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지유   session ___</w:t>
      </w:r>
    </w:p>
    <w:p>
      <w:pPr>
        <w:spacing w:after="20" w:before="200"/>
      </w:pPr>
      <w:r>
        <w:rPr>
          <w:rFonts w:ascii="맑은 고딕" w:hAnsi="맑은 고딕" w:eastAsia="맑은 고딕" w:cs="맑은 고딕"/>
          <w:b/>
          <w:i w:val="0"/>
          <w:color w:val="ED7D31"/>
          <w:sz w:val="36"/>
        </w:rPr>
        <w:t xml:space="preserve">Lesson 5. Pictures Speak a Thousand Words</w:t>
      </w:r>
    </w:p>
    <w:p>
      <w:pPr>
        <w:spacing w:after="120" w:before="0"/>
      </w:pPr>
      <w:r>
        <w:rPr>
          <w:rFonts w:ascii="맑은 고딕" w:hAnsi="맑은 고딕" w:eastAsia="맑은 고딕" w:cs="맑은 고딕"/>
          <w:b w:val="0"/>
          <w:i w:val="0"/>
          <w:color w:val="7F7F7F"/>
          <w:sz w:val="20"/>
        </w:rPr>
        <w:t xml:space="preserve">교과서 Lesson 5  ·  2 sessions  ·  핵심 내용 정리</w:t>
      </w:r>
    </w:p>
    <w:p>
      <w:pPr>
        <w:spacing w:after="60" w:before="0"/>
      </w:pPr>
      <w:r>
        <w:rPr>
          <w:rFonts w:ascii="맑은 고딕" w:hAnsi="맑은 고딕" w:eastAsia="맑은 고딕" w:cs="맑은 고딕"/>
          <w:b w:val="0"/>
          <w:i w:val="0"/>
          <w:color w:val="333333"/>
          <w:sz w:val="20"/>
        </w:rPr>
        <w:t xml:space="preserve">궁금한 것을 묻고(I'm curious about ~) 의미를 설명하는(It means ~) 표현을 익히고, 본문 "A Picture Letter from a Mother of Three"와 가정법 과거 · 관계대명사 whose를 공부해요.</w:t>
      </w:r>
    </w:p>
    <w:p>
      <w:pPr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── Session 1 ──────────────────────────────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Vocabulary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5단원 핵심 단어예요. 뜻과 예문을 확인하고 소리 내어 읽어 보세요.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00"/>
        <w:gridCol w:w="2900"/>
        <w:gridCol w:w="4026"/>
      </w:tblGrid>
      <w:tr>
        <w:tc>
          <w:tcPr>
            <w:tcW w:type="dxa" w:w="21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English</w:t>
            </w:r>
          </w:p>
        </w:tc>
        <w:tc>
          <w:tcPr>
            <w:tcW w:type="dxa" w:w="29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뜻 (Korean)</w:t>
            </w:r>
          </w:p>
        </w:tc>
        <w:tc>
          <w:tcPr>
            <w:tcW w:type="dxa" w:w="40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Example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curious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궁금한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I'm curious about that balloon.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ad (advertisement)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광고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It's a kind of ad.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powerful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강한, 강력한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Their batteries are very powerful.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Braille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점자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Braille is for blind people.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dot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점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What are these dots for?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chimney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굴뚝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Smoke is rising from three chimneys.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enemy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적, 적군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They just saw an enemy.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border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국경, 경계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An enemy is coming close to the border.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battle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전투, 전쟁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 means the battle has started.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gesture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몸짓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What does the gesture mean?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hidden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숨은, 숨겨진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This painting has some hidden secrets.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awesome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근사한, 멋진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That's awesome!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exactly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정확하게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Exactly. You're right.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translate</w:t>
            </w:r>
          </w:p>
        </w:tc>
        <w:tc>
          <w:tcPr>
            <w:tcW w:type="dxa" w:w="29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번역하다, 해석하다</w:t>
            </w:r>
          </w:p>
        </w:tc>
        <w:tc>
          <w:tcPr>
            <w:tcW w:type="dxa" w:w="40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He translated the pictures into words.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Key Expressions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오늘의 핵심 표현 두 가지! 예문을 따라 말해 보세요.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00"/>
        <w:gridCol w:w="6826"/>
      </w:tblGrid>
      <w:tr>
        <w:tc>
          <w:tcPr>
            <w:tcW w:type="dxa" w:w="22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기능</w:t>
            </w:r>
          </w:p>
        </w:tc>
        <w:tc>
          <w:tcPr>
            <w:tcW w:type="dxa" w:w="68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표현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궁금증 표현하기</w:t>
            </w:r>
          </w:p>
        </w:tc>
        <w:tc>
          <w:tcPr>
            <w:tcW w:type="dxa" w:w="68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I'm curious about ~.   (~에 대해 궁금해.)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A: I'm curious about the history of the alphabet.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B: Me, too. Let's learn it together.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의미 묻기</w:t>
            </w:r>
          </w:p>
        </w:tc>
        <w:tc>
          <w:tcPr>
            <w:tcW w:type="dxa" w:w="68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What does ~ mean?  /  What is the meaning of ~?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Do you know what ~ means?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정의하기 (의미 말하기)</w:t>
            </w:r>
          </w:p>
        </w:tc>
        <w:tc>
          <w:tcPr>
            <w:tcW w:type="dxa" w:w="68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 means ~.  /  They mean ~.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A: What does the gesture mean?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B: It means "Everything is okay."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Dialogue 1  —  Smoke Signals (봉수대)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4F4F4"/>
          </w:tcPr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What are the soldiers doing with the five chimneys on TV?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They are sending messages to the king by using the chimneys.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Really? I'm curious about the system. Can you tell me more?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Well, do you see the two smoking chimneys?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Yes. What do they mean?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They mean they just saw an enemy.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If there's no enemy, they don't smoke at all, do they?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Yes, they do. Smoke from one chimney means "No enemy."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Now smoke is rising from three chimneys. What does that mean?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It means an enemy is coming close to the border.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봉수대 신호 정리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800"/>
        <w:gridCol w:w="5226"/>
      </w:tblGrid>
      <w:tr>
        <w:tc>
          <w:tcPr>
            <w:tcW w:type="dxa" w:w="38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Smoke</w:t>
            </w:r>
          </w:p>
        </w:tc>
        <w:tc>
          <w:tcPr>
            <w:tcW w:type="dxa" w:w="52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Meaning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 chimney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There is no enemy.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2 chimneys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They just saw an enemy.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3 chimneys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An enemy is coming close to the border.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4 chimneys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enemy is crossing the border.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5 chimneys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battle has started.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Dialogue 2  —  Can You Read Jan van Eyck's Painting?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4F4F4"/>
          </w:tcPr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This painting has some hidden secrets in it.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Really? I'm curious about them. Where are the secrets?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Find one yourself.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Let's see. ... Oh, I see some letters here.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You found one! It means "Jan van Eyck was here. 1434." It's Latin.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That's awesome! Any other secrets?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Okay. This dog tells us the man here was very rich.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 don't understand.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They had to spend lots of money to buy a dog of that kind at that time.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G: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I see. Only the rich could have that kind of dog, right?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0"/>
              </w:rPr>
              <w:t xml:space="preserve">B:  </w:t>
            </w: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20"/>
              </w:rPr>
              <w:t xml:space="preserve">Exactly. Pictures speak a thousand words, you know.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Say It Another Way  —  바꿔 말하기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같은 뜻을 다르게 말해 보세요.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800"/>
        <w:gridCol w:w="5226"/>
      </w:tblGrid>
      <w:tr>
        <w:tc>
          <w:tcPr>
            <w:tcW w:type="dxa" w:w="38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기본 표현</w:t>
            </w:r>
          </w:p>
        </w:tc>
        <w:tc>
          <w:tcPr>
            <w:tcW w:type="dxa" w:w="52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바꿔 말하기 (Other ways)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I'm curious about ~.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wonder ~. / I'd like to know ~. / Can you tell me about ~?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What does it mean?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What is the meaning of it? / Do you know what it means?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 means ~.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The meaning of it is ~.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Let's see.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Let me see.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see.</w:t>
            </w:r>
          </w:p>
        </w:tc>
        <w:tc>
          <w:tcPr>
            <w:tcW w:type="dxa" w:w="52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get it.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Signs &amp; Meanings  —  표지판 의미</w:t>
      </w:r>
    </w:p>
    <w:p>
      <w:pPr>
        <w:spacing w:after="80" w:before="0"/>
      </w:pPr>
      <w:r>
        <w:rPr>
          <w:rFonts w:ascii="맑은 고딕" w:hAnsi="맑은 고딕" w:eastAsia="맑은 고딕" w:cs="맑은 고딕"/>
          <w:b/>
          <w:i w:val="0"/>
          <w:color w:val="537F2E"/>
          <w:sz w:val="20"/>
        </w:rPr>
        <w:t xml:space="preserve">A:  What does this sign mean?      B:  It means you must be careful with the animals.</w:t>
      </w:r>
    </w:p>
    <w:p>
      <w:pPr>
        <w:spacing w:after="80" w:before="0"/>
      </w:pPr>
      <w:r>
        <w:rPr>
          <w:rFonts w:ascii="맑은 고딕" w:hAnsi="맑은 고딕" w:eastAsia="맑은 고딕" w:cs="맑은 고딕"/>
          <w:b/>
          <w:i w:val="0"/>
          <w:color w:val="537F2E"/>
          <w:sz w:val="20"/>
        </w:rPr>
        <w:t xml:space="preserve">A:  What does this sign mean?      B:  It means you must not ride a bike here.</w:t>
      </w:r>
    </w:p>
    <w:p>
      <w:pPr>
        <w:spacing w:after="80" w:before="0"/>
      </w:pPr>
      <w:r>
        <w:rPr>
          <w:rFonts w:ascii="맑은 고딕" w:hAnsi="맑은 고딕" w:eastAsia="맑은 고딕" w:cs="맑은 고딕"/>
          <w:b/>
          <w:i w:val="0"/>
          <w:color w:val="537F2E"/>
          <w:sz w:val="20"/>
        </w:rPr>
        <w:t xml:space="preserve">A:  What does this sign mean?      B:  It means you must drive slowly here.</w:t>
      </w:r>
    </w:p>
    <w:p>
      <w:pPr>
        <w:spacing w:after="80" w:before="0"/>
      </w:pPr>
      <w:r>
        <w:rPr>
          <w:rFonts w:ascii="맑은 고딕" w:hAnsi="맑은 고딕" w:eastAsia="맑은 고딕" w:cs="맑은 고딕"/>
          <w:b/>
          <w:i w:val="0"/>
          <w:color w:val="537F2E"/>
          <w:sz w:val="20"/>
        </w:rPr>
        <w:t xml:space="preserve">A:  What does this sign mean?      B:  It means you must not enter.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FF4D8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1"/>
              </w:rPr>
              <w:t xml:space="preserve">Did you know?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철자 ous는 보통 [əs]로 읽어요: curious, famous, delicious, serious, nervous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하지만 house, mouse의 ou는 [aʊ]!  thousand도 [aʊ]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봉수대: 조선 시대에 연기(낮)와 불(밤)로 적의 움직임을 왕에게 알리던 통신 시설이에요.</w:t>
            </w:r>
          </w:p>
        </w:tc>
      </w:tr>
    </w:tbl>
    <w:p/>
    <w:p>
      <w:pPr>
        <w:pageBreakBefore/>
        <w:spacing w:after="40" w:before="280"/>
      </w:pPr>
      <w:r>
        <w:rPr>
          <w:rFonts w:ascii="맑은 고딕" w:hAnsi="맑은 고딕" w:eastAsia="맑은 고딕" w:cs="맑은 고딕"/>
          <w:b/>
          <w:i w:val="0"/>
          <w:color w:val="7F7F7F"/>
          <w:sz w:val="20"/>
        </w:rPr>
        <w:t xml:space="preserve">── Session 2 ──────────────────────────────</w:t>
      </w:r>
    </w:p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Reading  —  A Picture Letter from a Mother of Three</w:t>
      </w:r>
    </w:p>
    <w:p>
      <w:pPr>
        <w:spacing w:after="80" w:before="0"/>
      </w:pPr>
      <w:r>
        <w:rPr>
          <w:rFonts w:ascii="맑은 고딕" w:hAnsi="맑은 고딕" w:eastAsia="맑은 고딕" w:cs="맑은 고딕"/>
          <w:b w:val="0"/>
          <w:i/>
          <w:color w:val="7F7F7F"/>
          <w:sz w:val="19"/>
        </w:rPr>
        <w:t xml:space="preserve">교과서 p.92–95 본문을 함께 읽어요. 꼭 외워야 할 핵심 문장이에요.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00"/>
        <w:gridCol w:w="8326"/>
      </w:tblGrid>
      <w:tr>
        <w:tc>
          <w:tcPr>
            <w:tcW w:type="dxa" w:w="700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#</w:t>
            </w:r>
          </w:p>
        </w:tc>
        <w:tc>
          <w:tcPr>
            <w:tcW w:type="dxa" w:w="8326"/>
            <w:shd w:val="clear" w:color="auto" w:fill="D9E2F3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 xml:space="preserve">Key Sentences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Speaking to family members or friends in a foreign country is rather easy and simple today.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오늘날 외국에 있는 가족이나 친구와 이야기하는 것은 꽤 쉽고 간단하다.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2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This letter shows how people got over these difficulties.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이 편지는 사람들이 이런 어려움을 어떻게 극복했는지 보여 준다.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3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It was written in 1973 by a woman whose husband was far away.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그것은 남편이 멀리 떨어져 있던 한 여자에 의해 1973년에 쓰였다.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4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We are all in good health except for the little one.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막내를 제외하고 우리 모두 건강해요.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5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If I got a letter from you, I would be very happy.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당신에게서 편지를 받는다면 나는 매우 행복할 거예요.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6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I'll go there with our middle son while the oldest looks after the youngest.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큰아이가 막내를 돌보는 동안 둘째 아들과 그곳에 갈 거예요.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7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hired a man whose sons are good workers.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아들들이 일을 잘하는 한 남자를 고용했어요.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8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can sell it at a price of 1,300 lire a liter.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그것을 리터당 1,300리라의 가격에 팔 수 있어요.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9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I would be so happy if you were with me.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당신이 나와 함께 있다면 나는 정말 행복할 거예요.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10</w:t>
            </w:r>
          </w:p>
        </w:tc>
        <w:tc>
          <w:tcPr>
            <w:tcW w:type="dxa" w:w="8326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My heart is yours, joined to you as our two rings are.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내 마음은 당신 거예요. 우리 두 반지가 그렇듯 당신과 이어져 있어요.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Grammar 1  —  가정법 과거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FF4D8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1"/>
              </w:rPr>
              <w:t xml:space="preserve">If + 주어 + 동사의 과거형, 주어 + would/could + 동사원형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지금 사실이 아닌 것을 상상할 때 써요. (현재 사실의 반대)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be동사는 주어에 상관없이 were!  →  If I were a bird, I would fly to you.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If I got a letter from you, I would be very happy.  =  As I don't get a letter from you, I'm not very happy.</w:t>
            </w:r>
          </w:p>
        </w:tc>
      </w:tr>
    </w:tbl>
    <w:p/>
    <w:p>
      <w:pPr>
        <w:spacing w:after="60" w:before="240"/>
      </w:pPr>
      <w:r>
        <w:rPr>
          <w:rFonts w:ascii="맑은 고딕" w:hAnsi="맑은 고딕" w:eastAsia="맑은 고딕" w:cs="맑은 고딕"/>
          <w:b/>
          <w:i w:val="0"/>
          <w:color w:val="333333"/>
          <w:sz w:val="28"/>
        </w:rPr>
        <w:t xml:space="preserve">Grammar 2  —  관계대명사 whose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9026"/>
      </w:tblGrid>
      <w:tr>
        <w:tc>
          <w:tcPr>
            <w:tcW w:type="dxa" w:w="9026"/>
            <w:shd w:val="clear" w:color="auto" w:fill="FFF4D8"/>
            <w:vAlign w:val="center"/>
          </w:tcPr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/>
                <w:i w:val="0"/>
                <w:color w:val="ED7D31"/>
                <w:sz w:val="21"/>
              </w:rPr>
              <w:t xml:space="preserve">선행사 + whose + 명사  (소유격: ~의)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She has a brother. + His webtoon is very popular.  →  She has a brother whose webtoon is very popular.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사람, 사물 모두 whose 가능. 사물이면 of which도 가능해요.</w:t>
            </w:r>
          </w:p>
          <w:p>
            <w:pPr>
              <w:spacing w:after="20" w:before="0"/>
            </w:pPr>
            <w:r>
              <w:rPr>
                <w:rFonts w:ascii="맑은 고딕" w:hAnsi="맑은 고딕" w:eastAsia="맑은 고딕" w:cs="맑은 고딕"/>
                <w:b w:val="0"/>
                <w:i w:val="0"/>
                <w:color w:val="333333"/>
                <w:sz w:val="19"/>
              </w:rPr>
              <w:t xml:space="preserve">• ⚠ whose는 that으로 바꿀 수 없고, 생략할 수도 없어요!</w:t>
            </w:r>
          </w:p>
        </w:tc>
      </w:tr>
    </w:tbl>
    <w:p/>
    <w:sectPr w:rsidR="00EF317D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A9A8E" w14:textId="77777777" w:rsidR="005C74CD" w:rsidRDefault="005C74CD">
      <w:pPr>
        <w:spacing w:after="0" w:line="240" w:lineRule="auto"/>
      </w:pPr>
      <w:r>
        <w:separator/>
      </w:r>
    </w:p>
  </w:endnote>
  <w:endnote w:type="continuationSeparator" w:id="0">
    <w:p w14:paraId="0D438DB3" w14:textId="77777777" w:rsidR="005C74CD" w:rsidRDefault="005C7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04373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sdt>
        <w:sdtPr>
          <w:rPr>
            <w:rFonts w:ascii="Times New Roman" w:hAnsi="Times New Roman" w:cs="Times New Roman"/>
            <w:sz w:val="16"/>
            <w:szCs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7FF1C605" w14:textId="77777777" w:rsidR="00624C8A" w:rsidRDefault="00000000">
            <w:pPr>
              <w:pStyle w:val="a5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55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108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sdtContent>
      </w:sdt>
    </w:sdtContent>
  </w:sdt>
  <w:p w14:paraId="79469DAE" w14:textId="77777777" w:rsidR="00624C8A" w:rsidRDefault="00000000">
    <w:pPr>
      <w:pStyle w:val="a5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>ⓒ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 </w:t>
    </w:r>
    <w:r>
      <w:rPr>
        <w:rFonts w:ascii="Times New Roman" w:eastAsia="돋움" w:hAnsi="돋움" w:cs="Times New Roman" w:hint="eastAsia"/>
        <w:color w:val="1F1F1F"/>
        <w:sz w:val="16"/>
        <w:szCs w:val="16"/>
        <w:shd w:val="clear" w:color="auto" w:fill="FFFFFF"/>
      </w:rPr>
      <w:t>L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ingo Lounge </w:t>
    </w:r>
    <w:r>
      <w:rPr>
        <w:rFonts w:ascii="Times New Roman" w:eastAsia="돋움" w:hAnsi="Times New Roman" w:cs="Times New Roman"/>
        <w:color w:val="1F1F1F"/>
        <w:sz w:val="16"/>
        <w:szCs w:val="16"/>
        <w:shd w:val="clear" w:color="auto" w:fill="FFFFFF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A4ED6" w14:textId="77777777" w:rsidR="005C74CD" w:rsidRDefault="005C74CD">
      <w:pPr>
        <w:spacing w:after="0" w:line="240" w:lineRule="auto"/>
      </w:pPr>
      <w:r>
        <w:separator/>
      </w:r>
    </w:p>
  </w:footnote>
  <w:footnote w:type="continuationSeparator" w:id="0">
    <w:p w14:paraId="7A024DA9" w14:textId="77777777" w:rsidR="005C74CD" w:rsidRDefault="005C7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3ADD" w14:textId="77777777" w:rsidR="00624C8A" w:rsidRDefault="00000000">
    <w:pPr>
      <w:pStyle w:val="ab"/>
    </w:pPr>
    <w:r>
      <w:rPr>
        <w:noProof/>
      </w:rPr>
      <w:pict w14:anchorId="35EE8742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1AC7B76F">
        <v:shape id="WordPictureWatermark" o:spid="_x0000_s1025" type="#_x0000_m1026" style="position:absolute;left:0;text-align:left;margin-left:0;margin-top:0;width:450.6pt;height:450.6pt;z-index:-251658240;mso-position-horizontal:center;mso-position-horizontal-relative:margin;mso-position-vertical:center;mso-position-vertical-relative:margin" o:spt="75" o:preferrelative="t" o:allowincell="f" adj="0,,0" path="m@4@5l@4@11@9@11@9@5xe" filled="f" stroked="f">
          <v:stroke joinstyle="miter"/>
          <v:imagedata r:id="rId1" o:title="image1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4FE"/>
    <w:multiLevelType w:val="hybridMultilevel"/>
    <w:tmpl w:val="0CA8DAA8"/>
    <w:lvl w:ilvl="0" w:tplc="7AD26EB8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24378431">
    <w:abstractNumId w:val="0"/>
  </w:num>
  <w:num w:numId="2" w16cid:durableId="799687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C8A"/>
    <w:rsid w:val="000000B3"/>
    <w:rsid w:val="00004F23"/>
    <w:rsid w:val="00064B7D"/>
    <w:rsid w:val="000D288C"/>
    <w:rsid w:val="000D30A3"/>
    <w:rsid w:val="000D3E60"/>
    <w:rsid w:val="000F150A"/>
    <w:rsid w:val="001A16C4"/>
    <w:rsid w:val="001D6DE4"/>
    <w:rsid w:val="001E1605"/>
    <w:rsid w:val="00265013"/>
    <w:rsid w:val="002A7B29"/>
    <w:rsid w:val="002B1FB8"/>
    <w:rsid w:val="002C72C4"/>
    <w:rsid w:val="002D0FA4"/>
    <w:rsid w:val="002F5156"/>
    <w:rsid w:val="003731A2"/>
    <w:rsid w:val="00374841"/>
    <w:rsid w:val="00387E76"/>
    <w:rsid w:val="003C15C5"/>
    <w:rsid w:val="003D44C7"/>
    <w:rsid w:val="00485CAF"/>
    <w:rsid w:val="00495E74"/>
    <w:rsid w:val="004A413F"/>
    <w:rsid w:val="004B4BF1"/>
    <w:rsid w:val="00510442"/>
    <w:rsid w:val="005233C2"/>
    <w:rsid w:val="00582139"/>
    <w:rsid w:val="005B02EE"/>
    <w:rsid w:val="005C74CD"/>
    <w:rsid w:val="00624C8A"/>
    <w:rsid w:val="006724E8"/>
    <w:rsid w:val="0068168C"/>
    <w:rsid w:val="00685795"/>
    <w:rsid w:val="00694307"/>
    <w:rsid w:val="006A587E"/>
    <w:rsid w:val="006A7332"/>
    <w:rsid w:val="00731517"/>
    <w:rsid w:val="007472E6"/>
    <w:rsid w:val="00783057"/>
    <w:rsid w:val="008540EA"/>
    <w:rsid w:val="008965DB"/>
    <w:rsid w:val="008A319F"/>
    <w:rsid w:val="009079F8"/>
    <w:rsid w:val="00927E9C"/>
    <w:rsid w:val="009315DF"/>
    <w:rsid w:val="00936D83"/>
    <w:rsid w:val="009475DD"/>
    <w:rsid w:val="00995493"/>
    <w:rsid w:val="00A32B5E"/>
    <w:rsid w:val="00A804F8"/>
    <w:rsid w:val="00A907B0"/>
    <w:rsid w:val="00AB6530"/>
    <w:rsid w:val="00AC55C0"/>
    <w:rsid w:val="00B35BB3"/>
    <w:rsid w:val="00B61208"/>
    <w:rsid w:val="00B74727"/>
    <w:rsid w:val="00BC51AC"/>
    <w:rsid w:val="00CB185A"/>
    <w:rsid w:val="00D67521"/>
    <w:rsid w:val="00D8033E"/>
    <w:rsid w:val="00D80FB1"/>
    <w:rsid w:val="00DE48CA"/>
    <w:rsid w:val="00DF69DB"/>
    <w:rsid w:val="00E02F3B"/>
    <w:rsid w:val="00E11FA6"/>
    <w:rsid w:val="00E121D5"/>
    <w:rsid w:val="00E174EE"/>
    <w:rsid w:val="00E94764"/>
    <w:rsid w:val="00EA58F2"/>
    <w:rsid w:val="00EE1B92"/>
    <w:rsid w:val="00EF317D"/>
    <w:rsid w:val="00F33B3A"/>
    <w:rsid w:val="00F35B34"/>
    <w:rsid w:val="00F50E83"/>
    <w:rsid w:val="00FB3E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28F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0E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rPr>
      <w:b/>
      <w:bCs/>
    </w:rPr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바닥글 Char"/>
    <w:basedOn w:val="a0"/>
  </w:style>
  <w:style w:type="character" w:customStyle="1" w:styleId="Char1">
    <w:name w:val="머리글 Char"/>
    <w:basedOn w:val="a0"/>
  </w:style>
  <w:style w:type="character" w:customStyle="1" w:styleId="Char2">
    <w:name w:val="간격 없음 Char"/>
    <w:basedOn w:val="a0"/>
    <w:rPr>
      <w:kern w:val="0"/>
      <w:sz w:val="21"/>
      <w:szCs w:val="21"/>
    </w:rPr>
  </w:style>
  <w:style w:type="character" w:customStyle="1" w:styleId="1Char">
    <w:name w:val="스타일1 Char"/>
    <w:basedOn w:val="Char3"/>
    <w:rPr>
      <w:rFonts w:asciiTheme="majorHAnsi" w:eastAsiaTheme="majorEastAsia" w:hAnsiTheme="majorHAnsi" w:cstheme="majorBidi"/>
      <w:b/>
      <w:bCs/>
      <w:i/>
      <w:iCs/>
      <w:color w:val="ED7D31"/>
      <w:sz w:val="32"/>
      <w:szCs w:val="32"/>
    </w:rPr>
  </w:style>
  <w:style w:type="character" w:customStyle="1" w:styleId="Char4">
    <w:name w:val="목록 단락 Char"/>
    <w:basedOn w:val="a0"/>
  </w:style>
  <w:style w:type="character" w:customStyle="1" w:styleId="1Char0">
    <w:name w:val="제목 1 Char"/>
    <w:basedOn w:val="a0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rPr>
      <w:rFonts w:asciiTheme="majorHAnsi" w:eastAsiaTheme="majorEastAsia" w:hAnsiTheme="majorHAnsi" w:cstheme="majorBidi"/>
    </w:rPr>
  </w:style>
  <w:style w:type="character" w:customStyle="1" w:styleId="Char3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pPr>
      <w:ind w:leftChars="400" w:left="800"/>
    </w:pPr>
  </w:style>
  <w:style w:type="paragraph" w:styleId="a5">
    <w:name w:val="No Spacing"/>
    <w:qFormat/>
    <w:pPr>
      <w:spacing w:after="0" w:line="240" w:lineRule="auto"/>
      <w:jc w:val="left"/>
    </w:pPr>
    <w:rPr>
      <w:kern w:val="0"/>
      <w:sz w:val="21"/>
      <w:szCs w:val="21"/>
    </w:rPr>
  </w:style>
  <w:style w:type="character" w:styleId="a6">
    <w:name w:val="Strong"/>
    <w:basedOn w:val="a0"/>
    <w:qFormat/>
    <w:rPr>
      <w:b/>
      <w:bCs/>
    </w:rPr>
  </w:style>
  <w:style w:type="paragraph" w:styleId="a7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styleId="a8">
    <w:name w:val="Hyperlink"/>
    <w:basedOn w:val="a0"/>
    <w:unhideWhenUsed/>
    <w:rPr>
      <w:color w:val="0563C1"/>
      <w:u w:val="single"/>
    </w:rPr>
  </w:style>
  <w:style w:type="table" w:styleId="a9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b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paragraph" w:customStyle="1" w:styleId="10">
    <w:name w:val="스타일1"/>
    <w:basedOn w:val="a3"/>
    <w:qFormat/>
    <w:pPr>
      <w:spacing w:line="240" w:lineRule="auto"/>
      <w:jc w:val="left"/>
    </w:pPr>
    <w:rPr>
      <w:i/>
      <w:iCs/>
      <w:color w:val="ED7D31"/>
    </w:rPr>
  </w:style>
  <w:style w:type="character" w:customStyle="1" w:styleId="uphoneticalphabet">
    <w:name w:val="u_phonetic_alphabet"/>
    <w:basedOn w:val="a0"/>
  </w:style>
  <w:style w:type="character" w:customStyle="1" w:styleId="pronounce">
    <w:name w:val="pronounce"/>
    <w:basedOn w:val="a0"/>
  </w:style>
  <w:style w:type="character" w:customStyle="1" w:styleId="uworddic">
    <w:name w:val="u_word_dic"/>
    <w:basedOn w:val="a0"/>
  </w:style>
  <w:style w:type="paragraph" w:customStyle="1" w:styleId="p1">
    <w:name w:val="p1"/>
    <w:basedOn w:val="a"/>
    <w:rsid w:val="00927E9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8605</Words>
  <Characters>49051</Characters>
  <Application>Microsoft Office Word</Application>
  <DocSecurity>0</DocSecurity>
  <Lines>408</Lines>
  <Paragraphs>115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2026-04-20T08:48:00Z</cp:lastPrinted>
  <dcterms:created xsi:type="dcterms:W3CDTF">2025-07-07T09:03:00Z</dcterms:created>
  <dcterms:modified xsi:type="dcterms:W3CDTF">2026-06-29T08:33:00Z</dcterms:modified>
  <cp:version>0900.0001.01</cp:version>
</cp:coreProperties>
</file>