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927" w:rsidRPr="007B3600" w:rsidRDefault="00B107EB">
      <w:pPr>
        <w:rPr>
          <w:b/>
          <w:szCs w:val="20"/>
        </w:rPr>
      </w:pPr>
      <w:bookmarkStart w:id="0" w:name="_GoBack"/>
      <w:bookmarkEnd w:id="0"/>
      <w:proofErr w:type="gramStart"/>
      <w:r w:rsidRPr="007B3600">
        <w:rPr>
          <w:rFonts w:hint="eastAsia"/>
          <w:b/>
          <w:szCs w:val="20"/>
        </w:rPr>
        <w:t>Jetty :</w:t>
      </w:r>
      <w:proofErr w:type="gramEnd"/>
      <w:r w:rsidRPr="007B3600">
        <w:rPr>
          <w:rFonts w:hint="eastAsia"/>
          <w:b/>
          <w:szCs w:val="20"/>
        </w:rPr>
        <w:t xml:space="preserve"> </w:t>
      </w:r>
      <w:proofErr w:type="spellStart"/>
      <w:r w:rsidRPr="007B3600">
        <w:rPr>
          <w:rFonts w:hint="eastAsia"/>
          <w:b/>
          <w:szCs w:val="20"/>
        </w:rPr>
        <w:t>웹서버</w:t>
      </w:r>
      <w:proofErr w:type="spellEnd"/>
      <w:r w:rsidRPr="007B3600">
        <w:rPr>
          <w:rFonts w:hint="eastAsia"/>
          <w:b/>
          <w:szCs w:val="20"/>
        </w:rPr>
        <w:t xml:space="preserve"> </w:t>
      </w:r>
      <w:r w:rsidRPr="007B3600">
        <w:rPr>
          <w:b/>
          <w:szCs w:val="20"/>
        </w:rPr>
        <w:t xml:space="preserve">+ </w:t>
      </w:r>
      <w:proofErr w:type="spellStart"/>
      <w:r w:rsidRPr="007B3600">
        <w:rPr>
          <w:rFonts w:hint="eastAsia"/>
          <w:b/>
          <w:szCs w:val="20"/>
        </w:rPr>
        <w:t>서블릿</w:t>
      </w:r>
      <w:proofErr w:type="spellEnd"/>
      <w:r w:rsidRPr="007B3600">
        <w:rPr>
          <w:rFonts w:hint="eastAsia"/>
          <w:b/>
          <w:szCs w:val="20"/>
        </w:rPr>
        <w:t xml:space="preserve"> 컨테이너(</w:t>
      </w:r>
      <w:r w:rsidRPr="007B3600">
        <w:rPr>
          <w:b/>
          <w:szCs w:val="20"/>
        </w:rPr>
        <w:t>JSP+</w:t>
      </w:r>
      <w:proofErr w:type="spellStart"/>
      <w:r w:rsidRPr="007B3600">
        <w:rPr>
          <w:rFonts w:hint="eastAsia"/>
          <w:b/>
          <w:szCs w:val="20"/>
        </w:rPr>
        <w:t>서블릿</w:t>
      </w:r>
      <w:proofErr w:type="spellEnd"/>
      <w:r w:rsidRPr="007B3600">
        <w:rPr>
          <w:b/>
          <w:szCs w:val="20"/>
        </w:rPr>
        <w:t>)</w:t>
      </w:r>
    </w:p>
    <w:p w:rsidR="00EB2A1E" w:rsidRDefault="00B107EB" w:rsidP="00EB2A1E">
      <w:r>
        <w:rPr>
          <w:rFonts w:hint="eastAsia"/>
        </w:rPr>
        <w:t xml:space="preserve">WAS와 </w:t>
      </w:r>
      <w:proofErr w:type="spellStart"/>
      <w:r>
        <w:rPr>
          <w:rFonts w:hint="eastAsia"/>
        </w:rPr>
        <w:t>웹서버를</w:t>
      </w:r>
      <w:proofErr w:type="spellEnd"/>
      <w:r>
        <w:rPr>
          <w:rFonts w:hint="eastAsia"/>
        </w:rPr>
        <w:t xml:space="preserve"> 분리하여 정적인 데이터(</w:t>
      </w:r>
      <w:r>
        <w:t>html)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웹서버에서</w:t>
      </w:r>
      <w:proofErr w:type="spellEnd"/>
      <w:r>
        <w:rPr>
          <w:rFonts w:hint="eastAsia"/>
        </w:rPr>
        <w:t xml:space="preserve"> 처리,</w:t>
      </w:r>
      <w:r>
        <w:t xml:space="preserve"> </w:t>
      </w:r>
      <w:r>
        <w:rPr>
          <w:rFonts w:hint="eastAsia"/>
        </w:rPr>
        <w:t>동적인 데이터(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)은 </w:t>
      </w:r>
      <w:r>
        <w:t>WAS</w:t>
      </w:r>
      <w:r>
        <w:rPr>
          <w:rFonts w:hint="eastAsia"/>
        </w:rPr>
        <w:t>에서 처리</w:t>
      </w:r>
    </w:p>
    <w:p w:rsidR="00EB2A1E" w:rsidRDefault="001062BD" w:rsidP="00EB2A1E">
      <w:pPr>
        <w:pStyle w:val="a3"/>
        <w:numPr>
          <w:ilvl w:val="0"/>
          <w:numId w:val="8"/>
        </w:numPr>
        <w:ind w:leftChars="0"/>
      </w:pPr>
      <w:r w:rsidRPr="00B107EB">
        <w:rPr>
          <w:rFonts w:hint="eastAsia"/>
        </w:rPr>
        <w:t xml:space="preserve">WAS와 </w:t>
      </w:r>
      <w:proofErr w:type="spellStart"/>
      <w:r w:rsidRPr="00B107EB">
        <w:rPr>
          <w:rFonts w:hint="eastAsia"/>
        </w:rPr>
        <w:t>WebServer</w:t>
      </w:r>
      <w:proofErr w:type="spellEnd"/>
      <w:r w:rsidRPr="00B107EB">
        <w:rPr>
          <w:rFonts w:hint="eastAsia"/>
        </w:rPr>
        <w:t>를 분리하지 않는 경우</w:t>
      </w:r>
    </w:p>
    <w:p w:rsidR="00EB2A1E" w:rsidRDefault="00B107EB" w:rsidP="00EB2A1E">
      <w:pPr>
        <w:pStyle w:val="a3"/>
        <w:ind w:leftChars="0"/>
      </w:pPr>
      <w:r w:rsidRPr="00B107EB">
        <w:rPr>
          <w:rFonts w:hint="eastAsia"/>
        </w:rPr>
        <w:t xml:space="preserve">모든 컨텐츠를 한곳에 집중시켜 </w:t>
      </w:r>
      <w:proofErr w:type="spellStart"/>
      <w:r w:rsidRPr="00B107EB">
        <w:rPr>
          <w:rFonts w:hint="eastAsia"/>
        </w:rPr>
        <w:t>웹서버와</w:t>
      </w:r>
      <w:proofErr w:type="spellEnd"/>
      <w:r w:rsidRPr="00B107EB">
        <w:rPr>
          <w:rFonts w:hint="eastAsia"/>
        </w:rPr>
        <w:t xml:space="preserve"> WAS의 역할을 동시에 수행, 스위치를 통한 로드 </w:t>
      </w:r>
      <w:proofErr w:type="spellStart"/>
      <w:r w:rsidRPr="00B107EB">
        <w:rPr>
          <w:rFonts w:hint="eastAsia"/>
        </w:rPr>
        <w:t>밸러싱</w:t>
      </w:r>
      <w:proofErr w:type="spellEnd"/>
      <w:r w:rsidRPr="00B107EB">
        <w:rPr>
          <w:rFonts w:hint="eastAsia"/>
        </w:rPr>
        <w:t>, 사용자가 적을 경우 효율적</w:t>
      </w:r>
    </w:p>
    <w:p w:rsidR="00EB2A1E" w:rsidRDefault="001062BD" w:rsidP="00EB2A1E">
      <w:pPr>
        <w:pStyle w:val="a3"/>
        <w:numPr>
          <w:ilvl w:val="0"/>
          <w:numId w:val="8"/>
        </w:numPr>
        <w:ind w:leftChars="0"/>
      </w:pPr>
      <w:r w:rsidRPr="00B107EB">
        <w:rPr>
          <w:rFonts w:hint="eastAsia"/>
        </w:rPr>
        <w:t xml:space="preserve">WAS와 </w:t>
      </w:r>
      <w:proofErr w:type="spellStart"/>
      <w:r w:rsidRPr="00B107EB">
        <w:rPr>
          <w:rFonts w:hint="eastAsia"/>
        </w:rPr>
        <w:t>WebServer</w:t>
      </w:r>
      <w:proofErr w:type="spellEnd"/>
      <w:r w:rsidRPr="00B107EB">
        <w:rPr>
          <w:rFonts w:hint="eastAsia"/>
        </w:rPr>
        <w:t>를 분리한 경우</w:t>
      </w:r>
    </w:p>
    <w:p w:rsidR="00B107EB" w:rsidRPr="00B107EB" w:rsidRDefault="00B107EB" w:rsidP="00EB2A1E">
      <w:pPr>
        <w:pStyle w:val="a3"/>
        <w:ind w:leftChars="0"/>
      </w:pPr>
      <w:proofErr w:type="spellStart"/>
      <w:r w:rsidRPr="00B107EB">
        <w:rPr>
          <w:rFonts w:hint="eastAsia"/>
        </w:rPr>
        <w:t>웹서버와</w:t>
      </w:r>
      <w:proofErr w:type="spellEnd"/>
      <w:r w:rsidRPr="00B107EB">
        <w:rPr>
          <w:rFonts w:hint="eastAsia"/>
        </w:rPr>
        <w:t xml:space="preserve"> WAS의 기능적 분류를 통해 효과적인 분산을 유도, 정적인 데이터는 </w:t>
      </w:r>
      <w:proofErr w:type="spellStart"/>
      <w:r w:rsidRPr="00B107EB">
        <w:rPr>
          <w:rFonts w:hint="eastAsia"/>
        </w:rPr>
        <w:t>웹서버에서</w:t>
      </w:r>
      <w:proofErr w:type="spellEnd"/>
      <w:r w:rsidRPr="00B107EB">
        <w:rPr>
          <w:rFonts w:hint="eastAsia"/>
        </w:rPr>
        <w:t xml:space="preserve"> 처리, 동적인 데이터는 WAS가 처리</w:t>
      </w:r>
    </w:p>
    <w:p w:rsidR="00EB2A1E" w:rsidRDefault="001062BD" w:rsidP="00EB2A1E">
      <w:pPr>
        <w:pStyle w:val="a3"/>
        <w:numPr>
          <w:ilvl w:val="0"/>
          <w:numId w:val="8"/>
        </w:numPr>
        <w:ind w:leftChars="0"/>
      </w:pPr>
      <w:r w:rsidRPr="00B107EB">
        <w:rPr>
          <w:rFonts w:hint="eastAsia"/>
        </w:rPr>
        <w:t xml:space="preserve">WAS </w:t>
      </w:r>
      <w:proofErr w:type="spellStart"/>
      <w:r w:rsidRPr="00B107EB">
        <w:rPr>
          <w:rFonts w:hint="eastAsia"/>
        </w:rPr>
        <w:t>여러개와</w:t>
      </w:r>
      <w:proofErr w:type="spellEnd"/>
      <w:r w:rsidRPr="00B107EB">
        <w:rPr>
          <w:rFonts w:hint="eastAsia"/>
        </w:rPr>
        <w:t xml:space="preserve"> </w:t>
      </w:r>
      <w:proofErr w:type="spellStart"/>
      <w:r w:rsidRPr="00B107EB">
        <w:rPr>
          <w:rFonts w:hint="eastAsia"/>
        </w:rPr>
        <w:t>WebServer</w:t>
      </w:r>
      <w:proofErr w:type="spellEnd"/>
      <w:r w:rsidRPr="00B107EB">
        <w:rPr>
          <w:rFonts w:hint="eastAsia"/>
        </w:rPr>
        <w:t>를 분리한 경우</w:t>
      </w:r>
    </w:p>
    <w:p w:rsidR="004A5BA3" w:rsidRDefault="00B107EB" w:rsidP="00EB2A1E">
      <w:pPr>
        <w:pStyle w:val="a3"/>
        <w:ind w:leftChars="0"/>
      </w:pPr>
      <w:r w:rsidRPr="00B107EB">
        <w:rPr>
          <w:rFonts w:hint="eastAsia"/>
        </w:rPr>
        <w:t xml:space="preserve">WAS단을 </w:t>
      </w:r>
      <w:proofErr w:type="spellStart"/>
      <w:r w:rsidRPr="00B107EB">
        <w:rPr>
          <w:rFonts w:hint="eastAsia"/>
        </w:rPr>
        <w:t>프리젠테이션</w:t>
      </w:r>
      <w:proofErr w:type="spellEnd"/>
      <w:r w:rsidRPr="00B107EB">
        <w:rPr>
          <w:rFonts w:hint="eastAsia"/>
        </w:rPr>
        <w:t xml:space="preserve"> </w:t>
      </w:r>
      <w:proofErr w:type="spellStart"/>
      <w:r w:rsidR="00F902FA">
        <w:rPr>
          <w:rFonts w:hint="eastAsia"/>
        </w:rPr>
        <w:t>로직과</w:t>
      </w:r>
      <w:proofErr w:type="spellEnd"/>
      <w:r w:rsidRPr="00B107EB">
        <w:rPr>
          <w:rFonts w:hint="eastAsia"/>
        </w:rPr>
        <w:t xml:space="preserve"> 비즈니스 </w:t>
      </w:r>
      <w:proofErr w:type="spellStart"/>
      <w:r w:rsidRPr="00B107EB">
        <w:rPr>
          <w:rFonts w:hint="eastAsia"/>
        </w:rPr>
        <w:t>로직으로</w:t>
      </w:r>
      <w:proofErr w:type="spellEnd"/>
      <w:r w:rsidRPr="00B107EB">
        <w:rPr>
          <w:rFonts w:hint="eastAsia"/>
        </w:rPr>
        <w:t xml:space="preserve"> 구분하여 구성, 특정 logic의 부하에 따라 적절한 대응할 수 있지만 </w:t>
      </w:r>
      <w:proofErr w:type="spellStart"/>
      <w:r w:rsidRPr="00B107EB">
        <w:rPr>
          <w:rFonts w:hint="eastAsia"/>
        </w:rPr>
        <w:t>설계단계</w:t>
      </w:r>
      <w:proofErr w:type="spellEnd"/>
      <w:r w:rsidRPr="00B107EB">
        <w:rPr>
          <w:rFonts w:hint="eastAsia"/>
        </w:rPr>
        <w:t xml:space="preserve"> 유지보수 단계가 </w:t>
      </w:r>
      <w:r>
        <w:rPr>
          <w:rFonts w:hint="eastAsia"/>
        </w:rPr>
        <w:t>복잡</w:t>
      </w:r>
    </w:p>
    <w:p w:rsidR="007B3600" w:rsidRDefault="007B3600" w:rsidP="00430718"/>
    <w:p w:rsidR="00EB2A1E" w:rsidRPr="00EB2A1E" w:rsidRDefault="00EB2A1E" w:rsidP="00430718">
      <w:pPr>
        <w:rPr>
          <w:b/>
          <w:szCs w:val="20"/>
        </w:rPr>
      </w:pPr>
      <w:proofErr w:type="spellStart"/>
      <w:proofErr w:type="gramStart"/>
      <w:r w:rsidRPr="00EB2A1E">
        <w:rPr>
          <w:rFonts w:hint="eastAsia"/>
          <w:b/>
          <w:szCs w:val="20"/>
        </w:rPr>
        <w:t>서블릿</w:t>
      </w:r>
      <w:proofErr w:type="spellEnd"/>
      <w:r w:rsidRPr="00EB2A1E">
        <w:rPr>
          <w:rFonts w:hint="eastAsia"/>
          <w:b/>
          <w:szCs w:val="20"/>
        </w:rPr>
        <w:t xml:space="preserve"> </w:t>
      </w:r>
      <w:r w:rsidRPr="00EB2A1E">
        <w:rPr>
          <w:b/>
          <w:szCs w:val="20"/>
        </w:rPr>
        <w:t>:</w:t>
      </w:r>
      <w:proofErr w:type="gramEnd"/>
      <w:r w:rsidRPr="00EB2A1E">
        <w:rPr>
          <w:b/>
          <w:szCs w:val="20"/>
        </w:rPr>
        <w:t xml:space="preserve"> </w:t>
      </w:r>
      <w:r w:rsidRPr="00EB2A1E">
        <w:rPr>
          <w:rFonts w:hint="eastAsia"/>
          <w:b/>
          <w:szCs w:val="20"/>
        </w:rPr>
        <w:t xml:space="preserve">클라이언트의 요청을 처리하고 그 결과를 다시 클라이언트에게 전송   </w:t>
      </w:r>
      <w:r w:rsidRPr="00EB2A1E">
        <w:rPr>
          <w:b/>
          <w:szCs w:val="20"/>
        </w:rPr>
        <w:t>ex)</w:t>
      </w:r>
      <w:r w:rsidRPr="00EB2A1E">
        <w:rPr>
          <w:rFonts w:hint="eastAsia"/>
          <w:b/>
          <w:szCs w:val="20"/>
        </w:rPr>
        <w:t>로그인</w:t>
      </w:r>
    </w:p>
    <w:p w:rsidR="00EB2A1E" w:rsidRPr="00EB2A1E" w:rsidRDefault="00EB2A1E" w:rsidP="00EB2A1E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>특징</w:t>
      </w:r>
    </w:p>
    <w:p w:rsidR="00430718" w:rsidRDefault="00EB2A1E" w:rsidP="00EB2A1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클라이언트의 요청에 대해 동적으로 작동하는 웹 어플리케이션 컴포넌트</w:t>
      </w:r>
    </w:p>
    <w:p w:rsidR="00EB2A1E" w:rsidRDefault="00EB2A1E" w:rsidP="00EB2A1E">
      <w:pPr>
        <w:pStyle w:val="a3"/>
        <w:numPr>
          <w:ilvl w:val="0"/>
          <w:numId w:val="8"/>
        </w:numPr>
        <w:ind w:leftChars="0"/>
      </w:pPr>
      <w:r>
        <w:t>H</w:t>
      </w:r>
      <w:r>
        <w:rPr>
          <w:rFonts w:hint="eastAsia"/>
        </w:rPr>
        <w:t>tml을 사용하여 요청에 응답한다.</w:t>
      </w:r>
    </w:p>
    <w:p w:rsidR="00EB2A1E" w:rsidRDefault="00EB2A1E" w:rsidP="00EB2A1E">
      <w:pPr>
        <w:pStyle w:val="a3"/>
        <w:numPr>
          <w:ilvl w:val="0"/>
          <w:numId w:val="8"/>
        </w:numPr>
        <w:ind w:leftChars="0"/>
      </w:pPr>
      <w:r>
        <w:t>Java Thread</w:t>
      </w:r>
      <w:r>
        <w:rPr>
          <w:rFonts w:hint="eastAsia"/>
        </w:rPr>
        <w:t>를 이용하여 동작한다.</w:t>
      </w:r>
    </w:p>
    <w:p w:rsidR="00EB2A1E" w:rsidRDefault="00EB2A1E" w:rsidP="00EB2A1E">
      <w:pPr>
        <w:pStyle w:val="a3"/>
        <w:numPr>
          <w:ilvl w:val="0"/>
          <w:numId w:val="8"/>
        </w:numPr>
        <w:ind w:leftChars="0"/>
      </w:pPr>
      <w:r>
        <w:t xml:space="preserve">MVC </w:t>
      </w:r>
      <w:r>
        <w:rPr>
          <w:rFonts w:hint="eastAsia"/>
        </w:rPr>
        <w:t xml:space="preserve">패턴에서 </w:t>
      </w:r>
      <w:r>
        <w:t>Controller</w:t>
      </w:r>
      <w:r>
        <w:rPr>
          <w:rFonts w:hint="eastAsia"/>
        </w:rPr>
        <w:t>로 이용된다.</w:t>
      </w:r>
    </w:p>
    <w:p w:rsidR="00EB2A1E" w:rsidRDefault="00EB2A1E" w:rsidP="00EB2A1E">
      <w:pPr>
        <w:pStyle w:val="a3"/>
        <w:numPr>
          <w:ilvl w:val="0"/>
          <w:numId w:val="8"/>
        </w:numPr>
        <w:ind w:leftChars="0"/>
      </w:pPr>
      <w:r>
        <w:t xml:space="preserve">HTTP </w:t>
      </w:r>
      <w:r>
        <w:rPr>
          <w:rFonts w:hint="eastAsia"/>
        </w:rPr>
        <w:t xml:space="preserve">프로토콜 서비스를 지원하는 </w:t>
      </w:r>
      <w:proofErr w:type="spellStart"/>
      <w:r>
        <w:t>javax.servlet.http.HttpServlet</w:t>
      </w:r>
      <w:proofErr w:type="spellEnd"/>
      <w:r>
        <w:t xml:space="preserve"> </w:t>
      </w:r>
      <w:r>
        <w:rPr>
          <w:rFonts w:hint="eastAsia"/>
        </w:rPr>
        <w:t>클래스를 상속받는다.</w:t>
      </w:r>
    </w:p>
    <w:p w:rsidR="00EB2A1E" w:rsidRDefault="00EB2A1E" w:rsidP="00EB2A1E">
      <w:pPr>
        <w:pStyle w:val="a3"/>
        <w:numPr>
          <w:ilvl w:val="0"/>
          <w:numId w:val="8"/>
        </w:numPr>
        <w:ind w:leftChars="0"/>
      </w:pPr>
      <w:r>
        <w:t>UDP</w:t>
      </w:r>
      <w:r>
        <w:rPr>
          <w:rFonts w:hint="eastAsia"/>
        </w:rPr>
        <w:t>보다 속도가 느리다.</w:t>
      </w:r>
    </w:p>
    <w:p w:rsidR="00EB2A1E" w:rsidRDefault="00EB2A1E" w:rsidP="00EB2A1E">
      <w:pPr>
        <w:pStyle w:val="a3"/>
        <w:numPr>
          <w:ilvl w:val="0"/>
          <w:numId w:val="8"/>
        </w:numPr>
        <w:ind w:leftChars="0"/>
      </w:pPr>
      <w:r>
        <w:t xml:space="preserve">Html </w:t>
      </w:r>
      <w:proofErr w:type="spellStart"/>
      <w:r>
        <w:rPr>
          <w:rFonts w:hint="eastAsia"/>
        </w:rPr>
        <w:t>변경시</w:t>
      </w:r>
      <w:proofErr w:type="spellEnd"/>
      <w:r>
        <w:rPr>
          <w:rFonts w:hint="eastAsia"/>
        </w:rPr>
        <w:t xml:space="preserve"> servlet을 재컴파일해야 한다</w:t>
      </w:r>
      <w:proofErr w:type="gramStart"/>
      <w:r>
        <w:rPr>
          <w:rFonts w:hint="eastAsia"/>
        </w:rPr>
        <w:t>.</w:t>
      </w:r>
      <w:r>
        <w:t>(</w:t>
      </w:r>
      <w:proofErr w:type="spellStart"/>
      <w:proofErr w:type="gramEnd"/>
      <w:r>
        <w:t>j</w:t>
      </w:r>
      <w:r>
        <w:rPr>
          <w:rFonts w:hint="eastAsia"/>
        </w:rPr>
        <w:t>sp</w:t>
      </w:r>
      <w:proofErr w:type="spellEnd"/>
      <w:r>
        <w:t xml:space="preserve"> </w:t>
      </w:r>
      <w:proofErr w:type="spellStart"/>
      <w:r>
        <w:rPr>
          <w:rFonts w:hint="eastAsia"/>
        </w:rPr>
        <w:t>수정시</w:t>
      </w:r>
      <w:proofErr w:type="spellEnd"/>
      <w:r>
        <w:rPr>
          <w:rFonts w:hint="eastAsia"/>
        </w:rPr>
        <w:t xml:space="preserve"> 서버 재</w:t>
      </w:r>
      <w:r w:rsidR="007B3600">
        <w:rPr>
          <w:rFonts w:hint="eastAsia"/>
        </w:rPr>
        <w:t>가동</w:t>
      </w:r>
      <w:r>
        <w:rPr>
          <w:rFonts w:hint="eastAsia"/>
        </w:rPr>
        <w:t>해야함</w:t>
      </w:r>
      <w:r>
        <w:t>)</w:t>
      </w:r>
    </w:p>
    <w:p w:rsidR="00EB2A1E" w:rsidRDefault="00EB2A1E" w:rsidP="00EB2A1E">
      <w:pPr>
        <w:ind w:firstLineChars="200" w:firstLine="400"/>
      </w:pPr>
      <w:proofErr w:type="spellStart"/>
      <w:r>
        <w:rPr>
          <w:rFonts w:hint="eastAsia"/>
        </w:rPr>
        <w:t>동작방식</w:t>
      </w:r>
      <w:proofErr w:type="spellEnd"/>
    </w:p>
    <w:p w:rsidR="00EB2A1E" w:rsidRDefault="00EB2A1E" w:rsidP="00EB2A1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사용자(클라이언트)가 </w:t>
      </w:r>
      <w:r>
        <w:t>URL</w:t>
      </w:r>
      <w:r>
        <w:rPr>
          <w:rFonts w:hint="eastAsia"/>
        </w:rPr>
        <w:t xml:space="preserve">을 클릭하면 </w:t>
      </w:r>
      <w:r>
        <w:t>HTTP Request</w:t>
      </w:r>
      <w:r>
        <w:rPr>
          <w:rFonts w:hint="eastAsia"/>
        </w:rPr>
        <w:t xml:space="preserve">를 </w:t>
      </w:r>
      <w:r>
        <w:t>Servlet Container</w:t>
      </w:r>
      <w:r>
        <w:rPr>
          <w:rFonts w:hint="eastAsia"/>
        </w:rPr>
        <w:t>로 전송</w:t>
      </w:r>
      <w:r w:rsidR="000957C0">
        <w:rPr>
          <w:rFonts w:hint="eastAsia"/>
        </w:rPr>
        <w:t>한</w:t>
      </w:r>
      <w:r>
        <w:rPr>
          <w:rFonts w:hint="eastAsia"/>
        </w:rPr>
        <w:t>다.</w:t>
      </w:r>
    </w:p>
    <w:p w:rsidR="00EB2A1E" w:rsidRDefault="000957C0" w:rsidP="00EB2A1E">
      <w:pPr>
        <w:pStyle w:val="a3"/>
        <w:numPr>
          <w:ilvl w:val="0"/>
          <w:numId w:val="10"/>
        </w:numPr>
        <w:ind w:leftChars="0"/>
      </w:pPr>
      <w:r>
        <w:t>HTTP Request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전송받은</w:t>
      </w:r>
      <w:proofErr w:type="spellEnd"/>
      <w:r>
        <w:rPr>
          <w:rFonts w:hint="eastAsia"/>
        </w:rPr>
        <w:t xml:space="preserve"> </w:t>
      </w:r>
      <w:r>
        <w:t>Servlet Container</w:t>
      </w:r>
      <w:r>
        <w:rPr>
          <w:rFonts w:hint="eastAsia"/>
        </w:rPr>
        <w:t xml:space="preserve">는 </w:t>
      </w:r>
      <w:proofErr w:type="spellStart"/>
      <w:r>
        <w:t>HttpServletRequest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r>
        <w:rPr>
          <w:rFonts w:hint="eastAsia"/>
        </w:rPr>
        <w:t>두 객체를 생성한다.</w:t>
      </w:r>
    </w:p>
    <w:p w:rsidR="000957C0" w:rsidRDefault="000957C0" w:rsidP="00EB2A1E">
      <w:pPr>
        <w:pStyle w:val="a3"/>
        <w:numPr>
          <w:ilvl w:val="0"/>
          <w:numId w:val="10"/>
        </w:numPr>
        <w:ind w:leftChars="0"/>
      </w:pPr>
      <w:r>
        <w:t>web.xml</w:t>
      </w:r>
      <w:r>
        <w:rPr>
          <w:rFonts w:hint="eastAsia"/>
        </w:rPr>
        <w:t xml:space="preserve">은 사용자가 요청한 </w:t>
      </w:r>
      <w:r>
        <w:t>URL</w:t>
      </w:r>
      <w:r>
        <w:rPr>
          <w:rFonts w:hint="eastAsia"/>
        </w:rPr>
        <w:t xml:space="preserve">을 분석하여 어느 </w:t>
      </w:r>
      <w:proofErr w:type="spellStart"/>
      <w:r>
        <w:rPr>
          <w:rFonts w:hint="eastAsia"/>
        </w:rPr>
        <w:t>서블릿에</w:t>
      </w:r>
      <w:proofErr w:type="spellEnd"/>
      <w:r>
        <w:rPr>
          <w:rFonts w:hint="eastAsia"/>
        </w:rPr>
        <w:t xml:space="preserve"> 요청을 한 것인지 찾는다.</w:t>
      </w:r>
    </w:p>
    <w:p w:rsidR="000957C0" w:rsidRDefault="000957C0" w:rsidP="00EB2A1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lastRenderedPageBreak/>
        <w:t xml:space="preserve">해당 </w:t>
      </w:r>
      <w:proofErr w:type="spellStart"/>
      <w:r>
        <w:rPr>
          <w:rFonts w:hint="eastAsia"/>
        </w:rPr>
        <w:t>서블릿에서</w:t>
      </w:r>
      <w:proofErr w:type="spellEnd"/>
      <w:r>
        <w:rPr>
          <w:rFonts w:hint="eastAsia"/>
        </w:rPr>
        <w:t xml:space="preserve"> </w:t>
      </w:r>
      <w:r>
        <w:t xml:space="preserve">service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호출한 후 클라이언트의 </w:t>
      </w:r>
      <w:r>
        <w:t xml:space="preserve">POST, GET </w:t>
      </w:r>
      <w:r>
        <w:rPr>
          <w:rFonts w:hint="eastAsia"/>
        </w:rPr>
        <w:t xml:space="preserve">여부에 따라 </w:t>
      </w:r>
      <w:proofErr w:type="spellStart"/>
      <w:r>
        <w:t>doGet</w:t>
      </w:r>
      <w:proofErr w:type="spellEnd"/>
      <w:r>
        <w:t xml:space="preserve">() </w:t>
      </w:r>
      <w:r>
        <w:rPr>
          <w:rFonts w:hint="eastAsia"/>
        </w:rPr>
        <w:t xml:space="preserve">또는 </w:t>
      </w:r>
      <w:proofErr w:type="spellStart"/>
      <w:r>
        <w:t>doPost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호출한다.</w:t>
      </w:r>
    </w:p>
    <w:p w:rsidR="00EB2A1E" w:rsidRDefault="000957C0" w:rsidP="00EB2A1E">
      <w:pPr>
        <w:pStyle w:val="a3"/>
        <w:numPr>
          <w:ilvl w:val="0"/>
          <w:numId w:val="10"/>
        </w:numPr>
        <w:ind w:leftChars="0"/>
      </w:pPr>
      <w:proofErr w:type="spellStart"/>
      <w:r>
        <w:t>doGet</w:t>
      </w:r>
      <w:proofErr w:type="spellEnd"/>
      <w:r>
        <w:t xml:space="preserve">(), </w:t>
      </w:r>
      <w:proofErr w:type="spellStart"/>
      <w:r>
        <w:t>doPost</w:t>
      </w:r>
      <w:proofErr w:type="spellEnd"/>
      <w:r>
        <w:t xml:space="preserve">()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동적 페이지를 생성한 후 </w:t>
      </w:r>
      <w:proofErr w:type="spellStart"/>
      <w:r>
        <w:t>HttpServletResponse</w:t>
      </w:r>
      <w:proofErr w:type="spellEnd"/>
      <w:r>
        <w:t xml:space="preserve"> </w:t>
      </w:r>
      <w:r>
        <w:rPr>
          <w:rFonts w:hint="eastAsia"/>
        </w:rPr>
        <w:t>객체에 응답을 보낸다.</w:t>
      </w:r>
    </w:p>
    <w:p w:rsidR="000957C0" w:rsidRPr="000957C0" w:rsidRDefault="000957C0" w:rsidP="00EB2A1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응답이 끝나면 </w:t>
      </w:r>
      <w:proofErr w:type="spellStart"/>
      <w:r>
        <w:t>HttpServletRequest</w:t>
      </w:r>
      <w:proofErr w:type="spellEnd"/>
      <w:r>
        <w:t xml:space="preserve">, </w:t>
      </w:r>
      <w:proofErr w:type="spellStart"/>
      <w:r>
        <w:t>HttpServletResponse</w:t>
      </w:r>
      <w:proofErr w:type="spellEnd"/>
      <w:r>
        <w:t xml:space="preserve"> </w:t>
      </w:r>
      <w:r>
        <w:rPr>
          <w:rFonts w:hint="eastAsia"/>
        </w:rPr>
        <w:t>두 객체를 소멸시킨다.</w:t>
      </w:r>
    </w:p>
    <w:p w:rsidR="00EB2A1E" w:rsidRDefault="00EB2A1E" w:rsidP="00EB2A1E"/>
    <w:p w:rsidR="000957C0" w:rsidRPr="000957C0" w:rsidRDefault="000957C0" w:rsidP="00EB2A1E">
      <w:pPr>
        <w:rPr>
          <w:b/>
        </w:rPr>
      </w:pPr>
      <w:proofErr w:type="spellStart"/>
      <w:r w:rsidRPr="000957C0">
        <w:rPr>
          <w:rFonts w:hint="eastAsia"/>
          <w:b/>
        </w:rPr>
        <w:t>서블릿</w:t>
      </w:r>
      <w:proofErr w:type="spellEnd"/>
      <w:r w:rsidRPr="000957C0">
        <w:rPr>
          <w:rFonts w:hint="eastAsia"/>
          <w:b/>
        </w:rPr>
        <w:t xml:space="preserve"> </w:t>
      </w:r>
      <w:proofErr w:type="gramStart"/>
      <w:r w:rsidRPr="000957C0">
        <w:rPr>
          <w:rFonts w:hint="eastAsia"/>
          <w:b/>
        </w:rPr>
        <w:t xml:space="preserve">컨테이너 </w:t>
      </w:r>
      <w:r w:rsidRPr="000957C0">
        <w:rPr>
          <w:b/>
        </w:rPr>
        <w:t>:</w:t>
      </w:r>
      <w:proofErr w:type="gramEnd"/>
      <w:r w:rsidRPr="000957C0">
        <w:rPr>
          <w:b/>
        </w:rPr>
        <w:t xml:space="preserve"> </w:t>
      </w:r>
      <w:proofErr w:type="spellStart"/>
      <w:r w:rsidRPr="000957C0">
        <w:rPr>
          <w:rFonts w:hint="eastAsia"/>
          <w:b/>
        </w:rPr>
        <w:t>서블릿을</w:t>
      </w:r>
      <w:proofErr w:type="spellEnd"/>
      <w:r w:rsidRPr="000957C0">
        <w:rPr>
          <w:rFonts w:hint="eastAsia"/>
          <w:b/>
        </w:rPr>
        <w:t xml:space="preserve"> 관리해주는 컨테이너</w:t>
      </w:r>
      <w:r>
        <w:rPr>
          <w:rFonts w:hint="eastAsia"/>
          <w:b/>
        </w:rPr>
        <w:t xml:space="preserve">   </w:t>
      </w:r>
      <w:r>
        <w:rPr>
          <w:b/>
        </w:rPr>
        <w:t>ex)</w:t>
      </w:r>
      <w:proofErr w:type="spellStart"/>
      <w:r>
        <w:rPr>
          <w:rFonts w:hint="eastAsia"/>
          <w:b/>
        </w:rPr>
        <w:t>톰캣</w:t>
      </w:r>
      <w:proofErr w:type="spellEnd"/>
    </w:p>
    <w:p w:rsidR="000957C0" w:rsidRPr="00EB2A1E" w:rsidRDefault="000957C0" w:rsidP="000957C0">
      <w:pPr>
        <w:ind w:firstLineChars="200" w:firstLine="400"/>
        <w:rPr>
          <w:szCs w:val="20"/>
        </w:rPr>
      </w:pPr>
      <w:r>
        <w:rPr>
          <w:rFonts w:hint="eastAsia"/>
          <w:szCs w:val="20"/>
        </w:rPr>
        <w:t>역할</w:t>
      </w:r>
    </w:p>
    <w:p w:rsidR="000957C0" w:rsidRDefault="000957C0" w:rsidP="000957C0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웹서버와의</w:t>
      </w:r>
      <w:proofErr w:type="spellEnd"/>
      <w:r>
        <w:rPr>
          <w:rFonts w:hint="eastAsia"/>
        </w:rPr>
        <w:t xml:space="preserve"> 통신 지원</w:t>
      </w:r>
    </w:p>
    <w:p w:rsidR="000957C0" w:rsidRDefault="000957C0" w:rsidP="000957C0">
      <w:pPr>
        <w:pStyle w:val="a3"/>
        <w:ind w:leftChars="0"/>
      </w:pP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컨테이너는 </w:t>
      </w:r>
      <w:proofErr w:type="spellStart"/>
      <w:r>
        <w:rPr>
          <w:rFonts w:hint="eastAsia"/>
        </w:rPr>
        <w:t>서블릿과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웹서버가</w:t>
      </w:r>
      <w:proofErr w:type="spellEnd"/>
      <w:r>
        <w:rPr>
          <w:rFonts w:hint="eastAsia"/>
        </w:rPr>
        <w:t xml:space="preserve"> 손쉽게 통신할 수 있게 해</w:t>
      </w:r>
      <w:r w:rsidR="007B3600">
        <w:rPr>
          <w:rFonts w:hint="eastAsia"/>
        </w:rPr>
        <w:t>준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일반적으로 우리는 소켓을 만들고 </w:t>
      </w:r>
      <w:r>
        <w:t xml:space="preserve">listen, accept </w:t>
      </w:r>
      <w:r>
        <w:rPr>
          <w:rFonts w:hint="eastAsia"/>
        </w:rPr>
        <w:t xml:space="preserve">등을 해야하지만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컨테이너는 이</w:t>
      </w:r>
      <w:r w:rsidR="007B3600">
        <w:rPr>
          <w:rFonts w:hint="eastAsia"/>
        </w:rPr>
        <w:t xml:space="preserve">러한 기능을 </w:t>
      </w:r>
      <w:r w:rsidR="007B3600">
        <w:t>API</w:t>
      </w:r>
      <w:r w:rsidR="007B3600">
        <w:rPr>
          <w:rFonts w:hint="eastAsia"/>
        </w:rPr>
        <w:t>로 제공하여 복잡한 과정을 생략할 수 있게 해준다.</w:t>
      </w:r>
      <w:r w:rsidR="007B3600">
        <w:t xml:space="preserve"> </w:t>
      </w:r>
      <w:r w:rsidR="007B3600">
        <w:rPr>
          <w:rFonts w:hint="eastAsia"/>
        </w:rPr>
        <w:t xml:space="preserve">그래서 개발자가 </w:t>
      </w:r>
      <w:proofErr w:type="spellStart"/>
      <w:r w:rsidR="007B3600">
        <w:rPr>
          <w:rFonts w:hint="eastAsia"/>
        </w:rPr>
        <w:t>서블릿에</w:t>
      </w:r>
      <w:proofErr w:type="spellEnd"/>
      <w:r w:rsidR="007B3600">
        <w:rPr>
          <w:rFonts w:hint="eastAsia"/>
        </w:rPr>
        <w:t xml:space="preserve"> 구현해야 할 비즈니스 </w:t>
      </w:r>
      <w:proofErr w:type="spellStart"/>
      <w:r w:rsidR="007B3600">
        <w:rPr>
          <w:rFonts w:hint="eastAsia"/>
        </w:rPr>
        <w:t>로직에</w:t>
      </w:r>
      <w:proofErr w:type="spellEnd"/>
      <w:r w:rsidR="007B3600">
        <w:rPr>
          <w:rFonts w:hint="eastAsia"/>
        </w:rPr>
        <w:t xml:space="preserve"> 대해서만 초점을 두게끔 도와준다.</w:t>
      </w:r>
    </w:p>
    <w:p w:rsidR="000957C0" w:rsidRDefault="000957C0" w:rsidP="000957C0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생명주기 관리</w:t>
      </w:r>
    </w:p>
    <w:p w:rsidR="007B3600" w:rsidRPr="007B3600" w:rsidRDefault="007B3600" w:rsidP="007B3600">
      <w:pPr>
        <w:pStyle w:val="a3"/>
        <w:ind w:leftChars="0"/>
      </w:pP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컨테이너는 </w:t>
      </w:r>
      <w:proofErr w:type="spellStart"/>
      <w:r>
        <w:rPr>
          <w:rFonts w:hint="eastAsia"/>
        </w:rPr>
        <w:t>서블릿의</w:t>
      </w:r>
      <w:proofErr w:type="spellEnd"/>
      <w:r>
        <w:rPr>
          <w:rFonts w:hint="eastAsia"/>
        </w:rPr>
        <w:t xml:space="preserve"> 탄생과 죽음을 관리한다.</w:t>
      </w:r>
      <w:r>
        <w:t xml:space="preserve">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클래스를 </w:t>
      </w:r>
      <w:proofErr w:type="spellStart"/>
      <w:r>
        <w:rPr>
          <w:rFonts w:hint="eastAsia"/>
        </w:rPr>
        <w:t>로딩하여</w:t>
      </w:r>
      <w:proofErr w:type="spellEnd"/>
      <w:r>
        <w:rPr>
          <w:rFonts w:hint="eastAsia"/>
        </w:rPr>
        <w:t xml:space="preserve"> 인스턴스화하고,</w:t>
      </w:r>
      <w:r>
        <w:t xml:space="preserve"> </w:t>
      </w:r>
      <w:r>
        <w:rPr>
          <w:rFonts w:hint="eastAsia"/>
        </w:rPr>
        <w:t xml:space="preserve">초기화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호출하고,</w:t>
      </w:r>
      <w:r>
        <w:t xml:space="preserve"> </w:t>
      </w:r>
      <w:r>
        <w:rPr>
          <w:rFonts w:hint="eastAsia"/>
        </w:rPr>
        <w:t xml:space="preserve">요청이 들어오면 적절한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호출한다.</w:t>
      </w:r>
      <w:r>
        <w:t xml:space="preserve"> </w:t>
      </w:r>
      <w:r>
        <w:rPr>
          <w:rFonts w:hint="eastAsia"/>
        </w:rPr>
        <w:t xml:space="preserve">또한 </w:t>
      </w:r>
      <w:proofErr w:type="spellStart"/>
      <w:r>
        <w:rPr>
          <w:rFonts w:hint="eastAsia"/>
        </w:rPr>
        <w:t>서블릿이</w:t>
      </w:r>
      <w:proofErr w:type="spellEnd"/>
      <w:r>
        <w:rPr>
          <w:rFonts w:hint="eastAsia"/>
        </w:rPr>
        <w:t xml:space="preserve"> 생명을 다 한 순간에는 적절하게 </w:t>
      </w:r>
      <w:proofErr w:type="spellStart"/>
      <w:r>
        <w:rPr>
          <w:rFonts w:hint="eastAsia"/>
        </w:rPr>
        <w:t>가비지</w:t>
      </w:r>
      <w:proofErr w:type="spellEnd"/>
      <w:r>
        <w:rPr>
          <w:rFonts w:hint="eastAsia"/>
        </w:rPr>
        <w:t xml:space="preserve"> 컬렉션을 진행하여 편의를 제공합니다.</w:t>
      </w:r>
    </w:p>
    <w:p w:rsidR="000957C0" w:rsidRDefault="000957C0" w:rsidP="000957C0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 xml:space="preserve"> 지원 및 관리</w:t>
      </w:r>
    </w:p>
    <w:p w:rsidR="007B3600" w:rsidRDefault="007B3600" w:rsidP="007B3600">
      <w:pPr>
        <w:pStyle w:val="a3"/>
        <w:ind w:leftChars="0"/>
      </w:pP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컨테이너는 요청이 올 때마다 새로운 자바 </w:t>
      </w:r>
      <w:proofErr w:type="spellStart"/>
      <w:r>
        <w:rPr>
          <w:rFonts w:hint="eastAsia"/>
        </w:rPr>
        <w:t>쓰레드를</w:t>
      </w:r>
      <w:proofErr w:type="spellEnd"/>
      <w:r>
        <w:rPr>
          <w:rFonts w:hint="eastAsia"/>
        </w:rPr>
        <w:t xml:space="preserve"> 하나 생성하는데 </w:t>
      </w:r>
      <w:r>
        <w:t xml:space="preserve">HTTP </w:t>
      </w:r>
      <w:r>
        <w:rPr>
          <w:rFonts w:hint="eastAsia"/>
        </w:rPr>
        <w:t xml:space="preserve">서비스 </w:t>
      </w:r>
      <w:proofErr w:type="spellStart"/>
      <w:r>
        <w:rPr>
          <w:rFonts w:hint="eastAsia"/>
        </w:rPr>
        <w:t>메소드를</w:t>
      </w:r>
      <w:proofErr w:type="spellEnd"/>
      <w:r>
        <w:rPr>
          <w:rFonts w:hint="eastAsia"/>
        </w:rPr>
        <w:t xml:space="preserve"> 실행하고 나면 </w:t>
      </w:r>
      <w:proofErr w:type="spellStart"/>
      <w:r>
        <w:rPr>
          <w:rFonts w:hint="eastAsia"/>
        </w:rPr>
        <w:t>쓰레드는</w:t>
      </w:r>
      <w:proofErr w:type="spellEnd"/>
      <w:r>
        <w:rPr>
          <w:rFonts w:hint="eastAsia"/>
        </w:rPr>
        <w:t xml:space="preserve"> 자동으로 </w:t>
      </w:r>
      <w:proofErr w:type="spellStart"/>
      <w:r>
        <w:rPr>
          <w:rFonts w:hint="eastAsia"/>
        </w:rPr>
        <w:t>죽게된다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원래는 </w:t>
      </w:r>
      <w:proofErr w:type="spellStart"/>
      <w:r>
        <w:rPr>
          <w:rFonts w:hint="eastAsia"/>
        </w:rPr>
        <w:t>쓰레드를</w:t>
      </w:r>
      <w:proofErr w:type="spellEnd"/>
      <w:r>
        <w:rPr>
          <w:rFonts w:hint="eastAsia"/>
        </w:rPr>
        <w:t xml:space="preserve"> 관리해야 하지만 서버가 다중 </w:t>
      </w:r>
      <w:proofErr w:type="spellStart"/>
      <w:r>
        <w:rPr>
          <w:rFonts w:hint="eastAsia"/>
        </w:rPr>
        <w:t>쓰레드를</w:t>
      </w:r>
      <w:proofErr w:type="spellEnd"/>
      <w:r>
        <w:rPr>
          <w:rFonts w:hint="eastAsia"/>
        </w:rPr>
        <w:t xml:space="preserve"> 생성 및 </w:t>
      </w:r>
      <w:proofErr w:type="spellStart"/>
      <w:r>
        <w:rPr>
          <w:rFonts w:hint="eastAsia"/>
        </w:rPr>
        <w:t>운영해주기</w:t>
      </w:r>
      <w:proofErr w:type="spellEnd"/>
      <w:r>
        <w:rPr>
          <w:rFonts w:hint="eastAsia"/>
        </w:rPr>
        <w:t xml:space="preserve"> 때문에 </w:t>
      </w:r>
      <w:proofErr w:type="spellStart"/>
      <w:r>
        <w:rPr>
          <w:rFonts w:hint="eastAsia"/>
        </w:rPr>
        <w:t>쓰레드의</w:t>
      </w:r>
      <w:proofErr w:type="spellEnd"/>
      <w:r>
        <w:rPr>
          <w:rFonts w:hint="eastAsia"/>
        </w:rPr>
        <w:t xml:space="preserve"> 안정성에 대해 걱정하지 않아도 된다.</w:t>
      </w:r>
    </w:p>
    <w:p w:rsidR="000957C0" w:rsidRDefault="000957C0" w:rsidP="000957C0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선언적인 보안 관리</w:t>
      </w:r>
    </w:p>
    <w:p w:rsidR="007B3600" w:rsidRDefault="007B3600" w:rsidP="000957C0">
      <w:pPr>
        <w:pStyle w:val="a3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컨테이너를 사용하면 개발자는 보안에 관련된 내용을 </w:t>
      </w:r>
      <w:proofErr w:type="spellStart"/>
      <w:r>
        <w:rPr>
          <w:rFonts w:hint="eastAsia"/>
        </w:rPr>
        <w:t>서블릿</w:t>
      </w:r>
      <w:proofErr w:type="spellEnd"/>
      <w:r>
        <w:rPr>
          <w:rFonts w:hint="eastAsia"/>
        </w:rPr>
        <w:t xml:space="preserve"> 또는 자바 클래스에 </w:t>
      </w:r>
      <w:proofErr w:type="spellStart"/>
      <w:r>
        <w:rPr>
          <w:rFonts w:hint="eastAsia"/>
        </w:rPr>
        <w:t>구현해놓지</w:t>
      </w:r>
      <w:proofErr w:type="spellEnd"/>
      <w:r>
        <w:rPr>
          <w:rFonts w:hint="eastAsia"/>
        </w:rPr>
        <w:t xml:space="preserve"> 않아도 된다.</w:t>
      </w:r>
      <w:r>
        <w:t xml:space="preserve"> </w:t>
      </w:r>
      <w:r>
        <w:rPr>
          <w:rFonts w:hint="eastAsia"/>
        </w:rPr>
        <w:t xml:space="preserve">일반적으로 보안관리는 </w:t>
      </w:r>
      <w:r>
        <w:t xml:space="preserve">XML </w:t>
      </w:r>
      <w:r>
        <w:rPr>
          <w:rFonts w:hint="eastAsia"/>
        </w:rPr>
        <w:t>배포 서술자에 기록하므로 보안에 대해 수정할 일이 생겨도 자바 소스코드를 수정하여 다시 컴파일하지 않아도 보안관리가 가능하다.</w:t>
      </w:r>
    </w:p>
    <w:p w:rsidR="000957C0" w:rsidRPr="000957C0" w:rsidRDefault="000957C0" w:rsidP="00EB2A1E"/>
    <w:p w:rsidR="007B3600" w:rsidRPr="007B3600" w:rsidRDefault="007B3600" w:rsidP="007B3600">
      <w:pPr>
        <w:rPr>
          <w:b/>
        </w:rPr>
      </w:pPr>
      <w:proofErr w:type="gramStart"/>
      <w:r w:rsidRPr="007B3600">
        <w:rPr>
          <w:rFonts w:hint="eastAsia"/>
          <w:b/>
        </w:rPr>
        <w:t>J</w:t>
      </w:r>
      <w:r w:rsidRPr="007B3600">
        <w:rPr>
          <w:b/>
        </w:rPr>
        <w:t>SP :</w:t>
      </w:r>
      <w:proofErr w:type="gramEnd"/>
      <w:r w:rsidRPr="007B3600">
        <w:rPr>
          <w:b/>
        </w:rPr>
        <w:t xml:space="preserve"> JAVA </w:t>
      </w:r>
      <w:r w:rsidRPr="007B3600">
        <w:rPr>
          <w:rFonts w:hint="eastAsia"/>
          <w:b/>
        </w:rPr>
        <w:t xml:space="preserve">코드가 들어가있는 </w:t>
      </w:r>
      <w:r w:rsidRPr="007B3600">
        <w:rPr>
          <w:b/>
        </w:rPr>
        <w:t xml:space="preserve">HTML </w:t>
      </w:r>
      <w:r w:rsidRPr="007B3600">
        <w:rPr>
          <w:rFonts w:hint="eastAsia"/>
          <w:b/>
        </w:rPr>
        <w:t>코드</w:t>
      </w:r>
      <w:r>
        <w:rPr>
          <w:rFonts w:hint="eastAsia"/>
          <w:b/>
        </w:rPr>
        <w:t xml:space="preserve">   ex)PHP</w:t>
      </w:r>
    </w:p>
    <w:p w:rsidR="007B3600" w:rsidRDefault="007B3600" w:rsidP="007B3600">
      <w:proofErr w:type="spellStart"/>
      <w:r w:rsidRPr="007B3600">
        <w:rPr>
          <w:rFonts w:hint="eastAsia"/>
        </w:rPr>
        <w:lastRenderedPageBreak/>
        <w:t>서블릿은</w:t>
      </w:r>
      <w:proofErr w:type="spellEnd"/>
      <w:r w:rsidRPr="007B3600">
        <w:t xml:space="preserve"> 자바 소스코드 속에 HTML코드가 들어가는 형태인데, JSP는 이와 반대로 HTML 소스코드 속에 자바 소스코드가 들어가는 구조</w:t>
      </w:r>
      <w:r>
        <w:rPr>
          <w:rFonts w:hint="eastAsia"/>
        </w:rPr>
        <w:t>이다.</w:t>
      </w:r>
    </w:p>
    <w:p w:rsidR="000957C0" w:rsidRDefault="007B3600" w:rsidP="00EB2A1E">
      <w:r w:rsidRPr="007B3600">
        <w:t>HTML</w:t>
      </w:r>
      <w:r>
        <w:t>속에</w:t>
      </w:r>
      <w:r w:rsidRPr="007B3600">
        <w:t xml:space="preserve"> </w:t>
      </w:r>
      <w:proofErr w:type="spellStart"/>
      <w:r w:rsidRPr="007B3600">
        <w:t>자바코드는</w:t>
      </w:r>
      <w:proofErr w:type="spellEnd"/>
      <w:r w:rsidRPr="007B3600">
        <w:t xml:space="preserve"> &lt;% 소스코드 %&gt; 또는 &lt;%= 소스코드 =%&gt;형태로 들어</w:t>
      </w:r>
      <w:r>
        <w:rPr>
          <w:rFonts w:hint="eastAsia"/>
        </w:rPr>
        <w:t xml:space="preserve">가며 </w:t>
      </w:r>
      <w:r w:rsidRPr="007B3600">
        <w:rPr>
          <w:rFonts w:hint="eastAsia"/>
        </w:rPr>
        <w:t>자바</w:t>
      </w:r>
      <w:r w:rsidRPr="007B3600">
        <w:t xml:space="preserve"> 소스코드로 작성된</w:t>
      </w:r>
      <w:r>
        <w:t xml:space="preserve"> </w:t>
      </w:r>
      <w:r w:rsidRPr="007B3600">
        <w:t>부분은 웹 브라우저로 보내는 것이</w:t>
      </w:r>
      <w:r>
        <w:rPr>
          <w:rFonts w:hint="eastAsia"/>
        </w:rPr>
        <w:t xml:space="preserve"> </w:t>
      </w:r>
      <w:r w:rsidRPr="007B3600">
        <w:t xml:space="preserve">아니라 웹 서버에서 </w:t>
      </w:r>
      <w:r>
        <w:t>실행</w:t>
      </w:r>
      <w:r>
        <w:rPr>
          <w:rFonts w:hint="eastAsia"/>
        </w:rPr>
        <w:t>된다.</w:t>
      </w:r>
    </w:p>
    <w:p w:rsidR="0063182B" w:rsidRPr="007B3600" w:rsidRDefault="0063182B" w:rsidP="00EB2A1E">
      <w:proofErr w:type="spellStart"/>
      <w:r w:rsidRPr="0063182B">
        <w:rPr>
          <w:rFonts w:hint="eastAsia"/>
        </w:rPr>
        <w:t>로직과</w:t>
      </w:r>
      <w:proofErr w:type="spellEnd"/>
      <w:r w:rsidRPr="0063182B">
        <w:t xml:space="preserve"> 디자인이 한 </w:t>
      </w:r>
      <w:proofErr w:type="spellStart"/>
      <w:r w:rsidRPr="0063182B">
        <w:t>파일내에</w:t>
      </w:r>
      <w:proofErr w:type="spellEnd"/>
      <w:r w:rsidRPr="0063182B">
        <w:t xml:space="preserve"> 섞여있어 유지보수가 어렵</w:t>
      </w:r>
      <w:r>
        <w:rPr>
          <w:rFonts w:hint="eastAsia"/>
        </w:rPr>
        <w:t>다.</w:t>
      </w:r>
    </w:p>
    <w:p w:rsidR="000957C0" w:rsidRDefault="000957C0" w:rsidP="00EB2A1E"/>
    <w:p w:rsidR="001062BD" w:rsidRPr="001062BD" w:rsidRDefault="001062BD" w:rsidP="00EB2A1E">
      <w:pPr>
        <w:rPr>
          <w:b/>
        </w:rPr>
      </w:pPr>
      <w:r w:rsidRPr="001062BD">
        <w:rPr>
          <w:rFonts w:hint="eastAsia"/>
          <w:b/>
        </w:rPr>
        <w:t>H</w:t>
      </w:r>
      <w:r w:rsidRPr="001062BD">
        <w:rPr>
          <w:b/>
        </w:rPr>
        <w:t xml:space="preserve">ttp </w:t>
      </w:r>
      <w:proofErr w:type="gramStart"/>
      <w:r w:rsidRPr="001062BD">
        <w:rPr>
          <w:rFonts w:hint="eastAsia"/>
          <w:b/>
        </w:rPr>
        <w:t xml:space="preserve">통신 </w:t>
      </w:r>
      <w:r w:rsidRPr="001062BD">
        <w:rPr>
          <w:b/>
        </w:rPr>
        <w:t>:</w:t>
      </w:r>
      <w:proofErr w:type="gramEnd"/>
      <w:r w:rsidRPr="001062BD">
        <w:rPr>
          <w:b/>
        </w:rPr>
        <w:t xml:space="preserve"> </w:t>
      </w:r>
      <w:r w:rsidRPr="001062BD">
        <w:rPr>
          <w:rFonts w:hint="eastAsia"/>
          <w:b/>
        </w:rPr>
        <w:t>Client의 요청(</w:t>
      </w:r>
      <w:r w:rsidRPr="001062BD">
        <w:rPr>
          <w:b/>
        </w:rPr>
        <w:t>Request)</w:t>
      </w:r>
      <w:r w:rsidRPr="001062BD">
        <w:rPr>
          <w:rFonts w:hint="eastAsia"/>
          <w:b/>
        </w:rPr>
        <w:t xml:space="preserve">이 </w:t>
      </w:r>
      <w:proofErr w:type="spellStart"/>
      <w:r w:rsidRPr="001062BD">
        <w:rPr>
          <w:rFonts w:hint="eastAsia"/>
          <w:b/>
        </w:rPr>
        <w:t>있을때만</w:t>
      </w:r>
      <w:proofErr w:type="spellEnd"/>
      <w:r w:rsidRPr="001062BD">
        <w:rPr>
          <w:rFonts w:hint="eastAsia"/>
          <w:b/>
        </w:rPr>
        <w:t xml:space="preserve"> 서버가 응답(</w:t>
      </w:r>
      <w:r w:rsidRPr="001062BD">
        <w:rPr>
          <w:b/>
        </w:rPr>
        <w:t>Response)</w:t>
      </w:r>
      <w:r w:rsidRPr="001062BD">
        <w:rPr>
          <w:rFonts w:hint="eastAsia"/>
          <w:b/>
        </w:rPr>
        <w:t>하여 해당 정보를 전송하고 곧바로 연결을 종료하는 방식</w:t>
      </w:r>
    </w:p>
    <w:p w:rsidR="001062BD" w:rsidRDefault="001062BD" w:rsidP="001062B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 xml:space="preserve">클라이언트가 요청을 보내는 경우에만 서버가 응답하는 </w:t>
      </w:r>
      <w:proofErr w:type="spellStart"/>
      <w:r>
        <w:rPr>
          <w:rFonts w:hint="eastAsia"/>
        </w:rPr>
        <w:t>단방향</w:t>
      </w:r>
      <w:proofErr w:type="spellEnd"/>
      <w:r>
        <w:rPr>
          <w:rFonts w:hint="eastAsia"/>
        </w:rPr>
        <w:t xml:space="preserve"> 통신이다.</w:t>
      </w:r>
    </w:p>
    <w:p w:rsidR="001062BD" w:rsidRDefault="001062BD" w:rsidP="001062B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서버로부터 응답을 받은 후에는 연결이 바로 종료된다.</w:t>
      </w:r>
    </w:p>
    <w:p w:rsidR="001062BD" w:rsidRDefault="001062BD" w:rsidP="001062BD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모바일 어플리케이션 개발에 주로 사용되며 비용 및 유지보수 방면에서 좋다.</w:t>
      </w:r>
    </w:p>
    <w:p w:rsidR="001062BD" w:rsidRDefault="001062BD" w:rsidP="001062BD"/>
    <w:p w:rsidR="001062BD" w:rsidRPr="001062BD" w:rsidRDefault="001062BD" w:rsidP="001062BD">
      <w:pPr>
        <w:rPr>
          <w:b/>
        </w:rPr>
      </w:pPr>
      <w:r w:rsidRPr="001062BD">
        <w:rPr>
          <w:rFonts w:hint="eastAsia"/>
          <w:b/>
        </w:rPr>
        <w:t xml:space="preserve">Socket </w:t>
      </w:r>
      <w:proofErr w:type="gramStart"/>
      <w:r w:rsidRPr="001062BD">
        <w:rPr>
          <w:rFonts w:hint="eastAsia"/>
          <w:b/>
        </w:rPr>
        <w:t xml:space="preserve">통신 </w:t>
      </w:r>
      <w:r w:rsidRPr="001062BD">
        <w:rPr>
          <w:b/>
        </w:rPr>
        <w:t>:</w:t>
      </w:r>
      <w:proofErr w:type="gramEnd"/>
      <w:r w:rsidRPr="001062BD">
        <w:rPr>
          <w:b/>
        </w:rPr>
        <w:t xml:space="preserve"> Server</w:t>
      </w:r>
      <w:r w:rsidRPr="001062BD">
        <w:rPr>
          <w:rFonts w:hint="eastAsia"/>
          <w:b/>
        </w:rPr>
        <w:t xml:space="preserve">와 </w:t>
      </w:r>
      <w:r w:rsidRPr="001062BD">
        <w:rPr>
          <w:b/>
        </w:rPr>
        <w:t>Client</w:t>
      </w:r>
      <w:r w:rsidRPr="001062BD">
        <w:rPr>
          <w:rFonts w:hint="eastAsia"/>
          <w:b/>
        </w:rPr>
        <w:t>가 특정 포트를 통해 실시간으로 양방향 통신을 하는 방식</w:t>
      </w:r>
    </w:p>
    <w:p w:rsidR="001062BD" w:rsidRDefault="001062BD" w:rsidP="001062B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서버와 클라이언트가 계속 연결을 유지하는 양방향 통신이다.</w:t>
      </w:r>
    </w:p>
    <w:p w:rsidR="001062BD" w:rsidRDefault="001062BD" w:rsidP="001062BD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실시간으로 데이터를 주고받을 수 있다.</w:t>
      </w:r>
    </w:p>
    <w:p w:rsidR="001062BD" w:rsidRPr="00EB2A1E" w:rsidRDefault="001062BD" w:rsidP="00F91005">
      <w:pPr>
        <w:pStyle w:val="a3"/>
        <w:numPr>
          <w:ilvl w:val="0"/>
          <w:numId w:val="12"/>
        </w:numPr>
        <w:ind w:leftChars="0"/>
        <w:rPr>
          <w:rFonts w:hint="eastAsia"/>
        </w:rPr>
      </w:pPr>
      <w:r>
        <w:rPr>
          <w:rFonts w:hint="eastAsia"/>
        </w:rPr>
        <w:t xml:space="preserve">실시간 동영상 스트리밍이나 온라인 </w:t>
      </w:r>
      <w:proofErr w:type="spellStart"/>
      <w:r>
        <w:rPr>
          <w:rFonts w:hint="eastAsia"/>
        </w:rPr>
        <w:t>게임등과</w:t>
      </w:r>
      <w:proofErr w:type="spellEnd"/>
      <w:r>
        <w:rPr>
          <w:rFonts w:hint="eastAsia"/>
        </w:rPr>
        <w:t xml:space="preserve"> 같은 경우에 사용된다.</w:t>
      </w:r>
    </w:p>
    <w:sectPr w:rsidR="001062BD" w:rsidRPr="00EB2A1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207F3"/>
    <w:multiLevelType w:val="hybridMultilevel"/>
    <w:tmpl w:val="59C8DF08"/>
    <w:lvl w:ilvl="0" w:tplc="B46C107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D5B5221"/>
    <w:multiLevelType w:val="hybridMultilevel"/>
    <w:tmpl w:val="E15C338A"/>
    <w:lvl w:ilvl="0" w:tplc="A4F02A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F64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D20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C4B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369F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2E7A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08C8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52F5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BE69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4016FAF"/>
    <w:multiLevelType w:val="hybridMultilevel"/>
    <w:tmpl w:val="D5A222B6"/>
    <w:lvl w:ilvl="0" w:tplc="20B405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0ED0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DA81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08F2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FAB3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78BF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7F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7638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BE71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AF41F19"/>
    <w:multiLevelType w:val="hybridMultilevel"/>
    <w:tmpl w:val="29A05B6E"/>
    <w:lvl w:ilvl="0" w:tplc="763661F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C6308C7"/>
    <w:multiLevelType w:val="hybridMultilevel"/>
    <w:tmpl w:val="B198AEB8"/>
    <w:lvl w:ilvl="0" w:tplc="349A72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802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A632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6EFD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98E8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60B3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84F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7012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047C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44F7446"/>
    <w:multiLevelType w:val="hybridMultilevel"/>
    <w:tmpl w:val="16C2757E"/>
    <w:lvl w:ilvl="0" w:tplc="B46C107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7D10377"/>
    <w:multiLevelType w:val="hybridMultilevel"/>
    <w:tmpl w:val="F60486C8"/>
    <w:lvl w:ilvl="0" w:tplc="763661F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05A06CD"/>
    <w:multiLevelType w:val="hybridMultilevel"/>
    <w:tmpl w:val="42B46A0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A654D41"/>
    <w:multiLevelType w:val="hybridMultilevel"/>
    <w:tmpl w:val="0BCCD5E2"/>
    <w:lvl w:ilvl="0" w:tplc="B46C107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E46170E"/>
    <w:multiLevelType w:val="hybridMultilevel"/>
    <w:tmpl w:val="97341DE4"/>
    <w:lvl w:ilvl="0" w:tplc="B46C107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CB0210E"/>
    <w:multiLevelType w:val="hybridMultilevel"/>
    <w:tmpl w:val="7AD83E00"/>
    <w:lvl w:ilvl="0" w:tplc="763661F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1DE1541"/>
    <w:multiLevelType w:val="hybridMultilevel"/>
    <w:tmpl w:val="0F36F69A"/>
    <w:lvl w:ilvl="0" w:tplc="763661F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9"/>
  </w:num>
  <w:num w:numId="6">
    <w:abstractNumId w:val="8"/>
  </w:num>
  <w:num w:numId="7">
    <w:abstractNumId w:val="0"/>
  </w:num>
  <w:num w:numId="8">
    <w:abstractNumId w:val="6"/>
  </w:num>
  <w:num w:numId="9">
    <w:abstractNumId w:val="11"/>
  </w:num>
  <w:num w:numId="10">
    <w:abstractNumId w:val="7"/>
  </w:num>
  <w:num w:numId="11">
    <w:abstractNumId w:val="3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7EB"/>
    <w:rsid w:val="000957C0"/>
    <w:rsid w:val="001062BD"/>
    <w:rsid w:val="00145D47"/>
    <w:rsid w:val="002203C9"/>
    <w:rsid w:val="00430718"/>
    <w:rsid w:val="004A5BA3"/>
    <w:rsid w:val="0063182B"/>
    <w:rsid w:val="007B3600"/>
    <w:rsid w:val="00A660E2"/>
    <w:rsid w:val="00AA160C"/>
    <w:rsid w:val="00B107EB"/>
    <w:rsid w:val="00B91860"/>
    <w:rsid w:val="00EB2A1E"/>
    <w:rsid w:val="00F15D4B"/>
    <w:rsid w:val="00F90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A19AD"/>
  <w15:chartTrackingRefBased/>
  <w15:docId w15:val="{4AB3F414-AA14-47FC-8C9C-985F1D45B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07EB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43071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1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42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364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8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나경</dc:creator>
  <cp:keywords/>
  <dc:description/>
  <cp:lastModifiedBy>이 나경</cp:lastModifiedBy>
  <cp:revision>8</cp:revision>
  <dcterms:created xsi:type="dcterms:W3CDTF">2020-01-14T06:39:00Z</dcterms:created>
  <dcterms:modified xsi:type="dcterms:W3CDTF">2020-01-15T07:37:00Z</dcterms:modified>
</cp:coreProperties>
</file>