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63A6F7"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类聊天大厅汇报</w:t>
      </w:r>
    </w:p>
    <w:p w14:paraId="5562E28D">
      <w:pPr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刘仕林</w:t>
      </w:r>
    </w:p>
    <w:p w14:paraId="725DAA4E"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实现功能</w:t>
      </w:r>
    </w:p>
    <w:p w14:paraId="1F47009B">
      <w:pPr>
        <w:ind w:firstLine="420" w:firstLineChars="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基础功能：群聊，私聊，广播，完整的用户登录</w:t>
      </w:r>
    </w:p>
    <w:p w14:paraId="60C3C938"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额外功能：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  <w:t>halp:帮助手册</w:t>
      </w:r>
    </w:p>
    <w:p w14:paraId="5612D1A9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sendfile/@file/@a:私发文件file给a</w:t>
      </w:r>
    </w:p>
    <w:p w14:paraId="4A0DAF14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send/@message/@a:私发message给a</w:t>
      </w:r>
    </w:p>
    <w:p w14:paraId="5E6A3907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vip/@money:支付money获取对应周期vip</w:t>
      </w:r>
    </w:p>
    <w:p w14:paraId="0B0C36A4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team/@teamnumber:加入number队伍</w:t>
      </w:r>
    </w:p>
    <w:p w14:paraId="02301E52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sendteam/@message/@teamnumber:发送消息到队伍</w:t>
      </w:r>
    </w:p>
    <w:p w14:paraId="7679EB57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createteam/@teamnumber/@a:将a放入vip队伍，3,4,5号为vip队伍</w:t>
      </w:r>
    </w:p>
    <w:p w14:paraId="4715C8E3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[exit]:退出</w:t>
      </w:r>
    </w:p>
    <w:p w14:paraId="383E2DBA"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7C4668B6"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辅助功能：客户端拥有伪后台机制</w:t>
      </w:r>
    </w:p>
    <w:p w14:paraId="3A3AAA5C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客户端服务器消息往来存在加密保护隐私</w:t>
      </w:r>
    </w:p>
    <w:p w14:paraId="43D6ECE6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Help手册查看功能指令</w:t>
      </w:r>
    </w:p>
    <w:p w14:paraId="3B387BBC"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7489491D">
      <w:pPr>
        <w:jc w:val="left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展示：</w:t>
      </w:r>
    </w:p>
    <w:p w14:paraId="3B1D06C8">
      <w:p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注册，伪后台，广播，手册查看，用户在线退出</w:t>
      </w:r>
    </w:p>
    <w:p w14:paraId="12EB4206">
      <w:pPr>
        <w:jc w:val="left"/>
      </w:pPr>
      <w:r>
        <w:drawing>
          <wp:inline distT="0" distB="0" distL="114300" distR="114300">
            <wp:extent cx="3190240" cy="1479550"/>
            <wp:effectExtent l="0" t="0" r="1016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5AB1">
      <w:pPr>
        <w:jc w:val="left"/>
      </w:pPr>
    </w:p>
    <w:p w14:paraId="75189291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在线用户增删（数据结构处理），私发</w:t>
      </w:r>
    </w:p>
    <w:p w14:paraId="2DA3E948"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197225" cy="148971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42C1">
      <w:pPr>
        <w:jc w:val="left"/>
      </w:pPr>
    </w:p>
    <w:p w14:paraId="73A0BD3C">
      <w:pPr>
        <w:jc w:val="left"/>
        <w:rPr>
          <w:rFonts w:hint="eastAsia"/>
          <w:b/>
          <w:bCs/>
          <w:lang w:val="en-US" w:eastAsia="zh-CN"/>
        </w:rPr>
      </w:pPr>
    </w:p>
    <w:p w14:paraId="2CC44266">
      <w:pPr>
        <w:jc w:val="left"/>
        <w:rPr>
          <w:rFonts w:hint="eastAsia"/>
          <w:b/>
          <w:bCs/>
          <w:lang w:val="en-US" w:eastAsia="zh-CN"/>
        </w:rPr>
      </w:pPr>
    </w:p>
    <w:p w14:paraId="2CDD0AC3"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加入队伍，发队伍信息</w:t>
      </w:r>
    </w:p>
    <w:p w14:paraId="6272DF84">
      <w:pPr>
        <w:jc w:val="left"/>
      </w:pPr>
      <w:r>
        <w:drawing>
          <wp:inline distT="0" distB="0" distL="114300" distR="114300">
            <wp:extent cx="3898900" cy="188658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13FC">
      <w:pPr>
        <w:jc w:val="left"/>
      </w:pPr>
    </w:p>
    <w:p w14:paraId="1C5DB26C"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获取vip，存文件到云盘，查看云盘文件，vip检测机制</w:t>
      </w:r>
    </w:p>
    <w:p w14:paraId="55395A4F">
      <w:pPr>
        <w:jc w:val="left"/>
      </w:pPr>
      <w:r>
        <w:drawing>
          <wp:inline distT="0" distB="0" distL="114300" distR="114300">
            <wp:extent cx="4564380" cy="26212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9EFA">
      <w:pPr>
        <w:jc w:val="left"/>
      </w:pPr>
    </w:p>
    <w:p w14:paraId="1BDC8E93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私发文件</w:t>
      </w:r>
    </w:p>
    <w:p w14:paraId="206BFA94">
      <w:pPr>
        <w:jc w:val="left"/>
      </w:pPr>
      <w:r>
        <w:drawing>
          <wp:inline distT="0" distB="0" distL="114300" distR="114300">
            <wp:extent cx="4565650" cy="2160270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485B">
      <w:pPr>
        <w:jc w:val="left"/>
      </w:pPr>
    </w:p>
    <w:p w14:paraId="29C2DF5C">
      <w:pPr>
        <w:jc w:val="left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 w14:paraId="6231176D">
      <w:pPr>
        <w:jc w:val="left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 w14:paraId="65D41C55">
      <w:pPr>
        <w:jc w:val="left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关键代码</w:t>
      </w:r>
    </w:p>
    <w:p w14:paraId="04D74C91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在线用户组      服务器收文件到缓冲文件</w:t>
      </w:r>
    </w:p>
    <w:p w14:paraId="24CB3CE7">
      <w:pPr>
        <w:jc w:val="left"/>
      </w:pPr>
      <w:r>
        <w:drawing>
          <wp:inline distT="0" distB="0" distL="114300" distR="114300">
            <wp:extent cx="1405890" cy="2115820"/>
            <wp:effectExtent l="0" t="0" r="1143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2925" cy="2144395"/>
            <wp:effectExtent l="0" t="0" r="1079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C431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 xml:space="preserve">服务器发                  服务器文件处理子进程    </w:t>
      </w:r>
    </w:p>
    <w:p w14:paraId="3B77751D">
      <w:pPr>
        <w:jc w:val="left"/>
      </w:pPr>
      <w:r>
        <w:drawing>
          <wp:inline distT="0" distB="0" distL="114300" distR="114300">
            <wp:extent cx="2368550" cy="1664970"/>
            <wp:effectExtent l="0" t="0" r="88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5190" cy="1812925"/>
            <wp:effectExtent l="0" t="0" r="889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697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封装函数创建套接字          文件私发代码，传网盘类似</w:t>
      </w:r>
    </w:p>
    <w:p w14:paraId="51D6EFEB">
      <w:pPr>
        <w:jc w:val="left"/>
      </w:pPr>
      <w:r>
        <w:drawing>
          <wp:inline distT="0" distB="0" distL="114300" distR="114300">
            <wp:extent cx="2546985" cy="1856740"/>
            <wp:effectExtent l="0" t="0" r="133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8565" cy="1317625"/>
            <wp:effectExtent l="0" t="0" r="1079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2310">
      <w:pPr>
        <w:jc w:val="left"/>
        <w:rPr>
          <w:rFonts w:hint="default"/>
          <w:lang w:val="en-US" w:eastAsia="zh-CN"/>
        </w:rPr>
      </w:pPr>
    </w:p>
    <w:p w14:paraId="20917C48">
      <w:pPr>
        <w:jc w:val="left"/>
        <w:rPr>
          <w:rFonts w:hint="default"/>
          <w:lang w:val="en-US" w:eastAsia="zh-CN"/>
        </w:rPr>
      </w:pPr>
    </w:p>
    <w:p w14:paraId="7C012481">
      <w:pPr>
        <w:jc w:val="left"/>
        <w:rPr>
          <w:rFonts w:hint="default"/>
          <w:lang w:val="en-US" w:eastAsia="zh-CN"/>
        </w:rPr>
      </w:pPr>
    </w:p>
    <w:p w14:paraId="5A604045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客户端伪后台和文件收发入口  客户端子进程收广播</w:t>
      </w:r>
    </w:p>
    <w:p w14:paraId="0EB2E4CA">
      <w:pPr>
        <w:jc w:val="left"/>
      </w:pPr>
      <w:r>
        <w:drawing>
          <wp:inline distT="0" distB="0" distL="114300" distR="114300">
            <wp:extent cx="2070735" cy="2411730"/>
            <wp:effectExtent l="0" t="0" r="190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9060" cy="1024890"/>
            <wp:effectExtent l="0" t="0" r="1270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C9A6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客户端用户退出子进程等释放资源    客户端收发文件</w:t>
      </w:r>
    </w:p>
    <w:p w14:paraId="18CDB6D2">
      <w:pPr>
        <w:jc w:val="left"/>
      </w:pPr>
      <w:r>
        <w:drawing>
          <wp:inline distT="0" distB="0" distL="114300" distR="114300">
            <wp:extent cx="2815590" cy="2929255"/>
            <wp:effectExtent l="0" t="0" r="381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2185" cy="2992120"/>
            <wp:effectExtent l="0" t="0" r="133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4C9F">
      <w:pPr>
        <w:jc w:val="left"/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 xml:space="preserve">客户端子线程收发文件                   </w:t>
      </w:r>
      <w:r>
        <w:drawing>
          <wp:inline distT="0" distB="0" distL="114300" distR="114300">
            <wp:extent cx="3577590" cy="1522730"/>
            <wp:effectExtent l="0" t="0" r="381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6F8A">
      <w:pPr>
        <w:jc w:val="left"/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客户端线程传参结构体</w:t>
      </w:r>
    </w:p>
    <w:p w14:paraId="3177BD9C">
      <w:pPr>
        <w:jc w:val="left"/>
      </w:pPr>
      <w:r>
        <w:drawing>
          <wp:inline distT="0" distB="0" distL="114300" distR="114300">
            <wp:extent cx="3684270" cy="1581150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971A">
      <w:pPr>
        <w:jc w:val="left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数据加密双向</w:t>
      </w:r>
    </w:p>
    <w:p w14:paraId="0EF30AA7">
      <w:pPr>
        <w:jc w:val="left"/>
      </w:pPr>
      <w:r>
        <w:drawing>
          <wp:inline distT="0" distB="0" distL="114300" distR="114300">
            <wp:extent cx="3467735" cy="1846580"/>
            <wp:effectExtent l="0" t="0" r="698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6A29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全局变量</w:t>
      </w:r>
    </w:p>
    <w:p w14:paraId="3A11D000">
      <w:pPr>
        <w:jc w:val="left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2587625" cy="2564765"/>
            <wp:effectExtent l="0" t="0" r="3175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94063"/>
    <w:rsid w:val="0F295DE4"/>
    <w:rsid w:val="17A555E8"/>
    <w:rsid w:val="34BA5568"/>
    <w:rsid w:val="3ADE2313"/>
    <w:rsid w:val="558932B5"/>
    <w:rsid w:val="63B73696"/>
    <w:rsid w:val="6A4128C8"/>
    <w:rsid w:val="7901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2025-07-24T02:35:53Z</dcterms:created>
  <dc:creator>刘仕林</dc:creator>
  <cp:lastModifiedBy>WPS_1692798993</cp:lastModifiedBy>
  <dcterms:modified xsi:type="dcterms:W3CDTF">2025-07-24T05:55:53Z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eyJoZGlkIjoiN2YzNjBkOTgyNWQ1YTMxYzM3MzMwNWFiODNmOWIzYWMiLCJ1c2VySWQiOiIxNTIzNTQwNTc4In0=</vt:lpwstr>
  </property>
  <property fmtid="{D5CDD505-2E9C-101B-9397-08002B2CF9AE}" pid="4" name="ICV">
    <vt:lpwstr>1A385545A5FD4AFCB48D20B00FD4B7D8_12</vt:lpwstr>
  </property>
</Properties>
</file>