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Міністе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рство освіти і науки України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«Київський політехнічний інститут ім. І. Сікорського»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Звіт лабораторної роботи №6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 дисципліни «Теорія імовірності та математична статистика»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ІТ-51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Лемешко Борис Олександрович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Ліхоузова Т. 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Київ 2016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uk-UA"/>
        </w:rPr>
        <w:t>Мета роботи: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Ознайомитись з методикою проведення однофакторног одисперсійного аналізу.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uk-UA"/>
        </w:rPr>
        <w:t>Хід виконання роботи 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uk-UA"/>
        </w:rPr>
        <w:t xml:space="preserve">Метод сортування: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Шелла.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uk-UA"/>
        </w:rPr>
        <w:t xml:space="preserve">Фактор: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обсяг даних.(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>100,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1000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>,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3000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>,10000,50000)</w:t>
      </w:r>
    </w:p>
    <w:p>
      <w:pPr>
        <w:pStyle w:val="PlainText"/>
        <w:spacing w:lineRule="auto" w: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Генерація вибірки: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      </w:t>
      </w:r>
      <w:r>
        <w:rPr>
          <w:rFonts w:cs="Times New Roman" w:ascii="Times New Roman" w:hAnsi="Times New Roman"/>
          <w:sz w:val="20"/>
          <w:szCs w:val="20"/>
          <w:lang w:eastAsia="uk-UA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eastAsia="uk-UA"/>
        </w:rPr>
        <w:t>//Реалізація сортування Шелла, генерація масивів та заміри часу, що будуть складати вибірку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//C#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ab/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bookmarkStart w:id="0" w:name="__DdeLink__1066_1991181761"/>
      <w:bookmarkEnd w:id="0"/>
      <w:r>
        <w:rPr>
          <w:rFonts w:cs="Times New Roman" w:ascii="Times New Roman" w:hAnsi="Times New Roman"/>
          <w:sz w:val="20"/>
          <w:szCs w:val="20"/>
          <w:lang w:eastAsia="uk-UA"/>
        </w:rPr>
        <w:tab/>
        <w:t xml:space="preserve"> private static int[] ShellSorting(int[] input)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d = input.Length / 2; d &gt;= 1; d /= 2)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i = d; i &lt; input.Length; i++)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j = i; j &gt;= d &amp;&amp; input[j - d] &gt; input[j]; j -= d)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int tmp = input[j];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input[j] = input[j - d];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input[j - d] = tmp;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return input;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bookmarkStart w:id="1" w:name="__DdeLink__1066_1991181761"/>
      <w:bookmarkEnd w:id="1"/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private static int[] GenerateRand(int size)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Random rand = new Random();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List&lt;int&gt; lst = new List&lt;int&gt;();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for(int i = 0; i &lt; size; i++)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lst.Add(rand.Next(-1000000, 1000000));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return lst.ToArray();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static void Main(string[] args)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Stopwatch stp = new Stopwatch();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 xml:space="preserve">int[] Sizes = new int[5] { 100, 1000, 3000, 10000, </w:t>
      </w:r>
      <w:r>
        <w:rPr>
          <w:rFonts w:cs="Times New Roman" w:ascii="Times New Roman" w:hAnsi="Times New Roman"/>
          <w:sz w:val="20"/>
          <w:szCs w:val="20"/>
          <w:lang w:val="en-US" w:eastAsia="uk-UA"/>
        </w:rPr>
        <w:t>5</w:t>
      </w:r>
      <w:r>
        <w:rPr>
          <w:rFonts w:cs="Times New Roman" w:ascii="Times New Roman" w:hAnsi="Times New Roman"/>
          <w:sz w:val="20"/>
          <w:szCs w:val="20"/>
          <w:lang w:eastAsia="uk-UA"/>
        </w:rPr>
        <w:t>0000 };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List&lt;TimeSpan&gt; data = new List&lt;TimeSpan&gt;();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i = 0; i &lt; 5; i++)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int[] arr = GenerateRand(Sizes[i]);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j = 0; j &lt; 11; j++)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stp.Start();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arr = ShellSorting(arr);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stp.Stop();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data.Add(stp.Elapsed);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stp.Reset();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StreamWriter rite = new StreamWriter("data.txt");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int k = 0;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for (int i = 0; i &lt; 55</w:t>
      </w:r>
      <w:r>
        <w:rPr>
          <w:rFonts w:cs="Times New Roman" w:ascii="Times New Roman" w:hAnsi="Times New Roman"/>
          <w:sz w:val="20"/>
          <w:szCs w:val="20"/>
          <w:lang w:val="en-US" w:eastAsia="uk-UA"/>
        </w:rPr>
        <w:t>;</w:t>
      </w:r>
      <w:r>
        <w:rPr>
          <w:rFonts w:cs="Times New Roman" w:ascii="Times New Roman" w:hAnsi="Times New Roman"/>
          <w:sz w:val="20"/>
          <w:szCs w:val="20"/>
          <w:lang w:eastAsia="uk-UA"/>
        </w:rPr>
        <w:t xml:space="preserve"> i++)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if (i == k)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{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 xml:space="preserve">k += </w:t>
      </w:r>
      <w:r>
        <w:rPr>
          <w:rFonts w:cs="Times New Roman" w:ascii="Times New Roman" w:hAnsi="Times New Roman"/>
          <w:sz w:val="20"/>
          <w:szCs w:val="20"/>
          <w:lang w:val="en-US" w:eastAsia="uk-UA"/>
        </w:rPr>
        <w:t>11</w:t>
      </w:r>
      <w:r>
        <w:rPr>
          <w:rFonts w:cs="Times New Roman" w:ascii="Times New Roman" w:hAnsi="Times New Roman"/>
          <w:sz w:val="20"/>
          <w:szCs w:val="20"/>
          <w:lang w:eastAsia="uk-UA"/>
        </w:rPr>
        <w:t>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continue;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rite.WriteLine(data[i].TotalMilliseconds);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Console.WriteLine(data[i].TotalMilliseconds);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eastAsia="uk-UA"/>
        </w:rPr>
        <w:t>rite.Close();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eastAsia="uk-UA"/>
        </w:rPr>
      </w:pPr>
      <w:r>
        <w:rPr>
          <w:rFonts w:cs="Times New Roman" w:ascii="Times New Roman" w:hAnsi="Times New Roman"/>
          <w:sz w:val="20"/>
          <w:szCs w:val="20"/>
          <w:lang w:eastAsia="uk-UA"/>
        </w:rPr>
        <w:tab/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val="ru-RU" w:eastAsia="uk-UA"/>
        </w:rPr>
      </w:pPr>
      <w:r>
        <w:rPr>
          <w:rFonts w:cs="Times New Roman" w:ascii="Times New Roman" w:hAnsi="Times New Roman"/>
          <w:sz w:val="20"/>
          <w:szCs w:val="20"/>
          <w:lang w:val="ru-RU" w:eastAsia="uk-UA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В результаті маємо вибірку:</w:t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3219450" cy="2514600"/>
            <wp:effectExtent l="0" t="0" r="0" b="0"/>
            <wp:docPr id="1" name="Рисунок 9" descr="https://i.gyazo.com/5f23a747895427b524ba1685ef52e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https://i.gyazo.com/5f23a747895427b524ba1685ef52e74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За даними в лекції формулами обраховуємо спостережне значення критерію:</w:t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  <w:drawing>
          <wp:inline distT="0" distB="0" distL="0" distR="9525">
            <wp:extent cx="3800475" cy="419100"/>
            <wp:effectExtent l="0" t="0" r="0" b="0"/>
            <wp:docPr id="2" name="Рисунок 11" descr="https://gyazo.com/26c4649437fc24fc6f3b84afa8276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https://gyazo.com/26c4649437fc24fc6f3b84afa8276de8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З функції Фішера знаходимо критичне значення критерію</w:t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/>
        <w:drawing>
          <wp:inline distT="0" distB="0" distL="0" distR="0">
            <wp:extent cx="1143000" cy="342900"/>
            <wp:effectExtent l="0" t="0" r="0" b="0"/>
            <wp:docPr id="3" name="Рисунок 13" descr="https://i.gyazo.com/837f9464755961637c3824752e078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https://i.gyazo.com/837f9464755961637c3824752e0784e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 xml:space="preserve">4.83 &lt; 5.99 =&gt; </w:t>
      </w:r>
      <w:r>
        <w:rPr>
          <w:rFonts w:cs="Times New Roman" w:ascii="Times New Roman" w:hAnsi="Times New Roman"/>
          <w:sz w:val="28"/>
          <w:szCs w:val="28"/>
          <w:lang w:eastAsia="uk-UA"/>
        </w:rPr>
        <w:t>Приймає</w:t>
      </w:r>
      <w:r>
        <w:rPr>
          <w:rFonts w:cs="Times New Roman" w:ascii="Times New Roman" w:hAnsi="Times New Roman"/>
          <w:sz w:val="28"/>
          <w:szCs w:val="28"/>
          <w:lang w:val="ru-RU" w:eastAsia="uk-UA"/>
        </w:rPr>
        <w:t>мо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 гіпотезу.</w:t>
      </w:r>
    </w:p>
    <w:p>
      <w:pPr>
        <w:pStyle w:val="PlainText"/>
        <w:ind w:firstLine="708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При цьому час залежить від розміру масиву:</w:t>
      </w:r>
    </w:p>
    <w:p>
      <w:pPr>
        <w:pStyle w:val="PlainText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  <w:drawing>
          <wp:inline distT="0" distB="4445" distL="0" distR="0">
            <wp:extent cx="6019800" cy="2644140"/>
            <wp:effectExtent l="0" t="0" r="0" b="0"/>
            <wp:docPr id="4" name="Рисунок 12" descr="https://gyazo.com/9b804ca492ef75c2b289aa6ddf45b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https://gyazo.com/9b804ca492ef75c2b289aa6ddf45b37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b/>
          <w:sz w:val="28"/>
          <w:szCs w:val="28"/>
          <w:lang w:val="ru-RU" w:eastAsia="uk-UA"/>
        </w:rPr>
        <w:t>Висновок</w:t>
      </w:r>
      <w:r>
        <w:rPr>
          <w:rFonts w:cs="Times New Roman" w:ascii="Times New Roman" w:hAnsi="Times New Roman"/>
          <w:sz w:val="28"/>
          <w:szCs w:val="28"/>
          <w:lang w:val="ru-RU" w:eastAsia="uk-UA"/>
        </w:rPr>
        <w:t xml:space="preserve">: 5.99-4.83=1.16 =&gt; 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Відмінність між дисперсіями невелика, але в той самий час і не мала. Я б сказав досить істотна. Тому фактор обсягу даних </w:t>
      </w:r>
      <w:bookmarkStart w:id="2" w:name="_GoBack"/>
      <w:bookmarkEnd w:id="2"/>
      <w:r>
        <w:rPr>
          <w:rFonts w:cs="Times New Roman" w:ascii="Times New Roman" w:hAnsi="Times New Roman"/>
          <w:sz w:val="28"/>
          <w:szCs w:val="28"/>
          <w:lang w:eastAsia="uk-UA"/>
        </w:rPr>
        <w:t>при сортуванні методом Шелла впливає на час сортування досить істотно.</w:t>
      </w:r>
    </w:p>
    <w:p>
      <w:pPr>
        <w:pStyle w:val="PlainText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PlainText"/>
        <w:ind w:firstLine="708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6c3c"/>
    <w:pPr>
      <w:widowControl/>
      <w:bidi w:val="0"/>
      <w:spacing w:lineRule="auto" w:line="276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786c3c"/>
    <w:rPr>
      <w:rFonts w:ascii="Consolas" w:hAnsi="Consolas"/>
      <w:sz w:val="21"/>
      <w:szCs w:val="21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786c3c"/>
    <w:rPr>
      <w:rFonts w:ascii="Tahoma" w:hAnsi="Tahoma" w:cs="Tahoma"/>
      <w:sz w:val="16"/>
      <w:szCs w:val="16"/>
      <w:lang w:val="ru-RU"/>
    </w:rPr>
  </w:style>
  <w:style w:type="character" w:styleId="InternetLink">
    <w:name w:val="Internet Link"/>
    <w:basedOn w:val="DefaultParagraphFont"/>
    <w:uiPriority w:val="99"/>
    <w:semiHidden/>
    <w:unhideWhenUsed/>
    <w:rsid w:val="006a69ed"/>
    <w:rPr>
      <w:color w:val="0000FF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a4"/>
    <w:uiPriority w:val="99"/>
    <w:unhideWhenUsed/>
    <w:qFormat/>
    <w:rsid w:val="00786c3c"/>
    <w:pPr>
      <w:spacing w:lineRule="auto" w:line="240"/>
      <w:jc w:val="left"/>
    </w:pPr>
    <w:rPr>
      <w:rFonts w:ascii="Consolas" w:hAnsi="Consolas"/>
      <w:sz w:val="21"/>
      <w:szCs w:val="21"/>
      <w:lang w:val="uk-UA"/>
    </w:rPr>
  </w:style>
  <w:style w:type="paragraph" w:styleId="ListParagraph">
    <w:name w:val="List Paragraph"/>
    <w:basedOn w:val="Normal"/>
    <w:uiPriority w:val="34"/>
    <w:qFormat/>
    <w:rsid w:val="00786c3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786c3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86c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LibreOffice/5.2.2.2$Windows_x86 LibreOffice_project/8f96e87c890bf8fa77463cd4b640a2312823f3ad</Application>
  <Pages>3</Pages>
  <Words>340</Words>
  <Characters>1900</Characters>
  <CharactersWithSpaces>2927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2016-11-23T18:21:00Z</dcterms:created>
  <dc:creator>alex</dc:creator>
  <dc:description/>
  <dc:language>uk-UA</dc:language>
  <cp:lastModifiedBy/>
  <dcterms:modified xsi:type="dcterms:W3CDTF">2016-12-21T23:05:36Z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