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D2A5" w14:textId="22341484" w:rsidR="00E549CC" w:rsidRDefault="002963B6" w:rsidP="002963B6">
      <w:pPr>
        <w:jc w:val="center"/>
        <w:rPr>
          <w:rFonts w:ascii="微软雅黑" w:eastAsia="微软雅黑" w:hAnsi="微软雅黑"/>
          <w:b/>
          <w:sz w:val="44"/>
        </w:rPr>
      </w:pPr>
      <w:r w:rsidRPr="002963B6">
        <w:rPr>
          <w:rFonts w:ascii="微软雅黑" w:eastAsia="微软雅黑" w:hAnsi="微软雅黑" w:hint="eastAsia"/>
          <w:b/>
          <w:sz w:val="44"/>
        </w:rPr>
        <w:t>人工智能</w:t>
      </w:r>
    </w:p>
    <w:p w14:paraId="4303C31A" w14:textId="570CBC52" w:rsidR="002963B6" w:rsidRDefault="002963B6" w:rsidP="002963B6">
      <w:pPr>
        <w:jc w:val="center"/>
        <w:rPr>
          <w:rFonts w:ascii="微软雅黑" w:eastAsia="微软雅黑" w:hAnsi="微软雅黑"/>
          <w:sz w:val="28"/>
        </w:rPr>
      </w:pPr>
      <w:r w:rsidRPr="002963B6">
        <w:rPr>
          <w:rFonts w:ascii="微软雅黑" w:eastAsia="微软雅黑" w:hAnsi="微软雅黑" w:hint="eastAsia"/>
          <w:sz w:val="28"/>
        </w:rPr>
        <w:t>姓名：孟衍璋 学号：16337183</w:t>
      </w:r>
    </w:p>
    <w:p w14:paraId="02EC781F" w14:textId="2C4B2840" w:rsidR="002963B6" w:rsidRDefault="002963B6" w:rsidP="002963B6">
      <w:pPr>
        <w:rPr>
          <w:rFonts w:ascii="微软雅黑" w:eastAsia="微软雅黑" w:hAnsi="微软雅黑"/>
          <w:sz w:val="28"/>
        </w:rPr>
      </w:pPr>
    </w:p>
    <w:p w14:paraId="5A53D93E" w14:textId="7E17F256" w:rsidR="00BD2183" w:rsidRPr="00BD2183" w:rsidRDefault="00BD2183" w:rsidP="00BD21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36"/>
        </w:rPr>
      </w:pPr>
      <w:r w:rsidRPr="00BD2183">
        <w:rPr>
          <w:rFonts w:ascii="微软雅黑" w:eastAsia="微软雅黑" w:hAnsi="微软雅黑" w:hint="eastAsia"/>
          <w:b/>
          <w:sz w:val="36"/>
        </w:rPr>
        <w:t>实验目的</w:t>
      </w:r>
    </w:p>
    <w:p w14:paraId="6BFEF1E0" w14:textId="5C531A06" w:rsidR="002963B6" w:rsidRDefault="00BD2183" w:rsidP="00344FC3">
      <w:pPr>
        <w:ind w:left="420" w:firstLine="420"/>
        <w:rPr>
          <w:rFonts w:ascii="宋体" w:eastAsia="宋体" w:hAnsi="宋体"/>
          <w:sz w:val="28"/>
        </w:rPr>
      </w:pPr>
      <w:r w:rsidRPr="00BD2183">
        <w:rPr>
          <w:rFonts w:ascii="宋体" w:eastAsia="宋体" w:hAnsi="宋体" w:hint="eastAsia"/>
          <w:sz w:val="28"/>
        </w:rPr>
        <w:t>利用贝叶斯网络来接解决</w:t>
      </w:r>
      <w:r w:rsidR="00344FC3" w:rsidRPr="00344FC3">
        <w:rPr>
          <w:rFonts w:ascii="宋体" w:eastAsia="宋体" w:hAnsi="宋体" w:hint="eastAsia"/>
          <w:sz w:val="28"/>
        </w:rPr>
        <w:t>蒙提霍尔三门问题</w:t>
      </w:r>
      <w:r w:rsidRPr="00BD2183">
        <w:rPr>
          <w:rFonts w:ascii="宋体" w:eastAsia="宋体" w:hAnsi="宋体" w:hint="eastAsia"/>
          <w:sz w:val="28"/>
        </w:rPr>
        <w:t>，（出自美国的电视游戏节目。问题的名字来自该节目的主持人蒙提•霍尔）。贝叶斯网络工具包采用</w:t>
      </w:r>
      <w:r w:rsidRPr="00BD2183">
        <w:rPr>
          <w:rFonts w:ascii="宋体" w:eastAsia="宋体" w:hAnsi="宋体"/>
          <w:sz w:val="28"/>
        </w:rPr>
        <w:t xml:space="preserve">eBay的Bayesian-belief-networks，其为一个贝叶斯网络的python工具包。安装方式：$ git clone </w:t>
      </w:r>
      <w:hyperlink r:id="rId5" w:history="1">
        <w:r w:rsidRPr="00FE4DC7">
          <w:rPr>
            <w:rStyle w:val="a4"/>
            <w:rFonts w:ascii="宋体" w:eastAsia="宋体" w:hAnsi="宋体"/>
            <w:sz w:val="28"/>
          </w:rPr>
          <w:t>https://github.com/eBay/bayesian-belief-networks</w:t>
        </w:r>
      </w:hyperlink>
      <w:r w:rsidRPr="00BD2183">
        <w:rPr>
          <w:rFonts w:ascii="宋体" w:eastAsia="宋体" w:hAnsi="宋体"/>
          <w:sz w:val="28"/>
        </w:rPr>
        <w:t>。</w:t>
      </w:r>
    </w:p>
    <w:p w14:paraId="5139B6F3" w14:textId="2E2C6B42" w:rsidR="00BD2183" w:rsidRDefault="00BD2183" w:rsidP="00BD2183">
      <w:pPr>
        <w:rPr>
          <w:rFonts w:ascii="宋体" w:eastAsia="宋体" w:hAnsi="宋体"/>
          <w:sz w:val="28"/>
        </w:rPr>
      </w:pPr>
    </w:p>
    <w:p w14:paraId="791B9ACA" w14:textId="4EA80C5A" w:rsidR="00BD2183" w:rsidRDefault="00BD2183" w:rsidP="00BD21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6"/>
        </w:rPr>
      </w:pPr>
      <w:r w:rsidRPr="00BD2183">
        <w:rPr>
          <w:rFonts w:ascii="微软雅黑" w:eastAsia="微软雅黑" w:hAnsi="微软雅黑" w:hint="eastAsia"/>
          <w:b/>
          <w:sz w:val="36"/>
        </w:rPr>
        <w:t>问题定义</w:t>
      </w:r>
    </w:p>
    <w:p w14:paraId="0E2A1AEB" w14:textId="77777777" w:rsidR="00BD2183" w:rsidRPr="00BD2183" w:rsidRDefault="00BD2183" w:rsidP="00BD2183">
      <w:pPr>
        <w:ind w:left="420" w:firstLine="420"/>
        <w:rPr>
          <w:rFonts w:ascii="宋体" w:eastAsia="宋体" w:hAnsi="宋体"/>
          <w:sz w:val="28"/>
        </w:rPr>
      </w:pPr>
      <w:r w:rsidRPr="00BD2183">
        <w:rPr>
          <w:rFonts w:ascii="宋体" w:eastAsia="宋体" w:hAnsi="宋体" w:hint="eastAsia"/>
          <w:sz w:val="28"/>
        </w:rPr>
        <w:t>参赛者会看见三扇关闭了的门，其中一扇的后面有一辆汽车，选中后面有车的那扇门可赢得该汽车，另外两扇门后面则各藏有一只山羊。</w:t>
      </w:r>
    </w:p>
    <w:p w14:paraId="1FEEA6B3" w14:textId="3777FC1D" w:rsidR="00BD2183" w:rsidRDefault="00BD2183" w:rsidP="00BD2183">
      <w:pPr>
        <w:ind w:left="420" w:firstLine="420"/>
        <w:rPr>
          <w:rFonts w:ascii="宋体" w:eastAsia="宋体" w:hAnsi="宋体"/>
          <w:sz w:val="28"/>
        </w:rPr>
      </w:pPr>
      <w:r w:rsidRPr="00BD2183">
        <w:rPr>
          <w:rFonts w:ascii="宋体" w:eastAsia="宋体" w:hAnsi="宋体" w:hint="eastAsia"/>
          <w:sz w:val="28"/>
        </w:rPr>
        <w:t>当参赛者选定了一扇门，但未去开启它的时候，节目主持人开启剩下两扇门的其中一扇，露出其中一只山羊（主持人不会打开有车的那扇门）。主持人其后会问参赛者要不要换另一扇仍然关上的门。问题是：换另一扇门会否增加参赛者赢得汽车的机率？</w:t>
      </w:r>
    </w:p>
    <w:p w14:paraId="110FA6DA" w14:textId="77777777" w:rsidR="00BD2183" w:rsidRPr="00BD2183" w:rsidRDefault="00BD2183" w:rsidP="00BD2183">
      <w:pPr>
        <w:ind w:left="420" w:firstLine="420"/>
        <w:rPr>
          <w:rFonts w:ascii="宋体" w:eastAsia="宋体" w:hAnsi="宋体" w:hint="eastAsia"/>
          <w:sz w:val="28"/>
        </w:rPr>
      </w:pPr>
    </w:p>
    <w:p w14:paraId="1F375579" w14:textId="2080A328" w:rsidR="00BD2183" w:rsidRDefault="00BD2183" w:rsidP="00BD21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实验要求</w:t>
      </w:r>
    </w:p>
    <w:p w14:paraId="02000496" w14:textId="1E087E98" w:rsidR="00BD2183" w:rsidRDefault="00BD2183" w:rsidP="00BD2183">
      <w:pPr>
        <w:ind w:left="420" w:firstLine="420"/>
        <w:rPr>
          <w:rFonts w:ascii="宋体" w:eastAsia="宋体" w:hAnsi="宋体"/>
          <w:sz w:val="28"/>
        </w:rPr>
      </w:pPr>
      <w:r w:rsidRPr="00BD2183">
        <w:rPr>
          <w:rFonts w:ascii="宋体" w:eastAsia="宋体" w:hAnsi="宋体" w:hint="eastAsia"/>
          <w:sz w:val="28"/>
        </w:rPr>
        <w:t>利用贝叶斯网络工具包，编写程序，计算换门、不关门两种不同情况下参赛者赢得汽车的机率。要求程序附有详细注释。</w:t>
      </w:r>
    </w:p>
    <w:p w14:paraId="46ED5DC4" w14:textId="77777777" w:rsidR="00BD2183" w:rsidRDefault="00BD2183" w:rsidP="00BD2183">
      <w:pPr>
        <w:ind w:left="420" w:firstLine="420"/>
        <w:rPr>
          <w:rFonts w:ascii="宋体" w:eastAsia="宋体" w:hAnsi="宋体" w:hint="eastAsia"/>
          <w:sz w:val="28"/>
        </w:rPr>
      </w:pPr>
    </w:p>
    <w:p w14:paraId="2D7370AC" w14:textId="1EE06421" w:rsidR="00BD2183" w:rsidRDefault="00BD2183" w:rsidP="00BD218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6"/>
        </w:rPr>
      </w:pPr>
      <w:r w:rsidRPr="00BD2183">
        <w:rPr>
          <w:rFonts w:ascii="微软雅黑" w:eastAsia="微软雅黑" w:hAnsi="微软雅黑" w:hint="eastAsia"/>
          <w:b/>
          <w:sz w:val="36"/>
        </w:rPr>
        <w:t>实验步骤</w:t>
      </w:r>
    </w:p>
    <w:p w14:paraId="6CE7659F" w14:textId="77FF6E8A" w:rsidR="00045847" w:rsidRPr="00045847" w:rsidRDefault="00045847" w:rsidP="00045847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b/>
          <w:sz w:val="28"/>
        </w:rPr>
      </w:pPr>
      <w:r w:rsidRPr="00045847">
        <w:rPr>
          <w:rFonts w:ascii="宋体" w:eastAsia="宋体" w:hAnsi="宋体" w:hint="eastAsia"/>
          <w:b/>
          <w:sz w:val="28"/>
        </w:rPr>
        <w:t>实验环境准备</w:t>
      </w:r>
    </w:p>
    <w:p w14:paraId="10664036" w14:textId="45367D87" w:rsidR="00BD2183" w:rsidRDefault="00BD2183" w:rsidP="001B5E4C">
      <w:pPr>
        <w:ind w:left="420" w:firstLine="420"/>
        <w:rPr>
          <w:rFonts w:ascii="宋体" w:eastAsia="宋体" w:hAnsi="宋体"/>
          <w:sz w:val="28"/>
        </w:rPr>
      </w:pPr>
      <w:r w:rsidRPr="001B5E4C">
        <w:rPr>
          <w:rFonts w:ascii="宋体" w:eastAsia="宋体" w:hAnsi="宋体" w:hint="eastAsia"/>
          <w:sz w:val="28"/>
        </w:rPr>
        <w:t>做这个实验之前，首要的事情就是，安装好</w:t>
      </w:r>
      <w:r w:rsidR="001B5E4C" w:rsidRPr="001B5E4C">
        <w:rPr>
          <w:rFonts w:ascii="宋体" w:eastAsia="宋体" w:hAnsi="宋体" w:hint="eastAsia"/>
          <w:sz w:val="28"/>
        </w:rPr>
        <w:t>实验要求的包。刚开始就遇到了问题</w:t>
      </w:r>
      <w:r w:rsidR="001B5E4C">
        <w:rPr>
          <w:rFonts w:ascii="宋体" w:eastAsia="宋体" w:hAnsi="宋体" w:hint="eastAsia"/>
          <w:sz w:val="28"/>
        </w:rPr>
        <w:t>，实验给出的</w:t>
      </w:r>
      <w:r w:rsidR="001B5E4C" w:rsidRPr="001B5E4C">
        <w:rPr>
          <w:rFonts w:ascii="宋体" w:eastAsia="宋体" w:hAnsi="宋体"/>
          <w:sz w:val="28"/>
        </w:rPr>
        <w:t>Bayesian-belief-networks</w:t>
      </w:r>
      <w:r w:rsidR="001B5E4C">
        <w:rPr>
          <w:rFonts w:ascii="宋体" w:eastAsia="宋体" w:hAnsi="宋体" w:hint="eastAsia"/>
          <w:sz w:val="28"/>
        </w:rPr>
        <w:t>工具包是基于python2的，而自己的电脑是安装的python3，并不兼容。于是便准备在虚拟机里完成实验。</w:t>
      </w:r>
    </w:p>
    <w:p w14:paraId="2DAA4ACE" w14:textId="77777777" w:rsidR="00045847" w:rsidRDefault="00045847" w:rsidP="001B5E4C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先在命令行输入：</w:t>
      </w:r>
    </w:p>
    <w:p w14:paraId="567A70C5" w14:textId="028ABE5D" w:rsidR="001B5E4C" w:rsidRDefault="00045847" w:rsidP="001B5E4C">
      <w:pPr>
        <w:ind w:left="420" w:firstLine="420"/>
        <w:rPr>
          <w:rFonts w:ascii="宋体" w:eastAsia="宋体" w:hAnsi="宋体"/>
          <w:sz w:val="28"/>
        </w:rPr>
      </w:pPr>
      <w:r w:rsidRPr="00045847">
        <w:rPr>
          <w:rFonts w:ascii="宋体" w:eastAsia="宋体" w:hAnsi="宋体"/>
          <w:sz w:val="28"/>
        </w:rPr>
        <w:t xml:space="preserve">git clone </w:t>
      </w:r>
      <w:hyperlink r:id="rId6" w:history="1">
        <w:r w:rsidRPr="00FE4DC7">
          <w:rPr>
            <w:rStyle w:val="a4"/>
            <w:rFonts w:ascii="宋体" w:eastAsia="宋体" w:hAnsi="宋体"/>
            <w:sz w:val="28"/>
          </w:rPr>
          <w:t>https://github.com/eBay/bayesian-belief-networks</w:t>
        </w:r>
      </w:hyperlink>
    </w:p>
    <w:p w14:paraId="48A11F36" w14:textId="63C444F7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便可以得到文件：</w:t>
      </w:r>
    </w:p>
    <w:p w14:paraId="7B96A187" w14:textId="330536A0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>
        <w:rPr>
          <w:noProof/>
        </w:rPr>
        <w:drawing>
          <wp:inline distT="0" distB="0" distL="0" distR="0" wp14:anchorId="3FFDC49D" wp14:editId="056C9E65">
            <wp:extent cx="1276350" cy="847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8DC" w14:textId="141766C8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在命令行中进入该文件夹目录，根据其中的README.</w:t>
      </w:r>
      <w:r>
        <w:rPr>
          <w:rFonts w:ascii="宋体" w:eastAsia="宋体" w:hAnsi="宋体"/>
          <w:sz w:val="28"/>
        </w:rPr>
        <w:t>txt</w:t>
      </w:r>
      <w:r>
        <w:rPr>
          <w:rFonts w:ascii="宋体" w:eastAsia="宋体" w:hAnsi="宋体" w:hint="eastAsia"/>
          <w:sz w:val="28"/>
        </w:rPr>
        <w:t>文件的指示，使用以下命令安装：</w:t>
      </w:r>
    </w:p>
    <w:p w14:paraId="2A124883" w14:textId="60CEBCE7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 w:rsidRPr="00045847">
        <w:drawing>
          <wp:inline distT="0" distB="0" distL="0" distR="0" wp14:anchorId="0E5B6172" wp14:editId="62B60524">
            <wp:extent cx="202882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D73C" w14:textId="5131A8EB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安装好之后按照指示进入教程：</w:t>
      </w:r>
    </w:p>
    <w:p w14:paraId="792A2186" w14:textId="6F0FB717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 w:rsidRPr="00045847">
        <w:drawing>
          <wp:inline distT="0" distB="0" distL="0" distR="0" wp14:anchorId="2691FDEB" wp14:editId="49C6EA1A">
            <wp:extent cx="1685925" cy="752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F0C8" w14:textId="0C4C8FEB" w:rsidR="00045847" w:rsidRDefault="00045847" w:rsidP="00045847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在执行到这个地方的时候埋下了一个坑，用pip安装好sphinx包之后，系统提醒需不需要更新pip的版本，</w:t>
      </w:r>
      <w:r w:rsidR="00F66CD9">
        <w:rPr>
          <w:rFonts w:ascii="宋体" w:eastAsia="宋体" w:hAnsi="宋体" w:hint="eastAsia"/>
          <w:sz w:val="28"/>
        </w:rPr>
        <w:t>更新之后，再用pip安装包的时候，便报出了如下错误：</w:t>
      </w:r>
    </w:p>
    <w:p w14:paraId="7039E962" w14:textId="020C1D49" w:rsidR="00F66CD9" w:rsidRDefault="00F66CD9" w:rsidP="00045847">
      <w:pPr>
        <w:ind w:left="420" w:firstLine="420"/>
        <w:rPr>
          <w:rFonts w:ascii="宋体" w:eastAsia="宋体" w:hAnsi="宋体"/>
          <w:sz w:val="28"/>
        </w:rPr>
      </w:pPr>
      <w:r w:rsidRPr="00F66CD9">
        <w:lastRenderedPageBreak/>
        <w:drawing>
          <wp:inline distT="0" distB="0" distL="0" distR="0" wp14:anchorId="3BAB8436" wp14:editId="3DFBDAF7">
            <wp:extent cx="3762375" cy="676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6BEF" w14:textId="400B73C9" w:rsidR="00F66CD9" w:rsidRPr="00F66CD9" w:rsidRDefault="00F66CD9" w:rsidP="00F66CD9">
      <w:pPr>
        <w:ind w:left="420" w:firstLine="420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经过查询之后，找到了解决办法：</w:t>
      </w:r>
    </w:p>
    <w:p w14:paraId="5CA40286" w14:textId="1265B632" w:rsidR="00F66CD9" w:rsidRDefault="00F66CD9" w:rsidP="00045847">
      <w:pPr>
        <w:ind w:left="420" w:firstLine="420"/>
        <w:rPr>
          <w:rFonts w:ascii="宋体" w:eastAsia="宋体" w:hAnsi="宋体"/>
          <w:sz w:val="28"/>
        </w:rPr>
      </w:pPr>
      <w:r w:rsidRPr="00F66CD9">
        <w:drawing>
          <wp:inline distT="0" distB="0" distL="0" distR="0" wp14:anchorId="46286C17" wp14:editId="17C78DD1">
            <wp:extent cx="4048125" cy="3343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5D46" w14:textId="0B1D32FD" w:rsidR="00F66CD9" w:rsidRDefault="00F66CD9" w:rsidP="00045847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在进入相应目录修改pip文件内容时，又遇到了一个问题，pip文件是只读模式的，还要根据以下命令进行修改：</w:t>
      </w:r>
    </w:p>
    <w:p w14:paraId="7A39C01D" w14:textId="0D77E6CE" w:rsidR="00F66CD9" w:rsidRDefault="00F66CD9" w:rsidP="00045847">
      <w:pPr>
        <w:ind w:left="420" w:firstLine="420"/>
        <w:rPr>
          <w:rFonts w:ascii="宋体" w:eastAsia="宋体" w:hAnsi="宋体"/>
          <w:sz w:val="28"/>
        </w:rPr>
      </w:pPr>
      <w:r w:rsidRPr="00F66CD9">
        <w:drawing>
          <wp:inline distT="0" distB="0" distL="0" distR="0" wp14:anchorId="65ADA40E" wp14:editId="517B97B5">
            <wp:extent cx="3419475" cy="171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1D77" w14:textId="50810DB6" w:rsidR="00F66CD9" w:rsidRDefault="00F66CD9" w:rsidP="00045847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于是终于解决了这个问题。</w:t>
      </w:r>
    </w:p>
    <w:p w14:paraId="01F7EF70" w14:textId="1FA959E1" w:rsidR="00F66CD9" w:rsidRDefault="00F66CD9" w:rsidP="00045847">
      <w:pPr>
        <w:ind w:left="420" w:firstLine="420"/>
        <w:rPr>
          <w:rFonts w:ascii="宋体" w:eastAsia="宋体" w:hAnsi="宋体"/>
          <w:sz w:val="28"/>
        </w:rPr>
      </w:pPr>
    </w:p>
    <w:p w14:paraId="3EE9DD70" w14:textId="3BDFAD82" w:rsidR="00F66CD9" w:rsidRDefault="00F66CD9" w:rsidP="00F66CD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</w:rPr>
      </w:pPr>
      <w:r w:rsidRPr="00F66CD9">
        <w:rPr>
          <w:rFonts w:ascii="宋体" w:eastAsia="宋体" w:hAnsi="宋体" w:hint="eastAsia"/>
          <w:b/>
          <w:sz w:val="28"/>
        </w:rPr>
        <w:t>实验问题分析</w:t>
      </w:r>
    </w:p>
    <w:p w14:paraId="2BCCA1FC" w14:textId="00A672CC" w:rsidR="00344FC3" w:rsidRDefault="00344FC3" w:rsidP="00344FC3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在该工具包中，将每个事件作为变量来建立模型。对于</w:t>
      </w:r>
      <w:r w:rsidRPr="00BD2183">
        <w:rPr>
          <w:rFonts w:ascii="宋体" w:eastAsia="宋体" w:hAnsi="宋体" w:hint="eastAsia"/>
          <w:sz w:val="28"/>
        </w:rPr>
        <w:t>蒙提霍尔三门问题</w:t>
      </w:r>
      <w:r>
        <w:rPr>
          <w:rFonts w:ascii="宋体" w:eastAsia="宋体" w:hAnsi="宋体" w:hint="eastAsia"/>
          <w:sz w:val="28"/>
        </w:rPr>
        <w:t>，需要建立三个变量</w:t>
      </w:r>
      <w:r w:rsidR="00C41D2F">
        <w:rPr>
          <w:rFonts w:ascii="宋体" w:eastAsia="宋体" w:hAnsi="宋体" w:hint="eastAsia"/>
          <w:sz w:val="28"/>
        </w:rPr>
        <w:t>，他们之间的关系如下</w:t>
      </w:r>
      <w:r>
        <w:rPr>
          <w:rFonts w:ascii="宋体" w:eastAsia="宋体" w:hAnsi="宋体" w:hint="eastAsia"/>
          <w:sz w:val="28"/>
        </w:rPr>
        <w:t>：</w:t>
      </w:r>
    </w:p>
    <w:p w14:paraId="139BD130" w14:textId="6C912F15" w:rsidR="00344FC3" w:rsidRDefault="00C41D2F" w:rsidP="00344FC3">
      <w:pPr>
        <w:ind w:left="420" w:firstLine="420"/>
        <w:rPr>
          <w:rFonts w:ascii="宋体" w:eastAsia="宋体" w:hAnsi="宋体"/>
          <w:sz w:val="28"/>
        </w:rPr>
      </w:pPr>
      <w:r>
        <w:rPr>
          <w:noProof/>
        </w:rPr>
        <w:lastRenderedPageBreak/>
        <w:drawing>
          <wp:inline distT="0" distB="0" distL="0" distR="0" wp14:anchorId="28AF1E9B" wp14:editId="6135EB4F">
            <wp:extent cx="3971925" cy="19526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1C5C" w14:textId="668983D1" w:rsidR="00C41D2F" w:rsidRDefault="00C41D2F" w:rsidP="00344FC3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其中每个变量的</w:t>
      </w:r>
      <w:proofErr w:type="gramStart"/>
      <w:r>
        <w:rPr>
          <w:rFonts w:ascii="宋体" w:eastAsia="宋体" w:hAnsi="宋体" w:hint="eastAsia"/>
          <w:sz w:val="28"/>
        </w:rPr>
        <w:t>域都是</w:t>
      </w:r>
      <w:proofErr w:type="gramEnd"/>
      <w:r>
        <w:rPr>
          <w:rFonts w:ascii="宋体" w:eastAsia="宋体" w:hAnsi="宋体" w:hint="eastAsia"/>
          <w:sz w:val="28"/>
        </w:rPr>
        <w:t>三个门，假设分别为A、B、C。</w:t>
      </w:r>
    </w:p>
    <w:p w14:paraId="430F2438" w14:textId="6388211D" w:rsidR="00C41D2F" w:rsidRDefault="00C41D2F" w:rsidP="00C41D2F">
      <w:pPr>
        <w:ind w:left="420" w:firstLine="42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在程序中，每个变量用一个函数来表示：</w:t>
      </w:r>
    </w:p>
    <w:p w14:paraId="786B53A3" w14:textId="2B386AF1" w:rsidR="00C41D2F" w:rsidRDefault="00C41D2F" w:rsidP="00C41D2F">
      <w:pPr>
        <w:jc w:val="center"/>
        <w:rPr>
          <w:rFonts w:ascii="宋体" w:eastAsia="宋体" w:hAnsi="宋体"/>
          <w:sz w:val="28"/>
        </w:rPr>
      </w:pPr>
      <w:r w:rsidRPr="00C41D2F">
        <w:drawing>
          <wp:inline distT="0" distB="0" distL="0" distR="0" wp14:anchorId="7999CBED" wp14:editId="18A5C9B9">
            <wp:extent cx="5274310" cy="22593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63E3" w14:textId="3D8BFD67" w:rsidR="00C41D2F" w:rsidRDefault="00C41D2F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再从刚安装的</w:t>
      </w:r>
      <w:r w:rsidR="0099452F">
        <w:rPr>
          <w:rFonts w:ascii="宋体" w:eastAsia="宋体" w:hAnsi="宋体" w:hint="eastAsia"/>
          <w:sz w:val="28"/>
        </w:rPr>
        <w:t>工具包中导入文件：</w:t>
      </w:r>
    </w:p>
    <w:p w14:paraId="3E85316F" w14:textId="24361CF8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 w:rsidRPr="0099452F">
        <w:drawing>
          <wp:inline distT="0" distB="0" distL="0" distR="0" wp14:anchorId="161C5053" wp14:editId="574243F6">
            <wp:extent cx="2733675" cy="209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1F73" w14:textId="66DA0A26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主体运行部分：</w:t>
      </w:r>
    </w:p>
    <w:p w14:paraId="3B62BB16" w14:textId="55C436EF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 w:rsidRPr="0099452F">
        <w:drawing>
          <wp:inline distT="0" distB="0" distL="0" distR="0" wp14:anchorId="21E8CF06" wp14:editId="7B5AD63E">
            <wp:extent cx="4695825" cy="952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5493" w14:textId="17932802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保存文件为monty</w:t>
      </w:r>
      <w:r>
        <w:rPr>
          <w:rFonts w:ascii="宋体" w:eastAsia="宋体" w:hAnsi="宋体"/>
          <w:sz w:val="28"/>
        </w:rPr>
        <w:t>_hall.py</w:t>
      </w:r>
      <w:r>
        <w:rPr>
          <w:rFonts w:ascii="宋体" w:eastAsia="宋体" w:hAnsi="宋体" w:hint="eastAsia"/>
          <w:sz w:val="28"/>
        </w:rPr>
        <w:t>，在命令行中运行：</w:t>
      </w:r>
    </w:p>
    <w:p w14:paraId="0372886E" w14:textId="6E03C25E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 w:rsidRPr="0099452F">
        <w:drawing>
          <wp:inline distT="0" distB="0" distL="0" distR="0" wp14:anchorId="01A45F47" wp14:editId="19E7D5DA">
            <wp:extent cx="3990975" cy="21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0664" w14:textId="2AE1E1D2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进入python交互式界面，再输入：</w:t>
      </w:r>
    </w:p>
    <w:p w14:paraId="36A108E9" w14:textId="0F0911E8" w:rsidR="0099452F" w:rsidRDefault="0099452F" w:rsidP="0099452F">
      <w:pPr>
        <w:ind w:left="420" w:firstLine="420"/>
        <w:jc w:val="left"/>
        <w:rPr>
          <w:rFonts w:ascii="宋体" w:eastAsia="宋体" w:hAnsi="宋体"/>
          <w:sz w:val="28"/>
        </w:rPr>
      </w:pPr>
      <w:r w:rsidRPr="0099452F">
        <w:lastRenderedPageBreak/>
        <w:drawing>
          <wp:inline distT="0" distB="0" distL="0" distR="0" wp14:anchorId="2E5C0BEF" wp14:editId="1C428B9F">
            <wp:extent cx="2924175" cy="2257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BBE8" w14:textId="03D5BC40" w:rsidR="009B1D52" w:rsidRDefault="009B1D52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这是在我们没有向模型提供任何信息的情况下，所以</w:t>
      </w:r>
      <w:r w:rsidR="001461B0">
        <w:rPr>
          <w:rFonts w:ascii="宋体" w:eastAsia="宋体" w:hAnsi="宋体" w:hint="eastAsia"/>
          <w:sz w:val="28"/>
        </w:rPr>
        <w:t>这些概率均为1/3。</w:t>
      </w:r>
    </w:p>
    <w:p w14:paraId="39A38AD0" w14:textId="5C54C069" w:rsidR="001461B0" w:rsidRDefault="001461B0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接下来向模型提供信息：</w:t>
      </w:r>
    </w:p>
    <w:p w14:paraId="3A665B74" w14:textId="4BE5C087" w:rsidR="001461B0" w:rsidRDefault="001461B0" w:rsidP="0099452F">
      <w:pPr>
        <w:ind w:left="420" w:firstLine="420"/>
        <w:jc w:val="left"/>
        <w:rPr>
          <w:rFonts w:ascii="宋体" w:eastAsia="宋体" w:hAnsi="宋体"/>
          <w:sz w:val="28"/>
        </w:rPr>
      </w:pPr>
      <w:r w:rsidRPr="001461B0">
        <w:drawing>
          <wp:inline distT="0" distB="0" distL="0" distR="0" wp14:anchorId="42C27B35" wp14:editId="39FD77B2">
            <wp:extent cx="2981325" cy="2276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E537" w14:textId="622EF540" w:rsidR="001461B0" w:rsidRDefault="001461B0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这是假设参赛者打开了A这道门，那么其他的概率会如何变化。参赛者已经打开了A，这是我们观察到的，所以他打开B和C的概率均为0，而根据游戏规则，</w:t>
      </w:r>
      <w:proofErr w:type="spellStart"/>
      <w:r>
        <w:rPr>
          <w:rFonts w:ascii="宋体" w:eastAsia="宋体" w:hAnsi="宋体" w:hint="eastAsia"/>
          <w:sz w:val="28"/>
        </w:rPr>
        <w:t>monty</w:t>
      </w:r>
      <w:proofErr w:type="spellEnd"/>
      <w:r>
        <w:rPr>
          <w:rFonts w:ascii="宋体" w:eastAsia="宋体" w:hAnsi="宋体" w:hint="eastAsia"/>
          <w:sz w:val="28"/>
        </w:rPr>
        <w:t>不可能会打开A，他打开B和C的概率均为0.5。由于没有提供其他信息，所以每扇</w:t>
      </w:r>
      <w:proofErr w:type="gramStart"/>
      <w:r>
        <w:rPr>
          <w:rFonts w:ascii="宋体" w:eastAsia="宋体" w:hAnsi="宋体" w:hint="eastAsia"/>
          <w:sz w:val="28"/>
        </w:rPr>
        <w:t>门可能</w:t>
      </w:r>
      <w:proofErr w:type="gramEnd"/>
      <w:r>
        <w:rPr>
          <w:rFonts w:ascii="宋体" w:eastAsia="宋体" w:hAnsi="宋体" w:hint="eastAsia"/>
          <w:sz w:val="28"/>
        </w:rPr>
        <w:t>有汽车的概率还是1/3。</w:t>
      </w:r>
    </w:p>
    <w:p w14:paraId="3E837ADB" w14:textId="682C9B15" w:rsidR="001461B0" w:rsidRDefault="001461B0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下面再加入</w:t>
      </w:r>
      <w:proofErr w:type="spellStart"/>
      <w:r>
        <w:rPr>
          <w:rFonts w:ascii="宋体" w:eastAsia="宋体" w:hAnsi="宋体" w:hint="eastAsia"/>
          <w:sz w:val="28"/>
        </w:rPr>
        <w:t>monty</w:t>
      </w:r>
      <w:proofErr w:type="spellEnd"/>
      <w:r>
        <w:rPr>
          <w:rFonts w:ascii="宋体" w:eastAsia="宋体" w:hAnsi="宋体" w:hint="eastAsia"/>
          <w:sz w:val="28"/>
        </w:rPr>
        <w:t>打开某扇门的信息：</w:t>
      </w:r>
    </w:p>
    <w:p w14:paraId="12466C98" w14:textId="5A54EEC9" w:rsidR="001461B0" w:rsidRDefault="001461B0" w:rsidP="0099452F">
      <w:pPr>
        <w:ind w:left="420" w:firstLine="420"/>
        <w:jc w:val="left"/>
        <w:rPr>
          <w:rFonts w:ascii="宋体" w:eastAsia="宋体" w:hAnsi="宋体"/>
          <w:sz w:val="28"/>
        </w:rPr>
      </w:pPr>
      <w:r w:rsidRPr="001461B0">
        <w:lastRenderedPageBreak/>
        <w:drawing>
          <wp:inline distT="0" distB="0" distL="0" distR="0" wp14:anchorId="546D1715" wp14:editId="781B6149">
            <wp:extent cx="3743325" cy="2286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8365" w14:textId="07FE0F0F" w:rsidR="006E4481" w:rsidRDefault="006E4481" w:rsidP="0099452F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可以看出，如果参赛者选择不换门，那么门后有车的概率是1/3，如果他选择换门，门后有车的概率是2/3。</w:t>
      </w:r>
    </w:p>
    <w:p w14:paraId="0C3FA6DD" w14:textId="202D6AAF" w:rsidR="006E4481" w:rsidRDefault="006E4481" w:rsidP="00693734">
      <w:pPr>
        <w:jc w:val="left"/>
        <w:rPr>
          <w:rFonts w:ascii="微软雅黑" w:eastAsia="微软雅黑" w:hAnsi="微软雅黑"/>
          <w:b/>
          <w:sz w:val="36"/>
        </w:rPr>
      </w:pPr>
    </w:p>
    <w:p w14:paraId="204DF744" w14:textId="77777777" w:rsidR="00693734" w:rsidRDefault="00693734" w:rsidP="006937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实验心得</w:t>
      </w:r>
    </w:p>
    <w:p w14:paraId="09626F21" w14:textId="5724977F" w:rsidR="00693734" w:rsidRDefault="00693734" w:rsidP="00693734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其实</w:t>
      </w:r>
      <w:r w:rsidRPr="00693734">
        <w:rPr>
          <w:rFonts w:ascii="宋体" w:eastAsia="宋体" w:hAnsi="宋体" w:hint="eastAsia"/>
          <w:sz w:val="28"/>
        </w:rPr>
        <w:t>本次</w:t>
      </w:r>
      <w:r>
        <w:rPr>
          <w:rFonts w:ascii="宋体" w:eastAsia="宋体" w:hAnsi="宋体" w:hint="eastAsia"/>
          <w:sz w:val="28"/>
        </w:rPr>
        <w:t>实验的难度不是太高，最主要的就是要能将提供的工具包安装上并导入教程进行学习。</w:t>
      </w:r>
    </w:p>
    <w:p w14:paraId="31D4CFDC" w14:textId="470EB09D" w:rsidR="004479EA" w:rsidRDefault="004479EA" w:rsidP="00693734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最先遇到的问题就是，该工具包是基于python2的，与python3并不兼容，于是便选择在虚拟机中</w:t>
      </w:r>
      <w:r w:rsidR="00C95C4D">
        <w:rPr>
          <w:rFonts w:ascii="宋体" w:eastAsia="宋体" w:hAnsi="宋体" w:hint="eastAsia"/>
          <w:sz w:val="28"/>
        </w:rPr>
        <w:t>安装该工具包。在中间由于pip更新出了些小问题，不过通过查询资料得到了解决。</w:t>
      </w:r>
    </w:p>
    <w:p w14:paraId="199A4DA8" w14:textId="0AA0AB57" w:rsidR="00C95C4D" w:rsidRDefault="00C95C4D" w:rsidP="00693734">
      <w:pPr>
        <w:ind w:left="420" w:firstLine="420"/>
        <w:jc w:val="left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这次实验得出的结果与直觉判断相反，</w:t>
      </w:r>
      <w:r w:rsidR="00574587">
        <w:rPr>
          <w:rFonts w:ascii="宋体" w:eastAsia="宋体" w:hAnsi="宋体" w:hint="eastAsia"/>
          <w:sz w:val="28"/>
        </w:rPr>
        <w:t>直觉判断会</w:t>
      </w:r>
      <w:r w:rsidR="00297374">
        <w:rPr>
          <w:rFonts w:ascii="宋体" w:eastAsia="宋体" w:hAnsi="宋体" w:hint="eastAsia"/>
          <w:sz w:val="28"/>
        </w:rPr>
        <w:t>觉得</w:t>
      </w:r>
      <w:r w:rsidR="00574587">
        <w:rPr>
          <w:rFonts w:ascii="宋体" w:eastAsia="宋体" w:hAnsi="宋体" w:hint="eastAsia"/>
          <w:sz w:val="28"/>
        </w:rPr>
        <w:t>参赛者换门与不换</w:t>
      </w:r>
      <w:proofErr w:type="gramStart"/>
      <w:r w:rsidR="00574587">
        <w:rPr>
          <w:rFonts w:ascii="宋体" w:eastAsia="宋体" w:hAnsi="宋体" w:hint="eastAsia"/>
          <w:sz w:val="28"/>
        </w:rPr>
        <w:t>门不会</w:t>
      </w:r>
      <w:proofErr w:type="gramEnd"/>
      <w:r w:rsidR="00574587">
        <w:rPr>
          <w:rFonts w:ascii="宋体" w:eastAsia="宋体" w:hAnsi="宋体" w:hint="eastAsia"/>
          <w:sz w:val="28"/>
        </w:rPr>
        <w:t>有差异，但实际上换门之后得到奖励汽车的概率是不换门的两倍。</w:t>
      </w:r>
    </w:p>
    <w:p w14:paraId="50D9EF69" w14:textId="7B8A2552" w:rsidR="00574587" w:rsidRPr="00693734" w:rsidRDefault="00574587" w:rsidP="00693734">
      <w:pPr>
        <w:ind w:left="420" w:firstLine="420"/>
        <w:jc w:val="left"/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总而言之，这次实验让我知道了如何使用类似的工具包，更加理解了贝叶斯网络的概念，收获良多。</w:t>
      </w:r>
      <w:bookmarkStart w:id="0" w:name="_GoBack"/>
      <w:bookmarkEnd w:id="0"/>
    </w:p>
    <w:sectPr w:rsidR="00574587" w:rsidRPr="0069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7DC5"/>
    <w:multiLevelType w:val="hybridMultilevel"/>
    <w:tmpl w:val="8110AEB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D405525"/>
    <w:multiLevelType w:val="hybridMultilevel"/>
    <w:tmpl w:val="4590202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57D053D"/>
    <w:multiLevelType w:val="hybridMultilevel"/>
    <w:tmpl w:val="2D7A24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27"/>
    <w:rsid w:val="00045847"/>
    <w:rsid w:val="001461B0"/>
    <w:rsid w:val="001B5E4C"/>
    <w:rsid w:val="002963B6"/>
    <w:rsid w:val="00297374"/>
    <w:rsid w:val="00344FC3"/>
    <w:rsid w:val="004479EA"/>
    <w:rsid w:val="00574587"/>
    <w:rsid w:val="00693734"/>
    <w:rsid w:val="006E4481"/>
    <w:rsid w:val="0099452F"/>
    <w:rsid w:val="009B1D52"/>
    <w:rsid w:val="00BD2183"/>
    <w:rsid w:val="00C41D2F"/>
    <w:rsid w:val="00C95C4D"/>
    <w:rsid w:val="00E549CC"/>
    <w:rsid w:val="00F66CD9"/>
    <w:rsid w:val="00F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E371"/>
  <w15:chartTrackingRefBased/>
  <w15:docId w15:val="{D946F212-5CB5-4F12-98CA-18E925F4F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21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21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2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eBay/bayesian-belief-network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eBay/bayesian-belief-networks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</dc:creator>
  <cp:keywords/>
  <dc:description/>
  <cp:lastModifiedBy>myz</cp:lastModifiedBy>
  <cp:revision>5</cp:revision>
  <dcterms:created xsi:type="dcterms:W3CDTF">2018-11-12T02:24:00Z</dcterms:created>
  <dcterms:modified xsi:type="dcterms:W3CDTF">2018-11-12T08:19:00Z</dcterms:modified>
</cp:coreProperties>
</file>