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D0F18" w14:textId="522ECD6D" w:rsidR="008052BB" w:rsidRPr="005A474F" w:rsidRDefault="00827C2D" w:rsidP="00827C2D">
      <w:pPr>
        <w:jc w:val="center"/>
        <w:rPr>
          <w:rFonts w:asciiTheme="minorEastAsia" w:hAnsiTheme="minorEastAsia"/>
          <w:sz w:val="36"/>
          <w:szCs w:val="36"/>
        </w:rPr>
      </w:pPr>
      <w:r w:rsidRPr="005A474F">
        <w:rPr>
          <w:rFonts w:asciiTheme="minorEastAsia" w:hAnsiTheme="minorEastAsia"/>
          <w:sz w:val="36"/>
          <w:szCs w:val="36"/>
        </w:rPr>
        <w:t>P</w:t>
      </w:r>
      <w:r w:rsidRPr="005A474F">
        <w:rPr>
          <w:rFonts w:asciiTheme="minorEastAsia" w:hAnsiTheme="minorEastAsia" w:hint="eastAsia"/>
          <w:sz w:val="36"/>
          <w:szCs w:val="36"/>
        </w:rPr>
        <w:t>wn题中常用的指令</w:t>
      </w:r>
    </w:p>
    <w:p w14:paraId="1976F92A" w14:textId="77777777" w:rsidR="00AE7B90" w:rsidRDefault="00AE7B90" w:rsidP="00AE7B90"/>
    <w:p w14:paraId="688BAD15" w14:textId="5D2FEE68" w:rsidR="00827C2D" w:rsidRPr="005A474F" w:rsidRDefault="00827C2D" w:rsidP="00AE7B90">
      <w:r w:rsidRPr="005A474F">
        <w:rPr>
          <w:rFonts w:hint="eastAsia"/>
        </w:rPr>
        <w:t>ROPgadget</w:t>
      </w:r>
      <w:r w:rsidRPr="005A474F">
        <w:t xml:space="preserve"> --binary  </w:t>
      </w:r>
      <w:r w:rsidRPr="005A474F">
        <w:rPr>
          <w:rFonts w:hint="eastAsia"/>
        </w:rPr>
        <w:t xml:space="preserve">某某文件 </w:t>
      </w:r>
      <w:r w:rsidRPr="005A474F">
        <w:t>--only ‘jmp</w:t>
      </w:r>
      <w:r w:rsidRPr="005A474F">
        <w:rPr>
          <w:rFonts w:hint="eastAsia"/>
        </w:rPr>
        <w:t>|</w:t>
      </w:r>
      <w:r w:rsidRPr="005A474F">
        <w:t>ret’</w:t>
      </w:r>
    </w:p>
    <w:p w14:paraId="5375D3ED" w14:textId="77777777" w:rsidR="005A474F" w:rsidRDefault="005A474F" w:rsidP="00AE7B90">
      <w:pPr>
        <w:rPr>
          <w:rFonts w:cs="Helvetica"/>
          <w:color w:val="3D464D"/>
        </w:rPr>
      </w:pPr>
    </w:p>
    <w:p w14:paraId="4F4F26A0" w14:textId="12DA0578" w:rsidR="005A474F" w:rsidRDefault="005A474F" w:rsidP="00AE7B90">
      <w:pPr>
        <w:rPr>
          <w:rFonts w:cs="Helvetica"/>
          <w:color w:val="3D464D"/>
        </w:rPr>
      </w:pPr>
      <w:r w:rsidRPr="005A474F">
        <w:rPr>
          <w:rFonts w:cs="Helvetica"/>
          <w:color w:val="3D464D"/>
        </w:rPr>
        <w:t>system的plt地址可以用IDA来查看，在页面中使用ALT + T来搜索system</w:t>
      </w:r>
    </w:p>
    <w:p w14:paraId="51107F78" w14:textId="00F70540" w:rsidR="00AE7B90" w:rsidRDefault="00AE7B90" w:rsidP="00AE7B90">
      <w:pPr>
        <w:rPr>
          <w:rFonts w:cs="Helvetica"/>
          <w:color w:val="3D464D"/>
        </w:rPr>
      </w:pPr>
    </w:p>
    <w:p w14:paraId="1F9115E2" w14:textId="1C014A55" w:rsidR="00AE7B90" w:rsidRDefault="00AE7B90" w:rsidP="00AE7B90">
      <w:pPr>
        <w:rPr>
          <w:rFonts w:cs="Helvetica"/>
          <w:color w:val="3D464D"/>
        </w:rPr>
      </w:pPr>
    </w:p>
    <w:p w14:paraId="788D6BF1" w14:textId="6472E290" w:rsidR="00AE7B90" w:rsidRDefault="00AE7B90" w:rsidP="00AE7B90">
      <w:pPr>
        <w:rPr>
          <w:rFonts w:cs="Helvetica"/>
          <w:color w:val="3D464D"/>
        </w:rPr>
      </w:pPr>
    </w:p>
    <w:p w14:paraId="266AA706" w14:textId="38590654" w:rsidR="00AE7B90" w:rsidRDefault="00AE7B90" w:rsidP="00AE7B90">
      <w:pPr>
        <w:rPr>
          <w:rFonts w:cs="Helvetica"/>
          <w:color w:val="3D464D"/>
        </w:rPr>
      </w:pPr>
      <w:r>
        <w:rPr>
          <w:rFonts w:cs="Helvetica" w:hint="eastAsia"/>
          <w:color w:val="3D464D"/>
        </w:rPr>
        <w:t>ret</w:t>
      </w:r>
      <w:r w:rsidR="00491300">
        <w:rPr>
          <w:rFonts w:cs="Helvetica" w:hint="eastAsia"/>
          <w:color w:val="3D464D"/>
        </w:rPr>
        <w:t>2</w:t>
      </w:r>
      <w:r>
        <w:rPr>
          <w:rFonts w:cs="Helvetica" w:hint="eastAsia"/>
          <w:color w:val="3D464D"/>
        </w:rPr>
        <w:t>libc2</w:t>
      </w:r>
      <w:r w:rsidR="00530509">
        <w:rPr>
          <w:rFonts w:cs="Helvetica" w:hint="eastAsia"/>
          <w:color w:val="3D464D"/>
        </w:rPr>
        <w:t>那道题</w:t>
      </w:r>
    </w:p>
    <w:p w14:paraId="7769A972" w14:textId="5B34ABA0" w:rsidR="00AE7B90" w:rsidRDefault="00AE7B90" w:rsidP="00AE7B90">
      <w:r>
        <w:t>payload = flat( ['a' * 112, gets_plt, pop_ebx, buf2, system_plt, 0xdeadbeef, buf2])</w:t>
      </w:r>
    </w:p>
    <w:p w14:paraId="0EA90E17" w14:textId="1CC95BD4" w:rsidR="00530509" w:rsidRDefault="00530509" w:rsidP="00AE7B90"/>
    <w:p w14:paraId="5561028C" w14:textId="77777777" w:rsidR="00491300" w:rsidRDefault="00530509" w:rsidP="00AE7B90">
      <w:r>
        <w:rPr>
          <w:rFonts w:hint="eastAsia"/>
        </w:rPr>
        <w:t>首先用a填充栈和EBP，然后返回地址是plt中已经出现了的gets函数。这时sendline(</w:t>
      </w:r>
      <w:r>
        <w:t>)</w:t>
      </w:r>
      <w:r>
        <w:rPr>
          <w:rFonts w:hint="eastAsia"/>
        </w:rPr>
        <w:t>一</w:t>
      </w:r>
    </w:p>
    <w:p w14:paraId="215D5CE6" w14:textId="77777777" w:rsidR="00491300" w:rsidRDefault="00491300" w:rsidP="00AE7B90"/>
    <w:p w14:paraId="604E731D" w14:textId="77777777" w:rsidR="00491300" w:rsidRDefault="00530509" w:rsidP="00AE7B90">
      <w:r>
        <w:rPr>
          <w:rFonts w:hint="eastAsia"/>
        </w:rPr>
        <w:t>行字符串</w:t>
      </w:r>
      <w:r>
        <w:t>/bin/sh</w:t>
      </w:r>
      <w:r>
        <w:rPr>
          <w:rFonts w:hint="eastAsia"/>
        </w:rPr>
        <w:t>。</w:t>
      </w:r>
      <w:r w:rsidR="00491300">
        <w:rPr>
          <w:rFonts w:hint="eastAsia"/>
        </w:rPr>
        <w:t>这个时候把末尾的buf2的地址弹到EBX上面去。后面的ret指令也只是</w:t>
      </w:r>
    </w:p>
    <w:p w14:paraId="585BCEF6" w14:textId="77777777" w:rsidR="00491300" w:rsidRDefault="00491300" w:rsidP="00AE7B90"/>
    <w:p w14:paraId="392949A0" w14:textId="3CA31B51" w:rsidR="00530509" w:rsidRDefault="00491300" w:rsidP="00AE7B90">
      <w:pPr>
        <w:rPr>
          <w:rFonts w:hint="eastAsia"/>
        </w:rPr>
      </w:pPr>
      <w:r>
        <w:rPr>
          <w:rFonts w:hint="eastAsia"/>
        </w:rPr>
        <w:t>把0xdeadbeef弹到EIP上面去，这么实现调用到system</w:t>
      </w:r>
      <w:r>
        <w:t>_plt</w:t>
      </w:r>
      <w:r>
        <w:rPr>
          <w:rFonts w:hint="eastAsia"/>
        </w:rPr>
        <w:t>的呀？</w:t>
      </w:r>
    </w:p>
    <w:p w14:paraId="1CB6683B" w14:textId="77777777" w:rsidR="00530509" w:rsidRPr="00AE7B90" w:rsidRDefault="00530509" w:rsidP="00AE7B90">
      <w:pPr>
        <w:rPr>
          <w:rFonts w:hint="eastAsia"/>
        </w:rPr>
      </w:pPr>
      <w:bookmarkStart w:id="0" w:name="_GoBack"/>
      <w:bookmarkEnd w:id="0"/>
    </w:p>
    <w:sectPr w:rsidR="00530509" w:rsidRPr="00AE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85"/>
    <w:rsid w:val="00491300"/>
    <w:rsid w:val="00530509"/>
    <w:rsid w:val="005A474F"/>
    <w:rsid w:val="00683585"/>
    <w:rsid w:val="008052BB"/>
    <w:rsid w:val="00827C2D"/>
    <w:rsid w:val="00AE7B90"/>
    <w:rsid w:val="00F2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2131"/>
  <w15:chartTrackingRefBased/>
  <w15:docId w15:val="{E21ABD4F-16C5-4D77-ACB7-FEF1C34B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6</cp:revision>
  <dcterms:created xsi:type="dcterms:W3CDTF">2019-08-04T08:03:00Z</dcterms:created>
  <dcterms:modified xsi:type="dcterms:W3CDTF">2019-08-04T13:16:00Z</dcterms:modified>
</cp:coreProperties>
</file>