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9E12" w14:textId="36375832" w:rsidR="00C710A6" w:rsidRPr="00A2473C" w:rsidRDefault="000362FB" w:rsidP="00C710A6">
      <w:pPr>
        <w:jc w:val="center"/>
        <w:rPr>
          <w:rFonts w:ascii="Helvetica" w:hAnsi="Helvetica"/>
          <w:b/>
          <w:sz w:val="28"/>
          <w:u w:val="single"/>
        </w:rPr>
      </w:pPr>
      <w:r w:rsidRPr="00A2473C">
        <w:rPr>
          <w:rFonts w:ascii="Helvetica" w:hAnsi="Helvetica"/>
          <w:b/>
          <w:sz w:val="28"/>
          <w:u w:val="single"/>
        </w:rPr>
        <w:t>Module 11</w:t>
      </w:r>
      <w:r w:rsidR="00C710A6" w:rsidRPr="00A2473C">
        <w:rPr>
          <w:rFonts w:ascii="Helvetica" w:hAnsi="Helvetica"/>
          <w:b/>
          <w:sz w:val="28"/>
          <w:u w:val="single"/>
        </w:rPr>
        <w:t xml:space="preserve"> Learning Activity</w:t>
      </w:r>
      <w:r w:rsidR="00257157" w:rsidRPr="00A2473C">
        <w:rPr>
          <w:rFonts w:ascii="Helvetica" w:hAnsi="Helvetica"/>
          <w:b/>
          <w:sz w:val="28"/>
          <w:u w:val="single"/>
        </w:rPr>
        <w:t>: Persuasive Policy Speech Outline</w:t>
      </w:r>
    </w:p>
    <w:p w14:paraId="039B1536" w14:textId="3499E6B3" w:rsidR="00C710A6" w:rsidRPr="00A2473C" w:rsidRDefault="00C710A6" w:rsidP="00C710A6">
      <w:pPr>
        <w:rPr>
          <w:rFonts w:ascii="Helvetica" w:hAnsi="Helvetica"/>
          <w:b/>
          <w:sz w:val="24"/>
          <w:u w:val="single"/>
        </w:rPr>
      </w:pPr>
      <w:r w:rsidRPr="00A2473C">
        <w:rPr>
          <w:rFonts w:ascii="Helvetica" w:hAnsi="Helvetica"/>
          <w:b/>
          <w:sz w:val="24"/>
          <w:u w:val="single"/>
        </w:rPr>
        <w:t>Learning Activity Purpose Statement:</w:t>
      </w:r>
    </w:p>
    <w:p w14:paraId="13BAAEA0" w14:textId="6A22B1E2" w:rsidR="00D51EE6" w:rsidRPr="00A2473C" w:rsidRDefault="00D51EE6" w:rsidP="00D51EE6">
      <w:pPr>
        <w:pStyle w:val="ListParagraph"/>
        <w:numPr>
          <w:ilvl w:val="0"/>
          <w:numId w:val="2"/>
        </w:numPr>
        <w:rPr>
          <w:rFonts w:ascii="Helvetica" w:hAnsi="Helvetica" w:cs="Times New Roman"/>
        </w:rPr>
      </w:pPr>
      <w:r w:rsidRPr="00A2473C">
        <w:rPr>
          <w:rFonts w:ascii="Helvetica" w:hAnsi="Helvetica" w:cs="Times New Roman"/>
        </w:rPr>
        <w:t xml:space="preserve">To select an appropriate topic for the </w:t>
      </w:r>
      <w:r w:rsidR="00AF3012" w:rsidRPr="00A2473C">
        <w:rPr>
          <w:rFonts w:ascii="Helvetica" w:hAnsi="Helvetica" w:cs="Times New Roman"/>
        </w:rPr>
        <w:t>Persuasive Policy Speech</w:t>
      </w:r>
    </w:p>
    <w:p w14:paraId="7BC9D9A2" w14:textId="77777777" w:rsidR="00D51EE6" w:rsidRPr="00A2473C" w:rsidRDefault="00D51EE6" w:rsidP="00D51EE6">
      <w:pPr>
        <w:pStyle w:val="ListParagraph"/>
        <w:numPr>
          <w:ilvl w:val="0"/>
          <w:numId w:val="2"/>
        </w:numPr>
        <w:rPr>
          <w:rFonts w:ascii="Helvetica" w:hAnsi="Helvetica" w:cs="Times New Roman"/>
        </w:rPr>
      </w:pPr>
      <w:r w:rsidRPr="00A2473C">
        <w:rPr>
          <w:rFonts w:ascii="Helvetica" w:hAnsi="Helvetica" w:cs="Times New Roman"/>
        </w:rPr>
        <w:t>To analyze the speaking context and the target audience</w:t>
      </w:r>
    </w:p>
    <w:p w14:paraId="09AF0DD2" w14:textId="77777777" w:rsidR="00D51EE6" w:rsidRPr="00A2473C" w:rsidRDefault="00D51EE6" w:rsidP="00D51EE6">
      <w:pPr>
        <w:pStyle w:val="ListParagraph"/>
        <w:numPr>
          <w:ilvl w:val="0"/>
          <w:numId w:val="2"/>
        </w:numPr>
        <w:rPr>
          <w:rFonts w:ascii="Helvetica" w:hAnsi="Helvetica" w:cs="Times New Roman"/>
        </w:rPr>
      </w:pPr>
      <w:r w:rsidRPr="00A2473C">
        <w:rPr>
          <w:rFonts w:ascii="Helvetica" w:hAnsi="Helvetica" w:cs="Times New Roman"/>
        </w:rPr>
        <w:t>To write a specific speech purpose and thesis statement</w:t>
      </w:r>
    </w:p>
    <w:p w14:paraId="1BB1EF68" w14:textId="123A12DD" w:rsidR="00D51EE6" w:rsidRPr="00A2473C" w:rsidRDefault="00270F49" w:rsidP="00D51EE6">
      <w:pPr>
        <w:pStyle w:val="ListParagraph"/>
        <w:numPr>
          <w:ilvl w:val="0"/>
          <w:numId w:val="2"/>
        </w:numPr>
        <w:rPr>
          <w:rFonts w:ascii="Helvetica" w:hAnsi="Helvetica" w:cs="Times New Roman"/>
        </w:rPr>
      </w:pPr>
      <w:r w:rsidRPr="00A2473C">
        <w:rPr>
          <w:rFonts w:ascii="Helvetica" w:hAnsi="Helvetica" w:cs="Times New Roman"/>
        </w:rPr>
        <w:t>To write 2</w:t>
      </w:r>
      <w:r w:rsidR="00D51EE6" w:rsidRPr="00A2473C">
        <w:rPr>
          <w:rFonts w:ascii="Helvetica" w:hAnsi="Helvetica" w:cs="Times New Roman"/>
        </w:rPr>
        <w:t xml:space="preserve"> audience analysis questions for the </w:t>
      </w:r>
      <w:r w:rsidR="00AF3012" w:rsidRPr="00A2473C">
        <w:rPr>
          <w:rFonts w:ascii="Helvetica" w:hAnsi="Helvetica" w:cs="Times New Roman"/>
        </w:rPr>
        <w:t>Persuasive Policy Speech</w:t>
      </w:r>
    </w:p>
    <w:p w14:paraId="6053368B" w14:textId="6E87F09D" w:rsidR="00C710A6" w:rsidRPr="00A2473C" w:rsidRDefault="00033B03" w:rsidP="00C710A6">
      <w:pPr>
        <w:pStyle w:val="ListParagraph"/>
        <w:numPr>
          <w:ilvl w:val="0"/>
          <w:numId w:val="3"/>
        </w:numPr>
        <w:spacing w:after="200" w:line="276" w:lineRule="auto"/>
        <w:rPr>
          <w:rFonts w:ascii="Helvetica" w:hAnsi="Helvetica"/>
          <w:b/>
        </w:rPr>
      </w:pPr>
      <w:r w:rsidRPr="00A2473C">
        <w:rPr>
          <w:rFonts w:ascii="Helvetica" w:hAnsi="Helvetica"/>
          <w:bCs/>
        </w:rPr>
        <w:t xml:space="preserve">To create an effective outline in preparation for the Persuasive Policy Speech. </w:t>
      </w:r>
    </w:p>
    <w:p w14:paraId="5442DB0A" w14:textId="6BB204AC" w:rsidR="00C710A6" w:rsidRPr="00A2473C" w:rsidRDefault="00C710A6" w:rsidP="00C710A6">
      <w:pPr>
        <w:rPr>
          <w:rFonts w:ascii="Helvetica" w:hAnsi="Helvetica"/>
          <w:b/>
          <w:sz w:val="24"/>
          <w:u w:val="single"/>
        </w:rPr>
      </w:pPr>
      <w:r w:rsidRPr="00A2473C">
        <w:rPr>
          <w:rFonts w:ascii="Helvetica" w:hAnsi="Helvetica"/>
          <w:b/>
          <w:sz w:val="24"/>
          <w:u w:val="single"/>
        </w:rPr>
        <w:t>Instructions</w:t>
      </w:r>
    </w:p>
    <w:p w14:paraId="2B64EC4E" w14:textId="17EEB363" w:rsidR="00833443" w:rsidRPr="00A2473C" w:rsidRDefault="007D284D" w:rsidP="00833443">
      <w:pPr>
        <w:spacing w:after="0" w:line="240" w:lineRule="auto"/>
        <w:rPr>
          <w:rFonts w:ascii="Helvetica" w:eastAsiaTheme="minorHAnsi" w:hAnsi="Helvetica"/>
          <w:sz w:val="24"/>
          <w:szCs w:val="24"/>
        </w:rPr>
      </w:pPr>
      <w:r w:rsidRPr="00A2473C">
        <w:rPr>
          <w:rFonts w:ascii="Helvetica" w:eastAsiaTheme="minorHAnsi" w:hAnsi="Helvetica"/>
          <w:sz w:val="24"/>
          <w:szCs w:val="24"/>
        </w:rPr>
        <w:t>To complete the Module 11</w:t>
      </w:r>
      <w:r w:rsidR="00833443" w:rsidRPr="00A2473C">
        <w:rPr>
          <w:rFonts w:ascii="Helvetica" w:eastAsiaTheme="minorHAnsi" w:hAnsi="Helvetica"/>
          <w:sz w:val="24"/>
          <w:szCs w:val="24"/>
        </w:rPr>
        <w:t xml:space="preserve"> Learning Activity, you will need to:</w:t>
      </w:r>
    </w:p>
    <w:p w14:paraId="59CA389D" w14:textId="77777777" w:rsidR="00833443" w:rsidRPr="00A2473C" w:rsidRDefault="00833443" w:rsidP="00833443">
      <w:pPr>
        <w:spacing w:after="0" w:line="240" w:lineRule="auto"/>
        <w:ind w:left="1080"/>
        <w:contextualSpacing/>
        <w:rPr>
          <w:rFonts w:ascii="Helvetica" w:eastAsiaTheme="minorHAnsi" w:hAnsi="Helvetica"/>
          <w:sz w:val="24"/>
          <w:szCs w:val="24"/>
        </w:rPr>
      </w:pPr>
    </w:p>
    <w:p w14:paraId="57506328" w14:textId="6324DC15" w:rsidR="007D284D" w:rsidRPr="003E12FF" w:rsidRDefault="00833443" w:rsidP="007D284D">
      <w:pPr>
        <w:numPr>
          <w:ilvl w:val="0"/>
          <w:numId w:val="1"/>
        </w:numPr>
        <w:spacing w:after="0" w:line="240" w:lineRule="auto"/>
        <w:contextualSpacing/>
        <w:rPr>
          <w:rFonts w:ascii="Helvetica" w:eastAsiaTheme="minorHAnsi" w:hAnsi="Helvetica"/>
          <w:sz w:val="24"/>
          <w:szCs w:val="24"/>
        </w:rPr>
      </w:pPr>
      <w:r w:rsidRPr="00A2473C">
        <w:rPr>
          <w:rFonts w:ascii="Helvetica" w:eastAsiaTheme="minorHAnsi" w:hAnsi="Helvetica"/>
          <w:sz w:val="24"/>
          <w:szCs w:val="24"/>
        </w:rPr>
        <w:t xml:space="preserve">Identify your </w:t>
      </w:r>
      <w:r w:rsidR="007D284D" w:rsidRPr="00A2473C">
        <w:rPr>
          <w:rFonts w:ascii="Helvetica" w:eastAsiaTheme="minorHAnsi" w:hAnsi="Helvetica"/>
          <w:sz w:val="24"/>
          <w:szCs w:val="24"/>
        </w:rPr>
        <w:t>Persuasive Policy Speech topic</w:t>
      </w:r>
      <w:r w:rsidRPr="00A2473C">
        <w:rPr>
          <w:rFonts w:ascii="Helvetica" w:eastAsiaTheme="minorHAnsi" w:hAnsi="Helvetica"/>
          <w:sz w:val="24"/>
          <w:szCs w:val="24"/>
        </w:rPr>
        <w:t xml:space="preserve">. </w:t>
      </w:r>
      <w:r w:rsidR="00E1757B" w:rsidRPr="00A2473C">
        <w:rPr>
          <w:rFonts w:ascii="Helvetica" w:hAnsi="Helvetica"/>
          <w:sz w:val="24"/>
          <w:szCs w:val="24"/>
        </w:rPr>
        <w:t xml:space="preserve">Give a brief (2-3 sentence summary) of the </w:t>
      </w:r>
      <w:r w:rsidR="00CB6EA2" w:rsidRPr="00A2473C">
        <w:rPr>
          <w:rFonts w:ascii="Helvetica" w:hAnsi="Helvetica"/>
          <w:sz w:val="24"/>
          <w:szCs w:val="24"/>
        </w:rPr>
        <w:t>issue or problem</w:t>
      </w:r>
      <w:r w:rsidR="00F83516" w:rsidRPr="00A2473C">
        <w:rPr>
          <w:rFonts w:ascii="Helvetica" w:hAnsi="Helvetica"/>
          <w:sz w:val="24"/>
          <w:szCs w:val="24"/>
        </w:rPr>
        <w:t xml:space="preserve"> here</w:t>
      </w:r>
      <w:r w:rsidR="00CB6EA2" w:rsidRPr="00A2473C">
        <w:rPr>
          <w:rFonts w:ascii="Helvetica" w:hAnsi="Helvetica"/>
          <w:sz w:val="24"/>
          <w:szCs w:val="24"/>
        </w:rPr>
        <w:t>:</w:t>
      </w:r>
    </w:p>
    <w:p w14:paraId="181BEE18" w14:textId="3BB8D70A" w:rsidR="003E12FF" w:rsidRPr="00A2473C" w:rsidRDefault="003E12FF" w:rsidP="003E12FF">
      <w:pPr>
        <w:spacing w:after="0" w:line="240" w:lineRule="auto"/>
        <w:ind w:left="720"/>
        <w:contextualSpacing/>
        <w:rPr>
          <w:rFonts w:ascii="Helvetica" w:eastAsiaTheme="minorHAnsi" w:hAnsi="Helvetica"/>
          <w:sz w:val="24"/>
          <w:szCs w:val="24"/>
          <w:lang w:eastAsia="zh-CN"/>
        </w:rPr>
      </w:pPr>
      <w:r>
        <w:rPr>
          <w:rFonts w:ascii="Helvetica" w:hAnsi="Helvetica"/>
          <w:sz w:val="24"/>
          <w:szCs w:val="24"/>
        </w:rPr>
        <w:t xml:space="preserve">After few months quarantine the states are gradually reopen, as this reopen goes on, the COVID-19 new cases are </w:t>
      </w:r>
      <w:r w:rsidR="00746F2A">
        <w:rPr>
          <w:rFonts w:ascii="Helvetica" w:hAnsi="Helvetica"/>
          <w:sz w:val="24"/>
          <w:szCs w:val="24"/>
          <w:lang w:eastAsia="zh-CN"/>
        </w:rPr>
        <w:t xml:space="preserve">skyrocket. The Texas Tech is going to reopen this fall, that could be a problem because student all over the country will </w:t>
      </w:r>
      <w:r w:rsidR="006A145A" w:rsidRPr="006A145A">
        <w:rPr>
          <w:rFonts w:ascii="Helvetica" w:hAnsi="Helvetica"/>
          <w:sz w:val="24"/>
          <w:szCs w:val="24"/>
          <w:lang w:eastAsia="zh-CN"/>
        </w:rPr>
        <w:t xml:space="preserve">crowd </w:t>
      </w:r>
      <w:r w:rsidR="00746F2A">
        <w:rPr>
          <w:rFonts w:ascii="Helvetica" w:hAnsi="Helvetica"/>
          <w:sz w:val="24"/>
          <w:szCs w:val="24"/>
          <w:lang w:eastAsia="zh-CN"/>
        </w:rPr>
        <w:t>at classroom.</w:t>
      </w:r>
    </w:p>
    <w:p w14:paraId="69B90F60" w14:textId="77777777" w:rsidR="007D284D" w:rsidRPr="00A2473C" w:rsidRDefault="007D284D" w:rsidP="007D284D">
      <w:pPr>
        <w:spacing w:after="0" w:line="240" w:lineRule="auto"/>
        <w:contextualSpacing/>
        <w:rPr>
          <w:rFonts w:ascii="Helvetica" w:eastAsiaTheme="minorHAnsi" w:hAnsi="Helvetica"/>
          <w:sz w:val="24"/>
          <w:szCs w:val="24"/>
        </w:rPr>
      </w:pPr>
    </w:p>
    <w:p w14:paraId="58DA03F2" w14:textId="77777777" w:rsidR="007D284D" w:rsidRPr="00A2473C" w:rsidRDefault="007D284D" w:rsidP="007D284D">
      <w:pPr>
        <w:numPr>
          <w:ilvl w:val="0"/>
          <w:numId w:val="1"/>
        </w:numPr>
        <w:spacing w:after="0" w:line="240" w:lineRule="auto"/>
        <w:contextualSpacing/>
        <w:rPr>
          <w:rFonts w:ascii="Helvetica" w:eastAsiaTheme="minorHAnsi" w:hAnsi="Helvetica"/>
          <w:sz w:val="24"/>
          <w:szCs w:val="24"/>
        </w:rPr>
      </w:pPr>
      <w:r w:rsidRPr="00A2473C">
        <w:rPr>
          <w:rFonts w:ascii="Helvetica" w:hAnsi="Helvetica"/>
          <w:sz w:val="24"/>
          <w:szCs w:val="24"/>
        </w:rPr>
        <w:t>The causes of this issue or problem are:</w:t>
      </w:r>
    </w:p>
    <w:p w14:paraId="7B418749" w14:textId="0AF0A658" w:rsidR="00CB6EA2" w:rsidRPr="00A2473C" w:rsidRDefault="00F52398" w:rsidP="00F52398">
      <w:pPr>
        <w:spacing w:after="0" w:line="240" w:lineRule="auto"/>
        <w:ind w:left="720"/>
        <w:contextualSpacing/>
        <w:rPr>
          <w:rFonts w:ascii="Helvetica" w:hAnsi="Helvetica"/>
          <w:sz w:val="24"/>
          <w:szCs w:val="24"/>
        </w:rPr>
      </w:pPr>
      <w:r>
        <w:rPr>
          <w:rFonts w:ascii="Helvetica" w:hAnsi="Helvetica"/>
          <w:sz w:val="24"/>
          <w:szCs w:val="24"/>
        </w:rPr>
        <w:t>This problem has two aspects one is the depression of economy</w:t>
      </w:r>
      <w:r w:rsidR="00202431">
        <w:rPr>
          <w:rFonts w:ascii="Helvetica" w:hAnsi="Helvetica"/>
          <w:sz w:val="24"/>
          <w:szCs w:val="24"/>
        </w:rPr>
        <w:t xml:space="preserve"> the university need to reopen in order to fully charge students</w:t>
      </w:r>
      <w:r>
        <w:rPr>
          <w:rFonts w:ascii="Helvetica" w:hAnsi="Helvetica"/>
          <w:sz w:val="24"/>
          <w:szCs w:val="24"/>
        </w:rPr>
        <w:t>, on the other hand</w:t>
      </w:r>
      <w:r w:rsidR="00202431">
        <w:rPr>
          <w:rFonts w:ascii="Helvetica" w:hAnsi="Helvetica"/>
          <w:sz w:val="24"/>
          <w:szCs w:val="24"/>
        </w:rPr>
        <w:t>, t</w:t>
      </w:r>
      <w:r>
        <w:rPr>
          <w:rFonts w:ascii="Helvetica" w:hAnsi="Helvetica"/>
          <w:sz w:val="24"/>
          <w:szCs w:val="24"/>
        </w:rPr>
        <w:t xml:space="preserve">he </w:t>
      </w:r>
      <w:r w:rsidR="00020175">
        <w:rPr>
          <w:rFonts w:ascii="Helvetica" w:hAnsi="Helvetica"/>
          <w:sz w:val="24"/>
          <w:szCs w:val="24"/>
        </w:rPr>
        <w:t>crowd students in classroom and they walk through the room due to different courses may</w:t>
      </w:r>
      <w:r w:rsidR="009E6709">
        <w:rPr>
          <w:rFonts w:ascii="Helvetica" w:hAnsi="Helvetica"/>
          <w:sz w:val="24"/>
          <w:szCs w:val="24"/>
        </w:rPr>
        <w:t xml:space="preserve"> spread the </w:t>
      </w:r>
      <w:r w:rsidR="00B40E71">
        <w:rPr>
          <w:rFonts w:ascii="Helvetica" w:hAnsi="Helvetica"/>
          <w:sz w:val="24"/>
          <w:szCs w:val="24"/>
        </w:rPr>
        <w:t>virus</w:t>
      </w:r>
      <w:r w:rsidR="009E6709">
        <w:rPr>
          <w:rFonts w:ascii="Helvetica" w:hAnsi="Helvetica"/>
          <w:sz w:val="24"/>
          <w:szCs w:val="24"/>
        </w:rPr>
        <w:t>.</w:t>
      </w:r>
    </w:p>
    <w:p w14:paraId="5F11CB8A" w14:textId="77777777" w:rsidR="00CB6EA2" w:rsidRPr="00A2473C" w:rsidRDefault="00CB6EA2" w:rsidP="00CB6EA2">
      <w:pPr>
        <w:spacing w:after="0" w:line="240" w:lineRule="auto"/>
        <w:contextualSpacing/>
        <w:rPr>
          <w:rFonts w:ascii="Helvetica" w:eastAsiaTheme="minorHAnsi" w:hAnsi="Helvetica"/>
          <w:sz w:val="24"/>
          <w:szCs w:val="24"/>
        </w:rPr>
      </w:pPr>
    </w:p>
    <w:p w14:paraId="006190E3" w14:textId="77777777" w:rsidR="007D284D" w:rsidRPr="00A2473C" w:rsidRDefault="007D284D" w:rsidP="007D284D">
      <w:pPr>
        <w:numPr>
          <w:ilvl w:val="0"/>
          <w:numId w:val="1"/>
        </w:numPr>
        <w:spacing w:after="0" w:line="240" w:lineRule="auto"/>
        <w:contextualSpacing/>
        <w:rPr>
          <w:rFonts w:ascii="Helvetica" w:eastAsiaTheme="minorHAnsi" w:hAnsi="Helvetica"/>
          <w:sz w:val="24"/>
          <w:szCs w:val="24"/>
        </w:rPr>
      </w:pPr>
      <w:r w:rsidRPr="00A2473C">
        <w:rPr>
          <w:rFonts w:ascii="Helvetica" w:hAnsi="Helvetica"/>
          <w:sz w:val="24"/>
          <w:szCs w:val="24"/>
        </w:rPr>
        <w:t>This issue or problem is relevant to me and my audience because:</w:t>
      </w:r>
    </w:p>
    <w:p w14:paraId="48BA64DE" w14:textId="25578A69" w:rsidR="00CB6EA2" w:rsidRPr="00A2473C" w:rsidRDefault="000D3CBC" w:rsidP="000D3CBC">
      <w:pPr>
        <w:spacing w:after="0" w:line="240" w:lineRule="auto"/>
        <w:ind w:left="720"/>
        <w:contextualSpacing/>
        <w:rPr>
          <w:rFonts w:ascii="Helvetica" w:hAnsi="Helvetica"/>
          <w:sz w:val="24"/>
          <w:szCs w:val="24"/>
        </w:rPr>
      </w:pPr>
      <w:r>
        <w:rPr>
          <w:rFonts w:ascii="Helvetica" w:hAnsi="Helvetica"/>
          <w:sz w:val="24"/>
          <w:szCs w:val="24"/>
        </w:rPr>
        <w:t xml:space="preserve">The pandemic is relevant to our daily life because </w:t>
      </w:r>
      <w:r w:rsidR="009E6709">
        <w:rPr>
          <w:rFonts w:ascii="Helvetica" w:hAnsi="Helvetica"/>
          <w:sz w:val="24"/>
          <w:szCs w:val="24"/>
        </w:rPr>
        <w:t>our life already changed due to this event such as the quarantine and social distance policies, also our classes transfer from on campus to online.</w:t>
      </w:r>
    </w:p>
    <w:p w14:paraId="31BC7C87" w14:textId="77777777" w:rsidR="00CB6EA2" w:rsidRPr="00A2473C" w:rsidRDefault="00CB6EA2" w:rsidP="00CB6EA2">
      <w:pPr>
        <w:spacing w:after="0" w:line="240" w:lineRule="auto"/>
        <w:contextualSpacing/>
        <w:rPr>
          <w:rFonts w:ascii="Helvetica" w:eastAsiaTheme="minorHAnsi" w:hAnsi="Helvetica"/>
          <w:sz w:val="24"/>
          <w:szCs w:val="24"/>
        </w:rPr>
      </w:pPr>
    </w:p>
    <w:p w14:paraId="63DF3634" w14:textId="77777777" w:rsidR="007D284D" w:rsidRPr="00A2473C" w:rsidRDefault="007D284D" w:rsidP="007D284D">
      <w:pPr>
        <w:numPr>
          <w:ilvl w:val="0"/>
          <w:numId w:val="1"/>
        </w:numPr>
        <w:spacing w:after="0" w:line="240" w:lineRule="auto"/>
        <w:contextualSpacing/>
        <w:rPr>
          <w:rFonts w:ascii="Helvetica" w:eastAsiaTheme="minorHAnsi" w:hAnsi="Helvetica"/>
          <w:sz w:val="24"/>
          <w:szCs w:val="24"/>
        </w:rPr>
      </w:pPr>
      <w:r w:rsidRPr="00A2473C">
        <w:rPr>
          <w:rFonts w:ascii="Helvetica" w:hAnsi="Helvetica"/>
          <w:sz w:val="24"/>
          <w:szCs w:val="24"/>
        </w:rPr>
        <w:t>My proposed solution to this issue or problem is:</w:t>
      </w:r>
    </w:p>
    <w:p w14:paraId="3A16B0FD" w14:textId="1390A7D7" w:rsidR="00EE30F1" w:rsidRPr="00A2473C" w:rsidRDefault="009E6709" w:rsidP="00EE30F1">
      <w:pPr>
        <w:spacing w:after="0" w:line="240" w:lineRule="auto"/>
        <w:ind w:left="720"/>
        <w:contextualSpacing/>
        <w:rPr>
          <w:rFonts w:ascii="Helvetica" w:hAnsi="Helvetica"/>
          <w:sz w:val="24"/>
          <w:szCs w:val="24"/>
        </w:rPr>
      </w:pPr>
      <w:r>
        <w:rPr>
          <w:rFonts w:ascii="Helvetica" w:hAnsi="Helvetica"/>
          <w:sz w:val="24"/>
          <w:szCs w:val="24"/>
        </w:rPr>
        <w:t xml:space="preserve">To slow down the spread of the disease we have to follow the quarantine and social distance policies but consider </w:t>
      </w:r>
      <w:r w:rsidR="007F02A1">
        <w:rPr>
          <w:rFonts w:ascii="Helvetica" w:hAnsi="Helvetica"/>
          <w:sz w:val="24"/>
          <w:szCs w:val="24"/>
        </w:rPr>
        <w:t>its</w:t>
      </w:r>
      <w:r>
        <w:rPr>
          <w:rFonts w:ascii="Helvetica" w:hAnsi="Helvetica"/>
          <w:sz w:val="24"/>
          <w:szCs w:val="24"/>
        </w:rPr>
        <w:t xml:space="preserve"> side effect to the economy we have to make some compensation.</w:t>
      </w:r>
    </w:p>
    <w:p w14:paraId="186F275F" w14:textId="77777777" w:rsidR="00CB6EA2" w:rsidRPr="00A2473C" w:rsidRDefault="00CB6EA2" w:rsidP="00CB6EA2">
      <w:pPr>
        <w:spacing w:after="0" w:line="240" w:lineRule="auto"/>
        <w:contextualSpacing/>
        <w:rPr>
          <w:rFonts w:ascii="Helvetica" w:eastAsiaTheme="minorHAnsi" w:hAnsi="Helvetica"/>
          <w:sz w:val="24"/>
          <w:szCs w:val="24"/>
        </w:rPr>
      </w:pPr>
    </w:p>
    <w:p w14:paraId="1E67CE0D" w14:textId="77777777" w:rsidR="007D284D" w:rsidRPr="00A2473C" w:rsidRDefault="007D284D" w:rsidP="007D284D">
      <w:pPr>
        <w:numPr>
          <w:ilvl w:val="0"/>
          <w:numId w:val="1"/>
        </w:numPr>
        <w:spacing w:after="0" w:line="240" w:lineRule="auto"/>
        <w:contextualSpacing/>
        <w:rPr>
          <w:rFonts w:ascii="Helvetica" w:eastAsiaTheme="minorHAnsi" w:hAnsi="Helvetica"/>
          <w:sz w:val="24"/>
          <w:szCs w:val="24"/>
        </w:rPr>
      </w:pPr>
      <w:r w:rsidRPr="00A2473C">
        <w:rPr>
          <w:rFonts w:ascii="Helvetica" w:eastAsiaTheme="minorHAnsi" w:hAnsi="Helvetica"/>
          <w:sz w:val="24"/>
          <w:szCs w:val="24"/>
        </w:rPr>
        <w:t xml:space="preserve">My proposed </w:t>
      </w:r>
      <w:r w:rsidRPr="00A2473C">
        <w:rPr>
          <w:rFonts w:ascii="Helvetica" w:eastAsiaTheme="minorHAnsi" w:hAnsi="Helvetica"/>
          <w:i/>
          <w:sz w:val="24"/>
          <w:szCs w:val="24"/>
        </w:rPr>
        <w:t xml:space="preserve">Specific Speech Purpose </w:t>
      </w:r>
      <w:r w:rsidRPr="00A2473C">
        <w:rPr>
          <w:rFonts w:ascii="Helvetica" w:eastAsiaTheme="minorHAnsi" w:hAnsi="Helvetica"/>
          <w:sz w:val="24"/>
          <w:szCs w:val="24"/>
        </w:rPr>
        <w:t>is as follows:</w:t>
      </w:r>
    </w:p>
    <w:p w14:paraId="4B8ECD32" w14:textId="5370D47D" w:rsidR="00CB6EA2" w:rsidRDefault="001D7D86" w:rsidP="00480BE3">
      <w:pPr>
        <w:spacing w:after="0" w:line="240" w:lineRule="auto"/>
        <w:ind w:left="720"/>
        <w:contextualSpacing/>
        <w:rPr>
          <w:rFonts w:ascii="Helvetica" w:eastAsiaTheme="minorHAnsi" w:hAnsi="Helvetica"/>
          <w:sz w:val="24"/>
          <w:szCs w:val="24"/>
          <w:lang w:eastAsia="zh-CN"/>
        </w:rPr>
      </w:pPr>
      <w:r>
        <w:rPr>
          <w:rFonts w:ascii="Helvetica" w:eastAsiaTheme="minorHAnsi" w:hAnsi="Helvetica"/>
          <w:sz w:val="24"/>
          <w:szCs w:val="24"/>
        </w:rPr>
        <w:t xml:space="preserve">The school announced to reopen this fall, but I am strongly </w:t>
      </w:r>
      <w:r w:rsidR="008E1003">
        <w:rPr>
          <w:rFonts w:ascii="Helvetica" w:eastAsiaTheme="minorHAnsi" w:hAnsi="Helvetica"/>
          <w:sz w:val="24"/>
          <w:szCs w:val="24"/>
        </w:rPr>
        <w:t>disagreed</w:t>
      </w:r>
      <w:r>
        <w:rPr>
          <w:rFonts w:ascii="Helvetica" w:eastAsiaTheme="minorHAnsi" w:hAnsi="Helvetica"/>
          <w:sz w:val="24"/>
          <w:szCs w:val="24"/>
        </w:rPr>
        <w:t xml:space="preserve"> with that because this decision will accelerate the spread of the </w:t>
      </w:r>
      <w:r w:rsidR="00735C8D">
        <w:rPr>
          <w:rFonts w:ascii="Helvetica" w:eastAsiaTheme="minorHAnsi" w:hAnsi="Helvetica"/>
          <w:sz w:val="24"/>
          <w:szCs w:val="24"/>
        </w:rPr>
        <w:t>virus</w:t>
      </w:r>
      <w:r w:rsidR="00480BE3">
        <w:rPr>
          <w:rFonts w:ascii="Helvetica" w:eastAsiaTheme="minorHAnsi" w:hAnsi="Helvetica"/>
          <w:sz w:val="24"/>
          <w:szCs w:val="24"/>
        </w:rPr>
        <w:t>.</w:t>
      </w:r>
      <w:r w:rsidR="00735C8D">
        <w:rPr>
          <w:rFonts w:ascii="Helvetica" w:eastAsiaTheme="minorHAnsi" w:hAnsi="Helvetica"/>
          <w:sz w:val="24"/>
          <w:szCs w:val="24"/>
        </w:rPr>
        <w:t xml:space="preserve"> In order to avoid this </w:t>
      </w:r>
      <w:r w:rsidR="00EB5C8B">
        <w:rPr>
          <w:rFonts w:ascii="Helvetica" w:eastAsiaTheme="minorHAnsi" w:hAnsi="Helvetica"/>
          <w:sz w:val="24"/>
          <w:szCs w:val="24"/>
        </w:rPr>
        <w:t>pandemic</w:t>
      </w:r>
      <w:r w:rsidR="00735C8D">
        <w:rPr>
          <w:rFonts w:ascii="Helvetica" w:eastAsiaTheme="minorHAnsi" w:hAnsi="Helvetica"/>
          <w:sz w:val="24"/>
          <w:szCs w:val="24"/>
        </w:rPr>
        <w:t xml:space="preserve">, we have to </w:t>
      </w:r>
      <w:r w:rsidR="00735C8D">
        <w:rPr>
          <w:rFonts w:ascii="Helvetica" w:eastAsiaTheme="minorHAnsi" w:hAnsi="Helvetica"/>
          <w:sz w:val="24"/>
          <w:szCs w:val="24"/>
          <w:lang w:eastAsia="zh-CN"/>
        </w:rPr>
        <w:t>think twice before we act.</w:t>
      </w:r>
    </w:p>
    <w:p w14:paraId="5ACE5A65" w14:textId="77777777" w:rsidR="00480BE3" w:rsidRPr="00A2473C" w:rsidRDefault="00480BE3" w:rsidP="00480BE3">
      <w:pPr>
        <w:spacing w:after="0" w:line="240" w:lineRule="auto"/>
        <w:ind w:left="720"/>
        <w:contextualSpacing/>
        <w:rPr>
          <w:rFonts w:ascii="Helvetica" w:eastAsiaTheme="minorHAnsi" w:hAnsi="Helvetica"/>
          <w:sz w:val="24"/>
          <w:szCs w:val="24"/>
        </w:rPr>
      </w:pPr>
    </w:p>
    <w:p w14:paraId="6162B85C" w14:textId="55B3EF68" w:rsidR="007D284D" w:rsidRPr="00A2473C" w:rsidRDefault="007D284D" w:rsidP="007D284D">
      <w:pPr>
        <w:numPr>
          <w:ilvl w:val="0"/>
          <w:numId w:val="1"/>
        </w:numPr>
        <w:spacing w:after="0" w:line="240" w:lineRule="auto"/>
        <w:contextualSpacing/>
        <w:rPr>
          <w:rFonts w:ascii="Helvetica" w:eastAsiaTheme="minorHAnsi" w:hAnsi="Helvetica"/>
          <w:sz w:val="24"/>
          <w:szCs w:val="24"/>
        </w:rPr>
      </w:pPr>
      <w:r w:rsidRPr="00A2473C">
        <w:rPr>
          <w:rFonts w:ascii="Helvetica" w:hAnsi="Helvetica"/>
          <w:sz w:val="24"/>
          <w:szCs w:val="24"/>
        </w:rPr>
        <w:t xml:space="preserve">My proposed </w:t>
      </w:r>
      <w:r w:rsidRPr="00A2473C">
        <w:rPr>
          <w:rFonts w:ascii="Helvetica" w:hAnsi="Helvetica"/>
          <w:i/>
          <w:sz w:val="24"/>
          <w:szCs w:val="24"/>
        </w:rPr>
        <w:t>Thesis Statement</w:t>
      </w:r>
      <w:r w:rsidRPr="00A2473C">
        <w:rPr>
          <w:rFonts w:ascii="Helvetica" w:hAnsi="Helvetica"/>
          <w:sz w:val="24"/>
          <w:szCs w:val="24"/>
        </w:rPr>
        <w:t xml:space="preserve"> (claim of policy) for this speech will be:</w:t>
      </w:r>
    </w:p>
    <w:p w14:paraId="4062C444" w14:textId="259BD96F" w:rsidR="00CB6EA2" w:rsidRPr="00A2473C" w:rsidRDefault="002E235F" w:rsidP="008E1003">
      <w:pPr>
        <w:spacing w:after="0" w:line="240" w:lineRule="auto"/>
        <w:ind w:left="720"/>
        <w:contextualSpacing/>
        <w:rPr>
          <w:rFonts w:ascii="Helvetica" w:hAnsi="Helvetica"/>
          <w:sz w:val="24"/>
          <w:szCs w:val="24"/>
        </w:rPr>
      </w:pPr>
      <w:r>
        <w:rPr>
          <w:rFonts w:ascii="Helvetica" w:hAnsi="Helvetica"/>
          <w:sz w:val="24"/>
          <w:szCs w:val="24"/>
        </w:rPr>
        <w:t xml:space="preserve">In order to slow down the spread of the disease before we have </w:t>
      </w:r>
      <w:r w:rsidR="00A7665F">
        <w:rPr>
          <w:rFonts w:ascii="Helvetica" w:hAnsi="Helvetica"/>
          <w:sz w:val="24"/>
          <w:szCs w:val="24"/>
        </w:rPr>
        <w:t>vaccine,</w:t>
      </w:r>
      <w:r>
        <w:rPr>
          <w:rFonts w:ascii="Helvetica" w:hAnsi="Helvetica"/>
          <w:sz w:val="24"/>
          <w:szCs w:val="24"/>
        </w:rPr>
        <w:t xml:space="preserve"> we should follow some rules, but consider of the economy we may not lockdown the entire business, However, reopen the campus is a not good idea.</w:t>
      </w:r>
    </w:p>
    <w:p w14:paraId="28103B06" w14:textId="77777777" w:rsidR="00CB6EA2" w:rsidRPr="00A2473C" w:rsidRDefault="00CB6EA2" w:rsidP="00CB6EA2">
      <w:pPr>
        <w:spacing w:after="0" w:line="240" w:lineRule="auto"/>
        <w:contextualSpacing/>
        <w:rPr>
          <w:rFonts w:ascii="Helvetica" w:eastAsiaTheme="minorHAnsi" w:hAnsi="Helvetica"/>
          <w:sz w:val="24"/>
          <w:szCs w:val="24"/>
        </w:rPr>
      </w:pPr>
    </w:p>
    <w:p w14:paraId="2605AAEF" w14:textId="11B51240" w:rsidR="007D284D" w:rsidRPr="00A2473C" w:rsidRDefault="007D284D" w:rsidP="007D284D">
      <w:pPr>
        <w:numPr>
          <w:ilvl w:val="0"/>
          <w:numId w:val="1"/>
        </w:numPr>
        <w:spacing w:after="0" w:line="240" w:lineRule="auto"/>
        <w:contextualSpacing/>
        <w:rPr>
          <w:rFonts w:ascii="Helvetica" w:eastAsiaTheme="minorHAnsi" w:hAnsi="Helvetica"/>
          <w:sz w:val="24"/>
          <w:szCs w:val="24"/>
        </w:rPr>
      </w:pPr>
      <w:r w:rsidRPr="00A2473C">
        <w:rPr>
          <w:rFonts w:ascii="Helvetica" w:hAnsi="Helvetica"/>
          <w:sz w:val="24"/>
          <w:szCs w:val="24"/>
        </w:rPr>
        <w:t>I am planning to use the following as evidence/grounds to support my claims</w:t>
      </w:r>
      <w:r w:rsidR="00CB6EA2" w:rsidRPr="00A2473C">
        <w:rPr>
          <w:rFonts w:ascii="Helvetica" w:hAnsi="Helvetica"/>
          <w:sz w:val="24"/>
          <w:szCs w:val="24"/>
        </w:rPr>
        <w:t>:</w:t>
      </w:r>
    </w:p>
    <w:p w14:paraId="6A89D626" w14:textId="68F6CBCD" w:rsidR="00CB6EA2" w:rsidRPr="00A2473C" w:rsidRDefault="008E3DEA" w:rsidP="00A7665F">
      <w:pPr>
        <w:spacing w:after="0" w:line="240" w:lineRule="auto"/>
        <w:ind w:left="720"/>
        <w:contextualSpacing/>
        <w:rPr>
          <w:rFonts w:ascii="Helvetica" w:hAnsi="Helvetica"/>
          <w:sz w:val="24"/>
          <w:szCs w:val="24"/>
          <w:lang w:eastAsia="zh-CN"/>
        </w:rPr>
      </w:pPr>
      <w:r>
        <w:rPr>
          <w:rFonts w:ascii="Helvetica" w:hAnsi="Helvetica"/>
          <w:sz w:val="24"/>
          <w:szCs w:val="24"/>
        </w:rPr>
        <w:lastRenderedPageBreak/>
        <w:t xml:space="preserve">What </w:t>
      </w:r>
      <w:r w:rsidR="00C80E84">
        <w:rPr>
          <w:rFonts w:ascii="Helvetica" w:hAnsi="Helvetica"/>
          <w:sz w:val="24"/>
          <w:szCs w:val="24"/>
        </w:rPr>
        <w:t>is</w:t>
      </w:r>
      <w:r>
        <w:rPr>
          <w:rFonts w:ascii="Helvetica" w:hAnsi="Helvetica"/>
          <w:sz w:val="24"/>
          <w:szCs w:val="24"/>
        </w:rPr>
        <w:t xml:space="preserve"> the effective way to prevent this pandemic and why reopen campus is </w:t>
      </w:r>
      <w:r>
        <w:rPr>
          <w:rFonts w:ascii="Helvetica" w:hAnsi="Helvetica" w:hint="eastAsia"/>
          <w:sz w:val="24"/>
          <w:szCs w:val="24"/>
          <w:lang w:eastAsia="zh-CN"/>
        </w:rPr>
        <w:t>vio</w:t>
      </w:r>
      <w:r>
        <w:rPr>
          <w:rFonts w:ascii="Helvetica" w:hAnsi="Helvetica"/>
          <w:sz w:val="24"/>
          <w:szCs w:val="24"/>
          <w:lang w:eastAsia="zh-CN"/>
        </w:rPr>
        <w:t xml:space="preserve">lated those </w:t>
      </w:r>
      <w:r w:rsidR="00C80E84">
        <w:rPr>
          <w:rFonts w:ascii="Helvetica" w:hAnsi="Helvetica"/>
          <w:sz w:val="24"/>
          <w:szCs w:val="24"/>
          <w:lang w:eastAsia="zh-CN"/>
        </w:rPr>
        <w:t>policies?</w:t>
      </w:r>
    </w:p>
    <w:p w14:paraId="44E952C9" w14:textId="77777777" w:rsidR="00CB6EA2" w:rsidRPr="00A2473C" w:rsidRDefault="00CB6EA2" w:rsidP="00CB6EA2">
      <w:pPr>
        <w:spacing w:after="0" w:line="240" w:lineRule="auto"/>
        <w:contextualSpacing/>
        <w:rPr>
          <w:rFonts w:ascii="Helvetica" w:eastAsiaTheme="minorHAnsi" w:hAnsi="Helvetica"/>
          <w:sz w:val="24"/>
          <w:szCs w:val="24"/>
        </w:rPr>
      </w:pPr>
    </w:p>
    <w:p w14:paraId="068DE6AD" w14:textId="25185CE1" w:rsidR="00BE3A32" w:rsidRPr="00F611C7" w:rsidRDefault="007D284D" w:rsidP="00BE3A32">
      <w:pPr>
        <w:numPr>
          <w:ilvl w:val="0"/>
          <w:numId w:val="1"/>
        </w:numPr>
        <w:spacing w:after="0" w:line="240" w:lineRule="auto"/>
        <w:contextualSpacing/>
        <w:rPr>
          <w:rFonts w:ascii="Helvetica" w:eastAsiaTheme="minorHAnsi" w:hAnsi="Helvetica"/>
          <w:sz w:val="24"/>
          <w:szCs w:val="24"/>
        </w:rPr>
      </w:pPr>
      <w:r w:rsidRPr="00A2473C">
        <w:rPr>
          <w:rFonts w:ascii="Helvetica" w:hAnsi="Helvetica"/>
          <w:sz w:val="24"/>
          <w:szCs w:val="24"/>
        </w:rPr>
        <w:t>Someon</w:t>
      </w:r>
      <w:r w:rsidR="00CB6EA2" w:rsidRPr="00A2473C">
        <w:rPr>
          <w:rFonts w:ascii="Helvetica" w:hAnsi="Helvetica"/>
          <w:sz w:val="24"/>
          <w:szCs w:val="24"/>
        </w:rPr>
        <w:t>e could counter my argument by:</w:t>
      </w:r>
    </w:p>
    <w:p w14:paraId="32AFEC32" w14:textId="401B489A" w:rsidR="00F611C7" w:rsidRPr="00BE3A32" w:rsidRDefault="00F611C7" w:rsidP="00F611C7">
      <w:pPr>
        <w:spacing w:after="0" w:line="240" w:lineRule="auto"/>
        <w:ind w:left="720"/>
        <w:contextualSpacing/>
        <w:rPr>
          <w:rFonts w:ascii="Helvetica" w:eastAsiaTheme="minorHAnsi" w:hAnsi="Helvetica"/>
          <w:sz w:val="24"/>
          <w:szCs w:val="24"/>
        </w:rPr>
      </w:pPr>
      <w:r>
        <w:rPr>
          <w:rFonts w:ascii="Helvetica" w:hAnsi="Helvetica"/>
          <w:sz w:val="24"/>
          <w:szCs w:val="24"/>
        </w:rPr>
        <w:t>For some classes, on campus class has its advantages.</w:t>
      </w:r>
    </w:p>
    <w:p w14:paraId="5E50DFC8" w14:textId="77777777" w:rsidR="00BE3A32" w:rsidRDefault="00BE3A32" w:rsidP="00BE3A32">
      <w:pPr>
        <w:spacing w:after="0" w:line="240" w:lineRule="auto"/>
        <w:contextualSpacing/>
        <w:rPr>
          <w:rFonts w:ascii="Helvetica" w:hAnsi="Helvetica"/>
          <w:sz w:val="24"/>
          <w:szCs w:val="24"/>
        </w:rPr>
      </w:pPr>
    </w:p>
    <w:p w14:paraId="5FA5D738" w14:textId="77777777" w:rsidR="00BE3A32" w:rsidRDefault="00BE3A32" w:rsidP="00BE3A32">
      <w:pPr>
        <w:spacing w:after="0" w:line="240" w:lineRule="auto"/>
        <w:contextualSpacing/>
        <w:rPr>
          <w:rFonts w:ascii="Helvetica" w:eastAsiaTheme="minorHAnsi" w:hAnsi="Helvetica"/>
          <w:sz w:val="24"/>
          <w:szCs w:val="24"/>
        </w:rPr>
      </w:pPr>
    </w:p>
    <w:p w14:paraId="708EA569" w14:textId="0CD73A64" w:rsidR="005A28B4" w:rsidRPr="00BE3A32" w:rsidRDefault="007D284D" w:rsidP="00BE3A32">
      <w:pPr>
        <w:numPr>
          <w:ilvl w:val="0"/>
          <w:numId w:val="1"/>
        </w:numPr>
        <w:spacing w:after="0" w:line="240" w:lineRule="auto"/>
        <w:contextualSpacing/>
        <w:rPr>
          <w:rFonts w:ascii="Helvetica" w:eastAsiaTheme="minorHAnsi" w:hAnsi="Helvetica"/>
          <w:sz w:val="24"/>
          <w:szCs w:val="24"/>
        </w:rPr>
      </w:pPr>
      <w:r w:rsidRPr="00BE3A32">
        <w:rPr>
          <w:rFonts w:ascii="Helvetica" w:eastAsiaTheme="minorHAnsi" w:hAnsi="Helvetica"/>
          <w:sz w:val="24"/>
          <w:szCs w:val="24"/>
        </w:rPr>
        <w:t>These are 2</w:t>
      </w:r>
      <w:r w:rsidR="005A28B4" w:rsidRPr="00BE3A32">
        <w:rPr>
          <w:rFonts w:ascii="Helvetica" w:eastAsiaTheme="minorHAnsi" w:hAnsi="Helvetica"/>
          <w:sz w:val="24"/>
          <w:szCs w:val="24"/>
        </w:rPr>
        <w:t xml:space="preserve"> specific questions I will</w:t>
      </w:r>
      <w:r w:rsidRPr="00BE3A32">
        <w:rPr>
          <w:rFonts w:ascii="Helvetica" w:eastAsiaTheme="minorHAnsi" w:hAnsi="Helvetica"/>
          <w:sz w:val="24"/>
          <w:szCs w:val="24"/>
        </w:rPr>
        <w:t xml:space="preserve"> ask my audience in our Module 11</w:t>
      </w:r>
      <w:r w:rsidR="00AE1F9F" w:rsidRPr="00BE3A32">
        <w:rPr>
          <w:rFonts w:ascii="Helvetica" w:eastAsiaTheme="minorHAnsi" w:hAnsi="Helvetica"/>
          <w:sz w:val="24"/>
          <w:szCs w:val="24"/>
        </w:rPr>
        <w:t xml:space="preserve"> Video</w:t>
      </w:r>
      <w:r w:rsidR="005A28B4" w:rsidRPr="00BE3A32">
        <w:rPr>
          <w:rFonts w:ascii="Helvetica" w:eastAsiaTheme="minorHAnsi" w:hAnsi="Helvetica"/>
          <w:sz w:val="24"/>
          <w:szCs w:val="24"/>
        </w:rPr>
        <w:t xml:space="preserve"> Conference. Note: These questions should be designed to elicit feedback about your audience with respect to your topic. Ask good questions that will help you craft a speech that is most </w:t>
      </w:r>
      <w:r w:rsidR="0035545D" w:rsidRPr="00BE3A32">
        <w:rPr>
          <w:rFonts w:ascii="Helvetica" w:eastAsiaTheme="minorHAnsi" w:hAnsi="Helvetica"/>
          <w:sz w:val="24"/>
          <w:szCs w:val="24"/>
        </w:rPr>
        <w:t>helpful to</w:t>
      </w:r>
      <w:r w:rsidR="005A28B4" w:rsidRPr="00BE3A32">
        <w:rPr>
          <w:rFonts w:ascii="Helvetica" w:eastAsiaTheme="minorHAnsi" w:hAnsi="Helvetica"/>
          <w:sz w:val="24"/>
          <w:szCs w:val="24"/>
        </w:rPr>
        <w:t xml:space="preserve"> your target audience</w:t>
      </w:r>
      <w:r w:rsidR="00D51EE6" w:rsidRPr="00BE3A32">
        <w:rPr>
          <w:rFonts w:ascii="Helvetica" w:eastAsiaTheme="minorHAnsi" w:hAnsi="Helvetica"/>
          <w:sz w:val="24"/>
          <w:szCs w:val="24"/>
        </w:rPr>
        <w:t>. Use Chapter 6 as a guide when writing your questions</w:t>
      </w:r>
      <w:r w:rsidR="005A28B4" w:rsidRPr="00BE3A32">
        <w:rPr>
          <w:rFonts w:ascii="Helvetica" w:eastAsiaTheme="minorHAnsi" w:hAnsi="Helvetica"/>
          <w:sz w:val="24"/>
          <w:szCs w:val="24"/>
        </w:rPr>
        <w:t>.</w:t>
      </w:r>
    </w:p>
    <w:p w14:paraId="773DFE55" w14:textId="10FF0D83" w:rsidR="005A28B4" w:rsidRDefault="005A28B4" w:rsidP="005A28B4">
      <w:pPr>
        <w:numPr>
          <w:ilvl w:val="1"/>
          <w:numId w:val="1"/>
        </w:numPr>
        <w:spacing w:after="0" w:line="240" w:lineRule="auto"/>
        <w:contextualSpacing/>
        <w:rPr>
          <w:rFonts w:ascii="Helvetica" w:eastAsiaTheme="minorHAnsi" w:hAnsi="Helvetica"/>
          <w:sz w:val="24"/>
          <w:szCs w:val="24"/>
        </w:rPr>
      </w:pPr>
      <w:r w:rsidRPr="00A2473C">
        <w:rPr>
          <w:rFonts w:ascii="Helvetica" w:eastAsiaTheme="minorHAnsi" w:hAnsi="Helvetica"/>
          <w:sz w:val="24"/>
          <w:szCs w:val="24"/>
        </w:rPr>
        <w:t>Question #1:</w:t>
      </w:r>
    </w:p>
    <w:p w14:paraId="23B60BF8" w14:textId="1458BA59" w:rsidR="008271F5" w:rsidRPr="00A2473C" w:rsidRDefault="006230A6" w:rsidP="008271F5">
      <w:pPr>
        <w:spacing w:after="0" w:line="240" w:lineRule="auto"/>
        <w:ind w:left="1440"/>
        <w:contextualSpacing/>
        <w:rPr>
          <w:rFonts w:ascii="Helvetica" w:eastAsiaTheme="minorHAnsi" w:hAnsi="Helvetica"/>
          <w:sz w:val="24"/>
          <w:szCs w:val="24"/>
          <w:lang w:eastAsia="zh-CN"/>
        </w:rPr>
      </w:pPr>
      <w:r>
        <w:rPr>
          <w:rFonts w:ascii="Helvetica" w:eastAsiaTheme="minorHAnsi" w:hAnsi="Helvetica"/>
          <w:sz w:val="24"/>
          <w:szCs w:val="24"/>
        </w:rPr>
        <w:t>Do you think reopen the campus this fall is a good idea?</w:t>
      </w:r>
    </w:p>
    <w:p w14:paraId="29A387DA" w14:textId="2AF19AAF" w:rsidR="007D284D" w:rsidRDefault="005A28B4" w:rsidP="00F83516">
      <w:pPr>
        <w:numPr>
          <w:ilvl w:val="1"/>
          <w:numId w:val="1"/>
        </w:numPr>
        <w:spacing w:after="0" w:line="240" w:lineRule="auto"/>
        <w:contextualSpacing/>
        <w:rPr>
          <w:rFonts w:ascii="Helvetica" w:eastAsiaTheme="minorHAnsi" w:hAnsi="Helvetica"/>
          <w:sz w:val="24"/>
          <w:szCs w:val="24"/>
        </w:rPr>
      </w:pPr>
      <w:r w:rsidRPr="00A2473C">
        <w:rPr>
          <w:rFonts w:ascii="Helvetica" w:eastAsiaTheme="minorHAnsi" w:hAnsi="Helvetica"/>
          <w:sz w:val="24"/>
          <w:szCs w:val="24"/>
        </w:rPr>
        <w:t>Question #2:</w:t>
      </w:r>
    </w:p>
    <w:p w14:paraId="11C807D0" w14:textId="19FD2F39" w:rsidR="006230A6" w:rsidRPr="00A2473C" w:rsidRDefault="00DF0AB8" w:rsidP="006230A6">
      <w:pPr>
        <w:spacing w:after="0" w:line="240" w:lineRule="auto"/>
        <w:ind w:left="1440"/>
        <w:contextualSpacing/>
        <w:rPr>
          <w:rFonts w:ascii="Helvetica" w:eastAsiaTheme="minorHAnsi" w:hAnsi="Helvetica"/>
          <w:sz w:val="24"/>
          <w:szCs w:val="24"/>
          <w:lang w:eastAsia="zh-CN"/>
        </w:rPr>
      </w:pPr>
      <w:r>
        <w:rPr>
          <w:rFonts w:ascii="Helvetica" w:eastAsiaTheme="minorHAnsi" w:hAnsi="Helvetica"/>
          <w:sz w:val="24"/>
          <w:szCs w:val="24"/>
        </w:rPr>
        <w:t xml:space="preserve">The second question is for someone who support this decision which is </w:t>
      </w:r>
      <w:r w:rsidR="00C7594B">
        <w:rPr>
          <w:rFonts w:ascii="Helvetica" w:eastAsiaTheme="minorHAnsi" w:hAnsi="Helvetica"/>
          <w:sz w:val="24"/>
          <w:szCs w:val="24"/>
        </w:rPr>
        <w:t>why you think we should go back to campus rather than this online study.</w:t>
      </w:r>
    </w:p>
    <w:p w14:paraId="783E57D5" w14:textId="77777777" w:rsidR="00BE3A32" w:rsidRDefault="00BE3A32" w:rsidP="007D284D">
      <w:pPr>
        <w:spacing w:after="0"/>
        <w:jc w:val="right"/>
        <w:rPr>
          <w:rFonts w:ascii="Helvetica" w:eastAsia="Times New Roman" w:hAnsi="Helvetica"/>
          <w:sz w:val="24"/>
          <w:szCs w:val="24"/>
        </w:rPr>
      </w:pPr>
    </w:p>
    <w:p w14:paraId="0ABC7414" w14:textId="77777777" w:rsidR="00BE3A32" w:rsidRDefault="00BE3A32" w:rsidP="007D284D">
      <w:pPr>
        <w:spacing w:after="0"/>
        <w:jc w:val="right"/>
        <w:rPr>
          <w:rFonts w:ascii="Helvetica" w:eastAsia="Times New Roman" w:hAnsi="Helvetica"/>
          <w:sz w:val="24"/>
          <w:szCs w:val="24"/>
        </w:rPr>
      </w:pPr>
    </w:p>
    <w:p w14:paraId="7ABDD3BE" w14:textId="77777777" w:rsidR="00BE3A32" w:rsidRDefault="00BE3A32" w:rsidP="007D284D">
      <w:pPr>
        <w:spacing w:after="0"/>
        <w:jc w:val="right"/>
        <w:rPr>
          <w:rFonts w:ascii="Helvetica" w:eastAsia="Times New Roman" w:hAnsi="Helvetica"/>
          <w:sz w:val="24"/>
          <w:szCs w:val="24"/>
        </w:rPr>
      </w:pPr>
    </w:p>
    <w:p w14:paraId="182B9C18" w14:textId="361F5BD3" w:rsidR="007D284D" w:rsidRPr="00A2473C" w:rsidRDefault="00FE0E44" w:rsidP="007D284D">
      <w:pPr>
        <w:spacing w:after="0"/>
        <w:jc w:val="right"/>
        <w:rPr>
          <w:rFonts w:ascii="Helvetica" w:eastAsia="Times New Roman" w:hAnsi="Helvetica"/>
          <w:sz w:val="24"/>
          <w:szCs w:val="24"/>
          <w:lang w:eastAsia="zh-CN"/>
        </w:rPr>
      </w:pPr>
      <w:r>
        <w:rPr>
          <w:rFonts w:ascii="Helvetica" w:eastAsia="Times New Roman" w:hAnsi="Helvetica"/>
          <w:sz w:val="24"/>
          <w:szCs w:val="24"/>
        </w:rPr>
        <w:t>Chen Zhang</w:t>
      </w:r>
    </w:p>
    <w:p w14:paraId="6B63CB53" w14:textId="77777777" w:rsidR="007D284D" w:rsidRPr="00A2473C" w:rsidRDefault="007D284D" w:rsidP="007D284D">
      <w:pPr>
        <w:spacing w:after="0" w:line="240" w:lineRule="auto"/>
        <w:jc w:val="center"/>
        <w:rPr>
          <w:rFonts w:ascii="Helvetica" w:eastAsia="Times New Roman" w:hAnsi="Helvetica"/>
          <w:b/>
          <w:sz w:val="28"/>
          <w:szCs w:val="28"/>
        </w:rPr>
      </w:pPr>
      <w:r w:rsidRPr="00A2473C">
        <w:rPr>
          <w:rFonts w:ascii="Helvetica" w:eastAsia="Times New Roman" w:hAnsi="Helvetica"/>
          <w:b/>
          <w:sz w:val="28"/>
          <w:szCs w:val="28"/>
        </w:rPr>
        <w:t>Speech Outline Template</w:t>
      </w:r>
    </w:p>
    <w:p w14:paraId="6E7C2B15" w14:textId="77777777" w:rsidR="007D284D" w:rsidRPr="00A2473C" w:rsidRDefault="007D284D" w:rsidP="007D284D">
      <w:pPr>
        <w:spacing w:after="0" w:line="240" w:lineRule="auto"/>
        <w:jc w:val="center"/>
        <w:rPr>
          <w:rFonts w:ascii="Helvetica" w:eastAsia="Times New Roman" w:hAnsi="Helvetica"/>
          <w:sz w:val="24"/>
          <w:szCs w:val="24"/>
        </w:rPr>
      </w:pPr>
    </w:p>
    <w:p w14:paraId="08FD6E5A" w14:textId="77777777" w:rsidR="00257157" w:rsidRPr="00A2473C" w:rsidRDefault="00257157" w:rsidP="00257157">
      <w:pPr>
        <w:ind w:left="-450"/>
        <w:rPr>
          <w:rFonts w:ascii="Helvetica" w:hAnsi="Helvetica" w:cstheme="majorBidi"/>
          <w:b/>
        </w:rPr>
      </w:pPr>
      <w:r w:rsidRPr="00A2473C">
        <w:rPr>
          <w:rFonts w:ascii="Helvetica" w:hAnsi="Helvetica" w:cstheme="majorBidi"/>
          <w:b/>
          <w:u w:val="single"/>
        </w:rPr>
        <w:t>Instructions</w:t>
      </w:r>
      <w:r w:rsidRPr="00A2473C">
        <w:rPr>
          <w:rFonts w:ascii="Helvetica" w:hAnsi="Helvetica" w:cstheme="majorBidi"/>
          <w:b/>
        </w:rPr>
        <w:t xml:space="preserve">: </w:t>
      </w:r>
    </w:p>
    <w:p w14:paraId="7D7F2711" w14:textId="7EBE631F" w:rsidR="00257157" w:rsidRPr="00A2473C" w:rsidRDefault="00257157" w:rsidP="00255D15">
      <w:pPr>
        <w:ind w:left="-450" w:firstLine="450"/>
        <w:rPr>
          <w:rFonts w:ascii="Helvetica" w:hAnsi="Helvetica"/>
        </w:rPr>
      </w:pPr>
      <w:r w:rsidRPr="00A2473C">
        <w:rPr>
          <w:rFonts w:ascii="Helvetica" w:hAnsi="Helvetica" w:cstheme="majorBidi"/>
        </w:rPr>
        <w:t xml:space="preserve">You will need to construct your Persuasive Policy Speech working outline and works cited below. </w:t>
      </w:r>
      <w:r w:rsidRPr="00A2473C">
        <w:rPr>
          <w:rFonts w:ascii="Helvetica" w:hAnsi="Helvetica"/>
        </w:rPr>
        <w:t xml:space="preserve">You </w:t>
      </w:r>
      <w:r w:rsidR="00B23077">
        <w:rPr>
          <w:rFonts w:ascii="Helvetica" w:hAnsi="Helvetica"/>
        </w:rPr>
        <w:t>will need to use a full sentence outline</w:t>
      </w:r>
      <w:r w:rsidRPr="00A2473C">
        <w:rPr>
          <w:rFonts w:ascii="Helvetica" w:hAnsi="Helvetica"/>
        </w:rPr>
        <w:t xml:space="preserve">. Do not use a </w:t>
      </w:r>
      <w:r w:rsidR="00B23077">
        <w:rPr>
          <w:rFonts w:ascii="Helvetica" w:hAnsi="Helvetica"/>
        </w:rPr>
        <w:t xml:space="preserve">phrase or </w:t>
      </w:r>
      <w:r w:rsidRPr="00A2473C">
        <w:rPr>
          <w:rFonts w:ascii="Helvetica" w:hAnsi="Helvetica"/>
        </w:rPr>
        <w:t xml:space="preserve">key-word outline format, as this will not allow your instructor to provide good feedback on your speech organization and structure. </w:t>
      </w:r>
    </w:p>
    <w:p w14:paraId="2C8DAF41" w14:textId="37785179" w:rsidR="007D284D" w:rsidRPr="00A2473C" w:rsidRDefault="00257157" w:rsidP="007D284D">
      <w:pPr>
        <w:spacing w:after="0" w:line="240" w:lineRule="auto"/>
        <w:rPr>
          <w:rFonts w:ascii="Helvetica" w:eastAsia="Times New Roman" w:hAnsi="Helvetica"/>
          <w:b/>
        </w:rPr>
      </w:pPr>
      <w:r w:rsidRPr="00A2473C">
        <w:rPr>
          <w:rFonts w:ascii="Helvetica" w:eastAsia="Times New Roman" w:hAnsi="Helvetica"/>
          <w:b/>
        </w:rPr>
        <w:t xml:space="preserve">MY </w:t>
      </w:r>
      <w:r w:rsidR="007D284D" w:rsidRPr="00A2473C">
        <w:rPr>
          <w:rFonts w:ascii="Helvetica" w:eastAsia="Times New Roman" w:hAnsi="Helvetica"/>
          <w:b/>
        </w:rPr>
        <w:t xml:space="preserve">TOPIC: </w:t>
      </w:r>
    </w:p>
    <w:p w14:paraId="5289165F" w14:textId="77777777" w:rsidR="007D284D" w:rsidRPr="00A2473C" w:rsidRDefault="007D284D" w:rsidP="007D284D">
      <w:pPr>
        <w:spacing w:after="0" w:line="240" w:lineRule="auto"/>
        <w:rPr>
          <w:rFonts w:ascii="Helvetica" w:eastAsia="Times New Roman" w:hAnsi="Helvetica"/>
          <w:b/>
        </w:rPr>
      </w:pPr>
    </w:p>
    <w:p w14:paraId="58C032BD" w14:textId="77777777" w:rsidR="005B438F" w:rsidRDefault="007D284D" w:rsidP="007D284D">
      <w:pPr>
        <w:spacing w:after="0" w:line="240" w:lineRule="auto"/>
        <w:rPr>
          <w:rFonts w:ascii="Helvetica" w:eastAsia="Times New Roman" w:hAnsi="Helvetica"/>
        </w:rPr>
      </w:pPr>
      <w:r w:rsidRPr="00A2473C">
        <w:rPr>
          <w:rFonts w:ascii="Helvetica" w:eastAsia="Times New Roman" w:hAnsi="Helvetica"/>
          <w:b/>
        </w:rPr>
        <w:t>SPECIFIC PURPOSE</w:t>
      </w:r>
      <w:r w:rsidRPr="00A2473C">
        <w:rPr>
          <w:rFonts w:ascii="Helvetica" w:eastAsia="Times New Roman" w:hAnsi="Helvetica"/>
        </w:rPr>
        <w:t xml:space="preserve">: </w:t>
      </w:r>
    </w:p>
    <w:p w14:paraId="382F5049" w14:textId="77777777" w:rsidR="003B39ED" w:rsidRDefault="003B39ED" w:rsidP="007D284D">
      <w:pPr>
        <w:spacing w:after="0" w:line="240" w:lineRule="auto"/>
        <w:rPr>
          <w:rFonts w:ascii="Helvetica" w:eastAsia="Times New Roman" w:hAnsi="Helvetica"/>
        </w:rPr>
      </w:pPr>
    </w:p>
    <w:p w14:paraId="702C1878" w14:textId="70423D1C" w:rsidR="007D284D" w:rsidRPr="00A2473C" w:rsidRDefault="007D284D" w:rsidP="007D284D">
      <w:pPr>
        <w:spacing w:after="0" w:line="240" w:lineRule="auto"/>
        <w:rPr>
          <w:rFonts w:ascii="Helvetica" w:eastAsia="Times New Roman" w:hAnsi="Helvetica"/>
        </w:rPr>
      </w:pPr>
      <w:r w:rsidRPr="00A2473C">
        <w:rPr>
          <w:rFonts w:ascii="Helvetica" w:eastAsia="Times New Roman" w:hAnsi="Helvetica"/>
        </w:rPr>
        <w:t>At the end of this presentation the audience will be able to</w:t>
      </w:r>
      <w:r w:rsidR="001411EA">
        <w:rPr>
          <w:rFonts w:ascii="Helvetica" w:eastAsia="Times New Roman" w:hAnsi="Helvetica"/>
        </w:rPr>
        <w:t xml:space="preserve"> </w:t>
      </w:r>
      <w:proofErr w:type="gramStart"/>
      <w:r w:rsidR="001411EA">
        <w:rPr>
          <w:rFonts w:ascii="Helvetica" w:eastAsia="Times New Roman" w:hAnsi="Helvetica"/>
        </w:rPr>
        <w:t>realized</w:t>
      </w:r>
      <w:proofErr w:type="gramEnd"/>
      <w:r w:rsidR="001411EA">
        <w:rPr>
          <w:rFonts w:ascii="Helvetica" w:eastAsia="Times New Roman" w:hAnsi="Helvetica"/>
        </w:rPr>
        <w:t xml:space="preserve"> that the reopen campus could be a problem and how to protect themselves.</w:t>
      </w:r>
    </w:p>
    <w:p w14:paraId="66B3AB41" w14:textId="77777777" w:rsidR="007D284D" w:rsidRPr="00A2473C" w:rsidRDefault="007D284D" w:rsidP="007D284D">
      <w:pPr>
        <w:spacing w:after="0" w:line="240" w:lineRule="auto"/>
        <w:rPr>
          <w:rFonts w:ascii="Helvetica" w:eastAsia="Times New Roman" w:hAnsi="Helvetica"/>
        </w:rPr>
      </w:pPr>
    </w:p>
    <w:p w14:paraId="15BDB99A" w14:textId="77777777" w:rsidR="007D284D" w:rsidRPr="00A2473C" w:rsidRDefault="007D284D" w:rsidP="007D284D">
      <w:pPr>
        <w:spacing w:after="0" w:line="240" w:lineRule="auto"/>
        <w:rPr>
          <w:rFonts w:ascii="Helvetica" w:eastAsia="Times New Roman" w:hAnsi="Helvetica"/>
          <w:b/>
        </w:rPr>
      </w:pPr>
      <w:r w:rsidRPr="00A2473C">
        <w:rPr>
          <w:rFonts w:ascii="Helvetica" w:eastAsia="Times New Roman" w:hAnsi="Helvetica"/>
          <w:b/>
        </w:rPr>
        <w:t>I. Introduction</w:t>
      </w:r>
    </w:p>
    <w:p w14:paraId="2A860C62" w14:textId="77777777" w:rsidR="007D284D" w:rsidRPr="00A2473C" w:rsidRDefault="007D284D" w:rsidP="007D284D">
      <w:pPr>
        <w:spacing w:after="0" w:line="240" w:lineRule="auto"/>
        <w:rPr>
          <w:rFonts w:ascii="Helvetica" w:eastAsia="Times New Roman" w:hAnsi="Helvetica"/>
        </w:rPr>
      </w:pPr>
    </w:p>
    <w:p w14:paraId="051D7A08" w14:textId="77777777" w:rsidR="00080577" w:rsidRDefault="007D284D" w:rsidP="007D284D">
      <w:pPr>
        <w:spacing w:after="0" w:line="240" w:lineRule="auto"/>
        <w:rPr>
          <w:rFonts w:ascii="Helvetica" w:eastAsia="Times New Roman" w:hAnsi="Helvetica"/>
        </w:rPr>
      </w:pPr>
      <w:r w:rsidRPr="00A2473C">
        <w:rPr>
          <w:rFonts w:ascii="Helvetica" w:eastAsia="Times New Roman" w:hAnsi="Helvetica"/>
        </w:rPr>
        <w:tab/>
      </w:r>
      <w:r w:rsidRPr="00A2473C">
        <w:rPr>
          <w:rFonts w:ascii="Helvetica" w:eastAsia="Times New Roman" w:hAnsi="Helvetica"/>
          <w:i/>
        </w:rPr>
        <w:t>A. Attention Getter:</w:t>
      </w:r>
      <w:r w:rsidRPr="00A2473C">
        <w:rPr>
          <w:rFonts w:ascii="Helvetica" w:eastAsia="Times New Roman" w:hAnsi="Helvetica"/>
        </w:rPr>
        <w:t xml:space="preserve"> </w:t>
      </w:r>
    </w:p>
    <w:p w14:paraId="558D9462" w14:textId="390A13D1" w:rsidR="007D284D" w:rsidRPr="00C45710" w:rsidRDefault="00C45710" w:rsidP="00F76C3F">
      <w:pPr>
        <w:ind w:left="720" w:firstLine="720"/>
        <w:rPr>
          <w:rFonts w:ascii="Helvetica" w:eastAsia="Times New Roman" w:hAnsi="Helvetica"/>
        </w:rPr>
      </w:pPr>
      <w:r w:rsidRPr="00C45710">
        <w:t>today I want to talk about why Texas Tech reopens could be a problem, and hopefully, I could offer some solutions based on my research. As you all noticed, Texas has reopened many businesses recently, unfortunately, the new case number has skyrocketed. Is that a bad sign for our university's reopen? I am afraid that the answer would be affirmative.</w:t>
      </w:r>
    </w:p>
    <w:p w14:paraId="3382450D" w14:textId="5761F9D7" w:rsidR="007D284D" w:rsidRDefault="007D284D" w:rsidP="007D284D">
      <w:pPr>
        <w:spacing w:after="0" w:line="240" w:lineRule="auto"/>
        <w:rPr>
          <w:rFonts w:ascii="Helvetica" w:eastAsia="Times New Roman" w:hAnsi="Helvetica"/>
        </w:rPr>
      </w:pPr>
      <w:r w:rsidRPr="00A2473C">
        <w:rPr>
          <w:rFonts w:ascii="Helvetica" w:eastAsia="Times New Roman" w:hAnsi="Helvetica"/>
        </w:rPr>
        <w:tab/>
      </w:r>
      <w:r w:rsidRPr="00A2473C">
        <w:rPr>
          <w:rFonts w:ascii="Helvetica" w:eastAsia="Times New Roman" w:hAnsi="Helvetica"/>
          <w:i/>
        </w:rPr>
        <w:t>B. Thesis (Claim of Policy):</w:t>
      </w:r>
      <w:r w:rsidRPr="00A2473C">
        <w:rPr>
          <w:rFonts w:ascii="Helvetica" w:eastAsia="Times New Roman" w:hAnsi="Helvetica"/>
        </w:rPr>
        <w:t xml:space="preserve"> </w:t>
      </w:r>
    </w:p>
    <w:p w14:paraId="64BA91CF" w14:textId="59B3F205" w:rsidR="00080577" w:rsidRPr="00A2473C" w:rsidRDefault="008C3C51" w:rsidP="008C3C51">
      <w:pPr>
        <w:spacing w:after="0" w:line="240" w:lineRule="auto"/>
        <w:ind w:left="720" w:firstLine="720"/>
        <w:rPr>
          <w:rFonts w:ascii="Helvetica" w:eastAsia="Times New Roman" w:hAnsi="Helvetica"/>
        </w:rPr>
      </w:pPr>
      <w:r>
        <w:rPr>
          <w:rFonts w:ascii="Helvetica" w:hAnsi="Helvetica"/>
          <w:sz w:val="24"/>
          <w:szCs w:val="24"/>
        </w:rPr>
        <w:t>In order to slow down the spread of the disease before we have vaccine, we should follow some rules, but consider of the economy we may not lockdown the entire business, However, reopen the campus is a not good idea.</w:t>
      </w:r>
    </w:p>
    <w:p w14:paraId="279FC835" w14:textId="77777777" w:rsidR="007D284D" w:rsidRPr="00A2473C" w:rsidRDefault="007D284D" w:rsidP="007D284D">
      <w:pPr>
        <w:spacing w:after="0" w:line="240" w:lineRule="auto"/>
        <w:rPr>
          <w:rFonts w:ascii="Helvetica" w:eastAsia="Times New Roman" w:hAnsi="Helvetica"/>
        </w:rPr>
      </w:pPr>
    </w:p>
    <w:p w14:paraId="37D073D8" w14:textId="77777777" w:rsidR="007D284D" w:rsidRPr="00A2473C" w:rsidRDefault="007D284D" w:rsidP="007D284D">
      <w:pPr>
        <w:spacing w:after="0" w:line="240" w:lineRule="auto"/>
        <w:rPr>
          <w:rFonts w:ascii="Helvetica" w:eastAsia="Times New Roman" w:hAnsi="Helvetica"/>
          <w:i/>
        </w:rPr>
      </w:pPr>
      <w:r w:rsidRPr="00A2473C">
        <w:rPr>
          <w:rFonts w:ascii="Helvetica" w:eastAsia="Times New Roman" w:hAnsi="Helvetica"/>
        </w:rPr>
        <w:tab/>
        <w:t xml:space="preserve">C. </w:t>
      </w:r>
      <w:r w:rsidRPr="00A2473C">
        <w:rPr>
          <w:rFonts w:ascii="Helvetica" w:eastAsia="Times New Roman" w:hAnsi="Helvetica"/>
          <w:i/>
        </w:rPr>
        <w:t>Credibility Statement:</w:t>
      </w:r>
    </w:p>
    <w:p w14:paraId="52F8F019" w14:textId="350AF62D" w:rsidR="007D284D" w:rsidRPr="00A2473C" w:rsidRDefault="00D43823" w:rsidP="00D43823">
      <w:pPr>
        <w:spacing w:after="0" w:line="240" w:lineRule="auto"/>
        <w:ind w:left="720" w:firstLine="720"/>
        <w:rPr>
          <w:rFonts w:ascii="Helvetica" w:eastAsia="Times New Roman" w:hAnsi="Helvetica"/>
        </w:rPr>
      </w:pPr>
      <w:r>
        <w:rPr>
          <w:rFonts w:ascii="Helvetica" w:hAnsi="Helvetica"/>
          <w:sz w:val="24"/>
          <w:szCs w:val="24"/>
        </w:rPr>
        <w:lastRenderedPageBreak/>
        <w:t xml:space="preserve">What is the effective way to prevent this pandemic and why reopen campus is </w:t>
      </w:r>
      <w:r>
        <w:rPr>
          <w:rFonts w:ascii="Helvetica" w:hAnsi="Helvetica" w:hint="eastAsia"/>
          <w:sz w:val="24"/>
          <w:szCs w:val="24"/>
          <w:lang w:eastAsia="zh-CN"/>
        </w:rPr>
        <w:t>vio</w:t>
      </w:r>
      <w:r>
        <w:rPr>
          <w:rFonts w:ascii="Helvetica" w:hAnsi="Helvetica"/>
          <w:sz w:val="24"/>
          <w:szCs w:val="24"/>
          <w:lang w:eastAsia="zh-CN"/>
        </w:rPr>
        <w:t>lated those policies?</w:t>
      </w:r>
    </w:p>
    <w:p w14:paraId="331FC5A0" w14:textId="77777777" w:rsidR="007D284D" w:rsidRPr="00A2473C" w:rsidRDefault="007D284D" w:rsidP="007D284D">
      <w:pPr>
        <w:spacing w:after="0" w:line="240" w:lineRule="auto"/>
        <w:rPr>
          <w:rFonts w:ascii="Helvetica" w:eastAsia="Times New Roman" w:hAnsi="Helvetica"/>
        </w:rPr>
      </w:pPr>
      <w:r w:rsidRPr="00A2473C">
        <w:rPr>
          <w:rFonts w:ascii="Helvetica" w:eastAsia="Times New Roman" w:hAnsi="Helvetica"/>
        </w:rPr>
        <w:tab/>
      </w:r>
      <w:r w:rsidRPr="00A2473C">
        <w:rPr>
          <w:rFonts w:ascii="Helvetica" w:eastAsia="Times New Roman" w:hAnsi="Helvetica"/>
          <w:i/>
        </w:rPr>
        <w:t>D. Preview of Main Points</w:t>
      </w:r>
      <w:r w:rsidRPr="00A2473C">
        <w:rPr>
          <w:rFonts w:ascii="Helvetica" w:eastAsia="Times New Roman" w:hAnsi="Helvetica"/>
        </w:rPr>
        <w:t xml:space="preserve">: </w:t>
      </w:r>
    </w:p>
    <w:p w14:paraId="64ED5D18" w14:textId="58D05408" w:rsidR="007D284D" w:rsidRPr="00A2473C" w:rsidRDefault="00AE6867" w:rsidP="00AE6867">
      <w:pPr>
        <w:spacing w:after="0" w:line="240" w:lineRule="auto"/>
        <w:ind w:left="720" w:firstLine="720"/>
        <w:rPr>
          <w:rFonts w:ascii="Helvetica" w:eastAsia="Times New Roman" w:hAnsi="Helvetica"/>
        </w:rPr>
      </w:pPr>
      <w:r>
        <w:rPr>
          <w:rFonts w:ascii="Helvetica" w:hAnsi="Helvetica"/>
          <w:sz w:val="24"/>
          <w:szCs w:val="24"/>
        </w:rPr>
        <w:t>To slow down the spread of the disease we have to follow the quarantine and social distance policies but consider its side effect to the economy we have to make some compensation.</w:t>
      </w:r>
    </w:p>
    <w:p w14:paraId="011956FC" w14:textId="77777777" w:rsidR="007D284D" w:rsidRPr="00A2473C" w:rsidRDefault="007D284D" w:rsidP="007D284D">
      <w:pPr>
        <w:spacing w:after="0" w:line="240" w:lineRule="auto"/>
        <w:rPr>
          <w:rFonts w:ascii="Helvetica" w:eastAsia="Times New Roman" w:hAnsi="Helvetica"/>
          <w:i/>
        </w:rPr>
      </w:pPr>
      <w:r w:rsidRPr="00A2473C">
        <w:rPr>
          <w:rFonts w:ascii="Helvetica" w:eastAsia="Times New Roman" w:hAnsi="Helvetica"/>
          <w:i/>
        </w:rPr>
        <w:t>Transition to Body:</w:t>
      </w:r>
    </w:p>
    <w:p w14:paraId="442ABF4A" w14:textId="2D3B620C" w:rsidR="007D284D" w:rsidRDefault="00F86698" w:rsidP="007D284D">
      <w:pPr>
        <w:spacing w:after="0" w:line="240" w:lineRule="auto"/>
      </w:pPr>
      <w:r>
        <w:rPr>
          <w:rFonts w:ascii="Helvetica" w:eastAsia="Times New Roman" w:hAnsi="Helvetica"/>
        </w:rPr>
        <w:tab/>
      </w:r>
      <w:r w:rsidR="00645AAD">
        <w:t>As you all noticed, Texas has reopened many businesses recently, unfortunately, the new case number has skyrocketed. Is that a bad sign for our university's reopen? I am afraid that the answer would be affirmative.</w:t>
      </w:r>
    </w:p>
    <w:p w14:paraId="5A2D2E5D" w14:textId="77777777" w:rsidR="00503F90" w:rsidRPr="00A2473C" w:rsidRDefault="00503F90" w:rsidP="007D284D">
      <w:pPr>
        <w:spacing w:after="0" w:line="240" w:lineRule="auto"/>
        <w:rPr>
          <w:rFonts w:ascii="Helvetica" w:eastAsia="Times New Roman" w:hAnsi="Helvetica"/>
        </w:rPr>
      </w:pPr>
    </w:p>
    <w:p w14:paraId="36F94723" w14:textId="77777777" w:rsidR="007D284D" w:rsidRPr="00A2473C" w:rsidRDefault="007D284D" w:rsidP="007D284D">
      <w:pPr>
        <w:spacing w:after="0" w:line="240" w:lineRule="auto"/>
        <w:rPr>
          <w:rFonts w:ascii="Helvetica" w:eastAsia="Times New Roman" w:hAnsi="Helvetica"/>
          <w:b/>
        </w:rPr>
      </w:pPr>
      <w:r w:rsidRPr="00A2473C">
        <w:rPr>
          <w:rFonts w:ascii="Helvetica" w:eastAsia="Times New Roman" w:hAnsi="Helvetica"/>
          <w:b/>
        </w:rPr>
        <w:t>II. Body</w:t>
      </w:r>
    </w:p>
    <w:p w14:paraId="142AD313" w14:textId="77777777" w:rsidR="007D284D" w:rsidRPr="00A2473C" w:rsidRDefault="007D284D" w:rsidP="007D284D">
      <w:pPr>
        <w:spacing w:after="0" w:line="240" w:lineRule="auto"/>
        <w:rPr>
          <w:rFonts w:ascii="Helvetica" w:eastAsia="Times New Roman" w:hAnsi="Helvetica"/>
        </w:rPr>
      </w:pPr>
    </w:p>
    <w:p w14:paraId="49F02CB6" w14:textId="0DAA6C51" w:rsidR="007D284D" w:rsidRPr="00B54658" w:rsidRDefault="007D284D" w:rsidP="00B54658">
      <w:pPr>
        <w:pStyle w:val="ListParagraph"/>
        <w:numPr>
          <w:ilvl w:val="0"/>
          <w:numId w:val="4"/>
        </w:numPr>
        <w:rPr>
          <w:rFonts w:ascii="Helvetica" w:eastAsia="Times New Roman" w:hAnsi="Helvetica"/>
          <w:i/>
        </w:rPr>
      </w:pPr>
      <w:r w:rsidRPr="00B54658">
        <w:rPr>
          <w:rFonts w:ascii="Helvetica" w:eastAsia="Times New Roman" w:hAnsi="Helvetica"/>
          <w:i/>
        </w:rPr>
        <w:t>Main Point 1:</w:t>
      </w:r>
      <w:r w:rsidR="00E612C8" w:rsidRPr="00B54658">
        <w:rPr>
          <w:rFonts w:ascii="Helvetica" w:eastAsia="Times New Roman" w:hAnsi="Helvetica"/>
          <w:i/>
        </w:rPr>
        <w:t xml:space="preserve"> </w:t>
      </w:r>
    </w:p>
    <w:p w14:paraId="3F251BDB" w14:textId="2D02DDC7" w:rsidR="00B54658" w:rsidRPr="00B54658" w:rsidRDefault="00B54658" w:rsidP="00B54658">
      <w:pPr>
        <w:pStyle w:val="ListParagraph"/>
        <w:ind w:left="1080"/>
        <w:rPr>
          <w:rFonts w:ascii="Helvetica" w:eastAsia="Times New Roman" w:hAnsi="Helvetica"/>
        </w:rPr>
      </w:pPr>
      <w:r>
        <w:rPr>
          <w:rFonts w:ascii="Helvetica" w:eastAsia="Times New Roman" w:hAnsi="Helvetica"/>
        </w:rPr>
        <w:t>Why reopen is a problem and we should reopen as few as possible?</w:t>
      </w:r>
    </w:p>
    <w:p w14:paraId="1D3FB0C4" w14:textId="468BAC8A" w:rsidR="007D284D" w:rsidRPr="00B54658" w:rsidRDefault="007D284D" w:rsidP="00B54658">
      <w:pPr>
        <w:pStyle w:val="ListParagraph"/>
        <w:numPr>
          <w:ilvl w:val="0"/>
          <w:numId w:val="5"/>
        </w:numPr>
        <w:rPr>
          <w:rFonts w:ascii="Helvetica" w:eastAsia="Times New Roman" w:hAnsi="Helvetica"/>
        </w:rPr>
      </w:pPr>
      <w:r w:rsidRPr="00B54658">
        <w:rPr>
          <w:rFonts w:ascii="Helvetica" w:eastAsia="Times New Roman" w:hAnsi="Helvetica"/>
        </w:rPr>
        <w:t xml:space="preserve">Sub-Point 1 </w:t>
      </w:r>
    </w:p>
    <w:p w14:paraId="264F2D5A" w14:textId="123A623F" w:rsidR="00B54658" w:rsidRPr="00B54658" w:rsidRDefault="004D3271" w:rsidP="00B54658">
      <w:pPr>
        <w:ind w:left="1800"/>
        <w:rPr>
          <w:rFonts w:ascii="Helvetica" w:eastAsia="Times New Roman" w:hAnsi="Helvetica"/>
        </w:rPr>
      </w:pPr>
      <w:r>
        <w:t>the Lubbock city's new case number increased dramatically these days without many students come back, so this situation could be worse if many students go back to campus from all over the country.</w:t>
      </w:r>
    </w:p>
    <w:p w14:paraId="08CF680D" w14:textId="7BB23EA0" w:rsidR="007D284D" w:rsidRPr="004D3271" w:rsidRDefault="004D3271" w:rsidP="004D3271">
      <w:pPr>
        <w:pStyle w:val="ListParagraph"/>
        <w:numPr>
          <w:ilvl w:val="0"/>
          <w:numId w:val="5"/>
        </w:numPr>
        <w:rPr>
          <w:rFonts w:ascii="Helvetica" w:eastAsia="Times New Roman" w:hAnsi="Helvetica"/>
          <w:i/>
        </w:rPr>
      </w:pPr>
      <w:r>
        <w:t>as far as I can tell, there always a couple of people who do not care about the face-covering policy, I saw a lot in the grocery store, I believe there are the same people on campus and in class. Reason three is if the ventilation system has some problems or malfunction it may result in cross-infection.</w:t>
      </w:r>
      <w:r w:rsidR="007D284D" w:rsidRPr="004D3271">
        <w:rPr>
          <w:rFonts w:ascii="Helvetica" w:eastAsia="Times New Roman" w:hAnsi="Helvetica"/>
          <w:i/>
        </w:rPr>
        <w:tab/>
      </w:r>
    </w:p>
    <w:p w14:paraId="3DA19A89" w14:textId="694F8238" w:rsidR="004D3271" w:rsidRPr="004D3271" w:rsidRDefault="004D3271" w:rsidP="004D3271">
      <w:pPr>
        <w:pStyle w:val="ListParagraph"/>
        <w:numPr>
          <w:ilvl w:val="0"/>
          <w:numId w:val="5"/>
        </w:numPr>
        <w:rPr>
          <w:rFonts w:ascii="Helvetica" w:eastAsia="Times New Roman" w:hAnsi="Helvetica"/>
          <w:i/>
        </w:rPr>
      </w:pPr>
      <w:r>
        <w:t>The next one is the REC center has removed all the fountains to avoid cross-infection, that's an obvious change we can see, but there are tons of work we haven't noticed, that preparation would be a very challenging test for university staff.</w:t>
      </w:r>
    </w:p>
    <w:p w14:paraId="2A439BC6" w14:textId="40B91CD5" w:rsidR="004D3271" w:rsidRPr="004D3271" w:rsidRDefault="004D3271" w:rsidP="004D3271">
      <w:pPr>
        <w:pStyle w:val="ListParagraph"/>
        <w:numPr>
          <w:ilvl w:val="0"/>
          <w:numId w:val="5"/>
        </w:numPr>
        <w:rPr>
          <w:rFonts w:ascii="Helvetica" w:eastAsia="Times New Roman" w:hAnsi="Helvetica"/>
          <w:i/>
        </w:rPr>
      </w:pPr>
      <w:r>
        <w:t>The last one is, the risk from the virus will not be zero until there's a vaccine or a treatment that is 100% effective. This means, no matter what you do, people will sick, the only difference is the case number.</w:t>
      </w:r>
    </w:p>
    <w:p w14:paraId="17D77F23" w14:textId="0AF82500" w:rsidR="007D284D" w:rsidRPr="00B54658" w:rsidRDefault="007D284D" w:rsidP="00B54658">
      <w:pPr>
        <w:pStyle w:val="ListParagraph"/>
        <w:numPr>
          <w:ilvl w:val="0"/>
          <w:numId w:val="4"/>
        </w:numPr>
        <w:rPr>
          <w:rFonts w:ascii="Helvetica" w:eastAsia="Times New Roman" w:hAnsi="Helvetica"/>
          <w:i/>
        </w:rPr>
      </w:pPr>
      <w:r w:rsidRPr="00B54658">
        <w:rPr>
          <w:rFonts w:ascii="Helvetica" w:eastAsia="Times New Roman" w:hAnsi="Helvetica"/>
          <w:i/>
        </w:rPr>
        <w:t>Main Point 2:</w:t>
      </w:r>
    </w:p>
    <w:p w14:paraId="5AD4E3A8" w14:textId="77777777" w:rsidR="004D3271" w:rsidRDefault="004D3271" w:rsidP="004D3271">
      <w:pPr>
        <w:spacing w:after="0" w:line="240" w:lineRule="auto"/>
        <w:ind w:left="720" w:firstLine="720"/>
        <w:rPr>
          <w:rFonts w:ascii="Helvetica" w:eastAsia="Times New Roman" w:hAnsi="Helvetica"/>
        </w:rPr>
      </w:pPr>
      <w:r>
        <w:t>if the reopening is a problem, what should we do?</w:t>
      </w:r>
    </w:p>
    <w:p w14:paraId="2B8C3535" w14:textId="1DE7DDD9" w:rsidR="007D284D" w:rsidRPr="00A2473C" w:rsidRDefault="007D284D" w:rsidP="004D3271">
      <w:pPr>
        <w:spacing w:after="0" w:line="240" w:lineRule="auto"/>
        <w:ind w:left="1440"/>
        <w:rPr>
          <w:rFonts w:ascii="Helvetica" w:eastAsia="Times New Roman" w:hAnsi="Helvetica"/>
        </w:rPr>
      </w:pPr>
      <w:r w:rsidRPr="00A2473C">
        <w:rPr>
          <w:rFonts w:ascii="Helvetica" w:eastAsia="Times New Roman" w:hAnsi="Helvetica"/>
        </w:rPr>
        <w:t xml:space="preserve">1. </w:t>
      </w:r>
      <w:r w:rsidR="004D3271">
        <w:t>We know that after several days of the Texas reopening, the case number has surged, due to that circumstance, our university may change their mind. If that so, all we need to do is just stay online studying, keep quarantine, covering face when we get out, keep social distance, and wash our hands.</w:t>
      </w:r>
    </w:p>
    <w:p w14:paraId="3CE2086C" w14:textId="76D91773" w:rsidR="007D284D" w:rsidRPr="0005183A" w:rsidRDefault="007D284D" w:rsidP="0005183A">
      <w:pPr>
        <w:pStyle w:val="ListParagraph"/>
        <w:numPr>
          <w:ilvl w:val="0"/>
          <w:numId w:val="4"/>
        </w:numPr>
        <w:rPr>
          <w:rFonts w:ascii="Helvetica" w:eastAsia="Times New Roman" w:hAnsi="Helvetica"/>
          <w:i/>
        </w:rPr>
      </w:pPr>
      <w:r w:rsidRPr="0005183A">
        <w:rPr>
          <w:rFonts w:ascii="Helvetica" w:eastAsia="Times New Roman" w:hAnsi="Helvetica"/>
          <w:i/>
        </w:rPr>
        <w:t>Main Point 3:</w:t>
      </w:r>
    </w:p>
    <w:p w14:paraId="32C62729" w14:textId="50225106" w:rsidR="0005183A" w:rsidRPr="0005183A" w:rsidRDefault="0005183A" w:rsidP="0005183A">
      <w:pPr>
        <w:pStyle w:val="ListParagraph"/>
        <w:ind w:left="1440"/>
        <w:rPr>
          <w:rFonts w:ascii="Helvetica" w:eastAsia="Times New Roman" w:hAnsi="Helvetica"/>
          <w:i/>
        </w:rPr>
      </w:pPr>
      <w:r>
        <w:rPr>
          <w:rFonts w:ascii="Helvetica" w:eastAsia="Times New Roman" w:hAnsi="Helvetica"/>
          <w:i/>
        </w:rPr>
        <w:t>If reopen is inevitable, what should we do?</w:t>
      </w:r>
    </w:p>
    <w:p w14:paraId="193D8E13" w14:textId="7D1FB703" w:rsidR="0005183A" w:rsidRPr="00FB62A9" w:rsidRDefault="00FB62A9" w:rsidP="00FB62A9">
      <w:pPr>
        <w:pStyle w:val="ListParagraph"/>
        <w:numPr>
          <w:ilvl w:val="0"/>
          <w:numId w:val="7"/>
        </w:numPr>
        <w:rPr>
          <w:rFonts w:ascii="Helvetica" w:eastAsia="Times New Roman" w:hAnsi="Helvetica"/>
        </w:rPr>
      </w:pPr>
      <w:r>
        <w:t>Maybe to classify what classes should go to campus and what should stay online is better than what we did before, we have to cover our face when we take a class in the same room, and do the social distance like we take an exam before, I mean we sit separately. also, the university staff should change the sanitizing policy, for instance, clean the room thoroughly after every class.</w:t>
      </w:r>
    </w:p>
    <w:p w14:paraId="68AB7F13" w14:textId="77777777" w:rsidR="007D284D" w:rsidRPr="00A2473C" w:rsidRDefault="007D284D" w:rsidP="007D284D">
      <w:pPr>
        <w:spacing w:after="0" w:line="240" w:lineRule="auto"/>
        <w:rPr>
          <w:rFonts w:ascii="Helvetica" w:eastAsia="Times New Roman" w:hAnsi="Helvetica"/>
        </w:rPr>
      </w:pPr>
    </w:p>
    <w:p w14:paraId="1636DE23" w14:textId="77777777" w:rsidR="007D284D" w:rsidRPr="00A2473C" w:rsidRDefault="007D284D" w:rsidP="007D284D">
      <w:pPr>
        <w:spacing w:after="0" w:line="240" w:lineRule="auto"/>
        <w:rPr>
          <w:rFonts w:ascii="Helvetica" w:eastAsia="Times New Roman" w:hAnsi="Helvetica"/>
          <w:i/>
        </w:rPr>
      </w:pPr>
      <w:r w:rsidRPr="00A2473C">
        <w:rPr>
          <w:rFonts w:ascii="Helvetica" w:eastAsia="Times New Roman" w:hAnsi="Helvetica"/>
          <w:i/>
        </w:rPr>
        <w:t>Transition to Conclusion:</w:t>
      </w:r>
    </w:p>
    <w:p w14:paraId="03509375" w14:textId="77777777" w:rsidR="00C1267E" w:rsidRDefault="00A365F8" w:rsidP="007D284D">
      <w:pPr>
        <w:spacing w:after="0" w:line="240" w:lineRule="auto"/>
      </w:pPr>
      <w:r>
        <w:rPr>
          <w:rFonts w:ascii="Helvetica" w:eastAsia="Times New Roman" w:hAnsi="Helvetica"/>
          <w:b/>
        </w:rPr>
        <w:tab/>
      </w:r>
      <w:r w:rsidR="00C1267E">
        <w:t>So, the conclusion is we all had a hard time during this COVID-19 pandemic.</w:t>
      </w:r>
    </w:p>
    <w:p w14:paraId="33C61F5D" w14:textId="77777777" w:rsidR="00C1267E" w:rsidRDefault="00C1267E" w:rsidP="007D284D">
      <w:pPr>
        <w:spacing w:after="0" w:line="240" w:lineRule="auto"/>
      </w:pPr>
    </w:p>
    <w:p w14:paraId="303FF8CF" w14:textId="453595F1" w:rsidR="007D284D" w:rsidRPr="00A2473C" w:rsidRDefault="007D284D" w:rsidP="007D284D">
      <w:pPr>
        <w:spacing w:after="0" w:line="240" w:lineRule="auto"/>
        <w:rPr>
          <w:rFonts w:ascii="Helvetica" w:eastAsia="Times New Roman" w:hAnsi="Helvetica"/>
          <w:b/>
        </w:rPr>
      </w:pPr>
      <w:r w:rsidRPr="00A2473C">
        <w:rPr>
          <w:rFonts w:ascii="Helvetica" w:eastAsia="Times New Roman" w:hAnsi="Helvetica"/>
          <w:b/>
        </w:rPr>
        <w:t>III. Conclusion</w:t>
      </w:r>
    </w:p>
    <w:p w14:paraId="2138EF06" w14:textId="77777777" w:rsidR="007D284D" w:rsidRPr="00A2473C" w:rsidRDefault="007D284D" w:rsidP="007D284D">
      <w:pPr>
        <w:spacing w:after="0" w:line="240" w:lineRule="auto"/>
        <w:rPr>
          <w:rFonts w:ascii="Helvetica" w:eastAsia="Times New Roman" w:hAnsi="Helvetica"/>
        </w:rPr>
      </w:pPr>
    </w:p>
    <w:p w14:paraId="7E9CE8CA" w14:textId="49ED1FFA" w:rsidR="00AF1450" w:rsidRDefault="007D284D" w:rsidP="00AF1450">
      <w:pPr>
        <w:pStyle w:val="ListParagraph"/>
        <w:numPr>
          <w:ilvl w:val="0"/>
          <w:numId w:val="8"/>
        </w:numPr>
        <w:rPr>
          <w:rFonts w:ascii="Helvetica" w:eastAsia="Times New Roman" w:hAnsi="Helvetica"/>
        </w:rPr>
      </w:pPr>
      <w:r w:rsidRPr="00AF1450">
        <w:rPr>
          <w:rFonts w:ascii="Helvetica" w:eastAsia="Times New Roman" w:hAnsi="Helvetica"/>
          <w:i/>
        </w:rPr>
        <w:lastRenderedPageBreak/>
        <w:t>Review of Main Points</w:t>
      </w:r>
      <w:r w:rsidRPr="00AF1450">
        <w:rPr>
          <w:rFonts w:ascii="Helvetica" w:eastAsia="Times New Roman" w:hAnsi="Helvetica"/>
        </w:rPr>
        <w:t xml:space="preserve">: </w:t>
      </w:r>
    </w:p>
    <w:p w14:paraId="28F0928A" w14:textId="09A0090B" w:rsidR="00AF1450" w:rsidRPr="00AF1450" w:rsidRDefault="00AF1450" w:rsidP="00AF1450">
      <w:pPr>
        <w:pStyle w:val="ListParagraph"/>
        <w:ind w:left="1080"/>
        <w:rPr>
          <w:rFonts w:ascii="Helvetica" w:eastAsia="Times New Roman" w:hAnsi="Helvetica"/>
        </w:rPr>
      </w:pPr>
      <w:r>
        <w:rPr>
          <w:rFonts w:ascii="Helvetica" w:eastAsia="Times New Roman" w:hAnsi="Helvetica"/>
          <w:i/>
        </w:rPr>
        <w:t>If the reopen is a problem what should we do</w:t>
      </w:r>
      <w:r w:rsidRPr="00AF1450">
        <w:rPr>
          <w:rFonts w:ascii="Helvetica" w:eastAsia="Times New Roman" w:hAnsi="Helvetica"/>
        </w:rPr>
        <w:t>?</w:t>
      </w:r>
    </w:p>
    <w:p w14:paraId="64F8A36C" w14:textId="75D68D15" w:rsidR="007D284D" w:rsidRPr="00A2473C" w:rsidRDefault="00EF46DE" w:rsidP="007D284D">
      <w:pPr>
        <w:spacing w:after="0" w:line="240" w:lineRule="auto"/>
        <w:rPr>
          <w:rFonts w:ascii="Helvetica" w:eastAsia="Times New Roman" w:hAnsi="Helvetica"/>
        </w:rPr>
      </w:pPr>
      <w:r>
        <w:rPr>
          <w:rFonts w:ascii="Helvetica" w:eastAsia="Times New Roman" w:hAnsi="Helvetica"/>
        </w:rPr>
        <w:tab/>
      </w:r>
      <w:r>
        <w:rPr>
          <w:rFonts w:ascii="Helvetica" w:eastAsia="Times New Roman" w:hAnsi="Helvetica"/>
        </w:rPr>
        <w:tab/>
      </w:r>
    </w:p>
    <w:p w14:paraId="4259140F" w14:textId="53CA56CE" w:rsidR="00AF1450" w:rsidRPr="00AF1450" w:rsidRDefault="007D284D" w:rsidP="00AF1450">
      <w:pPr>
        <w:pStyle w:val="ListParagraph"/>
        <w:numPr>
          <w:ilvl w:val="0"/>
          <w:numId w:val="8"/>
        </w:numPr>
        <w:rPr>
          <w:rFonts w:ascii="Helvetica" w:eastAsia="Times New Roman" w:hAnsi="Helvetica"/>
        </w:rPr>
      </w:pPr>
      <w:r w:rsidRPr="00AF1450">
        <w:rPr>
          <w:rFonts w:ascii="Helvetica" w:eastAsia="Times New Roman" w:hAnsi="Helvetica"/>
          <w:i/>
        </w:rPr>
        <w:t>Restate Thesis/Purpose:</w:t>
      </w:r>
    </w:p>
    <w:p w14:paraId="1470FA80" w14:textId="61CE5738" w:rsidR="00AF1450" w:rsidRPr="00AF1450" w:rsidRDefault="00AF1450" w:rsidP="00AF1450">
      <w:pPr>
        <w:pStyle w:val="ListParagraph"/>
        <w:ind w:left="1080"/>
        <w:rPr>
          <w:rFonts w:ascii="Helvetica" w:eastAsia="Times New Roman" w:hAnsi="Helvetica"/>
        </w:rPr>
      </w:pPr>
      <w:r>
        <w:rPr>
          <w:rFonts w:ascii="Helvetica" w:eastAsia="Times New Roman" w:hAnsi="Helvetica"/>
          <w:i/>
        </w:rPr>
        <w:t>We have to follow different policy if we are facing different situations.</w:t>
      </w:r>
    </w:p>
    <w:p w14:paraId="39E0DA61" w14:textId="1D826E52" w:rsidR="00AF1450" w:rsidRPr="00A2473C" w:rsidRDefault="00AF1450" w:rsidP="007D284D">
      <w:pPr>
        <w:spacing w:after="0" w:line="240" w:lineRule="auto"/>
        <w:rPr>
          <w:rFonts w:ascii="Helvetica" w:eastAsia="Times New Roman" w:hAnsi="Helvetica"/>
          <w:i/>
        </w:rPr>
      </w:pPr>
      <w:r>
        <w:rPr>
          <w:rFonts w:ascii="Helvetica" w:eastAsia="Times New Roman" w:hAnsi="Helvetica"/>
          <w:i/>
        </w:rPr>
        <w:tab/>
      </w:r>
      <w:r>
        <w:rPr>
          <w:rFonts w:ascii="Helvetica" w:eastAsia="Times New Roman" w:hAnsi="Helvetica"/>
          <w:i/>
        </w:rPr>
        <w:tab/>
      </w:r>
    </w:p>
    <w:p w14:paraId="24920A46" w14:textId="6E68AB02" w:rsidR="007D284D" w:rsidRPr="00AF1450" w:rsidRDefault="007D284D" w:rsidP="00AF1450">
      <w:pPr>
        <w:pStyle w:val="ListParagraph"/>
        <w:numPr>
          <w:ilvl w:val="0"/>
          <w:numId w:val="8"/>
        </w:numPr>
        <w:rPr>
          <w:rFonts w:ascii="Helvetica" w:eastAsia="Times New Roman" w:hAnsi="Helvetica"/>
          <w:i/>
        </w:rPr>
      </w:pPr>
      <w:r w:rsidRPr="00AF1450">
        <w:rPr>
          <w:rFonts w:ascii="Helvetica" w:eastAsia="Times New Roman" w:hAnsi="Helvetica"/>
          <w:i/>
        </w:rPr>
        <w:t xml:space="preserve">Closing Thought (Call to Action): </w:t>
      </w:r>
    </w:p>
    <w:p w14:paraId="2350D0D8" w14:textId="27D1FA54" w:rsidR="00AF1450" w:rsidRPr="00AF1450" w:rsidRDefault="00AF1450" w:rsidP="00AF1450">
      <w:pPr>
        <w:pStyle w:val="ListParagraph"/>
        <w:ind w:left="1080"/>
        <w:rPr>
          <w:rFonts w:ascii="Helvetica" w:eastAsia="Times New Roman" w:hAnsi="Helvetica"/>
        </w:rPr>
      </w:pPr>
      <w:r>
        <w:t>The depression of the economy needs to reopen, but on the other hand, people may compensate the economy for the sake of their health.</w:t>
      </w:r>
    </w:p>
    <w:p w14:paraId="11A0F7B3" w14:textId="77777777" w:rsidR="007D284D" w:rsidRPr="00A2473C" w:rsidRDefault="007D284D" w:rsidP="007D284D">
      <w:pPr>
        <w:spacing w:after="0" w:line="240" w:lineRule="auto"/>
        <w:rPr>
          <w:rFonts w:ascii="Helvetica" w:eastAsia="Times New Roman" w:hAnsi="Helvetica"/>
        </w:rPr>
      </w:pPr>
    </w:p>
    <w:p w14:paraId="674B4074" w14:textId="77777777" w:rsidR="007D284D" w:rsidRPr="00A2473C" w:rsidRDefault="007D284D" w:rsidP="007D284D">
      <w:pPr>
        <w:spacing w:after="0" w:line="240" w:lineRule="auto"/>
        <w:rPr>
          <w:rFonts w:ascii="Helvetica" w:eastAsia="Times New Roman" w:hAnsi="Helvetica"/>
        </w:rPr>
      </w:pPr>
    </w:p>
    <w:p w14:paraId="4CF48558" w14:textId="77777777" w:rsidR="007D284D" w:rsidRPr="00A2473C" w:rsidRDefault="007D284D" w:rsidP="007D284D">
      <w:pPr>
        <w:spacing w:after="0" w:line="240" w:lineRule="auto"/>
        <w:rPr>
          <w:rFonts w:ascii="Helvetica" w:eastAsia="Times New Roman" w:hAnsi="Helvetica"/>
        </w:rPr>
      </w:pPr>
    </w:p>
    <w:sdt>
      <w:sdtPr>
        <w:rPr>
          <w:rFonts w:ascii="Calibri" w:eastAsia="Calibri" w:hAnsi="Calibri" w:cs="Times New Roman"/>
          <w:b w:val="0"/>
          <w:bCs w:val="0"/>
          <w:color w:val="auto"/>
          <w:sz w:val="22"/>
          <w:szCs w:val="22"/>
          <w:lang w:bidi="ar-SA"/>
        </w:rPr>
        <w:id w:val="1303581233"/>
        <w:docPartObj>
          <w:docPartGallery w:val="Bibliographies"/>
          <w:docPartUnique/>
        </w:docPartObj>
      </w:sdtPr>
      <w:sdtEndPr/>
      <w:sdtContent>
        <w:p w14:paraId="5A4D3ACA" w14:textId="1357B57A" w:rsidR="00177032" w:rsidRDefault="00177032">
          <w:pPr>
            <w:pStyle w:val="Heading1"/>
          </w:pPr>
          <w:r>
            <w:t>Works Cited</w:t>
          </w:r>
        </w:p>
        <w:p w14:paraId="168735C7" w14:textId="77777777" w:rsidR="00AF1450" w:rsidRDefault="00177032" w:rsidP="00AF1450">
          <w:pPr>
            <w:pStyle w:val="Bibliography"/>
            <w:ind w:left="720" w:hanging="720"/>
            <w:rPr>
              <w:noProof/>
              <w:sz w:val="24"/>
              <w:szCs w:val="24"/>
            </w:rPr>
          </w:pPr>
          <w:r>
            <w:fldChar w:fldCharType="begin"/>
          </w:r>
          <w:r>
            <w:instrText xml:space="preserve"> BIBLIOGRAPHY </w:instrText>
          </w:r>
          <w:r>
            <w:fldChar w:fldCharType="separate"/>
          </w:r>
          <w:r w:rsidR="00AF1450">
            <w:rPr>
              <w:noProof/>
            </w:rPr>
            <w:t xml:space="preserve">Amelia Hierenberg, T. H. (2020, April 6). </w:t>
          </w:r>
          <w:r w:rsidR="00AF1450">
            <w:rPr>
              <w:i/>
              <w:iCs/>
              <w:noProof/>
            </w:rPr>
            <w:t>How to Protect Yourself and Prepare for the Coronavirus</w:t>
          </w:r>
          <w:r w:rsidR="00AF1450">
            <w:rPr>
              <w:noProof/>
            </w:rPr>
            <w:t>. Retrieved from The New York Times: https://www.nytimes.com/article/prepare-for-coronavirus.html</w:t>
          </w:r>
        </w:p>
        <w:p w14:paraId="5C26E38A" w14:textId="77777777" w:rsidR="00AF1450" w:rsidRDefault="00AF1450" w:rsidP="00AF1450">
          <w:pPr>
            <w:pStyle w:val="Bibliography"/>
            <w:ind w:left="720" w:hanging="720"/>
            <w:rPr>
              <w:noProof/>
            </w:rPr>
          </w:pPr>
          <w:r>
            <w:rPr>
              <w:noProof/>
            </w:rPr>
            <w:t xml:space="preserve">Board, T. E. (2020, June 6). </w:t>
          </w:r>
          <w:r>
            <w:rPr>
              <w:i/>
              <w:iCs/>
              <w:noProof/>
            </w:rPr>
            <w:t>How to Reopen America’s Schools</w:t>
          </w:r>
          <w:r>
            <w:rPr>
              <w:noProof/>
            </w:rPr>
            <w:t>. Retrieved from The New York Times: https://www.nytimes.com/2020/06/06/opinion/coronavirus-schools-reopen.html</w:t>
          </w:r>
        </w:p>
        <w:p w14:paraId="5AF41393" w14:textId="77777777" w:rsidR="00AF1450" w:rsidRDefault="00AF1450" w:rsidP="00AF1450">
          <w:pPr>
            <w:pStyle w:val="Bibliography"/>
            <w:ind w:left="720" w:hanging="720"/>
            <w:rPr>
              <w:noProof/>
            </w:rPr>
          </w:pPr>
          <w:r>
            <w:rPr>
              <w:noProof/>
            </w:rPr>
            <w:t xml:space="preserve">Bokat-Lindell, S. (2020, June 18). </w:t>
          </w:r>
          <w:r>
            <w:rPr>
              <w:i/>
              <w:iCs/>
              <w:noProof/>
            </w:rPr>
            <w:t>What Have We Learned About Reopening?</w:t>
          </w:r>
          <w:r>
            <w:rPr>
              <w:noProof/>
            </w:rPr>
            <w:t xml:space="preserve"> Retrieved from The New York Times: https://www.nytimes.com/2020/06/18/opinion/coronavirus-reopening.html</w:t>
          </w:r>
        </w:p>
        <w:p w14:paraId="609FE490" w14:textId="77777777" w:rsidR="00AF1450" w:rsidRDefault="00AF1450" w:rsidP="00AF1450">
          <w:pPr>
            <w:pStyle w:val="Bibliography"/>
            <w:ind w:left="720" w:hanging="720"/>
            <w:rPr>
              <w:noProof/>
            </w:rPr>
          </w:pPr>
          <w:r>
            <w:rPr>
              <w:noProof/>
            </w:rPr>
            <w:t xml:space="preserve">FDA. (2020). </w:t>
          </w:r>
          <w:r>
            <w:rPr>
              <w:i/>
              <w:iCs/>
              <w:noProof/>
            </w:rPr>
            <w:t>COVID-19-Related Guidance Documents for Industry, FDA Staff, and Other Stakeholders</w:t>
          </w:r>
          <w:r>
            <w:rPr>
              <w:noProof/>
            </w:rPr>
            <w:t>. Retrieved from U.S.Food&amp;Drug: https://www.fda.gov/emergency-preparedness-and-response/coronavirus-disease-2019-covid-19/covid-19-related-guidance-documents-industry-fda-staff-and-other-stakeholders</w:t>
          </w:r>
        </w:p>
        <w:p w14:paraId="5FD54168" w14:textId="17C2482D" w:rsidR="00177032" w:rsidRDefault="00177032" w:rsidP="00AF1450">
          <w:r>
            <w:rPr>
              <w:b/>
              <w:bCs/>
            </w:rPr>
            <w:fldChar w:fldCharType="end"/>
          </w:r>
        </w:p>
      </w:sdtContent>
    </w:sdt>
    <w:p w14:paraId="1583A40C" w14:textId="7020DE8F" w:rsidR="00D03D5C" w:rsidRDefault="00AF1450">
      <w:pPr>
        <w:rPr>
          <w:rFonts w:ascii="Helvetica" w:hAnsi="Helvetica"/>
        </w:rPr>
      </w:pPr>
    </w:p>
    <w:p w14:paraId="356A6C9D" w14:textId="7DAA8E29" w:rsidR="00F91780" w:rsidRPr="00A2473C" w:rsidRDefault="00F91780">
      <w:pPr>
        <w:rPr>
          <w:rFonts w:ascii="Helvetica" w:hAnsi="Helvetica"/>
        </w:rPr>
      </w:pPr>
    </w:p>
    <w:sectPr w:rsidR="00F91780" w:rsidRPr="00A2473C" w:rsidSect="00D20BA4">
      <w:pgSz w:w="12240" w:h="15840"/>
      <w:pgMar w:top="981" w:right="1080" w:bottom="63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B72F2"/>
    <w:multiLevelType w:val="hybridMultilevel"/>
    <w:tmpl w:val="0D68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37839"/>
    <w:multiLevelType w:val="hybridMultilevel"/>
    <w:tmpl w:val="42529BDC"/>
    <w:lvl w:ilvl="0" w:tplc="703401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1E746B"/>
    <w:multiLevelType w:val="hybridMultilevel"/>
    <w:tmpl w:val="53EE54D4"/>
    <w:lvl w:ilvl="0" w:tplc="8F227DAC">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20CF6"/>
    <w:multiLevelType w:val="hybridMultilevel"/>
    <w:tmpl w:val="DCB0F9C2"/>
    <w:lvl w:ilvl="0" w:tplc="01C8CF8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BC2039"/>
    <w:multiLevelType w:val="hybridMultilevel"/>
    <w:tmpl w:val="7B5CD9DA"/>
    <w:lvl w:ilvl="0" w:tplc="DBEA62D2">
      <w:start w:val="1"/>
      <w:numFmt w:val="decimal"/>
      <w:lvlText w:val="%1."/>
      <w:lvlJc w:val="left"/>
      <w:pPr>
        <w:ind w:left="1800" w:hanging="360"/>
      </w:pPr>
      <w:rPr>
        <w:rFonts w:ascii="Calibri" w:eastAsia="Calibri" w:hAnsi="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A0D59"/>
    <w:multiLevelType w:val="hybridMultilevel"/>
    <w:tmpl w:val="A81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9416F"/>
    <w:multiLevelType w:val="hybridMultilevel"/>
    <w:tmpl w:val="FC5AC188"/>
    <w:lvl w:ilvl="0" w:tplc="4498015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66434F"/>
    <w:multiLevelType w:val="hybridMultilevel"/>
    <w:tmpl w:val="80825B98"/>
    <w:lvl w:ilvl="0" w:tplc="EFFE68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5"/>
  </w:num>
  <w:num w:numId="4">
    <w:abstractNumId w:val="6"/>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E9"/>
    <w:rsid w:val="00012BEB"/>
    <w:rsid w:val="00020175"/>
    <w:rsid w:val="00033B03"/>
    <w:rsid w:val="000362FB"/>
    <w:rsid w:val="0005183A"/>
    <w:rsid w:val="00061085"/>
    <w:rsid w:val="00080577"/>
    <w:rsid w:val="000B7A4E"/>
    <w:rsid w:val="000D3CBC"/>
    <w:rsid w:val="001124AF"/>
    <w:rsid w:val="001411EA"/>
    <w:rsid w:val="00163D6A"/>
    <w:rsid w:val="00177032"/>
    <w:rsid w:val="001D7D86"/>
    <w:rsid w:val="001E43CF"/>
    <w:rsid w:val="00202431"/>
    <w:rsid w:val="0023095E"/>
    <w:rsid w:val="00251FE9"/>
    <w:rsid w:val="00255D15"/>
    <w:rsid w:val="00257157"/>
    <w:rsid w:val="00270F49"/>
    <w:rsid w:val="002E235F"/>
    <w:rsid w:val="0035545D"/>
    <w:rsid w:val="003B39ED"/>
    <w:rsid w:val="003E12FF"/>
    <w:rsid w:val="003E4A80"/>
    <w:rsid w:val="00436AE4"/>
    <w:rsid w:val="00480BE3"/>
    <w:rsid w:val="004B3F70"/>
    <w:rsid w:val="004D3271"/>
    <w:rsid w:val="00503F90"/>
    <w:rsid w:val="0054228B"/>
    <w:rsid w:val="005A28B4"/>
    <w:rsid w:val="005B438F"/>
    <w:rsid w:val="005E00F6"/>
    <w:rsid w:val="00603FDF"/>
    <w:rsid w:val="006230A6"/>
    <w:rsid w:val="00645AAD"/>
    <w:rsid w:val="006A145A"/>
    <w:rsid w:val="006C0E49"/>
    <w:rsid w:val="006E66BA"/>
    <w:rsid w:val="00735C8D"/>
    <w:rsid w:val="00746F2A"/>
    <w:rsid w:val="007D284D"/>
    <w:rsid w:val="007F02A1"/>
    <w:rsid w:val="008271F5"/>
    <w:rsid w:val="00833443"/>
    <w:rsid w:val="00871726"/>
    <w:rsid w:val="008C3C51"/>
    <w:rsid w:val="008E1003"/>
    <w:rsid w:val="008E3DEA"/>
    <w:rsid w:val="00984DF7"/>
    <w:rsid w:val="009E3BA6"/>
    <w:rsid w:val="009E6709"/>
    <w:rsid w:val="00A064CB"/>
    <w:rsid w:val="00A2473C"/>
    <w:rsid w:val="00A365F8"/>
    <w:rsid w:val="00A4462E"/>
    <w:rsid w:val="00A7665F"/>
    <w:rsid w:val="00AE1F9F"/>
    <w:rsid w:val="00AE6867"/>
    <w:rsid w:val="00AF1450"/>
    <w:rsid w:val="00AF3012"/>
    <w:rsid w:val="00AF455C"/>
    <w:rsid w:val="00B23077"/>
    <w:rsid w:val="00B40E71"/>
    <w:rsid w:val="00B54658"/>
    <w:rsid w:val="00B56F02"/>
    <w:rsid w:val="00B759BC"/>
    <w:rsid w:val="00BE3A32"/>
    <w:rsid w:val="00C1267E"/>
    <w:rsid w:val="00C22A67"/>
    <w:rsid w:val="00C45710"/>
    <w:rsid w:val="00C710A6"/>
    <w:rsid w:val="00C7594B"/>
    <w:rsid w:val="00C80E84"/>
    <w:rsid w:val="00CB6EA2"/>
    <w:rsid w:val="00D10076"/>
    <w:rsid w:val="00D20BA4"/>
    <w:rsid w:val="00D43823"/>
    <w:rsid w:val="00D51EE6"/>
    <w:rsid w:val="00D52C1F"/>
    <w:rsid w:val="00D62CAD"/>
    <w:rsid w:val="00DB1972"/>
    <w:rsid w:val="00DC03E8"/>
    <w:rsid w:val="00DF0AB8"/>
    <w:rsid w:val="00E1757B"/>
    <w:rsid w:val="00E42CB0"/>
    <w:rsid w:val="00E612C8"/>
    <w:rsid w:val="00E66049"/>
    <w:rsid w:val="00EB5C8B"/>
    <w:rsid w:val="00EE30F1"/>
    <w:rsid w:val="00EF46DE"/>
    <w:rsid w:val="00F52398"/>
    <w:rsid w:val="00F611C7"/>
    <w:rsid w:val="00F76C3F"/>
    <w:rsid w:val="00F83516"/>
    <w:rsid w:val="00F86698"/>
    <w:rsid w:val="00F91780"/>
    <w:rsid w:val="00FB62A9"/>
    <w:rsid w:val="00FE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2DF5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FE9"/>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177032"/>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0A6"/>
    <w:pPr>
      <w:spacing w:after="0" w:line="240" w:lineRule="auto"/>
      <w:ind w:left="720"/>
      <w:contextualSpacing/>
    </w:pPr>
    <w:rPr>
      <w:rFonts w:asciiTheme="minorHAnsi" w:eastAsiaTheme="minorHAnsi" w:hAnsiTheme="minorHAnsi" w:cstheme="minorBidi"/>
      <w:sz w:val="24"/>
      <w:szCs w:val="24"/>
    </w:rPr>
  </w:style>
  <w:style w:type="character" w:customStyle="1" w:styleId="Heading1Char">
    <w:name w:val="Heading 1 Char"/>
    <w:basedOn w:val="DefaultParagraphFont"/>
    <w:link w:val="Heading1"/>
    <w:uiPriority w:val="9"/>
    <w:rsid w:val="0017703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77032"/>
  </w:style>
  <w:style w:type="paragraph" w:styleId="NoSpacing">
    <w:name w:val="No Spacing"/>
    <w:uiPriority w:val="1"/>
    <w:qFormat/>
    <w:rsid w:val="00F76C3F"/>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3206">
      <w:bodyDiv w:val="1"/>
      <w:marLeft w:val="0"/>
      <w:marRight w:val="0"/>
      <w:marTop w:val="0"/>
      <w:marBottom w:val="0"/>
      <w:divBdr>
        <w:top w:val="none" w:sz="0" w:space="0" w:color="auto"/>
        <w:left w:val="none" w:sz="0" w:space="0" w:color="auto"/>
        <w:bottom w:val="none" w:sz="0" w:space="0" w:color="auto"/>
        <w:right w:val="none" w:sz="0" w:space="0" w:color="auto"/>
      </w:divBdr>
    </w:div>
    <w:div w:id="320622411">
      <w:bodyDiv w:val="1"/>
      <w:marLeft w:val="0"/>
      <w:marRight w:val="0"/>
      <w:marTop w:val="0"/>
      <w:marBottom w:val="0"/>
      <w:divBdr>
        <w:top w:val="none" w:sz="0" w:space="0" w:color="auto"/>
        <w:left w:val="none" w:sz="0" w:space="0" w:color="auto"/>
        <w:bottom w:val="none" w:sz="0" w:space="0" w:color="auto"/>
        <w:right w:val="none" w:sz="0" w:space="0" w:color="auto"/>
      </w:divBdr>
    </w:div>
    <w:div w:id="322591615">
      <w:bodyDiv w:val="1"/>
      <w:marLeft w:val="0"/>
      <w:marRight w:val="0"/>
      <w:marTop w:val="0"/>
      <w:marBottom w:val="0"/>
      <w:divBdr>
        <w:top w:val="none" w:sz="0" w:space="0" w:color="auto"/>
        <w:left w:val="none" w:sz="0" w:space="0" w:color="auto"/>
        <w:bottom w:val="none" w:sz="0" w:space="0" w:color="auto"/>
        <w:right w:val="none" w:sz="0" w:space="0" w:color="auto"/>
      </w:divBdr>
    </w:div>
    <w:div w:id="330261258">
      <w:bodyDiv w:val="1"/>
      <w:marLeft w:val="0"/>
      <w:marRight w:val="0"/>
      <w:marTop w:val="0"/>
      <w:marBottom w:val="0"/>
      <w:divBdr>
        <w:top w:val="none" w:sz="0" w:space="0" w:color="auto"/>
        <w:left w:val="none" w:sz="0" w:space="0" w:color="auto"/>
        <w:bottom w:val="none" w:sz="0" w:space="0" w:color="auto"/>
        <w:right w:val="none" w:sz="0" w:space="0" w:color="auto"/>
      </w:divBdr>
    </w:div>
    <w:div w:id="1107429717">
      <w:bodyDiv w:val="1"/>
      <w:marLeft w:val="0"/>
      <w:marRight w:val="0"/>
      <w:marTop w:val="0"/>
      <w:marBottom w:val="0"/>
      <w:divBdr>
        <w:top w:val="none" w:sz="0" w:space="0" w:color="auto"/>
        <w:left w:val="none" w:sz="0" w:space="0" w:color="auto"/>
        <w:bottom w:val="none" w:sz="0" w:space="0" w:color="auto"/>
        <w:right w:val="none" w:sz="0" w:space="0" w:color="auto"/>
      </w:divBdr>
    </w:div>
    <w:div w:id="1246572959">
      <w:bodyDiv w:val="1"/>
      <w:marLeft w:val="0"/>
      <w:marRight w:val="0"/>
      <w:marTop w:val="0"/>
      <w:marBottom w:val="0"/>
      <w:divBdr>
        <w:top w:val="none" w:sz="0" w:space="0" w:color="auto"/>
        <w:left w:val="none" w:sz="0" w:space="0" w:color="auto"/>
        <w:bottom w:val="none" w:sz="0" w:space="0" w:color="auto"/>
        <w:right w:val="none" w:sz="0" w:space="0" w:color="auto"/>
      </w:divBdr>
    </w:div>
    <w:div w:id="1606041436">
      <w:bodyDiv w:val="1"/>
      <w:marLeft w:val="0"/>
      <w:marRight w:val="0"/>
      <w:marTop w:val="0"/>
      <w:marBottom w:val="0"/>
      <w:divBdr>
        <w:top w:val="none" w:sz="0" w:space="0" w:color="auto"/>
        <w:left w:val="none" w:sz="0" w:space="0" w:color="auto"/>
        <w:bottom w:val="none" w:sz="0" w:space="0" w:color="auto"/>
        <w:right w:val="none" w:sz="0" w:space="0" w:color="auto"/>
      </w:divBdr>
    </w:div>
    <w:div w:id="1916085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FDA20</b:Tag>
    <b:SourceType>InternetSite</b:SourceType>
    <b:Guid>{66FC847A-51EF-F34E-AD36-0D8FCBBA7912}</b:Guid>
    <b:Author>
      <b:Author>
        <b:NameList>
          <b:Person>
            <b:Last>FDA</b:Last>
          </b:Person>
        </b:NameList>
      </b:Author>
    </b:Author>
    <b:Title>COVID-19-Related Guidance Documents for Industry, FDA Staff, and Other Stakeholders</b:Title>
    <b:InternetSiteTitle>U.S.Food&amp;Drug</b:InternetSiteTitle>
    <b:URL>https://www.fda.gov/emergency-preparedness-and-response/coronavirus-disease-2019-covid-19/covid-19-related-guidance-documents-industry-fda-staff-and-other-stakeholders</b:URL>
    <b:Year>2020</b:Year>
    <b:RefOrder>1</b:RefOrder>
  </b:Source>
  <b:Source>
    <b:Tag>The20</b:Tag>
    <b:SourceType>InternetSite</b:SourceType>
    <b:Guid>{4E1326C8-BD01-3C48-A988-97838A0F5216}</b:Guid>
    <b:Author>
      <b:Author>
        <b:NameList>
          <b:Person>
            <b:Last>Board</b:Last>
            <b:First>The</b:First>
            <b:Middle>Editorial</b:Middle>
          </b:Person>
        </b:NameList>
      </b:Author>
    </b:Author>
    <b:Title>How to Reopen America’s Schools</b:Title>
    <b:InternetSiteTitle>The New York Times</b:InternetSiteTitle>
    <b:URL>https://www.nytimes.com/2020/06/06/opinion/coronavirus-schools-reopen.html</b:URL>
    <b:Year>2020</b:Year>
    <b:Month>June</b:Month>
    <b:Day>6</b:Day>
    <b:RefOrder>2</b:RefOrder>
  </b:Source>
  <b:Source>
    <b:Tag>Spe20</b:Tag>
    <b:SourceType>InternetSite</b:SourceType>
    <b:Guid>{E97DBB54-5D88-FF40-A958-B4F8109B41E2}</b:Guid>
    <b:Author>
      <b:Author>
        <b:NameList>
          <b:Person>
            <b:Last>Bokat-Lindell</b:Last>
            <b:First>Spencer</b:First>
          </b:Person>
        </b:NameList>
      </b:Author>
    </b:Author>
    <b:Title>What Have We Learned About Reopening?</b:Title>
    <b:InternetSiteTitle>The New York Times</b:InternetSiteTitle>
    <b:URL>https://www.nytimes.com/2020/06/18/opinion/coronavirus-reopening.html</b:URL>
    <b:Year>2020</b:Year>
    <b:Month>June</b:Month>
    <b:Day>18</b:Day>
    <b:RefOrder>3</b:RefOrder>
  </b:Source>
  <b:Source>
    <b:Tag>Ame20</b:Tag>
    <b:SourceType>InternetSite</b:SourceType>
    <b:Guid>{1402BDDD-B7E1-0640-842D-7A890D34D197}</b:Guid>
    <b:Author>
      <b:Author>
        <b:NameList>
          <b:Person>
            <b:Last>Amelia Hierenberg</b:Last>
            <b:First>Tim</b:First>
            <b:Middle>Herrera</b:Middle>
          </b:Person>
        </b:NameList>
      </b:Author>
    </b:Author>
    <b:Title>How to Protect Yourself and Prepare for the Coronavirus</b:Title>
    <b:InternetSiteTitle>The New York Times</b:InternetSiteTitle>
    <b:URL>https://www.nytimes.com/article/prepare-for-coronavirus.html</b:URL>
    <b:Year>2020</b:Year>
    <b:Month>April</b:Month>
    <b:Day>6</b:Day>
    <b:RefOrder>4</b:RefOrder>
  </b:Source>
</b:Sources>
</file>

<file path=customXml/itemProps1.xml><?xml version="1.0" encoding="utf-8"?>
<ds:datastoreItem xmlns:ds="http://schemas.openxmlformats.org/officeDocument/2006/customXml" ds:itemID="{CCA6BE5B-86D0-0A49-B180-B019C744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1383</Words>
  <Characters>6643</Characters>
  <Application>Microsoft Office Word</Application>
  <DocSecurity>0</DocSecurity>
  <Lines>93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Lagasse, Leanne</dc:creator>
  <cp:keywords/>
  <dc:description/>
  <cp:lastModifiedBy>张 晨</cp:lastModifiedBy>
  <cp:revision>80</cp:revision>
  <dcterms:created xsi:type="dcterms:W3CDTF">2017-04-12T01:49:00Z</dcterms:created>
  <dcterms:modified xsi:type="dcterms:W3CDTF">2020-06-30T03:44:00Z</dcterms:modified>
</cp:coreProperties>
</file>