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4CAA" w14:textId="0F0E5B0E" w:rsidR="00E0139F" w:rsidRDefault="00E0139F" w:rsidP="00E0139F">
      <w:pPr>
        <w:pStyle w:val="NormalWeb"/>
        <w:shd w:val="clear" w:color="auto" w:fill="FFFFFF"/>
        <w:spacing w:before="360" w:beforeAutospacing="0" w:after="360" w:afterAutospacing="0" w:line="401" w:lineRule="atLeast"/>
        <w:rPr>
          <w:b/>
          <w:bCs/>
        </w:rPr>
      </w:pPr>
      <w:r>
        <w:rPr>
          <w:b/>
          <w:bCs/>
        </w:rPr>
        <w:t>TechConnect</w:t>
      </w:r>
    </w:p>
    <w:p w14:paraId="34C7D651" w14:textId="6398094C" w:rsidR="00E0139F" w:rsidRPr="00E0139F" w:rsidRDefault="00E0139F" w:rsidP="00E0139F">
      <w:pPr>
        <w:pStyle w:val="NoSpacing"/>
        <w:rPr>
          <w:rFonts w:ascii="Times New Roman" w:hAnsi="Times New Roman" w:cs="Times New Roman"/>
          <w:b/>
          <w:bCs/>
          <w:sz w:val="24"/>
          <w:szCs w:val="24"/>
        </w:rPr>
      </w:pPr>
      <w:proofErr w:type="spellStart"/>
      <w:r w:rsidRPr="00E0139F">
        <w:rPr>
          <w:rFonts w:ascii="Times New Roman" w:hAnsi="Times New Roman" w:cs="Times New Roman"/>
          <w:b/>
          <w:bCs/>
          <w:sz w:val="24"/>
          <w:szCs w:val="24"/>
        </w:rPr>
        <w:t>Locaberte</w:t>
      </w:r>
      <w:proofErr w:type="spellEnd"/>
      <w:r w:rsidRPr="00E0139F">
        <w:rPr>
          <w:rFonts w:ascii="Times New Roman" w:hAnsi="Times New Roman" w:cs="Times New Roman"/>
          <w:b/>
          <w:bCs/>
          <w:sz w:val="24"/>
          <w:szCs w:val="24"/>
        </w:rPr>
        <w:t xml:space="preserve">, </w:t>
      </w:r>
      <w:proofErr w:type="spellStart"/>
      <w:r w:rsidRPr="00E0139F">
        <w:rPr>
          <w:rFonts w:ascii="Times New Roman" w:hAnsi="Times New Roman" w:cs="Times New Roman"/>
          <w:b/>
          <w:bCs/>
          <w:sz w:val="24"/>
          <w:szCs w:val="24"/>
        </w:rPr>
        <w:t>Leynard</w:t>
      </w:r>
      <w:proofErr w:type="spellEnd"/>
      <w:r w:rsidRPr="00E0139F">
        <w:rPr>
          <w:rFonts w:ascii="Times New Roman" w:hAnsi="Times New Roman" w:cs="Times New Roman"/>
          <w:b/>
          <w:bCs/>
          <w:sz w:val="24"/>
          <w:szCs w:val="24"/>
        </w:rPr>
        <w:t xml:space="preserve"> A.</w:t>
      </w:r>
    </w:p>
    <w:p w14:paraId="5AA99448" w14:textId="16F6D54A" w:rsidR="00E0139F" w:rsidRPr="00E0139F" w:rsidRDefault="00E0139F" w:rsidP="00E0139F">
      <w:pPr>
        <w:pStyle w:val="NoSpacing"/>
        <w:rPr>
          <w:rFonts w:ascii="Times New Roman" w:hAnsi="Times New Roman" w:cs="Times New Roman"/>
          <w:b/>
          <w:bCs/>
          <w:sz w:val="24"/>
          <w:szCs w:val="24"/>
        </w:rPr>
      </w:pPr>
      <w:r w:rsidRPr="00E0139F">
        <w:rPr>
          <w:rFonts w:ascii="Times New Roman" w:hAnsi="Times New Roman" w:cs="Times New Roman"/>
          <w:b/>
          <w:bCs/>
          <w:sz w:val="24"/>
          <w:szCs w:val="24"/>
        </w:rPr>
        <w:t xml:space="preserve">Miranda, </w:t>
      </w:r>
      <w:proofErr w:type="spellStart"/>
      <w:r w:rsidRPr="00E0139F">
        <w:rPr>
          <w:rFonts w:ascii="Times New Roman" w:hAnsi="Times New Roman" w:cs="Times New Roman"/>
          <w:b/>
          <w:bCs/>
          <w:sz w:val="24"/>
          <w:szCs w:val="24"/>
        </w:rPr>
        <w:t>Abegail</w:t>
      </w:r>
      <w:proofErr w:type="spellEnd"/>
      <w:r w:rsidRPr="00E0139F">
        <w:rPr>
          <w:rFonts w:ascii="Times New Roman" w:hAnsi="Times New Roman" w:cs="Times New Roman"/>
          <w:b/>
          <w:bCs/>
          <w:sz w:val="24"/>
          <w:szCs w:val="24"/>
        </w:rPr>
        <w:t xml:space="preserve"> C.</w:t>
      </w:r>
    </w:p>
    <w:p w14:paraId="16612764" w14:textId="6DD956DA" w:rsidR="00E0139F" w:rsidRPr="00E0139F" w:rsidRDefault="00E0139F" w:rsidP="00E0139F">
      <w:pPr>
        <w:pStyle w:val="NoSpacing"/>
        <w:rPr>
          <w:rFonts w:ascii="Times New Roman" w:hAnsi="Times New Roman" w:cs="Times New Roman"/>
          <w:b/>
          <w:bCs/>
          <w:sz w:val="24"/>
          <w:szCs w:val="24"/>
        </w:rPr>
      </w:pPr>
      <w:proofErr w:type="spellStart"/>
      <w:r w:rsidRPr="00E0139F">
        <w:rPr>
          <w:rFonts w:ascii="Times New Roman" w:hAnsi="Times New Roman" w:cs="Times New Roman"/>
          <w:b/>
          <w:bCs/>
          <w:sz w:val="24"/>
          <w:szCs w:val="24"/>
        </w:rPr>
        <w:t>Endozo</w:t>
      </w:r>
      <w:proofErr w:type="spellEnd"/>
      <w:r w:rsidRPr="00E0139F">
        <w:rPr>
          <w:rFonts w:ascii="Times New Roman" w:hAnsi="Times New Roman" w:cs="Times New Roman"/>
          <w:b/>
          <w:bCs/>
          <w:sz w:val="24"/>
          <w:szCs w:val="24"/>
        </w:rPr>
        <w:t xml:space="preserve">, Jasmine S. </w:t>
      </w:r>
    </w:p>
    <w:p w14:paraId="683B9535" w14:textId="77777777" w:rsidR="00E8535C" w:rsidRDefault="00E8535C" w:rsidP="00E0139F">
      <w:pPr>
        <w:spacing w:after="0" w:line="240" w:lineRule="auto"/>
        <w:jc w:val="center"/>
        <w:outlineLvl w:val="0"/>
        <w:rPr>
          <w:rFonts w:ascii="Times New Roman" w:hAnsi="Times New Roman" w:cs="Times New Roman"/>
          <w:b/>
          <w:bCs/>
          <w:sz w:val="24"/>
          <w:szCs w:val="24"/>
        </w:rPr>
      </w:pPr>
    </w:p>
    <w:p w14:paraId="09538687" w14:textId="69908497" w:rsidR="00E0139F" w:rsidRPr="00E0139F" w:rsidRDefault="00E0139F" w:rsidP="00E0139F">
      <w:pPr>
        <w:spacing w:after="0" w:line="240" w:lineRule="auto"/>
        <w:jc w:val="center"/>
        <w:outlineLvl w:val="0"/>
        <w:rPr>
          <w:rFonts w:ascii="Times New Roman" w:hAnsi="Times New Roman" w:cs="Times New Roman"/>
          <w:b/>
          <w:bCs/>
          <w:sz w:val="24"/>
          <w:szCs w:val="24"/>
        </w:rPr>
      </w:pPr>
      <w:r w:rsidRPr="00E0139F">
        <w:rPr>
          <w:rFonts w:ascii="Times New Roman" w:hAnsi="Times New Roman" w:cs="Times New Roman"/>
          <w:b/>
          <w:bCs/>
          <w:sz w:val="24"/>
          <w:szCs w:val="24"/>
        </w:rPr>
        <w:t>Implementation of Software and Technologie</w:t>
      </w:r>
      <w:r>
        <w:rPr>
          <w:rFonts w:ascii="Times New Roman" w:hAnsi="Times New Roman" w:cs="Times New Roman"/>
          <w:b/>
          <w:bCs/>
          <w:sz w:val="24"/>
          <w:szCs w:val="24"/>
        </w:rPr>
        <w:t>s</w:t>
      </w:r>
    </w:p>
    <w:p w14:paraId="326BE9D6" w14:textId="369FF957" w:rsidR="00E0139F" w:rsidRDefault="00E0139F" w:rsidP="00E0139F">
      <w:pPr>
        <w:pStyle w:val="NormalWeb"/>
        <w:shd w:val="clear" w:color="auto" w:fill="FFFFFF"/>
        <w:spacing w:before="360" w:beforeAutospacing="0" w:after="360" w:afterAutospacing="0" w:line="401" w:lineRule="atLeast"/>
        <w:rPr>
          <w:b/>
          <w:bCs/>
        </w:rPr>
      </w:pPr>
      <w:r w:rsidRPr="00E0139F">
        <w:rPr>
          <w:b/>
          <w:bCs/>
        </w:rPr>
        <w:t>MySQL</w:t>
      </w:r>
    </w:p>
    <w:p w14:paraId="277CB7C5" w14:textId="6E9DAFBD" w:rsidR="00E0139F" w:rsidRPr="00E0139F" w:rsidRDefault="00E0139F" w:rsidP="00E0139F">
      <w:pPr>
        <w:pStyle w:val="NormalWeb"/>
        <w:shd w:val="clear" w:color="auto" w:fill="FFFFFF"/>
        <w:spacing w:before="360" w:beforeAutospacing="0" w:after="360" w:afterAutospacing="0" w:line="401" w:lineRule="atLeast"/>
      </w:pPr>
      <w:r w:rsidRPr="00E0139F">
        <w:rPr>
          <w:b/>
          <w:bCs/>
        </w:rPr>
        <w:t>MySQL</w:t>
      </w:r>
      <w:r w:rsidRPr="00E0139F">
        <w:t xml:space="preserve"> is an Oracle-backed open source </w:t>
      </w:r>
      <w:hyperlink r:id="rId4" w:history="1">
        <w:r w:rsidRPr="00E0139F">
          <w:rPr>
            <w:rStyle w:val="Hyperlink"/>
            <w:color w:val="auto"/>
          </w:rPr>
          <w:t>relational database</w:t>
        </w:r>
      </w:hyperlink>
      <w:r w:rsidRPr="00E0139F">
        <w:t> management system (</w:t>
      </w:r>
      <w:hyperlink r:id="rId5" w:history="1">
        <w:r w:rsidRPr="00E0139F">
          <w:rPr>
            <w:rStyle w:val="Hyperlink"/>
            <w:color w:val="auto"/>
          </w:rPr>
          <w:t>RDBMS</w:t>
        </w:r>
      </w:hyperlink>
      <w:r w:rsidRPr="00E0139F">
        <w:t>) based on Structured Query Language (</w:t>
      </w:r>
      <w:hyperlink r:id="rId6" w:history="1">
        <w:r w:rsidRPr="00E0139F">
          <w:rPr>
            <w:rStyle w:val="Hyperlink"/>
            <w:color w:val="auto"/>
          </w:rPr>
          <w:t>SQL</w:t>
        </w:r>
      </w:hyperlink>
      <w:r w:rsidRPr="00E0139F">
        <w:t>). MySQL runs on virtually all platforms, including </w:t>
      </w:r>
      <w:hyperlink r:id="rId7" w:history="1">
        <w:r w:rsidRPr="00E0139F">
          <w:rPr>
            <w:rStyle w:val="Hyperlink"/>
            <w:color w:val="auto"/>
          </w:rPr>
          <w:t>Linux</w:t>
        </w:r>
      </w:hyperlink>
      <w:r w:rsidRPr="00E0139F">
        <w:t>, </w:t>
      </w:r>
      <w:hyperlink r:id="rId8" w:history="1">
        <w:r w:rsidRPr="00E0139F">
          <w:rPr>
            <w:rStyle w:val="Hyperlink"/>
            <w:color w:val="auto"/>
          </w:rPr>
          <w:t>UNIX</w:t>
        </w:r>
      </w:hyperlink>
      <w:r w:rsidRPr="00E0139F">
        <w:t> and </w:t>
      </w:r>
      <w:hyperlink r:id="rId9" w:history="1">
        <w:r w:rsidRPr="00E0139F">
          <w:rPr>
            <w:rStyle w:val="Hyperlink"/>
            <w:color w:val="auto"/>
          </w:rPr>
          <w:t>Windows</w:t>
        </w:r>
      </w:hyperlink>
      <w:r w:rsidRPr="00E0139F">
        <w:t>. Although it can be used in a wide range of applications, MySQL is most often associated with web applications and online publishing.</w:t>
      </w:r>
    </w:p>
    <w:p w14:paraId="652D9820" w14:textId="7440EC03" w:rsidR="00E0139F" w:rsidRDefault="00E0139F" w:rsidP="00E0139F">
      <w:pPr>
        <w:pStyle w:val="NormalWeb"/>
        <w:shd w:val="clear" w:color="auto" w:fill="FFFFFF"/>
        <w:spacing w:before="360" w:beforeAutospacing="0" w:after="360" w:afterAutospacing="0" w:line="401" w:lineRule="atLeast"/>
      </w:pPr>
      <w:r w:rsidRPr="00E0139F">
        <w:t>MySQL is an important component of an </w:t>
      </w:r>
      <w:proofErr w:type="gramStart"/>
      <w:r w:rsidRPr="00E0139F">
        <w:t>open source</w:t>
      </w:r>
      <w:proofErr w:type="gramEnd"/>
      <w:r w:rsidRPr="00E0139F">
        <w:t> enterprise stack called </w:t>
      </w:r>
      <w:hyperlink r:id="rId10" w:history="1">
        <w:r w:rsidRPr="00E0139F">
          <w:rPr>
            <w:rStyle w:val="Hyperlink"/>
            <w:color w:val="auto"/>
          </w:rPr>
          <w:t>LAMP</w:t>
        </w:r>
      </w:hyperlink>
      <w:r w:rsidRPr="00E0139F">
        <w:t>. LAMP is a web development platform that uses Linux as the operating system, </w:t>
      </w:r>
      <w:hyperlink r:id="rId11" w:history="1">
        <w:r w:rsidRPr="00E0139F">
          <w:rPr>
            <w:rStyle w:val="Hyperlink"/>
            <w:color w:val="auto"/>
          </w:rPr>
          <w:t>Apache</w:t>
        </w:r>
      </w:hyperlink>
      <w:r w:rsidRPr="00E0139F">
        <w:t> as the web server, MySQL as the relational database management system and PHP as the object-oriented scripting language. (Sometimes </w:t>
      </w:r>
      <w:hyperlink r:id="rId12" w:history="1">
        <w:r w:rsidRPr="00E0139F">
          <w:rPr>
            <w:rStyle w:val="Hyperlink"/>
            <w:color w:val="auto"/>
          </w:rPr>
          <w:t>Perl</w:t>
        </w:r>
      </w:hyperlink>
      <w:r w:rsidRPr="00E0139F">
        <w:t> or </w:t>
      </w:r>
      <w:hyperlink r:id="rId13" w:history="1">
        <w:r w:rsidRPr="00E0139F">
          <w:rPr>
            <w:rStyle w:val="Hyperlink"/>
            <w:color w:val="auto"/>
          </w:rPr>
          <w:t>Python</w:t>
        </w:r>
      </w:hyperlink>
      <w:r w:rsidRPr="00E0139F">
        <w:t> is used instead of PHP.)</w:t>
      </w:r>
    </w:p>
    <w:p w14:paraId="724A6104" w14:textId="4D64B216" w:rsidR="00E0139F" w:rsidRDefault="00E0139F" w:rsidP="00E0139F">
      <w:pPr>
        <w:pStyle w:val="NormalWeb"/>
        <w:shd w:val="clear" w:color="auto" w:fill="FFFFFF"/>
        <w:spacing w:before="360" w:beforeAutospacing="0" w:after="360" w:afterAutospacing="0" w:line="401" w:lineRule="atLeast"/>
        <w:rPr>
          <w:b/>
          <w:bCs/>
        </w:rPr>
      </w:pPr>
      <w:r w:rsidRPr="00E0139F">
        <w:rPr>
          <w:b/>
          <w:bCs/>
        </w:rPr>
        <w:t>PHP</w:t>
      </w:r>
    </w:p>
    <w:p w14:paraId="2B10D00F" w14:textId="79AB3522" w:rsidR="00E0139F" w:rsidRDefault="00E0139F" w:rsidP="00E0139F">
      <w:pPr>
        <w:pStyle w:val="NormalWeb"/>
        <w:shd w:val="clear" w:color="auto" w:fill="FFFFFF"/>
        <w:spacing w:before="360" w:beforeAutospacing="0" w:after="360" w:afterAutospacing="0" w:line="401" w:lineRule="atLeast"/>
      </w:pPr>
      <w:r w:rsidRPr="00E0139F">
        <w:t xml:space="preserve">(PHP: Hypertext Preprocessor) A scripting language that is widely used to create dynamic Web pages. Combining syntax from the C, Java and Perl languages, PHP code is embedded within HTML pages for </w:t>
      </w:r>
      <w:proofErr w:type="gramStart"/>
      <w:r w:rsidRPr="00E0139F">
        <w:t>server side</w:t>
      </w:r>
      <w:proofErr w:type="gramEnd"/>
      <w:r w:rsidRPr="00E0139F">
        <w:t xml:space="preserve"> execution. It is commonly used to extract data out of a database on the Web server and present it on the Web page. Originally known as "Personal Home Page," PHP is supported by all Web servers and widely used with the MySQL database.</w:t>
      </w:r>
    </w:p>
    <w:p w14:paraId="382257E8" w14:textId="059983D7" w:rsidR="00E0139F" w:rsidRDefault="00E0139F" w:rsidP="00E0139F">
      <w:pPr>
        <w:pStyle w:val="NormalWeb"/>
        <w:shd w:val="clear" w:color="auto" w:fill="FFFFFF"/>
        <w:spacing w:before="360" w:beforeAutospacing="0" w:after="360" w:afterAutospacing="0" w:line="401" w:lineRule="atLeast"/>
        <w:rPr>
          <w:b/>
          <w:bCs/>
        </w:rPr>
      </w:pPr>
      <w:r w:rsidRPr="00E0139F">
        <w:rPr>
          <w:b/>
          <w:bCs/>
        </w:rPr>
        <w:t>GIS</w:t>
      </w:r>
    </w:p>
    <w:p w14:paraId="6D63886C" w14:textId="2C84676E" w:rsidR="00E0139F" w:rsidRPr="00E8535C" w:rsidRDefault="00E8535C" w:rsidP="00E0139F">
      <w:pPr>
        <w:pStyle w:val="NormalWeb"/>
        <w:shd w:val="clear" w:color="auto" w:fill="FFFFFF"/>
        <w:spacing w:before="360" w:beforeAutospacing="0" w:after="360" w:afterAutospacing="0" w:line="401" w:lineRule="atLeast"/>
      </w:pPr>
      <w:r w:rsidRPr="00E8535C">
        <w:t xml:space="preserve">A geographic information system (GIS) is a computer system for capturing, storing, checking, and displaying data related to positions on Earth’s surface. GIS can show many different kinds of </w:t>
      </w:r>
      <w:r w:rsidRPr="00E8535C">
        <w:lastRenderedPageBreak/>
        <w:t>data on one map, such as streets, buildings, and vegetation. This enables people to more easily see, analyze, and understand patterns and relationships.</w:t>
      </w:r>
    </w:p>
    <w:p w14:paraId="14BE0FCC" w14:textId="237EE3AD" w:rsidR="00E8535C" w:rsidRDefault="00E8535C" w:rsidP="00E8535C">
      <w:pPr>
        <w:pStyle w:val="NormalWeb"/>
        <w:shd w:val="clear" w:color="auto" w:fill="FFFFFF"/>
        <w:spacing w:before="360" w:beforeAutospacing="0" w:after="360" w:afterAutospacing="0" w:line="401" w:lineRule="atLeast"/>
        <w:rPr>
          <w:b/>
          <w:bCs/>
        </w:rPr>
      </w:pPr>
      <w:r>
        <w:rPr>
          <w:b/>
          <w:bCs/>
        </w:rPr>
        <w:t>SM</w:t>
      </w:r>
      <w:r w:rsidRPr="00E0139F">
        <w:rPr>
          <w:b/>
          <w:bCs/>
        </w:rPr>
        <w:t>S</w:t>
      </w:r>
    </w:p>
    <w:p w14:paraId="4D4E56FB" w14:textId="55F11DD7" w:rsidR="00E0139F" w:rsidRDefault="00E8535C">
      <w:pPr>
        <w:rPr>
          <w:rFonts w:ascii="Times New Roman" w:eastAsia="Times New Roman" w:hAnsi="Times New Roman" w:cs="Times New Roman"/>
          <w:sz w:val="24"/>
          <w:szCs w:val="24"/>
          <w:lang w:val="en-PH" w:eastAsia="en-PH"/>
        </w:rPr>
      </w:pPr>
      <w:r w:rsidRPr="00E8535C">
        <w:rPr>
          <w:rFonts w:ascii="Times New Roman" w:eastAsia="Times New Roman" w:hAnsi="Times New Roman" w:cs="Times New Roman"/>
          <w:sz w:val="24"/>
          <w:szCs w:val="24"/>
          <w:lang w:val="en-PH" w:eastAsia="en-PH"/>
        </w:rPr>
        <w:t>SMS meaning is an acronym for “Short Message Service” that allows the exchange of plain text messages of up to 160 characters primarily between mobile devices, but also via telephone and internet, using protocols that are shared across all these platforms.</w:t>
      </w:r>
    </w:p>
    <w:p w14:paraId="097E0CCB" w14:textId="04FE125F" w:rsidR="00E8535C" w:rsidRDefault="00E8535C" w:rsidP="00E8535C">
      <w:pPr>
        <w:pStyle w:val="NormalWeb"/>
        <w:shd w:val="clear" w:color="auto" w:fill="FFFFFF"/>
        <w:spacing w:before="360" w:beforeAutospacing="0" w:after="360" w:afterAutospacing="0" w:line="401" w:lineRule="atLeast"/>
        <w:rPr>
          <w:b/>
          <w:bCs/>
        </w:rPr>
      </w:pPr>
      <w:r w:rsidRPr="00E0139F">
        <w:rPr>
          <w:b/>
          <w:bCs/>
        </w:rPr>
        <w:t>S</w:t>
      </w:r>
      <w:r>
        <w:rPr>
          <w:b/>
          <w:bCs/>
        </w:rPr>
        <w:t>ublime</w:t>
      </w:r>
    </w:p>
    <w:p w14:paraId="2213702D" w14:textId="343B7F54" w:rsidR="00E8535C" w:rsidRPr="00E8535C" w:rsidRDefault="00E8535C" w:rsidP="00E8535C">
      <w:pPr>
        <w:pStyle w:val="NormalWeb"/>
        <w:shd w:val="clear" w:color="auto" w:fill="FFFFFF"/>
        <w:spacing w:before="360" w:beforeAutospacing="0" w:after="360" w:afterAutospacing="0" w:line="401" w:lineRule="atLeast"/>
      </w:pPr>
      <w:r w:rsidRPr="00E8535C">
        <w:t xml:space="preserve">Sublime Text editor is a sophisticated text editor which is widely used among developers. It includes wide features such as Syntax Highlight, Auto Indentation, File Type Recognition, Sidebar, Macros, Plug-in and Packages that make it easy for working with code base. </w:t>
      </w:r>
    </w:p>
    <w:p w14:paraId="1E12B193" w14:textId="02DA3DB5" w:rsidR="00E8535C" w:rsidRPr="00E8535C" w:rsidRDefault="00E8535C">
      <w:pPr>
        <w:rPr>
          <w:rFonts w:ascii="Times New Roman" w:eastAsia="Times New Roman" w:hAnsi="Times New Roman" w:cs="Times New Roman"/>
          <w:sz w:val="24"/>
          <w:szCs w:val="24"/>
          <w:lang w:val="en-PH" w:eastAsia="en-PH"/>
        </w:rPr>
      </w:pPr>
    </w:p>
    <w:sectPr w:rsidR="00E8535C" w:rsidRPr="00E853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0139F"/>
    <w:rsid w:val="00C7675C"/>
    <w:rsid w:val="00E0139F"/>
    <w:rsid w:val="00E85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CC93"/>
  <w15:chartTrackingRefBased/>
  <w15:docId w15:val="{9BEC62B0-9AC6-425B-A7E9-21F1BB37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139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39F"/>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semiHidden/>
    <w:unhideWhenUsed/>
    <w:rsid w:val="00E0139F"/>
    <w:rPr>
      <w:color w:val="0000FF"/>
      <w:u w:val="single"/>
    </w:rPr>
  </w:style>
  <w:style w:type="paragraph" w:styleId="NoSpacing">
    <w:name w:val="No Spacing"/>
    <w:uiPriority w:val="1"/>
    <w:qFormat/>
    <w:rsid w:val="00E0139F"/>
    <w:pPr>
      <w:spacing w:after="0" w:line="240" w:lineRule="auto"/>
    </w:pPr>
  </w:style>
  <w:style w:type="character" w:customStyle="1" w:styleId="Heading1Char">
    <w:name w:val="Heading 1 Char"/>
    <w:basedOn w:val="DefaultParagraphFont"/>
    <w:link w:val="Heading1"/>
    <w:uiPriority w:val="9"/>
    <w:rsid w:val="00E0139F"/>
    <w:rPr>
      <w:rFonts w:ascii="Times New Roman" w:eastAsia="Times New Roman" w:hAnsi="Times New Roman" w:cs="Times New Roman"/>
      <w:b/>
      <w:bCs/>
      <w:kern w:val="36"/>
      <w:sz w:val="48"/>
      <w:szCs w:val="48"/>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09102">
      <w:bodyDiv w:val="1"/>
      <w:marLeft w:val="0"/>
      <w:marRight w:val="0"/>
      <w:marTop w:val="0"/>
      <w:marBottom w:val="0"/>
      <w:divBdr>
        <w:top w:val="none" w:sz="0" w:space="0" w:color="auto"/>
        <w:left w:val="none" w:sz="0" w:space="0" w:color="auto"/>
        <w:bottom w:val="none" w:sz="0" w:space="0" w:color="auto"/>
        <w:right w:val="none" w:sz="0" w:space="0" w:color="auto"/>
      </w:divBdr>
      <w:divsChild>
        <w:div w:id="80760925">
          <w:marLeft w:val="0"/>
          <w:marRight w:val="0"/>
          <w:marTop w:val="0"/>
          <w:marBottom w:val="0"/>
          <w:divBdr>
            <w:top w:val="none" w:sz="0" w:space="0" w:color="auto"/>
            <w:left w:val="none" w:sz="0" w:space="0" w:color="auto"/>
            <w:bottom w:val="none" w:sz="0" w:space="0" w:color="auto"/>
            <w:right w:val="none" w:sz="0" w:space="0" w:color="auto"/>
          </w:divBdr>
        </w:div>
      </w:divsChild>
    </w:div>
    <w:div w:id="199715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datacenter.techtarget.com/definition/Unix" TargetMode="External"/><Relationship Id="rId13" Type="http://schemas.openxmlformats.org/officeDocument/2006/relationships/hyperlink" Target="https://whatis.techtarget.com/definition/Python" TargetMode="External"/><Relationship Id="rId3" Type="http://schemas.openxmlformats.org/officeDocument/2006/relationships/webSettings" Target="webSettings.xml"/><Relationship Id="rId7" Type="http://schemas.openxmlformats.org/officeDocument/2006/relationships/hyperlink" Target="https://searchdatacenter.techtarget.com/definition/Linux-operating-system" TargetMode="External"/><Relationship Id="rId12" Type="http://schemas.openxmlformats.org/officeDocument/2006/relationships/hyperlink" Target="https://whatis.techtarget.com/definition/Per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sqlserver.techtarget.com/definition/SQL" TargetMode="External"/><Relationship Id="rId11" Type="http://schemas.openxmlformats.org/officeDocument/2006/relationships/hyperlink" Target="https://whatis.techtarget.com/definition/Apache" TargetMode="External"/><Relationship Id="rId5" Type="http://schemas.openxmlformats.org/officeDocument/2006/relationships/hyperlink" Target="https://searchdatamanagement.techtarget.com/definition/RDBMS-relational-database-management-system" TargetMode="External"/><Relationship Id="rId15" Type="http://schemas.openxmlformats.org/officeDocument/2006/relationships/theme" Target="theme/theme1.xml"/><Relationship Id="rId10" Type="http://schemas.openxmlformats.org/officeDocument/2006/relationships/hyperlink" Target="https://whatis.techtarget.com/definition/LAMP-Linux-Apache-MySQL-PHP" TargetMode="External"/><Relationship Id="rId4" Type="http://schemas.openxmlformats.org/officeDocument/2006/relationships/hyperlink" Target="https://searchdatamanagement.techtarget.com/definition/relational-database" TargetMode="External"/><Relationship Id="rId9" Type="http://schemas.openxmlformats.org/officeDocument/2006/relationships/hyperlink" Target="https://searchwindowsserver.techtarget.com/definition/Windo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Aivan Miranda</dc:creator>
  <cp:keywords/>
  <dc:description/>
  <cp:lastModifiedBy>Aivan Miranda</cp:lastModifiedBy>
  <cp:revision>1</cp:revision>
  <dcterms:created xsi:type="dcterms:W3CDTF">2021-07-17T07:04:00Z</dcterms:created>
  <dcterms:modified xsi:type="dcterms:W3CDTF">2021-07-17T07:22:00Z</dcterms:modified>
</cp:coreProperties>
</file>