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  <w:lang w:val="es-ES"/>
        </w:rPr>
        <w:t>Bogotá, D. C.,  1</w:t>
      </w:r>
      <w:r>
        <w:rPr>
          <w:rFonts w:cs="Arial" w:ascii="Arial" w:hAnsi="Arial"/>
          <w:sz w:val="22"/>
          <w:szCs w:val="22"/>
          <w:lang w:val="es-ES"/>
        </w:rPr>
        <w:t>9</w:t>
      </w:r>
      <w:r>
        <w:rPr>
          <w:rFonts w:cs="Arial" w:ascii="Arial" w:hAnsi="Arial"/>
          <w:sz w:val="22"/>
          <w:szCs w:val="22"/>
          <w:lang w:val="es-ES"/>
        </w:rPr>
        <w:t xml:space="preserve"> de </w:t>
      </w:r>
      <w:r>
        <w:rPr>
          <w:rFonts w:cs="Arial" w:ascii="Arial" w:hAnsi="Arial"/>
          <w:sz w:val="22"/>
          <w:szCs w:val="22"/>
          <w:lang w:val="es-ES"/>
        </w:rPr>
        <w:t>Abril</w:t>
      </w:r>
      <w:r>
        <w:rPr>
          <w:rFonts w:cs="Arial" w:ascii="Arial" w:hAnsi="Arial"/>
          <w:sz w:val="22"/>
          <w:szCs w:val="22"/>
          <w:lang w:val="es-ES"/>
        </w:rPr>
        <w:t xml:space="preserve"> del 202</w:t>
      </w:r>
      <w:r>
        <w:rPr>
          <w:rFonts w:cs="Arial" w:ascii="Arial" w:hAnsi="Arial"/>
          <w:sz w:val="22"/>
          <w:szCs w:val="22"/>
          <w:lang w:val="es-ES"/>
        </w:rPr>
        <w:t>1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Yo, 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SI 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SI___    NO_X_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Por lo anterior, estoy obligado a Facturar Electrónicamente:                                        SI ___   NO _X_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(Si cumple cualquiera de los requisitos anteriores)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Dado a los  1</w:t>
      </w:r>
      <w:r>
        <w:rPr>
          <w:rFonts w:cs="Arial" w:ascii="Arial" w:hAnsi="Arial"/>
          <w:sz w:val="22"/>
          <w:szCs w:val="22"/>
          <w:lang w:val="es-ES"/>
        </w:rPr>
        <w:t>9</w:t>
      </w:r>
      <w:r>
        <w:rPr>
          <w:rFonts w:cs="Arial" w:ascii="Arial" w:hAnsi="Arial"/>
          <w:sz w:val="22"/>
          <w:szCs w:val="22"/>
          <w:lang w:val="es-ES"/>
        </w:rPr>
        <w:t xml:space="preserve"> dias del mes de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es-ES" w:eastAsia="en-US" w:bidi="ar-SA"/>
        </w:rPr>
        <w:t>Abril</w:t>
      </w:r>
      <w:r>
        <w:rPr>
          <w:rFonts w:cs="Arial" w:ascii="Arial" w:hAnsi="Arial"/>
          <w:sz w:val="22"/>
          <w:szCs w:val="22"/>
          <w:lang w:val="es-ES"/>
        </w:rPr>
        <w:t xml:space="preserve"> del 202</w:t>
      </w:r>
      <w:r>
        <w:rPr>
          <w:rFonts w:cs="Arial" w:ascii="Arial" w:hAnsi="Arial"/>
          <w:sz w:val="22"/>
          <w:szCs w:val="22"/>
          <w:lang w:val="es-ES"/>
        </w:rPr>
        <w:t>1</w:t>
      </w:r>
      <w:r>
        <w:rPr>
          <w:rFonts w:cs="Arial" w:ascii="Arial" w:hAnsi="Arial"/>
          <w:sz w:val="22"/>
          <w:szCs w:val="22"/>
          <w:lang w:val="es-ES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638175</wp:posOffset>
            </wp:positionH>
            <wp:positionV relativeFrom="paragraph">
              <wp:posOffset>45085</wp:posOffset>
            </wp:positionV>
            <wp:extent cx="1026160" cy="6673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613" w:right="1613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Calibri"/>
      <w:lang w:val="es-ES_tradnl" w:eastAsia="es-E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154</Words>
  <Characters>833</Characters>
  <CharactersWithSpaces>1163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2020-09-10T20:09:00Z</dcterms:created>
  <dc:creator>Sergio Perez</dc:creator>
  <dc:description/>
  <dc:language>en-US</dc:language>
  <cp:lastModifiedBy/>
  <cp:lastPrinted>2020-03-17T19:06:00Z</cp:lastPrinted>
  <dcterms:modified xsi:type="dcterms:W3CDTF">2021-04-19T08:34:32Z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