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7473" w14:textId="77777777" w:rsidR="00A05362" w:rsidRDefault="00A05362" w:rsidP="00A05362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3-Page tables)</w:t>
      </w:r>
    </w:p>
    <w:p w14:paraId="1B9241A3" w14:textId="77777777" w:rsidR="00A05362" w:rsidRDefault="00A05362" w:rsidP="00A05362">
      <w:r>
        <w:t xml:space="preserve"># 一、Print a page table </w:t>
      </w:r>
    </w:p>
    <w:p w14:paraId="54ECC63B" w14:textId="77777777" w:rsidR="00A05362" w:rsidRDefault="00A05362" w:rsidP="00A05362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1A7DB23B" w14:textId="77777777" w:rsidR="00A05362" w:rsidRDefault="00A05362" w:rsidP="00A05362">
      <w:r>
        <w:t>1）</w:t>
      </w:r>
      <w:r>
        <w:rPr>
          <w:rFonts w:ascii="微软雅黑" w:eastAsia="微软雅黑" w:hAnsi="微软雅黑" w:cs="微软雅黑" w:hint="eastAsia"/>
        </w:rPr>
        <w:t>阅读</w:t>
      </w:r>
      <w:r>
        <w:t>xv6 book章</w:t>
      </w:r>
      <w:r>
        <w:rPr>
          <w:rFonts w:ascii="微软雅黑" w:eastAsia="微软雅黑" w:hAnsi="微软雅黑" w:cs="微软雅黑" w:hint="eastAsia"/>
        </w:rPr>
        <w:t>节</w:t>
      </w:r>
      <w:r>
        <w:t>3</w:t>
      </w:r>
    </w:p>
    <w:p w14:paraId="632B5161" w14:textId="77777777" w:rsidR="00A05362" w:rsidRDefault="00A05362" w:rsidP="00A05362">
      <w:r>
        <w:t>2）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存布局代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kern/memlayout.h</w:t>
      </w:r>
    </w:p>
    <w:p w14:paraId="0FDDEF2D" w14:textId="77777777" w:rsidR="00A05362" w:rsidRDefault="00A05362" w:rsidP="00A05362">
      <w:r>
        <w:t>3）</w:t>
      </w:r>
      <w:r>
        <w:rPr>
          <w:rFonts w:ascii="微软雅黑" w:eastAsia="微软雅黑" w:hAnsi="微软雅黑" w:cs="微软雅黑" w:hint="eastAsia"/>
        </w:rPr>
        <w:t>虚拟内</w:t>
      </w:r>
      <w:r>
        <w:rPr>
          <w:rFonts w:ascii="Malgun Gothic" w:eastAsia="Malgun Gothic" w:hAnsi="Malgun Gothic" w:cs="Malgun Gothic" w:hint="eastAsia"/>
        </w:rPr>
        <w:t>存代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kernel/vm.c</w:t>
      </w:r>
    </w:p>
    <w:p w14:paraId="502D4B44" w14:textId="77777777" w:rsidR="00A05362" w:rsidRDefault="00A05362" w:rsidP="00A05362">
      <w:r>
        <w:t>4）分配、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kernel/kalloc.c</w:t>
      </w:r>
    </w:p>
    <w:p w14:paraId="74AD5933" w14:textId="77777777" w:rsidR="00A05362" w:rsidRDefault="00A05362" w:rsidP="00A05362">
      <w:r>
        <w:t>## 2，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3943F024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</w:t>
      </w:r>
      <w:r>
        <w:rPr>
          <w:rFonts w:ascii="微软雅黑" w:eastAsia="微软雅黑" w:hAnsi="微软雅黑" w:cs="微软雅黑" w:hint="eastAsia"/>
        </w:rPr>
        <w:t>学习</w:t>
      </w:r>
      <w:r>
        <w:t>RISC-V page tables，也可能是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助未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ascii="Malgun Gothic" w:eastAsia="Malgun Gothic" w:hAnsi="Malgun Gothic" w:cs="Malgun Gothic" w:hint="eastAsia"/>
        </w:rPr>
        <w:t>，第一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任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ascii="Malgun Gothic" w:eastAsia="Malgun Gothic" w:hAnsi="Malgun Gothic" w:cs="Malgun Gothic" w:hint="eastAsia"/>
        </w:rPr>
        <w:t>是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数来</w:t>
      </w:r>
      <w:r>
        <w:rPr>
          <w:rFonts w:ascii="Malgun Gothic" w:eastAsia="Malgun Gothic" w:hAnsi="Malgun Gothic" w:cs="Malgun Gothic" w:hint="eastAsia"/>
        </w:rPr>
        <w:t>打印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容。</w:t>
      </w:r>
    </w:p>
    <w:p w14:paraId="7E605D3B" w14:textId="77777777" w:rsidR="00A05362" w:rsidRDefault="00A05362" w:rsidP="00A05362">
      <w:r>
        <w:t xml:space="preserve">    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t>vmprint()。</w:t>
      </w:r>
      <w:r>
        <w:rPr>
          <w:rFonts w:ascii="微软雅黑" w:eastAsia="微软雅黑" w:hAnsi="微软雅黑" w:cs="微软雅黑" w:hint="eastAsia"/>
        </w:rPr>
        <w:t>它应该</w:t>
      </w:r>
      <w:r>
        <w:rPr>
          <w:rFonts w:ascii="Malgun Gothic" w:eastAsia="Malgun Gothic" w:hAnsi="Malgun Gothic" w:cs="Malgun Gothic" w:hint="eastAsia"/>
        </w:rPr>
        <w:t>接收一</w:t>
      </w:r>
      <w:r>
        <w:rPr>
          <w:rFonts w:ascii="微软雅黑" w:eastAsia="微软雅黑" w:hAnsi="微软雅黑" w:cs="微软雅黑" w:hint="eastAsia"/>
        </w:rPr>
        <w:t>个</w:t>
      </w:r>
      <w:r>
        <w:t>pagetable_t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且用下面格式打印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表。</w:t>
      </w:r>
    </w:p>
    <w:p w14:paraId="51E59D90" w14:textId="77777777" w:rsidR="00A05362" w:rsidRDefault="00A05362" w:rsidP="00A05362">
      <w:r>
        <w:t xml:space="preserve">    在exec.c中return argc之前，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t>if(p-&gt;pid==1) vmprint(p-pagetable)，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打印第一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表。</w:t>
      </w:r>
    </w:p>
    <w:p w14:paraId="70DA8456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当启动</w:t>
      </w:r>
      <w:r>
        <w:t>xv6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打印以下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容，描述第一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表信息，在</w:t>
      </w:r>
      <w:r>
        <w:rPr>
          <w:rFonts w:ascii="微软雅黑" w:eastAsia="微软雅黑" w:hAnsi="微软雅黑" w:cs="微软雅黑" w:hint="eastAsia"/>
        </w:rPr>
        <w:t>刚执</w:t>
      </w:r>
      <w:r>
        <w:rPr>
          <w:rFonts w:ascii="Malgun Gothic" w:eastAsia="Malgun Gothic" w:hAnsi="Malgun Gothic" w:cs="Malgun Gothic" w:hint="eastAsia"/>
        </w:rPr>
        <w:t>行完</w:t>
      </w:r>
      <w:r>
        <w:t>exec()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。</w:t>
      </w:r>
    </w:p>
    <w:p w14:paraId="0A13CE15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](https://img-blog.csdnimg.cn/20201110184546890.png#pic_center)</w:t>
      </w:r>
    </w:p>
    <w:p w14:paraId="34D5B267" w14:textId="77777777" w:rsidR="00A05362" w:rsidRDefault="00A05362" w:rsidP="00A05362"/>
    <w:p w14:paraId="0529EACB" w14:textId="77777777" w:rsidR="00A05362" w:rsidRDefault="00A05362" w:rsidP="00A05362">
      <w:r>
        <w:t xml:space="preserve">    第一行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示了</w:t>
      </w:r>
      <w:r>
        <w:t>vmprint()的</w:t>
      </w:r>
      <w:r>
        <w:rPr>
          <w:rFonts w:ascii="微软雅黑" w:eastAsia="微软雅黑" w:hAnsi="微软雅黑" w:cs="微软雅黑" w:hint="eastAsia"/>
        </w:rPr>
        <w:t>参数</w:t>
      </w:r>
      <w:r>
        <w:rPr>
          <w:rFonts w:ascii="Malgun Gothic" w:eastAsia="Malgun Gothic" w:hAnsi="Malgun Gothic" w:cs="Malgun Gothic" w:hint="eastAsia"/>
        </w:rPr>
        <w:t>。在那之后每行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PTE，包含</w:t>
      </w:r>
      <w:r>
        <w:rPr>
          <w:rFonts w:ascii="微软雅黑" w:eastAsia="微软雅黑" w:hAnsi="微软雅黑" w:cs="微软雅黑" w:hint="eastAsia"/>
        </w:rPr>
        <w:t>树</w:t>
      </w:r>
      <w:r>
        <w:rPr>
          <w:rFonts w:ascii="Malgun Gothic" w:eastAsia="Malgun Gothic" w:hAnsi="Malgun Gothic" w:cs="Malgun Gothic" w:hint="eastAsia"/>
        </w:rPr>
        <w:t>中指向</w:t>
      </w:r>
      <w:r>
        <w:t>page-table pages的PTE。</w:t>
      </w:r>
    </w:p>
    <w:p w14:paraId="34212B43" w14:textId="77777777" w:rsidR="00A05362" w:rsidRDefault="00A05362" w:rsidP="00A05362">
      <w:r>
        <w:t xml:space="preserve">    每</w:t>
      </w:r>
      <w:r>
        <w:rPr>
          <w:rFonts w:ascii="微软雅黑" w:eastAsia="微软雅黑" w:hAnsi="微软雅黑" w:cs="微软雅黑" w:hint="eastAsia"/>
        </w:rPr>
        <w:t>个</w:t>
      </w:r>
      <w:r>
        <w:t>PTE行由一些".."（表明</w:t>
      </w:r>
      <w:r>
        <w:rPr>
          <w:rFonts w:ascii="微软雅黑" w:eastAsia="微软雅黑" w:hAnsi="微软雅黑" w:cs="微软雅黑" w:hint="eastAsia"/>
        </w:rPr>
        <w:t>树</w:t>
      </w:r>
      <w:r>
        <w:rPr>
          <w:rFonts w:ascii="Malgun Gothic" w:eastAsia="Malgun Gothic" w:hAnsi="Malgun Gothic" w:cs="Malgun Gothic" w:hint="eastAsia"/>
        </w:rPr>
        <w:t>的深度）</w:t>
      </w:r>
      <w:r>
        <w:rPr>
          <w:rFonts w:ascii="微软雅黑" w:eastAsia="微软雅黑" w:hAnsi="微软雅黑" w:cs="微软雅黑" w:hint="eastAsia"/>
        </w:rPr>
        <w:t>缩进</w:t>
      </w:r>
      <w:r>
        <w:rPr>
          <w:rFonts w:ascii="Malgun Gothic" w:eastAsia="Malgun Gothic" w:hAnsi="Malgun Gothic" w:cs="Malgun Gothic" w:hint="eastAsia"/>
        </w:rPr>
        <w:t>。</w:t>
      </w:r>
    </w:p>
    <w:p w14:paraId="7785880C" w14:textId="77777777" w:rsidR="00A05362" w:rsidRDefault="00A05362" w:rsidP="00A05362">
      <w:r>
        <w:t xml:space="preserve">    每</w:t>
      </w:r>
      <w:r>
        <w:rPr>
          <w:rFonts w:ascii="微软雅黑" w:eastAsia="微软雅黑" w:hAnsi="微软雅黑" w:cs="微软雅黑" w:hint="eastAsia"/>
        </w:rPr>
        <w:t>个</w:t>
      </w:r>
      <w:r>
        <w:t>PTE行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示</w:t>
      </w:r>
      <w:r>
        <w:t>PTE在page-table page中的索引、pte地址、pte中的物理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地址。不要打印无效</w:t>
      </w:r>
      <w:r>
        <w:t>PTE。</w:t>
      </w:r>
    </w:p>
    <w:p w14:paraId="58C124FA" w14:textId="77777777" w:rsidR="00A05362" w:rsidRDefault="00A05362" w:rsidP="00A05362">
      <w:r>
        <w:t xml:space="preserve">    在上面的例子中，有</w:t>
      </w:r>
      <w:r>
        <w:rPr>
          <w:rFonts w:ascii="微软雅黑" w:eastAsia="微软雅黑" w:hAnsi="微软雅黑" w:cs="微软雅黑" w:hint="eastAsia"/>
        </w:rPr>
        <w:t>顶级</w:t>
      </w:r>
      <w:r>
        <w:t>page-table page：0、255。entry 0的下一</w:t>
      </w:r>
      <w:r>
        <w:rPr>
          <w:rFonts w:ascii="微软雅黑" w:eastAsia="微软雅黑" w:hAnsi="微软雅黑" w:cs="微软雅黑" w:hint="eastAsia"/>
        </w:rPr>
        <w:t>级仅</w:t>
      </w:r>
      <w:r>
        <w:rPr>
          <w:rFonts w:ascii="Malgun Gothic" w:eastAsia="Malgun Gothic" w:hAnsi="Malgun Gothic" w:cs="Malgun Gothic" w:hint="eastAsia"/>
        </w:rPr>
        <w:t>有索引</w:t>
      </w:r>
      <w:r>
        <w:t xml:space="preserve">0， 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索引</w:t>
      </w:r>
      <w:r>
        <w:t>0的下一</w:t>
      </w:r>
      <w:r>
        <w:rPr>
          <w:rFonts w:ascii="微软雅黑" w:eastAsia="微软雅黑" w:hAnsi="微软雅黑" w:cs="微软雅黑" w:hint="eastAsia"/>
        </w:rPr>
        <w:t>级</w:t>
      </w:r>
      <w:r>
        <w:rPr>
          <w:rFonts w:ascii="Malgun Gothic" w:eastAsia="Malgun Gothic" w:hAnsi="Malgun Gothic" w:cs="Malgun Gothic" w:hint="eastAsia"/>
        </w:rPr>
        <w:t>有</w:t>
      </w:r>
      <w:r>
        <w:t>0、1、2三</w:t>
      </w:r>
      <w:r>
        <w:rPr>
          <w:rFonts w:ascii="微软雅黑" w:eastAsia="微软雅黑" w:hAnsi="微软雅黑" w:cs="微软雅黑" w:hint="eastAsia"/>
        </w:rPr>
        <w:t>个</w:t>
      </w:r>
      <w:r>
        <w:t>PTE。</w:t>
      </w:r>
    </w:p>
    <w:p w14:paraId="04B464F7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可能生成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Malgun Gothic" w:eastAsia="Malgun Gothic" w:hAnsi="Malgun Gothic" w:cs="Malgun Gothic" w:hint="eastAsia"/>
        </w:rPr>
        <w:t>上面那些代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不同的物理地址。</w:t>
      </w:r>
      <w:r>
        <w:t>entry和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地址的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量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样</w:t>
      </w:r>
      <w:r>
        <w:rPr>
          <w:rFonts w:ascii="Malgun Gothic" w:eastAsia="Malgun Gothic" w:hAnsi="Malgun Gothic" w:cs="Malgun Gothic" w:hint="eastAsia"/>
        </w:rPr>
        <w:t>。</w:t>
      </w:r>
    </w:p>
    <w:p w14:paraId="1791F88D" w14:textId="77777777" w:rsidR="00A05362" w:rsidRDefault="00A05362" w:rsidP="00A05362">
      <w:r>
        <w:t>## 3，具体</w:t>
      </w:r>
      <w:r>
        <w:rPr>
          <w:rFonts w:ascii="微软雅黑" w:eastAsia="微软雅黑" w:hAnsi="微软雅黑" w:cs="微软雅黑" w:hint="eastAsia"/>
        </w:rPr>
        <w:t>实现</w:t>
      </w:r>
    </w:p>
    <w:p w14:paraId="55F90220" w14:textId="77777777" w:rsidR="00A05362" w:rsidRDefault="00A05362" w:rsidP="00A05362">
      <w:r>
        <w:t>1）在kernel/vm.c中定</w:t>
      </w:r>
      <w:r>
        <w:rPr>
          <w:rFonts w:ascii="微软雅黑" w:eastAsia="微软雅黑" w:hAnsi="微软雅黑" w:cs="微软雅黑" w:hint="eastAsia"/>
        </w:rPr>
        <w:t>义</w:t>
      </w:r>
    </w:p>
    <w:p w14:paraId="4CD37BB6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](https://img-blog.csdnimg.cn/20201110182746460.png?x-oss-process=image/watermark,type_ZmFuZ3poZW5naGVpdGk,shadow_10,text_aHR0cHM6Ly9ibG9nLmNzZG4ubmV0L3UwMTM1Nzc5OTY=,size_16,color_FFFFFF,t_70#pic_center)</w:t>
      </w:r>
    </w:p>
    <w:p w14:paraId="683DD925" w14:textId="77777777" w:rsidR="00A05362" w:rsidRDefault="00A05362" w:rsidP="00A05362">
      <w:r>
        <w:t>2）修改kernel/defs.h中增加vmprint()的</w:t>
      </w:r>
      <w:r>
        <w:rPr>
          <w:rFonts w:ascii="微软雅黑" w:eastAsia="微软雅黑" w:hAnsi="微软雅黑" w:cs="微软雅黑" w:hint="eastAsia"/>
        </w:rPr>
        <w:t>声</w:t>
      </w:r>
      <w:r>
        <w:rPr>
          <w:rFonts w:ascii="Malgun Gothic" w:eastAsia="Malgun Gothic" w:hAnsi="Malgun Gothic" w:cs="Malgun Gothic" w:hint="eastAsia"/>
        </w:rPr>
        <w:t>明</w:t>
      </w:r>
    </w:p>
    <w:p w14:paraId="27C04D17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](https://img-blog.csdnimg.cn/20201110182917947.png?x-oss-process=image/watermark,type_ZmFuZ3poZW5naGVpdGk,shadow_10,text_aHR0cHM6Ly9ibG9nLmNzZG4ubmV0L3UwMTM1Nzc5OTY=,size_16,color_FFFFFF,t_70#pic_center)</w:t>
      </w:r>
    </w:p>
    <w:p w14:paraId="175A2D5F" w14:textId="77777777" w:rsidR="00A05362" w:rsidRDefault="00A05362" w:rsidP="00A05362">
      <w:r>
        <w:t>3）在kernel/exec.c中增加</w:t>
      </w:r>
      <w:r>
        <w:rPr>
          <w:rFonts w:ascii="微软雅黑" w:eastAsia="微软雅黑" w:hAnsi="微软雅黑" w:cs="微软雅黑" w:hint="eastAsia"/>
        </w:rPr>
        <w:t>对</w:t>
      </w:r>
      <w:r>
        <w:t>vmprint()的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</w:p>
    <w:p w14:paraId="798B49F5" w14:textId="77777777" w:rsidR="00A05362" w:rsidRDefault="00A05362" w:rsidP="00A05362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](https://img-blog.csdnimg.cn/20201110183050650.png?x-oss-process=image/watermark,type_ZmFuZ3poZW5naGVpdGk,shadow_10,text_aHR0cHM6Ly9ibG9nLmNzZG4ubmV0L3UwMTM1Nzc5OTY=,size_16,color_FFFFFF,t_70#pic_center)</w:t>
      </w:r>
    </w:p>
    <w:p w14:paraId="6FA141E6" w14:textId="77777777" w:rsidR="00A05362" w:rsidRDefault="00A05362" w:rsidP="00A05362">
      <w:r>
        <w:t>## 4，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  <w:r>
        <w:t xml:space="preserve">  </w:t>
      </w:r>
    </w:p>
    <w:p w14:paraId="186A052D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](https://img-blog.csdnimg.cn/20201110183139956.png?x-oss-process=image/watermark,type_ZmFuZ3poZW5naGVpdGk,shadow_10,text_aHR0cHM6Ly9ibG9nLmNzZG4ubmV0L3UwMTM1Nzc5OTY=,size_16,color_FFFFFF,t_70#pic_center)</w:t>
      </w:r>
    </w:p>
    <w:p w14:paraId="36554320" w14:textId="77777777" w:rsidR="00A05362" w:rsidRDefault="00A05362" w:rsidP="00A05362">
      <w:r>
        <w:t>## 5，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7FFCE9CE" w14:textId="77777777" w:rsidR="00A05362" w:rsidRDefault="00A05362" w:rsidP="00A05362">
      <w:r>
        <w:t>在xv6-labs-2020中，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行下面指令，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程序</w:t>
      </w:r>
    </w:p>
    <w:p w14:paraId="24A2731B" w14:textId="77777777" w:rsidR="00A05362" w:rsidRDefault="00A05362" w:rsidP="00A05362">
      <w:r>
        <w:t>```bash</w:t>
      </w:r>
    </w:p>
    <w:p w14:paraId="0726A29C" w14:textId="77777777" w:rsidR="00A05362" w:rsidRDefault="00A05362" w:rsidP="00A05362">
      <w:r>
        <w:t>make grade</w:t>
      </w:r>
    </w:p>
    <w:p w14:paraId="7038FF4E" w14:textId="77777777" w:rsidR="00A05362" w:rsidRDefault="00A05362" w:rsidP="00A05362">
      <w:r>
        <w:t>```</w:t>
      </w:r>
    </w:p>
    <w:p w14:paraId="55A73BDC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](https://img-blog.csdnimg.cn/20201110183348468.png#pic_center)</w:t>
      </w:r>
    </w:p>
    <w:p w14:paraId="0BB04FC0" w14:textId="77777777" w:rsidR="00A05362" w:rsidRDefault="00A05362" w:rsidP="00A05362">
      <w:r>
        <w:t xml:space="preserve"># 二、A kernel page table per process </w:t>
      </w:r>
    </w:p>
    <w:p w14:paraId="05F030A6" w14:textId="77777777" w:rsidR="00A05362" w:rsidRDefault="00A05362" w:rsidP="00A05362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6A87171C" w14:textId="77777777" w:rsidR="00A05362" w:rsidRDefault="00A05362" w:rsidP="00A05362">
      <w:r>
        <w:t xml:space="preserve">    无</w:t>
      </w:r>
      <w:r>
        <w:rPr>
          <w:rFonts w:ascii="微软雅黑" w:eastAsia="微软雅黑" w:hAnsi="微软雅黑" w:cs="微软雅黑" w:hint="eastAsia"/>
        </w:rPr>
        <w:t>论</w:t>
      </w:r>
      <w:r>
        <w:rPr>
          <w:rFonts w:ascii="Malgun Gothic" w:eastAsia="Malgun Gothic" w:hAnsi="Malgun Gothic" w:cs="Malgun Gothic" w:hint="eastAsia"/>
        </w:rPr>
        <w:t>何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t>xv6使用同一</w:t>
      </w:r>
      <w:r>
        <w:rPr>
          <w:rFonts w:ascii="微软雅黑" w:eastAsia="微软雅黑" w:hAnsi="微软雅黑" w:cs="微软雅黑" w:hint="eastAsia"/>
        </w:rPr>
        <w:t>个内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表。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物理地址的直接映射，因此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</w:t>
      </w:r>
      <w:r>
        <w:t>x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物理地址</w:t>
      </w:r>
      <w:r>
        <w:t>x。</w:t>
      </w:r>
    </w:p>
    <w:p w14:paraId="5B8E7FF6" w14:textId="77777777" w:rsidR="00A05362" w:rsidRDefault="00A05362" w:rsidP="00A05362">
      <w:r>
        <w:t xml:space="preserve">    xv6也有一</w:t>
      </w:r>
      <w:r>
        <w:rPr>
          <w:rFonts w:ascii="微软雅黑" w:eastAsia="微软雅黑" w:hAnsi="微软雅黑" w:cs="微软雅黑" w:hint="eastAsia"/>
        </w:rPr>
        <w:t>个单独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给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地址空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Malgun Gothic" w:eastAsia="Malgun Gothic" w:hAnsi="Malgun Gothic" w:cs="Malgun Gothic" w:hint="eastAsia"/>
        </w:rPr>
        <w:t>包含那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程用</w:t>
      </w:r>
      <w:r>
        <w:rPr>
          <w:rFonts w:ascii="微软雅黑" w:eastAsia="微软雅黑" w:hAnsi="微软雅黑" w:cs="微软雅黑" w:hint="eastAsia"/>
        </w:rPr>
        <w:t>户内</w:t>
      </w:r>
      <w:r>
        <w:rPr>
          <w:rFonts w:ascii="Malgun Gothic" w:eastAsia="Malgun Gothic" w:hAnsi="Malgun Gothic" w:cs="Malgun Gothic" w:hint="eastAsia"/>
        </w:rPr>
        <w:t>存的映射，起始于</w:t>
      </w:r>
      <w:r>
        <w:rPr>
          <w:rFonts w:ascii="微软雅黑" w:eastAsia="微软雅黑" w:hAnsi="微软雅黑" w:cs="微软雅黑" w:hint="eastAsia"/>
        </w:rPr>
        <w:t>虚拟</w:t>
      </w:r>
      <w:r>
        <w:rPr>
          <w:rFonts w:ascii="Malgun Gothic" w:eastAsia="Malgun Gothic" w:hAnsi="Malgun Gothic" w:cs="Malgun Gothic" w:hint="eastAsia"/>
        </w:rPr>
        <w:t>地址</w:t>
      </w:r>
      <w:r>
        <w:t>0。</w:t>
      </w:r>
    </w:p>
    <w:p w14:paraId="04CFE4B3" w14:textId="77777777" w:rsidR="00A05362" w:rsidRDefault="00A05362" w:rsidP="00A05362">
      <w:r>
        <w:t xml:space="preserve">    因</w:t>
      </w:r>
      <w:r>
        <w:rPr>
          <w:rFonts w:ascii="微软雅黑" w:eastAsia="微软雅黑" w:hAnsi="微软雅黑" w:cs="微软雅黑" w:hint="eastAsia"/>
        </w:rPr>
        <w:t>为内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表不包含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些映射，用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地址在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核无效。因此，</w:t>
      </w:r>
      <w:r>
        <w:rPr>
          <w:rFonts w:ascii="微软雅黑" w:eastAsia="微软雅黑" w:hAnsi="微软雅黑" w:cs="微软雅黑" w:hint="eastAsia"/>
        </w:rPr>
        <w:t>当内</w:t>
      </w:r>
      <w:r>
        <w:rPr>
          <w:rFonts w:ascii="Malgun Gothic" w:eastAsia="Malgun Gothic" w:hAnsi="Malgun Gothic" w:cs="Malgun Gothic" w:hint="eastAsia"/>
        </w:rPr>
        <w:t>核需要使用一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针传</w:t>
      </w:r>
      <w:r>
        <w:rPr>
          <w:rFonts w:ascii="Malgun Gothic" w:eastAsia="Malgun Gothic" w:hAnsi="Malgun Gothic" w:cs="Malgun Gothic" w:hint="eastAsia"/>
        </w:rPr>
        <w:t>到</w:t>
      </w:r>
      <w:r>
        <w:t>system call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核必</w:t>
      </w:r>
      <w:r>
        <w:rPr>
          <w:rFonts w:ascii="微软雅黑" w:eastAsia="微软雅黑" w:hAnsi="微软雅黑" w:cs="微软雅黑" w:hint="eastAsia"/>
        </w:rPr>
        <w:t>须</w:t>
      </w:r>
      <w:r>
        <w:rPr>
          <w:rFonts w:ascii="Malgun Gothic" w:eastAsia="Malgun Gothic" w:hAnsi="Malgun Gothic" w:cs="Malgun Gothic" w:hint="eastAsia"/>
        </w:rPr>
        <w:t>首先翻</w:t>
      </w:r>
      <w:r>
        <w:rPr>
          <w:rFonts w:ascii="微软雅黑" w:eastAsia="微软雅黑" w:hAnsi="微软雅黑" w:cs="微软雅黑" w:hint="eastAsia"/>
        </w:rPr>
        <w:t>译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到物理地址。</w:t>
      </w:r>
    </w:p>
    <w:p w14:paraId="368562D2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和下</w:t>
      </w:r>
      <w:r>
        <w:rPr>
          <w:rFonts w:ascii="微软雅黑" w:eastAsia="微软雅黑" w:hAnsi="微软雅黑" w:cs="微软雅黑" w:hint="eastAsia"/>
        </w:rPr>
        <w:t>个实验</w:t>
      </w:r>
      <w:r>
        <w:rPr>
          <w:rFonts w:ascii="Malgun Gothic" w:eastAsia="Malgun Gothic" w:hAnsi="Malgun Gothic" w:cs="Malgun Gothic" w:hint="eastAsia"/>
        </w:rPr>
        <w:t>的目的是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了允</w:t>
      </w:r>
      <w:r>
        <w:rPr>
          <w:rFonts w:ascii="微软雅黑" w:eastAsia="微软雅黑" w:hAnsi="微软雅黑" w:cs="微软雅黑" w:hint="eastAsia"/>
        </w:rPr>
        <w:t>许内</w:t>
      </w:r>
      <w:r>
        <w:rPr>
          <w:rFonts w:ascii="Malgun Gothic" w:eastAsia="Malgun Gothic" w:hAnsi="Malgun Gothic" w:cs="Malgun Gothic" w:hint="eastAsia"/>
        </w:rPr>
        <w:t>核直接解析用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。</w:t>
      </w:r>
    </w:p>
    <w:p w14:paraId="362CEA2E" w14:textId="77777777" w:rsidR="00A05362" w:rsidRDefault="00A05362" w:rsidP="00A05362">
      <w:r>
        <w:t xml:space="preserve">    第一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任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ascii="Malgun Gothic" w:eastAsia="Malgun Gothic" w:hAnsi="Malgun Gothic" w:cs="Malgun Gothic" w:hint="eastAsia"/>
        </w:rPr>
        <w:t>是更改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核，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程使用</w:t>
      </w:r>
      <w:r>
        <w:rPr>
          <w:rFonts w:ascii="微软雅黑" w:eastAsia="微软雅黑" w:hAnsi="微软雅黑" w:cs="微软雅黑" w:hint="eastAsia"/>
        </w:rPr>
        <w:t>它</w:t>
      </w:r>
      <w:r>
        <w:t>自己的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表拷</w:t>
      </w:r>
      <w:r>
        <w:rPr>
          <w:rFonts w:ascii="微软雅黑" w:eastAsia="微软雅黑" w:hAnsi="微软雅黑" w:cs="微软雅黑" w:hint="eastAsia"/>
        </w:rPr>
        <w:t>贝</w:t>
      </w:r>
      <w:r>
        <w:rPr>
          <w:rFonts w:ascii="Malgun Gothic" w:eastAsia="Malgun Gothic" w:hAnsi="Malgun Gothic" w:cs="Malgun Gothic" w:hint="eastAsia"/>
        </w:rPr>
        <w:t>。</w:t>
      </w:r>
    </w:p>
    <w:p w14:paraId="7420C305" w14:textId="77777777" w:rsidR="00A05362" w:rsidRDefault="00A05362" w:rsidP="00A05362">
      <w:r>
        <w:t xml:space="preserve">    更改struct proc</w:t>
      </w:r>
      <w:r>
        <w:rPr>
          <w:rFonts w:ascii="微软雅黑" w:eastAsia="微软雅黑" w:hAnsi="微软雅黑" w:cs="微软雅黑" w:hint="eastAsia"/>
        </w:rPr>
        <w:t>来让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程保持一</w:t>
      </w:r>
      <w:r>
        <w:rPr>
          <w:rFonts w:ascii="微软雅黑" w:eastAsia="微软雅黑" w:hAnsi="微软雅黑" w:cs="微软雅黑" w:hint="eastAsia"/>
        </w:rPr>
        <w:t>个内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表，更改</w:t>
      </w:r>
      <w:r>
        <w:t>scheduler()，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切</w:t>
      </w:r>
      <w:r>
        <w:rPr>
          <w:rFonts w:ascii="微软雅黑" w:eastAsia="微软雅黑" w:hAnsi="微软雅黑" w:cs="微软雅黑" w:hint="eastAsia"/>
        </w:rPr>
        <w:t>换进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切</w:t>
      </w:r>
      <w:r>
        <w:rPr>
          <w:rFonts w:ascii="微软雅黑" w:eastAsia="微软雅黑" w:hAnsi="微软雅黑" w:cs="微软雅黑" w:hint="eastAsia"/>
        </w:rPr>
        <w:t>换内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表。</w:t>
      </w:r>
    </w:p>
    <w:p w14:paraId="27E68EA1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一步，每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和已存在的全局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表完全相同。</w:t>
      </w:r>
    </w:p>
    <w:p w14:paraId="52FA7B0C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读</w:t>
      </w:r>
      <w:r>
        <w:t>xv6</w:t>
      </w:r>
      <w:r>
        <w:rPr>
          <w:rFonts w:ascii="微软雅黑" w:eastAsia="微软雅黑" w:hAnsi="微软雅黑" w:cs="微软雅黑" w:hint="eastAsia"/>
        </w:rPr>
        <w:t>书</w:t>
      </w:r>
      <w:r>
        <w:rPr>
          <w:rFonts w:ascii="Malgun Gothic" w:eastAsia="Malgun Gothic" w:hAnsi="Malgun Gothic" w:cs="Malgun Gothic" w:hint="eastAsia"/>
        </w:rPr>
        <w:t>、理解作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始提到的代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如何起作用，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更容易正确地更改</w:t>
      </w:r>
      <w:r>
        <w:rPr>
          <w:rFonts w:ascii="微软雅黑" w:eastAsia="微软雅黑" w:hAnsi="微软雅黑" w:cs="微软雅黑" w:hint="eastAsia"/>
        </w:rPr>
        <w:t>虚拟内</w:t>
      </w:r>
      <w:r>
        <w:rPr>
          <w:rFonts w:ascii="Malgun Gothic" w:eastAsia="Malgun Gothic" w:hAnsi="Malgun Gothic" w:cs="Malgun Gothic" w:hint="eastAsia"/>
        </w:rPr>
        <w:t>存代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</w:p>
    <w:p w14:paraId="6E4F5CEA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置中的</w:t>
      </w:r>
      <w:r>
        <w:t>bug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因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缺少映射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致缺陷，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algun Gothic" w:eastAsia="Malgun Gothic" w:hAnsi="Malgun Gothic" w:cs="Malgun Gothic" w:hint="eastAsia"/>
        </w:rPr>
        <w:t>致加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algun Gothic" w:eastAsia="Malgun Gothic" w:hAnsi="Malgun Gothic" w:cs="Malgun Gothic" w:hint="eastAsia"/>
        </w:rPr>
        <w:t>、存</w:t>
      </w:r>
      <w:r>
        <w:rPr>
          <w:rFonts w:ascii="微软雅黑" w:eastAsia="微软雅黑" w:hAnsi="微软雅黑" w:cs="微软雅黑" w:hint="eastAsia"/>
        </w:rPr>
        <w:t>储会</w:t>
      </w:r>
      <w:r>
        <w:rPr>
          <w:rFonts w:ascii="Malgun Gothic" w:eastAsia="Malgun Gothic" w:hAnsi="Malgun Gothic" w:cs="Malgun Gothic" w:hint="eastAsia"/>
        </w:rPr>
        <w:t>影</w:t>
      </w:r>
      <w:r>
        <w:rPr>
          <w:rFonts w:ascii="微软雅黑" w:eastAsia="微软雅黑" w:hAnsi="微软雅黑" w:cs="微软雅黑" w:hint="eastAsia"/>
        </w:rPr>
        <w:t>响</w:t>
      </w:r>
      <w:r>
        <w:rPr>
          <w:rFonts w:ascii="Malgun Gothic" w:eastAsia="Malgun Gothic" w:hAnsi="Malgun Gothic" w:cs="Malgun Gothic" w:hint="eastAsia"/>
        </w:rPr>
        <w:t>到不可</w:t>
      </w:r>
      <w:r>
        <w:rPr>
          <w:rFonts w:ascii="微软雅黑" w:eastAsia="微软雅黑" w:hAnsi="微软雅黑" w:cs="微软雅黑" w:hint="eastAsia"/>
        </w:rPr>
        <w:t>预</w:t>
      </w:r>
      <w:r>
        <w:rPr>
          <w:rFonts w:ascii="Malgun Gothic" w:eastAsia="Malgun Gothic" w:hAnsi="Malgun Gothic" w:cs="Malgun Gothic" w:hint="eastAsia"/>
        </w:rPr>
        <w:t>期的物理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，也</w:t>
      </w:r>
      <w:r>
        <w:rPr>
          <w:rFonts w:ascii="微软雅黑" w:eastAsia="微软雅黑" w:hAnsi="微软雅黑" w:cs="微软雅黑" w:hint="eastAsia"/>
        </w:rPr>
        <w:t>会导</w:t>
      </w:r>
      <w:r>
        <w:rPr>
          <w:rFonts w:ascii="Malgun Gothic" w:eastAsia="Malgun Gothic" w:hAnsi="Malgun Gothic" w:cs="Malgun Gothic" w:hint="eastAsia"/>
        </w:rPr>
        <w:t>致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行不正确的物理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。</w:t>
      </w:r>
    </w:p>
    <w:p w14:paraId="75AC69E0" w14:textId="77777777" w:rsidR="00A05362" w:rsidRDefault="00A05362" w:rsidP="00A05362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7266B3BA" w14:textId="77777777" w:rsidR="00A05362" w:rsidRDefault="00A05362" w:rsidP="00A05362">
      <w:r>
        <w:t>1）在kernel/proc.h的struct proc中新加kernelPageTable</w:t>
      </w:r>
    </w:p>
    <w:p w14:paraId="6909E26D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](https://img-blog.csdnimg.cn/20201111102954737.png?x-oss-process=image/watermark,type_ZmFuZ3poZW5naGVpdGk,shadow_10,text_aHR0cHM6Ly9ibG9nLmNzZG4ubmV0L3</w:t>
      </w:r>
      <w:r>
        <w:lastRenderedPageBreak/>
        <w:t>UwMTM1Nzc5OTY=,size_16,color_FFFFFF,t_70#pic_center)</w:t>
      </w:r>
    </w:p>
    <w:p w14:paraId="3B40532E" w14:textId="77777777" w:rsidR="00A05362" w:rsidRDefault="00A05362" w:rsidP="00A05362">
      <w:r>
        <w:t>2）修改kernel/vm.c，新增一</w:t>
      </w:r>
      <w:r>
        <w:rPr>
          <w:rFonts w:ascii="微软雅黑" w:eastAsia="微软雅黑" w:hAnsi="微软雅黑" w:cs="微软雅黑" w:hint="eastAsia"/>
        </w:rPr>
        <w:t>个</w:t>
      </w:r>
      <w:r>
        <w:t>vmmake()方法可以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建一</w:t>
      </w:r>
      <w:r>
        <w:rPr>
          <w:rFonts w:ascii="微软雅黑" w:eastAsia="微软雅黑" w:hAnsi="微软雅黑" w:cs="微软雅黑" w:hint="eastAsia"/>
        </w:rPr>
        <w:t>个内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表（不包含</w:t>
      </w:r>
      <w:r>
        <w:t>CLINT的映射）</w:t>
      </w:r>
    </w:p>
    <w:p w14:paraId="2DC3CE8C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](https://img-blog.csdnimg.cn/20201111103228867.png?x-oss-process=image/watermark,type_ZmFuZ3poZW5naGVpdGk,shadow_10,text_aHR0cHM6Ly9ibG9nLmNzZG4ubmV0L3UwMTM1Nzc5OTY=,size_16,color_FFFFFF,t_70#pic_center)</w:t>
      </w:r>
    </w:p>
    <w:p w14:paraId="4BD7AB99" w14:textId="77777777" w:rsidR="00A05362" w:rsidRDefault="00A05362" w:rsidP="00A05362">
      <w:r>
        <w:t>3）在kernel/vm.c，修改vminit()方法，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部由</w:t>
      </w:r>
      <w:r>
        <w:t>vmmake()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，此</w:t>
      </w:r>
      <w:r>
        <w:rPr>
          <w:rFonts w:ascii="微软雅黑" w:eastAsia="微软雅黑" w:hAnsi="微软雅黑" w:cs="微软雅黑" w:hint="eastAsia"/>
        </w:rPr>
        <w:t>处为</w:t>
      </w:r>
      <w:r>
        <w:rPr>
          <w:rFonts w:ascii="Malgun Gothic" w:eastAsia="Malgun Gothic" w:hAnsi="Malgun Gothic" w:cs="Malgun Gothic" w:hint="eastAsia"/>
        </w:rPr>
        <w:t>全局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程，另外加上</w:t>
      </w:r>
      <w:r>
        <w:t>CLINT的映射。</w:t>
      </w:r>
    </w:p>
    <w:p w14:paraId="2BDEE526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](https://img-blog.csdnimg.cn/20201111103505752.png?x-oss-process=image/watermark,type_ZmFuZ3poZW5naGVpdGk,shadow_10,text_aHR0cHM6Ly9ibG9nLmNzZG4ubmV0L3UwMTM1Nzc5OTY=,size_16,color_FFFFFF,t_70#pic_center)</w:t>
      </w:r>
    </w:p>
    <w:p w14:paraId="2109B11B" w14:textId="77777777" w:rsidR="00A05362" w:rsidRDefault="00A05362" w:rsidP="00A05362">
      <w:r>
        <w:t>4）在kernel/proc.c，修改procinit()方法，不再于此方法中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程分配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栈</w:t>
      </w:r>
    </w:p>
    <w:p w14:paraId="0BDC2B88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](https://img-blog.csdnimg.cn/2020111110385910.png?x-oss-process=image/watermark,type_ZmFuZ3poZW5naGVpdGk,shadow_10,text_aHR0cHM6Ly9ibG9nLmNzZG4ubmV0L3UwMTM1Nzc5OTY=,size_16,color_FFFFFF,t_70#pic_center)</w:t>
      </w:r>
    </w:p>
    <w:p w14:paraId="187EC844" w14:textId="77777777" w:rsidR="00A05362" w:rsidRDefault="00A05362" w:rsidP="00A05362">
      <w:r>
        <w:t>5）在kernel/proc.c，修改allocproc()，在此</w:t>
      </w:r>
      <w:r>
        <w:rPr>
          <w:rFonts w:ascii="微软雅黑" w:eastAsia="微软雅黑" w:hAnsi="微软雅黑" w:cs="微软雅黑" w:hint="eastAsia"/>
        </w:rPr>
        <w:t>时创</w:t>
      </w:r>
      <w:r>
        <w:rPr>
          <w:rFonts w:ascii="Malgun Gothic" w:eastAsia="Malgun Gothic" w:hAnsi="Malgun Gothic" w:cs="Malgun Gothic" w:hint="eastAsia"/>
        </w:rPr>
        <w:t>建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表上分配一</w:t>
      </w:r>
      <w:r>
        <w:rPr>
          <w:rFonts w:ascii="微软雅黑" w:eastAsia="微软雅黑" w:hAnsi="微软雅黑" w:cs="微软雅黑" w:hint="eastAsia"/>
        </w:rPr>
        <w:t>个内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栈</w:t>
      </w:r>
    </w:p>
    <w:p w14:paraId="52D59399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](https://img-blog.csdnimg.cn/2020111110414210.png?x-oss-process=image/watermark,type_ZmFuZ3poZW5naGVpdGk,shadow_10,text_aHR0cHM6Ly9ibG9nLmNzZG4ubmV0L3UwMTM1Nzc5OTY=,size_16,color_FFFFFF,t_70#pic_center)</w:t>
      </w:r>
    </w:p>
    <w:p w14:paraId="668C2594" w14:textId="77777777" w:rsidR="00A05362" w:rsidRDefault="00A05362" w:rsidP="00A05362">
      <w:r>
        <w:t>6）在kernel/proc.c，修改scheduler()，在swtch()切</w:t>
      </w:r>
      <w:r>
        <w:rPr>
          <w:rFonts w:ascii="微软雅黑" w:eastAsia="微软雅黑" w:hAnsi="微软雅黑" w:cs="微软雅黑" w:hint="eastAsia"/>
        </w:rPr>
        <w:t>换进</w:t>
      </w:r>
      <w:r>
        <w:rPr>
          <w:rFonts w:ascii="Malgun Gothic" w:eastAsia="Malgun Gothic" w:hAnsi="Malgun Gothic" w:cs="Malgun Gothic" w:hint="eastAsia"/>
        </w:rPr>
        <w:t>程前修改</w:t>
      </w:r>
      <w:r>
        <w:t>satp，保</w:t>
      </w:r>
      <w:r>
        <w:rPr>
          <w:rFonts w:ascii="微软雅黑" w:eastAsia="微软雅黑" w:hAnsi="微软雅黑" w:cs="微软雅黑" w:hint="eastAsia"/>
        </w:rPr>
        <w:t>证进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行期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用的是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表，切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完后再修改</w:t>
      </w:r>
      <w:r>
        <w:t>satp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全局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</w:p>
    <w:p w14:paraId="298A862B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](https://img-blog.csdnimg.cn/20201111105022352.png?x-oss-process=image/watermark,type_ZmFuZ3poZW5naGVpdGk,shadow_10,text_aHR0cHM6Ly9ibG9nLmNzZG4ubmV0L3UwMTM1Nzc5OTY=,size_16,color_FFFFFF,t_70#pic_center)</w:t>
      </w:r>
    </w:p>
    <w:p w14:paraId="4249EC93" w14:textId="77777777" w:rsidR="00A05362" w:rsidRDefault="00A05362" w:rsidP="00A05362">
      <w:r>
        <w:t>7）在kernel/vm.c，kvmpa()方法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行期</w:t>
      </w:r>
      <w:r>
        <w:rPr>
          <w:rFonts w:ascii="微软雅黑" w:eastAsia="微软雅黑" w:hAnsi="微软雅黑" w:cs="微软雅黑" w:hint="eastAsia"/>
        </w:rPr>
        <w:t>间调</w:t>
      </w:r>
      <w:r>
        <w:rPr>
          <w:rFonts w:ascii="Malgun Gothic" w:eastAsia="Malgun Gothic" w:hAnsi="Malgun Gothic" w:cs="Malgun Gothic" w:hint="eastAsia"/>
        </w:rPr>
        <w:t>用，此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需要修改</w:t>
      </w:r>
      <w:r>
        <w:rPr>
          <w:rFonts w:ascii="微软雅黑" w:eastAsia="微软雅黑" w:hAnsi="微软雅黑" w:cs="微软雅黑" w:hint="eastAsia"/>
        </w:rPr>
        <w:t>为获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表，而不是全局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</w:p>
    <w:p w14:paraId="29058BC9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](https://img-blog.csdnimg.cn/20201111105501451.png?x-oss-process=image/watermark,type_ZmFuZ3poZW5naGVpdGk,shadow_10,text_aHR0cHM6Ly9ibG9nLmNzZG4ubmV0L3UwMTM1Nzc5OTY=,size_16,color_FFFFFF,t_70#pic_center)</w:t>
      </w:r>
    </w:p>
    <w:p w14:paraId="54D06354" w14:textId="77777777" w:rsidR="00A05362" w:rsidRDefault="00A05362" w:rsidP="00A05362">
      <w:r>
        <w:t>myproc()方法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用，需要在</w:t>
      </w:r>
      <w:r>
        <w:t>proc.c</w:t>
      </w:r>
      <w:r>
        <w:rPr>
          <w:rFonts w:ascii="微软雅黑" w:eastAsia="微软雅黑" w:hAnsi="微软雅黑" w:cs="微软雅黑" w:hint="eastAsia"/>
        </w:rPr>
        <w:t>头</w:t>
      </w:r>
      <w:r>
        <w:rPr>
          <w:rFonts w:ascii="Malgun Gothic" w:eastAsia="Malgun Gothic" w:hAnsi="Malgun Gothic" w:cs="Malgun Gothic" w:hint="eastAsia"/>
        </w:rPr>
        <w:t>部添加</w:t>
      </w:r>
      <w:r>
        <w:rPr>
          <w:rFonts w:ascii="微软雅黑" w:eastAsia="微软雅黑" w:hAnsi="微软雅黑" w:cs="微软雅黑" w:hint="eastAsia"/>
        </w:rPr>
        <w:t>头</w:t>
      </w:r>
      <w:r>
        <w:rPr>
          <w:rFonts w:ascii="Malgun Gothic" w:eastAsia="Malgun Gothic" w:hAnsi="Malgun Gothic" w:cs="Malgun Gothic" w:hint="eastAsia"/>
        </w:rPr>
        <w:t>文件引用</w:t>
      </w:r>
    </w:p>
    <w:p w14:paraId="597F6807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t>片描述](https://img-blog.csdnimg.cn/20201111105638483.png#pic_center)</w:t>
      </w:r>
    </w:p>
    <w:p w14:paraId="07C6BE92" w14:textId="77777777" w:rsidR="00A05362" w:rsidRDefault="00A05362" w:rsidP="00A05362">
      <w:r>
        <w:t>8）在kernel/proc.c，修改freeproc()方法，添加</w:t>
      </w:r>
      <w:r>
        <w:rPr>
          <w:rFonts w:ascii="微软雅黑" w:eastAsia="微软雅黑" w:hAnsi="微软雅黑" w:cs="微软雅黑" w:hint="eastAsia"/>
        </w:rPr>
        <w:t>对进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表的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algun Gothic" w:eastAsia="Malgun Gothic" w:hAnsi="Malgun Gothic" w:cs="Malgun Gothic" w:hint="eastAsia"/>
        </w:rPr>
        <w:t>源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</w:p>
    <w:p w14:paraId="6E899B56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](https://img-blog.csdnimg.cn/20201111105945232.png?x-oss-process=image/watermark,type_ZmFuZ3poZW5naGVpdGk,shadow_10,text_aHR0cHM6Ly9ibG9nLmNzZG4ubmV0L3UwMTM1Nzc5OTY=,size_16,color_FFFFFF,t_70#pic_center)</w:t>
      </w:r>
    </w:p>
    <w:p w14:paraId="30192A34" w14:textId="77777777" w:rsidR="00A05362" w:rsidRDefault="00A05362" w:rsidP="00A05362">
      <w:r>
        <w:t>8）在kernel/proc.c，新增proc_free_kernel_pagetable()方法，用于</w:t>
      </w:r>
      <w:r>
        <w:rPr>
          <w:rFonts w:ascii="微软雅黑" w:eastAsia="微软雅黑" w:hAnsi="微软雅黑" w:cs="微软雅黑" w:hint="eastAsia"/>
        </w:rPr>
        <w:t>释</w:t>
      </w:r>
      <w:r>
        <w:rPr>
          <w:rFonts w:ascii="Malgun Gothic" w:eastAsia="Malgun Gothic" w:hAnsi="Malgun Gothic" w:cs="Malgun Gothic" w:hint="eastAsia"/>
        </w:rPr>
        <w:t>放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表指向的物理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存，以及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lastRenderedPageBreak/>
        <w:t>表本身</w:t>
      </w:r>
    </w:p>
    <w:p w14:paraId="5074DF63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](https://img-blog.csdnimg.cn/20201111110246807.png?x-oss-process=image/watermark,type_ZmFuZ3poZW5naGVpdGk,shadow_10,text_aHR0cHM6Ly9ibG9nLmNzZG4ubmV0L3UwMTM1Nzc5OTY=,size_16,color_FFFFFF,t_70#pic_center)</w:t>
      </w:r>
    </w:p>
    <w:p w14:paraId="2EAAB248" w14:textId="77777777" w:rsidR="00A05362" w:rsidRDefault="00A05362" w:rsidP="00A05362">
      <w:r>
        <w:t>## 3，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65863B69" w14:textId="77777777" w:rsidR="00A05362" w:rsidRDefault="00A05362" w:rsidP="00A05362">
      <w:r>
        <w:rPr>
          <w:rFonts w:ascii="微软雅黑" w:eastAsia="微软雅黑" w:hAnsi="微软雅黑" w:cs="微软雅黑" w:hint="eastAsia"/>
        </w:rPr>
        <w:t>启动</w:t>
      </w:r>
      <w:r>
        <w:t>xv6，成功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usertests</w:t>
      </w:r>
    </w:p>
    <w:p w14:paraId="69A22161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](https://img-blog.csdnimg.cn/2020111111055949.png?x-oss-process=image/watermark,type_ZmFuZ3poZW5naGVpdGk,shadow_10,text_aHR0cHM6Ly9ibG9nLmNzZG4ubmV0L3UwMTM1Nzc5OTY=,size_16,color_FFFFFF,t_70#pic_center)</w:t>
      </w:r>
    </w:p>
    <w:p w14:paraId="0BE77835" w14:textId="77777777" w:rsidR="00A05362" w:rsidRDefault="00A05362" w:rsidP="00A05362">
      <w:r>
        <w:t xml:space="preserve"># 三、Simplify copyin/copyinstr </w:t>
      </w:r>
    </w:p>
    <w:p w14:paraId="49FB474B" w14:textId="77777777" w:rsidR="00A05362" w:rsidRDefault="00A05362" w:rsidP="00A05362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7EAF15F" w14:textId="77777777" w:rsidR="00A05362" w:rsidRDefault="00A05362" w:rsidP="00A05362">
      <w:r>
        <w:t xml:space="preserve">    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核的</w:t>
      </w:r>
      <w:r>
        <w:t>copyin函</w:t>
      </w:r>
      <w:r>
        <w:rPr>
          <w:rFonts w:ascii="微软雅黑" w:eastAsia="微软雅黑" w:hAnsi="微软雅黑" w:cs="微软雅黑" w:hint="eastAsia"/>
        </w:rPr>
        <w:t>数读</w:t>
      </w:r>
      <w:r>
        <w:rPr>
          <w:rFonts w:ascii="Malgun Gothic" w:eastAsia="Malgun Gothic" w:hAnsi="Malgun Gothic" w:cs="Malgun Gothic" w:hint="eastAsia"/>
        </w:rPr>
        <w:t>取用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指向的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存。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先</w:t>
      </w:r>
      <w:r>
        <w:rPr>
          <w:rFonts w:ascii="微软雅黑" w:eastAsia="微软雅黑" w:hAnsi="微软雅黑" w:cs="微软雅黑" w:hint="eastAsia"/>
        </w:rPr>
        <w:t>将它们</w:t>
      </w:r>
      <w:r>
        <w:rPr>
          <w:rFonts w:ascii="Malgun Gothic" w:eastAsia="Malgun Gothic" w:hAnsi="Malgun Gothic" w:cs="Malgun Gothic" w:hint="eastAsia"/>
        </w:rPr>
        <w:t>翻</w:t>
      </w:r>
      <w:r>
        <w:rPr>
          <w:rFonts w:ascii="微软雅黑" w:eastAsia="微软雅黑" w:hAnsi="微软雅黑" w:cs="微软雅黑" w:hint="eastAsia"/>
        </w:rPr>
        <w:t>译为</w:t>
      </w:r>
      <w:r>
        <w:rPr>
          <w:rFonts w:ascii="Malgun Gothic" w:eastAsia="Malgun Gothic" w:hAnsi="Malgun Gothic" w:cs="Malgun Gothic" w:hint="eastAsia"/>
        </w:rPr>
        <w:t>物理地址（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核可以直接用）。通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t>walk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翻</w:t>
      </w:r>
      <w:r>
        <w:rPr>
          <w:rFonts w:ascii="微软雅黑" w:eastAsia="微软雅黑" w:hAnsi="微软雅黑" w:cs="微软雅黑" w:hint="eastAsia"/>
        </w:rPr>
        <w:t>译</w:t>
      </w:r>
      <w:r>
        <w:rPr>
          <w:rFonts w:ascii="Malgun Gothic" w:eastAsia="Malgun Gothic" w:hAnsi="Malgun Gothic" w:cs="Malgun Gothic" w:hint="eastAsia"/>
        </w:rPr>
        <w:t>。</w:t>
      </w:r>
    </w:p>
    <w:p w14:paraId="1B3A9D49" w14:textId="77777777" w:rsidR="00A05362" w:rsidRDefault="00A05362" w:rsidP="00A05362">
      <w:r>
        <w:t xml:space="preserve">    在此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的工作是</w:t>
      </w:r>
      <w:r>
        <w:rPr>
          <w:rFonts w:ascii="微软雅黑" w:eastAsia="微软雅黑" w:hAnsi="微软雅黑" w:cs="微软雅黑" w:hint="eastAsia"/>
        </w:rPr>
        <w:t>给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表添加用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映射，使得</w:t>
      </w:r>
      <w:r>
        <w:t>copyin可以直接使用用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。</w:t>
      </w:r>
    </w:p>
    <w:p w14:paraId="32B0AFD8" w14:textId="77777777" w:rsidR="00A05362" w:rsidRDefault="00A05362" w:rsidP="00A05362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3F56BF65" w14:textId="77777777" w:rsidR="00A05362" w:rsidRDefault="00A05362" w:rsidP="00A05362">
      <w:r>
        <w:t>1）在kernel/proc.c中，修改fork方法</w:t>
      </w:r>
    </w:p>
    <w:p w14:paraId="7DF95BEE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](https://img-blog.csdnimg.cn/20201111112110982.png?x-oss-process=image/watermark,type_ZmFuZ3poZW5naGVpdGk,shadow_10,text_aHR0cHM6Ly9ibG9nLmNzZG4ubmV0L3UwMTM1Nzc5OTY=,size_16,color_FFFFFF,t_70#pic_center)</w:t>
      </w:r>
    </w:p>
    <w:p w14:paraId="6248BC49" w14:textId="77777777" w:rsidR="00A05362" w:rsidRDefault="00A05362" w:rsidP="00A05362">
      <w:r>
        <w:t>2）在kernel/exec.c中，修改exec()，在用</w:t>
      </w:r>
      <w:r>
        <w:rPr>
          <w:rFonts w:ascii="微软雅黑" w:eastAsia="微软雅黑" w:hAnsi="微软雅黑" w:cs="微软雅黑" w:hint="eastAsia"/>
        </w:rPr>
        <w:t>户进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表重新生成完后，取消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表之前的映射，在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表，建立新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表的映射</w:t>
      </w:r>
    </w:p>
    <w:p w14:paraId="1B6C1C0E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](https://img-blog.csdnimg.cn/20201111112401759.png?x-oss-process=image/watermark,type_ZmFuZ3poZW5naGVpdGk,shadow_10,text_aHR0cHM6Ly9ibG9nLmNzZG4ubmV0L3UwMTM1Nzc5OTY=,size_16,color_FFFFFF,t_70#pic_center)</w:t>
      </w:r>
    </w:p>
    <w:p w14:paraId="1D7D0F44" w14:textId="77777777" w:rsidR="00A05362" w:rsidRDefault="00A05362" w:rsidP="00A05362"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添加用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地址不能大于</w:t>
      </w:r>
      <w:r>
        <w:t>PLIC的判</w:t>
      </w:r>
      <w:r>
        <w:rPr>
          <w:rFonts w:ascii="微软雅黑" w:eastAsia="微软雅黑" w:hAnsi="微软雅黑" w:cs="微软雅黑" w:hint="eastAsia"/>
        </w:rPr>
        <w:t>断</w:t>
      </w:r>
    </w:p>
    <w:p w14:paraId="61BF76CC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](https://img-blog.csdnimg.cn/20201111112730288.png?x-oss-process=image/watermark,type_ZmFuZ3poZW5naGVpdGk,shadow_10,text_aHR0cHM6Ly9ibG9nLmNzZG4ubmV0L3UwMTM1Nzc5OTY=,size_16,color_FFFFFF,t_70#pic_center)</w:t>
      </w:r>
    </w:p>
    <w:p w14:paraId="093D5AD0" w14:textId="77777777" w:rsidR="00A05362" w:rsidRDefault="00A05362" w:rsidP="00A05362">
      <w:r>
        <w:t>3）在sysproc.c中，修改sys_sbrk()，在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扩张</w:t>
      </w:r>
      <w:r>
        <w:rPr>
          <w:rFonts w:ascii="Malgun Gothic" w:eastAsia="Malgun Gothic" w:hAnsi="Malgun Gothic" w:cs="Malgun Gothic" w:hint="eastAsia"/>
        </w:rPr>
        <w:t>、</w:t>
      </w:r>
      <w:r>
        <w:rPr>
          <w:rFonts w:ascii="微软雅黑" w:eastAsia="微软雅黑" w:hAnsi="微软雅黑" w:cs="微软雅黑" w:hint="eastAsia"/>
        </w:rPr>
        <w:t>缩</w:t>
      </w:r>
      <w:r>
        <w:rPr>
          <w:rFonts w:ascii="Malgun Gothic" w:eastAsia="Malgun Gothic" w:hAnsi="Malgun Gothic" w:cs="Malgun Gothic" w:hint="eastAsia"/>
        </w:rPr>
        <w:t>小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，相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更改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核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表</w:t>
      </w:r>
    </w:p>
    <w:p w14:paraId="11D183DB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](https://img-blog.csdnimg.cn/20201111112926707.png?x-oss-process=image/watermark,type_ZmFuZ3poZW5naGVpdGk,shadow_10,text_aHR0cHM6Ly9ibG9nLmNzZG4ubmV0L3UwMTM1Nzc5OTY=,size_16,color_FFFFFF,t_70#pic_center)</w:t>
      </w:r>
    </w:p>
    <w:p w14:paraId="2DBC1511" w14:textId="77777777" w:rsidR="00A05362" w:rsidRDefault="00A05362" w:rsidP="00A05362">
      <w:r>
        <w:t>4）在kernel/defs.h中，添加copyin_new()、copyinstr_new()的</w:t>
      </w:r>
      <w:r>
        <w:rPr>
          <w:rFonts w:ascii="微软雅黑" w:eastAsia="微软雅黑" w:hAnsi="微软雅黑" w:cs="微软雅黑" w:hint="eastAsia"/>
        </w:rPr>
        <w:t>声</w:t>
      </w:r>
      <w:r>
        <w:rPr>
          <w:rFonts w:ascii="Malgun Gothic" w:eastAsia="Malgun Gothic" w:hAnsi="Malgun Gothic" w:cs="Malgun Gothic" w:hint="eastAsia"/>
        </w:rPr>
        <w:t>明</w:t>
      </w:r>
    </w:p>
    <w:p w14:paraId="238102F9" w14:textId="77777777" w:rsidR="00A05362" w:rsidRDefault="00A05362" w:rsidP="00A05362">
      <w:r>
        <w:lastRenderedPageBreak/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](https://img-blog.csdnimg.cn/20201111113427493.png#pic_center)</w:t>
      </w:r>
    </w:p>
    <w:p w14:paraId="275BBD1C" w14:textId="77777777" w:rsidR="00A05362" w:rsidRDefault="00A05362" w:rsidP="00A05362">
      <w:r>
        <w:t>5）在kernel/vm.c中，替</w:t>
      </w:r>
      <w:r>
        <w:rPr>
          <w:rFonts w:ascii="微软雅黑" w:eastAsia="微软雅黑" w:hAnsi="微软雅黑" w:cs="微软雅黑" w:hint="eastAsia"/>
        </w:rPr>
        <w:t>换</w:t>
      </w:r>
      <w:r>
        <w:t>copyin()、copyinstr()</w:t>
      </w:r>
      <w:r>
        <w:rPr>
          <w:rFonts w:ascii="微软雅黑" w:eastAsia="微软雅黑" w:hAnsi="微软雅黑" w:cs="微软雅黑" w:hint="eastAsia"/>
        </w:rPr>
        <w:t>为</w:t>
      </w:r>
      <w:r>
        <w:t>copyin_new()、copyinstr_new()</w:t>
      </w:r>
    </w:p>
    <w:p w14:paraId="0572ACEC" w14:textId="77777777" w:rsidR="00A0536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](https://img-blog.csdnimg.cn/20201111113515505.png?x-oss-process=image/watermark,type_ZmFuZ3poZW5naGVpdGk,shadow_10,text_aHR0cHM6Ly9ibG9nLmNzZG4ubmV0L3UwMTM1Nzc5OTY=,size_16,color_FFFFFF,t_70#pic_center)</w:t>
      </w:r>
    </w:p>
    <w:p w14:paraId="1B6093BB" w14:textId="77777777" w:rsidR="00A05362" w:rsidRDefault="00A05362" w:rsidP="00A05362">
      <w:r>
        <w:t>## 3，</w:t>
      </w:r>
      <w:r>
        <w:rPr>
          <w:rFonts w:ascii="微软雅黑" w:eastAsia="微软雅黑" w:hAnsi="微软雅黑" w:cs="微软雅黑" w:hint="eastAsia"/>
        </w:rPr>
        <w:t>测试结</w:t>
      </w:r>
      <w:r>
        <w:rPr>
          <w:rFonts w:ascii="Malgun Gothic" w:eastAsia="Malgun Gothic" w:hAnsi="Malgun Gothic" w:cs="Malgun Gothic" w:hint="eastAsia"/>
        </w:rPr>
        <w:t>果</w:t>
      </w:r>
    </w:p>
    <w:p w14:paraId="63103709" w14:textId="77777777" w:rsidR="00A05362" w:rsidRDefault="00A05362" w:rsidP="00A05362">
      <w:r>
        <w:t>在xv6-labs-2020下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make grade</w:t>
      </w:r>
    </w:p>
    <w:p w14:paraId="05367EAF" w14:textId="001C46C4" w:rsidR="00227192" w:rsidRDefault="00A05362" w:rsidP="00A05362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](https://img-blog.csdnimg.cn/20201111114226625.png?x-oss-process=image/watermark,type_ZmFuZ3poZW5naGVpdGk,shadow_10,text_aHR0cHM6Ly9ibG9nLmNzZG4ubmV0L3UwMTM1Nzc5OTY=,size_16,color_FFFFFF,t_70#pic_center)</w:t>
      </w:r>
    </w:p>
    <w:sectPr w:rsidR="00227192" w:rsidSect="00A053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C"/>
    <w:rsid w:val="0006123E"/>
    <w:rsid w:val="00280BE6"/>
    <w:rsid w:val="00A05362"/>
    <w:rsid w:val="00A613DC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91B6C-DC16-4A7F-9C21-439D0FD7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2021-03-18T02:35:00Z</dcterms:created>
  <dcterms:modified xsi:type="dcterms:W3CDTF">2021-03-18T02:35:00Z</dcterms:modified>
</cp:coreProperties>
</file>