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BBF" w:rsidRDefault="001C1241">
      <w:pPr>
        <w:pStyle w:val="a3"/>
      </w:pPr>
      <w:r>
        <w:rPr>
          <w:rFonts w:hint="eastAsia"/>
        </w:rPr>
        <w:t>人员</w:t>
      </w:r>
    </w:p>
    <w:p w:rsidR="008D1BBF" w:rsidRDefault="001C124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</w:t>
      </w:r>
      <w:r w:rsidR="00731342">
        <w:rPr>
          <w:rFonts w:hint="eastAsia"/>
          <w:sz w:val="28"/>
          <w:szCs w:val="28"/>
        </w:rPr>
        <w:t>通过吸取已有的视频学习网站地经验</w:t>
      </w:r>
      <w:r>
        <w:rPr>
          <w:rFonts w:hint="eastAsia"/>
          <w:sz w:val="28"/>
          <w:szCs w:val="28"/>
        </w:rPr>
        <w:t>，结合</w:t>
      </w:r>
      <w:r w:rsidR="00731342">
        <w:rPr>
          <w:rFonts w:hint="eastAsia"/>
          <w:sz w:val="28"/>
          <w:szCs w:val="28"/>
        </w:rPr>
        <w:t>大学地特点和大学生的特性</w:t>
      </w:r>
      <w:r>
        <w:rPr>
          <w:rFonts w:hint="eastAsia"/>
          <w:sz w:val="28"/>
          <w:szCs w:val="28"/>
        </w:rPr>
        <w:t>，设计</w:t>
      </w:r>
      <w:r w:rsidR="00731342">
        <w:rPr>
          <w:rFonts w:hint="eastAsia"/>
          <w:sz w:val="28"/>
          <w:szCs w:val="28"/>
        </w:rPr>
        <w:t>符合使用大学生学习模式的产品</w:t>
      </w:r>
      <w:r w:rsidR="00B25460">
        <w:rPr>
          <w:rFonts w:hint="eastAsia"/>
          <w:sz w:val="28"/>
          <w:szCs w:val="28"/>
        </w:rPr>
        <w:t>；</w:t>
      </w:r>
    </w:p>
    <w:p w:rsidR="008D1BBF" w:rsidRDefault="001C1241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</w:t>
      </w:r>
      <w:r w:rsidR="00731342">
        <w:rPr>
          <w:rFonts w:hint="eastAsia"/>
          <w:sz w:val="28"/>
          <w:szCs w:val="28"/>
        </w:rPr>
        <w:t>快速实现产品功能模块，</w:t>
      </w:r>
      <w:r w:rsidR="007B47F2">
        <w:rPr>
          <w:rFonts w:hint="eastAsia"/>
          <w:sz w:val="28"/>
          <w:szCs w:val="28"/>
        </w:rPr>
        <w:t>并且确保产品的稳定性，和交易量增长后的商品展示的支持</w:t>
      </w:r>
      <w:r w:rsidR="00B25460">
        <w:rPr>
          <w:rFonts w:hint="eastAsia"/>
          <w:sz w:val="28"/>
          <w:szCs w:val="28"/>
        </w:rPr>
        <w:t>；</w:t>
      </w:r>
    </w:p>
    <w:p w:rsidR="008D1BBF" w:rsidRDefault="00B2546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“学生”</w:t>
      </w:r>
      <w:r w:rsidR="001C1241"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有较多购买视频经验的“学生”，帮助分析学生购买视频的选择特点和“学生”的购物特征；</w:t>
      </w:r>
      <w:r>
        <w:rPr>
          <w:sz w:val="28"/>
          <w:szCs w:val="28"/>
        </w:rPr>
        <w:t xml:space="preserve"> </w:t>
      </w:r>
    </w:p>
    <w:p w:rsidR="008D1BBF" w:rsidRDefault="00B25460">
      <w:pPr>
        <w:ind w:leftChars="200" w:left="420"/>
      </w:pPr>
      <w:r>
        <w:rPr>
          <w:rFonts w:hint="eastAsia"/>
          <w:sz w:val="28"/>
          <w:szCs w:val="28"/>
        </w:rPr>
        <w:t>“老师”</w:t>
      </w:r>
      <w:r w:rsidR="001C1241">
        <w:rPr>
          <w:rFonts w:hint="eastAsia"/>
          <w:sz w:val="28"/>
          <w:szCs w:val="28"/>
        </w:rPr>
        <w:t>代表：有</w:t>
      </w:r>
      <w:r w:rsidR="00B437C3">
        <w:rPr>
          <w:rFonts w:hint="eastAsia"/>
          <w:sz w:val="28"/>
          <w:szCs w:val="28"/>
        </w:rPr>
        <w:t>上传视频、分析技能的“老师”</w:t>
      </w:r>
      <w:r w:rsidR="001C1241">
        <w:rPr>
          <w:rFonts w:hint="eastAsia"/>
          <w:sz w:val="28"/>
          <w:szCs w:val="28"/>
        </w:rPr>
        <w:t>，帮助分析“学生”需求等。</w:t>
      </w:r>
      <w:r w:rsidR="00B437C3">
        <w:t xml:space="preserve"> </w:t>
      </w:r>
    </w:p>
    <w:p w:rsidR="008D1BBF" w:rsidRDefault="001C1241">
      <w:pPr>
        <w:pStyle w:val="a3"/>
      </w:pPr>
      <w:r>
        <w:rPr>
          <w:rFonts w:hint="eastAsia"/>
        </w:rPr>
        <w:t>资金</w:t>
      </w:r>
    </w:p>
    <w:p w:rsidR="008D1BBF" w:rsidRDefault="001C124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8D1BBF" w:rsidRDefault="001C1241">
      <w:pPr>
        <w:pStyle w:val="a3"/>
      </w:pPr>
      <w:r>
        <w:rPr>
          <w:rFonts w:hint="eastAsia"/>
        </w:rPr>
        <w:t>设备</w:t>
      </w:r>
    </w:p>
    <w:p w:rsidR="008D1BBF" w:rsidRDefault="001C12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8D1BBF" w:rsidRDefault="001C1241">
      <w:pPr>
        <w:pStyle w:val="a3"/>
      </w:pPr>
      <w:r>
        <w:rPr>
          <w:rFonts w:hint="eastAsia"/>
        </w:rPr>
        <w:t>设施</w:t>
      </w:r>
    </w:p>
    <w:p w:rsidR="008D1BBF" w:rsidRDefault="001C124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bookmarkStart w:id="0" w:name="_GoBack"/>
      <w:bookmarkEnd w:id="0"/>
      <w:r>
        <w:rPr>
          <w:rFonts w:hint="eastAsia"/>
          <w:sz w:val="28"/>
          <w:szCs w:val="28"/>
        </w:rPr>
        <w:t>固定工作场地；</w:t>
      </w:r>
    </w:p>
    <w:sectPr w:rsidR="008D1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1241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31342"/>
    <w:rsid w:val="00760CCF"/>
    <w:rsid w:val="00763D84"/>
    <w:rsid w:val="00764BB3"/>
    <w:rsid w:val="00771CC5"/>
    <w:rsid w:val="00772E05"/>
    <w:rsid w:val="00775F09"/>
    <w:rsid w:val="007A5D7D"/>
    <w:rsid w:val="007A720F"/>
    <w:rsid w:val="007B47F2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1BBF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0B4D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5460"/>
    <w:rsid w:val="00B32F94"/>
    <w:rsid w:val="00B437C3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863B"/>
  <w15:docId w15:val="{29AFAA51-DD0E-4069-8156-F99289CED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雅茹 梁</cp:lastModifiedBy>
  <cp:revision>20</cp:revision>
  <dcterms:created xsi:type="dcterms:W3CDTF">2012-08-13T06:57:00Z</dcterms:created>
  <dcterms:modified xsi:type="dcterms:W3CDTF">2019-03-14T08:44:00Z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