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5395" w:rsidRDefault="00B24BA7" w:rsidP="00B24BA7">
      <w:pPr>
        <w:pStyle w:val="Title"/>
      </w:pPr>
      <w:r>
        <w:rPr>
          <w:rFonts w:hint="eastAsia"/>
        </w:rPr>
        <w:t>机场航站楼方案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大纲（初稿）</w:t>
      </w:r>
    </w:p>
    <w:p w:rsidR="00E45451" w:rsidRDefault="00E45451" w:rsidP="00E45451">
      <w:pPr>
        <w:autoSpaceDE w:val="0"/>
        <w:autoSpaceDN w:val="0"/>
        <w:adjustRightInd w:val="0"/>
        <w:spacing w:line="300" w:lineRule="atLeast"/>
        <w:rPr>
          <w:rFonts w:ascii="Calibri" w:eastAsia="DengXian" w:hAnsi="Calibri" w:cs="Calibri"/>
          <w:color w:val="000000"/>
          <w:sz w:val="32"/>
          <w:szCs w:val="32"/>
        </w:rPr>
      </w:pPr>
      <w:r>
        <w:rPr>
          <w:rFonts w:ascii="DengXian" w:eastAsia="DengXian" w:cs="DengXian" w:hint="eastAsia"/>
          <w:b/>
          <w:bCs/>
          <w:color w:val="000000"/>
          <w:sz w:val="29"/>
          <w:szCs w:val="29"/>
        </w:rPr>
        <w:t>首页</w:t>
      </w:r>
    </w:p>
    <w:p w:rsidR="00E45451" w:rsidRDefault="00E45451" w:rsidP="00E45451">
      <w:pPr>
        <w:autoSpaceDE w:val="0"/>
        <w:autoSpaceDN w:val="0"/>
        <w:adjustRightInd w:val="0"/>
        <w:spacing w:line="300" w:lineRule="atLeast"/>
        <w:rPr>
          <w:rFonts w:ascii="Calibri" w:eastAsia="DengXian" w:hAnsi="Calibri" w:cs="Calibri"/>
          <w:color w:val="000000"/>
          <w:sz w:val="32"/>
          <w:szCs w:val="32"/>
        </w:rPr>
      </w:pPr>
      <w:r>
        <w:rPr>
          <w:rFonts w:ascii="DengXian" w:eastAsia="DengXian" w:hAnsi="Calibri" w:cs="DengXian" w:hint="eastAsia"/>
          <w:color w:val="000000"/>
          <w:sz w:val="29"/>
          <w:szCs w:val="29"/>
        </w:rPr>
        <w:t>大标题</w:t>
      </w:r>
      <w:r>
        <w:rPr>
          <w:rFonts w:ascii="Calibri" w:eastAsia="DengXian" w:hAnsi="Calibri" w:cs="Calibri"/>
          <w:color w:val="000000"/>
          <w:sz w:val="29"/>
          <w:szCs w:val="29"/>
        </w:rPr>
        <w:t>+</w:t>
      </w:r>
      <w:r>
        <w:rPr>
          <w:rFonts w:ascii="DengXian" w:eastAsia="DengXian" w:hAnsi="Calibri" w:cs="DengXian" w:hint="eastAsia"/>
          <w:color w:val="000000"/>
          <w:sz w:val="29"/>
          <w:szCs w:val="29"/>
        </w:rPr>
        <w:t>小标题</w:t>
      </w:r>
    </w:p>
    <w:p w:rsidR="00E45451" w:rsidRDefault="00E45451" w:rsidP="00E45451">
      <w:pPr>
        <w:autoSpaceDE w:val="0"/>
        <w:autoSpaceDN w:val="0"/>
        <w:adjustRightInd w:val="0"/>
        <w:spacing w:line="300" w:lineRule="atLeast"/>
        <w:rPr>
          <w:rFonts w:ascii="Calibri" w:eastAsia="DengXian" w:hAnsi="Calibri" w:cs="Calibri"/>
          <w:color w:val="000000"/>
          <w:sz w:val="32"/>
          <w:szCs w:val="32"/>
        </w:rPr>
      </w:pPr>
      <w:r>
        <w:rPr>
          <w:rFonts w:ascii="DengXian" w:eastAsia="DengXian" w:hAnsi="Calibri" w:cs="DengXian" w:hint="eastAsia"/>
          <w:b/>
          <w:bCs/>
          <w:color w:val="000000"/>
          <w:sz w:val="29"/>
          <w:szCs w:val="29"/>
        </w:rPr>
        <w:t>公司简介</w:t>
      </w:r>
    </w:p>
    <w:p w:rsidR="00E45451" w:rsidRDefault="00E45451" w:rsidP="00E45451">
      <w:pPr>
        <w:autoSpaceDE w:val="0"/>
        <w:autoSpaceDN w:val="0"/>
        <w:adjustRightInd w:val="0"/>
        <w:spacing w:line="300" w:lineRule="atLeast"/>
        <w:rPr>
          <w:rFonts w:ascii="Calibri" w:eastAsia="DengXian" w:hAnsi="Calibri" w:cs="Calibri"/>
          <w:color w:val="000000"/>
          <w:sz w:val="32"/>
          <w:szCs w:val="32"/>
        </w:rPr>
      </w:pPr>
      <w:r>
        <w:rPr>
          <w:rFonts w:ascii="DengXian" w:eastAsia="DengXian" w:hAnsi="Calibri" w:cs="DengXian" w:hint="eastAsia"/>
          <w:color w:val="000000"/>
          <w:sz w:val="29"/>
          <w:szCs w:val="29"/>
        </w:rPr>
        <w:t>简略介绍公司，突出公司实力和特点，暂时可以定义公司名称为联业云科技</w:t>
      </w:r>
    </w:p>
    <w:p w:rsidR="00E45451" w:rsidRDefault="00E45451" w:rsidP="00E45451">
      <w:pPr>
        <w:autoSpaceDE w:val="0"/>
        <w:autoSpaceDN w:val="0"/>
        <w:adjustRightInd w:val="0"/>
        <w:spacing w:line="300" w:lineRule="atLeast"/>
        <w:rPr>
          <w:rFonts w:ascii="Calibri" w:eastAsia="DengXian" w:hAnsi="Calibri" w:cs="Calibri"/>
          <w:color w:val="000000"/>
          <w:sz w:val="32"/>
          <w:szCs w:val="32"/>
        </w:rPr>
      </w:pPr>
      <w:r>
        <w:rPr>
          <w:rFonts w:ascii="DengXian" w:eastAsia="DengXian" w:hAnsi="Calibri" w:cs="DengXian" w:hint="eastAsia"/>
          <w:b/>
          <w:bCs/>
          <w:color w:val="000000"/>
          <w:sz w:val="29"/>
          <w:szCs w:val="29"/>
        </w:rPr>
        <w:t>整体方案简述</w:t>
      </w:r>
    </w:p>
    <w:p w:rsidR="00E45451" w:rsidRDefault="00E45451" w:rsidP="00E45451">
      <w:pPr>
        <w:autoSpaceDE w:val="0"/>
        <w:autoSpaceDN w:val="0"/>
        <w:adjustRightInd w:val="0"/>
        <w:spacing w:line="300" w:lineRule="atLeast"/>
        <w:rPr>
          <w:rFonts w:ascii="Calibri" w:eastAsia="DengXian" w:hAnsi="Calibri" w:cs="Calibri"/>
          <w:color w:val="000000"/>
          <w:sz w:val="32"/>
          <w:szCs w:val="32"/>
        </w:rPr>
      </w:pPr>
      <w:r>
        <w:rPr>
          <w:rFonts w:ascii="DengXian" w:eastAsia="DengXian" w:hAnsi="Calibri" w:cs="DengXian" w:hint="eastAsia"/>
          <w:color w:val="000000"/>
          <w:sz w:val="29"/>
          <w:szCs w:val="29"/>
        </w:rPr>
        <w:t>联业云科技提供的分布式</w:t>
      </w:r>
      <w:r>
        <w:rPr>
          <w:rFonts w:ascii="Calibri" w:eastAsia="DengXian" w:hAnsi="Calibri" w:cs="Calibri"/>
          <w:color w:val="000000"/>
          <w:sz w:val="29"/>
          <w:szCs w:val="29"/>
        </w:rPr>
        <w:t>ERP</w:t>
      </w:r>
      <w:r>
        <w:rPr>
          <w:rFonts w:ascii="DengXian" w:eastAsia="DengXian" w:hAnsi="Calibri" w:cs="DengXian" w:hint="eastAsia"/>
          <w:color w:val="000000"/>
          <w:sz w:val="29"/>
          <w:szCs w:val="29"/>
        </w:rPr>
        <w:t>平台，是实现以物业公司为中心的物业管理功能的最佳云技术平台。可以非常高效的构建物业公司本身的管理功能，而且可以高效的构建业主方的</w:t>
      </w:r>
      <w:r>
        <w:rPr>
          <w:rFonts w:ascii="Calibri" w:eastAsia="DengXian" w:hAnsi="Calibri" w:cs="Calibri"/>
          <w:color w:val="000000"/>
          <w:sz w:val="29"/>
          <w:szCs w:val="29"/>
        </w:rPr>
        <w:t>ERP</w:t>
      </w:r>
      <w:r>
        <w:rPr>
          <w:rFonts w:ascii="DengXian" w:eastAsia="DengXian" w:hAnsi="Calibri" w:cs="DengXian" w:hint="eastAsia"/>
          <w:color w:val="000000"/>
          <w:sz w:val="29"/>
          <w:szCs w:val="29"/>
        </w:rPr>
        <w:t>功能，以及管理链上机构的</w:t>
      </w:r>
      <w:r>
        <w:rPr>
          <w:rFonts w:ascii="Calibri" w:eastAsia="DengXian" w:hAnsi="Calibri" w:cs="Calibri"/>
          <w:color w:val="000000"/>
          <w:sz w:val="29"/>
          <w:szCs w:val="29"/>
        </w:rPr>
        <w:t>ERP</w:t>
      </w:r>
      <w:r>
        <w:rPr>
          <w:rFonts w:ascii="DengXian" w:eastAsia="DengXian" w:hAnsi="Calibri" w:cs="DengXian" w:hint="eastAsia"/>
          <w:color w:val="000000"/>
          <w:sz w:val="29"/>
          <w:szCs w:val="29"/>
        </w:rPr>
        <w:t>功能，并且有机的将这些功能进行互联，从而形成以物业管理为纽带的以物业管理公司为核心的业态环境。</w:t>
      </w:r>
    </w:p>
    <w:p w:rsidR="00E45451" w:rsidRDefault="00E45451" w:rsidP="00E45451">
      <w:pPr>
        <w:autoSpaceDE w:val="0"/>
        <w:autoSpaceDN w:val="0"/>
        <w:adjustRightInd w:val="0"/>
        <w:spacing w:line="360" w:lineRule="atLeast"/>
        <w:rPr>
          <w:rFonts w:ascii="Calibri" w:eastAsia="DengXian" w:hAnsi="Calibri" w:cs="Calibri"/>
          <w:color w:val="000000"/>
          <w:sz w:val="32"/>
          <w:szCs w:val="32"/>
        </w:rPr>
      </w:pPr>
      <w:r>
        <w:rPr>
          <w:rFonts w:ascii="Calibri" w:eastAsia="DengXian" w:hAnsi="Calibri" w:cs="Calibri"/>
          <w:color w:val="000000"/>
          <w:sz w:val="29"/>
          <w:szCs w:val="29"/>
        </w:rPr>
        <w:t>….</w:t>
      </w:r>
    </w:p>
    <w:p w:rsidR="00E45451" w:rsidRDefault="00E45451" w:rsidP="00E45451">
      <w:pPr>
        <w:autoSpaceDE w:val="0"/>
        <w:autoSpaceDN w:val="0"/>
        <w:adjustRightInd w:val="0"/>
        <w:spacing w:line="300" w:lineRule="atLeast"/>
        <w:rPr>
          <w:rFonts w:ascii="Calibri" w:eastAsia="DengXian" w:hAnsi="Calibri" w:cs="Calibri"/>
          <w:color w:val="000000"/>
          <w:sz w:val="32"/>
          <w:szCs w:val="32"/>
        </w:rPr>
      </w:pPr>
      <w:r>
        <w:rPr>
          <w:rFonts w:ascii="DengXian" w:eastAsia="DengXian" w:hAnsi="Calibri" w:cs="DengXian" w:hint="eastAsia"/>
          <w:b/>
          <w:bCs/>
          <w:color w:val="000000"/>
          <w:sz w:val="29"/>
          <w:szCs w:val="29"/>
        </w:rPr>
        <w:t>方案特点</w:t>
      </w:r>
    </w:p>
    <w:p w:rsidR="00E45451" w:rsidRDefault="00E45451" w:rsidP="00E45451">
      <w:pPr>
        <w:autoSpaceDE w:val="0"/>
        <w:autoSpaceDN w:val="0"/>
        <w:adjustRightInd w:val="0"/>
        <w:spacing w:line="300" w:lineRule="atLeast"/>
        <w:rPr>
          <w:rFonts w:ascii="Calibri" w:eastAsia="DengXian" w:hAnsi="Calibri" w:cs="Calibri"/>
          <w:color w:val="000000"/>
          <w:sz w:val="32"/>
          <w:szCs w:val="32"/>
        </w:rPr>
      </w:pPr>
      <w:r>
        <w:rPr>
          <w:rFonts w:ascii="DengXian" w:eastAsia="DengXian" w:hAnsi="Calibri" w:cs="DengXian" w:hint="eastAsia"/>
          <w:color w:val="000000"/>
          <w:sz w:val="29"/>
          <w:szCs w:val="29"/>
        </w:rPr>
        <w:t>扩展性，扩张性，先进性（容易结合新技术），高效性，工作流化</w:t>
      </w:r>
      <w:r>
        <w:rPr>
          <w:rFonts w:ascii="Calibri" w:eastAsia="DengXian" w:hAnsi="Calibri" w:cs="Calibri"/>
          <w:color w:val="000000"/>
          <w:sz w:val="29"/>
          <w:szCs w:val="29"/>
        </w:rPr>
        <w:t>….</w:t>
      </w:r>
    </w:p>
    <w:p w:rsidR="00E45451" w:rsidRDefault="00E45451" w:rsidP="00E45451">
      <w:pPr>
        <w:autoSpaceDE w:val="0"/>
        <w:autoSpaceDN w:val="0"/>
        <w:adjustRightInd w:val="0"/>
        <w:spacing w:line="300" w:lineRule="atLeast"/>
        <w:rPr>
          <w:rFonts w:ascii="Calibri" w:eastAsia="DengXian" w:hAnsi="Calibri" w:cs="Calibri"/>
          <w:color w:val="000000"/>
          <w:sz w:val="32"/>
          <w:szCs w:val="32"/>
        </w:rPr>
      </w:pPr>
      <w:r>
        <w:rPr>
          <w:rFonts w:ascii="DengXian" w:eastAsia="DengXian" w:hAnsi="Calibri" w:cs="DengXian" w:hint="eastAsia"/>
          <w:b/>
          <w:bCs/>
          <w:color w:val="000000"/>
          <w:sz w:val="29"/>
          <w:szCs w:val="29"/>
        </w:rPr>
        <w:t>功能简述</w:t>
      </w:r>
    </w:p>
    <w:p w:rsidR="00E45451" w:rsidRDefault="00E45451" w:rsidP="00E45451">
      <w:pPr>
        <w:autoSpaceDE w:val="0"/>
        <w:autoSpaceDN w:val="0"/>
        <w:adjustRightInd w:val="0"/>
        <w:spacing w:line="300" w:lineRule="atLeast"/>
        <w:rPr>
          <w:rFonts w:ascii="Calibri" w:eastAsia="DengXian" w:hAnsi="Calibri" w:cs="Calibri"/>
          <w:color w:val="000000"/>
          <w:sz w:val="32"/>
          <w:szCs w:val="32"/>
        </w:rPr>
      </w:pPr>
      <w:r>
        <w:rPr>
          <w:rFonts w:ascii="DengXian" w:eastAsia="DengXian" w:hAnsi="Calibri" w:cs="DengXian" w:hint="eastAsia"/>
          <w:color w:val="000000"/>
          <w:sz w:val="29"/>
          <w:szCs w:val="29"/>
        </w:rPr>
        <w:t>构建组织框架（机构，关联机构，内部单位）</w:t>
      </w:r>
    </w:p>
    <w:p w:rsidR="00E45451" w:rsidRDefault="00E45451" w:rsidP="00E45451">
      <w:pPr>
        <w:autoSpaceDE w:val="0"/>
        <w:autoSpaceDN w:val="0"/>
        <w:adjustRightInd w:val="0"/>
        <w:spacing w:line="300" w:lineRule="atLeast"/>
        <w:rPr>
          <w:rFonts w:ascii="Calibri" w:eastAsia="DengXian" w:hAnsi="Calibri" w:cs="Calibri"/>
          <w:color w:val="000000"/>
          <w:sz w:val="32"/>
          <w:szCs w:val="32"/>
        </w:rPr>
      </w:pPr>
      <w:r>
        <w:rPr>
          <w:rFonts w:ascii="DengXian" w:eastAsia="DengXian" w:hAnsi="Calibri" w:cs="DengXian" w:hint="eastAsia"/>
          <w:color w:val="000000"/>
          <w:sz w:val="29"/>
          <w:szCs w:val="29"/>
        </w:rPr>
        <w:t>角色和人员管理（基础的员工管理和客户管理）</w:t>
      </w:r>
    </w:p>
    <w:p w:rsidR="00E45451" w:rsidRDefault="00E45451" w:rsidP="00E45451">
      <w:pPr>
        <w:autoSpaceDE w:val="0"/>
        <w:autoSpaceDN w:val="0"/>
        <w:adjustRightInd w:val="0"/>
        <w:spacing w:line="300" w:lineRule="atLeast"/>
        <w:rPr>
          <w:rFonts w:ascii="Calibri" w:eastAsia="DengXian" w:hAnsi="Calibri" w:cs="Calibri"/>
          <w:color w:val="000000"/>
          <w:sz w:val="32"/>
          <w:szCs w:val="32"/>
        </w:rPr>
      </w:pPr>
      <w:r>
        <w:rPr>
          <w:rFonts w:ascii="DengXian" w:eastAsia="DengXian" w:hAnsi="Calibri" w:cs="DengXian" w:hint="eastAsia"/>
          <w:color w:val="000000"/>
          <w:sz w:val="29"/>
          <w:szCs w:val="29"/>
        </w:rPr>
        <w:t>设备管理</w:t>
      </w:r>
    </w:p>
    <w:p w:rsidR="00E45451" w:rsidRDefault="00E45451" w:rsidP="00E45451">
      <w:pPr>
        <w:autoSpaceDE w:val="0"/>
        <w:autoSpaceDN w:val="0"/>
        <w:adjustRightInd w:val="0"/>
        <w:spacing w:line="300" w:lineRule="atLeast"/>
        <w:rPr>
          <w:rFonts w:ascii="Calibri" w:eastAsia="DengXian" w:hAnsi="Calibri" w:cs="Calibri"/>
          <w:color w:val="000000"/>
          <w:sz w:val="32"/>
          <w:szCs w:val="32"/>
        </w:rPr>
      </w:pPr>
      <w:r>
        <w:rPr>
          <w:rFonts w:ascii="DengXian" w:eastAsia="DengXian" w:hAnsi="Calibri" w:cs="DengXian" w:hint="eastAsia"/>
          <w:color w:val="000000"/>
          <w:sz w:val="29"/>
          <w:szCs w:val="29"/>
        </w:rPr>
        <w:t>清洁任务管理</w:t>
      </w:r>
    </w:p>
    <w:p w:rsidR="00E45451" w:rsidRDefault="00E45451" w:rsidP="00E45451">
      <w:pPr>
        <w:autoSpaceDE w:val="0"/>
        <w:autoSpaceDN w:val="0"/>
        <w:adjustRightInd w:val="0"/>
        <w:spacing w:line="300" w:lineRule="atLeast"/>
        <w:rPr>
          <w:rFonts w:ascii="Calibri" w:eastAsia="DengXian" w:hAnsi="Calibri" w:cs="Calibri"/>
          <w:color w:val="000000"/>
          <w:sz w:val="32"/>
          <w:szCs w:val="32"/>
        </w:rPr>
      </w:pPr>
      <w:r>
        <w:rPr>
          <w:rFonts w:ascii="DengXian" w:eastAsia="DengXian" w:hAnsi="Calibri" w:cs="DengXian" w:hint="eastAsia"/>
          <w:color w:val="000000"/>
          <w:sz w:val="29"/>
          <w:szCs w:val="29"/>
        </w:rPr>
        <w:t>质量追踪和管理（需要引入一些</w:t>
      </w:r>
      <w:r>
        <w:rPr>
          <w:rFonts w:ascii="Calibri" w:eastAsia="DengXian" w:hAnsi="Calibri" w:cs="Calibri"/>
          <w:color w:val="000000"/>
          <w:sz w:val="29"/>
          <w:szCs w:val="29"/>
        </w:rPr>
        <w:t>AI</w:t>
      </w:r>
      <w:r>
        <w:rPr>
          <w:rFonts w:ascii="DengXian" w:eastAsia="DengXian" w:hAnsi="Calibri" w:cs="DengXian" w:hint="eastAsia"/>
          <w:color w:val="000000"/>
          <w:sz w:val="29"/>
          <w:szCs w:val="29"/>
        </w:rPr>
        <w:t>和大数据处理技术）</w:t>
      </w:r>
    </w:p>
    <w:p w:rsidR="00E45451" w:rsidRDefault="00E45451" w:rsidP="00E45451">
      <w:pPr>
        <w:autoSpaceDE w:val="0"/>
        <w:autoSpaceDN w:val="0"/>
        <w:adjustRightInd w:val="0"/>
        <w:spacing w:line="300" w:lineRule="atLeast"/>
        <w:rPr>
          <w:rFonts w:ascii="Calibri" w:eastAsia="DengXian" w:hAnsi="Calibri" w:cs="Calibri"/>
          <w:color w:val="000000"/>
          <w:sz w:val="32"/>
          <w:szCs w:val="32"/>
        </w:rPr>
      </w:pPr>
      <w:r>
        <w:rPr>
          <w:rFonts w:ascii="DengXian" w:eastAsia="DengXian" w:hAnsi="Calibri" w:cs="DengXian" w:hint="eastAsia"/>
          <w:color w:val="000000"/>
          <w:sz w:val="29"/>
          <w:szCs w:val="29"/>
        </w:rPr>
        <w:t>故障追踪和管理</w:t>
      </w:r>
    </w:p>
    <w:p w:rsidR="00E45451" w:rsidRDefault="00E45451" w:rsidP="00E45451">
      <w:pPr>
        <w:autoSpaceDE w:val="0"/>
        <w:autoSpaceDN w:val="0"/>
        <w:adjustRightInd w:val="0"/>
        <w:spacing w:line="300" w:lineRule="atLeast"/>
        <w:rPr>
          <w:rFonts w:ascii="Calibri" w:eastAsia="DengXian" w:hAnsi="Calibri" w:cs="Calibri"/>
          <w:color w:val="000000"/>
          <w:sz w:val="32"/>
          <w:szCs w:val="32"/>
        </w:rPr>
      </w:pPr>
      <w:r>
        <w:rPr>
          <w:rFonts w:ascii="DengXian" w:eastAsia="DengXian" w:hAnsi="Calibri" w:cs="DengXian" w:hint="eastAsia"/>
          <w:color w:val="000000"/>
          <w:sz w:val="29"/>
          <w:szCs w:val="29"/>
        </w:rPr>
        <w:t>场地管理</w:t>
      </w:r>
    </w:p>
    <w:p w:rsidR="00E45451" w:rsidRDefault="00E45451" w:rsidP="00E45451">
      <w:pPr>
        <w:autoSpaceDE w:val="0"/>
        <w:autoSpaceDN w:val="0"/>
        <w:adjustRightInd w:val="0"/>
        <w:spacing w:line="300" w:lineRule="atLeast"/>
        <w:rPr>
          <w:rFonts w:ascii="Calibri" w:eastAsia="DengXian" w:hAnsi="Calibri" w:cs="Calibri"/>
          <w:color w:val="000000"/>
          <w:sz w:val="32"/>
          <w:szCs w:val="32"/>
        </w:rPr>
      </w:pPr>
      <w:r>
        <w:rPr>
          <w:rFonts w:ascii="DengXian" w:eastAsia="DengXian" w:hAnsi="Calibri" w:cs="DengXian" w:hint="eastAsia"/>
          <w:color w:val="000000"/>
          <w:sz w:val="29"/>
          <w:szCs w:val="29"/>
        </w:rPr>
        <w:t>员工绩效管理</w:t>
      </w:r>
    </w:p>
    <w:p w:rsidR="00E45451" w:rsidRDefault="00E45451" w:rsidP="00E45451">
      <w:pPr>
        <w:autoSpaceDE w:val="0"/>
        <w:autoSpaceDN w:val="0"/>
        <w:adjustRightInd w:val="0"/>
        <w:spacing w:line="300" w:lineRule="atLeast"/>
        <w:rPr>
          <w:rFonts w:ascii="Calibri" w:eastAsia="DengXian" w:hAnsi="Calibri" w:cs="Calibri"/>
          <w:color w:val="000000"/>
          <w:sz w:val="32"/>
          <w:szCs w:val="32"/>
        </w:rPr>
      </w:pPr>
      <w:r>
        <w:rPr>
          <w:rFonts w:ascii="DengXian" w:eastAsia="DengXian" w:hAnsi="Calibri" w:cs="DengXian" w:hint="eastAsia"/>
          <w:b/>
          <w:bCs/>
          <w:color w:val="000000"/>
          <w:sz w:val="29"/>
          <w:szCs w:val="29"/>
        </w:rPr>
        <w:t>结束语</w:t>
      </w:r>
    </w:p>
    <w:p w:rsidR="00B24BA7" w:rsidRPr="00B24BA7" w:rsidRDefault="00B24BA7" w:rsidP="00B24BA7">
      <w:bookmarkStart w:id="0" w:name="_GoBack"/>
      <w:bookmarkEnd w:id="0"/>
    </w:p>
    <w:sectPr w:rsidR="00B24BA7" w:rsidRPr="00B24BA7" w:rsidSect="00C35AF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BA7"/>
    <w:rsid w:val="00485395"/>
    <w:rsid w:val="00B24BA7"/>
    <w:rsid w:val="00C35AFF"/>
    <w:rsid w:val="00E45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CEF69E"/>
  <w15:chartTrackingRefBased/>
  <w15:docId w15:val="{E14A042B-F09B-6941-BC1C-5130BFCD7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4BA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BA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Jian Feng</dc:creator>
  <cp:keywords/>
  <dc:description/>
  <cp:lastModifiedBy>Wang, Jian Feng</cp:lastModifiedBy>
  <cp:revision>2</cp:revision>
  <dcterms:created xsi:type="dcterms:W3CDTF">2018-03-12T01:56:00Z</dcterms:created>
  <dcterms:modified xsi:type="dcterms:W3CDTF">2018-03-12T01:57:00Z</dcterms:modified>
</cp:coreProperties>
</file>