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C029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E14D"/>
                <w:sz w:val="34"/>
                <w:szCs w:val="34"/>
              </w:rPr>
              <w:t xml:space="preserve">광고 표현 번역하기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FFFFFF"/>
                <w:sz w:val="19"/>
                <w:szCs w:val="19"/>
              </w:rPr>
              <w:t xml:space="preserve">유해정보 리터러시 6차시 · 개인 활동지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F4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291D"/>
                <w:sz w:val="15"/>
                <w:szCs w:val="15"/>
              </w:rPr>
              <w:t xml:space="preserve">오늘의 질문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291D"/>
                <w:sz w:val="22"/>
                <w:szCs w:val="22"/>
              </w:rPr>
              <w:t xml:space="preserve">광고의 과장 표현은 무엇을 숨기고, 몸에 대한 광고 메시지는 내 선택에 어떤 영향을 줄까요?</w:t>
            </w:r>
          </w:p>
        </w:tc>
      </w:tr>
    </w:tbl>
    <w:p>
      <w:pPr>
        <w:keepNext/>
        <w:shd w:fill="C0291D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E14D"/>
          <w:sz w:val="23"/>
          <w:szCs w:val="23"/>
        </w:rPr>
        <w:t xml:space="preserve">  활동 1. 3초 문구 판정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수업용으로 만든 가상 문구예요. 끌리는 정도와 믿을 만한 정도를 따로 표시해요.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300"/>
        <w:gridCol w:w="2300"/>
        <w:gridCol w:w="2388"/>
      </w:tblGrid>
      <w:tr>
        <w:trPr>
          <w:cantSplit/>
        </w:trPr>
        <w:tc>
          <w:tcPr>
            <w:tcW w:type="dxa" w:w="65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C029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C029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문구 (가상)</w:t>
            </w:r>
          </w:p>
        </w:tc>
        <w:tc>
          <w:tcPr>
            <w:tcW w:type="dxa" w:w="2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C029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끌리는 정도</w:t>
            </w:r>
          </w:p>
        </w:tc>
        <w:tc>
          <w:tcPr>
            <w:tcW w:type="dxa" w:w="238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C029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믿을 만한 정도</w:t>
            </w:r>
          </w:p>
        </w:tc>
      </w:tr>
      <w:tr>
        <w:trPr>
          <w:cantSplit/>
          <w:trHeight w:val="760" w:hRule="atLeast"/>
        </w:trPr>
        <w:tc>
          <w:tcPr>
            <w:tcW w:type="dxa" w:w="65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F4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291D"/>
                <w:sz w:val="24"/>
                <w:szCs w:val="24"/>
              </w:rPr>
              <w:t xml:space="preserve">A</w:t>
            </w:r>
          </w:p>
        </w:tc>
        <w:tc>
          <w:tcPr>
            <w:tcW w:type="dxa" w:w="4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“일주일 만에 확 빠져요!”</w:t>
            </w:r>
          </w:p>
        </w:tc>
        <w:tc>
          <w:tcPr>
            <w:tcW w:type="dxa" w:w="2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많이  □ 보통  □ 적게</w:t>
            </w:r>
          </w:p>
        </w:tc>
        <w:tc>
          <w:tcPr>
            <w:tcW w:type="dxa" w:w="238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많이  □ 보통  □ 적게</w:t>
            </w:r>
          </w:p>
        </w:tc>
      </w:tr>
      <w:tr>
        <w:trPr>
          <w:cantSplit/>
          <w:trHeight w:val="760" w:hRule="atLeast"/>
        </w:trPr>
        <w:tc>
          <w:tcPr>
            <w:tcW w:type="dxa" w:w="65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F4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291D"/>
                <w:sz w:val="24"/>
                <w:szCs w:val="24"/>
              </w:rPr>
              <w:t xml:space="preserve">B</w:t>
            </w:r>
          </w:p>
        </w:tc>
        <w:tc>
          <w:tcPr>
            <w:tcW w:type="dxa" w:w="4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“전문가가 인정한 성분! 부작용 걱정 없어요.”</w:t>
            </w:r>
          </w:p>
        </w:tc>
        <w:tc>
          <w:tcPr>
            <w:tcW w:type="dxa" w:w="2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많이  □ 보통  □ 적게</w:t>
            </w:r>
          </w:p>
        </w:tc>
        <w:tc>
          <w:tcPr>
            <w:tcW w:type="dxa" w:w="238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많이  □ 보통  □ 적게</w:t>
            </w:r>
          </w:p>
        </w:tc>
      </w:tr>
      <w:tr>
        <w:trPr>
          <w:cantSplit/>
          <w:trHeight w:val="760" w:hRule="atLeast"/>
        </w:trPr>
        <w:tc>
          <w:tcPr>
            <w:tcW w:type="dxa" w:w="65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F4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291D"/>
                <w:sz w:val="24"/>
                <w:szCs w:val="24"/>
              </w:rPr>
              <w:t xml:space="preserve">C</w:t>
            </w:r>
          </w:p>
        </w:tc>
        <w:tc>
          <w:tcPr>
            <w:tcW w:type="dxa" w:w="4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“규칙적인 식사와 몸을 움직이는 습관이 건강한 몸 관리의 기본이에요.” (공공기관 건강 안내 자료, 2026. 9.)</w:t>
            </w:r>
          </w:p>
        </w:tc>
        <w:tc>
          <w:tcPr>
            <w:tcW w:type="dxa" w:w="2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많이  □ 보통  □ 적게</w:t>
            </w:r>
          </w:p>
        </w:tc>
        <w:tc>
          <w:tcPr>
            <w:tcW w:type="dxa" w:w="238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많이  □ 보통  □ 적게</w:t>
            </w:r>
          </w:p>
        </w:tc>
      </w:tr>
    </w:tbl>
    <w:p>
      <w:pPr>
        <w:keepNext/>
        <w:shd w:fill="C0291D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E14D"/>
          <w:sz w:val="23"/>
          <w:szCs w:val="23"/>
        </w:rPr>
        <w:t xml:space="preserve">  과장 표현 5유형 (선생님과 함께 살펴봐요)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3300"/>
        <w:gridCol w:w="2638"/>
      </w:tblGrid>
      <w:tr>
        <w:trPr>
          <w:cantSplit/>
        </w:trPr>
        <w:tc>
          <w:tcPr>
            <w:tcW w:type="dxa" w:w="1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8E1D1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8E1D1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이런 말</w:t>
            </w:r>
          </w:p>
        </w:tc>
        <w:tc>
          <w:tcPr>
            <w:tcW w:type="dxa" w:w="3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8E1D1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 말이 숨기는 것</w:t>
            </w:r>
          </w:p>
        </w:tc>
        <w:tc>
          <w:tcPr>
            <w:tcW w:type="dxa" w:w="2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8E1D1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내가 찾은 예 (가상 광고 밖에서)</w:t>
            </w:r>
          </w:p>
        </w:tc>
      </w:tr>
      <w:tr>
        <w:trPr>
          <w:cantSplit/>
          <w:trHeight w:val="560" w:hRule="atLeast"/>
        </w:trPr>
        <w:tc>
          <w:tcPr>
            <w:tcW w:type="dxa" w:w="1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㉠ 단정</w:t>
            </w:r>
          </w:p>
        </w:tc>
        <w:tc>
          <w:tcPr>
            <w:tcW w:type="dxa" w:w="24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“확”, “걱정 없어요”</w:t>
            </w:r>
          </w:p>
        </w:tc>
        <w:tc>
          <w:tcPr>
            <w:tcW w:type="dxa" w:w="3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조건과 사람마다 다른 점</w:t>
            </w:r>
          </w:p>
        </w:tc>
        <w:tc>
          <w:tcPr>
            <w:tcW w:type="dxa" w:w="2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60" w:hRule="atLeast"/>
        </w:trPr>
        <w:tc>
          <w:tcPr>
            <w:tcW w:type="dxa" w:w="1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㉡ 속도</w:t>
            </w:r>
          </w:p>
        </w:tc>
        <w:tc>
          <w:tcPr>
            <w:tcW w:type="dxa" w:w="24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“일주일 만에”</w:t>
            </w:r>
          </w:p>
        </w:tc>
        <w:tc>
          <w:tcPr>
            <w:tcW w:type="dxa" w:w="3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몇 명에게, 어떤 조건에서</w:t>
            </w:r>
          </w:p>
        </w:tc>
        <w:tc>
          <w:tcPr>
            <w:tcW w:type="dxa" w:w="2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60" w:hRule="atLeast"/>
        </w:trPr>
        <w:tc>
          <w:tcPr>
            <w:tcW w:type="dxa" w:w="1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㉢ 전후·체험담</w:t>
            </w:r>
          </w:p>
        </w:tc>
        <w:tc>
          <w:tcPr>
            <w:tcW w:type="dxa" w:w="24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“나는 달라졌어요”</w:t>
            </w:r>
          </w:p>
        </w:tc>
        <w:tc>
          <w:tcPr>
            <w:tcW w:type="dxa" w:w="3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한 사람의 경험일 뿐</w:t>
            </w:r>
          </w:p>
        </w:tc>
        <w:tc>
          <w:tcPr>
            <w:tcW w:type="dxa" w:w="2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60" w:hRule="atLeast"/>
        </w:trPr>
        <w:tc>
          <w:tcPr>
            <w:tcW w:type="dxa" w:w="1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㉣ 권위 빌리기</w:t>
            </w:r>
          </w:p>
        </w:tc>
        <w:tc>
          <w:tcPr>
            <w:tcW w:type="dxa" w:w="24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“전문가가 인정”</w:t>
            </w:r>
          </w:p>
        </w:tc>
        <w:tc>
          <w:tcPr>
            <w:tcW w:type="dxa" w:w="3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누가, 무엇을 근거로?</w:t>
            </w:r>
          </w:p>
        </w:tc>
        <w:tc>
          <w:tcPr>
            <w:tcW w:type="dxa" w:w="2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60" w:hRule="atLeast"/>
        </w:trPr>
        <w:tc>
          <w:tcPr>
            <w:tcW w:type="dxa" w:w="1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㉤ 재촉</w:t>
            </w:r>
          </w:p>
        </w:tc>
        <w:tc>
          <w:tcPr>
            <w:tcW w:type="dxa" w:w="24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“오늘만”, “마감 임박”</w:t>
            </w:r>
          </w:p>
        </w:tc>
        <w:tc>
          <w:tcPr>
            <w:tcW w:type="dxa" w:w="33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생각할 시간</w:t>
            </w:r>
          </w:p>
        </w:tc>
        <w:tc>
          <w:tcPr>
            <w:tcW w:type="dxa" w:w="2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10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※ 후기·체험담·협찬은 다음 시간에 더 자세히 다뤄요.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C029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E14D"/>
                <w:sz w:val="34"/>
                <w:szCs w:val="34"/>
              </w:rPr>
              <w:t xml:space="preserve">광고 번역기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FFFFFF"/>
                <w:sz w:val="19"/>
                <w:szCs w:val="19"/>
              </w:rPr>
              <w:t xml:space="preserve">모둠 활동지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모둠        모둠원: ______________________________________</w:t>
      </w:r>
    </w:p>
    <w:p>
      <w:pPr>
        <w:keepNext/>
        <w:shd w:fill="C0291D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E14D"/>
          <w:sz w:val="23"/>
          <w:szCs w:val="23"/>
        </w:rPr>
        <w:t xml:space="preserve">  활동 2. 과장 표현을 정확한 말로 번역해요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예) “일주일 만에 확 빠져요” → “몇 명에게, 어떤 조건에서 나온 결과인지 말하지 않았어요.”  번역은 정답 하나가 아니라 ‘무엇이 빠졌는지’ 말하는 연습이에요.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F4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우리 모둠 카드</w:t>
            </w:r>
          </w:p>
        </w:tc>
        <w:tc>
          <w:tcPr>
            <w:tcW w:type="dxa" w:w="70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세트 ____번 (광고 카드는 마지막 쪽)</w:t>
            </w:r>
          </w:p>
        </w:tc>
      </w:tr>
      <w:tr>
        <w:trPr>
          <w:cantSplit/>
          <w:trHeight w:val="900" w:hRule="atLeast"/>
        </w:trPr>
        <w:tc>
          <w:tcPr>
            <w:tcW w:type="dxa" w:w="26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과장 표현에 밑줄 · 유형 (㉠~㉤)</w:t>
            </w:r>
          </w:p>
        </w:tc>
        <w:tc>
          <w:tcPr>
            <w:tcW w:type="dxa" w:w="70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① (                    ) → ㉠㉡㉢㉣㉤     ② (                    ) → ㉠㉡㉢㉣㉤</w:t>
            </w:r>
          </w:p>
        </w:tc>
      </w:tr>
      <w:tr>
        <w:trPr>
          <w:cantSplit/>
          <w:trHeight w:val="900" w:hRule="atLeast"/>
        </w:trPr>
        <w:tc>
          <w:tcPr>
            <w:tcW w:type="dxa" w:w="26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정확한 말로 번역</w:t>
            </w:r>
          </w:p>
        </w:tc>
        <w:tc>
          <w:tcPr>
            <w:tcW w:type="dxa" w:w="70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① “               ” → “                              ”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② “               ” → “                              ”</w:t>
            </w:r>
          </w:p>
        </w:tc>
      </w:tr>
      <w:tr>
        <w:trPr>
          <w:cantSplit/>
          <w:trHeight w:val="900" w:hRule="atLeast"/>
        </w:trPr>
        <w:tc>
          <w:tcPr>
            <w:tcW w:type="dxa" w:w="26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빠진 정보 (제품 정보 칸)</w:t>
            </w:r>
          </w:p>
        </w:tc>
        <w:tc>
          <w:tcPr>
            <w:tcW w:type="dxa" w:w="70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성분   □ 만든 곳   □ 확인한 기관   □ 주의 사항   □ 조건(기간·사람 수)</w:t>
            </w:r>
          </w:p>
        </w:tc>
      </w:tr>
      <w:tr>
        <w:trPr>
          <w:cantSplit/>
          <w:trHeight w:val="900" w:hRule="atLeast"/>
        </w:trPr>
        <w:tc>
          <w:tcPr>
            <w:tcW w:type="dxa" w:w="26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F4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우리 모둠의 판단</w:t>
            </w:r>
          </w:p>
        </w:tc>
        <w:tc>
          <w:tcPr>
            <w:tcW w:type="dxa" w:w="70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신뢰 가능   □ 추가 확인 필요   □ 위험·행동 보류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이유 한 줄: ______________________________________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26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F4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한 문장 발표</w:t>
            </w:r>
          </w:p>
        </w:tc>
        <w:tc>
          <w:tcPr>
            <w:tcW w:type="dxa" w:w="70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우리 광고의 “(              )”는 (                    ) 을 말하지 않는다.</w:t>
            </w:r>
          </w:p>
        </w:tc>
      </w:tr>
    </w:tbl>
    <w:p>
      <w:pPr>
        <w:spacing w:after="60" w:before="10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※ 작은 글씨에 조건이 숨어 있을 수 있어요. 광고 카드는 모두 수업용 가상 사례예요.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C029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E14D"/>
                <w:sz w:val="34"/>
                <w:szCs w:val="34"/>
              </w:rPr>
              <w:t xml:space="preserve">몸 메시지 읽기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FFFFFF"/>
                <w:sz w:val="19"/>
                <w:szCs w:val="19"/>
              </w:rPr>
              <w:t xml:space="preserve">개인 활동지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p>
      <w:pPr>
        <w:keepNext/>
        <w:shd w:fill="C0291D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E14D"/>
          <w:sz w:val="23"/>
          <w:szCs w:val="23"/>
        </w:rPr>
        <w:t xml:space="preserve">  활동 3. 광고가 파는 것은 무엇일까요?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이 수업에서는 누구의 몸이나 체중도 말하거나 비교하지 않아요.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F4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광고 문구 (가상)</w:t>
            </w:r>
          </w:p>
        </w:tc>
        <w:tc>
          <w:tcPr>
            <w:tcW w:type="dxa" w:w="4819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F4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건강 안내 문구 (가상)</w:t>
            </w:r>
          </w:p>
        </w:tc>
      </w:tr>
      <w:tr>
        <w:trPr>
          <w:cantSplit/>
          <w:trHeight w:val="1500" w:hRule="atLeast"/>
        </w:trPr>
        <w:tc>
          <w:tcPr>
            <w:tcW w:type="dxa" w:w="4819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“먹기만 하면 누구나 확 달라져요! 오늘만 특별 가격!”</w:t>
            </w:r>
          </w:p>
        </w:tc>
        <w:tc>
          <w:tcPr>
            <w:tcW w:type="dxa" w:w="4819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“규칙적인 식사와 몸을 움직이는 습관, 충분한 잠이 건강한 몸 관리의 기본이에요. 먹는 제품을 사기 전에는 보호자·약사·의사와 먼저 상의해요.” (공공기관 건강 안내 자료, 2026. 9.)</w:t>
            </w:r>
          </w:p>
        </w:tc>
      </w:tr>
      <w:tr>
        <w:trPr>
          <w:cantSplit/>
          <w:trHeight w:val="1500" w:hRule="atLeast"/>
        </w:trPr>
        <w:tc>
          <w:tcPr>
            <w:tcW w:type="dxa" w:w="4819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이 문구는 어떤 생각을 전하나요?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______________________________</w:t>
            </w:r>
          </w:p>
        </w:tc>
        <w:tc>
          <w:tcPr>
            <w:tcW w:type="dxa" w:w="4819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이 문구는 어떤 점이 달라요?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______________________________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친구가 이런 광고에 솔깃해할 때 해 줄 말</w:t>
            </w:r>
          </w:p>
        </w:tc>
        <w:tc>
          <w:tcPr>
            <w:tcW w:type="dxa" w:w="64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900" w:hRule="atLeast"/>
        </w:trPr>
        <w:tc>
          <w:tcPr>
            <w:tcW w:type="dxa" w:w="32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건강한 정보의 특징 (고르기)</w:t>
            </w:r>
          </w:p>
        </w:tc>
        <w:tc>
          <w:tcPr>
            <w:tcW w:type="dxa" w:w="64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단정하지 않아요   □ 출처가 있어요   □ 먹는 제품은 전문가와 상의하라고 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“오늘만”이라고 재촉해요 (← 이건 광고에 많아요)</w:t>
            </w:r>
          </w:p>
        </w:tc>
      </w:tr>
    </w:tbl>
    <w:p>
      <w:pPr>
        <w:keepNext/>
        <w:shd w:fill="C0291D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E14D"/>
          <w:sz w:val="23"/>
          <w:szCs w:val="23"/>
        </w:rPr>
        <w:t xml:space="preserve">  활동 4. 우리 반 정보 체크리스트 보완하기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8E1D1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5문 (보완 대상)</w:t>
            </w:r>
          </w:p>
        </w:tc>
        <w:tc>
          <w:tcPr>
            <w:tcW w:type="dxa" w:w="6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8E1D1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오늘 덧붙일 말 (우리 반 문구)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② 근거 — 근거가 있나?</w:t>
            </w:r>
          </w:p>
        </w:tc>
        <w:tc>
          <w:tcPr>
            <w:tcW w:type="dxa" w:w="6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④ 표현 — 어떻게 말하고 있나?</w:t>
            </w:r>
          </w:p>
        </w:tc>
        <w:tc>
          <w:tcPr>
            <w:tcW w:type="dxa" w:w="6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⑤ 재확인 — 다른 곳에서도 확인되나?</w:t>
            </w:r>
          </w:p>
        </w:tc>
        <w:tc>
          <w:tcPr>
            <w:tcW w:type="dxa" w:w="6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C029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E14D"/>
                <w:sz w:val="34"/>
                <w:szCs w:val="34"/>
              </w:rPr>
              <w:t xml:space="preserve">새 광고, 혼자 판단해요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FFFFFF"/>
                <w:sz w:val="19"/>
                <w:szCs w:val="19"/>
              </w:rPr>
              <w:t xml:space="preserve">개인 활동지 · 마무리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p>
      <w:pPr>
        <w:keepNext/>
        <w:shd w:fill="C0291D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E14D"/>
          <w:sz w:val="23"/>
          <w:szCs w:val="23"/>
        </w:rPr>
        <w:t xml:space="preserve">  활동 5. 새로운 광고 판단하기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F9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15"/>
                <w:szCs w:val="15"/>
              </w:rPr>
              <w:t xml:space="preserve">아 · 수업용 가상 광고</w:t>
            </w:r>
          </w:p>
          <w:p>
            <w:pPr>
              <w:spacing w:after="20" w:before="0" w:line="33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“먹기만 해도 확 빠지는 ○○ 스틱! 나도 놀랐어요. 의사도 추천해요. 오늘 주문하면 1+1!”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6"/>
                <w:szCs w:val="16"/>
              </w:rPr>
              <w:t xml:space="preserve">[제품 정보] 어떤 의사인지: 적혀 있지 않음 · 성분: 적혀 있지 않음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과장 표현 번역 ①</w:t>
            </w:r>
          </w:p>
        </w:tc>
        <w:tc>
          <w:tcPr>
            <w:tcW w:type="dxa" w:w="70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“               ” → “                                  ”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과장 표현 번역 ②</w:t>
            </w:r>
          </w:p>
        </w:tc>
        <w:tc>
          <w:tcPr>
            <w:tcW w:type="dxa" w:w="70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“               ” → “                                  ”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F4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내 판단</w:t>
            </w:r>
          </w:p>
        </w:tc>
        <w:tc>
          <w:tcPr>
            <w:tcW w:type="dxa" w:w="70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신뢰 가능     □ 추가 확인 필요     □ 위험·행동 보류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70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성분·만든 곳을 다른 곳에서 확인해요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사기 전에 보호자·약사·의사·보건 선생님과 상의해요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친구에게 내 생각을 말해 줘요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EFC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상의할 사람</w:t>
            </w:r>
          </w:p>
        </w:tc>
        <w:tc>
          <w:tcPr>
            <w:tcW w:type="dxa" w:w="70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hd w:fill="C0291D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E14D"/>
          <w:sz w:val="23"/>
          <w:szCs w:val="23"/>
        </w:rPr>
        <w:t xml:space="preserve">  오늘의 한 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FFF4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‘확’, ‘일주일 만에’, ‘전문가가 인정’ 같은 말을 보면 나는 먼저  ______________  한다.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왜냐하면  ______________________________________________  이기 때문이다.</w:t>
            </w:r>
          </w:p>
        </w:tc>
      </w:tr>
    </w:tbl>
    <w:p>
      <w:pPr>
        <w:keepNext/>
        <w:shd w:fill="C0291D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E14D"/>
          <w:sz w:val="23"/>
          <w:szCs w:val="23"/>
        </w:rPr>
        <w:t xml:space="preserve">  알아 두세요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몸이나 먹는 것 때문에 힘들거나 걱정되면 혼자 고민하지 말고 담임·보건·상담 선생님께 편하게 말해요.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먹는 제품은 사기 전에 보호자·약사·의사·보건 선생님과 먼저 상의해요.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이 활동지의 문구·광고·제품은 모두 수업용으로 만든 가상 사례이며, 실제 제품·기관과 관련이 없어요.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shd w:fill="C029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E14D"/>
                <w:sz w:val="34"/>
                <w:szCs w:val="34"/>
              </w:rPr>
              <w:t xml:space="preserve">광고 카드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FFFFFF"/>
                <w:sz w:val="19"/>
                <w:szCs w:val="19"/>
              </w:rPr>
              <w:t xml:space="preserve">오려서 모둠별로 한 장씩 나눠요 · 수업용 가상 사례예요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3900" w:hRule="atLeast"/>
        </w:trPr>
        <w:tc>
          <w:tcPr>
            <w:tcW w:type="dxa" w:w="4819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22"/>
                <w:szCs w:val="22"/>
              </w:rPr>
              <w:t xml:space="preserve">광고 카드 · 세트 1</w:t>
            </w:r>
          </w:p>
          <w:p>
            <w:pPr>
              <w:spacing w:after="50" w:before="0" w:line="33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“먹기만 하면 일주일 만에 확 빠져요!”</w:t>
            </w:r>
          </w:p>
          <w:p>
            <w:pPr>
              <w:spacing w:after="5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[제품 정보] 성분: 적혀 있지 않음 · 만든 곳: 적혀 있지 않음 · 확인한 기관: 적혀 있지 않음</w:t>
            </w:r>
          </w:p>
        </w:tc>
        <w:tc>
          <w:tcPr>
            <w:tcW w:type="dxa" w:w="4819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8E1D14"/>
                <w:sz w:val="22"/>
                <w:szCs w:val="22"/>
              </w:rPr>
              <w:t xml:space="preserve">광고 카드 · 세트 2</w:t>
            </w:r>
          </w:p>
          <w:p>
            <w:pPr>
              <w:spacing w:after="50" w:before="0" w:line="33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“나는 이걸로 완전히 달라졌어요!”</w:t>
            </w:r>
          </w:p>
          <w:p>
            <w:pPr>
              <w:spacing w:after="5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[전 사진] [후 사진]  (같은 사람이라고 적혀 있어요. 찍은 날짜·조건은 없어요)</w:t>
            </w:r>
          </w:p>
          <w:p>
            <w:pPr>
              <w:spacing w:after="5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[제품 정보] 성분: 적혀 있지 않음 · 만든 곳: ○○상회</w:t>
            </w:r>
          </w:p>
        </w:tc>
      </w:tr>
      <w:tr>
        <w:trPr>
          <w:cantSplit/>
          <w:trHeight w:val="3900" w:hRule="atLeast"/>
        </w:trPr>
        <w:tc>
          <w:tcPr>
            <w:tcW w:type="dxa" w:w="4819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9B4F70"/>
                <w:sz w:val="22"/>
                <w:szCs w:val="22"/>
              </w:rPr>
              <w:t xml:space="preserve">광고 카드 · 세트 3</w:t>
            </w:r>
          </w:p>
          <w:p>
            <w:pPr>
              <w:spacing w:after="50" w:before="0" w:line="33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“전문가들이 인정한 ○○ 성분! 부작용 걱정 없어요.”</w:t>
            </w:r>
          </w:p>
          <w:p>
            <w:pPr>
              <w:spacing w:after="5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[제품 정보] 어떤 전문가인지: 적혀 있지 않음 · 확인한 기관: 적혀 있지 않음 · 주의 사항: 적혀 있지 않음</w:t>
            </w:r>
          </w:p>
        </w:tc>
        <w:tc>
          <w:tcPr>
            <w:tcW w:type="dxa" w:w="4819"/>
            <w:tcBorders>
              <w:top w:val="single" w:color="F2A39D" w:sz="4"/>
              <w:left w:val="single" w:color="F2A39D" w:sz="4"/>
              <w:bottom w:val="single" w:color="F2A39D" w:sz="4"/>
              <w:right w:val="single" w:color="F2A39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291D"/>
                <w:sz w:val="22"/>
                <w:szCs w:val="22"/>
              </w:rPr>
              <w:t xml:space="preserve">광고 카드 · 세트 4</w:t>
            </w:r>
          </w:p>
          <w:p>
            <w:pPr>
              <w:spacing w:after="50" w:before="0" w:line="33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“오늘만 1+1! 마감 임박, 지금 안 사면 후회해요!”</w:t>
            </w:r>
          </w:p>
          <w:p>
            <w:pPr>
              <w:spacing w:after="5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[아주 작은 글씨] 개인차가 있을 수 있어요. 먹는 양과 방법을 지켜 주세요.</w:t>
            </w:r>
          </w:p>
          <w:p>
            <w:pPr>
              <w:spacing w:after="5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[제품 정보] 성분: 적혀 있지 않음 · 만든 곳: ○○상회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맑은 고딕" w:cs="맑은 고딕" w:eastAsia="맑은 고딕" w:hAnsi="맑은 고딕"/>
        <w:color w:val="5B6B68"/>
        <w:sz w:val="16"/>
        <w:szCs w:val="16"/>
      </w:rPr>
      <w:t xml:space="preserve">오색렌즈 교사연구회 · 유해정보 리터러시 · 6차시 활동지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오색렌즈 교사연구회</dc:creator>
  <cp:lastModifiedBy>Un-named</cp:lastModifiedBy>
  <cp:revision>1</cp:revision>
  <dcterms:created xsi:type="dcterms:W3CDTF">2026-10-27T01:41:37.485Z</dcterms:created>
  <dcterms:modified xsi:type="dcterms:W3CDTF">2026-10-27T01:41:37.485Z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