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0EF6" w14:textId="2C85C461" w:rsidR="00BE795B" w:rsidRDefault="00BE795B" w:rsidP="00BE795B">
      <w:pPr>
        <w:jc w:val="center"/>
        <w:rPr>
          <w:rFonts w:ascii="Arial" w:hAnsi="Arial" w:cs="Arial"/>
          <w:b/>
          <w:bCs/>
          <w:sz w:val="28"/>
          <w:szCs w:val="28"/>
        </w:rPr>
      </w:pPr>
      <w:r w:rsidRPr="005D6EF7">
        <w:rPr>
          <w:rFonts w:ascii="Arial" w:hAnsi="Arial" w:cs="Arial"/>
          <w:b/>
          <w:bCs/>
          <w:sz w:val="28"/>
          <w:szCs w:val="28"/>
        </w:rPr>
        <w:t xml:space="preserve">Evaluating the Potential of Search Bots for </w:t>
      </w:r>
      <w:r w:rsidR="00EE4525" w:rsidRPr="005D6EF7">
        <w:rPr>
          <w:rFonts w:ascii="Arial" w:hAnsi="Arial" w:cs="Arial"/>
          <w:b/>
          <w:bCs/>
          <w:sz w:val="28"/>
          <w:szCs w:val="28"/>
        </w:rPr>
        <w:t>Theoretical</w:t>
      </w:r>
      <w:r w:rsidRPr="005D6EF7">
        <w:rPr>
          <w:rFonts w:ascii="Arial" w:hAnsi="Arial" w:cs="Arial"/>
          <w:b/>
          <w:bCs/>
          <w:sz w:val="28"/>
          <w:szCs w:val="28"/>
        </w:rPr>
        <w:t xml:space="preserve"> Research </w:t>
      </w:r>
      <w:r w:rsidR="00281CFC" w:rsidRPr="005D6EF7">
        <w:rPr>
          <w:rFonts w:ascii="Arial" w:hAnsi="Arial" w:cs="Arial"/>
          <w:b/>
          <w:bCs/>
          <w:sz w:val="28"/>
          <w:szCs w:val="28"/>
        </w:rPr>
        <w:t>in</w:t>
      </w:r>
      <w:r w:rsidRPr="005D6EF7">
        <w:rPr>
          <w:rFonts w:ascii="Arial" w:hAnsi="Arial" w:cs="Arial"/>
          <w:b/>
          <w:bCs/>
          <w:sz w:val="28"/>
          <w:szCs w:val="28"/>
        </w:rPr>
        <w:t xml:space="preserve"> Quantum Technologies</w:t>
      </w:r>
      <w:r w:rsidR="00CF053C">
        <w:rPr>
          <w:rFonts w:ascii="Arial" w:hAnsi="Arial" w:cs="Arial"/>
          <w:b/>
          <w:bCs/>
          <w:sz w:val="28"/>
          <w:szCs w:val="28"/>
        </w:rPr>
        <w:t xml:space="preserve"> Using R</w:t>
      </w:r>
    </w:p>
    <w:p w14:paraId="12A8F182" w14:textId="77777777" w:rsidR="00EF7D1D" w:rsidRDefault="00EF7D1D" w:rsidP="00BE795B">
      <w:pPr>
        <w:jc w:val="center"/>
        <w:rPr>
          <w:rFonts w:ascii="Arial" w:hAnsi="Arial" w:cs="Arial"/>
          <w:b/>
          <w:bCs/>
          <w:sz w:val="28"/>
          <w:szCs w:val="28"/>
        </w:rPr>
      </w:pPr>
    </w:p>
    <w:p w14:paraId="742EC824" w14:textId="68E1DCCE" w:rsidR="00EF7D1D" w:rsidRDefault="00EF7D1D" w:rsidP="00EF7D1D">
      <w:pPr>
        <w:rPr>
          <w:rFonts w:ascii="Arial" w:hAnsi="Arial" w:cs="Arial"/>
        </w:rPr>
      </w:pPr>
      <w:r w:rsidRPr="00EF7D1D">
        <w:rPr>
          <w:rFonts w:ascii="Arial" w:hAnsi="Arial" w:cs="Arial"/>
          <w:b/>
          <w:bCs/>
          <w:i/>
          <w:iCs/>
        </w:rPr>
        <w:t>Abstract</w:t>
      </w:r>
      <w:r w:rsidRPr="00EF7D1D">
        <w:rPr>
          <w:rFonts w:ascii="Arial" w:hAnsi="Arial" w:cs="Arial"/>
        </w:rPr>
        <w:t>: In recent years, search bots have gained popularity for their ability to efficiently access and process large volumes of information. This study aims to evaluate the potential of search bots, specifically in R programming language, for theoretical research in quantum technologies. Two research questions are addressed, and two corresponding hypotheses are tested to develop a novel theory in the field of quantum technologies. The results demonstrate the efficacy and potential of search bots as a valuable tool for researchers and scientists working in this rapidly evolving domain.</w:t>
      </w:r>
    </w:p>
    <w:p w14:paraId="5A13C8FB" w14:textId="44121BBA" w:rsidR="00BE795B" w:rsidRDefault="00BE795B" w:rsidP="00BE795B">
      <w:pPr>
        <w:jc w:val="center"/>
        <w:rPr>
          <w:rFonts w:ascii="Times New Roman" w:hAnsi="Times New Roman" w:cs="Times New Roman"/>
        </w:rPr>
      </w:pPr>
    </w:p>
    <w:p w14:paraId="05BE808C" w14:textId="78562364" w:rsidR="00BE795B" w:rsidRDefault="00BE795B" w:rsidP="00BE795B">
      <w:pPr>
        <w:jc w:val="center"/>
        <w:rPr>
          <w:rFonts w:ascii="Times New Roman" w:hAnsi="Times New Roman" w:cs="Times New Roman"/>
        </w:rPr>
      </w:pPr>
    </w:p>
    <w:p w14:paraId="1B98BDCC" w14:textId="4DB6085C" w:rsidR="00BE795B" w:rsidRDefault="00BE795B" w:rsidP="00BE795B">
      <w:pPr>
        <w:jc w:val="center"/>
        <w:rPr>
          <w:rFonts w:ascii="Times New Roman" w:hAnsi="Times New Roman" w:cs="Times New Roman"/>
        </w:rPr>
      </w:pPr>
    </w:p>
    <w:p w14:paraId="5B6B95AD" w14:textId="4959E909" w:rsidR="00BE795B" w:rsidRDefault="00BE795B" w:rsidP="00BE795B">
      <w:pPr>
        <w:jc w:val="center"/>
        <w:rPr>
          <w:rFonts w:ascii="Times New Roman" w:hAnsi="Times New Roman" w:cs="Times New Roman"/>
        </w:rPr>
      </w:pPr>
    </w:p>
    <w:p w14:paraId="194DDA49" w14:textId="5ABBD818" w:rsidR="00BE795B" w:rsidRDefault="00BE795B" w:rsidP="00BE795B">
      <w:pPr>
        <w:jc w:val="center"/>
        <w:rPr>
          <w:rFonts w:ascii="Times New Roman" w:hAnsi="Times New Roman" w:cs="Times New Roman"/>
        </w:rPr>
      </w:pPr>
    </w:p>
    <w:p w14:paraId="735DE5AF" w14:textId="74416A06" w:rsidR="00BE795B" w:rsidRDefault="00BE795B" w:rsidP="00BE795B">
      <w:pPr>
        <w:jc w:val="center"/>
        <w:rPr>
          <w:rFonts w:ascii="Times New Roman" w:hAnsi="Times New Roman" w:cs="Times New Roman"/>
        </w:rPr>
      </w:pPr>
    </w:p>
    <w:p w14:paraId="0C8D6756" w14:textId="27C20B29" w:rsidR="00BE795B" w:rsidRDefault="00BE795B" w:rsidP="00BE795B">
      <w:pPr>
        <w:jc w:val="center"/>
        <w:rPr>
          <w:rFonts w:ascii="Times New Roman" w:hAnsi="Times New Roman" w:cs="Times New Roman"/>
        </w:rPr>
      </w:pPr>
    </w:p>
    <w:p w14:paraId="5A32F138" w14:textId="6F5CDC90" w:rsidR="00BE795B" w:rsidRDefault="00BE795B" w:rsidP="00BE795B">
      <w:pPr>
        <w:jc w:val="center"/>
        <w:rPr>
          <w:rFonts w:ascii="Times New Roman" w:hAnsi="Times New Roman" w:cs="Times New Roman"/>
        </w:rPr>
      </w:pPr>
    </w:p>
    <w:p w14:paraId="58867DBE" w14:textId="3A92BE8F" w:rsidR="00BE795B" w:rsidRDefault="00BE795B" w:rsidP="00BE795B">
      <w:pPr>
        <w:jc w:val="center"/>
        <w:rPr>
          <w:rFonts w:ascii="Times New Roman" w:hAnsi="Times New Roman" w:cs="Times New Roman"/>
        </w:rPr>
      </w:pPr>
    </w:p>
    <w:p w14:paraId="2AA55A4E" w14:textId="24861A76" w:rsidR="00BE795B" w:rsidRDefault="00BE795B" w:rsidP="00BE795B">
      <w:pPr>
        <w:jc w:val="center"/>
        <w:rPr>
          <w:rFonts w:ascii="Times New Roman" w:hAnsi="Times New Roman" w:cs="Times New Roman"/>
        </w:rPr>
      </w:pPr>
    </w:p>
    <w:p w14:paraId="47B1D637" w14:textId="0C73E269" w:rsidR="00BE795B" w:rsidRDefault="00BE795B" w:rsidP="00BE795B">
      <w:pPr>
        <w:jc w:val="center"/>
        <w:rPr>
          <w:rFonts w:ascii="Times New Roman" w:hAnsi="Times New Roman" w:cs="Times New Roman"/>
        </w:rPr>
      </w:pPr>
    </w:p>
    <w:p w14:paraId="54C1953C" w14:textId="2186F664" w:rsidR="00BE795B" w:rsidRDefault="00BE795B" w:rsidP="00BE795B">
      <w:pPr>
        <w:jc w:val="center"/>
        <w:rPr>
          <w:rFonts w:ascii="Times New Roman" w:hAnsi="Times New Roman" w:cs="Times New Roman"/>
        </w:rPr>
      </w:pPr>
    </w:p>
    <w:p w14:paraId="51A71AC4" w14:textId="12BAB323" w:rsidR="00BE795B" w:rsidRDefault="00BE795B" w:rsidP="00BE795B">
      <w:pPr>
        <w:jc w:val="center"/>
        <w:rPr>
          <w:rFonts w:ascii="Times New Roman" w:hAnsi="Times New Roman" w:cs="Times New Roman"/>
        </w:rPr>
      </w:pPr>
    </w:p>
    <w:p w14:paraId="1F7708B4" w14:textId="3495A3B4" w:rsidR="00BE795B" w:rsidRDefault="00BE795B" w:rsidP="00BE795B">
      <w:pPr>
        <w:jc w:val="center"/>
        <w:rPr>
          <w:rFonts w:ascii="Times New Roman" w:hAnsi="Times New Roman" w:cs="Times New Roman"/>
        </w:rPr>
      </w:pPr>
    </w:p>
    <w:p w14:paraId="6BB600B6" w14:textId="40463B88" w:rsidR="00BE795B" w:rsidRDefault="00BE795B" w:rsidP="00BE795B">
      <w:pPr>
        <w:jc w:val="center"/>
        <w:rPr>
          <w:rFonts w:ascii="Times New Roman" w:hAnsi="Times New Roman" w:cs="Times New Roman"/>
        </w:rPr>
      </w:pPr>
    </w:p>
    <w:p w14:paraId="61669C28" w14:textId="38819CDF" w:rsidR="00BE795B" w:rsidRDefault="00BE795B" w:rsidP="00BE795B">
      <w:pPr>
        <w:jc w:val="center"/>
        <w:rPr>
          <w:rFonts w:ascii="Times New Roman" w:hAnsi="Times New Roman" w:cs="Times New Roman"/>
        </w:rPr>
      </w:pPr>
    </w:p>
    <w:p w14:paraId="5F6BF7E4" w14:textId="4C11E0B6" w:rsidR="00BE795B" w:rsidRDefault="00BE795B" w:rsidP="00BE795B">
      <w:pPr>
        <w:jc w:val="center"/>
        <w:rPr>
          <w:rFonts w:ascii="Times New Roman" w:hAnsi="Times New Roman" w:cs="Times New Roman"/>
        </w:rPr>
      </w:pPr>
    </w:p>
    <w:p w14:paraId="64E67BC2" w14:textId="7926B2EA" w:rsidR="00BE795B" w:rsidRDefault="00BE795B" w:rsidP="00BE795B">
      <w:pPr>
        <w:jc w:val="center"/>
        <w:rPr>
          <w:rFonts w:ascii="Times New Roman" w:hAnsi="Times New Roman" w:cs="Times New Roman"/>
        </w:rPr>
      </w:pPr>
    </w:p>
    <w:p w14:paraId="5CAABB5C" w14:textId="1CE2981C" w:rsidR="00BE795B" w:rsidRDefault="00BE795B" w:rsidP="00BE795B">
      <w:pPr>
        <w:jc w:val="center"/>
        <w:rPr>
          <w:rFonts w:ascii="Times New Roman" w:hAnsi="Times New Roman" w:cs="Times New Roman"/>
        </w:rPr>
      </w:pPr>
    </w:p>
    <w:p w14:paraId="3BF21BED" w14:textId="52261DF3" w:rsidR="00BE795B" w:rsidRDefault="00BE795B" w:rsidP="00BE795B">
      <w:pPr>
        <w:jc w:val="center"/>
        <w:rPr>
          <w:rFonts w:ascii="Times New Roman" w:hAnsi="Times New Roman" w:cs="Times New Roman"/>
        </w:rPr>
      </w:pPr>
    </w:p>
    <w:p w14:paraId="1B57DEBA" w14:textId="15084B2F" w:rsidR="00BE795B" w:rsidRDefault="00BE795B" w:rsidP="00BE795B">
      <w:pPr>
        <w:jc w:val="center"/>
        <w:rPr>
          <w:rFonts w:ascii="Times New Roman" w:hAnsi="Times New Roman" w:cs="Times New Roman"/>
        </w:rPr>
      </w:pPr>
    </w:p>
    <w:p w14:paraId="7A38F3BB" w14:textId="75EB4CD5" w:rsidR="00BE795B" w:rsidRDefault="00BE795B" w:rsidP="00BE795B">
      <w:pPr>
        <w:jc w:val="center"/>
        <w:rPr>
          <w:rFonts w:ascii="Times New Roman" w:hAnsi="Times New Roman" w:cs="Times New Roman"/>
        </w:rPr>
      </w:pPr>
    </w:p>
    <w:p w14:paraId="5EEF89FA" w14:textId="268D2CBD" w:rsidR="00BE795B" w:rsidRDefault="00BE795B" w:rsidP="00BE795B">
      <w:pPr>
        <w:jc w:val="center"/>
        <w:rPr>
          <w:rFonts w:ascii="Times New Roman" w:hAnsi="Times New Roman" w:cs="Times New Roman"/>
        </w:rPr>
      </w:pPr>
    </w:p>
    <w:p w14:paraId="10FA1E3D" w14:textId="6666B9E3" w:rsidR="00BE795B" w:rsidRDefault="00BE795B" w:rsidP="00BE795B">
      <w:pPr>
        <w:jc w:val="center"/>
        <w:rPr>
          <w:rFonts w:ascii="Times New Roman" w:hAnsi="Times New Roman" w:cs="Times New Roman"/>
        </w:rPr>
      </w:pPr>
    </w:p>
    <w:p w14:paraId="0DF62E5B" w14:textId="77777777" w:rsidR="00BE795B" w:rsidRDefault="00BE795B" w:rsidP="00BE795B">
      <w:pPr>
        <w:jc w:val="center"/>
        <w:rPr>
          <w:rFonts w:ascii="Times New Roman" w:hAnsi="Times New Roman" w:cs="Times New Roman"/>
        </w:rPr>
      </w:pPr>
    </w:p>
    <w:p w14:paraId="1511A2E5" w14:textId="77777777" w:rsidR="008A40D8" w:rsidRDefault="008A40D8" w:rsidP="00BE795B">
      <w:pPr>
        <w:rPr>
          <w:rFonts w:ascii="Times New Roman" w:hAnsi="Times New Roman" w:cs="Times New Roman"/>
        </w:rPr>
      </w:pPr>
    </w:p>
    <w:p w14:paraId="6680F28C" w14:textId="77777777" w:rsidR="008A40D8" w:rsidRDefault="008A40D8" w:rsidP="00BE795B">
      <w:pPr>
        <w:rPr>
          <w:rFonts w:ascii="Times New Roman" w:hAnsi="Times New Roman" w:cs="Times New Roman"/>
        </w:rPr>
      </w:pPr>
    </w:p>
    <w:p w14:paraId="381C6756" w14:textId="77777777" w:rsidR="008A40D8" w:rsidRDefault="008A40D8" w:rsidP="00BE795B">
      <w:pPr>
        <w:rPr>
          <w:rFonts w:ascii="Times New Roman" w:hAnsi="Times New Roman" w:cs="Times New Roman"/>
        </w:rPr>
      </w:pPr>
    </w:p>
    <w:p w14:paraId="64471404" w14:textId="15D7C049" w:rsidR="00A2514F" w:rsidRDefault="00BE795B" w:rsidP="00491D35">
      <w:pPr>
        <w:pStyle w:val="Heading1"/>
        <w:rPr>
          <w:rFonts w:ascii="Times New Roman" w:hAnsi="Times New Roman" w:cs="Times New Roman"/>
          <w:b/>
          <w:bCs/>
          <w:color w:val="auto"/>
          <w:sz w:val="22"/>
          <w:szCs w:val="22"/>
        </w:rPr>
      </w:pPr>
      <w:r w:rsidRPr="00431D92">
        <w:rPr>
          <w:rFonts w:ascii="Times New Roman" w:hAnsi="Times New Roman" w:cs="Times New Roman"/>
          <w:b/>
          <w:bCs/>
          <w:color w:val="auto"/>
          <w:sz w:val="22"/>
          <w:szCs w:val="22"/>
        </w:rPr>
        <w:t>Introduction</w:t>
      </w:r>
    </w:p>
    <w:p w14:paraId="30A55276" w14:textId="77777777" w:rsidR="00431D92" w:rsidRPr="00431D92" w:rsidRDefault="00431D92" w:rsidP="00431D92"/>
    <w:p w14:paraId="3EA92DD2" w14:textId="1F9E8FE2" w:rsidR="00F43960" w:rsidRDefault="00492414" w:rsidP="00F43960">
      <w:pPr>
        <w:spacing w:line="276" w:lineRule="auto"/>
        <w:rPr>
          <w:rFonts w:ascii="Times New Roman" w:hAnsi="Times New Roman" w:cs="Times New Roman"/>
        </w:rPr>
      </w:pPr>
      <w:r w:rsidRPr="00492414">
        <w:rPr>
          <w:rFonts w:ascii="Times New Roman" w:hAnsi="Times New Roman" w:cs="Times New Roman"/>
        </w:rPr>
        <w:t>Theoretical research is a critical component of advancing the field of quantum technologies. Theoretical research involves developing models and algorithms that can be used to predict the behavior of quantum systems and design new quantum technologies. However, theoretical research in quantum technologies can be challenging due to the complexity of the systems involved</w:t>
      </w:r>
      <w:r w:rsidRPr="006A50E2">
        <w:rPr>
          <w:rFonts w:ascii="Times New Roman" w:hAnsi="Times New Roman" w:cs="Times New Roman"/>
          <w:highlight w:val="yellow"/>
        </w:rPr>
        <w:t>.</w:t>
      </w:r>
      <w:r w:rsidRPr="00492414">
        <w:rPr>
          <w:rFonts w:ascii="Times New Roman" w:hAnsi="Times New Roman" w:cs="Times New Roman"/>
        </w:rPr>
        <w:t xml:space="preserve"> One approach that has the potential to address this challenge is the use of search bots in theoretical research. Search bots are intelligent agents that can automatically search and analyze large datasets, providing a valuable tool for researchers to identify patterns and trends in their data</w:t>
      </w:r>
      <w:r w:rsidR="008A7F0C">
        <w:rPr>
          <w:rFonts w:ascii="Times New Roman" w:hAnsi="Times New Roman" w:cs="Times New Roman"/>
        </w:rPr>
        <w:t>, and exponent</w:t>
      </w:r>
      <w:r w:rsidR="00C571FC">
        <w:rPr>
          <w:rFonts w:ascii="Times New Roman" w:hAnsi="Times New Roman" w:cs="Times New Roman"/>
        </w:rPr>
        <w:t xml:space="preserve">ially advance research </w:t>
      </w:r>
      <w:r w:rsidR="006A50E2">
        <w:rPr>
          <w:rFonts w:ascii="Times New Roman" w:hAnsi="Times New Roman" w:cs="Times New Roman"/>
        </w:rPr>
        <w:t>when compared to traditional research method</w:t>
      </w:r>
      <w:r w:rsidR="006A50E2" w:rsidRPr="006A50E2">
        <w:rPr>
          <w:rFonts w:ascii="Times New Roman" w:hAnsi="Times New Roman" w:cs="Times New Roman"/>
          <w:highlight w:val="yellow"/>
        </w:rPr>
        <w:t>s</w:t>
      </w:r>
      <w:r w:rsidRPr="006A50E2">
        <w:rPr>
          <w:rFonts w:ascii="Times New Roman" w:hAnsi="Times New Roman" w:cs="Times New Roman"/>
          <w:highlight w:val="yellow"/>
        </w:rPr>
        <w:t>.</w:t>
      </w:r>
      <w:r w:rsidR="00F43960">
        <w:rPr>
          <w:rFonts w:ascii="Times New Roman" w:hAnsi="Times New Roman" w:cs="Times New Roman"/>
        </w:rPr>
        <w:t xml:space="preserve"> </w:t>
      </w:r>
    </w:p>
    <w:p w14:paraId="634BBEF1" w14:textId="084448CA" w:rsidR="00F43960" w:rsidRPr="00F43960" w:rsidRDefault="00F43960" w:rsidP="00F43960">
      <w:pPr>
        <w:spacing w:line="276" w:lineRule="auto"/>
        <w:rPr>
          <w:rFonts w:ascii="Times New Roman" w:hAnsi="Times New Roman" w:cs="Times New Roman"/>
        </w:rPr>
      </w:pPr>
      <w:r w:rsidRPr="00F43960">
        <w:rPr>
          <w:rFonts w:ascii="Times New Roman" w:hAnsi="Times New Roman" w:cs="Times New Roman"/>
        </w:rPr>
        <w:t>Quantum technologies have emerged as a promising area of research, with significant advancements in recent years [1]. These technologies have the potential to revolutionize various sectors, including computing, communication, and cryptography [2]. However, the rapid growth of published research in this field presents a challenge for researchers to keep up with the latest developments and identify relevant literature. Search bots offer a potential solution to this problem by automating the process of searching, analyzing, and summarizing research articles [3]</w:t>
      </w:r>
    </w:p>
    <w:p w14:paraId="7F856667" w14:textId="6BE91511" w:rsidR="00492414" w:rsidRPr="00492414" w:rsidRDefault="00492414" w:rsidP="00431D92">
      <w:pPr>
        <w:spacing w:line="276" w:lineRule="auto"/>
        <w:rPr>
          <w:rFonts w:ascii="Times New Roman" w:hAnsi="Times New Roman" w:cs="Times New Roman"/>
        </w:rPr>
      </w:pPr>
    </w:p>
    <w:p w14:paraId="3BB6875D" w14:textId="77777777" w:rsidR="00492414" w:rsidRPr="00492414" w:rsidRDefault="00492414" w:rsidP="00492414">
      <w:pPr>
        <w:pStyle w:val="Heading1"/>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lastRenderedPageBreak/>
        <w:t>This research paper aims to evaluate the potential of using search bots in theoretical research of quantum technologies. We will explore the use of search bots in developing models and algorithms, identifying research trends, and advancing the understanding of quantum technologies.</w:t>
      </w:r>
    </w:p>
    <w:p w14:paraId="6473BDB2" w14:textId="77777777" w:rsidR="00492414" w:rsidRPr="00492414" w:rsidRDefault="00492414" w:rsidP="00492414">
      <w:pPr>
        <w:pStyle w:val="Heading1"/>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Research Questions:</w:t>
      </w:r>
    </w:p>
    <w:p w14:paraId="4741375F" w14:textId="77777777" w:rsidR="00492414" w:rsidRPr="00492414" w:rsidRDefault="00492414" w:rsidP="00492414">
      <w:pPr>
        <w:pStyle w:val="Heading1"/>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How effective are search bots in developing models and algorithms for theoretical research of quantum technologies?</w:t>
      </w:r>
    </w:p>
    <w:p w14:paraId="2BF60BF5" w14:textId="77777777" w:rsidR="00492414" w:rsidRPr="00492414" w:rsidRDefault="00492414" w:rsidP="00492414">
      <w:pPr>
        <w:pStyle w:val="Heading1"/>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What impact do search bots have on the identification of research trends and advancing the understanding of quantum technologies in theoretical research?</w:t>
      </w:r>
    </w:p>
    <w:p w14:paraId="193584AE" w14:textId="77777777" w:rsidR="00492414" w:rsidRPr="00492414" w:rsidRDefault="00492414" w:rsidP="00492414">
      <w:pPr>
        <w:pStyle w:val="Heading1"/>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Hypotheses:</w:t>
      </w:r>
    </w:p>
    <w:p w14:paraId="352FD669" w14:textId="77777777" w:rsidR="00492414" w:rsidRPr="00492414" w:rsidRDefault="00492414" w:rsidP="00492414">
      <w:pPr>
        <w:pStyle w:val="Heading1"/>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Hypothesis 1: Search bots are more effective than traditional manual approaches in developing models and algorithms for theoretical research of quantum technologies.</w:t>
      </w:r>
    </w:p>
    <w:p w14:paraId="074153C3" w14:textId="77777777" w:rsidR="00492414" w:rsidRPr="00492414" w:rsidRDefault="00492414" w:rsidP="00492414">
      <w:pPr>
        <w:pStyle w:val="Heading1"/>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Hypothesis 2: The use of search bots in theoretical research of quantum technologies results in improved identification of research trends and advancing the understanding of quantum technologies.</w:t>
      </w:r>
    </w:p>
    <w:p w14:paraId="70371C9B" w14:textId="77777777" w:rsidR="00492414" w:rsidRPr="00492414" w:rsidRDefault="00492414" w:rsidP="00492414">
      <w:pPr>
        <w:pStyle w:val="Heading1"/>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Outline:</w:t>
      </w:r>
    </w:p>
    <w:p w14:paraId="0D514C11" w14:textId="77777777" w:rsidR="00492414" w:rsidRPr="00492414" w:rsidRDefault="00492414" w:rsidP="00492414">
      <w:pPr>
        <w:pStyle w:val="Heading1"/>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I. Introduction A. Background and context B. Research questions and hypotheses</w:t>
      </w:r>
    </w:p>
    <w:p w14:paraId="02DFCF11" w14:textId="77777777" w:rsidR="00492414" w:rsidRPr="00492414" w:rsidRDefault="00492414" w:rsidP="00492414">
      <w:pPr>
        <w:pStyle w:val="Heading1"/>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II. Literature Review A. Overview of quantum technologies and theoretical research B. Search bots in theoretical research C. Benefits and limitations of search bots</w:t>
      </w:r>
    </w:p>
    <w:p w14:paraId="5F177D11" w14:textId="77777777" w:rsidR="00492414" w:rsidRPr="00492414" w:rsidRDefault="00492414" w:rsidP="00492414">
      <w:pPr>
        <w:pStyle w:val="Heading1"/>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III. Methodology A. Study design and sample selection B. Data collection and analysis C. Search bot selection and implementation</w:t>
      </w:r>
    </w:p>
    <w:p w14:paraId="2325D05E" w14:textId="77777777" w:rsidR="00492414" w:rsidRPr="00492414" w:rsidRDefault="00492414" w:rsidP="00492414">
      <w:pPr>
        <w:pStyle w:val="Heading1"/>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IV. Results A. Effectiveness of search bots in developing models and algorithms for theoretical research of quantum technologies B. Impact of search bots on the identification of research trends and advancing the understanding of quantum technologies in theoretical research</w:t>
      </w:r>
    </w:p>
    <w:p w14:paraId="7CB772CC" w14:textId="77777777" w:rsidR="00492414" w:rsidRPr="00492414" w:rsidRDefault="00492414" w:rsidP="00492414">
      <w:pPr>
        <w:pStyle w:val="Heading1"/>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V. Discussion A. Implications of the findings B. Limitations and future research directions</w:t>
      </w:r>
    </w:p>
    <w:p w14:paraId="24BBF558" w14:textId="77777777" w:rsidR="00492414" w:rsidRPr="00492414" w:rsidRDefault="00492414" w:rsidP="00492414">
      <w:pPr>
        <w:pStyle w:val="Heading1"/>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VI. Conclusion A. Summary of the key findings B. Practical and theoretical implications</w:t>
      </w:r>
    </w:p>
    <w:p w14:paraId="411E6E45" w14:textId="1B50A2E2" w:rsidR="00AF43F7" w:rsidRPr="00AF43F7" w:rsidRDefault="00BE795B" w:rsidP="00BE795B">
      <w:pPr>
        <w:pStyle w:val="Heading1"/>
      </w:pPr>
      <w:r w:rsidRPr="00BE795B">
        <w:rPr>
          <w:rFonts w:ascii="Times New Roman" w:eastAsiaTheme="minorHAnsi" w:hAnsi="Times New Roman" w:cs="Times New Roman"/>
          <w:color w:val="auto"/>
          <w:sz w:val="22"/>
          <w:szCs w:val="22"/>
        </w:rPr>
        <w:t>.</w:t>
      </w:r>
      <w:r w:rsidR="00AF43F7" w:rsidRPr="00AF43F7">
        <w:rPr>
          <w:rFonts w:ascii="Times New Roman" w:hAnsi="Times New Roman" w:cs="Times New Roman"/>
          <w:color w:val="auto"/>
          <w:sz w:val="22"/>
          <w:szCs w:val="22"/>
        </w:rPr>
        <w:t>Introduction</w:t>
      </w:r>
    </w:p>
    <w:p w14:paraId="5757AF28" w14:textId="5D88EC81" w:rsidR="00AF43F7" w:rsidRPr="00E20828" w:rsidRDefault="00AF43F7" w:rsidP="00AF43F7">
      <w:pPr>
        <w:rPr>
          <w:rFonts w:ascii="Times New Roman" w:hAnsi="Times New Roman" w:cs="Times New Roman"/>
        </w:rPr>
      </w:pPr>
      <w:r w:rsidRPr="00E20828">
        <w:rPr>
          <w:rFonts w:ascii="Times New Roman" w:hAnsi="Times New Roman" w:cs="Times New Roman"/>
        </w:rPr>
        <w:t xml:space="preserve">Quantum computing is a rapidly advancing field that holds the potential to revolutionize many areas of research and industry. As the technology continues to develop, it is becoming increasingly challenging for researchers to stay up-to-date with the latest findings and identify relevant research topics. One approach that has the potential to address this challenge is the use of search bots in quantum </w:t>
      </w:r>
      <w:r w:rsidR="00566E34">
        <w:rPr>
          <w:rFonts w:ascii="Times New Roman" w:hAnsi="Times New Roman" w:cs="Times New Roman"/>
        </w:rPr>
        <w:t xml:space="preserve">literature </w:t>
      </w:r>
      <w:r w:rsidRPr="00E20828">
        <w:rPr>
          <w:rFonts w:ascii="Times New Roman" w:hAnsi="Times New Roman" w:cs="Times New Roman"/>
        </w:rPr>
        <w:t>research</w:t>
      </w:r>
      <w:r w:rsidR="00566E34">
        <w:rPr>
          <w:rFonts w:ascii="Times New Roman" w:hAnsi="Times New Roman" w:cs="Times New Roman"/>
        </w:rPr>
        <w:t xml:space="preserve"> usi</w:t>
      </w:r>
      <w:r w:rsidR="001F5C71">
        <w:rPr>
          <w:rFonts w:ascii="Times New Roman" w:hAnsi="Times New Roman" w:cs="Times New Roman"/>
        </w:rPr>
        <w:t>ng several popular open</w:t>
      </w:r>
      <w:r w:rsidR="00F449DA">
        <w:rPr>
          <w:rFonts w:ascii="Times New Roman" w:hAnsi="Times New Roman" w:cs="Times New Roman"/>
        </w:rPr>
        <w:t>-source, preprint</w:t>
      </w:r>
      <w:r w:rsidR="00D658D7">
        <w:rPr>
          <w:rFonts w:ascii="Times New Roman" w:hAnsi="Times New Roman" w:cs="Times New Roman"/>
        </w:rPr>
        <w:t xml:space="preserve"> repositories; </w:t>
      </w:r>
      <w:r w:rsidR="008B0128">
        <w:rPr>
          <w:rFonts w:ascii="Times New Roman" w:hAnsi="Times New Roman" w:cs="Times New Roman"/>
        </w:rPr>
        <w:t>ArXiv.org [1</w:t>
      </w:r>
      <w:r w:rsidR="003E2CC9">
        <w:rPr>
          <w:rFonts w:ascii="Times New Roman" w:hAnsi="Times New Roman" w:cs="Times New Roman"/>
        </w:rPr>
        <w:t>, 2</w:t>
      </w:r>
      <w:r w:rsidR="008B0128">
        <w:rPr>
          <w:rFonts w:ascii="Times New Roman" w:hAnsi="Times New Roman" w:cs="Times New Roman"/>
        </w:rPr>
        <w:t xml:space="preserve">]; and </w:t>
      </w:r>
      <w:r w:rsidR="00D658D7">
        <w:rPr>
          <w:rFonts w:ascii="Times New Roman" w:hAnsi="Times New Roman" w:cs="Times New Roman"/>
        </w:rPr>
        <w:t xml:space="preserve"> </w:t>
      </w:r>
      <w:r w:rsidRPr="00E20828">
        <w:rPr>
          <w:rFonts w:ascii="Times New Roman" w:hAnsi="Times New Roman" w:cs="Times New Roman"/>
        </w:rPr>
        <w:t>. Search bots are intelligent agents that can automatically search and analyze large datasets, providing a valuable tool for researchers to identify patterns and trends in their data.</w:t>
      </w:r>
    </w:p>
    <w:p w14:paraId="328FF285" w14:textId="314AE5AF" w:rsidR="00AF43F7" w:rsidRPr="00AF43F7" w:rsidRDefault="00AF43F7" w:rsidP="00AF43F7">
      <w:r w:rsidRPr="00E20828">
        <w:rPr>
          <w:rFonts w:ascii="Times New Roman" w:hAnsi="Times New Roman" w:cs="Times New Roman"/>
        </w:rPr>
        <w:lastRenderedPageBreak/>
        <w:t>This research aims to evaluate the potential of using search bots in quantum research. We will explore the use of search bots in conducting literature reviews, identifying key research topics and questions, and analyzing experimental data. Additionally, we will investigate the impact of search bots on research outcomes, including the quality and relevance of findings.</w:t>
      </w:r>
    </w:p>
    <w:p w14:paraId="323CC18F" w14:textId="0D36299A" w:rsidR="00AF43F7" w:rsidRPr="00AF43F7" w:rsidRDefault="00AF43F7" w:rsidP="00AF43F7">
      <w:pPr>
        <w:pStyle w:val="Heading1"/>
        <w:spacing w:after="240"/>
        <w:rPr>
          <w:rFonts w:ascii="Times New Roman" w:hAnsi="Times New Roman" w:cs="Times New Roman"/>
          <w:color w:val="auto"/>
          <w:sz w:val="22"/>
          <w:szCs w:val="22"/>
        </w:rPr>
      </w:pPr>
      <w:r w:rsidRPr="00AF43F7">
        <w:rPr>
          <w:rFonts w:ascii="Times New Roman" w:hAnsi="Times New Roman" w:cs="Times New Roman"/>
          <w:color w:val="auto"/>
          <w:sz w:val="22"/>
          <w:szCs w:val="22"/>
        </w:rPr>
        <w:t>Literature Review</w:t>
      </w:r>
      <w:r w:rsidR="00E20828" w:rsidRPr="00AF43F7">
        <w:rPr>
          <w:rFonts w:ascii="Times New Roman" w:hAnsi="Times New Roman" w:cs="Times New Roman"/>
          <w:color w:val="auto"/>
          <w:sz w:val="22"/>
          <w:szCs w:val="22"/>
        </w:rPr>
        <w:t xml:space="preserve"> </w:t>
      </w:r>
    </w:p>
    <w:p w14:paraId="5D798E3C" w14:textId="2ABBA8E1" w:rsidR="00AF43F7" w:rsidRDefault="00E20828" w:rsidP="00AF43F7">
      <w:pPr>
        <w:rPr>
          <w:rFonts w:ascii="Times New Roman" w:hAnsi="Times New Roman" w:cs="Times New Roman"/>
        </w:rPr>
      </w:pPr>
      <w:r w:rsidRPr="00AF43F7">
        <w:rPr>
          <w:rFonts w:ascii="Times New Roman" w:hAnsi="Times New Roman" w:cs="Times New Roman"/>
        </w:rPr>
        <w:t>Overview of quantum computing and research</w:t>
      </w:r>
      <w:r w:rsidR="00AF43F7">
        <w:rPr>
          <w:rFonts w:ascii="Times New Roman" w:hAnsi="Times New Roman" w:cs="Times New Roman"/>
        </w:rPr>
        <w:t xml:space="preserve">. </w:t>
      </w:r>
      <w:r w:rsidR="00447CBB">
        <w:rPr>
          <w:rFonts w:ascii="Times New Roman" w:hAnsi="Times New Roman" w:cs="Times New Roman"/>
        </w:rPr>
        <w:t>To</w:t>
      </w:r>
      <w:r w:rsidR="00AF43F7">
        <w:rPr>
          <w:rFonts w:ascii="Times New Roman" w:hAnsi="Times New Roman" w:cs="Times New Roman"/>
        </w:rPr>
        <w:t xml:space="preserve"> begin,</w:t>
      </w:r>
      <w:r w:rsidR="00447CBB">
        <w:rPr>
          <w:rFonts w:ascii="Times New Roman" w:hAnsi="Times New Roman" w:cs="Times New Roman"/>
        </w:rPr>
        <w:t xml:space="preserve"> in Fig. 1, </w:t>
      </w:r>
      <w:r w:rsidR="00AF43F7">
        <w:rPr>
          <w:rFonts w:ascii="Times New Roman" w:hAnsi="Times New Roman" w:cs="Times New Roman"/>
        </w:rPr>
        <w:t xml:space="preserve"> we will illustrate </w:t>
      </w:r>
      <w:r w:rsidR="00447CBB">
        <w:rPr>
          <w:rFonts w:ascii="Times New Roman" w:hAnsi="Times New Roman" w:cs="Times New Roman"/>
        </w:rPr>
        <w:t xml:space="preserve">the syntax and subsequent description of a relatively rudimentary search bot which displaying the query results: </w:t>
      </w:r>
    </w:p>
    <w:p w14:paraId="6484D8BC" w14:textId="6C3ED86C" w:rsidR="00447CBB" w:rsidRDefault="00447CBB" w:rsidP="00AF43F7">
      <w:pPr>
        <w:rPr>
          <w:rFonts w:ascii="Times New Roman" w:hAnsi="Times New Roman" w:cs="Times New Roman"/>
          <w:b/>
          <w:bCs/>
        </w:rPr>
      </w:pPr>
      <w:r>
        <w:rPr>
          <w:rFonts w:ascii="Times New Roman" w:hAnsi="Times New Roman" w:cs="Times New Roman"/>
          <w:b/>
          <w:bCs/>
        </w:rPr>
        <w:t xml:space="preserve">Figure 1. </w:t>
      </w:r>
      <w:proofErr w:type="spellStart"/>
      <w:r>
        <w:rPr>
          <w:rFonts w:ascii="Times New Roman" w:hAnsi="Times New Roman" w:cs="Times New Roman"/>
          <w:b/>
          <w:bCs/>
        </w:rPr>
        <w:t>shinyApp</w:t>
      </w:r>
      <w:proofErr w:type="spellEnd"/>
      <w:r>
        <w:rPr>
          <w:rFonts w:ascii="Times New Roman" w:hAnsi="Times New Roman" w:cs="Times New Roman"/>
          <w:b/>
          <w:bCs/>
        </w:rPr>
        <w:t>© Bot Syntax</w:t>
      </w:r>
    </w:p>
    <w:p w14:paraId="2178BF3D"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library(</w:t>
      </w:r>
      <w:proofErr w:type="spellStart"/>
      <w:r w:rsidRPr="00447CBB">
        <w:rPr>
          <w:rFonts w:ascii="Times New Roman" w:hAnsi="Times New Roman" w:cs="Times New Roman"/>
          <w:i/>
          <w:iCs/>
        </w:rPr>
        <w:t>rvest</w:t>
      </w:r>
      <w:proofErr w:type="spellEnd"/>
      <w:r w:rsidRPr="00447CBB">
        <w:rPr>
          <w:rFonts w:ascii="Times New Roman" w:hAnsi="Times New Roman" w:cs="Times New Roman"/>
          <w:i/>
          <w:iCs/>
        </w:rPr>
        <w:t>)</w:t>
      </w:r>
    </w:p>
    <w:p w14:paraId="304D5862"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library(dplyr)</w:t>
      </w:r>
    </w:p>
    <w:p w14:paraId="22447D8C"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library(</w:t>
      </w:r>
      <w:proofErr w:type="spellStart"/>
      <w:r w:rsidRPr="00447CBB">
        <w:rPr>
          <w:rFonts w:ascii="Times New Roman" w:hAnsi="Times New Roman" w:cs="Times New Roman"/>
          <w:i/>
          <w:iCs/>
        </w:rPr>
        <w:t>stringr</w:t>
      </w:r>
      <w:proofErr w:type="spellEnd"/>
      <w:r w:rsidRPr="00447CBB">
        <w:rPr>
          <w:rFonts w:ascii="Times New Roman" w:hAnsi="Times New Roman" w:cs="Times New Roman"/>
          <w:i/>
          <w:iCs/>
        </w:rPr>
        <w:t>)</w:t>
      </w:r>
    </w:p>
    <w:p w14:paraId="38912473"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library(shiny)</w:t>
      </w:r>
    </w:p>
    <w:p w14:paraId="33301948" w14:textId="37F49251" w:rsid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library(</w:t>
      </w:r>
      <w:proofErr w:type="spellStart"/>
      <w:r w:rsidRPr="00447CBB">
        <w:rPr>
          <w:rFonts w:ascii="Times New Roman" w:hAnsi="Times New Roman" w:cs="Times New Roman"/>
          <w:i/>
          <w:iCs/>
        </w:rPr>
        <w:t>shinydashboard</w:t>
      </w:r>
      <w:proofErr w:type="spellEnd"/>
      <w:r w:rsidRPr="00447CBB">
        <w:rPr>
          <w:rFonts w:ascii="Times New Roman" w:hAnsi="Times New Roman" w:cs="Times New Roman"/>
          <w:i/>
          <w:iCs/>
        </w:rPr>
        <w:t>)</w:t>
      </w:r>
    </w:p>
    <w:p w14:paraId="3C9E0BFC" w14:textId="77777777" w:rsidR="00447CBB" w:rsidRPr="00447CBB" w:rsidRDefault="00447CBB" w:rsidP="00447CBB">
      <w:pPr>
        <w:spacing w:line="240" w:lineRule="auto"/>
        <w:rPr>
          <w:rFonts w:ascii="Times New Roman" w:hAnsi="Times New Roman" w:cs="Times New Roman"/>
          <w:i/>
          <w:iCs/>
        </w:rPr>
      </w:pPr>
    </w:p>
    <w:p w14:paraId="5746C043"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Function to scrape arXiv</w:t>
      </w:r>
    </w:p>
    <w:p w14:paraId="504AB3C3" w14:textId="77777777" w:rsidR="00447CBB" w:rsidRPr="00447CBB" w:rsidRDefault="00447CBB" w:rsidP="00447CBB">
      <w:pPr>
        <w:spacing w:line="240" w:lineRule="auto"/>
        <w:rPr>
          <w:rFonts w:ascii="Times New Roman" w:hAnsi="Times New Roman" w:cs="Times New Roman"/>
          <w:i/>
          <w:iCs/>
        </w:rPr>
      </w:pPr>
      <w:proofErr w:type="spellStart"/>
      <w:r w:rsidRPr="00447CBB">
        <w:rPr>
          <w:rFonts w:ascii="Times New Roman" w:hAnsi="Times New Roman" w:cs="Times New Roman"/>
          <w:i/>
          <w:iCs/>
        </w:rPr>
        <w:t>scrape_arxiv</w:t>
      </w:r>
      <w:proofErr w:type="spellEnd"/>
      <w:r w:rsidRPr="00447CBB">
        <w:rPr>
          <w:rFonts w:ascii="Times New Roman" w:hAnsi="Times New Roman" w:cs="Times New Roman"/>
          <w:i/>
          <w:iCs/>
        </w:rPr>
        <w:t xml:space="preserve"> &lt;- function(query) {</w:t>
      </w:r>
    </w:p>
    <w:p w14:paraId="5CDF2F7B"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if (query == "") {</w:t>
      </w:r>
    </w:p>
    <w:p w14:paraId="792D743F"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return(</w:t>
      </w:r>
      <w:proofErr w:type="spellStart"/>
      <w:r w:rsidRPr="00447CBB">
        <w:rPr>
          <w:rFonts w:ascii="Times New Roman" w:hAnsi="Times New Roman" w:cs="Times New Roman"/>
          <w:i/>
          <w:iCs/>
        </w:rPr>
        <w:t>data.frame</w:t>
      </w:r>
      <w:proofErr w:type="spellEnd"/>
      <w:r w:rsidRPr="00447CBB">
        <w:rPr>
          <w:rFonts w:ascii="Times New Roman" w:hAnsi="Times New Roman" w:cs="Times New Roman"/>
          <w:i/>
          <w:iCs/>
        </w:rPr>
        <w:t xml:space="preserve">(title = character(0), </w:t>
      </w:r>
      <w:proofErr w:type="spellStart"/>
      <w:r w:rsidRPr="00447CBB">
        <w:rPr>
          <w:rFonts w:ascii="Times New Roman" w:hAnsi="Times New Roman" w:cs="Times New Roman"/>
          <w:i/>
          <w:iCs/>
        </w:rPr>
        <w:t>url</w:t>
      </w:r>
      <w:proofErr w:type="spellEnd"/>
      <w:r w:rsidRPr="00447CBB">
        <w:rPr>
          <w:rFonts w:ascii="Times New Roman" w:hAnsi="Times New Roman" w:cs="Times New Roman"/>
          <w:i/>
          <w:iCs/>
        </w:rPr>
        <w:t xml:space="preserve"> = character(0)))</w:t>
      </w:r>
    </w:p>
    <w:p w14:paraId="5FD18AAC"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04C1D702"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1B621822"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url</w:t>
      </w:r>
      <w:proofErr w:type="spellEnd"/>
      <w:r w:rsidRPr="00447CBB">
        <w:rPr>
          <w:rFonts w:ascii="Times New Roman" w:hAnsi="Times New Roman" w:cs="Times New Roman"/>
          <w:i/>
          <w:iCs/>
        </w:rPr>
        <w:t xml:space="preserve"> &lt;- paste0("https://arxiv.org/search/?query=", query, "&amp;</w:t>
      </w:r>
      <w:proofErr w:type="spellStart"/>
      <w:r w:rsidRPr="00447CBB">
        <w:rPr>
          <w:rFonts w:ascii="Times New Roman" w:hAnsi="Times New Roman" w:cs="Times New Roman"/>
          <w:i/>
          <w:iCs/>
        </w:rPr>
        <w:t>searchtype</w:t>
      </w:r>
      <w:proofErr w:type="spellEnd"/>
      <w:r w:rsidRPr="00447CBB">
        <w:rPr>
          <w:rFonts w:ascii="Times New Roman" w:hAnsi="Times New Roman" w:cs="Times New Roman"/>
          <w:i/>
          <w:iCs/>
        </w:rPr>
        <w:t>=</w:t>
      </w:r>
      <w:proofErr w:type="spellStart"/>
      <w:r w:rsidRPr="00447CBB">
        <w:rPr>
          <w:rFonts w:ascii="Times New Roman" w:hAnsi="Times New Roman" w:cs="Times New Roman"/>
          <w:i/>
          <w:iCs/>
        </w:rPr>
        <w:t>all&amp;source</w:t>
      </w:r>
      <w:proofErr w:type="spellEnd"/>
      <w:r w:rsidRPr="00447CBB">
        <w:rPr>
          <w:rFonts w:ascii="Times New Roman" w:hAnsi="Times New Roman" w:cs="Times New Roman"/>
          <w:i/>
          <w:iCs/>
        </w:rPr>
        <w:t>=header")</w:t>
      </w:r>
    </w:p>
    <w:p w14:paraId="1D4490DE"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page &lt;- </w:t>
      </w:r>
      <w:proofErr w:type="spellStart"/>
      <w:r w:rsidRPr="00447CBB">
        <w:rPr>
          <w:rFonts w:ascii="Times New Roman" w:hAnsi="Times New Roman" w:cs="Times New Roman"/>
          <w:i/>
          <w:iCs/>
        </w:rPr>
        <w:t>read_html</w:t>
      </w:r>
      <w:proofErr w:type="spellEnd"/>
      <w:r w:rsidRPr="00447CBB">
        <w:rPr>
          <w:rFonts w:ascii="Times New Roman" w:hAnsi="Times New Roman" w:cs="Times New Roman"/>
          <w:i/>
          <w:iCs/>
        </w:rPr>
        <w:t>(</w:t>
      </w:r>
      <w:proofErr w:type="spellStart"/>
      <w:r w:rsidRPr="00447CBB">
        <w:rPr>
          <w:rFonts w:ascii="Times New Roman" w:hAnsi="Times New Roman" w:cs="Times New Roman"/>
          <w:i/>
          <w:iCs/>
        </w:rPr>
        <w:t>url</w:t>
      </w:r>
      <w:proofErr w:type="spellEnd"/>
      <w:r w:rsidRPr="00447CBB">
        <w:rPr>
          <w:rFonts w:ascii="Times New Roman" w:hAnsi="Times New Roman" w:cs="Times New Roman"/>
          <w:i/>
          <w:iCs/>
        </w:rPr>
        <w:t>)</w:t>
      </w:r>
    </w:p>
    <w:p w14:paraId="6A76572F"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58FB8B4D"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arxiv_table</w:t>
      </w:r>
      <w:proofErr w:type="spellEnd"/>
      <w:r w:rsidRPr="00447CBB">
        <w:rPr>
          <w:rFonts w:ascii="Times New Roman" w:hAnsi="Times New Roman" w:cs="Times New Roman"/>
          <w:i/>
          <w:iCs/>
        </w:rPr>
        <w:t xml:space="preserve"> &lt;- page %&gt;% </w:t>
      </w:r>
      <w:proofErr w:type="spellStart"/>
      <w:r w:rsidRPr="00447CBB">
        <w:rPr>
          <w:rFonts w:ascii="Times New Roman" w:hAnsi="Times New Roman" w:cs="Times New Roman"/>
          <w:i/>
          <w:iCs/>
        </w:rPr>
        <w:t>html_nodes</w:t>
      </w:r>
      <w:proofErr w:type="spellEnd"/>
      <w:r w:rsidRPr="00447CBB">
        <w:rPr>
          <w:rFonts w:ascii="Times New Roman" w:hAnsi="Times New Roman" w:cs="Times New Roman"/>
          <w:i/>
          <w:iCs/>
        </w:rPr>
        <w:t xml:space="preserve">("#main-container table") %&gt;% </w:t>
      </w:r>
      <w:proofErr w:type="spellStart"/>
      <w:r w:rsidRPr="00447CBB">
        <w:rPr>
          <w:rFonts w:ascii="Times New Roman" w:hAnsi="Times New Roman" w:cs="Times New Roman"/>
          <w:i/>
          <w:iCs/>
        </w:rPr>
        <w:t>html_table</w:t>
      </w:r>
      <w:proofErr w:type="spellEnd"/>
      <w:r w:rsidRPr="00447CBB">
        <w:rPr>
          <w:rFonts w:ascii="Times New Roman" w:hAnsi="Times New Roman" w:cs="Times New Roman"/>
          <w:i/>
          <w:iCs/>
        </w:rPr>
        <w:t>()</w:t>
      </w:r>
    </w:p>
    <w:p w14:paraId="451BF206"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arxiv_table</w:t>
      </w:r>
      <w:proofErr w:type="spellEnd"/>
      <w:r w:rsidRPr="00447CBB">
        <w:rPr>
          <w:rFonts w:ascii="Times New Roman" w:hAnsi="Times New Roman" w:cs="Times New Roman"/>
          <w:i/>
          <w:iCs/>
        </w:rPr>
        <w:t xml:space="preserve"> &lt;- </w:t>
      </w:r>
      <w:proofErr w:type="spellStart"/>
      <w:r w:rsidRPr="00447CBB">
        <w:rPr>
          <w:rFonts w:ascii="Times New Roman" w:hAnsi="Times New Roman" w:cs="Times New Roman"/>
          <w:i/>
          <w:iCs/>
        </w:rPr>
        <w:t>arxiv_table</w:t>
      </w:r>
      <w:proofErr w:type="spellEnd"/>
      <w:r w:rsidRPr="00447CBB">
        <w:rPr>
          <w:rFonts w:ascii="Times New Roman" w:hAnsi="Times New Roman" w:cs="Times New Roman"/>
          <w:i/>
          <w:iCs/>
        </w:rPr>
        <w:t xml:space="preserve">[-1, ]  # remove the header </w:t>
      </w:r>
      <w:proofErr w:type="gramStart"/>
      <w:r w:rsidRPr="00447CBB">
        <w:rPr>
          <w:rFonts w:ascii="Times New Roman" w:hAnsi="Times New Roman" w:cs="Times New Roman"/>
          <w:i/>
          <w:iCs/>
        </w:rPr>
        <w:t>row</w:t>
      </w:r>
      <w:proofErr w:type="gramEnd"/>
    </w:p>
    <w:p w14:paraId="5C209CFB"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6A3329FD"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titles &lt;- </w:t>
      </w:r>
      <w:proofErr w:type="spellStart"/>
      <w:r w:rsidRPr="00447CBB">
        <w:rPr>
          <w:rFonts w:ascii="Times New Roman" w:hAnsi="Times New Roman" w:cs="Times New Roman"/>
          <w:i/>
          <w:iCs/>
        </w:rPr>
        <w:t>arxiv_table$Title</w:t>
      </w:r>
      <w:proofErr w:type="spellEnd"/>
    </w:p>
    <w:p w14:paraId="47DEC2D3"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urls</w:t>
      </w:r>
      <w:proofErr w:type="spellEnd"/>
      <w:r w:rsidRPr="00447CBB">
        <w:rPr>
          <w:rFonts w:ascii="Times New Roman" w:hAnsi="Times New Roman" w:cs="Times New Roman"/>
          <w:i/>
          <w:iCs/>
        </w:rPr>
        <w:t xml:space="preserve"> &lt;- paste0("https://arxiv.org", </w:t>
      </w:r>
      <w:proofErr w:type="spellStart"/>
      <w:r w:rsidRPr="00447CBB">
        <w:rPr>
          <w:rFonts w:ascii="Times New Roman" w:hAnsi="Times New Roman" w:cs="Times New Roman"/>
          <w:i/>
          <w:iCs/>
        </w:rPr>
        <w:t>arxiv_table$`PDF</w:t>
      </w:r>
      <w:proofErr w:type="spellEnd"/>
      <w:r w:rsidRPr="00447CBB">
        <w:rPr>
          <w:rFonts w:ascii="Times New Roman" w:hAnsi="Times New Roman" w:cs="Times New Roman"/>
          <w:i/>
          <w:iCs/>
        </w:rPr>
        <w:t>`)</w:t>
      </w:r>
    </w:p>
    <w:p w14:paraId="47E4F26B"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3534BD93"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data.frame</w:t>
      </w:r>
      <w:proofErr w:type="spellEnd"/>
      <w:r w:rsidRPr="00447CBB">
        <w:rPr>
          <w:rFonts w:ascii="Times New Roman" w:hAnsi="Times New Roman" w:cs="Times New Roman"/>
          <w:i/>
          <w:iCs/>
        </w:rPr>
        <w:t xml:space="preserve">(title = titles, </w:t>
      </w:r>
      <w:proofErr w:type="spellStart"/>
      <w:r w:rsidRPr="00447CBB">
        <w:rPr>
          <w:rFonts w:ascii="Times New Roman" w:hAnsi="Times New Roman" w:cs="Times New Roman"/>
          <w:i/>
          <w:iCs/>
        </w:rPr>
        <w:t>url</w:t>
      </w:r>
      <w:proofErr w:type="spellEnd"/>
      <w:r w:rsidRPr="00447CBB">
        <w:rPr>
          <w:rFonts w:ascii="Times New Roman" w:hAnsi="Times New Roman" w:cs="Times New Roman"/>
          <w:i/>
          <w:iCs/>
        </w:rPr>
        <w:t xml:space="preserve"> = </w:t>
      </w:r>
      <w:proofErr w:type="spellStart"/>
      <w:r w:rsidRPr="00447CBB">
        <w:rPr>
          <w:rFonts w:ascii="Times New Roman" w:hAnsi="Times New Roman" w:cs="Times New Roman"/>
          <w:i/>
          <w:iCs/>
        </w:rPr>
        <w:t>urls</w:t>
      </w:r>
      <w:proofErr w:type="spellEnd"/>
      <w:r w:rsidRPr="00447CBB">
        <w:rPr>
          <w:rFonts w:ascii="Times New Roman" w:hAnsi="Times New Roman" w:cs="Times New Roman"/>
          <w:i/>
          <w:iCs/>
        </w:rPr>
        <w:t>)</w:t>
      </w:r>
    </w:p>
    <w:p w14:paraId="43598DEA"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w:t>
      </w:r>
    </w:p>
    <w:p w14:paraId="5DA617DB" w14:textId="77777777" w:rsidR="00447CBB" w:rsidRPr="00447CBB" w:rsidRDefault="00447CBB" w:rsidP="00447CBB">
      <w:pPr>
        <w:spacing w:line="240" w:lineRule="auto"/>
        <w:rPr>
          <w:rFonts w:ascii="Times New Roman" w:hAnsi="Times New Roman" w:cs="Times New Roman"/>
          <w:i/>
          <w:iCs/>
        </w:rPr>
      </w:pPr>
    </w:p>
    <w:p w14:paraId="47EE2232"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lastRenderedPageBreak/>
        <w:t xml:space="preserve"># Function to scrape </w:t>
      </w:r>
      <w:proofErr w:type="spellStart"/>
      <w:r w:rsidRPr="00447CBB">
        <w:rPr>
          <w:rFonts w:ascii="Times New Roman" w:hAnsi="Times New Roman" w:cs="Times New Roman"/>
          <w:i/>
          <w:iCs/>
        </w:rPr>
        <w:t>BioRxiv</w:t>
      </w:r>
      <w:proofErr w:type="spellEnd"/>
    </w:p>
    <w:p w14:paraId="15A2B8C0" w14:textId="77777777" w:rsidR="00447CBB" w:rsidRPr="00447CBB" w:rsidRDefault="00447CBB" w:rsidP="00447CBB">
      <w:pPr>
        <w:spacing w:line="240" w:lineRule="auto"/>
        <w:rPr>
          <w:rFonts w:ascii="Times New Roman" w:hAnsi="Times New Roman" w:cs="Times New Roman"/>
          <w:i/>
          <w:iCs/>
        </w:rPr>
      </w:pPr>
      <w:proofErr w:type="spellStart"/>
      <w:r w:rsidRPr="00447CBB">
        <w:rPr>
          <w:rFonts w:ascii="Times New Roman" w:hAnsi="Times New Roman" w:cs="Times New Roman"/>
          <w:i/>
          <w:iCs/>
        </w:rPr>
        <w:t>scrape_biorxiv</w:t>
      </w:r>
      <w:proofErr w:type="spellEnd"/>
      <w:r w:rsidRPr="00447CBB">
        <w:rPr>
          <w:rFonts w:ascii="Times New Roman" w:hAnsi="Times New Roman" w:cs="Times New Roman"/>
          <w:i/>
          <w:iCs/>
        </w:rPr>
        <w:t xml:space="preserve"> &lt;- function(query) {</w:t>
      </w:r>
    </w:p>
    <w:p w14:paraId="1E965666"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if (query == "") {</w:t>
      </w:r>
    </w:p>
    <w:p w14:paraId="087D46D3"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return(</w:t>
      </w:r>
      <w:proofErr w:type="spellStart"/>
      <w:r w:rsidRPr="00447CBB">
        <w:rPr>
          <w:rFonts w:ascii="Times New Roman" w:hAnsi="Times New Roman" w:cs="Times New Roman"/>
          <w:i/>
          <w:iCs/>
        </w:rPr>
        <w:t>data.frame</w:t>
      </w:r>
      <w:proofErr w:type="spellEnd"/>
      <w:r w:rsidRPr="00447CBB">
        <w:rPr>
          <w:rFonts w:ascii="Times New Roman" w:hAnsi="Times New Roman" w:cs="Times New Roman"/>
          <w:i/>
          <w:iCs/>
        </w:rPr>
        <w:t xml:space="preserve">(title = character(0), </w:t>
      </w:r>
      <w:proofErr w:type="spellStart"/>
      <w:r w:rsidRPr="00447CBB">
        <w:rPr>
          <w:rFonts w:ascii="Times New Roman" w:hAnsi="Times New Roman" w:cs="Times New Roman"/>
          <w:i/>
          <w:iCs/>
        </w:rPr>
        <w:t>url</w:t>
      </w:r>
      <w:proofErr w:type="spellEnd"/>
      <w:r w:rsidRPr="00447CBB">
        <w:rPr>
          <w:rFonts w:ascii="Times New Roman" w:hAnsi="Times New Roman" w:cs="Times New Roman"/>
          <w:i/>
          <w:iCs/>
        </w:rPr>
        <w:t xml:space="preserve"> = character(0)))</w:t>
      </w:r>
    </w:p>
    <w:p w14:paraId="4912AFDE"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6CF1BFB9"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11550183"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url</w:t>
      </w:r>
      <w:proofErr w:type="spellEnd"/>
      <w:r w:rsidRPr="00447CBB">
        <w:rPr>
          <w:rFonts w:ascii="Times New Roman" w:hAnsi="Times New Roman" w:cs="Times New Roman"/>
          <w:i/>
          <w:iCs/>
        </w:rPr>
        <w:t xml:space="preserve"> &lt;- paste0("https://www.biorxiv.org/search/", query, "%20numresults%3A50%20sort%3Arelevance-rank%20format_result%3Acondensed")</w:t>
      </w:r>
    </w:p>
    <w:p w14:paraId="0527C840"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page &lt;- </w:t>
      </w:r>
      <w:proofErr w:type="spellStart"/>
      <w:r w:rsidRPr="00447CBB">
        <w:rPr>
          <w:rFonts w:ascii="Times New Roman" w:hAnsi="Times New Roman" w:cs="Times New Roman"/>
          <w:i/>
          <w:iCs/>
        </w:rPr>
        <w:t>read_html</w:t>
      </w:r>
      <w:proofErr w:type="spellEnd"/>
      <w:r w:rsidRPr="00447CBB">
        <w:rPr>
          <w:rFonts w:ascii="Times New Roman" w:hAnsi="Times New Roman" w:cs="Times New Roman"/>
          <w:i/>
          <w:iCs/>
        </w:rPr>
        <w:t>(</w:t>
      </w:r>
      <w:proofErr w:type="spellStart"/>
      <w:r w:rsidRPr="00447CBB">
        <w:rPr>
          <w:rFonts w:ascii="Times New Roman" w:hAnsi="Times New Roman" w:cs="Times New Roman"/>
          <w:i/>
          <w:iCs/>
        </w:rPr>
        <w:t>url</w:t>
      </w:r>
      <w:proofErr w:type="spellEnd"/>
      <w:r w:rsidRPr="00447CBB">
        <w:rPr>
          <w:rFonts w:ascii="Times New Roman" w:hAnsi="Times New Roman" w:cs="Times New Roman"/>
          <w:i/>
          <w:iCs/>
        </w:rPr>
        <w:t>)</w:t>
      </w:r>
    </w:p>
    <w:p w14:paraId="6239E191"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618F58DB"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titles &lt;- page %&gt;%</w:t>
      </w:r>
    </w:p>
    <w:p w14:paraId="5350B9F3"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html_nodes</w:t>
      </w:r>
      <w:proofErr w:type="spellEnd"/>
      <w:r w:rsidRPr="00447CBB">
        <w:rPr>
          <w:rFonts w:ascii="Times New Roman" w:hAnsi="Times New Roman" w:cs="Times New Roman"/>
          <w:i/>
          <w:iCs/>
        </w:rPr>
        <w:t>(".highwire-cite-title") %&gt;%</w:t>
      </w:r>
    </w:p>
    <w:p w14:paraId="5AFA8ACC"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html_text</w:t>
      </w:r>
      <w:proofErr w:type="spellEnd"/>
      <w:r w:rsidRPr="00447CBB">
        <w:rPr>
          <w:rFonts w:ascii="Times New Roman" w:hAnsi="Times New Roman" w:cs="Times New Roman"/>
          <w:i/>
          <w:iCs/>
        </w:rPr>
        <w:t>(trim = TRUE)</w:t>
      </w:r>
    </w:p>
    <w:p w14:paraId="58ABA70C"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4C3469A0"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urls</w:t>
      </w:r>
      <w:proofErr w:type="spellEnd"/>
      <w:r w:rsidRPr="00447CBB">
        <w:rPr>
          <w:rFonts w:ascii="Times New Roman" w:hAnsi="Times New Roman" w:cs="Times New Roman"/>
          <w:i/>
          <w:iCs/>
        </w:rPr>
        <w:t xml:space="preserve"> &lt;- page %&gt;%</w:t>
      </w:r>
    </w:p>
    <w:p w14:paraId="11C4F90B"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html_nodes</w:t>
      </w:r>
      <w:proofErr w:type="spellEnd"/>
      <w:r w:rsidRPr="00447CBB">
        <w:rPr>
          <w:rFonts w:ascii="Times New Roman" w:hAnsi="Times New Roman" w:cs="Times New Roman"/>
          <w:i/>
          <w:iCs/>
        </w:rPr>
        <w:t>(".highwire-cite-title a") %&gt;%</w:t>
      </w:r>
    </w:p>
    <w:p w14:paraId="4C92CD46"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html_attr</w:t>
      </w:r>
      <w:proofErr w:type="spellEnd"/>
      <w:r w:rsidRPr="00447CBB">
        <w:rPr>
          <w:rFonts w:ascii="Times New Roman" w:hAnsi="Times New Roman" w:cs="Times New Roman"/>
          <w:i/>
          <w:iCs/>
        </w:rPr>
        <w:t>("</w:t>
      </w:r>
      <w:proofErr w:type="spellStart"/>
      <w:r w:rsidRPr="00447CBB">
        <w:rPr>
          <w:rFonts w:ascii="Times New Roman" w:hAnsi="Times New Roman" w:cs="Times New Roman"/>
          <w:i/>
          <w:iCs/>
        </w:rPr>
        <w:t>href</w:t>
      </w:r>
      <w:proofErr w:type="spellEnd"/>
      <w:r w:rsidRPr="00447CBB">
        <w:rPr>
          <w:rFonts w:ascii="Times New Roman" w:hAnsi="Times New Roman" w:cs="Times New Roman"/>
          <w:i/>
          <w:iCs/>
        </w:rPr>
        <w:t>") %&gt;%</w:t>
      </w:r>
    </w:p>
    <w:p w14:paraId="36D9CBB3"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paste0("https://www.biorxiv.org", .)</w:t>
      </w:r>
    </w:p>
    <w:p w14:paraId="5C6860A0"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2B4FC8B9"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data.frame</w:t>
      </w:r>
      <w:proofErr w:type="spellEnd"/>
      <w:r w:rsidRPr="00447CBB">
        <w:rPr>
          <w:rFonts w:ascii="Times New Roman" w:hAnsi="Times New Roman" w:cs="Times New Roman"/>
          <w:i/>
          <w:iCs/>
        </w:rPr>
        <w:t xml:space="preserve">(title = titles, </w:t>
      </w:r>
      <w:proofErr w:type="spellStart"/>
      <w:r w:rsidRPr="00447CBB">
        <w:rPr>
          <w:rFonts w:ascii="Times New Roman" w:hAnsi="Times New Roman" w:cs="Times New Roman"/>
          <w:i/>
          <w:iCs/>
        </w:rPr>
        <w:t>url</w:t>
      </w:r>
      <w:proofErr w:type="spellEnd"/>
      <w:r w:rsidRPr="00447CBB">
        <w:rPr>
          <w:rFonts w:ascii="Times New Roman" w:hAnsi="Times New Roman" w:cs="Times New Roman"/>
          <w:i/>
          <w:iCs/>
        </w:rPr>
        <w:t xml:space="preserve"> = </w:t>
      </w:r>
      <w:proofErr w:type="spellStart"/>
      <w:r w:rsidRPr="00447CBB">
        <w:rPr>
          <w:rFonts w:ascii="Times New Roman" w:hAnsi="Times New Roman" w:cs="Times New Roman"/>
          <w:i/>
          <w:iCs/>
        </w:rPr>
        <w:t>urls</w:t>
      </w:r>
      <w:proofErr w:type="spellEnd"/>
      <w:r w:rsidRPr="00447CBB">
        <w:rPr>
          <w:rFonts w:ascii="Times New Roman" w:hAnsi="Times New Roman" w:cs="Times New Roman"/>
          <w:i/>
          <w:iCs/>
        </w:rPr>
        <w:t>)</w:t>
      </w:r>
    </w:p>
    <w:p w14:paraId="2ED41895"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w:t>
      </w:r>
    </w:p>
    <w:p w14:paraId="19BFC886" w14:textId="77777777" w:rsidR="00447CBB" w:rsidRPr="00447CBB" w:rsidRDefault="00447CBB" w:rsidP="00447CBB">
      <w:pPr>
        <w:spacing w:line="240" w:lineRule="auto"/>
        <w:rPr>
          <w:rFonts w:ascii="Times New Roman" w:hAnsi="Times New Roman" w:cs="Times New Roman"/>
          <w:i/>
          <w:iCs/>
        </w:rPr>
      </w:pPr>
    </w:p>
    <w:p w14:paraId="6D7C7F97"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Shiny UI</w:t>
      </w:r>
    </w:p>
    <w:p w14:paraId="5C37A590" w14:textId="77777777" w:rsidR="00447CBB" w:rsidRPr="00447CBB" w:rsidRDefault="00447CBB" w:rsidP="00447CBB">
      <w:pPr>
        <w:spacing w:line="240" w:lineRule="auto"/>
        <w:rPr>
          <w:rFonts w:ascii="Times New Roman" w:hAnsi="Times New Roman" w:cs="Times New Roman"/>
          <w:i/>
          <w:iCs/>
        </w:rPr>
      </w:pPr>
      <w:proofErr w:type="spellStart"/>
      <w:r w:rsidRPr="00447CBB">
        <w:rPr>
          <w:rFonts w:ascii="Times New Roman" w:hAnsi="Times New Roman" w:cs="Times New Roman"/>
          <w:i/>
          <w:iCs/>
        </w:rPr>
        <w:t>ui</w:t>
      </w:r>
      <w:proofErr w:type="spellEnd"/>
      <w:r w:rsidRPr="00447CBB">
        <w:rPr>
          <w:rFonts w:ascii="Times New Roman" w:hAnsi="Times New Roman" w:cs="Times New Roman"/>
          <w:i/>
          <w:iCs/>
        </w:rPr>
        <w:t xml:space="preserve"> &lt;- </w:t>
      </w:r>
      <w:proofErr w:type="spellStart"/>
      <w:r w:rsidRPr="00447CBB">
        <w:rPr>
          <w:rFonts w:ascii="Times New Roman" w:hAnsi="Times New Roman" w:cs="Times New Roman"/>
          <w:i/>
          <w:iCs/>
        </w:rPr>
        <w:t>dashboardPage</w:t>
      </w:r>
      <w:proofErr w:type="spellEnd"/>
      <w:r w:rsidRPr="00447CBB">
        <w:rPr>
          <w:rFonts w:ascii="Times New Roman" w:hAnsi="Times New Roman" w:cs="Times New Roman"/>
          <w:i/>
          <w:iCs/>
        </w:rPr>
        <w:t>(</w:t>
      </w:r>
    </w:p>
    <w:p w14:paraId="5DD759C1"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dashboardHeader</w:t>
      </w:r>
      <w:proofErr w:type="spellEnd"/>
      <w:r w:rsidRPr="00447CBB">
        <w:rPr>
          <w:rFonts w:ascii="Times New Roman" w:hAnsi="Times New Roman" w:cs="Times New Roman"/>
          <w:i/>
          <w:iCs/>
        </w:rPr>
        <w:t>(title = "Paper Scraper Dashboard"),</w:t>
      </w:r>
    </w:p>
    <w:p w14:paraId="299B3627"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dashboardSidebar</w:t>
      </w:r>
      <w:proofErr w:type="spellEnd"/>
      <w:r w:rsidRPr="00447CBB">
        <w:rPr>
          <w:rFonts w:ascii="Times New Roman" w:hAnsi="Times New Roman" w:cs="Times New Roman"/>
          <w:i/>
          <w:iCs/>
        </w:rPr>
        <w:t>(</w:t>
      </w:r>
    </w:p>
    <w:p w14:paraId="4279455E"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sidebarMenu</w:t>
      </w:r>
      <w:proofErr w:type="spellEnd"/>
      <w:r w:rsidRPr="00447CBB">
        <w:rPr>
          <w:rFonts w:ascii="Times New Roman" w:hAnsi="Times New Roman" w:cs="Times New Roman"/>
          <w:i/>
          <w:iCs/>
        </w:rPr>
        <w:t>(</w:t>
      </w:r>
    </w:p>
    <w:p w14:paraId="416700C3"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menuItem</w:t>
      </w:r>
      <w:proofErr w:type="spellEnd"/>
      <w:r w:rsidRPr="00447CBB">
        <w:rPr>
          <w:rFonts w:ascii="Times New Roman" w:hAnsi="Times New Roman" w:cs="Times New Roman"/>
          <w:i/>
          <w:iCs/>
        </w:rPr>
        <w:t xml:space="preserve">("Search", </w:t>
      </w:r>
      <w:proofErr w:type="spellStart"/>
      <w:r w:rsidRPr="00447CBB">
        <w:rPr>
          <w:rFonts w:ascii="Times New Roman" w:hAnsi="Times New Roman" w:cs="Times New Roman"/>
          <w:i/>
          <w:iCs/>
        </w:rPr>
        <w:t>tabName</w:t>
      </w:r>
      <w:proofErr w:type="spellEnd"/>
      <w:r w:rsidRPr="00447CBB">
        <w:rPr>
          <w:rFonts w:ascii="Times New Roman" w:hAnsi="Times New Roman" w:cs="Times New Roman"/>
          <w:i/>
          <w:iCs/>
        </w:rPr>
        <w:t xml:space="preserve"> = "search", icon = icon("search"))</w:t>
      </w:r>
    </w:p>
    <w:p w14:paraId="27951BF9"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1E5EDED9"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3897F7EF"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dashboardBody</w:t>
      </w:r>
      <w:proofErr w:type="spellEnd"/>
      <w:r w:rsidRPr="00447CBB">
        <w:rPr>
          <w:rFonts w:ascii="Times New Roman" w:hAnsi="Times New Roman" w:cs="Times New Roman"/>
          <w:i/>
          <w:iCs/>
        </w:rPr>
        <w:t>(</w:t>
      </w:r>
    </w:p>
    <w:p w14:paraId="390F6224"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tabItems</w:t>
      </w:r>
      <w:proofErr w:type="spellEnd"/>
      <w:r w:rsidRPr="00447CBB">
        <w:rPr>
          <w:rFonts w:ascii="Times New Roman" w:hAnsi="Times New Roman" w:cs="Times New Roman"/>
          <w:i/>
          <w:iCs/>
        </w:rPr>
        <w:t>(</w:t>
      </w:r>
    </w:p>
    <w:p w14:paraId="1E34E283"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lastRenderedPageBreak/>
        <w:t xml:space="preserve">      </w:t>
      </w:r>
      <w:proofErr w:type="spellStart"/>
      <w:r w:rsidRPr="00447CBB">
        <w:rPr>
          <w:rFonts w:ascii="Times New Roman" w:hAnsi="Times New Roman" w:cs="Times New Roman"/>
          <w:i/>
          <w:iCs/>
        </w:rPr>
        <w:t>tabItem</w:t>
      </w:r>
      <w:proofErr w:type="spellEnd"/>
      <w:r w:rsidRPr="00447CBB">
        <w:rPr>
          <w:rFonts w:ascii="Times New Roman" w:hAnsi="Times New Roman" w:cs="Times New Roman"/>
          <w:i/>
          <w:iCs/>
        </w:rPr>
        <w:t>(</w:t>
      </w:r>
    </w:p>
    <w:p w14:paraId="6DE2707D"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tabName</w:t>
      </w:r>
      <w:proofErr w:type="spellEnd"/>
      <w:r w:rsidRPr="00447CBB">
        <w:rPr>
          <w:rFonts w:ascii="Times New Roman" w:hAnsi="Times New Roman" w:cs="Times New Roman"/>
          <w:i/>
          <w:iCs/>
        </w:rPr>
        <w:t xml:space="preserve"> = "search",</w:t>
      </w:r>
    </w:p>
    <w:p w14:paraId="23024E64"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fluidRow</w:t>
      </w:r>
      <w:proofErr w:type="spellEnd"/>
      <w:r w:rsidRPr="00447CBB">
        <w:rPr>
          <w:rFonts w:ascii="Times New Roman" w:hAnsi="Times New Roman" w:cs="Times New Roman"/>
          <w:i/>
          <w:iCs/>
        </w:rPr>
        <w:t>(</w:t>
      </w:r>
    </w:p>
    <w:p w14:paraId="2A862A38"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box(</w:t>
      </w:r>
    </w:p>
    <w:p w14:paraId="780E82A7"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title = "Search Query",</w:t>
      </w:r>
    </w:p>
    <w:p w14:paraId="5FB7387A"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textInput</w:t>
      </w:r>
      <w:proofErr w:type="spellEnd"/>
      <w:r w:rsidRPr="00447CBB">
        <w:rPr>
          <w:rFonts w:ascii="Times New Roman" w:hAnsi="Times New Roman" w:cs="Times New Roman"/>
          <w:i/>
          <w:iCs/>
        </w:rPr>
        <w:t>("query", "Enter query:"),</w:t>
      </w:r>
    </w:p>
    <w:p w14:paraId="12FE8B3F"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actionButton</w:t>
      </w:r>
      <w:proofErr w:type="spellEnd"/>
      <w:r w:rsidRPr="00447CBB">
        <w:rPr>
          <w:rFonts w:ascii="Times New Roman" w:hAnsi="Times New Roman" w:cs="Times New Roman"/>
          <w:i/>
          <w:iCs/>
        </w:rPr>
        <w:t>("</w:t>
      </w:r>
      <w:proofErr w:type="spellStart"/>
      <w:r w:rsidRPr="00447CBB">
        <w:rPr>
          <w:rFonts w:ascii="Times New Roman" w:hAnsi="Times New Roman" w:cs="Times New Roman"/>
          <w:i/>
          <w:iCs/>
        </w:rPr>
        <w:t>search_button</w:t>
      </w:r>
      <w:proofErr w:type="spellEnd"/>
      <w:r w:rsidRPr="00447CBB">
        <w:rPr>
          <w:rFonts w:ascii="Times New Roman" w:hAnsi="Times New Roman" w:cs="Times New Roman"/>
          <w:i/>
          <w:iCs/>
        </w:rPr>
        <w:t>", "Search")</w:t>
      </w:r>
    </w:p>
    <w:p w14:paraId="4A30AB14"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48200B23"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box(</w:t>
      </w:r>
    </w:p>
    <w:p w14:paraId="105814A3"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title = "ArXiv Results",</w:t>
      </w:r>
    </w:p>
    <w:p w14:paraId="1E1C594E"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width = 6,</w:t>
      </w:r>
    </w:p>
    <w:p w14:paraId="409ABFA1"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tableOutput</w:t>
      </w:r>
      <w:proofErr w:type="spellEnd"/>
      <w:r w:rsidRPr="00447CBB">
        <w:rPr>
          <w:rFonts w:ascii="Times New Roman" w:hAnsi="Times New Roman" w:cs="Times New Roman"/>
          <w:i/>
          <w:iCs/>
        </w:rPr>
        <w:t>("</w:t>
      </w:r>
      <w:proofErr w:type="spellStart"/>
      <w:r w:rsidRPr="00447CBB">
        <w:rPr>
          <w:rFonts w:ascii="Times New Roman" w:hAnsi="Times New Roman" w:cs="Times New Roman"/>
          <w:i/>
          <w:iCs/>
        </w:rPr>
        <w:t>arxiv_results</w:t>
      </w:r>
      <w:proofErr w:type="spellEnd"/>
      <w:r w:rsidRPr="00447CBB">
        <w:rPr>
          <w:rFonts w:ascii="Times New Roman" w:hAnsi="Times New Roman" w:cs="Times New Roman"/>
          <w:i/>
          <w:iCs/>
        </w:rPr>
        <w:t>")</w:t>
      </w:r>
    </w:p>
    <w:p w14:paraId="0BB66978"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6FF8DC3C"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box(</w:t>
      </w:r>
    </w:p>
    <w:p w14:paraId="3925DA1D"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title = "</w:t>
      </w:r>
      <w:proofErr w:type="spellStart"/>
      <w:r w:rsidRPr="00447CBB">
        <w:rPr>
          <w:rFonts w:ascii="Times New Roman" w:hAnsi="Times New Roman" w:cs="Times New Roman"/>
          <w:i/>
          <w:iCs/>
        </w:rPr>
        <w:t>BioRxiv</w:t>
      </w:r>
      <w:proofErr w:type="spellEnd"/>
      <w:r w:rsidRPr="00447CBB">
        <w:rPr>
          <w:rFonts w:ascii="Times New Roman" w:hAnsi="Times New Roman" w:cs="Times New Roman"/>
          <w:i/>
          <w:iCs/>
        </w:rPr>
        <w:t xml:space="preserve"> Results",</w:t>
      </w:r>
    </w:p>
    <w:p w14:paraId="7C2D6F29"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width = 6,</w:t>
      </w:r>
    </w:p>
    <w:p w14:paraId="760E75EC"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tableOutput</w:t>
      </w:r>
      <w:proofErr w:type="spellEnd"/>
      <w:r w:rsidRPr="00447CBB">
        <w:rPr>
          <w:rFonts w:ascii="Times New Roman" w:hAnsi="Times New Roman" w:cs="Times New Roman"/>
          <w:i/>
          <w:iCs/>
        </w:rPr>
        <w:t>("</w:t>
      </w:r>
      <w:proofErr w:type="spellStart"/>
      <w:r w:rsidRPr="00447CBB">
        <w:rPr>
          <w:rFonts w:ascii="Times New Roman" w:hAnsi="Times New Roman" w:cs="Times New Roman"/>
          <w:i/>
          <w:iCs/>
        </w:rPr>
        <w:t>biorxiv_results</w:t>
      </w:r>
      <w:proofErr w:type="spellEnd"/>
      <w:r w:rsidRPr="00447CBB">
        <w:rPr>
          <w:rFonts w:ascii="Times New Roman" w:hAnsi="Times New Roman" w:cs="Times New Roman"/>
          <w:i/>
          <w:iCs/>
        </w:rPr>
        <w:t>")</w:t>
      </w:r>
    </w:p>
    <w:p w14:paraId="23CECCA8"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4F8E0E7D"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17CEB9DD"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70BD0EB3"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1FE9EACE"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6BE1AB63"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w:t>
      </w:r>
    </w:p>
    <w:p w14:paraId="4B78EAE7" w14:textId="77777777" w:rsidR="00447CBB" w:rsidRPr="00447CBB" w:rsidRDefault="00447CBB" w:rsidP="00447CBB">
      <w:pPr>
        <w:spacing w:line="240" w:lineRule="auto"/>
        <w:rPr>
          <w:rFonts w:ascii="Times New Roman" w:hAnsi="Times New Roman" w:cs="Times New Roman"/>
          <w:i/>
          <w:iCs/>
        </w:rPr>
      </w:pPr>
    </w:p>
    <w:p w14:paraId="78D87628"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Shiny server</w:t>
      </w:r>
    </w:p>
    <w:p w14:paraId="2339DF5C"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server &lt;- function(input, output) {</w:t>
      </w:r>
    </w:p>
    <w:p w14:paraId="7E3A8597"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query &lt;- reactive({ </w:t>
      </w:r>
      <w:proofErr w:type="spellStart"/>
      <w:r w:rsidRPr="00447CBB">
        <w:rPr>
          <w:rFonts w:ascii="Times New Roman" w:hAnsi="Times New Roman" w:cs="Times New Roman"/>
          <w:i/>
          <w:iCs/>
        </w:rPr>
        <w:t>input$query</w:t>
      </w:r>
      <w:proofErr w:type="spellEnd"/>
      <w:r w:rsidRPr="00447CBB">
        <w:rPr>
          <w:rFonts w:ascii="Times New Roman" w:hAnsi="Times New Roman" w:cs="Times New Roman"/>
          <w:i/>
          <w:iCs/>
        </w:rPr>
        <w:t xml:space="preserve"> })</w:t>
      </w:r>
    </w:p>
    <w:p w14:paraId="2623E266"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49B1364D"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observeEvent</w:t>
      </w:r>
      <w:proofErr w:type="spellEnd"/>
      <w:r w:rsidRPr="00447CBB">
        <w:rPr>
          <w:rFonts w:ascii="Times New Roman" w:hAnsi="Times New Roman" w:cs="Times New Roman"/>
          <w:i/>
          <w:iCs/>
        </w:rPr>
        <w:t>(</w:t>
      </w:r>
      <w:proofErr w:type="spellStart"/>
      <w:r w:rsidRPr="00447CBB">
        <w:rPr>
          <w:rFonts w:ascii="Times New Roman" w:hAnsi="Times New Roman" w:cs="Times New Roman"/>
          <w:i/>
          <w:iCs/>
        </w:rPr>
        <w:t>input$search_button</w:t>
      </w:r>
      <w:proofErr w:type="spellEnd"/>
      <w:r w:rsidRPr="00447CBB">
        <w:rPr>
          <w:rFonts w:ascii="Times New Roman" w:hAnsi="Times New Roman" w:cs="Times New Roman"/>
          <w:i/>
          <w:iCs/>
        </w:rPr>
        <w:t>, {</w:t>
      </w:r>
    </w:p>
    <w:p w14:paraId="2E7CFA3F"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output$arxiv_results</w:t>
      </w:r>
      <w:proofErr w:type="spellEnd"/>
      <w:r w:rsidRPr="00447CBB">
        <w:rPr>
          <w:rFonts w:ascii="Times New Roman" w:hAnsi="Times New Roman" w:cs="Times New Roman"/>
          <w:i/>
          <w:iCs/>
        </w:rPr>
        <w:t xml:space="preserve"> &lt;- </w:t>
      </w:r>
      <w:proofErr w:type="spellStart"/>
      <w:r w:rsidRPr="00447CBB">
        <w:rPr>
          <w:rFonts w:ascii="Times New Roman" w:hAnsi="Times New Roman" w:cs="Times New Roman"/>
          <w:i/>
          <w:iCs/>
        </w:rPr>
        <w:t>renderTable</w:t>
      </w:r>
      <w:proofErr w:type="spellEnd"/>
      <w:r w:rsidRPr="00447CBB">
        <w:rPr>
          <w:rFonts w:ascii="Times New Roman" w:hAnsi="Times New Roman" w:cs="Times New Roman"/>
          <w:i/>
          <w:iCs/>
        </w:rPr>
        <w:t>({</w:t>
      </w:r>
    </w:p>
    <w:p w14:paraId="0B99074D"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arxiv_data</w:t>
      </w:r>
      <w:proofErr w:type="spellEnd"/>
      <w:r w:rsidRPr="00447CBB">
        <w:rPr>
          <w:rFonts w:ascii="Times New Roman" w:hAnsi="Times New Roman" w:cs="Times New Roman"/>
          <w:i/>
          <w:iCs/>
        </w:rPr>
        <w:t xml:space="preserve"> &lt;- </w:t>
      </w:r>
      <w:proofErr w:type="spellStart"/>
      <w:r w:rsidRPr="00447CBB">
        <w:rPr>
          <w:rFonts w:ascii="Times New Roman" w:hAnsi="Times New Roman" w:cs="Times New Roman"/>
          <w:i/>
          <w:iCs/>
        </w:rPr>
        <w:t>scrape_arxiv</w:t>
      </w:r>
      <w:proofErr w:type="spellEnd"/>
      <w:r w:rsidRPr="00447CBB">
        <w:rPr>
          <w:rFonts w:ascii="Times New Roman" w:hAnsi="Times New Roman" w:cs="Times New Roman"/>
          <w:i/>
          <w:iCs/>
        </w:rPr>
        <w:t>(query())</w:t>
      </w:r>
    </w:p>
    <w:p w14:paraId="08B9C23C"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lastRenderedPageBreak/>
        <w:t xml:space="preserve">      </w:t>
      </w:r>
      <w:proofErr w:type="spellStart"/>
      <w:r w:rsidRPr="00447CBB">
        <w:rPr>
          <w:rFonts w:ascii="Times New Roman" w:hAnsi="Times New Roman" w:cs="Times New Roman"/>
          <w:i/>
          <w:iCs/>
        </w:rPr>
        <w:t>arxiv_data</w:t>
      </w:r>
      <w:proofErr w:type="spellEnd"/>
    </w:p>
    <w:p w14:paraId="595D202F"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64A8813D"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output$biorxiv_results</w:t>
      </w:r>
      <w:proofErr w:type="spellEnd"/>
      <w:r w:rsidRPr="00447CBB">
        <w:rPr>
          <w:rFonts w:ascii="Times New Roman" w:hAnsi="Times New Roman" w:cs="Times New Roman"/>
          <w:i/>
          <w:iCs/>
        </w:rPr>
        <w:t xml:space="preserve"> &lt;- </w:t>
      </w:r>
      <w:proofErr w:type="spellStart"/>
      <w:r w:rsidRPr="00447CBB">
        <w:rPr>
          <w:rFonts w:ascii="Times New Roman" w:hAnsi="Times New Roman" w:cs="Times New Roman"/>
          <w:i/>
          <w:iCs/>
        </w:rPr>
        <w:t>renderTable</w:t>
      </w:r>
      <w:proofErr w:type="spellEnd"/>
      <w:r w:rsidRPr="00447CBB">
        <w:rPr>
          <w:rFonts w:ascii="Times New Roman" w:hAnsi="Times New Roman" w:cs="Times New Roman"/>
          <w:i/>
          <w:iCs/>
        </w:rPr>
        <w:t>({</w:t>
      </w:r>
    </w:p>
    <w:p w14:paraId="2F72FD05"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biorxiv_data</w:t>
      </w:r>
      <w:proofErr w:type="spellEnd"/>
      <w:r w:rsidRPr="00447CBB">
        <w:rPr>
          <w:rFonts w:ascii="Times New Roman" w:hAnsi="Times New Roman" w:cs="Times New Roman"/>
          <w:i/>
          <w:iCs/>
        </w:rPr>
        <w:t xml:space="preserve"> &lt;- </w:t>
      </w:r>
      <w:proofErr w:type="spellStart"/>
      <w:r w:rsidRPr="00447CBB">
        <w:rPr>
          <w:rFonts w:ascii="Times New Roman" w:hAnsi="Times New Roman" w:cs="Times New Roman"/>
          <w:i/>
          <w:iCs/>
        </w:rPr>
        <w:t>scrape_biorxiv</w:t>
      </w:r>
      <w:proofErr w:type="spellEnd"/>
      <w:r w:rsidRPr="00447CBB">
        <w:rPr>
          <w:rFonts w:ascii="Times New Roman" w:hAnsi="Times New Roman" w:cs="Times New Roman"/>
          <w:i/>
          <w:iCs/>
        </w:rPr>
        <w:t>(query())</w:t>
      </w:r>
    </w:p>
    <w:p w14:paraId="696165F5"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roofErr w:type="spellStart"/>
      <w:r w:rsidRPr="00447CBB">
        <w:rPr>
          <w:rFonts w:ascii="Times New Roman" w:hAnsi="Times New Roman" w:cs="Times New Roman"/>
          <w:i/>
          <w:iCs/>
        </w:rPr>
        <w:t>biorxiv_data</w:t>
      </w:r>
      <w:proofErr w:type="spellEnd"/>
    </w:p>
    <w:p w14:paraId="58914A3C"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58D9BEA8"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 xml:space="preserve">  })</w:t>
      </w:r>
    </w:p>
    <w:p w14:paraId="34740B39" w14:textId="77777777" w:rsidR="00447CBB" w:rsidRPr="00447CBB" w:rsidRDefault="00447CBB" w:rsidP="00447CBB">
      <w:pPr>
        <w:spacing w:line="240" w:lineRule="auto"/>
        <w:rPr>
          <w:rFonts w:ascii="Times New Roman" w:hAnsi="Times New Roman" w:cs="Times New Roman"/>
          <w:i/>
          <w:iCs/>
        </w:rPr>
      </w:pPr>
      <w:r w:rsidRPr="00447CBB">
        <w:rPr>
          <w:rFonts w:ascii="Times New Roman" w:hAnsi="Times New Roman" w:cs="Times New Roman"/>
          <w:i/>
          <w:iCs/>
        </w:rPr>
        <w:t>}</w:t>
      </w:r>
    </w:p>
    <w:p w14:paraId="62DF5B87" w14:textId="77777777" w:rsidR="00447CBB" w:rsidRPr="00447CBB" w:rsidRDefault="00447CBB" w:rsidP="00447CBB">
      <w:pPr>
        <w:spacing w:line="240" w:lineRule="auto"/>
        <w:rPr>
          <w:rFonts w:ascii="Times New Roman" w:hAnsi="Times New Roman" w:cs="Times New Roman"/>
          <w:i/>
          <w:iCs/>
        </w:rPr>
      </w:pPr>
    </w:p>
    <w:p w14:paraId="2DC7315F" w14:textId="1C55E0B7" w:rsidR="00447CBB" w:rsidRDefault="00447CBB" w:rsidP="00447CBB">
      <w:pPr>
        <w:spacing w:line="240" w:lineRule="auto"/>
        <w:rPr>
          <w:rFonts w:ascii="Times New Roman" w:hAnsi="Times New Roman" w:cs="Times New Roman"/>
          <w:i/>
          <w:iCs/>
        </w:rPr>
      </w:pPr>
      <w:proofErr w:type="spellStart"/>
      <w:r w:rsidRPr="00447CBB">
        <w:rPr>
          <w:rFonts w:ascii="Times New Roman" w:hAnsi="Times New Roman" w:cs="Times New Roman"/>
          <w:i/>
          <w:iCs/>
        </w:rPr>
        <w:t>shinyApp</w:t>
      </w:r>
      <w:proofErr w:type="spellEnd"/>
      <w:r w:rsidRPr="00447CBB">
        <w:rPr>
          <w:rFonts w:ascii="Times New Roman" w:hAnsi="Times New Roman" w:cs="Times New Roman"/>
          <w:i/>
          <w:iCs/>
        </w:rPr>
        <w:t>(</w:t>
      </w:r>
      <w:proofErr w:type="spellStart"/>
      <w:r w:rsidRPr="00447CBB">
        <w:rPr>
          <w:rFonts w:ascii="Times New Roman" w:hAnsi="Times New Roman" w:cs="Times New Roman"/>
          <w:i/>
          <w:iCs/>
        </w:rPr>
        <w:t>ui</w:t>
      </w:r>
      <w:proofErr w:type="spellEnd"/>
      <w:r w:rsidRPr="00447CBB">
        <w:rPr>
          <w:rFonts w:ascii="Times New Roman" w:hAnsi="Times New Roman" w:cs="Times New Roman"/>
          <w:i/>
          <w:iCs/>
        </w:rPr>
        <w:t xml:space="preserve"> = </w:t>
      </w:r>
      <w:proofErr w:type="spellStart"/>
      <w:r w:rsidRPr="00447CBB">
        <w:rPr>
          <w:rFonts w:ascii="Times New Roman" w:hAnsi="Times New Roman" w:cs="Times New Roman"/>
          <w:i/>
          <w:iCs/>
        </w:rPr>
        <w:t>ui</w:t>
      </w:r>
      <w:proofErr w:type="spellEnd"/>
      <w:r w:rsidRPr="00447CBB">
        <w:rPr>
          <w:rFonts w:ascii="Times New Roman" w:hAnsi="Times New Roman" w:cs="Times New Roman"/>
          <w:i/>
          <w:iCs/>
        </w:rPr>
        <w:t>, server = server)</w:t>
      </w:r>
    </w:p>
    <w:p w14:paraId="259A8461" w14:textId="33D5440C" w:rsidR="00492414" w:rsidRDefault="00492414" w:rsidP="00447CBB">
      <w:pPr>
        <w:spacing w:line="240" w:lineRule="auto"/>
        <w:rPr>
          <w:rFonts w:ascii="Times New Roman" w:hAnsi="Times New Roman" w:cs="Times New Roman"/>
          <w:i/>
          <w:iCs/>
        </w:rPr>
      </w:pPr>
    </w:p>
    <w:p w14:paraId="43FB0E69" w14:textId="682FEA0E" w:rsidR="008A379C" w:rsidRPr="008A379C" w:rsidRDefault="008A379C" w:rsidP="00604EF1">
      <w:pPr>
        <w:spacing w:line="276" w:lineRule="auto"/>
        <w:rPr>
          <w:rFonts w:ascii="Times New Roman" w:hAnsi="Times New Roman" w:cs="Times New Roman"/>
        </w:rPr>
      </w:pPr>
      <w:r w:rsidRPr="008A379C">
        <w:rPr>
          <w:rFonts w:ascii="Times New Roman" w:hAnsi="Times New Roman" w:cs="Times New Roman"/>
        </w:rPr>
        <w:t xml:space="preserve">The code implements a web application using R Shiny and </w:t>
      </w:r>
      <w:proofErr w:type="spellStart"/>
      <w:r w:rsidRPr="008A379C">
        <w:rPr>
          <w:rFonts w:ascii="Times New Roman" w:hAnsi="Times New Roman" w:cs="Times New Roman"/>
        </w:rPr>
        <w:t>ShinyDashboard</w:t>
      </w:r>
      <w:proofErr w:type="spellEnd"/>
      <w:r w:rsidRPr="008A379C">
        <w:rPr>
          <w:rFonts w:ascii="Times New Roman" w:hAnsi="Times New Roman" w:cs="Times New Roman"/>
        </w:rPr>
        <w:t xml:space="preserve"> packages that allows users to search for scientific papers from arXiv and </w:t>
      </w:r>
      <w:proofErr w:type="spellStart"/>
      <w:r w:rsidRPr="008A379C">
        <w:rPr>
          <w:rFonts w:ascii="Times New Roman" w:hAnsi="Times New Roman" w:cs="Times New Roman"/>
        </w:rPr>
        <w:t>BioRxiv</w:t>
      </w:r>
      <w:proofErr w:type="spellEnd"/>
      <w:r w:rsidRPr="008A379C">
        <w:rPr>
          <w:rFonts w:ascii="Times New Roman" w:hAnsi="Times New Roman" w:cs="Times New Roman"/>
        </w:rPr>
        <w:t xml:space="preserve"> repositories based on a query. The code consists of three main parts: loading the required packages, defining the user interface (UI), and defining the server logic.</w:t>
      </w:r>
      <w:r w:rsidR="00604EF1">
        <w:rPr>
          <w:rFonts w:ascii="Times New Roman" w:hAnsi="Times New Roman" w:cs="Times New Roman"/>
        </w:rPr>
        <w:t xml:space="preserve"> </w:t>
      </w:r>
      <w:r w:rsidRPr="008A379C">
        <w:rPr>
          <w:rFonts w:ascii="Times New Roman" w:hAnsi="Times New Roman" w:cs="Times New Roman"/>
        </w:rPr>
        <w:t xml:space="preserve">The first part loads five packages: </w:t>
      </w:r>
      <w:proofErr w:type="spellStart"/>
      <w:r w:rsidRPr="00433B92">
        <w:rPr>
          <w:rFonts w:ascii="Times New Roman" w:hAnsi="Times New Roman" w:cs="Times New Roman"/>
          <w:i/>
          <w:iCs/>
        </w:rPr>
        <w:t>rvest</w:t>
      </w:r>
      <w:proofErr w:type="spellEnd"/>
      <w:r w:rsidRPr="00433B92">
        <w:rPr>
          <w:rFonts w:ascii="Times New Roman" w:hAnsi="Times New Roman" w:cs="Times New Roman"/>
          <w:i/>
          <w:iCs/>
        </w:rPr>
        <w:t xml:space="preserve">, dplyr, </w:t>
      </w:r>
      <w:proofErr w:type="spellStart"/>
      <w:r w:rsidRPr="00433B92">
        <w:rPr>
          <w:rFonts w:ascii="Times New Roman" w:hAnsi="Times New Roman" w:cs="Times New Roman"/>
          <w:i/>
          <w:iCs/>
        </w:rPr>
        <w:t>stringr</w:t>
      </w:r>
      <w:proofErr w:type="spellEnd"/>
      <w:r w:rsidRPr="00433B92">
        <w:rPr>
          <w:rFonts w:ascii="Times New Roman" w:hAnsi="Times New Roman" w:cs="Times New Roman"/>
          <w:i/>
          <w:iCs/>
        </w:rPr>
        <w:t>, shiny</w:t>
      </w:r>
      <w:r w:rsidRPr="008A379C">
        <w:rPr>
          <w:rFonts w:ascii="Times New Roman" w:hAnsi="Times New Roman" w:cs="Times New Roman"/>
        </w:rPr>
        <w:t xml:space="preserve">, and </w:t>
      </w:r>
      <w:proofErr w:type="spellStart"/>
      <w:r w:rsidRPr="00433B92">
        <w:rPr>
          <w:rFonts w:ascii="Times New Roman" w:hAnsi="Times New Roman" w:cs="Times New Roman"/>
          <w:i/>
          <w:iCs/>
        </w:rPr>
        <w:t>shinydashboard</w:t>
      </w:r>
      <w:proofErr w:type="spellEnd"/>
      <w:r w:rsidRPr="008A379C">
        <w:rPr>
          <w:rFonts w:ascii="Times New Roman" w:hAnsi="Times New Roman" w:cs="Times New Roman"/>
        </w:rPr>
        <w:t xml:space="preserve">. The </w:t>
      </w:r>
      <w:proofErr w:type="spellStart"/>
      <w:r w:rsidRPr="008A379C">
        <w:rPr>
          <w:rFonts w:ascii="Times New Roman" w:hAnsi="Times New Roman" w:cs="Times New Roman"/>
        </w:rPr>
        <w:t>rvest</w:t>
      </w:r>
      <w:proofErr w:type="spellEnd"/>
      <w:r w:rsidRPr="008A379C">
        <w:rPr>
          <w:rFonts w:ascii="Times New Roman" w:hAnsi="Times New Roman" w:cs="Times New Roman"/>
        </w:rPr>
        <w:t xml:space="preserve"> package is used for web scraping, dplyr and </w:t>
      </w:r>
      <w:proofErr w:type="spellStart"/>
      <w:r w:rsidRPr="008A379C">
        <w:rPr>
          <w:rFonts w:ascii="Times New Roman" w:hAnsi="Times New Roman" w:cs="Times New Roman"/>
        </w:rPr>
        <w:t>stringr</w:t>
      </w:r>
      <w:proofErr w:type="spellEnd"/>
      <w:r w:rsidRPr="008A379C">
        <w:rPr>
          <w:rFonts w:ascii="Times New Roman" w:hAnsi="Times New Roman" w:cs="Times New Roman"/>
        </w:rPr>
        <w:t xml:space="preserve"> are used for data manipulation, and shiny and </w:t>
      </w:r>
      <w:proofErr w:type="spellStart"/>
      <w:r w:rsidRPr="008A379C">
        <w:rPr>
          <w:rFonts w:ascii="Times New Roman" w:hAnsi="Times New Roman" w:cs="Times New Roman"/>
        </w:rPr>
        <w:t>shinydashboard</w:t>
      </w:r>
      <w:proofErr w:type="spellEnd"/>
      <w:r w:rsidRPr="008A379C">
        <w:rPr>
          <w:rFonts w:ascii="Times New Roman" w:hAnsi="Times New Roman" w:cs="Times New Roman"/>
        </w:rPr>
        <w:t xml:space="preserve"> are used for creating interactive web applications.</w:t>
      </w:r>
    </w:p>
    <w:p w14:paraId="5E8E2F90" w14:textId="0CA56F11" w:rsidR="008A379C" w:rsidRPr="008A379C" w:rsidRDefault="008A379C" w:rsidP="00604EF1">
      <w:pPr>
        <w:spacing w:line="276" w:lineRule="auto"/>
        <w:rPr>
          <w:rFonts w:ascii="Times New Roman" w:hAnsi="Times New Roman" w:cs="Times New Roman"/>
        </w:rPr>
      </w:pPr>
      <w:r w:rsidRPr="008A379C">
        <w:rPr>
          <w:rFonts w:ascii="Times New Roman" w:hAnsi="Times New Roman" w:cs="Times New Roman"/>
        </w:rPr>
        <w:t xml:space="preserve">The second </w:t>
      </w:r>
      <w:r w:rsidR="00433B92">
        <w:rPr>
          <w:rFonts w:ascii="Times New Roman" w:hAnsi="Times New Roman" w:cs="Times New Roman"/>
        </w:rPr>
        <w:t>portion</w:t>
      </w:r>
      <w:r w:rsidRPr="008A379C">
        <w:rPr>
          <w:rFonts w:ascii="Times New Roman" w:hAnsi="Times New Roman" w:cs="Times New Roman"/>
        </w:rPr>
        <w:t xml:space="preserve"> defines the UI using </w:t>
      </w:r>
      <w:proofErr w:type="spellStart"/>
      <w:r w:rsidRPr="008A379C">
        <w:rPr>
          <w:rFonts w:ascii="Times New Roman" w:hAnsi="Times New Roman" w:cs="Times New Roman"/>
        </w:rPr>
        <w:t>dashboardPage</w:t>
      </w:r>
      <w:proofErr w:type="spellEnd"/>
      <w:r w:rsidRPr="008A379C">
        <w:rPr>
          <w:rFonts w:ascii="Times New Roman" w:hAnsi="Times New Roman" w:cs="Times New Roman"/>
        </w:rPr>
        <w:t xml:space="preserve">(), which contains three elements: </w:t>
      </w:r>
      <w:proofErr w:type="spellStart"/>
      <w:r w:rsidRPr="008A379C">
        <w:rPr>
          <w:rFonts w:ascii="Times New Roman" w:hAnsi="Times New Roman" w:cs="Times New Roman"/>
        </w:rPr>
        <w:t>dashboardHeader</w:t>
      </w:r>
      <w:proofErr w:type="spellEnd"/>
      <w:r w:rsidRPr="008A379C">
        <w:rPr>
          <w:rFonts w:ascii="Times New Roman" w:hAnsi="Times New Roman" w:cs="Times New Roman"/>
        </w:rPr>
        <w:t xml:space="preserve">(), </w:t>
      </w:r>
      <w:proofErr w:type="spellStart"/>
      <w:r w:rsidRPr="008A379C">
        <w:rPr>
          <w:rFonts w:ascii="Times New Roman" w:hAnsi="Times New Roman" w:cs="Times New Roman"/>
        </w:rPr>
        <w:t>dashboardSidebar</w:t>
      </w:r>
      <w:proofErr w:type="spellEnd"/>
      <w:r w:rsidRPr="008A379C">
        <w:rPr>
          <w:rFonts w:ascii="Times New Roman" w:hAnsi="Times New Roman" w:cs="Times New Roman"/>
        </w:rPr>
        <w:t xml:space="preserve">(), and </w:t>
      </w:r>
      <w:proofErr w:type="spellStart"/>
      <w:r w:rsidRPr="008A379C">
        <w:rPr>
          <w:rFonts w:ascii="Times New Roman" w:hAnsi="Times New Roman" w:cs="Times New Roman"/>
        </w:rPr>
        <w:t>dashboardBody</w:t>
      </w:r>
      <w:proofErr w:type="spellEnd"/>
      <w:r w:rsidRPr="008A379C">
        <w:rPr>
          <w:rFonts w:ascii="Times New Roman" w:hAnsi="Times New Roman" w:cs="Times New Roman"/>
        </w:rPr>
        <w:t xml:space="preserve">(). The </w:t>
      </w:r>
      <w:proofErr w:type="spellStart"/>
      <w:r w:rsidRPr="008A379C">
        <w:rPr>
          <w:rFonts w:ascii="Times New Roman" w:hAnsi="Times New Roman" w:cs="Times New Roman"/>
        </w:rPr>
        <w:t>dashboardHeader</w:t>
      </w:r>
      <w:proofErr w:type="spellEnd"/>
      <w:r w:rsidRPr="008A379C">
        <w:rPr>
          <w:rFonts w:ascii="Times New Roman" w:hAnsi="Times New Roman" w:cs="Times New Roman"/>
        </w:rPr>
        <w:t xml:space="preserve">() sets the title of the app as “Paper Scraper Dashboard”. The </w:t>
      </w:r>
      <w:proofErr w:type="spellStart"/>
      <w:r w:rsidRPr="008A379C">
        <w:rPr>
          <w:rFonts w:ascii="Times New Roman" w:hAnsi="Times New Roman" w:cs="Times New Roman"/>
        </w:rPr>
        <w:t>dashboardSidebar</w:t>
      </w:r>
      <w:proofErr w:type="spellEnd"/>
      <w:r w:rsidRPr="008A379C">
        <w:rPr>
          <w:rFonts w:ascii="Times New Roman" w:hAnsi="Times New Roman" w:cs="Times New Roman"/>
        </w:rPr>
        <w:t xml:space="preserve">() creates a sidebar menu with four items: “Pipeline”, “Something”, “Something else”, and “Contact”. The </w:t>
      </w:r>
      <w:proofErr w:type="spellStart"/>
      <w:r w:rsidRPr="008A379C">
        <w:rPr>
          <w:rFonts w:ascii="Times New Roman" w:hAnsi="Times New Roman" w:cs="Times New Roman"/>
        </w:rPr>
        <w:t>dashboardBody</w:t>
      </w:r>
      <w:proofErr w:type="spellEnd"/>
      <w:r w:rsidRPr="008A379C">
        <w:rPr>
          <w:rFonts w:ascii="Times New Roman" w:hAnsi="Times New Roman" w:cs="Times New Roman"/>
        </w:rPr>
        <w:t xml:space="preserve">() contains </w:t>
      </w:r>
      <w:proofErr w:type="spellStart"/>
      <w:r w:rsidRPr="008A379C">
        <w:rPr>
          <w:rFonts w:ascii="Times New Roman" w:hAnsi="Times New Roman" w:cs="Times New Roman"/>
        </w:rPr>
        <w:t>tabItems</w:t>
      </w:r>
      <w:proofErr w:type="spellEnd"/>
      <w:r w:rsidRPr="008A379C">
        <w:rPr>
          <w:rFonts w:ascii="Times New Roman" w:hAnsi="Times New Roman" w:cs="Times New Roman"/>
        </w:rPr>
        <w:t>(), which defines different tabs for each sidebar item.</w:t>
      </w:r>
    </w:p>
    <w:p w14:paraId="17A04CCA" w14:textId="0FC385CD" w:rsidR="00492414" w:rsidRPr="0070486A" w:rsidRDefault="008A379C" w:rsidP="00604EF1">
      <w:pPr>
        <w:spacing w:line="276" w:lineRule="auto"/>
        <w:rPr>
          <w:rFonts w:ascii="Times New Roman" w:hAnsi="Times New Roman" w:cs="Times New Roman"/>
          <w:b/>
          <w:bCs/>
          <w:i/>
          <w:iCs/>
        </w:rPr>
      </w:pPr>
      <w:r w:rsidRPr="008A379C">
        <w:rPr>
          <w:rFonts w:ascii="Times New Roman" w:hAnsi="Times New Roman" w:cs="Times New Roman"/>
        </w:rPr>
        <w:t xml:space="preserve">The third part defines the server logic using a function that takes input, output, and session as arguments. The server logic consists of two steps: scraping arXiv and </w:t>
      </w:r>
      <w:proofErr w:type="spellStart"/>
      <w:r w:rsidRPr="008A379C">
        <w:rPr>
          <w:rFonts w:ascii="Times New Roman" w:hAnsi="Times New Roman" w:cs="Times New Roman"/>
        </w:rPr>
        <w:t>BioRxiv</w:t>
      </w:r>
      <w:proofErr w:type="spellEnd"/>
      <w:r w:rsidRPr="008A379C">
        <w:rPr>
          <w:rFonts w:ascii="Times New Roman" w:hAnsi="Times New Roman" w:cs="Times New Roman"/>
        </w:rPr>
        <w:t xml:space="preserve"> websites based on the user </w:t>
      </w:r>
      <w:proofErr w:type="gramStart"/>
      <w:r w:rsidRPr="008A379C">
        <w:rPr>
          <w:rFonts w:ascii="Times New Roman" w:hAnsi="Times New Roman" w:cs="Times New Roman"/>
        </w:rPr>
        <w:t>query, and</w:t>
      </w:r>
      <w:proofErr w:type="gramEnd"/>
      <w:r w:rsidRPr="008A379C">
        <w:rPr>
          <w:rFonts w:ascii="Times New Roman" w:hAnsi="Times New Roman" w:cs="Times New Roman"/>
        </w:rPr>
        <w:t xml:space="preserve"> displaying the results in a table. The scraping functions use </w:t>
      </w:r>
      <w:proofErr w:type="spellStart"/>
      <w:r w:rsidRPr="008A379C">
        <w:rPr>
          <w:rFonts w:ascii="Times New Roman" w:hAnsi="Times New Roman" w:cs="Times New Roman"/>
        </w:rPr>
        <w:t>read_html</w:t>
      </w:r>
      <w:proofErr w:type="spellEnd"/>
      <w:r w:rsidRPr="008A379C">
        <w:rPr>
          <w:rFonts w:ascii="Times New Roman" w:hAnsi="Times New Roman" w:cs="Times New Roman"/>
        </w:rPr>
        <w:t xml:space="preserve">(), </w:t>
      </w:r>
      <w:proofErr w:type="spellStart"/>
      <w:r w:rsidRPr="008A379C">
        <w:rPr>
          <w:rFonts w:ascii="Times New Roman" w:hAnsi="Times New Roman" w:cs="Times New Roman"/>
        </w:rPr>
        <w:t>html_nodes</w:t>
      </w:r>
      <w:proofErr w:type="spellEnd"/>
      <w:r w:rsidRPr="008A379C">
        <w:rPr>
          <w:rFonts w:ascii="Times New Roman" w:hAnsi="Times New Roman" w:cs="Times New Roman"/>
        </w:rPr>
        <w:t xml:space="preserve">(), </w:t>
      </w:r>
      <w:proofErr w:type="spellStart"/>
      <w:r w:rsidRPr="008A379C">
        <w:rPr>
          <w:rFonts w:ascii="Times New Roman" w:hAnsi="Times New Roman" w:cs="Times New Roman"/>
        </w:rPr>
        <w:t>html_table</w:t>
      </w:r>
      <w:proofErr w:type="spellEnd"/>
      <w:r w:rsidRPr="008A379C">
        <w:rPr>
          <w:rFonts w:ascii="Times New Roman" w:hAnsi="Times New Roman" w:cs="Times New Roman"/>
        </w:rPr>
        <w:t xml:space="preserve">(), </w:t>
      </w:r>
      <w:proofErr w:type="spellStart"/>
      <w:r w:rsidRPr="008A379C">
        <w:rPr>
          <w:rFonts w:ascii="Times New Roman" w:hAnsi="Times New Roman" w:cs="Times New Roman"/>
        </w:rPr>
        <w:t>html_text</w:t>
      </w:r>
      <w:proofErr w:type="spellEnd"/>
      <w:r w:rsidRPr="008A379C">
        <w:rPr>
          <w:rFonts w:ascii="Times New Roman" w:hAnsi="Times New Roman" w:cs="Times New Roman"/>
        </w:rPr>
        <w:t xml:space="preserve">(), and </w:t>
      </w:r>
      <w:proofErr w:type="spellStart"/>
      <w:r w:rsidRPr="008A379C">
        <w:rPr>
          <w:rFonts w:ascii="Times New Roman" w:hAnsi="Times New Roman" w:cs="Times New Roman"/>
        </w:rPr>
        <w:t>html_attr</w:t>
      </w:r>
      <w:proofErr w:type="spellEnd"/>
      <w:r w:rsidRPr="008A379C">
        <w:rPr>
          <w:rFonts w:ascii="Times New Roman" w:hAnsi="Times New Roman" w:cs="Times New Roman"/>
        </w:rPr>
        <w:t xml:space="preserve">() from </w:t>
      </w:r>
      <w:proofErr w:type="spellStart"/>
      <w:r w:rsidRPr="008A379C">
        <w:rPr>
          <w:rFonts w:ascii="Times New Roman" w:hAnsi="Times New Roman" w:cs="Times New Roman"/>
        </w:rPr>
        <w:t>rvest</w:t>
      </w:r>
      <w:proofErr w:type="spellEnd"/>
      <w:r w:rsidRPr="008A379C">
        <w:rPr>
          <w:rFonts w:ascii="Times New Roman" w:hAnsi="Times New Roman" w:cs="Times New Roman"/>
        </w:rPr>
        <w:t xml:space="preserve"> package to extract the titles and URLs of relevant papers from each website. The displaying functions use </w:t>
      </w:r>
      <w:proofErr w:type="spellStart"/>
      <w:r w:rsidRPr="008A379C">
        <w:rPr>
          <w:rFonts w:ascii="Times New Roman" w:hAnsi="Times New Roman" w:cs="Times New Roman"/>
        </w:rPr>
        <w:t>valueBoxOutput</w:t>
      </w:r>
      <w:proofErr w:type="spellEnd"/>
      <w:r w:rsidRPr="008A379C">
        <w:rPr>
          <w:rFonts w:ascii="Times New Roman" w:hAnsi="Times New Roman" w:cs="Times New Roman"/>
        </w:rPr>
        <w:t xml:space="preserve">() and </w:t>
      </w:r>
      <w:proofErr w:type="spellStart"/>
      <w:r w:rsidRPr="008A379C">
        <w:rPr>
          <w:rFonts w:ascii="Times New Roman" w:hAnsi="Times New Roman" w:cs="Times New Roman"/>
        </w:rPr>
        <w:t>dataTableOutput</w:t>
      </w:r>
      <w:proofErr w:type="spellEnd"/>
      <w:r w:rsidRPr="008A379C">
        <w:rPr>
          <w:rFonts w:ascii="Times New Roman" w:hAnsi="Times New Roman" w:cs="Times New Roman"/>
        </w:rPr>
        <w:t>() from shiny package to show the number of filtered papers and their details in value boxes and data tables respectively</w:t>
      </w:r>
      <w:r w:rsidRPr="008A379C">
        <w:rPr>
          <w:rFonts w:ascii="Times New Roman" w:hAnsi="Times New Roman" w:cs="Times New Roman"/>
          <w:b/>
          <w:bCs/>
          <w:i/>
          <w:iCs/>
        </w:rPr>
        <w:t>.</w:t>
      </w:r>
    </w:p>
    <w:p w14:paraId="42019B13" w14:textId="77777777" w:rsidR="00447CBB" w:rsidRPr="00447CBB" w:rsidRDefault="00447CBB" w:rsidP="00447CBB">
      <w:pPr>
        <w:spacing w:line="240" w:lineRule="auto"/>
        <w:rPr>
          <w:rFonts w:ascii="Times New Roman" w:hAnsi="Times New Roman" w:cs="Times New Roman"/>
          <w:b/>
          <w:bCs/>
        </w:rPr>
      </w:pPr>
    </w:p>
    <w:p w14:paraId="44675656" w14:textId="77777777" w:rsidR="00AF43F7" w:rsidRDefault="00E20828" w:rsidP="00AF43F7">
      <w:pPr>
        <w:rPr>
          <w:rFonts w:ascii="Times New Roman" w:hAnsi="Times New Roman" w:cs="Times New Roman"/>
        </w:rPr>
      </w:pPr>
      <w:r w:rsidRPr="00AF43F7">
        <w:rPr>
          <w:rFonts w:ascii="Times New Roman" w:hAnsi="Times New Roman" w:cs="Times New Roman"/>
        </w:rPr>
        <w:t xml:space="preserve">B. Search bots in research </w:t>
      </w:r>
    </w:p>
    <w:p w14:paraId="6EF38E1D" w14:textId="1B526E8A" w:rsidR="00E20828" w:rsidRPr="00AF43F7" w:rsidRDefault="00E20828" w:rsidP="00AF43F7">
      <w:pPr>
        <w:rPr>
          <w:rFonts w:ascii="Times New Roman" w:hAnsi="Times New Roman" w:cs="Times New Roman"/>
        </w:rPr>
      </w:pPr>
      <w:r w:rsidRPr="00AF43F7">
        <w:rPr>
          <w:rFonts w:ascii="Times New Roman" w:hAnsi="Times New Roman" w:cs="Times New Roman"/>
        </w:rPr>
        <w:t>C. Benefits and limitations of search bots</w:t>
      </w:r>
    </w:p>
    <w:p w14:paraId="4F8A7A06" w14:textId="77777777" w:rsidR="006D6220" w:rsidRDefault="006D6220" w:rsidP="00C33252">
      <w:pPr>
        <w:pStyle w:val="Heading1"/>
        <w:numPr>
          <w:ilvl w:val="0"/>
          <w:numId w:val="0"/>
        </w:numPr>
        <w:ind w:left="432" w:hanging="432"/>
        <w:rPr>
          <w:rFonts w:ascii="Times New Roman" w:eastAsiaTheme="minorHAnsi" w:hAnsi="Times New Roman" w:cs="Times New Roman"/>
          <w:color w:val="auto"/>
          <w:sz w:val="22"/>
          <w:szCs w:val="22"/>
        </w:rPr>
      </w:pPr>
    </w:p>
    <w:p w14:paraId="30CDCAAD" w14:textId="77777777" w:rsidR="006D6220" w:rsidRDefault="006D6220" w:rsidP="00C33252">
      <w:pPr>
        <w:pStyle w:val="Heading1"/>
        <w:numPr>
          <w:ilvl w:val="0"/>
          <w:numId w:val="0"/>
        </w:numPr>
        <w:ind w:left="432" w:hanging="432"/>
        <w:rPr>
          <w:rFonts w:ascii="Times New Roman" w:eastAsiaTheme="minorHAnsi" w:hAnsi="Times New Roman" w:cs="Times New Roman"/>
          <w:color w:val="auto"/>
          <w:sz w:val="22"/>
          <w:szCs w:val="22"/>
        </w:rPr>
      </w:pPr>
    </w:p>
    <w:p w14:paraId="005E5242" w14:textId="0E781BC3" w:rsidR="00A55621" w:rsidRDefault="00A55621" w:rsidP="00C33252">
      <w:pPr>
        <w:pStyle w:val="Heading1"/>
        <w:numPr>
          <w:ilvl w:val="0"/>
          <w:numId w:val="0"/>
        </w:numPr>
        <w:ind w:left="432" w:hanging="432"/>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References:</w:t>
      </w:r>
    </w:p>
    <w:p w14:paraId="23859735" w14:textId="31788852" w:rsidR="00E50237" w:rsidRPr="00E50237" w:rsidRDefault="00E50237" w:rsidP="00E50237">
      <w:pPr>
        <w:rPr>
          <w:rFonts w:ascii="Times New Roman" w:hAnsi="Times New Roman" w:cs="Times New Roman"/>
        </w:rPr>
      </w:pPr>
      <w:r w:rsidRPr="00E50237">
        <w:rPr>
          <w:rFonts w:ascii="Times New Roman" w:hAnsi="Times New Roman" w:cs="Times New Roman"/>
        </w:rPr>
        <w:t xml:space="preserve">[1] </w:t>
      </w:r>
      <w:r w:rsidRPr="00E50237">
        <w:rPr>
          <w:rFonts w:ascii="Times New Roman" w:hAnsi="Times New Roman" w:cs="Times New Roman"/>
        </w:rPr>
        <w:t>Easttom, C. (2022). Quantum computing and cryptography. In Modern Cryptography: Applied Mathematics for Encryption and Information Security (pp. 397-407). Cham: Springer International Publishing.</w:t>
      </w:r>
    </w:p>
    <w:p w14:paraId="70041812" w14:textId="7C31096E" w:rsidR="00C27E3D" w:rsidRDefault="003E2CC9" w:rsidP="00E03EF8">
      <w:pPr>
        <w:pStyle w:val="Heading1"/>
        <w:numPr>
          <w:ilvl w:val="0"/>
          <w:numId w:val="0"/>
        </w:numPr>
        <w:spacing w:before="0"/>
        <w:rPr>
          <w:rFonts w:ascii="Times New Roman" w:eastAsiaTheme="minorHAnsi" w:hAnsi="Times New Roman" w:cs="Times New Roman"/>
          <w:color w:val="auto"/>
          <w:sz w:val="22"/>
          <w:szCs w:val="22"/>
        </w:rPr>
      </w:pPr>
      <w:r>
        <w:rPr>
          <w:rFonts w:ascii="Times New Roman" w:eastAsiaTheme="minorHAnsi" w:hAnsi="Times New Roman" w:cs="Times New Roman"/>
          <w:color w:val="auto"/>
          <w:sz w:val="22"/>
          <w:szCs w:val="22"/>
        </w:rPr>
        <w:t xml:space="preserve">[1] </w:t>
      </w:r>
      <w:r w:rsidRPr="003E2CC9">
        <w:rPr>
          <w:rFonts w:ascii="Times New Roman" w:eastAsiaTheme="minorHAnsi" w:hAnsi="Times New Roman" w:cs="Times New Roman"/>
          <w:color w:val="auto"/>
          <w:sz w:val="22"/>
          <w:szCs w:val="22"/>
        </w:rPr>
        <w:t>McKiernan, G. (2000). arXiv. org: the Los Alamos National Laboratory e‐print server. International Journal on Grey Literature.</w:t>
      </w:r>
    </w:p>
    <w:p w14:paraId="48139FB8" w14:textId="76A0E7CC" w:rsidR="00C416A8" w:rsidRDefault="000F47AB" w:rsidP="00E03EF8">
      <w:pPr>
        <w:pStyle w:val="Heading1"/>
        <w:numPr>
          <w:ilvl w:val="0"/>
          <w:numId w:val="0"/>
        </w:numPr>
        <w:spacing w:before="0"/>
      </w:pPr>
      <w:r>
        <w:rPr>
          <w:rFonts w:ascii="Times New Roman" w:eastAsiaTheme="minorHAnsi" w:hAnsi="Times New Roman" w:cs="Times New Roman"/>
          <w:color w:val="auto"/>
          <w:sz w:val="22"/>
          <w:szCs w:val="22"/>
        </w:rPr>
        <w:t>[</w:t>
      </w:r>
      <w:r w:rsidR="00C27E3D">
        <w:rPr>
          <w:rFonts w:ascii="Times New Roman" w:eastAsiaTheme="minorHAnsi" w:hAnsi="Times New Roman" w:cs="Times New Roman"/>
          <w:color w:val="auto"/>
          <w:sz w:val="22"/>
          <w:szCs w:val="22"/>
        </w:rPr>
        <w:t>2</w:t>
      </w:r>
      <w:r>
        <w:rPr>
          <w:rFonts w:ascii="Times New Roman" w:eastAsiaTheme="minorHAnsi" w:hAnsi="Times New Roman" w:cs="Times New Roman"/>
          <w:color w:val="auto"/>
          <w:sz w:val="22"/>
          <w:szCs w:val="22"/>
        </w:rPr>
        <w:t xml:space="preserve">] </w:t>
      </w:r>
      <w:r w:rsidR="00A55621" w:rsidRPr="00492414">
        <w:rPr>
          <w:rFonts w:ascii="Times New Roman" w:eastAsiaTheme="minorHAnsi" w:hAnsi="Times New Roman" w:cs="Times New Roman"/>
          <w:color w:val="auto"/>
          <w:sz w:val="22"/>
          <w:szCs w:val="22"/>
        </w:rPr>
        <w:t>Gottesman, D. (1999). The Heisenberg representation of quantum computers. arXiv preprint quant-</w:t>
      </w:r>
      <w:proofErr w:type="spellStart"/>
      <w:r w:rsidR="00A55621" w:rsidRPr="00492414">
        <w:rPr>
          <w:rFonts w:ascii="Times New Roman" w:eastAsiaTheme="minorHAnsi" w:hAnsi="Times New Roman" w:cs="Times New Roman"/>
          <w:color w:val="auto"/>
          <w:sz w:val="22"/>
          <w:szCs w:val="22"/>
        </w:rPr>
        <w:t>ph</w:t>
      </w:r>
      <w:proofErr w:type="spellEnd"/>
      <w:r w:rsidR="00A55621" w:rsidRPr="00492414">
        <w:rPr>
          <w:rFonts w:ascii="Times New Roman" w:eastAsiaTheme="minorHAnsi" w:hAnsi="Times New Roman" w:cs="Times New Roman"/>
          <w:color w:val="auto"/>
          <w:sz w:val="22"/>
          <w:szCs w:val="22"/>
        </w:rPr>
        <w:t>/9903099.</w:t>
      </w:r>
    </w:p>
    <w:p w14:paraId="2B2620F5" w14:textId="77777777" w:rsidR="00E03EF8" w:rsidRPr="00E03EF8" w:rsidRDefault="00E03EF8" w:rsidP="00E03EF8">
      <w:pPr>
        <w:rPr>
          <w:rFonts w:ascii="Times New Roman" w:hAnsi="Times New Roman" w:cs="Times New Roman"/>
        </w:rPr>
      </w:pPr>
      <w:r w:rsidRPr="00E03EF8">
        <w:rPr>
          <w:rFonts w:ascii="Times New Roman" w:hAnsi="Times New Roman" w:cs="Times New Roman"/>
        </w:rPr>
        <w:t>[3]</w:t>
      </w:r>
      <w:r w:rsidRPr="00E03EF8">
        <w:rPr>
          <w:rFonts w:ascii="Times New Roman" w:hAnsi="Times New Roman" w:cs="Times New Roman"/>
          <w:color w:val="222222"/>
          <w:sz w:val="20"/>
          <w:szCs w:val="20"/>
          <w:shd w:val="clear" w:color="auto" w:fill="FFFFFF"/>
        </w:rPr>
        <w:t xml:space="preserve"> </w:t>
      </w:r>
      <w:r w:rsidRPr="00E03EF8">
        <w:rPr>
          <w:rFonts w:ascii="Times New Roman" w:hAnsi="Times New Roman" w:cs="Times New Roman"/>
        </w:rPr>
        <w:t xml:space="preserve">McGuinness, L. A., &amp; Schmidt, L. (2020). </w:t>
      </w:r>
      <w:proofErr w:type="spellStart"/>
      <w:r w:rsidRPr="00E03EF8">
        <w:rPr>
          <w:rFonts w:ascii="Times New Roman" w:hAnsi="Times New Roman" w:cs="Times New Roman"/>
        </w:rPr>
        <w:t>medrxivr</w:t>
      </w:r>
      <w:proofErr w:type="spellEnd"/>
      <w:r w:rsidRPr="00E03EF8">
        <w:rPr>
          <w:rFonts w:ascii="Times New Roman" w:hAnsi="Times New Roman" w:cs="Times New Roman"/>
        </w:rPr>
        <w:t xml:space="preserve">: Accessing and searching </w:t>
      </w:r>
      <w:proofErr w:type="spellStart"/>
      <w:r w:rsidRPr="00E03EF8">
        <w:rPr>
          <w:rFonts w:ascii="Times New Roman" w:hAnsi="Times New Roman" w:cs="Times New Roman"/>
        </w:rPr>
        <w:t>medRxiv</w:t>
      </w:r>
      <w:proofErr w:type="spellEnd"/>
      <w:r w:rsidRPr="00E03EF8">
        <w:rPr>
          <w:rFonts w:ascii="Times New Roman" w:hAnsi="Times New Roman" w:cs="Times New Roman"/>
        </w:rPr>
        <w:t xml:space="preserve"> and </w:t>
      </w:r>
      <w:proofErr w:type="spellStart"/>
      <w:r w:rsidRPr="00E03EF8">
        <w:rPr>
          <w:rFonts w:ascii="Times New Roman" w:hAnsi="Times New Roman" w:cs="Times New Roman"/>
        </w:rPr>
        <w:t>bioRxiv</w:t>
      </w:r>
      <w:proofErr w:type="spellEnd"/>
      <w:r w:rsidRPr="00E03EF8">
        <w:rPr>
          <w:rFonts w:ascii="Times New Roman" w:hAnsi="Times New Roman" w:cs="Times New Roman"/>
        </w:rPr>
        <w:t xml:space="preserve"> preprint data in R. </w:t>
      </w:r>
      <w:r w:rsidRPr="00E03EF8">
        <w:rPr>
          <w:rFonts w:ascii="Times New Roman" w:hAnsi="Times New Roman" w:cs="Times New Roman"/>
          <w:i/>
          <w:iCs/>
        </w:rPr>
        <w:t>Journal of Open Source Software</w:t>
      </w:r>
      <w:r w:rsidRPr="00E03EF8">
        <w:rPr>
          <w:rFonts w:ascii="Times New Roman" w:hAnsi="Times New Roman" w:cs="Times New Roman"/>
        </w:rPr>
        <w:t>, </w:t>
      </w:r>
      <w:r w:rsidRPr="00E03EF8">
        <w:rPr>
          <w:rFonts w:ascii="Times New Roman" w:hAnsi="Times New Roman" w:cs="Times New Roman"/>
          <w:i/>
          <w:iCs/>
        </w:rPr>
        <w:t>5</w:t>
      </w:r>
      <w:r w:rsidRPr="00E03EF8">
        <w:rPr>
          <w:rFonts w:ascii="Times New Roman" w:hAnsi="Times New Roman" w:cs="Times New Roman"/>
        </w:rPr>
        <w:t>(54), 2651.</w:t>
      </w:r>
    </w:p>
    <w:p w14:paraId="67E52A58" w14:textId="1667E76E" w:rsidR="00A55621" w:rsidRPr="00492414" w:rsidRDefault="00A55621" w:rsidP="00E03EF8">
      <w:pPr>
        <w:rPr>
          <w:rFonts w:ascii="Times New Roman" w:hAnsi="Times New Roman" w:cs="Times New Roman"/>
        </w:rPr>
      </w:pPr>
      <w:r w:rsidRPr="00492414">
        <w:rPr>
          <w:rFonts w:ascii="Times New Roman" w:hAnsi="Times New Roman" w:cs="Times New Roman"/>
        </w:rPr>
        <w:t>Nielsen, M. A., &amp; Chuang, I. L. (2010). Quantum computation and quantum information. Cambridge University Press.</w:t>
      </w:r>
    </w:p>
    <w:p w14:paraId="5D9671DF" w14:textId="77777777" w:rsidR="00A55621" w:rsidRPr="00492414" w:rsidRDefault="00A55621" w:rsidP="00E03EF8">
      <w:pPr>
        <w:pStyle w:val="Heading1"/>
        <w:numPr>
          <w:ilvl w:val="0"/>
          <w:numId w:val="0"/>
        </w:numPr>
        <w:spacing w:before="0"/>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Preskill, J. (2018). Quantum computing in the NISQ era and beyond. Quantum, 2, 79.</w:t>
      </w:r>
    </w:p>
    <w:p w14:paraId="6F9B542C" w14:textId="77777777" w:rsidR="00A55621" w:rsidRPr="00492414" w:rsidRDefault="00A55621" w:rsidP="00E03EF8">
      <w:pPr>
        <w:pStyle w:val="Heading1"/>
        <w:numPr>
          <w:ilvl w:val="0"/>
          <w:numId w:val="0"/>
        </w:numPr>
        <w:spacing w:before="0"/>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Rieffel, E. G., &amp; Polak, W. (2011). Quantum computing: a gentle introduction. MIT Press.</w:t>
      </w:r>
    </w:p>
    <w:p w14:paraId="34F905DC" w14:textId="77777777" w:rsidR="00A55621" w:rsidRPr="00492414" w:rsidRDefault="00A55621" w:rsidP="00E03EF8">
      <w:pPr>
        <w:pStyle w:val="Heading1"/>
        <w:numPr>
          <w:ilvl w:val="0"/>
          <w:numId w:val="0"/>
        </w:numPr>
        <w:spacing w:before="0"/>
        <w:rPr>
          <w:rFonts w:ascii="Times New Roman" w:eastAsiaTheme="minorHAnsi" w:hAnsi="Times New Roman" w:cs="Times New Roman"/>
          <w:color w:val="auto"/>
          <w:sz w:val="22"/>
          <w:szCs w:val="22"/>
        </w:rPr>
      </w:pPr>
      <w:r w:rsidRPr="00492414">
        <w:rPr>
          <w:rFonts w:ascii="Times New Roman" w:eastAsiaTheme="minorHAnsi" w:hAnsi="Times New Roman" w:cs="Times New Roman"/>
          <w:color w:val="auto"/>
          <w:sz w:val="22"/>
          <w:szCs w:val="22"/>
        </w:rPr>
        <w:t>Shor, P. W. (1994). Algorithms for quantum computation: discrete logarithms and factoring. In Proceedings 35th Annual Symposium on Foundations of Computer Science, 124-134.</w:t>
      </w:r>
    </w:p>
    <w:p w14:paraId="10472196" w14:textId="1A435520" w:rsidR="00A33540" w:rsidRDefault="00A33540"/>
    <w:p w14:paraId="24257801" w14:textId="77777777" w:rsidR="00AF43F7" w:rsidRDefault="00AF43F7"/>
    <w:sectPr w:rsidR="00AF43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B416E" w14:textId="77777777" w:rsidR="000E4978" w:rsidRDefault="000E4978" w:rsidP="00BE795B">
      <w:pPr>
        <w:spacing w:after="0" w:line="240" w:lineRule="auto"/>
      </w:pPr>
      <w:r>
        <w:separator/>
      </w:r>
    </w:p>
  </w:endnote>
  <w:endnote w:type="continuationSeparator" w:id="0">
    <w:p w14:paraId="4459D277" w14:textId="77777777" w:rsidR="000E4978" w:rsidRDefault="000E4978" w:rsidP="00BE7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6E931" w14:textId="77777777" w:rsidR="000E4978" w:rsidRDefault="000E4978" w:rsidP="00BE795B">
      <w:pPr>
        <w:spacing w:after="0" w:line="240" w:lineRule="auto"/>
      </w:pPr>
      <w:r>
        <w:separator/>
      </w:r>
    </w:p>
  </w:footnote>
  <w:footnote w:type="continuationSeparator" w:id="0">
    <w:p w14:paraId="46FF14B5" w14:textId="77777777" w:rsidR="000E4978" w:rsidRDefault="000E4978" w:rsidP="00BE7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4E92"/>
    <w:multiLevelType w:val="multilevel"/>
    <w:tmpl w:val="1B2E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F293E"/>
    <w:multiLevelType w:val="hybridMultilevel"/>
    <w:tmpl w:val="DDE672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309FE"/>
    <w:multiLevelType w:val="multilevel"/>
    <w:tmpl w:val="F02EA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42EAA"/>
    <w:multiLevelType w:val="multilevel"/>
    <w:tmpl w:val="EE1E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65CBE"/>
    <w:multiLevelType w:val="hybridMultilevel"/>
    <w:tmpl w:val="5D5AD172"/>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A96003"/>
    <w:multiLevelType w:val="multilevel"/>
    <w:tmpl w:val="C40A394A"/>
    <w:lvl w:ilvl="0">
      <w:start w:val="1"/>
      <w:numFmt w:val="decimal"/>
      <w:pStyle w:val="Heading1"/>
      <w:lvlText w:val="%1"/>
      <w:lvlJc w:val="left"/>
      <w:pPr>
        <w:ind w:left="432" w:hanging="432"/>
      </w:pPr>
      <w:rPr>
        <w:b w:val="0"/>
        <w:bCs w:val="0"/>
        <w:color w:val="auto"/>
        <w:sz w:val="22"/>
        <w:szCs w:val="2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7CB742B"/>
    <w:multiLevelType w:val="hybridMultilevel"/>
    <w:tmpl w:val="E67CC5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32E3F"/>
    <w:multiLevelType w:val="multilevel"/>
    <w:tmpl w:val="AC6E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892252">
    <w:abstractNumId w:val="2"/>
  </w:num>
  <w:num w:numId="2" w16cid:durableId="1887403582">
    <w:abstractNumId w:val="7"/>
  </w:num>
  <w:num w:numId="3" w16cid:durableId="144053296">
    <w:abstractNumId w:val="1"/>
  </w:num>
  <w:num w:numId="4" w16cid:durableId="1118794345">
    <w:abstractNumId w:val="6"/>
  </w:num>
  <w:num w:numId="5" w16cid:durableId="2080133130">
    <w:abstractNumId w:val="4"/>
  </w:num>
  <w:num w:numId="6" w16cid:durableId="260114490">
    <w:abstractNumId w:val="5"/>
  </w:num>
  <w:num w:numId="7" w16cid:durableId="1215433244">
    <w:abstractNumId w:val="0"/>
  </w:num>
  <w:num w:numId="8" w16cid:durableId="403449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28"/>
    <w:rsid w:val="000E4978"/>
    <w:rsid w:val="000F47AB"/>
    <w:rsid w:val="001F5C71"/>
    <w:rsid w:val="00281CFC"/>
    <w:rsid w:val="00350A81"/>
    <w:rsid w:val="003E2CC9"/>
    <w:rsid w:val="00431D92"/>
    <w:rsid w:val="00433B92"/>
    <w:rsid w:val="00447CBB"/>
    <w:rsid w:val="00491D35"/>
    <w:rsid w:val="00492414"/>
    <w:rsid w:val="00566E34"/>
    <w:rsid w:val="0057309C"/>
    <w:rsid w:val="005D6EF7"/>
    <w:rsid w:val="00604EF1"/>
    <w:rsid w:val="006A50E2"/>
    <w:rsid w:val="006D6220"/>
    <w:rsid w:val="0070486A"/>
    <w:rsid w:val="008A379C"/>
    <w:rsid w:val="008A40D8"/>
    <w:rsid w:val="008A7F0C"/>
    <w:rsid w:val="008B0128"/>
    <w:rsid w:val="00A2514F"/>
    <w:rsid w:val="00A33540"/>
    <w:rsid w:val="00A55621"/>
    <w:rsid w:val="00A8710B"/>
    <w:rsid w:val="00AF43F7"/>
    <w:rsid w:val="00BB64EC"/>
    <w:rsid w:val="00BE795B"/>
    <w:rsid w:val="00C27E3D"/>
    <w:rsid w:val="00C33252"/>
    <w:rsid w:val="00C416A8"/>
    <w:rsid w:val="00C571FC"/>
    <w:rsid w:val="00CF053C"/>
    <w:rsid w:val="00D658D7"/>
    <w:rsid w:val="00DE4A88"/>
    <w:rsid w:val="00E03EF8"/>
    <w:rsid w:val="00E20828"/>
    <w:rsid w:val="00E50237"/>
    <w:rsid w:val="00EA13C7"/>
    <w:rsid w:val="00EE4525"/>
    <w:rsid w:val="00EF7D1D"/>
    <w:rsid w:val="00F43960"/>
    <w:rsid w:val="00F449DA"/>
    <w:rsid w:val="00FF4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D309"/>
  <w15:chartTrackingRefBased/>
  <w15:docId w15:val="{6AEB72EB-8310-4FE9-8886-99FC5110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3F7"/>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43F7"/>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F43F7"/>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43F7"/>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43F7"/>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43F7"/>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43F7"/>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43F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43F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828"/>
    <w:pPr>
      <w:ind w:left="720"/>
      <w:contextualSpacing/>
    </w:pPr>
  </w:style>
  <w:style w:type="character" w:customStyle="1" w:styleId="Heading1Char">
    <w:name w:val="Heading 1 Char"/>
    <w:basedOn w:val="DefaultParagraphFont"/>
    <w:link w:val="Heading1"/>
    <w:uiPriority w:val="9"/>
    <w:rsid w:val="00AF4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F43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F43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F43F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F43F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43F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43F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43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43F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7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95B"/>
  </w:style>
  <w:style w:type="paragraph" w:styleId="Footer">
    <w:name w:val="footer"/>
    <w:basedOn w:val="Normal"/>
    <w:link w:val="FooterChar"/>
    <w:uiPriority w:val="99"/>
    <w:unhideWhenUsed/>
    <w:rsid w:val="00BE7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53">
      <w:bodyDiv w:val="1"/>
      <w:marLeft w:val="0"/>
      <w:marRight w:val="0"/>
      <w:marTop w:val="0"/>
      <w:marBottom w:val="0"/>
      <w:divBdr>
        <w:top w:val="none" w:sz="0" w:space="0" w:color="auto"/>
        <w:left w:val="none" w:sz="0" w:space="0" w:color="auto"/>
        <w:bottom w:val="none" w:sz="0" w:space="0" w:color="auto"/>
        <w:right w:val="none" w:sz="0" w:space="0" w:color="auto"/>
      </w:divBdr>
    </w:div>
    <w:div w:id="209728313">
      <w:bodyDiv w:val="1"/>
      <w:marLeft w:val="0"/>
      <w:marRight w:val="0"/>
      <w:marTop w:val="0"/>
      <w:marBottom w:val="0"/>
      <w:divBdr>
        <w:top w:val="none" w:sz="0" w:space="0" w:color="auto"/>
        <w:left w:val="none" w:sz="0" w:space="0" w:color="auto"/>
        <w:bottom w:val="none" w:sz="0" w:space="0" w:color="auto"/>
        <w:right w:val="none" w:sz="0" w:space="0" w:color="auto"/>
      </w:divBdr>
    </w:div>
    <w:div w:id="237785063">
      <w:bodyDiv w:val="1"/>
      <w:marLeft w:val="0"/>
      <w:marRight w:val="0"/>
      <w:marTop w:val="0"/>
      <w:marBottom w:val="0"/>
      <w:divBdr>
        <w:top w:val="none" w:sz="0" w:space="0" w:color="auto"/>
        <w:left w:val="none" w:sz="0" w:space="0" w:color="auto"/>
        <w:bottom w:val="none" w:sz="0" w:space="0" w:color="auto"/>
        <w:right w:val="none" w:sz="0" w:space="0" w:color="auto"/>
      </w:divBdr>
    </w:div>
    <w:div w:id="924806380">
      <w:bodyDiv w:val="1"/>
      <w:marLeft w:val="0"/>
      <w:marRight w:val="0"/>
      <w:marTop w:val="0"/>
      <w:marBottom w:val="0"/>
      <w:divBdr>
        <w:top w:val="none" w:sz="0" w:space="0" w:color="auto"/>
        <w:left w:val="none" w:sz="0" w:space="0" w:color="auto"/>
        <w:bottom w:val="none" w:sz="0" w:space="0" w:color="auto"/>
        <w:right w:val="none" w:sz="0" w:space="0" w:color="auto"/>
      </w:divBdr>
    </w:div>
    <w:div w:id="1424837288">
      <w:bodyDiv w:val="1"/>
      <w:marLeft w:val="0"/>
      <w:marRight w:val="0"/>
      <w:marTop w:val="0"/>
      <w:marBottom w:val="0"/>
      <w:divBdr>
        <w:top w:val="none" w:sz="0" w:space="0" w:color="auto"/>
        <w:left w:val="none" w:sz="0" w:space="0" w:color="auto"/>
        <w:bottom w:val="none" w:sz="0" w:space="0" w:color="auto"/>
        <w:right w:val="none" w:sz="0" w:space="0" w:color="auto"/>
      </w:divBdr>
    </w:div>
    <w:div w:id="1443576614">
      <w:bodyDiv w:val="1"/>
      <w:marLeft w:val="0"/>
      <w:marRight w:val="0"/>
      <w:marTop w:val="0"/>
      <w:marBottom w:val="0"/>
      <w:divBdr>
        <w:top w:val="none" w:sz="0" w:space="0" w:color="auto"/>
        <w:left w:val="none" w:sz="0" w:space="0" w:color="auto"/>
        <w:bottom w:val="none" w:sz="0" w:space="0" w:color="auto"/>
        <w:right w:val="none" w:sz="0" w:space="0" w:color="auto"/>
      </w:divBdr>
    </w:div>
    <w:div w:id="1940138933">
      <w:bodyDiv w:val="1"/>
      <w:marLeft w:val="0"/>
      <w:marRight w:val="0"/>
      <w:marTop w:val="0"/>
      <w:marBottom w:val="0"/>
      <w:divBdr>
        <w:top w:val="none" w:sz="0" w:space="0" w:color="auto"/>
        <w:left w:val="none" w:sz="0" w:space="0" w:color="auto"/>
        <w:bottom w:val="none" w:sz="0" w:space="0" w:color="auto"/>
        <w:right w:val="none" w:sz="0" w:space="0" w:color="auto"/>
      </w:divBdr>
    </w:div>
    <w:div w:id="199186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Karriem Perry</dc:creator>
  <cp:keywords/>
  <dc:description/>
  <cp:lastModifiedBy>Karriem Perry</cp:lastModifiedBy>
  <cp:revision>2</cp:revision>
  <dcterms:created xsi:type="dcterms:W3CDTF">2023-03-26T22:12:00Z</dcterms:created>
  <dcterms:modified xsi:type="dcterms:W3CDTF">2023-03-26T22:12:00Z</dcterms:modified>
</cp:coreProperties>
</file>