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A6C8C" w14:textId="77777777" w:rsidR="00B56630" w:rsidRDefault="00EC3805" w:rsidP="00B56630">
      <w:pPr>
        <w:jc w:val="center"/>
        <w:rPr>
          <w:b/>
          <w:bCs/>
          <w:sz w:val="28"/>
          <w:szCs w:val="28"/>
          <w:lang w:val="en-GB"/>
        </w:rPr>
      </w:pPr>
      <w:r w:rsidRPr="00B56630">
        <w:rPr>
          <w:b/>
          <w:bCs/>
          <w:sz w:val="28"/>
          <w:szCs w:val="28"/>
          <w:lang w:val="en-GB"/>
        </w:rPr>
        <w:t>7</w:t>
      </w:r>
      <w:r w:rsidR="00753B2B" w:rsidRPr="00B56630">
        <w:rPr>
          <w:b/>
          <w:bCs/>
          <w:sz w:val="28"/>
          <w:szCs w:val="28"/>
          <w:lang w:val="en-GB"/>
        </w:rPr>
        <w:t>th International Workshop on LIGHTWEIGHT CRYPTOGRAPHY FOR SECURITY &amp;</w:t>
      </w:r>
      <w:r w:rsidR="00B56630">
        <w:rPr>
          <w:b/>
          <w:bCs/>
          <w:sz w:val="28"/>
          <w:szCs w:val="28"/>
          <w:lang w:val="en-GB"/>
        </w:rPr>
        <w:t xml:space="preserve"> </w:t>
      </w:r>
      <w:r w:rsidR="00753B2B" w:rsidRPr="00B56630">
        <w:rPr>
          <w:b/>
          <w:bCs/>
          <w:sz w:val="28"/>
          <w:szCs w:val="28"/>
          <w:lang w:val="en-GB"/>
        </w:rPr>
        <w:t xml:space="preserve">PRIVACY </w:t>
      </w:r>
    </w:p>
    <w:p w14:paraId="67310FE3" w14:textId="3D972EC7" w:rsidR="00380C05" w:rsidRPr="00B56630" w:rsidRDefault="00753B2B" w:rsidP="00B56630">
      <w:pPr>
        <w:jc w:val="center"/>
        <w:rPr>
          <w:b/>
          <w:bCs/>
          <w:sz w:val="28"/>
          <w:szCs w:val="28"/>
          <w:lang w:val="en-GB"/>
        </w:rPr>
      </w:pPr>
      <w:r w:rsidRPr="00B56630">
        <w:rPr>
          <w:b/>
          <w:bCs/>
          <w:sz w:val="28"/>
          <w:szCs w:val="28"/>
          <w:lang w:val="en-GB"/>
        </w:rPr>
        <w:t>(</w:t>
      </w:r>
      <w:proofErr w:type="spellStart"/>
      <w:proofErr w:type="gramStart"/>
      <w:r w:rsidR="003064BA" w:rsidRPr="00B56630">
        <w:rPr>
          <w:b/>
          <w:bCs/>
          <w:sz w:val="28"/>
          <w:szCs w:val="28"/>
          <w:lang w:val="en-GB"/>
        </w:rPr>
        <w:t>LightSec</w:t>
      </w:r>
      <w:proofErr w:type="spellEnd"/>
      <w:r w:rsidR="003064BA" w:rsidRPr="00B56630">
        <w:rPr>
          <w:b/>
          <w:bCs/>
          <w:sz w:val="28"/>
          <w:szCs w:val="28"/>
          <w:lang w:val="en-GB"/>
        </w:rPr>
        <w:t xml:space="preserve"> </w:t>
      </w:r>
      <w:r w:rsidRPr="00B56630">
        <w:rPr>
          <w:b/>
          <w:bCs/>
          <w:sz w:val="28"/>
          <w:szCs w:val="28"/>
          <w:lang w:val="en-GB"/>
        </w:rPr>
        <w:t xml:space="preserve"> 202</w:t>
      </w:r>
      <w:r w:rsidR="00EC3805" w:rsidRPr="00B56630">
        <w:rPr>
          <w:b/>
          <w:bCs/>
          <w:sz w:val="28"/>
          <w:szCs w:val="28"/>
          <w:lang w:val="en-GB"/>
        </w:rPr>
        <w:t>6</w:t>
      </w:r>
      <w:proofErr w:type="gramEnd"/>
      <w:r w:rsidRPr="00B56630">
        <w:rPr>
          <w:b/>
          <w:bCs/>
          <w:sz w:val="28"/>
          <w:szCs w:val="28"/>
          <w:lang w:val="en-GB"/>
        </w:rPr>
        <w:t>)</w:t>
      </w:r>
    </w:p>
    <w:p w14:paraId="603B5965" w14:textId="466F6C95" w:rsidR="00380C05" w:rsidRPr="007F4318" w:rsidRDefault="009979B3" w:rsidP="00B536A6">
      <w:pPr>
        <w:rPr>
          <w:sz w:val="24"/>
          <w:szCs w:val="24"/>
          <w:lang w:val="en-GB"/>
        </w:rPr>
      </w:pPr>
      <w:r w:rsidRPr="007F4318">
        <w:rPr>
          <w:b/>
          <w:bCs/>
          <w:sz w:val="24"/>
          <w:szCs w:val="24"/>
          <w:lang w:val="en-GB"/>
        </w:rPr>
        <w:t>October</w:t>
      </w:r>
      <w:r w:rsidR="00753B2B" w:rsidRPr="007F4318">
        <w:rPr>
          <w:b/>
          <w:bCs/>
          <w:sz w:val="24"/>
          <w:szCs w:val="24"/>
          <w:lang w:val="en-GB"/>
        </w:rPr>
        <w:t xml:space="preserve"> </w:t>
      </w:r>
      <w:r w:rsidR="00C22908" w:rsidRPr="007F4318">
        <w:rPr>
          <w:b/>
          <w:bCs/>
          <w:sz w:val="24"/>
          <w:szCs w:val="24"/>
          <w:lang w:val="en-GB"/>
        </w:rPr>
        <w:t>9</w:t>
      </w:r>
      <w:r w:rsidRPr="007F4318">
        <w:rPr>
          <w:b/>
          <w:bCs/>
          <w:sz w:val="24"/>
          <w:szCs w:val="24"/>
          <w:lang w:val="en-GB"/>
        </w:rPr>
        <w:t>-</w:t>
      </w:r>
      <w:r w:rsidR="0064661C" w:rsidRPr="007F4318">
        <w:rPr>
          <w:b/>
          <w:bCs/>
          <w:sz w:val="24"/>
          <w:szCs w:val="24"/>
          <w:lang w:val="en-GB"/>
        </w:rPr>
        <w:t>10</w:t>
      </w:r>
      <w:r w:rsidR="00753B2B" w:rsidRPr="007F4318">
        <w:rPr>
          <w:sz w:val="24"/>
          <w:szCs w:val="24"/>
          <w:lang w:val="en-GB"/>
        </w:rPr>
        <w:t xml:space="preserve">, </w:t>
      </w:r>
      <w:proofErr w:type="gramStart"/>
      <w:r w:rsidR="00753B2B" w:rsidRPr="007F4318">
        <w:rPr>
          <w:b/>
          <w:bCs/>
          <w:i/>
          <w:iCs/>
          <w:sz w:val="24"/>
          <w:szCs w:val="24"/>
          <w:lang w:val="en-GB"/>
        </w:rPr>
        <w:t>202</w:t>
      </w:r>
      <w:r w:rsidRPr="007F4318">
        <w:rPr>
          <w:b/>
          <w:bCs/>
          <w:i/>
          <w:iCs/>
          <w:sz w:val="24"/>
          <w:szCs w:val="24"/>
          <w:lang w:val="en-GB"/>
        </w:rPr>
        <w:t>6</w:t>
      </w:r>
      <w:r w:rsidR="00B64744" w:rsidRPr="007F4318">
        <w:rPr>
          <w:b/>
          <w:bCs/>
          <w:i/>
          <w:iCs/>
          <w:sz w:val="24"/>
          <w:szCs w:val="24"/>
          <w:lang w:val="en-GB"/>
        </w:rPr>
        <w:t>,</w:t>
      </w:r>
      <w:r w:rsidR="00753B2B" w:rsidRPr="007F4318">
        <w:rPr>
          <w:b/>
          <w:bCs/>
          <w:i/>
          <w:iCs/>
          <w:sz w:val="24"/>
          <w:szCs w:val="24"/>
          <w:lang w:val="en-GB"/>
        </w:rPr>
        <w:t xml:space="preserve">  </w:t>
      </w:r>
      <w:r w:rsidRPr="007F4318">
        <w:rPr>
          <w:b/>
          <w:bCs/>
          <w:i/>
          <w:iCs/>
          <w:sz w:val="24"/>
          <w:szCs w:val="24"/>
          <w:lang w:val="en-GB"/>
        </w:rPr>
        <w:t>Akdeniz</w:t>
      </w:r>
      <w:proofErr w:type="gramEnd"/>
      <w:r w:rsidRPr="007F4318">
        <w:rPr>
          <w:b/>
          <w:bCs/>
          <w:i/>
          <w:iCs/>
          <w:sz w:val="24"/>
          <w:szCs w:val="24"/>
          <w:lang w:val="en-GB"/>
        </w:rPr>
        <w:t xml:space="preserve"> University</w:t>
      </w:r>
      <w:r w:rsidR="00753B2B" w:rsidRPr="007F4318">
        <w:rPr>
          <w:b/>
          <w:bCs/>
          <w:i/>
          <w:iCs/>
          <w:sz w:val="24"/>
          <w:szCs w:val="24"/>
          <w:lang w:val="en-GB"/>
        </w:rPr>
        <w:t xml:space="preserve">, </w:t>
      </w:r>
      <w:r w:rsidR="000E1820" w:rsidRPr="007F4318">
        <w:rPr>
          <w:b/>
          <w:bCs/>
          <w:i/>
          <w:iCs/>
          <w:sz w:val="24"/>
          <w:szCs w:val="24"/>
          <w:lang w:val="en-GB"/>
        </w:rPr>
        <w:t>Antalya</w:t>
      </w:r>
      <w:r w:rsidR="00753B2B" w:rsidRPr="007F4318">
        <w:rPr>
          <w:b/>
          <w:bCs/>
          <w:i/>
          <w:iCs/>
          <w:sz w:val="24"/>
          <w:szCs w:val="24"/>
          <w:lang w:val="en-GB"/>
        </w:rPr>
        <w:t>, Türkiye</w:t>
      </w:r>
      <w:r w:rsidR="00753B2B" w:rsidRPr="007F4318">
        <w:rPr>
          <w:sz w:val="24"/>
          <w:szCs w:val="24"/>
          <w:lang w:val="en-GB"/>
        </w:rPr>
        <w:t xml:space="preserve"> </w:t>
      </w:r>
    </w:p>
    <w:p w14:paraId="5FE1610A" w14:textId="4398E469" w:rsidR="00380C05" w:rsidRPr="007F4318" w:rsidRDefault="00753B2B" w:rsidP="00B536A6">
      <w:pPr>
        <w:rPr>
          <w:b/>
          <w:bCs/>
          <w:sz w:val="24"/>
          <w:szCs w:val="24"/>
          <w:lang w:val="en-GB"/>
        </w:rPr>
      </w:pPr>
      <w:r w:rsidRPr="007F4318">
        <w:rPr>
          <w:b/>
          <w:bCs/>
          <w:sz w:val="24"/>
          <w:szCs w:val="24"/>
          <w:lang w:val="en-GB"/>
        </w:rPr>
        <w:t xml:space="preserve">*ABOUT </w:t>
      </w:r>
      <w:proofErr w:type="spellStart"/>
      <w:r w:rsidR="003064BA" w:rsidRPr="007F4318">
        <w:rPr>
          <w:b/>
          <w:bCs/>
          <w:sz w:val="24"/>
          <w:szCs w:val="24"/>
          <w:lang w:val="en-GB"/>
        </w:rPr>
        <w:t>LightSec</w:t>
      </w:r>
      <w:proofErr w:type="spellEnd"/>
      <w:r w:rsidR="003064BA" w:rsidRPr="007F4318">
        <w:rPr>
          <w:b/>
          <w:bCs/>
          <w:sz w:val="24"/>
          <w:szCs w:val="24"/>
          <w:lang w:val="en-GB"/>
        </w:rPr>
        <w:t xml:space="preserve"> </w:t>
      </w:r>
      <w:r w:rsidRPr="007F4318">
        <w:rPr>
          <w:b/>
          <w:bCs/>
          <w:sz w:val="24"/>
          <w:szCs w:val="24"/>
          <w:lang w:val="en-GB"/>
        </w:rPr>
        <w:t>202</w:t>
      </w:r>
      <w:r w:rsidR="000E1820" w:rsidRPr="007F4318">
        <w:rPr>
          <w:b/>
          <w:bCs/>
          <w:sz w:val="24"/>
          <w:szCs w:val="24"/>
          <w:lang w:val="en-GB"/>
        </w:rPr>
        <w:t>6</w:t>
      </w:r>
      <w:r w:rsidRPr="007F4318">
        <w:rPr>
          <w:b/>
          <w:bCs/>
          <w:sz w:val="24"/>
          <w:szCs w:val="24"/>
          <w:lang w:val="en-GB"/>
        </w:rPr>
        <w:t>*</w:t>
      </w:r>
    </w:p>
    <w:p w14:paraId="1318B34F" w14:textId="2497B4E9" w:rsidR="00380C05" w:rsidRDefault="003064BA" w:rsidP="00B536A6">
      <w:pPr>
        <w:jc w:val="both"/>
        <w:rPr>
          <w:lang w:val="en-GB"/>
        </w:rPr>
      </w:pPr>
      <w:proofErr w:type="spellStart"/>
      <w:r w:rsidRPr="003E5360">
        <w:rPr>
          <w:lang w:val="en-GB"/>
        </w:rPr>
        <w:t>LightSec</w:t>
      </w:r>
      <w:proofErr w:type="spellEnd"/>
      <w:r w:rsidRPr="003E5360">
        <w:rPr>
          <w:lang w:val="en-GB"/>
        </w:rPr>
        <w:t xml:space="preserve"> </w:t>
      </w:r>
      <w:r w:rsidR="00753B2B" w:rsidRPr="003E5360">
        <w:rPr>
          <w:lang w:val="en-GB"/>
        </w:rPr>
        <w:t>202</w:t>
      </w:r>
      <w:r w:rsidR="000E1820" w:rsidRPr="003E5360">
        <w:rPr>
          <w:lang w:val="en-GB"/>
        </w:rPr>
        <w:t>6</w:t>
      </w:r>
      <w:r w:rsidR="00753B2B" w:rsidRPr="003E5360">
        <w:rPr>
          <w:lang w:val="en-GB"/>
        </w:rPr>
        <w:t xml:space="preserve"> promotes and initiates novel research on security, privacy, and trust</w:t>
      </w:r>
      <w:r w:rsidR="00B64744" w:rsidRPr="003E5360">
        <w:rPr>
          <w:lang w:val="en-GB"/>
        </w:rPr>
        <w:t xml:space="preserve"> </w:t>
      </w:r>
      <w:r w:rsidR="00753B2B" w:rsidRPr="003E5360">
        <w:rPr>
          <w:lang w:val="en-GB"/>
        </w:rPr>
        <w:t xml:space="preserve">issues related to applications that fall under the umbrella of lightweight security. </w:t>
      </w:r>
      <w:r w:rsidR="00B64744" w:rsidRPr="003E5360">
        <w:rPr>
          <w:lang w:val="en-GB"/>
        </w:rPr>
        <w:t xml:space="preserve"> </w:t>
      </w:r>
      <w:r w:rsidR="00753B2B" w:rsidRPr="003E5360">
        <w:rPr>
          <w:lang w:val="en-GB"/>
        </w:rPr>
        <w:t>The</w:t>
      </w:r>
      <w:r w:rsidR="00B64744" w:rsidRPr="003E5360">
        <w:rPr>
          <w:lang w:val="en-GB"/>
        </w:rPr>
        <w:t xml:space="preserve"> </w:t>
      </w:r>
      <w:r w:rsidR="00753B2B" w:rsidRPr="003E5360">
        <w:rPr>
          <w:lang w:val="en-GB"/>
        </w:rPr>
        <w:t>term “lightweight” refers not only to conventional constraints on metrics such as</w:t>
      </w:r>
      <w:r w:rsidR="00B64744" w:rsidRPr="003E5360">
        <w:rPr>
          <w:lang w:val="en-GB"/>
        </w:rPr>
        <w:t xml:space="preserve"> </w:t>
      </w:r>
      <w:r w:rsidR="00753B2B" w:rsidRPr="003E5360">
        <w:rPr>
          <w:lang w:val="en-GB"/>
        </w:rPr>
        <w:t xml:space="preserve">computational and communication complexity, execution time (both throughput and latency), power, energy, area, memory capacity, and bandwidth, but also to constraints concerning the sizes of ciphertexts, public and private keys, and the compactness of proofs in zero-knowledge protocols. As new applications based on novel and advanced cryptographic schemes become increasingly ubiquitous and provide immense value to society across sectors such as AI, blockchain, IoT, and 5G/6G, they also impact a larger portion of the public, raising numerous security and privacy concerns that must be thoroughly addressed before widespread deployment. </w:t>
      </w:r>
      <w:proofErr w:type="spellStart"/>
      <w:r w:rsidRPr="003E5360">
        <w:rPr>
          <w:lang w:val="en-GB"/>
        </w:rPr>
        <w:t>LightSec</w:t>
      </w:r>
      <w:proofErr w:type="spellEnd"/>
      <w:r w:rsidR="00DB74FB" w:rsidRPr="003E5360">
        <w:rPr>
          <w:lang w:val="en-GB"/>
        </w:rPr>
        <w:t xml:space="preserve"> </w:t>
      </w:r>
      <w:r w:rsidR="00753B2B" w:rsidRPr="003E5360">
        <w:rPr>
          <w:lang w:val="en-GB"/>
        </w:rPr>
        <w:t>202</w:t>
      </w:r>
      <w:r w:rsidR="00A619A1" w:rsidRPr="003E5360">
        <w:rPr>
          <w:lang w:val="en-GB"/>
        </w:rPr>
        <w:t>6</w:t>
      </w:r>
      <w:r w:rsidR="00753B2B" w:rsidRPr="003E5360">
        <w:rPr>
          <w:lang w:val="en-GB"/>
        </w:rPr>
        <w:t xml:space="preserve"> enthusiastically welcomes papers on algorithms, protocols, techniques, and their secure and efficient implementations for applications </w:t>
      </w:r>
      <w:r w:rsidR="00575A59">
        <w:rPr>
          <w:lang w:val="en-GB"/>
        </w:rPr>
        <w:t>that utilise advanced cryptographic algorithms, including</w:t>
      </w:r>
      <w:r w:rsidR="00753B2B" w:rsidRPr="003E5360">
        <w:rPr>
          <w:lang w:val="en-GB"/>
        </w:rPr>
        <w:t xml:space="preserve"> homomorphic encryption, zero-knowledge proofs, secure multi-party computation, cryptographic consensus protocols in blockchain applications, threshold cryptography, and post-quantum cryptography.  </w:t>
      </w:r>
    </w:p>
    <w:p w14:paraId="20AD884B" w14:textId="77777777" w:rsidR="00125F6F" w:rsidRPr="003E5360" w:rsidRDefault="00125F6F" w:rsidP="00B536A6">
      <w:pPr>
        <w:jc w:val="both"/>
        <w:rPr>
          <w:lang w:val="en-GB"/>
        </w:rPr>
      </w:pPr>
    </w:p>
    <w:p w14:paraId="35A3A0FC" w14:textId="77777777" w:rsidR="00380C05" w:rsidRPr="00575A59" w:rsidRDefault="00753B2B" w:rsidP="00B536A6">
      <w:pPr>
        <w:rPr>
          <w:b/>
          <w:bCs/>
          <w:sz w:val="24"/>
          <w:szCs w:val="24"/>
          <w:lang w:val="en-GB"/>
        </w:rPr>
      </w:pPr>
      <w:r w:rsidRPr="00575A59">
        <w:rPr>
          <w:b/>
          <w:bCs/>
          <w:sz w:val="24"/>
          <w:szCs w:val="24"/>
          <w:lang w:val="en-GB"/>
        </w:rPr>
        <w:t>*</w:t>
      </w:r>
      <w:proofErr w:type="gramStart"/>
      <w:r w:rsidRPr="00575A59">
        <w:rPr>
          <w:b/>
          <w:bCs/>
          <w:sz w:val="24"/>
          <w:szCs w:val="24"/>
          <w:lang w:val="en-GB"/>
        </w:rPr>
        <w:t>IMPORTANT  DATES</w:t>
      </w:r>
      <w:proofErr w:type="gramEnd"/>
      <w:r w:rsidRPr="00575A59">
        <w:rPr>
          <w:b/>
          <w:bCs/>
          <w:sz w:val="24"/>
          <w:szCs w:val="24"/>
          <w:lang w:val="en-GB"/>
        </w:rPr>
        <w:t xml:space="preserve">*  </w:t>
      </w:r>
    </w:p>
    <w:p w14:paraId="6163C1BB" w14:textId="5E61814D" w:rsidR="00380C05" w:rsidRPr="003E5360" w:rsidRDefault="00753B2B" w:rsidP="00B536A6">
      <w:pPr>
        <w:rPr>
          <w:lang w:val="en-GB"/>
        </w:rPr>
      </w:pPr>
      <w:proofErr w:type="gramStart"/>
      <w:r w:rsidRPr="003E5360">
        <w:rPr>
          <w:b/>
          <w:bCs/>
          <w:lang w:val="en-GB"/>
        </w:rPr>
        <w:t>Paper  submission</w:t>
      </w:r>
      <w:proofErr w:type="gramEnd"/>
      <w:r w:rsidRPr="003E5360">
        <w:rPr>
          <w:b/>
          <w:bCs/>
          <w:lang w:val="en-GB"/>
        </w:rPr>
        <w:t xml:space="preserve">  deadline:</w:t>
      </w:r>
      <w:r w:rsidR="000E1820" w:rsidRPr="003E5360">
        <w:rPr>
          <w:lang w:val="en-GB"/>
        </w:rPr>
        <w:t xml:space="preserve"> </w:t>
      </w:r>
      <w:r w:rsidR="00FA6422" w:rsidRPr="003E5360">
        <w:rPr>
          <w:lang w:val="en-GB"/>
        </w:rPr>
        <w:t>June 19, 2026</w:t>
      </w:r>
    </w:p>
    <w:p w14:paraId="4B0C0923" w14:textId="73319CD8" w:rsidR="00380C05" w:rsidRPr="003E5360" w:rsidRDefault="00753B2B" w:rsidP="00B536A6">
      <w:pPr>
        <w:rPr>
          <w:lang w:val="en-GB"/>
        </w:rPr>
      </w:pPr>
      <w:proofErr w:type="gramStart"/>
      <w:r w:rsidRPr="003E5360">
        <w:rPr>
          <w:b/>
          <w:bCs/>
          <w:lang w:val="en-GB"/>
        </w:rPr>
        <w:t>Author  notification</w:t>
      </w:r>
      <w:proofErr w:type="gramEnd"/>
      <w:r w:rsidRPr="003E5360">
        <w:rPr>
          <w:b/>
          <w:bCs/>
          <w:lang w:val="en-GB"/>
        </w:rPr>
        <w:t>:</w:t>
      </w:r>
      <w:r w:rsidR="00FA6422" w:rsidRPr="003E5360">
        <w:rPr>
          <w:lang w:val="en-GB"/>
        </w:rPr>
        <w:t xml:space="preserve"> </w:t>
      </w:r>
      <w:r w:rsidR="00CD4EC7" w:rsidRPr="003E5360">
        <w:rPr>
          <w:lang w:val="en-GB"/>
        </w:rPr>
        <w:t>August 21, 2026</w:t>
      </w:r>
    </w:p>
    <w:p w14:paraId="27C75444" w14:textId="5764163F" w:rsidR="00380C05" w:rsidRPr="003E5360" w:rsidRDefault="00753B2B" w:rsidP="00B536A6">
      <w:pPr>
        <w:rPr>
          <w:lang w:val="en-GB"/>
        </w:rPr>
      </w:pPr>
      <w:r w:rsidRPr="003E5360">
        <w:rPr>
          <w:b/>
          <w:bCs/>
          <w:lang w:val="en-GB"/>
        </w:rPr>
        <w:t>Camera ready for pre -conference proceedings:</w:t>
      </w:r>
      <w:r w:rsidR="00CD4EC7" w:rsidRPr="003E5360">
        <w:rPr>
          <w:lang w:val="en-GB"/>
        </w:rPr>
        <w:t xml:space="preserve"> September 21, 2026</w:t>
      </w:r>
    </w:p>
    <w:p w14:paraId="24F8724C" w14:textId="5CC64EEF" w:rsidR="00380C05" w:rsidRPr="003E5360" w:rsidRDefault="00753B2B" w:rsidP="00B536A6">
      <w:pPr>
        <w:rPr>
          <w:lang w:val="en-GB"/>
        </w:rPr>
      </w:pPr>
      <w:r w:rsidRPr="003E5360">
        <w:rPr>
          <w:b/>
          <w:bCs/>
          <w:lang w:val="en-GB"/>
        </w:rPr>
        <w:t>Camera ready for post -conference proceedings:</w:t>
      </w:r>
      <w:r w:rsidR="00CD4EC7" w:rsidRPr="003E5360">
        <w:rPr>
          <w:lang w:val="en-GB"/>
        </w:rPr>
        <w:t xml:space="preserve"> October 26, 2026</w:t>
      </w:r>
    </w:p>
    <w:p w14:paraId="093C263C" w14:textId="53ED801E" w:rsidR="00380C05" w:rsidRDefault="00753B2B" w:rsidP="00B536A6">
      <w:pPr>
        <w:rPr>
          <w:lang w:val="en-GB"/>
        </w:rPr>
      </w:pPr>
      <w:proofErr w:type="gramStart"/>
      <w:r w:rsidRPr="003E5360">
        <w:rPr>
          <w:b/>
          <w:bCs/>
          <w:lang w:val="en-GB"/>
        </w:rPr>
        <w:t>Workshop  date</w:t>
      </w:r>
      <w:proofErr w:type="gramEnd"/>
      <w:r w:rsidRPr="003E5360">
        <w:rPr>
          <w:b/>
          <w:bCs/>
          <w:lang w:val="en-GB"/>
        </w:rPr>
        <w:t>:</w:t>
      </w:r>
      <w:r w:rsidR="00073446" w:rsidRPr="003E5360">
        <w:rPr>
          <w:lang w:val="en-GB"/>
        </w:rPr>
        <w:t xml:space="preserve"> October </w:t>
      </w:r>
      <w:r w:rsidR="00C22908" w:rsidRPr="003E5360">
        <w:rPr>
          <w:lang w:val="en-GB"/>
        </w:rPr>
        <w:t>9</w:t>
      </w:r>
      <w:r w:rsidR="007606A4" w:rsidRPr="003E5360">
        <w:rPr>
          <w:lang w:val="en-GB"/>
        </w:rPr>
        <w:t>-1</w:t>
      </w:r>
      <w:r w:rsidR="0064661C" w:rsidRPr="003E5360">
        <w:rPr>
          <w:lang w:val="en-GB"/>
        </w:rPr>
        <w:t>0</w:t>
      </w:r>
      <w:r w:rsidR="00073446" w:rsidRPr="003E5360">
        <w:rPr>
          <w:lang w:val="en-GB"/>
        </w:rPr>
        <w:t xml:space="preserve">, </w:t>
      </w:r>
      <w:r w:rsidR="007606A4" w:rsidRPr="003E5360">
        <w:rPr>
          <w:lang w:val="en-GB"/>
        </w:rPr>
        <w:t>20</w:t>
      </w:r>
      <w:r w:rsidR="00DD2A45" w:rsidRPr="003E5360">
        <w:rPr>
          <w:lang w:val="en-GB"/>
        </w:rPr>
        <w:t>26</w:t>
      </w:r>
    </w:p>
    <w:p w14:paraId="405029CA" w14:textId="77777777" w:rsidR="00125F6F" w:rsidRPr="003E5360" w:rsidRDefault="00125F6F" w:rsidP="00B536A6">
      <w:pPr>
        <w:rPr>
          <w:lang w:val="en-GB"/>
        </w:rPr>
      </w:pPr>
    </w:p>
    <w:p w14:paraId="4C91E997" w14:textId="4355D67D" w:rsidR="00380C05" w:rsidRPr="00575A59" w:rsidRDefault="00753B2B" w:rsidP="00B536A6">
      <w:pPr>
        <w:rPr>
          <w:b/>
          <w:bCs/>
          <w:sz w:val="24"/>
          <w:szCs w:val="24"/>
          <w:lang w:val="en-GB"/>
        </w:rPr>
      </w:pPr>
      <w:r w:rsidRPr="00575A59">
        <w:rPr>
          <w:b/>
          <w:bCs/>
          <w:sz w:val="24"/>
          <w:szCs w:val="24"/>
          <w:lang w:val="en-GB"/>
        </w:rPr>
        <w:t>*</w:t>
      </w:r>
      <w:proofErr w:type="gramStart"/>
      <w:r w:rsidRPr="00575A59">
        <w:rPr>
          <w:b/>
          <w:bCs/>
          <w:sz w:val="24"/>
          <w:szCs w:val="24"/>
          <w:lang w:val="en-GB"/>
        </w:rPr>
        <w:t>CONFERENCE  WEBSITE</w:t>
      </w:r>
      <w:proofErr w:type="gramEnd"/>
      <w:r w:rsidR="00CA4CAC" w:rsidRPr="00575A59">
        <w:rPr>
          <w:b/>
          <w:bCs/>
          <w:sz w:val="24"/>
          <w:szCs w:val="24"/>
          <w:lang w:val="en-GB"/>
        </w:rPr>
        <w:t xml:space="preserve"> &amp; E-MAIL</w:t>
      </w:r>
      <w:r w:rsidRPr="00575A59">
        <w:rPr>
          <w:b/>
          <w:bCs/>
          <w:sz w:val="24"/>
          <w:szCs w:val="24"/>
          <w:lang w:val="en-GB"/>
        </w:rPr>
        <w:t xml:space="preserve">*  </w:t>
      </w:r>
    </w:p>
    <w:p w14:paraId="6926480F" w14:textId="1B4CE2F1" w:rsidR="00380C05" w:rsidRPr="003E5360" w:rsidRDefault="00CA4CAC" w:rsidP="00B536A6">
      <w:pPr>
        <w:rPr>
          <w:lang w:val="en-GB"/>
        </w:rPr>
      </w:pPr>
      <w:r w:rsidRPr="003E5360">
        <w:rPr>
          <w:b/>
          <w:bCs/>
          <w:lang w:val="en-GB"/>
        </w:rPr>
        <w:t>Website</w:t>
      </w:r>
      <w:r w:rsidRPr="003E5360">
        <w:rPr>
          <w:lang w:val="en-GB"/>
        </w:rPr>
        <w:t xml:space="preserve">: </w:t>
      </w:r>
      <w:hyperlink r:id="rId6" w:history="1">
        <w:r w:rsidR="00AF2DC0" w:rsidRPr="00C10556">
          <w:rPr>
            <w:rStyle w:val="Kpr"/>
            <w:lang w:val="en-GB"/>
          </w:rPr>
          <w:t>https://lightsec2026.com/</w:t>
        </w:r>
      </w:hyperlink>
      <w:r w:rsidR="00AF2DC0">
        <w:rPr>
          <w:lang w:val="en-GB"/>
        </w:rPr>
        <w:t xml:space="preserve"> </w:t>
      </w:r>
    </w:p>
    <w:p w14:paraId="16D0674B" w14:textId="2CF26E82" w:rsidR="00125F6F" w:rsidRPr="00952928" w:rsidRDefault="00CA4CAC" w:rsidP="00B536A6">
      <w:r w:rsidRPr="003E5360">
        <w:rPr>
          <w:b/>
          <w:bCs/>
          <w:lang w:val="en-GB"/>
        </w:rPr>
        <w:t xml:space="preserve">e-mail: </w:t>
      </w:r>
      <w:hyperlink r:id="rId7" w:history="1">
        <w:r w:rsidR="00251990" w:rsidRPr="003E5360">
          <w:rPr>
            <w:rStyle w:val="Kpr"/>
            <w:lang w:val="en-GB"/>
          </w:rPr>
          <w:t>info@lightsec2026.com</w:t>
        </w:r>
      </w:hyperlink>
    </w:p>
    <w:p w14:paraId="7F80CB88" w14:textId="386728CE" w:rsidR="00251990" w:rsidRPr="00575A59" w:rsidRDefault="001540AF" w:rsidP="00B536A6">
      <w:pPr>
        <w:rPr>
          <w:b/>
          <w:bCs/>
          <w:sz w:val="24"/>
          <w:szCs w:val="24"/>
          <w:lang w:val="en-GB"/>
        </w:rPr>
      </w:pPr>
      <w:r w:rsidRPr="00575A59">
        <w:rPr>
          <w:b/>
          <w:bCs/>
          <w:sz w:val="24"/>
          <w:szCs w:val="24"/>
          <w:lang w:val="en-GB"/>
        </w:rPr>
        <w:lastRenderedPageBreak/>
        <w:t>*TOPICS OF INTEREST (but not limited to)</w:t>
      </w:r>
    </w:p>
    <w:p w14:paraId="3ACD9F89" w14:textId="1BF55E60" w:rsidR="00380C05" w:rsidRPr="003E5360" w:rsidRDefault="00753B2B" w:rsidP="00952928">
      <w:pPr>
        <w:spacing w:after="0" w:line="360" w:lineRule="auto"/>
        <w:rPr>
          <w:lang w:val="en-GB"/>
        </w:rPr>
      </w:pPr>
      <w:r w:rsidRPr="003E5360">
        <w:rPr>
          <w:lang w:val="en-GB"/>
        </w:rPr>
        <w:t xml:space="preserve">• </w:t>
      </w:r>
      <w:proofErr w:type="gramStart"/>
      <w:r w:rsidRPr="003E5360">
        <w:rPr>
          <w:lang w:val="en-GB"/>
        </w:rPr>
        <w:t>Design,  analysis</w:t>
      </w:r>
      <w:proofErr w:type="gramEnd"/>
      <w:r w:rsidRPr="003E5360">
        <w:rPr>
          <w:lang w:val="en-GB"/>
        </w:rPr>
        <w:t xml:space="preserve">  and </w:t>
      </w:r>
      <w:proofErr w:type="gramStart"/>
      <w:r w:rsidRPr="003E5360">
        <w:rPr>
          <w:lang w:val="en-GB"/>
        </w:rPr>
        <w:t>implementation  of</w:t>
      </w:r>
      <w:proofErr w:type="gramEnd"/>
      <w:r w:rsidRPr="003E5360">
        <w:rPr>
          <w:lang w:val="en-GB"/>
        </w:rPr>
        <w:t xml:space="preserve"> </w:t>
      </w:r>
      <w:proofErr w:type="gramStart"/>
      <w:r w:rsidRPr="003E5360">
        <w:rPr>
          <w:lang w:val="en-GB"/>
        </w:rPr>
        <w:t>lightweight,  fast</w:t>
      </w:r>
      <w:proofErr w:type="gramEnd"/>
      <w:r w:rsidRPr="003E5360">
        <w:rPr>
          <w:lang w:val="en-GB"/>
        </w:rPr>
        <w:t xml:space="preserve">, </w:t>
      </w:r>
      <w:r w:rsidR="00634687">
        <w:rPr>
          <w:lang w:val="en-GB"/>
        </w:rPr>
        <w:t xml:space="preserve">low-power </w:t>
      </w:r>
      <w:r w:rsidRPr="003E5360">
        <w:rPr>
          <w:lang w:val="en-GB"/>
        </w:rPr>
        <w:t xml:space="preserve">or </w:t>
      </w:r>
      <w:proofErr w:type="gramStart"/>
      <w:r w:rsidRPr="003E5360">
        <w:rPr>
          <w:lang w:val="en-GB"/>
        </w:rPr>
        <w:t>compact</w:t>
      </w:r>
      <w:r w:rsidR="003E5360">
        <w:rPr>
          <w:lang w:val="en-GB"/>
        </w:rPr>
        <w:t xml:space="preserve">  </w:t>
      </w:r>
      <w:r w:rsidRPr="003E5360">
        <w:rPr>
          <w:lang w:val="en-GB"/>
        </w:rPr>
        <w:t>cryptographic</w:t>
      </w:r>
      <w:proofErr w:type="gramEnd"/>
      <w:r w:rsidRPr="003E5360">
        <w:rPr>
          <w:lang w:val="en-GB"/>
        </w:rPr>
        <w:t xml:space="preserve"> </w:t>
      </w:r>
      <w:proofErr w:type="gramStart"/>
      <w:r w:rsidRPr="003E5360">
        <w:rPr>
          <w:lang w:val="en-GB"/>
        </w:rPr>
        <w:t>schemes  and</w:t>
      </w:r>
      <w:proofErr w:type="gramEnd"/>
      <w:r w:rsidRPr="003E5360">
        <w:rPr>
          <w:lang w:val="en-GB"/>
        </w:rPr>
        <w:t xml:space="preserve"> protocols</w:t>
      </w:r>
    </w:p>
    <w:p w14:paraId="7D6E0DD4" w14:textId="77777777" w:rsidR="00380C05" w:rsidRPr="003E5360" w:rsidRDefault="00753B2B" w:rsidP="00952928">
      <w:pPr>
        <w:spacing w:after="0" w:line="360" w:lineRule="auto"/>
        <w:rPr>
          <w:lang w:val="en-GB"/>
        </w:rPr>
      </w:pPr>
      <w:r w:rsidRPr="003E5360">
        <w:rPr>
          <w:lang w:val="en-GB"/>
        </w:rPr>
        <w:t xml:space="preserve">• </w:t>
      </w:r>
      <w:proofErr w:type="gramStart"/>
      <w:r w:rsidRPr="003E5360">
        <w:rPr>
          <w:lang w:val="en-GB"/>
        </w:rPr>
        <w:t>Cryptographic  hardware</w:t>
      </w:r>
      <w:proofErr w:type="gramEnd"/>
      <w:r w:rsidRPr="003E5360">
        <w:rPr>
          <w:lang w:val="en-GB"/>
        </w:rPr>
        <w:t xml:space="preserve">  </w:t>
      </w:r>
      <w:proofErr w:type="gramStart"/>
      <w:r w:rsidRPr="003E5360">
        <w:rPr>
          <w:lang w:val="en-GB"/>
        </w:rPr>
        <w:t>development  for</w:t>
      </w:r>
      <w:proofErr w:type="gramEnd"/>
      <w:r w:rsidRPr="003E5360">
        <w:rPr>
          <w:lang w:val="en-GB"/>
        </w:rPr>
        <w:t xml:space="preserve"> </w:t>
      </w:r>
      <w:proofErr w:type="gramStart"/>
      <w:r w:rsidRPr="003E5360">
        <w:rPr>
          <w:lang w:val="en-GB"/>
        </w:rPr>
        <w:t>constrained  domains</w:t>
      </w:r>
      <w:proofErr w:type="gramEnd"/>
      <w:r w:rsidRPr="003E5360">
        <w:rPr>
          <w:lang w:val="en-GB"/>
        </w:rPr>
        <w:t xml:space="preserve">  </w:t>
      </w:r>
    </w:p>
    <w:p w14:paraId="02156DAA" w14:textId="77777777" w:rsidR="00380C05" w:rsidRPr="003E5360" w:rsidRDefault="00753B2B" w:rsidP="00952928">
      <w:pPr>
        <w:spacing w:after="0" w:line="360" w:lineRule="auto"/>
        <w:rPr>
          <w:lang w:val="en-GB"/>
        </w:rPr>
      </w:pPr>
      <w:r w:rsidRPr="003E5360">
        <w:rPr>
          <w:lang w:val="en-GB"/>
        </w:rPr>
        <w:t xml:space="preserve">• </w:t>
      </w:r>
      <w:proofErr w:type="gramStart"/>
      <w:r w:rsidRPr="003E5360">
        <w:rPr>
          <w:lang w:val="en-GB"/>
        </w:rPr>
        <w:t>Side  channel</w:t>
      </w:r>
      <w:proofErr w:type="gramEnd"/>
      <w:r w:rsidRPr="003E5360">
        <w:rPr>
          <w:lang w:val="en-GB"/>
        </w:rPr>
        <w:t xml:space="preserve">  </w:t>
      </w:r>
      <w:proofErr w:type="gramStart"/>
      <w:r w:rsidRPr="003E5360">
        <w:rPr>
          <w:lang w:val="en-GB"/>
        </w:rPr>
        <w:t>and  fault</w:t>
      </w:r>
      <w:proofErr w:type="gramEnd"/>
      <w:r w:rsidRPr="003E5360">
        <w:rPr>
          <w:lang w:val="en-GB"/>
        </w:rPr>
        <w:t xml:space="preserve">  </w:t>
      </w:r>
      <w:proofErr w:type="gramStart"/>
      <w:r w:rsidRPr="003E5360">
        <w:rPr>
          <w:lang w:val="en-GB"/>
        </w:rPr>
        <w:t>analysis  and</w:t>
      </w:r>
      <w:proofErr w:type="gramEnd"/>
      <w:r w:rsidRPr="003E5360">
        <w:rPr>
          <w:lang w:val="en-GB"/>
        </w:rPr>
        <w:t xml:space="preserve">  </w:t>
      </w:r>
      <w:proofErr w:type="gramStart"/>
      <w:r w:rsidRPr="003E5360">
        <w:rPr>
          <w:lang w:val="en-GB"/>
        </w:rPr>
        <w:t>countermeasures  on</w:t>
      </w:r>
      <w:proofErr w:type="gramEnd"/>
      <w:r w:rsidRPr="003E5360">
        <w:rPr>
          <w:lang w:val="en-GB"/>
        </w:rPr>
        <w:t xml:space="preserve"> </w:t>
      </w:r>
      <w:proofErr w:type="gramStart"/>
      <w:r w:rsidRPr="003E5360">
        <w:rPr>
          <w:lang w:val="en-GB"/>
        </w:rPr>
        <w:t>constrained  devices</w:t>
      </w:r>
      <w:proofErr w:type="gramEnd"/>
      <w:r w:rsidRPr="003E5360">
        <w:rPr>
          <w:lang w:val="en-GB"/>
        </w:rPr>
        <w:t xml:space="preserve">  </w:t>
      </w:r>
    </w:p>
    <w:p w14:paraId="67E854BF" w14:textId="19D40BC7" w:rsidR="00380C05" w:rsidRPr="003E5360" w:rsidRDefault="00753B2B" w:rsidP="00952928">
      <w:pPr>
        <w:spacing w:after="0" w:line="360" w:lineRule="auto"/>
        <w:rPr>
          <w:lang w:val="en-GB"/>
        </w:rPr>
      </w:pPr>
      <w:r w:rsidRPr="003E5360">
        <w:rPr>
          <w:lang w:val="en-GB"/>
        </w:rPr>
        <w:t>• Efficient and secure post-quantum cryptographic algorithms with special</w:t>
      </w:r>
      <w:r w:rsidR="0023673F" w:rsidRPr="003E5360">
        <w:rPr>
          <w:lang w:val="en-GB"/>
        </w:rPr>
        <w:t xml:space="preserve"> </w:t>
      </w:r>
      <w:r w:rsidRPr="003E5360">
        <w:rPr>
          <w:lang w:val="en-GB"/>
        </w:rPr>
        <w:t xml:space="preserve">emphasis on side -channel and fault </w:t>
      </w:r>
      <w:proofErr w:type="gramStart"/>
      <w:r w:rsidRPr="003E5360">
        <w:rPr>
          <w:lang w:val="en-GB"/>
        </w:rPr>
        <w:t>attacks;  analysis</w:t>
      </w:r>
      <w:proofErr w:type="gramEnd"/>
      <w:r w:rsidRPr="003E5360">
        <w:rPr>
          <w:lang w:val="en-GB"/>
        </w:rPr>
        <w:t xml:space="preserve"> and countermeasures.</w:t>
      </w:r>
    </w:p>
    <w:p w14:paraId="570820A8" w14:textId="77777777" w:rsidR="00380C05" w:rsidRPr="003E5360" w:rsidRDefault="00753B2B" w:rsidP="00952928">
      <w:pPr>
        <w:spacing w:after="0" w:line="360" w:lineRule="auto"/>
        <w:rPr>
          <w:lang w:val="en-GB"/>
        </w:rPr>
      </w:pPr>
      <w:r w:rsidRPr="003E5360">
        <w:rPr>
          <w:lang w:val="en-GB"/>
        </w:rPr>
        <w:t xml:space="preserve">• </w:t>
      </w:r>
      <w:proofErr w:type="gramStart"/>
      <w:r w:rsidRPr="003E5360">
        <w:rPr>
          <w:lang w:val="en-GB"/>
        </w:rPr>
        <w:t>Security  and</w:t>
      </w:r>
      <w:proofErr w:type="gramEnd"/>
      <w:r w:rsidRPr="003E5360">
        <w:rPr>
          <w:lang w:val="en-GB"/>
        </w:rPr>
        <w:t xml:space="preserve">  </w:t>
      </w:r>
      <w:proofErr w:type="gramStart"/>
      <w:r w:rsidRPr="003E5360">
        <w:rPr>
          <w:lang w:val="en-GB"/>
        </w:rPr>
        <w:t>privacy  solutions</w:t>
      </w:r>
      <w:proofErr w:type="gramEnd"/>
      <w:r w:rsidRPr="003E5360">
        <w:rPr>
          <w:lang w:val="en-GB"/>
        </w:rPr>
        <w:t xml:space="preserve">  for 5G/6</w:t>
      </w:r>
      <w:proofErr w:type="gramStart"/>
      <w:r w:rsidRPr="003E5360">
        <w:rPr>
          <w:lang w:val="en-GB"/>
        </w:rPr>
        <w:t>G  networks</w:t>
      </w:r>
      <w:proofErr w:type="gramEnd"/>
      <w:r w:rsidRPr="003E5360">
        <w:rPr>
          <w:lang w:val="en-GB"/>
        </w:rPr>
        <w:t xml:space="preserve">  </w:t>
      </w:r>
      <w:proofErr w:type="gramStart"/>
      <w:r w:rsidRPr="003E5360">
        <w:rPr>
          <w:lang w:val="en-GB"/>
        </w:rPr>
        <w:t>and  beyond</w:t>
      </w:r>
      <w:proofErr w:type="gramEnd"/>
    </w:p>
    <w:p w14:paraId="6DD9B28E" w14:textId="233F269C" w:rsidR="00380C05" w:rsidRPr="003E5360" w:rsidRDefault="00753B2B" w:rsidP="00952928">
      <w:pPr>
        <w:spacing w:after="0" w:line="360" w:lineRule="auto"/>
        <w:rPr>
          <w:lang w:val="en-GB"/>
        </w:rPr>
      </w:pPr>
      <w:r w:rsidRPr="003E5360">
        <w:rPr>
          <w:lang w:val="en-GB"/>
        </w:rPr>
        <w:t xml:space="preserve">• Security </w:t>
      </w:r>
      <w:proofErr w:type="gramStart"/>
      <w:r w:rsidRPr="003E5360">
        <w:rPr>
          <w:lang w:val="en-GB"/>
        </w:rPr>
        <w:t>and  privacy</w:t>
      </w:r>
      <w:proofErr w:type="gramEnd"/>
      <w:r w:rsidRPr="003E5360">
        <w:rPr>
          <w:lang w:val="en-GB"/>
        </w:rPr>
        <w:t xml:space="preserve">  </w:t>
      </w:r>
      <w:proofErr w:type="gramStart"/>
      <w:r w:rsidRPr="003E5360">
        <w:rPr>
          <w:lang w:val="en-GB"/>
        </w:rPr>
        <w:t>solutions  for</w:t>
      </w:r>
      <w:proofErr w:type="gramEnd"/>
      <w:r w:rsidRPr="003E5360">
        <w:rPr>
          <w:lang w:val="en-GB"/>
        </w:rPr>
        <w:t xml:space="preserve"> IoT.</w:t>
      </w:r>
    </w:p>
    <w:p w14:paraId="5434BC0E" w14:textId="19BBF323" w:rsidR="00380C05" w:rsidRPr="003E5360" w:rsidRDefault="00753B2B" w:rsidP="00952928">
      <w:pPr>
        <w:spacing w:after="0" w:line="360" w:lineRule="auto"/>
        <w:rPr>
          <w:lang w:val="en-GB"/>
        </w:rPr>
      </w:pPr>
      <w:r w:rsidRPr="003E5360">
        <w:rPr>
          <w:lang w:val="en-GB"/>
        </w:rPr>
        <w:t xml:space="preserve">• </w:t>
      </w:r>
      <w:proofErr w:type="gramStart"/>
      <w:r w:rsidRPr="003E5360">
        <w:rPr>
          <w:lang w:val="en-GB"/>
        </w:rPr>
        <w:t>Fast,  efficient</w:t>
      </w:r>
      <w:proofErr w:type="gramEnd"/>
      <w:r w:rsidRPr="003E5360">
        <w:rPr>
          <w:lang w:val="en-GB"/>
        </w:rPr>
        <w:t xml:space="preserve">  </w:t>
      </w:r>
      <w:proofErr w:type="gramStart"/>
      <w:r w:rsidRPr="003E5360">
        <w:rPr>
          <w:lang w:val="en-GB"/>
        </w:rPr>
        <w:t>and  secure</w:t>
      </w:r>
      <w:proofErr w:type="gramEnd"/>
      <w:r w:rsidRPr="003E5360">
        <w:rPr>
          <w:lang w:val="en-GB"/>
        </w:rPr>
        <w:t xml:space="preserve"> acceleration solutions for cryptographic algorithms and</w:t>
      </w:r>
      <w:r w:rsidR="000C5F27" w:rsidRPr="003E5360">
        <w:rPr>
          <w:lang w:val="en-GB"/>
        </w:rPr>
        <w:t xml:space="preserve"> s</w:t>
      </w:r>
      <w:r w:rsidRPr="003E5360">
        <w:rPr>
          <w:lang w:val="en-GB"/>
        </w:rPr>
        <w:t xml:space="preserve">chemes  </w:t>
      </w:r>
    </w:p>
    <w:p w14:paraId="061F5555" w14:textId="77777777" w:rsidR="00380C05" w:rsidRPr="003E5360" w:rsidRDefault="00753B2B" w:rsidP="00952928">
      <w:pPr>
        <w:spacing w:after="0" w:line="360" w:lineRule="auto"/>
        <w:rPr>
          <w:lang w:val="en-GB"/>
        </w:rPr>
      </w:pPr>
      <w:r w:rsidRPr="003E5360">
        <w:rPr>
          <w:lang w:val="en-GB"/>
        </w:rPr>
        <w:t xml:space="preserve">• </w:t>
      </w:r>
      <w:proofErr w:type="gramStart"/>
      <w:r w:rsidRPr="003E5360">
        <w:rPr>
          <w:lang w:val="en-GB"/>
        </w:rPr>
        <w:t>Cryptographic  solutions</w:t>
      </w:r>
      <w:proofErr w:type="gramEnd"/>
      <w:r w:rsidRPr="003E5360">
        <w:rPr>
          <w:lang w:val="en-GB"/>
        </w:rPr>
        <w:t xml:space="preserve">  for RISC -V ecosystem</w:t>
      </w:r>
    </w:p>
    <w:p w14:paraId="15E29B44" w14:textId="0A9A4C72" w:rsidR="00380C05" w:rsidRPr="003E5360" w:rsidRDefault="00753B2B" w:rsidP="00952928">
      <w:pPr>
        <w:spacing w:after="0" w:line="360" w:lineRule="auto"/>
        <w:rPr>
          <w:lang w:val="en-GB"/>
        </w:rPr>
      </w:pPr>
      <w:r w:rsidRPr="003E5360">
        <w:rPr>
          <w:lang w:val="en-GB"/>
        </w:rPr>
        <w:t xml:space="preserve">• </w:t>
      </w:r>
      <w:proofErr w:type="gramStart"/>
      <w:r w:rsidRPr="003E5360">
        <w:rPr>
          <w:lang w:val="en-GB"/>
        </w:rPr>
        <w:t>Lightweight  solutions</w:t>
      </w:r>
      <w:proofErr w:type="gramEnd"/>
      <w:r w:rsidRPr="003E5360">
        <w:rPr>
          <w:lang w:val="en-GB"/>
        </w:rPr>
        <w:t xml:space="preserve">  for privacy -</w:t>
      </w:r>
      <w:proofErr w:type="gramStart"/>
      <w:r w:rsidRPr="003E5360">
        <w:rPr>
          <w:lang w:val="en-GB"/>
        </w:rPr>
        <w:t>preserving  machine</w:t>
      </w:r>
      <w:proofErr w:type="gramEnd"/>
      <w:r w:rsidRPr="003E5360">
        <w:rPr>
          <w:lang w:val="en-GB"/>
        </w:rPr>
        <w:t xml:space="preserve">  </w:t>
      </w:r>
      <w:proofErr w:type="gramStart"/>
      <w:r w:rsidRPr="003E5360">
        <w:rPr>
          <w:lang w:val="en-GB"/>
        </w:rPr>
        <w:t>learning  on</w:t>
      </w:r>
      <w:proofErr w:type="gramEnd"/>
      <w:r w:rsidRPr="003E5360">
        <w:rPr>
          <w:lang w:val="en-GB"/>
        </w:rPr>
        <w:t xml:space="preserve"> </w:t>
      </w:r>
      <w:proofErr w:type="gramStart"/>
      <w:r w:rsidRPr="003E5360">
        <w:rPr>
          <w:lang w:val="en-GB"/>
        </w:rPr>
        <w:t>edge  devices</w:t>
      </w:r>
      <w:proofErr w:type="gramEnd"/>
      <w:r w:rsidRPr="003E5360">
        <w:rPr>
          <w:lang w:val="en-GB"/>
        </w:rPr>
        <w:t xml:space="preserve">  </w:t>
      </w:r>
    </w:p>
    <w:p w14:paraId="316B4ADB" w14:textId="77777777" w:rsidR="00380C05" w:rsidRPr="003E5360" w:rsidRDefault="00753B2B" w:rsidP="00952928">
      <w:pPr>
        <w:spacing w:after="0" w:line="360" w:lineRule="auto"/>
        <w:rPr>
          <w:lang w:val="en-GB"/>
        </w:rPr>
      </w:pPr>
      <w:r w:rsidRPr="003E5360">
        <w:rPr>
          <w:lang w:val="en-GB"/>
        </w:rPr>
        <w:t xml:space="preserve">• </w:t>
      </w:r>
      <w:proofErr w:type="gramStart"/>
      <w:r w:rsidRPr="003E5360">
        <w:rPr>
          <w:lang w:val="en-GB"/>
        </w:rPr>
        <w:t>Efficient  cryptographic</w:t>
      </w:r>
      <w:proofErr w:type="gramEnd"/>
      <w:r w:rsidRPr="003E5360">
        <w:rPr>
          <w:lang w:val="en-GB"/>
        </w:rPr>
        <w:t xml:space="preserve">  </w:t>
      </w:r>
      <w:proofErr w:type="gramStart"/>
      <w:r w:rsidRPr="003E5360">
        <w:rPr>
          <w:lang w:val="en-GB"/>
        </w:rPr>
        <w:t>solutions  for</w:t>
      </w:r>
      <w:proofErr w:type="gramEnd"/>
      <w:r w:rsidRPr="003E5360">
        <w:rPr>
          <w:lang w:val="en-GB"/>
        </w:rPr>
        <w:t xml:space="preserve"> </w:t>
      </w:r>
      <w:proofErr w:type="gramStart"/>
      <w:r w:rsidRPr="003E5360">
        <w:rPr>
          <w:lang w:val="en-GB"/>
        </w:rPr>
        <w:t>blockchain  applications</w:t>
      </w:r>
      <w:proofErr w:type="gramEnd"/>
      <w:r w:rsidRPr="003E5360">
        <w:rPr>
          <w:lang w:val="en-GB"/>
        </w:rPr>
        <w:t xml:space="preserve">  </w:t>
      </w:r>
      <w:proofErr w:type="gramStart"/>
      <w:r w:rsidRPr="003E5360">
        <w:rPr>
          <w:lang w:val="en-GB"/>
        </w:rPr>
        <w:t>and  its</w:t>
      </w:r>
      <w:proofErr w:type="gramEnd"/>
      <w:r w:rsidRPr="003E5360">
        <w:rPr>
          <w:lang w:val="en-GB"/>
        </w:rPr>
        <w:t xml:space="preserve"> ecosystem</w:t>
      </w:r>
    </w:p>
    <w:p w14:paraId="7C239483" w14:textId="77777777" w:rsidR="00380C05" w:rsidRPr="003E5360" w:rsidRDefault="00753B2B" w:rsidP="00952928">
      <w:pPr>
        <w:spacing w:after="0" w:line="360" w:lineRule="auto"/>
        <w:rPr>
          <w:lang w:val="en-GB"/>
        </w:rPr>
      </w:pPr>
      <w:r w:rsidRPr="003E5360">
        <w:rPr>
          <w:lang w:val="en-GB"/>
        </w:rPr>
        <w:t xml:space="preserve">• </w:t>
      </w:r>
      <w:proofErr w:type="gramStart"/>
      <w:r w:rsidRPr="003E5360">
        <w:rPr>
          <w:lang w:val="en-GB"/>
        </w:rPr>
        <w:t>Formal  methods</w:t>
      </w:r>
      <w:proofErr w:type="gramEnd"/>
      <w:r w:rsidRPr="003E5360">
        <w:rPr>
          <w:lang w:val="en-GB"/>
        </w:rPr>
        <w:t xml:space="preserve">  for </w:t>
      </w:r>
      <w:proofErr w:type="gramStart"/>
      <w:r w:rsidRPr="003E5360">
        <w:rPr>
          <w:lang w:val="en-GB"/>
        </w:rPr>
        <w:t>analysis  of</w:t>
      </w:r>
      <w:proofErr w:type="gramEnd"/>
      <w:r w:rsidRPr="003E5360">
        <w:rPr>
          <w:lang w:val="en-GB"/>
        </w:rPr>
        <w:t xml:space="preserve"> </w:t>
      </w:r>
      <w:proofErr w:type="gramStart"/>
      <w:r w:rsidRPr="003E5360">
        <w:rPr>
          <w:lang w:val="en-GB"/>
        </w:rPr>
        <w:t>lightweight  cryptographic</w:t>
      </w:r>
      <w:proofErr w:type="gramEnd"/>
      <w:r w:rsidRPr="003E5360">
        <w:rPr>
          <w:lang w:val="en-GB"/>
        </w:rPr>
        <w:t xml:space="preserve">  protocols  </w:t>
      </w:r>
    </w:p>
    <w:p w14:paraId="7C056770" w14:textId="77777777" w:rsidR="00380C05" w:rsidRPr="003E5360" w:rsidRDefault="00753B2B" w:rsidP="00952928">
      <w:pPr>
        <w:spacing w:after="0" w:line="360" w:lineRule="auto"/>
        <w:rPr>
          <w:lang w:val="en-GB"/>
        </w:rPr>
      </w:pPr>
      <w:r w:rsidRPr="003E5360">
        <w:rPr>
          <w:lang w:val="en-GB"/>
        </w:rPr>
        <w:t>• AI for cryptography</w:t>
      </w:r>
    </w:p>
    <w:p w14:paraId="3F3F0263" w14:textId="20A4C9B8" w:rsidR="00634687" w:rsidRPr="003E5360" w:rsidRDefault="00753B2B" w:rsidP="00952928">
      <w:pPr>
        <w:spacing w:after="0" w:line="360" w:lineRule="auto"/>
        <w:rPr>
          <w:lang w:val="en-GB"/>
        </w:rPr>
      </w:pPr>
      <w:r w:rsidRPr="003E5360">
        <w:rPr>
          <w:lang w:val="en-GB"/>
        </w:rPr>
        <w:t xml:space="preserve">• </w:t>
      </w:r>
      <w:proofErr w:type="gramStart"/>
      <w:r w:rsidRPr="003E5360">
        <w:rPr>
          <w:lang w:val="en-GB"/>
        </w:rPr>
        <w:t>Security  and</w:t>
      </w:r>
      <w:proofErr w:type="gramEnd"/>
      <w:r w:rsidRPr="003E5360">
        <w:rPr>
          <w:lang w:val="en-GB"/>
        </w:rPr>
        <w:t xml:space="preserve">  </w:t>
      </w:r>
      <w:proofErr w:type="gramStart"/>
      <w:r w:rsidRPr="003E5360">
        <w:rPr>
          <w:lang w:val="en-GB"/>
        </w:rPr>
        <w:t>privacy  implications</w:t>
      </w:r>
      <w:proofErr w:type="gramEnd"/>
      <w:r w:rsidRPr="003E5360">
        <w:rPr>
          <w:lang w:val="en-GB"/>
        </w:rPr>
        <w:t xml:space="preserve">  of AI</w:t>
      </w:r>
    </w:p>
    <w:p w14:paraId="2FFFDC9D" w14:textId="77777777" w:rsidR="00380C05" w:rsidRPr="00634687" w:rsidRDefault="00753B2B" w:rsidP="002C20DC">
      <w:pPr>
        <w:spacing w:before="240"/>
        <w:rPr>
          <w:sz w:val="24"/>
          <w:szCs w:val="24"/>
          <w:lang w:val="en-GB"/>
        </w:rPr>
      </w:pPr>
      <w:r w:rsidRPr="00634687">
        <w:rPr>
          <w:sz w:val="24"/>
          <w:szCs w:val="24"/>
          <w:lang w:val="en-GB"/>
        </w:rPr>
        <w:t>*</w:t>
      </w:r>
      <w:proofErr w:type="gramStart"/>
      <w:r w:rsidRPr="00634687">
        <w:rPr>
          <w:b/>
          <w:bCs/>
          <w:sz w:val="24"/>
          <w:szCs w:val="24"/>
          <w:lang w:val="en-GB"/>
        </w:rPr>
        <w:t>SUBMISSION  INSTRUCTIONS</w:t>
      </w:r>
      <w:proofErr w:type="gramEnd"/>
      <w:r w:rsidRPr="00634687">
        <w:rPr>
          <w:b/>
          <w:bCs/>
          <w:sz w:val="24"/>
          <w:szCs w:val="24"/>
          <w:lang w:val="en-GB"/>
        </w:rPr>
        <w:t>*</w:t>
      </w:r>
      <w:r w:rsidRPr="00634687">
        <w:rPr>
          <w:sz w:val="24"/>
          <w:szCs w:val="24"/>
          <w:lang w:val="en-GB"/>
        </w:rPr>
        <w:t xml:space="preserve">  </w:t>
      </w:r>
    </w:p>
    <w:p w14:paraId="208F3B59" w14:textId="0F925C09" w:rsidR="0017637F" w:rsidRPr="003E5360" w:rsidRDefault="0017637F" w:rsidP="00634687">
      <w:pPr>
        <w:jc w:val="both"/>
        <w:rPr>
          <w:lang w:val="en-GB"/>
        </w:rPr>
      </w:pPr>
      <w:r w:rsidRPr="003E5360">
        <w:rPr>
          <w:lang w:val="en-GB"/>
        </w:rPr>
        <w:t xml:space="preserve">Submissions must be anonymous, with no author names, affiliations, or obvious identifying references. Submissions must not substantially duplicate work that any of the authors has published in a journal or a conference/workshop with </w:t>
      </w:r>
      <w:r w:rsidR="00565C22" w:rsidRPr="003E5360">
        <w:rPr>
          <w:lang w:val="en-GB"/>
        </w:rPr>
        <w:t>proceedings or</w:t>
      </w:r>
      <w:r w:rsidRPr="003E5360">
        <w:rPr>
          <w:lang w:val="en-GB"/>
        </w:rPr>
        <w:t xml:space="preserve"> has submitted or plans to submit before the author notification deadline to a journal or other conferences/workshops that have proceedings. Accepted submissions may not appear in any other conference or workshop that has proceedings.</w:t>
      </w:r>
    </w:p>
    <w:p w14:paraId="31E48732" w14:textId="3E3CC887" w:rsidR="0017637F" w:rsidRPr="003E5360" w:rsidRDefault="00C63451" w:rsidP="00634687">
      <w:pPr>
        <w:jc w:val="both"/>
        <w:rPr>
          <w:lang w:val="en-GB"/>
        </w:rPr>
      </w:pPr>
      <w:proofErr w:type="spellStart"/>
      <w:r w:rsidRPr="003E5360">
        <w:rPr>
          <w:b/>
          <w:bCs/>
          <w:lang w:val="en-GB"/>
        </w:rPr>
        <w:t>LightSec</w:t>
      </w:r>
      <w:proofErr w:type="spellEnd"/>
      <w:r w:rsidRPr="003E5360">
        <w:rPr>
          <w:b/>
          <w:bCs/>
          <w:lang w:val="en-GB"/>
        </w:rPr>
        <w:t xml:space="preserve"> </w:t>
      </w:r>
      <w:r w:rsidR="0017637F" w:rsidRPr="003E5360">
        <w:rPr>
          <w:b/>
          <w:bCs/>
          <w:lang w:val="en-GB"/>
        </w:rPr>
        <w:t>2026 is a refereed workshop. All submissions will undergo a rigorous double-blind peer-review process conducted by the Program Committee and external reviewers.</w:t>
      </w:r>
    </w:p>
    <w:p w14:paraId="6FF653A9" w14:textId="4E6801EE" w:rsidR="00565C22" w:rsidRPr="0000725E" w:rsidRDefault="0017637F" w:rsidP="0000725E">
      <w:pPr>
        <w:jc w:val="both"/>
        <w:rPr>
          <w:lang w:val="en-GB"/>
        </w:rPr>
      </w:pPr>
      <w:r w:rsidRPr="003E5360">
        <w:rPr>
          <w:lang w:val="en-GB"/>
        </w:rPr>
        <w:t>The proceedings will be published in Springer-Verlag’s LNCS series. Hence, the final version of accepted papers must follow the LNCS guidelines (</w:t>
      </w:r>
      <w:hyperlink r:id="rId8" w:tgtFrame="_new" w:history="1">
        <w:r w:rsidRPr="003E5360">
          <w:rPr>
            <w:rStyle w:val="Kpr"/>
            <w:lang w:val="en-GB"/>
          </w:rPr>
          <w:t>https://www.springer.com/gp/computer-science/lncs</w:t>
        </w:r>
      </w:hyperlink>
      <w:r w:rsidRPr="003E5360">
        <w:rPr>
          <w:lang w:val="en-GB"/>
        </w:rPr>
        <w:t xml:space="preserve">), using Springer’s standard fonts, font sizes, and margins, with a total page limit of 20 pages including references and appendices. Submissions to </w:t>
      </w:r>
      <w:proofErr w:type="spellStart"/>
      <w:r w:rsidR="006733E8" w:rsidRPr="003E5360">
        <w:rPr>
          <w:lang w:val="en-GB"/>
        </w:rPr>
        <w:t>LightSec</w:t>
      </w:r>
      <w:proofErr w:type="spellEnd"/>
      <w:r w:rsidR="006733E8" w:rsidRPr="003E5360">
        <w:rPr>
          <w:lang w:val="en-GB"/>
        </w:rPr>
        <w:t xml:space="preserve"> </w:t>
      </w:r>
      <w:r w:rsidRPr="003E5360">
        <w:rPr>
          <w:lang w:val="en-GB"/>
        </w:rPr>
        <w:t>2026 must follow the same format. Clearly marked supplementary materials may be appended without a page limit, but reviewers are neither required to read them nor will they be printed in the proceedings. Hence, papers must be intelligible and self-contained within the 20-page bound.</w:t>
      </w:r>
    </w:p>
    <w:p w14:paraId="29D4043C" w14:textId="107414F6" w:rsidR="00380C05" w:rsidRPr="00565C22" w:rsidRDefault="00753B2B" w:rsidP="00B536A6">
      <w:pPr>
        <w:rPr>
          <w:lang w:val="en-GB"/>
        </w:rPr>
      </w:pPr>
      <w:proofErr w:type="gramStart"/>
      <w:r w:rsidRPr="00D21778">
        <w:rPr>
          <w:b/>
          <w:bCs/>
          <w:sz w:val="24"/>
          <w:szCs w:val="24"/>
          <w:lang w:val="en-GB"/>
        </w:rPr>
        <w:lastRenderedPageBreak/>
        <w:t xml:space="preserve">Submission  </w:t>
      </w:r>
      <w:r w:rsidR="00D21778" w:rsidRPr="00D21778">
        <w:rPr>
          <w:b/>
          <w:bCs/>
          <w:sz w:val="24"/>
          <w:szCs w:val="24"/>
          <w:lang w:val="en-GB"/>
        </w:rPr>
        <w:t>W</w:t>
      </w:r>
      <w:r w:rsidRPr="00D21778">
        <w:rPr>
          <w:b/>
          <w:bCs/>
          <w:sz w:val="24"/>
          <w:szCs w:val="24"/>
          <w:lang w:val="en-GB"/>
        </w:rPr>
        <w:t>ebsite</w:t>
      </w:r>
      <w:proofErr w:type="gramEnd"/>
      <w:r w:rsidRPr="00D21778">
        <w:rPr>
          <w:b/>
          <w:bCs/>
          <w:sz w:val="24"/>
          <w:szCs w:val="24"/>
          <w:lang w:val="en-GB"/>
        </w:rPr>
        <w:t>:</w:t>
      </w:r>
      <w:r w:rsidRPr="003E5360">
        <w:rPr>
          <w:b/>
          <w:bCs/>
          <w:lang w:val="en-GB"/>
        </w:rPr>
        <w:t xml:space="preserve">  </w:t>
      </w:r>
      <w:hyperlink r:id="rId9" w:history="1">
        <w:r w:rsidR="00816F7C" w:rsidRPr="00DE3D9C">
          <w:rPr>
            <w:rStyle w:val="Kpr"/>
            <w:lang w:val="en-GB"/>
          </w:rPr>
          <w:t>http://www.easychair.org/conferences/?conf=lightsec2026</w:t>
        </w:r>
      </w:hyperlink>
      <w:r w:rsidR="00816F7C">
        <w:rPr>
          <w:lang w:val="en-GB"/>
        </w:rPr>
        <w:t xml:space="preserve"> </w:t>
      </w:r>
    </w:p>
    <w:p w14:paraId="0869D4E9" w14:textId="77777777" w:rsidR="00380C05" w:rsidRPr="00D21778" w:rsidRDefault="00753B2B" w:rsidP="00B536A6">
      <w:pPr>
        <w:rPr>
          <w:b/>
          <w:bCs/>
          <w:sz w:val="24"/>
          <w:szCs w:val="24"/>
          <w:lang w:val="en-GB"/>
        </w:rPr>
      </w:pPr>
      <w:r w:rsidRPr="00D21778">
        <w:rPr>
          <w:b/>
          <w:bCs/>
          <w:sz w:val="24"/>
          <w:szCs w:val="24"/>
          <w:lang w:val="en-GB"/>
        </w:rPr>
        <w:t>*</w:t>
      </w:r>
      <w:proofErr w:type="gramStart"/>
      <w:r w:rsidRPr="00D21778">
        <w:rPr>
          <w:b/>
          <w:bCs/>
          <w:sz w:val="24"/>
          <w:szCs w:val="24"/>
          <w:lang w:val="en-GB"/>
        </w:rPr>
        <w:t>PREVIOUS  PROCEEDINGS</w:t>
      </w:r>
      <w:proofErr w:type="gramEnd"/>
      <w:r w:rsidRPr="00D21778">
        <w:rPr>
          <w:b/>
          <w:bCs/>
          <w:sz w:val="24"/>
          <w:szCs w:val="24"/>
          <w:lang w:val="en-GB"/>
        </w:rPr>
        <w:t xml:space="preserve">*  </w:t>
      </w:r>
    </w:p>
    <w:p w14:paraId="5F19A651" w14:textId="4257ACA1" w:rsidR="00380C05" w:rsidRPr="003E5360" w:rsidRDefault="00753B2B" w:rsidP="00B536A6">
      <w:pPr>
        <w:pStyle w:val="ListeParagraf"/>
        <w:numPr>
          <w:ilvl w:val="0"/>
          <w:numId w:val="12"/>
        </w:numPr>
        <w:rPr>
          <w:lang w:val="en-GB"/>
        </w:rPr>
      </w:pPr>
      <w:proofErr w:type="spellStart"/>
      <w:proofErr w:type="gramStart"/>
      <w:r w:rsidRPr="003E5360">
        <w:rPr>
          <w:lang w:val="en-GB"/>
        </w:rPr>
        <w:t>LightSec</w:t>
      </w:r>
      <w:proofErr w:type="spellEnd"/>
      <w:r w:rsidRPr="003E5360">
        <w:rPr>
          <w:lang w:val="en-GB"/>
        </w:rPr>
        <w:t xml:space="preserve">  2011</w:t>
      </w:r>
      <w:proofErr w:type="gramEnd"/>
      <w:r w:rsidRPr="003E5360">
        <w:rPr>
          <w:lang w:val="en-GB"/>
        </w:rPr>
        <w:t xml:space="preserve">  - </w:t>
      </w:r>
      <w:proofErr w:type="gramStart"/>
      <w:r w:rsidRPr="003E5360">
        <w:rPr>
          <w:lang w:val="en-GB"/>
        </w:rPr>
        <w:t>2011  Workshop</w:t>
      </w:r>
      <w:proofErr w:type="gramEnd"/>
      <w:r w:rsidRPr="003E5360">
        <w:rPr>
          <w:lang w:val="en-GB"/>
        </w:rPr>
        <w:t xml:space="preserve">  on </w:t>
      </w:r>
      <w:proofErr w:type="gramStart"/>
      <w:r w:rsidRPr="003E5360">
        <w:rPr>
          <w:lang w:val="en-GB"/>
        </w:rPr>
        <w:t>Lightweight  Security</w:t>
      </w:r>
      <w:proofErr w:type="gramEnd"/>
      <w:r w:rsidRPr="003E5360">
        <w:rPr>
          <w:lang w:val="en-GB"/>
        </w:rPr>
        <w:t xml:space="preserve">  &amp; Privacy:  Devices,</w:t>
      </w:r>
    </w:p>
    <w:p w14:paraId="760E49B0" w14:textId="77777777" w:rsidR="00380C05" w:rsidRPr="003E5360" w:rsidRDefault="00753B2B" w:rsidP="00B536A6">
      <w:pPr>
        <w:pStyle w:val="ListeParagraf"/>
        <w:rPr>
          <w:lang w:val="en-GB"/>
        </w:rPr>
      </w:pPr>
      <w:r w:rsidRPr="003E5360">
        <w:rPr>
          <w:lang w:val="en-GB"/>
        </w:rPr>
        <w:t>Protocols, and Applications, 14 -15 March 2011, İstanbul, Türkiye</w:t>
      </w:r>
    </w:p>
    <w:p w14:paraId="049429A4" w14:textId="1DCA774C" w:rsidR="00380C05" w:rsidRPr="003E5360" w:rsidRDefault="00753B2B" w:rsidP="00B536A6">
      <w:pPr>
        <w:pStyle w:val="ListeParagraf"/>
        <w:numPr>
          <w:ilvl w:val="0"/>
          <w:numId w:val="12"/>
        </w:numPr>
        <w:rPr>
          <w:lang w:val="en-GB"/>
        </w:rPr>
      </w:pPr>
      <w:proofErr w:type="spellStart"/>
      <w:proofErr w:type="gramStart"/>
      <w:r w:rsidRPr="003E5360">
        <w:rPr>
          <w:lang w:val="en-GB"/>
        </w:rPr>
        <w:t>L</w:t>
      </w:r>
      <w:r w:rsidR="00A948B0" w:rsidRPr="003E5360">
        <w:rPr>
          <w:lang w:val="en-GB"/>
        </w:rPr>
        <w:t>i</w:t>
      </w:r>
      <w:r w:rsidRPr="003E5360">
        <w:rPr>
          <w:lang w:val="en-GB"/>
        </w:rPr>
        <w:t>ghtSec</w:t>
      </w:r>
      <w:proofErr w:type="spellEnd"/>
      <w:r w:rsidRPr="003E5360">
        <w:rPr>
          <w:lang w:val="en-GB"/>
        </w:rPr>
        <w:t xml:space="preserve">  2013,  2nd  International</w:t>
      </w:r>
      <w:proofErr w:type="gramEnd"/>
      <w:r w:rsidRPr="003E5360">
        <w:rPr>
          <w:lang w:val="en-GB"/>
        </w:rPr>
        <w:t xml:space="preserve">  </w:t>
      </w:r>
      <w:proofErr w:type="gramStart"/>
      <w:r w:rsidRPr="003E5360">
        <w:rPr>
          <w:lang w:val="en-GB"/>
        </w:rPr>
        <w:t xml:space="preserve">Workshop,  </w:t>
      </w:r>
      <w:proofErr w:type="spellStart"/>
      <w:r w:rsidRPr="003E5360">
        <w:rPr>
          <w:lang w:val="en-GB"/>
        </w:rPr>
        <w:t>LightSec</w:t>
      </w:r>
      <w:proofErr w:type="spellEnd"/>
      <w:proofErr w:type="gramEnd"/>
      <w:r w:rsidRPr="003E5360">
        <w:rPr>
          <w:lang w:val="en-GB"/>
        </w:rPr>
        <w:t xml:space="preserve">  </w:t>
      </w:r>
      <w:proofErr w:type="gramStart"/>
      <w:r w:rsidRPr="003E5360">
        <w:rPr>
          <w:lang w:val="en-GB"/>
        </w:rPr>
        <w:t xml:space="preserve">2013,  </w:t>
      </w:r>
      <w:proofErr w:type="spellStart"/>
      <w:r w:rsidRPr="003E5360">
        <w:rPr>
          <w:lang w:val="en-GB"/>
        </w:rPr>
        <w:t>Gebze</w:t>
      </w:r>
      <w:proofErr w:type="spellEnd"/>
      <w:r w:rsidRPr="003E5360">
        <w:rPr>
          <w:lang w:val="en-GB"/>
        </w:rPr>
        <w:t>,  Turkey,  May</w:t>
      </w:r>
      <w:proofErr w:type="gramEnd"/>
      <w:r w:rsidRPr="003E5360">
        <w:rPr>
          <w:lang w:val="en-GB"/>
        </w:rPr>
        <w:t xml:space="preserve">  6-7,</w:t>
      </w:r>
      <w:r w:rsidR="00367B8B" w:rsidRPr="003E5360">
        <w:rPr>
          <w:lang w:val="en-GB"/>
        </w:rPr>
        <w:t xml:space="preserve"> </w:t>
      </w:r>
      <w:r w:rsidRPr="003E5360">
        <w:rPr>
          <w:lang w:val="en-GB"/>
        </w:rPr>
        <w:t>2013</w:t>
      </w:r>
    </w:p>
    <w:p w14:paraId="430E1F8A" w14:textId="360A7D75" w:rsidR="00380C05" w:rsidRPr="003E5360" w:rsidRDefault="00753B2B" w:rsidP="00B536A6">
      <w:pPr>
        <w:pStyle w:val="ListeParagraf"/>
        <w:numPr>
          <w:ilvl w:val="0"/>
          <w:numId w:val="12"/>
        </w:numPr>
        <w:rPr>
          <w:lang w:val="en-GB"/>
        </w:rPr>
      </w:pPr>
      <w:proofErr w:type="spellStart"/>
      <w:proofErr w:type="gramStart"/>
      <w:r w:rsidRPr="003E5360">
        <w:rPr>
          <w:lang w:val="en-GB"/>
        </w:rPr>
        <w:t>LightSec</w:t>
      </w:r>
      <w:proofErr w:type="spellEnd"/>
      <w:r w:rsidRPr="003E5360">
        <w:rPr>
          <w:lang w:val="en-GB"/>
        </w:rPr>
        <w:t xml:space="preserve">  2014,  Third</w:t>
      </w:r>
      <w:proofErr w:type="gramEnd"/>
      <w:r w:rsidRPr="003E5360">
        <w:rPr>
          <w:lang w:val="en-GB"/>
        </w:rPr>
        <w:t xml:space="preserve">  </w:t>
      </w:r>
      <w:proofErr w:type="gramStart"/>
      <w:r w:rsidRPr="003E5360">
        <w:rPr>
          <w:lang w:val="en-GB"/>
        </w:rPr>
        <w:t xml:space="preserve">International  Workshop,  </w:t>
      </w:r>
      <w:proofErr w:type="spellStart"/>
      <w:r w:rsidRPr="003E5360">
        <w:rPr>
          <w:lang w:val="en-GB"/>
        </w:rPr>
        <w:t>LightSec</w:t>
      </w:r>
      <w:proofErr w:type="spellEnd"/>
      <w:proofErr w:type="gramEnd"/>
      <w:r w:rsidRPr="003E5360">
        <w:rPr>
          <w:lang w:val="en-GB"/>
        </w:rPr>
        <w:t xml:space="preserve">  </w:t>
      </w:r>
      <w:proofErr w:type="gramStart"/>
      <w:r w:rsidRPr="003E5360">
        <w:rPr>
          <w:lang w:val="en-GB"/>
        </w:rPr>
        <w:t>2014,  Istanbul</w:t>
      </w:r>
      <w:proofErr w:type="gramEnd"/>
      <w:r w:rsidRPr="003E5360">
        <w:rPr>
          <w:lang w:val="en-GB"/>
        </w:rPr>
        <w:t>, Turkey,</w:t>
      </w:r>
    </w:p>
    <w:p w14:paraId="26FE6621" w14:textId="4699E05D" w:rsidR="00380C05" w:rsidRPr="003E5360" w:rsidRDefault="00753B2B" w:rsidP="00B536A6">
      <w:pPr>
        <w:pStyle w:val="ListeParagraf"/>
        <w:rPr>
          <w:lang w:val="en-GB"/>
        </w:rPr>
      </w:pPr>
      <w:r w:rsidRPr="003E5360">
        <w:rPr>
          <w:lang w:val="en-GB"/>
        </w:rPr>
        <w:t>September 1-2, 2014</w:t>
      </w:r>
    </w:p>
    <w:p w14:paraId="08A0B604" w14:textId="658E33A6" w:rsidR="00380C05" w:rsidRPr="003E5360" w:rsidRDefault="00753B2B" w:rsidP="00B536A6">
      <w:pPr>
        <w:pStyle w:val="ListeParagraf"/>
        <w:numPr>
          <w:ilvl w:val="0"/>
          <w:numId w:val="12"/>
        </w:numPr>
        <w:rPr>
          <w:lang w:val="en-GB"/>
        </w:rPr>
      </w:pPr>
      <w:proofErr w:type="spellStart"/>
      <w:proofErr w:type="gramStart"/>
      <w:r w:rsidRPr="003E5360">
        <w:rPr>
          <w:lang w:val="en-GB"/>
        </w:rPr>
        <w:t>LightSec</w:t>
      </w:r>
      <w:proofErr w:type="spellEnd"/>
      <w:r w:rsidRPr="003E5360">
        <w:rPr>
          <w:lang w:val="en-GB"/>
        </w:rPr>
        <w:t xml:space="preserve">  2015,  4</w:t>
      </w:r>
      <w:proofErr w:type="gramEnd"/>
      <w:r w:rsidRPr="003E5360">
        <w:rPr>
          <w:lang w:val="en-GB"/>
        </w:rPr>
        <w:t xml:space="preserve">th </w:t>
      </w:r>
      <w:proofErr w:type="gramStart"/>
      <w:r w:rsidRPr="003E5360">
        <w:rPr>
          <w:lang w:val="en-GB"/>
        </w:rPr>
        <w:t xml:space="preserve">International  Workshop,  </w:t>
      </w:r>
      <w:proofErr w:type="spellStart"/>
      <w:r w:rsidRPr="003E5360">
        <w:rPr>
          <w:lang w:val="en-GB"/>
        </w:rPr>
        <w:t>LightSec</w:t>
      </w:r>
      <w:proofErr w:type="spellEnd"/>
      <w:proofErr w:type="gramEnd"/>
      <w:r w:rsidRPr="003E5360">
        <w:rPr>
          <w:lang w:val="en-GB"/>
        </w:rPr>
        <w:t xml:space="preserve">  </w:t>
      </w:r>
      <w:proofErr w:type="gramStart"/>
      <w:r w:rsidRPr="003E5360">
        <w:rPr>
          <w:lang w:val="en-GB"/>
        </w:rPr>
        <w:t>2015,  Bochum,  Germany</w:t>
      </w:r>
      <w:proofErr w:type="gramEnd"/>
      <w:r w:rsidRPr="003E5360">
        <w:rPr>
          <w:lang w:val="en-GB"/>
        </w:rPr>
        <w:t>,</w:t>
      </w:r>
    </w:p>
    <w:p w14:paraId="18736982" w14:textId="33AE73B6" w:rsidR="00380C05" w:rsidRPr="003E5360" w:rsidRDefault="00753B2B" w:rsidP="00B536A6">
      <w:pPr>
        <w:pStyle w:val="ListeParagraf"/>
        <w:rPr>
          <w:lang w:val="en-GB"/>
        </w:rPr>
      </w:pPr>
      <w:r w:rsidRPr="003E5360">
        <w:rPr>
          <w:lang w:val="en-GB"/>
        </w:rPr>
        <w:t>September 10-11, 2015</w:t>
      </w:r>
    </w:p>
    <w:p w14:paraId="1EA36098" w14:textId="5B2AE683" w:rsidR="00380C05" w:rsidRPr="003E5360" w:rsidRDefault="00753B2B" w:rsidP="00B536A6">
      <w:pPr>
        <w:pStyle w:val="ListeParagraf"/>
        <w:numPr>
          <w:ilvl w:val="0"/>
          <w:numId w:val="12"/>
        </w:numPr>
        <w:rPr>
          <w:lang w:val="en-GB"/>
        </w:rPr>
      </w:pPr>
      <w:proofErr w:type="spellStart"/>
      <w:proofErr w:type="gramStart"/>
      <w:r w:rsidRPr="003E5360">
        <w:rPr>
          <w:lang w:val="en-GB"/>
        </w:rPr>
        <w:t>LightSec</w:t>
      </w:r>
      <w:proofErr w:type="spellEnd"/>
      <w:r w:rsidRPr="003E5360">
        <w:rPr>
          <w:lang w:val="en-GB"/>
        </w:rPr>
        <w:t xml:space="preserve">  2016,  5</w:t>
      </w:r>
      <w:proofErr w:type="gramEnd"/>
      <w:r w:rsidRPr="003E5360">
        <w:rPr>
          <w:lang w:val="en-GB"/>
        </w:rPr>
        <w:t xml:space="preserve">th </w:t>
      </w:r>
      <w:proofErr w:type="gramStart"/>
      <w:r w:rsidRPr="003E5360">
        <w:rPr>
          <w:lang w:val="en-GB"/>
        </w:rPr>
        <w:t xml:space="preserve">International  Workshop,  </w:t>
      </w:r>
      <w:proofErr w:type="spellStart"/>
      <w:r w:rsidRPr="003E5360">
        <w:rPr>
          <w:lang w:val="en-GB"/>
        </w:rPr>
        <w:t>LightSec</w:t>
      </w:r>
      <w:proofErr w:type="spellEnd"/>
      <w:proofErr w:type="gramEnd"/>
      <w:r w:rsidRPr="003E5360">
        <w:rPr>
          <w:lang w:val="en-GB"/>
        </w:rPr>
        <w:t xml:space="preserve">  </w:t>
      </w:r>
      <w:proofErr w:type="gramStart"/>
      <w:r w:rsidRPr="003E5360">
        <w:rPr>
          <w:lang w:val="en-GB"/>
        </w:rPr>
        <w:t xml:space="preserve">2016,  </w:t>
      </w:r>
      <w:proofErr w:type="spellStart"/>
      <w:r w:rsidRPr="003E5360">
        <w:rPr>
          <w:lang w:val="en-GB"/>
        </w:rPr>
        <w:t>Aksaray</w:t>
      </w:r>
      <w:proofErr w:type="spellEnd"/>
      <w:r w:rsidRPr="003E5360">
        <w:rPr>
          <w:lang w:val="en-GB"/>
        </w:rPr>
        <w:t>,  Turkey</w:t>
      </w:r>
      <w:proofErr w:type="gramEnd"/>
      <w:r w:rsidRPr="003E5360">
        <w:rPr>
          <w:lang w:val="en-GB"/>
        </w:rPr>
        <w:t>,</w:t>
      </w:r>
    </w:p>
    <w:p w14:paraId="7CBD5BD1" w14:textId="00ED8907" w:rsidR="00380C05" w:rsidRPr="003E5360" w:rsidRDefault="00753B2B" w:rsidP="00B536A6">
      <w:pPr>
        <w:pStyle w:val="ListeParagraf"/>
        <w:rPr>
          <w:lang w:val="en-GB"/>
        </w:rPr>
      </w:pPr>
      <w:r w:rsidRPr="003E5360">
        <w:rPr>
          <w:lang w:val="en-GB"/>
        </w:rPr>
        <w:t>September 21-22, 2016</w:t>
      </w:r>
    </w:p>
    <w:p w14:paraId="3B606512" w14:textId="23636A3B" w:rsidR="00DB0F37" w:rsidRPr="003E5360" w:rsidRDefault="00DB0F37" w:rsidP="00B536A6">
      <w:pPr>
        <w:pStyle w:val="ListeParagraf"/>
        <w:numPr>
          <w:ilvl w:val="0"/>
          <w:numId w:val="12"/>
        </w:numPr>
        <w:rPr>
          <w:lang w:val="en-GB"/>
        </w:rPr>
      </w:pPr>
      <w:proofErr w:type="spellStart"/>
      <w:proofErr w:type="gramStart"/>
      <w:r w:rsidRPr="003E5360">
        <w:rPr>
          <w:lang w:val="en-GB"/>
        </w:rPr>
        <w:t>LightSec</w:t>
      </w:r>
      <w:proofErr w:type="spellEnd"/>
      <w:r w:rsidRPr="003E5360">
        <w:rPr>
          <w:lang w:val="en-GB"/>
        </w:rPr>
        <w:t xml:space="preserve">  2025</w:t>
      </w:r>
      <w:proofErr w:type="gramEnd"/>
      <w:r w:rsidRPr="003E5360">
        <w:rPr>
          <w:lang w:val="en-GB"/>
        </w:rPr>
        <w:t xml:space="preserve">, 6th </w:t>
      </w:r>
      <w:proofErr w:type="gramStart"/>
      <w:r w:rsidRPr="003E5360">
        <w:rPr>
          <w:lang w:val="en-GB"/>
        </w:rPr>
        <w:t xml:space="preserve">International  Workshop,  </w:t>
      </w:r>
      <w:proofErr w:type="spellStart"/>
      <w:r w:rsidRPr="003E5360">
        <w:rPr>
          <w:lang w:val="en-GB"/>
        </w:rPr>
        <w:t>LightSec</w:t>
      </w:r>
      <w:proofErr w:type="spellEnd"/>
      <w:proofErr w:type="gramEnd"/>
      <w:r w:rsidRPr="003E5360">
        <w:rPr>
          <w:lang w:val="en-GB"/>
        </w:rPr>
        <w:t xml:space="preserve">  </w:t>
      </w:r>
      <w:proofErr w:type="gramStart"/>
      <w:r w:rsidRPr="003E5360">
        <w:rPr>
          <w:lang w:val="en-GB"/>
        </w:rPr>
        <w:t xml:space="preserve">2025,  </w:t>
      </w:r>
      <w:proofErr w:type="spellStart"/>
      <w:r w:rsidR="00DB3E30" w:rsidRPr="003E5360">
        <w:rPr>
          <w:lang w:val="en-GB"/>
        </w:rPr>
        <w:t>Isttanbul</w:t>
      </w:r>
      <w:proofErr w:type="spellEnd"/>
      <w:r w:rsidRPr="003E5360">
        <w:rPr>
          <w:lang w:val="en-GB"/>
        </w:rPr>
        <w:t>,  Turkey</w:t>
      </w:r>
      <w:proofErr w:type="gramEnd"/>
      <w:r w:rsidRPr="003E5360">
        <w:rPr>
          <w:lang w:val="en-GB"/>
        </w:rPr>
        <w:t>,</w:t>
      </w:r>
    </w:p>
    <w:p w14:paraId="1C9D7FBE" w14:textId="130D1E10" w:rsidR="00C8595C" w:rsidRPr="00A05287" w:rsidRDefault="00DB0F37" w:rsidP="00A05287">
      <w:pPr>
        <w:pStyle w:val="ListeParagraf"/>
        <w:rPr>
          <w:lang w:val="en-GB"/>
        </w:rPr>
      </w:pPr>
      <w:r w:rsidRPr="003E5360">
        <w:rPr>
          <w:lang w:val="en-GB"/>
        </w:rPr>
        <w:t xml:space="preserve">September </w:t>
      </w:r>
      <w:r w:rsidR="00531FBA" w:rsidRPr="003E5360">
        <w:rPr>
          <w:lang w:val="en-GB"/>
        </w:rPr>
        <w:t>01-02, 2025</w:t>
      </w:r>
    </w:p>
    <w:p w14:paraId="07784E66" w14:textId="26080466" w:rsidR="00380C05" w:rsidRPr="00C8595C" w:rsidRDefault="00753B2B" w:rsidP="00B536A6">
      <w:pPr>
        <w:rPr>
          <w:b/>
          <w:bCs/>
          <w:sz w:val="24"/>
          <w:szCs w:val="24"/>
          <w:lang w:val="en-GB"/>
        </w:rPr>
      </w:pPr>
      <w:r w:rsidRPr="00C8595C">
        <w:rPr>
          <w:b/>
          <w:bCs/>
          <w:sz w:val="24"/>
          <w:szCs w:val="24"/>
          <w:lang w:val="en-GB"/>
        </w:rPr>
        <w:t>*</w:t>
      </w:r>
      <w:proofErr w:type="gramStart"/>
      <w:r w:rsidRPr="00C8595C">
        <w:rPr>
          <w:b/>
          <w:bCs/>
          <w:sz w:val="24"/>
          <w:szCs w:val="24"/>
          <w:lang w:val="en-GB"/>
        </w:rPr>
        <w:t>CONFERENCE  ORGANISATION</w:t>
      </w:r>
      <w:proofErr w:type="gramEnd"/>
      <w:r w:rsidRPr="00C8595C">
        <w:rPr>
          <w:b/>
          <w:bCs/>
          <w:sz w:val="24"/>
          <w:szCs w:val="24"/>
          <w:lang w:val="en-GB"/>
        </w:rPr>
        <w:t xml:space="preserve">*  </w:t>
      </w:r>
    </w:p>
    <w:p w14:paraId="2D646111" w14:textId="178EDD79" w:rsidR="00380C05" w:rsidRPr="00452AE9" w:rsidRDefault="00753B2B" w:rsidP="00B536A6">
      <w:pPr>
        <w:rPr>
          <w:b/>
          <w:bCs/>
          <w:sz w:val="24"/>
          <w:szCs w:val="24"/>
          <w:lang w:val="en-GB"/>
        </w:rPr>
      </w:pPr>
      <w:proofErr w:type="gramStart"/>
      <w:r w:rsidRPr="00452AE9">
        <w:rPr>
          <w:b/>
          <w:bCs/>
          <w:sz w:val="24"/>
          <w:szCs w:val="24"/>
          <w:lang w:val="en-GB"/>
        </w:rPr>
        <w:t>General  Chair</w:t>
      </w:r>
      <w:proofErr w:type="gramEnd"/>
      <w:r w:rsidRPr="00452AE9">
        <w:rPr>
          <w:b/>
          <w:bCs/>
          <w:sz w:val="24"/>
          <w:szCs w:val="24"/>
          <w:lang w:val="en-GB"/>
        </w:rPr>
        <w:t xml:space="preserve">: </w:t>
      </w:r>
    </w:p>
    <w:p w14:paraId="41D6A73C" w14:textId="77777777" w:rsidR="00A84E93" w:rsidRPr="00203FAB" w:rsidRDefault="0055340A" w:rsidP="00203FAB">
      <w:pPr>
        <w:pStyle w:val="ListeParagraf"/>
        <w:numPr>
          <w:ilvl w:val="0"/>
          <w:numId w:val="15"/>
        </w:numPr>
        <w:rPr>
          <w:lang w:val="en-GB"/>
        </w:rPr>
      </w:pPr>
      <w:r w:rsidRPr="00203FAB">
        <w:rPr>
          <w:lang w:val="en-GB"/>
        </w:rPr>
        <w:t>Ahmet SINAK (Akdeniz University, Türkiye)</w:t>
      </w:r>
    </w:p>
    <w:p w14:paraId="7428B501" w14:textId="115CE8C4" w:rsidR="00A84E93" w:rsidRPr="00452AE9" w:rsidRDefault="00A84E93" w:rsidP="00B536A6">
      <w:pPr>
        <w:rPr>
          <w:b/>
          <w:bCs/>
          <w:sz w:val="24"/>
          <w:szCs w:val="24"/>
          <w:lang w:val="en-GB"/>
        </w:rPr>
      </w:pPr>
      <w:r w:rsidRPr="00452AE9">
        <w:rPr>
          <w:b/>
          <w:bCs/>
          <w:sz w:val="24"/>
          <w:szCs w:val="24"/>
          <w:lang w:val="en-GB"/>
        </w:rPr>
        <w:t>Program Co-Chairs</w:t>
      </w:r>
      <w:r w:rsidR="00BF7AC3" w:rsidRPr="00452AE9">
        <w:rPr>
          <w:b/>
          <w:bCs/>
          <w:sz w:val="24"/>
          <w:szCs w:val="24"/>
          <w:lang w:val="en-GB"/>
        </w:rPr>
        <w:t>:</w:t>
      </w:r>
    </w:p>
    <w:p w14:paraId="03E4083F" w14:textId="77777777" w:rsidR="00203FAB" w:rsidRDefault="00774073" w:rsidP="00203FAB">
      <w:pPr>
        <w:pStyle w:val="ListeParagraf"/>
        <w:numPr>
          <w:ilvl w:val="0"/>
          <w:numId w:val="15"/>
        </w:numPr>
        <w:rPr>
          <w:lang w:val="en-GB"/>
        </w:rPr>
      </w:pPr>
      <w:r w:rsidRPr="00203FAB">
        <w:rPr>
          <w:lang w:val="en-GB"/>
        </w:rPr>
        <w:t xml:space="preserve">Aydın </w:t>
      </w:r>
      <w:r w:rsidR="00AF4A4C" w:rsidRPr="00203FAB">
        <w:rPr>
          <w:lang w:val="en-GB"/>
        </w:rPr>
        <w:t>AYSU</w:t>
      </w:r>
      <w:r w:rsidRPr="00203FAB">
        <w:rPr>
          <w:lang w:val="en-GB"/>
        </w:rPr>
        <w:t xml:space="preserve"> (Electrical and Computer Engineering, North Carolina State University, USA</w:t>
      </w:r>
      <w:r w:rsidR="00D30140" w:rsidRPr="00203FAB">
        <w:rPr>
          <w:lang w:val="en-GB"/>
        </w:rPr>
        <w:t>)</w:t>
      </w:r>
    </w:p>
    <w:p w14:paraId="673056F5" w14:textId="52E70628" w:rsidR="00071032" w:rsidRPr="00203FAB" w:rsidRDefault="00774073" w:rsidP="00203FAB">
      <w:pPr>
        <w:pStyle w:val="ListeParagraf"/>
        <w:numPr>
          <w:ilvl w:val="0"/>
          <w:numId w:val="15"/>
        </w:numPr>
        <w:rPr>
          <w:lang w:val="en-GB"/>
        </w:rPr>
      </w:pPr>
      <w:r w:rsidRPr="00203FAB">
        <w:rPr>
          <w:lang w:val="en-GB"/>
        </w:rPr>
        <w:t xml:space="preserve">Elif Bilge </w:t>
      </w:r>
      <w:r w:rsidR="00AF4A4C" w:rsidRPr="00203FAB">
        <w:rPr>
          <w:lang w:val="en-GB"/>
        </w:rPr>
        <w:t>KAVUN</w:t>
      </w:r>
      <w:r w:rsidRPr="00203FAB">
        <w:rPr>
          <w:lang w:val="en-GB"/>
        </w:rPr>
        <w:t xml:space="preserve"> (</w:t>
      </w:r>
      <w:proofErr w:type="spellStart"/>
      <w:r w:rsidR="00D95C87" w:rsidRPr="00203FAB">
        <w:rPr>
          <w:lang w:val="en-GB"/>
        </w:rPr>
        <w:t>Barkhausen</w:t>
      </w:r>
      <w:proofErr w:type="spellEnd"/>
      <w:r w:rsidR="00D95C87" w:rsidRPr="00203FAB">
        <w:rPr>
          <w:lang w:val="en-GB"/>
        </w:rPr>
        <w:t xml:space="preserve"> </w:t>
      </w:r>
      <w:proofErr w:type="spellStart"/>
      <w:r w:rsidR="00D95C87" w:rsidRPr="00203FAB">
        <w:rPr>
          <w:lang w:val="en-GB"/>
        </w:rPr>
        <w:t>Institut</w:t>
      </w:r>
      <w:proofErr w:type="spellEnd"/>
      <w:r w:rsidR="00D95C87" w:rsidRPr="00203FAB">
        <w:rPr>
          <w:lang w:val="en-GB"/>
        </w:rPr>
        <w:t xml:space="preserve"> &amp; Faculty of Computer Science, Dresden University of Technology, Dresden, Germany</w:t>
      </w:r>
      <w:r w:rsidRPr="00203FAB">
        <w:rPr>
          <w:lang w:val="en-GB"/>
        </w:rPr>
        <w:t>)</w:t>
      </w:r>
    </w:p>
    <w:p w14:paraId="6A2FD40F" w14:textId="76F319C3" w:rsidR="00B7315D" w:rsidRPr="003E5557" w:rsidRDefault="00B7315D" w:rsidP="00B536A6">
      <w:pPr>
        <w:rPr>
          <w:sz w:val="24"/>
          <w:szCs w:val="24"/>
          <w:lang w:val="en-GB"/>
        </w:rPr>
      </w:pPr>
      <w:r w:rsidRPr="003E5557">
        <w:rPr>
          <w:b/>
          <w:bCs/>
          <w:sz w:val="24"/>
          <w:szCs w:val="24"/>
          <w:lang w:val="en-GB"/>
        </w:rPr>
        <w:t>Organizing Committee</w:t>
      </w:r>
      <w:r w:rsidR="00BF7AC3" w:rsidRPr="003E5557">
        <w:rPr>
          <w:b/>
          <w:bCs/>
          <w:sz w:val="24"/>
          <w:szCs w:val="24"/>
          <w:lang w:val="en-GB"/>
        </w:rPr>
        <w:t>:</w:t>
      </w:r>
    </w:p>
    <w:p w14:paraId="0F9D0C73" w14:textId="64D969E5" w:rsidR="00A05287" w:rsidRDefault="00CD6834" w:rsidP="0000725E">
      <w:pPr>
        <w:pStyle w:val="ListeParagraf"/>
        <w:numPr>
          <w:ilvl w:val="0"/>
          <w:numId w:val="13"/>
        </w:numPr>
        <w:spacing w:line="360" w:lineRule="auto"/>
        <w:rPr>
          <w:lang w:val="en-GB"/>
        </w:rPr>
      </w:pPr>
      <w:r w:rsidRPr="00A05287">
        <w:rPr>
          <w:lang w:val="en-GB"/>
        </w:rPr>
        <w:t>Murat Ak (Akdeniz University, Antalya</w:t>
      </w:r>
      <w:r w:rsidR="00785CCB">
        <w:rPr>
          <w:lang w:val="en-GB"/>
        </w:rPr>
        <w:t>, Türkiye</w:t>
      </w:r>
      <w:r w:rsidRPr="00A05287">
        <w:rPr>
          <w:lang w:val="en-GB"/>
        </w:rPr>
        <w:t>)</w:t>
      </w:r>
    </w:p>
    <w:p w14:paraId="348FA6E1" w14:textId="37448F12" w:rsidR="00A05287" w:rsidRDefault="00CD6834" w:rsidP="0000725E">
      <w:pPr>
        <w:pStyle w:val="ListeParagraf"/>
        <w:numPr>
          <w:ilvl w:val="0"/>
          <w:numId w:val="13"/>
        </w:numPr>
        <w:spacing w:line="360" w:lineRule="auto"/>
        <w:rPr>
          <w:lang w:val="en-GB"/>
        </w:rPr>
      </w:pPr>
      <w:r w:rsidRPr="00A05287">
        <w:rPr>
          <w:lang w:val="en-GB"/>
        </w:rPr>
        <w:t xml:space="preserve">Sedat </w:t>
      </w:r>
      <w:proofErr w:type="spellStart"/>
      <w:r w:rsidRPr="00A05287">
        <w:rPr>
          <w:lang w:val="en-GB"/>
        </w:rPr>
        <w:t>Akleylek</w:t>
      </w:r>
      <w:proofErr w:type="spellEnd"/>
      <w:r w:rsidRPr="00A05287">
        <w:rPr>
          <w:lang w:val="en-GB"/>
        </w:rPr>
        <w:t xml:space="preserve"> (University of Tartu, </w:t>
      </w:r>
      <w:r w:rsidR="00785CCB">
        <w:rPr>
          <w:lang w:val="en-GB"/>
        </w:rPr>
        <w:t xml:space="preserve">Tartu, </w:t>
      </w:r>
      <w:r w:rsidRPr="00A05287">
        <w:rPr>
          <w:lang w:val="en-GB"/>
        </w:rPr>
        <w:t>Estonia)</w:t>
      </w:r>
    </w:p>
    <w:p w14:paraId="716A61E0" w14:textId="2CD9A681" w:rsidR="00A05287" w:rsidRDefault="00CD6834" w:rsidP="0000725E">
      <w:pPr>
        <w:pStyle w:val="ListeParagraf"/>
        <w:numPr>
          <w:ilvl w:val="0"/>
          <w:numId w:val="13"/>
        </w:numPr>
        <w:spacing w:line="360" w:lineRule="auto"/>
        <w:rPr>
          <w:lang w:val="en-GB"/>
        </w:rPr>
      </w:pPr>
      <w:r w:rsidRPr="00A05287">
        <w:rPr>
          <w:lang w:val="en-GB"/>
        </w:rPr>
        <w:t>Mustafa Alkan (Akdeniz University, Antalya</w:t>
      </w:r>
      <w:r w:rsidR="00785CCB">
        <w:rPr>
          <w:lang w:val="en-GB"/>
        </w:rPr>
        <w:t>, Türkiye</w:t>
      </w:r>
      <w:r w:rsidRPr="00A05287">
        <w:rPr>
          <w:lang w:val="en-GB"/>
        </w:rPr>
        <w:t>)</w:t>
      </w:r>
    </w:p>
    <w:p w14:paraId="0DD91AE1" w14:textId="1DD6F2F1" w:rsidR="00A05287" w:rsidRDefault="00CD6834" w:rsidP="0000725E">
      <w:pPr>
        <w:pStyle w:val="ListeParagraf"/>
        <w:numPr>
          <w:ilvl w:val="0"/>
          <w:numId w:val="13"/>
        </w:numPr>
        <w:spacing w:line="360" w:lineRule="auto"/>
        <w:rPr>
          <w:lang w:val="en-GB"/>
        </w:rPr>
      </w:pPr>
      <w:r w:rsidRPr="00A05287">
        <w:rPr>
          <w:lang w:val="en-GB"/>
        </w:rPr>
        <w:t>Melis Aslan (FAME CRYPT</w:t>
      </w:r>
      <w:r w:rsidR="00785CCB">
        <w:rPr>
          <w:lang w:val="en-GB"/>
        </w:rPr>
        <w:t>, Ankara, Türkiye</w:t>
      </w:r>
      <w:r w:rsidRPr="00A05287">
        <w:rPr>
          <w:lang w:val="en-GB"/>
        </w:rPr>
        <w:t>)</w:t>
      </w:r>
    </w:p>
    <w:p w14:paraId="20AFC6BB" w14:textId="0FBDCBB4" w:rsidR="005A646D" w:rsidRDefault="00CD6834" w:rsidP="0000725E">
      <w:pPr>
        <w:pStyle w:val="ListeParagraf"/>
        <w:numPr>
          <w:ilvl w:val="0"/>
          <w:numId w:val="13"/>
        </w:numPr>
        <w:spacing w:line="360" w:lineRule="auto"/>
        <w:rPr>
          <w:lang w:val="en-GB"/>
        </w:rPr>
      </w:pPr>
      <w:r w:rsidRPr="00A05287">
        <w:rPr>
          <w:lang w:val="en-GB"/>
        </w:rPr>
        <w:t xml:space="preserve">Aslı Bay (Antalya </w:t>
      </w:r>
      <w:proofErr w:type="spellStart"/>
      <w:r w:rsidRPr="00A05287">
        <w:rPr>
          <w:lang w:val="en-GB"/>
        </w:rPr>
        <w:t>Bilim</w:t>
      </w:r>
      <w:proofErr w:type="spellEnd"/>
      <w:r w:rsidRPr="00A05287">
        <w:rPr>
          <w:lang w:val="en-GB"/>
        </w:rPr>
        <w:t xml:space="preserve"> University, Antalya</w:t>
      </w:r>
      <w:r w:rsidR="00785CCB">
        <w:rPr>
          <w:lang w:val="en-GB"/>
        </w:rPr>
        <w:t>, Türkiye</w:t>
      </w:r>
      <w:r w:rsidRPr="00A05287">
        <w:rPr>
          <w:lang w:val="en-GB"/>
        </w:rPr>
        <w:t>)</w:t>
      </w:r>
    </w:p>
    <w:p w14:paraId="7ADCD262" w14:textId="6BAED838" w:rsidR="005A646D" w:rsidRDefault="00CD6834" w:rsidP="0000725E">
      <w:pPr>
        <w:pStyle w:val="ListeParagraf"/>
        <w:numPr>
          <w:ilvl w:val="0"/>
          <w:numId w:val="13"/>
        </w:numPr>
        <w:spacing w:line="360" w:lineRule="auto"/>
        <w:rPr>
          <w:lang w:val="en-GB"/>
        </w:rPr>
      </w:pPr>
      <w:proofErr w:type="spellStart"/>
      <w:r w:rsidRPr="00A05287">
        <w:rPr>
          <w:lang w:val="en-GB"/>
        </w:rPr>
        <w:t>Orhun</w:t>
      </w:r>
      <w:proofErr w:type="spellEnd"/>
      <w:r w:rsidRPr="00A05287">
        <w:rPr>
          <w:lang w:val="en-GB"/>
        </w:rPr>
        <w:t xml:space="preserve"> Kara (İzmir Institute of Technology, İzmir</w:t>
      </w:r>
      <w:r w:rsidR="00452AE9">
        <w:rPr>
          <w:lang w:val="en-GB"/>
        </w:rPr>
        <w:t>, Türkiye</w:t>
      </w:r>
      <w:r w:rsidRPr="00A05287">
        <w:rPr>
          <w:lang w:val="en-GB"/>
        </w:rPr>
        <w:t>)</w:t>
      </w:r>
    </w:p>
    <w:p w14:paraId="73B4A3E1" w14:textId="45DE83F1" w:rsidR="005A646D" w:rsidRDefault="00CD6834" w:rsidP="0000725E">
      <w:pPr>
        <w:pStyle w:val="ListeParagraf"/>
        <w:numPr>
          <w:ilvl w:val="0"/>
          <w:numId w:val="13"/>
        </w:numPr>
        <w:spacing w:line="360" w:lineRule="auto"/>
        <w:rPr>
          <w:lang w:val="en-GB"/>
        </w:rPr>
      </w:pPr>
      <w:proofErr w:type="spellStart"/>
      <w:r w:rsidRPr="00A05287">
        <w:rPr>
          <w:lang w:val="en-GB"/>
        </w:rPr>
        <w:t>Neşe</w:t>
      </w:r>
      <w:proofErr w:type="spellEnd"/>
      <w:r w:rsidRPr="00A05287">
        <w:rPr>
          <w:lang w:val="en-GB"/>
        </w:rPr>
        <w:t xml:space="preserve"> </w:t>
      </w:r>
      <w:proofErr w:type="spellStart"/>
      <w:r w:rsidRPr="00A05287">
        <w:rPr>
          <w:lang w:val="en-GB"/>
        </w:rPr>
        <w:t>Koçak</w:t>
      </w:r>
      <w:proofErr w:type="spellEnd"/>
      <w:r w:rsidRPr="00A05287">
        <w:rPr>
          <w:lang w:val="en-GB"/>
        </w:rPr>
        <w:t xml:space="preserve"> (ASELSAN</w:t>
      </w:r>
      <w:r w:rsidR="00452AE9">
        <w:rPr>
          <w:lang w:val="en-GB"/>
        </w:rPr>
        <w:t>,</w:t>
      </w:r>
      <w:r w:rsidR="00DB1878">
        <w:rPr>
          <w:lang w:val="en-GB"/>
        </w:rPr>
        <w:t xml:space="preserve"> Ankara,</w:t>
      </w:r>
      <w:r w:rsidR="00452AE9">
        <w:rPr>
          <w:lang w:val="en-GB"/>
        </w:rPr>
        <w:t xml:space="preserve"> Türkiye</w:t>
      </w:r>
      <w:r w:rsidRPr="00A05287">
        <w:rPr>
          <w:lang w:val="en-GB"/>
        </w:rPr>
        <w:t>)</w:t>
      </w:r>
    </w:p>
    <w:p w14:paraId="13BC2F50" w14:textId="38E08B8F" w:rsidR="005A646D" w:rsidRDefault="00CD6834" w:rsidP="0000725E">
      <w:pPr>
        <w:pStyle w:val="ListeParagraf"/>
        <w:numPr>
          <w:ilvl w:val="0"/>
          <w:numId w:val="13"/>
        </w:numPr>
        <w:spacing w:line="360" w:lineRule="auto"/>
        <w:rPr>
          <w:lang w:val="en-GB"/>
        </w:rPr>
      </w:pPr>
      <w:r w:rsidRPr="00A05287">
        <w:rPr>
          <w:lang w:val="en-GB"/>
        </w:rPr>
        <w:t xml:space="preserve">Kamil </w:t>
      </w:r>
      <w:proofErr w:type="spellStart"/>
      <w:r w:rsidRPr="00A05287">
        <w:rPr>
          <w:lang w:val="en-GB"/>
        </w:rPr>
        <w:t>Otal</w:t>
      </w:r>
      <w:proofErr w:type="spellEnd"/>
      <w:r w:rsidRPr="00A05287">
        <w:rPr>
          <w:lang w:val="en-GB"/>
        </w:rPr>
        <w:t xml:space="preserve"> (TÜBİTAK-BİLGEM</w:t>
      </w:r>
      <w:r w:rsidR="00785CCB">
        <w:rPr>
          <w:lang w:val="en-GB"/>
        </w:rPr>
        <w:t xml:space="preserve">, </w:t>
      </w:r>
      <w:proofErr w:type="spellStart"/>
      <w:r w:rsidR="00785CCB">
        <w:rPr>
          <w:lang w:val="en-GB"/>
        </w:rPr>
        <w:t>Gebze</w:t>
      </w:r>
      <w:proofErr w:type="spellEnd"/>
      <w:r w:rsidR="00452AE9">
        <w:rPr>
          <w:lang w:val="en-GB"/>
        </w:rPr>
        <w:t>, Türkiye</w:t>
      </w:r>
      <w:r w:rsidRPr="00A05287">
        <w:rPr>
          <w:lang w:val="en-GB"/>
        </w:rPr>
        <w:t>)</w:t>
      </w:r>
    </w:p>
    <w:p w14:paraId="54A3681F" w14:textId="7587E105" w:rsidR="003E5557" w:rsidRDefault="00CD6834" w:rsidP="0000725E">
      <w:pPr>
        <w:pStyle w:val="ListeParagraf"/>
        <w:numPr>
          <w:ilvl w:val="0"/>
          <w:numId w:val="13"/>
        </w:numPr>
        <w:spacing w:line="360" w:lineRule="auto"/>
        <w:rPr>
          <w:lang w:val="en-GB"/>
        </w:rPr>
      </w:pPr>
      <w:r w:rsidRPr="00A05287">
        <w:rPr>
          <w:lang w:val="en-GB"/>
        </w:rPr>
        <w:t>Mustafa Özdemir (Akdeniz University, Antalya</w:t>
      </w:r>
      <w:r w:rsidR="00452AE9">
        <w:rPr>
          <w:lang w:val="en-GB"/>
        </w:rPr>
        <w:t>, Türkiye</w:t>
      </w:r>
      <w:r w:rsidRPr="00A05287">
        <w:rPr>
          <w:lang w:val="en-GB"/>
        </w:rPr>
        <w:t>)</w:t>
      </w:r>
    </w:p>
    <w:p w14:paraId="6D1A6B72" w14:textId="44C8402F" w:rsidR="0000725E" w:rsidRPr="006D12D6" w:rsidRDefault="006D12D6" w:rsidP="006D12D6">
      <w:pPr>
        <w:pStyle w:val="ListeParagraf"/>
        <w:numPr>
          <w:ilvl w:val="0"/>
          <w:numId w:val="13"/>
        </w:numPr>
        <w:spacing w:line="360" w:lineRule="auto"/>
        <w:rPr>
          <w:lang w:val="en-GB"/>
        </w:rPr>
      </w:pPr>
      <w:proofErr w:type="spellStart"/>
      <w:r w:rsidRPr="006D12D6">
        <w:rPr>
          <w:lang w:val="en-GB"/>
        </w:rPr>
        <w:t>Erkay</w:t>
      </w:r>
      <w:proofErr w:type="spellEnd"/>
      <w:r w:rsidRPr="006D12D6">
        <w:rPr>
          <w:lang w:val="en-GB"/>
        </w:rPr>
        <w:t xml:space="preserve"> Savaş</w:t>
      </w:r>
      <w:r>
        <w:rPr>
          <w:lang w:val="en-GB"/>
        </w:rPr>
        <w:t xml:space="preserve"> (</w:t>
      </w:r>
      <w:proofErr w:type="spellStart"/>
      <w:r w:rsidRPr="006D12D6">
        <w:rPr>
          <w:lang w:val="en-GB"/>
        </w:rPr>
        <w:t>Sabanc</w:t>
      </w:r>
      <w:r>
        <w:rPr>
          <w:lang w:val="en-GB"/>
        </w:rPr>
        <w:t>ı</w:t>
      </w:r>
      <w:proofErr w:type="spellEnd"/>
      <w:r w:rsidRPr="006D12D6">
        <w:rPr>
          <w:lang w:val="en-GB"/>
        </w:rPr>
        <w:t xml:space="preserve"> University, İstanbul</w:t>
      </w:r>
      <w:r>
        <w:rPr>
          <w:lang w:val="en-GB"/>
        </w:rPr>
        <w:t>, Türkiye)</w:t>
      </w:r>
    </w:p>
    <w:p w14:paraId="681E87F9" w14:textId="4C3234D0" w:rsidR="00B7315D" w:rsidRDefault="00E94804" w:rsidP="00B536A6">
      <w:pPr>
        <w:rPr>
          <w:b/>
          <w:bCs/>
          <w:sz w:val="24"/>
          <w:szCs w:val="24"/>
          <w:lang w:val="en-GB"/>
        </w:rPr>
      </w:pPr>
      <w:r w:rsidRPr="0000725E">
        <w:rPr>
          <w:b/>
          <w:bCs/>
          <w:sz w:val="24"/>
          <w:szCs w:val="24"/>
          <w:lang w:val="en-GB"/>
        </w:rPr>
        <w:lastRenderedPageBreak/>
        <w:t>P</w:t>
      </w:r>
      <w:r w:rsidR="00B7315D" w:rsidRPr="0000725E">
        <w:rPr>
          <w:b/>
          <w:bCs/>
          <w:sz w:val="24"/>
          <w:szCs w:val="24"/>
          <w:lang w:val="en-GB"/>
        </w:rPr>
        <w:t>rogram Committee</w:t>
      </w:r>
      <w:r w:rsidR="00BF7AC3" w:rsidRPr="0000725E">
        <w:rPr>
          <w:b/>
          <w:bCs/>
          <w:sz w:val="24"/>
          <w:szCs w:val="24"/>
          <w:lang w:val="en-GB"/>
        </w:rPr>
        <w:t>:</w:t>
      </w:r>
    </w:p>
    <w:p w14:paraId="0A9493AA" w14:textId="77777777" w:rsidR="00FE1C89" w:rsidRPr="00FE1C89" w:rsidRDefault="00FE1C89" w:rsidP="00FE1C89">
      <w:pPr>
        <w:rPr>
          <w:sz w:val="24"/>
          <w:szCs w:val="24"/>
          <w:lang w:val="en-GB"/>
        </w:rPr>
      </w:pPr>
      <w:r w:rsidRPr="00FE1C89">
        <w:rPr>
          <w:sz w:val="24"/>
          <w:szCs w:val="24"/>
          <w:lang w:val="en-GB"/>
        </w:rPr>
        <w:t>• Murat AK, Akdeniz University</w:t>
      </w:r>
    </w:p>
    <w:p w14:paraId="00F18674" w14:textId="77777777" w:rsidR="00FE1C89" w:rsidRPr="00FE1C89" w:rsidRDefault="00FE1C89" w:rsidP="00FE1C89">
      <w:pPr>
        <w:rPr>
          <w:sz w:val="24"/>
          <w:szCs w:val="24"/>
          <w:lang w:val="en-GB"/>
        </w:rPr>
      </w:pPr>
      <w:r w:rsidRPr="00FE1C89">
        <w:rPr>
          <w:sz w:val="24"/>
          <w:szCs w:val="24"/>
          <w:lang w:val="en-GB"/>
        </w:rPr>
        <w:t>• Sedat AKLEYLEK, University of Tartu</w:t>
      </w:r>
    </w:p>
    <w:p w14:paraId="4CBFC242" w14:textId="77777777" w:rsidR="00FE1C89" w:rsidRPr="00FE1C89" w:rsidRDefault="00FE1C89" w:rsidP="00FE1C89">
      <w:pPr>
        <w:rPr>
          <w:sz w:val="24"/>
          <w:szCs w:val="24"/>
          <w:lang w:val="en-GB"/>
        </w:rPr>
      </w:pPr>
      <w:r w:rsidRPr="00FE1C89">
        <w:rPr>
          <w:sz w:val="24"/>
          <w:szCs w:val="24"/>
          <w:lang w:val="en-GB"/>
        </w:rPr>
        <w:t xml:space="preserve">• Erdem ALKIM, </w:t>
      </w:r>
      <w:proofErr w:type="spellStart"/>
      <w:r w:rsidRPr="00FE1C89">
        <w:rPr>
          <w:sz w:val="24"/>
          <w:szCs w:val="24"/>
          <w:lang w:val="en-GB"/>
        </w:rPr>
        <w:t>Dokuz</w:t>
      </w:r>
      <w:proofErr w:type="spellEnd"/>
      <w:r w:rsidRPr="00FE1C89">
        <w:rPr>
          <w:sz w:val="24"/>
          <w:szCs w:val="24"/>
          <w:lang w:val="en-GB"/>
        </w:rPr>
        <w:t xml:space="preserve"> Eylül University</w:t>
      </w:r>
    </w:p>
    <w:p w14:paraId="738C3C6A" w14:textId="77777777" w:rsidR="00FE1C89" w:rsidRPr="00FE1C89" w:rsidRDefault="00FE1C89" w:rsidP="00FE1C89">
      <w:pPr>
        <w:rPr>
          <w:sz w:val="24"/>
          <w:szCs w:val="24"/>
          <w:lang w:val="en-GB"/>
        </w:rPr>
      </w:pPr>
      <w:r w:rsidRPr="00FE1C89">
        <w:rPr>
          <w:sz w:val="24"/>
          <w:szCs w:val="24"/>
          <w:lang w:val="en-GB"/>
        </w:rPr>
        <w:t>• Aydın AYSU, North Carolina State University</w:t>
      </w:r>
    </w:p>
    <w:p w14:paraId="65F69622" w14:textId="77777777" w:rsidR="00FE1C89" w:rsidRPr="00FE1C89" w:rsidRDefault="00FE1C89" w:rsidP="00FE1C89">
      <w:pPr>
        <w:rPr>
          <w:sz w:val="24"/>
          <w:szCs w:val="24"/>
          <w:lang w:val="en-GB"/>
        </w:rPr>
      </w:pPr>
      <w:r w:rsidRPr="00FE1C89">
        <w:rPr>
          <w:sz w:val="24"/>
          <w:szCs w:val="24"/>
          <w:lang w:val="en-GB"/>
        </w:rPr>
        <w:t>• Reza AZARDERAKHSH, Florida Atlantic University</w:t>
      </w:r>
    </w:p>
    <w:p w14:paraId="3FEA7848" w14:textId="77777777" w:rsidR="00FE1C89" w:rsidRPr="00FE1C89" w:rsidRDefault="00FE1C89" w:rsidP="00FE1C89">
      <w:pPr>
        <w:rPr>
          <w:sz w:val="24"/>
          <w:szCs w:val="24"/>
          <w:lang w:val="en-GB"/>
        </w:rPr>
      </w:pPr>
      <w:r w:rsidRPr="00FE1C89">
        <w:rPr>
          <w:sz w:val="24"/>
          <w:szCs w:val="24"/>
          <w:lang w:val="en-GB"/>
        </w:rPr>
        <w:t>• Lejla BATINA, Radboud University Nijmegen</w:t>
      </w:r>
    </w:p>
    <w:p w14:paraId="21154B82" w14:textId="77777777" w:rsidR="00FE1C89" w:rsidRPr="00FE1C89" w:rsidRDefault="00FE1C89" w:rsidP="00FE1C89">
      <w:pPr>
        <w:rPr>
          <w:sz w:val="24"/>
          <w:szCs w:val="24"/>
          <w:lang w:val="en-GB"/>
        </w:rPr>
      </w:pPr>
      <w:r w:rsidRPr="00FE1C89">
        <w:rPr>
          <w:sz w:val="24"/>
          <w:szCs w:val="24"/>
          <w:lang w:val="en-GB"/>
        </w:rPr>
        <w:t xml:space="preserve">• Aslı BAY, Antalya </w:t>
      </w:r>
      <w:proofErr w:type="spellStart"/>
      <w:r w:rsidRPr="00FE1C89">
        <w:rPr>
          <w:sz w:val="24"/>
          <w:szCs w:val="24"/>
          <w:lang w:val="en-GB"/>
        </w:rPr>
        <w:t>Bilim</w:t>
      </w:r>
      <w:proofErr w:type="spellEnd"/>
      <w:r w:rsidRPr="00FE1C89">
        <w:rPr>
          <w:sz w:val="24"/>
          <w:szCs w:val="24"/>
          <w:lang w:val="en-GB"/>
        </w:rPr>
        <w:t xml:space="preserve"> University</w:t>
      </w:r>
    </w:p>
    <w:p w14:paraId="48FE7C8A" w14:textId="77777777" w:rsidR="00FE1C89" w:rsidRPr="00FE1C89" w:rsidRDefault="00FE1C89" w:rsidP="00FE1C89">
      <w:pPr>
        <w:rPr>
          <w:sz w:val="24"/>
          <w:szCs w:val="24"/>
          <w:lang w:val="en-GB"/>
        </w:rPr>
      </w:pPr>
      <w:r w:rsidRPr="00FE1C89">
        <w:rPr>
          <w:sz w:val="24"/>
          <w:szCs w:val="24"/>
          <w:lang w:val="en-GB"/>
        </w:rPr>
        <w:t>• Emad HEYDARI BENI, KU Leuven</w:t>
      </w:r>
    </w:p>
    <w:p w14:paraId="65FC8A74" w14:textId="77777777" w:rsidR="00FE1C89" w:rsidRPr="00FE1C89" w:rsidRDefault="00FE1C89" w:rsidP="00FE1C89">
      <w:pPr>
        <w:rPr>
          <w:sz w:val="24"/>
          <w:szCs w:val="24"/>
          <w:lang w:val="en-GB"/>
        </w:rPr>
      </w:pPr>
      <w:r w:rsidRPr="00FE1C89">
        <w:rPr>
          <w:sz w:val="24"/>
          <w:szCs w:val="24"/>
          <w:lang w:val="en-GB"/>
        </w:rPr>
        <w:t>• Shivam BHASIN, Nanyang Technological University</w:t>
      </w:r>
    </w:p>
    <w:p w14:paraId="2458798E" w14:textId="77777777" w:rsidR="00FE1C89" w:rsidRPr="00FE1C89" w:rsidRDefault="00FE1C89" w:rsidP="00FE1C89">
      <w:pPr>
        <w:rPr>
          <w:sz w:val="24"/>
          <w:szCs w:val="24"/>
          <w:lang w:val="en-GB"/>
        </w:rPr>
      </w:pPr>
      <w:r w:rsidRPr="00FE1C89">
        <w:rPr>
          <w:sz w:val="24"/>
          <w:szCs w:val="24"/>
          <w:lang w:val="en-GB"/>
        </w:rPr>
        <w:t xml:space="preserve">• </w:t>
      </w:r>
      <w:proofErr w:type="spellStart"/>
      <w:r w:rsidRPr="00FE1C89">
        <w:rPr>
          <w:sz w:val="24"/>
          <w:szCs w:val="24"/>
          <w:lang w:val="en-GB"/>
        </w:rPr>
        <w:t>Begül</w:t>
      </w:r>
      <w:proofErr w:type="spellEnd"/>
      <w:r w:rsidRPr="00FE1C89">
        <w:rPr>
          <w:sz w:val="24"/>
          <w:szCs w:val="24"/>
          <w:lang w:val="en-GB"/>
        </w:rPr>
        <w:t xml:space="preserve"> BILGIN, Rambus</w:t>
      </w:r>
    </w:p>
    <w:p w14:paraId="713C0843" w14:textId="77777777" w:rsidR="00FE1C89" w:rsidRPr="00FE1C89" w:rsidRDefault="00FE1C89" w:rsidP="00FE1C89">
      <w:pPr>
        <w:rPr>
          <w:sz w:val="24"/>
          <w:szCs w:val="24"/>
          <w:lang w:val="en-GB"/>
        </w:rPr>
      </w:pPr>
      <w:r w:rsidRPr="00FE1C89">
        <w:rPr>
          <w:sz w:val="24"/>
          <w:szCs w:val="24"/>
          <w:lang w:val="en-GB"/>
        </w:rPr>
        <w:t>• Rosario CAMMAROTA, UC Irvine</w:t>
      </w:r>
    </w:p>
    <w:p w14:paraId="2715DDB7" w14:textId="77777777" w:rsidR="00FE1C89" w:rsidRPr="00FE1C89" w:rsidRDefault="00FE1C89" w:rsidP="00FE1C89">
      <w:pPr>
        <w:rPr>
          <w:sz w:val="24"/>
          <w:szCs w:val="24"/>
          <w:lang w:val="en-GB"/>
        </w:rPr>
      </w:pPr>
      <w:r w:rsidRPr="00FE1C89">
        <w:rPr>
          <w:sz w:val="24"/>
          <w:szCs w:val="24"/>
          <w:lang w:val="en-GB"/>
        </w:rPr>
        <w:t xml:space="preserve">• </w:t>
      </w:r>
      <w:proofErr w:type="spellStart"/>
      <w:r w:rsidRPr="00FE1C89">
        <w:rPr>
          <w:sz w:val="24"/>
          <w:szCs w:val="24"/>
          <w:lang w:val="en-GB"/>
        </w:rPr>
        <w:t>Yarkin</w:t>
      </w:r>
      <w:proofErr w:type="spellEnd"/>
      <w:r w:rsidRPr="00FE1C89">
        <w:rPr>
          <w:sz w:val="24"/>
          <w:szCs w:val="24"/>
          <w:lang w:val="en-GB"/>
        </w:rPr>
        <w:t xml:space="preserve"> DOROZ, Nvidia</w:t>
      </w:r>
    </w:p>
    <w:p w14:paraId="0CE77433" w14:textId="77777777" w:rsidR="00FE1C89" w:rsidRPr="00FE1C89" w:rsidRDefault="00FE1C89" w:rsidP="00FE1C89">
      <w:pPr>
        <w:rPr>
          <w:sz w:val="24"/>
          <w:szCs w:val="24"/>
          <w:lang w:val="en-GB"/>
        </w:rPr>
      </w:pPr>
      <w:r w:rsidRPr="00FE1C89">
        <w:rPr>
          <w:sz w:val="24"/>
          <w:szCs w:val="24"/>
          <w:lang w:val="en-GB"/>
        </w:rPr>
        <w:t xml:space="preserve">• </w:t>
      </w:r>
      <w:proofErr w:type="spellStart"/>
      <w:r w:rsidRPr="00FE1C89">
        <w:rPr>
          <w:sz w:val="24"/>
          <w:szCs w:val="24"/>
          <w:lang w:val="en-GB"/>
        </w:rPr>
        <w:t>Shibam</w:t>
      </w:r>
      <w:proofErr w:type="spellEnd"/>
      <w:r w:rsidRPr="00FE1C89">
        <w:rPr>
          <w:sz w:val="24"/>
          <w:szCs w:val="24"/>
          <w:lang w:val="en-GB"/>
        </w:rPr>
        <w:t xml:space="preserve"> GHOSH, INRIA</w:t>
      </w:r>
    </w:p>
    <w:p w14:paraId="26617D47" w14:textId="77777777" w:rsidR="00FE1C89" w:rsidRPr="00FE1C89" w:rsidRDefault="00FE1C89" w:rsidP="00FE1C89">
      <w:pPr>
        <w:rPr>
          <w:sz w:val="24"/>
          <w:szCs w:val="24"/>
          <w:lang w:val="en-GB"/>
        </w:rPr>
      </w:pPr>
      <w:r w:rsidRPr="00FE1C89">
        <w:rPr>
          <w:sz w:val="24"/>
          <w:szCs w:val="24"/>
          <w:lang w:val="en-GB"/>
        </w:rPr>
        <w:t>• Tim GÜNEYSU, Ruhr University Bochum &amp; DFKI</w:t>
      </w:r>
    </w:p>
    <w:p w14:paraId="050FE1D7" w14:textId="77777777" w:rsidR="00FE1C89" w:rsidRPr="00FE1C89" w:rsidRDefault="00FE1C89" w:rsidP="00FE1C89">
      <w:pPr>
        <w:rPr>
          <w:sz w:val="24"/>
          <w:szCs w:val="24"/>
          <w:lang w:val="en-GB"/>
        </w:rPr>
      </w:pPr>
      <w:r w:rsidRPr="00FE1C89">
        <w:rPr>
          <w:sz w:val="24"/>
          <w:szCs w:val="24"/>
          <w:lang w:val="en-GB"/>
        </w:rPr>
        <w:t xml:space="preserve">• </w:t>
      </w:r>
      <w:proofErr w:type="spellStart"/>
      <w:r w:rsidRPr="00FE1C89">
        <w:rPr>
          <w:sz w:val="24"/>
          <w:szCs w:val="24"/>
          <w:lang w:val="en-GB"/>
        </w:rPr>
        <w:t>Orhun</w:t>
      </w:r>
      <w:proofErr w:type="spellEnd"/>
      <w:r w:rsidRPr="00FE1C89">
        <w:rPr>
          <w:sz w:val="24"/>
          <w:szCs w:val="24"/>
          <w:lang w:val="en-GB"/>
        </w:rPr>
        <w:t xml:space="preserve"> KARA, Izmir Institute of Technology</w:t>
      </w:r>
    </w:p>
    <w:p w14:paraId="4D57AECD" w14:textId="77777777" w:rsidR="00FE1C89" w:rsidRPr="00FE1C89" w:rsidRDefault="00FE1C89" w:rsidP="00FE1C89">
      <w:pPr>
        <w:rPr>
          <w:sz w:val="24"/>
          <w:szCs w:val="24"/>
          <w:lang w:val="en-GB"/>
        </w:rPr>
      </w:pPr>
      <w:r w:rsidRPr="00FE1C89">
        <w:rPr>
          <w:sz w:val="24"/>
          <w:szCs w:val="24"/>
          <w:lang w:val="en-GB"/>
        </w:rPr>
        <w:t>• Koray KARABINA, National Research Council Canada</w:t>
      </w:r>
    </w:p>
    <w:p w14:paraId="37D9C311" w14:textId="77777777" w:rsidR="00FE1C89" w:rsidRPr="00FE1C89" w:rsidRDefault="00FE1C89" w:rsidP="00FE1C89">
      <w:pPr>
        <w:rPr>
          <w:sz w:val="24"/>
          <w:szCs w:val="24"/>
          <w:lang w:val="en-GB"/>
        </w:rPr>
      </w:pPr>
      <w:r w:rsidRPr="00FE1C89">
        <w:rPr>
          <w:sz w:val="24"/>
          <w:szCs w:val="24"/>
          <w:lang w:val="en-GB"/>
        </w:rPr>
        <w:t xml:space="preserve">• Elif Bilge KAVUN, </w:t>
      </w:r>
      <w:proofErr w:type="spellStart"/>
      <w:r w:rsidRPr="00FE1C89">
        <w:rPr>
          <w:sz w:val="24"/>
          <w:szCs w:val="24"/>
          <w:lang w:val="en-GB"/>
        </w:rPr>
        <w:t>Barkhausen</w:t>
      </w:r>
      <w:proofErr w:type="spellEnd"/>
      <w:r w:rsidRPr="00FE1C89">
        <w:rPr>
          <w:sz w:val="24"/>
          <w:szCs w:val="24"/>
          <w:lang w:val="en-GB"/>
        </w:rPr>
        <w:t xml:space="preserve"> </w:t>
      </w:r>
      <w:proofErr w:type="spellStart"/>
      <w:r w:rsidRPr="00FE1C89">
        <w:rPr>
          <w:sz w:val="24"/>
          <w:szCs w:val="24"/>
          <w:lang w:val="en-GB"/>
        </w:rPr>
        <w:t>Institut</w:t>
      </w:r>
      <w:proofErr w:type="spellEnd"/>
      <w:r w:rsidRPr="00FE1C89">
        <w:rPr>
          <w:sz w:val="24"/>
          <w:szCs w:val="24"/>
          <w:lang w:val="en-GB"/>
        </w:rPr>
        <w:t xml:space="preserve"> &amp; TU Dresden</w:t>
      </w:r>
    </w:p>
    <w:p w14:paraId="381D3FCA" w14:textId="77777777" w:rsidR="00FE1C89" w:rsidRPr="00FE1C89" w:rsidRDefault="00FE1C89" w:rsidP="00FE1C89">
      <w:pPr>
        <w:rPr>
          <w:sz w:val="24"/>
          <w:szCs w:val="24"/>
          <w:lang w:val="en-GB"/>
        </w:rPr>
      </w:pPr>
      <w:r w:rsidRPr="00FE1C89">
        <w:rPr>
          <w:sz w:val="24"/>
          <w:szCs w:val="24"/>
          <w:lang w:val="en-GB"/>
        </w:rPr>
        <w:t>• Ayesha KHALID, Queen's University Belfast</w:t>
      </w:r>
    </w:p>
    <w:p w14:paraId="5524EF57" w14:textId="77777777" w:rsidR="00FE1C89" w:rsidRPr="00FE1C89" w:rsidRDefault="00FE1C89" w:rsidP="00FE1C89">
      <w:pPr>
        <w:rPr>
          <w:sz w:val="24"/>
          <w:szCs w:val="24"/>
          <w:lang w:val="en-GB"/>
        </w:rPr>
      </w:pPr>
      <w:r w:rsidRPr="00FE1C89">
        <w:rPr>
          <w:sz w:val="24"/>
          <w:szCs w:val="24"/>
          <w:lang w:val="en-GB"/>
        </w:rPr>
        <w:t>• Amir MORADI, TU Darmstadt</w:t>
      </w:r>
    </w:p>
    <w:p w14:paraId="04FEB6F9" w14:textId="77777777" w:rsidR="00FE1C89" w:rsidRPr="00FE1C89" w:rsidRDefault="00FE1C89" w:rsidP="00FE1C89">
      <w:pPr>
        <w:rPr>
          <w:sz w:val="24"/>
          <w:szCs w:val="24"/>
          <w:lang w:val="en-GB"/>
        </w:rPr>
      </w:pPr>
      <w:r w:rsidRPr="00FE1C89">
        <w:rPr>
          <w:sz w:val="24"/>
          <w:szCs w:val="24"/>
          <w:lang w:val="en-GB"/>
        </w:rPr>
        <w:t>• Mehran MOZAFFARI-KERMANI, University of South Florida</w:t>
      </w:r>
    </w:p>
    <w:p w14:paraId="3ABE242E" w14:textId="77777777" w:rsidR="00FE1C89" w:rsidRPr="00FE1C89" w:rsidRDefault="00FE1C89" w:rsidP="00FE1C89">
      <w:pPr>
        <w:rPr>
          <w:sz w:val="24"/>
          <w:szCs w:val="24"/>
          <w:lang w:val="en-GB"/>
        </w:rPr>
      </w:pPr>
      <w:r w:rsidRPr="00FE1C89">
        <w:rPr>
          <w:sz w:val="24"/>
          <w:szCs w:val="24"/>
          <w:lang w:val="en-GB"/>
        </w:rPr>
        <w:t>• Köksal MUŞ, Worcester Polytechnic Institute</w:t>
      </w:r>
    </w:p>
    <w:p w14:paraId="2B7EDB9E" w14:textId="77777777" w:rsidR="00FE1C89" w:rsidRPr="00FE1C89" w:rsidRDefault="00FE1C89" w:rsidP="00FE1C89">
      <w:pPr>
        <w:rPr>
          <w:sz w:val="24"/>
          <w:szCs w:val="24"/>
          <w:lang w:val="en-GB"/>
        </w:rPr>
      </w:pPr>
      <w:r w:rsidRPr="00FE1C89">
        <w:rPr>
          <w:sz w:val="24"/>
          <w:szCs w:val="24"/>
          <w:lang w:val="en-GB"/>
        </w:rPr>
        <w:t>• Svetla NIKOVA, KU Leuven</w:t>
      </w:r>
    </w:p>
    <w:p w14:paraId="3CBC0D3F" w14:textId="77777777" w:rsidR="00FE1C89" w:rsidRPr="00FE1C89" w:rsidRDefault="00FE1C89" w:rsidP="00FE1C89">
      <w:pPr>
        <w:rPr>
          <w:sz w:val="24"/>
          <w:szCs w:val="24"/>
          <w:lang w:val="en-GB"/>
        </w:rPr>
      </w:pPr>
      <w:r w:rsidRPr="00FE1C89">
        <w:rPr>
          <w:sz w:val="24"/>
          <w:szCs w:val="24"/>
          <w:lang w:val="en-GB"/>
        </w:rPr>
        <w:t>• Kamil OTAL, TUBITAK BILGEM</w:t>
      </w:r>
    </w:p>
    <w:p w14:paraId="1555035B" w14:textId="77777777" w:rsidR="00FE1C89" w:rsidRPr="00FE1C89" w:rsidRDefault="00FE1C89" w:rsidP="00FE1C89">
      <w:pPr>
        <w:rPr>
          <w:sz w:val="24"/>
          <w:szCs w:val="24"/>
          <w:lang w:val="en-GB"/>
        </w:rPr>
      </w:pPr>
      <w:r w:rsidRPr="00FE1C89">
        <w:rPr>
          <w:sz w:val="24"/>
          <w:szCs w:val="24"/>
          <w:lang w:val="en-GB"/>
        </w:rPr>
        <w:t>• Melek ÖNEN, EURECOM</w:t>
      </w:r>
    </w:p>
    <w:p w14:paraId="796E68E3" w14:textId="77777777" w:rsidR="00FE1C89" w:rsidRPr="00FE1C89" w:rsidRDefault="00FE1C89" w:rsidP="00FE1C89">
      <w:pPr>
        <w:rPr>
          <w:sz w:val="24"/>
          <w:szCs w:val="24"/>
          <w:lang w:val="en-GB"/>
        </w:rPr>
      </w:pPr>
      <w:r w:rsidRPr="00FE1C89">
        <w:rPr>
          <w:sz w:val="24"/>
          <w:szCs w:val="24"/>
          <w:lang w:val="en-GB"/>
        </w:rPr>
        <w:lastRenderedPageBreak/>
        <w:t>• Shahram RASOOLZADEH, Ruhr University Bochum</w:t>
      </w:r>
    </w:p>
    <w:p w14:paraId="1BBABA76" w14:textId="77777777" w:rsidR="00FE1C89" w:rsidRPr="00FE1C89" w:rsidRDefault="00FE1C89" w:rsidP="00FE1C89">
      <w:pPr>
        <w:rPr>
          <w:sz w:val="24"/>
          <w:szCs w:val="24"/>
          <w:lang w:val="en-GB"/>
        </w:rPr>
      </w:pPr>
      <w:r w:rsidRPr="00FE1C89">
        <w:rPr>
          <w:sz w:val="24"/>
          <w:szCs w:val="24"/>
          <w:lang w:val="en-GB"/>
        </w:rPr>
        <w:t>• Francisco RODRIGUEZ-HENRIQUEZ, CINVESTAV-IPN &amp; CRC-TII</w:t>
      </w:r>
    </w:p>
    <w:p w14:paraId="65900D38" w14:textId="77777777" w:rsidR="00FE1C89" w:rsidRPr="00FE1C89" w:rsidRDefault="00FE1C89" w:rsidP="00FE1C89">
      <w:pPr>
        <w:rPr>
          <w:sz w:val="24"/>
          <w:szCs w:val="24"/>
          <w:lang w:val="en-GB"/>
        </w:rPr>
      </w:pPr>
      <w:r w:rsidRPr="00FE1C89">
        <w:rPr>
          <w:sz w:val="24"/>
          <w:szCs w:val="24"/>
          <w:lang w:val="en-GB"/>
        </w:rPr>
        <w:t xml:space="preserve">• </w:t>
      </w:r>
      <w:proofErr w:type="spellStart"/>
      <w:r w:rsidRPr="00FE1C89">
        <w:rPr>
          <w:sz w:val="24"/>
          <w:szCs w:val="24"/>
          <w:lang w:val="en-GB"/>
        </w:rPr>
        <w:t>Erkay</w:t>
      </w:r>
      <w:proofErr w:type="spellEnd"/>
      <w:r w:rsidRPr="00FE1C89">
        <w:rPr>
          <w:sz w:val="24"/>
          <w:szCs w:val="24"/>
          <w:lang w:val="en-GB"/>
        </w:rPr>
        <w:t xml:space="preserve"> SAVAŞ, </w:t>
      </w:r>
      <w:proofErr w:type="spellStart"/>
      <w:r w:rsidRPr="00FE1C89">
        <w:rPr>
          <w:sz w:val="24"/>
          <w:szCs w:val="24"/>
          <w:lang w:val="en-GB"/>
        </w:rPr>
        <w:t>Sabancı</w:t>
      </w:r>
      <w:proofErr w:type="spellEnd"/>
      <w:r w:rsidRPr="00FE1C89">
        <w:rPr>
          <w:sz w:val="24"/>
          <w:szCs w:val="24"/>
          <w:lang w:val="en-GB"/>
        </w:rPr>
        <w:t xml:space="preserve"> University</w:t>
      </w:r>
    </w:p>
    <w:p w14:paraId="6257FAB4" w14:textId="77777777" w:rsidR="00FE1C89" w:rsidRPr="00FE1C89" w:rsidRDefault="00FE1C89" w:rsidP="00FE1C89">
      <w:pPr>
        <w:rPr>
          <w:sz w:val="24"/>
          <w:szCs w:val="24"/>
          <w:lang w:val="en-GB"/>
        </w:rPr>
      </w:pPr>
      <w:r w:rsidRPr="00FE1C89">
        <w:rPr>
          <w:sz w:val="24"/>
          <w:szCs w:val="24"/>
          <w:lang w:val="en-GB"/>
        </w:rPr>
        <w:t>• Ahmet SINAK, Akdeniz University</w:t>
      </w:r>
    </w:p>
    <w:p w14:paraId="6439B1AA" w14:textId="77777777" w:rsidR="00FE1C89" w:rsidRPr="00FE1C89" w:rsidRDefault="00FE1C89" w:rsidP="00FE1C89">
      <w:pPr>
        <w:rPr>
          <w:sz w:val="24"/>
          <w:szCs w:val="24"/>
          <w:lang w:val="en-GB"/>
        </w:rPr>
      </w:pPr>
      <w:r w:rsidRPr="00FE1C89">
        <w:rPr>
          <w:sz w:val="24"/>
          <w:szCs w:val="24"/>
          <w:lang w:val="en-GB"/>
        </w:rPr>
        <w:t>• Sujoy SINHA ROY, Graz University of Technology</w:t>
      </w:r>
    </w:p>
    <w:p w14:paraId="1461C4A4" w14:textId="77777777" w:rsidR="00FE1C89" w:rsidRPr="00FE1C89" w:rsidRDefault="00FE1C89" w:rsidP="00FE1C89">
      <w:pPr>
        <w:rPr>
          <w:sz w:val="24"/>
          <w:szCs w:val="24"/>
          <w:lang w:val="en-GB"/>
        </w:rPr>
      </w:pPr>
      <w:r w:rsidRPr="00FE1C89">
        <w:rPr>
          <w:sz w:val="24"/>
          <w:szCs w:val="24"/>
          <w:lang w:val="en-GB"/>
        </w:rPr>
        <w:t>• Cihangir TEZCAN, Middle East Technical University</w:t>
      </w:r>
    </w:p>
    <w:p w14:paraId="522A73A5" w14:textId="05C1810D" w:rsidR="00FE1C89" w:rsidRPr="00FE1C89" w:rsidRDefault="00FE1C89" w:rsidP="00FE1C89">
      <w:pPr>
        <w:rPr>
          <w:sz w:val="24"/>
          <w:szCs w:val="24"/>
          <w:lang w:val="en-GB"/>
        </w:rPr>
      </w:pPr>
      <w:r w:rsidRPr="00FE1C89">
        <w:rPr>
          <w:sz w:val="24"/>
          <w:szCs w:val="24"/>
          <w:lang w:val="en-GB"/>
        </w:rPr>
        <w:t xml:space="preserve">• </w:t>
      </w:r>
      <w:proofErr w:type="spellStart"/>
      <w:r w:rsidRPr="00FE1C89">
        <w:rPr>
          <w:sz w:val="24"/>
          <w:szCs w:val="24"/>
          <w:lang w:val="en-GB"/>
        </w:rPr>
        <w:t>Oğuz</w:t>
      </w:r>
      <w:proofErr w:type="spellEnd"/>
      <w:r w:rsidRPr="00FE1C89">
        <w:rPr>
          <w:sz w:val="24"/>
          <w:szCs w:val="24"/>
          <w:lang w:val="en-GB"/>
        </w:rPr>
        <w:t xml:space="preserve"> YAYLA, Middle East Technical University</w:t>
      </w:r>
    </w:p>
    <w:p w14:paraId="7365EC30" w14:textId="4A059C40" w:rsidR="00380C05" w:rsidRPr="00FE1C89" w:rsidRDefault="00380C05" w:rsidP="00FE1C89">
      <w:pPr>
        <w:pStyle w:val="ListeParagraf"/>
        <w:spacing w:after="0" w:line="360" w:lineRule="auto"/>
        <w:rPr>
          <w:lang w:val="en-GB"/>
        </w:rPr>
      </w:pPr>
    </w:p>
    <w:sectPr w:rsidR="00380C05" w:rsidRPr="00FE1C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09AA7B58"/>
    <w:multiLevelType w:val="hybridMultilevel"/>
    <w:tmpl w:val="80C2FEE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0DA06E30"/>
    <w:multiLevelType w:val="hybridMultilevel"/>
    <w:tmpl w:val="E3FA92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37B253B6"/>
    <w:multiLevelType w:val="hybridMultilevel"/>
    <w:tmpl w:val="85F8109E"/>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AF62615"/>
    <w:multiLevelType w:val="hybridMultilevel"/>
    <w:tmpl w:val="49FA60B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3" w15:restartNumberingAfterBreak="0">
    <w:nsid w:val="3C3F7DB9"/>
    <w:multiLevelType w:val="hybridMultilevel"/>
    <w:tmpl w:val="CCE4CF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5ADA15A5"/>
    <w:multiLevelType w:val="hybridMultilevel"/>
    <w:tmpl w:val="86F6FD5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76C70A21"/>
    <w:multiLevelType w:val="hybridMultilevel"/>
    <w:tmpl w:val="81449BE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904610593">
    <w:abstractNumId w:val="8"/>
  </w:num>
  <w:num w:numId="2" w16cid:durableId="961426476">
    <w:abstractNumId w:val="6"/>
  </w:num>
  <w:num w:numId="3" w16cid:durableId="1909653521">
    <w:abstractNumId w:val="5"/>
  </w:num>
  <w:num w:numId="4" w16cid:durableId="338310908">
    <w:abstractNumId w:val="4"/>
  </w:num>
  <w:num w:numId="5" w16cid:durableId="1800494703">
    <w:abstractNumId w:val="7"/>
  </w:num>
  <w:num w:numId="6" w16cid:durableId="295529040">
    <w:abstractNumId w:val="3"/>
  </w:num>
  <w:num w:numId="7" w16cid:durableId="1671517144">
    <w:abstractNumId w:val="2"/>
  </w:num>
  <w:num w:numId="8" w16cid:durableId="1780101140">
    <w:abstractNumId w:val="1"/>
  </w:num>
  <w:num w:numId="9" w16cid:durableId="94445650">
    <w:abstractNumId w:val="0"/>
  </w:num>
  <w:num w:numId="10" w16cid:durableId="1035811005">
    <w:abstractNumId w:val="14"/>
  </w:num>
  <w:num w:numId="11" w16cid:durableId="1690375802">
    <w:abstractNumId w:val="15"/>
  </w:num>
  <w:num w:numId="12" w16cid:durableId="613941882">
    <w:abstractNumId w:val="11"/>
  </w:num>
  <w:num w:numId="13" w16cid:durableId="1587886124">
    <w:abstractNumId w:val="13"/>
  </w:num>
  <w:num w:numId="14" w16cid:durableId="1394045193">
    <w:abstractNumId w:val="12"/>
  </w:num>
  <w:num w:numId="15" w16cid:durableId="903838528">
    <w:abstractNumId w:val="9"/>
  </w:num>
  <w:num w:numId="16" w16cid:durableId="142268130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25E"/>
    <w:rsid w:val="00034616"/>
    <w:rsid w:val="00043AF4"/>
    <w:rsid w:val="0006063C"/>
    <w:rsid w:val="00071032"/>
    <w:rsid w:val="00073446"/>
    <w:rsid w:val="00073712"/>
    <w:rsid w:val="000C5F27"/>
    <w:rsid w:val="000E1820"/>
    <w:rsid w:val="00125F6F"/>
    <w:rsid w:val="00135608"/>
    <w:rsid w:val="0015074B"/>
    <w:rsid w:val="001540AF"/>
    <w:rsid w:val="00160ED8"/>
    <w:rsid w:val="00161311"/>
    <w:rsid w:val="0017637F"/>
    <w:rsid w:val="001873CA"/>
    <w:rsid w:val="001A7DAF"/>
    <w:rsid w:val="001B2B2E"/>
    <w:rsid w:val="00203FAB"/>
    <w:rsid w:val="00210DB4"/>
    <w:rsid w:val="0023673F"/>
    <w:rsid w:val="00251990"/>
    <w:rsid w:val="00272A75"/>
    <w:rsid w:val="0029639D"/>
    <w:rsid w:val="002C20DC"/>
    <w:rsid w:val="002D52B1"/>
    <w:rsid w:val="003064BA"/>
    <w:rsid w:val="00323536"/>
    <w:rsid w:val="00326F90"/>
    <w:rsid w:val="00367B8B"/>
    <w:rsid w:val="00377866"/>
    <w:rsid w:val="00380C05"/>
    <w:rsid w:val="003A3DC0"/>
    <w:rsid w:val="003B7CD3"/>
    <w:rsid w:val="003E5360"/>
    <w:rsid w:val="003E5557"/>
    <w:rsid w:val="003E648B"/>
    <w:rsid w:val="00451AEB"/>
    <w:rsid w:val="00452AE9"/>
    <w:rsid w:val="004704B3"/>
    <w:rsid w:val="0049521E"/>
    <w:rsid w:val="004A7B3F"/>
    <w:rsid w:val="00531FBA"/>
    <w:rsid w:val="00552A6A"/>
    <w:rsid w:val="0055340A"/>
    <w:rsid w:val="00564A11"/>
    <w:rsid w:val="00565C22"/>
    <w:rsid w:val="00575A59"/>
    <w:rsid w:val="00592A77"/>
    <w:rsid w:val="005A646D"/>
    <w:rsid w:val="005B5049"/>
    <w:rsid w:val="00634687"/>
    <w:rsid w:val="0064661C"/>
    <w:rsid w:val="00646738"/>
    <w:rsid w:val="00651043"/>
    <w:rsid w:val="00664F04"/>
    <w:rsid w:val="006733E8"/>
    <w:rsid w:val="00675428"/>
    <w:rsid w:val="006D12D6"/>
    <w:rsid w:val="006E1D67"/>
    <w:rsid w:val="00716D9C"/>
    <w:rsid w:val="00753B2B"/>
    <w:rsid w:val="00756F8C"/>
    <w:rsid w:val="007606A4"/>
    <w:rsid w:val="00772F14"/>
    <w:rsid w:val="00774073"/>
    <w:rsid w:val="007772BA"/>
    <w:rsid w:val="00785CCB"/>
    <w:rsid w:val="007D29D0"/>
    <w:rsid w:val="007E26E0"/>
    <w:rsid w:val="007F4318"/>
    <w:rsid w:val="00816F7C"/>
    <w:rsid w:val="0085688C"/>
    <w:rsid w:val="00952928"/>
    <w:rsid w:val="009979B3"/>
    <w:rsid w:val="009E4980"/>
    <w:rsid w:val="00A05287"/>
    <w:rsid w:val="00A23C36"/>
    <w:rsid w:val="00A555BD"/>
    <w:rsid w:val="00A619A1"/>
    <w:rsid w:val="00A83EF8"/>
    <w:rsid w:val="00A84D74"/>
    <w:rsid w:val="00A84E93"/>
    <w:rsid w:val="00A948B0"/>
    <w:rsid w:val="00AA1D8D"/>
    <w:rsid w:val="00AF2DC0"/>
    <w:rsid w:val="00AF4A4C"/>
    <w:rsid w:val="00B23458"/>
    <w:rsid w:val="00B47730"/>
    <w:rsid w:val="00B536A6"/>
    <w:rsid w:val="00B56630"/>
    <w:rsid w:val="00B64744"/>
    <w:rsid w:val="00B7315D"/>
    <w:rsid w:val="00B80AFB"/>
    <w:rsid w:val="00BA1324"/>
    <w:rsid w:val="00BB56D5"/>
    <w:rsid w:val="00BD7C2B"/>
    <w:rsid w:val="00BF7AC3"/>
    <w:rsid w:val="00C22908"/>
    <w:rsid w:val="00C36B66"/>
    <w:rsid w:val="00C63451"/>
    <w:rsid w:val="00C8595C"/>
    <w:rsid w:val="00C9023C"/>
    <w:rsid w:val="00CA3D37"/>
    <w:rsid w:val="00CA4CAC"/>
    <w:rsid w:val="00CB0664"/>
    <w:rsid w:val="00CB68D1"/>
    <w:rsid w:val="00CD110C"/>
    <w:rsid w:val="00CD4EC7"/>
    <w:rsid w:val="00CD6834"/>
    <w:rsid w:val="00D21778"/>
    <w:rsid w:val="00D30140"/>
    <w:rsid w:val="00D619E7"/>
    <w:rsid w:val="00D95C87"/>
    <w:rsid w:val="00DB0F37"/>
    <w:rsid w:val="00DB1878"/>
    <w:rsid w:val="00DB3E30"/>
    <w:rsid w:val="00DB4D4E"/>
    <w:rsid w:val="00DB5DD3"/>
    <w:rsid w:val="00DB74FB"/>
    <w:rsid w:val="00DD2A45"/>
    <w:rsid w:val="00E941E7"/>
    <w:rsid w:val="00E94804"/>
    <w:rsid w:val="00E94840"/>
    <w:rsid w:val="00EA5116"/>
    <w:rsid w:val="00EB1E24"/>
    <w:rsid w:val="00EC2CC1"/>
    <w:rsid w:val="00EC3805"/>
    <w:rsid w:val="00EE18F9"/>
    <w:rsid w:val="00F234B6"/>
    <w:rsid w:val="00F80D2B"/>
    <w:rsid w:val="00F9060A"/>
    <w:rsid w:val="00FA6422"/>
    <w:rsid w:val="00FA730F"/>
    <w:rsid w:val="00FC693F"/>
    <w:rsid w:val="00FD28B9"/>
    <w:rsid w:val="00FE1C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2F9CE"/>
  <w14:defaultImageDpi w14:val="300"/>
  <w15:docId w15:val="{D1BEA3EE-0D03-45B4-A41F-EA34B9C00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Kpr">
    <w:name w:val="Hyperlink"/>
    <w:basedOn w:val="VarsaylanParagrafYazTipi"/>
    <w:uiPriority w:val="99"/>
    <w:unhideWhenUsed/>
    <w:rsid w:val="00EE18F9"/>
    <w:rPr>
      <w:color w:val="0000FF" w:themeColor="hyperlink"/>
      <w:u w:val="single"/>
    </w:rPr>
  </w:style>
  <w:style w:type="character" w:styleId="zmlenmeyenBahsetme">
    <w:name w:val="Unresolved Mention"/>
    <w:basedOn w:val="VarsaylanParagrafYazTipi"/>
    <w:uiPriority w:val="99"/>
    <w:semiHidden/>
    <w:unhideWhenUsed/>
    <w:rsid w:val="00EE1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ringer.com/gp/computer-science/lncs" TargetMode="External"/><Relationship Id="rId3" Type="http://schemas.openxmlformats.org/officeDocument/2006/relationships/styles" Target="styles.xml"/><Relationship Id="rId7" Type="http://schemas.openxmlformats.org/officeDocument/2006/relationships/hyperlink" Target="mailto:info@lightsec2026.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ightsec2026.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easychair.org/conferences/?conf=lightsec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2150</TotalTime>
  <Pages>5</Pages>
  <Words>1088</Words>
  <Characters>6207</Characters>
  <Application>Microsoft Office Word</Application>
  <DocSecurity>0</DocSecurity>
  <Lines>51</Lines>
  <Paragraphs>14</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Aslı BAY</cp:lastModifiedBy>
  <cp:revision>119</cp:revision>
  <dcterms:created xsi:type="dcterms:W3CDTF">2026-02-20T12:50:00Z</dcterms:created>
  <dcterms:modified xsi:type="dcterms:W3CDTF">2026-04-30T14:22:00Z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e3437fb2-1372-43b8-9869-8a370e828977</vt:lpwstr>
  </property>
</Properties>
</file>