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E7287" w14:textId="5165F4DF" w:rsidR="001F6BC2" w:rsidRDefault="001F6BC2" w:rsidP="001F6BC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6BC2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-</w:t>
      </w:r>
      <w:r w:rsidR="00383277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42AA512F" w14:textId="77777777" w:rsidR="00383277" w:rsidRPr="00383277" w:rsidRDefault="00383277" w:rsidP="00383277">
      <w:pPr>
        <w:rPr>
          <w:rFonts w:ascii="Times New Roman" w:hAnsi="Times New Roman" w:cs="Times New Roman"/>
          <w:b/>
          <w:bCs/>
          <w:lang w:val="en-US"/>
        </w:rPr>
      </w:pPr>
      <w:r w:rsidRPr="00383277">
        <w:rPr>
          <w:rFonts w:ascii="Times New Roman" w:hAnsi="Times New Roman" w:cs="Times New Roman"/>
          <w:b/>
          <w:bCs/>
          <w:lang w:val="en-US"/>
        </w:rPr>
        <w:t>6. Execute and display the results for the following commands in Kali Linux Operating</w:t>
      </w:r>
    </w:p>
    <w:p w14:paraId="1AF960AD" w14:textId="77777777" w:rsidR="00383277" w:rsidRPr="00383277" w:rsidRDefault="00383277" w:rsidP="00383277">
      <w:pPr>
        <w:rPr>
          <w:rFonts w:ascii="Times New Roman" w:hAnsi="Times New Roman" w:cs="Times New Roman"/>
          <w:b/>
          <w:bCs/>
          <w:lang w:val="en-US"/>
        </w:rPr>
      </w:pPr>
      <w:r w:rsidRPr="00383277">
        <w:rPr>
          <w:rFonts w:ascii="Times New Roman" w:hAnsi="Times New Roman" w:cs="Times New Roman"/>
          <w:b/>
          <w:bCs/>
          <w:lang w:val="en-US"/>
        </w:rPr>
        <w:t>Systems:</w:t>
      </w:r>
    </w:p>
    <w:p w14:paraId="6BFE9633" w14:textId="77777777" w:rsidR="00383277" w:rsidRPr="00383277" w:rsidRDefault="00383277" w:rsidP="00383277">
      <w:pPr>
        <w:rPr>
          <w:rFonts w:ascii="Times New Roman" w:hAnsi="Times New Roman" w:cs="Times New Roman"/>
          <w:b/>
          <w:bCs/>
          <w:lang w:val="en-US"/>
        </w:rPr>
      </w:pPr>
    </w:p>
    <w:p w14:paraId="20D51C10" w14:textId="77777777" w:rsidR="00383277" w:rsidRPr="00383277" w:rsidRDefault="00383277" w:rsidP="00383277">
      <w:pPr>
        <w:rPr>
          <w:rFonts w:ascii="Times New Roman" w:hAnsi="Times New Roman" w:cs="Times New Roman"/>
          <w:b/>
          <w:bCs/>
          <w:lang w:val="en-US"/>
        </w:rPr>
      </w:pPr>
      <w:r w:rsidRPr="00383277">
        <w:rPr>
          <w:rFonts w:ascii="Times New Roman" w:hAnsi="Times New Roman" w:cs="Times New Roman"/>
          <w:b/>
          <w:bCs/>
          <w:lang w:val="en-US"/>
        </w:rPr>
        <w:t>i) Touch</w:t>
      </w:r>
    </w:p>
    <w:p w14:paraId="2AA25D44" w14:textId="77777777" w:rsidR="00383277" w:rsidRPr="00383277" w:rsidRDefault="00383277" w:rsidP="00383277">
      <w:pPr>
        <w:rPr>
          <w:rFonts w:ascii="Times New Roman" w:hAnsi="Times New Roman" w:cs="Times New Roman"/>
          <w:b/>
          <w:bCs/>
          <w:lang w:val="en-US"/>
        </w:rPr>
      </w:pPr>
      <w:r w:rsidRPr="00383277">
        <w:rPr>
          <w:rFonts w:ascii="Times New Roman" w:hAnsi="Times New Roman" w:cs="Times New Roman"/>
          <w:b/>
          <w:bCs/>
          <w:lang w:val="en-US"/>
        </w:rPr>
        <w:t>ii) Pwd</w:t>
      </w:r>
    </w:p>
    <w:p w14:paraId="24DCA6EF" w14:textId="77777777" w:rsidR="00383277" w:rsidRDefault="00383277" w:rsidP="00383277">
      <w:pPr>
        <w:rPr>
          <w:rFonts w:ascii="Times New Roman" w:hAnsi="Times New Roman" w:cs="Times New Roman"/>
          <w:b/>
          <w:bCs/>
          <w:lang w:val="en-US"/>
        </w:rPr>
      </w:pPr>
      <w:r w:rsidRPr="00383277">
        <w:rPr>
          <w:rFonts w:ascii="Times New Roman" w:hAnsi="Times New Roman" w:cs="Times New Roman"/>
          <w:b/>
          <w:bCs/>
          <w:lang w:val="en-US"/>
        </w:rPr>
        <w:t>iii) Wget</w:t>
      </w:r>
    </w:p>
    <w:p w14:paraId="565A0CAB" w14:textId="189EF2FE" w:rsidR="00DC2D6B" w:rsidRPr="00DC2D6B" w:rsidRDefault="00DC2D6B" w:rsidP="00383277">
      <w:pPr>
        <w:rPr>
          <w:rFonts w:ascii="Times New Roman" w:hAnsi="Times New Roman" w:cs="Times New Roman"/>
          <w:sz w:val="26"/>
          <w:szCs w:val="26"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  <w:lang w:val="en-US"/>
        </w:rPr>
        <w:t>Aim</w:t>
      </w:r>
    </w:p>
    <w:p w14:paraId="25609F2D" w14:textId="77777777" w:rsidR="00383277" w:rsidRDefault="00383277" w:rsidP="001F6BC2">
      <w:pPr>
        <w:rPr>
          <w:rFonts w:ascii="Times New Roman" w:hAnsi="Times New Roman" w:cs="Times New Roman"/>
          <w:lang w:val="en-US"/>
        </w:rPr>
      </w:pPr>
      <w:r w:rsidRPr="00383277">
        <w:rPr>
          <w:rFonts w:ascii="Times New Roman" w:hAnsi="Times New Roman" w:cs="Times New Roman"/>
          <w:lang w:val="en-US"/>
        </w:rPr>
        <w:t>To execute and study the touch, pwd, and wget commands in the Kali Linux operating system and observe their results.</w:t>
      </w:r>
    </w:p>
    <w:p w14:paraId="151AA4C7" w14:textId="6A008C54" w:rsidR="001F6BC2" w:rsidRDefault="00572201" w:rsidP="001F6BC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  <w:lang w:val="en-US"/>
        </w:rPr>
        <w:t>1.</w:t>
      </w:r>
      <w:r w:rsidR="00383277">
        <w:rPr>
          <w:rFonts w:ascii="Times New Roman" w:hAnsi="Times New Roman" w:cs="Times New Roman"/>
          <w:b/>
          <w:bCs/>
          <w:sz w:val="26"/>
          <w:szCs w:val="26"/>
          <w:lang w:val="en-US"/>
        </w:rPr>
        <w:t>TOUCH</w:t>
      </w:r>
      <w:r w:rsidR="002C24F7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COMMAND</w:t>
      </w:r>
      <w:r w:rsidR="00FE64D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</w:p>
    <w:p w14:paraId="076C9083" w14:textId="7969303A" w:rsidR="00DC2D6B" w:rsidRPr="00DC2D6B" w:rsidRDefault="00DC2D6B" w:rsidP="001F6BC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Command:</w:t>
      </w:r>
    </w:p>
    <w:p w14:paraId="00D00E74" w14:textId="712A82AD" w:rsidR="00DC2D6B" w:rsidRPr="00DC2D6B" w:rsidRDefault="00383277" w:rsidP="001F6BC2">
      <w:pPr>
        <w:rPr>
          <w:rFonts w:ascii="Times New Roman" w:hAnsi="Times New Roman" w:cs="Times New Roman"/>
          <w:lang w:val="en-US"/>
        </w:rPr>
      </w:pPr>
      <w:r w:rsidRPr="00383277">
        <w:rPr>
          <w:rFonts w:ascii="Times New Roman" w:hAnsi="Times New Roman" w:cs="Times New Roman"/>
          <w:lang w:val="en-US"/>
        </w:rPr>
        <w:t>touch test.txt</w:t>
      </w:r>
    </w:p>
    <w:p w14:paraId="332CF262" w14:textId="7625D37C" w:rsidR="001F6BC2" w:rsidRPr="00DC2D6B" w:rsidRDefault="00DC2D6B" w:rsidP="001F6BC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  <w:lang w:val="en-US"/>
        </w:rPr>
        <w:t>Use:</w:t>
      </w:r>
    </w:p>
    <w:p w14:paraId="76B474B4" w14:textId="27DD2C69" w:rsidR="00FE64DB" w:rsidRDefault="00383277" w:rsidP="001F6BC2">
      <w:pPr>
        <w:rPr>
          <w:rFonts w:ascii="Times New Roman" w:hAnsi="Times New Roman" w:cs="Times New Roman"/>
          <w:lang w:val="en-US"/>
        </w:rPr>
      </w:pPr>
      <w:r w:rsidRPr="00383277">
        <w:rPr>
          <w:rFonts w:ascii="Times New Roman" w:hAnsi="Times New Roman" w:cs="Times New Roman"/>
        </w:rPr>
        <w:t>The touch command is used to create a new empty file. It can also update the timestamp of an existing file.</w:t>
      </w:r>
      <w:r w:rsidR="002161CB" w:rsidRPr="002161CB">
        <w:rPr>
          <w:noProof/>
        </w:rPr>
        <w:t xml:space="preserve"> </w:t>
      </w:r>
      <w:r w:rsidR="002161CB">
        <w:rPr>
          <w:noProof/>
        </w:rPr>
        <w:drawing>
          <wp:inline distT="0" distB="0" distL="0" distR="0" wp14:anchorId="6ABADE29" wp14:editId="63CE6780">
            <wp:extent cx="5731510" cy="2200910"/>
            <wp:effectExtent l="0" t="0" r="2540" b="8890"/>
            <wp:docPr id="77484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42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D964" w14:textId="77777777" w:rsidR="001F6BC2" w:rsidRDefault="001F6BC2" w:rsidP="001F6BC2">
      <w:pPr>
        <w:rPr>
          <w:rFonts w:ascii="Times New Roman" w:hAnsi="Times New Roman" w:cs="Times New Roman"/>
          <w:lang w:val="en-US"/>
        </w:rPr>
      </w:pPr>
    </w:p>
    <w:p w14:paraId="7EE2EA30" w14:textId="77777777" w:rsidR="002E12A6" w:rsidRDefault="002E12A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59546434" w14:textId="6E384F56" w:rsidR="00DC2D6B" w:rsidRDefault="009547EA" w:rsidP="001F6BC2">
      <w:pPr>
        <w:rPr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 </w:t>
      </w:r>
      <w:r w:rsidR="00DC2D6B">
        <w:rPr>
          <w:rFonts w:ascii="Times New Roman" w:hAnsi="Times New Roman" w:cs="Times New Roman"/>
          <w:b/>
          <w:bCs/>
          <w:lang w:val="en-US"/>
        </w:rPr>
        <w:t>2.</w:t>
      </w:r>
      <w:r w:rsidR="00383277">
        <w:rPr>
          <w:rFonts w:ascii="Times New Roman" w:hAnsi="Times New Roman" w:cs="Times New Roman"/>
          <w:b/>
          <w:bCs/>
          <w:lang w:val="en-US"/>
        </w:rPr>
        <w:t>PWD COMMAND</w:t>
      </w:r>
      <w:r w:rsidR="002C24F7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10EE5A66" w14:textId="5CD7CB57" w:rsidR="00DC2D6B" w:rsidRDefault="00DC2D6B" w:rsidP="001F6BC2">
      <w:pPr>
        <w:rPr>
          <w:b/>
          <w:bCs/>
        </w:rPr>
      </w:pPr>
      <w:r>
        <w:rPr>
          <w:b/>
          <w:bCs/>
        </w:rPr>
        <w:t>Command:</w:t>
      </w:r>
    </w:p>
    <w:p w14:paraId="12903485" w14:textId="0EA4B720" w:rsidR="002C24F7" w:rsidRDefault="00383277" w:rsidP="001F6BC2">
      <w:r>
        <w:t>pwd</w:t>
      </w:r>
    </w:p>
    <w:p w14:paraId="174434CE" w14:textId="21353DCA" w:rsidR="00DC2D6B" w:rsidRPr="00DC2D6B" w:rsidRDefault="00DC2D6B" w:rsidP="001F6BC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</w:rPr>
        <w:t>Use:</w:t>
      </w:r>
    </w:p>
    <w:p w14:paraId="44F56CD0" w14:textId="17D599E7" w:rsidR="00A13E5F" w:rsidRDefault="00383277" w:rsidP="001F6BC2">
      <w:pPr>
        <w:rPr>
          <w:rFonts w:ascii="Times New Roman" w:hAnsi="Times New Roman" w:cs="Times New Roman"/>
          <w:lang w:val="en-US"/>
        </w:rPr>
      </w:pPr>
      <w:r w:rsidRPr="00383277">
        <w:rPr>
          <w:rFonts w:ascii="Times New Roman" w:hAnsi="Times New Roman" w:cs="Times New Roman"/>
          <w:lang w:val="en-US"/>
        </w:rPr>
        <w:t>The pwd command stands for Print Working Directory. It displays the full path of the current directory.</w:t>
      </w:r>
      <w:r w:rsidR="002161CB" w:rsidRPr="002161CB">
        <w:rPr>
          <w:noProof/>
        </w:rPr>
        <w:t xml:space="preserve"> </w:t>
      </w:r>
      <w:r w:rsidR="002161CB">
        <w:rPr>
          <w:noProof/>
        </w:rPr>
        <w:drawing>
          <wp:inline distT="0" distB="0" distL="0" distR="0" wp14:anchorId="061B59AD" wp14:editId="1773F088">
            <wp:extent cx="5731510" cy="2882900"/>
            <wp:effectExtent l="0" t="0" r="2540" b="0"/>
            <wp:docPr id="77108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85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7483" w14:textId="77777777" w:rsidR="00E3213C" w:rsidRDefault="00E3213C" w:rsidP="001F6BC2">
      <w:pPr>
        <w:rPr>
          <w:rFonts w:ascii="Times New Roman" w:hAnsi="Times New Roman" w:cs="Times New Roman"/>
          <w:lang w:val="en-US"/>
        </w:rPr>
      </w:pPr>
    </w:p>
    <w:p w14:paraId="6758DD8F" w14:textId="17F41272" w:rsidR="004F110E" w:rsidRDefault="00DC2D6B" w:rsidP="001F6BC2">
      <w:pPr>
        <w:rPr>
          <w:rFonts w:ascii="Times New Roman" w:hAnsi="Times New Roman" w:cs="Times New Roman"/>
          <w:b/>
          <w:bCs/>
          <w:lang w:val="en-US"/>
        </w:rPr>
      </w:pPr>
      <w:r w:rsidRPr="00DC2D6B">
        <w:rPr>
          <w:rFonts w:ascii="Times New Roman" w:hAnsi="Times New Roman" w:cs="Times New Roman"/>
          <w:b/>
          <w:bCs/>
          <w:lang w:val="en-US"/>
        </w:rPr>
        <w:t>3.</w:t>
      </w:r>
      <w:r w:rsidR="00383277">
        <w:rPr>
          <w:rFonts w:ascii="Times New Roman" w:hAnsi="Times New Roman" w:cs="Times New Roman"/>
          <w:b/>
          <w:bCs/>
          <w:lang w:val="en-US"/>
        </w:rPr>
        <w:t>WGET</w:t>
      </w:r>
      <w:r w:rsidR="00FE64DB">
        <w:rPr>
          <w:rFonts w:ascii="Times New Roman" w:hAnsi="Times New Roman" w:cs="Times New Roman"/>
          <w:b/>
          <w:bCs/>
          <w:lang w:val="en-US"/>
        </w:rPr>
        <w:t xml:space="preserve"> COMMAND</w:t>
      </w:r>
    </w:p>
    <w:p w14:paraId="0ECD56D4" w14:textId="3D6227BA" w:rsidR="00DC2D6B" w:rsidRDefault="00DC2D6B" w:rsidP="001F6BC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Command:</w:t>
      </w:r>
    </w:p>
    <w:p w14:paraId="0751432A" w14:textId="0D4438F6" w:rsidR="002C24F7" w:rsidRDefault="00383277" w:rsidP="001F6BC2">
      <w:pPr>
        <w:rPr>
          <w:rFonts w:ascii="Times New Roman" w:hAnsi="Times New Roman" w:cs="Times New Roman"/>
          <w:lang w:val="en-US"/>
        </w:rPr>
      </w:pPr>
      <w:r w:rsidRPr="00383277">
        <w:rPr>
          <w:rFonts w:ascii="Times New Roman" w:hAnsi="Times New Roman" w:cs="Times New Roman"/>
          <w:lang w:val="en-US"/>
        </w:rPr>
        <w:t>wget https://example.com</w:t>
      </w:r>
    </w:p>
    <w:p w14:paraId="31A6F514" w14:textId="0839C441" w:rsidR="002E12A6" w:rsidRDefault="00DC2D6B" w:rsidP="001F6BC2">
      <w:pPr>
        <w:rPr>
          <w:rFonts w:ascii="Times New Roman" w:hAnsi="Times New Roman" w:cs="Times New Roman"/>
          <w:b/>
          <w:bCs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  <w:lang w:val="en-US"/>
        </w:rPr>
        <w:t>Use:</w:t>
      </w:r>
      <w:r w:rsidR="00FE64DB" w:rsidRPr="00FE64DB">
        <w:t xml:space="preserve"> </w:t>
      </w:r>
      <w:r w:rsidR="00383277" w:rsidRPr="00383277">
        <w:rPr>
          <w:rFonts w:ascii="Times New Roman" w:hAnsi="Times New Roman" w:cs="Times New Roman"/>
          <w:sz w:val="26"/>
          <w:szCs w:val="26"/>
        </w:rPr>
        <w:t>The wget command is used to download files from the Internet using HTTP, HTTPS, or FTP.</w:t>
      </w:r>
      <w:r w:rsidR="00B75135" w:rsidRPr="00B75135">
        <w:rPr>
          <w:noProof/>
        </w:rPr>
        <w:t xml:space="preserve"> </w:t>
      </w:r>
      <w:r w:rsidR="00440976">
        <w:rPr>
          <w:noProof/>
        </w:rPr>
        <w:drawing>
          <wp:inline distT="0" distB="0" distL="0" distR="0" wp14:anchorId="199029D5" wp14:editId="4130CD1E">
            <wp:extent cx="5731510" cy="2089150"/>
            <wp:effectExtent l="0" t="0" r="2540" b="6350"/>
            <wp:docPr id="59364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47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93DD" w14:textId="77777777" w:rsidR="002E12A6" w:rsidRDefault="002E12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sectPr w:rsidR="002E1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EB46A" w14:textId="77777777" w:rsidR="0034318D" w:rsidRDefault="0034318D" w:rsidP="00CF1820">
      <w:pPr>
        <w:spacing w:after="0" w:line="240" w:lineRule="auto"/>
      </w:pPr>
      <w:r>
        <w:separator/>
      </w:r>
    </w:p>
  </w:endnote>
  <w:endnote w:type="continuationSeparator" w:id="0">
    <w:p w14:paraId="283A6DC5" w14:textId="77777777" w:rsidR="0034318D" w:rsidRDefault="0034318D" w:rsidP="00CF1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B2D8F" w14:textId="77777777" w:rsidR="0034318D" w:rsidRDefault="0034318D" w:rsidP="00CF1820">
      <w:pPr>
        <w:spacing w:after="0" w:line="240" w:lineRule="auto"/>
      </w:pPr>
      <w:r>
        <w:separator/>
      </w:r>
    </w:p>
  </w:footnote>
  <w:footnote w:type="continuationSeparator" w:id="0">
    <w:p w14:paraId="4D4D33F3" w14:textId="77777777" w:rsidR="0034318D" w:rsidRDefault="0034318D" w:rsidP="00CF18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C2"/>
    <w:rsid w:val="00040B4E"/>
    <w:rsid w:val="00095148"/>
    <w:rsid w:val="00151D5B"/>
    <w:rsid w:val="001F56D6"/>
    <w:rsid w:val="001F6BC2"/>
    <w:rsid w:val="002161CB"/>
    <w:rsid w:val="00270B35"/>
    <w:rsid w:val="00296FF4"/>
    <w:rsid w:val="002C24F7"/>
    <w:rsid w:val="002E12A6"/>
    <w:rsid w:val="0034318D"/>
    <w:rsid w:val="00383277"/>
    <w:rsid w:val="00440976"/>
    <w:rsid w:val="004F110E"/>
    <w:rsid w:val="00570C35"/>
    <w:rsid w:val="00572201"/>
    <w:rsid w:val="006147C5"/>
    <w:rsid w:val="006D60C2"/>
    <w:rsid w:val="006E5947"/>
    <w:rsid w:val="007363CC"/>
    <w:rsid w:val="007C5C05"/>
    <w:rsid w:val="007F5B02"/>
    <w:rsid w:val="00817A67"/>
    <w:rsid w:val="008B204C"/>
    <w:rsid w:val="009547EA"/>
    <w:rsid w:val="0096358C"/>
    <w:rsid w:val="009D7D21"/>
    <w:rsid w:val="00A13E5F"/>
    <w:rsid w:val="00AC7E1A"/>
    <w:rsid w:val="00B24EF8"/>
    <w:rsid w:val="00B75135"/>
    <w:rsid w:val="00B84F54"/>
    <w:rsid w:val="00BC0B28"/>
    <w:rsid w:val="00C1478B"/>
    <w:rsid w:val="00C65F3F"/>
    <w:rsid w:val="00C97445"/>
    <w:rsid w:val="00CF1820"/>
    <w:rsid w:val="00D545FB"/>
    <w:rsid w:val="00DC2D6B"/>
    <w:rsid w:val="00DE4EEA"/>
    <w:rsid w:val="00E3213C"/>
    <w:rsid w:val="00EF702F"/>
    <w:rsid w:val="00F95BC0"/>
    <w:rsid w:val="00FE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33008"/>
  <w15:chartTrackingRefBased/>
  <w15:docId w15:val="{CB003700-03C0-4C89-88DF-28D94420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B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18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820"/>
  </w:style>
  <w:style w:type="paragraph" w:styleId="Footer">
    <w:name w:val="footer"/>
    <w:basedOn w:val="Normal"/>
    <w:link w:val="FooterChar"/>
    <w:uiPriority w:val="99"/>
    <w:unhideWhenUsed/>
    <w:rsid w:val="00CF18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Vardhan Paluru</dc:creator>
  <cp:keywords/>
  <dc:description/>
  <cp:lastModifiedBy>Likith Vardhan Paluru</cp:lastModifiedBy>
  <cp:revision>24</cp:revision>
  <dcterms:created xsi:type="dcterms:W3CDTF">2026-10-05T07:43:00Z</dcterms:created>
  <dcterms:modified xsi:type="dcterms:W3CDTF">2026-10-06T14:11:00Z</dcterms:modified>
</cp:coreProperties>
</file>