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0661" w14:textId="28122EA4" w:rsidR="00083F81" w:rsidRPr="00EE0576" w:rsidRDefault="00472A37" w:rsidP="00472A37">
      <w:pPr>
        <w:spacing w:after="0"/>
        <w:jc w:val="center"/>
        <w:rPr>
          <w:b/>
          <w:sz w:val="28"/>
          <w:szCs w:val="28"/>
        </w:rPr>
      </w:pPr>
      <w:r w:rsidRPr="00EE0576">
        <w:rPr>
          <w:b/>
          <w:sz w:val="28"/>
          <w:szCs w:val="28"/>
        </w:rPr>
        <w:t xml:space="preserve">CIS 2640 </w:t>
      </w:r>
      <w:r w:rsidR="009D26B5" w:rsidRPr="00EE0576">
        <w:rPr>
          <w:b/>
          <w:sz w:val="28"/>
          <w:szCs w:val="28"/>
        </w:rPr>
        <w:t xml:space="preserve">– Lab </w:t>
      </w:r>
      <w:r w:rsidR="008B45D2" w:rsidRPr="00EE0576">
        <w:rPr>
          <w:b/>
          <w:sz w:val="28"/>
          <w:szCs w:val="28"/>
        </w:rPr>
        <w:t>6</w:t>
      </w:r>
    </w:p>
    <w:p w14:paraId="754568D6" w14:textId="5C9400CD" w:rsidR="00472A37" w:rsidRPr="00EE0576" w:rsidRDefault="008B45D2" w:rsidP="008B45D2">
      <w:pPr>
        <w:spacing w:after="0"/>
        <w:jc w:val="center"/>
        <w:rPr>
          <w:b/>
          <w:sz w:val="28"/>
          <w:szCs w:val="28"/>
        </w:rPr>
      </w:pPr>
      <w:r w:rsidRPr="00EE0576">
        <w:rPr>
          <w:b/>
          <w:sz w:val="28"/>
          <w:szCs w:val="28"/>
        </w:rPr>
        <w:t>Wireless Networking Attack and Mitigation Techniques</w:t>
      </w:r>
    </w:p>
    <w:p w14:paraId="02D3E364" w14:textId="77777777" w:rsidR="00472A37" w:rsidRPr="00EE0576" w:rsidRDefault="00472A37" w:rsidP="00472A37">
      <w:pPr>
        <w:spacing w:after="0"/>
        <w:jc w:val="center"/>
        <w:rPr>
          <w:sz w:val="28"/>
          <w:szCs w:val="28"/>
        </w:rPr>
      </w:pPr>
    </w:p>
    <w:tbl>
      <w:tblPr>
        <w:tblStyle w:val="TableGrid"/>
        <w:tblW w:w="0" w:type="auto"/>
        <w:tblLook w:val="04A0" w:firstRow="1" w:lastRow="0" w:firstColumn="1" w:lastColumn="0" w:noHBand="0" w:noVBand="1"/>
        <w:tblCaption w:val="name and date entry"/>
      </w:tblPr>
      <w:tblGrid>
        <w:gridCol w:w="2506"/>
        <w:gridCol w:w="10444"/>
      </w:tblGrid>
      <w:tr w:rsidR="00472A37" w:rsidRPr="00EE0576" w14:paraId="6EE187C4" w14:textId="77777777" w:rsidTr="006224FA">
        <w:trPr>
          <w:tblHeader/>
        </w:trPr>
        <w:tc>
          <w:tcPr>
            <w:tcW w:w="2538" w:type="dxa"/>
            <w:shd w:val="clear" w:color="auto" w:fill="D9D9D9" w:themeFill="background1" w:themeFillShade="D9"/>
          </w:tcPr>
          <w:p w14:paraId="15C71A5E" w14:textId="77777777" w:rsidR="00472A37" w:rsidRPr="00EE0576" w:rsidRDefault="00472A37" w:rsidP="00F20AA8">
            <w:pPr>
              <w:spacing w:before="120" w:after="120"/>
              <w:jc w:val="right"/>
              <w:rPr>
                <w:b/>
                <w:sz w:val="28"/>
                <w:szCs w:val="28"/>
              </w:rPr>
            </w:pPr>
            <w:r w:rsidRPr="00EE0576">
              <w:rPr>
                <w:b/>
                <w:sz w:val="28"/>
                <w:szCs w:val="28"/>
              </w:rPr>
              <w:t>Your Name:</w:t>
            </w:r>
          </w:p>
        </w:tc>
        <w:tc>
          <w:tcPr>
            <w:tcW w:w="10638" w:type="dxa"/>
          </w:tcPr>
          <w:p w14:paraId="124B53FB" w14:textId="79EE47B6" w:rsidR="00472A37" w:rsidRPr="00EE0576" w:rsidRDefault="0003791A" w:rsidP="00F20AA8">
            <w:pPr>
              <w:spacing w:before="120" w:after="120"/>
              <w:rPr>
                <w:sz w:val="28"/>
                <w:szCs w:val="28"/>
              </w:rPr>
            </w:pPr>
            <w:r w:rsidRPr="00EE0576">
              <w:rPr>
                <w:sz w:val="28"/>
                <w:szCs w:val="28"/>
              </w:rPr>
              <w:t>Liliane Owens</w:t>
            </w:r>
          </w:p>
        </w:tc>
      </w:tr>
      <w:tr w:rsidR="00472A37" w:rsidRPr="00EE0576" w14:paraId="7775D55D" w14:textId="77777777" w:rsidTr="00F20AA8">
        <w:tc>
          <w:tcPr>
            <w:tcW w:w="2538" w:type="dxa"/>
            <w:shd w:val="clear" w:color="auto" w:fill="D9D9D9" w:themeFill="background1" w:themeFillShade="D9"/>
          </w:tcPr>
          <w:p w14:paraId="5D226443" w14:textId="77777777" w:rsidR="00472A37" w:rsidRPr="00EE0576" w:rsidRDefault="00472A37" w:rsidP="00F20AA8">
            <w:pPr>
              <w:spacing w:before="120" w:after="120"/>
              <w:jc w:val="right"/>
              <w:rPr>
                <w:b/>
                <w:sz w:val="28"/>
                <w:szCs w:val="28"/>
              </w:rPr>
            </w:pPr>
            <w:r w:rsidRPr="00EE0576">
              <w:rPr>
                <w:b/>
                <w:sz w:val="28"/>
                <w:szCs w:val="28"/>
              </w:rPr>
              <w:t>Date:</w:t>
            </w:r>
          </w:p>
        </w:tc>
        <w:tc>
          <w:tcPr>
            <w:tcW w:w="10638" w:type="dxa"/>
          </w:tcPr>
          <w:p w14:paraId="0B6D3423" w14:textId="4653FBB9" w:rsidR="00472A37" w:rsidRPr="00EE0576" w:rsidRDefault="0003791A" w:rsidP="00F20AA8">
            <w:pPr>
              <w:spacing w:before="120" w:after="120"/>
              <w:rPr>
                <w:sz w:val="28"/>
                <w:szCs w:val="28"/>
              </w:rPr>
            </w:pPr>
            <w:r w:rsidRPr="00EE0576">
              <w:rPr>
                <w:sz w:val="28"/>
                <w:szCs w:val="28"/>
              </w:rPr>
              <w:t>4/16/23</w:t>
            </w:r>
          </w:p>
        </w:tc>
      </w:tr>
    </w:tbl>
    <w:p w14:paraId="7E8748E4" w14:textId="77777777" w:rsidR="00472A37" w:rsidRPr="00EE0576" w:rsidRDefault="00472A37" w:rsidP="00472A37">
      <w:pPr>
        <w:spacing w:after="0"/>
        <w:ind w:left="1440" w:hanging="1440"/>
        <w:rPr>
          <w:b/>
          <w:sz w:val="28"/>
          <w:szCs w:val="28"/>
        </w:rPr>
      </w:pPr>
    </w:p>
    <w:p w14:paraId="270459A0" w14:textId="77777777" w:rsidR="00472A37" w:rsidRPr="00EE0576" w:rsidRDefault="00472A37" w:rsidP="00472A37">
      <w:pPr>
        <w:ind w:left="1440" w:hanging="1440"/>
        <w:rPr>
          <w:sz w:val="28"/>
          <w:szCs w:val="28"/>
        </w:rPr>
      </w:pPr>
      <w:r w:rsidRPr="00EE0576">
        <w:rPr>
          <w:b/>
          <w:sz w:val="28"/>
          <w:szCs w:val="28"/>
        </w:rPr>
        <w:t>Instructions</w:t>
      </w:r>
      <w:r w:rsidRPr="00EE0576">
        <w:rPr>
          <w:sz w:val="28"/>
          <w:szCs w:val="28"/>
        </w:rPr>
        <w:t>:</w:t>
      </w:r>
      <w:r w:rsidRPr="00EE0576">
        <w:rPr>
          <w:sz w:val="28"/>
          <w:szCs w:val="28"/>
        </w:rPr>
        <w:tab/>
        <w:t>Complete the exercises included on this worksheet. For each exercise, read the instructions, complete the required tasks and submit evidence of your completed tasks (a screen shot is your evidence), and then answer the question provided.</w:t>
      </w:r>
    </w:p>
    <w:p w14:paraId="6CEF2045" w14:textId="77777777" w:rsidR="00B36F33" w:rsidRPr="00EE0576" w:rsidRDefault="00B36F33" w:rsidP="00FA18A5">
      <w:pPr>
        <w:pStyle w:val="ListParagraph"/>
        <w:numPr>
          <w:ilvl w:val="0"/>
          <w:numId w:val="1"/>
        </w:numPr>
        <w:rPr>
          <w:sz w:val="28"/>
          <w:szCs w:val="28"/>
        </w:rPr>
      </w:pPr>
      <w:r w:rsidRPr="00EE0576">
        <w:rPr>
          <w:b/>
          <w:sz w:val="28"/>
          <w:szCs w:val="28"/>
        </w:rPr>
        <w:t xml:space="preserve">Showing Evidence of Completion: </w:t>
      </w:r>
      <w:r w:rsidRPr="00EE0576">
        <w:rPr>
          <w:sz w:val="28"/>
          <w:szCs w:val="28"/>
        </w:rPr>
        <w:t xml:space="preserve">Your evidence of completion is a screen shot, as described in each exercise. Use the tool of your choice to take a screen shot of the required content.  </w:t>
      </w:r>
      <w:r w:rsidRPr="00EE0576">
        <w:rPr>
          <w:b/>
          <w:i/>
          <w:sz w:val="28"/>
          <w:szCs w:val="28"/>
          <w:u w:val="single"/>
        </w:rPr>
        <w:t>Screen shots should be pasted at the end of this document.</w:t>
      </w:r>
      <w:r w:rsidRPr="00EE0576">
        <w:rPr>
          <w:sz w:val="28"/>
          <w:szCs w:val="28"/>
        </w:rPr>
        <w:t xml:space="preserve"> </w:t>
      </w:r>
    </w:p>
    <w:p w14:paraId="2CB5EC68" w14:textId="77777777" w:rsidR="00B36F33" w:rsidRPr="00EE0576" w:rsidRDefault="00B36F33" w:rsidP="00B36F33">
      <w:pPr>
        <w:pStyle w:val="ListParagraph"/>
        <w:numPr>
          <w:ilvl w:val="0"/>
          <w:numId w:val="1"/>
        </w:numPr>
        <w:rPr>
          <w:sz w:val="28"/>
          <w:szCs w:val="28"/>
        </w:rPr>
      </w:pPr>
      <w:r w:rsidRPr="00EE0576">
        <w:rPr>
          <w:b/>
          <w:sz w:val="28"/>
          <w:szCs w:val="28"/>
        </w:rPr>
        <w:t>Answering Questions:</w:t>
      </w:r>
      <w:r w:rsidRPr="00EE0576">
        <w:rPr>
          <w:sz w:val="28"/>
          <w:szCs w:val="28"/>
        </w:rP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entry area"/>
      </w:tblPr>
      <w:tblGrid>
        <w:gridCol w:w="6472"/>
        <w:gridCol w:w="6478"/>
      </w:tblGrid>
      <w:tr w:rsidR="00472A37" w:rsidRPr="00EE0576" w14:paraId="27E068A6" w14:textId="77777777" w:rsidTr="006224FA">
        <w:trPr>
          <w:tblHeader/>
        </w:trPr>
        <w:tc>
          <w:tcPr>
            <w:tcW w:w="12950" w:type="dxa"/>
            <w:gridSpan w:val="2"/>
            <w:shd w:val="clear" w:color="auto" w:fill="A6A6A6" w:themeFill="background1" w:themeFillShade="A6"/>
          </w:tcPr>
          <w:p w14:paraId="5A3B16A4" w14:textId="7F3A0273" w:rsidR="00472A37" w:rsidRPr="00EE0576" w:rsidRDefault="00083F81" w:rsidP="00F20AA8">
            <w:pPr>
              <w:rPr>
                <w:b/>
                <w:sz w:val="28"/>
                <w:szCs w:val="28"/>
              </w:rPr>
            </w:pPr>
            <w:r w:rsidRPr="00EE0576">
              <w:rPr>
                <w:b/>
                <w:sz w:val="28"/>
                <w:szCs w:val="28"/>
              </w:rPr>
              <w:t>Lab</w:t>
            </w:r>
            <w:r w:rsidR="00472A37" w:rsidRPr="00EE0576">
              <w:rPr>
                <w:b/>
                <w:sz w:val="28"/>
                <w:szCs w:val="28"/>
              </w:rPr>
              <w:t xml:space="preserve"> – </w:t>
            </w:r>
            <w:r w:rsidR="008B45D2" w:rsidRPr="00EE0576">
              <w:rPr>
                <w:b/>
                <w:sz w:val="28"/>
                <w:szCs w:val="28"/>
              </w:rPr>
              <w:t>Wireless Networking Attack and Mitigation Techniques</w:t>
            </w:r>
            <w:r w:rsidR="00472A37" w:rsidRPr="00EE0576">
              <w:rPr>
                <w:b/>
                <w:sz w:val="28"/>
                <w:szCs w:val="28"/>
              </w:rPr>
              <w:t xml:space="preserve"> </w:t>
            </w:r>
          </w:p>
        </w:tc>
      </w:tr>
      <w:tr w:rsidR="00472A37" w:rsidRPr="00EE0576" w14:paraId="04A45531" w14:textId="77777777" w:rsidTr="009D26B5">
        <w:tc>
          <w:tcPr>
            <w:tcW w:w="6472" w:type="dxa"/>
            <w:shd w:val="clear" w:color="auto" w:fill="B6DDE8" w:themeFill="accent5" w:themeFillTint="66"/>
          </w:tcPr>
          <w:p w14:paraId="671B5E53" w14:textId="77777777" w:rsidR="00472A37" w:rsidRPr="00EE0576" w:rsidRDefault="00472A37" w:rsidP="00F20AA8">
            <w:pPr>
              <w:rPr>
                <w:b/>
                <w:sz w:val="28"/>
                <w:szCs w:val="28"/>
              </w:rPr>
            </w:pPr>
            <w:r w:rsidRPr="00EE0576">
              <w:rPr>
                <w:b/>
                <w:sz w:val="28"/>
                <w:szCs w:val="28"/>
              </w:rPr>
              <w:t>Instructions and Evidence of Completion</w:t>
            </w:r>
          </w:p>
        </w:tc>
        <w:tc>
          <w:tcPr>
            <w:tcW w:w="6478" w:type="dxa"/>
            <w:shd w:val="clear" w:color="auto" w:fill="B6DDE8" w:themeFill="accent5" w:themeFillTint="66"/>
          </w:tcPr>
          <w:p w14:paraId="1FFE94EF" w14:textId="77777777" w:rsidR="00472A37" w:rsidRPr="00EE0576" w:rsidRDefault="00472A37" w:rsidP="00F20AA8">
            <w:pPr>
              <w:rPr>
                <w:b/>
                <w:sz w:val="28"/>
                <w:szCs w:val="28"/>
              </w:rPr>
            </w:pPr>
            <w:r w:rsidRPr="00EE0576">
              <w:rPr>
                <w:b/>
                <w:sz w:val="28"/>
                <w:szCs w:val="28"/>
              </w:rPr>
              <w:t xml:space="preserve">Answer a Question </w:t>
            </w:r>
          </w:p>
        </w:tc>
      </w:tr>
      <w:tr w:rsidR="00472A37" w:rsidRPr="00EE0576" w14:paraId="4A8C9A14" w14:textId="77777777" w:rsidTr="009D26B5">
        <w:tc>
          <w:tcPr>
            <w:tcW w:w="6472" w:type="dxa"/>
          </w:tcPr>
          <w:p w14:paraId="66B5B803" w14:textId="77777777" w:rsidR="00FB33BB" w:rsidRPr="00EE0576" w:rsidRDefault="00422D5F" w:rsidP="00F20AA8">
            <w:pPr>
              <w:spacing w:before="240" w:after="240"/>
              <w:rPr>
                <w:rFonts w:cs="Arial"/>
                <w:sz w:val="28"/>
                <w:szCs w:val="28"/>
              </w:rPr>
            </w:pPr>
            <w:r w:rsidRPr="00EE0576">
              <w:rPr>
                <w:rFonts w:cs="Arial"/>
                <w:sz w:val="28"/>
                <w:szCs w:val="28"/>
              </w:rPr>
              <w:t>At the end of this document (not within this table) paste screen captures that</w:t>
            </w:r>
            <w:r w:rsidR="00FB33BB" w:rsidRPr="00EE0576">
              <w:rPr>
                <w:rFonts w:cs="Arial"/>
                <w:sz w:val="28"/>
                <w:szCs w:val="28"/>
              </w:rPr>
              <w:t>:</w:t>
            </w:r>
          </w:p>
          <w:p w14:paraId="011C2619" w14:textId="6136EC0D" w:rsidR="00FB33BB" w:rsidRPr="00EE0576" w:rsidRDefault="00FB33BB" w:rsidP="00FB33BB">
            <w:pPr>
              <w:pStyle w:val="ListParagraph"/>
              <w:numPr>
                <w:ilvl w:val="0"/>
                <w:numId w:val="5"/>
              </w:numPr>
              <w:spacing w:before="240" w:after="240"/>
              <w:rPr>
                <w:sz w:val="28"/>
                <w:szCs w:val="28"/>
              </w:rPr>
            </w:pPr>
            <w:r w:rsidRPr="00EE0576">
              <w:rPr>
                <w:sz w:val="28"/>
                <w:szCs w:val="28"/>
              </w:rPr>
              <w:t>The TCP</w:t>
            </w:r>
            <w:r w:rsidR="003259DB" w:rsidRPr="00EE0576">
              <w:rPr>
                <w:sz w:val="28"/>
                <w:szCs w:val="28"/>
              </w:rPr>
              <w:t xml:space="preserve"> flow </w:t>
            </w:r>
            <w:r w:rsidR="00865066" w:rsidRPr="00EE0576">
              <w:rPr>
                <w:sz w:val="28"/>
                <w:szCs w:val="28"/>
              </w:rPr>
              <w:t>stream</w:t>
            </w:r>
            <w:r w:rsidR="00450D99" w:rsidRPr="00EE0576">
              <w:rPr>
                <w:sz w:val="28"/>
                <w:szCs w:val="28"/>
              </w:rPr>
              <w:t xml:space="preserve"> window.  </w:t>
            </w:r>
          </w:p>
          <w:p w14:paraId="2F64ED67" w14:textId="0B40E276" w:rsidR="00C20D78" w:rsidRPr="00EE0576" w:rsidRDefault="00FB33BB" w:rsidP="00FB33BB">
            <w:pPr>
              <w:pStyle w:val="ListParagraph"/>
              <w:numPr>
                <w:ilvl w:val="0"/>
                <w:numId w:val="5"/>
              </w:numPr>
              <w:spacing w:before="240" w:after="240"/>
              <w:rPr>
                <w:sz w:val="28"/>
                <w:szCs w:val="28"/>
              </w:rPr>
            </w:pPr>
            <w:r w:rsidRPr="00EE0576">
              <w:rPr>
                <w:sz w:val="28"/>
                <w:szCs w:val="28"/>
              </w:rPr>
              <w:t>T</w:t>
            </w:r>
            <w:r w:rsidR="00450D99" w:rsidRPr="00EE0576">
              <w:rPr>
                <w:sz w:val="28"/>
                <w:szCs w:val="28"/>
              </w:rPr>
              <w:t>he SSID names when running aircrack-ng</w:t>
            </w:r>
            <w:r w:rsidR="00C20D78" w:rsidRPr="00EE0576">
              <w:rPr>
                <w:sz w:val="28"/>
                <w:szCs w:val="28"/>
              </w:rPr>
              <w:t>.</w:t>
            </w:r>
          </w:p>
          <w:p w14:paraId="4DF44F86" w14:textId="7AE2FC08" w:rsidR="00472A37" w:rsidRPr="00EE0576" w:rsidRDefault="008D6D89" w:rsidP="00F20AA8">
            <w:pPr>
              <w:spacing w:before="240" w:after="240"/>
              <w:rPr>
                <w:sz w:val="28"/>
                <w:szCs w:val="28"/>
              </w:rPr>
            </w:pPr>
            <w:r w:rsidRPr="00EE0576">
              <w:rPr>
                <w:sz w:val="28"/>
                <w:szCs w:val="28"/>
              </w:rPr>
              <w:lastRenderedPageBreak/>
              <w:t>You must show the contents of all files or captures demonstrating the use of Wireshark.</w:t>
            </w:r>
          </w:p>
          <w:p w14:paraId="20C7330F" w14:textId="77777777" w:rsidR="00FB33BB" w:rsidRPr="00EE0576" w:rsidRDefault="00FB33BB" w:rsidP="00FB33BB">
            <w:pPr>
              <w:rPr>
                <w:b/>
                <w:i/>
                <w:sz w:val="28"/>
                <w:szCs w:val="28"/>
              </w:rPr>
            </w:pPr>
            <w:r w:rsidRPr="00EE0576">
              <w:rPr>
                <w:rFonts w:ascii="Arial" w:hAnsi="Arial" w:cs="Arial"/>
                <w:b/>
                <w:i/>
                <w:sz w:val="28"/>
                <w:szCs w:val="28"/>
              </w:rPr>
              <w:t>Be sure your screen shot(s) include any command executed and the resulting output in clear / cropped screenshots.</w:t>
            </w:r>
          </w:p>
          <w:p w14:paraId="5FBB0407" w14:textId="70EBCA92" w:rsidR="00472A37" w:rsidRPr="00EE0576" w:rsidRDefault="00472A37" w:rsidP="00F20AA8">
            <w:pPr>
              <w:rPr>
                <w:i/>
                <w:sz w:val="28"/>
                <w:szCs w:val="28"/>
              </w:rPr>
            </w:pPr>
            <w:r w:rsidRPr="00EE0576">
              <w:rPr>
                <w:i/>
                <w:sz w:val="28"/>
                <w:szCs w:val="28"/>
              </w:rPr>
              <w:t xml:space="preserve"> </w:t>
            </w:r>
          </w:p>
        </w:tc>
        <w:tc>
          <w:tcPr>
            <w:tcW w:w="6478" w:type="dxa"/>
          </w:tcPr>
          <w:p w14:paraId="24966433" w14:textId="77777777" w:rsidR="00472A37" w:rsidRPr="00EE0576" w:rsidRDefault="00472A37" w:rsidP="00F20AA8">
            <w:pPr>
              <w:rPr>
                <w:sz w:val="28"/>
                <w:szCs w:val="28"/>
              </w:rPr>
            </w:pPr>
            <w:r w:rsidRPr="00EE0576">
              <w:rPr>
                <w:sz w:val="28"/>
                <w:szCs w:val="28"/>
              </w:rPr>
              <w:lastRenderedPageBreak/>
              <w:t>Question(s):</w:t>
            </w:r>
            <w:r w:rsidR="009D26B5" w:rsidRPr="00EE0576">
              <w:rPr>
                <w:sz w:val="28"/>
                <w:szCs w:val="28"/>
              </w:rPr>
              <w:t xml:space="preserve"> Answer each of the questions below; use the space to the right of each question for your answer. Make sure your answers are clear and complete.</w:t>
            </w:r>
          </w:p>
          <w:p w14:paraId="388EC255" w14:textId="77777777" w:rsidR="00472A37" w:rsidRPr="00EE0576" w:rsidRDefault="00472A37" w:rsidP="00F20AA8">
            <w:pPr>
              <w:rPr>
                <w:sz w:val="28"/>
                <w:szCs w:val="28"/>
              </w:rPr>
            </w:pPr>
          </w:p>
          <w:p w14:paraId="57C20D7F" w14:textId="77777777" w:rsidR="00472A37" w:rsidRPr="00EE0576" w:rsidRDefault="00472A37" w:rsidP="00F20AA8">
            <w:pPr>
              <w:rPr>
                <w:sz w:val="28"/>
                <w:szCs w:val="28"/>
              </w:rPr>
            </w:pPr>
          </w:p>
        </w:tc>
      </w:tr>
      <w:tr w:rsidR="009D26B5" w:rsidRPr="00EE0576" w14:paraId="7079D00C" w14:textId="77777777" w:rsidTr="009D26B5">
        <w:tc>
          <w:tcPr>
            <w:tcW w:w="6472" w:type="dxa"/>
          </w:tcPr>
          <w:p w14:paraId="0EFFBC0C" w14:textId="77777777" w:rsidR="009D26B5" w:rsidRPr="00EE0576" w:rsidRDefault="009D26B5" w:rsidP="009D26B5">
            <w:pPr>
              <w:jc w:val="center"/>
              <w:rPr>
                <w:b/>
                <w:i/>
                <w:sz w:val="28"/>
                <w:szCs w:val="28"/>
              </w:rPr>
            </w:pPr>
            <w:r w:rsidRPr="00EE0576">
              <w:rPr>
                <w:b/>
                <w:i/>
                <w:sz w:val="28"/>
                <w:szCs w:val="28"/>
              </w:rPr>
              <w:t>Questions</w:t>
            </w:r>
          </w:p>
        </w:tc>
        <w:tc>
          <w:tcPr>
            <w:tcW w:w="6478" w:type="dxa"/>
          </w:tcPr>
          <w:p w14:paraId="03DDD67B" w14:textId="77777777" w:rsidR="009D26B5" w:rsidRPr="00EE0576" w:rsidRDefault="009D26B5" w:rsidP="009D26B5">
            <w:pPr>
              <w:jc w:val="center"/>
              <w:rPr>
                <w:b/>
                <w:i/>
                <w:sz w:val="28"/>
                <w:szCs w:val="28"/>
              </w:rPr>
            </w:pPr>
            <w:r w:rsidRPr="00EE0576">
              <w:rPr>
                <w:b/>
                <w:i/>
                <w:sz w:val="28"/>
                <w:szCs w:val="28"/>
              </w:rPr>
              <w:t>Answers</w:t>
            </w:r>
          </w:p>
        </w:tc>
      </w:tr>
      <w:tr w:rsidR="009D26B5" w:rsidRPr="00EE0576" w14:paraId="286528AE" w14:textId="77777777" w:rsidTr="009D26B5">
        <w:tc>
          <w:tcPr>
            <w:tcW w:w="6472" w:type="dxa"/>
          </w:tcPr>
          <w:p w14:paraId="0C2F5260" w14:textId="77777777" w:rsidR="009D26B5" w:rsidRPr="00EE0576" w:rsidRDefault="00B82342" w:rsidP="00C52F63">
            <w:pPr>
              <w:pStyle w:val="ListParagraph"/>
              <w:numPr>
                <w:ilvl w:val="0"/>
                <w:numId w:val="3"/>
              </w:numPr>
              <w:rPr>
                <w:sz w:val="28"/>
                <w:szCs w:val="28"/>
              </w:rPr>
            </w:pPr>
            <w:r w:rsidRPr="00EE0576">
              <w:rPr>
                <w:sz w:val="28"/>
                <w:szCs w:val="28"/>
              </w:rPr>
              <w:t xml:space="preserve">What </w:t>
            </w:r>
            <w:r w:rsidR="008D6D89" w:rsidRPr="00EE0576">
              <w:rPr>
                <w:sz w:val="28"/>
                <w:szCs w:val="28"/>
              </w:rPr>
              <w:t>version</w:t>
            </w:r>
            <w:r w:rsidRPr="00EE0576">
              <w:rPr>
                <w:sz w:val="28"/>
                <w:szCs w:val="28"/>
              </w:rPr>
              <w:t xml:space="preserve"> </w:t>
            </w:r>
            <w:r w:rsidR="008D6D89" w:rsidRPr="00EE0576">
              <w:rPr>
                <w:sz w:val="28"/>
                <w:szCs w:val="28"/>
              </w:rPr>
              <w:t xml:space="preserve">of wireless encryption was used in the wireless router logs viewed in </w:t>
            </w:r>
            <w:r w:rsidR="00865066" w:rsidRPr="00EE0576">
              <w:rPr>
                <w:sz w:val="28"/>
                <w:szCs w:val="28"/>
              </w:rPr>
              <w:t>Wireshark?</w:t>
            </w:r>
            <w:r w:rsidR="008D6D89" w:rsidRPr="00EE0576">
              <w:rPr>
                <w:sz w:val="28"/>
                <w:szCs w:val="28"/>
              </w:rPr>
              <w:t xml:space="preserve"> </w:t>
            </w:r>
          </w:p>
        </w:tc>
        <w:tc>
          <w:tcPr>
            <w:tcW w:w="6478" w:type="dxa"/>
          </w:tcPr>
          <w:p w14:paraId="0E77E3A7" w14:textId="4E4D9869" w:rsidR="009D26B5" w:rsidRPr="00EE0576" w:rsidRDefault="00EE0576" w:rsidP="00C52F63">
            <w:pPr>
              <w:rPr>
                <w:sz w:val="28"/>
                <w:szCs w:val="28"/>
              </w:rPr>
            </w:pPr>
            <w:r>
              <w:rPr>
                <w:sz w:val="28"/>
                <w:szCs w:val="28"/>
              </w:rPr>
              <w:t>IEEE 802.11 Wireless LAN Management.</w:t>
            </w:r>
          </w:p>
        </w:tc>
      </w:tr>
      <w:tr w:rsidR="009D26B5" w:rsidRPr="00EE0576" w14:paraId="775BB268" w14:textId="77777777" w:rsidTr="00B82342">
        <w:trPr>
          <w:trHeight w:val="251"/>
        </w:trPr>
        <w:tc>
          <w:tcPr>
            <w:tcW w:w="6472" w:type="dxa"/>
          </w:tcPr>
          <w:p w14:paraId="4BD658BA" w14:textId="77777777" w:rsidR="009D26B5" w:rsidRPr="00EE0576" w:rsidRDefault="00C62045" w:rsidP="000C53F4">
            <w:pPr>
              <w:pStyle w:val="ListParagraph"/>
              <w:numPr>
                <w:ilvl w:val="0"/>
                <w:numId w:val="3"/>
              </w:numPr>
              <w:rPr>
                <w:sz w:val="28"/>
                <w:szCs w:val="28"/>
              </w:rPr>
            </w:pPr>
            <w:r w:rsidRPr="00EE0576">
              <w:rPr>
                <w:sz w:val="28"/>
                <w:szCs w:val="28"/>
              </w:rPr>
              <w:t>What picture was</w:t>
            </w:r>
            <w:r w:rsidR="008D6D89" w:rsidRPr="00EE0576">
              <w:rPr>
                <w:sz w:val="28"/>
                <w:szCs w:val="28"/>
              </w:rPr>
              <w:t xml:space="preserve"> uncover</w:t>
            </w:r>
            <w:r w:rsidR="000C53F4" w:rsidRPr="00EE0576">
              <w:rPr>
                <w:sz w:val="28"/>
                <w:szCs w:val="28"/>
              </w:rPr>
              <w:t>ed</w:t>
            </w:r>
            <w:r w:rsidR="008D6D89" w:rsidRPr="00EE0576">
              <w:rPr>
                <w:sz w:val="28"/>
                <w:szCs w:val="28"/>
              </w:rPr>
              <w:t xml:space="preserve"> </w:t>
            </w:r>
            <w:r w:rsidR="00865066" w:rsidRPr="00EE0576">
              <w:rPr>
                <w:sz w:val="28"/>
                <w:szCs w:val="28"/>
              </w:rPr>
              <w:t>with Wi</w:t>
            </w:r>
            <w:r w:rsidRPr="00EE0576">
              <w:rPr>
                <w:sz w:val="28"/>
                <w:szCs w:val="28"/>
              </w:rPr>
              <w:t>r</w:t>
            </w:r>
            <w:r w:rsidR="00865066" w:rsidRPr="00EE0576">
              <w:rPr>
                <w:sz w:val="28"/>
                <w:szCs w:val="28"/>
              </w:rPr>
              <w:t>e</w:t>
            </w:r>
            <w:r w:rsidRPr="00EE0576">
              <w:rPr>
                <w:sz w:val="28"/>
                <w:szCs w:val="28"/>
              </w:rPr>
              <w:t xml:space="preserve">shark </w:t>
            </w:r>
            <w:r w:rsidR="000C53F4" w:rsidRPr="00EE0576">
              <w:rPr>
                <w:sz w:val="28"/>
                <w:szCs w:val="28"/>
              </w:rPr>
              <w:t>when exporting</w:t>
            </w:r>
            <w:r w:rsidR="008D6D89" w:rsidRPr="00EE0576">
              <w:rPr>
                <w:sz w:val="28"/>
                <w:szCs w:val="28"/>
              </w:rPr>
              <w:t xml:space="preserve"> information </w:t>
            </w:r>
            <w:r w:rsidRPr="00EE0576">
              <w:rPr>
                <w:sz w:val="28"/>
                <w:szCs w:val="28"/>
              </w:rPr>
              <w:t xml:space="preserve">as HTTP. </w:t>
            </w:r>
            <w:r w:rsidR="008D6D89" w:rsidRPr="00EE0576">
              <w:rPr>
                <w:sz w:val="28"/>
                <w:szCs w:val="28"/>
              </w:rPr>
              <w:t xml:space="preserve">  </w:t>
            </w:r>
          </w:p>
        </w:tc>
        <w:tc>
          <w:tcPr>
            <w:tcW w:w="6478" w:type="dxa"/>
          </w:tcPr>
          <w:p w14:paraId="7916B647" w14:textId="48B57B5B" w:rsidR="009D26B5" w:rsidRPr="00EE0576" w:rsidRDefault="007D083B" w:rsidP="00C52F63">
            <w:pPr>
              <w:rPr>
                <w:sz w:val="28"/>
                <w:szCs w:val="28"/>
              </w:rPr>
            </w:pPr>
            <w:r>
              <w:rPr>
                <w:sz w:val="28"/>
                <w:szCs w:val="28"/>
              </w:rPr>
              <w:t>Cookie monster cupcake, NFL Football, random picture of NBA team.</w:t>
            </w:r>
          </w:p>
        </w:tc>
      </w:tr>
      <w:tr w:rsidR="009D26B5" w:rsidRPr="00EE0576" w14:paraId="73FC5D2A" w14:textId="77777777" w:rsidTr="009D26B5">
        <w:tc>
          <w:tcPr>
            <w:tcW w:w="6472" w:type="dxa"/>
          </w:tcPr>
          <w:p w14:paraId="13D84049" w14:textId="17EB9B05" w:rsidR="009D26B5" w:rsidRPr="00EE0576" w:rsidRDefault="003259DB" w:rsidP="00865066">
            <w:pPr>
              <w:pStyle w:val="ListParagraph"/>
              <w:numPr>
                <w:ilvl w:val="0"/>
                <w:numId w:val="3"/>
              </w:numPr>
              <w:rPr>
                <w:sz w:val="28"/>
                <w:szCs w:val="28"/>
              </w:rPr>
            </w:pPr>
            <w:r w:rsidRPr="00EE0576">
              <w:rPr>
                <w:sz w:val="28"/>
                <w:szCs w:val="28"/>
              </w:rPr>
              <w:t xml:space="preserve">What was the name of the state </w:t>
            </w:r>
            <w:r w:rsidR="00865066" w:rsidRPr="00EE0576">
              <w:rPr>
                <w:sz w:val="28"/>
                <w:szCs w:val="28"/>
              </w:rPr>
              <w:t xml:space="preserve">uncovered in the zip file from a </w:t>
            </w:r>
            <w:r w:rsidR="00130DB3" w:rsidRPr="00EE0576">
              <w:rPr>
                <w:sz w:val="28"/>
                <w:szCs w:val="28"/>
              </w:rPr>
              <w:t>TCP stream picture</w:t>
            </w:r>
            <w:r w:rsidR="00130DB3">
              <w:rPr>
                <w:sz w:val="28"/>
                <w:szCs w:val="28"/>
              </w:rPr>
              <w:t>s</w:t>
            </w:r>
            <w:r w:rsidR="00865066" w:rsidRPr="00EE0576">
              <w:rPr>
                <w:sz w:val="28"/>
                <w:szCs w:val="28"/>
              </w:rPr>
              <w:t xml:space="preserve">. </w:t>
            </w:r>
          </w:p>
        </w:tc>
        <w:tc>
          <w:tcPr>
            <w:tcW w:w="6478" w:type="dxa"/>
          </w:tcPr>
          <w:p w14:paraId="6A26F7C6" w14:textId="0909FD18" w:rsidR="009D26B5" w:rsidRPr="00130DB3" w:rsidRDefault="00130DB3" w:rsidP="00C52F63">
            <w:pPr>
              <w:rPr>
                <w:b/>
                <w:bCs/>
                <w:sz w:val="28"/>
                <w:szCs w:val="28"/>
              </w:rPr>
            </w:pPr>
            <w:r w:rsidRPr="00130DB3">
              <w:rPr>
                <w:b/>
                <w:bCs/>
                <w:sz w:val="28"/>
                <w:szCs w:val="28"/>
              </w:rPr>
              <w:t>File.zip.</w:t>
            </w:r>
          </w:p>
        </w:tc>
      </w:tr>
      <w:tr w:rsidR="009D26B5" w:rsidRPr="00EE0576" w14:paraId="2D11042B" w14:textId="77777777" w:rsidTr="009D26B5">
        <w:tc>
          <w:tcPr>
            <w:tcW w:w="6472" w:type="dxa"/>
          </w:tcPr>
          <w:p w14:paraId="338F063A" w14:textId="77777777" w:rsidR="009D26B5" w:rsidRPr="00EE0576" w:rsidRDefault="00865066" w:rsidP="00865066">
            <w:pPr>
              <w:pStyle w:val="ListParagraph"/>
              <w:numPr>
                <w:ilvl w:val="0"/>
                <w:numId w:val="3"/>
              </w:numPr>
              <w:rPr>
                <w:sz w:val="28"/>
                <w:szCs w:val="28"/>
              </w:rPr>
            </w:pPr>
            <w:r w:rsidRPr="00EE0576">
              <w:rPr>
                <w:sz w:val="28"/>
                <w:szCs w:val="28"/>
              </w:rPr>
              <w:t>When looking at the capture named WEP1.cap in Wireshark can you view the wireless traffic</w:t>
            </w:r>
            <w:r w:rsidR="00123998" w:rsidRPr="00EE0576">
              <w:rPr>
                <w:sz w:val="28"/>
                <w:szCs w:val="28"/>
              </w:rPr>
              <w:t xml:space="preserve"> when you first import it</w:t>
            </w:r>
            <w:r w:rsidRPr="00EE0576">
              <w:rPr>
                <w:sz w:val="28"/>
                <w:szCs w:val="28"/>
              </w:rPr>
              <w:t xml:space="preserve">?  </w:t>
            </w:r>
          </w:p>
        </w:tc>
        <w:tc>
          <w:tcPr>
            <w:tcW w:w="6478" w:type="dxa"/>
          </w:tcPr>
          <w:p w14:paraId="10EE9D30" w14:textId="0087FEF5" w:rsidR="009D26B5" w:rsidRPr="00EE0576" w:rsidRDefault="00DD76A9" w:rsidP="00C52F63">
            <w:pPr>
              <w:rPr>
                <w:sz w:val="28"/>
                <w:szCs w:val="28"/>
              </w:rPr>
            </w:pPr>
            <w:r>
              <w:rPr>
                <w:sz w:val="28"/>
                <w:szCs w:val="28"/>
              </w:rPr>
              <w:t xml:space="preserve">No, you will not see any traffic displayed for the first time because the wireless is </w:t>
            </w:r>
            <w:r w:rsidR="00C91042">
              <w:rPr>
                <w:sz w:val="28"/>
                <w:szCs w:val="28"/>
              </w:rPr>
              <w:t>encrypted.</w:t>
            </w:r>
          </w:p>
        </w:tc>
      </w:tr>
      <w:tr w:rsidR="009D26B5" w:rsidRPr="00EE0576" w14:paraId="54C7BD64" w14:textId="77777777" w:rsidTr="009D26B5">
        <w:tc>
          <w:tcPr>
            <w:tcW w:w="6472" w:type="dxa"/>
          </w:tcPr>
          <w:p w14:paraId="00D9B546" w14:textId="77777777" w:rsidR="009D26B5" w:rsidRPr="00EE0576" w:rsidRDefault="00C62045" w:rsidP="00C62045">
            <w:pPr>
              <w:pStyle w:val="ListParagraph"/>
              <w:numPr>
                <w:ilvl w:val="0"/>
                <w:numId w:val="3"/>
              </w:numPr>
              <w:rPr>
                <w:sz w:val="28"/>
                <w:szCs w:val="28"/>
              </w:rPr>
            </w:pPr>
            <w:r w:rsidRPr="00EE0576">
              <w:rPr>
                <w:sz w:val="28"/>
                <w:szCs w:val="28"/>
              </w:rPr>
              <w:t>What is the name of the tool that can be utilized to decrypt WEP traffic?</w:t>
            </w:r>
          </w:p>
        </w:tc>
        <w:tc>
          <w:tcPr>
            <w:tcW w:w="6478" w:type="dxa"/>
          </w:tcPr>
          <w:p w14:paraId="3B0BF521" w14:textId="4AEAFA2B" w:rsidR="009D26B5" w:rsidRPr="00EE0576" w:rsidRDefault="00C91042" w:rsidP="00C52F63">
            <w:pPr>
              <w:rPr>
                <w:sz w:val="28"/>
                <w:szCs w:val="28"/>
              </w:rPr>
            </w:pPr>
            <w:r>
              <w:rPr>
                <w:sz w:val="28"/>
                <w:szCs w:val="28"/>
              </w:rPr>
              <w:t>Aircrack-ng.</w:t>
            </w:r>
          </w:p>
        </w:tc>
      </w:tr>
      <w:tr w:rsidR="009D26B5" w:rsidRPr="00EE0576" w14:paraId="19829B3F" w14:textId="77777777" w:rsidTr="009D26B5">
        <w:tc>
          <w:tcPr>
            <w:tcW w:w="6472" w:type="dxa"/>
          </w:tcPr>
          <w:p w14:paraId="0DB998CC" w14:textId="77777777" w:rsidR="009D26B5" w:rsidRPr="00EE0576" w:rsidRDefault="00C62045" w:rsidP="00C62045">
            <w:pPr>
              <w:pStyle w:val="ListParagraph"/>
              <w:numPr>
                <w:ilvl w:val="0"/>
                <w:numId w:val="3"/>
              </w:numPr>
              <w:rPr>
                <w:sz w:val="28"/>
                <w:szCs w:val="28"/>
              </w:rPr>
            </w:pPr>
            <w:r w:rsidRPr="00EE0576">
              <w:rPr>
                <w:sz w:val="28"/>
                <w:szCs w:val="28"/>
              </w:rPr>
              <w:t>What must you do in conjunction with the tool for the traffic to be decrypted?</w:t>
            </w:r>
          </w:p>
        </w:tc>
        <w:tc>
          <w:tcPr>
            <w:tcW w:w="6478" w:type="dxa"/>
          </w:tcPr>
          <w:p w14:paraId="24277A11" w14:textId="48567BD9" w:rsidR="009D26B5" w:rsidRPr="00EE0576" w:rsidRDefault="00C91042" w:rsidP="00C52F63">
            <w:pPr>
              <w:rPr>
                <w:sz w:val="28"/>
                <w:szCs w:val="28"/>
              </w:rPr>
            </w:pPr>
            <w:r>
              <w:rPr>
                <w:sz w:val="28"/>
                <w:szCs w:val="28"/>
              </w:rPr>
              <w:t>Aircrack-ng  /tmp/captures/WEP1.cap. Then type the number of target network.</w:t>
            </w:r>
          </w:p>
        </w:tc>
      </w:tr>
      <w:tr w:rsidR="00123998" w:rsidRPr="00EE0576" w14:paraId="5E51A5D0" w14:textId="77777777" w:rsidTr="009D26B5">
        <w:tc>
          <w:tcPr>
            <w:tcW w:w="6472" w:type="dxa"/>
          </w:tcPr>
          <w:p w14:paraId="428A74C9" w14:textId="77777777" w:rsidR="00123998" w:rsidRPr="00EE0576" w:rsidRDefault="00123998" w:rsidP="00123998">
            <w:pPr>
              <w:pStyle w:val="ListParagraph"/>
              <w:numPr>
                <w:ilvl w:val="0"/>
                <w:numId w:val="3"/>
              </w:numPr>
              <w:rPr>
                <w:sz w:val="28"/>
                <w:szCs w:val="28"/>
              </w:rPr>
            </w:pPr>
            <w:r w:rsidRPr="00EE0576">
              <w:rPr>
                <w:sz w:val="28"/>
                <w:szCs w:val="28"/>
              </w:rPr>
              <w:t xml:space="preserve">What tool is used to decrypt the network traffic? </w:t>
            </w:r>
          </w:p>
        </w:tc>
        <w:tc>
          <w:tcPr>
            <w:tcW w:w="6478" w:type="dxa"/>
          </w:tcPr>
          <w:p w14:paraId="54AF2600" w14:textId="390D8AB7" w:rsidR="00123998" w:rsidRPr="00EE0576" w:rsidRDefault="00C91042" w:rsidP="00C52F63">
            <w:pPr>
              <w:rPr>
                <w:rStyle w:val="apple-converted-space"/>
                <w:rFonts w:ascii="Arial" w:hAnsi="Arial" w:cs="Arial"/>
                <w:color w:val="353535"/>
                <w:sz w:val="28"/>
                <w:szCs w:val="28"/>
                <w:bdr w:val="none" w:sz="0" w:space="0" w:color="auto" w:frame="1"/>
                <w:shd w:val="clear" w:color="auto" w:fill="FFFFFF"/>
              </w:rPr>
            </w:pPr>
            <w:r>
              <w:rPr>
                <w:sz w:val="28"/>
                <w:szCs w:val="28"/>
              </w:rPr>
              <w:t>Airdecap-ng.</w:t>
            </w:r>
          </w:p>
        </w:tc>
      </w:tr>
      <w:tr w:rsidR="009D26B5" w:rsidRPr="00EE0576" w14:paraId="0A0E057A" w14:textId="77777777" w:rsidTr="009D26B5">
        <w:tc>
          <w:tcPr>
            <w:tcW w:w="6472" w:type="dxa"/>
          </w:tcPr>
          <w:p w14:paraId="7D531844" w14:textId="77777777" w:rsidR="009D26B5" w:rsidRPr="00EE0576" w:rsidRDefault="00123998" w:rsidP="00C62045">
            <w:pPr>
              <w:pStyle w:val="ListParagraph"/>
              <w:numPr>
                <w:ilvl w:val="0"/>
                <w:numId w:val="3"/>
              </w:numPr>
              <w:rPr>
                <w:sz w:val="28"/>
                <w:szCs w:val="28"/>
              </w:rPr>
            </w:pPr>
            <w:r w:rsidRPr="00EE0576">
              <w:rPr>
                <w:sz w:val="28"/>
                <w:szCs w:val="28"/>
              </w:rPr>
              <w:t xml:space="preserve">After the traffic was decrypted what was the name of the picture </w:t>
            </w:r>
            <w:r w:rsidR="00C20D78" w:rsidRPr="00EE0576">
              <w:rPr>
                <w:sz w:val="28"/>
                <w:szCs w:val="28"/>
              </w:rPr>
              <w:t xml:space="preserve">that you </w:t>
            </w:r>
            <w:r w:rsidRPr="00EE0576">
              <w:rPr>
                <w:sz w:val="28"/>
                <w:szCs w:val="28"/>
              </w:rPr>
              <w:t>saved</w:t>
            </w:r>
            <w:r w:rsidR="00C20D78" w:rsidRPr="00EE0576">
              <w:rPr>
                <w:sz w:val="28"/>
                <w:szCs w:val="28"/>
              </w:rPr>
              <w:t>?</w:t>
            </w:r>
            <w:r w:rsidRPr="00EE0576">
              <w:rPr>
                <w:sz w:val="28"/>
                <w:szCs w:val="28"/>
              </w:rPr>
              <w:t xml:space="preserve"> </w:t>
            </w:r>
          </w:p>
        </w:tc>
        <w:tc>
          <w:tcPr>
            <w:tcW w:w="6478" w:type="dxa"/>
          </w:tcPr>
          <w:p w14:paraId="77D6E4A2" w14:textId="48F2DE8A" w:rsidR="009D26B5" w:rsidRPr="00EE0576" w:rsidRDefault="00C91042" w:rsidP="00C52F63">
            <w:pPr>
              <w:rPr>
                <w:sz w:val="28"/>
                <w:szCs w:val="28"/>
              </w:rPr>
            </w:pPr>
            <w:r>
              <w:rPr>
                <w:sz w:val="28"/>
                <w:szCs w:val="28"/>
              </w:rPr>
              <w:t xml:space="preserve">NFL </w:t>
            </w:r>
            <w:r w:rsidR="00AD136F">
              <w:rPr>
                <w:sz w:val="28"/>
                <w:szCs w:val="28"/>
              </w:rPr>
              <w:t>Football.jpg. Under 6988 as packet number.</w:t>
            </w:r>
          </w:p>
        </w:tc>
      </w:tr>
    </w:tbl>
    <w:p w14:paraId="56F4DF14" w14:textId="77777777" w:rsidR="00467B5A" w:rsidRPr="00EE0576" w:rsidRDefault="00467B5A">
      <w:pPr>
        <w:rPr>
          <w:sz w:val="28"/>
          <w:szCs w:val="28"/>
        </w:rPr>
      </w:pPr>
    </w:p>
    <w:p w14:paraId="49D50D0F" w14:textId="515E2F92" w:rsidR="00123998" w:rsidRDefault="00FB33BB">
      <w:r>
        <w:lastRenderedPageBreak/>
        <w:t>Put screenshots here:</w:t>
      </w:r>
    </w:p>
    <w:p w14:paraId="78B44E73" w14:textId="77777777" w:rsidR="0003791A" w:rsidRDefault="0003791A" w:rsidP="0003791A">
      <w:pPr>
        <w:pStyle w:val="ListParagraph"/>
        <w:numPr>
          <w:ilvl w:val="0"/>
          <w:numId w:val="6"/>
        </w:numPr>
        <w:spacing w:before="240" w:after="240"/>
      </w:pPr>
      <w:r>
        <w:t xml:space="preserve">The TCP flow stream window.  </w:t>
      </w:r>
    </w:p>
    <w:p w14:paraId="61EADD61" w14:textId="33116B93" w:rsidR="0003791A" w:rsidRDefault="0003791A" w:rsidP="0003791A">
      <w:pPr>
        <w:spacing w:before="240" w:after="240"/>
      </w:pPr>
      <w:r>
        <w:rPr>
          <w:noProof/>
        </w:rPr>
        <w:drawing>
          <wp:inline distT="0" distB="0" distL="0" distR="0" wp14:anchorId="761EB047" wp14:editId="48DF2168">
            <wp:extent cx="701992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9925" cy="5133975"/>
                    </a:xfrm>
                    <a:prstGeom prst="rect">
                      <a:avLst/>
                    </a:prstGeom>
                    <a:noFill/>
                    <a:ln>
                      <a:noFill/>
                    </a:ln>
                  </pic:spPr>
                </pic:pic>
              </a:graphicData>
            </a:graphic>
          </wp:inline>
        </w:drawing>
      </w:r>
    </w:p>
    <w:p w14:paraId="697B6E3E" w14:textId="4979B23B" w:rsidR="0003791A" w:rsidRDefault="0003791A" w:rsidP="0003791A">
      <w:pPr>
        <w:spacing w:before="240" w:after="240"/>
      </w:pPr>
      <w:r>
        <w:rPr>
          <w:noProof/>
        </w:rPr>
        <w:lastRenderedPageBreak/>
        <w:drawing>
          <wp:inline distT="0" distB="0" distL="0" distR="0" wp14:anchorId="3840519C" wp14:editId="72DAA85B">
            <wp:extent cx="7191375" cy="47339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1375" cy="4733925"/>
                    </a:xfrm>
                    <a:prstGeom prst="rect">
                      <a:avLst/>
                    </a:prstGeom>
                    <a:noFill/>
                    <a:ln>
                      <a:noFill/>
                    </a:ln>
                  </pic:spPr>
                </pic:pic>
              </a:graphicData>
            </a:graphic>
          </wp:inline>
        </w:drawing>
      </w:r>
    </w:p>
    <w:p w14:paraId="7F5DF34F" w14:textId="725606F6" w:rsidR="0003791A" w:rsidRDefault="0003791A" w:rsidP="0003791A">
      <w:pPr>
        <w:spacing w:before="240" w:after="240"/>
      </w:pPr>
      <w:r>
        <w:rPr>
          <w:noProof/>
        </w:rPr>
        <w:lastRenderedPageBreak/>
        <w:drawing>
          <wp:inline distT="0" distB="0" distL="0" distR="0" wp14:anchorId="367A6A0B" wp14:editId="10E9BF21">
            <wp:extent cx="7172325" cy="56102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2325" cy="5610225"/>
                    </a:xfrm>
                    <a:prstGeom prst="rect">
                      <a:avLst/>
                    </a:prstGeom>
                    <a:noFill/>
                    <a:ln>
                      <a:noFill/>
                    </a:ln>
                  </pic:spPr>
                </pic:pic>
              </a:graphicData>
            </a:graphic>
          </wp:inline>
        </w:drawing>
      </w:r>
    </w:p>
    <w:p w14:paraId="38328DC9" w14:textId="77777777" w:rsidR="0003791A" w:rsidRDefault="0003791A" w:rsidP="0003791A">
      <w:pPr>
        <w:pStyle w:val="ListParagraph"/>
        <w:numPr>
          <w:ilvl w:val="0"/>
          <w:numId w:val="6"/>
        </w:numPr>
        <w:spacing w:before="240" w:after="240"/>
      </w:pPr>
      <w:r>
        <w:lastRenderedPageBreak/>
        <w:t>The SSID names when running aircrack-ng.</w:t>
      </w:r>
    </w:p>
    <w:p w14:paraId="5D9A04BA" w14:textId="1555554A" w:rsidR="0003791A" w:rsidRDefault="0003791A">
      <w:r>
        <w:rPr>
          <w:noProof/>
        </w:rPr>
        <w:drawing>
          <wp:inline distT="0" distB="0" distL="0" distR="0" wp14:anchorId="60551940" wp14:editId="445F4135">
            <wp:extent cx="6410325" cy="28289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2828925"/>
                    </a:xfrm>
                    <a:prstGeom prst="rect">
                      <a:avLst/>
                    </a:prstGeom>
                    <a:noFill/>
                    <a:ln>
                      <a:noFill/>
                    </a:ln>
                  </pic:spPr>
                </pic:pic>
              </a:graphicData>
            </a:graphic>
          </wp:inline>
        </w:drawing>
      </w:r>
    </w:p>
    <w:p w14:paraId="2852F960" w14:textId="149B1D1E" w:rsidR="0003791A" w:rsidRPr="00EE0576" w:rsidRDefault="0003791A">
      <w:pPr>
        <w:rPr>
          <w:sz w:val="28"/>
          <w:szCs w:val="28"/>
        </w:rPr>
      </w:pPr>
      <w:r>
        <w:rPr>
          <w:noProof/>
        </w:rPr>
        <w:lastRenderedPageBreak/>
        <w:drawing>
          <wp:inline distT="0" distB="0" distL="0" distR="0" wp14:anchorId="71FB4881" wp14:editId="7A47191B">
            <wp:extent cx="6905625" cy="27717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5625" cy="2771775"/>
                    </a:xfrm>
                    <a:prstGeom prst="rect">
                      <a:avLst/>
                    </a:prstGeom>
                    <a:noFill/>
                    <a:ln>
                      <a:noFill/>
                    </a:ln>
                  </pic:spPr>
                </pic:pic>
              </a:graphicData>
            </a:graphic>
          </wp:inline>
        </w:drawing>
      </w:r>
    </w:p>
    <w:sectPr w:rsidR="0003791A" w:rsidRPr="00EE0576" w:rsidSect="00472A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6B3"/>
    <w:multiLevelType w:val="hybridMultilevel"/>
    <w:tmpl w:val="9446C93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25160185"/>
    <w:multiLevelType w:val="hybridMultilevel"/>
    <w:tmpl w:val="185CC6C8"/>
    <w:lvl w:ilvl="0" w:tplc="A2668D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A1552"/>
    <w:multiLevelType w:val="hybridMultilevel"/>
    <w:tmpl w:val="0400D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57C3C"/>
    <w:multiLevelType w:val="hybridMultilevel"/>
    <w:tmpl w:val="6E16CBF2"/>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4"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4607FA8"/>
    <w:multiLevelType w:val="hybridMultilevel"/>
    <w:tmpl w:val="6E16CBF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213469242">
    <w:abstractNumId w:val="4"/>
  </w:num>
  <w:num w:numId="2" w16cid:durableId="1567255209">
    <w:abstractNumId w:val="0"/>
  </w:num>
  <w:num w:numId="3" w16cid:durableId="1016731778">
    <w:abstractNumId w:val="1"/>
  </w:num>
  <w:num w:numId="4" w16cid:durableId="1261335211">
    <w:abstractNumId w:val="2"/>
  </w:num>
  <w:num w:numId="5" w16cid:durableId="2007896341">
    <w:abstractNumId w:val="5"/>
  </w:num>
  <w:num w:numId="6" w16cid:durableId="1477451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C1tDAwMzI3NDE1NTdX0lEKTi0uzszPAykwqQUA+dCYqCwAAAA="/>
  </w:docVars>
  <w:rsids>
    <w:rsidRoot w:val="00472A37"/>
    <w:rsid w:val="0003791A"/>
    <w:rsid w:val="00083F81"/>
    <w:rsid w:val="000C53F4"/>
    <w:rsid w:val="000D2348"/>
    <w:rsid w:val="00123998"/>
    <w:rsid w:val="00130DB3"/>
    <w:rsid w:val="001F49DE"/>
    <w:rsid w:val="002711D2"/>
    <w:rsid w:val="002B519F"/>
    <w:rsid w:val="003259DB"/>
    <w:rsid w:val="00401319"/>
    <w:rsid w:val="00422D5F"/>
    <w:rsid w:val="004430D3"/>
    <w:rsid w:val="00450D99"/>
    <w:rsid w:val="00467B5A"/>
    <w:rsid w:val="00472A37"/>
    <w:rsid w:val="005277E6"/>
    <w:rsid w:val="00546D73"/>
    <w:rsid w:val="005850E2"/>
    <w:rsid w:val="006224FA"/>
    <w:rsid w:val="006A2894"/>
    <w:rsid w:val="007D083B"/>
    <w:rsid w:val="008003A5"/>
    <w:rsid w:val="00861D2C"/>
    <w:rsid w:val="008631D8"/>
    <w:rsid w:val="00865066"/>
    <w:rsid w:val="008B45D2"/>
    <w:rsid w:val="008D6D89"/>
    <w:rsid w:val="009D26B5"/>
    <w:rsid w:val="00AD136F"/>
    <w:rsid w:val="00AE3E2F"/>
    <w:rsid w:val="00B36F33"/>
    <w:rsid w:val="00B82342"/>
    <w:rsid w:val="00C20D78"/>
    <w:rsid w:val="00C359E5"/>
    <w:rsid w:val="00C52F63"/>
    <w:rsid w:val="00C62045"/>
    <w:rsid w:val="00C85266"/>
    <w:rsid w:val="00C91042"/>
    <w:rsid w:val="00DD7085"/>
    <w:rsid w:val="00DD76A9"/>
    <w:rsid w:val="00EE0576"/>
    <w:rsid w:val="00F20AA8"/>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83230A"/>
  <w14:defaultImageDpi w14:val="96"/>
  <w15:docId w15:val="{B7855AE4-C666-4A50-B349-918DE14F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37"/>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3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A37"/>
    <w:pPr>
      <w:ind w:left="720"/>
      <w:contextualSpacing/>
    </w:pPr>
  </w:style>
  <w:style w:type="character" w:customStyle="1" w:styleId="apple-converted-space">
    <w:name w:val="apple-converted-space"/>
    <w:basedOn w:val="DefaultParagraphFont"/>
    <w:rsid w:val="0086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62035">
      <w:bodyDiv w:val="1"/>
      <w:marLeft w:val="0"/>
      <w:marRight w:val="0"/>
      <w:marTop w:val="0"/>
      <w:marBottom w:val="0"/>
      <w:divBdr>
        <w:top w:val="none" w:sz="0" w:space="0" w:color="auto"/>
        <w:left w:val="none" w:sz="0" w:space="0" w:color="auto"/>
        <w:bottom w:val="none" w:sz="0" w:space="0" w:color="auto"/>
        <w:right w:val="none" w:sz="0" w:space="0" w:color="auto"/>
      </w:divBdr>
    </w:div>
    <w:div w:id="296420906">
      <w:bodyDiv w:val="1"/>
      <w:marLeft w:val="0"/>
      <w:marRight w:val="0"/>
      <w:marTop w:val="0"/>
      <w:marBottom w:val="0"/>
      <w:divBdr>
        <w:top w:val="none" w:sz="0" w:space="0" w:color="auto"/>
        <w:left w:val="none" w:sz="0" w:space="0" w:color="auto"/>
        <w:bottom w:val="none" w:sz="0" w:space="0" w:color="auto"/>
        <w:right w:val="none" w:sz="0" w:space="0" w:color="auto"/>
      </w:divBdr>
    </w:div>
    <w:div w:id="108823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7</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Swihart, Anna</dc:creator>
  <cp:keywords/>
  <dc:description/>
  <cp:lastModifiedBy>Owens, Liliane</cp:lastModifiedBy>
  <cp:revision>9</cp:revision>
  <dcterms:created xsi:type="dcterms:W3CDTF">2019-07-19T12:24:00Z</dcterms:created>
  <dcterms:modified xsi:type="dcterms:W3CDTF">2023-04-17T18:41:00Z</dcterms:modified>
</cp:coreProperties>
</file>