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BF5" w:rsidRPr="00A61BF5" w:rsidRDefault="00A61BF5" w:rsidP="00A61BF5">
      <w:pPr>
        <w:shd w:val="clear" w:color="auto" w:fill="E5B8B7" w:themeFill="accent2" w:themeFillTint="66"/>
        <w:jc w:val="center"/>
        <w:rPr>
          <w:b/>
        </w:rPr>
      </w:pPr>
      <w:r w:rsidRPr="00A61BF5">
        <w:rPr>
          <w:b/>
        </w:rPr>
        <w:t>9 – ХЕШ ФУНКЦИИ</w:t>
      </w:r>
    </w:p>
    <w:p w:rsidR="00A61BF5" w:rsidRPr="00E35E82" w:rsidRDefault="00A61BF5" w:rsidP="00A61BF5">
      <w:pPr>
        <w:rPr>
          <w:i/>
        </w:rPr>
      </w:pPr>
      <w:r w:rsidRPr="00FC4686">
        <w:rPr>
          <w:b/>
          <w:color w:val="E36C0A" w:themeColor="accent6" w:themeShade="BF"/>
        </w:rPr>
        <w:t>Хэширование</w:t>
      </w:r>
      <w:r w:rsidRPr="00FC4686">
        <w:rPr>
          <w:color w:val="E36C0A" w:themeColor="accent6" w:themeShade="BF"/>
        </w:rPr>
        <w:t xml:space="preserve"> </w:t>
      </w:r>
      <w:r>
        <w:t xml:space="preserve">– преобр. вх. массива данных опр. типа произв. длины в вых. бит. строку фикс. длины:     </w:t>
      </w:r>
      <w:r w:rsidRPr="00FC4686">
        <w:rPr>
          <w:i/>
          <w:color w:val="00B050"/>
          <w:lang w:val="en-US"/>
        </w:rPr>
        <w:t>XOR</w:t>
      </w:r>
      <w:r w:rsidRPr="00FC4686">
        <w:rPr>
          <w:i/>
          <w:color w:val="00B050"/>
        </w:rPr>
        <w:t xml:space="preserve"> </w:t>
      </w:r>
      <w:r w:rsidRPr="00FC4686">
        <w:rPr>
          <w:i/>
        </w:rPr>
        <w:t>(длина всегда 8 бит)</w:t>
      </w:r>
      <w:r w:rsidR="00E35E82" w:rsidRPr="00E35E82">
        <w:rPr>
          <w:i/>
        </w:rPr>
        <w:br/>
      </w:r>
      <w:r w:rsidRPr="00FC4686">
        <w:rPr>
          <w:b/>
          <w:color w:val="E36C0A" w:themeColor="accent6" w:themeShade="BF"/>
        </w:rPr>
        <w:t>Хэш-функция</w:t>
      </w:r>
      <w:r w:rsidRPr="00FC4686">
        <w:rPr>
          <w:color w:val="E36C0A" w:themeColor="accent6" w:themeShade="BF"/>
        </w:rPr>
        <w:t xml:space="preserve"> </w:t>
      </w:r>
      <w:r>
        <w:t xml:space="preserve">– мат. ф, </w:t>
      </w:r>
      <w:r>
        <w:rPr>
          <w:lang w:val="en-US"/>
        </w:rPr>
        <w:t>h</w:t>
      </w:r>
      <w:r w:rsidRPr="00FC4686">
        <w:t>=</w:t>
      </w:r>
      <w:r>
        <w:rPr>
          <w:lang w:val="en-US"/>
        </w:rPr>
        <w:t>H</w:t>
      </w:r>
      <w:r w:rsidRPr="00FC4686">
        <w:t>(</w:t>
      </w:r>
      <w:r>
        <w:rPr>
          <w:lang w:val="en-US"/>
        </w:rPr>
        <w:t>M</w:t>
      </w:r>
      <w:r w:rsidRPr="00FC4686">
        <w:t xml:space="preserve">), </w:t>
      </w:r>
      <w:r>
        <w:t>приним. на входе строку символов М (прообраз)</w:t>
      </w:r>
      <w:r w:rsidRPr="00FC4686">
        <w:t xml:space="preserve"> </w:t>
      </w:r>
      <w:r>
        <w:t xml:space="preserve">перем. длины </w:t>
      </w:r>
      <w:r>
        <w:rPr>
          <w:lang w:val="en-US"/>
        </w:rPr>
        <w:t>n</w:t>
      </w:r>
      <w:r>
        <w:t xml:space="preserve">, и преобраз. ее в вых. строку фикс. длины </w:t>
      </w:r>
      <w:r w:rsidRPr="00FC4686">
        <w:rPr>
          <w:i/>
          <w:lang w:val="en-US"/>
        </w:rPr>
        <w:t>l</w:t>
      </w:r>
      <w:r w:rsidRPr="00FC4686">
        <w:rPr>
          <w:i/>
        </w:rPr>
        <w:t xml:space="preserve"> </w:t>
      </w:r>
      <w:r>
        <w:t>(</w:t>
      </w:r>
      <w:r w:rsidRPr="00FC4686">
        <w:rPr>
          <w:i/>
        </w:rPr>
        <w:t>хэш, дайджест, хэш-таблица</w:t>
      </w:r>
      <w:r>
        <w:t>)</w:t>
      </w:r>
      <w:r>
        <w:br/>
        <w:t>1) бесключевые – завис. т. от сообщения</w:t>
      </w:r>
      <w:r w:rsidRPr="002B0C91">
        <w:tab/>
      </w:r>
      <w:r>
        <w:t>2) с секр. ключом</w:t>
      </w:r>
      <w:r w:rsidR="00E35E82" w:rsidRPr="00E35E82">
        <w:rPr>
          <w:i/>
        </w:rPr>
        <w:br/>
      </w:r>
      <w:r w:rsidRPr="00417E68">
        <w:rPr>
          <w:b/>
          <w:color w:val="E36C0A" w:themeColor="accent6" w:themeShade="BF"/>
        </w:rPr>
        <w:t>Криптогр. хэш-функция</w:t>
      </w:r>
      <w:r w:rsidRPr="00417E68">
        <w:rPr>
          <w:color w:val="E36C0A" w:themeColor="accent6" w:themeShade="BF"/>
        </w:rPr>
        <w:t xml:space="preserve"> </w:t>
      </w:r>
      <w:r>
        <w:t>– спец. класс хеш-ф-й, имеет разл. св-ва для решения крипт. задач:</w:t>
      </w:r>
      <w:r>
        <w:br/>
      </w:r>
      <w:r w:rsidRPr="00F94399">
        <w:rPr>
          <w:b/>
          <w:i/>
        </w:rPr>
        <w:t>Задачи:</w:t>
      </w:r>
      <w:r>
        <w:t xml:space="preserve">  для аутент (хран. паролей)</w:t>
      </w:r>
      <w:r w:rsidRPr="00F94399">
        <w:t>,</w:t>
      </w:r>
      <w:r>
        <w:t xml:space="preserve"> проверка целостности д-х</w:t>
      </w:r>
      <w:r w:rsidRPr="00F94399">
        <w:t xml:space="preserve">, </w:t>
      </w:r>
      <w:r>
        <w:t>защита файлов</w:t>
      </w:r>
      <w:r w:rsidRPr="00F94399">
        <w:t xml:space="preserve">, </w:t>
      </w:r>
      <w:r>
        <w:t>обнаруж. зловред. ПО</w:t>
      </w:r>
      <w:r w:rsidRPr="00F94399">
        <w:t>,</w:t>
      </w:r>
      <w:r>
        <w:t xml:space="preserve"> криптовалют. технологии</w:t>
      </w:r>
    </w:p>
    <w:p w:rsidR="00A61BF5" w:rsidRDefault="00A61BF5" w:rsidP="00A61BF5">
      <w:r w:rsidRPr="00E35E82">
        <w:rPr>
          <w:b/>
          <w:highlight w:val="yellow"/>
        </w:rPr>
        <w:t>Свойства хэш-функций:</w:t>
      </w:r>
      <w:r w:rsidRPr="00417E68">
        <w:rPr>
          <w:b/>
        </w:rPr>
        <w:br/>
      </w:r>
      <w:r w:rsidRPr="00417E68">
        <w:t>* детерми</w:t>
      </w:r>
      <w:r>
        <w:t xml:space="preserve">нированность (неважно ск. раз вычисл </w:t>
      </w:r>
      <w:r>
        <w:rPr>
          <w:lang w:val="en-US"/>
        </w:rPr>
        <w:t>H</w:t>
      </w:r>
      <w:r w:rsidRPr="00417E68">
        <w:t>(</w:t>
      </w:r>
      <w:r>
        <w:rPr>
          <w:lang w:val="en-US"/>
        </w:rPr>
        <w:t>M</w:t>
      </w:r>
      <w:r w:rsidRPr="00417E68">
        <w:t xml:space="preserve">), </w:t>
      </w:r>
      <w:r>
        <w:rPr>
          <w:lang w:val="en-US"/>
        </w:rPr>
        <w:t>M</w:t>
      </w:r>
      <w:r w:rsidRPr="00417E68">
        <w:t xml:space="preserve"> </w:t>
      </w:r>
      <w:r>
        <w:t>–</w:t>
      </w:r>
      <w:r w:rsidRPr="00417E68">
        <w:t xml:space="preserve"> </w:t>
      </w:r>
      <w:r>
        <w:rPr>
          <w:lang w:val="en-US"/>
        </w:rPr>
        <w:t>const</w:t>
      </w:r>
      <w:r>
        <w:t xml:space="preserve">, один. алг == один </w:t>
      </w:r>
      <w:r>
        <w:rPr>
          <w:lang w:val="en-US"/>
        </w:rPr>
        <w:t>h</w:t>
      </w:r>
      <w:r w:rsidRPr="00417E68">
        <w:t>)</w:t>
      </w:r>
      <w:r w:rsidRPr="00417E68">
        <w:br/>
      </w:r>
      <w:r>
        <w:t>*</w:t>
      </w:r>
      <w:r w:rsidRPr="00417E68">
        <w:t xml:space="preserve"> </w:t>
      </w:r>
      <w:r>
        <w:t>дб быстрым</w:t>
      </w:r>
      <w:r>
        <w:br/>
        <w:t xml:space="preserve">* </w:t>
      </w:r>
      <w:r w:rsidRPr="002B0C91">
        <w:t>односторонность преобразования</w:t>
      </w:r>
      <w:r>
        <w:br/>
        <w:t xml:space="preserve">* мин. изменения в </w:t>
      </w:r>
      <w:r>
        <w:rPr>
          <w:lang w:val="en-US"/>
        </w:rPr>
        <w:t>M</w:t>
      </w:r>
      <w:r>
        <w:t>≠</w:t>
      </w:r>
      <w:r>
        <w:rPr>
          <w:lang w:val="en-US"/>
        </w:rPr>
        <w:t>M</w:t>
      </w:r>
      <w:r w:rsidRPr="00F94399">
        <w:t xml:space="preserve">’ </w:t>
      </w:r>
      <w:r>
        <w:t xml:space="preserve">изм. в </w:t>
      </w:r>
      <w:r>
        <w:rPr>
          <w:lang w:val="en-US"/>
        </w:rPr>
        <w:t>H</w:t>
      </w:r>
      <w:r w:rsidRPr="00F94399">
        <w:t>(</w:t>
      </w:r>
      <w:r>
        <w:rPr>
          <w:lang w:val="en-US"/>
        </w:rPr>
        <w:t>M</w:t>
      </w:r>
      <w:r w:rsidRPr="00F94399">
        <w:t xml:space="preserve">) </w:t>
      </w:r>
      <w:r>
        <w:t>≠</w:t>
      </w:r>
      <w:r>
        <w:rPr>
          <w:lang w:val="en-US"/>
        </w:rPr>
        <w:t>H</w:t>
      </w:r>
      <w:r w:rsidRPr="00F94399">
        <w:t>(</w:t>
      </w:r>
      <w:r>
        <w:rPr>
          <w:lang w:val="en-US"/>
        </w:rPr>
        <w:t>M</w:t>
      </w:r>
      <w:r w:rsidRPr="00F94399">
        <w:t>’) --&gt;</w:t>
      </w:r>
      <w:r>
        <w:t xml:space="preserve">иначе </w:t>
      </w:r>
      <w:r w:rsidRPr="00F94399">
        <w:t xml:space="preserve"> </w:t>
      </w:r>
      <w:r w:rsidRPr="00F94399">
        <w:rPr>
          <w:b/>
          <w:color w:val="E36C0A" w:themeColor="accent6" w:themeShade="BF"/>
        </w:rPr>
        <w:t>Коллизия хэш-функции</w:t>
      </w:r>
      <w:r w:rsidRPr="00F94399">
        <w:rPr>
          <w:b/>
          <w:color w:val="E36C0A" w:themeColor="accent6" w:themeShade="BF"/>
        </w:rPr>
        <w:br/>
      </w:r>
      <w:r w:rsidRPr="00F94399">
        <w:t xml:space="preserve">* </w:t>
      </w:r>
      <w:r w:rsidRPr="002B0C91">
        <w:t>коллизионная устойчивость</w:t>
      </w:r>
      <w:r>
        <w:t xml:space="preserve">: зная </w:t>
      </w:r>
      <w:r>
        <w:rPr>
          <w:lang w:val="en-US"/>
        </w:rPr>
        <w:t>M</w:t>
      </w:r>
      <w:r w:rsidRPr="00F94399">
        <w:t xml:space="preserve">, </w:t>
      </w:r>
      <w:r>
        <w:t xml:space="preserve">трудно </w:t>
      </w:r>
      <w:r w:rsidRPr="009138AC">
        <w:rPr>
          <w:color w:val="00B050"/>
        </w:rPr>
        <w:t xml:space="preserve">найти </w:t>
      </w:r>
      <w:r w:rsidRPr="009138AC">
        <w:rPr>
          <w:color w:val="00B050"/>
          <w:lang w:val="en-US"/>
        </w:rPr>
        <w:t>M</w:t>
      </w:r>
      <w:r w:rsidRPr="009138AC">
        <w:rPr>
          <w:color w:val="00B050"/>
        </w:rPr>
        <w:t>’</w:t>
      </w:r>
      <w:r w:rsidRPr="00F94399">
        <w:t xml:space="preserve">, </w:t>
      </w:r>
      <w:r>
        <w:t xml:space="preserve">чтобы </w:t>
      </w:r>
      <w:r>
        <w:rPr>
          <w:lang w:val="en-US"/>
        </w:rPr>
        <w:t>H</w:t>
      </w:r>
      <w:r w:rsidRPr="00F94399">
        <w:t>(</w:t>
      </w:r>
      <w:r>
        <w:rPr>
          <w:lang w:val="en-US"/>
        </w:rPr>
        <w:t>M</w:t>
      </w:r>
      <w:r w:rsidRPr="00F94399">
        <w:t>)=</w:t>
      </w:r>
      <w:r>
        <w:rPr>
          <w:lang w:val="en-US"/>
        </w:rPr>
        <w:t>H</w:t>
      </w:r>
      <w:r w:rsidRPr="00F94399">
        <w:t>(</w:t>
      </w:r>
      <w:r>
        <w:rPr>
          <w:lang w:val="en-US"/>
        </w:rPr>
        <w:t>M</w:t>
      </w:r>
      <w:r w:rsidRPr="00F94399">
        <w:t xml:space="preserve">’) </w:t>
      </w:r>
      <w:r>
        <w:t>–</w:t>
      </w:r>
      <w:r w:rsidRPr="00F94399">
        <w:t xml:space="preserve"> </w:t>
      </w:r>
      <w:r>
        <w:t xml:space="preserve">иначе  </w:t>
      </w:r>
      <w:r>
        <w:rPr>
          <w:lang w:val="en-US"/>
        </w:rPr>
        <w:t>I</w:t>
      </w:r>
      <w:r w:rsidRPr="00F94399">
        <w:t xml:space="preserve"> </w:t>
      </w:r>
      <w:r>
        <w:t>рода</w:t>
      </w:r>
      <w:r>
        <w:br/>
      </w:r>
      <w:r>
        <w:tab/>
        <w:t>если случайно выбраны два сообщ (</w:t>
      </w:r>
      <w:r>
        <w:rPr>
          <w:lang w:val="en-US"/>
        </w:rPr>
        <w:t>M</w:t>
      </w:r>
      <w:r w:rsidRPr="004D7B53">
        <w:t xml:space="preserve">, </w:t>
      </w:r>
      <w:r>
        <w:rPr>
          <w:lang w:val="en-US"/>
        </w:rPr>
        <w:t>M</w:t>
      </w:r>
      <w:r w:rsidRPr="004D7B53">
        <w:t xml:space="preserve">’) </w:t>
      </w:r>
      <w:r>
        <w:t xml:space="preserve">для кот. мы </w:t>
      </w:r>
      <w:r w:rsidRPr="009138AC">
        <w:rPr>
          <w:color w:val="00B050"/>
        </w:rPr>
        <w:t>узнаем хеш</w:t>
      </w:r>
      <w:r w:rsidRPr="009138AC">
        <w:rPr>
          <w:color w:val="00B050"/>
          <w:lang w:val="en-US"/>
        </w:rPr>
        <w:t>H</w:t>
      </w:r>
      <w:r w:rsidRPr="009138AC">
        <w:t>(</w:t>
      </w:r>
      <w:r>
        <w:rPr>
          <w:lang w:val="en-US"/>
        </w:rPr>
        <w:t>M</w:t>
      </w:r>
      <w:r w:rsidRPr="009138AC">
        <w:t>)=</w:t>
      </w:r>
      <w:r>
        <w:rPr>
          <w:lang w:val="en-US"/>
        </w:rPr>
        <w:t>H</w:t>
      </w:r>
      <w:r w:rsidRPr="009138AC">
        <w:t>(</w:t>
      </w:r>
      <w:r>
        <w:rPr>
          <w:lang w:val="en-US"/>
        </w:rPr>
        <w:t>M</w:t>
      </w:r>
      <w:r w:rsidRPr="009138AC">
        <w:t xml:space="preserve">’), </w:t>
      </w:r>
      <w:r>
        <w:t xml:space="preserve"> </w:t>
      </w:r>
      <w:r>
        <w:rPr>
          <w:lang w:val="en-US"/>
        </w:rPr>
        <w:t>II</w:t>
      </w:r>
      <w:r w:rsidRPr="009138AC">
        <w:t xml:space="preserve"> </w:t>
      </w:r>
      <w:r>
        <w:t>рода</w:t>
      </w:r>
      <w:r w:rsidR="00E35E82" w:rsidRPr="00E35E82">
        <w:br/>
      </w:r>
      <w:r w:rsidRPr="00E35E82">
        <w:rPr>
          <w:b/>
          <w:highlight w:val="yellow"/>
        </w:rPr>
        <w:t>Типы хэш-ф-й:</w:t>
      </w:r>
      <w:r>
        <w:br/>
        <w:t>* специализированные (</w:t>
      </w:r>
      <w:r>
        <w:rPr>
          <w:lang w:val="en-US"/>
        </w:rPr>
        <w:t>md</w:t>
      </w:r>
      <w:r w:rsidRPr="00417E68">
        <w:t xml:space="preserve">2, </w:t>
      </w:r>
      <w:r>
        <w:rPr>
          <w:lang w:val="en-US"/>
        </w:rPr>
        <w:t>md</w:t>
      </w:r>
      <w:r w:rsidRPr="00417E68">
        <w:t xml:space="preserve">4, </w:t>
      </w:r>
      <w:r>
        <w:rPr>
          <w:lang w:val="en-US"/>
        </w:rPr>
        <w:t>md</w:t>
      </w:r>
      <w:r w:rsidRPr="00417E68">
        <w:t xml:space="preserve">5, </w:t>
      </w:r>
      <w:r>
        <w:rPr>
          <w:lang w:val="en-US"/>
        </w:rPr>
        <w:t>sha</w:t>
      </w:r>
      <w:r w:rsidRPr="00417E68">
        <w:t>…)</w:t>
      </w:r>
      <w:r w:rsidRPr="00417E68">
        <w:br/>
        <w:t xml:space="preserve">* </w:t>
      </w:r>
      <w:r>
        <w:t>на основе блоч. шифров (</w:t>
      </w:r>
      <w:r>
        <w:rPr>
          <w:lang w:val="en-US"/>
        </w:rPr>
        <w:t>mdc</w:t>
      </w:r>
      <w:r w:rsidRPr="00417E68">
        <w:t xml:space="preserve">-2, </w:t>
      </w:r>
      <w:r>
        <w:rPr>
          <w:lang w:val="en-US"/>
        </w:rPr>
        <w:t>mdc</w:t>
      </w:r>
      <w:r w:rsidRPr="00417E68">
        <w:t>-4)</w:t>
      </w:r>
      <w:r w:rsidRPr="00417E68">
        <w:br/>
        <w:t xml:space="preserve">* </w:t>
      </w:r>
      <w:r>
        <w:t>на основе модуляр. арифметики</w:t>
      </w:r>
    </w:p>
    <w:p w:rsidR="00A61BF5" w:rsidRPr="00E35E82" w:rsidRDefault="00A61BF5" w:rsidP="00A61BF5">
      <w:pPr>
        <w:rPr>
          <w:b/>
        </w:rPr>
      </w:pPr>
      <w:r w:rsidRPr="00E35E82">
        <w:rPr>
          <w:b/>
          <w:highlight w:val="yellow"/>
        </w:rPr>
        <w:t>Хэш-функции на основе блочных шифров:</w:t>
      </w:r>
      <w:r w:rsidR="00E35E82" w:rsidRPr="00E35E82">
        <w:rPr>
          <w:b/>
        </w:rPr>
        <w:br/>
      </w:r>
      <w:r>
        <w:t xml:space="preserve">блоч. шифр необратим по ключу шифрования, и если исп. в ка-че ключа выход пред. шага, а в кач-ве </w:t>
      </w:r>
      <w:r>
        <w:rPr>
          <w:lang w:val="en-US"/>
        </w:rPr>
        <w:t>Mi</w:t>
      </w:r>
      <w:r w:rsidRPr="00F94399">
        <w:t xml:space="preserve"> </w:t>
      </w:r>
      <w:r>
        <w:t>очередной блок сообщ, м. получить хорошую хэш-ф. (ГОСТ)</w:t>
      </w:r>
      <w:r>
        <w:br/>
      </w:r>
      <w:r w:rsidRPr="00F94399">
        <w:rPr>
          <w:u w:val="single"/>
        </w:rPr>
        <w:t>НО</w:t>
      </w:r>
      <w:r>
        <w:t>: низкая производительность</w:t>
      </w:r>
    </w:p>
    <w:p w:rsidR="00A61BF5" w:rsidRDefault="00A61BF5" w:rsidP="00A61BF5">
      <w:r w:rsidRPr="002A07CF">
        <w:rPr>
          <w:b/>
          <w:color w:val="E36C0A" w:themeColor="accent6" w:themeShade="BF"/>
        </w:rPr>
        <w:t>Мера криптостойкости</w:t>
      </w:r>
      <w:r w:rsidRPr="002A07CF">
        <w:rPr>
          <w:color w:val="E36C0A" w:themeColor="accent6" w:themeShade="BF"/>
        </w:rPr>
        <w:t xml:space="preserve"> </w:t>
      </w:r>
      <w:r>
        <w:t>– вычислительная сложность нахождения коллизии, средство поиска коллизий – «парадокс дня рождения»</w:t>
      </w:r>
    </w:p>
    <w:p w:rsidR="00A61BF5" w:rsidRPr="00E35E82" w:rsidRDefault="00A61BF5" w:rsidP="00E35E82">
      <w:pPr>
        <w:rPr>
          <w:b/>
        </w:rPr>
      </w:pPr>
      <w:r w:rsidRPr="00E35E82">
        <w:rPr>
          <w:b/>
          <w:highlight w:val="yellow"/>
        </w:rPr>
        <w:t>Парадокс «дней рождений»:</w:t>
      </w:r>
      <w:r w:rsidR="00E35E82" w:rsidRPr="00E35E82">
        <w:rPr>
          <w:b/>
        </w:rPr>
        <w:br/>
      </w:r>
      <w:r w:rsidRPr="002A07CF">
        <w:rPr>
          <w:b/>
          <w:i/>
          <w:color w:val="7030A0"/>
        </w:rPr>
        <w:t>Постулат:</w:t>
      </w:r>
      <w:r>
        <w:t xml:space="preserve"> </w:t>
      </w:r>
      <w:r w:rsidRPr="002A07CF">
        <w:rPr>
          <w:i/>
          <w:color w:val="7030A0"/>
        </w:rPr>
        <w:t>в группе из 23+ чел с вероятность 0,5+др у двух одинаковое (нет близнецов, люди рожд. независимо, равномерно, случайно)</w:t>
      </w:r>
      <w:r w:rsidR="00E35E82" w:rsidRPr="00E35E82">
        <w:rPr>
          <w:b/>
        </w:rPr>
        <w:br/>
      </w:r>
      <w:r w:rsidRPr="00E35E82">
        <w:rPr>
          <w:lang w:val="en-US"/>
        </w:rPr>
        <w:t>P</w:t>
      </w:r>
      <w:r w:rsidRPr="00E35E82">
        <w:t>(</w:t>
      </w:r>
      <w:r w:rsidRPr="00E35E82">
        <w:rPr>
          <w:lang w:val="en-US"/>
        </w:rPr>
        <w:t>An</w:t>
      </w:r>
      <w:r w:rsidRPr="00E35E82">
        <w:t xml:space="preserve">) – вер, что в группе из </w:t>
      </w:r>
      <w:r w:rsidRPr="00E35E82">
        <w:rPr>
          <w:lang w:val="en-US"/>
        </w:rPr>
        <w:t>n</w:t>
      </w:r>
      <w:r w:rsidRPr="00E35E82">
        <w:t xml:space="preserve"> чел нет один. др</w:t>
      </w:r>
      <w:r w:rsidRPr="00E35E82">
        <w:br/>
      </w:r>
      <w:r w:rsidRPr="00E35E82">
        <w:rPr>
          <w:lang w:val="en-US"/>
        </w:rPr>
        <w:t>P</w:t>
      </w:r>
      <w:r w:rsidRPr="00E35E82">
        <w:t>(</w:t>
      </w:r>
      <w:r w:rsidRPr="00E35E82">
        <w:rPr>
          <w:lang w:val="en-US"/>
        </w:rPr>
        <w:t>An</w:t>
      </w:r>
      <w:r w:rsidRPr="00E35E82">
        <w:t xml:space="preserve">) = </w:t>
      </w:r>
      <w:r w:rsidRPr="00E35E82">
        <w:rPr>
          <w:lang w:val="en-US"/>
        </w:rPr>
        <w:t>P</w:t>
      </w:r>
      <w:r w:rsidRPr="00E35E82">
        <w:t>(</w:t>
      </w:r>
      <w:r w:rsidRPr="00E35E82">
        <w:rPr>
          <w:lang w:val="en-US"/>
        </w:rPr>
        <w:t>An</w:t>
      </w:r>
      <w:r w:rsidRPr="00E35E82">
        <w:t>-1) * (</w:t>
      </w:r>
      <w:r w:rsidRPr="00E35E82">
        <w:rPr>
          <w:lang w:val="en-US"/>
        </w:rPr>
        <w:t>m</w:t>
      </w:r>
      <w:r w:rsidRPr="00E35E82">
        <w:t>-(</w:t>
      </w:r>
      <w:r w:rsidRPr="00E35E82">
        <w:rPr>
          <w:lang w:val="en-US"/>
        </w:rPr>
        <w:t>n</w:t>
      </w:r>
      <w:r w:rsidRPr="00E35E82">
        <w:t xml:space="preserve">-1)) / </w:t>
      </w:r>
      <w:r w:rsidRPr="00E35E82">
        <w:rPr>
          <w:lang w:val="en-US"/>
        </w:rPr>
        <w:t>m</w:t>
      </w:r>
    </w:p>
    <w:p w:rsidR="00A61BF5" w:rsidRPr="00E35E82" w:rsidRDefault="00A61BF5" w:rsidP="00A61BF5">
      <w:pPr>
        <w:rPr>
          <w:b/>
        </w:rPr>
      </w:pPr>
      <w:r w:rsidRPr="00E35E82">
        <w:rPr>
          <w:b/>
          <w:highlight w:val="yellow"/>
        </w:rPr>
        <w:t>Атака:</w:t>
      </w:r>
      <w:r w:rsidR="00E35E82" w:rsidRPr="00E35E82">
        <w:rPr>
          <w:b/>
        </w:rPr>
        <w:br/>
      </w:r>
      <w:r w:rsidRPr="00C51D4A">
        <w:rPr>
          <w:b/>
          <w:lang w:val="en-US"/>
        </w:rPr>
        <w:t>m</w:t>
      </w:r>
      <w:r w:rsidRPr="002B0C91">
        <w:t xml:space="preserve"> – </w:t>
      </w:r>
      <w:r>
        <w:t xml:space="preserve">кол-во дней, </w:t>
      </w:r>
      <w:r>
        <w:rPr>
          <w:b/>
          <w:lang w:val="en-US"/>
        </w:rPr>
        <w:t>M</w:t>
      </w:r>
      <w:r w:rsidRPr="002B0C91">
        <w:t xml:space="preserve"> </w:t>
      </w:r>
      <w:r>
        <w:t>–</w:t>
      </w:r>
      <w:r w:rsidRPr="002B0C91">
        <w:t xml:space="preserve"> </w:t>
      </w:r>
      <w:r>
        <w:t xml:space="preserve">мн-во людей группы, </w:t>
      </w:r>
      <w:r w:rsidRPr="00C51D4A">
        <w:rPr>
          <w:b/>
          <w:lang w:val="en-US"/>
        </w:rPr>
        <w:t>n</w:t>
      </w:r>
      <w:r w:rsidRPr="00C51D4A">
        <w:t xml:space="preserve"> </w:t>
      </w:r>
      <w:r>
        <w:t>–</w:t>
      </w:r>
      <w:r w:rsidRPr="00C51D4A">
        <w:t xml:space="preserve"> </w:t>
      </w:r>
      <w:r>
        <w:t xml:space="preserve">кол-во людей, люди хэшируются в их др (одно из </w:t>
      </w:r>
      <w:r>
        <w:rPr>
          <w:lang w:val="en-US"/>
        </w:rPr>
        <w:t>m</w:t>
      </w:r>
      <w:r w:rsidRPr="002B0C91">
        <w:t>)</w:t>
      </w:r>
      <w:r w:rsidRPr="002B0C91">
        <w:br/>
      </w:r>
      <w:r>
        <w:t xml:space="preserve">стоит задача отыскание наим. </w:t>
      </w:r>
      <w:r>
        <w:rPr>
          <w:lang w:val="en-US"/>
        </w:rPr>
        <w:t>n</w:t>
      </w:r>
      <w:r w:rsidRPr="002B0C91">
        <w:t xml:space="preserve">, </w:t>
      </w:r>
      <w:r>
        <w:t xml:space="preserve">при к-м хеши двух значений </w:t>
      </w:r>
      <w:r>
        <w:rPr>
          <w:lang w:val="en-US"/>
        </w:rPr>
        <w:t>m</w:t>
      </w:r>
      <w:r w:rsidRPr="002B0C91">
        <w:t xml:space="preserve"> </w:t>
      </w:r>
      <w:r>
        <w:t>будут «одним др»:</w:t>
      </w:r>
      <w:r>
        <w:br/>
      </w:r>
      <w:r>
        <w:rPr>
          <w:lang w:val="en-US"/>
        </w:rPr>
        <w:t>n</w:t>
      </w:r>
      <w:r w:rsidRPr="00C51D4A">
        <w:t xml:space="preserve"> = (2</w:t>
      </w:r>
      <w:r>
        <w:rPr>
          <w:lang w:val="en-US"/>
        </w:rPr>
        <w:t>m</w:t>
      </w:r>
      <w:r w:rsidRPr="00C51D4A">
        <w:t xml:space="preserve">* </w:t>
      </w:r>
      <w:r>
        <w:rPr>
          <w:lang w:val="en-US"/>
        </w:rPr>
        <w:t>ln</w:t>
      </w:r>
      <w:r w:rsidRPr="00C51D4A">
        <w:t xml:space="preserve"> 100)</w:t>
      </w:r>
      <w:r w:rsidRPr="00C51D4A">
        <w:rPr>
          <w:sz w:val="24"/>
          <w:vertAlign w:val="superscript"/>
        </w:rPr>
        <w:t xml:space="preserve">1/2 </w:t>
      </w:r>
    </w:p>
    <w:p w:rsidR="00A61BF5" w:rsidRPr="00E35E82" w:rsidRDefault="00A61BF5" w:rsidP="00A61BF5">
      <w:pPr>
        <w:rPr>
          <w:b/>
          <w:sz w:val="24"/>
        </w:rPr>
      </w:pPr>
      <w:r w:rsidRPr="00E35E82">
        <w:rPr>
          <w:b/>
          <w:sz w:val="24"/>
          <w:highlight w:val="yellow"/>
        </w:rPr>
        <w:t>Особенности хэш-функций:</w:t>
      </w:r>
      <w:r w:rsidR="00E35E82" w:rsidRPr="00E35E82">
        <w:rPr>
          <w:b/>
          <w:sz w:val="24"/>
        </w:rPr>
        <w:br/>
      </w:r>
      <w:r w:rsidRPr="00C51D4A">
        <w:rPr>
          <w:b/>
          <w:color w:val="00B0F0"/>
          <w:lang w:val="en-US"/>
        </w:rPr>
        <w:t>MD</w:t>
      </w:r>
      <w:r w:rsidRPr="00C51D4A">
        <w:rPr>
          <w:color w:val="00B0F0"/>
        </w:rPr>
        <w:t xml:space="preserve"> </w:t>
      </w:r>
      <w:r w:rsidRPr="00C51D4A">
        <w:t xml:space="preserve">– </w:t>
      </w:r>
      <w:r>
        <w:rPr>
          <w:lang w:val="en-US"/>
        </w:rPr>
        <w:t>Message</w:t>
      </w:r>
      <w:r w:rsidRPr="00C51D4A">
        <w:t xml:space="preserve"> </w:t>
      </w:r>
      <w:r>
        <w:rPr>
          <w:lang w:val="en-US"/>
        </w:rPr>
        <w:t>Digest</w:t>
      </w:r>
      <w:r w:rsidRPr="00C51D4A">
        <w:t xml:space="preserve"> – 6 </w:t>
      </w:r>
      <w:r>
        <w:t>не</w:t>
      </w:r>
      <w:r w:rsidRPr="00C51D4A">
        <w:t xml:space="preserve"> </w:t>
      </w:r>
      <w:r>
        <w:t xml:space="preserve">стандартиз, преобр. вх. сообщ. </w:t>
      </w:r>
      <w:r w:rsidRPr="00B7376F">
        <w:t>[</w:t>
      </w:r>
      <w:r>
        <w:rPr>
          <w:lang w:val="en-US"/>
        </w:rPr>
        <w:t>max</w:t>
      </w:r>
      <w:r w:rsidRPr="00B7376F">
        <w:t xml:space="preserve"> </w:t>
      </w:r>
      <w:r>
        <w:t>2</w:t>
      </w:r>
      <w:r w:rsidRPr="00B7376F">
        <w:rPr>
          <w:sz w:val="24"/>
          <w:vertAlign w:val="superscript"/>
        </w:rPr>
        <w:t>63</w:t>
      </w:r>
      <w:r w:rsidRPr="00B7376F">
        <w:t>]</w:t>
      </w:r>
      <w:r>
        <w:t xml:space="preserve"> в хеш </w:t>
      </w:r>
      <w:r w:rsidRPr="00B7376F">
        <w:t xml:space="preserve">[128], </w:t>
      </w:r>
      <w:r>
        <w:t xml:space="preserve"> в </w:t>
      </w:r>
      <w:r>
        <w:rPr>
          <w:lang w:val="en-US"/>
        </w:rPr>
        <w:t>MD</w:t>
      </w:r>
      <w:r w:rsidRPr="00B7376F">
        <w:t xml:space="preserve">6 </w:t>
      </w:r>
      <w:r>
        <w:t>хеш</w:t>
      </w:r>
      <w:r w:rsidRPr="00B7376F">
        <w:t>[1-512]</w:t>
      </w:r>
      <w:r w:rsidRPr="00C51D4A">
        <w:br/>
      </w:r>
      <w:r w:rsidRPr="00C51D4A">
        <w:rPr>
          <w:b/>
          <w:color w:val="00B0F0"/>
          <w:lang w:val="en-US"/>
        </w:rPr>
        <w:t>SHA</w:t>
      </w:r>
      <w:r w:rsidRPr="00C51D4A">
        <w:rPr>
          <w:color w:val="00B0F0"/>
        </w:rPr>
        <w:t xml:space="preserve"> </w:t>
      </w:r>
      <w:r w:rsidRPr="00C51D4A">
        <w:t xml:space="preserve">– </w:t>
      </w:r>
      <w:r>
        <w:rPr>
          <w:lang w:val="en-US"/>
        </w:rPr>
        <w:t>Secure</w:t>
      </w:r>
      <w:r w:rsidRPr="00C51D4A">
        <w:t xml:space="preserve"> </w:t>
      </w:r>
      <w:r>
        <w:rPr>
          <w:lang w:val="en-US"/>
        </w:rPr>
        <w:t>Hash</w:t>
      </w:r>
      <w:r w:rsidRPr="00C51D4A">
        <w:t xml:space="preserve"> </w:t>
      </w:r>
      <w:r>
        <w:rPr>
          <w:lang w:val="en-US"/>
        </w:rPr>
        <w:t>Algorithm</w:t>
      </w:r>
      <w:r>
        <w:t xml:space="preserve"> – </w:t>
      </w:r>
      <w:r>
        <w:rPr>
          <w:lang w:val="en-US"/>
        </w:rPr>
        <w:t>max</w:t>
      </w:r>
      <w:r w:rsidRPr="00B7376F">
        <w:t xml:space="preserve"> </w:t>
      </w:r>
      <w:r>
        <w:t xml:space="preserve">длина сообщ как в </w:t>
      </w:r>
      <w:r>
        <w:rPr>
          <w:lang w:val="en-US"/>
        </w:rPr>
        <w:t>MD</w:t>
      </w:r>
      <w:r w:rsidRPr="00B7376F">
        <w:t xml:space="preserve">, </w:t>
      </w:r>
      <w:r>
        <w:t>но длина хешей разная</w:t>
      </w:r>
      <w:r w:rsidRPr="00C51D4A">
        <w:br/>
      </w:r>
      <w:r w:rsidRPr="00C51D4A">
        <w:rPr>
          <w:b/>
          <w:color w:val="00B0F0"/>
        </w:rPr>
        <w:t>ГОСТ</w:t>
      </w:r>
      <w:r w:rsidRPr="00C51D4A">
        <w:rPr>
          <w:color w:val="00B0F0"/>
        </w:rPr>
        <w:t xml:space="preserve"> </w:t>
      </w:r>
      <w:r>
        <w:t xml:space="preserve">– России </w:t>
      </w:r>
      <w:r>
        <w:br/>
      </w:r>
      <w:r w:rsidRPr="00C51D4A">
        <w:rPr>
          <w:b/>
          <w:color w:val="00B0F0"/>
          <w:lang w:val="en-US"/>
        </w:rPr>
        <w:t>SHA</w:t>
      </w:r>
      <w:r w:rsidRPr="00C51D4A">
        <w:rPr>
          <w:b/>
          <w:color w:val="00B0F0"/>
        </w:rPr>
        <w:t>3</w:t>
      </w:r>
      <w:r w:rsidRPr="00C51D4A">
        <w:rPr>
          <w:color w:val="00B0F0"/>
        </w:rPr>
        <w:t xml:space="preserve"> </w:t>
      </w:r>
      <w:r w:rsidRPr="00C51D4A">
        <w:t xml:space="preserve">– </w:t>
      </w:r>
      <w:r>
        <w:t>исп. «</w:t>
      </w:r>
      <w:r w:rsidRPr="00C51D4A">
        <w:rPr>
          <w:i/>
          <w:color w:val="00B050"/>
        </w:rPr>
        <w:t>криптогр. губку</w:t>
      </w:r>
      <w:r>
        <w:t>» - итерат. подход с произв. длиной на входе и выходе на осн. преобразования (в РБ)</w:t>
      </w:r>
    </w:p>
    <w:p w:rsidR="00A61BF5" w:rsidRPr="00A61BF5" w:rsidRDefault="00A61BF5" w:rsidP="00A61BF5">
      <w:r>
        <w:rPr>
          <w:noProof/>
          <w:lang w:eastAsia="ru-RU"/>
        </w:rPr>
        <w:lastRenderedPageBreak/>
        <w:drawing>
          <wp:inline distT="0" distB="0" distL="0" distR="0" wp14:anchorId="5484C4B2" wp14:editId="047ABEB4">
            <wp:extent cx="423862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br/>
      </w:r>
      <w:r w:rsidRPr="00E35E82">
        <w:rPr>
          <w:b/>
          <w:highlight w:val="yellow"/>
        </w:rPr>
        <w:t xml:space="preserve">Алгоритмы </w:t>
      </w:r>
      <w:r w:rsidRPr="00E35E82">
        <w:rPr>
          <w:b/>
          <w:highlight w:val="yellow"/>
          <w:lang w:val="en-US"/>
        </w:rPr>
        <w:t>MD</w:t>
      </w:r>
      <w:r w:rsidRPr="00E35E82">
        <w:rPr>
          <w:b/>
          <w:highlight w:val="yellow"/>
        </w:rPr>
        <w:t xml:space="preserve"> и </w:t>
      </w:r>
      <w:r w:rsidRPr="00E35E82">
        <w:rPr>
          <w:b/>
          <w:highlight w:val="yellow"/>
          <w:lang w:val="en-US"/>
        </w:rPr>
        <w:t>SHA</w:t>
      </w:r>
      <w:r w:rsidRPr="00E35E82">
        <w:rPr>
          <w:b/>
          <w:highlight w:val="yellow"/>
        </w:rPr>
        <w:t>:</w:t>
      </w:r>
      <w:r w:rsidRPr="00B7376F">
        <w:br/>
        <w:t xml:space="preserve">* расшир вх. </w:t>
      </w:r>
      <w:r>
        <w:t xml:space="preserve">сообщ длиной </w:t>
      </w:r>
      <w:r>
        <w:rPr>
          <w:lang w:val="en-US"/>
        </w:rPr>
        <w:t>L</w:t>
      </w:r>
      <w:r>
        <w:t xml:space="preserve"> (итог. длина </w:t>
      </w:r>
      <w:r>
        <w:rPr>
          <w:lang w:val="en-US"/>
        </w:rPr>
        <w:t>L</w:t>
      </w:r>
      <w:r w:rsidRPr="00B7376F">
        <w:t xml:space="preserve">’ </w:t>
      </w:r>
      <w:r>
        <w:t>кратна 512</w:t>
      </w:r>
      <w:r w:rsidRPr="00B7376F">
        <w:t xml:space="preserve">, </w:t>
      </w:r>
      <w:r>
        <w:t xml:space="preserve">в незаполн. 64 бита запис. двоич. </w:t>
      </w:r>
      <w:r>
        <w:rPr>
          <w:lang w:val="en-US"/>
        </w:rPr>
        <w:t>L</w:t>
      </w:r>
      <w:r>
        <w:t>)</w:t>
      </w:r>
      <w:r w:rsidRPr="00B7376F">
        <w:br/>
      </w:r>
      <w:r w:rsidRPr="00B7376F">
        <w:tab/>
        <w:t xml:space="preserve">1 </w:t>
      </w:r>
      <w:r>
        <w:t xml:space="preserve">бит доб. к сообщ, затем доб. биты 0 … в конце длина </w:t>
      </w:r>
      <w:r>
        <w:rPr>
          <w:lang w:val="en-US"/>
        </w:rPr>
        <w:t>L</w:t>
      </w:r>
      <w:r>
        <w:br/>
        <w:t>* разбивка расшир. сообщ на блоки</w:t>
      </w:r>
      <w:r w:rsidRPr="00B7376F">
        <w:tab/>
      </w:r>
      <w:r>
        <w:br/>
        <w:t>* иниц. нач. констант</w:t>
      </w:r>
      <w:r>
        <w:br/>
        <w:t>* обработка сообщения поблочно</w:t>
      </w:r>
      <w:r>
        <w:br/>
        <w:t>* вывод рез.</w:t>
      </w:r>
    </w:p>
    <w:p w:rsidR="00A61BF5" w:rsidRDefault="00A61BF5" w:rsidP="00A61BF5">
      <w:pPr>
        <w:rPr>
          <w:sz w:val="24"/>
          <w:szCs w:val="24"/>
        </w:rPr>
      </w:pPr>
      <w:r w:rsidRPr="00E35E82">
        <w:rPr>
          <w:b/>
          <w:sz w:val="24"/>
          <w:szCs w:val="24"/>
          <w:highlight w:val="cyan"/>
          <w:lang w:val="en-US"/>
        </w:rPr>
        <w:t>SHA</w:t>
      </w:r>
      <w:r w:rsidRPr="00E35E82">
        <w:rPr>
          <w:b/>
          <w:sz w:val="24"/>
          <w:szCs w:val="24"/>
          <w:highlight w:val="cyan"/>
        </w:rPr>
        <w:t>-256:</w:t>
      </w:r>
      <w:r w:rsidRPr="00A61BF5">
        <w:rPr>
          <w:b/>
          <w:sz w:val="24"/>
          <w:szCs w:val="24"/>
        </w:rPr>
        <w:t xml:space="preserve"> </w:t>
      </w:r>
      <w:r w:rsidRPr="00A61BF5">
        <w:rPr>
          <w:spacing w:val="-1"/>
          <w:sz w:val="24"/>
          <w:szCs w:val="24"/>
          <w:shd w:val="clear" w:color="auto" w:fill="FFFFFF"/>
        </w:rPr>
        <w:t xml:space="preserve">Исходное сообщение после дополнения разбивается на блоки, каждый блок — на 16 слов. </w:t>
      </w:r>
      <w:r w:rsidRPr="00A61BF5">
        <w:rPr>
          <w:spacing w:val="-1"/>
          <w:sz w:val="24"/>
          <w:szCs w:val="24"/>
          <w:shd w:val="clear" w:color="auto" w:fill="FFFFFF"/>
        </w:rPr>
        <w:br/>
        <w:t xml:space="preserve">Алгоритм пропускает каждый блок сообщения через цикл с 64 итерациями. </w:t>
      </w:r>
      <w:r w:rsidRPr="00A61BF5">
        <w:rPr>
          <w:spacing w:val="-1"/>
          <w:sz w:val="24"/>
          <w:szCs w:val="24"/>
          <w:shd w:val="clear" w:color="auto" w:fill="FFFFFF"/>
        </w:rPr>
        <w:br/>
        <w:t xml:space="preserve">На каждой итерации 2 слова преобразуются, функцию преобразования задают остальные слова. </w:t>
      </w:r>
      <w:r w:rsidRPr="00A61BF5">
        <w:rPr>
          <w:spacing w:val="-1"/>
          <w:sz w:val="24"/>
          <w:szCs w:val="24"/>
          <w:shd w:val="clear" w:color="auto" w:fill="FFFFFF"/>
        </w:rPr>
        <w:br/>
        <w:t xml:space="preserve">Результаты обработки каждого блока складываются, сумма является значением хеш-функции. </w:t>
      </w:r>
      <w:r w:rsidRPr="00A61BF5">
        <w:rPr>
          <w:spacing w:val="-1"/>
          <w:sz w:val="24"/>
          <w:szCs w:val="24"/>
          <w:shd w:val="clear" w:color="auto" w:fill="FFFFFF"/>
        </w:rPr>
        <w:br/>
        <w:t>Так как инициализация внутреннего состояния производится результатом обработки предыдущего блока, то нет возможности обрабатывать блоки параллельно.</w:t>
      </w:r>
      <w:r w:rsidRPr="00A61BF5">
        <w:rPr>
          <w:b/>
          <w:sz w:val="24"/>
          <w:szCs w:val="24"/>
        </w:rPr>
        <w:br/>
      </w:r>
    </w:p>
    <w:p w:rsidR="00A61BF5" w:rsidRDefault="00A61B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0F8F" w:rsidRPr="00A61BF5" w:rsidRDefault="00A61BF5" w:rsidP="00A61BF5">
      <w:pPr>
        <w:shd w:val="clear" w:color="auto" w:fill="E5B8B7" w:themeFill="accent2" w:themeFillTint="66"/>
        <w:jc w:val="center"/>
        <w:rPr>
          <w:b/>
        </w:rPr>
      </w:pPr>
      <w:r w:rsidRPr="00A61BF5">
        <w:rPr>
          <w:b/>
        </w:rPr>
        <w:lastRenderedPageBreak/>
        <w:t>10 – ЭЦП</w:t>
      </w:r>
    </w:p>
    <w:p w:rsidR="00A61BF5" w:rsidRPr="004656B4" w:rsidRDefault="00A61BF5" w:rsidP="00A61BF5">
      <w:r w:rsidRPr="00E35E82">
        <w:rPr>
          <w:b/>
          <w:color w:val="E36C0A" w:themeColor="accent6" w:themeShade="BF"/>
        </w:rPr>
        <w:t>ЭЦП</w:t>
      </w:r>
      <w:r w:rsidRPr="00E35E82">
        <w:rPr>
          <w:color w:val="E36C0A" w:themeColor="accent6" w:themeShade="BF"/>
        </w:rPr>
        <w:t xml:space="preserve"> </w:t>
      </w:r>
      <w:r>
        <w:t>– контрольная хар-ка сообщения, кот. вырабат. с исп. личного ключа, провер. с пом. откр. ключа, служит для контроля цел-сти и подлинности сообщения и обесп. невомзожность отказа от авторства</w:t>
      </w:r>
      <w:r>
        <w:rPr>
          <w:b/>
          <w:color w:val="00B0F0"/>
        </w:rPr>
        <w:br/>
      </w:r>
      <w:r w:rsidRPr="00E35E82">
        <w:rPr>
          <w:b/>
          <w:color w:val="E36C0A" w:themeColor="accent6" w:themeShade="BF"/>
        </w:rPr>
        <w:t>ЭЦП</w:t>
      </w:r>
      <w:r w:rsidRPr="00E35E82">
        <w:rPr>
          <w:color w:val="E36C0A" w:themeColor="accent6" w:themeShade="BF"/>
        </w:rPr>
        <w:t xml:space="preserve"> </w:t>
      </w:r>
      <w:r>
        <w:t>– бинарная посл-сть символов, явл. реквизитом эл. дока, зависит от его содержания и предн. для подтверждения цел-сти и подлинности эл. дока</w:t>
      </w:r>
    </w:p>
    <w:p w:rsidR="00A61BF5" w:rsidRDefault="00A61BF5" w:rsidP="00A61BF5">
      <w:r w:rsidRPr="00E35E82">
        <w:rPr>
          <w:b/>
          <w:highlight w:val="yellow"/>
        </w:rPr>
        <w:t>Функции ЭЦП:</w:t>
      </w:r>
      <w:r>
        <w:br/>
        <w:t>* аутент. лицо, подписавшее собщ</w:t>
      </w:r>
      <w:r>
        <w:br/>
        <w:t>* контрол. целостности</w:t>
      </w:r>
      <w:r>
        <w:br/>
        <w:t>* защищать от подделок</w:t>
      </w:r>
      <w:r>
        <w:br/>
        <w:t>* доказать авторство (если отриц)</w:t>
      </w:r>
    </w:p>
    <w:p w:rsidR="00A61BF5" w:rsidRDefault="00A61BF5" w:rsidP="00A61BF5">
      <w:r w:rsidRPr="00E35E82">
        <w:rPr>
          <w:b/>
          <w:highlight w:val="yellow"/>
        </w:rPr>
        <w:t>Виды ЭЦП:</w:t>
      </w:r>
      <w:r>
        <w:br/>
        <w:t xml:space="preserve">* </w:t>
      </w:r>
      <w:r w:rsidRPr="0099627C">
        <w:rPr>
          <w:i/>
        </w:rPr>
        <w:t>на основе симм. ключей</w:t>
      </w:r>
      <w:r>
        <w:t xml:space="preserve"> (с тайным ключом) – как </w:t>
      </w:r>
      <w:r>
        <w:rPr>
          <w:lang w:val="en-US"/>
        </w:rPr>
        <w:t>DES</w:t>
      </w:r>
      <w:r>
        <w:br/>
        <w:t xml:space="preserve">* </w:t>
      </w:r>
      <w:r w:rsidRPr="0099627C">
        <w:rPr>
          <w:i/>
        </w:rPr>
        <w:t>на основе симм. систем и посредника</w:t>
      </w:r>
      <w:r w:rsidRPr="004656B4">
        <w:t xml:space="preserve"> </w:t>
      </w:r>
      <w:r>
        <w:t>–</w:t>
      </w:r>
      <w:r w:rsidRPr="004656B4">
        <w:t xml:space="preserve"> </w:t>
      </w:r>
      <w:r>
        <w:t>две симм. с-мы: отпр-посред + посред-получ (посредник выдает обоим разный тайный ключ)</w:t>
      </w:r>
      <w:r>
        <w:br/>
        <w:t xml:space="preserve">* </w:t>
      </w:r>
      <w:r w:rsidRPr="0099627C">
        <w:rPr>
          <w:i/>
        </w:rPr>
        <w:t>на основе асимм. систем</w:t>
      </w:r>
      <w:r>
        <w:t xml:space="preserve"> (с откр. ключом) – эцп как отд. элмента отсутствует, исп. ключевая инфа отправителя: откр. ключ – для зашифр, тайный – для расшифр</w:t>
      </w:r>
    </w:p>
    <w:p w:rsidR="00A61BF5" w:rsidRPr="006C6458" w:rsidRDefault="00A61BF5" w:rsidP="00E35E82">
      <w:pPr>
        <w:rPr>
          <w:b/>
        </w:rPr>
      </w:pPr>
      <w:r w:rsidRPr="00E35E82">
        <w:rPr>
          <w:b/>
          <w:highlight w:val="yellow"/>
        </w:rPr>
        <w:t>ЭЦП на основе хэшей подписываемых сообщений:</w:t>
      </w:r>
      <w:r w:rsidR="006C6458">
        <w:rPr>
          <w:b/>
        </w:rPr>
        <w:br/>
      </w:r>
      <w:r w:rsidRPr="0099627C">
        <w:rPr>
          <w:b/>
        </w:rPr>
        <w:t>Генерация ЭЦП:</w:t>
      </w:r>
      <w:r>
        <w:rPr>
          <w:b/>
        </w:rPr>
        <w:t xml:space="preserve"> </w:t>
      </w:r>
      <w:r>
        <w:rPr>
          <w:b/>
        </w:rPr>
        <w:br/>
      </w:r>
      <w:r w:rsidRPr="00E35E82">
        <w:rPr>
          <w:b/>
          <w:color w:val="E36C0A" w:themeColor="accent6" w:themeShade="BF"/>
        </w:rPr>
        <w:t>отправитель:</w:t>
      </w:r>
      <w:r w:rsidRPr="0099627C">
        <w:rPr>
          <w:b/>
        </w:rPr>
        <w:br/>
      </w:r>
      <w:r w:rsidRPr="0099627C">
        <w:t xml:space="preserve">* вычисляет </w:t>
      </w:r>
      <w:r>
        <w:t xml:space="preserve">хэш сообщ М  -  </w:t>
      </w:r>
      <w:r>
        <w:rPr>
          <w:lang w:val="en-US"/>
        </w:rPr>
        <w:t>H</w:t>
      </w:r>
      <w:r w:rsidRPr="0099627C">
        <w:t>(</w:t>
      </w:r>
      <w:r>
        <w:rPr>
          <w:lang w:val="en-US"/>
        </w:rPr>
        <w:t>M</w:t>
      </w:r>
      <w:r w:rsidRPr="0099627C">
        <w:t>)</w:t>
      </w:r>
      <w:r w:rsidRPr="0099627C">
        <w:br/>
        <w:t xml:space="preserve">* </w:t>
      </w:r>
      <w:r>
        <w:t>вычисляет содержание ЭЦП</w:t>
      </w:r>
      <w:r w:rsidRPr="0099627C">
        <w:t>,</w:t>
      </w:r>
      <w:r>
        <w:t xml:space="preserve"> </w:t>
      </w:r>
      <w:r>
        <w:rPr>
          <w:lang w:val="en-US"/>
        </w:rPr>
        <w:t>S</w:t>
      </w:r>
      <w:r w:rsidRPr="0099627C">
        <w:t xml:space="preserve">   </w:t>
      </w:r>
      <w:r>
        <w:t xml:space="preserve">по хешу </w:t>
      </w:r>
      <w:r>
        <w:rPr>
          <w:lang w:val="en-US"/>
        </w:rPr>
        <w:t>H</w:t>
      </w:r>
      <w:r w:rsidRPr="0099627C">
        <w:t>(</w:t>
      </w:r>
      <w:r>
        <w:rPr>
          <w:lang w:val="en-US"/>
        </w:rPr>
        <w:t>M</w:t>
      </w:r>
      <w:r w:rsidRPr="0099627C">
        <w:t xml:space="preserve">) </w:t>
      </w:r>
      <w:r>
        <w:t xml:space="preserve">с исп. закр.ключа </w:t>
      </w:r>
      <w:r>
        <w:rPr>
          <w:lang w:val="en-US"/>
        </w:rPr>
        <w:t>d</w:t>
      </w:r>
      <w:r w:rsidRPr="0099627C">
        <w:t xml:space="preserve">:  </w:t>
      </w:r>
      <w:r>
        <w:rPr>
          <w:lang w:val="en-US"/>
        </w:rPr>
        <w:t>S</w:t>
      </w:r>
      <w:r w:rsidRPr="0099627C">
        <w:t xml:space="preserve"> = </w:t>
      </w:r>
      <w:r>
        <w:rPr>
          <w:lang w:val="en-US"/>
        </w:rPr>
        <w:t>Cd</w:t>
      </w:r>
      <w:r w:rsidRPr="0099627C">
        <w:t>(</w:t>
      </w:r>
      <w:r>
        <w:rPr>
          <w:lang w:val="en-US"/>
        </w:rPr>
        <w:t>H</w:t>
      </w:r>
      <w:r w:rsidRPr="0099627C">
        <w:t>(</w:t>
      </w:r>
      <w:r>
        <w:rPr>
          <w:lang w:val="en-US"/>
        </w:rPr>
        <w:t>M</w:t>
      </w:r>
      <w:r w:rsidRPr="0099627C">
        <w:t>))</w:t>
      </w:r>
      <w:r w:rsidRPr="0099627C">
        <w:br/>
        <w:t xml:space="preserve">* </w:t>
      </w:r>
      <w:r>
        <w:t>конкат</w:t>
      </w:r>
      <w:r w:rsidR="00E35E82">
        <w:t>ен</w:t>
      </w:r>
      <w:r>
        <w:t xml:space="preserve"> ЭЦП + М + нек. служебная инфа</w:t>
      </w:r>
      <w:r w:rsidR="00E35E82">
        <w:t xml:space="preserve"> (дата, </w:t>
      </w:r>
      <w:r w:rsidR="00E35E82">
        <w:rPr>
          <w:lang w:val="en-US"/>
        </w:rPr>
        <w:t>t</w:t>
      </w:r>
      <w:r w:rsidR="00E35E82" w:rsidRPr="00E35E82">
        <w:t xml:space="preserve"> </w:t>
      </w:r>
      <w:r w:rsidR="00E35E82">
        <w:t>отпр…)</w:t>
      </w:r>
      <w:r>
        <w:t xml:space="preserve">  ==  </w:t>
      </w:r>
      <w:r>
        <w:rPr>
          <w:lang w:val="en-US"/>
        </w:rPr>
        <w:t>M</w:t>
      </w:r>
      <w:r w:rsidRPr="0099627C">
        <w:t>’</w:t>
      </w:r>
      <w:r w:rsidRPr="0099627C">
        <w:br/>
        <w:t xml:space="preserve">* </w:t>
      </w:r>
      <w:r>
        <w:t xml:space="preserve">посыл. </w:t>
      </w:r>
      <w:r>
        <w:rPr>
          <w:lang w:val="en-US"/>
        </w:rPr>
        <w:t>M</w:t>
      </w:r>
      <w:r w:rsidRPr="0099627C">
        <w:t xml:space="preserve">’ </w:t>
      </w:r>
      <w:r>
        <w:t>получателю</w:t>
      </w:r>
      <w:r>
        <w:br/>
      </w:r>
      <w:r w:rsidRPr="00E35E82">
        <w:rPr>
          <w:b/>
          <w:color w:val="E36C0A" w:themeColor="accent6" w:themeShade="BF"/>
        </w:rPr>
        <w:t>получатель:</w:t>
      </w:r>
      <w:r>
        <w:br/>
        <w:t xml:space="preserve">* отдел </w:t>
      </w:r>
      <w:r>
        <w:rPr>
          <w:lang w:val="en-US"/>
        </w:rPr>
        <w:t>S</w:t>
      </w:r>
      <w:r w:rsidRPr="0099627C">
        <w:t xml:space="preserve"> </w:t>
      </w:r>
      <w:r>
        <w:t>от М</w:t>
      </w:r>
      <w:r>
        <w:br/>
        <w:t>* примен к М хеширование (та же ф-я)</w:t>
      </w:r>
      <w:r>
        <w:br/>
        <w:t xml:space="preserve">* исп. откр. ключ отправителя, расшифр </w:t>
      </w:r>
      <w:r>
        <w:rPr>
          <w:lang w:val="en-US"/>
        </w:rPr>
        <w:t>S</w:t>
      </w:r>
      <w:r w:rsidRPr="0099627C">
        <w:t xml:space="preserve"> </w:t>
      </w:r>
      <w:r>
        <w:t>(извлек из ЭЦП хеш-образ отправленного сообщ)</w:t>
      </w:r>
      <w:r w:rsidR="00E35E82">
        <w:br/>
        <w:t xml:space="preserve">   =</w:t>
      </w:r>
      <w:r w:rsidR="00E35E82" w:rsidRPr="00E35E82">
        <w:t xml:space="preserve">&gt; </w:t>
      </w:r>
      <w:r w:rsidR="00E35E82">
        <w:t xml:space="preserve">ЭЦП м. проверить каждый, у кого есть </w:t>
      </w:r>
      <w:r w:rsidR="00E35E82" w:rsidRPr="00E35E82">
        <w:rPr>
          <w:i/>
        </w:rPr>
        <w:t>откр. ключ</w:t>
      </w:r>
      <w:r w:rsidR="00E35E82">
        <w:t xml:space="preserve"> автора</w:t>
      </w:r>
      <w:r>
        <w:br/>
        <w:t>* провер. соответствие (=) обоих хэшов</w:t>
      </w:r>
    </w:p>
    <w:p w:rsidR="00A61BF5" w:rsidRPr="006C6458" w:rsidRDefault="00A61BF5" w:rsidP="00A61BF5">
      <w:r w:rsidRPr="00E35E82">
        <w:rPr>
          <w:b/>
          <w:highlight w:val="yellow"/>
        </w:rPr>
        <w:t xml:space="preserve">ЭЦП на основе </w:t>
      </w:r>
      <w:r w:rsidRPr="00E35E82">
        <w:rPr>
          <w:b/>
          <w:highlight w:val="yellow"/>
          <w:lang w:val="en-US"/>
        </w:rPr>
        <w:t>RSA</w:t>
      </w:r>
      <w:r w:rsidRPr="00E35E82">
        <w:rPr>
          <w:b/>
          <w:highlight w:val="yellow"/>
        </w:rPr>
        <w:t>:</w:t>
      </w:r>
      <w:r w:rsidR="00E35E82">
        <w:rPr>
          <w:b/>
        </w:rPr>
        <w:br/>
      </w:r>
      <w:r w:rsidR="00E35E82" w:rsidRPr="00E35E82">
        <w:t>1)</w:t>
      </w:r>
      <w:r w:rsidR="00E35E82" w:rsidRPr="00E35E82">
        <w:rPr>
          <w:b/>
        </w:rPr>
        <w:t xml:space="preserve"> </w:t>
      </w:r>
      <w:r w:rsidR="00E35E82">
        <w:rPr>
          <w:b/>
        </w:rPr>
        <w:t xml:space="preserve">генерация ключей: </w:t>
      </w:r>
      <w:r w:rsidR="00E35E82">
        <w:t xml:space="preserve">Вычисл. простые </w:t>
      </w:r>
      <w:r w:rsidR="00E35E82">
        <w:rPr>
          <w:lang w:val="en-US"/>
        </w:rPr>
        <w:t>p</w:t>
      </w:r>
      <w:r w:rsidR="00E35E82" w:rsidRPr="00E35E82">
        <w:t xml:space="preserve"> </w:t>
      </w:r>
      <w:r w:rsidR="00E35E82">
        <w:t xml:space="preserve">и </w:t>
      </w:r>
      <w:r w:rsidR="00E35E82">
        <w:rPr>
          <w:lang w:val="en-US"/>
        </w:rPr>
        <w:t>q</w:t>
      </w:r>
      <w:r w:rsidR="00E35E82">
        <w:t xml:space="preserve">. Вычислить </w:t>
      </w:r>
      <w:r w:rsidR="00E35E82">
        <w:rPr>
          <w:lang w:val="en-US"/>
        </w:rPr>
        <w:t>n</w:t>
      </w:r>
      <w:r w:rsidR="00E35E82" w:rsidRPr="00E35E82">
        <w:t>=</w:t>
      </w:r>
      <w:r w:rsidR="00E35E82">
        <w:rPr>
          <w:lang w:val="en-US"/>
        </w:rPr>
        <w:t>p</w:t>
      </w:r>
      <w:r w:rsidR="00E35E82" w:rsidRPr="00E35E82">
        <w:t>*</w:t>
      </w:r>
      <w:r w:rsidR="00E35E82">
        <w:rPr>
          <w:lang w:val="en-US"/>
        </w:rPr>
        <w:t>q</w:t>
      </w:r>
      <w:r w:rsidR="00E35E82">
        <w:t xml:space="preserve">. Выбрать случайное е, такое, что: </w:t>
      </w:r>
      <w:r w:rsidR="00E35E82" w:rsidRPr="00E35E82">
        <w:br/>
        <w:t>(</w:t>
      </w:r>
      <w:r w:rsidR="00E35E82">
        <w:rPr>
          <w:lang w:val="en-US"/>
        </w:rPr>
        <w:t>e</w:t>
      </w:r>
      <w:r w:rsidR="00E35E82" w:rsidRPr="00E35E82">
        <w:t>(</w:t>
      </w:r>
      <w:r w:rsidR="00E35E82">
        <w:rPr>
          <w:lang w:val="en-US"/>
        </w:rPr>
        <w:t>p</w:t>
      </w:r>
      <w:r w:rsidR="00E35E82" w:rsidRPr="00E35E82">
        <w:t>-1)(</w:t>
      </w:r>
      <w:r w:rsidR="00E35E82">
        <w:rPr>
          <w:lang w:val="en-US"/>
        </w:rPr>
        <w:t>q</w:t>
      </w:r>
      <w:r w:rsidR="00E35E82" w:rsidRPr="00E35E82">
        <w:t xml:space="preserve">-1))=1. </w:t>
      </w:r>
      <w:r w:rsidR="00E35E82">
        <w:t xml:space="preserve">Найти с пом. алг Евклида </w:t>
      </w:r>
      <w:r w:rsidR="00E35E82">
        <w:rPr>
          <w:lang w:val="en-US"/>
        </w:rPr>
        <w:t>d</w:t>
      </w:r>
      <w:r w:rsidR="00E35E82" w:rsidRPr="00E35E82">
        <w:t xml:space="preserve"> </w:t>
      </w:r>
      <w:r w:rsidR="00E35E82">
        <w:t xml:space="preserve">такое, что: </w:t>
      </w:r>
      <w:r w:rsidR="00E35E82">
        <w:rPr>
          <w:lang w:val="en-US"/>
        </w:rPr>
        <w:t>ed</w:t>
      </w:r>
      <w:r w:rsidR="00E35E82" w:rsidRPr="00E35E82">
        <w:t xml:space="preserve">=1 </w:t>
      </w:r>
      <w:r w:rsidR="00E35E82">
        <w:rPr>
          <w:lang w:val="en-US"/>
        </w:rPr>
        <w:t>mod</w:t>
      </w:r>
      <w:r w:rsidR="00E35E82" w:rsidRPr="00E35E82">
        <w:t xml:space="preserve"> (</w:t>
      </w:r>
      <w:r w:rsidR="00E35E82">
        <w:rPr>
          <w:lang w:val="en-US"/>
        </w:rPr>
        <w:t>p</w:t>
      </w:r>
      <w:r w:rsidR="00E35E82" w:rsidRPr="00E35E82">
        <w:t>-1)(</w:t>
      </w:r>
      <w:r w:rsidR="00E35E82">
        <w:rPr>
          <w:lang w:val="en-US"/>
        </w:rPr>
        <w:t>q</w:t>
      </w:r>
      <w:r w:rsidR="00E35E82" w:rsidRPr="00E35E82">
        <w:t>-1)</w:t>
      </w:r>
      <w:r w:rsidR="00E35E82" w:rsidRPr="00E35E82">
        <w:br/>
        <w:t xml:space="preserve">2) </w:t>
      </w:r>
      <w:r w:rsidR="006C6458">
        <w:t xml:space="preserve">Вычислить ЭЦП: </w:t>
      </w:r>
      <w:r w:rsidR="006C6458">
        <w:rPr>
          <w:lang w:val="en-US"/>
        </w:rPr>
        <w:t>sign</w:t>
      </w:r>
      <w:r w:rsidR="006C6458" w:rsidRPr="006C6458">
        <w:t>=</w:t>
      </w:r>
      <w:r w:rsidR="006C6458">
        <w:rPr>
          <w:lang w:val="en-US"/>
        </w:rPr>
        <w:t>h</w:t>
      </w:r>
      <w:r w:rsidR="006C6458" w:rsidRPr="006C6458">
        <w:rPr>
          <w:sz w:val="24"/>
          <w:vertAlign w:val="superscript"/>
          <w:lang w:val="en-US"/>
        </w:rPr>
        <w:t>d</w:t>
      </w:r>
      <w:r w:rsidR="006C6458" w:rsidRPr="006C6458">
        <w:t xml:space="preserve"> </w:t>
      </w:r>
      <w:r w:rsidR="006C6458">
        <w:rPr>
          <w:lang w:val="en-US"/>
        </w:rPr>
        <w:t>mod</w:t>
      </w:r>
      <w:r w:rsidR="006C6458" w:rsidRPr="006C6458">
        <w:t xml:space="preserve"> </w:t>
      </w:r>
      <w:r w:rsidR="006C6458">
        <w:rPr>
          <w:lang w:val="en-US"/>
        </w:rPr>
        <w:t>n</w:t>
      </w:r>
      <w:r w:rsidR="006C6458" w:rsidRPr="006C6458">
        <w:t xml:space="preserve">, </w:t>
      </w:r>
      <w:r w:rsidR="006C6458">
        <w:t xml:space="preserve">где </w:t>
      </w:r>
      <w:r w:rsidR="006C6458">
        <w:rPr>
          <w:lang w:val="en-US"/>
        </w:rPr>
        <w:t>d</w:t>
      </w:r>
      <w:r w:rsidR="006C6458" w:rsidRPr="006C6458">
        <w:t xml:space="preserve"> - </w:t>
      </w:r>
      <w:r w:rsidR="006C6458">
        <w:t>закрытый ключ,</w:t>
      </w:r>
      <w:r w:rsidR="006C6458" w:rsidRPr="006C6458">
        <w:t xml:space="preserve"> </w:t>
      </w:r>
      <w:r w:rsidR="006C6458">
        <w:rPr>
          <w:lang w:val="en-US"/>
        </w:rPr>
        <w:t>h</w:t>
      </w:r>
      <w:r w:rsidR="006C6458" w:rsidRPr="006C6458">
        <w:t>=</w:t>
      </w:r>
      <w:r w:rsidR="006C6458">
        <w:rPr>
          <w:lang w:val="en-US"/>
        </w:rPr>
        <w:t>H</w:t>
      </w:r>
      <w:r w:rsidR="006C6458" w:rsidRPr="006C6458">
        <w:t>(</w:t>
      </w:r>
      <w:r w:rsidR="006C6458">
        <w:rPr>
          <w:lang w:val="en-US"/>
        </w:rPr>
        <w:t>M</w:t>
      </w:r>
      <w:r w:rsidR="006C6458" w:rsidRPr="006C6458">
        <w:t>)</w:t>
      </w:r>
      <w:r w:rsidR="006C6458">
        <w:t xml:space="preserve">  - хеш сообщений</w:t>
      </w:r>
      <w:r w:rsidR="006C6458">
        <w:br/>
        <w:t xml:space="preserve">3) Откр. ключ </w:t>
      </w:r>
      <w:r w:rsidR="006C6458" w:rsidRPr="006C6458">
        <w:t>(</w:t>
      </w:r>
      <w:r w:rsidR="006C6458">
        <w:rPr>
          <w:lang w:val="en-US"/>
        </w:rPr>
        <w:t>e</w:t>
      </w:r>
      <w:r w:rsidR="006C6458" w:rsidRPr="006C6458">
        <w:t>,</w:t>
      </w:r>
      <w:r w:rsidR="006C6458">
        <w:rPr>
          <w:lang w:val="en-US"/>
        </w:rPr>
        <w:t>n</w:t>
      </w:r>
      <w:r w:rsidR="006C6458" w:rsidRPr="006C6458">
        <w:t>)</w:t>
      </w:r>
      <w:r w:rsidR="006C6458">
        <w:t xml:space="preserve"> и</w:t>
      </w:r>
      <w:r w:rsidR="006C6458" w:rsidRPr="006C6458">
        <w:t xml:space="preserve"> </w:t>
      </w:r>
      <w:r w:rsidR="006C6458">
        <w:t>письмо с ЭЦП</w:t>
      </w:r>
      <w:r w:rsidR="006C6458" w:rsidRPr="006C6458">
        <w:t>(</w:t>
      </w:r>
      <w:r w:rsidR="006C6458">
        <w:rPr>
          <w:lang w:val="en-US"/>
        </w:rPr>
        <w:t>m</w:t>
      </w:r>
      <w:r w:rsidR="006C6458" w:rsidRPr="006C6458">
        <w:t xml:space="preserve">, </w:t>
      </w:r>
      <w:r w:rsidR="006C6458">
        <w:rPr>
          <w:lang w:val="en-US"/>
        </w:rPr>
        <w:t>sign</w:t>
      </w:r>
      <w:r w:rsidR="006C6458" w:rsidRPr="006C6458">
        <w:t>)</w:t>
      </w:r>
      <w:r w:rsidR="006C6458">
        <w:t xml:space="preserve"> шлются получателю</w:t>
      </w:r>
      <w:r w:rsidR="006C6458">
        <w:br/>
        <w:t xml:space="preserve">4) Тот вычисляет свой хеш </w:t>
      </w:r>
      <w:r w:rsidR="006C6458">
        <w:rPr>
          <w:lang w:val="en-US"/>
        </w:rPr>
        <w:t>h</w:t>
      </w:r>
      <w:r w:rsidR="006C6458" w:rsidRPr="006C6458">
        <w:t xml:space="preserve"> = </w:t>
      </w:r>
      <w:r w:rsidR="006C6458">
        <w:rPr>
          <w:lang w:val="en-US"/>
        </w:rPr>
        <w:t>sign</w:t>
      </w:r>
      <w:r w:rsidR="006C6458" w:rsidRPr="006C6458">
        <w:rPr>
          <w:sz w:val="24"/>
          <w:vertAlign w:val="superscript"/>
          <w:lang w:val="en-US"/>
        </w:rPr>
        <w:t>e</w:t>
      </w:r>
      <w:r w:rsidR="006C6458" w:rsidRPr="006C6458">
        <w:rPr>
          <w:sz w:val="24"/>
        </w:rPr>
        <w:t xml:space="preserve"> </w:t>
      </w:r>
      <w:r w:rsidR="006C6458">
        <w:rPr>
          <w:lang w:val="en-US"/>
        </w:rPr>
        <w:t>mod</w:t>
      </w:r>
      <w:r w:rsidR="006C6458" w:rsidRPr="006C6458">
        <w:t xml:space="preserve"> </w:t>
      </w:r>
      <w:r w:rsidR="006C6458">
        <w:rPr>
          <w:lang w:val="en-US"/>
        </w:rPr>
        <w:t>n</w:t>
      </w:r>
      <w:r w:rsidR="006C6458">
        <w:br/>
        <w:t>5) Если этот хеш совпал с полученным, то ЭЦП верна</w:t>
      </w:r>
    </w:p>
    <w:p w:rsidR="006C6458" w:rsidRPr="00611548" w:rsidRDefault="00A61BF5" w:rsidP="00A61BF5">
      <w:r w:rsidRPr="00E35E82">
        <w:rPr>
          <w:b/>
          <w:highlight w:val="yellow"/>
        </w:rPr>
        <w:t xml:space="preserve">ЭЦП на основе </w:t>
      </w:r>
      <w:r w:rsidRPr="00E35E82">
        <w:rPr>
          <w:b/>
          <w:highlight w:val="yellow"/>
          <w:lang w:val="en-US"/>
        </w:rPr>
        <w:t>DSA</w:t>
      </w:r>
      <w:r w:rsidRPr="00E35E82">
        <w:rPr>
          <w:b/>
          <w:highlight w:val="yellow"/>
        </w:rPr>
        <w:t>:</w:t>
      </w:r>
      <w:r w:rsidR="006C6458" w:rsidRPr="006C6458">
        <w:t xml:space="preserve"> </w:t>
      </w:r>
      <w:r w:rsidR="006C6458">
        <w:t xml:space="preserve">   </w:t>
      </w:r>
      <w:r w:rsidR="006C6458" w:rsidRPr="00A61BF5">
        <w:t>(</w:t>
      </w:r>
      <w:r w:rsidR="006C6458">
        <w:rPr>
          <w:lang w:val="en-US"/>
        </w:rPr>
        <w:t>Digital</w:t>
      </w:r>
      <w:r w:rsidR="006C6458" w:rsidRPr="00A61BF5">
        <w:t xml:space="preserve"> </w:t>
      </w:r>
      <w:r w:rsidR="006C6458">
        <w:rPr>
          <w:lang w:val="en-US"/>
        </w:rPr>
        <w:t>Signature</w:t>
      </w:r>
      <w:r w:rsidR="006C6458" w:rsidRPr="00A61BF5">
        <w:t xml:space="preserve"> </w:t>
      </w:r>
      <w:r w:rsidR="006C6458">
        <w:rPr>
          <w:lang w:val="en-US"/>
        </w:rPr>
        <w:t>Algorithm</w:t>
      </w:r>
      <w:r w:rsidR="006C6458" w:rsidRPr="00A61BF5">
        <w:t>)</w:t>
      </w:r>
      <w:r w:rsidR="006C6458">
        <w:rPr>
          <w:b/>
        </w:rPr>
        <w:br/>
      </w:r>
      <w:r>
        <w:rPr>
          <w:lang w:val="en-US"/>
        </w:rPr>
        <w:t>DSA</w:t>
      </w:r>
      <w:r w:rsidRPr="00A61BF5">
        <w:t xml:space="preserve">– </w:t>
      </w:r>
      <w:r>
        <w:t>алг</w:t>
      </w:r>
      <w:r w:rsidRPr="00A61BF5">
        <w:t xml:space="preserve">. </w:t>
      </w:r>
      <w:r>
        <w:t>цифр</w:t>
      </w:r>
      <w:r w:rsidRPr="00A61BF5">
        <w:t xml:space="preserve">. </w:t>
      </w:r>
      <w:r>
        <w:t>подписи</w:t>
      </w:r>
      <w:r w:rsidRPr="00A61BF5">
        <w:br/>
      </w:r>
      <w:r w:rsidR="006C6458">
        <w:t>1) Выбрать случ. х</w:t>
      </w:r>
      <w:r w:rsidR="006C6458" w:rsidRPr="006C6458">
        <w:t xml:space="preserve"> </w:t>
      </w:r>
      <w:r w:rsidR="006C6458">
        <w:t xml:space="preserve">(закр ключ). </w:t>
      </w:r>
      <w:r w:rsidR="006C6458">
        <w:rPr>
          <w:lang w:val="en-US"/>
        </w:rPr>
        <w:t>y</w:t>
      </w:r>
      <w:r w:rsidR="006C6458" w:rsidRPr="006C6458">
        <w:t>=</w:t>
      </w:r>
      <w:r w:rsidR="006C6458">
        <w:rPr>
          <w:lang w:val="en-US"/>
        </w:rPr>
        <w:t>g</w:t>
      </w:r>
      <w:r w:rsidR="006C6458">
        <w:rPr>
          <w:vertAlign w:val="superscript"/>
          <w:lang w:val="en-US"/>
        </w:rPr>
        <w:t>X</w:t>
      </w:r>
      <w:r w:rsidR="006C6458" w:rsidRPr="006C6458">
        <w:t xml:space="preserve"> </w:t>
      </w:r>
      <w:r w:rsidR="006C6458">
        <w:rPr>
          <w:lang w:val="en-US"/>
        </w:rPr>
        <w:t>mod</w:t>
      </w:r>
      <w:r w:rsidR="006C6458" w:rsidRPr="006C6458">
        <w:t xml:space="preserve"> </w:t>
      </w:r>
      <w:r w:rsidR="006C6458">
        <w:rPr>
          <w:lang w:val="en-US"/>
        </w:rPr>
        <w:t>p</w:t>
      </w:r>
      <w:r w:rsidR="006C6458">
        <w:t xml:space="preserve"> (откр ключ)</w:t>
      </w:r>
      <w:r w:rsidR="006C6458" w:rsidRPr="006C6458">
        <w:t xml:space="preserve">. </w:t>
      </w:r>
      <w:r w:rsidR="006C6458">
        <w:t xml:space="preserve">Выбрать </w:t>
      </w:r>
      <w:r w:rsidR="006C6458">
        <w:rPr>
          <w:lang w:val="en-US"/>
        </w:rPr>
        <w:t>q</w:t>
      </w:r>
      <w:r w:rsidR="006C6458" w:rsidRPr="006C6458">
        <w:t>&gt;</w:t>
      </w:r>
      <w:r w:rsidR="006C6458">
        <w:rPr>
          <w:lang w:val="en-US"/>
        </w:rPr>
        <w:t>x</w:t>
      </w:r>
      <w:r w:rsidR="006C6458" w:rsidRPr="006C6458">
        <w:t xml:space="preserve"> </w:t>
      </w:r>
      <w:r w:rsidR="006C6458">
        <w:t>–</w:t>
      </w:r>
      <w:r w:rsidR="006C6458" w:rsidRPr="006C6458">
        <w:t xml:space="preserve"> </w:t>
      </w:r>
      <w:r w:rsidR="006C6458">
        <w:t xml:space="preserve">простой множитель </w:t>
      </w:r>
      <w:r w:rsidR="006C6458" w:rsidRPr="006C6458">
        <w:t>(</w:t>
      </w:r>
      <w:r w:rsidR="006C6458">
        <w:rPr>
          <w:lang w:val="en-US"/>
        </w:rPr>
        <w:t>p</w:t>
      </w:r>
      <w:r w:rsidR="006C6458" w:rsidRPr="006C6458">
        <w:t>-1)</w:t>
      </w:r>
      <w:r w:rsidR="006C6458" w:rsidRPr="006C6458">
        <w:br/>
      </w:r>
      <w:r w:rsidR="006C6458" w:rsidRPr="00A61BF5">
        <w:t xml:space="preserve">* </w:t>
      </w:r>
      <w:r w:rsidR="006C6458">
        <w:rPr>
          <w:lang w:val="en-US"/>
        </w:rPr>
        <w:t>g</w:t>
      </w:r>
      <w:r w:rsidR="006C6458" w:rsidRPr="00A61BF5">
        <w:t xml:space="preserve"> = </w:t>
      </w:r>
      <w:r w:rsidR="006C6458">
        <w:rPr>
          <w:lang w:val="en-US"/>
        </w:rPr>
        <w:t>v</w:t>
      </w:r>
      <w:r w:rsidR="006C6458" w:rsidRPr="00A61BF5">
        <w:rPr>
          <w:sz w:val="28"/>
          <w:vertAlign w:val="superscript"/>
        </w:rPr>
        <w:t>(</w:t>
      </w:r>
      <w:r w:rsidR="006C6458" w:rsidRPr="00F72B13">
        <w:rPr>
          <w:sz w:val="28"/>
          <w:vertAlign w:val="superscript"/>
          <w:lang w:val="en-US"/>
        </w:rPr>
        <w:t>p</w:t>
      </w:r>
      <w:r w:rsidR="006C6458" w:rsidRPr="00A61BF5">
        <w:rPr>
          <w:sz w:val="28"/>
          <w:vertAlign w:val="superscript"/>
        </w:rPr>
        <w:t>-1)/</w:t>
      </w:r>
      <w:r w:rsidR="006C6458" w:rsidRPr="00F72B13">
        <w:rPr>
          <w:sz w:val="28"/>
          <w:vertAlign w:val="superscript"/>
          <w:lang w:val="en-US"/>
        </w:rPr>
        <w:t>g</w:t>
      </w:r>
      <w:r w:rsidR="006C6458" w:rsidRPr="00A61BF5">
        <w:rPr>
          <w:sz w:val="28"/>
        </w:rPr>
        <w:t xml:space="preserve"> </w:t>
      </w:r>
      <w:r w:rsidR="006C6458">
        <w:rPr>
          <w:lang w:val="en-US"/>
        </w:rPr>
        <w:t>mod</w:t>
      </w:r>
      <w:r w:rsidR="006C6458" w:rsidRPr="00A61BF5">
        <w:t xml:space="preserve"> </w:t>
      </w:r>
      <w:r w:rsidR="006C6458">
        <w:rPr>
          <w:lang w:val="en-US"/>
        </w:rPr>
        <w:t>p</w:t>
      </w:r>
      <w:r w:rsidR="006C6458" w:rsidRPr="00A61BF5">
        <w:t xml:space="preserve"> &gt; 1,   </w:t>
      </w:r>
      <w:r w:rsidR="006C6458">
        <w:rPr>
          <w:lang w:val="en-US"/>
        </w:rPr>
        <w:t>v</w:t>
      </w:r>
      <w:r w:rsidR="006C6458" w:rsidRPr="00A61BF5">
        <w:t xml:space="preserve"> – </w:t>
      </w:r>
      <w:r w:rsidR="006C6458">
        <w:t>любое</w:t>
      </w:r>
      <w:r w:rsidR="006C6458" w:rsidRPr="00A61BF5">
        <w:t xml:space="preserve"> </w:t>
      </w:r>
      <w:r w:rsidR="006C6458">
        <w:t>число</w:t>
      </w:r>
      <w:r w:rsidR="006C6458" w:rsidRPr="00A61BF5">
        <w:t xml:space="preserve">  (1, </w:t>
      </w:r>
      <w:r w:rsidR="006C6458">
        <w:rPr>
          <w:lang w:val="en-US"/>
        </w:rPr>
        <w:t>p</w:t>
      </w:r>
      <w:r w:rsidR="006C6458" w:rsidRPr="00A61BF5">
        <w:t>-1]</w:t>
      </w:r>
      <w:r w:rsidR="006C6458">
        <w:br/>
        <w:t xml:space="preserve">2) Формирование подписи: выбрать случайное </w:t>
      </w:r>
      <w:r w:rsidR="006C6458">
        <w:rPr>
          <w:lang w:val="en-US"/>
        </w:rPr>
        <w:t>k</w:t>
      </w:r>
      <w:r w:rsidR="006C6458" w:rsidRPr="006C6458">
        <w:t>&lt;</w:t>
      </w:r>
      <w:r w:rsidR="006C6458">
        <w:rPr>
          <w:lang w:val="en-US"/>
        </w:rPr>
        <w:t>q</w:t>
      </w:r>
      <w:r w:rsidR="006C6458" w:rsidRPr="006C6458">
        <w:t xml:space="preserve">, </w:t>
      </w:r>
      <w:r w:rsidR="006C6458">
        <w:t xml:space="preserve">вычислить </w:t>
      </w:r>
      <w:r w:rsidR="006C6458">
        <w:rPr>
          <w:lang w:val="en-US"/>
        </w:rPr>
        <w:t>r</w:t>
      </w:r>
      <w:r w:rsidR="006C6458" w:rsidRPr="006C6458">
        <w:t xml:space="preserve"> = (</w:t>
      </w:r>
      <w:r w:rsidR="006C6458">
        <w:rPr>
          <w:lang w:val="en-US"/>
        </w:rPr>
        <w:t>g</w:t>
      </w:r>
      <w:r w:rsidR="006C6458">
        <w:rPr>
          <w:vertAlign w:val="superscript"/>
          <w:lang w:val="en-US"/>
        </w:rPr>
        <w:t>K</w:t>
      </w:r>
      <w:r w:rsidR="006C6458" w:rsidRPr="006C6458">
        <w:t xml:space="preserve"> </w:t>
      </w:r>
      <w:r w:rsidR="006C6458">
        <w:rPr>
          <w:lang w:val="en-US"/>
        </w:rPr>
        <w:t>mod</w:t>
      </w:r>
      <w:r w:rsidR="006C6458" w:rsidRPr="006C6458">
        <w:t xml:space="preserve"> </w:t>
      </w:r>
      <w:r w:rsidR="006C6458">
        <w:rPr>
          <w:lang w:val="en-US"/>
        </w:rPr>
        <w:t>p</w:t>
      </w:r>
      <w:r w:rsidR="006C6458" w:rsidRPr="006C6458">
        <w:t xml:space="preserve">) </w:t>
      </w:r>
      <w:r w:rsidR="006C6458">
        <w:rPr>
          <w:lang w:val="en-US"/>
        </w:rPr>
        <w:t>mod</w:t>
      </w:r>
      <w:r w:rsidR="006C6458" w:rsidRPr="006C6458">
        <w:t xml:space="preserve"> </w:t>
      </w:r>
      <w:r w:rsidR="006C6458">
        <w:rPr>
          <w:lang w:val="en-US"/>
        </w:rPr>
        <w:t>q</w:t>
      </w:r>
      <w:r w:rsidR="006C6458" w:rsidRPr="006C6458">
        <w:t>,</w:t>
      </w:r>
      <w:r w:rsidR="006C6458" w:rsidRPr="006C6458">
        <w:br/>
      </w:r>
      <w:r w:rsidR="006C6458">
        <w:rPr>
          <w:lang w:val="en-US"/>
        </w:rPr>
        <w:lastRenderedPageBreak/>
        <w:t>s</w:t>
      </w:r>
      <w:r w:rsidR="006C6458" w:rsidRPr="006C6458">
        <w:t>=((</w:t>
      </w:r>
      <w:r w:rsidR="006C6458">
        <w:rPr>
          <w:lang w:val="en-US"/>
        </w:rPr>
        <w:t>h</w:t>
      </w:r>
      <w:r w:rsidR="006C6458" w:rsidRPr="006C6458">
        <w:t>+</w:t>
      </w:r>
      <w:r w:rsidR="006C6458">
        <w:rPr>
          <w:lang w:val="en-US"/>
        </w:rPr>
        <w:t>xr</w:t>
      </w:r>
      <w:r w:rsidR="006C6458" w:rsidRPr="006C6458">
        <w:t>)/</w:t>
      </w:r>
      <w:r w:rsidR="006C6458">
        <w:rPr>
          <w:lang w:val="en-US"/>
        </w:rPr>
        <w:t>k</w:t>
      </w:r>
      <w:r w:rsidR="006C6458" w:rsidRPr="006C6458">
        <w:t xml:space="preserve">) </w:t>
      </w:r>
      <w:r w:rsidR="006C6458">
        <w:rPr>
          <w:lang w:val="en-US"/>
        </w:rPr>
        <w:t>mod</w:t>
      </w:r>
      <w:r w:rsidR="006C6458" w:rsidRPr="006C6458">
        <w:t xml:space="preserve"> </w:t>
      </w:r>
      <w:r w:rsidR="006C6458">
        <w:rPr>
          <w:lang w:val="en-US"/>
        </w:rPr>
        <w:t>q</w:t>
      </w:r>
      <w:r w:rsidR="006C6458" w:rsidRPr="006C6458">
        <w:br/>
        <w:t xml:space="preserve">3) </w:t>
      </w:r>
      <w:r w:rsidR="006C6458">
        <w:t>Откр. параметры (</w:t>
      </w:r>
      <w:r w:rsidR="006C6458">
        <w:rPr>
          <w:lang w:val="en-US"/>
        </w:rPr>
        <w:t>p</w:t>
      </w:r>
      <w:r w:rsidR="006C6458" w:rsidRPr="006C6458">
        <w:t>,</w:t>
      </w:r>
      <w:r w:rsidR="006C6458">
        <w:rPr>
          <w:lang w:val="en-US"/>
        </w:rPr>
        <w:t>q</w:t>
      </w:r>
      <w:r w:rsidR="006C6458" w:rsidRPr="006C6458">
        <w:t>,</w:t>
      </w:r>
      <w:r w:rsidR="006C6458">
        <w:rPr>
          <w:lang w:val="en-US"/>
        </w:rPr>
        <w:t>v</w:t>
      </w:r>
      <w:r w:rsidR="006C6458" w:rsidRPr="006C6458">
        <w:t xml:space="preserve">), </w:t>
      </w:r>
      <w:r w:rsidR="006C6458">
        <w:t xml:space="preserve">откр ключ </w:t>
      </w:r>
      <w:r w:rsidR="006C6458">
        <w:rPr>
          <w:lang w:val="en-US"/>
        </w:rPr>
        <w:t>y</w:t>
      </w:r>
      <w:r w:rsidR="006C6458" w:rsidRPr="006C6458">
        <w:t xml:space="preserve">, </w:t>
      </w:r>
      <w:r w:rsidR="006C6458">
        <w:t>письмо с ЭЦП (</w:t>
      </w:r>
      <w:r w:rsidR="006C6458">
        <w:rPr>
          <w:lang w:val="en-US"/>
        </w:rPr>
        <w:t>m</w:t>
      </w:r>
      <w:r w:rsidR="006C6458" w:rsidRPr="006C6458">
        <w:t>,</w:t>
      </w:r>
      <w:r w:rsidR="006C6458">
        <w:rPr>
          <w:lang w:val="en-US"/>
        </w:rPr>
        <w:t>r</w:t>
      </w:r>
      <w:r w:rsidR="006C6458" w:rsidRPr="006C6458">
        <w:t>,</w:t>
      </w:r>
      <w:r w:rsidR="006C6458">
        <w:rPr>
          <w:lang w:val="en-US"/>
        </w:rPr>
        <w:t>s</w:t>
      </w:r>
      <w:r w:rsidR="006C6458" w:rsidRPr="006C6458">
        <w:t xml:space="preserve">) </w:t>
      </w:r>
      <w:r w:rsidR="006C6458">
        <w:t>отпр. получателю</w:t>
      </w:r>
      <w:r w:rsidR="006C6458">
        <w:br/>
      </w:r>
      <w:r w:rsidR="006C6458" w:rsidRPr="00611548">
        <w:t xml:space="preserve">4) </w:t>
      </w:r>
      <w:r w:rsidR="006C6458">
        <w:t>тот</w:t>
      </w:r>
      <w:r w:rsidR="006C6458" w:rsidRPr="00611548">
        <w:t xml:space="preserve"> </w:t>
      </w:r>
      <w:r w:rsidR="006C6458">
        <w:t>вычисл</w:t>
      </w:r>
      <w:r w:rsidR="006C6458" w:rsidRPr="00611548">
        <w:t xml:space="preserve">: </w:t>
      </w:r>
      <w:r w:rsidR="006C6458">
        <w:rPr>
          <w:lang w:val="en-US"/>
        </w:rPr>
        <w:t>w</w:t>
      </w:r>
      <w:r w:rsidR="006C6458" w:rsidRPr="00611548">
        <w:t>=</w:t>
      </w:r>
      <w:r w:rsidR="006C6458">
        <w:rPr>
          <w:lang w:val="en-US"/>
        </w:rPr>
        <w:t>s</w:t>
      </w:r>
      <w:r w:rsidR="006C6458" w:rsidRPr="00611548">
        <w:rPr>
          <w:vertAlign w:val="superscript"/>
        </w:rPr>
        <w:t>-1</w:t>
      </w:r>
      <w:r w:rsidR="006C6458">
        <w:rPr>
          <w:lang w:val="en-US"/>
        </w:rPr>
        <w:t>mod</w:t>
      </w:r>
      <w:r w:rsidR="006C6458" w:rsidRPr="00611548">
        <w:t xml:space="preserve"> </w:t>
      </w:r>
      <w:r w:rsidR="006C6458">
        <w:rPr>
          <w:lang w:val="en-US"/>
        </w:rPr>
        <w:t>q</w:t>
      </w:r>
      <w:r w:rsidR="006C6458" w:rsidRPr="00611548">
        <w:t xml:space="preserve">, </w:t>
      </w:r>
      <w:r w:rsidR="006C6458">
        <w:rPr>
          <w:lang w:val="en-US"/>
        </w:rPr>
        <w:t>u</w:t>
      </w:r>
      <w:r w:rsidR="006C6458" w:rsidRPr="00611548">
        <w:rPr>
          <w:vertAlign w:val="subscript"/>
        </w:rPr>
        <w:t>1</w:t>
      </w:r>
      <w:r w:rsidR="006C6458" w:rsidRPr="00611548">
        <w:t xml:space="preserve"> = (</w:t>
      </w:r>
      <w:r w:rsidR="006C6458">
        <w:rPr>
          <w:lang w:val="en-US"/>
        </w:rPr>
        <w:t>H</w:t>
      </w:r>
      <w:r w:rsidR="006C6458" w:rsidRPr="00611548">
        <w:t>(</w:t>
      </w:r>
      <w:r w:rsidR="006C6458">
        <w:rPr>
          <w:lang w:val="en-US"/>
        </w:rPr>
        <w:t>m</w:t>
      </w:r>
      <w:r w:rsidR="006C6458" w:rsidRPr="00611548">
        <w:t>)*</w:t>
      </w:r>
      <w:r w:rsidR="006C6458">
        <w:rPr>
          <w:lang w:val="en-US"/>
        </w:rPr>
        <w:t>w</w:t>
      </w:r>
      <w:r w:rsidR="006C6458" w:rsidRPr="00611548">
        <w:t>)</w:t>
      </w:r>
      <w:r w:rsidR="006C6458">
        <w:rPr>
          <w:lang w:val="en-US"/>
        </w:rPr>
        <w:t>mod</w:t>
      </w:r>
      <w:r w:rsidR="006C6458" w:rsidRPr="00611548">
        <w:t xml:space="preserve"> </w:t>
      </w:r>
      <w:r w:rsidR="006C6458">
        <w:rPr>
          <w:lang w:val="en-US"/>
        </w:rPr>
        <w:t>q</w:t>
      </w:r>
      <w:r w:rsidR="006C6458" w:rsidRPr="00611548">
        <w:t xml:space="preserve">, </w:t>
      </w:r>
      <w:r w:rsidR="006C6458">
        <w:rPr>
          <w:lang w:val="en-US"/>
        </w:rPr>
        <w:t>u</w:t>
      </w:r>
      <w:r w:rsidR="006C6458" w:rsidRPr="00611548">
        <w:rPr>
          <w:vertAlign w:val="subscript"/>
        </w:rPr>
        <w:t>2</w:t>
      </w:r>
      <w:r w:rsidR="006C6458" w:rsidRPr="00611548">
        <w:t xml:space="preserve"> = (</w:t>
      </w:r>
      <w:r w:rsidR="006C6458">
        <w:rPr>
          <w:lang w:val="en-US"/>
        </w:rPr>
        <w:t>rw</w:t>
      </w:r>
      <w:r w:rsidR="006C6458" w:rsidRPr="00611548">
        <w:t>)</w:t>
      </w:r>
      <w:r w:rsidR="006C6458">
        <w:rPr>
          <w:lang w:val="en-US"/>
        </w:rPr>
        <w:t>mod</w:t>
      </w:r>
      <w:r w:rsidR="006C6458" w:rsidRPr="00611548">
        <w:t xml:space="preserve"> </w:t>
      </w:r>
      <w:r w:rsidR="006C6458">
        <w:rPr>
          <w:lang w:val="en-US"/>
        </w:rPr>
        <w:t>q</w:t>
      </w:r>
      <w:r w:rsidR="006C6458" w:rsidRPr="00611548">
        <w:t xml:space="preserve">,  </w:t>
      </w:r>
      <w:r w:rsidR="006C6458">
        <w:rPr>
          <w:lang w:val="en-US"/>
        </w:rPr>
        <w:t>a</w:t>
      </w:r>
      <w:r w:rsidR="006C6458" w:rsidRPr="00611548">
        <w:t>=((</w:t>
      </w:r>
      <w:r w:rsidR="00611548">
        <w:rPr>
          <w:lang w:val="en-US"/>
        </w:rPr>
        <w:t>g</w:t>
      </w:r>
      <w:r w:rsidR="00611548">
        <w:rPr>
          <w:vertAlign w:val="superscript"/>
          <w:lang w:val="en-US"/>
        </w:rPr>
        <w:t>u</w:t>
      </w:r>
      <w:r w:rsidR="00611548" w:rsidRPr="00611548">
        <w:rPr>
          <w:vertAlign w:val="superscript"/>
        </w:rPr>
        <w:t>1</w:t>
      </w:r>
      <w:r w:rsidR="00611548" w:rsidRPr="00611548">
        <w:t xml:space="preserve"> *</w:t>
      </w:r>
      <w:r w:rsidR="00611548">
        <w:rPr>
          <w:lang w:val="en-US"/>
        </w:rPr>
        <w:t>q</w:t>
      </w:r>
      <w:r w:rsidR="00611548">
        <w:rPr>
          <w:vertAlign w:val="superscript"/>
          <w:lang w:val="en-US"/>
        </w:rPr>
        <w:t>u</w:t>
      </w:r>
      <w:r w:rsidR="00611548" w:rsidRPr="00611548">
        <w:rPr>
          <w:vertAlign w:val="superscript"/>
        </w:rPr>
        <w:t>2</w:t>
      </w:r>
      <w:r w:rsidR="00611548" w:rsidRPr="00611548">
        <w:t>)</w:t>
      </w:r>
      <w:r w:rsidR="00611548">
        <w:rPr>
          <w:lang w:val="en-US"/>
        </w:rPr>
        <w:t>mod</w:t>
      </w:r>
      <w:r w:rsidR="00611548" w:rsidRPr="00611548">
        <w:t xml:space="preserve"> </w:t>
      </w:r>
      <w:r w:rsidR="00611548">
        <w:rPr>
          <w:lang w:val="en-US"/>
        </w:rPr>
        <w:t>p</w:t>
      </w:r>
      <w:r w:rsidR="00611548" w:rsidRPr="00611548">
        <w:t>)</w:t>
      </w:r>
      <w:r w:rsidR="00611548">
        <w:rPr>
          <w:lang w:val="en-US"/>
        </w:rPr>
        <w:t>mod</w:t>
      </w:r>
      <w:r w:rsidR="00611548" w:rsidRPr="00611548">
        <w:t xml:space="preserve"> </w:t>
      </w:r>
      <w:r w:rsidR="00611548">
        <w:rPr>
          <w:lang w:val="en-US"/>
        </w:rPr>
        <w:t>q</w:t>
      </w:r>
      <w:r w:rsidR="00611548" w:rsidRPr="00611548">
        <w:br/>
        <w:t xml:space="preserve">5) </w:t>
      </w:r>
      <w:r w:rsidR="00611548">
        <w:t>Если</w:t>
      </w:r>
      <w:r w:rsidR="00611548" w:rsidRPr="00611548">
        <w:t xml:space="preserve"> </w:t>
      </w:r>
      <w:r w:rsidR="00611548">
        <w:rPr>
          <w:lang w:val="en-US"/>
        </w:rPr>
        <w:t>a</w:t>
      </w:r>
      <w:r w:rsidR="00611548" w:rsidRPr="00611548">
        <w:t>=</w:t>
      </w:r>
      <w:r w:rsidR="00611548">
        <w:rPr>
          <w:lang w:val="en-US"/>
        </w:rPr>
        <w:t>r</w:t>
      </w:r>
      <w:r w:rsidR="00611548" w:rsidRPr="00611548">
        <w:t xml:space="preserve">, </w:t>
      </w:r>
      <w:r w:rsidR="00611548">
        <w:t>то ЭЦП верна</w:t>
      </w:r>
    </w:p>
    <w:p w:rsidR="00A61BF5" w:rsidRPr="00611548" w:rsidRDefault="00A61BF5" w:rsidP="00A61BF5">
      <w:pPr>
        <w:rPr>
          <w:b/>
        </w:rPr>
      </w:pPr>
      <w:r w:rsidRPr="00E35E82">
        <w:rPr>
          <w:b/>
          <w:highlight w:val="yellow"/>
        </w:rPr>
        <w:t>ЭЦП Эль Гамаля:</w:t>
      </w:r>
      <w:r w:rsidR="00611548">
        <w:rPr>
          <w:b/>
        </w:rPr>
        <w:br/>
      </w:r>
      <w:r w:rsidRPr="00E57C2B">
        <w:rPr>
          <w:b/>
          <w:color w:val="7030A0"/>
        </w:rPr>
        <w:t>Генерация ключ. инфы</w:t>
      </w:r>
      <w:r w:rsidRPr="00A54285">
        <w:rPr>
          <w:b/>
          <w:color w:val="7030A0"/>
        </w:rPr>
        <w:t xml:space="preserve"> (</w:t>
      </w:r>
      <w:r>
        <w:rPr>
          <w:b/>
          <w:color w:val="7030A0"/>
          <w:lang w:val="en-US"/>
        </w:rPr>
        <w:t>p</w:t>
      </w:r>
      <w:r w:rsidRPr="00A54285">
        <w:rPr>
          <w:b/>
          <w:color w:val="7030A0"/>
        </w:rPr>
        <w:t>,</w:t>
      </w:r>
      <w:r>
        <w:rPr>
          <w:b/>
          <w:color w:val="7030A0"/>
          <w:lang w:val="en-US"/>
        </w:rPr>
        <w:t>g</w:t>
      </w:r>
      <w:r w:rsidRPr="00A54285">
        <w:rPr>
          <w:b/>
          <w:color w:val="7030A0"/>
        </w:rPr>
        <w:t>,</w:t>
      </w:r>
      <w:r>
        <w:rPr>
          <w:b/>
          <w:color w:val="7030A0"/>
          <w:lang w:val="en-US"/>
        </w:rPr>
        <w:t>x</w:t>
      </w:r>
      <w:r>
        <w:rPr>
          <w:b/>
          <w:color w:val="7030A0"/>
        </w:rPr>
        <w:t>*</w:t>
      </w:r>
      <w:r w:rsidRPr="00A54285">
        <w:rPr>
          <w:b/>
          <w:color w:val="7030A0"/>
        </w:rPr>
        <w:t>,</w:t>
      </w:r>
      <w:r>
        <w:rPr>
          <w:b/>
          <w:color w:val="7030A0"/>
          <w:lang w:val="en-US"/>
        </w:rPr>
        <w:t>y</w:t>
      </w:r>
      <w:r w:rsidRPr="00A54285">
        <w:rPr>
          <w:b/>
          <w:color w:val="7030A0"/>
        </w:rPr>
        <w:t>)</w:t>
      </w:r>
      <w:r w:rsidRPr="00E57C2B">
        <w:rPr>
          <w:b/>
          <w:color w:val="7030A0"/>
        </w:rPr>
        <w:t>:</w:t>
      </w:r>
      <w:r w:rsidRPr="00E57C2B">
        <w:rPr>
          <w:b/>
        </w:rPr>
        <w:br/>
      </w:r>
      <w:r>
        <w:t xml:space="preserve">* выбир простое </w:t>
      </w:r>
      <w:r w:rsidRPr="00A54285">
        <w:rPr>
          <w:color w:val="00B050"/>
          <w:lang w:val="en-US"/>
        </w:rPr>
        <w:t>p</w:t>
      </w:r>
      <w:r w:rsidRPr="00A54285">
        <w:br/>
        <w:t xml:space="preserve">* </w:t>
      </w:r>
      <w:r>
        <w:t xml:space="preserve">выбир </w:t>
      </w:r>
      <w:r w:rsidRPr="00A54285">
        <w:rPr>
          <w:color w:val="00B050"/>
          <w:lang w:val="en-US"/>
        </w:rPr>
        <w:t>g</w:t>
      </w:r>
      <w:r w:rsidRPr="00A54285">
        <w:t>&lt;</w:t>
      </w:r>
      <w:r>
        <w:rPr>
          <w:lang w:val="en-US"/>
        </w:rPr>
        <w:t>p</w:t>
      </w:r>
      <w:r w:rsidRPr="00A54285">
        <w:t xml:space="preserve"> </w:t>
      </w:r>
      <w:r>
        <w:t>–</w:t>
      </w:r>
      <w:r w:rsidRPr="00A54285">
        <w:t xml:space="preserve"> </w:t>
      </w:r>
      <w:r>
        <w:t xml:space="preserve">первообразный корень числа </w:t>
      </w:r>
      <w:r>
        <w:rPr>
          <w:lang w:val="en-US"/>
        </w:rPr>
        <w:t>p</w:t>
      </w:r>
      <w:r w:rsidRPr="00A54285">
        <w:br/>
        <w:t xml:space="preserve">* </w:t>
      </w:r>
      <w:r>
        <w:t xml:space="preserve">выбир </w:t>
      </w:r>
      <w:r w:rsidRPr="00A54285">
        <w:rPr>
          <w:color w:val="00B050"/>
        </w:rPr>
        <w:t>х</w:t>
      </w:r>
      <w:r w:rsidRPr="00A54285">
        <w:t>&lt;</w:t>
      </w:r>
      <w:r>
        <w:rPr>
          <w:lang w:val="en-US"/>
        </w:rPr>
        <w:t>p</w:t>
      </w:r>
      <w:r w:rsidRPr="00A54285">
        <w:br/>
        <w:t xml:space="preserve">* </w:t>
      </w:r>
      <w:r>
        <w:t xml:space="preserve">вычисл. </w:t>
      </w:r>
      <w:r w:rsidRPr="00A54285">
        <w:rPr>
          <w:color w:val="00B050"/>
          <w:lang w:val="en-US"/>
        </w:rPr>
        <w:t>y</w:t>
      </w:r>
      <w:r>
        <w:rPr>
          <w:color w:val="00B050"/>
        </w:rPr>
        <w:t xml:space="preserve">, </w:t>
      </w:r>
      <w:r w:rsidRPr="00A54285">
        <w:rPr>
          <w:color w:val="FF0000"/>
          <w:lang w:val="en-US"/>
        </w:rPr>
        <w:t>y</w:t>
      </w:r>
      <w:r w:rsidRPr="00A54285">
        <w:rPr>
          <w:color w:val="FF0000"/>
        </w:rPr>
        <w:t xml:space="preserve"> = </w:t>
      </w:r>
      <w:r w:rsidRPr="00A54285">
        <w:rPr>
          <w:color w:val="FF0000"/>
          <w:lang w:val="en-US"/>
        </w:rPr>
        <w:t>g</w:t>
      </w:r>
      <w:r w:rsidRPr="00A54285">
        <w:rPr>
          <w:color w:val="FF0000"/>
          <w:vertAlign w:val="superscript"/>
          <w:lang w:val="en-US"/>
        </w:rPr>
        <w:t>X</w:t>
      </w:r>
      <w:r w:rsidRPr="00A54285">
        <w:rPr>
          <w:color w:val="FF0000"/>
          <w:lang w:val="en-US"/>
        </w:rPr>
        <w:t>mod</w:t>
      </w:r>
      <w:r w:rsidRPr="00A54285">
        <w:rPr>
          <w:color w:val="FF0000"/>
        </w:rPr>
        <w:t xml:space="preserve"> </w:t>
      </w:r>
      <w:r w:rsidRPr="00A54285">
        <w:rPr>
          <w:color w:val="FF0000"/>
          <w:lang w:val="en-US"/>
        </w:rPr>
        <w:t>p</w:t>
      </w:r>
    </w:p>
    <w:p w:rsidR="00A61BF5" w:rsidRPr="00A33CEE" w:rsidRDefault="00A61BF5" w:rsidP="00A61BF5">
      <w:r w:rsidRPr="00205244">
        <w:rPr>
          <w:b/>
          <w:color w:val="7030A0"/>
        </w:rPr>
        <w:t>Зашифр:</w:t>
      </w:r>
      <w:r w:rsidRPr="00205244">
        <w:rPr>
          <w:color w:val="7030A0"/>
        </w:rPr>
        <w:t xml:space="preserve"> </w:t>
      </w:r>
      <w:r>
        <w:t>результат – т. одна пара чисел! (не пара для к. блока)</w:t>
      </w:r>
      <w:r>
        <w:br/>
      </w:r>
      <w:r>
        <w:tab/>
        <w:t xml:space="preserve">   это сообщение – хеш подпис. дока</w:t>
      </w:r>
      <w:r>
        <w:br/>
      </w:r>
      <w:r>
        <w:tab/>
        <w:t xml:space="preserve">   * выбрать </w:t>
      </w:r>
      <w:r>
        <w:rPr>
          <w:lang w:val="en-US"/>
        </w:rPr>
        <w:t>k</w:t>
      </w:r>
      <w:r w:rsidRPr="00205244">
        <w:t xml:space="preserve"> , </w:t>
      </w:r>
      <w:r>
        <w:t xml:space="preserve">вз-простое с </w:t>
      </w:r>
      <w:r w:rsidRPr="00205244">
        <w:t>(</w:t>
      </w:r>
      <w:r>
        <w:rPr>
          <w:lang w:val="en-US"/>
        </w:rPr>
        <w:t>p</w:t>
      </w:r>
      <w:r w:rsidRPr="00205244">
        <w:t>-1)</w:t>
      </w:r>
      <w:r w:rsidRPr="00205244">
        <w:br/>
      </w:r>
      <w:r w:rsidRPr="00205244">
        <w:tab/>
        <w:t xml:space="preserve">   </w:t>
      </w:r>
      <w:r>
        <w:rPr>
          <w:lang w:val="en-US"/>
        </w:rPr>
        <w:t>S</w:t>
      </w:r>
      <w:r w:rsidRPr="00205244">
        <w:t xml:space="preserve"> = {</w:t>
      </w:r>
      <w:r>
        <w:rPr>
          <w:lang w:val="en-US"/>
        </w:rPr>
        <w:t>a</w:t>
      </w:r>
      <w:r w:rsidRPr="00205244">
        <w:t xml:space="preserve">, </w:t>
      </w:r>
      <w:r>
        <w:rPr>
          <w:lang w:val="en-US"/>
        </w:rPr>
        <w:t>b</w:t>
      </w:r>
      <w:r w:rsidRPr="00205244">
        <w:t>}</w:t>
      </w:r>
      <w:r w:rsidRPr="00205244">
        <w:br/>
      </w:r>
      <w:r w:rsidRPr="00205244">
        <w:tab/>
        <w:t xml:space="preserve">  * </w:t>
      </w:r>
      <w:r w:rsidRPr="00205244">
        <w:rPr>
          <w:lang w:val="en-US"/>
        </w:rPr>
        <w:t>a</w:t>
      </w:r>
      <w:r w:rsidRPr="00205244">
        <w:t xml:space="preserve"> = </w:t>
      </w:r>
      <w:r w:rsidRPr="00205244">
        <w:rPr>
          <w:lang w:val="en-US"/>
        </w:rPr>
        <w:t>g</w:t>
      </w:r>
      <w:r w:rsidRPr="00205244">
        <w:rPr>
          <w:sz w:val="24"/>
          <w:vertAlign w:val="superscript"/>
          <w:lang w:val="en-US"/>
        </w:rPr>
        <w:t>k</w:t>
      </w:r>
      <w:r w:rsidRPr="00205244">
        <w:t xml:space="preserve"> </w:t>
      </w:r>
      <w:r w:rsidRPr="00205244">
        <w:rPr>
          <w:lang w:val="en-US"/>
        </w:rPr>
        <w:t>mod</w:t>
      </w:r>
      <w:r w:rsidRPr="00205244">
        <w:t xml:space="preserve"> </w:t>
      </w:r>
      <w:r w:rsidRPr="00205244">
        <w:rPr>
          <w:lang w:val="en-US"/>
        </w:rPr>
        <w:t>p</w:t>
      </w:r>
      <w:r>
        <w:br/>
      </w:r>
      <w:r>
        <w:tab/>
        <w:t xml:space="preserve">  * </w:t>
      </w:r>
      <w:r w:rsidRPr="00205244">
        <w:rPr>
          <w:lang w:val="en-US"/>
        </w:rPr>
        <w:t>b</w:t>
      </w:r>
      <w:r w:rsidRPr="00205244">
        <w:t xml:space="preserve"> = </w:t>
      </w:r>
      <w:r w:rsidRPr="00205244">
        <w:rPr>
          <w:lang w:val="en-US"/>
        </w:rPr>
        <w:t>k</w:t>
      </w:r>
      <w:r w:rsidRPr="00205244">
        <w:rPr>
          <w:sz w:val="24"/>
          <w:vertAlign w:val="superscript"/>
        </w:rPr>
        <w:t>-1</w:t>
      </w:r>
      <w:r w:rsidRPr="00205244">
        <w:rPr>
          <w:sz w:val="24"/>
        </w:rPr>
        <w:t xml:space="preserve"> </w:t>
      </w:r>
      <w:r w:rsidRPr="00205244">
        <w:t>(</w:t>
      </w:r>
      <w:r w:rsidRPr="00205244">
        <w:rPr>
          <w:lang w:val="en-US"/>
        </w:rPr>
        <w:t>H</w:t>
      </w:r>
      <w:r w:rsidRPr="00205244">
        <w:t>(</w:t>
      </w:r>
      <w:r w:rsidRPr="00205244">
        <w:rPr>
          <w:lang w:val="en-US"/>
        </w:rPr>
        <w:t>M</w:t>
      </w:r>
      <w:r w:rsidRPr="00205244">
        <w:rPr>
          <w:vertAlign w:val="subscript"/>
        </w:rPr>
        <w:t>0</w:t>
      </w:r>
      <w:r w:rsidRPr="00205244">
        <w:t xml:space="preserve">) – </w:t>
      </w:r>
      <w:r w:rsidRPr="00205244">
        <w:rPr>
          <w:lang w:val="en-US"/>
        </w:rPr>
        <w:t>xa</w:t>
      </w:r>
      <w:r w:rsidRPr="00205244">
        <w:t xml:space="preserve">) </w:t>
      </w:r>
      <w:r w:rsidRPr="00205244">
        <w:rPr>
          <w:lang w:val="en-US"/>
        </w:rPr>
        <w:t>mod</w:t>
      </w:r>
      <w:r w:rsidRPr="00205244">
        <w:t xml:space="preserve"> (</w:t>
      </w:r>
      <w:r w:rsidRPr="00205244">
        <w:rPr>
          <w:lang w:val="en-US"/>
        </w:rPr>
        <w:t>p</w:t>
      </w:r>
      <w:r w:rsidRPr="00205244">
        <w:t>-1)</w:t>
      </w:r>
      <w:r w:rsidRPr="00205244">
        <w:br/>
      </w:r>
      <w:r w:rsidRPr="00205244">
        <w:tab/>
        <w:t xml:space="preserve">   </w:t>
      </w:r>
      <w:r>
        <w:t xml:space="preserve">получателю отправляют </w:t>
      </w:r>
      <w:r>
        <w:rPr>
          <w:lang w:val="en-US"/>
        </w:rPr>
        <w:t>M</w:t>
      </w:r>
      <w:r w:rsidRPr="00205244">
        <w:t xml:space="preserve">’ = </w:t>
      </w:r>
      <w:r>
        <w:rPr>
          <w:lang w:val="en-US"/>
        </w:rPr>
        <w:t>Mo</w:t>
      </w:r>
      <w:r w:rsidRPr="00205244">
        <w:t>||</w:t>
      </w:r>
      <w:r>
        <w:rPr>
          <w:lang w:val="en-US"/>
        </w:rPr>
        <w:t>S</w:t>
      </w:r>
      <w:r w:rsidRPr="00205244">
        <w:br/>
      </w:r>
      <w:r w:rsidRPr="00205244">
        <w:rPr>
          <w:b/>
          <w:color w:val="7030A0"/>
        </w:rPr>
        <w:t xml:space="preserve">Верификация: </w:t>
      </w:r>
      <w:r>
        <w:rPr>
          <w:lang w:val="en-US"/>
        </w:rPr>
        <w:t>H</w:t>
      </w:r>
      <w:r w:rsidRPr="00205244">
        <w:t>(</w:t>
      </w:r>
      <w:r>
        <w:rPr>
          <w:lang w:val="en-US"/>
        </w:rPr>
        <w:t>M</w:t>
      </w:r>
      <w:r>
        <w:t xml:space="preserve">п) = </w:t>
      </w:r>
      <w:r>
        <w:rPr>
          <w:lang w:val="en-US"/>
        </w:rPr>
        <w:t>h</w:t>
      </w:r>
      <w:r w:rsidRPr="00205244">
        <w:t xml:space="preserve"> </w:t>
      </w:r>
      <w:r>
        <w:t>–</w:t>
      </w:r>
      <w:r w:rsidRPr="00205244">
        <w:t xml:space="preserve"> </w:t>
      </w:r>
      <w:r>
        <w:t>вычисл. хеш полученного сообщ.</w:t>
      </w:r>
      <w:r>
        <w:br/>
      </w:r>
      <w:r>
        <w:tab/>
      </w:r>
      <w:r>
        <w:tab/>
        <w:t xml:space="preserve">провер </w:t>
      </w:r>
      <w:r>
        <w:rPr>
          <w:lang w:val="en-US"/>
        </w:rPr>
        <w:t>y</w:t>
      </w:r>
      <w:r w:rsidRPr="00205244">
        <w:rPr>
          <w:sz w:val="28"/>
          <w:vertAlign w:val="superscript"/>
          <w:lang w:val="en-US"/>
        </w:rPr>
        <w:t>a</w:t>
      </w:r>
      <w:r w:rsidRPr="00A33CEE">
        <w:t xml:space="preserve"> * </w:t>
      </w:r>
      <w:r>
        <w:rPr>
          <w:lang w:val="en-US"/>
        </w:rPr>
        <w:t>a</w:t>
      </w:r>
      <w:r w:rsidRPr="00205244">
        <w:rPr>
          <w:sz w:val="28"/>
          <w:vertAlign w:val="superscript"/>
          <w:lang w:val="en-US"/>
        </w:rPr>
        <w:t>b</w:t>
      </w:r>
      <w:r w:rsidRPr="00A33CEE">
        <w:rPr>
          <w:sz w:val="28"/>
        </w:rPr>
        <w:t xml:space="preserve"> </w:t>
      </w:r>
      <w:r w:rsidRPr="00A33CEE">
        <w:t xml:space="preserve">= </w:t>
      </w:r>
      <w:r>
        <w:rPr>
          <w:lang w:val="en-US"/>
        </w:rPr>
        <w:t>g</w:t>
      </w:r>
      <w:r w:rsidRPr="00205244">
        <w:rPr>
          <w:sz w:val="28"/>
          <w:vertAlign w:val="superscript"/>
          <w:lang w:val="en-US"/>
        </w:rPr>
        <w:t>h</w:t>
      </w:r>
      <w:r w:rsidRPr="00A33CEE">
        <w:rPr>
          <w:sz w:val="28"/>
        </w:rPr>
        <w:t xml:space="preserve"> </w:t>
      </w:r>
      <w:r w:rsidRPr="00A33CEE">
        <w:t>(</w:t>
      </w:r>
      <w:r>
        <w:rPr>
          <w:lang w:val="en-US"/>
        </w:rPr>
        <w:t>mod</w:t>
      </w:r>
      <w:r w:rsidRPr="00A33CEE">
        <w:t xml:space="preserve"> </w:t>
      </w:r>
      <w:r>
        <w:rPr>
          <w:lang w:val="en-US"/>
        </w:rPr>
        <w:t>p</w:t>
      </w:r>
      <w:r w:rsidRPr="00A33CEE">
        <w:t>)</w:t>
      </w:r>
    </w:p>
    <w:p w:rsidR="00A61BF5" w:rsidRPr="00611548" w:rsidRDefault="00A61BF5" w:rsidP="00A61BF5">
      <w:pPr>
        <w:rPr>
          <w:b/>
        </w:rPr>
      </w:pPr>
      <w:r w:rsidRPr="00E35E82">
        <w:rPr>
          <w:b/>
          <w:highlight w:val="yellow"/>
        </w:rPr>
        <w:t>ЭЦП Шнорра: (РБ)</w:t>
      </w:r>
      <w:r w:rsidR="00611548">
        <w:rPr>
          <w:b/>
        </w:rPr>
        <w:br/>
      </w:r>
      <w:r>
        <w:t xml:space="preserve">как Эль-Гамаль, но число </w:t>
      </w:r>
      <w:r>
        <w:rPr>
          <w:lang w:val="en-US"/>
        </w:rPr>
        <w:t>p</w:t>
      </w:r>
      <w:r w:rsidRPr="00205244">
        <w:t xml:space="preserve">  </w:t>
      </w:r>
      <w:r>
        <w:t>м. взять поменьше</w:t>
      </w:r>
      <w:r w:rsidR="00611548">
        <w:br/>
      </w:r>
      <w:r w:rsidRPr="00205244">
        <w:rPr>
          <w:b/>
          <w:color w:val="7030A0"/>
        </w:rPr>
        <w:t>Генерация ключевой инфы: (</w:t>
      </w:r>
      <w:r w:rsidRPr="00205244">
        <w:rPr>
          <w:b/>
          <w:color w:val="7030A0"/>
          <w:lang w:val="en-US"/>
        </w:rPr>
        <w:t>p</w:t>
      </w:r>
      <w:r w:rsidRPr="00205244">
        <w:rPr>
          <w:b/>
          <w:color w:val="7030A0"/>
        </w:rPr>
        <w:t xml:space="preserve">, </w:t>
      </w:r>
      <w:r w:rsidRPr="00205244">
        <w:rPr>
          <w:b/>
          <w:color w:val="7030A0"/>
          <w:lang w:val="en-US"/>
        </w:rPr>
        <w:t>g</w:t>
      </w:r>
      <w:r w:rsidRPr="00205244">
        <w:rPr>
          <w:b/>
          <w:color w:val="7030A0"/>
        </w:rPr>
        <w:t xml:space="preserve">, </w:t>
      </w:r>
      <w:r w:rsidRPr="00205244">
        <w:rPr>
          <w:b/>
          <w:color w:val="7030A0"/>
          <w:lang w:val="en-US"/>
        </w:rPr>
        <w:t>q</w:t>
      </w:r>
      <w:r w:rsidRPr="00205244">
        <w:rPr>
          <w:b/>
          <w:color w:val="7030A0"/>
        </w:rPr>
        <w:t xml:space="preserve">, </w:t>
      </w:r>
      <w:r>
        <w:rPr>
          <w:b/>
          <w:color w:val="7030A0"/>
          <w:lang w:val="en-US"/>
        </w:rPr>
        <w:t>x</w:t>
      </w:r>
      <w:r w:rsidRPr="00205244">
        <w:rPr>
          <w:b/>
          <w:color w:val="7030A0"/>
        </w:rPr>
        <w:t>*</w:t>
      </w:r>
      <w:r>
        <w:rPr>
          <w:b/>
          <w:color w:val="7030A0"/>
        </w:rPr>
        <w:t xml:space="preserve">, </w:t>
      </w:r>
      <w:r>
        <w:rPr>
          <w:b/>
          <w:color w:val="7030A0"/>
          <w:lang w:val="en-US"/>
        </w:rPr>
        <w:t>y</w:t>
      </w:r>
      <w:r w:rsidRPr="00205244">
        <w:rPr>
          <w:b/>
          <w:color w:val="7030A0"/>
        </w:rPr>
        <w:t>)</w:t>
      </w:r>
      <w:r w:rsidRPr="00205244">
        <w:rPr>
          <w:b/>
          <w:color w:val="7030A0"/>
        </w:rPr>
        <w:br/>
      </w:r>
      <w:r>
        <w:t xml:space="preserve">* </w:t>
      </w:r>
      <w:r>
        <w:rPr>
          <w:lang w:val="en-US"/>
        </w:rPr>
        <w:t>p</w:t>
      </w:r>
      <w:r w:rsidRPr="00205244">
        <w:t xml:space="preserve"> </w:t>
      </w:r>
      <w:r>
        <w:t>–</w:t>
      </w:r>
      <w:r w:rsidRPr="00205244">
        <w:t xml:space="preserve"> </w:t>
      </w:r>
      <w:r>
        <w:t xml:space="preserve">простое число </w:t>
      </w:r>
      <w:r w:rsidRPr="00205244">
        <w:t xml:space="preserve">[512-1024 </w:t>
      </w:r>
      <w:r>
        <w:t>бит</w:t>
      </w:r>
      <w:r w:rsidRPr="00205244">
        <w:t>]</w:t>
      </w:r>
      <w:r>
        <w:br/>
        <w:t xml:space="preserve">* </w:t>
      </w:r>
      <w:r>
        <w:rPr>
          <w:lang w:val="en-US"/>
        </w:rPr>
        <w:t>q</w:t>
      </w:r>
      <w:r>
        <w:t xml:space="preserve"> –</w:t>
      </w:r>
      <w:r w:rsidRPr="00205244">
        <w:t xml:space="preserve"> </w:t>
      </w:r>
      <w:r>
        <w:t xml:space="preserve">простое число </w:t>
      </w:r>
      <w:r w:rsidRPr="00205244">
        <w:t>[160]</w:t>
      </w:r>
      <w:r w:rsidRPr="00205244">
        <w:br/>
        <w:t xml:space="preserve">* </w:t>
      </w:r>
      <w:r>
        <w:rPr>
          <w:lang w:val="en-US"/>
        </w:rPr>
        <w:t>p</w:t>
      </w:r>
      <w:r w:rsidRPr="00205244">
        <w:t xml:space="preserve">-1 </w:t>
      </w:r>
      <w:r>
        <w:t>–</w:t>
      </w:r>
      <w:r w:rsidRPr="00205244">
        <w:t xml:space="preserve"> </w:t>
      </w:r>
      <w:r>
        <w:t>делитель</w:t>
      </w:r>
      <w:r>
        <w:br/>
        <w:t xml:space="preserve">* </w:t>
      </w:r>
      <w:r>
        <w:rPr>
          <w:lang w:val="en-US"/>
        </w:rPr>
        <w:t>g</w:t>
      </w:r>
      <w:r w:rsidRPr="00205244">
        <w:t xml:space="preserve">≠1 – </w:t>
      </w:r>
      <w:r>
        <w:t xml:space="preserve">любое число – </w:t>
      </w:r>
      <w:r>
        <w:rPr>
          <w:lang w:val="en-US"/>
        </w:rPr>
        <w:t>g</w:t>
      </w:r>
      <w:r w:rsidRPr="00205244">
        <w:rPr>
          <w:sz w:val="24"/>
          <w:vertAlign w:val="superscript"/>
          <w:lang w:val="en-US"/>
        </w:rPr>
        <w:t>q</w:t>
      </w:r>
      <w:r w:rsidRPr="00205244">
        <w:rPr>
          <w:sz w:val="24"/>
        </w:rPr>
        <w:t xml:space="preserve"> </w:t>
      </w:r>
      <w:r w:rsidRPr="00205244">
        <w:t xml:space="preserve">= 1 </w:t>
      </w:r>
      <w:r>
        <w:rPr>
          <w:lang w:val="en-US"/>
        </w:rPr>
        <w:t>mod</w:t>
      </w:r>
      <w:r w:rsidRPr="00205244">
        <w:t xml:space="preserve"> </w:t>
      </w:r>
      <w:r>
        <w:rPr>
          <w:lang w:val="en-US"/>
        </w:rPr>
        <w:t>p</w:t>
      </w:r>
      <w:r w:rsidRPr="00205244">
        <w:br/>
        <w:t xml:space="preserve">* </w:t>
      </w:r>
      <w:r>
        <w:rPr>
          <w:lang w:val="en-US"/>
        </w:rPr>
        <w:t>x</w:t>
      </w:r>
      <w:r w:rsidRPr="00205244">
        <w:t xml:space="preserve"> </w:t>
      </w:r>
      <w:r>
        <w:t>–</w:t>
      </w:r>
      <w:r w:rsidRPr="00205244">
        <w:t xml:space="preserve"> </w:t>
      </w:r>
      <w:r>
        <w:t xml:space="preserve">число </w:t>
      </w:r>
      <w:r w:rsidRPr="00205244">
        <w:t>&lt;</w:t>
      </w:r>
      <w:r>
        <w:rPr>
          <w:lang w:val="en-US"/>
        </w:rPr>
        <w:t>q</w:t>
      </w:r>
      <w:r w:rsidRPr="00205244">
        <w:t xml:space="preserve"> </w:t>
      </w:r>
      <w:r>
        <w:t>(закр. ключ)</w:t>
      </w:r>
      <w:r w:rsidRPr="00A35F4E">
        <w:t xml:space="preserve"> [160+]</w:t>
      </w:r>
      <w:r>
        <w:br/>
        <w:t xml:space="preserve">* </w:t>
      </w:r>
      <w:r>
        <w:rPr>
          <w:lang w:val="en-US"/>
        </w:rPr>
        <w:t>y</w:t>
      </w:r>
      <w:r w:rsidRPr="00205244">
        <w:t xml:space="preserve"> = </w:t>
      </w:r>
      <w:r>
        <w:rPr>
          <w:lang w:val="en-US"/>
        </w:rPr>
        <w:t>g</w:t>
      </w:r>
      <w:r w:rsidRPr="00205244">
        <w:rPr>
          <w:sz w:val="24"/>
          <w:vertAlign w:val="superscript"/>
        </w:rPr>
        <w:t>–</w:t>
      </w:r>
      <w:r w:rsidRPr="00205244">
        <w:rPr>
          <w:sz w:val="24"/>
          <w:vertAlign w:val="superscript"/>
          <w:lang w:val="en-US"/>
        </w:rPr>
        <w:t>X</w:t>
      </w:r>
      <w:r w:rsidRPr="00205244">
        <w:rPr>
          <w:sz w:val="24"/>
        </w:rPr>
        <w:t xml:space="preserve"> </w:t>
      </w:r>
      <w:r>
        <w:rPr>
          <w:lang w:val="en-US"/>
        </w:rPr>
        <w:t>mod</w:t>
      </w:r>
      <w:r w:rsidRPr="00205244">
        <w:t xml:space="preserve"> </w:t>
      </w:r>
      <w:r>
        <w:rPr>
          <w:lang w:val="en-US"/>
        </w:rPr>
        <w:t>p</w:t>
      </w:r>
      <w:r w:rsidRPr="00A35F4E">
        <w:br/>
      </w:r>
      <w:r w:rsidRPr="00A35F4E">
        <w:rPr>
          <w:b/>
          <w:color w:val="7030A0"/>
        </w:rPr>
        <w:t>Подпись сообщения:</w:t>
      </w:r>
      <w:r>
        <w:br/>
        <w:t xml:space="preserve">* </w:t>
      </w:r>
      <w:r>
        <w:rPr>
          <w:lang w:val="en-US"/>
        </w:rPr>
        <w:t>k</w:t>
      </w:r>
      <w:r w:rsidRPr="00A35F4E">
        <w:t xml:space="preserve"> </w:t>
      </w:r>
      <w:r>
        <w:t>–</w:t>
      </w:r>
      <w:r w:rsidRPr="00A35F4E">
        <w:t xml:space="preserve"> </w:t>
      </w:r>
      <w:r>
        <w:t xml:space="preserve">случ. число </w:t>
      </w:r>
      <w:r w:rsidRPr="00A35F4E">
        <w:t xml:space="preserve">[1, </w:t>
      </w:r>
      <w:r>
        <w:rPr>
          <w:lang w:val="en-US"/>
        </w:rPr>
        <w:t>q</w:t>
      </w:r>
      <w:r w:rsidRPr="00A35F4E">
        <w:t>]</w:t>
      </w:r>
      <w:r w:rsidRPr="00A35F4E">
        <w:br/>
        <w:t xml:space="preserve">* </w:t>
      </w:r>
      <w:r>
        <w:rPr>
          <w:lang w:val="en-US"/>
        </w:rPr>
        <w:t>a</w:t>
      </w:r>
      <w:r w:rsidRPr="00A35F4E">
        <w:t xml:space="preserve"> = </w:t>
      </w:r>
      <w:r>
        <w:rPr>
          <w:lang w:val="en-US"/>
        </w:rPr>
        <w:t>g</w:t>
      </w:r>
      <w:r>
        <w:rPr>
          <w:vertAlign w:val="superscript"/>
          <w:lang w:val="en-US"/>
        </w:rPr>
        <w:t>k</w:t>
      </w:r>
      <w:r w:rsidRPr="00A35F4E">
        <w:t xml:space="preserve"> </w:t>
      </w:r>
      <w:r>
        <w:rPr>
          <w:lang w:val="en-US"/>
        </w:rPr>
        <w:t>mod</w:t>
      </w:r>
      <w:r w:rsidRPr="00A35F4E">
        <w:t xml:space="preserve"> </w:t>
      </w:r>
      <w:r>
        <w:rPr>
          <w:lang w:val="en-US"/>
        </w:rPr>
        <w:t>p</w:t>
      </w:r>
      <w:r w:rsidRPr="00A35F4E">
        <w:br/>
        <w:t xml:space="preserve">* </w:t>
      </w:r>
      <w:r>
        <w:rPr>
          <w:lang w:val="en-US"/>
        </w:rPr>
        <w:t>h</w:t>
      </w:r>
      <w:r w:rsidRPr="00A35F4E">
        <w:t xml:space="preserve"> = </w:t>
      </w:r>
      <w:r>
        <w:rPr>
          <w:lang w:val="en-US"/>
        </w:rPr>
        <w:t>H</w:t>
      </w:r>
      <w:r w:rsidRPr="00A35F4E">
        <w:t>(</w:t>
      </w:r>
      <w:r>
        <w:rPr>
          <w:lang w:val="en-US"/>
        </w:rPr>
        <w:t>Mo</w:t>
      </w:r>
      <w:r w:rsidRPr="00A35F4E">
        <w:t xml:space="preserve"> || </w:t>
      </w:r>
      <w:r>
        <w:rPr>
          <w:lang w:val="en-US"/>
        </w:rPr>
        <w:t>a</w:t>
      </w:r>
      <w:r w:rsidRPr="00A35F4E">
        <w:t xml:space="preserve">) </w:t>
      </w:r>
      <w:r>
        <w:t>–</w:t>
      </w:r>
      <w:r w:rsidRPr="00A35F4E">
        <w:t xml:space="preserve"> </w:t>
      </w:r>
      <w:r>
        <w:t>созд. хеш-образ сообщ-я</w:t>
      </w:r>
      <w:r>
        <w:br/>
        <w:t xml:space="preserve">* </w:t>
      </w:r>
      <w:r>
        <w:rPr>
          <w:lang w:val="en-US"/>
        </w:rPr>
        <w:t>b</w:t>
      </w:r>
      <w:r w:rsidRPr="00A35F4E">
        <w:t xml:space="preserve"> = (</w:t>
      </w:r>
      <w:r>
        <w:rPr>
          <w:lang w:val="en-US"/>
        </w:rPr>
        <w:t>k</w:t>
      </w:r>
      <w:r w:rsidRPr="00A35F4E">
        <w:t xml:space="preserve"> + </w:t>
      </w:r>
      <w:r>
        <w:rPr>
          <w:lang w:val="en-US"/>
        </w:rPr>
        <w:t>xh</w:t>
      </w:r>
      <w:r w:rsidRPr="00A35F4E">
        <w:t xml:space="preserve">) </w:t>
      </w:r>
      <w:r>
        <w:rPr>
          <w:lang w:val="en-US"/>
        </w:rPr>
        <w:t>mod</w:t>
      </w:r>
      <w:r w:rsidRPr="00A35F4E">
        <w:t xml:space="preserve"> </w:t>
      </w:r>
      <w:r>
        <w:rPr>
          <w:lang w:val="en-US"/>
        </w:rPr>
        <w:t>q</w:t>
      </w:r>
      <w:r w:rsidRPr="00A35F4E">
        <w:br/>
        <w:t xml:space="preserve">* </w:t>
      </w:r>
      <w:r>
        <w:t xml:space="preserve">отпр. </w:t>
      </w:r>
      <w:r>
        <w:rPr>
          <w:lang w:val="en-US"/>
        </w:rPr>
        <w:t>M</w:t>
      </w:r>
      <w:r w:rsidRPr="00A35F4E">
        <w:t xml:space="preserve"> ’ = </w:t>
      </w:r>
      <w:r>
        <w:rPr>
          <w:lang w:val="en-US"/>
        </w:rPr>
        <w:t>Mo</w:t>
      </w:r>
      <w:r w:rsidRPr="00A35F4E">
        <w:t>||</w:t>
      </w:r>
      <w:r>
        <w:rPr>
          <w:lang w:val="en-US"/>
        </w:rPr>
        <w:t>S</w:t>
      </w:r>
      <w:r w:rsidRPr="00A35F4E">
        <w:t xml:space="preserve">,    </w:t>
      </w:r>
      <w:r>
        <w:rPr>
          <w:lang w:val="en-US"/>
        </w:rPr>
        <w:t>S</w:t>
      </w:r>
      <w:r w:rsidRPr="00A35F4E">
        <w:t>={</w:t>
      </w:r>
      <w:r>
        <w:rPr>
          <w:lang w:val="en-US"/>
        </w:rPr>
        <w:t>h</w:t>
      </w:r>
      <w:r w:rsidRPr="00A35F4E">
        <w:t>,</w:t>
      </w:r>
      <w:r>
        <w:rPr>
          <w:lang w:val="en-US"/>
        </w:rPr>
        <w:t>b</w:t>
      </w:r>
      <w:r w:rsidRPr="00A35F4E">
        <w:t>}</w:t>
      </w:r>
      <w:r>
        <w:br/>
      </w:r>
      <w:r w:rsidRPr="00A35F4E">
        <w:rPr>
          <w:b/>
          <w:color w:val="7030A0"/>
        </w:rPr>
        <w:t>Проверка подписи:</w:t>
      </w:r>
      <w:r>
        <w:br/>
      </w:r>
      <w:r w:rsidRPr="00A35F4E">
        <w:t xml:space="preserve">* </w:t>
      </w:r>
      <w:r>
        <w:rPr>
          <w:lang w:val="en-US"/>
        </w:rPr>
        <w:t>X</w:t>
      </w:r>
      <w:r w:rsidRPr="00A35F4E">
        <w:t xml:space="preserve"> = </w:t>
      </w:r>
      <w:r>
        <w:rPr>
          <w:lang w:val="en-US"/>
        </w:rPr>
        <w:t>g</w:t>
      </w:r>
      <w:r w:rsidRPr="00A35F4E">
        <w:rPr>
          <w:sz w:val="24"/>
          <w:vertAlign w:val="superscript"/>
          <w:lang w:val="en-US"/>
        </w:rPr>
        <w:t>b</w:t>
      </w:r>
      <w:r w:rsidRPr="00A35F4E">
        <w:t xml:space="preserve"> </w:t>
      </w:r>
      <w:r>
        <w:rPr>
          <w:lang w:val="en-US"/>
        </w:rPr>
        <w:t>y</w:t>
      </w:r>
      <w:r w:rsidRPr="00A35F4E">
        <w:rPr>
          <w:sz w:val="24"/>
          <w:vertAlign w:val="superscript"/>
          <w:lang w:val="en-US"/>
        </w:rPr>
        <w:t>h</w:t>
      </w:r>
      <w:r w:rsidRPr="00A35F4E">
        <w:t xml:space="preserve"> (</w:t>
      </w:r>
      <w:r>
        <w:rPr>
          <w:lang w:val="en-US"/>
        </w:rPr>
        <w:t>mod</w:t>
      </w:r>
      <w:r w:rsidRPr="00A35F4E">
        <w:t xml:space="preserve"> </w:t>
      </w:r>
      <w:r>
        <w:rPr>
          <w:lang w:val="en-US"/>
        </w:rPr>
        <w:t>p</w:t>
      </w:r>
      <w:r w:rsidRPr="00A35F4E">
        <w:t>)</w:t>
      </w:r>
      <w:r w:rsidRPr="00A35F4E">
        <w:br/>
        <w:t xml:space="preserve">* </w:t>
      </w:r>
      <w:r>
        <w:t xml:space="preserve">провер рав-во </w:t>
      </w:r>
      <w:r>
        <w:rPr>
          <w:lang w:val="en-US"/>
        </w:rPr>
        <w:t>h</w:t>
      </w:r>
      <w:r w:rsidRPr="00A35F4E">
        <w:t xml:space="preserve"> = </w:t>
      </w:r>
      <w:r>
        <w:rPr>
          <w:lang w:val="en-US"/>
        </w:rPr>
        <w:t>H</w:t>
      </w:r>
      <w:r w:rsidRPr="00A35F4E">
        <w:t>(</w:t>
      </w:r>
      <w:r>
        <w:rPr>
          <w:lang w:val="en-US"/>
        </w:rPr>
        <w:t>M</w:t>
      </w:r>
      <w:r>
        <w:t>п</w:t>
      </w:r>
      <w:r w:rsidRPr="00A35F4E">
        <w:t>||</w:t>
      </w:r>
      <w:r>
        <w:rPr>
          <w:lang w:val="en-US"/>
        </w:rPr>
        <w:t>X</w:t>
      </w:r>
      <w:r w:rsidRPr="00A35F4E">
        <w:t>)</w:t>
      </w:r>
    </w:p>
    <w:p w:rsidR="00A61BF5" w:rsidRPr="00A35F4E" w:rsidRDefault="00A61BF5" w:rsidP="00A61BF5">
      <w:pPr>
        <w:shd w:val="clear" w:color="auto" w:fill="244061" w:themeFill="accent1" w:themeFillShade="80"/>
        <w:rPr>
          <w:b/>
        </w:rPr>
      </w:pPr>
      <w:r w:rsidRPr="00A35F4E">
        <w:rPr>
          <w:b/>
        </w:rPr>
        <w:t>Вопросы для контроля:</w:t>
      </w:r>
    </w:p>
    <w:p w:rsidR="00A61BF5" w:rsidRPr="00A35F4E" w:rsidRDefault="00A61BF5" w:rsidP="00A61BF5">
      <w:pPr>
        <w:rPr>
          <w:color w:val="FF0000"/>
        </w:rPr>
      </w:pPr>
      <w:r w:rsidRPr="00A35F4E">
        <w:rPr>
          <w:color w:val="FF0000"/>
        </w:rPr>
        <w:t xml:space="preserve">1. Дать определение ЭЦП. </w:t>
      </w:r>
      <w:r>
        <w:rPr>
          <w:color w:val="FF0000"/>
        </w:rPr>
        <w:br/>
      </w:r>
      <w:r w:rsidRPr="00A35F4E">
        <w:rPr>
          <w:b/>
        </w:rPr>
        <w:t>ЭЦП</w:t>
      </w:r>
      <w:r w:rsidRPr="00A35F4E">
        <w:t xml:space="preserve"> – контрольная хар-ка сообщения, кот. вырабат. с исп. личного ключа, провер. с пом. откр. ключа, служит для контроля цел-сти и подлинности сообщения и обесп. невомзожность отказа от авторства</w:t>
      </w:r>
      <w:r w:rsidRPr="00A35F4E">
        <w:rPr>
          <w:b/>
        </w:rPr>
        <w:br/>
      </w:r>
      <w:r w:rsidRPr="00A35F4E">
        <w:rPr>
          <w:b/>
        </w:rPr>
        <w:lastRenderedPageBreak/>
        <w:t>ЭЦП</w:t>
      </w:r>
      <w:r w:rsidRPr="00A35F4E">
        <w:t xml:space="preserve"> – бинарная </w:t>
      </w:r>
      <w:r>
        <w:t>посл-сть символов, явл. реквизитом эл. дока, зависит от его содержания и предн. для подтверждения цел-сти и подлинности эл. дока</w:t>
      </w:r>
    </w:p>
    <w:p w:rsidR="00A61BF5" w:rsidRDefault="00A61BF5" w:rsidP="00A61BF5">
      <w:r w:rsidRPr="00A35F4E">
        <w:rPr>
          <w:color w:val="FF0000"/>
        </w:rPr>
        <w:t xml:space="preserve">2. Охарактеризовать основные функции ЭЦП. </w:t>
      </w:r>
      <w:r>
        <w:br/>
        <w:t>* аутент. лицо, подписавшее собщ</w:t>
      </w:r>
      <w:r>
        <w:br/>
        <w:t>* контрол. целостности</w:t>
      </w:r>
      <w:r>
        <w:br/>
        <w:t>* защищать от подделок</w:t>
      </w:r>
      <w:r>
        <w:br/>
        <w:t>* доказать авторство (если отриц)</w:t>
      </w:r>
    </w:p>
    <w:p w:rsidR="00A61BF5" w:rsidRDefault="00A61BF5" w:rsidP="00A61BF5">
      <w:r w:rsidRPr="00A35F4E">
        <w:rPr>
          <w:color w:val="FF0000"/>
        </w:rPr>
        <w:t xml:space="preserve">3. В чем заключаются сходства и различия между собственноручной и электронной подписью. </w:t>
      </w:r>
      <w:r>
        <w:br/>
        <w:t>ЭЦП – бин. послед</w:t>
      </w:r>
      <w:r>
        <w:br/>
        <w:t>рукой – графический образ</w:t>
      </w:r>
    </w:p>
    <w:p w:rsidR="00A61BF5" w:rsidRDefault="00A61BF5" w:rsidP="00A61BF5">
      <w:r w:rsidRPr="00A35F4E">
        <w:rPr>
          <w:color w:val="FF0000"/>
        </w:rPr>
        <w:t xml:space="preserve">4. Охарактеризовать основные способы реализации ЭЦП. </w:t>
      </w:r>
      <w:r>
        <w:br/>
        <w:t xml:space="preserve">* </w:t>
      </w:r>
      <w:r w:rsidRPr="0099627C">
        <w:rPr>
          <w:i/>
        </w:rPr>
        <w:t>на основе симм. ключей</w:t>
      </w:r>
      <w:r>
        <w:t xml:space="preserve"> (с тайным ключом) – как </w:t>
      </w:r>
      <w:r>
        <w:rPr>
          <w:lang w:val="en-US"/>
        </w:rPr>
        <w:t>DES</w:t>
      </w:r>
      <w:r>
        <w:t xml:space="preserve"> (один ключ для заш и расш)</w:t>
      </w:r>
      <w:r>
        <w:br/>
        <w:t xml:space="preserve">* </w:t>
      </w:r>
      <w:r w:rsidRPr="0099627C">
        <w:rPr>
          <w:i/>
        </w:rPr>
        <w:t>на основе симм. систем и посредника</w:t>
      </w:r>
      <w:r w:rsidRPr="004656B4">
        <w:t xml:space="preserve"> </w:t>
      </w:r>
      <w:r>
        <w:t>–</w:t>
      </w:r>
      <w:r w:rsidRPr="004656B4">
        <w:t xml:space="preserve"> </w:t>
      </w:r>
      <w:r>
        <w:t>две симм. с-мы: отпр-посред + посред-получ (посредник выдает обоим разный тайный ключ)</w:t>
      </w:r>
      <w:r>
        <w:br/>
        <w:t xml:space="preserve">* </w:t>
      </w:r>
      <w:r w:rsidRPr="0099627C">
        <w:rPr>
          <w:i/>
        </w:rPr>
        <w:t>на основе асимм. систем</w:t>
      </w:r>
      <w:r>
        <w:t xml:space="preserve"> (с откр. ключом - </w:t>
      </w:r>
      <w:r>
        <w:rPr>
          <w:lang w:val="en-US"/>
        </w:rPr>
        <w:t>RSA</w:t>
      </w:r>
      <w:r>
        <w:t>) – эцп как отд. элмента отсутствует, исп. ключевая инфа отправителя: откр. ключ – для зашифр, тайный – для расшифр</w:t>
      </w:r>
    </w:p>
    <w:p w:rsidR="00A61BF5" w:rsidRDefault="00A61BF5" w:rsidP="00A61BF5">
      <w:r w:rsidRPr="00DF65A9">
        <w:rPr>
          <w:color w:val="FF0000"/>
        </w:rPr>
        <w:t>5. Имеется ли различие в использовании ключевой информации при передаче зашифрованных сообщений и при передаче подписанных (ЭЦП) сообщений?</w:t>
      </w:r>
      <w:r>
        <w:br/>
        <w:t xml:space="preserve">* сообщ Мо подпис. и передается в откр. виде:  </w:t>
      </w:r>
      <w:r>
        <w:rPr>
          <w:lang w:val="en-US"/>
        </w:rPr>
        <w:t>S</w:t>
      </w:r>
      <w:r w:rsidRPr="00F72B13">
        <w:t xml:space="preserve"> = (</w:t>
      </w:r>
      <w:r>
        <w:rPr>
          <w:lang w:val="en-US"/>
        </w:rPr>
        <w:t>H</w:t>
      </w:r>
      <w:r w:rsidRPr="00F72B13">
        <w:t>(</w:t>
      </w:r>
      <w:r>
        <w:rPr>
          <w:lang w:val="en-US"/>
        </w:rPr>
        <w:t>Mo</w:t>
      </w:r>
      <w:r w:rsidRPr="00F72B13">
        <w:t>))</w:t>
      </w:r>
      <w:r w:rsidRPr="00F72B13">
        <w:rPr>
          <w:sz w:val="28"/>
          <w:vertAlign w:val="superscript"/>
          <w:lang w:val="en-US"/>
        </w:rPr>
        <w:t>d</w:t>
      </w:r>
      <w:r w:rsidRPr="00F72B13">
        <w:rPr>
          <w:sz w:val="28"/>
          <w:vertAlign w:val="superscript"/>
        </w:rPr>
        <w:t>0</w:t>
      </w:r>
      <w:r w:rsidRPr="00F72B13">
        <w:t xml:space="preserve"> </w:t>
      </w:r>
      <w:r>
        <w:rPr>
          <w:lang w:val="en-US"/>
        </w:rPr>
        <w:t>mod</w:t>
      </w:r>
      <w:r w:rsidRPr="00F72B13">
        <w:t xml:space="preserve"> </w:t>
      </w:r>
      <w:r>
        <w:rPr>
          <w:lang w:val="en-US"/>
        </w:rPr>
        <w:t>n</w:t>
      </w:r>
      <w:r w:rsidRPr="00F72B13">
        <w:rPr>
          <w:sz w:val="20"/>
          <w:lang w:val="en-US"/>
        </w:rPr>
        <w:t>o</w:t>
      </w:r>
      <w:r>
        <w:br/>
        <w:t>* сообщ Мо подпис. и передается в зашифр.</w:t>
      </w:r>
      <w:r w:rsidRPr="00F72B13">
        <w:t xml:space="preserve">:  </w:t>
      </w:r>
      <w:r>
        <w:t>анал.,</w:t>
      </w:r>
      <w:r w:rsidRPr="00F72B13">
        <w:t xml:space="preserve"> </w:t>
      </w:r>
      <w:r>
        <w:t xml:space="preserve">но </w:t>
      </w:r>
      <w:r>
        <w:rPr>
          <w:lang w:val="en-US"/>
        </w:rPr>
        <w:t>do</w:t>
      </w:r>
      <w:r w:rsidRPr="00F72B13">
        <w:t>,</w:t>
      </w:r>
      <w:r>
        <w:rPr>
          <w:lang w:val="en-US"/>
        </w:rPr>
        <w:t>no</w:t>
      </w:r>
      <w:r w:rsidRPr="00F72B13">
        <w:t xml:space="preserve"> </w:t>
      </w:r>
      <w:r>
        <w:t>–</w:t>
      </w:r>
      <w:r w:rsidRPr="00F72B13">
        <w:t xml:space="preserve"> </w:t>
      </w:r>
      <w:r>
        <w:t>эл-ты тайного ключа отпр-ля,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перед. сообщ </w:t>
      </w:r>
      <w:r>
        <w:rPr>
          <w:lang w:val="en-US"/>
        </w:rPr>
        <w:t>M</w:t>
      </w:r>
      <w:r w:rsidRPr="00F72B13">
        <w:t>’=</w:t>
      </w:r>
      <w:r>
        <w:rPr>
          <w:lang w:val="en-US"/>
        </w:rPr>
        <w:t>Mo</w:t>
      </w:r>
      <w:r w:rsidRPr="00F72B13">
        <w:t>||</w:t>
      </w:r>
      <w:r>
        <w:rPr>
          <w:lang w:val="en-US"/>
        </w:rPr>
        <w:t>S</w:t>
      </w:r>
      <w:r w:rsidRPr="00F72B13">
        <w:br/>
      </w:r>
      <w:r w:rsidRPr="00F72B13">
        <w:tab/>
      </w:r>
      <w:r w:rsidRPr="00F72B13">
        <w:tab/>
      </w:r>
      <w:r w:rsidRPr="00F72B13">
        <w:tab/>
      </w:r>
      <w:r w:rsidRPr="00F72B13">
        <w:tab/>
      </w:r>
      <w:r w:rsidRPr="00F72B13">
        <w:tab/>
      </w:r>
      <w:r w:rsidRPr="00F72B13">
        <w:tab/>
      </w:r>
      <w:r w:rsidRPr="00F72B13">
        <w:rPr>
          <w:i/>
          <w:u w:val="single"/>
        </w:rPr>
        <w:t>расшифр</w:t>
      </w:r>
      <w:r>
        <w:t xml:space="preserve">: </w:t>
      </w:r>
      <w:r>
        <w:rPr>
          <w:lang w:val="en-US"/>
        </w:rPr>
        <w:t>H</w:t>
      </w:r>
      <w:r w:rsidRPr="00F72B13">
        <w:t>(</w:t>
      </w:r>
      <w:r>
        <w:rPr>
          <w:lang w:val="en-US"/>
        </w:rPr>
        <w:t>Mo</w:t>
      </w:r>
      <w:r w:rsidRPr="00F72B13">
        <w:t>) = (</w:t>
      </w:r>
      <w:r>
        <w:rPr>
          <w:lang w:val="en-US"/>
        </w:rPr>
        <w:t>S</w:t>
      </w:r>
      <w:r w:rsidRPr="00F72B13">
        <w:t>)</w:t>
      </w:r>
      <w:r>
        <w:rPr>
          <w:sz w:val="28"/>
          <w:vertAlign w:val="superscript"/>
          <w:lang w:val="en-US"/>
        </w:rPr>
        <w:t>e</w:t>
      </w:r>
      <w:r w:rsidRPr="00F72B13">
        <w:rPr>
          <w:sz w:val="28"/>
          <w:vertAlign w:val="superscript"/>
          <w:lang w:val="en-US"/>
        </w:rPr>
        <w:t>o</w:t>
      </w:r>
      <w:r w:rsidRPr="00F72B13">
        <w:t xml:space="preserve"> </w:t>
      </w:r>
      <w:r>
        <w:rPr>
          <w:lang w:val="en-US"/>
        </w:rPr>
        <w:t>mod</w:t>
      </w:r>
      <w:r w:rsidRPr="00F72B13">
        <w:t xml:space="preserve"> </w:t>
      </w:r>
      <w:r>
        <w:rPr>
          <w:lang w:val="en-US"/>
        </w:rPr>
        <w:t>n</w:t>
      </w:r>
      <w:r w:rsidRPr="00F72B13">
        <w:rPr>
          <w:sz w:val="20"/>
          <w:lang w:val="en-US"/>
        </w:rPr>
        <w:t>o</w:t>
      </w:r>
      <w:r w:rsidRPr="00F72B13">
        <w:t xml:space="preserve">, </w:t>
      </w:r>
      <w:r>
        <w:t xml:space="preserve">потом сравн с </w:t>
      </w:r>
      <w:r>
        <w:rPr>
          <w:lang w:val="en-US"/>
        </w:rPr>
        <w:t>H</w:t>
      </w:r>
      <w:r w:rsidRPr="00F72B13">
        <w:t>(</w:t>
      </w:r>
      <w:r>
        <w:rPr>
          <w:lang w:val="en-US"/>
        </w:rPr>
        <w:t>M</w:t>
      </w:r>
      <w:r>
        <w:t>п)</w:t>
      </w:r>
    </w:p>
    <w:p w:rsidR="00A61BF5" w:rsidRDefault="00A61BF5">
      <w:r w:rsidRPr="00DF65A9">
        <w:rPr>
          <w:color w:val="FF0000"/>
        </w:rPr>
        <w:t xml:space="preserve">6. Охарактеризовать криптостойкость ЭЦП на основе RSA, схемы ЭльГамаля, схемы Шнорра, а также на основе DSA. </w:t>
      </w:r>
      <w:r>
        <w:rPr>
          <w:color w:val="FF0000"/>
        </w:rPr>
        <w:br/>
      </w:r>
      <w:r>
        <w:rPr>
          <w:lang w:val="en-US"/>
        </w:rPr>
        <w:t>rsa</w:t>
      </w:r>
      <w:r w:rsidRPr="00DF65A9">
        <w:t xml:space="preserve"> – </w:t>
      </w:r>
      <w:r>
        <w:t>много времеин тратится на модульную арифметику</w:t>
      </w:r>
    </w:p>
    <w:p w:rsidR="00A61BF5" w:rsidRDefault="00A61BF5">
      <w:pPr>
        <w:rPr>
          <w:color w:val="FF0000"/>
        </w:rPr>
      </w:pPr>
      <w:r>
        <w:rPr>
          <w:color w:val="FF0000"/>
        </w:rPr>
        <w:br w:type="page"/>
      </w:r>
    </w:p>
    <w:p w:rsidR="00A61BF5" w:rsidRPr="00A61BF5" w:rsidRDefault="00A61BF5" w:rsidP="00A61BF5">
      <w:pPr>
        <w:shd w:val="clear" w:color="auto" w:fill="D99594" w:themeFill="accent2" w:themeFillTint="99"/>
        <w:jc w:val="center"/>
        <w:rPr>
          <w:b/>
        </w:rPr>
      </w:pPr>
      <w:r w:rsidRPr="00A61BF5">
        <w:rPr>
          <w:b/>
        </w:rPr>
        <w:lastRenderedPageBreak/>
        <w:t>11 – ЭЛЛИПТИЧЕСКИЕ КРИВЫЕ</w:t>
      </w:r>
    </w:p>
    <w:p w:rsidR="00A61BF5" w:rsidRPr="00611548" w:rsidRDefault="00A61BF5">
      <w:pPr>
        <w:rPr>
          <w:b/>
        </w:rPr>
      </w:pPr>
      <w:r w:rsidRPr="00611548">
        <w:rPr>
          <w:b/>
          <w:highlight w:val="yellow"/>
        </w:rPr>
        <w:t>ЭК над действительными числами:</w:t>
      </w:r>
      <w:r w:rsidR="00611548">
        <w:rPr>
          <w:b/>
        </w:rPr>
        <w:br/>
      </w:r>
      <w:r w:rsidRPr="00227377">
        <w:rPr>
          <w:b/>
          <w:color w:val="E36C0A" w:themeColor="accent6" w:themeShade="BF"/>
        </w:rPr>
        <w:t>Эллипт. кривые</w:t>
      </w:r>
      <w:r w:rsidRPr="00227377">
        <w:rPr>
          <w:color w:val="E36C0A" w:themeColor="accent6" w:themeShade="BF"/>
        </w:rPr>
        <w:t xml:space="preserve"> </w:t>
      </w:r>
      <w:r>
        <w:t>– матем. объект, кот. мб определен над любым полем</w:t>
      </w:r>
      <w:r>
        <w:br/>
      </w:r>
      <w:r w:rsidRPr="00227377">
        <w:rPr>
          <w:b/>
          <w:color w:val="E36C0A" w:themeColor="accent6" w:themeShade="BF"/>
        </w:rPr>
        <w:t>Эллипт. кривая</w:t>
      </w:r>
      <w:r w:rsidRPr="00227377">
        <w:rPr>
          <w:color w:val="E36C0A" w:themeColor="accent6" w:themeShade="BF"/>
        </w:rPr>
        <w:t xml:space="preserve"> </w:t>
      </w:r>
      <w:r w:rsidRPr="00227377">
        <w:rPr>
          <w:b/>
          <w:color w:val="E36C0A" w:themeColor="accent6" w:themeShade="BF"/>
        </w:rPr>
        <w:t>над вещ. числами</w:t>
      </w:r>
      <w:r w:rsidRPr="00227377">
        <w:rPr>
          <w:color w:val="E36C0A" w:themeColor="accent6" w:themeShade="BF"/>
        </w:rPr>
        <w:t xml:space="preserve"> </w:t>
      </w:r>
      <w:r>
        <w:t xml:space="preserve">– мн-во точек, описываемых </w:t>
      </w:r>
      <w:r w:rsidRPr="00227377">
        <w:rPr>
          <w:i/>
          <w:color w:val="7030A0"/>
        </w:rPr>
        <w:t>уравнением Вейерштрасса</w:t>
      </w:r>
      <w:r>
        <w:t xml:space="preserve">: </w:t>
      </w:r>
      <w:r>
        <w:br/>
      </w:r>
      <w:r w:rsidRPr="00A61BF5">
        <w:rPr>
          <w:color w:val="FF0000"/>
          <w:lang w:val="en-US"/>
        </w:rPr>
        <w:t>y</w:t>
      </w:r>
      <w:r w:rsidRPr="00A61BF5">
        <w:rPr>
          <w:color w:val="FF0000"/>
          <w:sz w:val="24"/>
          <w:vertAlign w:val="superscript"/>
        </w:rPr>
        <w:t>2</w:t>
      </w:r>
      <w:r w:rsidRPr="00A61BF5">
        <w:rPr>
          <w:color w:val="FF0000"/>
        </w:rPr>
        <w:t xml:space="preserve"> = </w:t>
      </w:r>
      <w:r w:rsidRPr="00A61BF5">
        <w:rPr>
          <w:color w:val="FF0000"/>
          <w:lang w:val="en-US"/>
        </w:rPr>
        <w:t>x</w:t>
      </w:r>
      <w:r w:rsidRPr="00A61BF5">
        <w:rPr>
          <w:color w:val="FF0000"/>
          <w:sz w:val="24"/>
          <w:vertAlign w:val="superscript"/>
        </w:rPr>
        <w:t>3</w:t>
      </w:r>
      <w:r w:rsidRPr="00A61BF5">
        <w:rPr>
          <w:color w:val="FF0000"/>
        </w:rPr>
        <w:t xml:space="preserve"> + </w:t>
      </w:r>
      <w:r w:rsidRPr="00A61BF5">
        <w:rPr>
          <w:color w:val="FF0000"/>
          <w:lang w:val="en-US"/>
        </w:rPr>
        <w:t>ax</w:t>
      </w:r>
      <w:r w:rsidRPr="00A61BF5">
        <w:rPr>
          <w:color w:val="FF0000"/>
        </w:rPr>
        <w:t xml:space="preserve"> + </w:t>
      </w:r>
      <w:r w:rsidRPr="00A61BF5">
        <w:rPr>
          <w:color w:val="FF0000"/>
          <w:lang w:val="en-US"/>
        </w:rPr>
        <w:t>b</w:t>
      </w:r>
      <w:r w:rsidRPr="00A61BF5">
        <w:t xml:space="preserve">, </w:t>
      </w:r>
      <w:r>
        <w:t xml:space="preserve">при этом константы </w:t>
      </w:r>
      <w:r w:rsidRPr="00A61BF5">
        <w:t>(</w:t>
      </w:r>
      <w:r>
        <w:rPr>
          <w:lang w:val="en-US"/>
        </w:rPr>
        <w:t>a</w:t>
      </w:r>
      <w:r w:rsidRPr="00A61BF5">
        <w:t xml:space="preserve"> </w:t>
      </w:r>
      <w:r>
        <w:rPr>
          <w:lang w:val="en-US"/>
        </w:rPr>
        <w:t>b</w:t>
      </w:r>
      <w:r w:rsidRPr="00A61BF5">
        <w:t xml:space="preserve"> </w:t>
      </w:r>
      <w:r>
        <w:t>–</w:t>
      </w:r>
      <w:r w:rsidRPr="00A61BF5">
        <w:t xml:space="preserve"> </w:t>
      </w:r>
      <w:r>
        <w:t xml:space="preserve">вещ. числа) д. удовл: </w:t>
      </w:r>
      <w:r w:rsidRPr="00A61BF5">
        <w:rPr>
          <w:color w:val="FF0000"/>
        </w:rPr>
        <w:t>4</w:t>
      </w:r>
      <w:r w:rsidRPr="00A61BF5">
        <w:rPr>
          <w:color w:val="FF0000"/>
          <w:lang w:val="en-US"/>
        </w:rPr>
        <w:t>a</w:t>
      </w:r>
      <w:r w:rsidRPr="00A61BF5">
        <w:rPr>
          <w:color w:val="FF0000"/>
          <w:sz w:val="24"/>
          <w:vertAlign w:val="superscript"/>
        </w:rPr>
        <w:t>3</w:t>
      </w:r>
      <w:r w:rsidRPr="00A61BF5">
        <w:rPr>
          <w:color w:val="FF0000"/>
        </w:rPr>
        <w:t xml:space="preserve"> + 27</w:t>
      </w:r>
      <w:r w:rsidRPr="00A61BF5">
        <w:rPr>
          <w:color w:val="FF0000"/>
          <w:lang w:val="en-US"/>
        </w:rPr>
        <w:t>b</w:t>
      </w:r>
      <w:r w:rsidRPr="00A61BF5">
        <w:rPr>
          <w:color w:val="FF0000"/>
          <w:sz w:val="24"/>
          <w:vertAlign w:val="superscript"/>
        </w:rPr>
        <w:t>2</w:t>
      </w:r>
      <w:r w:rsidRPr="00A61BF5">
        <w:rPr>
          <w:color w:val="FF0000"/>
        </w:rPr>
        <w:t xml:space="preserve"> ≠ 0 </w:t>
      </w:r>
      <w:r>
        <w:t>(искл. особые кривые или с особыми точками)</w:t>
      </w:r>
    </w:p>
    <w:p w:rsidR="00227377" w:rsidRDefault="00227377">
      <w:r>
        <w:t xml:space="preserve">Частью ЭК явл. </w:t>
      </w:r>
      <w:r w:rsidRPr="00227377">
        <w:rPr>
          <w:b/>
          <w:color w:val="E36C0A" w:themeColor="accent6" w:themeShade="BF"/>
        </w:rPr>
        <w:t>бесконечно удаленная точка</w:t>
      </w:r>
      <w:r w:rsidRPr="00227377">
        <w:rPr>
          <w:color w:val="E36C0A" w:themeColor="accent6" w:themeShade="BF"/>
        </w:rPr>
        <w:t xml:space="preserve"> </w:t>
      </w:r>
      <w:r>
        <w:t xml:space="preserve">(идеальная) – О </w:t>
      </w:r>
      <w:r>
        <w:br/>
      </w:r>
      <w:r w:rsidRPr="00227377">
        <w:rPr>
          <w:b/>
          <w:color w:val="E36C0A" w:themeColor="accent6" w:themeShade="BF"/>
        </w:rPr>
        <w:t>Группа</w:t>
      </w:r>
      <w:r w:rsidRPr="00227377">
        <w:rPr>
          <w:color w:val="E36C0A" w:themeColor="accent6" w:themeShade="BF"/>
        </w:rPr>
        <w:t xml:space="preserve"> </w:t>
      </w:r>
      <w:r>
        <w:t xml:space="preserve">– непустое мн-во, элем. к-го явл. точками ЭК и облад. </w:t>
      </w:r>
      <w:r w:rsidRPr="00E35E82">
        <w:rPr>
          <w:b/>
          <w:highlight w:val="yellow"/>
        </w:rPr>
        <w:t>свойствами</w:t>
      </w:r>
      <w:r>
        <w:t>:</w:t>
      </w:r>
      <w:r>
        <w:br/>
        <w:t>* единичный элем. – бесконечно удаленная точка О</w:t>
      </w:r>
      <w:r>
        <w:br/>
        <w:t xml:space="preserve">* обр. величина точки </w:t>
      </w:r>
      <w:r>
        <w:rPr>
          <w:lang w:val="en-US"/>
        </w:rPr>
        <w:t>R</w:t>
      </w:r>
      <w:r w:rsidRPr="00227377">
        <w:t xml:space="preserve"> </w:t>
      </w:r>
      <w:r>
        <w:t>–</w:t>
      </w:r>
      <w:r w:rsidRPr="00227377">
        <w:t xml:space="preserve"> </w:t>
      </w:r>
      <w:r>
        <w:t>точка, симметр. относ Ох</w:t>
      </w:r>
      <w:r>
        <w:br/>
        <w:t xml:space="preserve">* сложение: сумма трех </w:t>
      </w:r>
      <w:r>
        <w:rPr>
          <w:lang w:val="en-US"/>
        </w:rPr>
        <w:t>P</w:t>
      </w:r>
      <w:r w:rsidRPr="00227377">
        <w:t xml:space="preserve">, </w:t>
      </w:r>
      <w:r>
        <w:rPr>
          <w:lang w:val="en-US"/>
        </w:rPr>
        <w:t>Q</w:t>
      </w:r>
      <w:r w:rsidRPr="00227377">
        <w:t>, -</w:t>
      </w:r>
      <w:r>
        <w:rPr>
          <w:lang w:val="en-US"/>
        </w:rPr>
        <w:t>R</w:t>
      </w:r>
      <w:r w:rsidRPr="00227377">
        <w:t xml:space="preserve"> точек ≠ 0, леж. на одной прямой равна </w:t>
      </w:r>
      <w:r w:rsidRPr="00227377">
        <w:rPr>
          <w:lang w:val="en-US"/>
        </w:rPr>
        <w:t>P</w:t>
      </w:r>
      <w:r w:rsidRPr="00227377">
        <w:t xml:space="preserve"> + </w:t>
      </w:r>
      <w:r w:rsidRPr="00227377">
        <w:rPr>
          <w:lang w:val="en-US"/>
        </w:rPr>
        <w:t>Q</w:t>
      </w:r>
      <w:r w:rsidRPr="00227377">
        <w:t xml:space="preserve"> + (-</w:t>
      </w:r>
      <w:r w:rsidRPr="00227377">
        <w:rPr>
          <w:lang w:val="en-US"/>
        </w:rPr>
        <w:t>R</w:t>
      </w:r>
      <w:r>
        <w:t>) = О</w:t>
      </w:r>
    </w:p>
    <w:p w:rsidR="00227377" w:rsidRDefault="00227377">
      <w:r w:rsidRPr="00227377">
        <w:rPr>
          <w:b/>
          <w:highlight w:val="yellow"/>
        </w:rPr>
        <w:t>Законы сложения точек ЭК:</w:t>
      </w:r>
      <w:r w:rsidRPr="00227377">
        <w:rPr>
          <w:b/>
        </w:rPr>
        <w:br/>
      </w:r>
      <w:r>
        <w:t xml:space="preserve">* прямая, проход. через </w:t>
      </w:r>
      <w:r>
        <w:rPr>
          <w:lang w:val="en-US"/>
        </w:rPr>
        <w:t>R</w:t>
      </w:r>
      <w:r w:rsidRPr="00227377">
        <w:t xml:space="preserve"> </w:t>
      </w:r>
      <w:r>
        <w:t xml:space="preserve">и </w:t>
      </w:r>
      <w:r w:rsidRPr="00227377">
        <w:t>–</w:t>
      </w:r>
      <w:r>
        <w:rPr>
          <w:lang w:val="en-US"/>
        </w:rPr>
        <w:t>R</w:t>
      </w:r>
      <w:r w:rsidRPr="00227377">
        <w:t xml:space="preserve">, </w:t>
      </w:r>
      <w:r>
        <w:t xml:space="preserve">явл. вертикальной прямой, кот. не пересекает ЭК ни в какой третьей точке. Если </w:t>
      </w:r>
      <w:r>
        <w:rPr>
          <w:lang w:val="en-US"/>
        </w:rPr>
        <w:t>R</w:t>
      </w:r>
      <w:r w:rsidRPr="00227377">
        <w:t>=(</w:t>
      </w:r>
      <w:r>
        <w:rPr>
          <w:lang w:val="en-US"/>
        </w:rPr>
        <w:t>x</w:t>
      </w:r>
      <w:r w:rsidRPr="00227377">
        <w:t>, -</w:t>
      </w:r>
      <w:r>
        <w:rPr>
          <w:lang w:val="en-US"/>
        </w:rPr>
        <w:t>y</w:t>
      </w:r>
      <w:r w:rsidRPr="00227377">
        <w:t xml:space="preserve">), </w:t>
      </w:r>
      <w:r>
        <w:t xml:space="preserve">то </w:t>
      </w:r>
      <w:r>
        <w:rPr>
          <w:lang w:val="en-US"/>
        </w:rPr>
        <w:t>R</w:t>
      </w:r>
      <w:r w:rsidRPr="00227377">
        <w:t>+(-</w:t>
      </w:r>
      <w:r>
        <w:rPr>
          <w:lang w:val="en-US"/>
        </w:rPr>
        <w:t>R</w:t>
      </w:r>
      <w:r w:rsidRPr="00227377">
        <w:t xml:space="preserve">) = </w:t>
      </w:r>
      <w:r>
        <w:rPr>
          <w:lang w:val="en-US"/>
        </w:rPr>
        <w:t>R</w:t>
      </w:r>
      <w:r w:rsidRPr="00227377">
        <w:t>+(</w:t>
      </w:r>
      <w:r>
        <w:rPr>
          <w:lang w:val="en-US"/>
        </w:rPr>
        <w:t>x</w:t>
      </w:r>
      <w:r w:rsidRPr="00227377">
        <w:t>,</w:t>
      </w:r>
      <w:r>
        <w:rPr>
          <w:lang w:val="en-US"/>
        </w:rPr>
        <w:t>y</w:t>
      </w:r>
      <w:r w:rsidRPr="00227377">
        <w:t xml:space="preserve">) = </w:t>
      </w:r>
      <w:r>
        <w:rPr>
          <w:lang w:val="en-US"/>
        </w:rPr>
        <w:t>O</w:t>
      </w:r>
      <w:r w:rsidRPr="00227377">
        <w:br/>
        <w:t xml:space="preserve">* </w:t>
      </w:r>
      <w:r>
        <w:rPr>
          <w:lang w:val="en-US"/>
        </w:rPr>
        <w:t>P</w:t>
      </w:r>
      <w:r w:rsidRPr="00227377">
        <w:t xml:space="preserve"> + </w:t>
      </w:r>
      <w:r>
        <w:rPr>
          <w:lang w:val="en-US"/>
        </w:rPr>
        <w:t>Q</w:t>
      </w:r>
      <w:r w:rsidRPr="00227377">
        <w:t xml:space="preserve"> + </w:t>
      </w:r>
      <w:r>
        <w:rPr>
          <w:lang w:val="en-US"/>
        </w:rPr>
        <w:t>R</w:t>
      </w:r>
      <w:r w:rsidRPr="00227377">
        <w:t xml:space="preserve">: </w:t>
      </w:r>
      <w:r>
        <w:t xml:space="preserve">пусть </w:t>
      </w:r>
      <w:r>
        <w:rPr>
          <w:lang w:val="en-US"/>
        </w:rPr>
        <w:t>P</w:t>
      </w:r>
      <w:r w:rsidRPr="00227377">
        <w:t xml:space="preserve">, </w:t>
      </w:r>
      <w:r>
        <w:rPr>
          <w:lang w:val="en-US"/>
        </w:rPr>
        <w:t>Q</w:t>
      </w:r>
      <w:r w:rsidRPr="00227377">
        <w:t xml:space="preserve"> </w:t>
      </w:r>
      <w:r>
        <w:t>–</w:t>
      </w:r>
      <w:r w:rsidRPr="00227377">
        <w:t xml:space="preserve"> </w:t>
      </w:r>
      <w:r>
        <w:t xml:space="preserve">две разные точки ЭК, если провести ч/них прямую, она пересечет ЭК в </w:t>
      </w:r>
      <w:r w:rsidRPr="00227377">
        <w:t>–</w:t>
      </w:r>
      <w:r>
        <w:rPr>
          <w:lang w:val="en-US"/>
        </w:rPr>
        <w:t>R</w:t>
      </w:r>
      <w:r w:rsidRPr="00227377">
        <w:t xml:space="preserve">, </w:t>
      </w:r>
      <w:r>
        <w:t xml:space="preserve">кот. отображ. относительно Ох в точку </w:t>
      </w:r>
      <w:r>
        <w:rPr>
          <w:lang w:val="en-US"/>
        </w:rPr>
        <w:t>R</w:t>
      </w:r>
      <w:r w:rsidRPr="00227377">
        <w:t xml:space="preserve">, </w:t>
      </w:r>
      <w:r>
        <w:t xml:space="preserve">равную сумме точек </w:t>
      </w:r>
      <w:r>
        <w:rPr>
          <w:lang w:val="en-US"/>
        </w:rPr>
        <w:t>P</w:t>
      </w:r>
      <w:r w:rsidRPr="00227377">
        <w:t xml:space="preserve"> + </w:t>
      </w:r>
      <w:r>
        <w:rPr>
          <w:lang w:val="en-US"/>
        </w:rPr>
        <w:t>Q</w:t>
      </w:r>
      <w:r w:rsidRPr="00227377">
        <w:br/>
        <w:t xml:space="preserve">* </w:t>
      </w:r>
      <w:r>
        <w:t xml:space="preserve">Если </w:t>
      </w:r>
      <w:r>
        <w:rPr>
          <w:lang w:val="en-US"/>
        </w:rPr>
        <w:t>P</w:t>
      </w:r>
      <w:r w:rsidRPr="00227377">
        <w:t>=</w:t>
      </w:r>
      <w:r>
        <w:rPr>
          <w:lang w:val="en-US"/>
        </w:rPr>
        <w:t>Q</w:t>
      </w:r>
      <w:r w:rsidRPr="00227377">
        <w:t xml:space="preserve">, </w:t>
      </w:r>
      <w:r>
        <w:t xml:space="preserve">то </w:t>
      </w:r>
      <w:r w:rsidRPr="00227377">
        <w:rPr>
          <w:i/>
          <w:color w:val="7030A0"/>
        </w:rPr>
        <w:t>удвоение точки</w:t>
      </w:r>
      <w:r>
        <w:t xml:space="preserve">: </w:t>
      </w:r>
      <w:r>
        <w:rPr>
          <w:lang w:val="en-US"/>
        </w:rPr>
        <w:t>P</w:t>
      </w:r>
      <w:r w:rsidRPr="00227377">
        <w:t>+</w:t>
      </w:r>
      <w:r>
        <w:rPr>
          <w:lang w:val="en-US"/>
        </w:rPr>
        <w:t>P</w:t>
      </w:r>
      <w:r w:rsidRPr="00227377">
        <w:t>=2</w:t>
      </w:r>
      <w:r>
        <w:rPr>
          <w:lang w:val="en-US"/>
        </w:rPr>
        <w:t>P</w:t>
      </w:r>
      <w:r w:rsidR="00E35E82" w:rsidRPr="00E35E82">
        <w:t xml:space="preserve"> =</w:t>
      </w:r>
      <w:r w:rsidR="00E35E82">
        <w:t>=</w:t>
      </w:r>
      <w:r w:rsidR="00E35E82" w:rsidRPr="00E35E82">
        <w:t xml:space="preserve">&gt; </w:t>
      </w:r>
      <w:r w:rsidR="00E35E82">
        <w:t xml:space="preserve">принцип умножения точки Р на ц.ч. </w:t>
      </w:r>
      <w:r w:rsidR="00E35E82">
        <w:rPr>
          <w:lang w:val="en-US"/>
        </w:rPr>
        <w:t>n</w:t>
      </w:r>
      <w:r w:rsidR="00E35E82" w:rsidRPr="00E35E82">
        <w:t xml:space="preserve"> </w:t>
      </w:r>
      <w:r w:rsidR="00E35E82">
        <w:t>–</w:t>
      </w:r>
      <w:r w:rsidR="00E35E82" w:rsidRPr="00E35E82">
        <w:t xml:space="preserve"> </w:t>
      </w:r>
      <w:r w:rsidR="00E35E82">
        <w:t xml:space="preserve">опред. как сумма </w:t>
      </w:r>
      <w:r w:rsidR="00E35E82">
        <w:rPr>
          <w:lang w:val="en-US"/>
        </w:rPr>
        <w:t>n</w:t>
      </w:r>
      <w:r w:rsidR="00E35E82" w:rsidRPr="00E35E82">
        <w:t xml:space="preserve"> </w:t>
      </w:r>
      <w:r w:rsidR="00E35E82">
        <w:t xml:space="preserve">точек Р: </w:t>
      </w:r>
      <w:r w:rsidR="00E35E82">
        <w:rPr>
          <w:lang w:val="en-US"/>
        </w:rPr>
        <w:t>nP</w:t>
      </w:r>
      <w:r w:rsidR="00E35E82" w:rsidRPr="00E35E82">
        <w:t xml:space="preserve"> = </w:t>
      </w:r>
      <w:r w:rsidR="00E35E82">
        <w:rPr>
          <w:lang w:val="en-US"/>
        </w:rPr>
        <w:t>P</w:t>
      </w:r>
      <w:r w:rsidR="00E35E82" w:rsidRPr="00E35E82">
        <w:t>+</w:t>
      </w:r>
      <w:r w:rsidR="00E35E82">
        <w:rPr>
          <w:lang w:val="en-US"/>
        </w:rPr>
        <w:t>P</w:t>
      </w:r>
      <w:r w:rsidR="00E35E82" w:rsidRPr="00E35E82">
        <w:t>…+</w:t>
      </w:r>
      <w:r w:rsidR="00E35E82">
        <w:rPr>
          <w:lang w:val="en-US"/>
        </w:rPr>
        <w:t>P</w:t>
      </w:r>
    </w:p>
    <w:p w:rsidR="0075075C" w:rsidRDefault="00611548" w:rsidP="00611548">
      <w:r w:rsidRPr="00611548">
        <w:rPr>
          <w:b/>
          <w:color w:val="E36C0A" w:themeColor="accent6" w:themeShade="BF"/>
        </w:rPr>
        <w:t>Рациональные числа</w:t>
      </w:r>
      <w:r w:rsidRPr="00611548">
        <w:rPr>
          <w:color w:val="E36C0A" w:themeColor="accent6" w:themeShade="BF"/>
        </w:rPr>
        <w:t xml:space="preserve"> </w:t>
      </w:r>
      <w:r>
        <w:rPr>
          <w:lang w:val="en-US"/>
        </w:rPr>
        <w:t>x</w:t>
      </w:r>
      <w:r w:rsidRPr="00611548">
        <w:t xml:space="preserve"> </w:t>
      </w:r>
      <w:r>
        <w:t xml:space="preserve">и </w:t>
      </w:r>
      <w:r>
        <w:rPr>
          <w:lang w:val="en-US"/>
        </w:rPr>
        <w:t>y</w:t>
      </w:r>
      <w:r w:rsidRPr="00611548">
        <w:t xml:space="preserve"> </w:t>
      </w:r>
      <w:r>
        <w:t>–</w:t>
      </w:r>
      <w:r w:rsidRPr="00611548">
        <w:t xml:space="preserve"> </w:t>
      </w:r>
      <w:r>
        <w:t xml:space="preserve">к. точка на плоскости задается парой коорд </w:t>
      </w:r>
      <w:r>
        <w:rPr>
          <w:lang w:val="en-US"/>
        </w:rPr>
        <w:t>x</w:t>
      </w:r>
      <w:r w:rsidRPr="00611548">
        <w:t>,</w:t>
      </w:r>
      <w:r>
        <w:rPr>
          <w:lang w:val="en-US"/>
        </w:rPr>
        <w:t>y</w:t>
      </w:r>
    </w:p>
    <w:p w:rsidR="00611548" w:rsidRPr="0075075C" w:rsidRDefault="0075075C" w:rsidP="00611548">
      <w:r w:rsidRPr="006B2CE0">
        <w:rPr>
          <w:sz w:val="24"/>
          <w:szCs w:val="24"/>
        </w:rPr>
        <w:t>Пусть ЭК задается уравнением с параметрами а = 2, b = -5</w:t>
      </w:r>
      <w:r w:rsidRPr="006B2CE0">
        <w:rPr>
          <w:sz w:val="24"/>
          <w:szCs w:val="24"/>
        </w:rPr>
        <w:br/>
        <w:t>4a</w:t>
      </w:r>
      <w:r w:rsidRPr="006B2CE0">
        <w:rPr>
          <w:sz w:val="24"/>
          <w:szCs w:val="24"/>
          <w:vertAlign w:val="superscript"/>
        </w:rPr>
        <w:t>3</w:t>
      </w:r>
      <w:r w:rsidRPr="006B2CE0">
        <w:rPr>
          <w:sz w:val="24"/>
          <w:szCs w:val="24"/>
        </w:rPr>
        <w:t>+27b</w:t>
      </w:r>
      <w:r w:rsidRPr="006B2CE0">
        <w:rPr>
          <w:sz w:val="24"/>
          <w:szCs w:val="24"/>
          <w:vertAlign w:val="superscript"/>
        </w:rPr>
        <w:t>2</w:t>
      </w:r>
      <w:r w:rsidRPr="006B2CE0">
        <w:rPr>
          <w:sz w:val="24"/>
          <w:szCs w:val="24"/>
        </w:rPr>
        <w:t xml:space="preserve"> = ≠ 0</w:t>
      </w:r>
      <w:r w:rsidR="00611548" w:rsidRPr="00611548">
        <w:br/>
      </w:r>
      <w:r w:rsidR="00611548" w:rsidRPr="00611548">
        <w:rPr>
          <w:color w:val="FF0000"/>
          <w:lang w:val="en-US"/>
        </w:rPr>
        <w:t>P</w:t>
      </w:r>
      <w:r w:rsidR="00611548" w:rsidRPr="00611548">
        <w:rPr>
          <w:color w:val="FF0000"/>
        </w:rPr>
        <w:t xml:space="preserve"> + </w:t>
      </w:r>
      <w:r w:rsidR="00611548" w:rsidRPr="00611548">
        <w:rPr>
          <w:color w:val="FF0000"/>
          <w:lang w:val="en-US"/>
        </w:rPr>
        <w:t>Q</w:t>
      </w:r>
      <w:r w:rsidR="00611548" w:rsidRPr="00611548">
        <w:rPr>
          <w:color w:val="FF0000"/>
        </w:rPr>
        <w:t xml:space="preserve"> = </w:t>
      </w:r>
      <w:r w:rsidR="00611548" w:rsidRPr="00611548">
        <w:rPr>
          <w:color w:val="FF0000"/>
          <w:lang w:val="en-US"/>
        </w:rPr>
        <w:t>R</w:t>
      </w:r>
      <w:r w:rsidR="00611548" w:rsidRPr="00611548">
        <w:br/>
      </w:r>
      <w:r w:rsidR="00611548">
        <w:rPr>
          <w:lang w:val="en-US"/>
        </w:rPr>
        <w:t>P</w:t>
      </w:r>
      <w:r w:rsidR="00611548" w:rsidRPr="00FB16B2">
        <w:t>(</w:t>
      </w:r>
      <w:r w:rsidR="00611548">
        <w:rPr>
          <w:lang w:val="en-US"/>
        </w:rPr>
        <w:t>x</w:t>
      </w:r>
      <w:r w:rsidR="00611548" w:rsidRPr="00FB16B2">
        <w:t>1,</w:t>
      </w:r>
      <w:r w:rsidR="00611548">
        <w:rPr>
          <w:lang w:val="en-US"/>
        </w:rPr>
        <w:t>y</w:t>
      </w:r>
      <w:r w:rsidR="00611548" w:rsidRPr="00FB16B2">
        <w:t xml:space="preserve">1),  </w:t>
      </w:r>
      <w:r w:rsidR="00611548">
        <w:rPr>
          <w:lang w:val="en-US"/>
        </w:rPr>
        <w:t>Q</w:t>
      </w:r>
      <w:r w:rsidR="00611548" w:rsidRPr="00FB16B2">
        <w:t>(</w:t>
      </w:r>
      <w:r w:rsidR="00611548">
        <w:rPr>
          <w:lang w:val="en-US"/>
        </w:rPr>
        <w:t>x</w:t>
      </w:r>
      <w:r w:rsidR="00611548" w:rsidRPr="00FB16B2">
        <w:t xml:space="preserve">2, </w:t>
      </w:r>
      <w:r w:rsidR="00611548">
        <w:rPr>
          <w:lang w:val="en-US"/>
        </w:rPr>
        <w:t>y</w:t>
      </w:r>
      <w:r w:rsidR="00611548" w:rsidRPr="00FB16B2">
        <w:t xml:space="preserve">2),   </w:t>
      </w:r>
      <w:r w:rsidR="00611548">
        <w:rPr>
          <w:lang w:val="en-US"/>
        </w:rPr>
        <w:t>R</w:t>
      </w:r>
      <w:r w:rsidR="00611548" w:rsidRPr="00FB16B2">
        <w:t>(</w:t>
      </w:r>
      <w:r w:rsidR="00611548">
        <w:rPr>
          <w:lang w:val="en-US"/>
        </w:rPr>
        <w:t>x</w:t>
      </w:r>
      <w:r w:rsidR="00611548" w:rsidRPr="00FB16B2">
        <w:t>3,</w:t>
      </w:r>
      <w:r w:rsidR="00611548">
        <w:rPr>
          <w:lang w:val="en-US"/>
        </w:rPr>
        <w:t>y</w:t>
      </w:r>
      <w:r w:rsidR="00611548" w:rsidRPr="00FB16B2">
        <w:t>3)</w:t>
      </w:r>
      <w:r w:rsidR="00611548" w:rsidRPr="00FB16B2">
        <w:br/>
      </w:r>
      <w:r w:rsidR="00611548">
        <w:sym w:font="Symbol" w:char="F06C"/>
      </w:r>
      <w:r w:rsidR="00611548">
        <w:sym w:font="Symbol" w:char="F020"/>
      </w:r>
      <w:r w:rsidR="00611548">
        <w:sym w:font="Symbol" w:char="F03D"/>
      </w:r>
      <w:r w:rsidR="00611548">
        <w:t xml:space="preserve"> ( у2 – у1)/( х2 – х1)       </w:t>
      </w:r>
      <w:r w:rsidR="00611548" w:rsidRPr="00FB16B2">
        <w:tab/>
      </w:r>
      <w:r w:rsidR="00611548">
        <w:rPr>
          <w:lang w:val="en-US"/>
        </w:rPr>
        <w:t>P</w:t>
      </w:r>
      <w:r w:rsidR="00611548" w:rsidRPr="00FB16B2">
        <w:t>≠</w:t>
      </w:r>
      <w:r w:rsidR="00611548">
        <w:rPr>
          <w:lang w:val="en-US"/>
        </w:rPr>
        <w:t>Q</w:t>
      </w:r>
      <w:r w:rsidR="00611548" w:rsidRPr="00FB16B2">
        <w:br/>
      </w:r>
      <w:r w:rsidR="00611548">
        <w:sym w:font="Symbol" w:char="F06C"/>
      </w:r>
      <w:r w:rsidR="00611548">
        <w:sym w:font="Symbol" w:char="F03D"/>
      </w:r>
      <w:r w:rsidR="00611548">
        <w:sym w:font="Symbol" w:char="F020"/>
      </w:r>
      <w:r w:rsidR="00611548">
        <w:sym w:font="Symbol" w:char="F028"/>
      </w:r>
      <w:r w:rsidR="00611548">
        <w:sym w:font="Symbol" w:char="F033"/>
      </w:r>
      <w:r w:rsidR="00611548">
        <w:t xml:space="preserve">(х1) </w:t>
      </w:r>
      <w:r w:rsidR="00611548" w:rsidRPr="00FB16B2">
        <w:rPr>
          <w:vertAlign w:val="superscript"/>
        </w:rPr>
        <w:t>2</w:t>
      </w:r>
      <w:r w:rsidR="00611548">
        <w:t>+а)/2 у1</w:t>
      </w:r>
      <w:r w:rsidR="00611548" w:rsidRPr="00FB16B2">
        <w:tab/>
      </w:r>
      <w:r w:rsidR="00611548" w:rsidRPr="00FB16B2">
        <w:tab/>
      </w:r>
      <w:r w:rsidR="00611548">
        <w:rPr>
          <w:lang w:val="en-US"/>
        </w:rPr>
        <w:t>P</w:t>
      </w:r>
      <w:r w:rsidR="00611548" w:rsidRPr="00FB16B2">
        <w:t>=</w:t>
      </w:r>
      <w:r w:rsidR="00611548">
        <w:rPr>
          <w:lang w:val="en-US"/>
        </w:rPr>
        <w:t>Q</w:t>
      </w:r>
      <w:r w:rsidR="00611548">
        <w:br/>
        <w:t>x3= λ</w:t>
      </w:r>
      <w:r w:rsidR="00611548" w:rsidRPr="00FB16B2">
        <w:rPr>
          <w:vertAlign w:val="superscript"/>
        </w:rPr>
        <w:t xml:space="preserve"> 2</w:t>
      </w:r>
      <w:r w:rsidR="00611548">
        <w:t xml:space="preserve"> – х1 – х2</w:t>
      </w:r>
      <w:r w:rsidR="00611548">
        <w:br/>
        <w:t>у3= λ (х1–х3 ) – у1</w:t>
      </w:r>
    </w:p>
    <w:p w:rsidR="00E35E82" w:rsidRDefault="00611548">
      <w:pPr>
        <w:rPr>
          <w:lang w:val="en-US"/>
        </w:rPr>
      </w:pPr>
      <w:r>
        <w:sym w:font="Symbol" w:char="F06C"/>
      </w:r>
      <w:r w:rsidRPr="00611548">
        <w:t xml:space="preserve"> - </w:t>
      </w:r>
      <w:r w:rsidRPr="0075075C">
        <w:rPr>
          <w:b/>
          <w:color w:val="E36C0A" w:themeColor="accent6" w:themeShade="BF"/>
        </w:rPr>
        <w:t>угловой коэф. секущей</w:t>
      </w:r>
      <w:r>
        <w:t xml:space="preserve">, провед. через точки </w:t>
      </w:r>
      <w:r>
        <w:rPr>
          <w:lang w:val="en-US"/>
        </w:rPr>
        <w:t>P</w:t>
      </w:r>
      <w:r w:rsidR="0075075C" w:rsidRPr="0075075C">
        <w:t xml:space="preserve">, </w:t>
      </w:r>
      <w:r w:rsidR="0075075C">
        <w:rPr>
          <w:lang w:val="en-US"/>
        </w:rPr>
        <w:t>Q</w:t>
      </w:r>
      <w:r w:rsidR="0075075C" w:rsidRPr="0075075C">
        <w:t xml:space="preserve">, </w:t>
      </w:r>
      <w:r w:rsidR="0075075C">
        <w:t xml:space="preserve">при </w:t>
      </w:r>
      <w:r w:rsidR="0075075C">
        <w:rPr>
          <w:lang w:val="en-US"/>
        </w:rPr>
        <w:t>P</w:t>
      </w:r>
      <w:r w:rsidR="0075075C" w:rsidRPr="0075075C">
        <w:t>=</w:t>
      </w:r>
      <w:r w:rsidR="0075075C">
        <w:rPr>
          <w:lang w:val="en-US"/>
        </w:rPr>
        <w:t>Q</w:t>
      </w:r>
      <w:r w:rsidR="0075075C" w:rsidRPr="0075075C">
        <w:t xml:space="preserve"> </w:t>
      </w:r>
      <w:r w:rsidR="0075075C">
        <w:t>секущая превращ. в касательную</w:t>
      </w:r>
      <w:r w:rsidR="0075075C">
        <w:br/>
      </w:r>
      <w:r w:rsidR="0075075C" w:rsidRPr="0075075C">
        <w:rPr>
          <w:b/>
          <w:color w:val="E36C0A" w:themeColor="accent6" w:themeShade="BF"/>
        </w:rPr>
        <w:t>Задача логарифмирования</w:t>
      </w:r>
      <w:r w:rsidR="0075075C" w:rsidRPr="0075075C">
        <w:rPr>
          <w:color w:val="E36C0A" w:themeColor="accent6" w:themeShade="BF"/>
        </w:rPr>
        <w:t xml:space="preserve"> </w:t>
      </w:r>
      <w:r w:rsidR="0075075C">
        <w:t xml:space="preserve">– для заданный </w:t>
      </w:r>
      <w:r w:rsidR="0075075C">
        <w:rPr>
          <w:lang w:val="en-US"/>
        </w:rPr>
        <w:t>n</w:t>
      </w:r>
      <w:r w:rsidR="0075075C" w:rsidRPr="0075075C">
        <w:t xml:space="preserve"> </w:t>
      </w:r>
      <w:r w:rsidR="0075075C">
        <w:t xml:space="preserve">и </w:t>
      </w:r>
      <w:r w:rsidR="0075075C">
        <w:rPr>
          <w:lang w:val="en-US"/>
        </w:rPr>
        <w:t>P</w:t>
      </w:r>
      <w:r w:rsidR="0075075C" w:rsidRPr="0075075C">
        <w:t xml:space="preserve"> </w:t>
      </w:r>
      <w:r w:rsidR="0075075C">
        <w:t xml:space="preserve">сущ. алгоритмы вычисления </w:t>
      </w:r>
      <w:r w:rsidR="0075075C">
        <w:rPr>
          <w:lang w:val="en-US"/>
        </w:rPr>
        <w:t>Q</w:t>
      </w:r>
      <w:r w:rsidR="0075075C" w:rsidRPr="0075075C">
        <w:t>=</w:t>
      </w:r>
      <w:r w:rsidR="0075075C">
        <w:rPr>
          <w:lang w:val="en-US"/>
        </w:rPr>
        <w:t>nP</w:t>
      </w:r>
      <w:r w:rsidR="0075075C" w:rsidRPr="0075075C">
        <w:t xml:space="preserve">. </w:t>
      </w:r>
      <w:r w:rsidR="0075075C">
        <w:t xml:space="preserve">Если же известны </w:t>
      </w:r>
      <w:r w:rsidR="0075075C">
        <w:rPr>
          <w:lang w:val="en-US"/>
        </w:rPr>
        <w:t>Q</w:t>
      </w:r>
      <w:r w:rsidR="0075075C" w:rsidRPr="0075075C">
        <w:t xml:space="preserve"> </w:t>
      </w:r>
      <w:r w:rsidR="0075075C">
        <w:t xml:space="preserve">и </w:t>
      </w:r>
      <w:r w:rsidR="0075075C">
        <w:rPr>
          <w:lang w:val="en-US"/>
        </w:rPr>
        <w:t>P</w:t>
      </w:r>
      <w:r w:rsidR="0075075C" w:rsidRPr="0075075C">
        <w:t xml:space="preserve">, </w:t>
      </w:r>
      <w:r w:rsidR="0075075C">
        <w:t xml:space="preserve"> а нам надо определить </w:t>
      </w:r>
      <w:r w:rsidR="0075075C">
        <w:rPr>
          <w:lang w:val="en-US"/>
        </w:rPr>
        <w:t>n</w:t>
      </w:r>
    </w:p>
    <w:p w:rsidR="0075075C" w:rsidRDefault="0075075C">
      <w:r w:rsidRPr="0075075C">
        <w:rPr>
          <w:b/>
          <w:highlight w:val="yellow"/>
        </w:rPr>
        <w:t>ЭК над конечными полями:</w:t>
      </w:r>
      <w:r w:rsidR="004B1707">
        <w:rPr>
          <w:b/>
        </w:rPr>
        <w:br/>
      </w:r>
      <w:r w:rsidR="004B1707" w:rsidRPr="004B1707">
        <w:rPr>
          <w:b/>
          <w:color w:val="E36C0A" w:themeColor="accent6" w:themeShade="BF"/>
        </w:rPr>
        <w:t>Конечное поле</w:t>
      </w:r>
      <w:r w:rsidR="004B1707" w:rsidRPr="004B1707">
        <w:rPr>
          <w:color w:val="E36C0A" w:themeColor="accent6" w:themeShade="BF"/>
        </w:rPr>
        <w:t xml:space="preserve"> </w:t>
      </w:r>
      <w:r w:rsidR="004B1707">
        <w:t xml:space="preserve">– </w:t>
      </w:r>
      <w:r w:rsidR="004B1707">
        <w:rPr>
          <w:lang w:val="en-US"/>
        </w:rPr>
        <w:t>GF</w:t>
      </w:r>
      <w:r w:rsidR="004B1707" w:rsidRPr="004B1707">
        <w:t>(</w:t>
      </w:r>
      <w:r w:rsidR="004B1707">
        <w:rPr>
          <w:lang w:val="en-US"/>
        </w:rPr>
        <w:t>p</w:t>
      </w:r>
      <w:r w:rsidR="004B1707" w:rsidRPr="004B1707">
        <w:t xml:space="preserve">) </w:t>
      </w:r>
      <w:r w:rsidR="004B1707">
        <w:t xml:space="preserve">мн-во конеч. числа элементов: мн-во ц.ч. по модулю </w:t>
      </w:r>
      <w:r w:rsidR="004B1707">
        <w:rPr>
          <w:lang w:val="en-US"/>
        </w:rPr>
        <w:t>p</w:t>
      </w:r>
      <w:r w:rsidR="004B1707" w:rsidRPr="004B1707">
        <w:t xml:space="preserve"> (</w:t>
      </w:r>
      <w:r w:rsidR="004B1707">
        <w:t>простое число)</w:t>
      </w:r>
      <w:r w:rsidR="004B1707" w:rsidRPr="004B1707">
        <w:br/>
      </w:r>
      <w:r w:rsidR="004B1707" w:rsidRPr="004B1707">
        <w:rPr>
          <w:b/>
          <w:color w:val="E36C0A" w:themeColor="accent6" w:themeShade="BF"/>
        </w:rPr>
        <w:t xml:space="preserve">ЭК над полем </w:t>
      </w:r>
      <w:r w:rsidR="004B1707" w:rsidRPr="004B1707">
        <w:rPr>
          <w:b/>
          <w:color w:val="E36C0A" w:themeColor="accent6" w:themeShade="BF"/>
          <w:lang w:val="en-US"/>
        </w:rPr>
        <w:t>Fp</w:t>
      </w:r>
      <w:r w:rsidR="004B1707" w:rsidRPr="004B1707">
        <w:t xml:space="preserve"> </w:t>
      </w:r>
      <w:r w:rsidR="004B1707">
        <w:t>–</w:t>
      </w:r>
      <w:r w:rsidR="004B1707" w:rsidRPr="004B1707">
        <w:t xml:space="preserve"> </w:t>
      </w:r>
      <w:r w:rsidR="004B1707">
        <w:rPr>
          <w:lang w:val="en-US"/>
        </w:rPr>
        <w:t>Ep</w:t>
      </w:r>
      <w:r w:rsidR="004B1707" w:rsidRPr="004B1707">
        <w:t>(</w:t>
      </w:r>
      <w:r w:rsidR="004B1707">
        <w:rPr>
          <w:lang w:val="en-US"/>
        </w:rPr>
        <w:t>a</w:t>
      </w:r>
      <w:r w:rsidR="004B1707" w:rsidRPr="004B1707">
        <w:t>,</w:t>
      </w:r>
      <w:r w:rsidR="004B1707">
        <w:rPr>
          <w:lang w:val="en-US"/>
        </w:rPr>
        <w:t>b</w:t>
      </w:r>
      <w:r w:rsidR="004B1707" w:rsidRPr="004B1707">
        <w:t xml:space="preserve">) </w:t>
      </w:r>
      <w:r w:rsidR="004B1707">
        <w:t xml:space="preserve">те же уравн, что ЭК над вещ. числами, но </w:t>
      </w:r>
      <w:r w:rsidR="004B1707">
        <w:rPr>
          <w:lang w:val="en-US"/>
        </w:rPr>
        <w:t>mod</w:t>
      </w:r>
      <w:r w:rsidR="004B1707" w:rsidRPr="004B1707">
        <w:t xml:space="preserve"> </w:t>
      </w:r>
      <w:r w:rsidR="004B1707">
        <w:rPr>
          <w:lang w:val="en-US"/>
        </w:rPr>
        <w:t>p</w:t>
      </w:r>
      <w:r w:rsidR="004B1707" w:rsidRPr="004B1707">
        <w:br/>
      </w:r>
      <w:r w:rsidR="004B1707">
        <w:rPr>
          <w:lang w:val="en-US"/>
        </w:rPr>
        <w:t>O</w:t>
      </w:r>
      <w:r w:rsidR="004B1707" w:rsidRPr="004B1707">
        <w:t xml:space="preserve"> </w:t>
      </w:r>
      <w:r w:rsidR="004B1707">
        <w:t>–</w:t>
      </w:r>
      <w:r w:rsidR="004B1707" w:rsidRPr="004B1707">
        <w:t xml:space="preserve"> </w:t>
      </w:r>
      <w:r w:rsidR="004B1707">
        <w:t xml:space="preserve">бескон . удаленная точка, </w:t>
      </w:r>
      <w:r w:rsidR="004B1707">
        <w:rPr>
          <w:lang w:val="en-US"/>
        </w:rPr>
        <w:t>a</w:t>
      </w:r>
      <w:r w:rsidR="004B1707" w:rsidRPr="004B1707">
        <w:t xml:space="preserve"> </w:t>
      </w:r>
      <w:r w:rsidR="004B1707">
        <w:rPr>
          <w:lang w:val="en-US"/>
        </w:rPr>
        <w:t>b</w:t>
      </w:r>
      <w:r w:rsidR="004B1707" w:rsidRPr="004B1707">
        <w:t xml:space="preserve"> </w:t>
      </w:r>
      <w:r w:rsidR="004B1707">
        <w:t>–</w:t>
      </w:r>
      <w:r w:rsidR="004B1707" w:rsidRPr="004B1707">
        <w:t xml:space="preserve"> </w:t>
      </w:r>
      <w:r w:rsidR="004B1707">
        <w:t>вещ. числа</w:t>
      </w:r>
    </w:p>
    <w:p w:rsidR="004B1707" w:rsidRPr="00671D7E" w:rsidRDefault="004B1707">
      <w:r>
        <w:t xml:space="preserve">1) пусть ЭК задается </w:t>
      </w:r>
      <w:r>
        <w:rPr>
          <w:lang w:val="en-US"/>
        </w:rPr>
        <w:t>E</w:t>
      </w:r>
      <w:r w:rsidRPr="004B1707">
        <w:rPr>
          <w:vertAlign w:val="subscript"/>
        </w:rPr>
        <w:t>13</w:t>
      </w:r>
      <w:r w:rsidRPr="004B1707">
        <w:t>(6,-9). Проверяем 4</w:t>
      </w:r>
      <w:r w:rsidRPr="004B1707">
        <w:rPr>
          <w:lang w:val="en-US"/>
        </w:rPr>
        <w:t>a</w:t>
      </w:r>
      <w:r w:rsidRPr="004B1707">
        <w:rPr>
          <w:sz w:val="24"/>
          <w:vertAlign w:val="superscript"/>
        </w:rPr>
        <w:t>3</w:t>
      </w:r>
      <w:r w:rsidRPr="004B1707">
        <w:t xml:space="preserve"> + 27</w:t>
      </w:r>
      <w:r w:rsidRPr="004B1707">
        <w:rPr>
          <w:lang w:val="en-US"/>
        </w:rPr>
        <w:t>b</w:t>
      </w:r>
      <w:r w:rsidRPr="004B1707">
        <w:rPr>
          <w:sz w:val="24"/>
          <w:vertAlign w:val="superscript"/>
        </w:rPr>
        <w:t>2</w:t>
      </w:r>
      <w:r w:rsidRPr="004B1707">
        <w:t xml:space="preserve"> (</w:t>
      </w:r>
      <w:r w:rsidRPr="004B1707">
        <w:rPr>
          <w:lang w:val="en-US"/>
        </w:rPr>
        <w:t>mod</w:t>
      </w:r>
      <w:r w:rsidRPr="004B1707">
        <w:t xml:space="preserve"> </w:t>
      </w:r>
      <w:r w:rsidRPr="004B1707">
        <w:rPr>
          <w:lang w:val="en-US"/>
        </w:rPr>
        <w:t>p</w:t>
      </w:r>
      <w:r w:rsidRPr="004B1707">
        <w:t xml:space="preserve">) ≠ 0. </w:t>
      </w:r>
      <w:r>
        <w:t xml:space="preserve">Исходя из этого координаты точек дб ограничены квадратом нек. чисел </w:t>
      </w:r>
      <w:r>
        <w:rPr>
          <w:lang w:val="en-US"/>
        </w:rPr>
        <w:t>mod</w:t>
      </w:r>
      <w:r w:rsidRPr="004B1707">
        <w:t xml:space="preserve"> 13</w:t>
      </w:r>
      <w:r w:rsidR="00671D7E" w:rsidRPr="00671D7E">
        <w:t xml:space="preserve"> (</w:t>
      </w:r>
      <w:r w:rsidR="00671D7E">
        <w:rPr>
          <w:lang w:val="en-US"/>
        </w:rPr>
        <w:t>y</w:t>
      </w:r>
      <w:r w:rsidR="00671D7E" w:rsidRPr="00671D7E">
        <w:rPr>
          <w:vertAlign w:val="superscript"/>
        </w:rPr>
        <w:t>2</w:t>
      </w:r>
      <w:r w:rsidR="00671D7E" w:rsidRPr="00671D7E">
        <w:t>)</w:t>
      </w:r>
      <w:r w:rsidR="00671D7E" w:rsidRPr="00671D7E">
        <w:br/>
        <w:t>0</w:t>
      </w:r>
      <w:r w:rsidR="00671D7E" w:rsidRPr="00671D7E">
        <w:rPr>
          <w:vertAlign w:val="superscript"/>
        </w:rPr>
        <w:t>2</w:t>
      </w:r>
      <w:r w:rsidR="00671D7E" w:rsidRPr="00671D7E">
        <w:t xml:space="preserve"> </w:t>
      </w:r>
      <w:r w:rsidR="00671D7E">
        <w:rPr>
          <w:lang w:val="en-US"/>
        </w:rPr>
        <w:t>mod</w:t>
      </w:r>
      <w:r w:rsidR="00671D7E" w:rsidRPr="00671D7E">
        <w:t xml:space="preserve"> 13 = 0…</w:t>
      </w:r>
      <w:r w:rsidR="00671D7E" w:rsidRPr="00671D7E">
        <w:br/>
        <w:t>25</w:t>
      </w:r>
      <w:r w:rsidR="00671D7E" w:rsidRPr="00671D7E">
        <w:rPr>
          <w:vertAlign w:val="superscript"/>
        </w:rPr>
        <w:t>2</w:t>
      </w:r>
      <w:r w:rsidR="00671D7E" w:rsidRPr="00671D7E">
        <w:t xml:space="preserve"> </w:t>
      </w:r>
      <w:r w:rsidR="00671D7E">
        <w:rPr>
          <w:lang w:val="en-US"/>
        </w:rPr>
        <w:t>mod</w:t>
      </w:r>
      <w:r w:rsidR="00671D7E" w:rsidRPr="00671D7E">
        <w:t xml:space="preserve"> 13 = 1</w:t>
      </w:r>
      <w:r w:rsidR="00671D7E" w:rsidRPr="00671D7E">
        <w:br/>
      </w:r>
      <w:r w:rsidR="00671D7E">
        <w:t xml:space="preserve">числа справа – </w:t>
      </w:r>
      <w:r w:rsidR="00671D7E" w:rsidRPr="00671D7E">
        <w:rPr>
          <w:b/>
          <w:color w:val="E36C0A" w:themeColor="accent6" w:themeShade="BF"/>
        </w:rPr>
        <w:t>квадратичные вычеты</w:t>
      </w:r>
      <w:r w:rsidR="00671D7E" w:rsidRPr="00671D7E">
        <w:rPr>
          <w:color w:val="E36C0A" w:themeColor="accent6" w:themeShade="BF"/>
        </w:rPr>
        <w:t xml:space="preserve"> </w:t>
      </w:r>
      <w:r w:rsidR="00671D7E">
        <w:t>по модулю 13</w:t>
      </w:r>
      <w:r w:rsidR="00671D7E">
        <w:br/>
      </w:r>
      <w:r w:rsidR="00671D7E" w:rsidRPr="00671D7E">
        <w:t xml:space="preserve">Подставим </w:t>
      </w:r>
      <w:r w:rsidR="00671D7E" w:rsidRPr="00671D7E">
        <w:rPr>
          <w:color w:val="C00000"/>
          <w:u w:val="single"/>
        </w:rPr>
        <w:t>0</w:t>
      </w:r>
      <w:r w:rsidR="00671D7E" w:rsidRPr="00671D7E">
        <w:t xml:space="preserve">: </w:t>
      </w:r>
      <w:r w:rsidR="00671D7E" w:rsidRPr="00671D7E">
        <w:rPr>
          <w:lang w:val="en-US"/>
        </w:rPr>
        <w:t>y</w:t>
      </w:r>
      <w:r w:rsidR="00671D7E" w:rsidRPr="00671D7E">
        <w:rPr>
          <w:sz w:val="24"/>
          <w:vertAlign w:val="superscript"/>
        </w:rPr>
        <w:t>2</w:t>
      </w:r>
      <w:r w:rsidR="00671D7E" w:rsidRPr="00671D7E">
        <w:t xml:space="preserve"> = </w:t>
      </w:r>
      <w:r w:rsidR="00671D7E" w:rsidRPr="00671D7E">
        <w:rPr>
          <w:lang w:val="en-US"/>
        </w:rPr>
        <w:t>x</w:t>
      </w:r>
      <w:r w:rsidR="00671D7E" w:rsidRPr="00671D7E">
        <w:rPr>
          <w:sz w:val="24"/>
          <w:vertAlign w:val="superscript"/>
        </w:rPr>
        <w:t>3</w:t>
      </w:r>
      <w:r w:rsidR="00671D7E" w:rsidRPr="00671D7E">
        <w:t xml:space="preserve"> + </w:t>
      </w:r>
      <w:r w:rsidR="00671D7E" w:rsidRPr="00671D7E">
        <w:rPr>
          <w:lang w:val="en-US"/>
        </w:rPr>
        <w:t>ax</w:t>
      </w:r>
      <w:r w:rsidR="00671D7E" w:rsidRPr="00671D7E">
        <w:t xml:space="preserve"> + </w:t>
      </w:r>
      <w:r w:rsidR="00671D7E" w:rsidRPr="00671D7E">
        <w:rPr>
          <w:lang w:val="en-US"/>
        </w:rPr>
        <w:t>b</w:t>
      </w:r>
      <w:r w:rsidR="00671D7E" w:rsidRPr="00671D7E">
        <w:t xml:space="preserve"> = 0</w:t>
      </w:r>
      <w:r w:rsidR="00671D7E" w:rsidRPr="00671D7E">
        <w:rPr>
          <w:sz w:val="24"/>
          <w:vertAlign w:val="superscript"/>
        </w:rPr>
        <w:t>3</w:t>
      </w:r>
      <w:r w:rsidR="00671D7E" w:rsidRPr="00671D7E">
        <w:t xml:space="preserve"> + 6*0 – 9 (</w:t>
      </w:r>
      <w:r w:rsidR="00671D7E" w:rsidRPr="00671D7E">
        <w:rPr>
          <w:lang w:val="en-US"/>
        </w:rPr>
        <w:t>mod</w:t>
      </w:r>
      <w:r w:rsidR="00671D7E" w:rsidRPr="00671D7E">
        <w:t xml:space="preserve"> 13) = 4</w:t>
      </w:r>
      <w:r w:rsidR="00671D7E" w:rsidRPr="00671D7E">
        <w:br/>
      </w:r>
      <w:r w:rsidR="00671D7E">
        <w:lastRenderedPageBreak/>
        <w:t xml:space="preserve">т.е. </w:t>
      </w:r>
      <w:r w:rsidR="00671D7E">
        <w:rPr>
          <w:lang w:val="en-US"/>
        </w:rPr>
        <w:t>y</w:t>
      </w:r>
      <w:r w:rsidR="00671D7E" w:rsidRPr="00671D7E">
        <w:t xml:space="preserve">=+-2, </w:t>
      </w:r>
      <w:r w:rsidR="00671D7E">
        <w:t>смотрим на табл вычетов (строки с 4 справа), опред. точки ЭК: (</w:t>
      </w:r>
      <w:r w:rsidR="00671D7E" w:rsidRPr="00671D7E">
        <w:rPr>
          <w:color w:val="C00000"/>
          <w:u w:val="single"/>
        </w:rPr>
        <w:t>0</w:t>
      </w:r>
      <w:r w:rsidR="00671D7E">
        <w:t>,2). (</w:t>
      </w:r>
      <w:r w:rsidR="00671D7E" w:rsidRPr="00671D7E">
        <w:rPr>
          <w:color w:val="C00000"/>
          <w:u w:val="single"/>
        </w:rPr>
        <w:t>0</w:t>
      </w:r>
      <w:r w:rsidR="00671D7E">
        <w:t>,11)</w:t>
      </w:r>
      <w:r w:rsidR="00671D7E">
        <w:br/>
        <w:t>соответствий нет – на ЭК нет точек с заданным х</w:t>
      </w:r>
    </w:p>
    <w:p w:rsidR="004B1707" w:rsidRDefault="004B1707">
      <w:r>
        <w:t xml:space="preserve">То, что раньше было непрерывной кривой, теперь стало мн-вом отд. точек на плоскости ХУ, координаты к-х </w:t>
      </w:r>
      <w:r w:rsidRPr="004B1707">
        <w:t>(</w:t>
      </w:r>
      <w:r>
        <w:rPr>
          <w:lang w:val="en-US"/>
        </w:rPr>
        <w:t>x</w:t>
      </w:r>
      <w:r w:rsidRPr="004B1707">
        <w:t>,</w:t>
      </w:r>
      <w:r>
        <w:rPr>
          <w:lang w:val="en-US"/>
        </w:rPr>
        <w:t>y</w:t>
      </w:r>
      <w:r w:rsidRPr="004B1707">
        <w:t xml:space="preserve">) </w:t>
      </w:r>
      <w:r>
        <w:t>– цел. числа</w:t>
      </w:r>
      <w:r>
        <w:br/>
        <w:t>Три точки нах. на 1 прямой, если сущ. прямая, соедин. их</w:t>
      </w:r>
    </w:p>
    <w:p w:rsidR="00671D7E" w:rsidRDefault="00671D7E">
      <w:pPr>
        <w:rPr>
          <w:lang w:val="en-US"/>
        </w:rPr>
      </w:pPr>
      <w:r w:rsidRPr="00671D7E">
        <w:rPr>
          <w:b/>
          <w:color w:val="E36C0A" w:themeColor="accent6" w:themeShade="BF"/>
        </w:rPr>
        <w:t xml:space="preserve">Умножение </w:t>
      </w:r>
      <w:r w:rsidRPr="00671D7E">
        <w:rPr>
          <w:b/>
          <w:color w:val="E36C0A" w:themeColor="accent6" w:themeShade="BF"/>
          <w:lang w:val="en-US"/>
        </w:rPr>
        <w:t>zP</w:t>
      </w:r>
      <w:r w:rsidRPr="00671D7E">
        <w:rPr>
          <w:b/>
          <w:color w:val="E36C0A" w:themeColor="accent6" w:themeShade="BF"/>
        </w:rPr>
        <w:t xml:space="preserve"> </w:t>
      </w:r>
      <w:r w:rsidRPr="00671D7E">
        <w:t xml:space="preserve">– </w:t>
      </w:r>
      <w:r>
        <w:t xml:space="preserve">треб. точку </w:t>
      </w:r>
      <w:r>
        <w:rPr>
          <w:lang w:val="en-US"/>
        </w:rPr>
        <w:t>P</w:t>
      </w:r>
      <w:r w:rsidRPr="00671D7E">
        <w:t xml:space="preserve"> </w:t>
      </w:r>
      <w:r>
        <w:t xml:space="preserve">сложить саму с собой </w:t>
      </w:r>
      <w:r>
        <w:rPr>
          <w:lang w:val="en-US"/>
        </w:rPr>
        <w:t>z</w:t>
      </w:r>
      <w:r w:rsidRPr="00671D7E">
        <w:t xml:space="preserve"> </w:t>
      </w:r>
      <w:r>
        <w:t xml:space="preserve">раз (z в двоич виде). Дальше вычилс. необх. составляющие общей суммы на основе весовых (единич) разрядов двоич. числа </w:t>
      </w:r>
      <w:r>
        <w:rPr>
          <w:lang w:val="en-US"/>
        </w:rPr>
        <w:t>z</w:t>
      </w:r>
      <w:r w:rsidR="005864EB" w:rsidRPr="005864EB">
        <w:t>:</w:t>
      </w:r>
      <w:r w:rsidR="005864EB" w:rsidRPr="005864EB">
        <w:br/>
      </w:r>
      <w:r w:rsidR="005864EB" w:rsidRPr="005864EB">
        <w:rPr>
          <w:color w:val="808080" w:themeColor="background1" w:themeShade="80"/>
        </w:rPr>
        <w:t>Пусть z = 171. Это число в двоичном виде выглядит так: 10101011. В соответствии с весом «1» мы должны сложить следующие составляющие (слагаемые) общей суммы: 171P = Р + 2Р + 8Р + 32Р + 128Р</w:t>
      </w:r>
    </w:p>
    <w:p w:rsidR="005864EB" w:rsidRDefault="005864EB">
      <w:pPr>
        <w:rPr>
          <w:lang w:val="en-US"/>
        </w:rPr>
      </w:pPr>
      <w:r w:rsidRPr="005864EB">
        <w:rPr>
          <w:b/>
          <w:color w:val="E36C0A" w:themeColor="accent6" w:themeShade="BF"/>
        </w:rPr>
        <w:t>Циклич. подгруппа</w:t>
      </w:r>
      <w:r w:rsidRPr="005864EB">
        <w:rPr>
          <w:color w:val="E36C0A" w:themeColor="accent6" w:themeShade="BF"/>
        </w:rPr>
        <w:t xml:space="preserve"> </w:t>
      </w:r>
      <w:r>
        <w:t>– мн-во кратных Р значений: если мы склад. два значения кратных Р, то получаем значение кратное Р</w:t>
      </w:r>
      <w:r>
        <w:br/>
      </w:r>
      <w:r w:rsidRPr="005864EB">
        <w:rPr>
          <w:b/>
          <w:color w:val="E36C0A" w:themeColor="accent6" w:themeShade="BF"/>
        </w:rPr>
        <w:t>Порядок группы точек ЭК</w:t>
      </w:r>
      <w:r w:rsidRPr="005864EB">
        <w:rPr>
          <w:color w:val="E36C0A" w:themeColor="accent6" w:themeShade="BF"/>
        </w:rPr>
        <w:t xml:space="preserve"> </w:t>
      </w:r>
      <w:r>
        <w:t>– равен числу различ. точек ЭК, включая точку О</w:t>
      </w:r>
      <w:r>
        <w:br/>
      </w:r>
      <w:r w:rsidRPr="005864EB">
        <w:rPr>
          <w:b/>
          <w:color w:val="E36C0A" w:themeColor="accent6" w:themeShade="BF"/>
        </w:rPr>
        <w:t>Генератор (баз.т.) подгруппы</w:t>
      </w:r>
      <w:r w:rsidRPr="005864EB">
        <w:rPr>
          <w:color w:val="E36C0A" w:themeColor="accent6" w:themeShade="BF"/>
        </w:rPr>
        <w:t xml:space="preserve"> </w:t>
      </w:r>
      <w:r>
        <w:t xml:space="preserve">– точка Р, ее порядок – это делитель порядка исх. группы (если ЭК содержит </w:t>
      </w:r>
      <w:r>
        <w:rPr>
          <w:lang w:val="en-US"/>
        </w:rPr>
        <w:t>m</w:t>
      </w:r>
      <w:r w:rsidRPr="005864EB">
        <w:t xml:space="preserve"> </w:t>
      </w:r>
      <w:r>
        <w:t xml:space="preserve">точек, а одна из подгрупп сод. </w:t>
      </w:r>
      <w:r>
        <w:rPr>
          <w:lang w:val="en-US"/>
        </w:rPr>
        <w:t>q</w:t>
      </w:r>
      <w:r>
        <w:t xml:space="preserve">, то </w:t>
      </w:r>
      <w:r>
        <w:rPr>
          <w:lang w:val="en-US"/>
        </w:rPr>
        <w:t>q</w:t>
      </w:r>
      <w:r w:rsidRPr="005864EB">
        <w:t xml:space="preserve"> </w:t>
      </w:r>
      <w:r>
        <w:t xml:space="preserve">явл. делителем </w:t>
      </w:r>
      <w:r>
        <w:rPr>
          <w:lang w:val="en-US"/>
        </w:rPr>
        <w:t>m</w:t>
      </w:r>
      <w:r w:rsidRPr="005864EB">
        <w:t>):</w:t>
      </w:r>
      <w:r w:rsidRPr="005864EB"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p + 1 – 2(p)½ ≤ m ≤ p + 1 + 2(p)½</w:t>
      </w:r>
    </w:p>
    <w:p w:rsidR="005864EB" w:rsidRDefault="005864EB">
      <w:pPr>
        <w:rPr>
          <w:lang w:val="en-US"/>
        </w:rPr>
      </w:pPr>
      <w:r w:rsidRPr="005864EB">
        <w:rPr>
          <w:b/>
          <w:highlight w:val="yellow"/>
        </w:rPr>
        <w:t>Задача дискр. логарифм. для ЭК:</w:t>
      </w:r>
      <w:r w:rsidRPr="005864EB">
        <w:rPr>
          <w:b/>
        </w:rPr>
        <w:br/>
      </w:r>
      <w:r>
        <w:t>вычисл</w:t>
      </w:r>
      <w:r w:rsidRPr="005864EB">
        <w:t xml:space="preserve">. </w:t>
      </w:r>
      <w:r>
        <w:rPr>
          <w:lang w:val="en-US"/>
        </w:rPr>
        <w:t>d</w:t>
      </w:r>
      <w:r w:rsidRPr="005864EB">
        <w:t xml:space="preserve">, </w:t>
      </w:r>
      <w:r>
        <w:t>если</w:t>
      </w:r>
      <w:r w:rsidRPr="005864EB">
        <w:t xml:space="preserve"> </w:t>
      </w:r>
      <w:r>
        <w:t>знаем</w:t>
      </w:r>
      <w:r w:rsidRPr="005864EB">
        <w:t xml:space="preserve"> </w:t>
      </w:r>
      <w:r>
        <w:rPr>
          <w:lang w:val="en-US"/>
        </w:rPr>
        <w:t>P</w:t>
      </w:r>
      <w:r w:rsidRPr="005864EB">
        <w:t xml:space="preserve"> </w:t>
      </w:r>
      <w:r>
        <w:t>и</w:t>
      </w:r>
      <w:r w:rsidRPr="005864EB">
        <w:t xml:space="preserve"> </w:t>
      </w:r>
      <w:r>
        <w:rPr>
          <w:lang w:val="en-US"/>
        </w:rPr>
        <w:t>Q</w:t>
      </w:r>
      <w:r w:rsidRPr="005864EB">
        <w:t xml:space="preserve"> </w:t>
      </w:r>
      <w:r>
        <w:t>для</w:t>
      </w:r>
      <w:r w:rsidRPr="005864EB">
        <w:t xml:space="preserve"> </w:t>
      </w:r>
      <w:r>
        <w:rPr>
          <w:lang w:val="en-US"/>
        </w:rPr>
        <w:t>Q</w:t>
      </w:r>
      <w:r w:rsidRPr="005864EB">
        <w:t>=</w:t>
      </w:r>
      <w:r>
        <w:rPr>
          <w:lang w:val="en-US"/>
        </w:rPr>
        <w:t>dP</w:t>
      </w:r>
      <w:r w:rsidRPr="005864EB">
        <w:br/>
      </w:r>
      <w:r>
        <w:t>тайный</w:t>
      </w:r>
      <w:r w:rsidRPr="005864EB">
        <w:t xml:space="preserve"> </w:t>
      </w:r>
      <w:r>
        <w:t>ключ</w:t>
      </w:r>
      <w:r w:rsidRPr="005864EB">
        <w:t xml:space="preserve"> – </w:t>
      </w:r>
      <w:r>
        <w:t>случ</w:t>
      </w:r>
      <w:r w:rsidRPr="005864EB">
        <w:t xml:space="preserve">. </w:t>
      </w:r>
      <w:r>
        <w:t>ц</w:t>
      </w:r>
      <w:r w:rsidRPr="005864EB">
        <w:t>.</w:t>
      </w:r>
      <w:r>
        <w:t>ч</w:t>
      </w:r>
      <w:r w:rsidRPr="005864EB">
        <w:t xml:space="preserve">. </w:t>
      </w:r>
      <w:r>
        <w:rPr>
          <w:lang w:val="en-US"/>
        </w:rPr>
        <w:t>d</w:t>
      </w:r>
      <w:r w:rsidRPr="005864EB">
        <w:t xml:space="preserve"> </w:t>
      </w:r>
      <w:r>
        <w:t>из</w:t>
      </w:r>
      <w:r w:rsidRPr="005864EB">
        <w:t xml:space="preserve"> </w:t>
      </w:r>
      <w:r>
        <w:t>мн</w:t>
      </w:r>
      <w:r w:rsidRPr="005864EB">
        <w:t>-</w:t>
      </w:r>
      <w:r>
        <w:t>ва</w:t>
      </w:r>
      <w:r w:rsidRPr="005864EB">
        <w:t xml:space="preserve"> {1,2…</w:t>
      </w:r>
      <w:r>
        <w:rPr>
          <w:lang w:val="en-US"/>
        </w:rPr>
        <w:t>q</w:t>
      </w:r>
      <w:r w:rsidRPr="005864EB">
        <w:t xml:space="preserve">-1}, </w:t>
      </w:r>
      <w:r>
        <w:rPr>
          <w:lang w:val="en-US"/>
        </w:rPr>
        <w:t>q</w:t>
      </w:r>
      <w:r w:rsidRPr="005864EB">
        <w:t xml:space="preserve"> – </w:t>
      </w:r>
      <w:r>
        <w:t>порядок</w:t>
      </w:r>
      <w:r w:rsidRPr="005864EB">
        <w:t xml:space="preserve"> </w:t>
      </w:r>
      <w:r>
        <w:t>подгруппы</w:t>
      </w:r>
      <w:r w:rsidRPr="005864EB">
        <w:t xml:space="preserve">, </w:t>
      </w:r>
      <w:r>
        <w:t>откр</w:t>
      </w:r>
      <w:r w:rsidRPr="005864EB">
        <w:t xml:space="preserve"> </w:t>
      </w:r>
      <w:r>
        <w:t>ключ</w:t>
      </w:r>
      <w:r w:rsidRPr="005864EB">
        <w:t xml:space="preserve"> – </w:t>
      </w:r>
      <w:r>
        <w:t>точка</w:t>
      </w:r>
      <w:r w:rsidRPr="005864EB">
        <w:t xml:space="preserve"> </w:t>
      </w:r>
      <w:r>
        <w:rPr>
          <w:lang w:val="en-US"/>
        </w:rPr>
        <w:t>Q</w:t>
      </w:r>
      <w:r w:rsidRPr="005864EB">
        <w:t>=</w:t>
      </w:r>
      <w:r>
        <w:rPr>
          <w:lang w:val="en-US"/>
        </w:rPr>
        <w:t>dG</w:t>
      </w:r>
      <w:r w:rsidRPr="005864EB">
        <w:t xml:space="preserve">, </w:t>
      </w:r>
      <w:r>
        <w:rPr>
          <w:lang w:val="en-US"/>
        </w:rPr>
        <w:t>G</w:t>
      </w:r>
      <w:r w:rsidRPr="005864EB">
        <w:t xml:space="preserve"> – </w:t>
      </w:r>
      <w:r>
        <w:t>баз</w:t>
      </w:r>
      <w:r w:rsidRPr="005864EB">
        <w:t xml:space="preserve">. </w:t>
      </w:r>
      <w:r>
        <w:t>точка подгруппы</w:t>
      </w:r>
      <w:r>
        <w:br/>
      </w:r>
      <w:r w:rsidRPr="005864EB">
        <w:rPr>
          <w:b/>
          <w:highlight w:val="cyan"/>
        </w:rPr>
        <w:t>Криптостойкость:</w:t>
      </w:r>
      <w:r>
        <w:br/>
        <w:t xml:space="preserve">опр. параметром </w:t>
      </w:r>
      <w:r>
        <w:rPr>
          <w:lang w:val="en-US"/>
        </w:rPr>
        <w:t>L</w:t>
      </w:r>
      <w:r w:rsidRPr="005864EB">
        <w:t xml:space="preserve">, </w:t>
      </w:r>
      <w:r>
        <w:t xml:space="preserve">наз. уровнем стойкости, приним. значения из </w:t>
      </w:r>
      <w:r w:rsidRPr="005864EB">
        <w:t xml:space="preserve">{128, 192, 256}, </w:t>
      </w:r>
      <w:r>
        <w:t>при этом для взлома ключа надо выполнить 2</w:t>
      </w:r>
      <w:r>
        <w:rPr>
          <w:vertAlign w:val="superscript"/>
          <w:lang w:val="en-US"/>
        </w:rPr>
        <w:t>L</w:t>
      </w:r>
      <w:r w:rsidRPr="005864EB">
        <w:t xml:space="preserve"> </w:t>
      </w:r>
      <w:r>
        <w:t>операций</w:t>
      </w:r>
    </w:p>
    <w:p w:rsidR="005864EB" w:rsidRDefault="005864EB">
      <w:pPr>
        <w:rPr>
          <w:lang w:val="en-US"/>
        </w:rPr>
      </w:pPr>
      <w:r w:rsidRPr="005864EB">
        <w:rPr>
          <w:b/>
          <w:highlight w:val="yellow"/>
        </w:rPr>
        <w:t>Генерация ключ. инфы:</w:t>
      </w:r>
      <w:r w:rsidRPr="005864EB">
        <w:rPr>
          <w:b/>
        </w:rPr>
        <w:br/>
      </w:r>
      <w:r>
        <w:t xml:space="preserve">1) </w:t>
      </w:r>
      <w:r w:rsidR="00050F8F">
        <w:t>входные парам l,</w:t>
      </w:r>
      <w:r w:rsidR="00050F8F">
        <w:rPr>
          <w:lang w:val="en-US"/>
        </w:rPr>
        <w:t>p</w:t>
      </w:r>
      <w:r w:rsidR="00050F8F" w:rsidRPr="00050F8F">
        <w:t xml:space="preserve">:  </w:t>
      </w:r>
      <w:r w:rsidR="00050F8F">
        <w:t xml:space="preserve">2 </w:t>
      </w:r>
      <w:r w:rsidR="00050F8F" w:rsidRPr="00050F8F">
        <w:rPr>
          <w:sz w:val="24"/>
          <w:vertAlign w:val="superscript"/>
        </w:rPr>
        <w:t>2l-1</w:t>
      </w:r>
      <w:r w:rsidR="00050F8F" w:rsidRPr="00050F8F">
        <w:rPr>
          <w:sz w:val="24"/>
        </w:rPr>
        <w:t xml:space="preserve"> </w:t>
      </w:r>
      <w:r w:rsidR="00050F8F">
        <w:t xml:space="preserve">&lt; р &lt; 2 </w:t>
      </w:r>
      <w:r w:rsidR="00050F8F" w:rsidRPr="00050F8F">
        <w:rPr>
          <w:sz w:val="24"/>
          <w:vertAlign w:val="superscript"/>
        </w:rPr>
        <w:t>2l</w:t>
      </w:r>
      <w:r w:rsidR="00050F8F">
        <w:t xml:space="preserve"> , р = 3 mod 4, 0 &lt; a &lt; p</w:t>
      </w:r>
      <w:r w:rsidR="00050F8F" w:rsidRPr="00050F8F">
        <w:br/>
        <w:t xml:space="preserve">2) </w:t>
      </w:r>
      <w:r w:rsidR="00050F8F">
        <w:t xml:space="preserve">выбир. </w:t>
      </w:r>
      <w:r w:rsidR="00050F8F">
        <w:rPr>
          <w:lang w:val="en-US"/>
        </w:rPr>
        <w:t>b</w:t>
      </w:r>
      <w:r w:rsidR="00050F8F" w:rsidRPr="00050F8F">
        <w:t>: 0&lt;</w:t>
      </w:r>
      <w:r w:rsidR="00050F8F">
        <w:rPr>
          <w:lang w:val="en-US"/>
        </w:rPr>
        <w:t>b</w:t>
      </w:r>
      <w:r w:rsidR="00050F8F" w:rsidRPr="00050F8F">
        <w:t>&lt;</w:t>
      </w:r>
      <w:r w:rsidR="00050F8F">
        <w:rPr>
          <w:lang w:val="en-US"/>
        </w:rPr>
        <w:t>p</w:t>
      </w:r>
      <w:r w:rsidR="00050F8F" w:rsidRPr="00050F8F">
        <w:tab/>
      </w:r>
      <w:r w:rsidR="00050F8F">
        <w:t>=</w:t>
      </w:r>
      <w:r w:rsidR="00050F8F" w:rsidRPr="00050F8F">
        <w:t xml:space="preserve">&gt; </w:t>
      </w:r>
      <w:r w:rsidR="00050F8F">
        <w:t xml:space="preserve">задана ЭК: </w:t>
      </w:r>
      <w:r w:rsidR="00050F8F">
        <w:rPr>
          <w:lang w:val="en-US"/>
        </w:rPr>
        <w:t>Ep</w:t>
      </w:r>
      <w:r w:rsidR="00050F8F" w:rsidRPr="00050F8F">
        <w:t>(</w:t>
      </w:r>
      <w:r w:rsidR="00050F8F">
        <w:rPr>
          <w:lang w:val="en-US"/>
        </w:rPr>
        <w:t>a</w:t>
      </w:r>
      <w:r w:rsidR="00050F8F" w:rsidRPr="00050F8F">
        <w:t>,</w:t>
      </w:r>
      <w:r w:rsidR="00050F8F">
        <w:rPr>
          <w:lang w:val="en-US"/>
        </w:rPr>
        <w:t>b</w:t>
      </w:r>
      <w:r w:rsidR="00050F8F" w:rsidRPr="00050F8F">
        <w:t>)</w:t>
      </w:r>
      <w:r w:rsidR="00050F8F" w:rsidRPr="00050F8F">
        <w:br/>
        <w:t xml:space="preserve">3) </w:t>
      </w:r>
      <w:r w:rsidR="00050F8F">
        <w:t xml:space="preserve">выбир порядок </w:t>
      </w:r>
      <w:r w:rsidR="00050F8F">
        <w:rPr>
          <w:lang w:val="en-US"/>
        </w:rPr>
        <w:t>q</w:t>
      </w:r>
      <w:r w:rsidR="00050F8F">
        <w:t xml:space="preserve"> (прост.ч) и точка </w:t>
      </w:r>
      <w:r w:rsidR="00050F8F">
        <w:rPr>
          <w:lang w:val="en-US"/>
        </w:rPr>
        <w:t>G</w:t>
      </w:r>
      <w:r w:rsidR="00050F8F" w:rsidRPr="00050F8F">
        <w:t xml:space="preserve">, </w:t>
      </w:r>
      <w:r w:rsidR="00050F8F">
        <w:t>кот. задается 2 координатами</w:t>
      </w:r>
      <w:r w:rsidR="00050F8F" w:rsidRPr="00050F8F">
        <w:t>,</w:t>
      </w:r>
      <w:r w:rsidR="00050F8F">
        <w:t xml:space="preserve"> напр. </w:t>
      </w:r>
      <w:r w:rsidR="00050F8F">
        <w:rPr>
          <w:lang w:val="en-US"/>
        </w:rPr>
        <w:t>G</w:t>
      </w:r>
      <w:r w:rsidR="00050F8F" w:rsidRPr="00050F8F">
        <w:t xml:space="preserve"> = (0,</w:t>
      </w:r>
      <w:r w:rsidR="00050F8F">
        <w:rPr>
          <w:lang w:val="en-US"/>
        </w:rPr>
        <w:t>y</w:t>
      </w:r>
      <w:r w:rsidR="00050F8F">
        <w:rPr>
          <w:vertAlign w:val="subscript"/>
          <w:lang w:val="en-US"/>
        </w:rPr>
        <w:t>G</w:t>
      </w:r>
      <w:r w:rsidR="00050F8F" w:rsidRPr="00050F8F">
        <w:t>)</w:t>
      </w:r>
      <w:r w:rsidR="00050F8F">
        <w:rPr>
          <w:lang w:val="en-US"/>
        </w:rPr>
        <w:br/>
        <w:t xml:space="preserve">4) </w:t>
      </w:r>
      <w:r w:rsidR="00050F8F">
        <w:t xml:space="preserve">случ. число </w:t>
      </w:r>
      <w:r w:rsidR="00050F8F">
        <w:rPr>
          <w:lang w:val="en-US"/>
        </w:rPr>
        <w:t xml:space="preserve">[64] </w:t>
      </w:r>
      <w:r w:rsidR="00050F8F">
        <w:t xml:space="preserve">– вспомог. параметр </w:t>
      </w:r>
      <w:r w:rsidR="00050F8F">
        <w:rPr>
          <w:lang w:val="en-US"/>
        </w:rPr>
        <w:t>(s, seed)</w:t>
      </w:r>
    </w:p>
    <w:p w:rsidR="00050F8F" w:rsidRPr="00050F8F" w:rsidRDefault="00050F8F">
      <w:pPr>
        <w:rPr>
          <w:lang w:val="en-US"/>
        </w:rPr>
      </w:pPr>
      <w:r w:rsidRPr="00050F8F">
        <w:rPr>
          <w:lang w:val="en-US"/>
        </w:rPr>
        <w:t xml:space="preserve">5) </w:t>
      </w:r>
      <w:r>
        <w:t>вх</w:t>
      </w:r>
      <w:r w:rsidRPr="00050F8F">
        <w:rPr>
          <w:lang w:val="en-US"/>
        </w:rPr>
        <w:t xml:space="preserve">. </w:t>
      </w:r>
      <w:r>
        <w:t>парам</w:t>
      </w:r>
      <w:r w:rsidRPr="00050F8F">
        <w:rPr>
          <w:lang w:val="en-US"/>
        </w:rPr>
        <w:t xml:space="preserve">: </w:t>
      </w:r>
      <w:r>
        <w:rPr>
          <w:lang w:val="en-US"/>
        </w:rPr>
        <w:t>p</w:t>
      </w:r>
      <w:r w:rsidRPr="00050F8F">
        <w:rPr>
          <w:lang w:val="en-US"/>
        </w:rPr>
        <w:t xml:space="preserve">, </w:t>
      </w:r>
      <w:r>
        <w:rPr>
          <w:lang w:val="en-US"/>
        </w:rPr>
        <w:t>a</w:t>
      </w:r>
      <w:r w:rsidRPr="00050F8F">
        <w:rPr>
          <w:lang w:val="en-US"/>
        </w:rPr>
        <w:t xml:space="preserve">, </w:t>
      </w:r>
      <w:r>
        <w:rPr>
          <w:lang w:val="en-US"/>
        </w:rPr>
        <w:t>b</w:t>
      </w:r>
      <w:r w:rsidRPr="00050F8F">
        <w:rPr>
          <w:lang w:val="en-US"/>
        </w:rPr>
        <w:t xml:space="preserve">, </w:t>
      </w:r>
      <w:r>
        <w:rPr>
          <w:lang w:val="en-US"/>
        </w:rPr>
        <w:t>q</w:t>
      </w:r>
      <w:r w:rsidRPr="00050F8F">
        <w:rPr>
          <w:lang w:val="en-US"/>
        </w:rPr>
        <w:t xml:space="preserve">, </w:t>
      </w:r>
      <w:r>
        <w:rPr>
          <w:lang w:val="en-US"/>
        </w:rPr>
        <w:t>G</w:t>
      </w:r>
      <w:r w:rsidRPr="00050F8F">
        <w:rPr>
          <w:lang w:val="en-US"/>
        </w:rPr>
        <w:br/>
        <w:t xml:space="preserve">6) </w:t>
      </w:r>
      <w:r>
        <w:t>генер</w:t>
      </w:r>
      <w:r w:rsidRPr="00050F8F">
        <w:rPr>
          <w:lang w:val="en-US"/>
        </w:rPr>
        <w:t xml:space="preserve">. </w:t>
      </w:r>
      <w:r>
        <w:t>тайный</w:t>
      </w:r>
      <w:r w:rsidRPr="00050F8F">
        <w:rPr>
          <w:lang w:val="en-US"/>
        </w:rPr>
        <w:t xml:space="preserve"> </w:t>
      </w:r>
      <w:r>
        <w:t>ключ</w:t>
      </w:r>
      <w:r w:rsidRPr="00050F8F">
        <w:rPr>
          <w:lang w:val="en-US"/>
        </w:rPr>
        <w:t xml:space="preserve"> </w:t>
      </w:r>
      <w:r>
        <w:rPr>
          <w:lang w:val="en-US"/>
        </w:rPr>
        <w:t>d</w:t>
      </w:r>
      <w:r w:rsidRPr="00050F8F">
        <w:rPr>
          <w:lang w:val="en-US"/>
        </w:rPr>
        <w:t xml:space="preserve"> </w:t>
      </w:r>
      <w:r>
        <w:t>из</w:t>
      </w:r>
      <w:r w:rsidRPr="00050F8F">
        <w:rPr>
          <w:lang w:val="en-US"/>
        </w:rPr>
        <w:t xml:space="preserve"> </w:t>
      </w:r>
      <w:r>
        <w:t>мн</w:t>
      </w:r>
      <w:r w:rsidRPr="00050F8F">
        <w:rPr>
          <w:lang w:val="en-US"/>
        </w:rPr>
        <w:t>-</w:t>
      </w:r>
      <w:r>
        <w:t>ва</w:t>
      </w:r>
      <w:r w:rsidRPr="00050F8F">
        <w:rPr>
          <w:lang w:val="en-US"/>
        </w:rPr>
        <w:t xml:space="preserve"> {1,2…</w:t>
      </w:r>
      <w:r>
        <w:rPr>
          <w:lang w:val="en-US"/>
        </w:rPr>
        <w:t>q</w:t>
      </w:r>
      <w:r w:rsidRPr="00050F8F">
        <w:rPr>
          <w:lang w:val="en-US"/>
        </w:rPr>
        <w:t>-1}</w:t>
      </w:r>
      <w:r w:rsidRPr="00050F8F">
        <w:rPr>
          <w:lang w:val="en-US"/>
        </w:rPr>
        <w:br/>
        <w:t xml:space="preserve">7) </w:t>
      </w:r>
      <w:r>
        <w:t>вычисл</w:t>
      </w:r>
      <w:r w:rsidRPr="00050F8F">
        <w:rPr>
          <w:lang w:val="en-US"/>
        </w:rPr>
        <w:t xml:space="preserve"> </w:t>
      </w:r>
      <w:r>
        <w:t>откр</w:t>
      </w:r>
      <w:r w:rsidRPr="00050F8F">
        <w:rPr>
          <w:lang w:val="en-US"/>
        </w:rPr>
        <w:t xml:space="preserve">. </w:t>
      </w:r>
      <w:r>
        <w:t>ключ</w:t>
      </w:r>
      <w:r w:rsidRPr="00050F8F">
        <w:rPr>
          <w:lang w:val="en-US"/>
        </w:rPr>
        <w:t xml:space="preserve"> </w:t>
      </w:r>
      <w:r>
        <w:t>точка</w:t>
      </w:r>
      <w:r w:rsidRPr="00050F8F">
        <w:rPr>
          <w:lang w:val="en-US"/>
        </w:rPr>
        <w:t xml:space="preserve"> </w:t>
      </w:r>
      <w:r>
        <w:rPr>
          <w:lang w:val="en-US"/>
        </w:rPr>
        <w:t>Q = dG</w:t>
      </w:r>
    </w:p>
    <w:p w:rsidR="00050F8F" w:rsidRDefault="00050F8F">
      <w:r w:rsidRPr="00050F8F">
        <w:rPr>
          <w:b/>
          <w:highlight w:val="yellow"/>
        </w:rPr>
        <w:t>Использ. в криптографии:</w:t>
      </w:r>
      <w:r>
        <w:br/>
        <w:t>обычно исп. на этапе генерации или согласования ключ. инфы:</w:t>
      </w:r>
      <w:r>
        <w:br/>
        <w:t>* в алг согласования (передача) ключ. инфы (на основе ДХ)</w:t>
      </w:r>
      <w:r>
        <w:br/>
        <w:t>* в алг асимм. шифр/дешифр сообщений</w:t>
      </w:r>
      <w:r>
        <w:br/>
        <w:t>* в алг генерации/верификации ЭЦП</w:t>
      </w:r>
    </w:p>
    <w:p w:rsidR="00050F8F" w:rsidRDefault="00050F8F">
      <w:r w:rsidRPr="00050F8F">
        <w:rPr>
          <w:b/>
          <w:highlight w:val="yellow"/>
        </w:rPr>
        <w:t>Диффи-Хеллман на основе ЭК:</w:t>
      </w:r>
      <w:r>
        <w:br/>
        <w:t xml:space="preserve">Пусть </w:t>
      </w:r>
      <w:r>
        <w:rPr>
          <w:lang w:val="en-US"/>
        </w:rPr>
        <w:t>Ep</w:t>
      </w:r>
      <w:r w:rsidRPr="00050F8F">
        <w:t xml:space="preserve"> </w:t>
      </w:r>
      <w:r>
        <w:t>–</w:t>
      </w:r>
      <w:r w:rsidRPr="00050F8F">
        <w:t xml:space="preserve"> </w:t>
      </w:r>
      <w:r>
        <w:t xml:space="preserve">ЭК над </w:t>
      </w:r>
      <w:r>
        <w:rPr>
          <w:lang w:val="en-US"/>
        </w:rPr>
        <w:t>Fp</w:t>
      </w:r>
      <w:r w:rsidRPr="00050F8F">
        <w:t xml:space="preserve">, </w:t>
      </w:r>
      <w:r>
        <w:t xml:space="preserve">а </w:t>
      </w:r>
      <w:r>
        <w:rPr>
          <w:lang w:val="en-US"/>
        </w:rPr>
        <w:t>Q</w:t>
      </w:r>
      <w:r w:rsidRPr="00050F8F">
        <w:t xml:space="preserve"> </w:t>
      </w:r>
      <w:r>
        <w:t>–</w:t>
      </w:r>
      <w:r w:rsidRPr="00050F8F">
        <w:t xml:space="preserve"> </w:t>
      </w:r>
      <w:r>
        <w:t xml:space="preserve">заранее опред. сторонами А, В точка на Е. Отправитель А выбир. тайное случ. число </w:t>
      </w:r>
      <w:r>
        <w:rPr>
          <w:lang w:val="en-US"/>
        </w:rPr>
        <w:t>k</w:t>
      </w:r>
      <w:r>
        <w:rPr>
          <w:vertAlign w:val="subscript"/>
          <w:lang w:val="en-US"/>
        </w:rPr>
        <w:t>A</w:t>
      </w:r>
      <w:r w:rsidRPr="00050F8F">
        <w:t xml:space="preserve">, </w:t>
      </w:r>
      <w:r>
        <w:t xml:space="preserve">вычисл точку </w:t>
      </w:r>
      <w:r>
        <w:rPr>
          <w:lang w:val="en-US"/>
        </w:rPr>
        <w:t>P</w:t>
      </w:r>
      <w:r>
        <w:t>в=</w:t>
      </w:r>
      <w:r>
        <w:rPr>
          <w:lang w:val="en-US"/>
        </w:rPr>
        <w:t>k</w:t>
      </w:r>
      <w:r>
        <w:t>в*</w:t>
      </w:r>
      <w:r>
        <w:rPr>
          <w:lang w:val="en-US"/>
        </w:rPr>
        <w:t>Q</w:t>
      </w:r>
      <w:r w:rsidRPr="00050F8F">
        <w:t xml:space="preserve"> </w:t>
      </w:r>
      <w:r>
        <w:t xml:space="preserve">и отправ ее получателю В. В тоже случайно выбир </w:t>
      </w:r>
      <w:r>
        <w:rPr>
          <w:lang w:val="en-US"/>
        </w:rPr>
        <w:t>k</w:t>
      </w:r>
      <w:r>
        <w:t>в</w:t>
      </w:r>
      <w:r w:rsidRPr="00050F8F">
        <w:t xml:space="preserve">, </w:t>
      </w:r>
      <w:r>
        <w:t xml:space="preserve">вычисл случ </w:t>
      </w:r>
      <w:r>
        <w:rPr>
          <w:lang w:val="en-US"/>
        </w:rPr>
        <w:t>kA</w:t>
      </w:r>
      <w:r w:rsidRPr="00050F8F">
        <w:t xml:space="preserve">, </w:t>
      </w:r>
      <w:r>
        <w:t xml:space="preserve">вычисл точку </w:t>
      </w:r>
      <w:r>
        <w:rPr>
          <w:lang w:val="en-US"/>
        </w:rPr>
        <w:t>P</w:t>
      </w:r>
      <w:r w:rsidRPr="00050F8F">
        <w:t>=</w:t>
      </w:r>
      <w:r>
        <w:rPr>
          <w:lang w:val="en-US"/>
        </w:rPr>
        <w:t>kA</w:t>
      </w:r>
      <w:r w:rsidRPr="00050F8F">
        <w:t>*</w:t>
      </w:r>
      <w:r>
        <w:rPr>
          <w:lang w:val="en-US"/>
        </w:rPr>
        <w:t>k</w:t>
      </w:r>
      <w:r>
        <w:t>в</w:t>
      </w:r>
      <w:r w:rsidRPr="00050F8F">
        <w:t>*</w:t>
      </w:r>
      <w:r>
        <w:rPr>
          <w:lang w:val="en-US"/>
        </w:rPr>
        <w:t>Q</w:t>
      </w:r>
      <w:r>
        <w:t xml:space="preserve"> (общий ключ)</w:t>
      </w:r>
      <w:r w:rsidRPr="00050F8F">
        <w:t xml:space="preserve"> </w:t>
      </w:r>
      <w:r>
        <w:t xml:space="preserve">и отправ результ А. А вычисл Р путем умножения </w:t>
      </w:r>
      <w:r>
        <w:rPr>
          <w:lang w:val="en-US"/>
        </w:rPr>
        <w:t>P</w:t>
      </w:r>
      <w:r>
        <w:t xml:space="preserve">в (получ от В) на его секретное число </w:t>
      </w:r>
      <w:r>
        <w:rPr>
          <w:lang w:val="en-US"/>
        </w:rPr>
        <w:t>kA</w:t>
      </w:r>
      <w:r w:rsidRPr="00050F8F">
        <w:t xml:space="preserve">. </w:t>
      </w:r>
      <w:r>
        <w:t>В тоже самое</w:t>
      </w:r>
    </w:p>
    <w:p w:rsidR="00050F8F" w:rsidRDefault="00050F8F">
      <w:pPr>
        <w:rPr>
          <w:lang w:val="en-US"/>
        </w:rPr>
      </w:pPr>
      <w:r w:rsidRPr="00BC1115">
        <w:rPr>
          <w:b/>
          <w:highlight w:val="yellow"/>
        </w:rPr>
        <w:lastRenderedPageBreak/>
        <w:t>Реализация заш/расш на основе ЭК:</w:t>
      </w:r>
      <w:r w:rsidRPr="00BC1115">
        <w:rPr>
          <w:b/>
        </w:rPr>
        <w:br/>
      </w:r>
      <w:r w:rsidR="00BC1115" w:rsidRPr="00BC1115">
        <w:rPr>
          <w:b/>
          <w:color w:val="E36C0A" w:themeColor="accent6" w:themeShade="BF"/>
        </w:rPr>
        <w:t>Эль-Гамаль</w:t>
      </w:r>
      <w:r w:rsidR="00BC1115">
        <w:t xml:space="preserve">: сообщ представл в виде точки Р на ЭК с известной точкой </w:t>
      </w:r>
      <w:r w:rsidR="00BC1115">
        <w:rPr>
          <w:lang w:val="en-US"/>
        </w:rPr>
        <w:t>G</w:t>
      </w:r>
      <w:r w:rsidR="00BC1115" w:rsidRPr="00BC1115">
        <w:t xml:space="preserve"> </w:t>
      </w:r>
      <w:r w:rsidR="00BC1115">
        <w:t xml:space="preserve">и известным </w:t>
      </w:r>
      <w:r w:rsidR="00BC1115">
        <w:rPr>
          <w:lang w:val="en-US"/>
        </w:rPr>
        <w:t>Q</w:t>
      </w:r>
      <w:r w:rsidR="00BC1115" w:rsidRPr="00BC1115">
        <w:t xml:space="preserve">. </w:t>
      </w:r>
      <w:r w:rsidR="00BC1115">
        <w:t xml:space="preserve">Шифротекст – это две точки на этой же ЭК: </w:t>
      </w:r>
      <w:r w:rsidR="00BC1115">
        <w:rPr>
          <w:lang w:val="en-US"/>
        </w:rPr>
        <w:t>C</w:t>
      </w:r>
      <w:r w:rsidR="00BC1115" w:rsidRPr="00BC1115">
        <w:t xml:space="preserve">1 </w:t>
      </w:r>
      <w:r w:rsidR="00BC1115">
        <w:t xml:space="preserve">и </w:t>
      </w:r>
      <w:r w:rsidR="00BC1115">
        <w:rPr>
          <w:lang w:val="en-US"/>
        </w:rPr>
        <w:t>C</w:t>
      </w:r>
      <w:r w:rsidR="00BC1115" w:rsidRPr="00BC1115">
        <w:t>2.</w:t>
      </w:r>
      <w:r w:rsidR="00BC1115">
        <w:t xml:space="preserve"> Сторона А выбир. случ </w:t>
      </w:r>
      <w:r w:rsidR="00BC1115">
        <w:rPr>
          <w:lang w:val="en-US"/>
        </w:rPr>
        <w:t>k</w:t>
      </w:r>
      <w:r w:rsidR="00BC1115" w:rsidRPr="00BC1115">
        <w:t xml:space="preserve"> </w:t>
      </w:r>
      <w:r w:rsidR="00BC1115">
        <w:t xml:space="preserve">и вычисляет с исп. откр ключа стороны В: </w:t>
      </w:r>
      <w:r w:rsidR="00BC1115">
        <w:rPr>
          <w:lang w:val="en-US"/>
        </w:rPr>
        <w:t>C</w:t>
      </w:r>
      <w:r w:rsidR="00BC1115" w:rsidRPr="00BC1115">
        <w:t>1=</w:t>
      </w:r>
      <w:r w:rsidR="00BC1115">
        <w:rPr>
          <w:lang w:val="en-US"/>
        </w:rPr>
        <w:t>kG</w:t>
      </w:r>
      <w:r w:rsidR="00BC1115" w:rsidRPr="00BC1115">
        <w:t xml:space="preserve">, </w:t>
      </w:r>
      <w:r w:rsidR="00BC1115">
        <w:rPr>
          <w:lang w:val="en-US"/>
        </w:rPr>
        <w:t>C</w:t>
      </w:r>
      <w:r w:rsidR="00BC1115" w:rsidRPr="00BC1115">
        <w:t>2=</w:t>
      </w:r>
      <w:r w:rsidR="00BC1115">
        <w:rPr>
          <w:lang w:val="en-US"/>
        </w:rPr>
        <w:t>P</w:t>
      </w:r>
      <w:r w:rsidR="00BC1115" w:rsidRPr="00BC1115">
        <w:t>+</w:t>
      </w:r>
      <w:r w:rsidR="00BC1115">
        <w:rPr>
          <w:lang w:val="en-US"/>
        </w:rPr>
        <w:t>kQ</w:t>
      </w:r>
      <w:r w:rsidR="00BC1115" w:rsidRPr="00BC1115">
        <w:t xml:space="preserve">. </w:t>
      </w:r>
      <w:r w:rsidR="00BC1115">
        <w:t xml:space="preserve">Получатель шифра вычисл: </w:t>
      </w:r>
      <w:r w:rsidR="00BC1115">
        <w:rPr>
          <w:lang w:val="en-US"/>
        </w:rPr>
        <w:t>P</w:t>
      </w:r>
      <w:r w:rsidR="00BC1115" w:rsidRPr="00BC1115">
        <w:t>=</w:t>
      </w:r>
      <w:r w:rsidR="00BC1115">
        <w:rPr>
          <w:lang w:val="en-US"/>
        </w:rPr>
        <w:t>C</w:t>
      </w:r>
      <w:r w:rsidR="00BC1115" w:rsidRPr="00BC1115">
        <w:t>2–</w:t>
      </w:r>
      <w:r w:rsidR="00BC1115">
        <w:rPr>
          <w:lang w:val="en-US"/>
        </w:rPr>
        <w:t>dC</w:t>
      </w:r>
      <w:r w:rsidR="00BC1115" w:rsidRPr="00BC1115">
        <w:t>1 (</w:t>
      </w:r>
      <w:r w:rsidR="00BC1115">
        <w:t xml:space="preserve">сложение с инверсией, </w:t>
      </w:r>
      <w:r w:rsidR="00BC1115" w:rsidRPr="00BC1115">
        <w:t>(</w:t>
      </w:r>
      <w:r w:rsidR="00BC1115">
        <w:rPr>
          <w:lang w:val="en-US"/>
        </w:rPr>
        <w:t>x</w:t>
      </w:r>
      <w:r w:rsidR="00BC1115" w:rsidRPr="00BC1115">
        <w:t>,</w:t>
      </w:r>
      <w:r w:rsidR="00BC1115">
        <w:rPr>
          <w:lang w:val="en-US"/>
        </w:rPr>
        <w:t>y</w:t>
      </w:r>
      <w:r w:rsidR="00BC1115" w:rsidRPr="00BC1115">
        <w:t>) --&gt; (</w:t>
      </w:r>
      <w:r w:rsidR="00BC1115">
        <w:rPr>
          <w:lang w:val="en-US"/>
        </w:rPr>
        <w:t>x</w:t>
      </w:r>
      <w:r w:rsidR="00BC1115" w:rsidRPr="00BC1115">
        <w:t>,-</w:t>
      </w:r>
      <w:r w:rsidR="00BC1115">
        <w:rPr>
          <w:lang w:val="en-US"/>
        </w:rPr>
        <w:t>y</w:t>
      </w:r>
      <w:r w:rsidR="00BC1115" w:rsidRPr="00BC1115">
        <w:t>)</w:t>
      </w:r>
    </w:p>
    <w:p w:rsidR="00BC1115" w:rsidRPr="00BC1115" w:rsidRDefault="00BC1115">
      <w:r w:rsidRPr="00BC1115">
        <w:rPr>
          <w:b/>
          <w:highlight w:val="yellow"/>
        </w:rPr>
        <w:t>Реализация ЭЦП на основе ЭК:</w:t>
      </w:r>
      <w:r w:rsidRPr="00BC1115">
        <w:rPr>
          <w:b/>
        </w:rPr>
        <w:br/>
      </w:r>
      <w:r>
        <w:t>Генерация ключей как в прошлом примере. Ключ инфа отправителя (А).</w:t>
      </w:r>
      <w:r>
        <w:br/>
      </w:r>
      <w:r>
        <w:t>гаем, что отправитель подписывает хеш Н(М) сообщения М.</w:t>
      </w:r>
      <w:r>
        <w:br/>
      </w:r>
      <w:r w:rsidRPr="00BC1115">
        <w:rPr>
          <w:u w:val="single"/>
        </w:rPr>
        <w:t>Генерация ЭЦП.</w:t>
      </w:r>
      <w:r>
        <w:br/>
      </w:r>
      <w:r>
        <w:t>1. Выбрать число k (1</w:t>
      </w:r>
      <w:r>
        <w:t xml:space="preserve"> &lt; k &lt; q), q – порядок точки G.</w:t>
      </w:r>
      <w:r>
        <w:br/>
      </w:r>
      <w:r>
        <w:t xml:space="preserve">2. Вычислить точку kG = (х, у), вычислить r = x mod q; при r = </w:t>
      </w:r>
      <w:r>
        <w:t>0 изменить k и повторить шаг 2.</w:t>
      </w:r>
      <w:r>
        <w:br/>
      </w:r>
      <w:r>
        <w:t xml:space="preserve">3. Вычислить t = k </w:t>
      </w:r>
      <w:r w:rsidRPr="001D3B67">
        <w:rPr>
          <w:vertAlign w:val="superscript"/>
        </w:rPr>
        <w:t>-1</w:t>
      </w:r>
      <w:r>
        <w:t xml:space="preserve">mod q (например, на основе </w:t>
      </w:r>
      <w:r>
        <w:t>расш. Евклида).</w:t>
      </w:r>
      <w:r>
        <w:br/>
      </w:r>
      <w:r w:rsidR="00BB732F">
        <w:t>4. Вычислить s = (t *</w:t>
      </w:r>
      <w:r>
        <w:t>H(M) + dr)) mod q; при s = 0 и</w:t>
      </w:r>
      <w:r>
        <w:t>зменить k и повторить алгоритм.</w:t>
      </w:r>
      <w:r>
        <w:br/>
      </w:r>
      <w:r>
        <w:t xml:space="preserve">Стороне В отсылаются сообщение М и ЭЦП (числа r и </w:t>
      </w:r>
      <w:r>
        <w:t>s).</w:t>
      </w:r>
      <w:r>
        <w:br/>
      </w:r>
      <w:r w:rsidRPr="00BC1115">
        <w:rPr>
          <w:u w:val="single"/>
        </w:rPr>
        <w:t>Верификация ЭЦП.</w:t>
      </w:r>
      <w:r>
        <w:br/>
      </w:r>
      <w:r>
        <w:t>Получатель знает алгоритм хеширования, который использовался отправите</w:t>
      </w:r>
      <w:r>
        <w:t>лем, открытый ключ отправителя:</w:t>
      </w:r>
      <w:r>
        <w:br/>
      </w:r>
      <w:r>
        <w:t>1. Проверить выполнение условия: 1 &lt; r, s &lt; q; если условие не выполняется, то легитимность подписи не подтверждается</w:t>
      </w:r>
      <w:r>
        <w:t>, иначе идем дальше</w:t>
      </w:r>
      <w:r>
        <w:t>.</w:t>
      </w:r>
      <w:r>
        <w:br/>
      </w:r>
      <w:r>
        <w:t>2. Выч</w:t>
      </w:r>
      <w:r>
        <w:t xml:space="preserve">исляются Н(М) и w = s </w:t>
      </w:r>
      <w:r w:rsidRPr="00BB732F">
        <w:rPr>
          <w:vertAlign w:val="superscript"/>
        </w:rPr>
        <w:t>–1</w:t>
      </w:r>
      <w:r>
        <w:t xml:space="preserve"> mod q.</w:t>
      </w:r>
      <w:bookmarkStart w:id="0" w:name="_GoBack"/>
      <w:bookmarkEnd w:id="0"/>
      <w:r>
        <w:br/>
      </w:r>
      <w:r>
        <w:t>3. Вычисляются u1 = w</w:t>
      </w:r>
      <w:r>
        <w:t xml:space="preserve"> Н(М) (mod q), u2 = wr (mod q).</w:t>
      </w:r>
      <w:r>
        <w:br/>
      </w:r>
      <w:r>
        <w:t xml:space="preserve">4. Вычисляются Gu1 </w:t>
      </w:r>
      <w:r>
        <w:t>+ Qu2 = (x', y'), v = x' mod q.</w:t>
      </w:r>
      <w:r>
        <w:br/>
        <w:t xml:space="preserve">5. Если v = r, </w:t>
      </w:r>
      <w:r>
        <w:t>подтверждается легитимность подписи и целостность полученного сообщения</w:t>
      </w:r>
    </w:p>
    <w:p w:rsidR="004B1707" w:rsidRPr="00050F8F" w:rsidRDefault="004B1707">
      <w:pPr>
        <w:rPr>
          <w:b/>
        </w:rPr>
      </w:pPr>
    </w:p>
    <w:sectPr w:rsidR="004B1707" w:rsidRPr="00050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08"/>
    <w:rsid w:val="00050F8F"/>
    <w:rsid w:val="001D3B67"/>
    <w:rsid w:val="00227377"/>
    <w:rsid w:val="004B1707"/>
    <w:rsid w:val="005864EB"/>
    <w:rsid w:val="005D43F5"/>
    <w:rsid w:val="00611548"/>
    <w:rsid w:val="00671D7E"/>
    <w:rsid w:val="006C6458"/>
    <w:rsid w:val="0075075C"/>
    <w:rsid w:val="00A61BF5"/>
    <w:rsid w:val="00B02660"/>
    <w:rsid w:val="00BB732F"/>
    <w:rsid w:val="00BC1115"/>
    <w:rsid w:val="00CD0B0B"/>
    <w:rsid w:val="00DC1708"/>
    <w:rsid w:val="00DD05BB"/>
    <w:rsid w:val="00E30148"/>
    <w:rsid w:val="00E35E82"/>
    <w:rsid w:val="00FA62E9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BF5"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6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1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BF5"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6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1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2020-06-03T18:40:00Z</dcterms:created>
  <dcterms:modified xsi:type="dcterms:W3CDTF">2020-06-03T23:12:00Z</dcterms:modified>
</cp:coreProperties>
</file>