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71BA8AA" w14:textId="77777777" w:rsidR="00B138A1" w:rsidRPr="001E4DF9" w:rsidRDefault="00B138A1" w:rsidP="001D0743">
      <w:pPr>
        <w:rPr>
          <w:lang w:eastAsia="zh-CN"/>
        </w:rPr>
      </w:pPr>
    </w:p>
    <w:p w14:paraId="4B2230F6" w14:textId="77777777" w:rsidR="00240D9D" w:rsidRPr="00ED4D76" w:rsidRDefault="006B13EF" w:rsidP="001D0743">
      <w:pPr>
        <w:pStyle w:val="aff4"/>
      </w:pPr>
      <w:r>
        <w:rPr>
          <w:rFonts w:hint="eastAsia"/>
        </w:rPr>
        <w:t>项目说明文档</w:t>
      </w:r>
    </w:p>
    <w:p w14:paraId="79BD37D6" w14:textId="77777777" w:rsidR="00404CF0" w:rsidRPr="00ED4D76" w:rsidRDefault="00404CF0" w:rsidP="001D0743">
      <w:pPr>
        <w:rPr>
          <w:lang w:eastAsia="zh-CN"/>
        </w:rPr>
      </w:pPr>
    </w:p>
    <w:p w14:paraId="6B141137" w14:textId="77777777" w:rsidR="00404CF0" w:rsidRPr="00ED4D76" w:rsidRDefault="00404CF0" w:rsidP="001D0743">
      <w:pPr>
        <w:rPr>
          <w:lang w:eastAsia="zh-CN"/>
        </w:rPr>
      </w:pPr>
    </w:p>
    <w:p w14:paraId="7BE54A36"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65CF4BA" w14:textId="743B3A0A"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27480">
        <w:rPr>
          <w:rFonts w:ascii="TypeLand 康熙字典體" w:eastAsiaTheme="minorEastAsia" w:hAnsi="TypeLand 康熙字典體" w:hint="eastAsia"/>
          <w:lang w:eastAsia="zh-CN"/>
        </w:rPr>
        <w:t>表达式转换</w:t>
      </w:r>
    </w:p>
    <w:p w14:paraId="572547D4" w14:textId="77777777" w:rsidR="009035C9" w:rsidRPr="00ED4D76" w:rsidRDefault="009035C9" w:rsidP="009035C9">
      <w:pPr>
        <w:pStyle w:val="aff5"/>
        <w:jc w:val="right"/>
        <w:rPr>
          <w:lang w:eastAsia="zh-CN"/>
        </w:rPr>
      </w:pPr>
    </w:p>
    <w:p w14:paraId="4C417C10" w14:textId="77777777" w:rsidR="00AB4DCF" w:rsidRPr="00ED4D76" w:rsidRDefault="00AB4DCF" w:rsidP="001D0743">
      <w:pPr>
        <w:rPr>
          <w:lang w:eastAsia="zh-CN"/>
        </w:rPr>
      </w:pPr>
    </w:p>
    <w:p w14:paraId="074148CF" w14:textId="77777777" w:rsidR="00B138A1" w:rsidRPr="00ED4D76" w:rsidRDefault="00B00433" w:rsidP="001D0743">
      <w:pPr>
        <w:rPr>
          <w:lang w:eastAsia="zh-CN"/>
        </w:rPr>
      </w:pPr>
      <w:r w:rsidRPr="00ED4D76">
        <w:rPr>
          <w:rFonts w:hint="eastAsia"/>
          <w:lang w:eastAsia="zh-CN"/>
        </w:rPr>
        <w:t xml:space="preserve"> </w:t>
      </w:r>
    </w:p>
    <w:p w14:paraId="6E92DC40" w14:textId="77777777" w:rsidR="00B138A1" w:rsidRPr="00ED4D76" w:rsidRDefault="00B138A1" w:rsidP="001D0743">
      <w:pPr>
        <w:rPr>
          <w:lang w:eastAsia="zh-CN"/>
        </w:rPr>
      </w:pPr>
    </w:p>
    <w:p w14:paraId="13188627" w14:textId="77777777" w:rsidR="00B138A1" w:rsidRPr="00ED4D76" w:rsidRDefault="00B138A1" w:rsidP="001D0743">
      <w:pPr>
        <w:rPr>
          <w:lang w:eastAsia="zh-CN"/>
        </w:rPr>
      </w:pPr>
    </w:p>
    <w:p w14:paraId="2EDF463C" w14:textId="77777777" w:rsidR="00B138A1" w:rsidRPr="00ED4D76" w:rsidRDefault="00B138A1" w:rsidP="001D0743">
      <w:pPr>
        <w:rPr>
          <w:lang w:eastAsia="zh-CN"/>
        </w:rPr>
      </w:pPr>
    </w:p>
    <w:p w14:paraId="46962AE3" w14:textId="77777777" w:rsidR="00B138A1" w:rsidRPr="00ED4D76" w:rsidRDefault="00B138A1" w:rsidP="001D0743">
      <w:pPr>
        <w:rPr>
          <w:lang w:eastAsia="zh-CN"/>
        </w:rPr>
      </w:pPr>
    </w:p>
    <w:p w14:paraId="09F81E0F" w14:textId="77777777" w:rsidR="006F1CF2" w:rsidRPr="00ED4D76" w:rsidRDefault="006F1CF2" w:rsidP="001D0743">
      <w:pPr>
        <w:rPr>
          <w:lang w:eastAsia="zh-CN"/>
        </w:rPr>
      </w:pPr>
    </w:p>
    <w:p w14:paraId="0EA5E5E4" w14:textId="77777777" w:rsidR="006F1CF2" w:rsidRPr="00ED4D76" w:rsidRDefault="006F1CF2" w:rsidP="001D0743">
      <w:pPr>
        <w:rPr>
          <w:lang w:eastAsia="zh-CN"/>
        </w:rPr>
      </w:pPr>
    </w:p>
    <w:p w14:paraId="0D711766" w14:textId="79B2E9C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627480">
        <w:rPr>
          <w:rFonts w:ascii="宋体" w:hAnsi="宋体" w:hint="eastAsia"/>
          <w:u w:val="single"/>
          <w:lang w:eastAsia="zh-CN"/>
        </w:rPr>
        <w:t>何慧琳</w:t>
      </w:r>
      <w:r w:rsidR="00FD2902" w:rsidRPr="00ED4D76">
        <w:rPr>
          <w:rFonts w:ascii="宋体" w:hAnsi="宋体" w:hint="eastAsia"/>
          <w:u w:val="single"/>
          <w:lang w:eastAsia="zh-CN"/>
        </w:rPr>
        <w:t xml:space="preserve">            </w:t>
      </w:r>
    </w:p>
    <w:p w14:paraId="469B670A" w14:textId="4D9AC1B8"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627480">
        <w:rPr>
          <w:rFonts w:ascii="宋体" w:hAnsi="宋体"/>
          <w:u w:val="single"/>
          <w:lang w:eastAsia="zh-CN"/>
        </w:rPr>
        <w:t>2152343</w:t>
      </w:r>
      <w:r w:rsidR="00AB4DCF" w:rsidRPr="00ED4D76">
        <w:rPr>
          <w:rFonts w:ascii="宋体" w:hAnsi="宋体" w:hint="eastAsia"/>
          <w:u w:val="single"/>
          <w:lang w:eastAsia="zh-CN"/>
        </w:rPr>
        <w:t xml:space="preserve">           </w:t>
      </w:r>
    </w:p>
    <w:p w14:paraId="52CCD34F"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16D34E06"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43650B3B" w14:textId="77777777" w:rsidR="00B138A1" w:rsidRPr="00ED4D76" w:rsidRDefault="00B138A1" w:rsidP="001D0743">
      <w:pPr>
        <w:rPr>
          <w:lang w:eastAsia="zh-CN"/>
        </w:rPr>
      </w:pPr>
    </w:p>
    <w:p w14:paraId="166CA21D" w14:textId="77777777" w:rsidR="006F1CF2" w:rsidRPr="00ED4D76" w:rsidRDefault="006F1CF2" w:rsidP="001D0743">
      <w:pPr>
        <w:rPr>
          <w:lang w:eastAsia="zh-CN"/>
        </w:rPr>
      </w:pPr>
    </w:p>
    <w:p w14:paraId="6093F78B" w14:textId="77777777" w:rsidR="006F1CF2" w:rsidRPr="00ED4D76" w:rsidRDefault="006F1CF2" w:rsidP="001D0743">
      <w:pPr>
        <w:rPr>
          <w:lang w:eastAsia="zh-CN"/>
        </w:rPr>
      </w:pPr>
    </w:p>
    <w:p w14:paraId="278C7480" w14:textId="77777777" w:rsidR="00B138A1" w:rsidRPr="00ED4D76" w:rsidRDefault="00AB4DCF" w:rsidP="001D0743">
      <w:pPr>
        <w:pStyle w:val="aff8"/>
        <w:rPr>
          <w:lang w:eastAsia="zh-CN"/>
        </w:rPr>
      </w:pPr>
      <w:r w:rsidRPr="00ED4D76">
        <w:rPr>
          <w:rFonts w:hint="eastAsia"/>
          <w:lang w:eastAsia="zh-CN"/>
        </w:rPr>
        <w:t>同济大学</w:t>
      </w:r>
    </w:p>
    <w:p w14:paraId="525E26A5" w14:textId="77777777" w:rsidR="00AB4DCF" w:rsidRPr="006B13EF" w:rsidRDefault="00AB4DCF" w:rsidP="006B13EF">
      <w:pPr>
        <w:pStyle w:val="aff9"/>
        <w:rPr>
          <w:lang w:eastAsia="zh-CN"/>
        </w:rPr>
      </w:pPr>
      <w:r w:rsidRPr="00ED4D76">
        <w:rPr>
          <w:rFonts w:hint="eastAsia"/>
          <w:lang w:eastAsia="zh-CN"/>
        </w:rPr>
        <w:t>Tongji University</w:t>
      </w:r>
    </w:p>
    <w:p w14:paraId="00FD611C" w14:textId="77777777" w:rsidR="00056E90" w:rsidRPr="00ED4D76" w:rsidRDefault="00056E90" w:rsidP="001D0743">
      <w:pPr>
        <w:rPr>
          <w:lang w:eastAsia="zh-CN"/>
        </w:rPr>
      </w:pPr>
    </w:p>
    <w:p w14:paraId="1383287F" w14:textId="77777777" w:rsidR="00E53577" w:rsidRPr="00ED4D76" w:rsidRDefault="00E53577" w:rsidP="001D0743">
      <w:pPr>
        <w:rPr>
          <w:lang w:eastAsia="zh-CN"/>
        </w:rPr>
      </w:pPr>
    </w:p>
    <w:p w14:paraId="29B541E4" w14:textId="77777777" w:rsidR="00E53577" w:rsidRPr="00ED4D76" w:rsidRDefault="00E53577" w:rsidP="001D0743">
      <w:pPr>
        <w:rPr>
          <w:lang w:eastAsia="zh-CN"/>
        </w:rPr>
      </w:pPr>
    </w:p>
    <w:p w14:paraId="29AD9E2F"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2EE7E29" w14:textId="77777777" w:rsidR="00CF156D" w:rsidRPr="00ED4D76" w:rsidRDefault="00111A31" w:rsidP="0075165E">
      <w:pPr>
        <w:pStyle w:val="1"/>
        <w:spacing w:after="240"/>
        <w:rPr>
          <w:lang w:eastAsia="zh-CN"/>
        </w:rPr>
      </w:pPr>
      <w:bookmarkStart w:id="0" w:name="_Toc351292485"/>
      <w:bookmarkStart w:id="1" w:name="_Toc484542867"/>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p>
    <w:p w14:paraId="526AB73F" w14:textId="77777777" w:rsidR="00262274" w:rsidRPr="00C119C2" w:rsidRDefault="00794BDB" w:rsidP="008F78B2">
      <w:pPr>
        <w:pStyle w:val="2"/>
        <w:spacing w:before="120"/>
      </w:pPr>
      <w:bookmarkStart w:id="2" w:name="_Toc484542868"/>
      <w:r w:rsidRPr="00C119C2">
        <w:rPr>
          <w:rFonts w:hint="eastAsia"/>
        </w:rPr>
        <w:t xml:space="preserve">1.1 </w:t>
      </w:r>
      <w:bookmarkEnd w:id="2"/>
      <w:r w:rsidR="0075165E" w:rsidRPr="00C119C2">
        <w:rPr>
          <w:rFonts w:hint="eastAsia"/>
        </w:rPr>
        <w:t>背景分析</w:t>
      </w:r>
    </w:p>
    <w:p w14:paraId="49A95C2A" w14:textId="0C5774DF" w:rsidR="00C119C2" w:rsidRDefault="00627480" w:rsidP="00627480">
      <w:pPr>
        <w:rPr>
          <w:lang w:eastAsia="zh-CN"/>
        </w:rPr>
      </w:pPr>
      <w:r w:rsidRPr="00627480">
        <w:rPr>
          <w:rFonts w:hint="eastAsia"/>
          <w:lang w:eastAsia="zh-CN"/>
        </w:rPr>
        <w:t>后缀表达式，又称逆波兰式，指的是不包含括号，运算符放在两个运算对象的后面，所有的计算按运算符出现的顺序，严格从左向右进行</w:t>
      </w:r>
      <w:r w:rsidRPr="00627480">
        <w:rPr>
          <w:rFonts w:hint="eastAsia"/>
          <w:lang w:eastAsia="zh-CN"/>
        </w:rPr>
        <w:t>(</w:t>
      </w:r>
      <w:r w:rsidRPr="00627480">
        <w:rPr>
          <w:rFonts w:hint="eastAsia"/>
          <w:lang w:eastAsia="zh-CN"/>
        </w:rPr>
        <w:t>不再考虑运算符的优先规则</w:t>
      </w:r>
      <w:r w:rsidRPr="00627480">
        <w:rPr>
          <w:rFonts w:hint="eastAsia"/>
          <w:lang w:eastAsia="zh-CN"/>
        </w:rPr>
        <w:t>)</w:t>
      </w:r>
      <w:r w:rsidR="00C119C2">
        <w:rPr>
          <w:rFonts w:hint="eastAsia"/>
          <w:lang w:eastAsia="zh-CN"/>
        </w:rPr>
        <w:t>。</w:t>
      </w:r>
      <w:r w:rsidR="0034474E" w:rsidRPr="0034474E">
        <w:rPr>
          <w:rFonts w:hint="eastAsia"/>
          <w:lang w:eastAsia="zh-CN"/>
        </w:rPr>
        <w:t>后缀表达式的特点就是计算机运算非常方便，需要用到栈；计算机处理过程只需要顺序读入，如果遇到数字，则放入栈中，如果是运算符，则将两个栈中数字取出进行运算</w:t>
      </w:r>
      <w:r w:rsidR="0034474E">
        <w:rPr>
          <w:rFonts w:hint="eastAsia"/>
          <w:lang w:eastAsia="zh-CN"/>
        </w:rPr>
        <w:t>。</w:t>
      </w:r>
      <w:r w:rsidR="00D60B3D">
        <w:rPr>
          <w:rFonts w:hint="eastAsia"/>
          <w:lang w:eastAsia="zh-CN"/>
        </w:rPr>
        <w:t>此程序虽不用将操作数存入栈中而是直接输出，但也有助于对计算机内部运算原理有个更深的理解</w:t>
      </w:r>
      <w:r w:rsidR="00C119C2">
        <w:rPr>
          <w:rFonts w:hint="eastAsia"/>
          <w:lang w:eastAsia="zh-CN"/>
        </w:rPr>
        <w:t>。</w:t>
      </w:r>
      <w:bookmarkStart w:id="3" w:name="_Toc484542869"/>
    </w:p>
    <w:p w14:paraId="01418EC7" w14:textId="77777777" w:rsidR="00C119C2" w:rsidRDefault="00794BDB" w:rsidP="008F78B2">
      <w:pPr>
        <w:pStyle w:val="2"/>
        <w:spacing w:before="120"/>
      </w:pPr>
      <w:r w:rsidRPr="00C119C2">
        <w:rPr>
          <w:rFonts w:hint="eastAsia"/>
        </w:rPr>
        <w:t xml:space="preserve">1.2 </w:t>
      </w:r>
      <w:bookmarkEnd w:id="3"/>
      <w:r w:rsidR="0075165E" w:rsidRPr="00C119C2">
        <w:rPr>
          <w:rFonts w:hint="eastAsia"/>
        </w:rPr>
        <w:t>功能分析</w:t>
      </w:r>
    </w:p>
    <w:p w14:paraId="1E8F1BE5" w14:textId="479E785A" w:rsidR="00061434" w:rsidRDefault="00C119C2" w:rsidP="00E36A97">
      <w:pPr>
        <w:rPr>
          <w:lang w:eastAsia="zh-CN"/>
        </w:rPr>
      </w:pPr>
      <w:r>
        <w:rPr>
          <w:rFonts w:hint="eastAsia"/>
          <w:lang w:eastAsia="zh-CN"/>
        </w:rPr>
        <w:t>作为一个简易的</w:t>
      </w:r>
      <w:r w:rsidR="0034474E">
        <w:rPr>
          <w:rFonts w:hint="eastAsia"/>
          <w:lang w:eastAsia="zh-CN"/>
        </w:rPr>
        <w:t>表达式转换程序</w:t>
      </w:r>
      <w:r>
        <w:rPr>
          <w:rFonts w:hint="eastAsia"/>
          <w:lang w:eastAsia="zh-CN"/>
        </w:rPr>
        <w:t>，</w:t>
      </w:r>
      <w:r w:rsidR="00E36A97">
        <w:rPr>
          <w:rFonts w:hint="eastAsia"/>
          <w:lang w:eastAsia="zh-CN"/>
        </w:rPr>
        <w:t>以防用户只是想知道中缀表达式如何转换成后缀表达式，即看看后缀表达式的转换样例，该程序提供了样例版，用户只需按回车键就能看到</w:t>
      </w:r>
      <w:r w:rsidR="00E36A97">
        <w:rPr>
          <w:lang w:eastAsia="zh-CN"/>
        </w:rPr>
        <w:t>5</w:t>
      </w:r>
      <w:r w:rsidR="00E36A97">
        <w:rPr>
          <w:rFonts w:hint="eastAsia"/>
          <w:lang w:eastAsia="zh-CN"/>
        </w:rPr>
        <w:t>个表达式及其后缀表达式转换；如果用户想进行中缀表达式转换，则可选择另一版本自行输入表达式得到转换后的后缀表达式</w:t>
      </w:r>
      <w:r w:rsidR="00061434">
        <w:rPr>
          <w:rFonts w:hint="eastAsia"/>
          <w:lang w:eastAsia="zh-CN"/>
        </w:rPr>
        <w:t>。</w:t>
      </w:r>
    </w:p>
    <w:p w14:paraId="732DEE44" w14:textId="77777777" w:rsidR="00061434" w:rsidRDefault="00061434" w:rsidP="00C119C2">
      <w:pPr>
        <w:rPr>
          <w:lang w:eastAsia="zh-CN"/>
        </w:rPr>
      </w:pPr>
    </w:p>
    <w:p w14:paraId="441A8AE2" w14:textId="77777777" w:rsidR="00061434" w:rsidRDefault="00061434" w:rsidP="00C119C2">
      <w:pPr>
        <w:rPr>
          <w:lang w:eastAsia="zh-CN"/>
        </w:rPr>
      </w:pPr>
    </w:p>
    <w:p w14:paraId="494ED465" w14:textId="77777777" w:rsidR="00061434" w:rsidRDefault="00061434" w:rsidP="00C119C2">
      <w:pPr>
        <w:rPr>
          <w:lang w:eastAsia="zh-CN"/>
        </w:rPr>
      </w:pPr>
    </w:p>
    <w:p w14:paraId="70370DCA" w14:textId="77777777" w:rsidR="00061434" w:rsidRDefault="00061434" w:rsidP="00C119C2">
      <w:pPr>
        <w:rPr>
          <w:lang w:eastAsia="zh-CN"/>
        </w:rPr>
      </w:pPr>
    </w:p>
    <w:p w14:paraId="0B18FC31" w14:textId="77777777" w:rsidR="00061434" w:rsidRDefault="00061434" w:rsidP="00C119C2">
      <w:pPr>
        <w:rPr>
          <w:lang w:eastAsia="zh-CN"/>
        </w:rPr>
      </w:pPr>
    </w:p>
    <w:p w14:paraId="588F9660" w14:textId="77777777" w:rsidR="00061434" w:rsidRDefault="00061434" w:rsidP="00C119C2">
      <w:pPr>
        <w:rPr>
          <w:lang w:eastAsia="zh-CN"/>
        </w:rPr>
      </w:pPr>
    </w:p>
    <w:p w14:paraId="1788D205" w14:textId="77777777" w:rsidR="00061434" w:rsidRDefault="00061434" w:rsidP="00C119C2">
      <w:pPr>
        <w:rPr>
          <w:lang w:eastAsia="zh-CN"/>
        </w:rPr>
      </w:pPr>
    </w:p>
    <w:p w14:paraId="76EDC7EE" w14:textId="77777777" w:rsidR="00061434" w:rsidRDefault="00061434" w:rsidP="00C119C2">
      <w:pPr>
        <w:rPr>
          <w:lang w:eastAsia="zh-CN"/>
        </w:rPr>
      </w:pPr>
    </w:p>
    <w:p w14:paraId="1B1BE58E" w14:textId="77777777" w:rsidR="00807108" w:rsidRDefault="0075165E" w:rsidP="00C119C2">
      <w:pPr>
        <w:pStyle w:val="1"/>
        <w:spacing w:after="240"/>
        <w:rPr>
          <w:lang w:eastAsia="zh-CN"/>
        </w:rPr>
      </w:pPr>
      <w:r>
        <w:rPr>
          <w:rFonts w:hint="eastAsia"/>
          <w:lang w:eastAsia="zh-CN"/>
        </w:rPr>
        <w:t xml:space="preserve">2 </w:t>
      </w:r>
      <w:r>
        <w:rPr>
          <w:rFonts w:hint="eastAsia"/>
          <w:lang w:eastAsia="zh-CN"/>
        </w:rPr>
        <w:t>设计</w:t>
      </w:r>
    </w:p>
    <w:p w14:paraId="1842483D" w14:textId="77777777" w:rsidR="0075165E" w:rsidRDefault="0075165E" w:rsidP="008F78B2">
      <w:pPr>
        <w:pStyle w:val="2"/>
        <w:spacing w:before="120"/>
      </w:pPr>
      <w:r>
        <w:rPr>
          <w:rFonts w:hint="eastAsia"/>
        </w:rPr>
        <w:t xml:space="preserve">2.1 </w:t>
      </w:r>
      <w:r w:rsidR="00061434">
        <w:rPr>
          <w:rFonts w:hint="eastAsia"/>
        </w:rPr>
        <w:t>数据结构设计</w:t>
      </w:r>
    </w:p>
    <w:p w14:paraId="41DA02DC" w14:textId="6E861BE8" w:rsidR="00061434" w:rsidRPr="00061434" w:rsidRDefault="00061434" w:rsidP="00061434">
      <w:pPr>
        <w:rPr>
          <w:lang w:eastAsia="zh-CN"/>
        </w:rPr>
      </w:pPr>
      <w:r>
        <w:rPr>
          <w:rFonts w:hint="eastAsia"/>
          <w:lang w:eastAsia="zh-CN"/>
        </w:rPr>
        <w:t>如上功能分析所述，该系统</w:t>
      </w:r>
      <w:r w:rsidR="00E36A97">
        <w:rPr>
          <w:rFonts w:hint="eastAsia"/>
          <w:lang w:eastAsia="zh-CN"/>
        </w:rPr>
        <w:t>在转换表达式时</w:t>
      </w:r>
      <w:r>
        <w:rPr>
          <w:rFonts w:hint="eastAsia"/>
          <w:lang w:eastAsia="zh-CN"/>
        </w:rPr>
        <w:t>要求</w:t>
      </w:r>
      <w:r w:rsidR="00E36A97">
        <w:rPr>
          <w:rFonts w:hint="eastAsia"/>
          <w:lang w:eastAsia="zh-CN"/>
        </w:rPr>
        <w:t>对</w:t>
      </w:r>
      <w:r w:rsidR="00D60B3D">
        <w:rPr>
          <w:rFonts w:hint="eastAsia"/>
          <w:lang w:eastAsia="zh-CN"/>
        </w:rPr>
        <w:t>运算符</w:t>
      </w:r>
      <w:r w:rsidR="00E36A97">
        <w:rPr>
          <w:rFonts w:hint="eastAsia"/>
          <w:lang w:eastAsia="zh-CN"/>
        </w:rPr>
        <w:t>的</w:t>
      </w:r>
      <w:r w:rsidR="00D60B3D">
        <w:rPr>
          <w:rFonts w:hint="eastAsia"/>
          <w:lang w:eastAsia="zh-CN"/>
        </w:rPr>
        <w:t>优先级判断和存储，其取出符合先进后出的规则，所以采用栈结构进行存储，所以定义了栈类（</w:t>
      </w:r>
      <w:r w:rsidR="00D60B3D">
        <w:rPr>
          <w:rFonts w:hint="eastAsia"/>
          <w:lang w:eastAsia="zh-CN"/>
        </w:rPr>
        <w:t>Stack</w:t>
      </w:r>
      <w:r w:rsidR="00D60B3D">
        <w:rPr>
          <w:rFonts w:hint="eastAsia"/>
          <w:lang w:eastAsia="zh-CN"/>
        </w:rPr>
        <w:t>），为了避免开辟空间的不确定性，采用链式栈结构，所以还定义了一个栈的结点类（</w:t>
      </w:r>
      <w:r w:rsidR="00D60B3D">
        <w:rPr>
          <w:rFonts w:hint="eastAsia"/>
          <w:lang w:eastAsia="zh-CN"/>
        </w:rPr>
        <w:t>Stack Node</w:t>
      </w:r>
      <w:r w:rsidR="00D60B3D">
        <w:rPr>
          <w:rFonts w:hint="eastAsia"/>
          <w:lang w:eastAsia="zh-CN"/>
        </w:rPr>
        <w:t>），</w:t>
      </w:r>
      <w:r w:rsidR="00D60B3D">
        <w:rPr>
          <w:rFonts w:hint="eastAsia"/>
          <w:lang w:eastAsia="zh-CN"/>
        </w:rPr>
        <w:lastRenderedPageBreak/>
        <w:t>在其中将</w:t>
      </w:r>
      <w:r w:rsidR="00D60B3D">
        <w:rPr>
          <w:rFonts w:hint="eastAsia"/>
          <w:lang w:eastAsia="zh-CN"/>
        </w:rPr>
        <w:t>Stack</w:t>
      </w:r>
      <w:r w:rsidR="00D60B3D">
        <w:rPr>
          <w:rFonts w:hint="eastAsia"/>
          <w:lang w:eastAsia="zh-CN"/>
        </w:rPr>
        <w:t>声明为友元使</w:t>
      </w:r>
      <w:r w:rsidR="00D60B3D">
        <w:rPr>
          <w:rFonts w:hint="eastAsia"/>
          <w:lang w:eastAsia="zh-CN"/>
        </w:rPr>
        <w:t>Stack</w:t>
      </w:r>
      <w:r w:rsidR="00D60B3D">
        <w:rPr>
          <w:rFonts w:hint="eastAsia"/>
          <w:lang w:eastAsia="zh-CN"/>
        </w:rPr>
        <w:t>类能访问</w:t>
      </w:r>
      <w:r w:rsidR="00D60B3D">
        <w:rPr>
          <w:rFonts w:hint="eastAsia"/>
          <w:lang w:eastAsia="zh-CN"/>
        </w:rPr>
        <w:t>StackNode</w:t>
      </w:r>
      <w:r w:rsidR="00D60B3D">
        <w:rPr>
          <w:rFonts w:hint="eastAsia"/>
          <w:lang w:eastAsia="zh-CN"/>
        </w:rPr>
        <w:t>的私有成员。为了实现表达式读入、存储、转换的功能，创建了一个表达式转换类（</w:t>
      </w:r>
      <w:r w:rsidR="00D60B3D" w:rsidRPr="00D60B3D">
        <w:rPr>
          <w:lang w:eastAsia="zh-CN"/>
        </w:rPr>
        <w:t>expression_in_to_post</w:t>
      </w:r>
      <w:r w:rsidR="00D60B3D">
        <w:rPr>
          <w:rFonts w:hint="eastAsia"/>
          <w:lang w:eastAsia="zh-CN"/>
        </w:rPr>
        <w:t>）</w:t>
      </w:r>
      <w:r w:rsidR="00880B70">
        <w:rPr>
          <w:rFonts w:hint="eastAsia"/>
          <w:lang w:eastAsia="zh-CN"/>
        </w:rPr>
        <w:t>。</w:t>
      </w:r>
    </w:p>
    <w:p w14:paraId="63AC7C53" w14:textId="77777777" w:rsidR="0075165E" w:rsidRDefault="0075165E" w:rsidP="008F78B2">
      <w:pPr>
        <w:pStyle w:val="2"/>
        <w:spacing w:before="120"/>
      </w:pPr>
      <w:r>
        <w:rPr>
          <w:rFonts w:hint="eastAsia"/>
        </w:rPr>
        <w:t xml:space="preserve">2.2 </w:t>
      </w:r>
      <w:r w:rsidR="00061434">
        <w:rPr>
          <w:rFonts w:hint="eastAsia"/>
        </w:rPr>
        <w:t>类结构设计</w:t>
      </w:r>
    </w:p>
    <w:p w14:paraId="440CC4B7" w14:textId="63460CB1" w:rsidR="00061434" w:rsidRPr="006B0072" w:rsidRDefault="00880B70" w:rsidP="006B0072">
      <w:pPr>
        <w:ind w:firstLine="482"/>
        <w:rPr>
          <w:b/>
          <w:lang w:eastAsia="zh-CN"/>
        </w:rPr>
      </w:pPr>
      <w:r w:rsidRPr="00880B70">
        <w:rPr>
          <w:rFonts w:hint="eastAsia"/>
          <w:b/>
          <w:bCs/>
          <w:lang w:eastAsia="zh-CN"/>
        </w:rPr>
        <w:t>栈</w:t>
      </w:r>
      <w:r w:rsidR="00061434" w:rsidRPr="006B0072">
        <w:rPr>
          <w:rFonts w:hint="eastAsia"/>
          <w:b/>
          <w:lang w:eastAsia="zh-CN"/>
        </w:rPr>
        <w:t>结点类</w:t>
      </w:r>
      <w:r w:rsidR="00061434" w:rsidRPr="00880B70">
        <w:rPr>
          <w:rFonts w:ascii="Consolas" w:hAnsi="Consolas" w:cs="Consolas" w:hint="eastAsia"/>
          <w:b/>
          <w:color w:val="000000"/>
          <w:szCs w:val="24"/>
          <w:lang w:eastAsia="zh-CN" w:bidi="ar-SA"/>
        </w:rPr>
        <w:t>（</w:t>
      </w:r>
      <w:r w:rsidRPr="00880B70">
        <w:rPr>
          <w:rFonts w:ascii="Consolas" w:hAnsi="Consolas" w:cs="Consolas" w:hint="eastAsia"/>
          <w:b/>
          <w:color w:val="000000"/>
          <w:szCs w:val="24"/>
          <w:lang w:eastAsia="zh-CN" w:bidi="ar-SA"/>
        </w:rPr>
        <w:t>Stack</w:t>
      </w:r>
      <w:r w:rsidR="00061434" w:rsidRPr="00880B70">
        <w:rPr>
          <w:rFonts w:ascii="Consolas" w:hAnsi="Consolas" w:cs="Consolas" w:hint="eastAsia"/>
          <w:b/>
          <w:color w:val="000000"/>
          <w:szCs w:val="24"/>
          <w:lang w:eastAsia="zh-CN" w:bidi="ar-SA"/>
        </w:rPr>
        <w:t>Node</w:t>
      </w:r>
      <w:r w:rsidR="00061434" w:rsidRPr="00880B70">
        <w:rPr>
          <w:rFonts w:ascii="Consolas" w:hAnsi="Consolas" w:cs="Consolas" w:hint="eastAsia"/>
          <w:b/>
          <w:color w:val="000000"/>
          <w:szCs w:val="24"/>
          <w:lang w:eastAsia="zh-CN" w:bidi="ar-SA"/>
        </w:rPr>
        <w:t>）</w:t>
      </w:r>
    </w:p>
    <w:p w14:paraId="38E36FC1" w14:textId="538CEFD9" w:rsidR="00AD5E2E" w:rsidRPr="00880B70" w:rsidRDefault="00880B70" w:rsidP="006B0072">
      <w:pPr>
        <w:ind w:firstLine="482"/>
        <w:rPr>
          <w:rFonts w:hint="eastAsia"/>
          <w:bCs/>
          <w:lang w:eastAsia="zh-CN"/>
        </w:rPr>
      </w:pPr>
      <w:r>
        <w:rPr>
          <w:rFonts w:hint="eastAsia"/>
          <w:b/>
          <w:lang w:eastAsia="zh-CN"/>
        </w:rPr>
        <w:t xml:space="preserve"> </w:t>
      </w:r>
      <w:r>
        <w:rPr>
          <w:b/>
          <w:lang w:eastAsia="zh-CN"/>
        </w:rPr>
        <w:t xml:space="preserve">   </w:t>
      </w:r>
      <w:r w:rsidRPr="00880B70">
        <w:rPr>
          <w:rFonts w:hint="eastAsia"/>
          <w:bCs/>
          <w:lang w:eastAsia="zh-CN"/>
        </w:rPr>
        <w:t>和</w:t>
      </w:r>
      <w:r>
        <w:rPr>
          <w:rFonts w:hint="eastAsia"/>
          <w:bCs/>
          <w:lang w:eastAsia="zh-CN"/>
        </w:rPr>
        <w:t>链表结点的定义相同，栈的结点也由两个要素组成：结点数值和结点链接指针。</w:t>
      </w:r>
    </w:p>
    <w:p w14:paraId="08431FB3" w14:textId="3F138B45" w:rsidR="00061434" w:rsidRPr="006B0072" w:rsidRDefault="00880B70" w:rsidP="006B0072">
      <w:pPr>
        <w:ind w:firstLine="482"/>
        <w:rPr>
          <w:b/>
          <w:lang w:eastAsia="zh-CN"/>
        </w:rPr>
      </w:pPr>
      <w:r>
        <w:rPr>
          <w:rFonts w:hint="eastAsia"/>
          <w:b/>
          <w:lang w:eastAsia="zh-CN"/>
        </w:rPr>
        <w:t>私有</w:t>
      </w:r>
      <w:r w:rsidR="0049125E" w:rsidRPr="006B0072">
        <w:rPr>
          <w:rFonts w:hint="eastAsia"/>
          <w:b/>
          <w:lang w:eastAsia="zh-CN"/>
        </w:rPr>
        <w:t>成员</w:t>
      </w:r>
      <w:r>
        <w:rPr>
          <w:rFonts w:hint="eastAsia"/>
          <w:b/>
          <w:lang w:eastAsia="zh-CN"/>
        </w:rPr>
        <w:t>及操作</w:t>
      </w:r>
      <w:r w:rsidR="0049125E" w:rsidRPr="006B0072">
        <w:rPr>
          <w:rFonts w:hint="eastAsia"/>
          <w:b/>
          <w:lang w:eastAsia="zh-CN"/>
        </w:rPr>
        <w:t>：</w:t>
      </w:r>
    </w:p>
    <w:p w14:paraId="44A25BEF" w14:textId="77777777" w:rsidR="00880B70" w:rsidRDefault="00880B70" w:rsidP="00880B70">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data;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结点数据</w:t>
      </w:r>
    </w:p>
    <w:p w14:paraId="23ADB7F1" w14:textId="77777777" w:rsidR="00880B70" w:rsidRDefault="00880B70" w:rsidP="00880B7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StackNode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&gt;* link;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结点链指针</w:t>
      </w:r>
    </w:p>
    <w:p w14:paraId="2E28BE46" w14:textId="5A766367" w:rsidR="00C51CA1" w:rsidRDefault="00880B70" w:rsidP="00880B70">
      <w:pPr>
        <w:ind w:firstLine="380"/>
        <w:rPr>
          <w:lang w:eastAsia="zh-CN"/>
        </w:rPr>
      </w:pPr>
      <w:r>
        <w:rPr>
          <w:rFonts w:ascii="新宋体" w:eastAsia="新宋体" w:hAnsi="Calibri" w:cs="新宋体"/>
          <w:color w:val="000000"/>
          <w:sz w:val="19"/>
          <w:szCs w:val="19"/>
          <w:lang w:eastAsia="zh-CN" w:bidi="ar-SA"/>
        </w:rPr>
        <w:tab/>
        <w:t>StackNode(</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xml:space="preserve"> = 0, </w:t>
      </w:r>
      <w:r>
        <w:rPr>
          <w:rFonts w:ascii="新宋体" w:eastAsia="新宋体" w:hAnsi="Calibri" w:cs="新宋体"/>
          <w:color w:val="2B91AF"/>
          <w:sz w:val="19"/>
          <w:szCs w:val="19"/>
          <w:lang w:eastAsia="zh-CN" w:bidi="ar-SA"/>
        </w:rPr>
        <w:t>StackNode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 data(</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link(</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结点构造函数</w:t>
      </w:r>
    </w:p>
    <w:p w14:paraId="35392159" w14:textId="270F6C0F" w:rsidR="006B0072" w:rsidRDefault="006B0072" w:rsidP="0049125E">
      <w:pPr>
        <w:ind w:firstLine="482"/>
        <w:rPr>
          <w:b/>
          <w:lang w:eastAsia="zh-CN"/>
        </w:rPr>
      </w:pPr>
    </w:p>
    <w:p w14:paraId="15B14495" w14:textId="1D3CB9F9" w:rsidR="00880B70" w:rsidRDefault="00880B70" w:rsidP="0049125E">
      <w:pPr>
        <w:ind w:firstLine="380"/>
        <w:rPr>
          <w:rFonts w:ascii="Consolas" w:hAnsi="Consolas" w:cs="Consolas"/>
          <w:color w:val="000000"/>
          <w:sz w:val="19"/>
          <w:szCs w:val="19"/>
          <w:lang w:eastAsia="zh-CN" w:bidi="ar-SA"/>
        </w:rPr>
      </w:pPr>
    </w:p>
    <w:p w14:paraId="3DB7485E" w14:textId="77777777" w:rsidR="00FA1C4C" w:rsidRDefault="00FA1C4C" w:rsidP="0049125E">
      <w:pPr>
        <w:ind w:firstLine="380"/>
        <w:rPr>
          <w:rFonts w:ascii="Consolas" w:hAnsi="Consolas" w:cs="Consolas" w:hint="eastAsia"/>
          <w:color w:val="000000"/>
          <w:sz w:val="19"/>
          <w:szCs w:val="19"/>
          <w:lang w:eastAsia="zh-CN" w:bidi="ar-SA"/>
        </w:rPr>
      </w:pPr>
    </w:p>
    <w:p w14:paraId="6BC132B7" w14:textId="1A3CD586" w:rsidR="0049125E" w:rsidRPr="006B0072" w:rsidRDefault="00880B70"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栈</w:t>
      </w:r>
      <w:r w:rsidR="0049125E" w:rsidRPr="006B0072">
        <w:rPr>
          <w:rFonts w:ascii="Consolas" w:hAnsi="Consolas" w:cs="Consolas" w:hint="eastAsia"/>
          <w:b/>
          <w:color w:val="000000"/>
          <w:szCs w:val="24"/>
          <w:lang w:eastAsia="zh-CN" w:bidi="ar-SA"/>
        </w:rPr>
        <w:t>类（</w:t>
      </w:r>
      <w:r>
        <w:rPr>
          <w:rFonts w:ascii="Consolas" w:hAnsi="Consolas" w:cs="Consolas" w:hint="eastAsia"/>
          <w:b/>
          <w:color w:val="000000"/>
          <w:szCs w:val="24"/>
          <w:lang w:eastAsia="zh-CN" w:bidi="ar-SA"/>
        </w:rPr>
        <w:t>Stack</w:t>
      </w:r>
      <w:r w:rsidR="0049125E" w:rsidRPr="006B0072">
        <w:rPr>
          <w:rFonts w:ascii="Consolas" w:hAnsi="Consolas" w:cs="Consolas" w:hint="eastAsia"/>
          <w:b/>
          <w:color w:val="000000"/>
          <w:szCs w:val="24"/>
          <w:lang w:eastAsia="zh-CN" w:bidi="ar-SA"/>
        </w:rPr>
        <w:t>）</w:t>
      </w:r>
    </w:p>
    <w:p w14:paraId="6DC37915" w14:textId="0C963C44" w:rsidR="006B0072" w:rsidRDefault="00880B70" w:rsidP="0049125E">
      <w:pPr>
        <w:rPr>
          <w:rFonts w:ascii="Consolas" w:hAnsi="Consolas" w:cs="Consolas"/>
          <w:color w:val="000000"/>
          <w:szCs w:val="24"/>
          <w:lang w:eastAsia="zh-CN" w:bidi="ar-SA"/>
        </w:rPr>
      </w:pPr>
      <w:r>
        <w:rPr>
          <w:rFonts w:ascii="Consolas" w:hAnsi="Consolas" w:cs="Consolas" w:hint="eastAsia"/>
          <w:color w:val="000000"/>
          <w:szCs w:val="24"/>
          <w:lang w:eastAsia="zh-CN" w:bidi="ar-SA"/>
        </w:rPr>
        <w:t xml:space="preserve"> </w:t>
      </w:r>
      <w:r>
        <w:rPr>
          <w:rFonts w:ascii="Consolas" w:hAnsi="Consolas" w:cs="Consolas"/>
          <w:color w:val="000000"/>
          <w:szCs w:val="24"/>
          <w:lang w:eastAsia="zh-CN" w:bidi="ar-SA"/>
        </w:rPr>
        <w:t xml:space="preserve">   </w:t>
      </w:r>
      <w:r>
        <w:rPr>
          <w:rFonts w:ascii="Consolas" w:hAnsi="Consolas" w:cs="Consolas" w:hint="eastAsia"/>
          <w:color w:val="000000"/>
          <w:szCs w:val="24"/>
          <w:lang w:eastAsia="zh-CN" w:bidi="ar-SA"/>
        </w:rPr>
        <w:t>栈为了实现先进后出的功能，其私有成员只需要一个</w:t>
      </w:r>
      <w:r>
        <w:rPr>
          <w:rFonts w:ascii="Consolas" w:hAnsi="Consolas" w:cs="Consolas" w:hint="eastAsia"/>
          <w:color w:val="000000"/>
          <w:szCs w:val="24"/>
          <w:lang w:eastAsia="zh-CN" w:bidi="ar-SA"/>
        </w:rPr>
        <w:t>StackNode</w:t>
      </w:r>
      <w:r>
        <w:rPr>
          <w:rFonts w:ascii="Consolas" w:hAnsi="Consolas" w:cs="Consolas" w:hint="eastAsia"/>
          <w:color w:val="000000"/>
          <w:szCs w:val="24"/>
          <w:lang w:eastAsia="zh-CN" w:bidi="ar-SA"/>
        </w:rPr>
        <w:t>类型的栈顶指针即可。作为一个存储结构，栈应当能够实现插入、删除</w:t>
      </w:r>
      <w:r w:rsidR="00FA1C4C">
        <w:rPr>
          <w:rFonts w:ascii="Consolas" w:hAnsi="Consolas" w:cs="Consolas" w:hint="eastAsia"/>
          <w:color w:val="000000"/>
          <w:szCs w:val="24"/>
          <w:lang w:eastAsia="zh-CN" w:bidi="ar-SA"/>
        </w:rPr>
        <w:t>、取栈顶元素、置空栈、判断栈是否为空的</w:t>
      </w:r>
      <w:r>
        <w:rPr>
          <w:rFonts w:ascii="Consolas" w:hAnsi="Consolas" w:cs="Consolas" w:hint="eastAsia"/>
          <w:color w:val="000000"/>
          <w:szCs w:val="24"/>
          <w:lang w:eastAsia="zh-CN" w:bidi="ar-SA"/>
        </w:rPr>
        <w:t>功能</w:t>
      </w:r>
      <w:r w:rsidR="00FA1C4C">
        <w:rPr>
          <w:rFonts w:ascii="Consolas" w:hAnsi="Consolas" w:cs="Consolas" w:hint="eastAsia"/>
          <w:color w:val="000000"/>
          <w:szCs w:val="24"/>
          <w:lang w:eastAsia="zh-CN" w:bidi="ar-SA"/>
        </w:rPr>
        <w:t>，所以有如下栈的具体结构。</w:t>
      </w:r>
    </w:p>
    <w:p w14:paraId="7F091C54"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381FB794" w14:textId="6849E8B5" w:rsidR="006B0072" w:rsidRDefault="00FA1C4C" w:rsidP="0049125E">
      <w:pPr>
        <w:ind w:firstLine="380"/>
        <w:rPr>
          <w:szCs w:val="24"/>
          <w:lang w:eastAsia="zh-CN"/>
        </w:rPr>
      </w:pPr>
      <w:r>
        <w:rPr>
          <w:rFonts w:ascii="新宋体" w:eastAsia="新宋体" w:hAnsi="Calibri" w:cs="新宋体"/>
          <w:color w:val="2B91AF"/>
          <w:sz w:val="19"/>
          <w:szCs w:val="19"/>
          <w:lang w:eastAsia="zh-CN" w:bidi="ar-SA"/>
        </w:rPr>
        <w:t>StackNode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&gt;* top;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栈顶指针</w:t>
      </w:r>
    </w:p>
    <w:p w14:paraId="33D27711"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5CFEB676" w14:textId="77777777" w:rsidR="00FA1C4C" w:rsidRDefault="00FA1C4C" w:rsidP="00FA1C4C">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Stack() : top(</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栈构造函数</w:t>
      </w:r>
    </w:p>
    <w:p w14:paraId="32AABD7C"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~Stack();</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栈析构</w:t>
      </w:r>
      <w:proofErr w:type="gramEnd"/>
      <w:r>
        <w:rPr>
          <w:rFonts w:ascii="新宋体" w:eastAsia="新宋体" w:hAnsi="Calibri" w:cs="新宋体" w:hint="eastAsia"/>
          <w:color w:val="008000"/>
          <w:sz w:val="19"/>
          <w:szCs w:val="19"/>
          <w:lang w:eastAsia="zh-CN" w:bidi="ar-SA"/>
        </w:rPr>
        <w:t>函数</w:t>
      </w:r>
    </w:p>
    <w:p w14:paraId="5B34181C"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Push(</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item</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data</w:t>
      </w:r>
      <w:r>
        <w:rPr>
          <w:rFonts w:ascii="新宋体" w:eastAsia="新宋体" w:hAnsi="Calibri" w:cs="新宋体" w:hint="eastAsia"/>
          <w:color w:val="008000"/>
          <w:sz w:val="19"/>
          <w:szCs w:val="19"/>
          <w:lang w:eastAsia="zh-CN" w:bidi="ar-SA"/>
        </w:rPr>
        <w:t>为的</w:t>
      </w:r>
      <w:r>
        <w:rPr>
          <w:rFonts w:ascii="新宋体" w:eastAsia="新宋体" w:hAnsi="Calibri" w:cs="新宋体"/>
          <w:color w:val="008000"/>
          <w:sz w:val="19"/>
          <w:szCs w:val="19"/>
          <w:lang w:eastAsia="zh-CN" w:bidi="ar-SA"/>
        </w:rPr>
        <w:t>item</w:t>
      </w:r>
      <w:r>
        <w:rPr>
          <w:rFonts w:ascii="新宋体" w:eastAsia="新宋体" w:hAnsi="Calibri" w:cs="新宋体" w:hint="eastAsia"/>
          <w:color w:val="008000"/>
          <w:sz w:val="19"/>
          <w:szCs w:val="19"/>
          <w:lang w:eastAsia="zh-CN" w:bidi="ar-SA"/>
        </w:rPr>
        <w:t>结点入栈</w:t>
      </w:r>
    </w:p>
    <w:p w14:paraId="788DD0BF"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Pop();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将栈顶结点删除</w:t>
      </w:r>
    </w:p>
    <w:p w14:paraId="738E22C6"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Top();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取栈顶元素</w:t>
      </w:r>
    </w:p>
    <w:p w14:paraId="676031D4"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MakeEmpty();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将栈置空</w:t>
      </w:r>
    </w:p>
    <w:p w14:paraId="4767F1A6" w14:textId="70648A0C" w:rsidR="00FA1C4C" w:rsidRDefault="00FA1C4C" w:rsidP="00FA1C4C">
      <w:pPr>
        <w:widowControl w:val="0"/>
        <w:autoSpaceDE w:val="0"/>
        <w:autoSpaceDN w:val="0"/>
        <w:adjustRightInd w:val="0"/>
        <w:snapToGrid/>
        <w:spacing w:line="240" w:lineRule="auto"/>
        <w:ind w:firstLine="380"/>
        <w:jc w:val="left"/>
        <w:rPr>
          <w:rFonts w:ascii="新宋体" w:eastAsia="新宋体" w:hAnsi="Calibri" w:cs="新宋体"/>
          <w:color w:val="008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IsEmpty</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判断栈是否为空</w:t>
      </w:r>
    </w:p>
    <w:p w14:paraId="5C10EE1C" w14:textId="108B9CD7" w:rsidR="00FA1C4C" w:rsidRDefault="00FA1C4C" w:rsidP="00FA1C4C">
      <w:pPr>
        <w:widowControl w:val="0"/>
        <w:autoSpaceDE w:val="0"/>
        <w:autoSpaceDN w:val="0"/>
        <w:adjustRightInd w:val="0"/>
        <w:snapToGrid/>
        <w:spacing w:line="240" w:lineRule="auto"/>
        <w:ind w:firstLine="380"/>
        <w:jc w:val="left"/>
        <w:rPr>
          <w:rFonts w:ascii="新宋体" w:eastAsia="新宋体" w:hAnsi="Calibri" w:cs="新宋体"/>
          <w:color w:val="008000"/>
          <w:sz w:val="19"/>
          <w:szCs w:val="19"/>
          <w:lang w:eastAsia="zh-CN" w:bidi="ar-SA"/>
        </w:rPr>
      </w:pPr>
    </w:p>
    <w:p w14:paraId="570C9076" w14:textId="6AA1EC13" w:rsidR="00FA1C4C" w:rsidRDefault="00FA1C4C" w:rsidP="00FA1C4C">
      <w:pPr>
        <w:widowControl w:val="0"/>
        <w:autoSpaceDE w:val="0"/>
        <w:autoSpaceDN w:val="0"/>
        <w:adjustRightInd w:val="0"/>
        <w:snapToGrid/>
        <w:spacing w:line="240" w:lineRule="auto"/>
        <w:ind w:firstLine="380"/>
        <w:jc w:val="left"/>
        <w:rPr>
          <w:rFonts w:ascii="新宋体" w:eastAsia="新宋体" w:hAnsi="Calibri" w:cs="新宋体"/>
          <w:color w:val="008000"/>
          <w:sz w:val="19"/>
          <w:szCs w:val="19"/>
          <w:lang w:eastAsia="zh-CN" w:bidi="ar-SA"/>
        </w:rPr>
      </w:pPr>
    </w:p>
    <w:p w14:paraId="60EA72A3" w14:textId="77777777" w:rsidR="00FA1C4C" w:rsidRDefault="00FA1C4C" w:rsidP="00FA1C4C">
      <w:pPr>
        <w:widowControl w:val="0"/>
        <w:autoSpaceDE w:val="0"/>
        <w:autoSpaceDN w:val="0"/>
        <w:adjustRightInd w:val="0"/>
        <w:snapToGrid/>
        <w:spacing w:line="240" w:lineRule="auto"/>
        <w:ind w:firstLine="380"/>
        <w:jc w:val="left"/>
        <w:rPr>
          <w:rFonts w:ascii="新宋体" w:eastAsia="新宋体" w:hAnsi="Calibri" w:cs="新宋体" w:hint="eastAsia"/>
          <w:color w:val="008000"/>
          <w:sz w:val="19"/>
          <w:szCs w:val="19"/>
          <w:lang w:eastAsia="zh-CN" w:bidi="ar-SA"/>
        </w:rPr>
      </w:pPr>
    </w:p>
    <w:p w14:paraId="2A96612F" w14:textId="4EC996DF" w:rsidR="00FA1C4C" w:rsidRPr="006B0072" w:rsidRDefault="00FA1C4C" w:rsidP="00FA1C4C">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表达式转换</w:t>
      </w:r>
      <w:r w:rsidRPr="006B0072">
        <w:rPr>
          <w:rFonts w:ascii="Consolas" w:hAnsi="Consolas" w:cs="Consolas" w:hint="eastAsia"/>
          <w:b/>
          <w:color w:val="000000"/>
          <w:szCs w:val="24"/>
          <w:lang w:eastAsia="zh-CN" w:bidi="ar-SA"/>
        </w:rPr>
        <w:t>类（</w:t>
      </w:r>
      <w:r w:rsidRPr="00FA1C4C">
        <w:rPr>
          <w:rFonts w:ascii="Consolas" w:hAnsi="Consolas" w:cs="Consolas"/>
          <w:b/>
          <w:color w:val="000000"/>
          <w:szCs w:val="24"/>
          <w:lang w:eastAsia="zh-CN" w:bidi="ar-SA"/>
        </w:rPr>
        <w:t>expression_in_to_post</w:t>
      </w:r>
      <w:r w:rsidRPr="006B0072">
        <w:rPr>
          <w:rFonts w:ascii="Consolas" w:hAnsi="Consolas" w:cs="Consolas" w:hint="eastAsia"/>
          <w:b/>
          <w:color w:val="000000"/>
          <w:szCs w:val="24"/>
          <w:lang w:eastAsia="zh-CN" w:bidi="ar-SA"/>
        </w:rPr>
        <w:t>）</w:t>
      </w:r>
    </w:p>
    <w:p w14:paraId="661B0643" w14:textId="4F96F785" w:rsidR="00FA1C4C" w:rsidRDefault="00FA1C4C" w:rsidP="00FA1C4C">
      <w:pPr>
        <w:rPr>
          <w:rFonts w:ascii="Consolas" w:hAnsi="Consolas" w:cs="Consolas"/>
          <w:color w:val="000000"/>
          <w:szCs w:val="24"/>
          <w:lang w:eastAsia="zh-CN" w:bidi="ar-SA"/>
        </w:rPr>
      </w:pPr>
      <w:r>
        <w:rPr>
          <w:rFonts w:ascii="Consolas" w:hAnsi="Consolas" w:cs="Consolas" w:hint="eastAsia"/>
          <w:color w:val="000000"/>
          <w:szCs w:val="24"/>
          <w:lang w:eastAsia="zh-CN" w:bidi="ar-SA"/>
        </w:rPr>
        <w:t xml:space="preserve"> </w:t>
      </w:r>
      <w:r>
        <w:rPr>
          <w:rFonts w:ascii="Consolas" w:hAnsi="Consolas" w:cs="Consolas"/>
          <w:color w:val="000000"/>
          <w:szCs w:val="24"/>
          <w:lang w:eastAsia="zh-CN" w:bidi="ar-SA"/>
        </w:rPr>
        <w:t xml:space="preserve">   </w:t>
      </w:r>
      <w:r>
        <w:rPr>
          <w:rFonts w:ascii="Consolas" w:hAnsi="Consolas" w:cs="Consolas" w:hint="eastAsia"/>
          <w:color w:val="000000"/>
          <w:szCs w:val="24"/>
          <w:lang w:eastAsia="zh-CN" w:bidi="ar-SA"/>
        </w:rPr>
        <w:t>如前面功能分析所提到的，表达式转换首先需要读取并保存表达式，于是定义了函数</w:t>
      </w:r>
      <w:r>
        <w:rPr>
          <w:rFonts w:ascii="Consolas" w:hAnsi="Consolas" w:cs="Consolas" w:hint="eastAsia"/>
          <w:color w:val="000000"/>
          <w:szCs w:val="24"/>
          <w:lang w:eastAsia="zh-CN" w:bidi="ar-SA"/>
        </w:rPr>
        <w:t>read</w:t>
      </w:r>
      <w:r>
        <w:rPr>
          <w:rFonts w:ascii="Consolas" w:hAnsi="Consolas" w:cs="Consolas" w:hint="eastAsia"/>
          <w:color w:val="000000"/>
          <w:szCs w:val="24"/>
          <w:lang w:eastAsia="zh-CN" w:bidi="ar-SA"/>
        </w:rPr>
        <w:t>负责读表达式字符串，及成员</w:t>
      </w:r>
      <w:r>
        <w:rPr>
          <w:rFonts w:ascii="Consolas" w:hAnsi="Consolas" w:cs="Consolas" w:hint="eastAsia"/>
          <w:color w:val="000000"/>
          <w:szCs w:val="24"/>
          <w:lang w:eastAsia="zh-CN" w:bidi="ar-SA"/>
        </w:rPr>
        <w:t>char</w:t>
      </w:r>
      <w:r>
        <w:rPr>
          <w:rFonts w:ascii="Consolas" w:hAnsi="Consolas" w:cs="Consolas"/>
          <w:color w:val="000000"/>
          <w:szCs w:val="24"/>
          <w:lang w:eastAsia="zh-CN" w:bidi="ar-SA"/>
        </w:rPr>
        <w:t xml:space="preserve">* </w:t>
      </w:r>
      <w:proofErr w:type="spellStart"/>
      <w:r>
        <w:rPr>
          <w:rFonts w:ascii="Consolas" w:hAnsi="Consolas" w:cs="Consolas"/>
          <w:color w:val="000000"/>
          <w:szCs w:val="24"/>
          <w:lang w:eastAsia="zh-CN" w:bidi="ar-SA"/>
        </w:rPr>
        <w:t>expression_str</w:t>
      </w:r>
      <w:proofErr w:type="spellEnd"/>
      <w:r>
        <w:rPr>
          <w:rFonts w:ascii="Consolas" w:hAnsi="Consolas" w:cs="Consolas" w:hint="eastAsia"/>
          <w:color w:val="000000"/>
          <w:szCs w:val="24"/>
          <w:lang w:eastAsia="zh-CN" w:bidi="ar-SA"/>
        </w:rPr>
        <w:t>保存读到的字符串</w:t>
      </w:r>
      <w:r>
        <w:rPr>
          <w:rFonts w:ascii="Consolas" w:hAnsi="Consolas" w:cs="Consolas" w:hint="eastAsia"/>
          <w:color w:val="000000"/>
          <w:szCs w:val="24"/>
          <w:lang w:eastAsia="zh-CN" w:bidi="ar-SA"/>
        </w:rPr>
        <w:t>。</w:t>
      </w:r>
      <w:r>
        <w:rPr>
          <w:rFonts w:ascii="Consolas" w:hAnsi="Consolas" w:cs="Consolas" w:hint="eastAsia"/>
          <w:color w:val="000000"/>
          <w:szCs w:val="24"/>
          <w:lang w:eastAsia="zh-CN" w:bidi="ar-SA"/>
        </w:rPr>
        <w:t>接下来就是主要功能中缀转后缀的实现，主要的实现由</w:t>
      </w:r>
      <w:r>
        <w:rPr>
          <w:rFonts w:ascii="Consolas" w:hAnsi="Consolas" w:cs="Consolas" w:hint="eastAsia"/>
          <w:color w:val="000000"/>
          <w:szCs w:val="24"/>
          <w:lang w:eastAsia="zh-CN" w:bidi="ar-SA"/>
        </w:rPr>
        <w:t>conversion(</w:t>
      </w:r>
      <w:r>
        <w:rPr>
          <w:rFonts w:ascii="Consolas" w:hAnsi="Consolas" w:cs="Consolas"/>
          <w:color w:val="000000"/>
          <w:szCs w:val="24"/>
          <w:lang w:eastAsia="zh-CN" w:bidi="ar-SA"/>
        </w:rPr>
        <w:t>)</w:t>
      </w:r>
      <w:r>
        <w:rPr>
          <w:rFonts w:ascii="Consolas" w:hAnsi="Consolas" w:cs="Consolas" w:hint="eastAsia"/>
          <w:color w:val="000000"/>
          <w:szCs w:val="24"/>
          <w:lang w:eastAsia="zh-CN" w:bidi="ar-SA"/>
        </w:rPr>
        <w:t>来完成，其中判断一个运算符是否入栈时要比较它和栈中运算符优先级的大小，所以另外定义了一</w:t>
      </w:r>
      <w:r>
        <w:rPr>
          <w:rFonts w:ascii="Consolas" w:hAnsi="Consolas" w:cs="Consolas" w:hint="eastAsia"/>
          <w:color w:val="000000"/>
          <w:szCs w:val="24"/>
          <w:lang w:eastAsia="zh-CN" w:bidi="ar-SA"/>
        </w:rPr>
        <w:lastRenderedPageBreak/>
        <w:t>个函数</w:t>
      </w:r>
      <w:proofErr w:type="spellStart"/>
      <w:r w:rsidRPr="00FA1C4C">
        <w:rPr>
          <w:rFonts w:ascii="Consolas" w:hAnsi="Consolas" w:cs="Consolas"/>
          <w:color w:val="000000"/>
          <w:szCs w:val="24"/>
          <w:lang w:eastAsia="zh-CN" w:bidi="ar-SA"/>
        </w:rPr>
        <w:t>optr_enStack</w:t>
      </w:r>
      <w:proofErr w:type="spellEnd"/>
      <w:r w:rsidRPr="00FA1C4C">
        <w:rPr>
          <w:rFonts w:ascii="Consolas" w:hAnsi="Consolas" w:cs="Consolas"/>
          <w:color w:val="000000"/>
          <w:szCs w:val="24"/>
          <w:lang w:eastAsia="zh-CN" w:bidi="ar-SA"/>
        </w:rPr>
        <w:t>(char opt)</w:t>
      </w:r>
      <w:r>
        <w:rPr>
          <w:rFonts w:ascii="Consolas" w:hAnsi="Consolas" w:cs="Consolas" w:hint="eastAsia"/>
          <w:color w:val="000000"/>
          <w:szCs w:val="24"/>
          <w:lang w:eastAsia="zh-CN" w:bidi="ar-SA"/>
        </w:rPr>
        <w:t>负责对运算符的处理，在</w:t>
      </w:r>
      <w:r>
        <w:rPr>
          <w:rFonts w:ascii="Consolas" w:hAnsi="Consolas" w:cs="Consolas" w:hint="eastAsia"/>
          <w:color w:val="000000"/>
          <w:szCs w:val="24"/>
          <w:lang w:eastAsia="zh-CN" w:bidi="ar-SA"/>
        </w:rPr>
        <w:t>conversion(</w:t>
      </w:r>
      <w:r>
        <w:rPr>
          <w:rFonts w:ascii="Consolas" w:hAnsi="Consolas" w:cs="Consolas"/>
          <w:color w:val="000000"/>
          <w:szCs w:val="24"/>
          <w:lang w:eastAsia="zh-CN" w:bidi="ar-SA"/>
        </w:rPr>
        <w:t>)</w:t>
      </w:r>
      <w:r>
        <w:rPr>
          <w:rFonts w:ascii="Consolas" w:hAnsi="Consolas" w:cs="Consolas" w:hint="eastAsia"/>
          <w:color w:val="000000"/>
          <w:szCs w:val="24"/>
          <w:lang w:eastAsia="zh-CN" w:bidi="ar-SA"/>
        </w:rPr>
        <w:t>函数中调用</w:t>
      </w:r>
      <w:proofErr w:type="spellStart"/>
      <w:r w:rsidRPr="00FA1C4C">
        <w:rPr>
          <w:rFonts w:ascii="Consolas" w:hAnsi="Consolas" w:cs="Consolas"/>
          <w:color w:val="000000"/>
          <w:szCs w:val="24"/>
          <w:lang w:eastAsia="zh-CN" w:bidi="ar-SA"/>
        </w:rPr>
        <w:t>optr_enStack</w:t>
      </w:r>
      <w:proofErr w:type="spellEnd"/>
      <w:r w:rsidRPr="00FA1C4C">
        <w:rPr>
          <w:rFonts w:ascii="Consolas" w:hAnsi="Consolas" w:cs="Consolas"/>
          <w:color w:val="000000"/>
          <w:szCs w:val="24"/>
          <w:lang w:eastAsia="zh-CN" w:bidi="ar-SA"/>
        </w:rPr>
        <w:t>(char opt)</w:t>
      </w:r>
      <w:r>
        <w:rPr>
          <w:rFonts w:ascii="Consolas" w:hAnsi="Consolas" w:cs="Consolas" w:hint="eastAsia"/>
          <w:color w:val="000000"/>
          <w:szCs w:val="24"/>
          <w:lang w:eastAsia="zh-CN" w:bidi="ar-SA"/>
        </w:rPr>
        <w:t>函数从而实现完整的表达式转换功能。</w:t>
      </w:r>
    </w:p>
    <w:p w14:paraId="35CC2F67" w14:textId="77777777" w:rsidR="00FA1C4C" w:rsidRPr="006B0072" w:rsidRDefault="00FA1C4C" w:rsidP="00FA1C4C">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15166E68" w14:textId="77777777" w:rsidR="00FA1C4C" w:rsidRDefault="00FA1C4C" w:rsidP="00FA1C4C">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struct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optr_priority</w:t>
      </w:r>
      <w:proofErr w:type="spellEnd"/>
      <w:r>
        <w:rPr>
          <w:rFonts w:ascii="新宋体" w:eastAsia="新宋体" w:hAnsi="Calibri" w:cs="新宋体"/>
          <w:color w:val="000000"/>
          <w:sz w:val="19"/>
          <w:szCs w:val="19"/>
          <w:lang w:eastAsia="zh-CN" w:bidi="ar-SA"/>
        </w:rPr>
        <w:t xml:space="preserve"> {</w:t>
      </w:r>
    </w:p>
    <w:p w14:paraId="1896390A"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optr</w:t>
      </w:r>
      <w:proofErr w:type="spellEnd"/>
      <w:r>
        <w:rPr>
          <w:rFonts w:ascii="新宋体" w:eastAsia="新宋体" w:hAnsi="Calibri" w:cs="新宋体"/>
          <w:color w:val="000000"/>
          <w:sz w:val="19"/>
          <w:szCs w:val="19"/>
          <w:lang w:eastAsia="zh-CN" w:bidi="ar-SA"/>
        </w:rPr>
        <w:t>;</w:t>
      </w:r>
    </w:p>
    <w:p w14:paraId="56170362"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priority;</w:t>
      </w:r>
    </w:p>
    <w:p w14:paraId="4BE99CC5"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optr_priority</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opt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5C30070F"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98BADF4"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optr</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opt</w:t>
      </w:r>
      <w:r>
        <w:rPr>
          <w:rFonts w:ascii="新宋体" w:eastAsia="新宋体" w:hAnsi="Calibri" w:cs="新宋体"/>
          <w:color w:val="000000"/>
          <w:sz w:val="19"/>
          <w:szCs w:val="19"/>
          <w:lang w:eastAsia="zh-CN" w:bidi="ar-SA"/>
        </w:rPr>
        <w:t>;</w:t>
      </w:r>
    </w:p>
    <w:p w14:paraId="3E9D4BDF"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opt</w:t>
      </w:r>
      <w:r>
        <w:rPr>
          <w:rFonts w:ascii="新宋体" w:eastAsia="新宋体" w:hAnsi="Calibri" w:cs="新宋体"/>
          <w:color w:val="000000"/>
          <w:sz w:val="19"/>
          <w:szCs w:val="19"/>
          <w:lang w:eastAsia="zh-CN" w:bidi="ar-SA"/>
        </w:rPr>
        <w:t>) {</w:t>
      </w:r>
    </w:p>
    <w:p w14:paraId="337488DF"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18B3AB34"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priority = 2;</w:t>
      </w:r>
    </w:p>
    <w:p w14:paraId="3FBBBBB6"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201D1C72"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17D90766"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priority = 2;</w:t>
      </w:r>
    </w:p>
    <w:p w14:paraId="7BFDA08E"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4C0552E2"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03498624"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priority = 3;</w:t>
      </w:r>
    </w:p>
    <w:p w14:paraId="36ABC4FB"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76B0A9F9"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7275AFAA"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priority = 3;</w:t>
      </w:r>
    </w:p>
    <w:p w14:paraId="27E0F07D"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7B76BC41"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15210972"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priority = 4;</w:t>
      </w:r>
    </w:p>
    <w:p w14:paraId="2F740965"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11993D43"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3ECFF773"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priority = 4;</w:t>
      </w:r>
    </w:p>
    <w:p w14:paraId="4B54D4E3"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1077E7B4"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14:paraId="630092B2"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28089A3F"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D1225B8"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C3E04F1"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250908E"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expression_str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算数表达式字符串</w:t>
      </w:r>
    </w:p>
    <w:p w14:paraId="7C95AD0B" w14:textId="77777777" w:rsidR="00FA1C4C" w:rsidRDefault="00FA1C4C" w:rsidP="00FA1C4C">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Stack</w:t>
      </w:r>
      <w:r>
        <w:rPr>
          <w:rFonts w:ascii="新宋体" w:eastAsia="新宋体" w:hAnsi="Calibri" w:cs="新宋体"/>
          <w:color w:val="000000"/>
          <w:sz w:val="19"/>
          <w:szCs w:val="19"/>
          <w:lang w:eastAsia="zh-CN" w:bidi="ar-SA"/>
        </w:rPr>
        <w:t>&lt;</w:t>
      </w:r>
      <w:proofErr w:type="spellStart"/>
      <w:r>
        <w:rPr>
          <w:rFonts w:ascii="新宋体" w:eastAsia="新宋体" w:hAnsi="Calibri" w:cs="新宋体"/>
          <w:color w:val="2B91AF"/>
          <w:sz w:val="19"/>
          <w:szCs w:val="19"/>
          <w:lang w:eastAsia="zh-CN" w:bidi="ar-SA"/>
        </w:rPr>
        <w:t>optr_priority</w:t>
      </w:r>
      <w:proofErr w:type="spellEnd"/>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optrs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存运算符的栈</w:t>
      </w:r>
    </w:p>
    <w:p w14:paraId="32121A5A" w14:textId="5BEBB543" w:rsidR="00FA1C4C" w:rsidRPr="006B0072" w:rsidRDefault="00FA1C4C" w:rsidP="00FA1C4C">
      <w:pPr>
        <w:ind w:firstLine="482"/>
        <w:rPr>
          <w:b/>
          <w:szCs w:val="24"/>
          <w:lang w:eastAsia="zh-CN"/>
        </w:rPr>
      </w:pPr>
      <w:r w:rsidRPr="006B0072">
        <w:rPr>
          <w:rFonts w:hint="eastAsia"/>
          <w:b/>
          <w:szCs w:val="24"/>
          <w:lang w:eastAsia="zh-CN"/>
        </w:rPr>
        <w:t>公有操作：</w:t>
      </w:r>
    </w:p>
    <w:p w14:paraId="41B5756F" w14:textId="77777777" w:rsidR="00FA1C4C" w:rsidRDefault="00FA1C4C" w:rsidP="00FA1C4C">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expression_in_to_post(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str</w:t>
      </w:r>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expression_str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str</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表达式类构造函数</w:t>
      </w:r>
    </w:p>
    <w:p w14:paraId="6966FD89"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read();</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读入表达式字符串，初始化</w:t>
      </w:r>
      <w:proofErr w:type="spellStart"/>
      <w:r>
        <w:rPr>
          <w:rFonts w:ascii="新宋体" w:eastAsia="新宋体" w:hAnsi="Calibri" w:cs="新宋体"/>
          <w:color w:val="008000"/>
          <w:sz w:val="19"/>
          <w:szCs w:val="19"/>
          <w:lang w:eastAsia="zh-CN" w:bidi="ar-SA"/>
        </w:rPr>
        <w:t>expression_str</w:t>
      </w:r>
      <w:proofErr w:type="spellEnd"/>
    </w:p>
    <w:p w14:paraId="2F196549" w14:textId="77777777" w:rsidR="00FA1C4C" w:rsidRDefault="00FA1C4C" w:rsidP="00FA1C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conversion();</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实现中缀转后缀功能</w:t>
      </w:r>
    </w:p>
    <w:p w14:paraId="2D6E82F0" w14:textId="7C4F664D" w:rsidR="00FA1C4C" w:rsidRDefault="00FA1C4C" w:rsidP="00FA1C4C">
      <w:pPr>
        <w:widowControl w:val="0"/>
        <w:autoSpaceDE w:val="0"/>
        <w:autoSpaceDN w:val="0"/>
        <w:adjustRightInd w:val="0"/>
        <w:snapToGrid/>
        <w:spacing w:line="240" w:lineRule="auto"/>
        <w:ind w:firstLine="380"/>
        <w:jc w:val="left"/>
        <w:rPr>
          <w:rFonts w:ascii="新宋体" w:eastAsia="新宋体" w:hAnsi="Calibri" w:cs="新宋体" w:hint="eastAsia"/>
          <w:color w:val="008000"/>
          <w:sz w:val="19"/>
          <w:szCs w:val="19"/>
          <w:lang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optr_enStack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opt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将读到的运算符入栈</w:t>
      </w:r>
    </w:p>
    <w:p w14:paraId="5915417D" w14:textId="5FC298AC" w:rsidR="0075165E" w:rsidRDefault="0075165E" w:rsidP="00FA1C4C">
      <w:pPr>
        <w:pStyle w:val="2"/>
        <w:spacing w:before="120"/>
      </w:pPr>
      <w:r>
        <w:rPr>
          <w:rFonts w:hint="eastAsia"/>
        </w:rPr>
        <w:lastRenderedPageBreak/>
        <w:t xml:space="preserve">2.4 </w:t>
      </w:r>
      <w:r>
        <w:rPr>
          <w:rFonts w:hint="eastAsia"/>
        </w:rPr>
        <w:t>系统设计</w:t>
      </w:r>
    </w:p>
    <w:p w14:paraId="1F7E3878" w14:textId="2D08804F" w:rsidR="006B0072" w:rsidRPr="006B0072" w:rsidRDefault="006B0072" w:rsidP="006B0072">
      <w:pPr>
        <w:rPr>
          <w:lang w:eastAsia="zh-CN"/>
        </w:rPr>
      </w:pPr>
      <w:r>
        <w:rPr>
          <w:rFonts w:hint="eastAsia"/>
          <w:lang w:eastAsia="zh-CN"/>
        </w:rPr>
        <w:t>系统首先调用</w:t>
      </w:r>
      <w:r w:rsidR="00FA1C4C">
        <w:rPr>
          <w:rFonts w:hint="eastAsia"/>
          <w:lang w:eastAsia="zh-CN"/>
        </w:rPr>
        <w:t>main</w:t>
      </w:r>
      <w:r>
        <w:rPr>
          <w:rFonts w:hint="eastAsia"/>
          <w:lang w:eastAsia="zh-CN"/>
        </w:rPr>
        <w:t>()</w:t>
      </w:r>
      <w:r>
        <w:rPr>
          <w:rFonts w:hint="eastAsia"/>
          <w:lang w:eastAsia="zh-CN"/>
        </w:rPr>
        <w:t>函数实现对屏幕的初始化，</w:t>
      </w:r>
      <w:r w:rsidR="00FA1C4C">
        <w:rPr>
          <w:rFonts w:hint="eastAsia"/>
          <w:lang w:eastAsia="zh-CN"/>
        </w:rPr>
        <w:t>由用户选择使用自动版本还是手动输入版本</w:t>
      </w:r>
      <w:r>
        <w:rPr>
          <w:rFonts w:hint="eastAsia"/>
          <w:lang w:eastAsia="zh-CN"/>
        </w:rPr>
        <w:t>。</w:t>
      </w:r>
      <w:r w:rsidR="00721992">
        <w:rPr>
          <w:rFonts w:hint="eastAsia"/>
          <w:lang w:eastAsia="zh-CN"/>
        </w:rPr>
        <w:t>在</w:t>
      </w:r>
      <w:r w:rsidR="00721992">
        <w:rPr>
          <w:rFonts w:hint="eastAsia"/>
          <w:lang w:eastAsia="zh-CN"/>
        </w:rPr>
        <w:t>main</w:t>
      </w:r>
      <w:r w:rsidR="00721992">
        <w:rPr>
          <w:lang w:eastAsia="zh-CN"/>
        </w:rPr>
        <w:t>()</w:t>
      </w:r>
      <w:r w:rsidR="00721992">
        <w:rPr>
          <w:rFonts w:hint="eastAsia"/>
          <w:lang w:eastAsia="zh-CN"/>
        </w:rPr>
        <w:t>函数中调用</w:t>
      </w:r>
      <w:r w:rsidR="00721992" w:rsidRPr="00721992">
        <w:rPr>
          <w:lang w:eastAsia="zh-CN"/>
        </w:rPr>
        <w:t>expression_in_to_post</w:t>
      </w:r>
      <w:r w:rsidR="00721992">
        <w:rPr>
          <w:rFonts w:hint="eastAsia"/>
          <w:lang w:eastAsia="zh-CN"/>
        </w:rPr>
        <w:t>类中的函数从而实现表达式的输入、表达式转换等功能。</w:t>
      </w:r>
    </w:p>
    <w:p w14:paraId="48492830" w14:textId="77777777" w:rsidR="0075165E" w:rsidRDefault="0075165E" w:rsidP="0075165E">
      <w:pPr>
        <w:pStyle w:val="1"/>
        <w:spacing w:after="240"/>
        <w:rPr>
          <w:lang w:eastAsia="zh-CN"/>
        </w:rPr>
      </w:pPr>
      <w:r>
        <w:rPr>
          <w:rFonts w:hint="eastAsia"/>
          <w:lang w:eastAsia="zh-CN"/>
        </w:rPr>
        <w:t xml:space="preserve">3 </w:t>
      </w:r>
      <w:r>
        <w:rPr>
          <w:rFonts w:hint="eastAsia"/>
          <w:lang w:eastAsia="zh-CN"/>
        </w:rPr>
        <w:t>实现</w:t>
      </w:r>
    </w:p>
    <w:p w14:paraId="3997960D" w14:textId="2B6C4DD7" w:rsidR="0075165E" w:rsidRDefault="00721992" w:rsidP="008F78B2">
      <w:pPr>
        <w:pStyle w:val="2"/>
        <w:spacing w:before="120"/>
      </w:pPr>
      <w:r>
        <w:rPr>
          <w:rFonts w:hint="eastAsia"/>
        </w:rPr>
        <w:t>表达式转换</w:t>
      </w:r>
      <w:r w:rsidR="0075165E">
        <w:rPr>
          <w:rFonts w:hint="eastAsia"/>
        </w:rPr>
        <w:t>的实现</w:t>
      </w:r>
    </w:p>
    <w:p w14:paraId="076437AF" w14:textId="1D7DF539" w:rsidR="00AD5E2E" w:rsidRPr="008F78B2" w:rsidRDefault="00721992" w:rsidP="00A8652E">
      <w:pPr>
        <w:pStyle w:val="3"/>
        <w:spacing w:before="120"/>
      </w:pPr>
      <w:r>
        <w:rPr>
          <w:rFonts w:hint="eastAsia"/>
        </w:rPr>
        <w:t>表达式转换</w:t>
      </w:r>
      <w:r w:rsidR="00AD5E2E" w:rsidRPr="008F78B2">
        <w:rPr>
          <w:rFonts w:hint="eastAsia"/>
        </w:rPr>
        <w:t>功能流程图</w:t>
      </w:r>
    </w:p>
    <w:p w14:paraId="2AB8E893" w14:textId="4EF6F56A" w:rsidR="00A8652E" w:rsidRDefault="00EB2F0A" w:rsidP="00954B54">
      <w:pPr>
        <w:rPr>
          <w:lang w:eastAsia="zh-CN"/>
        </w:rPr>
      </w:pPr>
      <w:r w:rsidRPr="00EB2F0A">
        <w:rPr>
          <w:lang w:eastAsia="zh-CN"/>
        </w:rPr>
        <w:drawing>
          <wp:inline distT="0" distB="0" distL="0" distR="0" wp14:anchorId="7331D446" wp14:editId="4B002245">
            <wp:extent cx="5759450" cy="3990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990975"/>
                    </a:xfrm>
                    <a:prstGeom prst="rect">
                      <a:avLst/>
                    </a:prstGeom>
                  </pic:spPr>
                </pic:pic>
              </a:graphicData>
            </a:graphic>
          </wp:inline>
        </w:drawing>
      </w:r>
    </w:p>
    <w:p w14:paraId="12BF2B7E" w14:textId="77777777" w:rsidR="00A8652E" w:rsidRDefault="00A8652E" w:rsidP="00954B54">
      <w:pPr>
        <w:rPr>
          <w:lang w:eastAsia="zh-CN"/>
        </w:rPr>
      </w:pPr>
    </w:p>
    <w:p w14:paraId="4AF43D51" w14:textId="77777777" w:rsidR="00A8652E" w:rsidRDefault="00A8652E" w:rsidP="00954B54">
      <w:pPr>
        <w:rPr>
          <w:lang w:eastAsia="zh-CN"/>
        </w:rPr>
      </w:pPr>
    </w:p>
    <w:p w14:paraId="16E11D47" w14:textId="77777777" w:rsidR="00A8652E" w:rsidRDefault="00A8652E" w:rsidP="00954B54">
      <w:pPr>
        <w:rPr>
          <w:lang w:eastAsia="zh-CN"/>
        </w:rPr>
      </w:pPr>
    </w:p>
    <w:p w14:paraId="552CDFE5" w14:textId="77777777" w:rsidR="00A8652E" w:rsidRDefault="00A8652E" w:rsidP="00954B54">
      <w:pPr>
        <w:rPr>
          <w:lang w:eastAsia="zh-CN"/>
        </w:rPr>
      </w:pPr>
    </w:p>
    <w:p w14:paraId="35962963" w14:textId="77777777" w:rsidR="00A8652E" w:rsidRDefault="00A8652E" w:rsidP="00954B54">
      <w:pPr>
        <w:rPr>
          <w:lang w:eastAsia="zh-CN"/>
        </w:rPr>
      </w:pPr>
    </w:p>
    <w:p w14:paraId="39C6A752" w14:textId="77777777" w:rsidR="00A8652E" w:rsidRPr="00954B54" w:rsidRDefault="00A8652E" w:rsidP="00954B54">
      <w:pPr>
        <w:rPr>
          <w:lang w:eastAsia="zh-CN"/>
        </w:rPr>
      </w:pPr>
    </w:p>
    <w:p w14:paraId="024339E4" w14:textId="77777777" w:rsidR="00721992" w:rsidRDefault="00721992" w:rsidP="00A8652E">
      <w:pPr>
        <w:pStyle w:val="3"/>
        <w:spacing w:before="120"/>
      </w:pPr>
    </w:p>
    <w:p w14:paraId="150DB7EE" w14:textId="18ED64A9" w:rsidR="00AD5E2E" w:rsidRDefault="00721992" w:rsidP="00A8652E">
      <w:pPr>
        <w:pStyle w:val="3"/>
        <w:spacing w:before="120"/>
      </w:pPr>
      <w:r>
        <w:rPr>
          <w:rFonts w:hint="eastAsia"/>
        </w:rPr>
        <w:t>表达式转换</w:t>
      </w:r>
      <w:r w:rsidR="00AD5E2E">
        <w:rPr>
          <w:rFonts w:hint="eastAsia"/>
        </w:rPr>
        <w:t>功能核心代码</w:t>
      </w:r>
    </w:p>
    <w:p w14:paraId="6E97BDD7" w14:textId="77777777" w:rsidR="00EB2F0A" w:rsidRDefault="00AD5E2E"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EB2F0A">
        <w:rPr>
          <w:rFonts w:ascii="新宋体" w:eastAsia="新宋体" w:hAnsi="Calibri" w:cs="新宋体"/>
          <w:color w:val="0000FF"/>
          <w:sz w:val="19"/>
          <w:szCs w:val="19"/>
          <w:lang w:eastAsia="zh-CN" w:bidi="ar-SA"/>
        </w:rPr>
        <w:t>char</w:t>
      </w:r>
      <w:r w:rsidR="00EB2F0A">
        <w:rPr>
          <w:rFonts w:ascii="新宋体" w:eastAsia="新宋体" w:hAnsi="Calibri" w:cs="新宋体"/>
          <w:color w:val="000000"/>
          <w:sz w:val="19"/>
          <w:szCs w:val="19"/>
          <w:lang w:eastAsia="zh-CN" w:bidi="ar-SA"/>
        </w:rPr>
        <w:t xml:space="preserve">* p = </w:t>
      </w:r>
      <w:proofErr w:type="spellStart"/>
      <w:r w:rsidR="00EB2F0A">
        <w:rPr>
          <w:rFonts w:ascii="新宋体" w:eastAsia="新宋体" w:hAnsi="Calibri" w:cs="新宋体"/>
          <w:color w:val="000000"/>
          <w:sz w:val="19"/>
          <w:szCs w:val="19"/>
          <w:lang w:eastAsia="zh-CN" w:bidi="ar-SA"/>
        </w:rPr>
        <w:t>expression_str</w:t>
      </w:r>
      <w:proofErr w:type="spellEnd"/>
      <w:r w:rsidR="00EB2F0A">
        <w:rPr>
          <w:rFonts w:ascii="新宋体" w:eastAsia="新宋体" w:hAnsi="Calibri" w:cs="新宋体"/>
          <w:color w:val="000000"/>
          <w:sz w:val="19"/>
          <w:szCs w:val="19"/>
          <w:lang w:eastAsia="zh-CN" w:bidi="ar-SA"/>
        </w:rPr>
        <w:t>;</w:t>
      </w:r>
      <w:r w:rsidR="00EB2F0A">
        <w:rPr>
          <w:rFonts w:ascii="新宋体" w:eastAsia="新宋体" w:hAnsi="Calibri" w:cs="新宋体"/>
          <w:color w:val="008000"/>
          <w:sz w:val="19"/>
          <w:szCs w:val="19"/>
          <w:lang w:eastAsia="zh-CN" w:bidi="ar-SA"/>
        </w:rPr>
        <w:t>//</w:t>
      </w:r>
      <w:r w:rsidR="00EB2F0A">
        <w:rPr>
          <w:rFonts w:ascii="新宋体" w:eastAsia="新宋体" w:hAnsi="Calibri" w:cs="新宋体" w:hint="eastAsia"/>
          <w:color w:val="008000"/>
          <w:sz w:val="19"/>
          <w:szCs w:val="19"/>
          <w:lang w:eastAsia="zh-CN" w:bidi="ar-SA"/>
        </w:rPr>
        <w:t>扫描指针</w:t>
      </w:r>
    </w:p>
    <w:p w14:paraId="4E5AD7DE"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first=1;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是否是第一个算数的标记，</w:t>
      </w:r>
      <w:r>
        <w:rPr>
          <w:rFonts w:ascii="新宋体" w:eastAsia="新宋体" w:hAnsi="Calibri" w:cs="新宋体"/>
          <w:color w:val="008000"/>
          <w:sz w:val="19"/>
          <w:szCs w:val="19"/>
          <w:lang w:eastAsia="zh-CN" w:bidi="ar-SA"/>
        </w:rPr>
        <w:t>1</w:t>
      </w:r>
      <w:r>
        <w:rPr>
          <w:rFonts w:ascii="新宋体" w:eastAsia="新宋体" w:hAnsi="Calibri" w:cs="新宋体" w:hint="eastAsia"/>
          <w:color w:val="008000"/>
          <w:sz w:val="19"/>
          <w:szCs w:val="19"/>
          <w:lang w:eastAsia="zh-CN" w:bidi="ar-SA"/>
        </w:rPr>
        <w:t>为是，</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为不是，不是则在前面输出空格</w:t>
      </w:r>
    </w:p>
    <w:p w14:paraId="0E1835BF"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 {</w:t>
      </w:r>
    </w:p>
    <w:p w14:paraId="51D2888C"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 ==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14:paraId="14CD4A7D"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w:t>
      </w:r>
    </w:p>
    <w:p w14:paraId="22AF58E8"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 &gt;=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 xml:space="preserve"> &amp;&amp; *p &lt;= </w:t>
      </w:r>
      <w:r>
        <w:rPr>
          <w:rFonts w:ascii="新宋体" w:eastAsia="新宋体" w:hAnsi="Calibri" w:cs="新宋体"/>
          <w:color w:val="A31515"/>
          <w:sz w:val="19"/>
          <w:szCs w:val="19"/>
          <w:lang w:eastAsia="zh-CN" w:bidi="ar-SA"/>
        </w:rPr>
        <w:t>'9'</w:t>
      </w:r>
      <w:r>
        <w:rPr>
          <w:rFonts w:ascii="新宋体" w:eastAsia="新宋体" w:hAnsi="Calibri" w:cs="新宋体"/>
          <w:color w:val="000000"/>
          <w:sz w:val="19"/>
          <w:szCs w:val="19"/>
          <w:lang w:eastAsia="zh-CN" w:bidi="ar-SA"/>
        </w:rPr>
        <w:t>) {</w:t>
      </w:r>
    </w:p>
    <w:p w14:paraId="3BF2784D"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(!first)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非第一个数的数前面都输出一个空格</w:t>
      </w:r>
    </w:p>
    <w:p w14:paraId="5FFDE867"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14:paraId="2AC9ADBB"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(*p&amp;&amp;*p !=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遇到小数点也会输出</w:t>
      </w:r>
    </w:p>
    <w:p w14:paraId="161AB182"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w:t>
      </w:r>
    </w:p>
    <w:p w14:paraId="19188226"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w:t>
      </w:r>
    </w:p>
    <w:p w14:paraId="5C45AEF0"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85523CC"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first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第一个数已访问过，</w:t>
      </w:r>
      <w:r>
        <w:rPr>
          <w:rFonts w:ascii="新宋体" w:eastAsia="新宋体" w:hAnsi="Calibri" w:cs="新宋体"/>
          <w:color w:val="008000"/>
          <w:sz w:val="19"/>
          <w:szCs w:val="19"/>
          <w:lang w:eastAsia="zh-CN" w:bidi="ar-SA"/>
        </w:rPr>
        <w:t>first</w:t>
      </w:r>
      <w:r>
        <w:rPr>
          <w:rFonts w:ascii="新宋体" w:eastAsia="新宋体" w:hAnsi="Calibri" w:cs="新宋体" w:hint="eastAsia"/>
          <w:color w:val="008000"/>
          <w:sz w:val="19"/>
          <w:szCs w:val="19"/>
          <w:lang w:eastAsia="zh-CN" w:bidi="ar-SA"/>
        </w:rPr>
        <w:t>标记置零</w:t>
      </w:r>
    </w:p>
    <w:p w14:paraId="754B378D"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19F1288"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2E96E46B"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 *p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&amp;&amp; (*(p + 1) &gt;=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 xml:space="preserve"> &amp;&amp; *(p + 1) &lt;= </w:t>
      </w:r>
      <w:r>
        <w:rPr>
          <w:rFonts w:ascii="新宋体" w:eastAsia="新宋体" w:hAnsi="Calibri" w:cs="新宋体"/>
          <w:color w:val="A31515"/>
          <w:sz w:val="19"/>
          <w:szCs w:val="19"/>
          <w:lang w:eastAsia="zh-CN" w:bidi="ar-SA"/>
        </w:rPr>
        <w:t>'9'</w:t>
      </w:r>
      <w:r>
        <w:rPr>
          <w:rFonts w:ascii="新宋体" w:eastAsia="新宋体" w:hAnsi="Calibri" w:cs="新宋体"/>
          <w:color w:val="000000"/>
          <w:sz w:val="19"/>
          <w:szCs w:val="19"/>
          <w:lang w:eastAsia="zh-CN" w:bidi="ar-SA"/>
        </w:rPr>
        <w:t>)) {</w:t>
      </w:r>
    </w:p>
    <w:p w14:paraId="6DC59DC2"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(!first)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非第一个数的数前面都输出一个空格</w:t>
      </w:r>
    </w:p>
    <w:p w14:paraId="514200DB"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14:paraId="6C27A241"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为负号则输出，为正好不输出</w:t>
      </w:r>
    </w:p>
    <w:p w14:paraId="47888981"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5C0FF74C"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w:t>
      </w:r>
    </w:p>
    <w:p w14:paraId="6B8F0BDA"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 &amp;&amp; *p !=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输出数字</w:t>
      </w:r>
    </w:p>
    <w:p w14:paraId="69C6A3F4"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w:t>
      </w:r>
    </w:p>
    <w:p w14:paraId="048CA7ED"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w:t>
      </w:r>
    </w:p>
    <w:p w14:paraId="2312F23C"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8E3B80C"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first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第一个数已访问过，</w:t>
      </w:r>
      <w:r>
        <w:rPr>
          <w:rFonts w:ascii="新宋体" w:eastAsia="新宋体" w:hAnsi="Calibri" w:cs="新宋体"/>
          <w:color w:val="008000"/>
          <w:sz w:val="19"/>
          <w:szCs w:val="19"/>
          <w:lang w:eastAsia="zh-CN" w:bidi="ar-SA"/>
        </w:rPr>
        <w:t>first</w:t>
      </w:r>
      <w:r>
        <w:rPr>
          <w:rFonts w:ascii="新宋体" w:eastAsia="新宋体" w:hAnsi="Calibri" w:cs="新宋体" w:hint="eastAsia"/>
          <w:color w:val="008000"/>
          <w:sz w:val="19"/>
          <w:szCs w:val="19"/>
          <w:lang w:eastAsia="zh-CN" w:bidi="ar-SA"/>
        </w:rPr>
        <w:t>标记置零</w:t>
      </w:r>
    </w:p>
    <w:p w14:paraId="43186C71"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B04FADA"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291841D5"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optr_enStack</w:t>
      </w:r>
      <w:proofErr w:type="spellEnd"/>
      <w:r>
        <w:rPr>
          <w:rFonts w:ascii="新宋体" w:eastAsia="新宋体" w:hAnsi="Calibri" w:cs="新宋体"/>
          <w:color w:val="000000"/>
          <w:sz w:val="19"/>
          <w:szCs w:val="19"/>
          <w:lang w:eastAsia="zh-CN" w:bidi="ar-SA"/>
        </w:rPr>
        <w:t>(*p);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运算符入栈操作</w:t>
      </w:r>
    </w:p>
    <w:p w14:paraId="22A24A8B"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w:t>
      </w:r>
    </w:p>
    <w:p w14:paraId="471278E2"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AB44D65"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209E69E"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30E12DD1"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optrs.IsEmpty</w:t>
      </w:r>
      <w:proofErr w:type="spellEnd"/>
      <w:r>
        <w:rPr>
          <w:rFonts w:ascii="新宋体" w:eastAsia="新宋体" w:hAnsi="Calibri" w:cs="新宋体"/>
          <w:color w:val="000000"/>
          <w:sz w:val="19"/>
          <w:szCs w:val="19"/>
          <w:lang w:eastAsia="zh-CN" w:bidi="ar-SA"/>
        </w:rPr>
        <w:t>()) {</w:t>
      </w:r>
    </w:p>
    <w:p w14:paraId="49A76C6A"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8080"/>
          <w:sz w:val="19"/>
          <w:szCs w:val="19"/>
          <w:lang w:eastAsia="zh-CN" w:bidi="ar-SA"/>
        </w:rPr>
        <w:t>&lt;&lt;</w:t>
      </w:r>
      <w:proofErr w:type="spellStart"/>
      <w:r>
        <w:rPr>
          <w:rFonts w:ascii="新宋体" w:eastAsia="新宋体" w:hAnsi="Calibri" w:cs="新宋体"/>
          <w:color w:val="000000"/>
          <w:sz w:val="19"/>
          <w:szCs w:val="19"/>
          <w:lang w:eastAsia="zh-CN" w:bidi="ar-SA"/>
        </w:rPr>
        <w:t>optrs.Pop</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optr</w:t>
      </w:r>
      <w:proofErr w:type="spellEnd"/>
      <w:r>
        <w:rPr>
          <w:rFonts w:ascii="新宋体" w:eastAsia="新宋体" w:hAnsi="Calibri" w:cs="新宋体"/>
          <w:color w:val="000000"/>
          <w:sz w:val="19"/>
          <w:szCs w:val="19"/>
          <w:lang w:eastAsia="zh-CN" w:bidi="ar-SA"/>
        </w:rPr>
        <w:t>;</w:t>
      </w:r>
    </w:p>
    <w:p w14:paraId="36F6EEE8" w14:textId="77777777" w:rsidR="00EB2F0A" w:rsidRDefault="00EB2F0A" w:rsidP="00EB2F0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612E0463" w14:textId="3A38104D" w:rsidR="00AD5E2E" w:rsidRPr="00AD5E2E" w:rsidRDefault="00EB2F0A" w:rsidP="00EB2F0A">
      <w:pPr>
        <w:widowControl w:val="0"/>
        <w:autoSpaceDE w:val="0"/>
        <w:autoSpaceDN w:val="0"/>
        <w:adjustRightInd w:val="0"/>
        <w:snapToGrid/>
        <w:spacing w:line="240" w:lineRule="auto"/>
        <w:ind w:firstLineChars="0" w:firstLine="0"/>
        <w:jc w:val="left"/>
        <w:rPr>
          <w:lang w:eastAsia="zh-CN"/>
        </w:rPr>
      </w:pP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14:paraId="3D6B3197" w14:textId="7B9BEB19" w:rsidR="00AD5E2E" w:rsidRDefault="00721992" w:rsidP="00A8652E">
      <w:pPr>
        <w:pStyle w:val="3"/>
        <w:spacing w:before="120"/>
      </w:pPr>
      <w:r>
        <w:rPr>
          <w:rFonts w:hint="eastAsia"/>
        </w:rPr>
        <w:lastRenderedPageBreak/>
        <w:t>表达式转换</w:t>
      </w:r>
      <w:r w:rsidR="00AD5E2E">
        <w:rPr>
          <w:rFonts w:hint="eastAsia"/>
        </w:rPr>
        <w:t>功能截屏示例</w:t>
      </w:r>
    </w:p>
    <w:p w14:paraId="545A4FB6" w14:textId="092C1450" w:rsidR="00954B54" w:rsidRDefault="00EB2F0A" w:rsidP="00954B54">
      <w:pPr>
        <w:rPr>
          <w:lang w:eastAsia="zh-CN"/>
        </w:rPr>
      </w:pPr>
      <w:r w:rsidRPr="00EB2F0A">
        <w:rPr>
          <w:lang w:eastAsia="zh-CN"/>
        </w:rPr>
        <w:drawing>
          <wp:inline distT="0" distB="0" distL="0" distR="0" wp14:anchorId="7B13ED6B" wp14:editId="46881017">
            <wp:extent cx="4602879" cy="3139712"/>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879" cy="3139712"/>
                    </a:xfrm>
                    <a:prstGeom prst="rect">
                      <a:avLst/>
                    </a:prstGeom>
                  </pic:spPr>
                </pic:pic>
              </a:graphicData>
            </a:graphic>
          </wp:inline>
        </w:drawing>
      </w:r>
    </w:p>
    <w:p w14:paraId="27B0DB80" w14:textId="7CA3DDF6" w:rsidR="00954B54" w:rsidRPr="00954B54" w:rsidRDefault="00954B54" w:rsidP="00954B54">
      <w:pPr>
        <w:rPr>
          <w:lang w:eastAsia="zh-CN"/>
        </w:rPr>
      </w:pPr>
    </w:p>
    <w:p w14:paraId="1E902F0E" w14:textId="77777777" w:rsidR="002779D6" w:rsidRDefault="002779D6" w:rsidP="0075165E">
      <w:pPr>
        <w:pStyle w:val="1"/>
        <w:spacing w:after="240"/>
        <w:rPr>
          <w:lang w:eastAsia="zh-CN"/>
        </w:rPr>
      </w:pPr>
    </w:p>
    <w:p w14:paraId="1C69F72B" w14:textId="77777777" w:rsidR="002779D6" w:rsidRPr="002779D6" w:rsidRDefault="002779D6" w:rsidP="002779D6">
      <w:pPr>
        <w:rPr>
          <w:lang w:eastAsia="zh-CN"/>
        </w:rPr>
      </w:pPr>
    </w:p>
    <w:p w14:paraId="283BE040" w14:textId="77777777" w:rsidR="0075165E" w:rsidRDefault="0075165E" w:rsidP="0075165E">
      <w:pPr>
        <w:pStyle w:val="1"/>
        <w:spacing w:after="240"/>
        <w:rPr>
          <w:lang w:eastAsia="zh-CN"/>
        </w:rPr>
      </w:pPr>
      <w:r w:rsidRPr="0075165E">
        <w:rPr>
          <w:rFonts w:hint="eastAsia"/>
          <w:lang w:eastAsia="zh-CN"/>
        </w:rPr>
        <w:t xml:space="preserve">4 </w:t>
      </w:r>
      <w:r w:rsidRPr="0075165E">
        <w:rPr>
          <w:rFonts w:hint="eastAsia"/>
          <w:lang w:eastAsia="zh-CN"/>
        </w:rPr>
        <w:t>测试</w:t>
      </w:r>
    </w:p>
    <w:p w14:paraId="1C16B07F" w14:textId="77777777" w:rsidR="004135DF" w:rsidRDefault="004135DF" w:rsidP="004135DF">
      <w:pPr>
        <w:pStyle w:val="2"/>
        <w:spacing w:before="120"/>
      </w:pPr>
      <w:r>
        <w:rPr>
          <w:rFonts w:hint="eastAsia"/>
        </w:rPr>
        <w:t xml:space="preserve">4.1 </w:t>
      </w:r>
      <w:r>
        <w:rPr>
          <w:rFonts w:hint="eastAsia"/>
        </w:rPr>
        <w:t>功能测试</w:t>
      </w:r>
    </w:p>
    <w:p w14:paraId="2D7DC949" w14:textId="332DE1A1" w:rsidR="004135DF" w:rsidRDefault="004135DF" w:rsidP="004135DF">
      <w:pPr>
        <w:pStyle w:val="3"/>
        <w:spacing w:before="120"/>
      </w:pPr>
      <w:r>
        <w:rPr>
          <w:rFonts w:hint="eastAsia"/>
        </w:rPr>
        <w:t xml:space="preserve">4.1.1 </w:t>
      </w:r>
      <w:r w:rsidR="00EB2F0A">
        <w:rPr>
          <w:rFonts w:hint="eastAsia"/>
        </w:rPr>
        <w:t>自动样例版本</w:t>
      </w:r>
      <w:r>
        <w:rPr>
          <w:rFonts w:hint="eastAsia"/>
        </w:rPr>
        <w:t>功能测试</w:t>
      </w:r>
    </w:p>
    <w:p w14:paraId="4D9FC47E" w14:textId="35AFC346"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EB2F0A" w:rsidRPr="00EB2F0A">
        <w:rPr>
          <w:lang w:eastAsia="zh-CN"/>
        </w:rPr>
        <w:t>2 + 3 * ( 7 - 4 ) + 8 / 4</w:t>
      </w:r>
    </w:p>
    <w:p w14:paraId="423CE112" w14:textId="77777777" w:rsidR="00EB2F0A" w:rsidRDefault="00901EB6" w:rsidP="00EB2F0A">
      <w:pPr>
        <w:ind w:firstLine="482"/>
        <w:rPr>
          <w:lang w:eastAsia="zh-CN"/>
        </w:rPr>
      </w:pPr>
      <w:r w:rsidRPr="003118CA">
        <w:rPr>
          <w:rFonts w:hint="eastAsia"/>
          <w:b/>
          <w:lang w:eastAsia="zh-CN"/>
        </w:rPr>
        <w:t>预期结果</w:t>
      </w:r>
      <w:r>
        <w:rPr>
          <w:rFonts w:hint="eastAsia"/>
          <w:lang w:eastAsia="zh-CN"/>
        </w:rPr>
        <w:t>：</w:t>
      </w:r>
      <w:r w:rsidR="00EB2F0A">
        <w:rPr>
          <w:lang w:eastAsia="zh-CN"/>
        </w:rPr>
        <w:t>2 3 7 4 - * + 8 4 / +</w:t>
      </w:r>
    </w:p>
    <w:p w14:paraId="5CC55B1E" w14:textId="77777777" w:rsidR="00EB2F0A" w:rsidRDefault="003118CA" w:rsidP="00EB2F0A">
      <w:pPr>
        <w:ind w:firstLine="482"/>
        <w:rPr>
          <w:b/>
          <w:lang w:eastAsia="zh-CN"/>
        </w:rPr>
      </w:pPr>
      <w:r w:rsidRPr="003118CA">
        <w:rPr>
          <w:rFonts w:hint="eastAsia"/>
          <w:b/>
          <w:lang w:eastAsia="zh-CN"/>
        </w:rPr>
        <w:t>实验结果</w:t>
      </w:r>
    </w:p>
    <w:p w14:paraId="613297BE" w14:textId="75EB3E63" w:rsidR="003118CA" w:rsidRPr="00EB2F0A" w:rsidRDefault="00EB2F0A" w:rsidP="00EB2F0A">
      <w:pPr>
        <w:ind w:firstLine="482"/>
        <w:rPr>
          <w:lang w:eastAsia="zh-CN"/>
        </w:rPr>
      </w:pPr>
      <w:r w:rsidRPr="00EB2F0A">
        <w:rPr>
          <w:b/>
          <w:lang w:eastAsia="zh-CN"/>
        </w:rPr>
        <w:drawing>
          <wp:inline distT="0" distB="0" distL="0" distR="0" wp14:anchorId="6D0F031D" wp14:editId="73F76BB0">
            <wp:extent cx="2552921" cy="396274"/>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921" cy="396274"/>
                    </a:xfrm>
                    <a:prstGeom prst="rect">
                      <a:avLst/>
                    </a:prstGeom>
                  </pic:spPr>
                </pic:pic>
              </a:graphicData>
            </a:graphic>
          </wp:inline>
        </w:drawing>
      </w:r>
    </w:p>
    <w:p w14:paraId="6CF431D5" w14:textId="1A45712E" w:rsidR="004135DF" w:rsidRPr="004135DF" w:rsidRDefault="004135DF" w:rsidP="004135DF">
      <w:pPr>
        <w:rPr>
          <w:lang w:eastAsia="zh-CN"/>
        </w:rPr>
      </w:pPr>
    </w:p>
    <w:p w14:paraId="6F28A21A" w14:textId="74691C69" w:rsidR="004135DF" w:rsidRDefault="004135DF" w:rsidP="004135DF">
      <w:pPr>
        <w:pStyle w:val="3"/>
        <w:spacing w:before="120"/>
      </w:pPr>
      <w:r>
        <w:rPr>
          <w:rFonts w:hint="eastAsia"/>
        </w:rPr>
        <w:t xml:space="preserve">4.1.2 </w:t>
      </w:r>
      <w:r w:rsidR="00EB2F0A">
        <w:rPr>
          <w:rFonts w:hint="eastAsia"/>
        </w:rPr>
        <w:t>手动输入版本</w:t>
      </w:r>
      <w:r>
        <w:rPr>
          <w:rFonts w:hint="eastAsia"/>
        </w:rPr>
        <w:t>功能测试</w:t>
      </w:r>
    </w:p>
    <w:p w14:paraId="04DFA4AD" w14:textId="29073505" w:rsidR="003118CA" w:rsidRDefault="003118CA" w:rsidP="003118CA">
      <w:pPr>
        <w:ind w:firstLine="482"/>
        <w:rPr>
          <w:lang w:eastAsia="zh-CN"/>
        </w:rPr>
      </w:pPr>
      <w:r w:rsidRPr="003118CA">
        <w:rPr>
          <w:rFonts w:hint="eastAsia"/>
          <w:b/>
          <w:lang w:eastAsia="zh-CN"/>
        </w:rPr>
        <w:t>测试用例：</w:t>
      </w:r>
      <w:r w:rsidR="00EB2F0A" w:rsidRPr="00EB2F0A">
        <w:rPr>
          <w:lang w:eastAsia="zh-CN"/>
        </w:rPr>
        <w:t xml:space="preserve">( ( 2 + 3 ) * 4 - ( 8 </w:t>
      </w:r>
      <w:r w:rsidR="00EB2F0A">
        <w:rPr>
          <w:lang w:eastAsia="zh-CN"/>
        </w:rPr>
        <w:t>+</w:t>
      </w:r>
      <w:r w:rsidR="00EB2F0A" w:rsidRPr="00EB2F0A">
        <w:rPr>
          <w:lang w:eastAsia="zh-CN"/>
        </w:rPr>
        <w:t xml:space="preserve"> 2 ) ) / 5</w:t>
      </w:r>
    </w:p>
    <w:p w14:paraId="1357A313" w14:textId="77777777" w:rsidR="00EB2F0A" w:rsidRDefault="003118CA" w:rsidP="00EB2F0A">
      <w:pPr>
        <w:ind w:firstLine="482"/>
        <w:rPr>
          <w:lang w:eastAsia="zh-CN"/>
        </w:rPr>
      </w:pPr>
      <w:r w:rsidRPr="003118CA">
        <w:rPr>
          <w:rFonts w:hint="eastAsia"/>
          <w:b/>
          <w:lang w:eastAsia="zh-CN"/>
        </w:rPr>
        <w:lastRenderedPageBreak/>
        <w:t>预期结果：</w:t>
      </w:r>
      <w:r w:rsidR="00EB2F0A">
        <w:rPr>
          <w:lang w:eastAsia="zh-CN"/>
        </w:rPr>
        <w:t>2 3 + 4 * 8 2 + - 5 /</w:t>
      </w:r>
    </w:p>
    <w:p w14:paraId="50E521BD" w14:textId="7D0DBEA4" w:rsidR="003118CA" w:rsidRPr="003118CA" w:rsidRDefault="003118CA" w:rsidP="00EB2F0A">
      <w:pPr>
        <w:ind w:firstLine="482"/>
        <w:rPr>
          <w:b/>
          <w:lang w:eastAsia="zh-CN"/>
        </w:rPr>
      </w:pPr>
      <w:r w:rsidRPr="003118CA">
        <w:rPr>
          <w:rFonts w:hint="eastAsia"/>
          <w:b/>
          <w:lang w:eastAsia="zh-CN"/>
        </w:rPr>
        <w:t>实验结果：</w:t>
      </w:r>
    </w:p>
    <w:p w14:paraId="014C230F" w14:textId="1556E84C" w:rsidR="003118CA" w:rsidRPr="003118CA" w:rsidRDefault="00EB2F0A" w:rsidP="003118CA">
      <w:pPr>
        <w:rPr>
          <w:lang w:eastAsia="zh-CN"/>
        </w:rPr>
      </w:pPr>
      <w:r w:rsidRPr="00EB2F0A">
        <w:rPr>
          <w:lang w:eastAsia="zh-CN"/>
        </w:rPr>
        <w:drawing>
          <wp:inline distT="0" distB="0" distL="0" distR="0" wp14:anchorId="421A6860" wp14:editId="0A2310A2">
            <wp:extent cx="4534293" cy="1021168"/>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4293" cy="1021168"/>
                    </a:xfrm>
                    <a:prstGeom prst="rect">
                      <a:avLst/>
                    </a:prstGeom>
                  </pic:spPr>
                </pic:pic>
              </a:graphicData>
            </a:graphic>
          </wp:inline>
        </w:drawing>
      </w:r>
    </w:p>
    <w:p w14:paraId="6EA30AA7" w14:textId="77777777" w:rsidR="004135DF" w:rsidRDefault="004135DF" w:rsidP="004135DF">
      <w:pPr>
        <w:pStyle w:val="2"/>
        <w:spacing w:before="120"/>
      </w:pPr>
      <w:r>
        <w:rPr>
          <w:rFonts w:hint="eastAsia"/>
        </w:rPr>
        <w:t xml:space="preserve">4.2 </w:t>
      </w:r>
      <w:r>
        <w:rPr>
          <w:rFonts w:hint="eastAsia"/>
        </w:rPr>
        <w:t>边界测试</w:t>
      </w:r>
    </w:p>
    <w:p w14:paraId="7FDC9490" w14:textId="1E752BDA" w:rsidR="004135DF" w:rsidRDefault="004135DF" w:rsidP="004135DF">
      <w:pPr>
        <w:pStyle w:val="3"/>
        <w:spacing w:before="120"/>
      </w:pPr>
      <w:r>
        <w:rPr>
          <w:rFonts w:hint="eastAsia"/>
        </w:rPr>
        <w:t xml:space="preserve">4.2.1 </w:t>
      </w:r>
      <w:r>
        <w:rPr>
          <w:rFonts w:hint="eastAsia"/>
        </w:rPr>
        <w:t>初始化</w:t>
      </w:r>
      <w:r w:rsidR="00EB2F0A">
        <w:rPr>
          <w:rFonts w:hint="eastAsia"/>
        </w:rPr>
        <w:t>仅</w:t>
      </w:r>
      <w:r>
        <w:rPr>
          <w:rFonts w:hint="eastAsia"/>
        </w:rPr>
        <w:t>输入</w:t>
      </w:r>
      <w:r w:rsidR="00EB2F0A">
        <w:rPr>
          <w:rFonts w:hint="eastAsia"/>
        </w:rPr>
        <w:t>一个</w:t>
      </w:r>
      <w:r>
        <w:rPr>
          <w:rFonts w:hint="eastAsia"/>
        </w:rPr>
        <w:t>数</w:t>
      </w:r>
    </w:p>
    <w:p w14:paraId="4C3C47BB" w14:textId="41900E69" w:rsidR="008B5D8B" w:rsidRDefault="008B5D8B" w:rsidP="00FD2CA9">
      <w:pPr>
        <w:ind w:firstLine="482"/>
        <w:rPr>
          <w:lang w:eastAsia="zh-CN"/>
        </w:rPr>
      </w:pPr>
      <w:r w:rsidRPr="00FD2CA9">
        <w:rPr>
          <w:rFonts w:hint="eastAsia"/>
          <w:b/>
          <w:lang w:eastAsia="zh-CN"/>
        </w:rPr>
        <w:t>测试用例：</w:t>
      </w:r>
      <w:r w:rsidR="00EB2F0A">
        <w:rPr>
          <w:rFonts w:hint="eastAsia"/>
          <w:lang w:eastAsia="zh-CN"/>
        </w:rPr>
        <w:t>1</w:t>
      </w:r>
      <w:r w:rsidR="00EB2F0A">
        <w:rPr>
          <w:lang w:eastAsia="zh-CN"/>
        </w:rPr>
        <w:t>23</w:t>
      </w:r>
    </w:p>
    <w:p w14:paraId="3F98AEAB" w14:textId="3CB41CE8" w:rsidR="008B5D8B" w:rsidRDefault="008B5D8B" w:rsidP="00FD2CA9">
      <w:pPr>
        <w:ind w:firstLine="482"/>
        <w:rPr>
          <w:lang w:eastAsia="zh-CN"/>
        </w:rPr>
      </w:pPr>
      <w:r w:rsidRPr="00FD2CA9">
        <w:rPr>
          <w:rFonts w:hint="eastAsia"/>
          <w:b/>
          <w:lang w:eastAsia="zh-CN"/>
        </w:rPr>
        <w:t>预期结果：</w:t>
      </w:r>
      <w:r w:rsidR="00EB2F0A">
        <w:rPr>
          <w:rFonts w:hint="eastAsia"/>
          <w:lang w:eastAsia="zh-CN"/>
        </w:rPr>
        <w:t>1</w:t>
      </w:r>
      <w:r w:rsidR="00EB2F0A">
        <w:rPr>
          <w:lang w:eastAsia="zh-CN"/>
        </w:rPr>
        <w:t>23</w:t>
      </w:r>
    </w:p>
    <w:p w14:paraId="5F71B8E0" w14:textId="77777777" w:rsidR="008B5D8B" w:rsidRPr="00FD2CA9" w:rsidRDefault="008B5D8B" w:rsidP="00FD2CA9">
      <w:pPr>
        <w:ind w:firstLine="482"/>
        <w:rPr>
          <w:b/>
          <w:lang w:eastAsia="zh-CN"/>
        </w:rPr>
      </w:pPr>
      <w:r w:rsidRPr="00FD2CA9">
        <w:rPr>
          <w:rFonts w:hint="eastAsia"/>
          <w:b/>
          <w:lang w:eastAsia="zh-CN"/>
        </w:rPr>
        <w:t>实验结果：</w:t>
      </w:r>
    </w:p>
    <w:p w14:paraId="28CE52A7" w14:textId="23340F51" w:rsidR="008B5D8B" w:rsidRPr="008B5D8B" w:rsidRDefault="00EB2F0A" w:rsidP="008B5D8B">
      <w:pPr>
        <w:rPr>
          <w:lang w:eastAsia="zh-CN"/>
        </w:rPr>
      </w:pPr>
      <w:r w:rsidRPr="00EB2F0A">
        <w:rPr>
          <w:noProof/>
          <w:lang w:eastAsia="zh-CN" w:bidi="ar-SA"/>
        </w:rPr>
        <w:drawing>
          <wp:inline distT="0" distB="0" distL="0" distR="0" wp14:anchorId="009907CF" wp14:editId="09CD4746">
            <wp:extent cx="1165961" cy="396274"/>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5961" cy="396274"/>
                    </a:xfrm>
                    <a:prstGeom prst="rect">
                      <a:avLst/>
                    </a:prstGeom>
                  </pic:spPr>
                </pic:pic>
              </a:graphicData>
            </a:graphic>
          </wp:inline>
        </w:drawing>
      </w:r>
    </w:p>
    <w:p w14:paraId="0E458C04" w14:textId="7508E9EC" w:rsidR="004135DF" w:rsidRDefault="004135DF" w:rsidP="004135DF">
      <w:pPr>
        <w:pStyle w:val="3"/>
        <w:spacing w:before="120"/>
      </w:pPr>
      <w:r>
        <w:rPr>
          <w:rFonts w:hint="eastAsia"/>
        </w:rPr>
        <w:t xml:space="preserve">4.2.2 </w:t>
      </w:r>
      <w:r w:rsidR="00EB2F0A">
        <w:rPr>
          <w:rFonts w:hint="eastAsia"/>
        </w:rPr>
        <w:t>输入负数或带正号的正数</w:t>
      </w:r>
    </w:p>
    <w:p w14:paraId="1D192389" w14:textId="6CF9C22F" w:rsidR="00FD2CA9" w:rsidRDefault="00FD2CA9" w:rsidP="00FD2CA9">
      <w:pPr>
        <w:ind w:firstLine="482"/>
        <w:rPr>
          <w:lang w:eastAsia="zh-CN"/>
        </w:rPr>
      </w:pPr>
      <w:r w:rsidRPr="00FD2CA9">
        <w:rPr>
          <w:rFonts w:hint="eastAsia"/>
          <w:b/>
          <w:lang w:eastAsia="zh-CN"/>
        </w:rPr>
        <w:t>测试用例：</w:t>
      </w:r>
      <w:r w:rsidR="00EB2F0A">
        <w:rPr>
          <w:rFonts w:hint="eastAsia"/>
          <w:lang w:eastAsia="zh-CN"/>
        </w:rPr>
        <w:t>-</w:t>
      </w:r>
      <w:r w:rsidR="00EB2F0A">
        <w:rPr>
          <w:lang w:eastAsia="zh-CN"/>
        </w:rPr>
        <w:t xml:space="preserve">2 + </w:t>
      </w:r>
      <w:r w:rsidR="00EB2F0A">
        <w:rPr>
          <w:rFonts w:hint="eastAsia"/>
          <w:lang w:eastAsia="zh-CN"/>
        </w:rPr>
        <w:t>（</w:t>
      </w:r>
      <w:r w:rsidR="00EB2F0A">
        <w:rPr>
          <w:rFonts w:hint="eastAsia"/>
          <w:lang w:eastAsia="zh-CN"/>
        </w:rPr>
        <w:t xml:space="preserve"> +</w:t>
      </w:r>
      <w:r w:rsidR="00EB2F0A">
        <w:rPr>
          <w:lang w:eastAsia="zh-CN"/>
        </w:rPr>
        <w:t xml:space="preserve">5 </w:t>
      </w:r>
      <w:r w:rsidR="00EB2F0A">
        <w:rPr>
          <w:rFonts w:hint="eastAsia"/>
          <w:lang w:eastAsia="zh-CN"/>
        </w:rPr>
        <w:t>）</w:t>
      </w:r>
    </w:p>
    <w:p w14:paraId="68750D71" w14:textId="3881C1E4" w:rsidR="00FD2CA9" w:rsidRDefault="00FD2CA9" w:rsidP="00FD2CA9">
      <w:pPr>
        <w:ind w:firstLine="482"/>
        <w:rPr>
          <w:lang w:eastAsia="zh-CN"/>
        </w:rPr>
      </w:pPr>
      <w:r w:rsidRPr="00FD2CA9">
        <w:rPr>
          <w:rFonts w:hint="eastAsia"/>
          <w:b/>
          <w:lang w:eastAsia="zh-CN"/>
        </w:rPr>
        <w:t>预期结果：</w:t>
      </w:r>
      <w:r w:rsidR="00EB2F0A">
        <w:rPr>
          <w:rFonts w:hint="eastAsia"/>
          <w:lang w:eastAsia="zh-CN"/>
        </w:rPr>
        <w:t>-</w:t>
      </w:r>
      <w:r w:rsidR="00EB2F0A">
        <w:rPr>
          <w:lang w:eastAsia="zh-CN"/>
        </w:rPr>
        <w:t>2 5 +</w:t>
      </w:r>
    </w:p>
    <w:p w14:paraId="6D919D9C" w14:textId="77777777" w:rsidR="00FD2CA9" w:rsidRPr="00FD2CA9" w:rsidRDefault="00FD2CA9" w:rsidP="00FD2CA9">
      <w:pPr>
        <w:ind w:firstLine="482"/>
        <w:rPr>
          <w:b/>
          <w:lang w:eastAsia="zh-CN"/>
        </w:rPr>
      </w:pPr>
      <w:r w:rsidRPr="00FD2CA9">
        <w:rPr>
          <w:rFonts w:hint="eastAsia"/>
          <w:b/>
          <w:lang w:eastAsia="zh-CN"/>
        </w:rPr>
        <w:t>实验结果：</w:t>
      </w:r>
    </w:p>
    <w:p w14:paraId="065869A7" w14:textId="0BEFAD3C" w:rsidR="00FD2CA9" w:rsidRPr="00FD2CA9" w:rsidRDefault="00EB2F0A" w:rsidP="00FD2CA9">
      <w:pPr>
        <w:rPr>
          <w:lang w:eastAsia="zh-CN"/>
        </w:rPr>
      </w:pPr>
      <w:r w:rsidRPr="00EB2F0A">
        <w:rPr>
          <w:lang w:eastAsia="zh-CN"/>
        </w:rPr>
        <w:drawing>
          <wp:inline distT="0" distB="0" distL="0" distR="0" wp14:anchorId="04D57BF7" wp14:editId="0D0169CE">
            <wp:extent cx="3314987" cy="602032"/>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987" cy="602032"/>
                    </a:xfrm>
                    <a:prstGeom prst="rect">
                      <a:avLst/>
                    </a:prstGeom>
                  </pic:spPr>
                </pic:pic>
              </a:graphicData>
            </a:graphic>
          </wp:inline>
        </w:drawing>
      </w:r>
    </w:p>
    <w:p w14:paraId="08D9E870" w14:textId="29E952E1" w:rsidR="004135DF" w:rsidRDefault="004135DF" w:rsidP="004135DF">
      <w:pPr>
        <w:pStyle w:val="3"/>
        <w:spacing w:before="120"/>
      </w:pPr>
      <w:r>
        <w:rPr>
          <w:rFonts w:hint="eastAsia"/>
        </w:rPr>
        <w:t xml:space="preserve">4.2.3 </w:t>
      </w:r>
      <w:r w:rsidR="00EB2F0A">
        <w:rPr>
          <w:rFonts w:hint="eastAsia"/>
        </w:rPr>
        <w:t>初始化仅输入</w:t>
      </w:r>
      <w:r w:rsidR="00EB2F0A">
        <w:rPr>
          <w:rFonts w:hint="eastAsia"/>
        </w:rPr>
        <w:t>运算符</w:t>
      </w:r>
    </w:p>
    <w:p w14:paraId="2AB6D014" w14:textId="3201E8F5"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EB2F0A">
        <w:rPr>
          <w:rFonts w:hint="eastAsia"/>
          <w:lang w:eastAsia="zh-CN"/>
        </w:rPr>
        <w:t>（</w:t>
      </w:r>
      <w:r w:rsidR="00EB2F0A">
        <w:rPr>
          <w:rFonts w:hint="eastAsia"/>
          <w:lang w:eastAsia="zh-CN"/>
        </w:rPr>
        <w:t xml:space="preserve"> </w:t>
      </w:r>
      <w:r w:rsidR="00EB2F0A">
        <w:rPr>
          <w:lang w:eastAsia="zh-CN"/>
        </w:rPr>
        <w:t>+</w:t>
      </w:r>
    </w:p>
    <w:p w14:paraId="42595C5E" w14:textId="0E52CA9C" w:rsidR="00FD2CA9" w:rsidRDefault="00FD2CA9" w:rsidP="00FD2CA9">
      <w:pPr>
        <w:ind w:firstLine="482"/>
        <w:rPr>
          <w:lang w:eastAsia="zh-CN"/>
        </w:rPr>
      </w:pPr>
      <w:r w:rsidRPr="00FD2CA9">
        <w:rPr>
          <w:rFonts w:hint="eastAsia"/>
          <w:b/>
          <w:lang w:eastAsia="zh-CN"/>
        </w:rPr>
        <w:t>预期结果：</w:t>
      </w:r>
      <w:r>
        <w:rPr>
          <w:rFonts w:hint="eastAsia"/>
          <w:lang w:eastAsia="zh-CN"/>
        </w:rPr>
        <w:t>程序不崩溃。</w:t>
      </w:r>
    </w:p>
    <w:p w14:paraId="79395876" w14:textId="77777777" w:rsidR="00FD2CA9" w:rsidRPr="00FD2CA9" w:rsidRDefault="00FD2CA9" w:rsidP="00FD2CA9">
      <w:pPr>
        <w:ind w:firstLine="482"/>
        <w:rPr>
          <w:b/>
          <w:lang w:eastAsia="zh-CN"/>
        </w:rPr>
      </w:pPr>
      <w:r w:rsidRPr="00FD2CA9">
        <w:rPr>
          <w:rFonts w:hint="eastAsia"/>
          <w:b/>
          <w:lang w:eastAsia="zh-CN"/>
        </w:rPr>
        <w:t>实验结果：</w:t>
      </w:r>
    </w:p>
    <w:p w14:paraId="2803B0A9" w14:textId="09E9B041" w:rsidR="00FD2CA9" w:rsidRPr="00FD2CA9" w:rsidRDefault="00EB2F0A" w:rsidP="00FD2CA9">
      <w:pPr>
        <w:rPr>
          <w:lang w:eastAsia="zh-CN"/>
        </w:rPr>
      </w:pPr>
      <w:r w:rsidRPr="00EB2F0A">
        <w:rPr>
          <w:lang w:eastAsia="zh-CN"/>
        </w:rPr>
        <w:drawing>
          <wp:inline distT="0" distB="0" distL="0" distR="0" wp14:anchorId="651B6283" wp14:editId="669F1E91">
            <wp:extent cx="3215919" cy="510584"/>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5919" cy="510584"/>
                    </a:xfrm>
                    <a:prstGeom prst="rect">
                      <a:avLst/>
                    </a:prstGeom>
                  </pic:spPr>
                </pic:pic>
              </a:graphicData>
            </a:graphic>
          </wp:inline>
        </w:drawing>
      </w:r>
    </w:p>
    <w:p w14:paraId="309D1EBC" w14:textId="77777777" w:rsidR="004135DF" w:rsidRPr="004135DF" w:rsidRDefault="004135DF" w:rsidP="004135DF">
      <w:pPr>
        <w:pStyle w:val="2"/>
        <w:spacing w:before="120"/>
      </w:pPr>
      <w:r>
        <w:rPr>
          <w:rFonts w:hint="eastAsia"/>
        </w:rPr>
        <w:lastRenderedPageBreak/>
        <w:t xml:space="preserve">4.3 </w:t>
      </w:r>
      <w:r>
        <w:rPr>
          <w:rFonts w:hint="eastAsia"/>
        </w:rPr>
        <w:t>出错测试</w:t>
      </w:r>
    </w:p>
    <w:p w14:paraId="16B0D5E3" w14:textId="3FC19A48" w:rsidR="002779D6" w:rsidRDefault="004135DF" w:rsidP="004135DF">
      <w:pPr>
        <w:pStyle w:val="3"/>
        <w:spacing w:before="120"/>
      </w:pPr>
      <w:r>
        <w:rPr>
          <w:rFonts w:hint="eastAsia"/>
        </w:rPr>
        <w:t xml:space="preserve">4.3.1 </w:t>
      </w:r>
      <w:r w:rsidR="00EB2F0A">
        <w:rPr>
          <w:rFonts w:hint="eastAsia"/>
        </w:rPr>
        <w:t>选择版本</w:t>
      </w:r>
      <w:r w:rsidR="004576C7">
        <w:rPr>
          <w:rFonts w:hint="eastAsia"/>
        </w:rPr>
        <w:t>和是否继续输入时</w:t>
      </w:r>
      <w:r w:rsidR="00EB2F0A">
        <w:rPr>
          <w:rFonts w:hint="eastAsia"/>
        </w:rPr>
        <w:t>输入</w:t>
      </w:r>
      <w:r>
        <w:rPr>
          <w:rFonts w:hint="eastAsia"/>
        </w:rPr>
        <w:t>错误</w:t>
      </w:r>
    </w:p>
    <w:p w14:paraId="190A12CD" w14:textId="65BA6BC6"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w:t>
      </w:r>
      <w:r w:rsidR="004576C7">
        <w:rPr>
          <w:rFonts w:hint="eastAsia"/>
          <w:lang w:eastAsia="zh-CN"/>
        </w:rPr>
        <w:t>不正确的字符</w:t>
      </w:r>
    </w:p>
    <w:p w14:paraId="327FF1D4"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716D240F" w14:textId="77777777" w:rsidR="001839FC" w:rsidRDefault="001839FC" w:rsidP="001839FC">
      <w:pPr>
        <w:ind w:firstLine="482"/>
        <w:rPr>
          <w:b/>
          <w:lang w:eastAsia="zh-CN"/>
        </w:rPr>
      </w:pPr>
      <w:r w:rsidRPr="001839FC">
        <w:rPr>
          <w:rFonts w:hint="eastAsia"/>
          <w:b/>
          <w:lang w:eastAsia="zh-CN"/>
        </w:rPr>
        <w:t>实验结果：</w:t>
      </w:r>
    </w:p>
    <w:p w14:paraId="030D4FAF" w14:textId="6470BF41" w:rsidR="00590C7D" w:rsidRDefault="004576C7" w:rsidP="001839FC">
      <w:pPr>
        <w:ind w:firstLine="482"/>
        <w:rPr>
          <w:b/>
          <w:lang w:eastAsia="zh-CN"/>
        </w:rPr>
      </w:pPr>
      <w:r w:rsidRPr="004576C7">
        <w:rPr>
          <w:b/>
          <w:lang w:eastAsia="zh-CN"/>
        </w:rPr>
        <w:drawing>
          <wp:inline distT="0" distB="0" distL="0" distR="0" wp14:anchorId="355531A6" wp14:editId="205E8067">
            <wp:extent cx="4404742" cy="49534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742" cy="495343"/>
                    </a:xfrm>
                    <a:prstGeom prst="rect">
                      <a:avLst/>
                    </a:prstGeom>
                  </pic:spPr>
                </pic:pic>
              </a:graphicData>
            </a:graphic>
          </wp:inline>
        </w:drawing>
      </w:r>
    </w:p>
    <w:p w14:paraId="5465FBEA" w14:textId="6607057C" w:rsidR="004576C7" w:rsidRPr="001839FC" w:rsidRDefault="004576C7" w:rsidP="001839FC">
      <w:pPr>
        <w:ind w:firstLine="482"/>
        <w:rPr>
          <w:rFonts w:hint="eastAsia"/>
          <w:b/>
          <w:lang w:eastAsia="zh-CN"/>
        </w:rPr>
      </w:pPr>
      <w:r w:rsidRPr="004576C7">
        <w:rPr>
          <w:b/>
          <w:lang w:eastAsia="zh-CN"/>
        </w:rPr>
        <w:drawing>
          <wp:inline distT="0" distB="0" distL="0" distR="0" wp14:anchorId="366A4E46" wp14:editId="2749A04F">
            <wp:extent cx="1798476" cy="41913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8476" cy="419136"/>
                    </a:xfrm>
                    <a:prstGeom prst="rect">
                      <a:avLst/>
                    </a:prstGeom>
                  </pic:spPr>
                </pic:pic>
              </a:graphicData>
            </a:graphic>
          </wp:inline>
        </w:drawing>
      </w:r>
    </w:p>
    <w:p w14:paraId="30B6A658" w14:textId="77777777" w:rsidR="004135DF" w:rsidRDefault="004135DF" w:rsidP="004135DF">
      <w:pPr>
        <w:pStyle w:val="3"/>
        <w:spacing w:before="120"/>
      </w:pPr>
      <w:r>
        <w:rPr>
          <w:rFonts w:hint="eastAsia"/>
        </w:rPr>
        <w:t xml:space="preserve">4.3.2 </w:t>
      </w:r>
      <w:r>
        <w:rPr>
          <w:rFonts w:hint="eastAsia"/>
        </w:rPr>
        <w:t>操作码错误</w:t>
      </w:r>
    </w:p>
    <w:p w14:paraId="6A185988" w14:textId="45D2458B"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w:t>
      </w:r>
      <w:r w:rsidR="007F2037">
        <w:rPr>
          <w:rFonts w:hint="eastAsia"/>
          <w:lang w:eastAsia="zh-CN"/>
        </w:rPr>
        <w:t>表达式</w:t>
      </w:r>
      <w:r w:rsidR="001839FC">
        <w:rPr>
          <w:rFonts w:hint="eastAsia"/>
          <w:lang w:eastAsia="zh-CN"/>
        </w:rPr>
        <w:t>错误</w:t>
      </w:r>
    </w:p>
    <w:p w14:paraId="432FA5E6"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15FC4D30" w14:textId="77777777" w:rsidR="001839FC" w:rsidRDefault="001839FC" w:rsidP="001839FC">
      <w:pPr>
        <w:ind w:firstLine="482"/>
        <w:rPr>
          <w:b/>
          <w:lang w:eastAsia="zh-CN"/>
        </w:rPr>
      </w:pPr>
      <w:r w:rsidRPr="001839FC">
        <w:rPr>
          <w:rFonts w:hint="eastAsia"/>
          <w:b/>
          <w:lang w:eastAsia="zh-CN"/>
        </w:rPr>
        <w:t>实验结果：</w:t>
      </w:r>
    </w:p>
    <w:p w14:paraId="0B29DBBE" w14:textId="291BAE91" w:rsidR="00590C7D" w:rsidRPr="001839FC" w:rsidRDefault="007F2037" w:rsidP="001839FC">
      <w:pPr>
        <w:ind w:firstLine="482"/>
        <w:rPr>
          <w:b/>
          <w:lang w:eastAsia="zh-CN"/>
        </w:rPr>
      </w:pPr>
      <w:r w:rsidRPr="007F2037">
        <w:rPr>
          <w:b/>
          <w:lang w:eastAsia="zh-CN"/>
        </w:rPr>
        <w:drawing>
          <wp:inline distT="0" distB="0" distL="0" distR="0" wp14:anchorId="2604C75F" wp14:editId="2061410F">
            <wp:extent cx="3406435" cy="1066892"/>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6435" cy="1066892"/>
                    </a:xfrm>
                    <a:prstGeom prst="rect">
                      <a:avLst/>
                    </a:prstGeom>
                  </pic:spPr>
                </pic:pic>
              </a:graphicData>
            </a:graphic>
          </wp:inline>
        </w:drawing>
      </w:r>
    </w:p>
    <w:p w14:paraId="5A26C0C5" w14:textId="62C327A9" w:rsidR="00967C27" w:rsidRPr="00ED4D76" w:rsidRDefault="00967C27" w:rsidP="007F2037">
      <w:pPr>
        <w:pStyle w:val="1"/>
        <w:spacing w:after="240"/>
        <w:rPr>
          <w:rFonts w:hint="eastAsia"/>
          <w:lang w:eastAsia="zh-CN"/>
        </w:rPr>
      </w:pPr>
    </w:p>
    <w:sectPr w:rsidR="00967C27" w:rsidRPr="00ED4D76" w:rsidSect="00FD3194">
      <w:footerReference w:type="default" r:id="rId24"/>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91D6B" w14:textId="77777777" w:rsidR="000C750D" w:rsidRDefault="000C750D" w:rsidP="001D0743">
      <w:r>
        <w:separator/>
      </w:r>
    </w:p>
    <w:p w14:paraId="7DBA6A6F" w14:textId="77777777" w:rsidR="000C750D" w:rsidRDefault="000C750D" w:rsidP="001D0743"/>
    <w:p w14:paraId="739218FC" w14:textId="77777777" w:rsidR="000C750D" w:rsidRDefault="000C750D" w:rsidP="001D0743"/>
    <w:p w14:paraId="46D574B5" w14:textId="77777777" w:rsidR="000C750D" w:rsidRDefault="000C750D" w:rsidP="001D0743"/>
    <w:p w14:paraId="05EB12A8" w14:textId="77777777" w:rsidR="000C750D" w:rsidRDefault="000C750D" w:rsidP="001D0743"/>
    <w:p w14:paraId="263774C6" w14:textId="77777777" w:rsidR="000C750D" w:rsidRDefault="000C750D" w:rsidP="001D0743"/>
  </w:endnote>
  <w:endnote w:type="continuationSeparator" w:id="0">
    <w:p w14:paraId="45A5D1F7" w14:textId="77777777" w:rsidR="000C750D" w:rsidRDefault="000C750D" w:rsidP="001D0743">
      <w:r>
        <w:continuationSeparator/>
      </w:r>
    </w:p>
    <w:p w14:paraId="0574CBEC" w14:textId="77777777" w:rsidR="000C750D" w:rsidRDefault="000C750D" w:rsidP="001D0743"/>
    <w:p w14:paraId="6CBFD261" w14:textId="77777777" w:rsidR="000C750D" w:rsidRDefault="000C750D" w:rsidP="001D0743"/>
    <w:p w14:paraId="15F6D58B" w14:textId="77777777" w:rsidR="000C750D" w:rsidRDefault="000C750D" w:rsidP="001D0743"/>
    <w:p w14:paraId="396AE42D" w14:textId="77777777" w:rsidR="000C750D" w:rsidRDefault="000C750D" w:rsidP="001D0743"/>
    <w:p w14:paraId="54C07268" w14:textId="77777777" w:rsidR="000C750D" w:rsidRDefault="000C750D"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9668" w14:textId="77777777" w:rsidR="002644C8" w:rsidRPr="00F57004" w:rsidRDefault="002644C8" w:rsidP="001D0743">
    <w:pPr>
      <w:pStyle w:val="a4"/>
      <w:ind w:firstLine="360"/>
    </w:pPr>
    <w:r w:rsidRPr="00F57004">
      <w:t xml:space="preserve">- </w:t>
    </w:r>
    <w:r w:rsidR="00000000">
      <w:fldChar w:fldCharType="begin"/>
    </w:r>
    <w:r w:rsidR="00000000">
      <w:instrText xml:space="preserve"> PAGE </w:instrText>
    </w:r>
    <w:r w:rsidR="00000000">
      <w:fldChar w:fldCharType="separate"/>
    </w:r>
    <w:r w:rsidR="00E51255">
      <w:rPr>
        <w:noProof/>
      </w:rPr>
      <w:t>2</w:t>
    </w:r>
    <w:r w:rsidR="00000000">
      <w:rPr>
        <w:noProof/>
      </w:rPr>
      <w:fldChar w:fldCharType="end"/>
    </w:r>
    <w:r w:rsidRPr="00F57004">
      <w:t xml:space="preserve"> -</w:t>
    </w:r>
  </w:p>
  <w:p w14:paraId="3C14F27E"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649B"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4250"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3113096E"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425D8466" w14:textId="77777777" w:rsidR="002644C8" w:rsidRPr="00E0298B" w:rsidRDefault="002644C8" w:rsidP="001D0743">
    <w:pPr>
      <w:pStyle w:val="a4"/>
      <w:ind w:firstLine="360"/>
    </w:pPr>
  </w:p>
  <w:p w14:paraId="18AD02D1"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FD4C4" w14:textId="77777777" w:rsidR="000C750D" w:rsidRDefault="000C750D" w:rsidP="001D0743">
      <w:r>
        <w:separator/>
      </w:r>
    </w:p>
    <w:p w14:paraId="52923B3E" w14:textId="77777777" w:rsidR="000C750D" w:rsidRDefault="000C750D" w:rsidP="001D0743"/>
    <w:p w14:paraId="4EF7A3C5" w14:textId="77777777" w:rsidR="000C750D" w:rsidRDefault="000C750D" w:rsidP="001D0743"/>
    <w:p w14:paraId="0D52AC23" w14:textId="77777777" w:rsidR="000C750D" w:rsidRDefault="000C750D" w:rsidP="001D0743"/>
    <w:p w14:paraId="37A27FF3" w14:textId="77777777" w:rsidR="000C750D" w:rsidRDefault="000C750D" w:rsidP="001D0743"/>
    <w:p w14:paraId="701360D2" w14:textId="77777777" w:rsidR="000C750D" w:rsidRDefault="000C750D" w:rsidP="001D0743"/>
  </w:footnote>
  <w:footnote w:type="continuationSeparator" w:id="0">
    <w:p w14:paraId="7E78EAC2" w14:textId="77777777" w:rsidR="000C750D" w:rsidRDefault="000C750D" w:rsidP="001D0743">
      <w:r>
        <w:continuationSeparator/>
      </w:r>
    </w:p>
    <w:p w14:paraId="7FD31DE4" w14:textId="77777777" w:rsidR="000C750D" w:rsidRDefault="000C750D" w:rsidP="001D0743"/>
    <w:p w14:paraId="612EB920" w14:textId="77777777" w:rsidR="000C750D" w:rsidRDefault="000C750D" w:rsidP="001D0743"/>
    <w:p w14:paraId="5880DFDC" w14:textId="77777777" w:rsidR="000C750D" w:rsidRDefault="000C750D" w:rsidP="001D0743"/>
    <w:p w14:paraId="6318CF97" w14:textId="77777777" w:rsidR="000C750D" w:rsidRDefault="000C750D" w:rsidP="001D0743"/>
    <w:p w14:paraId="49E0B76F" w14:textId="77777777" w:rsidR="000C750D" w:rsidRDefault="000C750D"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BB6B"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72E5"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F57E"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278678806">
    <w:abstractNumId w:val="8"/>
  </w:num>
  <w:num w:numId="2" w16cid:durableId="1064908056">
    <w:abstractNumId w:val="14"/>
  </w:num>
  <w:num w:numId="3" w16cid:durableId="1241284604">
    <w:abstractNumId w:val="17"/>
  </w:num>
  <w:num w:numId="4" w16cid:durableId="1661544386">
    <w:abstractNumId w:val="13"/>
  </w:num>
  <w:num w:numId="5" w16cid:durableId="1113941171">
    <w:abstractNumId w:val="18"/>
  </w:num>
  <w:num w:numId="6" w16cid:durableId="663628751">
    <w:abstractNumId w:val="1"/>
  </w:num>
  <w:num w:numId="7" w16cid:durableId="1341160494">
    <w:abstractNumId w:val="4"/>
  </w:num>
  <w:num w:numId="8" w16cid:durableId="158693302">
    <w:abstractNumId w:val="10"/>
  </w:num>
  <w:num w:numId="9" w16cid:durableId="1333991200">
    <w:abstractNumId w:val="16"/>
  </w:num>
  <w:num w:numId="10" w16cid:durableId="351415326">
    <w:abstractNumId w:val="3"/>
  </w:num>
  <w:num w:numId="11" w16cid:durableId="1435173380">
    <w:abstractNumId w:val="6"/>
  </w:num>
  <w:num w:numId="12" w16cid:durableId="398404481">
    <w:abstractNumId w:val="9"/>
  </w:num>
  <w:num w:numId="13" w16cid:durableId="1417628587">
    <w:abstractNumId w:val="7"/>
  </w:num>
  <w:num w:numId="14" w16cid:durableId="1988320866">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5675522">
    <w:abstractNumId w:val="7"/>
  </w:num>
  <w:num w:numId="16" w16cid:durableId="1968077685">
    <w:abstractNumId w:val="7"/>
  </w:num>
  <w:num w:numId="17" w16cid:durableId="9274657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13787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68454992">
    <w:abstractNumId w:val="5"/>
  </w:num>
  <w:num w:numId="20" w16cid:durableId="1362123192">
    <w:abstractNumId w:val="11"/>
  </w:num>
  <w:num w:numId="21" w16cid:durableId="741954906">
    <w:abstractNumId w:val="2"/>
  </w:num>
  <w:num w:numId="22" w16cid:durableId="30690734">
    <w:abstractNumId w:val="0"/>
  </w:num>
  <w:num w:numId="23" w16cid:durableId="803623826">
    <w:abstractNumId w:val="12"/>
  </w:num>
  <w:num w:numId="24" w16cid:durableId="5577133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50D"/>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474E"/>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76C7"/>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480"/>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33C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992"/>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037"/>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0B70"/>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0B3D"/>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A97"/>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2F0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A1C4C"/>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98ABC4"/>
  <w15:docId w15:val="{15D883A7-1905-4C50-AF73-09D67750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145</TotalTime>
  <Pages>10</Pages>
  <Words>555</Words>
  <Characters>3168</Characters>
  <Application>Microsoft Office Word</Application>
  <DocSecurity>0</DocSecurity>
  <Lines>26</Lines>
  <Paragraphs>7</Paragraphs>
  <ScaleCrop>false</ScaleCrop>
  <Company>中国石油大学</Company>
  <LinksUpToDate>false</LinksUpToDate>
  <CharactersWithSpaces>3716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何 慧琳</cp:lastModifiedBy>
  <cp:revision>3</cp:revision>
  <cp:lastPrinted>2008-07-17T03:36:00Z</cp:lastPrinted>
  <dcterms:created xsi:type="dcterms:W3CDTF">2022-11-28T12:07:00Z</dcterms:created>
  <dcterms:modified xsi:type="dcterms:W3CDTF">2022-11-28T14:31:00Z</dcterms:modified>
</cp:coreProperties>
</file>