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56" w:rsidRPr="00CB6E06" w:rsidRDefault="00C41456" w:rsidP="00C41456">
      <w:pPr>
        <w:spacing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Create a report in Microsoft Word and answer the following questions...</w:t>
      </w:r>
    </w:p>
    <w:p w:rsidR="00C41456" w:rsidRPr="00CB6E06" w:rsidRDefault="00C41456" w:rsidP="00C41456">
      <w:pPr>
        <w:numPr>
          <w:ilvl w:val="0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What are three conclusions we can make about Kickstarter campaigns given the provided data?</w:t>
      </w:r>
    </w:p>
    <w:p w:rsidR="000177B1" w:rsidRPr="00CB6E06" w:rsidRDefault="006049FC" w:rsidP="000177B1">
      <w:pPr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On average, m</w:t>
      </w:r>
      <w:r w:rsidR="000177B1" w:rsidRPr="00CB6E06">
        <w:rPr>
          <w:rFonts w:eastAsia="Times New Roman" w:cstheme="minorHAnsi"/>
          <w:color w:val="5C5C5C"/>
        </w:rPr>
        <w:t>ost campaigns are successful</w:t>
      </w:r>
    </w:p>
    <w:p w:rsidR="00784E29" w:rsidRPr="00CB6E06" w:rsidRDefault="00784E29" w:rsidP="000177B1">
      <w:pPr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The category, Theater: play has the most successful campaigns among all other categories</w:t>
      </w:r>
    </w:p>
    <w:p w:rsidR="000177B1" w:rsidRPr="00CB6E06" w:rsidRDefault="00784E29" w:rsidP="000177B1">
      <w:pPr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PMingLiU" w:cstheme="minorHAnsi"/>
          <w:color w:val="5C5C5C"/>
          <w:lang w:eastAsia="zh-TW"/>
        </w:rPr>
        <w:t xml:space="preserve">May has the most successful campaigns yet July has the most canceled/ failed campaigns. </w:t>
      </w:r>
    </w:p>
    <w:p w:rsidR="00C41456" w:rsidRPr="00CB6E06" w:rsidRDefault="00C41456" w:rsidP="00C4145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What are some of the limitations of this dataset?</w:t>
      </w:r>
    </w:p>
    <w:p w:rsidR="006049FC" w:rsidRPr="00CB6E06" w:rsidRDefault="006049FC" w:rsidP="006049FC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You do not have the exact t</w:t>
      </w:r>
    </w:p>
    <w:p w:rsidR="0087463E" w:rsidRPr="00CB6E06" w:rsidRDefault="0087463E" w:rsidP="0087463E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CB6E06">
        <w:rPr>
          <w:rFonts w:eastAsia="Times New Roman" w:cstheme="minorHAnsi"/>
          <w:color w:val="222222"/>
          <w:shd w:val="clear" w:color="auto" w:fill="FFFFFF"/>
        </w:rPr>
        <w:t>It only works with the data available at the time of creation and may not immediately update when the data changes or new data become available. I need to refresh pivot tables or even completely recreate the tables after data changes in order to reflect the most current information.</w:t>
      </w:r>
    </w:p>
    <w:p w:rsidR="0087463E" w:rsidRPr="00CB6E06" w:rsidRDefault="0087463E" w:rsidP="0087463E">
      <w:pPr>
        <w:spacing w:before="100" w:beforeAutospacing="1" w:after="100" w:afterAutospacing="1" w:line="384" w:lineRule="atLeast"/>
        <w:ind w:left="1080"/>
        <w:rPr>
          <w:rFonts w:eastAsia="Times New Roman" w:cstheme="minorHAnsi"/>
          <w:color w:val="5C5C5C"/>
        </w:rPr>
      </w:pPr>
    </w:p>
    <w:p w:rsidR="00C41456" w:rsidRPr="00CB6E06" w:rsidRDefault="00C41456" w:rsidP="00C4145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</w:rPr>
      </w:pPr>
      <w:r w:rsidRPr="00CB6E06">
        <w:rPr>
          <w:rFonts w:eastAsia="Times New Roman" w:cstheme="minorHAnsi"/>
          <w:color w:val="5C5C5C"/>
        </w:rPr>
        <w:t>What are some other possible tables/graphs that we could create?</w:t>
      </w:r>
    </w:p>
    <w:p w:rsidR="008D058C" w:rsidRDefault="0087463E" w:rsidP="0087463E">
      <w:pPr>
        <w:spacing w:before="100" w:beforeAutospacing="1" w:after="100" w:afterAutospacing="1" w:line="384" w:lineRule="atLeast"/>
        <w:ind w:left="360"/>
        <w:rPr>
          <w:rFonts w:eastAsia="PMingLiU" w:cstheme="minorHAnsi"/>
          <w:color w:val="5C5C5C"/>
          <w:lang w:eastAsia="zh-TW"/>
        </w:rPr>
      </w:pPr>
      <w:r w:rsidRPr="00CB6E06">
        <w:rPr>
          <w:rFonts w:eastAsia="Times New Roman" w:cstheme="minorHAnsi"/>
          <w:color w:val="5C5C5C"/>
        </w:rPr>
        <w:t xml:space="preserve">Since the category: theory has the most campaigns (It also has the most successful campaigns), I think we can do some </w:t>
      </w:r>
      <w:r w:rsidR="00CB6E06" w:rsidRPr="00CB6E06">
        <w:rPr>
          <w:rFonts w:eastAsia="Times New Roman" w:cstheme="minorHAnsi"/>
          <w:color w:val="5C5C5C"/>
        </w:rPr>
        <w:t xml:space="preserve">more analysis on it. Including the </w:t>
      </w:r>
      <w:r w:rsidR="00CB6E06">
        <w:rPr>
          <w:rFonts w:eastAsia="Times New Roman" w:cstheme="minorHAnsi"/>
          <w:color w:val="5C5C5C"/>
        </w:rPr>
        <w:t xml:space="preserve">what is the </w:t>
      </w:r>
      <w:r w:rsidR="00CB6E06" w:rsidRPr="00CB6E06">
        <w:rPr>
          <w:rFonts w:eastAsia="Times New Roman" w:cstheme="minorHAnsi"/>
          <w:color w:val="5C5C5C"/>
        </w:rPr>
        <w:t>successful rate</w:t>
      </w:r>
      <w:r w:rsidR="00CB6E06">
        <w:rPr>
          <w:rFonts w:eastAsia="Times New Roman" w:cstheme="minorHAnsi"/>
          <w:color w:val="5C5C5C"/>
        </w:rPr>
        <w:t xml:space="preserve"> of this campaign compare to other categories. </w:t>
      </w:r>
    </w:p>
    <w:p w:rsidR="00211D14" w:rsidRPr="00CB6E06" w:rsidRDefault="008D058C" w:rsidP="0087463E">
      <w:pPr>
        <w:spacing w:before="100" w:beforeAutospacing="1" w:after="100" w:afterAutospacing="1" w:line="384" w:lineRule="atLeast"/>
        <w:ind w:left="360"/>
        <w:rPr>
          <w:rFonts w:eastAsia="PMingLiU" w:cstheme="minorHAnsi"/>
          <w:color w:val="5C5C5C"/>
          <w:lang w:eastAsia="zh-TW"/>
        </w:rPr>
      </w:pPr>
      <w:r>
        <w:rPr>
          <w:rFonts w:eastAsia="PMingLiU" w:cstheme="minorHAnsi"/>
          <w:color w:val="5C5C5C"/>
          <w:lang w:eastAsia="zh-TW"/>
        </w:rPr>
        <w:t xml:space="preserve">Moreover, I think we can do another analysis on the outcome based on different categories and their percentage successful, failed or canceled rate. </w:t>
      </w:r>
      <w:bookmarkStart w:id="0" w:name="_GoBack"/>
      <w:bookmarkEnd w:id="0"/>
      <w:r w:rsidR="00CB6E06" w:rsidRPr="00CB6E06">
        <w:rPr>
          <w:rFonts w:eastAsia="Times New Roman" w:cstheme="minorHAnsi"/>
          <w:color w:val="5C5C5C"/>
        </w:rPr>
        <w:t xml:space="preserve"> </w:t>
      </w:r>
    </w:p>
    <w:p w:rsidR="00C41456" w:rsidRPr="00CB6E06" w:rsidRDefault="00C41456" w:rsidP="00C41456">
      <w:pPr>
        <w:rPr>
          <w:rFonts w:eastAsia="Times New Roman" w:cstheme="minorHAnsi"/>
        </w:rPr>
      </w:pPr>
    </w:p>
    <w:p w:rsidR="00C41456" w:rsidRDefault="00C41456"/>
    <w:sectPr w:rsidR="00C41456" w:rsidSect="0095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2DD"/>
    <w:multiLevelType w:val="multilevel"/>
    <w:tmpl w:val="113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3714"/>
    <w:multiLevelType w:val="multilevel"/>
    <w:tmpl w:val="6896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56"/>
    <w:rsid w:val="000177B1"/>
    <w:rsid w:val="00211D14"/>
    <w:rsid w:val="006049FC"/>
    <w:rsid w:val="00784E29"/>
    <w:rsid w:val="0087463E"/>
    <w:rsid w:val="008D058C"/>
    <w:rsid w:val="00955A12"/>
    <w:rsid w:val="00C41456"/>
    <w:rsid w:val="00C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80F18"/>
  <w15:chartTrackingRefBased/>
  <w15:docId w15:val="{022B040F-A3F7-B44A-B62C-4027F83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Ho</dc:creator>
  <cp:keywords/>
  <dc:description/>
  <cp:lastModifiedBy>Linda Ho</cp:lastModifiedBy>
  <cp:revision>4</cp:revision>
  <dcterms:created xsi:type="dcterms:W3CDTF">2018-02-06T07:37:00Z</dcterms:created>
  <dcterms:modified xsi:type="dcterms:W3CDTF">2018-02-10T08:56:00Z</dcterms:modified>
</cp:coreProperties>
</file>