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9"/>
        <w:ind w:left="1647" w:right="1644"/>
        <w:jc w:val="center"/>
      </w:pPr>
      <w:r>
        <w:rPr/>
        <w:t>CURRICULUM</w:t>
      </w:r>
      <w:r>
        <w:rPr>
          <w:spacing w:val="-5"/>
        </w:rPr>
        <w:t> </w:t>
      </w:r>
      <w:r>
        <w:rPr>
          <w:spacing w:val="-2"/>
        </w:rPr>
        <w:t>VITAE</w:t>
      </w:r>
    </w:p>
    <w:p>
      <w:pPr>
        <w:pStyle w:val="Heading2"/>
        <w:spacing w:line="341" w:lineRule="exact"/>
        <w:ind w:left="1647" w:right="1648"/>
        <w:jc w:val="center"/>
      </w:pPr>
      <w:r>
        <w:rPr/>
        <w:t>August</w:t>
      </w:r>
      <w:r>
        <w:rPr>
          <w:spacing w:val="58"/>
        </w:rPr>
        <w:t> </w:t>
      </w:r>
      <w:r>
        <w:rPr>
          <w:spacing w:val="-4"/>
        </w:rPr>
        <w:t>2024</w:t>
      </w:r>
    </w:p>
    <w:p>
      <w:pPr>
        <w:pStyle w:val="BodyText"/>
        <w:spacing w:before="1"/>
        <w:ind w:left="0"/>
        <w:rPr>
          <w:b/>
          <w:sz w:val="28"/>
        </w:rPr>
      </w:pPr>
    </w:p>
    <w:p>
      <w:pPr>
        <w:spacing w:before="0"/>
        <w:ind w:left="1647" w:right="1647" w:firstLine="0"/>
        <w:jc w:val="center"/>
        <w:rPr>
          <w:b/>
          <w:sz w:val="28"/>
        </w:rPr>
      </w:pPr>
      <w:r>
        <w:rPr>
          <w:b/>
          <w:sz w:val="28"/>
        </w:rPr>
        <w:t>Esfandiar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(Essie)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Maasoumi,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FRS</w:t>
      </w:r>
    </w:p>
    <w:p>
      <w:pPr>
        <w:spacing w:before="1"/>
        <w:ind w:left="1647" w:right="1642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Arts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&amp;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Sciences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Distinguished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Professor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Economics Emory University</w:t>
      </w:r>
    </w:p>
    <w:p>
      <w:pPr>
        <w:pStyle w:val="BodyText"/>
        <w:spacing w:before="24"/>
        <w:ind w:left="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706121</wp:posOffset>
                </wp:positionH>
                <wp:positionV relativeFrom="paragraph">
                  <wp:posOffset>185994</wp:posOffset>
                </wp:positionV>
                <wp:extent cx="6172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00101pt;margin-top:14.645226pt;width:486pt;height:.1pt;mso-position-horizontal-relative:page;mso-position-vertical-relative:paragraph;z-index:-15728640;mso-wrap-distance-left:0;mso-wrap-distance-right:0" id="docshape1" coordorigin="1112,293" coordsize="9720,0" path="m1112,293l10832,29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501" w:right="497" w:firstLine="0"/>
        <w:jc w:val="left"/>
        <w:rPr>
          <w:sz w:val="28"/>
        </w:rPr>
      </w:pPr>
      <w:r>
        <w:rPr>
          <w:sz w:val="28"/>
        </w:rPr>
        <w:t>Department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Economics,</w:t>
      </w:r>
      <w:r>
        <w:rPr>
          <w:spacing w:val="-4"/>
          <w:sz w:val="28"/>
        </w:rPr>
        <w:t> </w:t>
      </w:r>
      <w:r>
        <w:rPr>
          <w:sz w:val="28"/>
        </w:rPr>
        <w:t>1602</w:t>
      </w:r>
      <w:r>
        <w:rPr>
          <w:spacing w:val="-4"/>
          <w:sz w:val="28"/>
        </w:rPr>
        <w:t> </w:t>
      </w:r>
      <w:r>
        <w:rPr>
          <w:sz w:val="28"/>
        </w:rPr>
        <w:t>Fishburne</w:t>
      </w:r>
      <w:r>
        <w:rPr>
          <w:spacing w:val="-6"/>
          <w:sz w:val="28"/>
        </w:rPr>
        <w:t> </w:t>
      </w:r>
      <w:r>
        <w:rPr>
          <w:sz w:val="28"/>
        </w:rPr>
        <w:t>Drive,</w:t>
      </w:r>
      <w:r>
        <w:rPr>
          <w:spacing w:val="-4"/>
          <w:sz w:val="28"/>
        </w:rPr>
        <w:t> </w:t>
      </w:r>
      <w:r>
        <w:rPr>
          <w:sz w:val="28"/>
        </w:rPr>
        <w:t>Rich</w:t>
      </w:r>
      <w:r>
        <w:rPr>
          <w:spacing w:val="-4"/>
          <w:sz w:val="28"/>
        </w:rPr>
        <w:t> </w:t>
      </w:r>
      <w:r>
        <w:rPr>
          <w:sz w:val="28"/>
        </w:rPr>
        <w:t>Building,</w:t>
      </w:r>
      <w:r>
        <w:rPr>
          <w:spacing w:val="-7"/>
          <w:sz w:val="28"/>
        </w:rPr>
        <w:t> </w:t>
      </w:r>
      <w:r>
        <w:rPr>
          <w:sz w:val="28"/>
        </w:rPr>
        <w:t>Room</w:t>
      </w:r>
      <w:r>
        <w:rPr>
          <w:spacing w:val="-2"/>
          <w:sz w:val="28"/>
        </w:rPr>
        <w:t> </w:t>
      </w:r>
      <w:r>
        <w:rPr>
          <w:sz w:val="28"/>
        </w:rPr>
        <w:t>324 Atlanta, Ga 30322</w:t>
      </w:r>
    </w:p>
    <w:p>
      <w:pPr>
        <w:spacing w:line="341" w:lineRule="exact" w:before="0"/>
        <w:ind w:left="501" w:right="0" w:firstLine="0"/>
        <w:jc w:val="left"/>
        <w:rPr>
          <w:sz w:val="28"/>
        </w:rPr>
      </w:pPr>
      <w:r>
        <w:rPr>
          <w:sz w:val="28"/>
        </w:rPr>
        <w:t>Phone:</w:t>
      </w:r>
      <w:r>
        <w:rPr>
          <w:spacing w:val="55"/>
          <w:sz w:val="28"/>
        </w:rPr>
        <w:t> </w:t>
      </w:r>
      <w:r>
        <w:rPr>
          <w:sz w:val="28"/>
        </w:rPr>
        <w:t>(404)</w:t>
      </w:r>
      <w:r>
        <w:rPr>
          <w:spacing w:val="-2"/>
          <w:sz w:val="28"/>
        </w:rPr>
        <w:t> </w:t>
      </w:r>
      <w:r>
        <w:rPr>
          <w:sz w:val="28"/>
        </w:rPr>
        <w:t>727-</w:t>
      </w:r>
      <w:r>
        <w:rPr>
          <w:spacing w:val="-4"/>
          <w:sz w:val="28"/>
        </w:rPr>
        <w:t>9817</w:t>
      </w:r>
    </w:p>
    <w:p>
      <w:pPr>
        <w:tabs>
          <w:tab w:pos="1401" w:val="left" w:leader="none"/>
        </w:tabs>
        <w:spacing w:line="341" w:lineRule="exact" w:before="0"/>
        <w:ind w:left="501" w:right="0" w:firstLine="0"/>
        <w:jc w:val="left"/>
        <w:rPr>
          <w:sz w:val="28"/>
        </w:rPr>
      </w:pPr>
      <w:r>
        <w:rPr>
          <w:spacing w:val="-4"/>
          <w:sz w:val="28"/>
        </w:rPr>
        <w:t>Fax:</w:t>
      </w:r>
      <w:r>
        <w:rPr>
          <w:sz w:val="28"/>
        </w:rPr>
        <w:tab/>
        <w:t>(404)</w:t>
      </w:r>
      <w:r>
        <w:rPr>
          <w:spacing w:val="-4"/>
          <w:sz w:val="28"/>
        </w:rPr>
        <w:t> </w:t>
      </w:r>
      <w:r>
        <w:rPr>
          <w:sz w:val="28"/>
        </w:rPr>
        <w:t>727-</w:t>
      </w:r>
      <w:r>
        <w:rPr>
          <w:spacing w:val="-2"/>
          <w:sz w:val="28"/>
        </w:rPr>
        <w:t>4639/9817</w:t>
      </w:r>
    </w:p>
    <w:p>
      <w:pPr>
        <w:tabs>
          <w:tab w:pos="1451" w:val="left" w:leader="none"/>
        </w:tabs>
        <w:spacing w:before="2"/>
        <w:ind w:left="501" w:right="497" w:firstLine="0"/>
        <w:jc w:val="left"/>
        <w:rPr>
          <w:sz w:val="28"/>
        </w:rPr>
      </w:pPr>
      <w:r>
        <w:rPr>
          <w:spacing w:val="-2"/>
          <w:sz w:val="28"/>
        </w:rPr>
        <w:t>Email:</w:t>
      </w:r>
      <w:r>
        <w:rPr>
          <w:sz w:val="28"/>
        </w:rPr>
        <w:tab/>
      </w:r>
      <w:hyperlink r:id="rId5">
        <w:r>
          <w:rPr>
            <w:color w:val="0000FF"/>
            <w:spacing w:val="-2"/>
            <w:sz w:val="28"/>
            <w:u w:val="single" w:color="0000FF"/>
          </w:rPr>
          <w:t>esfandiar.maasoumi@emory.edu</w:t>
        </w:r>
      </w:hyperlink>
      <w:r>
        <w:rPr>
          <w:color w:val="0000FF"/>
          <w:spacing w:val="-2"/>
          <w:sz w:val="28"/>
        </w:rPr>
        <w:t> </w:t>
      </w:r>
      <w:r>
        <w:rPr>
          <w:spacing w:val="-2"/>
          <w:sz w:val="28"/>
        </w:rPr>
        <w:t>Web:</w:t>
      </w:r>
      <w:hyperlink r:id="rId6">
        <w:r>
          <w:rPr>
            <w:color w:val="0000FF"/>
            <w:spacing w:val="-2"/>
            <w:sz w:val="28"/>
            <w:u w:val="single" w:color="0000FF"/>
          </w:rPr>
          <w:t>http://economics.emory.edu/home/people/faculty/biography/maasoumi-</w:t>
        </w:r>
      </w:hyperlink>
      <w:r>
        <w:rPr>
          <w:color w:val="0000FF"/>
          <w:spacing w:val="-2"/>
          <w:sz w:val="28"/>
        </w:rPr>
        <w:t> </w:t>
      </w:r>
      <w:hyperlink r:id="rId6">
        <w:r>
          <w:rPr>
            <w:color w:val="0000FF"/>
            <w:spacing w:val="-2"/>
            <w:sz w:val="28"/>
            <w:u w:val="single" w:color="0000FF"/>
          </w:rPr>
          <w:t>esfandiar.html</w:t>
        </w:r>
      </w:hyperlink>
    </w:p>
    <w:p>
      <w:pPr>
        <w:pStyle w:val="Heading1"/>
        <w:spacing w:line="240" w:lineRule="auto" w:before="340"/>
      </w:pPr>
      <w:r>
        <w:rPr>
          <w:spacing w:val="-2"/>
        </w:rPr>
        <w:t>INTERVIEWS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1549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ET</w:t>
      </w:r>
      <w:r>
        <w:rPr>
          <w:spacing w:val="-5"/>
          <w:sz w:val="28"/>
        </w:rPr>
        <w:t> </w:t>
      </w:r>
      <w:r>
        <w:rPr>
          <w:sz w:val="28"/>
        </w:rPr>
        <w:t>Interview:</w:t>
      </w:r>
      <w:r>
        <w:rPr>
          <w:spacing w:val="-5"/>
          <w:sz w:val="28"/>
        </w:rPr>
        <w:t> </w:t>
      </w:r>
      <w:r>
        <w:rPr>
          <w:sz w:val="28"/>
        </w:rPr>
        <w:t>Esfandiar</w:t>
      </w:r>
      <w:r>
        <w:rPr>
          <w:spacing w:val="-4"/>
          <w:sz w:val="28"/>
        </w:rPr>
        <w:t> </w:t>
      </w:r>
      <w:r>
        <w:rPr>
          <w:sz w:val="28"/>
        </w:rPr>
        <w:t>(Essie)</w:t>
      </w:r>
      <w:r>
        <w:rPr>
          <w:spacing w:val="-3"/>
          <w:sz w:val="28"/>
        </w:rPr>
        <w:t> </w:t>
      </w:r>
      <w:r>
        <w:rPr>
          <w:sz w:val="28"/>
        </w:rPr>
        <w:t>Maasoumi,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color w:val="171716"/>
          <w:sz w:val="28"/>
        </w:rPr>
        <w:t>Ullah,</w:t>
      </w:r>
      <w:r>
        <w:rPr>
          <w:color w:val="171716"/>
          <w:spacing w:val="-5"/>
          <w:sz w:val="28"/>
        </w:rPr>
        <w:t> </w:t>
      </w:r>
      <w:r>
        <w:rPr>
          <w:color w:val="171716"/>
          <w:sz w:val="28"/>
        </w:rPr>
        <w:t>A.</w:t>
      </w:r>
      <w:r>
        <w:rPr>
          <w:color w:val="171716"/>
          <w:spacing w:val="-3"/>
          <w:sz w:val="28"/>
        </w:rPr>
        <w:t> </w:t>
      </w:r>
      <w:r>
        <w:rPr>
          <w:color w:val="171716"/>
          <w:sz w:val="28"/>
        </w:rPr>
        <w:t>(2020). </w:t>
      </w:r>
      <w:r>
        <w:rPr>
          <w:i/>
          <w:color w:val="171716"/>
          <w:sz w:val="28"/>
        </w:rPr>
        <w:t>Econometric Theory </w:t>
      </w:r>
      <w:r>
        <w:rPr>
          <w:color w:val="171716"/>
          <w:sz w:val="28"/>
        </w:rPr>
        <w:t>36:983-1024. </w:t>
      </w:r>
      <w:hyperlink r:id="rId7">
        <w:r>
          <w:rPr>
            <w:color w:val="0000FF"/>
            <w:spacing w:val="-2"/>
            <w:sz w:val="28"/>
            <w:u w:val="single" w:color="0000FF"/>
          </w:rPr>
          <w:t>https://doi.org/10.1017/S0266466619000392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828" w:hanging="360"/>
        <w:jc w:val="left"/>
        <w:rPr>
          <w:rFonts w:ascii="Symbol" w:hAnsi="Symbol"/>
          <w:sz w:val="28"/>
        </w:rPr>
      </w:pPr>
      <w:r>
        <w:rPr>
          <w:sz w:val="28"/>
        </w:rPr>
        <w:t>Interview</w:t>
      </w:r>
      <w:r>
        <w:rPr>
          <w:spacing w:val="-12"/>
          <w:sz w:val="28"/>
        </w:rPr>
        <w:t> </w:t>
      </w:r>
      <w:r>
        <w:rPr>
          <w:sz w:val="28"/>
        </w:rPr>
        <w:t>by</w:t>
      </w:r>
      <w:r>
        <w:rPr>
          <w:spacing w:val="-12"/>
          <w:sz w:val="28"/>
        </w:rPr>
        <w:t> </w:t>
      </w:r>
      <w:r>
        <w:rPr>
          <w:sz w:val="28"/>
        </w:rPr>
        <w:t>HCEO:</w:t>
      </w:r>
      <w:r>
        <w:rPr>
          <w:spacing w:val="-14"/>
          <w:sz w:val="28"/>
        </w:rPr>
        <w:t> </w:t>
      </w:r>
      <w:hyperlink r:id="rId8">
        <w:r>
          <w:rPr>
            <w:color w:val="0000FF"/>
            <w:sz w:val="28"/>
            <w:u w:val="single" w:color="0000FF"/>
          </w:rPr>
          <w:t>https://hceconomics.uchicago.edu/news/esfandiar-</w:t>
        </w:r>
      </w:hyperlink>
      <w:r>
        <w:rPr>
          <w:color w:val="0000FF"/>
          <w:sz w:val="28"/>
        </w:rPr>
        <w:t> </w:t>
      </w:r>
      <w:hyperlink r:id="rId8">
        <w:r>
          <w:rPr>
            <w:color w:val="0000FF"/>
            <w:spacing w:val="-2"/>
            <w:sz w:val="28"/>
            <w:u w:val="single" w:color="0000FF"/>
          </w:rPr>
          <w:t>maasoumi-using-econometrics-and-economics-study-inequality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56" w:lineRule="exact" w:before="0" w:after="0"/>
        <w:ind w:left="108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HCEO</w:t>
      </w:r>
      <w:r>
        <w:rPr>
          <w:spacing w:val="-7"/>
          <w:sz w:val="28"/>
        </w:rPr>
        <w:t> </w:t>
      </w:r>
      <w:r>
        <w:rPr>
          <w:sz w:val="28"/>
        </w:rPr>
        <w:t>Conference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hyperlink r:id="rId9">
        <w:r>
          <w:rPr>
            <w:color w:val="0000FF"/>
            <w:sz w:val="28"/>
            <w:u w:val="single" w:color="0000FF"/>
          </w:rPr>
          <w:t>New</w:t>
        </w:r>
        <w:r>
          <w:rPr>
            <w:color w:val="0000FF"/>
            <w:spacing w:val="-6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Approaches</w:t>
        </w:r>
        <w:r>
          <w:rPr>
            <w:color w:val="0000FF"/>
            <w:spacing w:val="-5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to</w:t>
        </w:r>
        <w:r>
          <w:rPr>
            <w:color w:val="0000FF"/>
            <w:spacing w:val="-8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Intergenerational</w:t>
        </w:r>
        <w:r>
          <w:rPr>
            <w:color w:val="0000FF"/>
            <w:spacing w:val="-5"/>
            <w:sz w:val="28"/>
            <w:u w:val="single" w:color="0000FF"/>
          </w:rPr>
          <w:t> </w:t>
        </w:r>
        <w:r>
          <w:rPr>
            <w:color w:val="0000FF"/>
            <w:spacing w:val="-2"/>
            <w:sz w:val="28"/>
            <w:u w:val="single" w:color="0000FF"/>
          </w:rPr>
          <w:t>Mobility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56" w:lineRule="exact" w:before="0" w:after="0"/>
        <w:ind w:left="108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Interview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6"/>
          <w:sz w:val="28"/>
        </w:rPr>
        <w:t> </w:t>
      </w:r>
      <w:r>
        <w:rPr>
          <w:sz w:val="28"/>
        </w:rPr>
        <w:t>Hon.</w:t>
      </w:r>
      <w:r>
        <w:rPr>
          <w:spacing w:val="-4"/>
          <w:sz w:val="28"/>
        </w:rPr>
        <w:t> </w:t>
      </w:r>
      <w:r>
        <w:rPr>
          <w:sz w:val="28"/>
        </w:rPr>
        <w:t>Joshua</w:t>
      </w:r>
      <w:r>
        <w:rPr>
          <w:spacing w:val="-7"/>
          <w:sz w:val="28"/>
        </w:rPr>
        <w:t> </w:t>
      </w:r>
      <w:r>
        <w:rPr>
          <w:sz w:val="28"/>
        </w:rPr>
        <w:t>Butler:</w:t>
      </w:r>
      <w:r>
        <w:rPr>
          <w:spacing w:val="52"/>
          <w:sz w:val="28"/>
        </w:rPr>
        <w:t> </w:t>
      </w:r>
      <w:hyperlink r:id="rId10">
        <w:r>
          <w:rPr>
            <w:color w:val="0000FF"/>
            <w:sz w:val="28"/>
            <w:u w:val="single" w:color="0000FF"/>
          </w:rPr>
          <w:t>https://youtu.be/f-</w:t>
        </w:r>
        <w:r>
          <w:rPr>
            <w:color w:val="0000FF"/>
            <w:spacing w:val="-2"/>
            <w:sz w:val="28"/>
            <w:u w:val="single" w:color="0000FF"/>
          </w:rPr>
          <w:t>K3PTeSyvk</w:t>
        </w:r>
      </w:hyperlink>
    </w:p>
    <w:p>
      <w:pPr>
        <w:pStyle w:val="BodyText"/>
        <w:ind w:left="0"/>
        <w:rPr>
          <w:sz w:val="28"/>
        </w:rPr>
      </w:pPr>
    </w:p>
    <w:p>
      <w:pPr>
        <w:pStyle w:val="Heading1"/>
        <w:spacing w:before="0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DISTINCTIONS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Editor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Managing</w:t>
      </w:r>
      <w:r>
        <w:rPr>
          <w:spacing w:val="-2"/>
          <w:sz w:val="24"/>
        </w:rPr>
        <w:t> </w:t>
      </w:r>
      <w:r>
        <w:rPr>
          <w:sz w:val="24"/>
        </w:rPr>
        <w:t>Editor:</w:t>
      </w:r>
      <w:r>
        <w:rPr>
          <w:spacing w:val="-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1987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–2024.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Fellow:</w:t>
      </w:r>
      <w:r>
        <w:rPr>
          <w:spacing w:val="49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Statistical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2011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Fellow:</w:t>
      </w:r>
      <w:r>
        <w:rPr>
          <w:spacing w:val="50"/>
          <w:sz w:val="24"/>
        </w:rPr>
        <w:t> </w:t>
      </w:r>
      <w:r>
        <w:rPr>
          <w:sz w:val="24"/>
        </w:rPr>
        <w:t>Royal Statistical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2"/>
          <w:sz w:val="24"/>
        </w:rPr>
        <w:t> </w:t>
      </w:r>
      <w:r>
        <w:rPr>
          <w:sz w:val="24"/>
        </w:rPr>
        <w:t>(FRS), 1992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Fellow:</w:t>
      </w:r>
      <w:r>
        <w:rPr>
          <w:spacing w:val="5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1989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Fellow: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2"/>
          <w:sz w:val="24"/>
        </w:rPr>
        <w:t> </w:t>
      </w:r>
      <w:r>
        <w:rPr>
          <w:sz w:val="24"/>
        </w:rPr>
        <w:t>(Ranked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1), </w:t>
      </w:r>
      <w:r>
        <w:rPr>
          <w:spacing w:val="-2"/>
          <w:sz w:val="24"/>
        </w:rPr>
        <w:t>2019-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Fellow: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Reviews,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2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Senior</w:t>
      </w:r>
      <w:r>
        <w:rPr>
          <w:spacing w:val="-4"/>
          <w:sz w:val="24"/>
        </w:rPr>
        <w:t> </w:t>
      </w:r>
      <w:r>
        <w:rPr>
          <w:sz w:val="24"/>
        </w:rPr>
        <w:t>Fellow 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Rimini Centre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(RCEA)-Elected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2020.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Founding</w:t>
      </w:r>
      <w:r>
        <w:rPr>
          <w:spacing w:val="-7"/>
          <w:sz w:val="24"/>
        </w:rPr>
        <w:t> </w:t>
      </w:r>
      <w:r>
        <w:rPr>
          <w:sz w:val="24"/>
        </w:rPr>
        <w:t>Fellow of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1"/>
          <w:sz w:val="24"/>
        </w:rPr>
        <w:t> </w:t>
      </w:r>
      <w:r>
        <w:rPr>
          <w:sz w:val="24"/>
        </w:rPr>
        <w:t>Econometrics</w:t>
      </w:r>
      <w:r>
        <w:rPr>
          <w:spacing w:val="-2"/>
          <w:sz w:val="24"/>
        </w:rPr>
        <w:t> </w:t>
      </w:r>
      <w:r>
        <w:rPr>
          <w:sz w:val="24"/>
        </w:rPr>
        <w:t>(IAAE),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Distinguished</w:t>
      </w:r>
      <w:r>
        <w:rPr>
          <w:spacing w:val="-4"/>
          <w:sz w:val="24"/>
        </w:rPr>
        <w:t> </w:t>
      </w:r>
      <w:r>
        <w:rPr>
          <w:sz w:val="24"/>
        </w:rPr>
        <w:t>Fellow:</w:t>
      </w:r>
      <w:r>
        <w:rPr>
          <w:spacing w:val="-1"/>
          <w:sz w:val="24"/>
        </w:rPr>
        <w:t> </w:t>
      </w:r>
      <w:r>
        <w:rPr>
          <w:sz w:val="24"/>
        </w:rPr>
        <w:t>Society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Measurement</w:t>
      </w:r>
      <w:r>
        <w:rPr>
          <w:spacing w:val="-3"/>
          <w:sz w:val="24"/>
        </w:rPr>
        <w:t> </w:t>
      </w:r>
      <w:r>
        <w:rPr>
          <w:sz w:val="24"/>
        </w:rPr>
        <w:t>(SEM),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Distinguished</w:t>
      </w:r>
      <w:r>
        <w:rPr>
          <w:spacing w:val="-4"/>
          <w:sz w:val="24"/>
        </w:rPr>
        <w:t> </w:t>
      </w:r>
      <w:r>
        <w:rPr>
          <w:sz w:val="24"/>
        </w:rPr>
        <w:t>Fellow,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(IETI),</w:t>
      </w:r>
      <w:r>
        <w:rPr>
          <w:spacing w:val="-3"/>
          <w:sz w:val="24"/>
        </w:rPr>
        <w:t> </w:t>
      </w: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Fellow:</w:t>
      </w:r>
      <w:r>
        <w:rPr>
          <w:spacing w:val="-5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Econometrics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Microdata</w:t>
      </w:r>
      <w:r>
        <w:rPr>
          <w:spacing w:val="-3"/>
          <w:sz w:val="24"/>
        </w:rPr>
        <w:t> </w:t>
      </w:r>
      <w:r>
        <w:rPr>
          <w:sz w:val="24"/>
        </w:rPr>
        <w:t>Practice</w:t>
      </w:r>
      <w:r>
        <w:rPr>
          <w:spacing w:val="-1"/>
          <w:sz w:val="24"/>
        </w:rPr>
        <w:t> </w:t>
      </w:r>
      <w:r>
        <w:rPr>
          <w:sz w:val="24"/>
        </w:rPr>
        <w:t>(CEMP),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2017-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2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Charter</w:t>
      </w:r>
      <w:r>
        <w:rPr>
          <w:spacing w:val="-6"/>
          <w:sz w:val="24"/>
        </w:rPr>
        <w:t> </w:t>
      </w:r>
      <w:r>
        <w:rPr>
          <w:sz w:val="24"/>
        </w:rPr>
        <w:t>Fellow: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Dynamical</w:t>
      </w:r>
      <w:r>
        <w:rPr>
          <w:spacing w:val="-3"/>
          <w:sz w:val="24"/>
        </w:rPr>
        <w:t> </w:t>
      </w:r>
      <w:r>
        <w:rPr>
          <w:sz w:val="24"/>
        </w:rPr>
        <w:t>Inference</w:t>
      </w:r>
      <w:r>
        <w:rPr>
          <w:spacing w:val="-1"/>
          <w:sz w:val="24"/>
        </w:rPr>
        <w:t> </w:t>
      </w:r>
      <w:r>
        <w:rPr>
          <w:sz w:val="24"/>
        </w:rPr>
        <w:t>(INDI),</w:t>
      </w:r>
      <w:r>
        <w:rPr>
          <w:spacing w:val="-1"/>
          <w:sz w:val="24"/>
        </w:rPr>
        <w:t> </w:t>
      </w:r>
      <w:r>
        <w:rPr>
          <w:sz w:val="24"/>
        </w:rPr>
        <w:t>Moscow, </w:t>
      </w:r>
      <w:r>
        <w:rPr>
          <w:spacing w:val="-2"/>
          <w:sz w:val="24"/>
        </w:rPr>
        <w:t>2017-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1141" w:hanging="360"/>
        <w:jc w:val="left"/>
        <w:rPr>
          <w:rFonts w:ascii="Symbol" w:hAnsi="Symbol"/>
          <w:sz w:val="24"/>
        </w:rPr>
      </w:pPr>
      <w:r>
        <w:rPr>
          <w:sz w:val="24"/>
        </w:rPr>
        <w:t>Inaugural</w:t>
      </w:r>
      <w:r>
        <w:rPr>
          <w:spacing w:val="-6"/>
          <w:sz w:val="24"/>
        </w:rPr>
        <w:t> </w:t>
      </w: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Member:</w:t>
      </w:r>
      <w:r>
        <w:rPr>
          <w:spacing w:val="-5"/>
          <w:sz w:val="24"/>
        </w:rPr>
        <w:t> </w:t>
      </w:r>
      <w:r>
        <w:rPr>
          <w:i/>
          <w:sz w:val="24"/>
        </w:rPr>
        <w:t>Center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U</w:t>
      </w:r>
      <w:r>
        <w:rPr>
          <w:spacing w:val="-4"/>
          <w:sz w:val="24"/>
        </w:rPr>
        <w:t> </w:t>
      </w:r>
      <w:r>
        <w:rPr>
          <w:sz w:val="24"/>
        </w:rPr>
        <w:t>of Chicago, 2018-.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78" w:after="0"/>
        <w:ind w:left="1079" w:right="0" w:hanging="359"/>
        <w:jc w:val="both"/>
        <w:rPr>
          <w:rFonts w:ascii="Symbol" w:hAnsi="Symbol"/>
          <w:sz w:val="24"/>
        </w:rPr>
      </w:pPr>
      <w:r>
        <w:rPr>
          <w:sz w:val="24"/>
        </w:rPr>
        <w:t>Affiliate,</w:t>
      </w:r>
      <w:r>
        <w:rPr>
          <w:spacing w:val="-4"/>
          <w:sz w:val="24"/>
        </w:rPr>
        <w:t> </w:t>
      </w:r>
      <w:r>
        <w:rPr>
          <w:sz w:val="24"/>
        </w:rPr>
        <w:t>Stone Center,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Chicago.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773" w:hanging="360"/>
        <w:jc w:val="both"/>
        <w:rPr>
          <w:rFonts w:ascii="Symbol" w:hAnsi="Symbol"/>
          <w:sz w:val="24"/>
        </w:rPr>
      </w:pPr>
      <w:r>
        <w:rPr>
          <w:sz w:val="24"/>
        </w:rPr>
        <w:t>Ranked</w:t>
      </w:r>
      <w:r>
        <w:rPr>
          <w:spacing w:val="-3"/>
          <w:sz w:val="24"/>
        </w:rPr>
        <w:t> </w:t>
      </w:r>
      <w:r>
        <w:rPr>
          <w:sz w:val="24"/>
        </w:rPr>
        <w:t>37</w:t>
      </w:r>
      <w:r>
        <w:rPr>
          <w:sz w:val="24"/>
          <w:vertAlign w:val="superscript"/>
        </w:rPr>
        <w:t>th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“The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Econometricians’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Hall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Fame”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[See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Baltagi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(1998),</w:t>
      </w:r>
      <w:r>
        <w:rPr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Econometric Theory, </w:t>
      </w:r>
      <w:r>
        <w:rPr>
          <w:sz w:val="24"/>
          <w:vertAlign w:val="baseline"/>
        </w:rPr>
        <w:t>14-4]; ranked top 100 between 1989–2006 [See Baltagi (2007), </w:t>
      </w:r>
      <w:r>
        <w:rPr>
          <w:i/>
          <w:sz w:val="24"/>
          <w:vertAlign w:val="baseline"/>
        </w:rPr>
        <w:t>Econometric </w:t>
      </w:r>
      <w:r>
        <w:rPr>
          <w:i/>
          <w:spacing w:val="-2"/>
          <w:sz w:val="24"/>
          <w:vertAlign w:val="baseline"/>
        </w:rPr>
        <w:t>Theory</w:t>
      </w:r>
      <w:r>
        <w:rPr>
          <w:spacing w:val="-2"/>
          <w:sz w:val="24"/>
          <w:vertAlign w:val="baseline"/>
        </w:rPr>
        <w:t>].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1" w:after="0"/>
        <w:ind w:left="1079" w:right="0" w:hanging="359"/>
        <w:jc w:val="both"/>
        <w:rPr>
          <w:rFonts w:ascii="Symbol" w:hAnsi="Symbol"/>
          <w:sz w:val="24"/>
        </w:rPr>
      </w:pPr>
      <w:r>
        <w:rPr>
          <w:sz w:val="24"/>
        </w:rPr>
        <w:t>Elected</w:t>
      </w:r>
      <w:r>
        <w:rPr>
          <w:spacing w:val="-6"/>
          <w:sz w:val="24"/>
        </w:rPr>
        <w:t> </w:t>
      </w:r>
      <w:r>
        <w:rPr>
          <w:sz w:val="24"/>
        </w:rPr>
        <w:t>President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Iranian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2023-</w:t>
      </w:r>
      <w:r>
        <w:rPr>
          <w:spacing w:val="-2"/>
          <w:sz w:val="24"/>
        </w:rPr>
        <w:t>2025.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59"/>
        <w:jc w:val="both"/>
        <w:rPr>
          <w:rFonts w:ascii="Symbol" w:hAnsi="Symbol"/>
          <w:sz w:val="24"/>
        </w:rPr>
      </w:pPr>
      <w:r>
        <w:rPr>
          <w:sz w:val="24"/>
        </w:rPr>
        <w:t>Senior</w:t>
      </w:r>
      <w:r>
        <w:rPr>
          <w:spacing w:val="-7"/>
          <w:sz w:val="24"/>
        </w:rPr>
        <w:t> </w:t>
      </w:r>
      <w:r>
        <w:rPr>
          <w:sz w:val="24"/>
        </w:rPr>
        <w:t>Fellow and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of Advisory</w:t>
      </w:r>
      <w:r>
        <w:rPr>
          <w:spacing w:val="-2"/>
          <w:sz w:val="24"/>
        </w:rPr>
        <w:t> </w:t>
      </w:r>
      <w:r>
        <w:rPr>
          <w:sz w:val="24"/>
        </w:rPr>
        <w:t>Board:</w:t>
      </w:r>
      <w:r>
        <w:rPr>
          <w:spacing w:val="51"/>
          <w:sz w:val="24"/>
        </w:rPr>
        <w:t> </w:t>
      </w:r>
      <w:r>
        <w:rPr>
          <w:sz w:val="24"/>
        </w:rPr>
        <w:t>Info-Metrics</w:t>
      </w:r>
      <w:r>
        <w:rPr>
          <w:spacing w:val="-2"/>
          <w:sz w:val="24"/>
        </w:rPr>
        <w:t> </w:t>
      </w:r>
      <w:r>
        <w:rPr>
          <w:sz w:val="24"/>
        </w:rPr>
        <w:t>Institute,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2012-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9"/>
        <w:jc w:val="both"/>
        <w:rPr>
          <w:rFonts w:ascii="Symbol" w:hAnsi="Symbol"/>
          <w:sz w:val="24"/>
        </w:rPr>
      </w:pP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Reviews</w:t>
      </w:r>
      <w:r>
        <w:rPr>
          <w:spacing w:val="-4"/>
          <w:sz w:val="24"/>
        </w:rPr>
        <w:t> </w:t>
      </w:r>
      <w:r>
        <w:rPr>
          <w:sz w:val="24"/>
        </w:rPr>
        <w:t>(Festschrift)</w:t>
      </w:r>
      <w:r>
        <w:rPr>
          <w:spacing w:val="-5"/>
          <w:sz w:val="24"/>
        </w:rPr>
        <w:t> </w:t>
      </w:r>
      <w:r>
        <w:rPr>
          <w:sz w:val="24"/>
        </w:rPr>
        <w:t>To Honor</w:t>
      </w:r>
      <w:r>
        <w:rPr>
          <w:spacing w:val="-1"/>
          <w:sz w:val="24"/>
        </w:rPr>
        <w:t> </w:t>
      </w:r>
      <w:r>
        <w:rPr>
          <w:sz w:val="24"/>
        </w:rPr>
        <w:t>Esfandiar</w:t>
      </w:r>
      <w:r>
        <w:rPr>
          <w:spacing w:val="-4"/>
          <w:sz w:val="24"/>
        </w:rPr>
        <w:t> </w:t>
      </w:r>
      <w:r>
        <w:rPr>
          <w:sz w:val="24"/>
        </w:rPr>
        <w:t>Maasoumi,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2017.</w:t>
      </w:r>
    </w:p>
    <w:p>
      <w:pPr>
        <w:pStyle w:val="Heading3"/>
        <w:spacing w:before="292"/>
      </w:pPr>
      <w:r>
        <w:rPr/>
        <w:t>HIGHER</w:t>
      </w:r>
      <w:r>
        <w:rPr>
          <w:spacing w:val="-2"/>
        </w:rPr>
        <w:t> EDUCATION</w:t>
      </w:r>
    </w:p>
    <w:p>
      <w:pPr>
        <w:pStyle w:val="BodyText"/>
        <w:ind w:left="359" w:right="3438"/>
      </w:pPr>
      <w:r>
        <w:rPr/>
        <w:t>Ph.D.,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London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(1977) M.Sc., Statistics, The London School of Economics (1973)</w:t>
      </w:r>
    </w:p>
    <w:p>
      <w:pPr>
        <w:pStyle w:val="BodyText"/>
        <w:spacing w:line="293" w:lineRule="exact"/>
        <w:ind w:left="359"/>
      </w:pPr>
      <w:r>
        <w:rPr/>
        <w:t>B.</w:t>
      </w:r>
      <w:r>
        <w:rPr>
          <w:spacing w:val="-2"/>
        </w:rPr>
        <w:t> </w:t>
      </w:r>
      <w:r>
        <w:rPr/>
        <w:t>Sc.,</w:t>
      </w:r>
      <w:r>
        <w:rPr>
          <w:spacing w:val="-1"/>
        </w:rPr>
        <w:t> </w:t>
      </w:r>
      <w:r>
        <w:rPr/>
        <w:t>Math.</w:t>
      </w:r>
      <w:r>
        <w:rPr>
          <w:spacing w:val="-4"/>
        </w:rPr>
        <w:t> </w:t>
      </w:r>
      <w:r>
        <w:rPr/>
        <w:t>Econ.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Econometrics, The</w:t>
      </w:r>
      <w:r>
        <w:rPr>
          <w:spacing w:val="-1"/>
        </w:rPr>
        <w:t> </w:t>
      </w:r>
      <w:r>
        <w:rPr/>
        <w:t>London School of Economics</w:t>
      </w:r>
      <w:r>
        <w:rPr>
          <w:spacing w:val="-1"/>
        </w:rPr>
        <w:t> </w:t>
      </w:r>
      <w:r>
        <w:rPr>
          <w:spacing w:val="-2"/>
        </w:rPr>
        <w:t>(1972)</w:t>
      </w:r>
    </w:p>
    <w:p>
      <w:pPr>
        <w:pStyle w:val="BodyText"/>
        <w:spacing w:before="2"/>
        <w:ind w:left="0"/>
      </w:pPr>
    </w:p>
    <w:p>
      <w:pPr>
        <w:pStyle w:val="Heading3"/>
      </w:pPr>
      <w:r>
        <w:rPr>
          <w:spacing w:val="-2"/>
        </w:rPr>
        <w:t>EMPLOYMENT</w:t>
      </w:r>
    </w:p>
    <w:p>
      <w:pPr>
        <w:pStyle w:val="BodyText"/>
        <w:ind w:left="359"/>
      </w:pPr>
      <w:r>
        <w:rPr/>
        <w:t>2008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pStyle w:val="BodyText"/>
        <w:ind w:left="359" w:right="1088"/>
      </w:pPr>
      <w:r>
        <w:rPr/>
        <w:t>Arts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Emory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Atlanta,</w:t>
      </w:r>
      <w:r>
        <w:rPr>
          <w:spacing w:val="-3"/>
        </w:rPr>
        <w:t> </w:t>
      </w:r>
      <w:r>
        <w:rPr/>
        <w:t>GA 1989 – 2008</w:t>
      </w:r>
    </w:p>
    <w:p>
      <w:pPr>
        <w:pStyle w:val="BodyText"/>
        <w:ind w:left="359" w:right="497"/>
      </w:pPr>
      <w:r>
        <w:rPr/>
        <w:t>Robert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Nancy</w:t>
      </w:r>
      <w:r>
        <w:rPr>
          <w:spacing w:val="-3"/>
        </w:rPr>
        <w:t> </w:t>
      </w:r>
      <w:r>
        <w:rPr/>
        <w:t>Dedman</w:t>
      </w:r>
      <w:r>
        <w:rPr>
          <w:spacing w:val="-2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Adjunct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Statistics, Southern Methodist University</w:t>
      </w:r>
      <w:r>
        <w:rPr>
          <w:b/>
        </w:rPr>
        <w:t>, </w:t>
      </w:r>
      <w:r>
        <w:rPr/>
        <w:t>Dallas, TX</w:t>
      </w:r>
    </w:p>
    <w:p>
      <w:pPr>
        <w:pStyle w:val="BodyText"/>
        <w:spacing w:line="293" w:lineRule="exact"/>
        <w:ind w:left="359"/>
      </w:pPr>
      <w:r>
        <w:rPr/>
        <w:t>1986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1989</w:t>
      </w:r>
    </w:p>
    <w:p>
      <w:pPr>
        <w:pStyle w:val="BodyText"/>
        <w:ind w:left="359" w:right="3438"/>
      </w:pP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Bloomington,</w:t>
      </w:r>
      <w:r>
        <w:rPr>
          <w:spacing w:val="-6"/>
        </w:rPr>
        <w:t> </w:t>
      </w:r>
      <w:r>
        <w:rPr/>
        <w:t>IN 1982 – 1985</w:t>
      </w:r>
    </w:p>
    <w:p>
      <w:pPr>
        <w:pStyle w:val="BodyText"/>
        <w:ind w:left="359" w:right="2508"/>
      </w:pP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Indiana</w:t>
      </w:r>
      <w:r>
        <w:rPr>
          <w:spacing w:val="-8"/>
        </w:rPr>
        <w:t> </w:t>
      </w:r>
      <w:r>
        <w:rPr/>
        <w:t>University Bloomington, IN</w:t>
      </w:r>
    </w:p>
    <w:p>
      <w:pPr>
        <w:pStyle w:val="BodyText"/>
        <w:spacing w:line="293" w:lineRule="exact"/>
        <w:ind w:left="359"/>
      </w:pPr>
      <w:r>
        <w:rPr/>
        <w:t>1977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1981</w:t>
      </w:r>
    </w:p>
    <w:p>
      <w:pPr>
        <w:pStyle w:val="BodyText"/>
        <w:ind w:left="359" w:right="2508"/>
      </w:pP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CA 1975 – 1977</w:t>
      </w:r>
    </w:p>
    <w:p>
      <w:pPr>
        <w:pStyle w:val="BodyText"/>
        <w:spacing w:before="1"/>
        <w:ind w:left="359"/>
      </w:pPr>
      <w:r>
        <w:rPr/>
        <w:t>Lecturer,</w:t>
      </w:r>
      <w:r>
        <w:rPr>
          <w:spacing w:val="-7"/>
        </w:rPr>
        <w:t> </w:t>
      </w:r>
      <w:r>
        <w:rPr/>
        <w:t>London School</w:t>
      </w:r>
      <w:r>
        <w:rPr>
          <w:spacing w:val="-4"/>
        </w:rPr>
        <w:t> </w:t>
      </w:r>
      <w:r>
        <w:rPr/>
        <w:t>of Economics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Birmingham</w:t>
      </w:r>
    </w:p>
    <w:p>
      <w:pPr>
        <w:pStyle w:val="BodyText"/>
        <w:spacing w:before="292"/>
        <w:ind w:left="0"/>
      </w:pPr>
    </w:p>
    <w:p>
      <w:pPr>
        <w:pStyle w:val="Heading3"/>
      </w:pPr>
      <w:r>
        <w:rPr/>
        <w:t>TEACHING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360"/>
      </w:pPr>
      <w:r>
        <w:rPr>
          <w:spacing w:val="-2"/>
          <w:u w:val="single"/>
        </w:rPr>
        <w:t>Graduate</w:t>
      </w:r>
      <w:r>
        <w:rPr>
          <w:spacing w:val="-2"/>
        </w:rPr>
        <w:t>:</w:t>
      </w:r>
    </w:p>
    <w:p>
      <w:pPr>
        <w:pStyle w:val="BodyText"/>
        <w:ind w:left="360" w:right="349"/>
      </w:pPr>
      <w:r>
        <w:rPr/>
        <w:t>Financial Econometrics, Econometrics (all levels), Quantitative Techniques in Economics, Advanced</w:t>
      </w:r>
      <w:r>
        <w:rPr>
          <w:spacing w:val="-5"/>
        </w:rPr>
        <w:t> </w:t>
      </w:r>
      <w:r>
        <w:rPr/>
        <w:t>Workshops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courses</w:t>
      </w:r>
      <w:r>
        <w:rPr>
          <w:spacing w:val="-6"/>
        </w:rPr>
        <w:t> </w:t>
      </w:r>
      <w:r>
        <w:rPr/>
        <w:t>for Applied Economics MA students.</w:t>
      </w:r>
    </w:p>
    <w:p>
      <w:pPr>
        <w:pStyle w:val="BodyText"/>
        <w:spacing w:line="292" w:lineRule="exact"/>
        <w:ind w:left="360"/>
      </w:pPr>
      <w:r>
        <w:rPr>
          <w:spacing w:val="-2"/>
          <w:u w:val="single"/>
        </w:rPr>
        <w:t>Undergraduate</w:t>
      </w:r>
      <w:r>
        <w:rPr>
          <w:spacing w:val="-2"/>
        </w:rPr>
        <w:t>:</w:t>
      </w:r>
    </w:p>
    <w:p>
      <w:pPr>
        <w:pStyle w:val="BodyText"/>
        <w:ind w:left="360" w:right="497"/>
      </w:pPr>
      <w:r>
        <w:rPr/>
        <w:t>Quantitative</w:t>
      </w:r>
      <w:r>
        <w:rPr>
          <w:spacing w:val="-5"/>
        </w:rPr>
        <w:t> </w:t>
      </w:r>
      <w:r>
        <w:rPr/>
        <w:t>Methods,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Treated</w:t>
      </w:r>
      <w:r>
        <w:rPr>
          <w:spacing w:val="-5"/>
        </w:rPr>
        <w:t> </w:t>
      </w:r>
      <w:r>
        <w:rPr/>
        <w:t>Mathematically</w:t>
      </w:r>
      <w:r>
        <w:rPr>
          <w:spacing w:val="-4"/>
        </w:rPr>
        <w:t> </w:t>
      </w:r>
      <w:r>
        <w:rPr/>
        <w:t>(Micro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Macro),</w:t>
      </w:r>
      <w:r>
        <w:rPr>
          <w:spacing w:val="-4"/>
        </w:rPr>
        <w:t> </w:t>
      </w:r>
      <w:r>
        <w:rPr/>
        <w:t>Econometrics (Introductory and Intermediate), Econ 421 (Microeconometrics Data Analytics).</w:t>
      </w:r>
    </w:p>
    <w:p>
      <w:pPr>
        <w:pStyle w:val="Heading3"/>
        <w:spacing w:line="292" w:lineRule="exact" w:before="292"/>
        <w:ind w:left="360"/>
      </w:pPr>
      <w:r>
        <w:rPr/>
        <w:t>SOME</w:t>
      </w:r>
      <w:r>
        <w:rPr>
          <w:spacing w:val="-3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662" w:hanging="360"/>
        <w:jc w:val="both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hyperlink r:id="rId11">
        <w:r>
          <w:rPr>
            <w:color w:val="0000FF"/>
            <w:sz w:val="24"/>
            <w:u w:val="single" w:color="0000FF"/>
          </w:rPr>
          <w:t>Inequality: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Measurement,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Interpretation,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Policy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Network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Human</w:t>
        </w:r>
      </w:hyperlink>
      <w:r>
        <w:rPr>
          <w:color w:val="0000FF"/>
          <w:sz w:val="24"/>
        </w:rPr>
        <w:t> </w:t>
      </w:r>
      <w:hyperlink r:id="rId11">
        <w:r>
          <w:rPr>
            <w:color w:val="0000FF"/>
            <w:sz w:val="24"/>
            <w:u w:val="single" w:color="0000FF"/>
          </w:rPr>
          <w:t>Capital and Economic Opportunity (HCEO) Global Working Group</w:t>
        </w:r>
      </w:hyperlink>
      <w:r>
        <w:rPr>
          <w:sz w:val="24"/>
        </w:rPr>
        <w:t>. Interview Link: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39"/>
        <w:ind w:left="1080" w:right="418"/>
      </w:pPr>
      <w:hyperlink r:id="rId8">
        <w:r>
          <w:rPr>
            <w:color w:val="0000FF"/>
            <w:spacing w:val="-2"/>
            <w:u w:val="single" w:color="0000FF"/>
          </w:rPr>
          <w:t>https://hceconomics.uchicago.edu/news/esfandiar-maasoumi-using-econometrics-and-</w:t>
        </w:r>
      </w:hyperlink>
      <w:r>
        <w:rPr>
          <w:color w:val="0000FF"/>
          <w:spacing w:val="-2"/>
        </w:rPr>
        <w:t> </w:t>
      </w:r>
      <w:hyperlink r:id="rId8">
        <w:r>
          <w:rPr>
            <w:color w:val="0000FF"/>
            <w:spacing w:val="-2"/>
            <w:u w:val="single" w:color="0000FF"/>
          </w:rPr>
          <w:t>economics-study-inequality</w:t>
        </w:r>
      </w:hyperlink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Risk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2010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788" w:hanging="360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4"/>
          <w:sz w:val="24"/>
        </w:rPr>
        <w:t> </w:t>
      </w:r>
      <w:r>
        <w:rPr>
          <w:sz w:val="24"/>
        </w:rPr>
        <w:t>Info-Metrics</w:t>
      </w:r>
      <w:r>
        <w:rPr>
          <w:spacing w:val="-5"/>
          <w:sz w:val="24"/>
        </w:rPr>
        <w:t> </w:t>
      </w:r>
      <w:r>
        <w:rPr>
          <w:sz w:val="24"/>
        </w:rPr>
        <w:t>Prize</w:t>
      </w:r>
      <w:r>
        <w:rPr>
          <w:spacing w:val="-6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2013-2015,</w:t>
      </w:r>
      <w:r>
        <w:rPr>
          <w:spacing w:val="-4"/>
          <w:sz w:val="24"/>
        </w:rPr>
        <w:t> </w:t>
      </w:r>
      <w:r>
        <w:rPr>
          <w:sz w:val="24"/>
        </w:rPr>
        <w:t>Info-Metrics</w:t>
      </w:r>
      <w:r>
        <w:rPr>
          <w:spacing w:val="-5"/>
          <w:sz w:val="24"/>
        </w:rPr>
        <w:t> </w:t>
      </w:r>
      <w:r>
        <w:rPr>
          <w:sz w:val="24"/>
        </w:rPr>
        <w:t>Institute,</w:t>
      </w:r>
      <w:r>
        <w:rPr>
          <w:spacing w:val="-7"/>
          <w:sz w:val="24"/>
        </w:rPr>
        <w:t> </w:t>
      </w:r>
      <w:r>
        <w:rPr>
          <w:sz w:val="24"/>
        </w:rPr>
        <w:t>Washington, </w:t>
      </w:r>
      <w:r>
        <w:rPr>
          <w:spacing w:val="-4"/>
          <w:sz w:val="24"/>
        </w:rPr>
        <w:t>D.C.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z w:val="24"/>
        </w:rPr>
        <w:t>Inaugural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SEM,</w:t>
      </w:r>
      <w:r>
        <w:rPr>
          <w:spacing w:val="-3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397" w:hanging="36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Conferences,</w:t>
      </w:r>
      <w:r>
        <w:rPr>
          <w:spacing w:val="-3"/>
          <w:sz w:val="24"/>
        </w:rPr>
        <w:t> </w:t>
      </w:r>
      <w:r>
        <w:rPr>
          <w:sz w:val="24"/>
        </w:rPr>
        <w:t>London</w:t>
      </w:r>
      <w:r>
        <w:rPr>
          <w:spacing w:val="-5"/>
          <w:sz w:val="24"/>
        </w:rPr>
        <w:t> </w:t>
      </w:r>
      <w:r>
        <w:rPr>
          <w:sz w:val="24"/>
        </w:rPr>
        <w:t>(2013);</w:t>
      </w:r>
      <w:r>
        <w:rPr>
          <w:spacing w:val="-5"/>
          <w:sz w:val="24"/>
        </w:rPr>
        <w:t> </w:t>
      </w:r>
      <w:r>
        <w:rPr>
          <w:sz w:val="24"/>
        </w:rPr>
        <w:t>Tokyo (2014); Seoul (2018), Vilnius (2019); 2020-2022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645" w:hanging="36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Co-organizer:</w:t>
      </w:r>
      <w:r>
        <w:rPr>
          <w:spacing w:val="-3"/>
          <w:sz w:val="24"/>
        </w:rPr>
        <w:t> </w:t>
      </w:r>
      <w:r>
        <w:rPr>
          <w:sz w:val="24"/>
        </w:rPr>
        <w:t>Poverty</w:t>
      </w:r>
      <w:r>
        <w:rPr>
          <w:spacing w:val="-7"/>
          <w:sz w:val="24"/>
        </w:rPr>
        <w:t> </w:t>
      </w:r>
      <w:r>
        <w:rPr>
          <w:sz w:val="24"/>
        </w:rPr>
        <w:t>Reduction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Asia</w:t>
      </w:r>
      <w:r>
        <w:rPr>
          <w:spacing w:val="-3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Sogang University, Seoul, Korea, August 2013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Board:</w:t>
      </w:r>
      <w:r>
        <w:rPr>
          <w:spacing w:val="51"/>
          <w:sz w:val="24"/>
        </w:rPr>
        <w:t> </w:t>
      </w:r>
      <w:r>
        <w:rPr>
          <w:sz w:val="24"/>
        </w:rPr>
        <w:t>Info-Metrics</w:t>
      </w:r>
      <w:r>
        <w:rPr>
          <w:spacing w:val="-3"/>
          <w:sz w:val="24"/>
        </w:rPr>
        <w:t> </w:t>
      </w:r>
      <w:r>
        <w:rPr>
          <w:sz w:val="24"/>
        </w:rPr>
        <w:t>Institute,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Council: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1"/>
          <w:sz w:val="24"/>
        </w:rPr>
        <w:t> </w:t>
      </w:r>
      <w:r>
        <w:rPr>
          <w:sz w:val="24"/>
        </w:rPr>
        <w:t>for Economic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Measurement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526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Advisory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6"/>
          <w:sz w:val="24"/>
        </w:rPr>
        <w:t> </w:t>
      </w:r>
      <w:r>
        <w:rPr>
          <w:sz w:val="24"/>
        </w:rPr>
        <w:t>NAFTA: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Americas,</w:t>
      </w:r>
      <w:r>
        <w:rPr>
          <w:spacing w:val="-3"/>
          <w:sz w:val="24"/>
        </w:rPr>
        <w:t> </w:t>
      </w:r>
      <w:r>
        <w:rPr>
          <w:sz w:val="24"/>
        </w:rPr>
        <w:t>1995-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909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Chair</w:t>
      </w:r>
      <w:r>
        <w:rPr>
          <w:spacing w:val="-3"/>
          <w:sz w:val="24"/>
        </w:rPr>
        <w:t> </w:t>
      </w:r>
      <w:r>
        <w:rPr>
          <w:sz w:val="24"/>
        </w:rPr>
        <w:t>Elect</w:t>
      </w:r>
      <w:r>
        <w:rPr>
          <w:spacing w:val="-2"/>
          <w:sz w:val="24"/>
        </w:rPr>
        <w:t> </w:t>
      </w:r>
      <w:r>
        <w:rPr>
          <w:sz w:val="24"/>
        </w:rPr>
        <w:t>(2004),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Chair</w:t>
      </w:r>
      <w:r>
        <w:rPr>
          <w:spacing w:val="-6"/>
          <w:sz w:val="24"/>
        </w:rPr>
        <w:t> </w:t>
      </w:r>
      <w:r>
        <w:rPr>
          <w:sz w:val="24"/>
        </w:rPr>
        <w:t>(2005),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Statistical</w:t>
      </w:r>
      <w:r>
        <w:rPr>
          <w:spacing w:val="-6"/>
          <w:sz w:val="24"/>
        </w:rPr>
        <w:t> </w:t>
      </w:r>
      <w:r>
        <w:rPr>
          <w:sz w:val="24"/>
        </w:rPr>
        <w:t>Association, Business &amp; Economics Section, 2004-2005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9" w:hanging="360"/>
        <w:jc w:val="left"/>
        <w:rPr>
          <w:sz w:val="24"/>
        </w:rPr>
      </w:pPr>
      <w:r>
        <w:rPr>
          <w:sz w:val="24"/>
        </w:rPr>
        <w:t>Member, The Econometric Society, American Statistical Association (Executive Committee,</w:t>
      </w:r>
      <w:r>
        <w:rPr>
          <w:spacing w:val="-4"/>
          <w:sz w:val="24"/>
        </w:rPr>
        <w:t> </w:t>
      </w:r>
      <w:r>
        <w:rPr>
          <w:sz w:val="24"/>
        </w:rPr>
        <w:t>B&amp;E</w:t>
      </w:r>
      <w:r>
        <w:rPr>
          <w:spacing w:val="-4"/>
          <w:sz w:val="24"/>
        </w:rPr>
        <w:t> </w:t>
      </w:r>
      <w:r>
        <w:rPr>
          <w:sz w:val="24"/>
        </w:rPr>
        <w:t>Section,</w:t>
      </w:r>
      <w:r>
        <w:rPr>
          <w:spacing w:val="-7"/>
          <w:sz w:val="24"/>
        </w:rPr>
        <w:t> </w:t>
      </w:r>
      <w:r>
        <w:rPr>
          <w:sz w:val="24"/>
        </w:rPr>
        <w:t>2005),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4"/>
          <w:sz w:val="24"/>
        </w:rPr>
        <w:t> </w:t>
      </w:r>
      <w:r>
        <w:rPr>
          <w:sz w:val="24"/>
        </w:rPr>
        <w:t>Statistics,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Economic Association, Royal Economic Society, European Economic Association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4"/>
        <w:rPr>
          <w:u w:val="none"/>
        </w:rPr>
      </w:pPr>
      <w:r>
        <w:rPr>
          <w:u w:val="single"/>
        </w:rPr>
        <w:t>Refereed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Articles</w:t>
      </w:r>
      <w:r>
        <w:rPr>
          <w:spacing w:val="-1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Essays</w:t>
      </w:r>
      <w:r>
        <w:rPr>
          <w:spacing w:val="-1"/>
          <w:u w:val="single"/>
        </w:rPr>
        <w:t> </w:t>
      </w:r>
      <w:r>
        <w:rPr>
          <w:u w:val="single"/>
        </w:rPr>
        <w:t>(By</w:t>
      </w:r>
      <w:r>
        <w:rPr>
          <w:spacing w:val="-2"/>
          <w:u w:val="single"/>
        </w:rPr>
        <w:t> </w:t>
      </w:r>
      <w:r>
        <w:rPr>
          <w:u w:val="single"/>
        </w:rPr>
        <w:t>area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topics):</w:t>
      </w:r>
    </w:p>
    <w:p>
      <w:pPr>
        <w:pStyle w:val="Heading5"/>
        <w:numPr>
          <w:ilvl w:val="0"/>
          <w:numId w:val="3"/>
        </w:numPr>
        <w:tabs>
          <w:tab w:pos="1078" w:val="left" w:leader="none"/>
        </w:tabs>
        <w:spacing w:line="240" w:lineRule="auto" w:before="292" w:after="0"/>
        <w:ind w:left="1078" w:right="0" w:hanging="358"/>
        <w:jc w:val="left"/>
      </w:pPr>
      <w:r>
        <w:rPr/>
        <w:t>Policy</w:t>
      </w:r>
      <w:r>
        <w:rPr>
          <w:spacing w:val="-6"/>
        </w:rPr>
        <w:t> </w:t>
      </w:r>
      <w:r>
        <w:rPr/>
        <w:t>Evaluation,</w:t>
      </w:r>
      <w:r>
        <w:rPr>
          <w:spacing w:val="-4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Effects,</w:t>
      </w:r>
      <w:r>
        <w:rPr>
          <w:spacing w:val="-5"/>
        </w:rPr>
        <w:t> </w:t>
      </w:r>
      <w:r>
        <w:rPr/>
        <w:t>Markets,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Growth</w:t>
      </w:r>
    </w:p>
    <w:p>
      <w:pPr>
        <w:pStyle w:val="BodyText"/>
        <w:ind w:left="0"/>
        <w:rPr>
          <w:b/>
          <w:i/>
        </w:rPr>
      </w:pPr>
    </w:p>
    <w:p>
      <w:pPr>
        <w:spacing w:line="242" w:lineRule="auto" w:before="0"/>
        <w:ind w:left="360" w:right="349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3"/>
          <w:sz w:val="24"/>
        </w:rPr>
        <w:t> </w:t>
      </w:r>
      <w:r>
        <w:rPr>
          <w:sz w:val="24"/>
        </w:rPr>
        <w:t>Gender</w:t>
      </w:r>
      <w:r>
        <w:rPr>
          <w:spacing w:val="-3"/>
          <w:sz w:val="24"/>
        </w:rPr>
        <w:t> </w:t>
      </w:r>
      <w:r>
        <w:rPr>
          <w:sz w:val="24"/>
        </w:rPr>
        <w:t>Gap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Earnings</w:t>
      </w:r>
      <w:r>
        <w:rPr>
          <w:spacing w:val="-5"/>
          <w:sz w:val="24"/>
        </w:rPr>
        <w:t> </w:t>
      </w:r>
      <w:r>
        <w:rPr>
          <w:sz w:val="24"/>
        </w:rPr>
        <w:t>Distribution,"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Wang,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 (Oct. 2019), Vol. 127, No. 5, pp. </w:t>
      </w:r>
      <w:r>
        <w:rPr>
          <w:color w:val="808080"/>
          <w:sz w:val="24"/>
        </w:rPr>
        <w:t>2438–2504.</w:t>
      </w:r>
    </w:p>
    <w:p>
      <w:pPr>
        <w:pStyle w:val="BodyText"/>
        <w:spacing w:line="289" w:lineRule="exact"/>
        <w:ind w:left="360"/>
      </w:pPr>
      <w:hyperlink r:id="rId12">
        <w:r>
          <w:rPr>
            <w:color w:val="0000FF"/>
            <w:spacing w:val="-2"/>
            <w:u w:val="single" w:color="0000FF"/>
          </w:rPr>
          <w:t>https://www.journals.uchicago.edu/doi/pdfplus/10.1086/701788</w:t>
        </w:r>
      </w:hyperlink>
      <w:r>
        <w:rPr>
          <w:color w:val="808080"/>
          <w:spacing w:val="-2"/>
        </w:rPr>
        <w:t>.</w:t>
      </w:r>
    </w:p>
    <w:p>
      <w:pPr>
        <w:pStyle w:val="BodyText"/>
        <w:spacing w:before="293"/>
        <w:ind w:left="360" w:right="486"/>
      </w:pPr>
      <w:r>
        <w:rPr/>
        <w:t>Maasoumi, Esfandiar, and Le Wang, “What can we learn about the Racial Gap in the presence of Selection,” </w:t>
      </w:r>
      <w:r>
        <w:rPr>
          <w:i/>
        </w:rPr>
        <w:t>Journal of Econometrics, </w:t>
      </w:r>
      <w:r>
        <w:rPr/>
        <w:t>(2017), Vol. 199, Issue 2, 117-130. </w:t>
      </w:r>
      <w:hyperlink r:id="rId13">
        <w:r>
          <w:rPr>
            <w:color w:val="0000FF"/>
            <w:spacing w:val="-2"/>
            <w:u w:val="single" w:color="0000FF"/>
          </w:rPr>
          <w:t>https://econpapers.repec.org/article/eeeeconom/v_3a199_3ay_3a2017_3ai_3a2_3ap_3a117-</w:t>
        </w:r>
      </w:hyperlink>
    </w:p>
    <w:p>
      <w:pPr>
        <w:pStyle w:val="BodyText"/>
        <w:spacing w:line="292" w:lineRule="exact"/>
        <w:ind w:left="360"/>
      </w:pPr>
      <w:hyperlink r:id="rId13">
        <w:r>
          <w:rPr>
            <w:color w:val="0000FF"/>
            <w:spacing w:val="-2"/>
            <w:u w:val="single" w:color="0000FF"/>
          </w:rPr>
          <w:t>130.htm</w:t>
        </w:r>
      </w:hyperlink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Yifeng</w:t>
      </w:r>
      <w:r>
        <w:rPr>
          <w:spacing w:val="-5"/>
        </w:rPr>
        <w:t> </w:t>
      </w:r>
      <w:r>
        <w:rPr/>
        <w:t>Zhu,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Wage</w:t>
      </w:r>
      <w:r>
        <w:rPr>
          <w:spacing w:val="-4"/>
        </w:rPr>
        <w:t> </w:t>
      </w:r>
      <w:r>
        <w:rPr/>
        <w:t>Premium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Naturalized</w:t>
      </w:r>
      <w:r>
        <w:rPr>
          <w:spacing w:val="-4"/>
        </w:rPr>
        <w:t> </w:t>
      </w:r>
      <w:r>
        <w:rPr/>
        <w:t>Citizenship,”</w:t>
      </w:r>
      <w:r>
        <w:rPr>
          <w:spacing w:val="-2"/>
        </w:rPr>
        <w:t> </w:t>
      </w:r>
      <w:r>
        <w:rPr/>
        <w:t>Essays in Honor of Aman Ullah. In </w:t>
      </w:r>
      <w:r>
        <w:rPr>
          <w:i/>
        </w:rPr>
        <w:t>Advances in Econometrics</w:t>
      </w:r>
      <w:r>
        <w:rPr/>
        <w:t>, Volume 36. Emerald Group Publishing, (2016): 315-348.</w:t>
      </w:r>
    </w:p>
    <w:p>
      <w:pPr>
        <w:pStyle w:val="BodyText"/>
        <w:spacing w:before="293"/>
        <w:ind w:left="360" w:right="497"/>
      </w:pPr>
      <w:r>
        <w:rPr/>
        <w:t>Maasoumi,</w:t>
      </w:r>
      <w:r>
        <w:rPr>
          <w:spacing w:val="-3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Melinda</w:t>
      </w:r>
      <w:r>
        <w:rPr>
          <w:spacing w:val="-3"/>
        </w:rPr>
        <w:t> </w:t>
      </w:r>
      <w:r>
        <w:rPr/>
        <w:t>Pitts,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Ke</w:t>
      </w:r>
      <w:r>
        <w:rPr>
          <w:spacing w:val="-2"/>
        </w:rPr>
        <w:t> </w:t>
      </w:r>
      <w:r>
        <w:rPr/>
        <w:t>Wu.</w:t>
      </w:r>
      <w:r>
        <w:rPr>
          <w:spacing w:val="-4"/>
        </w:rPr>
        <w:t> </w:t>
      </w:r>
      <w:r>
        <w:rPr/>
        <w:t>"</w:t>
      </w:r>
      <w:hyperlink r:id="rId14">
        <w:r>
          <w:rPr>
            <w:color w:val="0000FF"/>
            <w:u w:val="single" w:color="0000FF"/>
          </w:rPr>
          <w:t>The Gap Between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Conditional Wage</w:t>
        </w:r>
      </w:hyperlink>
      <w:r>
        <w:rPr>
          <w:color w:val="0000FF"/>
        </w:rPr>
        <w:t> </w:t>
      </w:r>
      <w:hyperlink r:id="rId14">
        <w:r>
          <w:rPr>
            <w:color w:val="0000FF"/>
            <w:u w:val="single" w:color="0000FF"/>
          </w:rPr>
          <w:t>Distributions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Incumbents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Newly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Hired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Employees: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Decomposition and</w:t>
        </w:r>
        <w:r>
          <w:rPr>
            <w:color w:val="0000FF"/>
            <w:spacing w:val="-2"/>
            <w:u w:val="single" w:color="0000FF"/>
          </w:rPr>
          <w:t> Uniform</w:t>
        </w:r>
      </w:hyperlink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 w:right="497"/>
      </w:pPr>
      <w:hyperlink r:id="rId14">
        <w:r>
          <w:rPr>
            <w:color w:val="0000FF"/>
            <w:u w:val="single" w:color="0000FF"/>
          </w:rPr>
          <w:t>Ordering</w:t>
        </w:r>
      </w:hyperlink>
      <w:r>
        <w:rPr/>
        <w:t>."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hyperlink r:id="rId15">
        <w:r>
          <w:rPr>
            <w:i/>
            <w:color w:val="0000FF"/>
            <w:u w:val="single" w:color="0000FF"/>
          </w:rPr>
          <w:t>Advances</w:t>
        </w:r>
        <w:r>
          <w:rPr>
            <w:i/>
            <w:color w:val="0000FF"/>
            <w:spacing w:val="-1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in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Econometrics</w:t>
        </w:r>
      </w:hyperlink>
      <w:r>
        <w:rPr/>
        <w:t>.</w:t>
      </w:r>
      <w:r>
        <w:rPr>
          <w:spacing w:val="-2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Y.</w:t>
      </w:r>
      <w:r>
        <w:rPr>
          <w:spacing w:val="-2"/>
        </w:rPr>
        <w:t> </w:t>
      </w:r>
      <w:r>
        <w:rPr/>
        <w:t>Chang,</w:t>
      </w:r>
      <w:r>
        <w:rPr>
          <w:spacing w:val="-4"/>
        </w:rPr>
        <w:t> </w:t>
      </w:r>
      <w:r>
        <w:rPr/>
        <w:t>T.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Fomby,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Joon</w:t>
      </w:r>
      <w:r>
        <w:rPr>
          <w:spacing w:val="-3"/>
        </w:rPr>
        <w:t> </w:t>
      </w:r>
      <w:r>
        <w:rPr/>
        <w:t>Park</w:t>
      </w:r>
      <w:r>
        <w:rPr>
          <w:spacing w:val="-3"/>
        </w:rPr>
        <w:t> </w:t>
      </w:r>
      <w:r>
        <w:rPr/>
        <w:t>(In Honor of Peter C.B. Phillips), Bingley, UK: Emerald Group Publishing, (2015).</w:t>
      </w:r>
    </w:p>
    <w:p>
      <w:pPr>
        <w:spacing w:before="293"/>
        <w:ind w:left="360" w:right="433" w:firstLine="0"/>
        <w:jc w:val="left"/>
        <w:rPr>
          <w:sz w:val="24"/>
        </w:rPr>
      </w:pPr>
      <w:r>
        <w:rPr>
          <w:sz w:val="24"/>
        </w:rPr>
        <w:t>Ginindza,</w:t>
      </w:r>
      <w:r>
        <w:rPr>
          <w:spacing w:val="-6"/>
          <w:sz w:val="24"/>
        </w:rPr>
        <w:t> </w:t>
      </w:r>
      <w:r>
        <w:rPr>
          <w:sz w:val="24"/>
        </w:rPr>
        <w:t>Mzwandile,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Esfandiar</w:t>
      </w:r>
      <w:r>
        <w:rPr>
          <w:spacing w:val="-6"/>
          <w:sz w:val="24"/>
        </w:rPr>
        <w:t> </w:t>
      </w:r>
      <w:r>
        <w:rPr>
          <w:sz w:val="24"/>
        </w:rPr>
        <w:t>Maasoumi,</w:t>
      </w:r>
      <w:r>
        <w:rPr>
          <w:spacing w:val="-3"/>
          <w:sz w:val="24"/>
        </w:rPr>
        <w:t> </w:t>
      </w:r>
      <w:r>
        <w:rPr>
          <w:sz w:val="24"/>
        </w:rPr>
        <w:t>"</w:t>
      </w:r>
      <w:hyperlink r:id="rId16">
        <w:r>
          <w:rPr>
            <w:color w:val="0000FF"/>
            <w:sz w:val="24"/>
            <w:u w:val="single" w:color="0000FF"/>
          </w:rPr>
          <w:t>Evaluating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Inflation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Targeting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Based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</w:hyperlink>
      <w:r>
        <w:rPr>
          <w:color w:val="0000FF"/>
          <w:sz w:val="24"/>
        </w:rPr>
        <w:t> </w:t>
      </w:r>
      <w:hyperlink r:id="rId16">
        <w:r>
          <w:rPr>
            <w:color w:val="0000FF"/>
            <w:sz w:val="24"/>
            <w:u w:val="single" w:color="0000FF"/>
          </w:rPr>
          <w:t>Distribution of Inflation Volatility</w:t>
        </w:r>
      </w:hyperlink>
      <w:r>
        <w:rPr>
          <w:sz w:val="24"/>
        </w:rPr>
        <w:t>," </w:t>
      </w:r>
      <w:r>
        <w:rPr>
          <w:i/>
          <w:sz w:val="24"/>
        </w:rPr>
        <w:t>North American Journal of Economics and Finance </w:t>
      </w:r>
      <w:r>
        <w:rPr>
          <w:sz w:val="24"/>
        </w:rPr>
        <w:t>26 (December 2013): 497-518.</w:t>
      </w:r>
    </w:p>
    <w:p>
      <w:pPr>
        <w:pStyle w:val="BodyText"/>
        <w:spacing w:before="292"/>
        <w:ind w:left="360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4"/>
        </w:rPr>
        <w:t> </w:t>
      </w:r>
      <w:r>
        <w:rPr/>
        <w:t>Daniel L.</w:t>
      </w:r>
      <w:r>
        <w:rPr>
          <w:spacing w:val="-5"/>
        </w:rPr>
        <w:t> </w:t>
      </w:r>
      <w:r>
        <w:rPr/>
        <w:t>Millimet, and</w:t>
      </w:r>
      <w:r>
        <w:rPr>
          <w:spacing w:val="-3"/>
        </w:rPr>
        <w:t> </w:t>
      </w:r>
      <w:r>
        <w:rPr/>
        <w:t>Dipanwita Sarkar,</w:t>
      </w:r>
      <w:r>
        <w:rPr>
          <w:spacing w:val="-1"/>
        </w:rPr>
        <w:t> </w:t>
      </w:r>
      <w:r>
        <w:rPr/>
        <w:t>"</w:t>
      </w:r>
      <w:hyperlink r:id="rId17">
        <w:r>
          <w:rPr>
            <w:color w:val="0000FF"/>
            <w:u w:val="single" w:color="0000FF"/>
          </w:rPr>
          <w:t>Who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Benefits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Marriage?</w:t>
        </w:r>
      </w:hyperlink>
      <w:r>
        <w:rPr>
          <w:color w:val="0000FF"/>
          <w:spacing w:val="-2"/>
          <w:u w:val="single" w:color="0000FF"/>
        </w:rPr>
        <w:t>,</w:t>
      </w:r>
      <w:r>
        <w:rPr>
          <w:spacing w:val="-2"/>
        </w:rPr>
        <w:t>"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4"/>
          <w:sz w:val="24"/>
        </w:rPr>
        <w:t> </w:t>
      </w:r>
      <w:r>
        <w:rPr>
          <w:sz w:val="24"/>
        </w:rPr>
        <w:t>71:1</w:t>
      </w:r>
      <w:r>
        <w:rPr>
          <w:spacing w:val="-1"/>
          <w:sz w:val="24"/>
        </w:rPr>
        <w:t> </w:t>
      </w:r>
      <w:r>
        <w:rPr>
          <w:sz w:val="24"/>
        </w:rPr>
        <w:t>(2009):</w:t>
      </w:r>
      <w:r>
        <w:rPr>
          <w:spacing w:val="-3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33.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Maasoumi,</w:t>
      </w:r>
      <w:r>
        <w:rPr>
          <w:spacing w:val="-7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Wang,</w:t>
      </w:r>
      <w:r>
        <w:rPr>
          <w:spacing w:val="-2"/>
        </w:rPr>
        <w:t> </w:t>
      </w:r>
      <w:r>
        <w:rPr/>
        <w:t>"</w:t>
      </w:r>
      <w:hyperlink r:id="rId18"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Reform,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Growth,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Convergence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 </w:t>
        </w:r>
        <w:r>
          <w:rPr>
            <w:color w:val="0000FF"/>
            <w:spacing w:val="-2"/>
            <w:u w:val="single" w:color="0000FF"/>
          </w:rPr>
          <w:t>China</w:t>
        </w:r>
      </w:hyperlink>
      <w:r>
        <w:rPr>
          <w:spacing w:val="-2"/>
        </w:rPr>
        <w:t>,"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sz w:val="24"/>
        </w:rPr>
        <w:t>11:1</w:t>
      </w:r>
      <w:r>
        <w:rPr>
          <w:spacing w:val="-3"/>
          <w:sz w:val="24"/>
        </w:rPr>
        <w:t> </w:t>
      </w:r>
      <w:r>
        <w:rPr>
          <w:sz w:val="24"/>
        </w:rPr>
        <w:t>(2008):</w:t>
      </w:r>
      <w:r>
        <w:rPr>
          <w:spacing w:val="-3"/>
          <w:sz w:val="24"/>
        </w:rPr>
        <w:t> </w:t>
      </w:r>
      <w:r>
        <w:rPr>
          <w:sz w:val="24"/>
        </w:rPr>
        <w:t>128-</w:t>
      </w:r>
      <w:r>
        <w:rPr>
          <w:spacing w:val="-4"/>
          <w:sz w:val="24"/>
        </w:rPr>
        <w:t>154.</w:t>
      </w:r>
    </w:p>
    <w:p>
      <w:pPr>
        <w:pStyle w:val="BodyText"/>
        <w:spacing w:before="292"/>
        <w:ind w:left="360" w:right="526"/>
      </w:pPr>
      <w:r>
        <w:rPr/>
        <w:t>Maasoumi, Esfandiar, Jeffrey S. Racine, and Thanasis Stengos, "</w:t>
      </w:r>
      <w:hyperlink r:id="rId19">
        <w:r>
          <w:rPr>
            <w:color w:val="0000FF"/>
            <w:u w:val="single" w:color="0000FF"/>
          </w:rPr>
          <w:t>Growth and Convergence: A</w:t>
        </w:r>
      </w:hyperlink>
      <w:r>
        <w:rPr>
          <w:color w:val="0000FF"/>
        </w:rPr>
        <w:t> </w:t>
      </w:r>
      <w:hyperlink r:id="rId19">
        <w:r>
          <w:rPr>
            <w:color w:val="0000FF"/>
            <w:u w:val="single" w:color="0000FF"/>
          </w:rPr>
          <w:t>Profile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Distribution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Dynamics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Mobility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-5"/>
        </w:rPr>
        <w:t> </w:t>
      </w:r>
      <w:r>
        <w:rPr/>
        <w:t>136:2</w:t>
      </w:r>
      <w:r>
        <w:rPr>
          <w:spacing w:val="-3"/>
        </w:rPr>
        <w:t> </w:t>
      </w:r>
      <w:r>
        <w:rPr/>
        <w:t>(February</w:t>
      </w:r>
      <w:r>
        <w:rPr>
          <w:spacing w:val="-6"/>
        </w:rPr>
        <w:t> </w:t>
      </w:r>
      <w:r>
        <w:rPr/>
        <w:t>2007): </w:t>
      </w:r>
      <w:r>
        <w:rPr>
          <w:spacing w:val="-2"/>
        </w:rPr>
        <w:t>483-508.</w:t>
      </w:r>
    </w:p>
    <w:p>
      <w:pPr>
        <w:pStyle w:val="BodyText"/>
        <w:spacing w:before="293"/>
        <w:ind w:left="360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5"/>
        </w:rPr>
        <w:t> </w:t>
      </w:r>
      <w:r>
        <w:rPr/>
        <w:t>Daniel</w:t>
      </w:r>
      <w:r>
        <w:rPr>
          <w:spacing w:val="-2"/>
        </w:rPr>
        <w:t> </w:t>
      </w:r>
      <w:r>
        <w:rPr/>
        <w:t>L.</w:t>
      </w:r>
      <w:r>
        <w:rPr>
          <w:spacing w:val="-6"/>
        </w:rPr>
        <w:t> </w:t>
      </w:r>
      <w:r>
        <w:rPr/>
        <w:t>Millimet,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Vasudha</w:t>
      </w:r>
      <w:r>
        <w:rPr>
          <w:spacing w:val="-2"/>
        </w:rPr>
        <w:t> </w:t>
      </w:r>
      <w:r>
        <w:rPr/>
        <w:t>Rangaprasad,</w:t>
      </w:r>
      <w:r>
        <w:rPr>
          <w:spacing w:val="-2"/>
        </w:rPr>
        <w:t> </w:t>
      </w:r>
      <w:r>
        <w:rPr/>
        <w:t>"</w:t>
      </w:r>
      <w:hyperlink r:id="rId20">
        <w:r>
          <w:rPr>
            <w:color w:val="0000FF"/>
            <w:u w:val="single" w:color="0000FF"/>
          </w:rPr>
          <w:t>Class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Size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Educational</w:t>
        </w:r>
      </w:hyperlink>
      <w:r>
        <w:rPr>
          <w:color w:val="0000FF"/>
        </w:rPr>
        <w:t> </w:t>
      </w:r>
      <w:hyperlink r:id="rId20">
        <w:r>
          <w:rPr>
            <w:color w:val="0000FF"/>
            <w:u w:val="single" w:color="0000FF"/>
          </w:rPr>
          <w:t>Policy: Who Benefits from Smaller Classes?</w:t>
        </w:r>
      </w:hyperlink>
      <w:r>
        <w:rPr/>
        <w:t>", </w:t>
      </w:r>
      <w:r>
        <w:rPr>
          <w:i/>
        </w:rPr>
        <w:t>Econometric Reviews </w:t>
      </w:r>
      <w:r>
        <w:rPr/>
        <w:t>24:4 (2005): 333-368.</w:t>
      </w:r>
    </w:p>
    <w:p>
      <w:pPr>
        <w:pStyle w:val="BodyText"/>
        <w:spacing w:before="292"/>
        <w:ind w:left="360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Daniel</w:t>
      </w:r>
      <w:r>
        <w:rPr>
          <w:spacing w:val="-5"/>
        </w:rPr>
        <w:t> </w:t>
      </w:r>
      <w:r>
        <w:rPr/>
        <w:t>L.</w:t>
      </w:r>
      <w:r>
        <w:rPr>
          <w:spacing w:val="-3"/>
        </w:rPr>
        <w:t> </w:t>
      </w:r>
      <w:r>
        <w:rPr/>
        <w:t>Millimet,</w:t>
      </w:r>
      <w:r>
        <w:rPr>
          <w:spacing w:val="-4"/>
        </w:rPr>
        <w:t> </w:t>
      </w:r>
      <w:r>
        <w:rPr/>
        <w:t>"</w:t>
      </w:r>
      <w:hyperlink r:id="rId21">
        <w:r>
          <w:rPr>
            <w:color w:val="0000FF"/>
            <w:u w:val="single" w:color="0000FF"/>
          </w:rPr>
          <w:t>Robust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Inference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Concerning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Recent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Trends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in</w:t>
        </w:r>
      </w:hyperlink>
    </w:p>
    <w:p>
      <w:pPr>
        <w:spacing w:before="0"/>
        <w:ind w:left="360" w:right="0" w:firstLine="0"/>
        <w:jc w:val="left"/>
        <w:rPr>
          <w:sz w:val="24"/>
        </w:rPr>
      </w:pPr>
      <w:hyperlink r:id="rId21">
        <w:r>
          <w:rPr>
            <w:color w:val="0000FF"/>
            <w:sz w:val="24"/>
            <w:u w:val="single" w:color="0000FF"/>
          </w:rPr>
          <w:t>U.S.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Environmental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Quality</w:t>
        </w:r>
      </w:hyperlink>
      <w:r>
        <w:rPr>
          <w:sz w:val="24"/>
        </w:rPr>
        <w:t>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2"/>
          <w:sz w:val="24"/>
        </w:rPr>
        <w:t> </w:t>
      </w:r>
      <w:r>
        <w:rPr>
          <w:sz w:val="24"/>
        </w:rPr>
        <w:t>20:1</w:t>
      </w:r>
      <w:r>
        <w:rPr>
          <w:spacing w:val="-4"/>
          <w:sz w:val="24"/>
        </w:rPr>
        <w:t> </w:t>
      </w:r>
      <w:r>
        <w:rPr>
          <w:sz w:val="24"/>
        </w:rPr>
        <w:t>(2005):</w:t>
      </w:r>
      <w:r>
        <w:rPr>
          <w:spacing w:val="-3"/>
          <w:sz w:val="24"/>
        </w:rPr>
        <w:t> </w:t>
      </w:r>
      <w:r>
        <w:rPr>
          <w:sz w:val="24"/>
        </w:rPr>
        <w:t>55-</w:t>
      </w:r>
      <w:r>
        <w:rPr>
          <w:spacing w:val="-5"/>
          <w:sz w:val="24"/>
        </w:rPr>
        <w:t>77.</w:t>
      </w:r>
    </w:p>
    <w:p>
      <w:pPr>
        <w:pStyle w:val="BodyText"/>
        <w:spacing w:before="2"/>
        <w:ind w:left="0"/>
      </w:pPr>
    </w:p>
    <w:p>
      <w:pPr>
        <w:pStyle w:val="BodyText"/>
        <w:ind w:left="360" w:right="349"/>
      </w:pPr>
      <w:r>
        <w:rPr/>
        <w:t>Hirschberg, Joseph G., Esfandiar Maasoumi, Daniel Slottje, and Augustine C. Arize, "</w:t>
      </w:r>
      <w:hyperlink r:id="rId22">
        <w:r>
          <w:rPr>
            <w:color w:val="0000FF"/>
            <w:u w:val="single" w:color="0000FF"/>
          </w:rPr>
          <w:t>Antitrust</w:t>
        </w:r>
      </w:hyperlink>
      <w:r>
        <w:rPr>
          <w:color w:val="0000FF"/>
        </w:rPr>
        <w:t> </w:t>
      </w:r>
      <w:hyperlink r:id="rId22">
        <w:r>
          <w:rPr>
            <w:color w:val="0000FF"/>
            <w:u w:val="single" w:color="0000FF"/>
          </w:rPr>
          <w:t>Issues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International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Comparisons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Structure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-6"/>
        </w:rPr>
        <w:t> </w:t>
      </w:r>
      <w:r>
        <w:rPr/>
        <w:t>113:1</w:t>
      </w:r>
      <w:r>
        <w:rPr>
          <w:spacing w:val="-3"/>
        </w:rPr>
        <w:t> </w:t>
      </w:r>
      <w:r>
        <w:rPr/>
        <w:t>(March 2003): 129-158.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Daniel</w:t>
      </w:r>
      <w:r>
        <w:rPr>
          <w:spacing w:val="-6"/>
        </w:rPr>
        <w:t> </w:t>
      </w:r>
      <w:r>
        <w:rPr/>
        <w:t>J.</w:t>
      </w:r>
      <w:r>
        <w:rPr>
          <w:spacing w:val="-4"/>
        </w:rPr>
        <w:t> </w:t>
      </w:r>
      <w:r>
        <w:rPr/>
        <w:t>Slottje,</w:t>
      </w:r>
      <w:r>
        <w:rPr>
          <w:spacing w:val="-3"/>
        </w:rPr>
        <w:t> </w:t>
      </w:r>
      <w:r>
        <w:rPr/>
        <w:t>"</w:t>
      </w:r>
      <w:hyperlink r:id="rId23">
        <w:r>
          <w:rPr>
            <w:color w:val="0000FF"/>
            <w:u w:val="single" w:color="0000FF"/>
          </w:rPr>
          <w:t>Dynamics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Power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Concentration</w:t>
        </w:r>
      </w:hyperlink>
      <w:r>
        <w:rPr>
          <w:color w:val="0000FF"/>
        </w:rPr>
        <w:t> </w:t>
      </w:r>
      <w:hyperlink r:id="rId23">
        <w:r>
          <w:rPr>
            <w:color w:val="0000FF"/>
            <w:u w:val="single" w:color="0000FF"/>
          </w:rPr>
          <w:t>Profiles</w:t>
        </w:r>
      </w:hyperlink>
      <w:r>
        <w:rPr/>
        <w:t>," </w:t>
      </w:r>
      <w:r>
        <w:rPr>
          <w:i/>
        </w:rPr>
        <w:t>Econometric Reviews </w:t>
      </w:r>
      <w:r>
        <w:rPr/>
        <w:t>22:2 (January 2003): 155-177.</w:t>
      </w:r>
    </w:p>
    <w:p>
      <w:pPr>
        <w:pStyle w:val="BodyText"/>
        <w:ind w:left="0"/>
      </w:pPr>
    </w:p>
    <w:p>
      <w:pPr>
        <w:pStyle w:val="Heading5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Financial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Series,</w:t>
      </w:r>
      <w:r>
        <w:rPr>
          <w:spacing w:val="-1"/>
        </w:rPr>
        <w:t> </w:t>
      </w:r>
      <w:r>
        <w:rPr>
          <w:spacing w:val="-2"/>
        </w:rPr>
        <w:t>Forecasting</w:t>
      </w:r>
    </w:p>
    <w:p>
      <w:pPr>
        <w:pStyle w:val="BodyText"/>
        <w:spacing w:line="278" w:lineRule="auto" w:before="292"/>
        <w:ind w:left="360" w:right="497"/>
      </w:pPr>
      <w:bookmarkStart w:name="“Extremal Quantiles and Stock Price Cras" w:id="1"/>
      <w:bookmarkEnd w:id="1"/>
      <w:r>
        <w:rPr/>
      </w:r>
      <w:r>
        <w:rPr>
          <w:color w:val="365F91"/>
        </w:rPr>
        <w:t>“Extremal</w:t>
      </w:r>
      <w:r>
        <w:rPr>
          <w:color w:val="365F91"/>
          <w:spacing w:val="-5"/>
        </w:rPr>
        <w:t> </w:t>
      </w:r>
      <w:r>
        <w:rPr>
          <w:color w:val="365F91"/>
        </w:rPr>
        <w:t>Quantiles</w:t>
      </w:r>
      <w:r>
        <w:rPr>
          <w:color w:val="365F91"/>
          <w:spacing w:val="-3"/>
        </w:rPr>
        <w:t> </w:t>
      </w:r>
      <w:r>
        <w:rPr>
          <w:color w:val="365F91"/>
        </w:rPr>
        <w:t>and</w:t>
      </w:r>
      <w:r>
        <w:rPr>
          <w:color w:val="365F91"/>
          <w:spacing w:val="-6"/>
        </w:rPr>
        <w:t> </w:t>
      </w:r>
      <w:r>
        <w:rPr>
          <w:color w:val="365F91"/>
        </w:rPr>
        <w:t>Stock</w:t>
      </w:r>
      <w:r>
        <w:rPr>
          <w:color w:val="365F91"/>
          <w:spacing w:val="-4"/>
        </w:rPr>
        <w:t> </w:t>
      </w:r>
      <w:r>
        <w:rPr>
          <w:color w:val="365F91"/>
        </w:rPr>
        <w:t>Price</w:t>
      </w:r>
      <w:r>
        <w:rPr>
          <w:color w:val="365F91"/>
          <w:spacing w:val="-2"/>
        </w:rPr>
        <w:t> </w:t>
      </w:r>
      <w:r>
        <w:rPr>
          <w:color w:val="365F91"/>
        </w:rPr>
        <w:t>Crashes”,</w:t>
      </w:r>
      <w:r>
        <w:rPr>
          <w:color w:val="365F91"/>
          <w:spacing w:val="-5"/>
        </w:rPr>
        <w:t> </w:t>
      </w:r>
      <w:r>
        <w:rPr>
          <w:color w:val="365F91"/>
        </w:rPr>
        <w:t>with</w:t>
      </w:r>
      <w:r>
        <w:rPr>
          <w:color w:val="365F91"/>
          <w:spacing w:val="-1"/>
        </w:rPr>
        <w:t> </w:t>
      </w:r>
      <w:r>
        <w:rPr>
          <w:color w:val="365F91"/>
        </w:rPr>
        <w:t>A.</w:t>
      </w:r>
      <w:r>
        <w:rPr>
          <w:color w:val="365F91"/>
          <w:spacing w:val="-3"/>
        </w:rPr>
        <w:t> </w:t>
      </w:r>
      <w:r>
        <w:rPr>
          <w:color w:val="365F91"/>
        </w:rPr>
        <w:t>Pana,</w:t>
      </w:r>
      <w:r>
        <w:rPr>
          <w:color w:val="365F91"/>
          <w:spacing w:val="-5"/>
        </w:rPr>
        <w:t> </w:t>
      </w:r>
      <w:r>
        <w:rPr>
          <w:color w:val="365F91"/>
        </w:rPr>
        <w:t>S.</w:t>
      </w:r>
      <w:r>
        <w:rPr>
          <w:color w:val="365F91"/>
          <w:spacing w:val="-3"/>
        </w:rPr>
        <w:t> </w:t>
      </w:r>
      <w:r>
        <w:rPr>
          <w:color w:val="365F91"/>
        </w:rPr>
        <w:t>Anyfantaki,</w:t>
      </w:r>
      <w:r>
        <w:rPr>
          <w:color w:val="365F91"/>
          <w:spacing w:val="-5"/>
        </w:rPr>
        <w:t> </w:t>
      </w:r>
      <w:r>
        <w:rPr>
          <w:color w:val="365F91"/>
        </w:rPr>
        <w:t>and</w:t>
      </w:r>
      <w:r>
        <w:rPr>
          <w:color w:val="365F91"/>
          <w:spacing w:val="-1"/>
        </w:rPr>
        <w:t> </w:t>
      </w:r>
      <w:r>
        <w:rPr>
          <w:color w:val="365F91"/>
        </w:rPr>
        <w:t>C.</w:t>
      </w:r>
      <w:r>
        <w:rPr>
          <w:color w:val="365F91"/>
          <w:spacing w:val="-3"/>
        </w:rPr>
        <w:t> </w:t>
      </w:r>
      <w:r>
        <w:rPr>
          <w:color w:val="365F91"/>
        </w:rPr>
        <w:t>Sala, Econometric Reviews (2023, Issues 9-10).</w:t>
      </w:r>
    </w:p>
    <w:p>
      <w:pPr>
        <w:spacing w:line="276" w:lineRule="auto" w:before="221"/>
        <w:ind w:left="360" w:right="497" w:firstLine="0"/>
        <w:jc w:val="left"/>
        <w:rPr>
          <w:rFonts w:ascii="Arial" w:hAnsi="Arial"/>
          <w:b/>
          <w:sz w:val="24"/>
        </w:rPr>
      </w:pPr>
      <w:bookmarkStart w:name="“Contrasting Cryptocurrencies with Other" w:id="2"/>
      <w:bookmarkEnd w:id="2"/>
      <w:r>
        <w:rPr/>
      </w:r>
      <w:r>
        <w:rPr>
          <w:color w:val="365F91"/>
          <w:sz w:val="24"/>
        </w:rPr>
        <w:t>“</w:t>
      </w:r>
      <w:r>
        <w:rPr>
          <w:color w:val="1A1A1A"/>
          <w:sz w:val="24"/>
        </w:rPr>
        <w:t>Contrasting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Cryptocurrencies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Other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Assets: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Full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Distributions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COVID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Impact”, (2021) with Xi WU, Journal of Risk and Financial Management, </w:t>
      </w:r>
      <w:r>
        <w:rPr>
          <w:rFonts w:ascii="Arial" w:hAnsi="Arial"/>
          <w:b/>
          <w:i/>
          <w:color w:val="212121"/>
          <w:sz w:val="24"/>
        </w:rPr>
        <w:t>14</w:t>
      </w:r>
      <w:r>
        <w:rPr>
          <w:rFonts w:ascii="Arial" w:hAnsi="Arial"/>
          <w:b/>
          <w:color w:val="212121"/>
          <w:sz w:val="24"/>
        </w:rPr>
        <w:t>(9), 440; </w:t>
      </w:r>
      <w:r>
        <w:rPr>
          <w:rFonts w:ascii="Arial" w:hAnsi="Arial"/>
          <w:b/>
          <w:color w:val="212121"/>
          <w:spacing w:val="-2"/>
          <w:sz w:val="24"/>
        </w:rPr>
        <w:t>https://doi.org/10.3390/jrfm14090440.</w:t>
      </w:r>
    </w:p>
    <w:p>
      <w:pPr>
        <w:pStyle w:val="BodyText"/>
        <w:spacing w:before="225"/>
        <w:ind w:left="359" w:right="349"/>
      </w:pPr>
      <w:r>
        <w:rPr/>
        <w:t>“</w:t>
      </w:r>
      <w:hyperlink r:id="rId24">
        <w:r>
          <w:rPr>
            <w:color w:val="0000FF"/>
            <w:u w:val="single" w:color="0000FF"/>
          </w:rPr>
          <w:t>Choosing expected shortfall over VaR in Basel III using stochastic dominance</w:t>
        </w:r>
      </w:hyperlink>
      <w:r>
        <w:rPr/>
        <w:t>,</w:t>
      </w:r>
      <w:r>
        <w:rPr>
          <w:b/>
        </w:rPr>
        <w:t>” </w:t>
      </w:r>
      <w:r>
        <w:rPr/>
        <w:t>with Chia-Lin Chang,</w:t>
      </w:r>
      <w:r>
        <w:rPr>
          <w:spacing w:val="-3"/>
        </w:rPr>
        <w:t> </w:t>
      </w:r>
      <w:r>
        <w:rPr/>
        <w:t>Juan-Ángel</w:t>
      </w:r>
      <w:r>
        <w:rPr>
          <w:spacing w:val="-6"/>
        </w:rPr>
        <w:t> </w:t>
      </w:r>
      <w:r>
        <w:rPr/>
        <w:t>Jiménez-Martín,</w:t>
      </w:r>
      <w:r>
        <w:rPr>
          <w:spacing w:val="-3"/>
        </w:rPr>
        <w:t> </w:t>
      </w:r>
      <w:r>
        <w:rPr/>
        <w:t>Esfandiar</w:t>
      </w:r>
      <w:r>
        <w:rPr>
          <w:spacing w:val="-6"/>
        </w:rPr>
        <w:t> </w:t>
      </w:r>
      <w:r>
        <w:rPr/>
        <w:t>Maasoumi,</w:t>
      </w:r>
      <w:r>
        <w:rPr>
          <w:spacing w:val="-6"/>
        </w:rPr>
        <w:t> </w:t>
      </w:r>
      <w:r>
        <w:rPr/>
        <w:t>Michael</w:t>
      </w:r>
      <w:r>
        <w:rPr>
          <w:spacing w:val="-6"/>
        </w:rPr>
        <w:t> </w:t>
      </w:r>
      <w:r>
        <w:rPr/>
        <w:t>McAleer,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Teodosio</w:t>
      </w:r>
      <w:r>
        <w:rPr>
          <w:spacing w:val="-3"/>
        </w:rPr>
        <w:t> </w:t>
      </w:r>
      <w:r>
        <w:rPr/>
        <w:t>Pérez- Amaral, </w:t>
      </w:r>
      <w:r>
        <w:rPr>
          <w:i/>
        </w:rPr>
        <w:t>International Review of Economics and Finance</w:t>
      </w:r>
      <w:r>
        <w:rPr/>
        <w:t>, 60:1 (2019) 95-113.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spacing w:before="39"/>
        <w:ind w:left="360" w:right="497" w:firstLine="0"/>
        <w:jc w:val="left"/>
        <w:rPr>
          <w:sz w:val="24"/>
        </w:rPr>
      </w:pPr>
      <w:r>
        <w:rPr>
          <w:sz w:val="24"/>
        </w:rPr>
        <w:t>Jiang,</w:t>
      </w:r>
      <w:r>
        <w:rPr>
          <w:spacing w:val="-2"/>
          <w:sz w:val="24"/>
        </w:rPr>
        <w:t> </w:t>
      </w:r>
      <w:r>
        <w:rPr>
          <w:sz w:val="24"/>
        </w:rPr>
        <w:t>Lei,</w:t>
      </w:r>
      <w:r>
        <w:rPr>
          <w:spacing w:val="-5"/>
          <w:sz w:val="24"/>
        </w:rPr>
        <w:t> </w:t>
      </w:r>
      <w:r>
        <w:rPr>
          <w:sz w:val="24"/>
        </w:rPr>
        <w:t>Esfandiar</w:t>
      </w:r>
      <w:r>
        <w:rPr>
          <w:spacing w:val="-2"/>
          <w:sz w:val="24"/>
        </w:rPr>
        <w:t> </w:t>
      </w:r>
      <w:r>
        <w:rPr>
          <w:sz w:val="24"/>
        </w:rPr>
        <w:t>Maasoumi,</w:t>
      </w:r>
      <w:r>
        <w:rPr>
          <w:spacing w:val="-2"/>
          <w:sz w:val="24"/>
        </w:rPr>
        <w:t> </w:t>
      </w:r>
      <w:r>
        <w:rPr>
          <w:sz w:val="24"/>
        </w:rPr>
        <w:t>Jiening</w:t>
      </w:r>
      <w:r>
        <w:rPr>
          <w:spacing w:val="-3"/>
          <w:sz w:val="24"/>
        </w:rPr>
        <w:t> </w:t>
      </w:r>
      <w:r>
        <w:rPr>
          <w:sz w:val="24"/>
        </w:rPr>
        <w:t>Pan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Wu,</w:t>
      </w:r>
      <w:r>
        <w:rPr>
          <w:spacing w:val="-5"/>
          <w:sz w:val="24"/>
        </w:rPr>
        <w:t> </w:t>
      </w:r>
      <w:r>
        <w:rPr>
          <w:sz w:val="24"/>
        </w:rPr>
        <w:t>“</w:t>
      </w:r>
      <w:hyperlink r:id="rId25"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Test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General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Asymmetric</w:t>
        </w:r>
      </w:hyperlink>
      <w:r>
        <w:rPr>
          <w:color w:val="0000FF"/>
          <w:sz w:val="24"/>
        </w:rPr>
        <w:t> </w:t>
      </w:r>
      <w:hyperlink r:id="rId25">
        <w:r>
          <w:rPr>
            <w:color w:val="0000FF"/>
            <w:sz w:val="24"/>
            <w:u w:val="single" w:color="0000FF"/>
          </w:rPr>
          <w:t>Dependence</w:t>
        </w:r>
      </w:hyperlink>
      <w:r>
        <w:rPr>
          <w:sz w:val="24"/>
        </w:rPr>
        <w:t>,” </w:t>
      </w:r>
      <w:r>
        <w:rPr>
          <w:i/>
          <w:sz w:val="24"/>
        </w:rPr>
        <w:t>Journal of Applied Econometrics </w:t>
      </w:r>
      <w:r>
        <w:rPr>
          <w:sz w:val="24"/>
        </w:rPr>
        <w:t>33:7 (20</w:t>
      </w:r>
      <w:hyperlink r:id="rId25">
        <w:r>
          <w:rPr>
            <w:sz w:val="24"/>
          </w:rPr>
          <w:t>19) 1026-1043.</w:t>
        </w:r>
      </w:hyperlink>
    </w:p>
    <w:p>
      <w:pPr>
        <w:pStyle w:val="BodyText"/>
        <w:spacing w:before="281"/>
        <w:ind w:left="360" w:right="497"/>
      </w:pPr>
      <w:r>
        <w:rPr/>
        <w:t>Giannerini,</w:t>
      </w:r>
      <w:r>
        <w:rPr>
          <w:spacing w:val="-1"/>
        </w:rPr>
        <w:t> </w:t>
      </w:r>
      <w:r>
        <w:rPr/>
        <w:t>Simone,</w:t>
      </w:r>
      <w:r>
        <w:rPr>
          <w:spacing w:val="-1"/>
        </w:rPr>
        <w:t> </w:t>
      </w:r>
      <w:r>
        <w:rPr/>
        <w:t>Esfandiar</w:t>
      </w:r>
      <w:r>
        <w:rPr>
          <w:spacing w:val="-3"/>
        </w:rPr>
        <w:t> </w:t>
      </w:r>
      <w:r>
        <w:rPr/>
        <w:t>Maasoumi,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E.</w:t>
      </w:r>
      <w:r>
        <w:rPr>
          <w:spacing w:val="-5"/>
        </w:rPr>
        <w:t> </w:t>
      </w:r>
      <w:r>
        <w:rPr/>
        <w:t>B.</w:t>
      </w:r>
      <w:r>
        <w:rPr>
          <w:spacing w:val="-2"/>
        </w:rPr>
        <w:t> </w:t>
      </w:r>
      <w:r>
        <w:rPr/>
        <w:t>Dagum,</w:t>
      </w:r>
      <w:r>
        <w:rPr>
          <w:spacing w:val="-1"/>
        </w:rPr>
        <w:t> </w:t>
      </w:r>
      <w:r>
        <w:rPr/>
        <w:t>"</w:t>
      </w:r>
      <w:hyperlink r:id="rId26">
        <w:r>
          <w:rPr>
            <w:color w:val="0000FF"/>
            <w:u w:val="single" w:color="0000FF"/>
          </w:rPr>
          <w:t>Entropy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Test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Nonlinear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Serial</w:t>
        </w:r>
      </w:hyperlink>
      <w:r>
        <w:rPr>
          <w:color w:val="0000FF"/>
        </w:rPr>
        <w:t> </w:t>
      </w:r>
      <w:hyperlink r:id="rId26">
        <w:r>
          <w:rPr>
            <w:color w:val="0000FF"/>
            <w:u w:val="single" w:color="0000FF"/>
          </w:rPr>
          <w:t>Dependence in Time Series</w:t>
        </w:r>
        <w:r>
          <w:rPr/>
          <w:t>,</w:t>
        </w:r>
      </w:hyperlink>
      <w:r>
        <w:rPr/>
        <w:t>" </w:t>
      </w:r>
      <w:r>
        <w:rPr>
          <w:i/>
        </w:rPr>
        <w:t>Biometrika</w:t>
      </w:r>
      <w:r>
        <w:rPr/>
        <w:t>, 102:3 (June 2015): 661-675.</w:t>
      </w:r>
    </w:p>
    <w:p>
      <w:pPr>
        <w:pStyle w:val="BodyText"/>
        <w:spacing w:before="292"/>
        <w:ind w:left="360" w:right="497"/>
      </w:pPr>
      <w:r>
        <w:rPr/>
        <w:t>Chang,</w:t>
      </w:r>
      <w:r>
        <w:rPr>
          <w:spacing w:val="-3"/>
        </w:rPr>
        <w:t> </w:t>
      </w:r>
      <w:r>
        <w:rPr/>
        <w:t>Chia-Lin,</w:t>
      </w:r>
      <w:r>
        <w:rPr>
          <w:spacing w:val="-6"/>
        </w:rPr>
        <w:t> </w:t>
      </w:r>
      <w:r>
        <w:rPr/>
        <w:t>Juan-Ángel</w:t>
      </w:r>
      <w:r>
        <w:rPr>
          <w:spacing w:val="-3"/>
        </w:rPr>
        <w:t> </w:t>
      </w:r>
      <w:r>
        <w:rPr/>
        <w:t>Jiménez-Martín,</w:t>
      </w:r>
      <w:r>
        <w:rPr>
          <w:spacing w:val="-6"/>
        </w:rPr>
        <w:t> </w:t>
      </w:r>
      <w:r>
        <w:rPr/>
        <w:t>Esfandiar</w:t>
      </w:r>
      <w:r>
        <w:rPr>
          <w:spacing w:val="-6"/>
        </w:rPr>
        <w:t> </w:t>
      </w:r>
      <w:r>
        <w:rPr/>
        <w:t>Maasoumi,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Teodosio</w:t>
      </w:r>
      <w:r>
        <w:rPr>
          <w:spacing w:val="-5"/>
        </w:rPr>
        <w:t> </w:t>
      </w:r>
      <w:r>
        <w:rPr/>
        <w:t>Pérez-Amaral, "</w:t>
      </w:r>
      <w:hyperlink r:id="rId27">
        <w:r>
          <w:rPr>
            <w:color w:val="0000FF"/>
            <w:u w:val="single" w:color="0000FF"/>
          </w:rPr>
          <w:t>A Stochastic Dominance Approach to Financial Risk Management Strategies</w:t>
        </w:r>
      </w:hyperlink>
      <w:r>
        <w:rPr/>
        <w:t>," </w:t>
      </w:r>
      <w:r>
        <w:rPr>
          <w:i/>
        </w:rPr>
        <w:t>Journal of Econometrics </w:t>
      </w:r>
      <w:r>
        <w:rPr/>
        <w:t>187:2 (August 2015): 472-485.</w:t>
      </w:r>
    </w:p>
    <w:p>
      <w:pPr>
        <w:pStyle w:val="BodyText"/>
        <w:spacing w:before="292"/>
        <w:ind w:left="360" w:right="536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Marcelo</w:t>
      </w:r>
      <w:r>
        <w:rPr>
          <w:spacing w:val="-2"/>
        </w:rPr>
        <w:t> </w:t>
      </w:r>
      <w:r>
        <w:rPr/>
        <w:t>C.</w:t>
      </w:r>
      <w:r>
        <w:rPr>
          <w:spacing w:val="-6"/>
        </w:rPr>
        <w:t> </w:t>
      </w:r>
      <w:r>
        <w:rPr/>
        <w:t>Medeiros,</w:t>
      </w:r>
      <w:r>
        <w:rPr>
          <w:spacing w:val="-2"/>
        </w:rPr>
        <w:t> </w:t>
      </w:r>
      <w:r>
        <w:rPr/>
        <w:t>"</w:t>
      </w:r>
      <w:hyperlink r:id="rId28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Link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between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Statistical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</w:hyperlink>
      <w:r>
        <w:rPr>
          <w:color w:val="0000FF"/>
        </w:rPr>
        <w:t> </w:t>
      </w:r>
      <w:hyperlink r:id="rId28">
        <w:r>
          <w:rPr>
            <w:color w:val="0000FF"/>
            <w:u w:val="single" w:color="0000FF"/>
          </w:rPr>
          <w:t>and Econometrics: Applications in Economics, Finance, and Marketing</w:t>
        </w:r>
      </w:hyperlink>
      <w:r>
        <w:rPr/>
        <w:t>," </w:t>
      </w:r>
      <w:r>
        <w:rPr>
          <w:i/>
        </w:rPr>
        <w:t>Econometric Reviews </w:t>
      </w:r>
      <w:r>
        <w:rPr/>
        <w:t>29:5-6 (2010): 470-475.</w:t>
      </w:r>
    </w:p>
    <w:p>
      <w:pPr>
        <w:pStyle w:val="BodyText"/>
        <w:spacing w:before="2"/>
        <w:ind w:left="0"/>
      </w:pPr>
    </w:p>
    <w:p>
      <w:pPr>
        <w:pStyle w:val="BodyText"/>
        <w:ind w:left="360" w:right="1093"/>
        <w:jc w:val="both"/>
      </w:pPr>
      <w:r>
        <w:rPr/>
        <w:t>Hoti, Suhejla, Esfandiar Maasoumi, Michael McAleer, and Daniel Slottje, "</w:t>
      </w:r>
      <w:hyperlink r:id="rId29">
        <w:r>
          <w:rPr>
            <w:color w:val="0000FF"/>
            <w:u w:val="single" w:color="0000FF"/>
          </w:rPr>
          <w:t>Measuring the</w:t>
        </w:r>
      </w:hyperlink>
      <w:r>
        <w:rPr>
          <w:color w:val="0000FF"/>
        </w:rPr>
        <w:t> </w:t>
      </w:r>
      <w:hyperlink r:id="rId29"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Treasury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Benchmarks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Debt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Instruments</w:t>
        </w:r>
      </w:hyperlink>
      <w:r>
        <w:rPr/>
        <w:t>,"</w:t>
      </w:r>
      <w:r>
        <w:rPr>
          <w:spacing w:val="-6"/>
        </w:rPr>
        <w:t> </w:t>
      </w:r>
      <w:r>
        <w:rPr>
          <w:i/>
        </w:rPr>
        <w:t>Econometric</w:t>
      </w:r>
      <w:r>
        <w:rPr>
          <w:i/>
          <w:spacing w:val="-5"/>
        </w:rPr>
        <w:t> </w:t>
      </w:r>
      <w:r>
        <w:rPr>
          <w:i/>
        </w:rPr>
        <w:t>Reviews</w:t>
      </w:r>
      <w:r>
        <w:rPr>
          <w:i/>
          <w:spacing w:val="-3"/>
        </w:rPr>
        <w:t> </w:t>
      </w:r>
      <w:r>
        <w:rPr/>
        <w:t>28:6 (2009): 522-554.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Jeffrey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Racine,</w:t>
      </w:r>
      <w:r>
        <w:rPr>
          <w:spacing w:val="-5"/>
        </w:rPr>
        <w:t> </w:t>
      </w:r>
      <w:r>
        <w:rPr/>
        <w:t>"</w:t>
      </w:r>
      <w:hyperlink r:id="rId30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Robust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Entropy-based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Asymmetry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</w:hyperlink>
      <w:r>
        <w:rPr>
          <w:color w:val="0000FF"/>
        </w:rPr>
        <w:t> </w:t>
      </w:r>
      <w:hyperlink r:id="rId30">
        <w:r>
          <w:rPr>
            <w:color w:val="0000FF"/>
            <w:u w:val="single" w:color="0000FF"/>
          </w:rPr>
          <w:t>Discrete and Continuous Processes</w:t>
        </w:r>
      </w:hyperlink>
      <w:r>
        <w:rPr/>
        <w:t>," </w:t>
      </w:r>
      <w:r>
        <w:rPr>
          <w:i/>
        </w:rPr>
        <w:t>Econometric Reviews </w:t>
      </w:r>
      <w:r>
        <w:rPr/>
        <w:t>28:1-3 (2008): 246-261.</w:t>
      </w:r>
    </w:p>
    <w:p>
      <w:pPr>
        <w:pStyle w:val="BodyText"/>
        <w:ind w:left="0"/>
      </w:pPr>
    </w:p>
    <w:p>
      <w:pPr>
        <w:pStyle w:val="BodyText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Michael</w:t>
      </w:r>
      <w:r>
        <w:rPr>
          <w:spacing w:val="-5"/>
        </w:rPr>
        <w:t> </w:t>
      </w:r>
      <w:r>
        <w:rPr/>
        <w:t>McAleer,</w:t>
      </w:r>
      <w:r>
        <w:rPr>
          <w:spacing w:val="-5"/>
        </w:rPr>
        <w:t> </w:t>
      </w:r>
      <w:r>
        <w:rPr/>
        <w:t>"</w:t>
      </w:r>
      <w:hyperlink r:id="rId31">
        <w:r>
          <w:rPr>
            <w:color w:val="0000FF"/>
            <w:u w:val="single" w:color="0000FF"/>
          </w:rPr>
          <w:t>Realized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Long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Memory: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</w:hyperlink>
      <w:r>
        <w:rPr>
          <w:color w:val="0000FF"/>
        </w:rPr>
        <w:t> </w:t>
      </w:r>
      <w:hyperlink r:id="rId31">
        <w:r>
          <w:rPr>
            <w:color w:val="0000FF"/>
            <w:u w:val="single" w:color="0000FF"/>
          </w:rPr>
          <w:t>Overview</w:t>
        </w:r>
      </w:hyperlink>
      <w:r>
        <w:rPr/>
        <w:t>," </w:t>
      </w:r>
      <w:r>
        <w:rPr>
          <w:i/>
        </w:rPr>
        <w:t>Econometric Reviews </w:t>
      </w:r>
      <w:r>
        <w:rPr/>
        <w:t>27:1-3 (2008): 1-9.</w:t>
      </w:r>
    </w:p>
    <w:p>
      <w:pPr>
        <w:pStyle w:val="BodyText"/>
        <w:spacing w:before="292"/>
        <w:ind w:left="360" w:right="410"/>
      </w:pPr>
      <w:r>
        <w:rPr/>
        <w:t>Racine, Jeffrey S., and Esfandiar Maasoumi, "</w:t>
      </w:r>
      <w:hyperlink r:id="rId32">
        <w:r>
          <w:rPr>
            <w:color w:val="0000FF"/>
            <w:u w:val="single" w:color="0000FF"/>
          </w:rPr>
          <w:t>A Versatile and Robust Metric Entropy Test of</w:t>
        </w:r>
      </w:hyperlink>
      <w:r>
        <w:rPr>
          <w:color w:val="0000FF"/>
        </w:rPr>
        <w:t> </w:t>
      </w:r>
      <w:hyperlink r:id="rId32">
        <w:r>
          <w:rPr>
            <w:color w:val="0000FF"/>
            <w:u w:val="single" w:color="0000FF"/>
          </w:rPr>
          <w:t>Time-reversibility,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Other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Hypotheses</w:t>
        </w:r>
      </w:hyperlink>
      <w:r>
        <w:rPr>
          <w:color w:val="0000FF"/>
        </w:rPr>
        <w:t>,</w:t>
      </w:r>
      <w:r>
        <w:rPr/>
        <w:t>"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-6"/>
        </w:rPr>
        <w:t> </w:t>
      </w:r>
      <w:r>
        <w:rPr/>
        <w:t>138:2</w:t>
      </w:r>
      <w:r>
        <w:rPr>
          <w:spacing w:val="-5"/>
        </w:rPr>
        <w:t> </w:t>
      </w:r>
      <w:r>
        <w:rPr/>
        <w:t>(June</w:t>
      </w:r>
      <w:r>
        <w:rPr>
          <w:spacing w:val="-5"/>
        </w:rPr>
        <w:t> </w:t>
      </w:r>
      <w:r>
        <w:rPr/>
        <w:t>2007):</w:t>
      </w:r>
      <w:r>
        <w:rPr>
          <w:spacing w:val="-3"/>
        </w:rPr>
        <w:t> </w:t>
      </w:r>
      <w:r>
        <w:rPr/>
        <w:t>547-567.</w:t>
      </w:r>
    </w:p>
    <w:p>
      <w:pPr>
        <w:pStyle w:val="BodyText"/>
        <w:ind w:left="0"/>
      </w:pPr>
    </w:p>
    <w:p>
      <w:pPr>
        <w:spacing w:line="240" w:lineRule="auto" w:before="0"/>
        <w:ind w:left="360" w:right="490" w:firstLine="0"/>
        <w:jc w:val="both"/>
        <w:rPr>
          <w:sz w:val="24"/>
        </w:rPr>
      </w:pPr>
      <w:r>
        <w:rPr>
          <w:sz w:val="24"/>
        </w:rPr>
        <w:t>Lim,</w:t>
      </w:r>
      <w:r>
        <w:rPr>
          <w:spacing w:val="-2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C.,</w:t>
      </w:r>
      <w:r>
        <w:rPr>
          <w:spacing w:val="-2"/>
          <w:sz w:val="24"/>
        </w:rPr>
        <w:t> </w:t>
      </w:r>
      <w:r>
        <w:rPr>
          <w:sz w:val="24"/>
        </w:rPr>
        <w:t>Esfandiar</w:t>
      </w:r>
      <w:r>
        <w:rPr>
          <w:spacing w:val="-5"/>
          <w:sz w:val="24"/>
        </w:rPr>
        <w:t> </w:t>
      </w:r>
      <w:r>
        <w:rPr>
          <w:sz w:val="24"/>
        </w:rPr>
        <w:t>Maasoumi,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Vance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Martin,</w:t>
      </w:r>
      <w:r>
        <w:rPr>
          <w:spacing w:val="-2"/>
          <w:sz w:val="24"/>
        </w:rPr>
        <w:t> </w:t>
      </w:r>
      <w:r>
        <w:rPr>
          <w:sz w:val="24"/>
        </w:rPr>
        <w:t>"</w:t>
      </w:r>
      <w:hyperlink r:id="rId33"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Reexamination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Equity-premium</w:t>
        </w:r>
      </w:hyperlink>
      <w:r>
        <w:rPr>
          <w:color w:val="0000FF"/>
          <w:sz w:val="24"/>
        </w:rPr>
        <w:t> </w:t>
      </w:r>
      <w:hyperlink r:id="rId33">
        <w:r>
          <w:rPr>
            <w:color w:val="0000FF"/>
            <w:sz w:val="24"/>
            <w:u w:val="single" w:color="0000FF"/>
          </w:rPr>
          <w:t>Puzzle: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Robust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Nonparametric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Approach</w:t>
        </w:r>
      </w:hyperlink>
      <w:r>
        <w:rPr>
          <w:sz w:val="24"/>
        </w:rPr>
        <w:t>,"</w:t>
      </w:r>
      <w:r>
        <w:rPr>
          <w:spacing w:val="-3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 </w:t>
      </w:r>
      <w:r>
        <w:rPr>
          <w:sz w:val="24"/>
        </w:rPr>
        <w:t>17:2 (2006): 173-189.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360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Michael</w:t>
      </w:r>
      <w:r>
        <w:rPr>
          <w:spacing w:val="-4"/>
        </w:rPr>
        <w:t> </w:t>
      </w:r>
      <w:r>
        <w:rPr/>
        <w:t>McAleer,</w:t>
      </w:r>
      <w:r>
        <w:rPr>
          <w:spacing w:val="-5"/>
        </w:rPr>
        <w:t> </w:t>
      </w:r>
      <w:r>
        <w:rPr/>
        <w:t>"</w:t>
      </w:r>
      <w:hyperlink r:id="rId34">
        <w:r>
          <w:rPr>
            <w:color w:val="0000FF"/>
            <w:u w:val="single" w:color="0000FF"/>
          </w:rPr>
          <w:t>Multivariate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Volatility: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 </w:t>
        </w:r>
        <w:r>
          <w:rPr>
            <w:color w:val="0000FF"/>
            <w:spacing w:val="-2"/>
            <w:u w:val="single" w:color="0000FF"/>
          </w:rPr>
          <w:t>Overview</w:t>
        </w:r>
        <w:r>
          <w:rPr>
            <w:spacing w:val="-2"/>
          </w:rPr>
          <w:t>,</w:t>
        </w:r>
      </w:hyperlink>
      <w:r>
        <w:rPr>
          <w:spacing w:val="-2"/>
        </w:rPr>
        <w:t>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4"/>
          <w:sz w:val="24"/>
        </w:rPr>
        <w:t> </w:t>
      </w:r>
      <w:r>
        <w:rPr>
          <w:sz w:val="24"/>
        </w:rPr>
        <w:t>25:2-3</w:t>
      </w:r>
      <w:r>
        <w:rPr>
          <w:spacing w:val="-3"/>
          <w:sz w:val="24"/>
        </w:rPr>
        <w:t> </w:t>
      </w:r>
      <w:r>
        <w:rPr>
          <w:sz w:val="24"/>
        </w:rPr>
        <w:t>(2006):</w:t>
      </w:r>
      <w:r>
        <w:rPr>
          <w:spacing w:val="-3"/>
          <w:sz w:val="24"/>
        </w:rPr>
        <w:t> </w:t>
      </w:r>
      <w:r>
        <w:rPr>
          <w:sz w:val="24"/>
        </w:rPr>
        <w:t>139-</w:t>
      </w:r>
      <w:r>
        <w:rPr>
          <w:spacing w:val="-4"/>
          <w:sz w:val="24"/>
        </w:rPr>
        <w:t>144.</w:t>
      </w:r>
    </w:p>
    <w:p>
      <w:pPr>
        <w:pStyle w:val="BodyText"/>
        <w:spacing w:before="292"/>
        <w:ind w:left="360" w:right="349"/>
      </w:pPr>
      <w:r>
        <w:rPr/>
        <w:t>Granger, Clive W., Esfandiar Maasoumi, and Jeffrey C. Racine, "</w:t>
      </w:r>
      <w:hyperlink r:id="rId35">
        <w:r>
          <w:rPr>
            <w:color w:val="0000FF"/>
            <w:u w:val="single" w:color="0000FF"/>
          </w:rPr>
          <w:t>A Dependence Metric for</w:t>
        </w:r>
      </w:hyperlink>
      <w:r>
        <w:rPr>
          <w:color w:val="0000FF"/>
        </w:rPr>
        <w:t> </w:t>
      </w:r>
      <w:hyperlink r:id="rId35">
        <w:r>
          <w:rPr>
            <w:color w:val="0000FF"/>
            <w:u w:val="single" w:color="0000FF"/>
          </w:rPr>
          <w:t>Possibly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Nonlinear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Processes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Time</w:t>
      </w:r>
      <w:r>
        <w:rPr>
          <w:i/>
          <w:spacing w:val="-3"/>
        </w:rPr>
        <w:t> </w:t>
      </w:r>
      <w:r>
        <w:rPr>
          <w:i/>
        </w:rPr>
        <w:t>Series</w:t>
      </w:r>
      <w:r>
        <w:rPr>
          <w:i/>
          <w:spacing w:val="-3"/>
        </w:rPr>
        <w:t> </w:t>
      </w:r>
      <w:r>
        <w:rPr>
          <w:i/>
        </w:rPr>
        <w:t>Analysis</w:t>
      </w:r>
      <w:r>
        <w:rPr>
          <w:i/>
          <w:spacing w:val="-4"/>
        </w:rPr>
        <w:t> </w:t>
      </w:r>
      <w:r>
        <w:rPr/>
        <w:t>25:5</w:t>
      </w:r>
      <w:r>
        <w:rPr>
          <w:spacing w:val="-3"/>
        </w:rPr>
        <w:t> </w:t>
      </w:r>
      <w:r>
        <w:rPr/>
        <w:t>(September</w:t>
      </w:r>
      <w:r>
        <w:rPr>
          <w:spacing w:val="-6"/>
        </w:rPr>
        <w:t> </w:t>
      </w:r>
      <w:r>
        <w:rPr/>
        <w:t>2004):</w:t>
      </w:r>
      <w:r>
        <w:rPr>
          <w:spacing w:val="-3"/>
        </w:rPr>
        <w:t> </w:t>
      </w:r>
      <w:r>
        <w:rPr/>
        <w:t>649-669.</w:t>
      </w:r>
    </w:p>
    <w:p>
      <w:pPr>
        <w:pStyle w:val="BodyText"/>
        <w:spacing w:before="293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Jeffrey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Racine,</w:t>
      </w:r>
      <w:r>
        <w:rPr>
          <w:spacing w:val="-5"/>
        </w:rPr>
        <w:t> </w:t>
      </w:r>
      <w:r>
        <w:rPr/>
        <w:t>"</w:t>
      </w:r>
      <w:hyperlink r:id="rId36">
        <w:r>
          <w:rPr>
            <w:color w:val="0000FF"/>
            <w:u w:val="single" w:color="0000FF"/>
          </w:rPr>
          <w:t>Entropy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Predictability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Stock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</w:hyperlink>
      <w:r>
        <w:rPr>
          <w:color w:val="0000FF"/>
        </w:rPr>
        <w:t> </w:t>
      </w:r>
      <w:hyperlink r:id="rId36">
        <w:r>
          <w:rPr>
            <w:color w:val="0000FF"/>
            <w:u w:val="single" w:color="0000FF"/>
          </w:rPr>
          <w:t>Returns</w:t>
        </w:r>
      </w:hyperlink>
      <w:r>
        <w:rPr/>
        <w:t>," </w:t>
      </w:r>
      <w:r>
        <w:rPr>
          <w:i/>
        </w:rPr>
        <w:t>Journal of Econometrics </w:t>
      </w:r>
      <w:r>
        <w:rPr/>
        <w:t>1071-2 (March 2002): 291-312.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A.</w:t>
      </w:r>
      <w:r>
        <w:rPr>
          <w:spacing w:val="-6"/>
        </w:rPr>
        <w:t> </w:t>
      </w:r>
      <w:r>
        <w:rPr/>
        <w:t>Khotanzad,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Abaye,</w:t>
      </w:r>
      <w:r>
        <w:rPr>
          <w:spacing w:val="-3"/>
        </w:rPr>
        <w:t> </w:t>
      </w:r>
      <w:r>
        <w:rPr/>
        <w:t>"</w:t>
      </w:r>
      <w:hyperlink r:id="rId37">
        <w:r>
          <w:rPr>
            <w:color w:val="0000FF"/>
            <w:u w:val="single" w:color="0000FF"/>
          </w:rPr>
          <w:t>Artificial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Neural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Networks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Some</w:t>
        </w:r>
      </w:hyperlink>
      <w:r>
        <w:rPr>
          <w:color w:val="0000FF"/>
        </w:rPr>
        <w:t> </w:t>
      </w:r>
      <w:hyperlink r:id="rId37">
        <w:r>
          <w:rPr>
            <w:color w:val="0000FF"/>
            <w:u w:val="single" w:color="0000FF"/>
          </w:rPr>
          <w:t>Macroeconomic Series: A First Report</w:t>
        </w:r>
      </w:hyperlink>
      <w:r>
        <w:rPr/>
        <w:t>," </w:t>
      </w:r>
      <w:r>
        <w:rPr>
          <w:i/>
        </w:rPr>
        <w:t>Econometric Reviews </w:t>
      </w:r>
      <w:r>
        <w:rPr/>
        <w:t>13:1 (1994): 105-122.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spacing w:before="39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Denzil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5"/>
          <w:sz w:val="24"/>
        </w:rPr>
        <w:t> </w:t>
      </w:r>
      <w:r>
        <w:rPr>
          <w:sz w:val="24"/>
        </w:rPr>
        <w:t>Fiebig,</w:t>
      </w:r>
      <w:r>
        <w:rPr>
          <w:spacing w:val="-4"/>
          <w:sz w:val="24"/>
        </w:rPr>
        <w:t> </w:t>
      </w:r>
      <w:r>
        <w:rPr>
          <w:sz w:val="24"/>
        </w:rPr>
        <w:t>"</w:t>
      </w:r>
      <w:hyperlink r:id="rId38">
        <w:r>
          <w:rPr>
            <w:color w:val="0000FF"/>
            <w:sz w:val="24"/>
            <w:u w:val="single" w:color="0000FF"/>
          </w:rPr>
          <w:t>Specification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Analysis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Dynamic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Models</w:t>
        </w:r>
      </w:hyperlink>
      <w:r>
        <w:rPr>
          <w:sz w:val="24"/>
        </w:rPr>
        <w:t>,"</w:t>
      </w:r>
      <w:r>
        <w:rPr>
          <w:spacing w:val="-5"/>
          <w:sz w:val="24"/>
        </w:rPr>
        <w:t> </w:t>
      </w:r>
      <w:r>
        <w:rPr>
          <w:i/>
          <w:sz w:val="24"/>
        </w:rPr>
        <w:t>Journal of Business and Economic Statistics </w:t>
      </w:r>
      <w:r>
        <w:rPr>
          <w:sz w:val="24"/>
        </w:rPr>
        <w:t>8:4 (October 1990): 443-451.</w:t>
      </w:r>
    </w:p>
    <w:p>
      <w:pPr>
        <w:pStyle w:val="BodyText"/>
        <w:spacing w:before="293"/>
        <w:ind w:left="360" w:right="433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John</w:t>
      </w:r>
      <w:r>
        <w:rPr>
          <w:spacing w:val="-5"/>
        </w:rPr>
        <w:t> </w:t>
      </w:r>
      <w:r>
        <w:rPr/>
        <w:t>Pippenger,</w:t>
      </w:r>
      <w:r>
        <w:rPr>
          <w:spacing w:val="-3"/>
        </w:rPr>
        <w:t> </w:t>
      </w:r>
      <w:r>
        <w:rPr/>
        <w:t>"</w:t>
      </w:r>
      <w:hyperlink r:id="rId39">
        <w:r>
          <w:rPr>
            <w:color w:val="0000FF"/>
            <w:u w:val="single" w:color="0000FF"/>
          </w:rPr>
          <w:t>Transaction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Costs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Interest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Parity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Theorem:</w:t>
        </w:r>
      </w:hyperlink>
      <w:r>
        <w:rPr>
          <w:color w:val="0000FF"/>
        </w:rPr>
        <w:t> </w:t>
      </w:r>
      <w:hyperlink r:id="rId39">
        <w:r>
          <w:rPr>
            <w:color w:val="0000FF"/>
            <w:u w:val="single" w:color="0000FF"/>
          </w:rPr>
          <w:t>Comment</w:t>
        </w:r>
      </w:hyperlink>
      <w:r>
        <w:rPr/>
        <w:t>," </w:t>
      </w:r>
      <w:r>
        <w:rPr>
          <w:i/>
        </w:rPr>
        <w:t>Journal of Political Economy </w:t>
      </w:r>
      <w:r>
        <w:rPr/>
        <w:t>97:1 (February 1989): 236-243.</w:t>
      </w:r>
    </w:p>
    <w:p>
      <w:pPr>
        <w:pStyle w:val="BodyText"/>
        <w:spacing w:before="292"/>
        <w:ind w:left="360" w:right="497"/>
      </w:pPr>
      <w:r>
        <w:rPr/>
        <w:t>von</w:t>
      </w:r>
      <w:r>
        <w:rPr>
          <w:spacing w:val="-2"/>
        </w:rPr>
        <w:t> </w:t>
      </w:r>
      <w:r>
        <w:rPr/>
        <w:t>Furstenberg,</w:t>
      </w:r>
      <w:r>
        <w:rPr>
          <w:spacing w:val="-6"/>
        </w:rPr>
        <w:t> </w:t>
      </w:r>
      <w:r>
        <w:rPr/>
        <w:t>George</w:t>
      </w:r>
      <w:r>
        <w:rPr>
          <w:spacing w:val="-5"/>
        </w:rPr>
        <w:t> </w:t>
      </w:r>
      <w:r>
        <w:rPr/>
        <w:t>M.,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Esfandiar</w:t>
      </w:r>
      <w:r>
        <w:rPr>
          <w:spacing w:val="-6"/>
        </w:rPr>
        <w:t> </w:t>
      </w:r>
      <w:r>
        <w:rPr/>
        <w:t>Maasoumi,</w:t>
      </w:r>
      <w:r>
        <w:rPr>
          <w:spacing w:val="-3"/>
        </w:rPr>
        <w:t> </w:t>
      </w:r>
      <w:r>
        <w:rPr/>
        <w:t>"</w:t>
      </w:r>
      <w:hyperlink r:id="rId40">
        <w:r>
          <w:rPr>
            <w:color w:val="0000FF"/>
            <w:u w:val="single" w:color="0000FF"/>
          </w:rPr>
          <w:t>Macroeconomic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Implications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</w:hyperlink>
      <w:r>
        <w:rPr>
          <w:color w:val="0000FF"/>
        </w:rPr>
        <w:t> </w:t>
      </w:r>
      <w:hyperlink r:id="rId40">
        <w:r>
          <w:rPr>
            <w:color w:val="0000FF"/>
            <w:u w:val="single" w:color="0000FF"/>
          </w:rPr>
          <w:t>Information Revolution</w:t>
        </w:r>
      </w:hyperlink>
      <w:r>
        <w:rPr/>
        <w:t>," </w:t>
      </w:r>
      <w:r>
        <w:rPr>
          <w:i/>
        </w:rPr>
        <w:t>American Economic Review </w:t>
      </w:r>
      <w:r>
        <w:rPr/>
        <w:t>78:2 (May 1988): 178-181.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33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4"/>
        </w:rPr>
        <w:t> </w:t>
      </w:r>
      <w:r>
        <w:rPr/>
        <w:t>Ullah,</w:t>
      </w:r>
      <w:r>
        <w:rPr>
          <w:spacing w:val="-3"/>
        </w:rPr>
        <w:t> </w:t>
      </w:r>
      <w:r>
        <w:rPr/>
        <w:t>"Specification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Special</w:t>
      </w:r>
      <w:r>
        <w:rPr>
          <w:spacing w:val="-6"/>
        </w:rPr>
        <w:t> </w:t>
      </w:r>
      <w:r>
        <w:rPr/>
        <w:t>Rational</w:t>
      </w:r>
      <w:r>
        <w:rPr>
          <w:spacing w:val="-3"/>
        </w:rPr>
        <w:t> </w:t>
      </w:r>
      <w:r>
        <w:rPr/>
        <w:t>Distributed</w:t>
      </w:r>
      <w:r>
        <w:rPr>
          <w:spacing w:val="-2"/>
        </w:rPr>
        <w:t> </w:t>
      </w:r>
      <w:r>
        <w:rPr/>
        <w:t>Lag and Other Dynamic Models," </w:t>
      </w:r>
      <w:r>
        <w:rPr>
          <w:i/>
        </w:rPr>
        <w:t>Journal of Quantitative Economics </w:t>
      </w:r>
      <w:r>
        <w:rPr/>
        <w:t>3:2 (July 1987): 203-211.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Yash</w:t>
      </w:r>
      <w:r>
        <w:rPr>
          <w:spacing w:val="-3"/>
        </w:rPr>
        <w:t> </w:t>
      </w:r>
      <w:r>
        <w:rPr/>
        <w:t>P.</w:t>
      </w:r>
      <w:r>
        <w:rPr>
          <w:spacing w:val="-5"/>
        </w:rPr>
        <w:t> </w:t>
      </w:r>
      <w:r>
        <w:rPr/>
        <w:t>Gupta,</w:t>
      </w:r>
      <w:r>
        <w:rPr>
          <w:spacing w:val="-4"/>
        </w:rPr>
        <w:t> </w:t>
      </w:r>
      <w:r>
        <w:rPr/>
        <w:t>"</w:t>
      </w:r>
      <w:hyperlink r:id="rId41">
        <w:r>
          <w:rPr>
            <w:color w:val="0000FF"/>
            <w:u w:val="single" w:color="0000FF"/>
          </w:rPr>
          <w:t>Misspecified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Polynomial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Detrending</w:t>
        </w:r>
      </w:hyperlink>
      <w:r>
        <w:rPr/>
        <w:t>,"</w:t>
      </w:r>
      <w:r>
        <w:rPr>
          <w:spacing w:val="-5"/>
        </w:rPr>
        <w:t> </w:t>
      </w:r>
      <w:r>
        <w:rPr>
          <w:i/>
        </w:rPr>
        <w:t>Economics Letter</w:t>
      </w:r>
      <w:r>
        <w:rPr>
          <w:b/>
          <w:i/>
        </w:rPr>
        <w:t>s </w:t>
      </w:r>
      <w:r>
        <w:rPr/>
        <w:t>4:4 (1979): 329-331.</w:t>
      </w:r>
    </w:p>
    <w:p>
      <w:pPr>
        <w:pStyle w:val="BodyText"/>
        <w:ind w:left="0"/>
      </w:pPr>
    </w:p>
    <w:p>
      <w:pPr>
        <w:pStyle w:val="Heading5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Multidimensional</w:t>
      </w:r>
      <w:r>
        <w:rPr>
          <w:spacing w:val="-4"/>
        </w:rPr>
        <w:t> </w:t>
      </w:r>
      <w:r>
        <w:rPr/>
        <w:t>Well-being,</w:t>
      </w:r>
      <w:r>
        <w:rPr>
          <w:spacing w:val="-4"/>
        </w:rPr>
        <w:t> </w:t>
      </w:r>
      <w:r>
        <w:rPr/>
        <w:t>Mobility,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Poverty</w:t>
      </w:r>
    </w:p>
    <w:p>
      <w:pPr>
        <w:spacing w:before="293"/>
        <w:ind w:left="359" w:right="0" w:firstLine="0"/>
        <w:jc w:val="left"/>
        <w:rPr>
          <w:i/>
          <w:sz w:val="23"/>
        </w:rPr>
      </w:pPr>
      <w:r>
        <w:rPr>
          <w:i/>
          <w:sz w:val="23"/>
        </w:rPr>
        <w:t>Martyna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Kobus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Esfandiar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Maasoumi,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“Gaps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in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many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dimensions: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Application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to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gender”,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Labor Economics, Forthcoming.</w:t>
      </w:r>
    </w:p>
    <w:p>
      <w:pPr>
        <w:pStyle w:val="BodyText"/>
        <w:spacing w:before="12"/>
        <w:ind w:left="0"/>
        <w:rPr>
          <w:i/>
          <w:sz w:val="23"/>
        </w:rPr>
      </w:pPr>
    </w:p>
    <w:p>
      <w:pPr>
        <w:spacing w:before="0"/>
        <w:ind w:left="360" w:right="433" w:firstLine="0"/>
        <w:jc w:val="left"/>
        <w:rPr>
          <w:i/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Wang,</w:t>
      </w:r>
      <w:r>
        <w:rPr>
          <w:spacing w:val="-6"/>
          <w:sz w:val="24"/>
        </w:rPr>
        <w:t> </w:t>
      </w:r>
      <w:r>
        <w:rPr>
          <w:sz w:val="24"/>
        </w:rPr>
        <w:t>“Women’s</w:t>
      </w:r>
      <w:r>
        <w:rPr>
          <w:spacing w:val="-4"/>
          <w:sz w:val="24"/>
        </w:rPr>
        <w:t> </w:t>
      </w:r>
      <w:r>
        <w:rPr>
          <w:sz w:val="24"/>
        </w:rPr>
        <w:t>Counterfactual</w:t>
      </w:r>
      <w:r>
        <w:rPr>
          <w:spacing w:val="-6"/>
          <w:sz w:val="24"/>
        </w:rPr>
        <w:t> </w:t>
      </w:r>
      <w:r>
        <w:rPr>
          <w:sz w:val="24"/>
        </w:rPr>
        <w:t>Wage</w:t>
      </w:r>
      <w:r>
        <w:rPr>
          <w:spacing w:val="-5"/>
          <w:sz w:val="24"/>
        </w:rPr>
        <w:t> </w:t>
      </w:r>
      <w:r>
        <w:rPr>
          <w:sz w:val="24"/>
        </w:rPr>
        <w:t>Distributions”,</w:t>
      </w:r>
      <w:r>
        <w:rPr>
          <w:spacing w:val="-6"/>
          <w:sz w:val="24"/>
        </w:rPr>
        <w:t> </w:t>
      </w:r>
      <w:r>
        <w:rPr>
          <w:i/>
          <w:sz w:val="24"/>
        </w:rPr>
        <w:t>Empirical Economics, 2021.</w:t>
      </w:r>
    </w:p>
    <w:p>
      <w:pPr>
        <w:pStyle w:val="BodyText"/>
        <w:spacing w:line="242" w:lineRule="auto" w:before="292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Jeffrey</w:t>
      </w:r>
      <w:r>
        <w:rPr>
          <w:spacing w:val="-4"/>
        </w:rPr>
        <w:t> </w:t>
      </w:r>
      <w:r>
        <w:rPr/>
        <w:t>Racine,</w:t>
      </w:r>
      <w:r>
        <w:rPr>
          <w:spacing w:val="-3"/>
        </w:rPr>
        <w:t> </w:t>
      </w:r>
      <w:r>
        <w:rPr/>
        <w:t>"</w:t>
      </w:r>
      <w:hyperlink r:id="rId42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Solution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Aggregation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</w:hyperlink>
      <w:r>
        <w:rPr>
          <w:color w:val="0000FF"/>
        </w:rPr>
        <w:t> </w:t>
      </w:r>
      <w:hyperlink r:id="rId42">
        <w:r>
          <w:rPr>
            <w:color w:val="0000FF"/>
            <w:u w:val="single" w:color="0000FF"/>
          </w:rPr>
          <w:t>Multidimensional Well-being Frontiers</w:t>
        </w:r>
      </w:hyperlink>
      <w:r>
        <w:rPr/>
        <w:t>," </w:t>
      </w:r>
      <w:r>
        <w:rPr>
          <w:i/>
        </w:rPr>
        <w:t>Journal of Econometrics </w:t>
      </w:r>
      <w:r>
        <w:rPr/>
        <w:t>191:2 (2016): 374-383</w:t>
      </w:r>
    </w:p>
    <w:p>
      <w:pPr>
        <w:pStyle w:val="BodyText"/>
        <w:spacing w:before="289"/>
        <w:ind w:left="360" w:right="560"/>
      </w:pPr>
      <w:r>
        <w:rPr/>
        <w:t>Maasoumi, Esfandiar, and Tong Xu, "</w:t>
      </w:r>
      <w:hyperlink r:id="rId43">
        <w:r>
          <w:rPr>
            <w:color w:val="0000FF"/>
            <w:u w:val="single" w:color="0000FF"/>
          </w:rPr>
          <w:t>Weights and Substitution Degree in Multidimensional</w:t>
        </w:r>
      </w:hyperlink>
      <w:r>
        <w:rPr>
          <w:color w:val="0000FF"/>
        </w:rPr>
        <w:t> </w:t>
      </w:r>
      <w:hyperlink r:id="rId43">
        <w:r>
          <w:rPr>
            <w:color w:val="0000FF"/>
            <w:u w:val="single" w:color="0000FF"/>
          </w:rPr>
          <w:t>Well-being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China</w:t>
        </w:r>
      </w:hyperlink>
      <w:r>
        <w:rPr/>
        <w:t>,"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Studies</w:t>
      </w:r>
      <w:r>
        <w:rPr>
          <w:i/>
          <w:spacing w:val="-3"/>
        </w:rPr>
        <w:t> </w:t>
      </w:r>
      <w:r>
        <w:rPr/>
        <w:t>42:1</w:t>
      </w:r>
      <w:r>
        <w:rPr>
          <w:spacing w:val="-4"/>
        </w:rPr>
        <w:t> </w:t>
      </w:r>
      <w:r>
        <w:rPr/>
        <w:t>(2015):</w:t>
      </w:r>
      <w:r>
        <w:rPr>
          <w:spacing w:val="-4"/>
        </w:rPr>
        <w:t> </w:t>
      </w:r>
      <w:r>
        <w:rPr/>
        <w:t>4-19.</w:t>
      </w:r>
      <w:r>
        <w:rPr>
          <w:spacing w:val="-3"/>
        </w:rPr>
        <w:t> </w:t>
      </w:r>
      <w:r>
        <w:rPr/>
        <w:t>(Outstanding</w:t>
      </w:r>
      <w:r>
        <w:rPr>
          <w:spacing w:val="-3"/>
        </w:rPr>
        <w:t> </w:t>
      </w:r>
      <w:r>
        <w:rPr/>
        <w:t>Paper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 2016 Emerald Literati Network Awards for Excellence).</w:t>
      </w:r>
    </w:p>
    <w:p>
      <w:pPr>
        <w:pStyle w:val="BodyText"/>
        <w:spacing w:before="292"/>
        <w:ind w:left="360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Gaston</w:t>
      </w:r>
      <w:r>
        <w:rPr>
          <w:spacing w:val="-5"/>
        </w:rPr>
        <w:t> </w:t>
      </w:r>
      <w:r>
        <w:rPr/>
        <w:t>Yolanetsky,</w:t>
      </w:r>
      <w:r>
        <w:rPr>
          <w:spacing w:val="-3"/>
        </w:rPr>
        <w:t> </w:t>
      </w:r>
      <w:r>
        <w:rPr/>
        <w:t>"</w:t>
      </w:r>
      <w:hyperlink r:id="rId44">
        <w:r>
          <w:rPr>
            <w:color w:val="0000FF"/>
            <w:u w:val="single" w:color="0000FF"/>
          </w:rPr>
          <w:t>Introduction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Robustness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Multidimensional</w:t>
        </w:r>
      </w:hyperlink>
      <w:r>
        <w:rPr>
          <w:color w:val="0000FF"/>
        </w:rPr>
        <w:t> </w:t>
      </w:r>
      <w:hyperlink r:id="rId44">
        <w:r>
          <w:rPr>
            <w:color w:val="0000FF"/>
            <w:u w:val="single" w:color="0000FF"/>
          </w:rPr>
          <w:t>Wellbeing Analysis</w:t>
        </w:r>
      </w:hyperlink>
      <w:r>
        <w:rPr/>
        <w:t>," </w:t>
      </w:r>
      <w:r>
        <w:rPr>
          <w:i/>
        </w:rPr>
        <w:t>Econometric Reviews </w:t>
      </w:r>
      <w:r>
        <w:rPr/>
        <w:t>32:1 (2013): 1-6.</w:t>
      </w:r>
    </w:p>
    <w:p>
      <w:pPr>
        <w:pStyle w:val="BodyText"/>
        <w:ind w:left="0"/>
      </w:pPr>
    </w:p>
    <w:p>
      <w:pPr>
        <w:spacing w:before="0"/>
        <w:ind w:left="360" w:right="433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Vahid</w:t>
      </w:r>
      <w:r>
        <w:rPr>
          <w:spacing w:val="-5"/>
          <w:sz w:val="24"/>
        </w:rPr>
        <w:t> </w:t>
      </w:r>
      <w:r>
        <w:rPr>
          <w:sz w:val="24"/>
        </w:rPr>
        <w:t>Mahmoudi,</w:t>
      </w:r>
      <w:r>
        <w:rPr>
          <w:spacing w:val="-3"/>
          <w:sz w:val="24"/>
        </w:rPr>
        <w:t> </w:t>
      </w:r>
      <w:r>
        <w:rPr>
          <w:sz w:val="24"/>
        </w:rPr>
        <w:t>"</w:t>
      </w:r>
      <w:hyperlink r:id="rId45">
        <w:r>
          <w:rPr>
            <w:color w:val="0000FF"/>
            <w:sz w:val="24"/>
            <w:u w:val="single" w:color="0000FF"/>
          </w:rPr>
          <w:t>Robust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Growth-equity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Decomposition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Change</w:t>
        </w:r>
      </w:hyperlink>
      <w:r>
        <w:rPr>
          <w:color w:val="0000FF"/>
          <w:sz w:val="24"/>
        </w:rPr>
        <w:t> </w:t>
      </w:r>
      <w:hyperlink r:id="rId45">
        <w:r>
          <w:rPr>
            <w:color w:val="0000FF"/>
            <w:sz w:val="24"/>
            <w:u w:val="single" w:color="0000FF"/>
          </w:rPr>
          <w:t>in Poverty: The Case of Iran (2000-2009)</w:t>
        </w:r>
      </w:hyperlink>
      <w:r>
        <w:rPr>
          <w:sz w:val="24"/>
        </w:rPr>
        <w:t>," </w:t>
      </w:r>
      <w:r>
        <w:rPr>
          <w:i/>
          <w:sz w:val="24"/>
        </w:rPr>
        <w:t>Quarterly Review of Economics and Finance </w:t>
      </w:r>
      <w:r>
        <w:rPr>
          <w:sz w:val="24"/>
        </w:rPr>
        <w:t>53:3 (2013): 268-276.</w:t>
      </w:r>
    </w:p>
    <w:p>
      <w:pPr>
        <w:spacing w:line="240" w:lineRule="auto" w:before="292"/>
        <w:ind w:left="360" w:right="564" w:firstLine="0"/>
        <w:jc w:val="left"/>
        <w:rPr>
          <w:sz w:val="24"/>
        </w:rPr>
      </w:pPr>
      <w:r>
        <w:rPr>
          <w:sz w:val="24"/>
        </w:rPr>
        <w:t>Pasha, E., E. Maasoumi, and A. Zendedel, "A Multidimensional Analysis of Inequality in Iran,"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Mathematics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-4"/>
          <w:sz w:val="24"/>
        </w:rPr>
        <w:t> </w:t>
      </w:r>
      <w:r>
        <w:rPr>
          <w:sz w:val="24"/>
        </w:rPr>
        <w:t>(Mathematical</w:t>
      </w:r>
      <w:r>
        <w:rPr>
          <w:spacing w:val="-6"/>
          <w:sz w:val="24"/>
        </w:rPr>
        <w:t> </w:t>
      </w:r>
      <w:r>
        <w:rPr>
          <w:sz w:val="24"/>
        </w:rPr>
        <w:t>Series)</w:t>
      </w:r>
      <w:r>
        <w:rPr>
          <w:spacing w:val="-4"/>
          <w:sz w:val="24"/>
        </w:rPr>
        <w:t> </w:t>
      </w:r>
      <w:r>
        <w:rPr>
          <w:sz w:val="24"/>
        </w:rPr>
        <w:t>18:1</w:t>
      </w:r>
      <w:r>
        <w:rPr>
          <w:spacing w:val="-5"/>
          <w:sz w:val="24"/>
        </w:rPr>
        <w:t> </w:t>
      </w:r>
      <w:r>
        <w:rPr>
          <w:sz w:val="24"/>
        </w:rPr>
        <w:t>(2005): </w:t>
      </w:r>
      <w:r>
        <w:rPr>
          <w:spacing w:val="-2"/>
          <w:sz w:val="24"/>
        </w:rPr>
        <w:t>33-38.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97"/>
      </w:pPr>
      <w:r>
        <w:rPr/>
        <w:t>Maasoumi, E., E. Pasha, and A. Zendedel, "An Axiomatic Approach to Determine Income Inequality</w:t>
      </w:r>
      <w:r>
        <w:rPr>
          <w:spacing w:val="-4"/>
        </w:rPr>
        <w:t> </w:t>
      </w:r>
      <w:r>
        <w:rPr/>
        <w:t>Indices:</w:t>
      </w:r>
      <w:r>
        <w:rPr>
          <w:spacing w:val="-3"/>
        </w:rPr>
        <w:t> </w:t>
      </w:r>
      <w:r>
        <w:rPr/>
        <w:t>Introducing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Family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Generalized</w:t>
      </w:r>
      <w:r>
        <w:rPr>
          <w:spacing w:val="-2"/>
        </w:rPr>
        <w:t> </w:t>
      </w:r>
      <w:r>
        <w:rPr/>
        <w:t>Entropy</w:t>
      </w:r>
      <w:r>
        <w:rPr>
          <w:spacing w:val="-7"/>
        </w:rPr>
        <w:t> </w:t>
      </w:r>
      <w:r>
        <w:rPr/>
        <w:t>Measures,"</w:t>
      </w:r>
      <w:r>
        <w:rPr>
          <w:spacing w:val="-4"/>
        </w:rPr>
        <w:t> </w:t>
      </w:r>
      <w:r>
        <w:rPr/>
        <w:t>[In</w:t>
      </w:r>
      <w:r>
        <w:rPr>
          <w:spacing w:val="-2"/>
        </w:rPr>
        <w:t> </w:t>
      </w:r>
      <w:r>
        <w:rPr/>
        <w:t>Farsi,</w:t>
      </w:r>
      <w:r>
        <w:rPr>
          <w:spacing w:val="-6"/>
        </w:rPr>
        <w:t> </w:t>
      </w:r>
      <w:r>
        <w:rPr/>
        <w:t>Azad University.] </w:t>
      </w:r>
      <w:r>
        <w:rPr>
          <w:i/>
        </w:rPr>
        <w:t>Quarterly Journal of Economics and Management </w:t>
      </w:r>
      <w:r>
        <w:rPr/>
        <w:t>62 (2004): 53-72.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2"/>
        <w:ind w:left="360" w:right="433"/>
      </w:pPr>
      <w:r>
        <w:rPr/>
        <w:t>Hirschberg, J. G., E. Maasoumi, and D. Slottje, "</w:t>
      </w:r>
      <w:hyperlink r:id="rId46">
        <w:r>
          <w:rPr>
            <w:color w:val="0000FF"/>
            <w:u w:val="single" w:color="0000FF"/>
          </w:rPr>
          <w:t>The Environment and the Quality of Life in the</w:t>
        </w:r>
      </w:hyperlink>
      <w:r>
        <w:rPr>
          <w:color w:val="0000FF"/>
        </w:rPr>
        <w:t> </w:t>
      </w:r>
      <w:hyperlink r:id="rId46">
        <w:r>
          <w:rPr>
            <w:color w:val="0000FF"/>
            <w:u w:val="single" w:color="0000FF"/>
          </w:rPr>
          <w:t>United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States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Over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Environmental</w:t>
      </w:r>
      <w:r>
        <w:rPr>
          <w:i/>
          <w:spacing w:val="-3"/>
        </w:rPr>
        <w:t> </w:t>
      </w:r>
      <w:r>
        <w:rPr>
          <w:i/>
        </w:rPr>
        <w:t>Modelling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Software</w:t>
      </w:r>
      <w:r>
        <w:rPr>
          <w:i/>
          <w:spacing w:val="-3"/>
        </w:rPr>
        <w:t> </w:t>
      </w:r>
      <w:r>
        <w:rPr/>
        <w:t>16:6</w:t>
      </w:r>
      <w:r>
        <w:rPr>
          <w:spacing w:val="-3"/>
        </w:rPr>
        <w:t> </w:t>
      </w:r>
      <w:r>
        <w:rPr/>
        <w:t>(September</w:t>
      </w:r>
      <w:r>
        <w:rPr>
          <w:spacing w:val="-6"/>
        </w:rPr>
        <w:t> </w:t>
      </w:r>
      <w:r>
        <w:rPr/>
        <w:t>2001):</w:t>
      </w:r>
      <w:r>
        <w:rPr>
          <w:spacing w:val="-3"/>
        </w:rPr>
        <w:t> </w:t>
      </w:r>
      <w:r>
        <w:rPr/>
        <w:t>525- </w:t>
      </w:r>
      <w:r>
        <w:rPr>
          <w:spacing w:val="-4"/>
        </w:rPr>
        <w:t>532.</w:t>
      </w:r>
    </w:p>
    <w:p>
      <w:pPr>
        <w:pStyle w:val="BodyText"/>
        <w:spacing w:before="292"/>
        <w:ind w:left="360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Mark</w:t>
      </w:r>
      <w:r>
        <w:rPr>
          <w:spacing w:val="-4"/>
        </w:rPr>
        <w:t> </w:t>
      </w:r>
      <w:r>
        <w:rPr/>
        <w:t>Trede,</w:t>
      </w:r>
      <w:r>
        <w:rPr>
          <w:spacing w:val="-3"/>
        </w:rPr>
        <w:t> </w:t>
      </w:r>
      <w:r>
        <w:rPr/>
        <w:t>"</w:t>
      </w:r>
      <w:hyperlink r:id="rId47">
        <w:r>
          <w:rPr>
            <w:color w:val="0000FF"/>
            <w:u w:val="single" w:color="0000FF"/>
          </w:rPr>
          <w:t>Comparing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Income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Mobility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Germany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United</w:t>
        </w:r>
      </w:hyperlink>
      <w:r>
        <w:rPr>
          <w:color w:val="0000FF"/>
        </w:rPr>
        <w:t> </w:t>
      </w:r>
      <w:hyperlink r:id="rId47">
        <w:r>
          <w:rPr>
            <w:color w:val="0000FF"/>
            <w:u w:val="single" w:color="0000FF"/>
          </w:rPr>
          <w:t>States Using Generalized Entropy Mobility Measures</w:t>
        </w:r>
        <w:r>
          <w:rPr/>
          <w:t>,</w:t>
        </w:r>
      </w:hyperlink>
      <w:r>
        <w:rPr/>
        <w:t>" </w:t>
      </w:r>
      <w:r>
        <w:rPr>
          <w:i/>
        </w:rPr>
        <w:t>Review of Economics and Statistics </w:t>
      </w:r>
      <w:r>
        <w:rPr/>
        <w:t>83:3 (August 2001): 551-559.</w:t>
      </w:r>
    </w:p>
    <w:p>
      <w:pPr>
        <w:pStyle w:val="BodyText"/>
        <w:spacing w:before="2"/>
        <w:ind w:left="0"/>
      </w:pPr>
    </w:p>
    <w:p>
      <w:pPr>
        <w:pStyle w:val="BodyText"/>
        <w:ind w:left="360" w:right="778"/>
      </w:pPr>
      <w:r>
        <w:rPr/>
        <w:t>Hirschberg,</w:t>
      </w:r>
      <w:r>
        <w:rPr>
          <w:spacing w:val="-2"/>
        </w:rPr>
        <w:t> </w:t>
      </w:r>
      <w:r>
        <w:rPr/>
        <w:t>Joseph</w:t>
      </w:r>
      <w:r>
        <w:rPr>
          <w:spacing w:val="-1"/>
        </w:rPr>
        <w:t> </w:t>
      </w:r>
      <w:r>
        <w:rPr/>
        <w:t>G.,</w:t>
      </w:r>
      <w:r>
        <w:rPr>
          <w:spacing w:val="-2"/>
        </w:rPr>
        <w:t> </w:t>
      </w:r>
      <w:r>
        <w:rPr/>
        <w:t>Esfandiar</w:t>
      </w:r>
      <w:r>
        <w:rPr>
          <w:spacing w:val="-5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Daniel</w:t>
      </w:r>
      <w:r>
        <w:rPr>
          <w:spacing w:val="-5"/>
        </w:rPr>
        <w:t> </w:t>
      </w:r>
      <w:r>
        <w:rPr/>
        <w:t>J.</w:t>
      </w:r>
      <w:r>
        <w:rPr>
          <w:spacing w:val="-3"/>
        </w:rPr>
        <w:t> </w:t>
      </w:r>
      <w:r>
        <w:rPr/>
        <w:t>Slottje,</w:t>
      </w:r>
      <w:r>
        <w:rPr>
          <w:spacing w:val="-2"/>
        </w:rPr>
        <w:t> </w:t>
      </w:r>
      <w:r>
        <w:rPr/>
        <w:t>"</w:t>
      </w:r>
      <w:hyperlink r:id="rId48">
        <w:r>
          <w:rPr>
            <w:color w:val="0000FF"/>
            <w:u w:val="single" w:color="0000FF"/>
          </w:rPr>
          <w:t>Clusters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Attributes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48">
        <w:r>
          <w:rPr>
            <w:color w:val="0000FF"/>
            <w:u w:val="single" w:color="0000FF"/>
          </w:rPr>
          <w:t>Well-being in the U.S.A.</w:t>
        </w:r>
      </w:hyperlink>
      <w:r>
        <w:rPr/>
        <w:t>," </w:t>
      </w:r>
      <w:r>
        <w:rPr>
          <w:i/>
        </w:rPr>
        <w:t>Journal of Applied Econometrics </w:t>
      </w:r>
      <w:r>
        <w:rPr/>
        <w:t>16:3 (May/June 2001): 445-460.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Almas</w:t>
      </w:r>
      <w:r>
        <w:rPr>
          <w:spacing w:val="-6"/>
        </w:rPr>
        <w:t> </w:t>
      </w:r>
      <w:r>
        <w:rPr/>
        <w:t>Heshmati,</w:t>
      </w:r>
      <w:r>
        <w:rPr>
          <w:spacing w:val="-3"/>
        </w:rPr>
        <w:t> </w:t>
      </w:r>
      <w:r>
        <w:rPr/>
        <w:t>"</w:t>
      </w:r>
      <w:hyperlink r:id="rId49"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Dominance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amongst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Swedish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Income</w:t>
        </w:r>
      </w:hyperlink>
      <w:r>
        <w:rPr>
          <w:color w:val="0000FF"/>
        </w:rPr>
        <w:t> </w:t>
      </w:r>
      <w:hyperlink r:id="rId49">
        <w:r>
          <w:rPr>
            <w:color w:val="0000FF"/>
            <w:u w:val="single" w:color="0000FF"/>
          </w:rPr>
          <w:t>Distributions</w:t>
        </w:r>
      </w:hyperlink>
      <w:r>
        <w:rPr/>
        <w:t>," </w:t>
      </w:r>
      <w:r>
        <w:rPr>
          <w:i/>
        </w:rPr>
        <w:t>Econometric Review</w:t>
      </w:r>
      <w:r>
        <w:rPr>
          <w:b/>
          <w:i/>
        </w:rPr>
        <w:t>s </w:t>
      </w:r>
      <w:r>
        <w:rPr/>
        <w:t>19:3 (January 2000): 287-320.</w:t>
      </w:r>
    </w:p>
    <w:p>
      <w:pPr>
        <w:pStyle w:val="BodyText"/>
        <w:ind w:left="0"/>
      </w:pPr>
    </w:p>
    <w:p>
      <w:pPr>
        <w:pStyle w:val="BodyText"/>
        <w:ind w:left="360" w:right="506"/>
      </w:pPr>
      <w:r>
        <w:rPr/>
        <w:t>Hirschberg,</w:t>
      </w:r>
      <w:r>
        <w:rPr>
          <w:spacing w:val="-2"/>
        </w:rPr>
        <w:t> </w:t>
      </w:r>
      <w:r>
        <w:rPr/>
        <w:t>Joseph</w:t>
      </w:r>
      <w:r>
        <w:rPr>
          <w:spacing w:val="-1"/>
        </w:rPr>
        <w:t> </w:t>
      </w:r>
      <w:r>
        <w:rPr/>
        <w:t>G.,</w:t>
      </w:r>
      <w:r>
        <w:rPr>
          <w:spacing w:val="-2"/>
        </w:rPr>
        <w:t> </w:t>
      </w:r>
      <w:r>
        <w:rPr/>
        <w:t>Esfandiar</w:t>
      </w:r>
      <w:r>
        <w:rPr>
          <w:spacing w:val="-5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Daniel</w:t>
      </w:r>
      <w:r>
        <w:rPr>
          <w:spacing w:val="-5"/>
        </w:rPr>
        <w:t> </w:t>
      </w:r>
      <w:r>
        <w:rPr/>
        <w:t>Slottje,</w:t>
      </w:r>
      <w:r>
        <w:rPr>
          <w:spacing w:val="-5"/>
        </w:rPr>
        <w:t> </w:t>
      </w:r>
      <w:r>
        <w:rPr/>
        <w:t>"</w:t>
      </w:r>
      <w:hyperlink r:id="rId50">
        <w:r>
          <w:rPr>
            <w:color w:val="0000FF"/>
            <w:u w:val="single" w:color="0000FF"/>
          </w:rPr>
          <w:t>Cluster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Measuring</w:t>
        </w:r>
      </w:hyperlink>
      <w:r>
        <w:rPr>
          <w:color w:val="0000FF"/>
        </w:rPr>
        <w:t> </w:t>
      </w:r>
      <w:hyperlink r:id="rId50">
        <w:r>
          <w:rPr>
            <w:color w:val="0000FF"/>
            <w:u w:val="single" w:color="0000FF"/>
          </w:rPr>
          <w:t>Welfare and Quality of Life Across Countries</w:t>
        </w:r>
      </w:hyperlink>
      <w:r>
        <w:rPr/>
        <w:t>," </w:t>
      </w:r>
      <w:r>
        <w:rPr>
          <w:i/>
        </w:rPr>
        <w:t>Journal of Econometrics </w:t>
      </w:r>
      <w:r>
        <w:rPr/>
        <w:t>50:1-2 (October 1991): </w:t>
      </w:r>
      <w:r>
        <w:rPr>
          <w:spacing w:val="-2"/>
        </w:rPr>
        <w:t>131-150.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Sourushe</w:t>
      </w:r>
      <w:r>
        <w:rPr>
          <w:spacing w:val="-3"/>
        </w:rPr>
        <w:t> </w:t>
      </w:r>
      <w:r>
        <w:rPr/>
        <w:t>Zandvakili,</w:t>
      </w:r>
      <w:r>
        <w:rPr>
          <w:spacing w:val="-3"/>
        </w:rPr>
        <w:t> </w:t>
      </w:r>
      <w:r>
        <w:rPr/>
        <w:t>"</w:t>
      </w:r>
      <w:hyperlink r:id="rId51">
        <w:r>
          <w:rPr>
            <w:color w:val="0000FF"/>
            <w:u w:val="single" w:color="0000FF"/>
          </w:rPr>
          <w:t>Generalized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Entropy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Measures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Mobility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</w:hyperlink>
      <w:r>
        <w:rPr>
          <w:color w:val="0000FF"/>
        </w:rPr>
        <w:t> </w:t>
      </w:r>
      <w:hyperlink r:id="rId51">
        <w:r>
          <w:rPr>
            <w:color w:val="0000FF"/>
            <w:u w:val="single" w:color="0000FF"/>
          </w:rPr>
          <w:t>Different Sexes and Income Levels</w:t>
        </w:r>
      </w:hyperlink>
      <w:r>
        <w:rPr/>
        <w:t>," </w:t>
      </w:r>
      <w:r>
        <w:rPr>
          <w:i/>
        </w:rPr>
        <w:t>Journal of Econometrics </w:t>
      </w:r>
      <w:r>
        <w:rPr/>
        <w:t>43:1-2 (Jan-Feb 1990): 121-133.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"</w:t>
      </w:r>
      <w:hyperlink r:id="rId52">
        <w:r>
          <w:rPr>
            <w:color w:val="0000FF"/>
            <w:u w:val="single" w:color="0000FF"/>
          </w:rPr>
          <w:t>Continuously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Distributed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Attributes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Measures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Multivariate</w:t>
        </w:r>
      </w:hyperlink>
      <w:r>
        <w:rPr>
          <w:color w:val="0000FF"/>
        </w:rPr>
        <w:t> </w:t>
      </w:r>
      <w:hyperlink r:id="rId52">
        <w:r>
          <w:rPr>
            <w:color w:val="0000FF"/>
            <w:u w:val="single" w:color="0000FF"/>
          </w:rPr>
          <w:t>Inequality</w:t>
        </w:r>
      </w:hyperlink>
      <w:r>
        <w:rPr/>
        <w:t>," </w:t>
      </w:r>
      <w:r>
        <w:rPr>
          <w:i/>
        </w:rPr>
        <w:t>Journal of Econometrics </w:t>
      </w:r>
      <w:r>
        <w:rPr/>
        <w:t>42:1 (September 1989): 131-144.</w:t>
      </w:r>
    </w:p>
    <w:p>
      <w:pPr>
        <w:spacing w:before="293"/>
        <w:ind w:left="360" w:right="770" w:firstLine="0"/>
        <w:jc w:val="both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"Composite</w:t>
      </w:r>
      <w:r>
        <w:rPr>
          <w:spacing w:val="-3"/>
          <w:sz w:val="24"/>
        </w:rPr>
        <w:t> </w:t>
      </w:r>
      <w:r>
        <w:rPr>
          <w:sz w:val="24"/>
        </w:rPr>
        <w:t>Indices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Developmental</w:t>
      </w:r>
      <w:r>
        <w:rPr>
          <w:spacing w:val="-6"/>
          <w:sz w:val="24"/>
        </w:rPr>
        <w:t> </w:t>
      </w:r>
      <w:r>
        <w:rPr>
          <w:sz w:val="24"/>
        </w:rPr>
        <w:t>Indicators:</w:t>
      </w:r>
      <w:r>
        <w:rPr>
          <w:spacing w:val="-5"/>
          <w:sz w:val="24"/>
        </w:rPr>
        <w:t> </w:t>
      </w:r>
      <w:r>
        <w:rPr>
          <w:sz w:val="24"/>
        </w:rPr>
        <w:t>A General Approach," </w:t>
      </w:r>
      <w:r>
        <w:rPr>
          <w:i/>
          <w:sz w:val="24"/>
        </w:rPr>
        <w:t>Research on Economic Inequality </w:t>
      </w:r>
      <w:r>
        <w:rPr>
          <w:sz w:val="24"/>
        </w:rPr>
        <w:t>1 (1989): 269-286.</w:t>
      </w:r>
    </w:p>
    <w:p>
      <w:pPr>
        <w:spacing w:before="292"/>
        <w:ind w:left="360" w:right="756" w:firstLine="0"/>
        <w:jc w:val="both"/>
        <w:rPr>
          <w:sz w:val="24"/>
        </w:rPr>
      </w:pP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Zandvakili,</w:t>
      </w:r>
      <w:r>
        <w:rPr>
          <w:spacing w:val="-3"/>
          <w:sz w:val="24"/>
        </w:rPr>
        <w:t> </w:t>
      </w:r>
      <w:r>
        <w:rPr>
          <w:sz w:val="24"/>
        </w:rPr>
        <w:t>"Mobility</w:t>
      </w:r>
      <w:r>
        <w:rPr>
          <w:spacing w:val="-6"/>
          <w:sz w:val="24"/>
        </w:rPr>
        <w:t> </w:t>
      </w:r>
      <w:r>
        <w:rPr>
          <w:sz w:val="24"/>
        </w:rPr>
        <w:t>Profiles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Aggregates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Individual Incomes," </w:t>
      </w:r>
      <w:r>
        <w:rPr>
          <w:i/>
          <w:sz w:val="24"/>
        </w:rPr>
        <w:t>Research on Economic Inequality </w:t>
      </w:r>
      <w:r>
        <w:rPr>
          <w:sz w:val="24"/>
        </w:rPr>
        <w:t>1 (1989): 195-218.</w:t>
      </w:r>
    </w:p>
    <w:p>
      <w:pPr>
        <w:spacing w:before="293"/>
        <w:ind w:left="360" w:right="795" w:firstLine="0"/>
        <w:jc w:val="both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Gerald</w:t>
      </w:r>
      <w:r>
        <w:rPr>
          <w:spacing w:val="-5"/>
          <w:sz w:val="24"/>
        </w:rPr>
        <w:t> </w:t>
      </w:r>
      <w:r>
        <w:rPr>
          <w:sz w:val="24"/>
        </w:rPr>
        <w:t>Nickelsberg,</w:t>
      </w:r>
      <w:r>
        <w:rPr>
          <w:spacing w:val="-3"/>
          <w:sz w:val="24"/>
        </w:rPr>
        <w:t> </w:t>
      </w:r>
      <w:r>
        <w:rPr>
          <w:sz w:val="24"/>
        </w:rPr>
        <w:t>"</w:t>
      </w:r>
      <w:hyperlink r:id="rId53">
        <w:r>
          <w:rPr>
            <w:color w:val="0000FF"/>
            <w:sz w:val="24"/>
            <w:u w:val="single" w:color="0000FF"/>
          </w:rPr>
          <w:t>Multivariate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Measures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Well-being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</w:t>
        </w:r>
      </w:hyperlink>
      <w:r>
        <w:rPr>
          <w:color w:val="0000FF"/>
          <w:sz w:val="24"/>
        </w:rPr>
        <w:t> </w:t>
      </w:r>
      <w:hyperlink r:id="rId53">
        <w:r>
          <w:rPr>
            <w:color w:val="0000FF"/>
            <w:sz w:val="24"/>
            <w:u w:val="single" w:color="0000FF"/>
          </w:rPr>
          <w:t>Analysis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Inequality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 the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Michigan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Data</w:t>
        </w:r>
      </w:hyperlink>
      <w:r>
        <w:rPr>
          <w:sz w:val="24"/>
        </w:rPr>
        <w:t>,"</w:t>
      </w:r>
      <w:r>
        <w:rPr>
          <w:spacing w:val="-1"/>
          <w:sz w:val="24"/>
        </w:rPr>
        <w:t> </w:t>
      </w:r>
      <w:r>
        <w:rPr>
          <w:i/>
          <w:sz w:val="24"/>
        </w:rPr>
        <w:t>Journal of Business 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Statistics</w:t>
      </w:r>
      <w:r>
        <w:rPr>
          <w:i/>
          <w:spacing w:val="-3"/>
          <w:sz w:val="24"/>
        </w:rPr>
        <w:t> </w:t>
      </w:r>
      <w:r>
        <w:rPr>
          <w:sz w:val="24"/>
        </w:rPr>
        <w:t>6:3 (1988): 327-334.</w:t>
      </w:r>
    </w:p>
    <w:p>
      <w:pPr>
        <w:pStyle w:val="BodyText"/>
        <w:spacing w:line="242" w:lineRule="auto" w:before="292"/>
        <w:ind w:left="360" w:right="692"/>
        <w:jc w:val="both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Sourushe</w:t>
      </w:r>
      <w:r>
        <w:rPr>
          <w:spacing w:val="-2"/>
        </w:rPr>
        <w:t> </w:t>
      </w:r>
      <w:r>
        <w:rPr/>
        <w:t>Zandvakili,</w:t>
      </w:r>
      <w:r>
        <w:rPr>
          <w:spacing w:val="-2"/>
        </w:rPr>
        <w:t> </w:t>
      </w:r>
      <w:r>
        <w:rPr/>
        <w:t>"</w:t>
      </w:r>
      <w:hyperlink r:id="rId54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Class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Generalized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Measures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Mobility</w:t>
        </w:r>
      </w:hyperlink>
      <w:r>
        <w:rPr>
          <w:color w:val="0000FF"/>
        </w:rPr>
        <w:t> </w:t>
      </w:r>
      <w:hyperlink r:id="rId54">
        <w:r>
          <w:rPr>
            <w:color w:val="0000FF"/>
            <w:u w:val="single" w:color="0000FF"/>
          </w:rPr>
          <w:t>with Applications</w:t>
        </w:r>
      </w:hyperlink>
      <w:r>
        <w:rPr/>
        <w:t>," </w:t>
      </w:r>
      <w:r>
        <w:rPr>
          <w:i/>
        </w:rPr>
        <w:t>Economics Letters </w:t>
      </w:r>
      <w:r>
        <w:rPr/>
        <w:t>22:1 (1986): 97-102.</w:t>
      </w:r>
    </w:p>
    <w:p>
      <w:pPr>
        <w:pStyle w:val="BodyText"/>
        <w:spacing w:before="289"/>
        <w:ind w:left="360"/>
      </w:pPr>
      <w:r>
        <w:rPr/>
        <w:t>Maasoumi,</w:t>
      </w:r>
      <w:r>
        <w:rPr>
          <w:spacing w:val="-7"/>
        </w:rPr>
        <w:t> </w:t>
      </w:r>
      <w:r>
        <w:rPr/>
        <w:t>Esfandiar,</w:t>
      </w:r>
      <w:r>
        <w:rPr>
          <w:spacing w:val="-1"/>
        </w:rPr>
        <w:t> </w:t>
      </w:r>
      <w:r>
        <w:rPr/>
        <w:t>"</w:t>
      </w:r>
      <w:hyperlink r:id="rId55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Measurement 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Decomposition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Multidimensional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Inequality</w:t>
        </w:r>
      </w:hyperlink>
      <w:r>
        <w:rPr>
          <w:spacing w:val="-2"/>
        </w:rPr>
        <w:t>,"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i/>
          <w:spacing w:val="-2"/>
          <w:sz w:val="24"/>
        </w:rPr>
        <w:t> </w:t>
      </w:r>
      <w:r>
        <w:rPr>
          <w:sz w:val="24"/>
        </w:rPr>
        <w:t>54:4</w:t>
      </w:r>
      <w:r>
        <w:rPr>
          <w:spacing w:val="-3"/>
          <w:sz w:val="24"/>
        </w:rPr>
        <w:t> </w:t>
      </w:r>
      <w:r>
        <w:rPr>
          <w:sz w:val="24"/>
        </w:rPr>
        <w:t>(July</w:t>
      </w:r>
      <w:r>
        <w:rPr>
          <w:spacing w:val="-5"/>
          <w:sz w:val="24"/>
        </w:rPr>
        <w:t> </w:t>
      </w:r>
      <w:r>
        <w:rPr>
          <w:sz w:val="24"/>
        </w:rPr>
        <w:t>1986):</w:t>
      </w:r>
      <w:r>
        <w:rPr>
          <w:spacing w:val="-2"/>
          <w:sz w:val="24"/>
        </w:rPr>
        <w:t> </w:t>
      </w:r>
      <w:r>
        <w:rPr>
          <w:sz w:val="24"/>
        </w:rPr>
        <w:t>991-</w:t>
      </w:r>
      <w:r>
        <w:rPr>
          <w:spacing w:val="-4"/>
          <w:sz w:val="24"/>
        </w:rPr>
        <w:t>998.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Jin-Ho</w:t>
      </w:r>
      <w:r>
        <w:rPr>
          <w:spacing w:val="-3"/>
        </w:rPr>
        <w:t> </w:t>
      </w:r>
      <w:r>
        <w:rPr/>
        <w:t>Jeong,</w:t>
      </w:r>
      <w:r>
        <w:rPr>
          <w:spacing w:val="-6"/>
        </w:rPr>
        <w:t> </w:t>
      </w:r>
      <w:r>
        <w:rPr/>
        <w:t>"</w:t>
      </w:r>
      <w:hyperlink r:id="rId56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Trend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Measurement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World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Inequality</w:t>
        </w:r>
      </w:hyperlink>
      <w:r>
        <w:rPr>
          <w:color w:val="0000FF"/>
        </w:rPr>
        <w:t> </w:t>
      </w:r>
      <w:hyperlink r:id="rId56">
        <w:r>
          <w:rPr>
            <w:color w:val="0000FF"/>
            <w:u w:val="single" w:color="0000FF"/>
          </w:rPr>
          <w:t>Over Extended Periods of Accounting</w:t>
        </w:r>
      </w:hyperlink>
      <w:r>
        <w:rPr/>
        <w:t>," E</w:t>
      </w:r>
      <w:r>
        <w:rPr>
          <w:i/>
        </w:rPr>
        <w:t>conomics Letters </w:t>
      </w:r>
      <w:r>
        <w:rPr/>
        <w:t>19:3 (1985): 295-301.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BodyText"/>
        <w:spacing w:before="39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Henri</w:t>
      </w:r>
      <w:r>
        <w:rPr>
          <w:spacing w:val="-5"/>
        </w:rPr>
        <w:t> </w:t>
      </w:r>
      <w:r>
        <w:rPr/>
        <w:t>Theil,</w:t>
      </w:r>
      <w:r>
        <w:rPr>
          <w:spacing w:val="-3"/>
        </w:rPr>
        <w:t> </w:t>
      </w:r>
      <w:r>
        <w:rPr/>
        <w:t>"</w:t>
      </w:r>
      <w:hyperlink r:id="rId57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Effect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Shape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Income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Distribution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</w:hyperlink>
      <w:r>
        <w:rPr>
          <w:color w:val="0000FF"/>
        </w:rPr>
        <w:t> </w:t>
      </w:r>
      <w:hyperlink r:id="rId57">
        <w:r>
          <w:rPr>
            <w:color w:val="0000FF"/>
            <w:u w:val="single" w:color="0000FF"/>
          </w:rPr>
          <w:t>Two Inequality Measures</w:t>
        </w:r>
      </w:hyperlink>
      <w:r>
        <w:rPr/>
        <w:t>," </w:t>
      </w:r>
      <w:r>
        <w:rPr>
          <w:i/>
        </w:rPr>
        <w:t>Economics Letters </w:t>
      </w:r>
      <w:r>
        <w:rPr/>
        <w:t>4:3 (1979): 289-291.</w:t>
      </w:r>
    </w:p>
    <w:p>
      <w:pPr>
        <w:pStyle w:val="BodyText"/>
        <w:spacing w:before="292"/>
        <w:ind w:left="0"/>
      </w:pPr>
    </w:p>
    <w:p>
      <w:pPr>
        <w:pStyle w:val="Heading5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Theoretical</w:t>
      </w:r>
      <w:r>
        <w:rPr>
          <w:spacing w:val="-2"/>
        </w:rPr>
        <w:t> Econometrics</w:t>
      </w:r>
    </w:p>
    <w:p>
      <w:pPr>
        <w:pStyle w:val="BodyText"/>
        <w:ind w:left="0"/>
        <w:rPr>
          <w:b/>
          <w:i/>
        </w:rPr>
      </w:pPr>
    </w:p>
    <w:p>
      <w:pPr>
        <w:pStyle w:val="BodyText"/>
        <w:ind w:left="360"/>
      </w:pPr>
      <w:r>
        <w:rPr>
          <w:rFonts w:ascii="Georgia" w:hAnsi="Georgia"/>
        </w:rPr>
        <w:t>“</w:t>
      </w:r>
      <w:r>
        <w:rPr/>
        <w:t>Identifying</w:t>
      </w:r>
      <w:r>
        <w:rPr>
          <w:spacing w:val="21"/>
        </w:rPr>
        <w:t> </w:t>
      </w:r>
      <w:r>
        <w:rPr/>
        <w:t>Factors</w:t>
      </w:r>
      <w:r>
        <w:rPr>
          <w:spacing w:val="23"/>
        </w:rPr>
        <w:t> </w:t>
      </w:r>
      <w:r>
        <w:rPr/>
        <w:t>via</w:t>
      </w:r>
      <w:r>
        <w:rPr>
          <w:spacing w:val="26"/>
        </w:rPr>
        <w:t> </w:t>
      </w:r>
      <w:r>
        <w:rPr/>
        <w:t>Automatic</w:t>
      </w:r>
      <w:r>
        <w:rPr>
          <w:spacing w:val="24"/>
        </w:rPr>
        <w:t> </w:t>
      </w:r>
      <w:r>
        <w:rPr/>
        <w:t>Debiased</w:t>
      </w:r>
      <w:r>
        <w:rPr>
          <w:spacing w:val="23"/>
        </w:rPr>
        <w:t> </w:t>
      </w:r>
      <w:r>
        <w:rPr/>
        <w:t>Machine</w:t>
      </w:r>
      <w:r>
        <w:rPr>
          <w:spacing w:val="23"/>
        </w:rPr>
        <w:t> </w:t>
      </w:r>
      <w:r>
        <w:rPr/>
        <w:t>Learning”.</w:t>
      </w:r>
      <w:r>
        <w:rPr>
          <w:spacing w:val="24"/>
        </w:rPr>
        <w:t> </w:t>
      </w:r>
      <w:r>
        <w:rPr/>
        <w:t>With</w:t>
      </w:r>
      <w:r>
        <w:rPr>
          <w:spacing w:val="27"/>
        </w:rPr>
        <w:t> </w:t>
      </w:r>
      <w:r>
        <w:rPr/>
        <w:t>J.</w:t>
      </w:r>
      <w:r>
        <w:rPr>
          <w:spacing w:val="18"/>
        </w:rPr>
        <w:t> </w:t>
      </w:r>
      <w:r>
        <w:rPr/>
        <w:t>Wang,</w:t>
      </w:r>
      <w:r>
        <w:rPr>
          <w:spacing w:val="19"/>
        </w:rPr>
        <w:t> </w:t>
      </w:r>
      <w:r>
        <w:rPr/>
        <w:t>Z.</w:t>
      </w:r>
      <w:r>
        <w:rPr>
          <w:spacing w:val="14"/>
        </w:rPr>
        <w:t> </w:t>
      </w:r>
      <w:r>
        <w:rPr/>
        <w:t>Wang,</w:t>
      </w:r>
      <w:r>
        <w:rPr>
          <w:spacing w:val="15"/>
        </w:rPr>
        <w:t> </w:t>
      </w:r>
      <w:r>
        <w:rPr>
          <w:spacing w:val="-5"/>
        </w:rPr>
        <w:t>and</w:t>
      </w:r>
    </w:p>
    <w:p>
      <w:pPr>
        <w:spacing w:line="482" w:lineRule="auto" w:before="7"/>
        <w:ind w:left="360" w:right="404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896111</wp:posOffset>
                </wp:positionH>
                <wp:positionV relativeFrom="paragraph">
                  <wp:posOffset>564380</wp:posOffset>
                </wp:positionV>
                <wp:extent cx="5980430" cy="39941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80430" cy="399415"/>
                        </a:xfrm>
                        <a:prstGeom prst="rect">
                          <a:avLst/>
                        </a:prstGeom>
                        <a:solidFill>
                          <a:srgbClr val="FBFC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28" w:right="256" w:firstLine="0"/>
                              <w:jc w:val="left"/>
                              <w:rPr>
                                <w:rFonts w:ascii="Tahoma" w:hAnsi="Tahom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Automated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Shrinkage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Estimation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Neural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Networks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(AAShNet)”,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Habibnia,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Journal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of Quantitative</w:t>
                            </w:r>
                            <w:r>
                              <w:rPr>
                                <w:i/>
                                <w:color w:val="0000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Economics</w:t>
                            </w:r>
                            <w:r>
                              <w:rPr>
                                <w:i/>
                                <w:color w:val="0000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(2021),</w:t>
                            </w:r>
                            <w:r>
                              <w:rPr>
                                <w:color w:val="000000"/>
                                <w:spacing w:val="39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rFonts w:ascii="Tahoma" w:hAnsi="Tahoma"/>
                                <w:color w:val="666666"/>
                                <w:sz w:val="24"/>
                              </w:rPr>
                              <w:t>DOI:</w:t>
                            </w:r>
                            <w:r>
                              <w:rPr>
                                <w:rFonts w:ascii="Tahoma" w:hAnsi="Tahoma"/>
                                <w:color w:val="212121"/>
                                <w:sz w:val="24"/>
                              </w:rPr>
                              <w:t>10.1007/s40953-021-00275-7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59998pt;margin-top:44.439377pt;width:470.9pt;height:31.45pt;mso-position-horizontal-relative:page;mso-position-vertical-relative:paragraph;z-index:15729152" type="#_x0000_t202" id="docshape2" filled="true" fillcolor="#fbfcfd" stroked="false">
                <v:textbox inset="0,0,0,0">
                  <w:txbxContent>
                    <w:p>
                      <w:pPr>
                        <w:spacing w:line="247" w:lineRule="auto" w:before="0"/>
                        <w:ind w:left="28" w:right="256" w:firstLine="0"/>
                        <w:jc w:val="left"/>
                        <w:rPr>
                          <w:rFonts w:ascii="Tahoma" w:hAnsi="Tahoma"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Automated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Shrinkage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Estimation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Neural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Networks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(AAShNet)”,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A.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Habibnia,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Journal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of Quantitative</w:t>
                      </w:r>
                      <w:r>
                        <w:rPr>
                          <w:i/>
                          <w:color w:val="0000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Economics</w:t>
                      </w:r>
                      <w:r>
                        <w:rPr>
                          <w:i/>
                          <w:color w:val="0000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(2021),</w:t>
                      </w:r>
                      <w:r>
                        <w:rPr>
                          <w:color w:val="000000"/>
                          <w:spacing w:val="39"/>
                          <w:sz w:val="24"/>
                        </w:rPr>
                        <w:t>  </w:t>
                      </w:r>
                      <w:r>
                        <w:rPr>
                          <w:rFonts w:ascii="Tahoma" w:hAnsi="Tahoma"/>
                          <w:color w:val="666666"/>
                          <w:sz w:val="24"/>
                        </w:rPr>
                        <w:t>DOI:</w:t>
                      </w:r>
                      <w:r>
                        <w:rPr>
                          <w:rFonts w:ascii="Tahoma" w:hAnsi="Tahoma"/>
                          <w:color w:val="212121"/>
                          <w:sz w:val="24"/>
                        </w:rPr>
                        <w:t>10.1007/s40953-021-00275-7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K. Wu; </w:t>
      </w:r>
      <w:r>
        <w:rPr>
          <w:i/>
          <w:sz w:val="24"/>
        </w:rPr>
        <w:t>Journal of Applied Econometrics</w:t>
      </w:r>
      <w:r>
        <w:rPr>
          <w:sz w:val="24"/>
        </w:rPr>
        <w:t>, 2024</w:t>
      </w:r>
      <w:r>
        <w:rPr>
          <w:rFonts w:ascii="Georgia" w:hAnsi="Georgia"/>
          <w:sz w:val="24"/>
        </w:rPr>
        <w:t>. </w:t>
      </w:r>
      <w:r>
        <w:rPr>
          <w:sz w:val="24"/>
        </w:rPr>
        <w:t>“Forecasting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Big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Environments: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Adaptable</w:t>
      </w:r>
      <w:r>
        <w:rPr>
          <w:spacing w:val="-5"/>
          <w:sz w:val="24"/>
        </w:rPr>
        <w:t> </w:t>
      </w:r>
      <w:r>
        <w:rPr>
          <w:sz w:val="24"/>
        </w:rPr>
        <w:t>and</w:t>
      </w:r>
    </w:p>
    <w:p>
      <w:pPr>
        <w:pStyle w:val="BodyText"/>
        <w:ind w:left="0"/>
      </w:pPr>
    </w:p>
    <w:p>
      <w:pPr>
        <w:pStyle w:val="BodyText"/>
        <w:spacing w:before="39"/>
        <w:ind w:left="0"/>
      </w:pPr>
    </w:p>
    <w:p>
      <w:pPr>
        <w:pStyle w:val="BodyText"/>
        <w:ind w:left="360"/>
      </w:pPr>
      <w:r>
        <w:rPr/>
        <w:t>“</w:t>
      </w:r>
      <w:hyperlink r:id="rId58">
        <w:r>
          <w:rPr>
            <w:color w:val="0000FF"/>
            <w:u w:val="single" w:color="0000FF"/>
          </w:rPr>
          <w:t>Evidence of uniform inefficiency in market portfolios based on dominance tests</w:t>
        </w:r>
      </w:hyperlink>
      <w:r>
        <w:rPr/>
        <w:t>,” with S. Anyfantaki,</w:t>
      </w:r>
      <w:r>
        <w:rPr>
          <w:spacing w:val="-2"/>
        </w:rPr>
        <w:t> </w:t>
      </w:r>
      <w:r>
        <w:rPr/>
        <w:t>E.</w:t>
      </w:r>
      <w:r>
        <w:rPr>
          <w:spacing w:val="-6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Ren,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N.</w:t>
      </w:r>
      <w:r>
        <w:rPr>
          <w:spacing w:val="-6"/>
        </w:rPr>
        <w:t> </w:t>
      </w:r>
      <w:r>
        <w:rPr/>
        <w:t>Topaloglou,2021,</w:t>
      </w:r>
      <w:r>
        <w:rPr>
          <w:spacing w:val="-2"/>
        </w:rPr>
        <w:t> </w:t>
      </w:r>
      <w:r>
        <w:rPr>
          <w:i/>
        </w:rPr>
        <w:t>J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Business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Statistics, </w:t>
      </w:r>
      <w:r>
        <w:rPr/>
        <w:t>2021, </w:t>
      </w:r>
      <w:hyperlink r:id="rId59">
        <w:r>
          <w:rPr>
            <w:color w:val="0000FF"/>
            <w:u w:val="single" w:color="0000FF"/>
          </w:rPr>
          <w:t>https://doi.org/10.1080/07350015.2021.1888741</w:t>
        </w:r>
      </w:hyperlink>
      <w:r>
        <w:rPr/>
        <w:t>.</w:t>
      </w:r>
    </w:p>
    <w:p>
      <w:pPr>
        <w:pStyle w:val="BodyText"/>
        <w:spacing w:before="292"/>
        <w:ind w:left="359" w:right="433"/>
      </w:pPr>
      <w:r>
        <w:rPr/>
        <w:t>Gospodinov,</w:t>
      </w:r>
      <w:r>
        <w:rPr>
          <w:spacing w:val="-5"/>
        </w:rPr>
        <w:t> </w:t>
      </w:r>
      <w:r>
        <w:rPr/>
        <w:t>N.,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E.</w:t>
      </w:r>
      <w:r>
        <w:rPr>
          <w:spacing w:val="-8"/>
        </w:rPr>
        <w:t> </w:t>
      </w:r>
      <w:r>
        <w:rPr/>
        <w:t>Maasoumi,</w:t>
      </w:r>
      <w:r>
        <w:rPr>
          <w:spacing w:val="-5"/>
        </w:rPr>
        <w:t> </w:t>
      </w:r>
      <w:r>
        <w:rPr/>
        <w:t>“Generalized</w:t>
      </w:r>
      <w:r>
        <w:rPr>
          <w:spacing w:val="-4"/>
        </w:rPr>
        <w:t> </w:t>
      </w:r>
      <w:r>
        <w:rPr/>
        <w:t>Aggregation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Misspecified</w:t>
      </w:r>
      <w:r>
        <w:rPr>
          <w:spacing w:val="-4"/>
        </w:rPr>
        <w:t> </w:t>
      </w:r>
      <w:r>
        <w:rPr/>
        <w:t>Models: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An Application to Asset Pricing,” </w:t>
      </w:r>
      <w:r>
        <w:rPr>
          <w:i/>
        </w:rPr>
        <w:t>Journal of Econometrics</w:t>
      </w:r>
      <w:r>
        <w:rPr/>
        <w:t>, 2020, </w:t>
      </w:r>
      <w:r>
        <w:rPr>
          <w:spacing w:val="-2"/>
        </w:rPr>
        <w:t>https://doi.org/10.1016/j.jeconom.2020.07.010.</w:t>
      </w:r>
    </w:p>
    <w:p>
      <w:pPr>
        <w:pStyle w:val="BodyText"/>
        <w:spacing w:before="2"/>
        <w:ind w:left="0"/>
      </w:pPr>
    </w:p>
    <w:p>
      <w:pPr>
        <w:pStyle w:val="BodyText"/>
        <w:ind w:left="359" w:right="497"/>
      </w:pPr>
      <w:r>
        <w:rPr/>
        <w:t>Liang,</w:t>
      </w:r>
      <w:r>
        <w:rPr>
          <w:spacing w:val="-2"/>
        </w:rPr>
        <w:t> </w:t>
      </w:r>
      <w:r>
        <w:rPr/>
        <w:t>C.,</w:t>
      </w:r>
      <w:r>
        <w:rPr>
          <w:spacing w:val="-2"/>
        </w:rPr>
        <w:t> </w:t>
      </w:r>
      <w:r>
        <w:rPr/>
        <w:t>E.</w:t>
      </w:r>
      <w:r>
        <w:rPr>
          <w:spacing w:val="-6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Z.</w:t>
      </w:r>
      <w:r>
        <w:rPr>
          <w:spacing w:val="-6"/>
        </w:rPr>
        <w:t> </w:t>
      </w:r>
      <w:r>
        <w:rPr/>
        <w:t>Xiao,</w:t>
      </w:r>
      <w:r>
        <w:rPr>
          <w:spacing w:val="-5"/>
        </w:rPr>
        <w:t> </w:t>
      </w:r>
      <w:r>
        <w:rPr/>
        <w:t>“Quantile</w:t>
      </w:r>
      <w:r>
        <w:rPr>
          <w:spacing w:val="-4"/>
        </w:rPr>
        <w:t> </w:t>
      </w:r>
      <w:r>
        <w:rPr/>
        <w:t>Aggregation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/>
        <w:t>Combination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Stock Return Prediction,” </w:t>
      </w:r>
      <w:r>
        <w:rPr>
          <w:i/>
        </w:rPr>
        <w:t>Econometric Reviews</w:t>
      </w:r>
      <w:r>
        <w:rPr/>
        <w:t>, 39:7 (2020):715-743.</w:t>
      </w:r>
    </w:p>
    <w:p>
      <w:pPr>
        <w:pStyle w:val="BodyText"/>
        <w:spacing w:before="292"/>
        <w:ind w:left="360" w:right="420"/>
      </w:pPr>
      <w:r>
        <w:rPr/>
        <w:t>Maasoumi, Esfandiar, Mehmet Caner, and J. A. Riquelme, "</w:t>
      </w:r>
      <w:hyperlink r:id="rId60">
        <w:r>
          <w:rPr>
            <w:color w:val="0000FF"/>
            <w:u w:val="single" w:color="0000FF"/>
          </w:rPr>
          <w:t>Moment and IV Selection</w:t>
        </w:r>
      </w:hyperlink>
      <w:r>
        <w:rPr>
          <w:color w:val="0000FF"/>
        </w:rPr>
        <w:t> </w:t>
      </w:r>
      <w:hyperlink r:id="rId60">
        <w:r>
          <w:rPr>
            <w:color w:val="0000FF"/>
            <w:u w:val="single" w:color="0000FF"/>
          </w:rPr>
          <w:t>Approaches: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Comparative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Simulation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Study</w:t>
        </w:r>
      </w:hyperlink>
      <w:r>
        <w:rPr/>
        <w:t>,"</w:t>
      </w:r>
      <w:r>
        <w:rPr>
          <w:spacing w:val="-6"/>
        </w:rPr>
        <w:t> </w:t>
      </w:r>
      <w:r>
        <w:rPr>
          <w:i/>
        </w:rPr>
        <w:t>Econometric</w:t>
      </w:r>
      <w:r>
        <w:rPr>
          <w:i/>
          <w:spacing w:val="-3"/>
        </w:rPr>
        <w:t> </w:t>
      </w:r>
      <w:r>
        <w:rPr>
          <w:i/>
        </w:rPr>
        <w:t>Reviews</w:t>
      </w:r>
      <w:r>
        <w:rPr>
          <w:i/>
          <w:spacing w:val="-6"/>
        </w:rPr>
        <w:t> </w:t>
      </w:r>
      <w:r>
        <w:rPr/>
        <w:t>35:8-10</w:t>
      </w:r>
      <w:r>
        <w:rPr>
          <w:spacing w:val="-3"/>
        </w:rPr>
        <w:t> </w:t>
      </w:r>
      <w:r>
        <w:rPr/>
        <w:t>(December</w:t>
      </w:r>
      <w:r>
        <w:rPr>
          <w:spacing w:val="-6"/>
        </w:rPr>
        <w:t> </w:t>
      </w:r>
      <w:r>
        <w:rPr/>
        <w:t>2016): </w:t>
      </w:r>
      <w:r>
        <w:rPr>
          <w:spacing w:val="-2"/>
        </w:rPr>
        <w:t>1562-1581.</w:t>
      </w:r>
    </w:p>
    <w:p>
      <w:pPr>
        <w:pStyle w:val="BodyText"/>
        <w:ind w:left="0"/>
      </w:pPr>
    </w:p>
    <w:p>
      <w:pPr>
        <w:pStyle w:val="BodyText"/>
        <w:ind w:left="360" w:right="349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Chia-Lin</w:t>
      </w:r>
      <w:r>
        <w:rPr>
          <w:spacing w:val="-2"/>
        </w:rPr>
        <w:t> </w:t>
      </w:r>
      <w:r>
        <w:rPr/>
        <w:t>Chang,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3"/>
        </w:rPr>
        <w:t> </w:t>
      </w:r>
      <w:r>
        <w:rPr/>
        <w:t>McAleer,</w:t>
      </w:r>
      <w:r>
        <w:rPr>
          <w:spacing w:val="-5"/>
        </w:rPr>
        <w:t> </w:t>
      </w:r>
      <w:r>
        <w:rPr/>
        <w:t>"</w:t>
      </w:r>
      <w:hyperlink r:id="rId61">
        <w:r>
          <w:rPr>
            <w:color w:val="0000FF"/>
            <w:u w:val="single" w:color="0000FF"/>
          </w:rPr>
          <w:t>Robust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Ranking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Journal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Quality:</w:t>
        </w:r>
      </w:hyperlink>
      <w:r>
        <w:rPr>
          <w:color w:val="0000FF"/>
        </w:rPr>
        <w:t> </w:t>
      </w:r>
      <w:hyperlink r:id="rId61">
        <w:r>
          <w:rPr>
            <w:color w:val="0000FF"/>
            <w:u w:val="single" w:color="0000FF"/>
          </w:rPr>
          <w:t>An Application to Economics</w:t>
        </w:r>
        <w:r>
          <w:rPr/>
          <w:t>,</w:t>
        </w:r>
      </w:hyperlink>
      <w:r>
        <w:rPr/>
        <w:t>" </w:t>
      </w:r>
      <w:r>
        <w:rPr>
          <w:i/>
        </w:rPr>
        <w:t>Econometric Reviews </w:t>
      </w:r>
      <w:r>
        <w:rPr/>
        <w:t>35:1 (January 2016): 50-97.</w:t>
      </w:r>
    </w:p>
    <w:p>
      <w:pPr>
        <w:pStyle w:val="BodyText"/>
        <w:spacing w:line="242" w:lineRule="auto"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4"/>
        </w:rPr>
        <w:t> </w:t>
      </w:r>
      <w:r>
        <w:rPr/>
        <w:t>Asad</w:t>
      </w:r>
      <w:r>
        <w:rPr>
          <w:spacing w:val="-2"/>
        </w:rPr>
        <w:t> </w:t>
      </w:r>
      <w:r>
        <w:rPr/>
        <w:t>Zaman,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Mumtaz</w:t>
      </w:r>
      <w:r>
        <w:rPr>
          <w:spacing w:val="-5"/>
        </w:rPr>
        <w:t> </w:t>
      </w:r>
      <w:r>
        <w:rPr/>
        <w:t>Ahmed,</w:t>
      </w:r>
      <w:r>
        <w:rPr>
          <w:spacing w:val="-6"/>
        </w:rPr>
        <w:t> </w:t>
      </w:r>
      <w:r>
        <w:rPr/>
        <w:t>"</w:t>
      </w:r>
      <w:hyperlink r:id="rId62"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Change,</w:t>
        </w:r>
      </w:hyperlink>
      <w:r>
        <w:rPr>
          <w:color w:val="0000FF"/>
        </w:rPr>
        <w:t> </w:t>
      </w:r>
      <w:hyperlink r:id="rId62">
        <w:r>
          <w:rPr>
            <w:color w:val="0000FF"/>
            <w:u w:val="single" w:color="0000FF"/>
          </w:rPr>
          <w:t>Aggregation, and Homogeneity</w:t>
        </w:r>
      </w:hyperlink>
      <w:r>
        <w:rPr/>
        <w:t>," </w:t>
      </w:r>
      <w:r>
        <w:rPr>
          <w:i/>
        </w:rPr>
        <w:t>Economic Modeling </w:t>
      </w:r>
      <w:r>
        <w:rPr/>
        <w:t>27:6 (2010): 1382-1391.</w:t>
      </w:r>
    </w:p>
    <w:p>
      <w:pPr>
        <w:pStyle w:val="BodyText"/>
        <w:spacing w:before="289"/>
        <w:ind w:left="360" w:right="497"/>
      </w:pPr>
      <w:r>
        <w:rPr/>
        <w:t>Li, Qi, Esfandiar Maasoumi, and Jeffrey S. Racine, "</w:t>
      </w:r>
      <w:hyperlink r:id="rId63">
        <w:r>
          <w:rPr>
            <w:color w:val="0000FF"/>
            <w:u w:val="single" w:color="0000FF"/>
          </w:rPr>
          <w:t>A Nonparametric Test for Equality of</w:t>
        </w:r>
      </w:hyperlink>
      <w:r>
        <w:rPr>
          <w:color w:val="0000FF"/>
        </w:rPr>
        <w:t> </w:t>
      </w:r>
      <w:hyperlink r:id="rId63">
        <w:r>
          <w:rPr>
            <w:color w:val="0000FF"/>
            <w:u w:val="single" w:color="0000FF"/>
          </w:rPr>
          <w:t>Distributions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Categorical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Continuous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,"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-3"/>
        </w:rPr>
        <w:t> </w:t>
      </w:r>
      <w:r>
        <w:rPr/>
        <w:t>148:2 (February 2009): 186-200.</w:t>
      </w:r>
    </w:p>
    <w:p>
      <w:pPr>
        <w:pStyle w:val="BodyText"/>
        <w:spacing w:before="292"/>
        <w:ind w:left="360" w:right="349"/>
      </w:pPr>
      <w:r>
        <w:rPr/>
        <w:t>Linton,</w:t>
      </w:r>
      <w:r>
        <w:rPr>
          <w:spacing w:val="-1"/>
        </w:rPr>
        <w:t> </w:t>
      </w:r>
      <w:r>
        <w:rPr/>
        <w:t>Oliver,</w:t>
      </w:r>
      <w:r>
        <w:rPr>
          <w:spacing w:val="-4"/>
        </w:rPr>
        <w:t> </w:t>
      </w:r>
      <w:r>
        <w:rPr/>
        <w:t>Esfandiar</w:t>
      </w:r>
      <w:r>
        <w:rPr>
          <w:spacing w:val="-6"/>
        </w:rPr>
        <w:t> </w:t>
      </w:r>
      <w:r>
        <w:rPr/>
        <w:t>Maasoumi,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Yoon-Jae</w:t>
      </w:r>
      <w:r>
        <w:rPr>
          <w:spacing w:val="-3"/>
        </w:rPr>
        <w:t> </w:t>
      </w:r>
      <w:r>
        <w:rPr/>
        <w:t>Whang,</w:t>
      </w:r>
      <w:r>
        <w:rPr>
          <w:spacing w:val="-4"/>
        </w:rPr>
        <w:t> </w:t>
      </w:r>
      <w:r>
        <w:rPr/>
        <w:t>"Corrigendum:</w:t>
      </w:r>
      <w:r>
        <w:rPr>
          <w:spacing w:val="-3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for Stochastic Dominance Under General Sampling Schemes," </w:t>
      </w:r>
      <w:r>
        <w:rPr>
          <w:i/>
        </w:rPr>
        <w:t>Review of Economic Studies </w:t>
      </w:r>
      <w:r>
        <w:rPr/>
        <w:t>75 (2008): 333-337.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Linton, Oliver, Esfandiar Maasoumi, and Yoon-Jae Whang, "</w:t>
      </w:r>
      <w:hyperlink r:id="rId64">
        <w:r>
          <w:rPr>
            <w:color w:val="0000FF"/>
            <w:u w:val="single" w:color="0000FF"/>
          </w:rPr>
          <w:t>Consistent Testing for Stochastic</w:t>
        </w:r>
      </w:hyperlink>
      <w:r>
        <w:rPr>
          <w:color w:val="0000FF"/>
        </w:rPr>
        <w:t> </w:t>
      </w:r>
      <w:hyperlink r:id="rId64">
        <w:r>
          <w:rPr>
            <w:color w:val="0000FF"/>
            <w:u w:val="single" w:color="0000FF"/>
          </w:rPr>
          <w:t>Dominance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Under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General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Sampling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Schemes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Studies</w:t>
      </w:r>
      <w:r>
        <w:rPr>
          <w:i/>
          <w:spacing w:val="-3"/>
        </w:rPr>
        <w:t> </w:t>
      </w:r>
      <w:r>
        <w:rPr/>
        <w:t>72</w:t>
      </w:r>
      <w:r>
        <w:rPr>
          <w:spacing w:val="-5"/>
        </w:rPr>
        <w:t> </w:t>
      </w:r>
      <w:r>
        <w:rPr/>
        <w:t>(2005):</w:t>
      </w:r>
      <w:r>
        <w:rPr>
          <w:spacing w:val="-3"/>
        </w:rPr>
        <w:t> </w:t>
      </w:r>
      <w:r>
        <w:rPr/>
        <w:t>735-765.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2"/>
        <w:ind w:left="360" w:right="497"/>
      </w:pPr>
      <w:r>
        <w:rPr/>
        <w:t>Ericsson,</w:t>
      </w:r>
      <w:r>
        <w:rPr>
          <w:spacing w:val="-3"/>
        </w:rPr>
        <w:t> </w:t>
      </w:r>
      <w:r>
        <w:rPr/>
        <w:t>Neil</w:t>
      </w:r>
      <w:r>
        <w:rPr>
          <w:spacing w:val="-3"/>
        </w:rPr>
        <w:t> </w:t>
      </w:r>
      <w:r>
        <w:rPr/>
        <w:t>R.,</w:t>
      </w:r>
      <w:r>
        <w:rPr>
          <w:spacing w:val="-3"/>
        </w:rPr>
        <w:t> </w:t>
      </w:r>
      <w:r>
        <w:rPr/>
        <w:t>Esfandiar</w:t>
      </w:r>
      <w:r>
        <w:rPr>
          <w:spacing w:val="-3"/>
        </w:rPr>
        <w:t> </w:t>
      </w:r>
      <w:r>
        <w:rPr/>
        <w:t>Maasoumi,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Grayham</w:t>
      </w:r>
      <w:r>
        <w:rPr>
          <w:spacing w:val="-3"/>
        </w:rPr>
        <w:t> </w:t>
      </w:r>
      <w:r>
        <w:rPr/>
        <w:t>E.</w:t>
      </w:r>
      <w:r>
        <w:rPr>
          <w:spacing w:val="-4"/>
        </w:rPr>
        <w:t> </w:t>
      </w:r>
      <w:r>
        <w:rPr/>
        <w:t>Mizon,</w:t>
      </w:r>
      <w:r>
        <w:rPr>
          <w:spacing w:val="-3"/>
        </w:rPr>
        <w:t> </w:t>
      </w:r>
      <w:r>
        <w:rPr/>
        <w:t>“</w:t>
      </w:r>
      <w:hyperlink r:id="rId65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Retrospective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Denis</w:t>
        </w:r>
      </w:hyperlink>
      <w:r>
        <w:rPr>
          <w:color w:val="0000FF"/>
        </w:rPr>
        <w:t> </w:t>
      </w:r>
      <w:hyperlink r:id="rId65">
        <w:r>
          <w:rPr>
            <w:color w:val="0000FF"/>
            <w:u w:val="single" w:color="0000FF"/>
          </w:rPr>
          <w:t>Sargan</w:t>
        </w:r>
      </w:hyperlink>
      <w:r>
        <w:rPr/>
        <w:t>,” </w:t>
      </w:r>
      <w:r>
        <w:rPr>
          <w:i/>
        </w:rPr>
        <w:t>Econometric Reviews </w:t>
      </w:r>
      <w:r>
        <w:rPr/>
        <w:t>20:2 (2001): 133-157.</w:t>
      </w:r>
    </w:p>
    <w:p>
      <w:pPr>
        <w:pStyle w:val="BodyText"/>
        <w:spacing w:before="292"/>
        <w:ind w:left="360"/>
      </w:pPr>
      <w:r>
        <w:rPr/>
        <w:t>Maasoumi,</w:t>
      </w:r>
      <w:r>
        <w:rPr>
          <w:spacing w:val="-4"/>
        </w:rPr>
        <w:t> </w:t>
      </w:r>
      <w:r>
        <w:rPr/>
        <w:t>Esfandiar,</w:t>
      </w:r>
      <w:r>
        <w:rPr>
          <w:spacing w:val="-1"/>
        </w:rPr>
        <w:t> </w:t>
      </w:r>
      <w:r>
        <w:rPr/>
        <w:t>"</w:t>
      </w:r>
      <w:hyperlink r:id="rId66">
        <w:r>
          <w:rPr>
            <w:color w:val="0000FF"/>
            <w:u w:val="single" w:color="0000FF"/>
          </w:rPr>
          <w:t>On the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Relevance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First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Order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Asymptotic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 </w:t>
        </w:r>
        <w:r>
          <w:rPr>
            <w:color w:val="0000FF"/>
            <w:spacing w:val="-2"/>
            <w:u w:val="single" w:color="0000FF"/>
          </w:rPr>
          <w:t>Economics</w:t>
        </w:r>
      </w:hyperlink>
      <w:r>
        <w:rPr>
          <w:spacing w:val="-2"/>
        </w:rPr>
        <w:t>,"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4"/>
          <w:sz w:val="24"/>
        </w:rPr>
        <w:t> </w:t>
      </w:r>
      <w:r>
        <w:rPr>
          <w:sz w:val="24"/>
        </w:rPr>
        <w:t>100:1</w:t>
      </w:r>
      <w:r>
        <w:rPr>
          <w:spacing w:val="-4"/>
          <w:sz w:val="24"/>
        </w:rPr>
        <w:t> </w:t>
      </w:r>
      <w:r>
        <w:rPr>
          <w:sz w:val="24"/>
        </w:rPr>
        <w:t>(January</w:t>
      </w:r>
      <w:r>
        <w:rPr>
          <w:spacing w:val="-2"/>
          <w:sz w:val="24"/>
        </w:rPr>
        <w:t> </w:t>
      </w:r>
      <w:r>
        <w:rPr>
          <w:sz w:val="24"/>
        </w:rPr>
        <w:t>2001):</w:t>
      </w:r>
      <w:r>
        <w:rPr>
          <w:spacing w:val="-3"/>
          <w:sz w:val="24"/>
        </w:rPr>
        <w:t> </w:t>
      </w:r>
      <w:r>
        <w:rPr>
          <w:sz w:val="24"/>
        </w:rPr>
        <w:t>83-</w:t>
      </w:r>
      <w:r>
        <w:rPr>
          <w:spacing w:val="-5"/>
          <w:sz w:val="24"/>
        </w:rPr>
        <w:t>86.</w:t>
      </w:r>
    </w:p>
    <w:p>
      <w:pPr>
        <w:pStyle w:val="BodyText"/>
        <w:ind w:left="0"/>
      </w:pPr>
    </w:p>
    <w:p>
      <w:pPr>
        <w:spacing w:line="242" w:lineRule="auto" w:before="0"/>
        <w:ind w:left="360" w:right="433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"</w:t>
      </w:r>
      <w:hyperlink r:id="rId67">
        <w:r>
          <w:rPr>
            <w:color w:val="0000FF"/>
            <w:sz w:val="24"/>
            <w:u w:val="single" w:color="0000FF"/>
          </w:rPr>
          <w:t>Reflections</w:t>
        </w:r>
      </w:hyperlink>
      <w:r>
        <w:rPr>
          <w:sz w:val="24"/>
        </w:rPr>
        <w:t>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Surveys</w:t>
      </w:r>
      <w:r>
        <w:rPr>
          <w:i/>
          <w:spacing w:val="-3"/>
          <w:sz w:val="24"/>
        </w:rPr>
        <w:t> </w:t>
      </w:r>
      <w:r>
        <w:rPr>
          <w:sz w:val="24"/>
        </w:rPr>
        <w:t>14:4</w:t>
      </w:r>
      <w:r>
        <w:rPr>
          <w:spacing w:val="-5"/>
          <w:sz w:val="24"/>
        </w:rPr>
        <w:t> </w:t>
      </w:r>
      <w:r>
        <w:rPr>
          <w:sz w:val="24"/>
        </w:rPr>
        <w:t>(September</w:t>
      </w:r>
      <w:r>
        <w:rPr>
          <w:spacing w:val="-6"/>
          <w:sz w:val="24"/>
        </w:rPr>
        <w:t> </w:t>
      </w:r>
      <w:r>
        <w:rPr>
          <w:sz w:val="24"/>
        </w:rPr>
        <w:t>2000):</w:t>
      </w:r>
      <w:r>
        <w:rPr>
          <w:spacing w:val="-3"/>
          <w:sz w:val="24"/>
        </w:rPr>
        <w:t> </w:t>
      </w:r>
      <w:r>
        <w:rPr>
          <w:sz w:val="24"/>
        </w:rPr>
        <w:t>501- </w:t>
      </w:r>
      <w:r>
        <w:rPr>
          <w:spacing w:val="-4"/>
          <w:sz w:val="24"/>
        </w:rPr>
        <w:t>509.</w:t>
      </w:r>
    </w:p>
    <w:p>
      <w:pPr>
        <w:pStyle w:val="BodyText"/>
        <w:spacing w:before="289"/>
        <w:ind w:left="360"/>
      </w:pPr>
      <w:r>
        <w:rPr/>
        <w:t>Ebrahimi,</w:t>
      </w:r>
      <w:r>
        <w:rPr>
          <w:spacing w:val="-2"/>
        </w:rPr>
        <w:t> </w:t>
      </w:r>
      <w:r>
        <w:rPr/>
        <w:t>Nader,</w:t>
      </w:r>
      <w:r>
        <w:rPr>
          <w:spacing w:val="-5"/>
        </w:rPr>
        <w:t> </w:t>
      </w:r>
      <w:r>
        <w:rPr/>
        <w:t>Esfandiar</w:t>
      </w:r>
      <w:r>
        <w:rPr>
          <w:spacing w:val="-2"/>
        </w:rPr>
        <w:t> </w:t>
      </w:r>
      <w:r>
        <w:rPr/>
        <w:t>Maasoumi,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Ehsan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/>
        <w:t>Soofi,</w:t>
      </w:r>
      <w:r>
        <w:rPr>
          <w:spacing w:val="-5"/>
        </w:rPr>
        <w:t> </w:t>
      </w:r>
      <w:r>
        <w:rPr/>
        <w:t>"</w:t>
      </w:r>
      <w:hyperlink r:id="rId68">
        <w:r>
          <w:rPr>
            <w:color w:val="0000FF"/>
            <w:u w:val="single" w:color="0000FF"/>
          </w:rPr>
          <w:t>Ordering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Univariate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Distributions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by</w:t>
        </w:r>
      </w:hyperlink>
      <w:r>
        <w:rPr>
          <w:color w:val="0000FF"/>
        </w:rPr>
        <w:t> </w:t>
      </w:r>
      <w:hyperlink r:id="rId68">
        <w:r>
          <w:rPr>
            <w:color w:val="0000FF"/>
            <w:u w:val="single" w:color="0000FF"/>
          </w:rPr>
          <w:t>Entropy and Variance</w:t>
        </w:r>
      </w:hyperlink>
      <w:r>
        <w:rPr/>
        <w:t>," </w:t>
      </w:r>
      <w:r>
        <w:rPr>
          <w:i/>
        </w:rPr>
        <w:t>Journal of Econometrics </w:t>
      </w:r>
      <w:r>
        <w:rPr/>
        <w:t>90:2 (June 1999): 317-336.</w:t>
      </w:r>
    </w:p>
    <w:p>
      <w:pPr>
        <w:pStyle w:val="BodyText"/>
        <w:spacing w:before="292"/>
        <w:ind w:left="360"/>
      </w:pPr>
      <w:r>
        <w:rPr/>
        <w:t>Maasoumi,</w:t>
      </w:r>
      <w:r>
        <w:rPr>
          <w:spacing w:val="-6"/>
        </w:rPr>
        <w:t> </w:t>
      </w:r>
      <w:r>
        <w:rPr/>
        <w:t>Esfandiar, "</w:t>
      </w:r>
      <w:hyperlink r:id="rId69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Compendium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Information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 Economics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Econometrics</w:t>
        </w:r>
        <w:r>
          <w:rPr>
            <w:spacing w:val="-2"/>
          </w:rPr>
          <w:t>,</w:t>
        </w:r>
      </w:hyperlink>
      <w:r>
        <w:rPr>
          <w:spacing w:val="-2"/>
        </w:rPr>
        <w:t>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5"/>
          <w:sz w:val="24"/>
        </w:rPr>
        <w:t> </w:t>
      </w:r>
      <w:r>
        <w:rPr>
          <w:sz w:val="24"/>
        </w:rPr>
        <w:t>12:2</w:t>
      </w:r>
      <w:r>
        <w:rPr>
          <w:spacing w:val="-2"/>
          <w:sz w:val="24"/>
        </w:rPr>
        <w:t> </w:t>
      </w:r>
      <w:r>
        <w:rPr>
          <w:sz w:val="24"/>
        </w:rPr>
        <w:t>(January</w:t>
      </w:r>
      <w:r>
        <w:rPr>
          <w:spacing w:val="-3"/>
          <w:sz w:val="24"/>
        </w:rPr>
        <w:t> </w:t>
      </w:r>
      <w:r>
        <w:rPr>
          <w:sz w:val="24"/>
        </w:rPr>
        <w:t>1993):</w:t>
      </w:r>
      <w:r>
        <w:rPr>
          <w:spacing w:val="-3"/>
          <w:sz w:val="24"/>
        </w:rPr>
        <w:t> </w:t>
      </w:r>
      <w:r>
        <w:rPr>
          <w:sz w:val="24"/>
        </w:rPr>
        <w:t>137-</w:t>
      </w:r>
      <w:r>
        <w:rPr>
          <w:spacing w:val="-4"/>
          <w:sz w:val="24"/>
        </w:rPr>
        <w:t>181.</w:t>
      </w:r>
    </w:p>
    <w:p>
      <w:pPr>
        <w:pStyle w:val="BodyText"/>
        <w:ind w:left="0"/>
      </w:pPr>
    </w:p>
    <w:p>
      <w:pPr>
        <w:spacing w:before="0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"</w:t>
      </w:r>
      <w:hyperlink r:id="rId70">
        <w:r>
          <w:rPr>
            <w:color w:val="0000FF"/>
            <w:sz w:val="24"/>
            <w:u w:val="single" w:color="0000FF"/>
          </w:rPr>
          <w:t>Fellow's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Opinion: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Rules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Thumb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Pseudo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Science</w:t>
        </w:r>
      </w:hyperlink>
      <w:r>
        <w:rPr>
          <w:sz w:val="24"/>
        </w:rPr>
        <w:t>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 </w:t>
      </w:r>
      <w:r>
        <w:rPr>
          <w:sz w:val="24"/>
        </w:rPr>
        <w:t>53:1-3 (1992): 1-4.</w:t>
      </w:r>
    </w:p>
    <w:p>
      <w:pPr>
        <w:spacing w:before="292"/>
        <w:ind w:left="360" w:right="0" w:firstLine="0"/>
        <w:jc w:val="left"/>
        <w:rPr>
          <w:i/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1"/>
          <w:sz w:val="24"/>
        </w:rPr>
        <w:t> </w:t>
      </w:r>
      <w:r>
        <w:rPr>
          <w:sz w:val="24"/>
        </w:rPr>
        <w:t>"</w:t>
      </w:r>
      <w:hyperlink r:id="rId71">
        <w:r>
          <w:rPr>
            <w:color w:val="0000FF"/>
            <w:sz w:val="24"/>
            <w:u w:val="single" w:color="0000FF"/>
          </w:rPr>
          <w:t>How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Live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Misspecification If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You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Must</w:t>
        </w:r>
      </w:hyperlink>
      <w:r>
        <w:rPr>
          <w:sz w:val="24"/>
        </w:rPr>
        <w:t>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pStyle w:val="BodyText"/>
        <w:ind w:left="360"/>
      </w:pPr>
      <w:r>
        <w:rPr/>
        <w:t>44:1-2</w:t>
      </w:r>
      <w:r>
        <w:rPr>
          <w:spacing w:val="-3"/>
        </w:rPr>
        <w:t> </w:t>
      </w:r>
      <w:r>
        <w:rPr/>
        <w:t>(Apr-May</w:t>
      </w:r>
      <w:r>
        <w:rPr>
          <w:spacing w:val="-3"/>
        </w:rPr>
        <w:t> </w:t>
      </w:r>
      <w:r>
        <w:rPr/>
        <w:t>1990):</w:t>
      </w:r>
      <w:r>
        <w:rPr>
          <w:spacing w:val="-4"/>
        </w:rPr>
        <w:t> </w:t>
      </w:r>
      <w:r>
        <w:rPr/>
        <w:t>67-</w:t>
      </w:r>
      <w:r>
        <w:rPr>
          <w:spacing w:val="-5"/>
        </w:rPr>
        <w:t>86.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97"/>
      </w:pPr>
      <w:r>
        <w:rPr/>
        <w:t>Maasoumi.</w:t>
      </w:r>
      <w:r>
        <w:rPr>
          <w:spacing w:val="-8"/>
        </w:rPr>
        <w:t> </w:t>
      </w:r>
      <w:r>
        <w:rPr/>
        <w:t>Esfandiar,</w:t>
      </w:r>
      <w:r>
        <w:rPr>
          <w:spacing w:val="-7"/>
        </w:rPr>
        <w:t> </w:t>
      </w:r>
      <w:r>
        <w:rPr/>
        <w:t>"</w:t>
      </w:r>
      <w:hyperlink r:id="rId72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Econometric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Methodology</w:t>
        </w:r>
        <w:r>
          <w:rPr/>
          <w:t>,</w:t>
        </w:r>
      </w:hyperlink>
      <w:r>
        <w:rPr/>
        <w:t>"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Record</w:t>
      </w:r>
      <w:r>
        <w:rPr>
          <w:i/>
          <w:spacing w:val="-6"/>
        </w:rPr>
        <w:t> </w:t>
      </w:r>
      <w:r>
        <w:rPr/>
        <w:t>64:4</w:t>
      </w:r>
      <w:r>
        <w:rPr>
          <w:spacing w:val="-4"/>
        </w:rPr>
        <w:t> </w:t>
      </w:r>
      <w:r>
        <w:rPr/>
        <w:t>(December 1988): 340-343.</w:t>
      </w:r>
    </w:p>
    <w:p>
      <w:pPr>
        <w:pStyle w:val="BodyText"/>
        <w:ind w:left="0"/>
      </w:pPr>
    </w:p>
    <w:p>
      <w:pPr>
        <w:pStyle w:val="BodyText"/>
        <w:ind w:left="360" w:right="697"/>
      </w:pPr>
      <w:r>
        <w:rPr/>
        <w:t>Maasoumi, Esfandiar, and Jin-Ho Jeong, "</w:t>
      </w:r>
      <w:hyperlink r:id="rId73">
        <w:r>
          <w:rPr>
            <w:color w:val="0000FF"/>
            <w:u w:val="single" w:color="0000FF"/>
          </w:rPr>
          <w:t>A Comparison of GRF and Other Reduced-form</w:t>
        </w:r>
      </w:hyperlink>
      <w:r>
        <w:rPr>
          <w:color w:val="0000FF"/>
        </w:rPr>
        <w:t> </w:t>
      </w:r>
      <w:hyperlink r:id="rId73">
        <w:r>
          <w:rPr>
            <w:color w:val="0000FF"/>
            <w:u w:val="single" w:color="0000FF"/>
          </w:rPr>
          <w:t>Estimators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Simultaneous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Equations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-6"/>
        </w:rPr>
        <w:t> </w:t>
      </w:r>
      <w:r>
        <w:rPr/>
        <w:t>37:1</w:t>
      </w:r>
      <w:r>
        <w:rPr>
          <w:spacing w:val="-3"/>
        </w:rPr>
        <w:t> </w:t>
      </w:r>
      <w:r>
        <w:rPr/>
        <w:t>(January</w:t>
      </w:r>
      <w:r>
        <w:rPr>
          <w:spacing w:val="-4"/>
        </w:rPr>
        <w:t> </w:t>
      </w:r>
      <w:r>
        <w:rPr/>
        <w:t>1988): </w:t>
      </w:r>
      <w:r>
        <w:rPr>
          <w:spacing w:val="-2"/>
        </w:rPr>
        <w:t>115-134.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7"/>
        </w:rPr>
        <w:t> </w:t>
      </w:r>
      <w:r>
        <w:rPr/>
        <w:t>Esfandiar,</w:t>
      </w:r>
      <w:r>
        <w:rPr>
          <w:spacing w:val="-4"/>
        </w:rPr>
        <w:t> </w:t>
      </w:r>
      <w:r>
        <w:rPr/>
        <w:t>"Unknown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Functional Forms: An Interpretation," </w:t>
      </w:r>
      <w:r>
        <w:rPr>
          <w:i/>
        </w:rPr>
        <w:t>Advances in Econometrics </w:t>
      </w:r>
      <w:r>
        <w:rPr/>
        <w:t>5 (1987): 301-309.</w:t>
      </w:r>
    </w:p>
    <w:p>
      <w:pPr>
        <w:pStyle w:val="BodyText"/>
        <w:spacing w:before="293"/>
        <w:ind w:left="360" w:right="497"/>
      </w:pPr>
      <w:r>
        <w:rPr/>
        <w:t>Ullah, Aman, and Esfandiar Maasoumi, "</w:t>
      </w:r>
      <w:hyperlink r:id="rId74">
        <w:r>
          <w:rPr>
            <w:color w:val="0000FF"/>
            <w:u w:val="single" w:color="0000FF"/>
          </w:rPr>
          <w:t>Moments of OLS Estimators in an Autoregressive</w:t>
        </w:r>
      </w:hyperlink>
      <w:r>
        <w:rPr>
          <w:color w:val="0000FF"/>
        </w:rPr>
        <w:t> </w:t>
      </w:r>
      <w:hyperlink r:id="rId74">
        <w:r>
          <w:rPr>
            <w:color w:val="0000FF"/>
            <w:u w:val="single" w:color="0000FF"/>
          </w:rPr>
          <w:t>Moving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Average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Explanatory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Variables</w:t>
        </w:r>
      </w:hyperlink>
      <w:r>
        <w:rPr/>
        <w:t>,"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>
          <w:i/>
          <w:spacing w:val="-5"/>
        </w:rPr>
        <w:t> </w:t>
      </w:r>
      <w:r>
        <w:rPr/>
        <w:t>21:3</w:t>
      </w:r>
      <w:r>
        <w:rPr>
          <w:spacing w:val="-3"/>
        </w:rPr>
        <w:t> </w:t>
      </w:r>
      <w:r>
        <w:rPr/>
        <w:t>(1986):</w:t>
      </w:r>
      <w:r>
        <w:rPr>
          <w:spacing w:val="-4"/>
        </w:rPr>
        <w:t> </w:t>
      </w:r>
      <w:r>
        <w:rPr/>
        <w:t>265-269.</w:t>
      </w:r>
    </w:p>
    <w:p>
      <w:pPr>
        <w:pStyle w:val="BodyText"/>
        <w:spacing w:line="242" w:lineRule="auto"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4"/>
        </w:rPr>
        <w:t> </w:t>
      </w:r>
      <w:r>
        <w:rPr/>
        <w:t>"</w:t>
      </w:r>
      <w:hyperlink r:id="rId75">
        <w:r>
          <w:rPr>
            <w:color w:val="0000FF"/>
            <w:u w:val="single" w:color="0000FF"/>
          </w:rPr>
          <w:t>Reduced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Prediction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Uncertain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</w:hyperlink>
      <w:r>
        <w:rPr>
          <w:color w:val="0000FF"/>
        </w:rPr>
        <w:t> </w:t>
      </w:r>
      <w:hyperlink r:id="rId75">
        <w:r>
          <w:rPr>
            <w:color w:val="0000FF"/>
            <w:u w:val="single" w:color="0000FF"/>
          </w:rPr>
          <w:t>Models: A Generic Approach</w:t>
        </w:r>
      </w:hyperlink>
      <w:r>
        <w:rPr/>
        <w:t>," </w:t>
      </w:r>
      <w:r>
        <w:rPr>
          <w:i/>
        </w:rPr>
        <w:t>Journal of Econometrics </w:t>
      </w:r>
      <w:r>
        <w:rPr/>
        <w:t>31:1 (February 1986): 3-29.</w:t>
      </w:r>
    </w:p>
    <w:p>
      <w:pPr>
        <w:pStyle w:val="BodyText"/>
        <w:spacing w:before="289"/>
        <w:ind w:left="360"/>
      </w:pPr>
      <w:r>
        <w:rPr/>
        <w:t>Maasoumi,</w:t>
      </w:r>
      <w:r>
        <w:rPr>
          <w:spacing w:val="-7"/>
        </w:rPr>
        <w:t> </w:t>
      </w:r>
      <w:r>
        <w:rPr/>
        <w:t>Esfandiar,</w:t>
      </w:r>
      <w:r>
        <w:rPr>
          <w:spacing w:val="-1"/>
        </w:rPr>
        <w:t> </w:t>
      </w:r>
      <w:r>
        <w:rPr/>
        <w:t>"</w:t>
      </w:r>
      <w:hyperlink r:id="rId76">
        <w:r>
          <w:rPr>
            <w:color w:val="0000FF"/>
            <w:u w:val="single" w:color="0000FF"/>
          </w:rPr>
          <w:t>Comment: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Relevance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Finite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Sample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Distribution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Theory?</w:t>
        </w:r>
      </w:hyperlink>
      <w:r>
        <w:rPr>
          <w:color w:val="0000FF"/>
          <w:spacing w:val="-2"/>
          <w:u w:val="single" w:color="0000FF"/>
        </w:rPr>
        <w:t>,</w:t>
      </w:r>
      <w:r>
        <w:rPr>
          <w:spacing w:val="-2"/>
        </w:rPr>
        <w:t>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4"/>
          <w:sz w:val="24"/>
        </w:rPr>
        <w:t> </w:t>
      </w:r>
      <w:r>
        <w:rPr>
          <w:sz w:val="24"/>
        </w:rPr>
        <w:t>2:1</w:t>
      </w:r>
      <w:r>
        <w:rPr>
          <w:spacing w:val="-3"/>
          <w:sz w:val="24"/>
        </w:rPr>
        <w:t> </w:t>
      </w:r>
      <w:r>
        <w:rPr>
          <w:sz w:val="24"/>
        </w:rPr>
        <w:t>(1983):</w:t>
      </w:r>
      <w:r>
        <w:rPr>
          <w:spacing w:val="-3"/>
          <w:sz w:val="24"/>
        </w:rPr>
        <w:t> </w:t>
      </w:r>
      <w:r>
        <w:rPr>
          <w:sz w:val="24"/>
        </w:rPr>
        <w:t>61-</w:t>
      </w:r>
      <w:r>
        <w:rPr>
          <w:spacing w:val="-5"/>
          <w:sz w:val="24"/>
        </w:rPr>
        <w:t>69.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Peter</w:t>
      </w:r>
      <w:r>
        <w:rPr>
          <w:spacing w:val="-6"/>
        </w:rPr>
        <w:t> </w:t>
      </w:r>
      <w:r>
        <w:rPr/>
        <w:t>C.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Phillips,</w:t>
      </w:r>
      <w:r>
        <w:rPr>
          <w:spacing w:val="-3"/>
        </w:rPr>
        <w:t> </w:t>
      </w:r>
      <w:r>
        <w:rPr/>
        <w:t>"</w:t>
      </w:r>
      <w:hyperlink r:id="rId77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Behavior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Inconsistent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Instrumental</w:t>
        </w:r>
      </w:hyperlink>
      <w:r>
        <w:rPr>
          <w:color w:val="0000FF"/>
        </w:rPr>
        <w:t> </w:t>
      </w:r>
      <w:hyperlink r:id="rId77">
        <w:r>
          <w:rPr>
            <w:color w:val="0000FF"/>
            <w:u w:val="single" w:color="0000FF"/>
          </w:rPr>
          <w:t>Variable Estimators</w:t>
        </w:r>
      </w:hyperlink>
      <w:r>
        <w:rPr/>
        <w:t>," </w:t>
      </w:r>
      <w:r>
        <w:rPr>
          <w:i/>
        </w:rPr>
        <w:t>Journal of Econometrics </w:t>
      </w:r>
      <w:r>
        <w:rPr/>
        <w:t>19:2-3 (August 1982): 183-201.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BodyText"/>
        <w:spacing w:before="39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"</w:t>
      </w:r>
      <w:hyperlink r:id="rId78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Ridge-like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Method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Simultaneous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Simultaneous</w:t>
        </w:r>
      </w:hyperlink>
      <w:r>
        <w:rPr>
          <w:color w:val="0000FF"/>
        </w:rPr>
        <w:t> </w:t>
      </w:r>
      <w:hyperlink r:id="rId78">
        <w:r>
          <w:rPr>
            <w:color w:val="0000FF"/>
            <w:u w:val="single" w:color="0000FF"/>
          </w:rPr>
          <w:t>Equations</w:t>
        </w:r>
      </w:hyperlink>
      <w:r>
        <w:rPr/>
        <w:t>," </w:t>
      </w:r>
      <w:r>
        <w:rPr>
          <w:i/>
        </w:rPr>
        <w:t>Journal of Econometrics </w:t>
      </w:r>
      <w:r>
        <w:rPr/>
        <w:t>12:2 (February 1980): 161-176.</w:t>
      </w:r>
    </w:p>
    <w:p>
      <w:pPr>
        <w:pStyle w:val="BodyText"/>
        <w:ind w:left="360" w:right="497"/>
      </w:pPr>
      <w:r>
        <w:rPr/>
        <w:t>Gupta,</w:t>
      </w:r>
      <w:r>
        <w:rPr>
          <w:spacing w:val="-5"/>
        </w:rPr>
        <w:t> </w:t>
      </w:r>
      <w:r>
        <w:rPr/>
        <w:t>Y.P.,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Esfandiar</w:t>
      </w:r>
      <w:r>
        <w:rPr>
          <w:spacing w:val="-2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"</w:t>
      </w:r>
      <w:hyperlink r:id="rId79">
        <w:r>
          <w:rPr>
            <w:color w:val="0000FF"/>
            <w:u w:val="single" w:color="0000FF"/>
          </w:rPr>
          <w:t>Omitted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Variables,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Variability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Estimated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Parameters,</w:t>
        </w:r>
      </w:hyperlink>
      <w:r>
        <w:rPr>
          <w:color w:val="0000FF"/>
        </w:rPr>
        <w:t> </w:t>
      </w:r>
      <w:hyperlink r:id="rId79">
        <w:r>
          <w:rPr>
            <w:color w:val="0000FF"/>
            <w:u w:val="single" w:color="0000FF"/>
          </w:rPr>
          <w:t>and the Appearance of Autocorrelated Disturbances</w:t>
        </w:r>
        <w:r>
          <w:rPr/>
          <w:t>,</w:t>
        </w:r>
      </w:hyperlink>
      <w:r>
        <w:rPr/>
        <w:t>" </w:t>
      </w:r>
      <w:r>
        <w:rPr>
          <w:i/>
        </w:rPr>
        <w:t>Journal of Econometrics </w:t>
      </w:r>
      <w:r>
        <w:rPr/>
        <w:t>9:3 (February 1979): 379-385.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"</w:t>
      </w:r>
      <w:hyperlink r:id="rId80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Modified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Stein-like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Estimator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Reduced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Coefficients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</w:hyperlink>
      <w:r>
        <w:rPr>
          <w:color w:val="0000FF"/>
        </w:rPr>
        <w:t> </w:t>
      </w:r>
      <w:hyperlink r:id="rId80">
        <w:r>
          <w:rPr>
            <w:color w:val="0000FF"/>
            <w:u w:val="single" w:color="0000FF"/>
          </w:rPr>
          <w:t>Simultaneous Equations</w:t>
        </w:r>
      </w:hyperlink>
      <w:r>
        <w:rPr/>
        <w:t>," </w:t>
      </w:r>
      <w:r>
        <w:rPr>
          <w:i/>
        </w:rPr>
        <w:t>Econometrica </w:t>
      </w:r>
      <w:r>
        <w:rPr/>
        <w:t>46:3 (May 1978): 695-703.</w:t>
      </w:r>
    </w:p>
    <w:p>
      <w:pPr>
        <w:pStyle w:val="BodyText"/>
        <w:spacing w:before="2"/>
        <w:ind w:left="0"/>
      </w:pPr>
    </w:p>
    <w:p>
      <w:pPr>
        <w:pStyle w:val="Heading4"/>
        <w:spacing w:line="240" w:lineRule="auto"/>
        <w:rPr>
          <w:u w:val="none"/>
        </w:rPr>
      </w:pPr>
      <w:r>
        <w:rPr>
          <w:u w:val="single"/>
        </w:rPr>
        <w:t>Chapters</w:t>
      </w:r>
      <w:r>
        <w:rPr>
          <w:spacing w:val="-4"/>
          <w:u w:val="single"/>
        </w:rPr>
        <w:t> </w:t>
      </w:r>
      <w:r>
        <w:rPr>
          <w:u w:val="single"/>
        </w:rPr>
        <w:t>in Books</w:t>
      </w:r>
      <w:r>
        <w:rPr>
          <w:spacing w:val="-1"/>
          <w:u w:val="single"/>
        </w:rPr>
        <w:t> </w:t>
      </w:r>
      <w:r>
        <w:rPr>
          <w:u w:val="single"/>
        </w:rPr>
        <w:t>and </w:t>
      </w:r>
      <w:r>
        <w:rPr>
          <w:spacing w:val="-2"/>
          <w:u w:val="single"/>
        </w:rPr>
        <w:t>Proceedings:</w:t>
      </w:r>
    </w:p>
    <w:p>
      <w:pPr>
        <w:pStyle w:val="BodyText"/>
        <w:spacing w:before="293"/>
        <w:ind w:left="360"/>
      </w:pPr>
      <w:r>
        <w:rPr>
          <w:u w:val="single"/>
        </w:rPr>
        <w:t>“</w:t>
      </w:r>
      <w:r>
        <w:rPr/>
        <w:t>Imputing</w:t>
      </w:r>
      <w:r>
        <w:rPr>
          <w:spacing w:val="-4"/>
        </w:rPr>
        <w:t> </w:t>
      </w:r>
      <w:r>
        <w:rPr/>
        <w:t>Missing</w:t>
      </w:r>
      <w:r>
        <w:rPr>
          <w:spacing w:val="-2"/>
        </w:rPr>
        <w:t> </w:t>
      </w:r>
      <w:r>
        <w:rPr/>
        <w:t>Waves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Pseudo</w:t>
      </w:r>
      <w:r>
        <w:rPr>
          <w:spacing w:val="-3"/>
        </w:rPr>
        <w:t> </w:t>
      </w:r>
      <w:r>
        <w:rPr/>
        <w:t>Panels: </w:t>
      </w:r>
      <w:r>
        <w:rPr>
          <w:spacing w:val="-10"/>
        </w:rPr>
        <w:t>A</w:t>
      </w:r>
    </w:p>
    <w:p>
      <w:pPr>
        <w:pStyle w:val="BodyText"/>
        <w:ind w:left="360" w:right="433"/>
      </w:pPr>
      <w:r>
        <w:rPr/>
        <w:t>Generalized</w:t>
      </w:r>
      <w:r>
        <w:rPr>
          <w:spacing w:val="-3"/>
        </w:rPr>
        <w:t> </w:t>
      </w:r>
      <w:r>
        <w:rPr/>
        <w:t>Scoring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Method”,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Zhongjian</w:t>
      </w:r>
      <w:r>
        <w:rPr>
          <w:spacing w:val="-3"/>
        </w:rPr>
        <w:t> </w:t>
      </w:r>
      <w:r>
        <w:rPr/>
        <w:t>Lin,</w:t>
      </w:r>
      <w:r>
        <w:rPr>
          <w:spacing w:val="-4"/>
        </w:rPr>
        <w:t> </w:t>
      </w:r>
      <w:r>
        <w:rPr/>
        <w:t>Volume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Carter</w:t>
      </w:r>
      <w:r>
        <w:rPr>
          <w:spacing w:val="-4"/>
        </w:rPr>
        <w:t> </w:t>
      </w:r>
      <w:r>
        <w:rPr/>
        <w:t>Hill, Springer, forthcoming.</w:t>
      </w:r>
    </w:p>
    <w:p>
      <w:pPr>
        <w:spacing w:before="292"/>
        <w:ind w:left="360" w:right="433" w:firstLine="0"/>
        <w:jc w:val="left"/>
        <w:rPr>
          <w:i/>
          <w:sz w:val="24"/>
        </w:rPr>
      </w:pPr>
      <w:r>
        <w:rPr>
          <w:sz w:val="24"/>
        </w:rPr>
        <w:t>“In</w:t>
      </w:r>
      <w:r>
        <w:rPr>
          <w:spacing w:val="-1"/>
          <w:sz w:val="24"/>
        </w:rPr>
        <w:t> </w:t>
      </w: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7"/>
          <w:sz w:val="24"/>
        </w:rPr>
        <w:t> </w:t>
      </w:r>
      <w:r>
        <w:rPr>
          <w:sz w:val="24"/>
        </w:rPr>
        <w:t>McAleer”,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Taylor,</w:t>
      </w:r>
      <w:r>
        <w:rPr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Introduction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special issue, forthcoming, 2023 (Vol. 42, issues 9-10).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Esfandiar,</w:t>
      </w:r>
      <w:r>
        <w:rPr>
          <w:spacing w:val="-4"/>
          <w:sz w:val="24"/>
        </w:rPr>
        <w:t> </w:t>
      </w:r>
      <w:r>
        <w:rPr>
          <w:sz w:val="24"/>
        </w:rPr>
        <w:t>”Foreword”,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Machine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Learning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sz w:val="24"/>
        </w:rPr>
        <w:t>Chan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L. Matyas (eds), Springer, 2022.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Esfandiar,</w:t>
      </w:r>
      <w:r>
        <w:rPr>
          <w:spacing w:val="-2"/>
          <w:sz w:val="24"/>
        </w:rPr>
        <w:t> </w:t>
      </w:r>
      <w:r>
        <w:rPr>
          <w:sz w:val="24"/>
        </w:rPr>
        <w:t>“</w:t>
      </w: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Honors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Hsiao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Tong</w:t>
      </w:r>
      <w:r>
        <w:rPr>
          <w:spacing w:val="-3"/>
          <w:sz w:val="24"/>
        </w:rPr>
        <w:t> </w:t>
      </w:r>
      <w:r>
        <w:rPr>
          <w:sz w:val="24"/>
        </w:rPr>
        <w:t>Li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 2021, </w:t>
      </w:r>
      <w:hyperlink r:id="rId81">
        <w:r>
          <w:rPr>
            <w:color w:val="0000FF"/>
            <w:sz w:val="24"/>
            <w:u w:val="single" w:color="0000FF"/>
          </w:rPr>
          <w:t>https://doi.org/10.1080/07474938.2021.1889180</w:t>
        </w:r>
      </w:hyperlink>
    </w:p>
    <w:p>
      <w:pPr>
        <w:spacing w:before="289"/>
        <w:ind w:left="360" w:right="0" w:firstLine="0"/>
        <w:jc w:val="left"/>
        <w:rPr>
          <w:i/>
          <w:sz w:val="24"/>
        </w:rPr>
      </w:pPr>
      <w:r>
        <w:rPr>
          <w:sz w:val="24"/>
        </w:rPr>
        <w:t>Maasoumi,</w:t>
      </w:r>
      <w:r>
        <w:rPr>
          <w:spacing w:val="-7"/>
          <w:sz w:val="24"/>
        </w:rPr>
        <w:t> </w:t>
      </w:r>
      <w:r>
        <w:rPr>
          <w:sz w:val="24"/>
        </w:rPr>
        <w:t>Esfandiar,</w:t>
      </w:r>
      <w:r>
        <w:rPr>
          <w:spacing w:val="-2"/>
          <w:sz w:val="24"/>
        </w:rPr>
        <w:t> </w:t>
      </w:r>
      <w:r>
        <w:rPr>
          <w:sz w:val="24"/>
        </w:rPr>
        <w:t>“</w:t>
      </w:r>
      <w:hyperlink r:id="rId82">
        <w:r>
          <w:rPr>
            <w:i/>
            <w:color w:val="0000FF"/>
            <w:sz w:val="24"/>
            <w:u w:val="single" w:color="0000FF"/>
          </w:rPr>
          <w:t>Fellows</w:t>
        </w:r>
        <w:r>
          <w:rPr>
            <w:i/>
            <w:color w:val="0000FF"/>
            <w:spacing w:val="-2"/>
            <w:sz w:val="24"/>
            <w:u w:val="single" w:color="0000FF"/>
          </w:rPr>
          <w:t> </w:t>
        </w:r>
        <w:r>
          <w:rPr>
            <w:i/>
            <w:color w:val="0000FF"/>
            <w:sz w:val="24"/>
            <w:u w:val="single" w:color="0000FF"/>
          </w:rPr>
          <w:t>and</w:t>
        </w:r>
        <w:r>
          <w:rPr>
            <w:i/>
            <w:color w:val="0000FF"/>
            <w:spacing w:val="-4"/>
            <w:sz w:val="24"/>
            <w:u w:val="single" w:color="0000FF"/>
          </w:rPr>
          <w:t> </w:t>
        </w:r>
        <w:r>
          <w:rPr>
            <w:i/>
            <w:color w:val="0000FF"/>
            <w:sz w:val="24"/>
            <w:u w:val="single" w:color="0000FF"/>
          </w:rPr>
          <w:t>Scholars</w:t>
        </w:r>
        <w:r>
          <w:rPr>
            <w:i/>
            <w:color w:val="0000FF"/>
            <w:spacing w:val="-2"/>
            <w:sz w:val="24"/>
            <w:u w:val="single" w:color="0000FF"/>
          </w:rPr>
          <w:t> </w:t>
        </w:r>
        <w:r>
          <w:rPr>
            <w:i/>
            <w:color w:val="0000FF"/>
            <w:sz w:val="24"/>
            <w:u w:val="single" w:color="0000FF"/>
          </w:rPr>
          <w:t>of</w:t>
        </w:r>
        <w:r>
          <w:rPr>
            <w:i/>
            <w:color w:val="0000FF"/>
            <w:spacing w:val="-1"/>
            <w:sz w:val="24"/>
            <w:u w:val="single" w:color="0000FF"/>
          </w:rPr>
          <w:t> </w:t>
        </w:r>
        <w:r>
          <w:rPr>
            <w:i/>
            <w:color w:val="0000FF"/>
            <w:sz w:val="24"/>
            <w:u w:val="single" w:color="0000FF"/>
          </w:rPr>
          <w:t>Econometric</w:t>
        </w:r>
        <w:r>
          <w:rPr>
            <w:i/>
            <w:color w:val="0000FF"/>
            <w:spacing w:val="-2"/>
            <w:sz w:val="24"/>
            <w:u w:val="single" w:color="0000FF"/>
          </w:rPr>
          <w:t> </w:t>
        </w:r>
        <w:r>
          <w:rPr>
            <w:i/>
            <w:color w:val="0000FF"/>
            <w:sz w:val="24"/>
            <w:u w:val="single" w:color="0000FF"/>
          </w:rPr>
          <w:t>Reviews</w:t>
        </w:r>
      </w:hyperlink>
      <w:r>
        <w:rPr>
          <w:sz w:val="24"/>
        </w:rPr>
        <w:t>,”</w:t>
      </w:r>
      <w:r>
        <w:rPr>
          <w:spacing w:val="-2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Reviews</w:t>
      </w:r>
    </w:p>
    <w:p>
      <w:pPr>
        <w:pStyle w:val="BodyText"/>
        <w:ind w:left="360"/>
      </w:pPr>
      <w:r>
        <w:rPr/>
        <w:t>38:1</w:t>
      </w:r>
      <w:r>
        <w:rPr>
          <w:spacing w:val="-3"/>
        </w:rPr>
        <w:t> </w:t>
      </w:r>
      <w:r>
        <w:rPr/>
        <w:t>(2019):</w:t>
      </w:r>
      <w:r>
        <w:rPr>
          <w:spacing w:val="-3"/>
        </w:rPr>
        <w:t> </w:t>
      </w:r>
      <w:r>
        <w:rPr/>
        <w:t>1-</w:t>
      </w:r>
      <w:r>
        <w:rPr>
          <w:spacing w:val="-10"/>
        </w:rPr>
        <w:t>3</w:t>
      </w:r>
    </w:p>
    <w:p>
      <w:pPr>
        <w:pStyle w:val="BodyText"/>
        <w:spacing w:before="292"/>
        <w:ind w:left="360" w:right="497"/>
      </w:pPr>
      <w:r>
        <w:rPr/>
        <w:t>Maasoumi, Esfandiar, Almas Heshmati, and Biwen Su, “Analysis of Stochastic Dominance Ranking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Chinese</w:t>
      </w:r>
      <w:r>
        <w:rPr>
          <w:spacing w:val="-2"/>
        </w:rPr>
        <w:t> </w:t>
      </w:r>
      <w:r>
        <w:rPr/>
        <w:t>Income</w:t>
      </w:r>
      <w:r>
        <w:rPr>
          <w:spacing w:val="-2"/>
        </w:rPr>
        <w:t> </w:t>
      </w:r>
      <w:r>
        <w:rPr/>
        <w:t>Distributions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Attributes,”</w:t>
      </w:r>
      <w:r>
        <w:rPr>
          <w:spacing w:val="-2"/>
        </w:rPr>
        <w:t> </w:t>
      </w:r>
      <w:r>
        <w:rPr/>
        <w:t>Chapter</w:t>
      </w:r>
      <w:r>
        <w:rPr>
          <w:spacing w:val="-2"/>
        </w:rPr>
        <w:t> </w:t>
      </w:r>
      <w:r>
        <w:rPr/>
        <w:t>29,</w:t>
      </w:r>
      <w:r>
        <w:rPr>
          <w:spacing w:val="-5"/>
        </w:rPr>
        <w:t> </w:t>
      </w:r>
      <w:r>
        <w:rPr>
          <w:i/>
        </w:rPr>
        <w:t>Panel</w:t>
      </w:r>
      <w:r>
        <w:rPr>
          <w:i/>
          <w:spacing w:val="-2"/>
        </w:rPr>
        <w:t> </w:t>
      </w:r>
      <w:r>
        <w:rPr>
          <w:i/>
        </w:rPr>
        <w:t>Data Econometrics, Vol. 2 (M. Tsionas)</w:t>
      </w:r>
      <w:r>
        <w:rPr/>
        <w:t>, Elsevier, (2019).</w:t>
      </w:r>
    </w:p>
    <w:p>
      <w:pPr>
        <w:pStyle w:val="BodyText"/>
        <w:ind w:left="0"/>
      </w:pPr>
    </w:p>
    <w:p>
      <w:pPr>
        <w:pStyle w:val="BodyText"/>
        <w:ind w:left="360" w:right="497"/>
      </w:pPr>
      <w:r>
        <w:rPr/>
        <w:t>Maasoumi, Esfandiar, William Barnett, and Erwin Diewert, “</w:t>
      </w:r>
      <w:hyperlink r:id="rId83">
        <w:r>
          <w:rPr>
            <w:color w:val="0000FF"/>
            <w:u w:val="single" w:color="0000FF"/>
          </w:rPr>
          <w:t>Innovations in Measurement in</w:t>
        </w:r>
      </w:hyperlink>
      <w:r>
        <w:rPr>
          <w:color w:val="0000FF"/>
        </w:rPr>
        <w:t> </w:t>
      </w:r>
      <w:hyperlink r:id="rId83">
        <w:r>
          <w:rPr>
            <w:color w:val="0000FF"/>
            <w:u w:val="single" w:color="0000FF"/>
          </w:rPr>
          <w:t>Economics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Econometrics</w:t>
        </w:r>
      </w:hyperlink>
      <w:r>
        <w:rPr>
          <w:color w:val="0000FF"/>
          <w:u w:val="single" w:color="0000FF"/>
        </w:rPr>
        <w:t>: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An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Overview</w:t>
      </w:r>
      <w:r>
        <w:rPr/>
        <w:t>,”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3"/>
        </w:rPr>
        <w:t> </w:t>
      </w:r>
      <w:r>
        <w:rPr/>
        <w:t>191:2</w:t>
      </w:r>
      <w:r>
        <w:rPr>
          <w:spacing w:val="-3"/>
        </w:rPr>
        <w:t> </w:t>
      </w:r>
      <w:r>
        <w:rPr/>
        <w:t>(April</w:t>
      </w:r>
      <w:r>
        <w:rPr>
          <w:spacing w:val="-6"/>
        </w:rPr>
        <w:t> </w:t>
      </w:r>
      <w:r>
        <w:rPr/>
        <w:t>2016):</w:t>
      </w:r>
      <w:r>
        <w:rPr>
          <w:spacing w:val="-3"/>
        </w:rPr>
        <w:t> </w:t>
      </w:r>
      <w:r>
        <w:rPr/>
        <w:t>273- </w:t>
      </w:r>
      <w:r>
        <w:rPr>
          <w:spacing w:val="-4"/>
        </w:rPr>
        <w:t>275.</w:t>
      </w:r>
    </w:p>
    <w:p>
      <w:pPr>
        <w:pStyle w:val="BodyText"/>
        <w:spacing w:line="242" w:lineRule="auto"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Robin</w:t>
      </w:r>
      <w:r>
        <w:rPr>
          <w:spacing w:val="-3"/>
        </w:rPr>
        <w:t> </w:t>
      </w:r>
      <w:r>
        <w:rPr/>
        <w:t>Sickles,</w:t>
      </w:r>
      <w:r>
        <w:rPr>
          <w:spacing w:val="-3"/>
        </w:rPr>
        <w:t> </w:t>
      </w:r>
      <w:r>
        <w:rPr/>
        <w:t>"</w:t>
      </w:r>
      <w:hyperlink r:id="rId84">
        <w:r>
          <w:rPr>
            <w:color w:val="0000FF"/>
            <w:u w:val="single" w:color="0000FF"/>
          </w:rPr>
          <w:t>Peter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Schmidt: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Econometrician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Consummate</w:t>
        </w:r>
      </w:hyperlink>
      <w:r>
        <w:rPr>
          <w:color w:val="0000FF"/>
        </w:rPr>
        <w:t> </w:t>
      </w:r>
      <w:hyperlink r:id="rId84">
        <w:r>
          <w:rPr>
            <w:color w:val="0000FF"/>
            <w:u w:val="single" w:color="0000FF"/>
          </w:rPr>
          <w:t>Professional</w:t>
        </w:r>
      </w:hyperlink>
      <w:r>
        <w:rPr/>
        <w:t>," </w:t>
      </w:r>
      <w:r>
        <w:rPr>
          <w:i/>
        </w:rPr>
        <w:t>Econometric Reviews</w:t>
      </w:r>
      <w:r>
        <w:rPr/>
        <w:t>, 36:1-3 (October 2016):1-5.</w:t>
      </w:r>
    </w:p>
    <w:p>
      <w:pPr>
        <w:pStyle w:val="BodyText"/>
        <w:spacing w:before="289"/>
        <w:ind w:left="360"/>
      </w:pPr>
      <w:r>
        <w:rPr/>
        <w:t>Li,</w:t>
      </w:r>
      <w:r>
        <w:rPr>
          <w:spacing w:val="-1"/>
        </w:rPr>
        <w:t> </w:t>
      </w:r>
      <w:r>
        <w:rPr/>
        <w:t>Qi,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Esfandiar</w:t>
      </w:r>
      <w:r>
        <w:rPr>
          <w:spacing w:val="-4"/>
        </w:rPr>
        <w:t> </w:t>
      </w:r>
      <w:r>
        <w:rPr/>
        <w:t>Maasoumi,</w:t>
      </w:r>
      <w:r>
        <w:rPr>
          <w:spacing w:val="-1"/>
        </w:rPr>
        <w:t> </w:t>
      </w:r>
      <w:r>
        <w:rPr/>
        <w:t>"</w:t>
      </w:r>
      <w:hyperlink r:id="rId85">
        <w:r>
          <w:rPr>
            <w:color w:val="0000FF"/>
            <w:u w:val="single" w:color="0000FF"/>
          </w:rPr>
          <w:t>Special Issue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Honor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 Aman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Ullah: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2"/>
            <w:u w:val="single" w:color="0000FF"/>
          </w:rPr>
          <w:t> Overview</w:t>
        </w:r>
      </w:hyperlink>
      <w:r>
        <w:rPr>
          <w:spacing w:val="-2"/>
        </w:rPr>
        <w:t>,"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34:6-10</w:t>
      </w:r>
      <w:r>
        <w:rPr>
          <w:spacing w:val="-3"/>
          <w:sz w:val="24"/>
        </w:rPr>
        <w:t> </w:t>
      </w:r>
      <w:r>
        <w:rPr>
          <w:sz w:val="24"/>
        </w:rPr>
        <w:t>(2015):</w:t>
      </w:r>
      <w:r>
        <w:rPr>
          <w:spacing w:val="-3"/>
          <w:sz w:val="24"/>
        </w:rPr>
        <w:t> </w:t>
      </w:r>
      <w:r>
        <w:rPr>
          <w:sz w:val="24"/>
        </w:rPr>
        <w:t>653-</w:t>
      </w:r>
      <w:r>
        <w:rPr>
          <w:spacing w:val="-4"/>
          <w:sz w:val="24"/>
        </w:rPr>
        <w:t>658.</w:t>
      </w:r>
    </w:p>
    <w:p>
      <w:pPr>
        <w:pStyle w:val="BodyText"/>
        <w:spacing w:before="292"/>
        <w:ind w:left="360" w:right="497"/>
      </w:pPr>
      <w:r>
        <w:rPr/>
        <w:t>Abadir,</w:t>
      </w:r>
      <w:r>
        <w:rPr>
          <w:spacing w:val="-5"/>
        </w:rPr>
        <w:t> </w:t>
      </w:r>
      <w:r>
        <w:rPr/>
        <w:t>Karim</w:t>
      </w:r>
      <w:r>
        <w:rPr>
          <w:spacing w:val="-5"/>
        </w:rPr>
        <w:t> </w:t>
      </w:r>
      <w:r>
        <w:rPr/>
        <w:t>M.,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Esfandiar</w:t>
      </w:r>
      <w:r>
        <w:rPr>
          <w:spacing w:val="-5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"</w:t>
      </w:r>
      <w:hyperlink r:id="rId86">
        <w:r>
          <w:rPr>
            <w:color w:val="0000FF"/>
            <w:u w:val="single" w:color="0000FF"/>
          </w:rPr>
          <w:t>Overview</w:t>
        </w:r>
      </w:hyperlink>
      <w:r>
        <w:rPr/>
        <w:t>,"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Les Godfrey, </w:t>
      </w:r>
      <w:r>
        <w:rPr>
          <w:i/>
        </w:rPr>
        <w:t>Econometric Reviews </w:t>
      </w:r>
      <w:r>
        <w:rPr/>
        <w:t>33:5-6 (2014): 429-430.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Ehsan</w:t>
      </w:r>
      <w:r>
        <w:rPr>
          <w:spacing w:val="-2"/>
        </w:rPr>
        <w:t> </w:t>
      </w:r>
      <w:r>
        <w:rPr/>
        <w:t>S.</w:t>
      </w:r>
      <w:r>
        <w:rPr>
          <w:spacing w:val="-6"/>
        </w:rPr>
        <w:t> </w:t>
      </w:r>
      <w:r>
        <w:rPr/>
        <w:t>Soofi,</w:t>
      </w:r>
      <w:r>
        <w:rPr>
          <w:spacing w:val="-3"/>
        </w:rPr>
        <w:t> </w:t>
      </w:r>
      <w:r>
        <w:rPr/>
        <w:t>"</w:t>
      </w:r>
      <w:hyperlink r:id="rId87">
        <w:r>
          <w:rPr>
            <w:color w:val="0000FF"/>
            <w:u w:val="single" w:color="0000FF"/>
          </w:rPr>
          <w:t>Arnold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Zellner: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Scientist,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Leader,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Mentor,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87">
        <w:r>
          <w:rPr>
            <w:color w:val="0000FF"/>
            <w:u w:val="single" w:color="0000FF"/>
          </w:rPr>
          <w:t>Friend</w:t>
        </w:r>
      </w:hyperlink>
      <w:r>
        <w:rPr/>
        <w:t>," </w:t>
      </w:r>
      <w:r>
        <w:rPr>
          <w:i/>
        </w:rPr>
        <w:t>Econometric Reviews </w:t>
      </w:r>
      <w:r>
        <w:rPr/>
        <w:t>33:1-4 (2014): 1-2.</w:t>
      </w:r>
    </w:p>
    <w:p>
      <w:pPr>
        <w:spacing w:before="293"/>
        <w:ind w:left="360" w:right="497" w:firstLine="0"/>
        <w:jc w:val="left"/>
        <w:rPr>
          <w:sz w:val="24"/>
        </w:rPr>
      </w:pPr>
      <w:r>
        <w:rPr>
          <w:sz w:val="24"/>
        </w:rPr>
        <w:t>Maasoumi, Esfandiar, and D. Henderson. "Searching for Rehabilitation in Nonparametric Regression Models with Exogenous Treatment Assignment." In </w:t>
      </w:r>
      <w:r>
        <w:rPr>
          <w:i/>
          <w:sz w:val="24"/>
        </w:rPr>
        <w:t>Handbook of Applied Nonparametric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Semiparametric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Aman</w:t>
      </w:r>
      <w:r>
        <w:rPr>
          <w:spacing w:val="-5"/>
          <w:sz w:val="24"/>
        </w:rPr>
        <w:t> </w:t>
      </w:r>
      <w:r>
        <w:rPr>
          <w:sz w:val="24"/>
        </w:rPr>
        <w:t>Ullah,</w:t>
      </w:r>
      <w:r>
        <w:rPr>
          <w:spacing w:val="-6"/>
          <w:sz w:val="24"/>
        </w:rPr>
        <w:t> </w:t>
      </w:r>
      <w:r>
        <w:rPr>
          <w:sz w:val="24"/>
        </w:rPr>
        <w:t>Jeff</w:t>
      </w:r>
      <w:r>
        <w:rPr>
          <w:spacing w:val="-5"/>
          <w:sz w:val="24"/>
        </w:rPr>
        <w:t> </w:t>
      </w:r>
      <w:r>
        <w:rPr>
          <w:sz w:val="24"/>
        </w:rPr>
        <w:t>Racine,</w:t>
      </w:r>
      <w:r>
        <w:rPr>
          <w:spacing w:val="-3"/>
          <w:sz w:val="24"/>
        </w:rPr>
        <w:t> </w:t>
      </w:r>
      <w:r>
        <w:rPr>
          <w:sz w:val="24"/>
        </w:rPr>
        <w:t>and Liangjun Su. New York: Oxford University Press, (2014).</w:t>
      </w:r>
    </w:p>
    <w:p>
      <w:pPr>
        <w:pStyle w:val="BodyText"/>
        <w:spacing w:before="1"/>
        <w:ind w:left="0"/>
      </w:pPr>
    </w:p>
    <w:p>
      <w:pPr>
        <w:pStyle w:val="BodyText"/>
        <w:ind w:left="360" w:right="497"/>
      </w:pPr>
      <w:r>
        <w:rPr/>
        <w:t>Baltagi,</w:t>
      </w:r>
      <w:r>
        <w:rPr>
          <w:spacing w:val="-3"/>
        </w:rPr>
        <w:t> </w:t>
      </w:r>
      <w:r>
        <w:rPr/>
        <w:t>Badi</w:t>
      </w:r>
      <w:r>
        <w:rPr>
          <w:spacing w:val="-3"/>
        </w:rPr>
        <w:t> </w:t>
      </w:r>
      <w:r>
        <w:rPr/>
        <w:t>H.,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Esfandiar</w:t>
      </w:r>
      <w:r>
        <w:rPr>
          <w:spacing w:val="-5"/>
        </w:rPr>
        <w:t> </w:t>
      </w:r>
      <w:r>
        <w:rPr/>
        <w:t>Maasoumi,</w:t>
      </w:r>
      <w:r>
        <w:rPr>
          <w:spacing w:val="-3"/>
        </w:rPr>
        <w:t> </w:t>
      </w:r>
      <w:r>
        <w:rPr/>
        <w:t>"</w:t>
      </w:r>
      <w:hyperlink r:id="rId88"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Overview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Dependence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Cross-section,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</w:hyperlink>
      <w:r>
        <w:rPr>
          <w:color w:val="0000FF"/>
        </w:rPr>
        <w:t> </w:t>
      </w:r>
      <w:hyperlink r:id="rId88">
        <w:r>
          <w:rPr>
            <w:color w:val="0000FF"/>
            <w:u w:val="single" w:color="0000FF"/>
          </w:rPr>
          <w:t>Series, and Panel Data</w:t>
        </w:r>
      </w:hyperlink>
      <w:r>
        <w:rPr/>
        <w:t>," </w:t>
      </w:r>
      <w:r>
        <w:rPr>
          <w:i/>
        </w:rPr>
        <w:t>Econometric Reviews </w:t>
      </w:r>
      <w:r>
        <w:rPr/>
        <w:t>32:5-6 (2013): 543-546.</w:t>
      </w:r>
    </w:p>
    <w:p>
      <w:pPr>
        <w:spacing w:before="293"/>
        <w:ind w:left="360" w:right="349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Levant</w:t>
      </w:r>
      <w:r>
        <w:rPr>
          <w:spacing w:val="-2"/>
          <w:sz w:val="24"/>
        </w:rPr>
        <w:t> </w:t>
      </w:r>
      <w:r>
        <w:rPr>
          <w:sz w:val="24"/>
        </w:rPr>
        <w:t>Bulut.</w:t>
      </w:r>
      <w:r>
        <w:rPr>
          <w:spacing w:val="-7"/>
          <w:sz w:val="24"/>
        </w:rPr>
        <w:t> </w:t>
      </w:r>
      <w:r>
        <w:rPr>
          <w:sz w:val="24"/>
        </w:rPr>
        <w:t>"</w:t>
      </w:r>
      <w:hyperlink r:id="rId89">
        <w:r>
          <w:rPr>
            <w:color w:val="0000FF"/>
            <w:sz w:val="24"/>
            <w:u w:val="single" w:color="0000FF"/>
          </w:rPr>
          <w:t>Predictability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Specification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Models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Exchange</w:t>
        </w:r>
      </w:hyperlink>
      <w:r>
        <w:rPr>
          <w:color w:val="0000FF"/>
          <w:sz w:val="24"/>
        </w:rPr>
        <w:t> </w:t>
      </w:r>
      <w:hyperlink r:id="rId89">
        <w:r>
          <w:rPr>
            <w:color w:val="0000FF"/>
            <w:sz w:val="24"/>
            <w:u w:val="single" w:color="0000FF"/>
          </w:rPr>
          <w:t>Rate Determination</w:t>
        </w:r>
      </w:hyperlink>
      <w:r>
        <w:rPr>
          <w:sz w:val="24"/>
        </w:rPr>
        <w:t>." In </w:t>
      </w:r>
      <w:r>
        <w:rPr>
          <w:i/>
          <w:sz w:val="24"/>
        </w:rPr>
        <w:t>Recent Advances and Future Directions in Causality, Prediction, and Specification Analysis: Essays in Honor of Halbert L. White Jr</w:t>
      </w:r>
      <w:r>
        <w:rPr>
          <w:sz w:val="24"/>
        </w:rPr>
        <w:t>, edited by Xiaohong Chen and Norman R. Swanson. New York: Springer, (2012).</w:t>
      </w:r>
    </w:p>
    <w:p>
      <w:pPr>
        <w:pStyle w:val="BodyText"/>
        <w:spacing w:before="292"/>
        <w:ind w:left="360" w:right="497"/>
      </w:pPr>
      <w:r>
        <w:rPr/>
        <w:t>Golan,</w:t>
      </w:r>
      <w:r>
        <w:rPr>
          <w:spacing w:val="-3"/>
        </w:rPr>
        <w:t> </w:t>
      </w:r>
      <w:r>
        <w:rPr/>
        <w:t>Amos,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Esfandiar</w:t>
      </w:r>
      <w:r>
        <w:rPr>
          <w:spacing w:val="-3"/>
        </w:rPr>
        <w:t> </w:t>
      </w:r>
      <w:r>
        <w:rPr/>
        <w:t>Maasoumi,</w:t>
      </w:r>
      <w:r>
        <w:rPr>
          <w:spacing w:val="-6"/>
        </w:rPr>
        <w:t> </w:t>
      </w:r>
      <w:r>
        <w:rPr/>
        <w:t>"</w:t>
      </w:r>
      <w:hyperlink r:id="rId90">
        <w:r>
          <w:rPr>
            <w:color w:val="0000FF"/>
            <w:u w:val="single" w:color="0000FF"/>
          </w:rPr>
          <w:t>Information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Theoretic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Entropy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Methods: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</w:hyperlink>
      <w:r>
        <w:rPr>
          <w:color w:val="0000FF"/>
        </w:rPr>
        <w:t> </w:t>
      </w:r>
      <w:hyperlink r:id="rId90">
        <w:r>
          <w:rPr>
            <w:color w:val="0000FF"/>
            <w:u w:val="single" w:color="0000FF"/>
          </w:rPr>
          <w:t>Overview</w:t>
        </w:r>
      </w:hyperlink>
      <w:r>
        <w:rPr>
          <w:color w:val="0000FF"/>
        </w:rPr>
        <w:t>.</w:t>
      </w:r>
      <w:r>
        <w:rPr/>
        <w:t>" </w:t>
      </w:r>
      <w:r>
        <w:rPr>
          <w:i/>
        </w:rPr>
        <w:t>Econometric Reviews </w:t>
      </w:r>
      <w:r>
        <w:rPr/>
        <w:t>27:4-6: (2008): 317-328.</w:t>
      </w:r>
    </w:p>
    <w:p>
      <w:pPr>
        <w:spacing w:line="240" w:lineRule="auto" w:before="292"/>
        <w:ind w:left="360" w:right="349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Almas</w:t>
      </w:r>
      <w:r>
        <w:rPr>
          <w:spacing w:val="-6"/>
          <w:sz w:val="24"/>
        </w:rPr>
        <w:t> </w:t>
      </w:r>
      <w:r>
        <w:rPr>
          <w:sz w:val="24"/>
        </w:rPr>
        <w:t>Heshmati.</w:t>
      </w:r>
      <w:r>
        <w:rPr>
          <w:spacing w:val="-4"/>
          <w:sz w:val="24"/>
        </w:rPr>
        <w:t> </w:t>
      </w:r>
      <w:r>
        <w:rPr>
          <w:sz w:val="24"/>
        </w:rPr>
        <w:t>"</w:t>
      </w:r>
      <w:hyperlink r:id="rId91">
        <w:r>
          <w:rPr>
            <w:color w:val="0000FF"/>
            <w:sz w:val="24"/>
            <w:u w:val="single" w:color="0000FF"/>
          </w:rPr>
          <w:t>Evaluating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Dominance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Ranking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PSID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Incomes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by</w:t>
        </w:r>
      </w:hyperlink>
      <w:r>
        <w:rPr>
          <w:color w:val="0000FF"/>
          <w:sz w:val="24"/>
        </w:rPr>
        <w:t> </w:t>
      </w:r>
      <w:hyperlink r:id="rId91">
        <w:r>
          <w:rPr>
            <w:color w:val="0000FF"/>
            <w:sz w:val="24"/>
            <w:u w:val="single" w:color="0000FF"/>
          </w:rPr>
          <w:t>Various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Household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Attributes</w:t>
        </w:r>
      </w:hyperlink>
      <w:r>
        <w:rPr>
          <w:sz w:val="24"/>
        </w:rPr>
        <w:t>."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Advances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Income Inequality 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Concentration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Measures: Collected Papers in Memory of Corrado Gini and Max O. Lorenz</w:t>
      </w:r>
      <w:r>
        <w:rPr>
          <w:sz w:val="24"/>
        </w:rPr>
        <w:t>, edited by Gianni Betti and Achille Lemmi. New York: Routledge, 2008.</w:t>
      </w:r>
    </w:p>
    <w:p>
      <w:pPr>
        <w:pStyle w:val="BodyText"/>
        <w:spacing w:before="2"/>
        <w:ind w:left="0"/>
      </w:pPr>
    </w:p>
    <w:p>
      <w:pPr>
        <w:spacing w:before="0"/>
        <w:ind w:left="360" w:right="497" w:firstLine="0"/>
        <w:jc w:val="left"/>
        <w:rPr>
          <w:sz w:val="24"/>
        </w:rPr>
      </w:pPr>
      <w:r>
        <w:rPr>
          <w:sz w:val="24"/>
        </w:rPr>
        <w:t>Maasoumi, Esfandiar, and Maria Ana Lugo. "The Information Basis of Multivariate Poverty Assessments."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Approaches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Multidimensional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Poverty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Measurement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 by Nanak Kakwani and J. Silber. Hampshire, UK: Palgrave MacMillan, 2008.</w:t>
      </w:r>
    </w:p>
    <w:p>
      <w:pPr>
        <w:spacing w:before="292"/>
        <w:ind w:left="360" w:right="418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Mathew</w:t>
      </w:r>
      <w:r>
        <w:rPr>
          <w:spacing w:val="-5"/>
          <w:sz w:val="24"/>
        </w:rPr>
        <w:t> </w:t>
      </w:r>
      <w:r>
        <w:rPr>
          <w:sz w:val="24"/>
        </w:rPr>
        <w:t>Mercurio.</w:t>
      </w:r>
      <w:r>
        <w:rPr>
          <w:spacing w:val="-4"/>
          <w:sz w:val="24"/>
        </w:rPr>
        <w:t> </w:t>
      </w:r>
      <w:r>
        <w:rPr>
          <w:sz w:val="24"/>
        </w:rPr>
        <w:t>"</w:t>
      </w:r>
      <w:hyperlink r:id="rId92">
        <w:r>
          <w:rPr>
            <w:color w:val="0000FF"/>
            <w:sz w:val="24"/>
            <w:u w:val="single" w:color="0000FF"/>
          </w:rPr>
          <w:t>Using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Statistics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Patent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Liability: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Case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Study</w:t>
        </w:r>
      </w:hyperlink>
      <w:r>
        <w:rPr>
          <w:sz w:val="24"/>
        </w:rPr>
        <w:t>." In </w:t>
      </w:r>
      <w:r>
        <w:rPr>
          <w:i/>
          <w:sz w:val="24"/>
        </w:rPr>
        <w:t>A Primer on Economic Damages in Intellectual Property Matters. </w:t>
      </w:r>
      <w:r>
        <w:rPr>
          <w:sz w:val="24"/>
        </w:rPr>
        <w:t>Hoboken, NJ: John Wiley and Sons Publishing, 2006.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sz w:val="24"/>
        </w:rPr>
        <w:t>Maasoumi, Esfandiar, Robert Basmann, Michael Buchanan, and Daniel Slottje. "</w:t>
      </w:r>
      <w:hyperlink r:id="rId93">
        <w:r>
          <w:rPr>
            <w:color w:val="0000FF"/>
            <w:sz w:val="24"/>
            <w:u w:val="single" w:color="0000FF"/>
          </w:rPr>
          <w:t>The Law of</w:t>
        </w:r>
      </w:hyperlink>
      <w:r>
        <w:rPr>
          <w:color w:val="0000FF"/>
          <w:sz w:val="24"/>
        </w:rPr>
        <w:t> </w:t>
      </w:r>
      <w:hyperlink r:id="rId93">
        <w:r>
          <w:rPr>
            <w:color w:val="0000FF"/>
            <w:sz w:val="24"/>
            <w:u w:val="single" w:color="0000FF"/>
          </w:rPr>
          <w:t>Demand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Lost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Profits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Analysis</w:t>
        </w:r>
      </w:hyperlink>
      <w:r>
        <w:rPr>
          <w:sz w:val="24"/>
        </w:rPr>
        <w:t>."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Primer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Damages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Intellectual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Property Matters</w:t>
      </w:r>
      <w:r>
        <w:rPr>
          <w:sz w:val="24"/>
        </w:rPr>
        <w:t>, Hoboken, NJ: John Wiley and Sons Publishing, 2006.</w:t>
      </w:r>
    </w:p>
    <w:p>
      <w:pPr>
        <w:pStyle w:val="BodyText"/>
        <w:spacing w:before="2"/>
        <w:ind w:left="0"/>
      </w:pPr>
    </w:p>
    <w:p>
      <w:pPr>
        <w:spacing w:before="0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Ozkan</w:t>
      </w:r>
      <w:r>
        <w:rPr>
          <w:spacing w:val="-5"/>
          <w:sz w:val="24"/>
        </w:rPr>
        <w:t> </w:t>
      </w:r>
      <w:r>
        <w:rPr>
          <w:sz w:val="24"/>
        </w:rPr>
        <w:t>Eren.</w:t>
      </w:r>
      <w:r>
        <w:rPr>
          <w:spacing w:val="-4"/>
          <w:sz w:val="24"/>
        </w:rPr>
        <w:t> </w:t>
      </w:r>
      <w:r>
        <w:rPr>
          <w:sz w:val="24"/>
        </w:rPr>
        <w:t>"</w:t>
      </w:r>
      <w:hyperlink r:id="rId94"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Information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Basis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Matching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Propensity</w:t>
        </w:r>
      </w:hyperlink>
      <w:r>
        <w:rPr>
          <w:color w:val="0000FF"/>
          <w:sz w:val="24"/>
        </w:rPr>
        <w:t> </w:t>
      </w:r>
      <w:hyperlink r:id="rId94">
        <w:r>
          <w:rPr>
            <w:color w:val="0000FF"/>
            <w:sz w:val="24"/>
            <w:u w:val="single" w:color="0000FF"/>
          </w:rPr>
          <w:t>Score</w:t>
        </w:r>
      </w:hyperlink>
      <w:r>
        <w:rPr>
          <w:sz w:val="24"/>
        </w:rPr>
        <w:t>." In </w:t>
      </w:r>
      <w:r>
        <w:rPr>
          <w:i/>
          <w:sz w:val="24"/>
        </w:rPr>
        <w:t>Proceedings of the American Statistical Association </w:t>
      </w:r>
      <w:r>
        <w:rPr>
          <w:sz w:val="24"/>
        </w:rPr>
        <w:t>(CD-ROM), 2005.</w:t>
      </w:r>
    </w:p>
    <w:p>
      <w:pPr>
        <w:pStyle w:val="BodyText"/>
        <w:spacing w:before="293"/>
        <w:ind w:left="360"/>
      </w:pPr>
      <w:r>
        <w:rPr/>
        <w:t>Maasoumi,</w:t>
      </w:r>
      <w:r>
        <w:rPr>
          <w:spacing w:val="-7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Jeffrey</w:t>
      </w:r>
      <w:r>
        <w:rPr>
          <w:spacing w:val="-3"/>
        </w:rPr>
        <w:t> </w:t>
      </w:r>
      <w:r>
        <w:rPr/>
        <w:t>Racine.</w:t>
      </w:r>
      <w:r>
        <w:rPr>
          <w:spacing w:val="-3"/>
        </w:rPr>
        <w:t> </w:t>
      </w:r>
      <w:r>
        <w:rPr/>
        <w:t>"</w:t>
      </w:r>
      <w:hyperlink r:id="rId95">
        <w:r>
          <w:rPr>
            <w:color w:val="0000FF"/>
            <w:u w:val="single" w:color="0000FF"/>
          </w:rPr>
          <w:t>Entropy-based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Specification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Searches</w:t>
        </w:r>
      </w:hyperlink>
      <w:r>
        <w:rPr/>
        <w:t>."</w:t>
      </w:r>
      <w:r>
        <w:rPr>
          <w:spacing w:val="-3"/>
        </w:rPr>
        <w:t> </w:t>
      </w:r>
      <w:r>
        <w:rPr>
          <w:spacing w:val="-5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Proceedings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sz w:val="24"/>
        </w:rPr>
        <w:t>(CD-ROM),</w:t>
      </w:r>
      <w:r>
        <w:rPr>
          <w:spacing w:val="-2"/>
          <w:sz w:val="24"/>
        </w:rPr>
        <w:t> 2003.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 w:right="433"/>
      </w:pPr>
      <w:r>
        <w:rPr/>
        <w:t>Maasoumi,</w:t>
      </w:r>
      <w:r>
        <w:rPr>
          <w:spacing w:val="-4"/>
        </w:rPr>
        <w:t> </w:t>
      </w:r>
      <w:r>
        <w:rPr/>
        <w:t>Esfandiar,</w:t>
      </w:r>
      <w:r>
        <w:rPr>
          <w:spacing w:val="-1"/>
        </w:rPr>
        <w:t> </w:t>
      </w:r>
      <w:r>
        <w:rPr/>
        <w:t>S.</w:t>
      </w:r>
      <w:r>
        <w:rPr>
          <w:spacing w:val="-5"/>
        </w:rPr>
        <w:t> </w:t>
      </w:r>
      <w:r>
        <w:rPr/>
        <w:t>Prowse,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Daniel</w:t>
      </w:r>
      <w:r>
        <w:rPr>
          <w:spacing w:val="-1"/>
        </w:rPr>
        <w:t> </w:t>
      </w:r>
      <w:r>
        <w:rPr/>
        <w:t>Slottje.</w:t>
      </w:r>
      <w:r>
        <w:rPr>
          <w:spacing w:val="-2"/>
        </w:rPr>
        <w:t> </w:t>
      </w:r>
      <w:r>
        <w:rPr/>
        <w:t>"</w:t>
      </w:r>
      <w:hyperlink r:id="rId96">
        <w:r>
          <w:rPr>
            <w:color w:val="0000FF"/>
            <w:u w:val="single" w:color="0000FF"/>
          </w:rPr>
          <w:t>Measuring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Power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Steel</w:t>
        </w:r>
      </w:hyperlink>
      <w:r>
        <w:rPr>
          <w:color w:val="0000FF"/>
        </w:rPr>
        <w:t> </w:t>
      </w:r>
      <w:hyperlink r:id="rId96">
        <w:r>
          <w:rPr>
            <w:color w:val="0000FF"/>
            <w:u w:val="single" w:color="0000FF"/>
          </w:rPr>
          <w:t>Industry</w:t>
        </w:r>
      </w:hyperlink>
      <w:r>
        <w:rPr/>
        <w:t>." In </w:t>
      </w:r>
      <w:r>
        <w:rPr>
          <w:i/>
        </w:rPr>
        <w:t>Measuring Market Power</w:t>
      </w:r>
      <w:r>
        <w:rPr/>
        <w:t>, edited by D.J. Slottje. Bingley, UK: Emerald Group Publishing Limited, 2002.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Esfandiar.</w:t>
      </w:r>
      <w:r>
        <w:rPr>
          <w:spacing w:val="-4"/>
        </w:rPr>
        <w:t> </w:t>
      </w:r>
      <w:r>
        <w:rPr/>
        <w:t>"</w:t>
      </w:r>
      <w:hyperlink r:id="rId97">
        <w:r>
          <w:rPr>
            <w:color w:val="0000FF"/>
            <w:u w:val="single" w:color="0000FF"/>
          </w:rPr>
          <w:t>Parametric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Nonparametric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Limited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Domain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Ordered</w:t>
        </w:r>
      </w:hyperlink>
      <w:r>
        <w:rPr>
          <w:color w:val="0000FF"/>
        </w:rPr>
        <w:t> </w:t>
      </w:r>
      <w:hyperlink r:id="rId97">
        <w:r>
          <w:rPr>
            <w:color w:val="0000FF"/>
            <w:u w:val="single" w:color="0000FF"/>
          </w:rPr>
          <w:t>Hypotheses in Economics</w:t>
        </w:r>
      </w:hyperlink>
      <w:r>
        <w:rPr/>
        <w:t>." In </w:t>
      </w:r>
      <w:r>
        <w:rPr>
          <w:i/>
        </w:rPr>
        <w:t>Companion to Econometric Theory</w:t>
      </w:r>
      <w:r>
        <w:rPr/>
        <w:t>, edited by Badi Baltagi.</w:t>
      </w:r>
    </w:p>
    <w:p>
      <w:pPr>
        <w:pStyle w:val="BodyText"/>
        <w:spacing w:line="293" w:lineRule="exact"/>
        <w:ind w:left="360"/>
      </w:pPr>
      <w:r>
        <w:rPr/>
        <w:t>Hoboken,</w:t>
      </w:r>
      <w:r>
        <w:rPr>
          <w:spacing w:val="-4"/>
        </w:rPr>
        <w:t> </w:t>
      </w:r>
      <w:r>
        <w:rPr/>
        <w:t>NJ:</w:t>
      </w:r>
      <w:r>
        <w:rPr>
          <w:spacing w:val="-2"/>
        </w:rPr>
        <w:t> </w:t>
      </w:r>
      <w:r>
        <w:rPr/>
        <w:t>Wiley</w:t>
      </w:r>
      <w:r>
        <w:rPr>
          <w:spacing w:val="-2"/>
        </w:rPr>
        <w:t> </w:t>
      </w:r>
      <w:r>
        <w:rPr/>
        <w:t>Blackwell Publishers, </w:t>
      </w:r>
      <w:r>
        <w:rPr>
          <w:spacing w:val="-2"/>
        </w:rPr>
        <w:t>2001.</w:t>
      </w:r>
    </w:p>
    <w:p>
      <w:pPr>
        <w:pStyle w:val="BodyText"/>
        <w:spacing w:before="2"/>
        <w:ind w:left="0"/>
      </w:pPr>
    </w:p>
    <w:p>
      <w:pPr>
        <w:spacing w:before="1"/>
        <w:ind w:left="360" w:right="232" w:firstLine="0"/>
        <w:jc w:val="left"/>
        <w:rPr>
          <w:sz w:val="24"/>
        </w:rPr>
      </w:pPr>
      <w:r>
        <w:rPr>
          <w:sz w:val="24"/>
        </w:rPr>
        <w:t>Maasoumi, Esfandiar. "</w:t>
      </w:r>
      <w:hyperlink r:id="rId98">
        <w:r>
          <w:rPr>
            <w:color w:val="0000FF"/>
            <w:sz w:val="24"/>
            <w:u w:val="single" w:color="0000FF"/>
          </w:rPr>
          <w:t>Multidimensioned Approaches to Welfare Analysis</w:t>
        </w:r>
      </w:hyperlink>
      <w:r>
        <w:rPr>
          <w:sz w:val="24"/>
        </w:rPr>
        <w:t>." In </w:t>
      </w:r>
      <w:r>
        <w:rPr>
          <w:i/>
          <w:sz w:val="24"/>
        </w:rPr>
        <w:t>Handbook of 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Inequality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Measurement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edited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Silber.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York,</w:t>
      </w:r>
      <w:r>
        <w:rPr>
          <w:spacing w:val="-2"/>
          <w:sz w:val="24"/>
        </w:rPr>
        <w:t> </w:t>
      </w:r>
      <w:r>
        <w:rPr>
          <w:sz w:val="24"/>
        </w:rPr>
        <w:t>NY:</w:t>
      </w:r>
      <w:r>
        <w:rPr>
          <w:spacing w:val="-4"/>
          <w:sz w:val="24"/>
        </w:rPr>
        <w:t> </w:t>
      </w:r>
      <w:r>
        <w:rPr>
          <w:sz w:val="24"/>
        </w:rPr>
        <w:t>Kluwer</w:t>
      </w:r>
      <w:r>
        <w:rPr>
          <w:spacing w:val="-7"/>
          <w:sz w:val="24"/>
        </w:rPr>
        <w:t> </w:t>
      </w:r>
      <w:r>
        <w:rPr>
          <w:sz w:val="24"/>
        </w:rPr>
        <w:t>Academic</w:t>
      </w:r>
      <w:r>
        <w:rPr>
          <w:spacing w:val="-3"/>
          <w:sz w:val="24"/>
        </w:rPr>
        <w:t> </w:t>
      </w:r>
      <w:r>
        <w:rPr>
          <w:sz w:val="24"/>
        </w:rPr>
        <w:t>Publishers, </w:t>
      </w:r>
      <w:r>
        <w:rPr>
          <w:spacing w:val="-2"/>
          <w:sz w:val="24"/>
        </w:rPr>
        <w:t>1999.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Esfandiar,</w:t>
      </w:r>
      <w:r>
        <w:rPr>
          <w:spacing w:val="-5"/>
          <w:sz w:val="24"/>
        </w:rPr>
        <w:t> </w:t>
      </w:r>
      <w:r>
        <w:rPr>
          <w:sz w:val="24"/>
        </w:rPr>
        <w:t>N.</w:t>
      </w:r>
      <w:r>
        <w:rPr>
          <w:spacing w:val="-6"/>
          <w:sz w:val="24"/>
        </w:rPr>
        <w:t> </w:t>
      </w:r>
      <w:r>
        <w:rPr>
          <w:sz w:val="24"/>
        </w:rPr>
        <w:t>Ebrahimi,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Soofi.</w:t>
      </w:r>
      <w:r>
        <w:rPr>
          <w:spacing w:val="-3"/>
          <w:sz w:val="24"/>
        </w:rPr>
        <w:t> </w:t>
      </w:r>
      <w:r>
        <w:rPr>
          <w:sz w:val="24"/>
        </w:rPr>
        <w:t>"Measuring</w:t>
      </w:r>
      <w:r>
        <w:rPr>
          <w:spacing w:val="-3"/>
          <w:sz w:val="24"/>
        </w:rPr>
        <w:t> </w:t>
      </w:r>
      <w:r>
        <w:rPr>
          <w:sz w:val="24"/>
        </w:rPr>
        <w:t>Informativeness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Entropy</w:t>
      </w:r>
      <w:r>
        <w:rPr>
          <w:spacing w:val="-3"/>
          <w:sz w:val="24"/>
        </w:rPr>
        <w:t> </w:t>
      </w:r>
      <w:r>
        <w:rPr>
          <w:sz w:val="24"/>
        </w:rPr>
        <w:t>and Variance." In </w:t>
      </w:r>
      <w:r>
        <w:rPr>
          <w:i/>
          <w:sz w:val="24"/>
        </w:rPr>
        <w:t>Advances in Econometrics, Income Distribution, and Methodology of Science: Essays in Honor of Camilo Dagum</w:t>
      </w:r>
      <w:r>
        <w:rPr>
          <w:sz w:val="24"/>
        </w:rPr>
        <w:t>, edited by Daniel Slottje. Berlin: Springer-Verlag, 1999.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Esfandiar.</w:t>
      </w:r>
      <w:r>
        <w:rPr>
          <w:spacing w:val="-4"/>
          <w:sz w:val="24"/>
        </w:rPr>
        <w:t> </w:t>
      </w:r>
      <w:r>
        <w:rPr>
          <w:sz w:val="24"/>
        </w:rPr>
        <w:t>"</w:t>
      </w:r>
      <w:hyperlink r:id="rId99">
        <w:r>
          <w:rPr>
            <w:color w:val="0000FF"/>
            <w:sz w:val="24"/>
            <w:u w:val="single" w:color="0000FF"/>
          </w:rPr>
          <w:t>Empirical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Analyses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Inequality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Welfare</w:t>
        </w:r>
      </w:hyperlink>
      <w:r>
        <w:rPr>
          <w:sz w:val="24"/>
        </w:rPr>
        <w:t>.”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Applied Econometrics, Vol II: Microeconomics</w:t>
      </w:r>
      <w:r>
        <w:rPr>
          <w:sz w:val="24"/>
        </w:rPr>
        <w:t>, edited by M. H. Pesaran and P. Schmidt.</w:t>
      </w:r>
    </w:p>
    <w:p>
      <w:pPr>
        <w:pStyle w:val="BodyText"/>
        <w:spacing w:line="293" w:lineRule="exact"/>
        <w:ind w:left="360"/>
      </w:pPr>
      <w:r>
        <w:rPr/>
        <w:t>Hoboken,</w:t>
      </w:r>
      <w:r>
        <w:rPr>
          <w:spacing w:val="-4"/>
        </w:rPr>
        <w:t> </w:t>
      </w:r>
      <w:r>
        <w:rPr/>
        <w:t>NJ:</w:t>
      </w:r>
      <w:r>
        <w:rPr>
          <w:spacing w:val="-2"/>
        </w:rPr>
        <w:t> </w:t>
      </w:r>
      <w:r>
        <w:rPr/>
        <w:t>Wiley</w:t>
      </w:r>
      <w:r>
        <w:rPr>
          <w:spacing w:val="-2"/>
        </w:rPr>
        <w:t> </w:t>
      </w:r>
      <w:r>
        <w:rPr/>
        <w:t>Blackwell Publishers, </w:t>
      </w:r>
      <w:r>
        <w:rPr>
          <w:spacing w:val="-2"/>
        </w:rPr>
        <w:t>1998.</w:t>
      </w:r>
    </w:p>
    <w:p>
      <w:pPr>
        <w:pStyle w:val="BodyText"/>
        <w:ind w:left="0"/>
      </w:pPr>
    </w:p>
    <w:p>
      <w:pPr>
        <w:spacing w:before="0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Esfandiar.</w:t>
      </w:r>
      <w:r>
        <w:rPr>
          <w:spacing w:val="-4"/>
          <w:sz w:val="24"/>
        </w:rPr>
        <w:t> </w:t>
      </w:r>
      <w:r>
        <w:rPr>
          <w:sz w:val="24"/>
        </w:rPr>
        <w:t>"On</w:t>
      </w:r>
      <w:r>
        <w:rPr>
          <w:spacing w:val="-2"/>
          <w:sz w:val="24"/>
        </w:rPr>
        <w:t> </w:t>
      </w:r>
      <w:r>
        <w:rPr>
          <w:sz w:val="24"/>
        </w:rPr>
        <w:t>Mobility."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D. Giles and A. Ullah. New York: Marcel Dekker, 1998.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359" w:right="232"/>
      </w:pPr>
      <w:r>
        <w:rPr/>
        <w:t>Maasoumi, Esfandiar, C. Diamond, C., M. Nieswiadomy, and Daniel Slottje. "The Effects of Relative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Living</w:t>
      </w:r>
      <w:r>
        <w:rPr>
          <w:spacing w:val="-5"/>
        </w:rPr>
        <w:t> </w:t>
      </w:r>
      <w:r>
        <w:rPr/>
        <w:t>Adjustments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Indices."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Models</w:t>
      </w:r>
      <w:r>
        <w:rPr>
          <w:i/>
          <w:spacing w:val="-2"/>
        </w:rPr>
        <w:t> </w:t>
      </w:r>
      <w:r>
        <w:rPr>
          <w:i/>
        </w:rPr>
        <w:t>and Measurement of Welfare and Inequality</w:t>
      </w:r>
      <w:r>
        <w:rPr/>
        <w:t>, edited by W. Eichhorn. Berlin: Springer-Verlag, 1994.</w:t>
      </w:r>
    </w:p>
    <w:p>
      <w:pPr>
        <w:pStyle w:val="BodyText"/>
        <w:spacing w:before="292"/>
        <w:ind w:left="359" w:right="497"/>
      </w:pPr>
      <w:r>
        <w:rPr/>
        <w:t>Maasoumi,</w:t>
      </w:r>
      <w:r>
        <w:rPr>
          <w:spacing w:val="-6"/>
        </w:rPr>
        <w:t> </w:t>
      </w:r>
      <w:r>
        <w:rPr/>
        <w:t>Esfandiar.</w:t>
      </w:r>
      <w:r>
        <w:rPr>
          <w:spacing w:val="-4"/>
        </w:rPr>
        <w:t> </w:t>
      </w:r>
      <w:r>
        <w:rPr/>
        <w:t>"Mixing</w:t>
      </w:r>
      <w:r>
        <w:rPr>
          <w:spacing w:val="-4"/>
        </w:rPr>
        <w:t> </w:t>
      </w:r>
      <w:r>
        <w:rPr/>
        <w:t>Forecasts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Linear</w:t>
      </w:r>
      <w:r>
        <w:rPr>
          <w:spacing w:val="-3"/>
        </w:rPr>
        <w:t> </w:t>
      </w:r>
      <w:r>
        <w:rPr/>
        <w:t>Simultaneous</w:t>
      </w:r>
      <w:r>
        <w:rPr>
          <w:spacing w:val="-6"/>
        </w:rPr>
        <w:t> </w:t>
      </w:r>
      <w:r>
        <w:rPr/>
        <w:t>Equations</w:t>
      </w:r>
      <w:r>
        <w:rPr>
          <w:spacing w:val="-4"/>
        </w:rPr>
        <w:t> </w:t>
      </w:r>
      <w:r>
        <w:rPr/>
        <w:t>Under</w:t>
      </w:r>
      <w:r>
        <w:rPr>
          <w:spacing w:val="-6"/>
        </w:rPr>
        <w:t> </w:t>
      </w:r>
      <w:r>
        <w:rPr/>
        <w:t>Quadratic Loss." In </w:t>
      </w:r>
      <w:r>
        <w:rPr>
          <w:i/>
        </w:rPr>
        <w:t>Essays in Honor of Henri Theil</w:t>
      </w:r>
      <w:r>
        <w:rPr/>
        <w:t>, edited by T. Van Hua and R. Bewley. London, UK: Macmillan Publishing, 1991.</w:t>
      </w:r>
    </w:p>
    <w:p>
      <w:pPr>
        <w:pStyle w:val="BodyText"/>
        <w:spacing w:before="292"/>
        <w:ind w:left="359" w:right="497"/>
      </w:pPr>
      <w:r>
        <w:rPr/>
        <w:t>Maasoumi,</w:t>
      </w:r>
      <w:r>
        <w:rPr>
          <w:spacing w:val="-5"/>
        </w:rPr>
        <w:t> </w:t>
      </w:r>
      <w:r>
        <w:rPr/>
        <w:t>Esfandiar.</w:t>
      </w:r>
      <w:r>
        <w:rPr>
          <w:spacing w:val="-3"/>
        </w:rPr>
        <w:t> </w:t>
      </w:r>
      <w:r>
        <w:rPr/>
        <w:t>"The</w:t>
      </w:r>
      <w:r>
        <w:rPr>
          <w:spacing w:val="-4"/>
        </w:rPr>
        <w:t> </w:t>
      </w:r>
      <w:r>
        <w:rPr/>
        <w:t>Many</w:t>
      </w:r>
      <w:r>
        <w:rPr>
          <w:spacing w:val="-6"/>
        </w:rPr>
        <w:t> </w:t>
      </w:r>
      <w:r>
        <w:rPr/>
        <w:t>Dimensions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Welfare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Inequality."</w:t>
      </w:r>
      <w:r>
        <w:rPr>
          <w:spacing w:val="-6"/>
        </w:rPr>
        <w:t> </w:t>
      </w:r>
      <w:r>
        <w:rPr>
          <w:i/>
        </w:rPr>
        <w:t>Iranian</w:t>
      </w:r>
      <w:r>
        <w:rPr>
          <w:i/>
          <w:spacing w:val="-4"/>
        </w:rPr>
        <w:t> </w:t>
      </w:r>
      <w:r>
        <w:rPr>
          <w:i/>
        </w:rPr>
        <w:t>Scholars Association (ISA) Bulletin</w:t>
      </w:r>
      <w:r>
        <w:rPr/>
        <w:t>, Fall 1991. (Invited Keynote Address given to Iranian Scholars Association, ORSA meetings, Nashville, May 1991).</w:t>
      </w:r>
    </w:p>
    <w:p>
      <w:pPr>
        <w:pStyle w:val="BodyText"/>
        <w:spacing w:line="242" w:lineRule="auto" w:before="293"/>
        <w:ind w:left="359" w:right="232"/>
      </w:pPr>
      <w:r>
        <w:rPr/>
        <w:t>Maasoumi,</w:t>
      </w:r>
      <w:r>
        <w:rPr>
          <w:spacing w:val="-5"/>
        </w:rPr>
        <w:t> </w:t>
      </w:r>
      <w:r>
        <w:rPr/>
        <w:t>Esfandiar.</w:t>
      </w:r>
      <w:r>
        <w:rPr>
          <w:spacing w:val="-3"/>
        </w:rPr>
        <w:t> </w:t>
      </w:r>
      <w:r>
        <w:rPr/>
        <w:t>"Information</w:t>
      </w:r>
      <w:r>
        <w:rPr>
          <w:spacing w:val="-4"/>
        </w:rPr>
        <w:t> </w:t>
      </w:r>
      <w:r>
        <w:rPr/>
        <w:t>Theory."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New</w:t>
      </w:r>
      <w:r>
        <w:rPr>
          <w:i/>
          <w:spacing w:val="-4"/>
        </w:rPr>
        <w:t> </w:t>
      </w:r>
      <w:r>
        <w:rPr>
          <w:i/>
        </w:rPr>
        <w:t>Palgrave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5"/>
        </w:rPr>
        <w:t> </w:t>
      </w:r>
      <w:r>
        <w:rPr/>
        <w:t>edited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Peter Newman, John Eatwell, and Murray Milgate. New York: Stockton Press, 1990.</w:t>
      </w:r>
    </w:p>
    <w:p>
      <w:pPr>
        <w:spacing w:before="289"/>
        <w:ind w:left="359" w:right="0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Esfandiar,</w:t>
      </w:r>
      <w:r>
        <w:rPr>
          <w:spacing w:val="-2"/>
          <w:sz w:val="24"/>
        </w:rPr>
        <w:t> </w:t>
      </w:r>
      <w:r>
        <w:rPr>
          <w:sz w:val="24"/>
        </w:rPr>
        <w:t>"Editor's</w:t>
      </w:r>
      <w:r>
        <w:rPr>
          <w:spacing w:val="-4"/>
          <w:sz w:val="24"/>
        </w:rPr>
        <w:t> </w:t>
      </w:r>
      <w:r>
        <w:rPr>
          <w:sz w:val="24"/>
        </w:rPr>
        <w:t>Introduction,"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2"/>
          <w:sz w:val="24"/>
        </w:rPr>
        <w:t> </w:t>
      </w:r>
      <w:r>
        <w:rPr>
          <w:sz w:val="24"/>
        </w:rPr>
        <w:t>50:1</w:t>
      </w:r>
      <w:r>
        <w:rPr>
          <w:spacing w:val="-1"/>
          <w:sz w:val="24"/>
        </w:rPr>
        <w:t> </w:t>
      </w:r>
      <w:r>
        <w:rPr>
          <w:sz w:val="24"/>
        </w:rPr>
        <w:t>(October</w:t>
      </w:r>
      <w:r>
        <w:rPr>
          <w:spacing w:val="-5"/>
          <w:sz w:val="24"/>
        </w:rPr>
        <w:t> </w:t>
      </w:r>
      <w:r>
        <w:rPr>
          <w:sz w:val="24"/>
        </w:rPr>
        <w:t>1991):</w:t>
      </w:r>
      <w:r>
        <w:rPr>
          <w:spacing w:val="-3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5.</w:t>
      </w:r>
    </w:p>
    <w:p>
      <w:pPr>
        <w:spacing w:before="292"/>
        <w:ind w:left="359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Esfandiar.</w:t>
      </w:r>
      <w:r>
        <w:rPr>
          <w:spacing w:val="-4"/>
          <w:sz w:val="24"/>
        </w:rPr>
        <w:t> </w:t>
      </w:r>
      <w:r>
        <w:rPr>
          <w:sz w:val="24"/>
        </w:rPr>
        <w:t>"Information</w:t>
      </w:r>
      <w:r>
        <w:rPr>
          <w:spacing w:val="-5"/>
          <w:sz w:val="24"/>
        </w:rPr>
        <w:t> </w:t>
      </w:r>
      <w:r>
        <w:rPr>
          <w:sz w:val="24"/>
        </w:rPr>
        <w:t>Theory."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Palgrave: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Volume 2, edited by Peter Newman, John Eatwell, and Murray Milgate. New York: Stockton Press, 1988.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080" w:right="1080"/>
        </w:sectPr>
      </w:pPr>
    </w:p>
    <w:p>
      <w:pPr>
        <w:spacing w:before="39"/>
        <w:ind w:left="360" w:right="433" w:firstLine="0"/>
        <w:jc w:val="left"/>
        <w:rPr>
          <w:sz w:val="24"/>
        </w:rPr>
      </w:pPr>
      <w:r>
        <w:rPr>
          <w:sz w:val="24"/>
        </w:rPr>
        <w:t>Maasoumi, Esfandiar. "Denis Sargan and His Seminal Contributions to Economic and Econometric</w:t>
      </w:r>
      <w:r>
        <w:rPr>
          <w:spacing w:val="-3"/>
          <w:sz w:val="24"/>
        </w:rPr>
        <w:t> </w:t>
      </w:r>
      <w:r>
        <w:rPr>
          <w:sz w:val="24"/>
        </w:rPr>
        <w:t>Theory."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Contributions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Sargan,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John Denis Sargan. Cambridge, UK: Cambridge University Press, 1988.</w:t>
      </w:r>
    </w:p>
    <w:p>
      <w:pPr>
        <w:spacing w:before="292"/>
        <w:ind w:left="360" w:right="433" w:firstLine="0"/>
        <w:jc w:val="left"/>
        <w:rPr>
          <w:sz w:val="24"/>
        </w:rPr>
      </w:pPr>
      <w:r>
        <w:rPr>
          <w:sz w:val="24"/>
        </w:rPr>
        <w:t>Maasoumi, Esfandiar. "Denis Sargan's Contributions to the Theory of Finite Sample Distributions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7"/>
          <w:sz w:val="24"/>
        </w:rPr>
        <w:t> </w:t>
      </w:r>
      <w:r>
        <w:rPr>
          <w:sz w:val="24"/>
        </w:rPr>
        <w:t>Models."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Contributions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J.D.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Sargan, Volume II</w:t>
      </w:r>
      <w:r>
        <w:rPr>
          <w:sz w:val="24"/>
        </w:rPr>
        <w:t>, edited by John Denis Sargan. Cambridge, UK: Cambridge University Press, 1988.</w:t>
      </w:r>
    </w:p>
    <w:p>
      <w:pPr>
        <w:pStyle w:val="BodyText"/>
        <w:spacing w:before="2"/>
        <w:ind w:left="0"/>
      </w:pPr>
    </w:p>
    <w:p>
      <w:pPr>
        <w:pStyle w:val="BodyText"/>
        <w:ind w:left="360" w:right="349"/>
      </w:pPr>
      <w:r>
        <w:rPr/>
        <w:t>Maasoumi, Esfandiar. "The Approximate Moments of the 3SLS Reduced Form Estimator and MELO Combinations of OLS-3SLS for Prediction." In </w:t>
      </w:r>
      <w:r>
        <w:rPr>
          <w:i/>
        </w:rPr>
        <w:t>Time Series and Econometric Modeling</w:t>
      </w:r>
      <w:r>
        <w:rPr/>
        <w:t>, edited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I.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MacNeill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G.</w:t>
      </w:r>
      <w:r>
        <w:rPr>
          <w:spacing w:val="-3"/>
        </w:rPr>
        <w:t> </w:t>
      </w:r>
      <w:r>
        <w:rPr/>
        <w:t>J.</w:t>
      </w:r>
      <w:r>
        <w:rPr>
          <w:spacing w:val="-6"/>
        </w:rPr>
        <w:t> </w:t>
      </w:r>
      <w:r>
        <w:rPr/>
        <w:t>Umphrey.</w:t>
      </w:r>
      <w:r>
        <w:rPr>
          <w:spacing w:val="-3"/>
        </w:rPr>
        <w:t> </w:t>
      </w:r>
      <w:r>
        <w:rPr/>
        <w:t>Dordrecht,</w:t>
      </w:r>
      <w:r>
        <w:rPr>
          <w:spacing w:val="-5"/>
        </w:rPr>
        <w:t> </w:t>
      </w:r>
      <w:r>
        <w:rPr/>
        <w:t>Netherlands:</w:t>
      </w:r>
      <w:r>
        <w:rPr>
          <w:spacing w:val="-2"/>
        </w:rPr>
        <w:t> </w:t>
      </w:r>
      <w:r>
        <w:rPr/>
        <w:t>Reidel</w:t>
      </w:r>
      <w:r>
        <w:rPr>
          <w:spacing w:val="-2"/>
        </w:rPr>
        <w:t> </w:t>
      </w:r>
      <w:r>
        <w:rPr/>
        <w:t>Publishing</w:t>
      </w:r>
      <w:r>
        <w:rPr>
          <w:spacing w:val="-3"/>
        </w:rPr>
        <w:t> </w:t>
      </w:r>
      <w:r>
        <w:rPr/>
        <w:t>Company, </w:t>
      </w:r>
      <w:r>
        <w:rPr>
          <w:spacing w:val="-2"/>
        </w:rPr>
        <w:t>1987.</w:t>
      </w:r>
    </w:p>
    <w:p>
      <w:pPr>
        <w:spacing w:before="292"/>
        <w:ind w:left="360" w:right="349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Esfandiar.</w:t>
      </w:r>
      <w:r>
        <w:rPr>
          <w:spacing w:val="-4"/>
          <w:sz w:val="24"/>
        </w:rPr>
        <w:t> </w:t>
      </w:r>
      <w:r>
        <w:rPr>
          <w:sz w:val="24"/>
        </w:rPr>
        <w:t>"Experimental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Nonexperimental</w:t>
      </w:r>
      <w:r>
        <w:rPr>
          <w:spacing w:val="-3"/>
          <w:sz w:val="24"/>
        </w:rPr>
        <w:t> </w:t>
      </w:r>
      <w:r>
        <w:rPr>
          <w:sz w:val="24"/>
        </w:rPr>
        <w:t>Approaches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Statistical</w:t>
      </w:r>
      <w:r>
        <w:rPr>
          <w:spacing w:val="-3"/>
          <w:sz w:val="24"/>
        </w:rPr>
        <w:t> </w:t>
      </w:r>
      <w:r>
        <w:rPr>
          <w:sz w:val="24"/>
        </w:rPr>
        <w:t>Research." In </w:t>
      </w:r>
      <w:r>
        <w:rPr>
          <w:i/>
          <w:sz w:val="24"/>
        </w:rPr>
        <w:t>Econometric Modeling in Economic Education Research</w:t>
      </w:r>
      <w:r>
        <w:rPr>
          <w:sz w:val="24"/>
        </w:rPr>
        <w:t>, edited by W. E. Becker and W. B. Walstad. Boston: Kluwer-Nijhoff Publishers, 1987.</w:t>
      </w:r>
    </w:p>
    <w:p>
      <w:pPr>
        <w:spacing w:before="293"/>
        <w:ind w:left="360" w:right="349" w:firstLine="0"/>
        <w:jc w:val="left"/>
        <w:rPr>
          <w:sz w:val="24"/>
        </w:rPr>
      </w:pPr>
      <w:r>
        <w:rPr>
          <w:sz w:val="24"/>
        </w:rPr>
        <w:t>Maasoumi, Esfandiar, and Y. P. Gupta. "Specification Analysis in a Dynamic Model." In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1979: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Selected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Memory of Stefan Valavanis</w:t>
      </w:r>
      <w:r>
        <w:rPr>
          <w:sz w:val="24"/>
        </w:rPr>
        <w:t>, edited by E. G. Charatsis. Amsterdam, Netherlands: North-Holland Publishing Company, 1981.</w:t>
      </w:r>
    </w:p>
    <w:p>
      <w:pPr>
        <w:pStyle w:val="BodyText"/>
        <w:spacing w:before="1"/>
        <w:ind w:left="0"/>
      </w:pPr>
    </w:p>
    <w:p>
      <w:pPr>
        <w:pStyle w:val="Heading4"/>
        <w:spacing w:line="240" w:lineRule="auto"/>
        <w:rPr>
          <w:u w:val="none"/>
        </w:rPr>
      </w:pPr>
      <w:r>
        <w:rPr>
          <w:u w:val="single"/>
        </w:rPr>
        <w:t>Books,</w:t>
      </w:r>
      <w:r>
        <w:rPr>
          <w:spacing w:val="-2"/>
          <w:u w:val="single"/>
        </w:rPr>
        <w:t> </w:t>
      </w:r>
      <w:r>
        <w:rPr>
          <w:u w:val="single"/>
        </w:rPr>
        <w:t>Monographs,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Edited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Volumes: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E.,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Robert</w:t>
      </w:r>
      <w:r>
        <w:rPr>
          <w:spacing w:val="-1"/>
        </w:rPr>
        <w:t> </w:t>
      </w:r>
      <w:r>
        <w:rPr/>
        <w:t>Taylor</w:t>
      </w:r>
      <w:r>
        <w:rPr>
          <w:spacing w:val="-5"/>
        </w:rPr>
        <w:t> </w:t>
      </w:r>
      <w:r>
        <w:rPr/>
        <w:t>(Coeditors):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Memory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Michael</w:t>
      </w:r>
      <w:r>
        <w:rPr>
          <w:spacing w:val="-5"/>
        </w:rPr>
        <w:t> </w:t>
      </w:r>
      <w:r>
        <w:rPr/>
        <w:t>McAleer,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issues</w:t>
      </w:r>
      <w:r>
        <w:rPr>
          <w:spacing w:val="-5"/>
        </w:rPr>
        <w:t> </w:t>
      </w:r>
      <w:r>
        <w:rPr/>
        <w:t>of Econometric Reviews, Vol. 42, Issues 9-10, 2023.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Tong</w:t>
      </w:r>
      <w:r>
        <w:rPr>
          <w:spacing w:val="-4"/>
          <w:sz w:val="24"/>
        </w:rPr>
        <w:t> </w:t>
      </w:r>
      <w:r>
        <w:rPr>
          <w:sz w:val="24"/>
        </w:rPr>
        <w:t>Li,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“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Honors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Hsiao</w:t>
      </w:r>
      <w:r>
        <w:rPr>
          <w:sz w:val="24"/>
        </w:rPr>
        <w:t>,” </w:t>
      </w:r>
      <w:r>
        <w:rPr>
          <w:i/>
          <w:sz w:val="24"/>
        </w:rPr>
        <w:t>Econometric Reviews </w:t>
      </w:r>
      <w:r>
        <w:rPr>
          <w:sz w:val="24"/>
        </w:rPr>
        <w:t>40:6-10, 2021.</w:t>
      </w:r>
    </w:p>
    <w:p>
      <w:pPr>
        <w:pStyle w:val="BodyText"/>
        <w:ind w:left="0"/>
      </w:pPr>
    </w:p>
    <w:p>
      <w:pPr>
        <w:pStyle w:val="BodyText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Zhijie</w:t>
      </w:r>
      <w:r>
        <w:rPr>
          <w:spacing w:val="-3"/>
        </w:rPr>
        <w:t> </w:t>
      </w:r>
      <w:r>
        <w:rPr/>
        <w:t>Xiao,</w:t>
      </w:r>
      <w:r>
        <w:rPr>
          <w:spacing w:val="-3"/>
        </w:rPr>
        <w:t> </w:t>
      </w:r>
      <w:r>
        <w:rPr/>
        <w:t>“</w:t>
      </w:r>
      <w:hyperlink r:id="rId100">
        <w:r>
          <w:rPr>
            <w:color w:val="0000FF"/>
            <w:u w:val="single" w:color="0000FF"/>
          </w:rPr>
          <w:t>Econometric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Reviews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Honors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Peter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Charles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Bonest</w:t>
        </w:r>
      </w:hyperlink>
      <w:r>
        <w:rPr>
          <w:color w:val="0000FF"/>
        </w:rPr>
        <w:t> </w:t>
      </w:r>
      <w:hyperlink r:id="rId100">
        <w:r>
          <w:rPr>
            <w:color w:val="0000FF"/>
            <w:u w:val="single" w:color="0000FF"/>
          </w:rPr>
          <w:t>Phillips, the Master Econometrician</w:t>
        </w:r>
      </w:hyperlink>
      <w:r>
        <w:rPr/>
        <w:t>,” </w:t>
      </w:r>
      <w:r>
        <w:rPr>
          <w:i/>
        </w:rPr>
        <w:t>Econometric Reviews, </w:t>
      </w:r>
      <w:r>
        <w:rPr/>
        <w:t>39:7 (2020):649-654</w:t>
      </w:r>
    </w:p>
    <w:p>
      <w:pPr>
        <w:pStyle w:val="BodyText"/>
        <w:spacing w:before="292"/>
        <w:ind w:left="359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Robin</w:t>
      </w:r>
      <w:r>
        <w:rPr>
          <w:spacing w:val="-2"/>
        </w:rPr>
        <w:t> </w:t>
      </w:r>
      <w:r>
        <w:rPr/>
        <w:t>Sickles,</w:t>
      </w:r>
      <w:r>
        <w:rPr>
          <w:spacing w:val="-3"/>
        </w:rPr>
        <w:t> </w:t>
      </w:r>
      <w:r>
        <w:rPr/>
        <w:t>"Special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Peter</w:t>
      </w:r>
      <w:r>
        <w:rPr>
          <w:spacing w:val="-5"/>
        </w:rPr>
        <w:t> </w:t>
      </w:r>
      <w:r>
        <w:rPr/>
        <w:t>Schmidt,</w:t>
      </w:r>
      <w:r>
        <w:rPr>
          <w:spacing w:val="-3"/>
        </w:rPr>
        <w:t> </w:t>
      </w:r>
      <w:r>
        <w:rPr/>
        <w:t>E</w:t>
      </w:r>
      <w:r>
        <w:rPr>
          <w:i/>
        </w:rPr>
        <w:t>conometric Reviews</w:t>
      </w:r>
      <w:r>
        <w:rPr/>
        <w:t>, 36:1-3 (October 2016).</w:t>
      </w:r>
    </w:p>
    <w:p>
      <w:pPr>
        <w:pStyle w:val="BodyText"/>
        <w:spacing w:before="2"/>
        <w:ind w:left="0"/>
      </w:pPr>
    </w:p>
    <w:p>
      <w:pPr>
        <w:spacing w:before="0"/>
        <w:ind w:left="360" w:right="232" w:firstLine="0"/>
        <w:jc w:val="left"/>
        <w:rPr>
          <w:sz w:val="24"/>
        </w:rPr>
      </w:pPr>
      <w:r>
        <w:rPr>
          <w:sz w:val="24"/>
        </w:rPr>
        <w:t>Heshmati,</w:t>
      </w:r>
      <w:r>
        <w:rPr>
          <w:spacing w:val="-5"/>
          <w:sz w:val="24"/>
        </w:rPr>
        <w:t> </w:t>
      </w:r>
      <w:r>
        <w:rPr>
          <w:sz w:val="24"/>
        </w:rPr>
        <w:t>Almas,</w:t>
      </w:r>
      <w:r>
        <w:rPr>
          <w:spacing w:val="-2"/>
          <w:sz w:val="24"/>
        </w:rPr>
        <w:t> </w:t>
      </w:r>
      <w:r>
        <w:rPr>
          <w:sz w:val="24"/>
        </w:rPr>
        <w:t>Esfandiar</w:t>
      </w:r>
      <w:r>
        <w:rPr>
          <w:spacing w:val="-2"/>
          <w:sz w:val="24"/>
        </w:rPr>
        <w:t> </w:t>
      </w:r>
      <w:r>
        <w:rPr>
          <w:sz w:val="24"/>
        </w:rPr>
        <w:t>Maasoumi,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Wan,</w:t>
      </w:r>
      <w:r>
        <w:rPr>
          <w:spacing w:val="-2"/>
          <w:sz w:val="24"/>
        </w:rPr>
        <w:t> </w:t>
      </w:r>
      <w:r>
        <w:rPr>
          <w:sz w:val="24"/>
        </w:rPr>
        <w:t>eds.,</w:t>
      </w:r>
      <w:r>
        <w:rPr>
          <w:spacing w:val="-2"/>
          <w:sz w:val="24"/>
        </w:rPr>
        <w:t> </w:t>
      </w:r>
      <w:r>
        <w:rPr>
          <w:sz w:val="24"/>
        </w:rPr>
        <w:t>"</w:t>
      </w:r>
      <w:hyperlink r:id="rId101">
        <w:r>
          <w:rPr>
            <w:color w:val="0000FF"/>
            <w:sz w:val="24"/>
            <w:u w:val="single" w:color="0000FF"/>
          </w:rPr>
          <w:t>Special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Issue: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Poverty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Reduction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</w:hyperlink>
      <w:r>
        <w:rPr>
          <w:color w:val="0000FF"/>
          <w:sz w:val="24"/>
        </w:rPr>
        <w:t> </w:t>
      </w:r>
      <w:hyperlink r:id="rId101">
        <w:r>
          <w:rPr>
            <w:color w:val="0000FF"/>
            <w:sz w:val="24"/>
            <w:u w:val="single" w:color="0000FF"/>
          </w:rPr>
          <w:t>Inequality Measurement</w:t>
        </w:r>
      </w:hyperlink>
      <w:r>
        <w:rPr>
          <w:sz w:val="24"/>
        </w:rPr>
        <w:t>," </w:t>
      </w:r>
      <w:r>
        <w:rPr>
          <w:i/>
          <w:sz w:val="24"/>
        </w:rPr>
        <w:t>Quarterly Review of Economics and Finance</w:t>
      </w:r>
      <w:r>
        <w:rPr>
          <w:sz w:val="24"/>
        </w:rPr>
        <w:t>, 2016.</w:t>
      </w:r>
    </w:p>
    <w:p>
      <w:pPr>
        <w:pStyle w:val="BodyText"/>
        <w:spacing w:before="293"/>
        <w:ind w:left="359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Almas</w:t>
      </w:r>
      <w:r>
        <w:rPr>
          <w:spacing w:val="-3"/>
        </w:rPr>
        <w:t> </w:t>
      </w:r>
      <w:r>
        <w:rPr/>
        <w:t>Heshmati,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G.</w:t>
      </w:r>
      <w:r>
        <w:rPr>
          <w:spacing w:val="-3"/>
        </w:rPr>
        <w:t> </w:t>
      </w:r>
      <w:r>
        <w:rPr/>
        <w:t>Wan.</w:t>
      </w:r>
      <w:r>
        <w:rPr>
          <w:spacing w:val="-3"/>
        </w:rPr>
        <w:t> </w:t>
      </w:r>
      <w:r>
        <w:rPr/>
        <w:t>“Poverty</w:t>
      </w:r>
      <w:r>
        <w:rPr>
          <w:spacing w:val="-3"/>
        </w:rPr>
        <w:t> </w:t>
      </w:r>
      <w:r>
        <w:rPr/>
        <w:t>Reduction</w:t>
      </w:r>
      <w:r>
        <w:rPr>
          <w:spacing w:val="-4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Asia.”</w:t>
      </w:r>
      <w:r>
        <w:rPr>
          <w:spacing w:val="-2"/>
        </w:rPr>
        <w:t> </w:t>
      </w:r>
      <w:r>
        <w:rPr/>
        <w:t>New York, NY: Springer-Verlag (2015); downloaded over 60000 times, 2015-2017.</w:t>
      </w:r>
    </w:p>
    <w:p>
      <w:pPr>
        <w:pStyle w:val="BodyText"/>
        <w:spacing w:before="292"/>
        <w:ind w:left="360" w:right="497"/>
      </w:pPr>
      <w:r>
        <w:rPr/>
        <w:t>Barnett,</w:t>
      </w:r>
      <w:r>
        <w:rPr>
          <w:spacing w:val="-3"/>
        </w:rPr>
        <w:t> </w:t>
      </w:r>
      <w:r>
        <w:rPr/>
        <w:t>W.A.,</w:t>
      </w:r>
      <w:r>
        <w:rPr>
          <w:spacing w:val="-3"/>
        </w:rPr>
        <w:t> </w:t>
      </w:r>
      <w:r>
        <w:rPr/>
        <w:t>W.E.</w:t>
      </w:r>
      <w:r>
        <w:rPr>
          <w:spacing w:val="-7"/>
        </w:rPr>
        <w:t> </w:t>
      </w:r>
      <w:r>
        <w:rPr/>
        <w:t>Diewert,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Esfandiar</w:t>
      </w:r>
      <w:r>
        <w:rPr>
          <w:spacing w:val="-3"/>
        </w:rPr>
        <w:t> </w:t>
      </w:r>
      <w:r>
        <w:rPr/>
        <w:t>Maasoumi</w:t>
      </w:r>
      <w:r>
        <w:rPr>
          <w:spacing w:val="-3"/>
        </w:rPr>
        <w:t> </w:t>
      </w:r>
      <w:r>
        <w:rPr/>
        <w:t>(eds.),</w:t>
      </w:r>
      <w:r>
        <w:rPr>
          <w:spacing w:val="-3"/>
        </w:rPr>
        <w:t> </w:t>
      </w:r>
      <w:r>
        <w:rPr/>
        <w:t>“</w:t>
      </w:r>
      <w:hyperlink r:id="rId102">
        <w:r>
          <w:rPr>
            <w:color w:val="0000FF"/>
            <w:u w:val="single" w:color="0000FF"/>
          </w:rPr>
          <w:t>Innovations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Measurement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</w:hyperlink>
      <w:r>
        <w:rPr>
          <w:color w:val="0000FF"/>
        </w:rPr>
        <w:t> </w:t>
      </w:r>
      <w:hyperlink r:id="rId102">
        <w:r>
          <w:rPr>
            <w:color w:val="0000FF"/>
            <w:u w:val="single" w:color="0000FF"/>
          </w:rPr>
          <w:t>Economics and Econometrics”, (Special Issue)</w:t>
        </w:r>
      </w:hyperlink>
      <w:r>
        <w:rPr/>
        <w:t>, </w:t>
      </w:r>
      <w:r>
        <w:rPr>
          <w:i/>
        </w:rPr>
        <w:t>Journal of Econometrics </w:t>
      </w:r>
      <w:r>
        <w:rPr/>
        <w:t>191:2 (2016).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2"/>
        <w:ind w:left="360" w:right="694"/>
      </w:pPr>
      <w:r>
        <w:rPr/>
        <w:t>Li,</w:t>
      </w:r>
      <w:r>
        <w:rPr>
          <w:spacing w:val="-2"/>
        </w:rPr>
        <w:t> </w:t>
      </w:r>
      <w:r>
        <w:rPr/>
        <w:t>Qi,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Esfandiar</w:t>
      </w:r>
      <w:r>
        <w:rPr>
          <w:spacing w:val="-5"/>
        </w:rPr>
        <w:t> </w:t>
      </w:r>
      <w:r>
        <w:rPr/>
        <w:t>Maasoumi,</w:t>
      </w:r>
      <w:r>
        <w:rPr>
          <w:spacing w:val="-2"/>
        </w:rPr>
        <w:t> </w:t>
      </w:r>
      <w:r>
        <w:rPr/>
        <w:t>"Special</w:t>
      </w:r>
      <w:r>
        <w:rPr>
          <w:spacing w:val="-2"/>
        </w:rPr>
        <w:t> </w:t>
      </w:r>
      <w:r>
        <w:rPr/>
        <w:t>Issue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Honor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Aman</w:t>
      </w:r>
      <w:r>
        <w:rPr>
          <w:spacing w:val="-4"/>
        </w:rPr>
        <w:t> </w:t>
      </w:r>
      <w:r>
        <w:rPr/>
        <w:t>Ullah;</w:t>
      </w:r>
      <w:r>
        <w:rPr>
          <w:spacing w:val="-4"/>
        </w:rPr>
        <w:t> </w:t>
      </w:r>
      <w:r>
        <w:rPr>
          <w:i/>
        </w:rPr>
        <w:t>Econometric</w:t>
      </w:r>
      <w:r>
        <w:rPr>
          <w:i/>
          <w:spacing w:val="-2"/>
        </w:rPr>
        <w:t> </w:t>
      </w:r>
      <w:r>
        <w:rPr>
          <w:i/>
        </w:rPr>
        <w:t>Reviews</w:t>
      </w:r>
      <w:r>
        <w:rPr/>
        <w:t>, 34:6-10 (2015).</w:t>
      </w:r>
    </w:p>
    <w:p>
      <w:pPr>
        <w:pStyle w:val="BodyText"/>
        <w:spacing w:before="292"/>
        <w:ind w:left="360"/>
      </w:pPr>
      <w:r>
        <w:rPr/>
        <w:t>Heshmati,</w:t>
      </w:r>
      <w:r>
        <w:rPr>
          <w:spacing w:val="-5"/>
        </w:rPr>
        <w:t> </w:t>
      </w:r>
      <w:r>
        <w:rPr/>
        <w:t>Almas,</w:t>
      </w:r>
      <w:r>
        <w:rPr>
          <w:spacing w:val="-2"/>
        </w:rPr>
        <w:t> </w:t>
      </w:r>
      <w:r>
        <w:rPr/>
        <w:t>Esfandiar</w:t>
      </w:r>
      <w:r>
        <w:rPr>
          <w:spacing w:val="-2"/>
        </w:rPr>
        <w:t> </w:t>
      </w:r>
      <w:r>
        <w:rPr/>
        <w:t>Maasoumi,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G.</w:t>
      </w:r>
      <w:r>
        <w:rPr>
          <w:spacing w:val="-3"/>
        </w:rPr>
        <w:t> </w:t>
      </w:r>
      <w:r>
        <w:rPr/>
        <w:t>Wan,</w:t>
      </w:r>
      <w:r>
        <w:rPr>
          <w:spacing w:val="-2"/>
        </w:rPr>
        <w:t> </w:t>
      </w:r>
      <w:r>
        <w:rPr/>
        <w:t>eds.,</w:t>
      </w:r>
      <w:r>
        <w:rPr>
          <w:spacing w:val="-2"/>
        </w:rPr>
        <w:t> </w:t>
      </w:r>
      <w:r>
        <w:rPr/>
        <w:t>"</w:t>
      </w:r>
      <w:hyperlink r:id="rId101">
        <w:r>
          <w:rPr>
            <w:color w:val="0000FF"/>
            <w:u w:val="single" w:color="0000FF"/>
          </w:rPr>
          <w:t>Special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Issue: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Studies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Poverty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01">
        <w:r>
          <w:rPr>
            <w:color w:val="0000FF"/>
            <w:u w:val="single" w:color="0000FF"/>
          </w:rPr>
          <w:t>Multidimensional Well-being in Asia</w:t>
        </w:r>
      </w:hyperlink>
      <w:r>
        <w:rPr/>
        <w:t>," </w:t>
      </w:r>
      <w:r>
        <w:rPr>
          <w:i/>
        </w:rPr>
        <w:t>Journal of Economic Studies </w:t>
      </w:r>
      <w:r>
        <w:rPr/>
        <w:t>42:1 (2015): 1-3.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Abadir,</w:t>
      </w:r>
      <w:r>
        <w:rPr>
          <w:spacing w:val="-4"/>
        </w:rPr>
        <w:t> </w:t>
      </w:r>
      <w:r>
        <w:rPr/>
        <w:t>Karim</w:t>
      </w:r>
      <w:r>
        <w:rPr>
          <w:spacing w:val="-3"/>
        </w:rPr>
        <w:t> </w:t>
      </w:r>
      <w:r>
        <w:rPr/>
        <w:t>M.,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Esfandiar</w:t>
      </w:r>
      <w:r>
        <w:rPr>
          <w:spacing w:val="-3"/>
        </w:rPr>
        <w:t> </w:t>
      </w:r>
      <w:r>
        <w:rPr/>
        <w:t>Maasoumi</w:t>
      </w:r>
      <w:r>
        <w:rPr>
          <w:spacing w:val="-1"/>
        </w:rPr>
        <w:t> </w:t>
      </w:r>
      <w:r>
        <w:rPr/>
        <w:t>(eds.),</w:t>
      </w:r>
      <w:r>
        <w:rPr>
          <w:spacing w:val="-3"/>
        </w:rPr>
        <w:t> </w:t>
      </w:r>
      <w:r>
        <w:rPr/>
        <w:t>Special</w:t>
      </w:r>
      <w:r>
        <w:rPr>
          <w:spacing w:val="-1"/>
        </w:rPr>
        <w:t> </w:t>
      </w:r>
      <w:r>
        <w:rPr/>
        <w:t>issue in</w:t>
      </w:r>
      <w:r>
        <w:rPr>
          <w:spacing w:val="-2"/>
        </w:rPr>
        <w:t> </w:t>
      </w:r>
      <w:r>
        <w:rPr/>
        <w:t>honor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>
          <w:spacing w:val="-2"/>
        </w:rPr>
        <w:t>Godfrey,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4"/>
          <w:sz w:val="24"/>
        </w:rPr>
        <w:t> </w:t>
      </w:r>
      <w:r>
        <w:rPr>
          <w:sz w:val="24"/>
        </w:rPr>
        <w:t>33:5-6</w:t>
      </w:r>
      <w:r>
        <w:rPr>
          <w:spacing w:val="-3"/>
          <w:sz w:val="24"/>
        </w:rPr>
        <w:t> </w:t>
      </w:r>
      <w:r>
        <w:rPr>
          <w:sz w:val="24"/>
        </w:rPr>
        <w:t>(2014):</w:t>
      </w:r>
      <w:r>
        <w:rPr>
          <w:spacing w:val="-3"/>
          <w:sz w:val="24"/>
        </w:rPr>
        <w:t> </w:t>
      </w:r>
      <w:r>
        <w:rPr>
          <w:sz w:val="24"/>
        </w:rPr>
        <w:t>429-</w:t>
      </w:r>
      <w:r>
        <w:rPr>
          <w:spacing w:val="-4"/>
          <w:sz w:val="24"/>
        </w:rPr>
        <w:t>430.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Maasoumi,</w:t>
      </w:r>
      <w:r>
        <w:rPr>
          <w:spacing w:val="-6"/>
        </w:rPr>
        <w:t> </w:t>
      </w:r>
      <w:r>
        <w:rPr/>
        <w:t>Esfandiar, and Ehsan</w:t>
      </w:r>
      <w:r>
        <w:rPr>
          <w:spacing w:val="1"/>
        </w:rPr>
        <w:t> </w:t>
      </w:r>
      <w:r>
        <w:rPr/>
        <w:t>S.</w:t>
      </w:r>
      <w:r>
        <w:rPr>
          <w:spacing w:val="-5"/>
        </w:rPr>
        <w:t> </w:t>
      </w:r>
      <w:r>
        <w:rPr/>
        <w:t>Soofi (eds.),</w:t>
      </w:r>
      <w:r>
        <w:rPr>
          <w:spacing w:val="-1"/>
        </w:rPr>
        <w:t> </w:t>
      </w:r>
      <w:r>
        <w:rPr/>
        <w:t>Special Issue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Arnold</w:t>
      </w:r>
      <w:r>
        <w:rPr>
          <w:spacing w:val="-2"/>
        </w:rPr>
        <w:t> Zellner,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4"/>
          <w:sz w:val="24"/>
        </w:rPr>
        <w:t> </w:t>
      </w:r>
      <w:r>
        <w:rPr>
          <w:sz w:val="24"/>
        </w:rPr>
        <w:t>33:1-4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(2014).</w:t>
      </w:r>
    </w:p>
    <w:p>
      <w:pPr>
        <w:pStyle w:val="BodyText"/>
        <w:spacing w:before="292"/>
        <w:ind w:left="360" w:right="497"/>
      </w:pPr>
      <w:r>
        <w:rPr/>
        <w:t>Baltagi,</w:t>
      </w:r>
      <w:r>
        <w:rPr>
          <w:spacing w:val="-2"/>
        </w:rPr>
        <w:t> </w:t>
      </w:r>
      <w:r>
        <w:rPr/>
        <w:t>Badi</w:t>
      </w:r>
      <w:r>
        <w:rPr>
          <w:spacing w:val="-2"/>
        </w:rPr>
        <w:t> </w:t>
      </w:r>
      <w:r>
        <w:rPr/>
        <w:t>H.,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Esfandiar</w:t>
      </w:r>
      <w:r>
        <w:rPr>
          <w:spacing w:val="-5"/>
        </w:rPr>
        <w:t> </w:t>
      </w:r>
      <w:r>
        <w:rPr/>
        <w:t>Maasoumi</w:t>
      </w:r>
      <w:r>
        <w:rPr>
          <w:spacing w:val="-2"/>
        </w:rPr>
        <w:t> </w:t>
      </w:r>
      <w:r>
        <w:rPr/>
        <w:t>(eds.),</w:t>
      </w:r>
      <w:r>
        <w:rPr>
          <w:spacing w:val="-2"/>
        </w:rPr>
        <w:t> </w:t>
      </w:r>
      <w:r>
        <w:rPr/>
        <w:t>"</w:t>
      </w:r>
      <w:hyperlink r:id="rId88"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Dependence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Cross-section,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Series,</w:t>
        </w:r>
      </w:hyperlink>
      <w:r>
        <w:rPr>
          <w:color w:val="0000FF"/>
        </w:rPr>
        <w:t> </w:t>
      </w:r>
      <w:hyperlink r:id="rId88">
        <w:r>
          <w:rPr>
            <w:color w:val="0000FF"/>
            <w:u w:val="single" w:color="0000FF"/>
          </w:rPr>
          <w:t>and Panel Data</w:t>
        </w:r>
      </w:hyperlink>
      <w:r>
        <w:rPr/>
        <w:t>," </w:t>
      </w:r>
      <w:r>
        <w:rPr>
          <w:i/>
        </w:rPr>
        <w:t>Econometric Reviews </w:t>
      </w:r>
      <w:r>
        <w:rPr/>
        <w:t>32:5-6 (2013): 543-546.</w:t>
      </w:r>
    </w:p>
    <w:p>
      <w:pPr>
        <w:pStyle w:val="BodyText"/>
        <w:ind w:left="0"/>
      </w:pPr>
    </w:p>
    <w:p>
      <w:pPr>
        <w:pStyle w:val="BodyText"/>
        <w:ind w:left="360" w:right="497"/>
      </w:pPr>
      <w:r>
        <w:rPr/>
        <w:t>Maasoumi,</w:t>
      </w:r>
      <w:r>
        <w:rPr>
          <w:spacing w:val="-5"/>
        </w:rPr>
        <w:t> </w:t>
      </w:r>
      <w:r>
        <w:rPr/>
        <w:t>Esfandiar,</w:t>
      </w:r>
      <w:r>
        <w:rPr>
          <w:spacing w:val="-2"/>
        </w:rPr>
        <w:t> </w:t>
      </w:r>
      <w:r>
        <w:rPr/>
        <w:t>editor.</w:t>
      </w:r>
      <w:r>
        <w:rPr>
          <w:spacing w:val="-3"/>
        </w:rPr>
        <w:t> </w:t>
      </w:r>
      <w:r>
        <w:rPr/>
        <w:t>"Special</w:t>
      </w:r>
      <w:r>
        <w:rPr>
          <w:spacing w:val="-2"/>
        </w:rPr>
        <w:t> </w:t>
      </w:r>
      <w:r>
        <w:rPr/>
        <w:t>Issue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Ninth</w:t>
      </w:r>
      <w:r>
        <w:rPr>
          <w:spacing w:val="-4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Panel Data," </w:t>
      </w:r>
      <w:r>
        <w:rPr>
          <w:i/>
        </w:rPr>
        <w:t>Econometric Reviews </w:t>
      </w:r>
      <w:r>
        <w:rPr/>
        <w:t>22:1 (2003).</w:t>
      </w:r>
    </w:p>
    <w:p>
      <w:pPr>
        <w:pStyle w:val="BodyText"/>
        <w:spacing w:before="292"/>
        <w:ind w:left="360" w:right="497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Almas</w:t>
      </w:r>
      <w:r>
        <w:rPr>
          <w:spacing w:val="-6"/>
        </w:rPr>
        <w:t> </w:t>
      </w:r>
      <w:r>
        <w:rPr/>
        <w:t>Heshmati,</w:t>
      </w:r>
      <w:r>
        <w:rPr>
          <w:spacing w:val="-3"/>
        </w:rPr>
        <w:t> </w:t>
      </w:r>
      <w:r>
        <w:rPr/>
        <w:t>editors.</w:t>
      </w:r>
      <w:r>
        <w:rPr>
          <w:spacing w:val="-4"/>
        </w:rPr>
        <w:t> </w:t>
      </w:r>
      <w:r>
        <w:rPr/>
        <w:t>"Special</w:t>
      </w:r>
      <w:r>
        <w:rPr>
          <w:spacing w:val="-3"/>
        </w:rPr>
        <w:t> </w:t>
      </w:r>
      <w:r>
        <w:rPr/>
        <w:t>Issue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Eighth</w:t>
      </w:r>
      <w:r>
        <w:rPr>
          <w:spacing w:val="-5"/>
        </w:rPr>
        <w:t> </w:t>
      </w:r>
      <w:r>
        <w:rPr/>
        <w:t>International Conference on Panel Data," </w:t>
      </w:r>
      <w:r>
        <w:rPr>
          <w:i/>
        </w:rPr>
        <w:t>Econometric Reviews </w:t>
      </w:r>
      <w:r>
        <w:rPr/>
        <w:t>19:3-4 (2000).</w:t>
      </w:r>
    </w:p>
    <w:p>
      <w:pPr>
        <w:pStyle w:val="BodyText"/>
        <w:spacing w:before="2"/>
        <w:ind w:left="0"/>
      </w:pPr>
    </w:p>
    <w:p>
      <w:pPr>
        <w:spacing w:before="0"/>
        <w:ind w:left="360" w:right="497" w:firstLine="0"/>
        <w:jc w:val="left"/>
        <w:rPr>
          <w:sz w:val="24"/>
        </w:rPr>
      </w:pPr>
      <w:r>
        <w:rPr>
          <w:sz w:val="24"/>
        </w:rPr>
        <w:t>Maasoumi,</w:t>
      </w:r>
      <w:r>
        <w:rPr>
          <w:spacing w:val="-6"/>
          <w:sz w:val="24"/>
        </w:rPr>
        <w:t> </w:t>
      </w:r>
      <w:r>
        <w:rPr>
          <w:sz w:val="24"/>
        </w:rPr>
        <w:t>Esfandiar,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z w:val="24"/>
        </w:rPr>
        <w:t>"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Measurement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Welfare,"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 </w:t>
      </w:r>
      <w:r>
        <w:rPr>
          <w:sz w:val="24"/>
        </w:rPr>
        <w:t>50:1 (October 1991).</w:t>
      </w:r>
    </w:p>
    <w:p>
      <w:pPr>
        <w:pStyle w:val="BodyText"/>
        <w:spacing w:before="293"/>
        <w:ind w:left="360"/>
      </w:pPr>
      <w:r>
        <w:rPr/>
        <w:t>Day,</w:t>
      </w:r>
      <w:r>
        <w:rPr>
          <w:spacing w:val="-1"/>
        </w:rPr>
        <w:t> </w:t>
      </w:r>
      <w:r>
        <w:rPr/>
        <w:t>R.</w:t>
      </w:r>
      <w:r>
        <w:rPr>
          <w:spacing w:val="-2"/>
        </w:rPr>
        <w:t> </w:t>
      </w:r>
      <w:r>
        <w:rPr/>
        <w:t>H.,</w:t>
      </w:r>
      <w:r>
        <w:rPr>
          <w:spacing w:val="-1"/>
        </w:rPr>
        <w:t> </w:t>
      </w:r>
      <w:r>
        <w:rPr/>
        <w:t>Esfandiar</w:t>
      </w:r>
      <w:r>
        <w:rPr>
          <w:spacing w:val="-3"/>
        </w:rPr>
        <w:t> </w:t>
      </w:r>
      <w:r>
        <w:rPr/>
        <w:t>Maasoumi,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2"/>
        </w:rPr>
        <w:t> </w:t>
      </w:r>
      <w:r>
        <w:rPr/>
        <w:t>Miller.</w:t>
      </w:r>
      <w:r>
        <w:rPr>
          <w:spacing w:val="-2"/>
        </w:rPr>
        <w:t> </w:t>
      </w:r>
      <w:r>
        <w:rPr/>
        <w:t>“Supply</w:t>
      </w:r>
      <w:r>
        <w:rPr>
          <w:spacing w:val="-5"/>
        </w:rPr>
        <w:t> </w:t>
      </w:r>
      <w:r>
        <w:rPr/>
        <w:t>Models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Features.”</w:t>
      </w:r>
      <w:r>
        <w:rPr>
          <w:spacing w:val="-4"/>
        </w:rPr>
        <w:t> </w:t>
      </w:r>
      <w:r>
        <w:rPr/>
        <w:t>Vol.</w:t>
      </w:r>
      <w:r>
        <w:rPr>
          <w:spacing w:val="-5"/>
        </w:rPr>
        <w:t> </w:t>
      </w:r>
      <w:r>
        <w:rPr/>
        <w:t>4., </w:t>
      </w:r>
      <w:r>
        <w:rPr>
          <w:i/>
        </w:rPr>
        <w:t>System Dynamics in Energy Modeling</w:t>
      </w:r>
      <w:r>
        <w:rPr/>
        <w:t>, Monograph EPRI EA-1357. Palo Alto, CA: Electric Power Research Institute, 1980.</w:t>
      </w:r>
    </w:p>
    <w:p>
      <w:pPr>
        <w:pStyle w:val="BodyText"/>
        <w:spacing w:before="292"/>
        <w:ind w:left="360" w:right="433"/>
      </w:pPr>
      <w:r>
        <w:rPr/>
        <w:t>Maasoumi,</w:t>
      </w:r>
      <w:r>
        <w:rPr>
          <w:spacing w:val="-6"/>
        </w:rPr>
        <w:t> </w:t>
      </w:r>
      <w:r>
        <w:rPr/>
        <w:t>Esfandiar,</w:t>
      </w:r>
      <w:r>
        <w:rPr>
          <w:spacing w:val="-3"/>
        </w:rPr>
        <w:t> </w:t>
      </w:r>
      <w:r>
        <w:rPr/>
        <w:t>editor.</w:t>
      </w:r>
      <w:r>
        <w:rPr>
          <w:spacing w:val="-4"/>
        </w:rPr>
        <w:t> </w:t>
      </w:r>
      <w:r>
        <w:rPr/>
        <w:t>“</w:t>
      </w:r>
      <w:hyperlink r:id="rId103">
        <w:r>
          <w:rPr>
            <w:color w:val="0000FF"/>
            <w:u w:val="single" w:color="0000FF"/>
          </w:rPr>
          <w:t>Contributions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Econometrics: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John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Denis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Sargan</w:t>
        </w:r>
      </w:hyperlink>
      <w:r>
        <w:rPr/>
        <w:t>,”</w:t>
      </w:r>
      <w:r>
        <w:rPr>
          <w:spacing w:val="-6"/>
        </w:rPr>
        <w:t> </w:t>
      </w:r>
      <w:r>
        <w:rPr/>
        <w:t>Volumes</w:t>
      </w:r>
      <w:r>
        <w:rPr>
          <w:spacing w:val="-4"/>
        </w:rPr>
        <w:t> </w:t>
      </w:r>
      <w:r>
        <w:rPr/>
        <w:t>I and II. Cambridge, UK: Cambridge University Press, 1988.</w:t>
      </w:r>
    </w:p>
    <w:p>
      <w:pPr>
        <w:pStyle w:val="Heading4"/>
        <w:spacing w:line="240" w:lineRule="auto" w:before="292"/>
        <w:rPr>
          <w:u w:val="none"/>
        </w:rPr>
      </w:pPr>
      <w:r>
        <w:rPr>
          <w:u w:val="single"/>
        </w:rPr>
        <w:t>Submitted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Unpublished</w:t>
      </w:r>
      <w:r>
        <w:rPr>
          <w:spacing w:val="-2"/>
          <w:u w:val="single"/>
        </w:rPr>
        <w:t> </w:t>
      </w:r>
      <w:r>
        <w:rPr>
          <w:u w:val="single"/>
        </w:rPr>
        <w:t>Papers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Manuscripts: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360"/>
      </w:pPr>
      <w:r>
        <w:rPr/>
        <w:t>“Well-being</w:t>
      </w:r>
      <w:r>
        <w:rPr>
          <w:spacing w:val="-2"/>
        </w:rPr>
        <w:t> </w:t>
      </w:r>
      <w:r>
        <w:rPr/>
        <w:t>Gaps”,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Martyna</w:t>
      </w:r>
      <w:r>
        <w:rPr>
          <w:spacing w:val="-1"/>
        </w:rPr>
        <w:t> </w:t>
      </w:r>
      <w:r>
        <w:rPr/>
        <w:t>Kobus,</w:t>
      </w:r>
      <w:r>
        <w:rPr>
          <w:spacing w:val="-3"/>
        </w:rPr>
        <w:t> </w:t>
      </w:r>
      <w:r>
        <w:rPr/>
        <w:t>Draft,</w:t>
      </w:r>
      <w:r>
        <w:rPr>
          <w:spacing w:val="-3"/>
        </w:rPr>
        <w:t> </w:t>
      </w:r>
      <w:r>
        <w:rPr>
          <w:spacing w:val="-4"/>
        </w:rPr>
        <w:t>2024.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97"/>
      </w:pPr>
      <w:r>
        <w:rPr/>
        <w:t>“High</w:t>
      </w:r>
      <w:r>
        <w:rPr>
          <w:spacing w:val="-3"/>
        </w:rPr>
        <w:t> </w:t>
      </w:r>
      <w:r>
        <w:rPr/>
        <w:t>Dimensional</w:t>
      </w:r>
      <w:r>
        <w:rPr>
          <w:spacing w:val="-4"/>
        </w:rPr>
        <w:t> </w:t>
      </w:r>
      <w:r>
        <w:rPr/>
        <w:t>Examination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Intergenerational</w:t>
      </w:r>
      <w:r>
        <w:rPr>
          <w:spacing w:val="-4"/>
        </w:rPr>
        <w:t> </w:t>
      </w:r>
      <w:r>
        <w:rPr/>
        <w:t>Mobility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Forests</w:t>
      </w:r>
      <w:r>
        <w:rPr>
          <w:spacing w:val="-5"/>
        </w:rPr>
        <w:t> </w:t>
      </w:r>
      <w:r>
        <w:rPr/>
        <w:t>and Gradient Boosting”, With Yisroel Kahn (Submitted, 2024).</w:t>
      </w:r>
    </w:p>
    <w:p>
      <w:pPr>
        <w:pStyle w:val="BodyText"/>
        <w:spacing w:before="293"/>
        <w:ind w:left="360" w:right="497"/>
      </w:pPr>
      <w:r>
        <w:rPr/>
        <w:t>“Ridge</w:t>
      </w:r>
      <w:r>
        <w:rPr>
          <w:spacing w:val="-2"/>
        </w:rPr>
        <w:t> </w:t>
      </w:r>
      <w:r>
        <w:rPr/>
        <w:t>Latent</w:t>
      </w:r>
      <w:r>
        <w:rPr>
          <w:spacing w:val="-1"/>
        </w:rPr>
        <w:t> </w:t>
      </w:r>
      <w:r>
        <w:rPr/>
        <w:t>Factors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Bayesian</w:t>
      </w:r>
      <w:r>
        <w:rPr>
          <w:spacing w:val="-1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Discount</w:t>
      </w:r>
      <w:r>
        <w:rPr>
          <w:spacing w:val="-4"/>
        </w:rPr>
        <w:t> </w:t>
      </w:r>
      <w:r>
        <w:rPr/>
        <w:t>factors”,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Y.</w:t>
      </w:r>
      <w:r>
        <w:rPr>
          <w:spacing w:val="-6"/>
        </w:rPr>
        <w:t> </w:t>
      </w:r>
      <w:r>
        <w:rPr/>
        <w:t>Yang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Y.</w:t>
      </w:r>
      <w:r>
        <w:rPr>
          <w:spacing w:val="-3"/>
        </w:rPr>
        <w:t> </w:t>
      </w:r>
      <w:r>
        <w:rPr/>
        <w:t>Zhou, </w:t>
      </w:r>
      <w:r>
        <w:rPr>
          <w:spacing w:val="-2"/>
        </w:rPr>
        <w:t>2024.</w:t>
      </w:r>
    </w:p>
    <w:p>
      <w:pPr>
        <w:pStyle w:val="BodyText"/>
        <w:spacing w:before="292"/>
        <w:ind w:left="360"/>
      </w:pPr>
      <w:r>
        <w:rPr/>
        <w:t>“Imputing</w:t>
      </w:r>
      <w:r>
        <w:rPr>
          <w:spacing w:val="-6"/>
        </w:rPr>
        <w:t> </w:t>
      </w:r>
      <w:r>
        <w:rPr/>
        <w:t>Missing</w:t>
      </w:r>
      <w:r>
        <w:rPr>
          <w:spacing w:val="-2"/>
        </w:rPr>
        <w:t> </w:t>
      </w:r>
      <w:r>
        <w:rPr/>
        <w:t>Waves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Pseudo</w:t>
      </w:r>
      <w:r>
        <w:rPr>
          <w:spacing w:val="-3"/>
        </w:rPr>
        <w:t> </w:t>
      </w:r>
      <w:r>
        <w:rPr/>
        <w:t>Panels: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Generalized</w:t>
      </w:r>
      <w:r>
        <w:rPr>
          <w:spacing w:val="-2"/>
        </w:rPr>
        <w:t> Scoring</w:t>
      </w:r>
    </w:p>
    <w:p>
      <w:pPr>
        <w:pStyle w:val="BodyText"/>
        <w:ind w:left="360"/>
      </w:pPr>
      <w:r>
        <w:rPr/>
        <w:t>and</w:t>
      </w:r>
      <w:r>
        <w:rPr>
          <w:spacing w:val="-3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Method”,</w:t>
      </w:r>
      <w:r>
        <w:rPr>
          <w:spacing w:val="-3"/>
        </w:rPr>
        <w:t> </w:t>
      </w:r>
      <w:r>
        <w:rPr/>
        <w:t>with Zhongjian</w:t>
      </w:r>
      <w:r>
        <w:rPr>
          <w:spacing w:val="1"/>
        </w:rPr>
        <w:t> </w:t>
      </w:r>
      <w:r>
        <w:rPr/>
        <w:t>LIN,</w:t>
      </w:r>
      <w:r>
        <w:rPr>
          <w:spacing w:val="-3"/>
        </w:rPr>
        <w:t> </w:t>
      </w:r>
      <w:r>
        <w:rPr/>
        <w:t>2023</w:t>
      </w:r>
      <w:r>
        <w:rPr>
          <w:spacing w:val="-3"/>
        </w:rPr>
        <w:t> </w:t>
      </w:r>
      <w:r>
        <w:rPr/>
        <w:t>(submitted, in Honor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Carter </w:t>
      </w:r>
      <w:r>
        <w:rPr>
          <w:spacing w:val="-2"/>
        </w:rPr>
        <w:t>Hill).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BodyText"/>
        <w:spacing w:before="32"/>
        <w:ind w:left="360" w:right="497"/>
      </w:pPr>
      <w:r>
        <w:rPr/>
        <w:t>“On</w:t>
      </w:r>
      <w:r>
        <w:rPr>
          <w:spacing w:val="-2"/>
        </w:rPr>
        <w:t> </w:t>
      </w:r>
      <w:r>
        <w:rPr/>
        <w:t>Subjectivity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Intergenerational</w:t>
      </w:r>
      <w:r>
        <w:rPr>
          <w:spacing w:val="-3"/>
        </w:rPr>
        <w:t> </w:t>
      </w:r>
      <w:r>
        <w:rPr/>
        <w:t>Mobility</w:t>
      </w:r>
      <w:r>
        <w:rPr>
          <w:spacing w:val="-4"/>
        </w:rPr>
        <w:t> </w:t>
      </w:r>
      <w:r>
        <w:rPr/>
        <w:t>Measures”,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Wang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Daiqiang</w:t>
      </w:r>
      <w:r>
        <w:rPr>
          <w:spacing w:val="-5"/>
        </w:rPr>
        <w:t> </w:t>
      </w:r>
      <w:r>
        <w:rPr/>
        <w:t>Zhang (revised and submitted, 2024).</w:t>
      </w:r>
    </w:p>
    <w:p>
      <w:pPr>
        <w:pStyle w:val="BodyText"/>
        <w:spacing w:before="292"/>
        <w:ind w:left="360"/>
      </w:pPr>
      <w:r>
        <w:rPr/>
        <w:t>“Sufficient</w:t>
      </w:r>
      <w:r>
        <w:rPr>
          <w:spacing w:val="-1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Intergenerational</w:t>
      </w:r>
      <w:r>
        <w:rPr>
          <w:spacing w:val="-5"/>
        </w:rPr>
        <w:t> </w:t>
      </w:r>
      <w:r>
        <w:rPr/>
        <w:t>Mobility”,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Steven</w:t>
      </w:r>
      <w:r>
        <w:rPr>
          <w:spacing w:val="-1"/>
        </w:rPr>
        <w:t> </w:t>
      </w:r>
      <w:r>
        <w:rPr/>
        <w:t>Durlauf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Wang,</w:t>
      </w:r>
      <w:r>
        <w:rPr>
          <w:spacing w:val="-4"/>
        </w:rPr>
        <w:t> </w:t>
      </w:r>
      <w:r>
        <w:rPr>
          <w:spacing w:val="-2"/>
        </w:rPr>
        <w:t>2023.</w:t>
      </w:r>
    </w:p>
    <w:p>
      <w:pPr>
        <w:pStyle w:val="BodyText"/>
        <w:ind w:left="0"/>
      </w:pPr>
    </w:p>
    <w:p>
      <w:pPr>
        <w:pStyle w:val="BodyText"/>
        <w:ind w:left="359"/>
      </w:pPr>
      <w:r>
        <w:rPr/>
        <w:t>“Portfolio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Subset</w:t>
      </w:r>
      <w:r>
        <w:rPr>
          <w:spacing w:val="-1"/>
        </w:rPr>
        <w:t> </w:t>
      </w:r>
      <w:r>
        <w:rPr/>
        <w:t>Combination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Characteristics”,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G.</w:t>
      </w:r>
      <w:r>
        <w:rPr>
          <w:spacing w:val="-6"/>
        </w:rPr>
        <w:t> </w:t>
      </w:r>
      <w:r>
        <w:rPr/>
        <w:t>Tong,</w:t>
      </w:r>
      <w:r>
        <w:rPr>
          <w:spacing w:val="-2"/>
        </w:rPr>
        <w:t> </w:t>
      </w:r>
      <w:r>
        <w:rPr/>
        <w:t>X.</w:t>
      </w:r>
      <w:r>
        <w:rPr>
          <w:spacing w:val="-3"/>
        </w:rPr>
        <w:t> </w:t>
      </w:r>
      <w:r>
        <w:rPr/>
        <w:t>Wen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K.</w:t>
      </w:r>
      <w:r>
        <w:rPr>
          <w:spacing w:val="-3"/>
        </w:rPr>
        <w:t> </w:t>
      </w:r>
      <w:r>
        <w:rPr/>
        <w:t>Wu, </w:t>
      </w:r>
      <w:r>
        <w:rPr>
          <w:spacing w:val="-2"/>
        </w:rPr>
        <w:t>2024.</w:t>
      </w:r>
    </w:p>
    <w:p>
      <w:pPr>
        <w:pStyle w:val="BodyText"/>
        <w:spacing w:before="2"/>
        <w:ind w:left="0"/>
      </w:pPr>
    </w:p>
    <w:p>
      <w:pPr>
        <w:pStyle w:val="BodyText"/>
        <w:ind w:left="359" w:right="349"/>
      </w:pPr>
      <w:r>
        <w:rPr/>
        <w:t>“A Dynastic View of Intergenerational Mobility”, paper prepared and presented at the HCEO conference:</w:t>
      </w:r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Developments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Intergenerational</w:t>
      </w:r>
      <w:r>
        <w:rPr>
          <w:spacing w:val="-5"/>
        </w:rPr>
        <w:t> </w:t>
      </w:r>
      <w:r>
        <w:rPr/>
        <w:t>Mobility,</w:t>
      </w:r>
      <w:r>
        <w:rPr>
          <w:spacing w:val="-2"/>
        </w:rPr>
        <w:t> </w:t>
      </w:r>
      <w:r>
        <w:rPr/>
        <w:t>Univeristy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Dec</w:t>
      </w:r>
      <w:r>
        <w:rPr>
          <w:spacing w:val="-3"/>
        </w:rPr>
        <w:t> </w:t>
      </w:r>
      <w:r>
        <w:rPr/>
        <w:t>11, </w:t>
      </w:r>
      <w:r>
        <w:rPr>
          <w:spacing w:val="-2"/>
        </w:rPr>
        <w:t>2020.</w:t>
      </w:r>
    </w:p>
    <w:p>
      <w:pPr>
        <w:spacing w:before="292"/>
        <w:ind w:left="359" w:right="497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Measurement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Inequality,”</w:t>
      </w:r>
      <w:r>
        <w:rPr>
          <w:spacing w:val="-6"/>
          <w:sz w:val="24"/>
        </w:rPr>
        <w:t> </w:t>
      </w:r>
      <w:r>
        <w:rPr>
          <w:sz w:val="24"/>
        </w:rPr>
        <w:t>Invited</w:t>
      </w:r>
      <w:r>
        <w:rPr>
          <w:spacing w:val="-5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2022 (R&amp;R),(withdrawn from JEL 2023)</w:t>
      </w:r>
    </w:p>
    <w:p>
      <w:pPr>
        <w:pStyle w:val="BodyText"/>
        <w:ind w:left="0"/>
      </w:pPr>
    </w:p>
    <w:p>
      <w:pPr>
        <w:pStyle w:val="BodyText"/>
        <w:ind w:left="359" w:right="232"/>
      </w:pPr>
      <w:r>
        <w:rPr/>
        <w:t>Maasoumi,</w:t>
      </w:r>
      <w:r>
        <w:rPr>
          <w:spacing w:val="-7"/>
        </w:rPr>
        <w:t> </w:t>
      </w:r>
      <w:r>
        <w:rPr/>
        <w:t>Esfandiar.</w:t>
      </w:r>
      <w:r>
        <w:rPr>
          <w:spacing w:val="-5"/>
        </w:rPr>
        <w:t> </w:t>
      </w:r>
      <w:r>
        <w:rPr/>
        <w:t>“Econometric</w:t>
      </w:r>
      <w:r>
        <w:rPr>
          <w:spacing w:val="-5"/>
        </w:rPr>
        <w:t> </w:t>
      </w:r>
      <w:r>
        <w:rPr/>
        <w:t>Inference,</w:t>
      </w:r>
      <w:r>
        <w:rPr>
          <w:spacing w:val="-4"/>
        </w:rPr>
        <w:t> </w:t>
      </w:r>
      <w:r>
        <w:rPr/>
        <w:t>Information,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Uncertainty.”</w:t>
      </w:r>
      <w:r>
        <w:rPr>
          <w:spacing w:val="-4"/>
        </w:rPr>
        <w:t> </w:t>
      </w:r>
      <w:r>
        <w:rPr/>
        <w:t>Singapore:</w:t>
      </w:r>
      <w:r>
        <w:rPr>
          <w:spacing w:val="-4"/>
        </w:rPr>
        <w:t> </w:t>
      </w:r>
      <w:r>
        <w:rPr/>
        <w:t>World Scientific Publishing,</w:t>
      </w:r>
      <w:r>
        <w:rPr>
          <w:spacing w:val="40"/>
        </w:rPr>
        <w:t> </w:t>
      </w:r>
      <w:r>
        <w:rPr/>
        <w:t>(in preparation, my selected writings).</w:t>
      </w:r>
    </w:p>
    <w:p>
      <w:pPr>
        <w:pStyle w:val="BodyText"/>
        <w:spacing w:before="292"/>
        <w:ind w:left="359" w:right="497"/>
      </w:pPr>
      <w:r>
        <w:rPr/>
        <w:t>Maasoumi,</w:t>
      </w:r>
      <w:r>
        <w:rPr>
          <w:spacing w:val="-6"/>
        </w:rPr>
        <w:t> </w:t>
      </w:r>
      <w:r>
        <w:rPr/>
        <w:t>Esfandiar.</w:t>
      </w:r>
      <w:r>
        <w:rPr>
          <w:spacing w:val="-4"/>
        </w:rPr>
        <w:t> </w:t>
      </w: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Inequality,</w:t>
      </w:r>
      <w:r>
        <w:rPr>
          <w:spacing w:val="-3"/>
        </w:rPr>
        <w:t> </w:t>
      </w:r>
      <w:r>
        <w:rPr/>
        <w:t>Poverty,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Mobility.” Singapore: World Scientific Publishing, (in preparation, my selected writings).</w:t>
      </w:r>
    </w:p>
    <w:p>
      <w:pPr>
        <w:pStyle w:val="BodyText"/>
        <w:spacing w:before="2"/>
        <w:ind w:left="0"/>
      </w:pPr>
    </w:p>
    <w:p>
      <w:pPr>
        <w:pStyle w:val="BodyText"/>
        <w:ind w:left="359"/>
      </w:pPr>
      <w:r>
        <w:rPr/>
        <w:t>“Discriminating</w:t>
      </w:r>
      <w:r>
        <w:rPr>
          <w:spacing w:val="-5"/>
        </w:rPr>
        <w:t> </w:t>
      </w:r>
      <w:r>
        <w:rPr/>
        <w:t>Between</w:t>
      </w:r>
      <w:r>
        <w:rPr>
          <w:spacing w:val="-6"/>
        </w:rPr>
        <w:t> </w:t>
      </w:r>
      <w:r>
        <w:rPr/>
        <w:t>Distributions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Hypotheses:</w:t>
      </w:r>
      <w:r>
        <w:rPr>
          <w:spacing w:val="-4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Theoretic</w:t>
      </w:r>
      <w:r>
        <w:rPr>
          <w:spacing w:val="-8"/>
        </w:rPr>
        <w:t> </w:t>
      </w:r>
      <w:r>
        <w:rPr/>
        <w:t>Methods,”</w:t>
      </w:r>
      <w:r>
        <w:rPr>
          <w:spacing w:val="-4"/>
        </w:rPr>
        <w:t> </w:t>
      </w:r>
      <w:r>
        <w:rPr/>
        <w:t>Draft (2017, preparing a chapter for Volume 2, E. Maasoumi Collected Writings, World Scientific </w:t>
      </w:r>
      <w:r>
        <w:rPr>
          <w:spacing w:val="-2"/>
        </w:rPr>
        <w:t>Publishers.</w:t>
      </w:r>
    </w:p>
    <w:p>
      <w:pPr>
        <w:pStyle w:val="BodyText"/>
        <w:spacing w:before="292"/>
        <w:ind w:left="359"/>
      </w:pPr>
      <w:r>
        <w:rPr/>
        <w:t>"Generalized</w:t>
      </w:r>
      <w:r>
        <w:rPr>
          <w:spacing w:val="-5"/>
        </w:rPr>
        <w:t> </w:t>
      </w:r>
      <w:r>
        <w:rPr/>
        <w:t>Mobility</w:t>
      </w:r>
      <w:r>
        <w:rPr>
          <w:spacing w:val="-2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in STATA,"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Wang,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ind w:left="0"/>
      </w:pPr>
    </w:p>
    <w:p>
      <w:pPr>
        <w:pStyle w:val="BodyText"/>
        <w:ind w:left="359"/>
      </w:pPr>
      <w:r>
        <w:rPr/>
        <w:t>"A</w:t>
      </w:r>
      <w:r>
        <w:rPr>
          <w:spacing w:val="-3"/>
        </w:rPr>
        <w:t> </w:t>
      </w:r>
      <w:r>
        <w:rPr/>
        <w:t>Multidimensional</w:t>
      </w:r>
      <w:r>
        <w:rPr>
          <w:spacing w:val="-4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Poverty</w:t>
      </w:r>
      <w:r>
        <w:rPr>
          <w:spacing w:val="-2"/>
        </w:rPr>
        <w:t> </w:t>
      </w:r>
      <w:r>
        <w:rPr/>
        <w:t>in Iran,"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D.</w:t>
      </w:r>
      <w:r>
        <w:rPr>
          <w:spacing w:val="-2"/>
        </w:rPr>
        <w:t> </w:t>
      </w:r>
      <w:r>
        <w:rPr/>
        <w:t>Salehi,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pStyle w:val="BodyText"/>
        <w:ind w:left="0"/>
      </w:pPr>
    </w:p>
    <w:p>
      <w:pPr>
        <w:pStyle w:val="BodyText"/>
        <w:ind w:left="359"/>
      </w:pPr>
      <w:r>
        <w:rPr/>
        <w:t>"</w:t>
      </w:r>
      <w:hyperlink r:id="rId104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Information Basis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Matching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Treatment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Effect: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Understanding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Propensity</w:t>
        </w:r>
        <w:r>
          <w:rPr>
            <w:color w:val="0000FF"/>
            <w:spacing w:val="-2"/>
            <w:u w:val="single" w:color="0000FF"/>
          </w:rPr>
          <w:t> Scores</w:t>
        </w:r>
      </w:hyperlink>
      <w:r>
        <w:rPr>
          <w:spacing w:val="-2"/>
        </w:rPr>
        <w:t>."</w:t>
      </w:r>
    </w:p>
    <w:p>
      <w:pPr>
        <w:pStyle w:val="BodyText"/>
        <w:spacing w:before="292"/>
        <w:ind w:left="360" w:right="497"/>
      </w:pPr>
      <w:r>
        <w:rPr/>
        <w:t>"</w:t>
      </w:r>
      <w:hyperlink r:id="rId105">
        <w:r>
          <w:rPr>
            <w:color w:val="0000FF"/>
            <w:u w:val="single" w:color="0000FF"/>
          </w:rPr>
          <w:t>Socioeconomic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Composition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Uniform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Partial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Ranking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County-level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Environmental</w:t>
        </w:r>
      </w:hyperlink>
      <w:r>
        <w:rPr>
          <w:color w:val="0000FF"/>
        </w:rPr>
        <w:t> </w:t>
      </w:r>
      <w:hyperlink r:id="rId105">
        <w:r>
          <w:rPr>
            <w:color w:val="0000FF"/>
            <w:u w:val="single" w:color="0000FF"/>
          </w:rPr>
          <w:t>Quality</w:t>
        </w:r>
      </w:hyperlink>
      <w:r>
        <w:rPr/>
        <w:t>,” with D. Millimet, Mimeo, Southern Methodist University, 2004.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 w:right="497"/>
      </w:pPr>
      <w:r>
        <w:rPr/>
        <w:t>"Consensus</w:t>
      </w:r>
      <w:r>
        <w:rPr>
          <w:spacing w:val="-6"/>
        </w:rPr>
        <w:t> </w:t>
      </w:r>
      <w:r>
        <w:rPr/>
        <w:t>Ranking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U.S.</w:t>
      </w:r>
      <w:r>
        <w:rPr>
          <w:spacing w:val="-4"/>
        </w:rPr>
        <w:t> </w:t>
      </w:r>
      <w:r>
        <w:rPr/>
        <w:t>Income</w:t>
      </w:r>
      <w:r>
        <w:rPr>
          <w:spacing w:val="-3"/>
        </w:rPr>
        <w:t> </w:t>
      </w:r>
      <w:r>
        <w:rPr/>
        <w:t>Distributions: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Bootstrap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Stochastic Dominance Tests," with J. Mills and S. Zandvakili.</w:t>
      </w:r>
    </w:p>
    <w:p>
      <w:pPr>
        <w:pStyle w:val="BodyText"/>
        <w:spacing w:before="289"/>
        <w:ind w:left="360" w:right="497"/>
      </w:pPr>
      <w:r>
        <w:rPr/>
        <w:t>"Generalized</w:t>
      </w:r>
      <w:r>
        <w:rPr>
          <w:spacing w:val="-4"/>
        </w:rPr>
        <w:t> </w:t>
      </w:r>
      <w:r>
        <w:rPr/>
        <w:t>Maximum</w:t>
      </w:r>
      <w:r>
        <w:rPr>
          <w:spacing w:val="-5"/>
        </w:rPr>
        <w:t> </w:t>
      </w:r>
      <w:r>
        <w:rPr/>
        <w:t>Entropy</w:t>
      </w:r>
      <w:r>
        <w:rPr>
          <w:spacing w:val="-6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Volatility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Series,"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G.</w:t>
      </w:r>
      <w:r>
        <w:rPr>
          <w:spacing w:val="-3"/>
        </w:rPr>
        <w:t> </w:t>
      </w:r>
      <w:r>
        <w:rPr/>
        <w:t>Zhang, Southern Methodist University.</w:t>
      </w:r>
    </w:p>
    <w:p>
      <w:pPr>
        <w:pStyle w:val="BodyText"/>
        <w:spacing w:before="292"/>
        <w:ind w:left="360" w:right="497"/>
      </w:pPr>
      <w:r>
        <w:rPr/>
        <w:t>"Generalized</w:t>
      </w:r>
      <w:r>
        <w:rPr>
          <w:spacing w:val="-4"/>
        </w:rPr>
        <w:t> </w:t>
      </w:r>
      <w:r>
        <w:rPr/>
        <w:t>Maximum</w:t>
      </w:r>
      <w:r>
        <w:rPr>
          <w:spacing w:val="-5"/>
        </w:rPr>
        <w:t> </w:t>
      </w:r>
      <w:r>
        <w:rPr/>
        <w:t>Entropy</w:t>
      </w:r>
      <w:r>
        <w:rPr>
          <w:spacing w:val="-6"/>
        </w:rPr>
        <w:t> </w:t>
      </w:r>
      <w:r>
        <w:rPr/>
        <w:t>Distributions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Algorithms,"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G.</w:t>
      </w:r>
      <w:r>
        <w:rPr>
          <w:spacing w:val="-3"/>
        </w:rPr>
        <w:t> </w:t>
      </w:r>
      <w:r>
        <w:rPr/>
        <w:t>Zhang, Southern Methodist University.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BodyText"/>
        <w:spacing w:before="39"/>
        <w:ind w:left="360"/>
      </w:pPr>
      <w:r>
        <w:rPr/>
        <w:t>"Solution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 Problem</w:t>
      </w:r>
      <w:r>
        <w:rPr>
          <w:spacing w:val="-1"/>
        </w:rPr>
        <w:t> </w:t>
      </w:r>
      <w:r>
        <w:rPr/>
        <w:t>Posed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>
          <w:spacing w:val="-2"/>
        </w:rPr>
        <w:t>Baltagi."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"Solution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H.</w:t>
      </w:r>
      <w:r>
        <w:rPr>
          <w:spacing w:val="-1"/>
        </w:rPr>
        <w:t> </w:t>
      </w:r>
      <w:r>
        <w:rPr/>
        <w:t>White's</w:t>
      </w:r>
      <w:r>
        <w:rPr>
          <w:spacing w:val="-1"/>
        </w:rPr>
        <w:t> </w:t>
      </w:r>
      <w:r>
        <w:rPr/>
        <w:t>Problem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Theory,"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D.</w:t>
      </w:r>
      <w:r>
        <w:rPr>
          <w:spacing w:val="-1"/>
        </w:rPr>
        <w:t> </w:t>
      </w:r>
      <w:r>
        <w:rPr/>
        <w:t>Fiebig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A. </w:t>
      </w:r>
      <w:r>
        <w:rPr>
          <w:spacing w:val="-2"/>
        </w:rPr>
        <w:t>Tremayne.</w:t>
      </w:r>
    </w:p>
    <w:p>
      <w:pPr>
        <w:pStyle w:val="Heading4"/>
        <w:spacing w:line="240" w:lineRule="auto" w:before="292"/>
        <w:rPr>
          <w:u w:val="none"/>
        </w:rPr>
      </w:pPr>
      <w:r>
        <w:rPr>
          <w:u w:val="single"/>
        </w:rPr>
        <w:t>Published</w:t>
      </w:r>
      <w:r>
        <w:rPr>
          <w:spacing w:val="-3"/>
          <w:u w:val="single"/>
        </w:rPr>
        <w:t> </w:t>
      </w:r>
      <w:r>
        <w:rPr>
          <w:u w:val="single"/>
        </w:rPr>
        <w:t>Book</w:t>
      </w:r>
      <w:r>
        <w:rPr>
          <w:spacing w:val="-2"/>
          <w:u w:val="single"/>
        </w:rPr>
        <w:t> Reviews:</w:t>
      </w:r>
    </w:p>
    <w:p>
      <w:pPr>
        <w:pStyle w:val="BodyText"/>
        <w:ind w:left="0"/>
        <w:rPr>
          <w:b/>
        </w:rPr>
      </w:pPr>
    </w:p>
    <w:p>
      <w:pPr>
        <w:spacing w:before="0"/>
        <w:ind w:left="360" w:right="497" w:firstLine="0"/>
        <w:jc w:val="left"/>
        <w:rPr>
          <w:sz w:val="24"/>
        </w:rPr>
      </w:pP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Panels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Limited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Dependent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Variable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Hsiao,</w:t>
      </w:r>
      <w:r>
        <w:rPr>
          <w:spacing w:val="-3"/>
          <w:sz w:val="24"/>
        </w:rPr>
        <w:t> </w:t>
      </w:r>
      <w:r>
        <w:rPr>
          <w:sz w:val="24"/>
        </w:rPr>
        <w:t>Lahiri,</w:t>
      </w:r>
      <w:r>
        <w:rPr>
          <w:spacing w:val="-3"/>
          <w:sz w:val="24"/>
        </w:rPr>
        <w:t> </w:t>
      </w:r>
      <w:r>
        <w:rPr>
          <w:sz w:val="24"/>
        </w:rPr>
        <w:t>Lee,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Pesaran, Cambridge University Press, in </w:t>
      </w:r>
      <w:r>
        <w:rPr>
          <w:i/>
          <w:sz w:val="24"/>
        </w:rPr>
        <w:t>Mathematical Reviews</w:t>
      </w:r>
      <w:r>
        <w:rPr>
          <w:sz w:val="24"/>
        </w:rPr>
        <w:t>, 2001.</w:t>
      </w:r>
    </w:p>
    <w:p>
      <w:pPr>
        <w:spacing w:before="2"/>
        <w:ind w:left="360" w:right="1013" w:firstLine="0"/>
        <w:jc w:val="left"/>
        <w:rPr>
          <w:sz w:val="24"/>
        </w:rPr>
      </w:pPr>
      <w:r>
        <w:rPr>
          <w:i/>
          <w:sz w:val="24"/>
        </w:rPr>
        <w:t>Testing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Walk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Coefficients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Regression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Space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Models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Moryson, Physica-Verlag, in </w:t>
      </w:r>
      <w:r>
        <w:rPr>
          <w:i/>
          <w:sz w:val="24"/>
        </w:rPr>
        <w:t>Mathematical Reviews</w:t>
      </w:r>
      <w:r>
        <w:rPr>
          <w:sz w:val="24"/>
        </w:rPr>
        <w:t>, 1999.</w:t>
      </w:r>
    </w:p>
    <w:p>
      <w:pPr>
        <w:spacing w:before="293"/>
        <w:ind w:left="360" w:right="0" w:firstLine="0"/>
        <w:jc w:val="left"/>
        <w:rPr>
          <w:sz w:val="24"/>
        </w:rPr>
      </w:pPr>
      <w:r>
        <w:rPr>
          <w:i/>
          <w:sz w:val="24"/>
        </w:rPr>
        <w:t>Statistical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Foundations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Techniques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Zaman,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1998.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4"/>
          <w:sz w:val="24"/>
        </w:rPr>
        <w:t> </w:t>
      </w:r>
      <w:r>
        <w:rPr>
          <w:sz w:val="24"/>
        </w:rPr>
        <w:t>4,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Engle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6"/>
          <w:sz w:val="24"/>
        </w:rPr>
        <w:t> </w:t>
      </w:r>
      <w:r>
        <w:rPr>
          <w:sz w:val="24"/>
        </w:rPr>
        <w:t>McFadden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sz w:val="24"/>
        </w:rPr>
        <w:t>1995,</w:t>
      </w:r>
      <w:r>
        <w:rPr>
          <w:spacing w:val="-5"/>
          <w:sz w:val="24"/>
        </w:rPr>
        <w:t> </w:t>
      </w:r>
      <w:r>
        <w:rPr>
          <w:sz w:val="24"/>
        </w:rPr>
        <w:t>North- Holland, in </w:t>
      </w:r>
      <w:r>
        <w:rPr>
          <w:i/>
          <w:sz w:val="24"/>
        </w:rPr>
        <w:t>Mathematical Reviews</w:t>
      </w:r>
      <w:r>
        <w:rPr>
          <w:sz w:val="24"/>
        </w:rPr>
        <w:t>, 1995.</w:t>
      </w:r>
    </w:p>
    <w:p>
      <w:pPr>
        <w:spacing w:before="293"/>
        <w:ind w:left="360" w:right="809" w:firstLine="0"/>
        <w:jc w:val="left"/>
        <w:rPr>
          <w:sz w:val="24"/>
        </w:rPr>
      </w:pP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11: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8"/>
          <w:sz w:val="24"/>
        </w:rPr>
        <w:t> </w:t>
      </w:r>
      <w:r>
        <w:rPr>
          <w:sz w:val="24"/>
        </w:rPr>
        <w:t>Maddala,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Rao,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Vinod</w:t>
      </w:r>
      <w:r>
        <w:rPr>
          <w:spacing w:val="-1"/>
          <w:sz w:val="24"/>
        </w:rPr>
        <w:t> </w:t>
      </w:r>
      <w:r>
        <w:rPr>
          <w:sz w:val="24"/>
        </w:rPr>
        <w:t>(eds.), North-Holland, in </w:t>
      </w:r>
      <w:r>
        <w:rPr>
          <w:i/>
          <w:sz w:val="24"/>
        </w:rPr>
        <w:t>Mathematical Reviews</w:t>
      </w:r>
      <w:r>
        <w:rPr>
          <w:sz w:val="24"/>
        </w:rPr>
        <w:t>, 1994.</w:t>
      </w:r>
    </w:p>
    <w:p>
      <w:pPr>
        <w:spacing w:before="292"/>
        <w:ind w:left="360" w:right="0" w:firstLine="0"/>
        <w:jc w:val="left"/>
        <w:rPr>
          <w:sz w:val="24"/>
        </w:rPr>
      </w:pP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Epstein,</w:t>
      </w:r>
      <w:r>
        <w:rPr>
          <w:spacing w:val="-4"/>
          <w:sz w:val="24"/>
        </w:rPr>
        <w:t> </w:t>
      </w:r>
      <w:r>
        <w:rPr>
          <w:sz w:val="24"/>
        </w:rPr>
        <w:t>North-Holland,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 </w:t>
      </w:r>
      <w:r>
        <w:rPr>
          <w:spacing w:val="-2"/>
          <w:sz w:val="24"/>
        </w:rPr>
        <w:t>1989.</w:t>
      </w:r>
    </w:p>
    <w:p>
      <w:pPr>
        <w:pStyle w:val="BodyText"/>
        <w:spacing w:before="2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Griliches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Intriligator</w:t>
      </w:r>
      <w:r>
        <w:rPr>
          <w:spacing w:val="-1"/>
          <w:sz w:val="24"/>
        </w:rPr>
        <w:t> </w:t>
      </w:r>
      <w:r>
        <w:rPr>
          <w:sz w:val="24"/>
        </w:rPr>
        <w:t>(eds.),</w:t>
      </w:r>
      <w:r>
        <w:rPr>
          <w:spacing w:val="-1"/>
          <w:sz w:val="24"/>
        </w:rPr>
        <w:t> </w:t>
      </w:r>
      <w:r>
        <w:rPr>
          <w:sz w:val="24"/>
        </w:rPr>
        <w:t>North-Holland, </w:t>
      </w:r>
      <w:r>
        <w:rPr>
          <w:spacing w:val="-5"/>
          <w:sz w:val="24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1988.</w:t>
      </w:r>
    </w:p>
    <w:p>
      <w:pPr>
        <w:spacing w:before="293"/>
        <w:ind w:left="360" w:right="0" w:firstLine="0"/>
        <w:jc w:val="left"/>
        <w:rPr>
          <w:sz w:val="24"/>
        </w:rPr>
      </w:pP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Griliches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Intriligator</w:t>
      </w:r>
      <w:r>
        <w:rPr>
          <w:spacing w:val="-1"/>
          <w:sz w:val="24"/>
        </w:rPr>
        <w:t> </w:t>
      </w:r>
      <w:r>
        <w:rPr>
          <w:sz w:val="24"/>
        </w:rPr>
        <w:t>(eds.),</w:t>
      </w:r>
      <w:r>
        <w:rPr>
          <w:spacing w:val="-1"/>
          <w:sz w:val="24"/>
        </w:rPr>
        <w:t> </w:t>
      </w:r>
      <w:r>
        <w:rPr>
          <w:sz w:val="24"/>
        </w:rPr>
        <w:t>North-Holland, </w:t>
      </w:r>
      <w:r>
        <w:rPr>
          <w:spacing w:val="-5"/>
          <w:sz w:val="24"/>
        </w:rPr>
        <w:t>in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1986.</w:t>
      </w:r>
    </w:p>
    <w:p>
      <w:pPr>
        <w:spacing w:before="292"/>
        <w:ind w:left="359" w:right="0" w:firstLine="0"/>
        <w:jc w:val="left"/>
        <w:rPr>
          <w:sz w:val="24"/>
        </w:rPr>
      </w:pP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Griliches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Intriligator</w:t>
      </w:r>
      <w:r>
        <w:rPr>
          <w:spacing w:val="-1"/>
          <w:sz w:val="24"/>
        </w:rPr>
        <w:t> </w:t>
      </w:r>
      <w:r>
        <w:rPr>
          <w:sz w:val="24"/>
        </w:rPr>
        <w:t>(eds.),</w:t>
      </w:r>
      <w:r>
        <w:rPr>
          <w:spacing w:val="-1"/>
          <w:sz w:val="24"/>
        </w:rPr>
        <w:t> </w:t>
      </w:r>
      <w:r>
        <w:rPr>
          <w:sz w:val="24"/>
        </w:rPr>
        <w:t>North-Holland, </w:t>
      </w:r>
      <w:r>
        <w:rPr>
          <w:spacing w:val="-5"/>
          <w:sz w:val="24"/>
        </w:rPr>
        <w:t>in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1986.</w:t>
      </w:r>
    </w:p>
    <w:p>
      <w:pPr>
        <w:pStyle w:val="Heading4"/>
        <w:spacing w:line="240" w:lineRule="auto" w:before="293"/>
        <w:rPr>
          <w:u w:val="none"/>
        </w:rPr>
      </w:pPr>
      <w:r>
        <w:rPr>
          <w:u w:val="single"/>
        </w:rPr>
        <w:t>Published</w:t>
      </w:r>
      <w:r>
        <w:rPr>
          <w:spacing w:val="-5"/>
          <w:u w:val="single"/>
        </w:rPr>
        <w:t> </w:t>
      </w: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u w:val="single"/>
        </w:rPr>
        <w:t>Reviews</w:t>
      </w:r>
      <w:r>
        <w:rPr>
          <w:spacing w:val="-2"/>
          <w:u w:val="single"/>
        </w:rPr>
        <w:t> </w:t>
      </w:r>
      <w:r>
        <w:rPr>
          <w:u w:val="single"/>
        </w:rPr>
        <w:t>(a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selection):</w:t>
      </w:r>
    </w:p>
    <w:p>
      <w:pPr>
        <w:pStyle w:val="BodyText"/>
        <w:spacing w:before="292"/>
        <w:ind w:left="360" w:right="497"/>
      </w:pPr>
      <w:r>
        <w:rPr/>
        <w:t>Review of "A</w:t>
      </w:r>
      <w:r>
        <w:rPr>
          <w:spacing w:val="-4"/>
        </w:rPr>
        <w:t> </w:t>
      </w:r>
      <w:r>
        <w:rPr/>
        <w:t>Fractional</w:t>
      </w:r>
      <w:r>
        <w:rPr>
          <w:spacing w:val="-4"/>
        </w:rPr>
        <w:t> </w:t>
      </w:r>
      <w:r>
        <w:rPr/>
        <w:t>Dickey-Fuller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Unit Roots,"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Dolado,</w:t>
      </w:r>
      <w:r>
        <w:rPr>
          <w:spacing w:val="-4"/>
        </w:rPr>
        <w:t> </w:t>
      </w:r>
      <w:r>
        <w:rPr/>
        <w:t>J.</w:t>
      </w:r>
      <w:r>
        <w:rPr>
          <w:spacing w:val="-5"/>
        </w:rPr>
        <w:t> </w:t>
      </w:r>
      <w:r>
        <w:rPr/>
        <w:t>Gonzalo,</w:t>
      </w:r>
      <w:r>
        <w:rPr>
          <w:spacing w:val="-1"/>
        </w:rPr>
        <w:t> </w:t>
      </w:r>
      <w:r>
        <w:rPr/>
        <w:t>and L. Mayoral, originally published in </w:t>
      </w:r>
      <w:r>
        <w:rPr>
          <w:i/>
        </w:rPr>
        <w:t>Econometrica </w:t>
      </w:r>
      <w:r>
        <w:rPr/>
        <w:t>5 (2002). In </w:t>
      </w:r>
      <w:r>
        <w:rPr>
          <w:i/>
        </w:rPr>
        <w:t>Mathematical Reviews</w:t>
      </w:r>
      <w:r>
        <w:rPr/>
        <w:t>, 2003.</w:t>
      </w:r>
    </w:p>
    <w:p>
      <w:pPr>
        <w:pStyle w:val="BodyText"/>
        <w:spacing w:before="2"/>
        <w:ind w:left="0"/>
      </w:pPr>
    </w:p>
    <w:p>
      <w:pPr>
        <w:spacing w:before="0"/>
        <w:ind w:left="359" w:right="49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"Further</w:t>
      </w:r>
      <w:r>
        <w:rPr>
          <w:spacing w:val="-2"/>
          <w:sz w:val="24"/>
        </w:rPr>
        <w:t> </w:t>
      </w:r>
      <w:r>
        <w:rPr>
          <w:sz w:val="24"/>
        </w:rPr>
        <w:t>Consequences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Viewing</w:t>
      </w:r>
      <w:r>
        <w:rPr>
          <w:spacing w:val="-3"/>
          <w:sz w:val="24"/>
        </w:rPr>
        <w:t> </w:t>
      </w:r>
      <w:r>
        <w:rPr>
          <w:sz w:val="24"/>
        </w:rPr>
        <w:t>LIML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Iterated</w:t>
      </w:r>
      <w:r>
        <w:rPr>
          <w:spacing w:val="-1"/>
          <w:sz w:val="24"/>
        </w:rPr>
        <w:t> </w:t>
      </w:r>
      <w:r>
        <w:rPr>
          <w:sz w:val="24"/>
        </w:rPr>
        <w:t>Aitken</w:t>
      </w:r>
      <w:r>
        <w:rPr>
          <w:spacing w:val="-4"/>
          <w:sz w:val="24"/>
        </w:rPr>
        <w:t> </w:t>
      </w:r>
      <w:r>
        <w:rPr>
          <w:sz w:val="24"/>
        </w:rPr>
        <w:t>Estimator,"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Gao and K. Lahiri, originally published in </w:t>
      </w:r>
      <w:r>
        <w:rPr>
          <w:i/>
          <w:sz w:val="24"/>
        </w:rPr>
        <w:t>Journal of Econometrics </w:t>
      </w:r>
      <w:r>
        <w:rPr>
          <w:sz w:val="24"/>
        </w:rPr>
        <w:t>98 (2000). In </w:t>
      </w:r>
      <w:r>
        <w:rPr>
          <w:i/>
          <w:sz w:val="24"/>
        </w:rPr>
        <w:t>Mathematical Reviews</w:t>
      </w:r>
      <w:r>
        <w:rPr>
          <w:sz w:val="24"/>
        </w:rPr>
        <w:t>, 2001.</w:t>
      </w:r>
    </w:p>
    <w:p>
      <w:pPr>
        <w:pStyle w:val="BodyText"/>
        <w:spacing w:before="292"/>
        <w:ind w:left="359" w:right="701"/>
        <w:jc w:val="both"/>
      </w:pP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"The</w:t>
      </w:r>
      <w:r>
        <w:rPr>
          <w:spacing w:val="-2"/>
        </w:rPr>
        <w:t> </w:t>
      </w:r>
      <w:r>
        <w:rPr/>
        <w:t>Second</w:t>
      </w:r>
      <w:r>
        <w:rPr>
          <w:spacing w:val="-1"/>
        </w:rPr>
        <w:t> </w:t>
      </w:r>
      <w:r>
        <w:rPr/>
        <w:t>Order</w:t>
      </w:r>
      <w:r>
        <w:rPr>
          <w:spacing w:val="-2"/>
        </w:rPr>
        <w:t> </w:t>
      </w:r>
      <w:r>
        <w:rPr/>
        <w:t>Bias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Squared</w:t>
      </w:r>
      <w:r>
        <w:rPr>
          <w:spacing w:val="-1"/>
        </w:rPr>
        <w:t> </w:t>
      </w:r>
      <w:r>
        <w:rPr/>
        <w:t>Error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Non-Linear</w:t>
      </w:r>
      <w:r>
        <w:rPr>
          <w:spacing w:val="-5"/>
        </w:rPr>
        <w:t> </w:t>
      </w:r>
      <w:r>
        <w:rPr/>
        <w:t>Estimators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Time Series</w:t>
      </w:r>
      <w:r>
        <w:rPr>
          <w:spacing w:val="-1"/>
        </w:rPr>
        <w:t> </w:t>
      </w:r>
      <w:r>
        <w:rPr/>
        <w:t>Models,"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Yong</w:t>
      </w:r>
      <w:r>
        <w:rPr>
          <w:spacing w:val="-6"/>
        </w:rPr>
        <w:t> </w:t>
      </w:r>
      <w:r>
        <w:rPr/>
        <w:t>Bao and</w:t>
      </w:r>
      <w:r>
        <w:rPr>
          <w:spacing w:val="-2"/>
        </w:rPr>
        <w:t> </w:t>
      </w:r>
      <w:r>
        <w:rPr/>
        <w:t>Aman Ullah,</w:t>
      </w:r>
      <w:r>
        <w:rPr>
          <w:spacing w:val="-3"/>
        </w:rPr>
        <w:t> </w:t>
      </w:r>
      <w:r>
        <w:rPr/>
        <w:t>originally</w:t>
      </w:r>
      <w:r>
        <w:rPr>
          <w:spacing w:val="-1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Journal of Econometrics </w:t>
      </w:r>
      <w:r>
        <w:rPr/>
        <w:t>140 (2007): 650–669. In </w:t>
      </w:r>
      <w:r>
        <w:rPr>
          <w:i/>
        </w:rPr>
        <w:t>Mathematical Reviews</w:t>
      </w:r>
      <w:r>
        <w:rPr/>
        <w:t>, 1997.</w:t>
      </w:r>
    </w:p>
    <w:p>
      <w:pPr>
        <w:pStyle w:val="BodyText"/>
        <w:spacing w:after="0"/>
        <w:jc w:val="both"/>
        <w:sectPr>
          <w:pgSz w:w="12240" w:h="15840"/>
          <w:pgMar w:top="1400" w:bottom="280" w:left="1080" w:right="1080"/>
        </w:sectPr>
      </w:pPr>
    </w:p>
    <w:p>
      <w:pPr>
        <w:spacing w:before="39"/>
        <w:ind w:left="360" w:right="497" w:firstLine="0"/>
        <w:jc w:val="left"/>
        <w:rPr>
          <w:sz w:val="24"/>
        </w:rPr>
      </w:pPr>
      <w:r>
        <w:rPr>
          <w:sz w:val="24"/>
        </w:rPr>
        <w:t>Review of "A Test for Functional Form Against Nonparametric Alternatives," by J. M. Wooldridge,</w:t>
      </w:r>
      <w:r>
        <w:rPr>
          <w:spacing w:val="-6"/>
          <w:sz w:val="24"/>
        </w:rPr>
        <w:t> </w:t>
      </w:r>
      <w:r>
        <w:rPr>
          <w:sz w:val="24"/>
        </w:rPr>
        <w:t>originally</w:t>
      </w:r>
      <w:r>
        <w:rPr>
          <w:spacing w:val="-7"/>
          <w:sz w:val="24"/>
        </w:rPr>
        <w:t> </w:t>
      </w:r>
      <w:r>
        <w:rPr>
          <w:sz w:val="24"/>
        </w:rPr>
        <w:t>published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-3"/>
          <w:sz w:val="24"/>
        </w:rPr>
        <w:t> </w:t>
      </w:r>
      <w:r>
        <w:rPr>
          <w:sz w:val="24"/>
        </w:rPr>
        <w:t>(1992):</w:t>
      </w:r>
      <w:r>
        <w:rPr>
          <w:spacing w:val="-3"/>
          <w:sz w:val="24"/>
        </w:rPr>
        <w:t> </w:t>
      </w:r>
      <w:r>
        <w:rPr>
          <w:sz w:val="24"/>
        </w:rPr>
        <w:t>452-475.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Mathematical Reviews</w:t>
      </w:r>
      <w:r>
        <w:rPr>
          <w:sz w:val="24"/>
        </w:rPr>
        <w:t>, 1993.</w:t>
      </w:r>
    </w:p>
    <w:p>
      <w:pPr>
        <w:pStyle w:val="BodyText"/>
        <w:spacing w:before="292"/>
        <w:ind w:left="360" w:right="497"/>
      </w:pP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"Optimal</w:t>
      </w:r>
      <w:r>
        <w:rPr>
          <w:spacing w:val="-3"/>
        </w:rPr>
        <w:t> </w:t>
      </w:r>
      <w:r>
        <w:rPr/>
        <w:t>Rates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Convergence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Estimators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Binary</w:t>
      </w:r>
      <w:r>
        <w:rPr>
          <w:spacing w:val="-4"/>
        </w:rPr>
        <w:t> </w:t>
      </w:r>
      <w:r>
        <w:rPr/>
        <w:t>Response Model with Weak Distributional Assumptions," by J. L. Horowitz, originally published in </w:t>
      </w:r>
      <w:r>
        <w:rPr>
          <w:i/>
        </w:rPr>
        <w:t>Econometric Theory </w:t>
      </w:r>
      <w:r>
        <w:rPr/>
        <w:t>9 (1993): 1-18. In </w:t>
      </w:r>
      <w:r>
        <w:rPr>
          <w:i/>
        </w:rPr>
        <w:t>Mathematical Reviews</w:t>
      </w:r>
      <w:r>
        <w:rPr/>
        <w:t>, 1993.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97"/>
      </w:pP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"Implied</w:t>
      </w:r>
      <w:r>
        <w:rPr>
          <w:spacing w:val="-4"/>
        </w:rPr>
        <w:t> </w:t>
      </w:r>
      <w:r>
        <w:rPr/>
        <w:t>Probabilities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GMM</w:t>
      </w:r>
      <w:r>
        <w:rPr>
          <w:spacing w:val="-1"/>
        </w:rPr>
        <w:t> </w:t>
      </w:r>
      <w:r>
        <w:rPr/>
        <w:t>Estimators,"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Back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P.</w:t>
      </w:r>
      <w:r>
        <w:rPr>
          <w:spacing w:val="-6"/>
        </w:rPr>
        <w:t> </w:t>
      </w:r>
      <w:r>
        <w:rPr/>
        <w:t>Brown,</w:t>
      </w:r>
      <w:r>
        <w:rPr>
          <w:spacing w:val="-5"/>
        </w:rPr>
        <w:t> </w:t>
      </w:r>
      <w:r>
        <w:rPr/>
        <w:t>originally published in </w:t>
      </w:r>
      <w:r>
        <w:rPr>
          <w:i/>
        </w:rPr>
        <w:t>Econometrica </w:t>
      </w:r>
      <w:r>
        <w:rPr/>
        <w:t>61 (1993): 971-975. In </w:t>
      </w:r>
      <w:r>
        <w:rPr>
          <w:i/>
        </w:rPr>
        <w:t>Mathematical Reviews</w:t>
      </w:r>
      <w:r>
        <w:rPr/>
        <w:t>, 1992.</w:t>
      </w:r>
    </w:p>
    <w:p>
      <w:pPr>
        <w:pStyle w:val="BodyText"/>
        <w:spacing w:before="293"/>
        <w:ind w:left="360"/>
      </w:pPr>
      <w:r>
        <w:rPr/>
        <w:t>Review</w:t>
      </w:r>
      <w:r>
        <w:rPr>
          <w:spacing w:val="-3"/>
        </w:rPr>
        <w:t> </w:t>
      </w:r>
      <w:r>
        <w:rPr/>
        <w:t>of "Models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Combining</w:t>
      </w:r>
      <w:r>
        <w:rPr>
          <w:spacing w:val="-2"/>
        </w:rPr>
        <w:t> </w:t>
      </w:r>
      <w:r>
        <w:rPr/>
        <w:t>Vector</w:t>
      </w:r>
      <w:r>
        <w:rPr>
          <w:spacing w:val="-4"/>
        </w:rPr>
        <w:t> </w:t>
      </w:r>
      <w:r>
        <w:rPr/>
        <w:t>Estimators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Random</w:t>
      </w:r>
      <w:r>
        <w:rPr>
          <w:spacing w:val="-4"/>
        </w:rPr>
        <w:t> </w:t>
      </w:r>
      <w:r>
        <w:rPr/>
        <w:t>Parameters,"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L.</w:t>
      </w:r>
      <w:r>
        <w:rPr>
          <w:spacing w:val="-5"/>
        </w:rPr>
        <w:t> </w:t>
      </w:r>
      <w:r>
        <w:rPr/>
        <w:t>Odell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Dorsett,</w:t>
      </w:r>
      <w:r>
        <w:rPr>
          <w:spacing w:val="-1"/>
          <w:sz w:val="24"/>
        </w:rPr>
        <w:t> </w:t>
      </w:r>
      <w:r>
        <w:rPr>
          <w:sz w:val="24"/>
        </w:rPr>
        <w:t>originally</w:t>
      </w:r>
      <w:r>
        <w:rPr>
          <w:spacing w:val="-6"/>
          <w:sz w:val="24"/>
        </w:rPr>
        <w:t> </w:t>
      </w:r>
      <w:r>
        <w:rPr>
          <w:sz w:val="24"/>
        </w:rPr>
        <w:t>published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Computing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Modelling</w:t>
      </w:r>
      <w:r>
        <w:rPr>
          <w:i/>
          <w:spacing w:val="-3"/>
          <w:sz w:val="24"/>
        </w:rPr>
        <w:t> </w:t>
      </w:r>
      <w:r>
        <w:rPr>
          <w:sz w:val="24"/>
        </w:rPr>
        <w:t>13:8</w:t>
      </w:r>
      <w:r>
        <w:rPr>
          <w:spacing w:val="-2"/>
          <w:sz w:val="24"/>
        </w:rPr>
        <w:t> </w:t>
      </w:r>
      <w:r>
        <w:rPr>
          <w:sz w:val="24"/>
        </w:rPr>
        <w:t>(1990):</w:t>
      </w:r>
      <w:r>
        <w:rPr>
          <w:spacing w:val="-1"/>
          <w:sz w:val="24"/>
        </w:rPr>
        <w:t> </w:t>
      </w:r>
      <w:r>
        <w:rPr>
          <w:sz w:val="24"/>
        </w:rPr>
        <w:t>57-68.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1991.</w:t>
      </w:r>
    </w:p>
    <w:p>
      <w:pPr>
        <w:pStyle w:val="BodyText"/>
        <w:spacing w:before="292"/>
        <w:ind w:left="360" w:right="497"/>
      </w:pPr>
      <w:r>
        <w:rPr/>
        <w:t>Review of "Characterizations of the Best Linear Unbiased Estimator in the General Gauss- Markov</w:t>
      </w:r>
      <w:r>
        <w:rPr>
          <w:spacing w:val="-2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Matrix</w:t>
      </w:r>
      <w:r>
        <w:rPr>
          <w:spacing w:val="-2"/>
        </w:rPr>
        <w:t> </w:t>
      </w:r>
      <w:r>
        <w:rPr/>
        <w:t>Partial</w:t>
      </w:r>
      <w:r>
        <w:rPr>
          <w:spacing w:val="-1"/>
        </w:rPr>
        <w:t> </w:t>
      </w:r>
      <w:r>
        <w:rPr/>
        <w:t>Orderings,"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Baksalary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2"/>
        </w:rPr>
        <w:t> </w:t>
      </w:r>
      <w:r>
        <w:rPr/>
        <w:t>Puntanen, originally published in </w:t>
      </w:r>
      <w:r>
        <w:rPr>
          <w:i/>
        </w:rPr>
        <w:t>Linear Algebra and Its Applications</w:t>
      </w:r>
      <w:r>
        <w:rPr/>
        <w:t>, 1990. In </w:t>
      </w:r>
      <w:r>
        <w:rPr>
          <w:i/>
        </w:rPr>
        <w:t>Mathematical Reviews</w:t>
      </w:r>
      <w:r>
        <w:rPr/>
        <w:t>, </w:t>
      </w:r>
      <w:r>
        <w:rPr>
          <w:spacing w:val="-2"/>
        </w:rPr>
        <w:t>1991.</w:t>
      </w:r>
    </w:p>
    <w:p>
      <w:pPr>
        <w:pStyle w:val="BodyText"/>
        <w:spacing w:before="292"/>
        <w:ind w:left="360" w:right="497"/>
      </w:pPr>
      <w:r>
        <w:rPr/>
        <w:t>Review of "Bayesian Specification Analysis and Estimation of Simultaneous Equation Models Using</w:t>
      </w:r>
      <w:r>
        <w:rPr>
          <w:spacing w:val="-2"/>
        </w:rPr>
        <w:t> </w:t>
      </w:r>
      <w:r>
        <w:rPr/>
        <w:t>Monte</w:t>
      </w:r>
      <w:r>
        <w:rPr>
          <w:spacing w:val="-3"/>
        </w:rPr>
        <w:t> </w:t>
      </w:r>
      <w:r>
        <w:rPr/>
        <w:t>Carlo</w:t>
      </w:r>
      <w:r>
        <w:rPr>
          <w:spacing w:val="-3"/>
        </w:rPr>
        <w:t> </w:t>
      </w:r>
      <w:r>
        <w:rPr/>
        <w:t>Methods,"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/>
        <w:t>Zellner,</w:t>
      </w:r>
      <w:r>
        <w:rPr>
          <w:spacing w:val="-4"/>
        </w:rPr>
        <w:t> </w:t>
      </w:r>
      <w:r>
        <w:rPr/>
        <w:t>L.</w:t>
      </w:r>
      <w:r>
        <w:rPr>
          <w:spacing w:val="-2"/>
        </w:rPr>
        <w:t> </w:t>
      </w:r>
      <w:r>
        <w:rPr/>
        <w:t>Bauwens,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H.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van</w:t>
      </w:r>
      <w:r>
        <w:rPr>
          <w:spacing w:val="-3"/>
        </w:rPr>
        <w:t> </w:t>
      </w:r>
      <w:r>
        <w:rPr/>
        <w:t>Dijk,</w:t>
      </w:r>
      <w:r>
        <w:rPr>
          <w:spacing w:val="-1"/>
        </w:rPr>
        <w:t> </w:t>
      </w:r>
      <w:r>
        <w:rPr/>
        <w:t>originally</w:t>
      </w:r>
      <w:r>
        <w:rPr>
          <w:spacing w:val="-2"/>
        </w:rPr>
        <w:t> </w:t>
      </w:r>
      <w:r>
        <w:rPr/>
        <w:t>published in </w:t>
      </w:r>
      <w:r>
        <w:rPr>
          <w:i/>
        </w:rPr>
        <w:t>Journal of Econometrics</w:t>
      </w:r>
      <w:r>
        <w:rPr/>
        <w:t>, 1988. In </w:t>
      </w:r>
      <w:r>
        <w:rPr>
          <w:i/>
        </w:rPr>
        <w:t>Mathematical Reviews</w:t>
      </w:r>
      <w:r>
        <w:rPr/>
        <w:t>, 1989.</w:t>
      </w:r>
    </w:p>
    <w:p>
      <w:pPr>
        <w:pStyle w:val="BodyText"/>
        <w:spacing w:before="2"/>
        <w:ind w:left="0"/>
      </w:pPr>
    </w:p>
    <w:p>
      <w:pPr>
        <w:pStyle w:val="BodyText"/>
        <w:ind w:left="360" w:right="349"/>
      </w:pP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"Linear</w:t>
      </w:r>
      <w:r>
        <w:rPr>
          <w:spacing w:val="-3"/>
        </w:rPr>
        <w:t> </w:t>
      </w:r>
      <w:r>
        <w:rPr/>
        <w:t>Instrumental</w:t>
      </w:r>
      <w:r>
        <w:rPr>
          <w:spacing w:val="-6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Limited</w:t>
      </w:r>
      <w:r>
        <w:rPr>
          <w:spacing w:val="-2"/>
        </w:rPr>
        <w:t> </w:t>
      </w:r>
      <w:r>
        <w:rPr/>
        <w:t>Dependent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 Endogenous Explanatory Variables," by W. Newey, originally published in </w:t>
      </w:r>
      <w:r>
        <w:rPr>
          <w:i/>
        </w:rPr>
        <w:t>Journal of Econometrics</w:t>
      </w:r>
      <w:r>
        <w:rPr/>
        <w:t>, 1986. In </w:t>
      </w:r>
      <w:r>
        <w:rPr>
          <w:i/>
        </w:rPr>
        <w:t>Mathematical Reviews</w:t>
      </w:r>
      <w:r>
        <w:rPr/>
        <w:t>, 1987.</w:t>
      </w:r>
    </w:p>
    <w:p>
      <w:pPr>
        <w:pStyle w:val="BodyText"/>
        <w:spacing w:before="292"/>
        <w:ind w:left="360"/>
      </w:pP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"The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Autocorrelation</w:t>
      </w:r>
      <w:r>
        <w:rPr>
          <w:spacing w:val="-1"/>
        </w:rPr>
        <w:t> </w:t>
      </w:r>
      <w:r>
        <w:rPr/>
        <w:t>Among</w:t>
      </w:r>
      <w:r>
        <w:rPr>
          <w:spacing w:val="-5"/>
        </w:rPr>
        <w:t> </w:t>
      </w:r>
      <w:r>
        <w:rPr/>
        <w:t>Errors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Consistency</w:t>
      </w:r>
      <w:r>
        <w:rPr>
          <w:spacing w:val="-3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OLS Variance Estimator," by S. C. Sharma, originally published in </w:t>
      </w:r>
      <w:r>
        <w:rPr>
          <w:i/>
        </w:rPr>
        <w:t>Journal of Econometrics</w:t>
      </w:r>
      <w:r>
        <w:rPr/>
        <w:t>, 1985. In </w:t>
      </w:r>
      <w:r>
        <w:rPr>
          <w:i/>
        </w:rPr>
        <w:t>Mathematical Reviews</w:t>
      </w:r>
      <w:r>
        <w:rPr/>
        <w:t>, 1986.</w:t>
      </w:r>
    </w:p>
    <w:p>
      <w:pPr>
        <w:pStyle w:val="BodyText"/>
        <w:spacing w:before="292"/>
        <w:ind w:left="360" w:right="474"/>
      </w:pP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"On</w:t>
      </w:r>
      <w:r>
        <w:rPr>
          <w:spacing w:val="-4"/>
        </w:rPr>
        <w:t> </w:t>
      </w:r>
      <w:r>
        <w:rPr/>
        <w:t>Unification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Asymptotic</w:t>
      </w:r>
      <w:r>
        <w:rPr>
          <w:spacing w:val="-6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Nonlinear</w:t>
      </w:r>
      <w:r>
        <w:rPr>
          <w:spacing w:val="-2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Models,"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J.</w:t>
      </w:r>
      <w:r>
        <w:rPr>
          <w:spacing w:val="-6"/>
        </w:rPr>
        <w:t> </w:t>
      </w:r>
      <w:r>
        <w:rPr/>
        <w:t>F. Burquete, A. R. Gallant, and G. Souza, originally published in </w:t>
      </w:r>
      <w:r>
        <w:rPr>
          <w:i/>
        </w:rPr>
        <w:t>Econometric Reviews </w:t>
      </w:r>
      <w:r>
        <w:rPr/>
        <w:t>1:2 (1982): 151-211. In </w:t>
      </w:r>
      <w:r>
        <w:rPr>
          <w:i/>
        </w:rPr>
        <w:t>Mathematical Reviews</w:t>
      </w:r>
      <w:r>
        <w:rPr/>
        <w:t>, 1985.</w:t>
      </w:r>
    </w:p>
    <w:p>
      <w:pPr>
        <w:pStyle w:val="BodyText"/>
        <w:spacing w:before="2"/>
        <w:ind w:left="0"/>
      </w:pPr>
    </w:p>
    <w:p>
      <w:pPr>
        <w:spacing w:before="0"/>
        <w:ind w:left="360" w:right="433" w:firstLine="0"/>
        <w:jc w:val="left"/>
        <w:rPr>
          <w:sz w:val="24"/>
        </w:rPr>
      </w:pPr>
      <w:r>
        <w:rPr>
          <w:sz w:val="24"/>
        </w:rPr>
        <w:t>Review of "A Heteroscedasticity-consistent Covariance Matrix Estimator for Time Series Regressions,"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Hsieh,</w:t>
      </w:r>
      <w:r>
        <w:rPr>
          <w:spacing w:val="-2"/>
          <w:sz w:val="24"/>
        </w:rPr>
        <w:t> </w:t>
      </w:r>
      <w:r>
        <w:rPr>
          <w:sz w:val="24"/>
        </w:rPr>
        <w:t>originally</w:t>
      </w:r>
      <w:r>
        <w:rPr>
          <w:spacing w:val="-6"/>
          <w:sz w:val="24"/>
        </w:rPr>
        <w:t> </w:t>
      </w:r>
      <w:r>
        <w:rPr>
          <w:sz w:val="24"/>
        </w:rPr>
        <w:t>published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5"/>
          <w:sz w:val="24"/>
        </w:rPr>
        <w:t> </w:t>
      </w:r>
      <w:r>
        <w:rPr>
          <w:sz w:val="24"/>
        </w:rPr>
        <w:t>22</w:t>
      </w:r>
      <w:r>
        <w:rPr>
          <w:spacing w:val="-2"/>
          <w:sz w:val="24"/>
        </w:rPr>
        <w:t> </w:t>
      </w:r>
      <w:r>
        <w:rPr>
          <w:sz w:val="24"/>
        </w:rPr>
        <w:t>(1983):</w:t>
      </w:r>
      <w:r>
        <w:rPr>
          <w:spacing w:val="-4"/>
          <w:sz w:val="24"/>
        </w:rPr>
        <w:t> </w:t>
      </w:r>
      <w:r>
        <w:rPr>
          <w:sz w:val="24"/>
        </w:rPr>
        <w:t>281-290.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Mathematical Reviews</w:t>
      </w:r>
      <w:r>
        <w:rPr>
          <w:sz w:val="24"/>
        </w:rPr>
        <w:t>, 1984.</w:t>
      </w:r>
    </w:p>
    <w:p>
      <w:pPr>
        <w:pStyle w:val="BodyText"/>
        <w:spacing w:before="292"/>
        <w:ind w:left="360" w:right="349"/>
      </w:pP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"Switching</w:t>
      </w:r>
      <w:r>
        <w:rPr>
          <w:spacing w:val="-4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Models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Imperfect</w:t>
      </w:r>
      <w:r>
        <w:rPr>
          <w:spacing w:val="-3"/>
        </w:rPr>
        <w:t> </w:t>
      </w:r>
      <w:r>
        <w:rPr/>
        <w:t>Sample</w:t>
      </w:r>
      <w:r>
        <w:rPr>
          <w:spacing w:val="-5"/>
        </w:rPr>
        <w:t> </w:t>
      </w:r>
      <w:r>
        <w:rPr/>
        <w:t>Separation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an Application on Cartel Stability," by L. F. Lee and R. H. Porter, originally published in </w:t>
      </w:r>
      <w:r>
        <w:rPr>
          <w:i/>
        </w:rPr>
        <w:t>Econometrica</w:t>
      </w:r>
      <w:r>
        <w:rPr/>
        <w:t>, 1984. In </w:t>
      </w:r>
      <w:r>
        <w:rPr>
          <w:i/>
        </w:rPr>
        <w:t>Mathematical Reviews</w:t>
      </w:r>
      <w:r>
        <w:rPr/>
        <w:t>, 1984.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spacing w:before="39"/>
        <w:ind w:left="360" w:right="49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"Exact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Approximate</w:t>
      </w:r>
      <w:r>
        <w:rPr>
          <w:spacing w:val="-3"/>
          <w:sz w:val="24"/>
        </w:rPr>
        <w:t> </w:t>
      </w:r>
      <w:r>
        <w:rPr>
          <w:sz w:val="24"/>
        </w:rPr>
        <w:t>Distributions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z w:val="24"/>
        </w:rPr>
        <w:t>Likelihood</w:t>
      </w:r>
      <w:r>
        <w:rPr>
          <w:spacing w:val="-2"/>
          <w:sz w:val="24"/>
        </w:rPr>
        <w:t> </w:t>
      </w:r>
      <w:r>
        <w:rPr>
          <w:sz w:val="24"/>
        </w:rPr>
        <w:t>Estimator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 Slope Coefficient," by T. W. Anderson and T. Sawa, originally published in </w:t>
      </w:r>
      <w:r>
        <w:rPr>
          <w:i/>
          <w:sz w:val="24"/>
        </w:rPr>
        <w:t>Journal of Royal Statisticians Society </w:t>
      </w:r>
      <w:r>
        <w:rPr>
          <w:sz w:val="24"/>
        </w:rPr>
        <w:t>B:44 (1983): 52-62. 84j:62023. In </w:t>
      </w:r>
      <w:r>
        <w:rPr>
          <w:i/>
          <w:sz w:val="24"/>
        </w:rPr>
        <w:t>Mathematical Reviews</w:t>
      </w:r>
      <w:r>
        <w:rPr>
          <w:sz w:val="24"/>
        </w:rPr>
        <w:t>, 1984.</w:t>
      </w:r>
    </w:p>
    <w:p>
      <w:pPr>
        <w:spacing w:before="292"/>
        <w:ind w:left="360" w:right="497" w:firstLine="0"/>
        <w:jc w:val="left"/>
        <w:rPr>
          <w:sz w:val="24"/>
        </w:rPr>
      </w:pPr>
      <w:r>
        <w:rPr>
          <w:sz w:val="24"/>
        </w:rPr>
        <w:t>Review of "Linear Estimation with an Incorrect Dispersion Matrix in Linear Models with a Common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5"/>
          <w:sz w:val="24"/>
        </w:rPr>
        <w:t> </w:t>
      </w:r>
      <w:r>
        <w:rPr>
          <w:sz w:val="24"/>
        </w:rPr>
        <w:t>Part,"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Thomas,</w:t>
      </w:r>
      <w:r>
        <w:rPr>
          <w:spacing w:val="-5"/>
          <w:sz w:val="24"/>
        </w:rPr>
        <w:t> </w:t>
      </w:r>
      <w:r>
        <w:rPr>
          <w:sz w:val="24"/>
        </w:rPr>
        <w:t>originally</w:t>
      </w:r>
      <w:r>
        <w:rPr>
          <w:spacing w:val="-3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Statisticians Association </w:t>
      </w:r>
      <w:r>
        <w:rPr>
          <w:sz w:val="24"/>
        </w:rPr>
        <w:t>78 (1983): 468-471. In </w:t>
      </w:r>
      <w:r>
        <w:rPr>
          <w:i/>
          <w:sz w:val="24"/>
        </w:rPr>
        <w:t>Mathematical Reviews</w:t>
      </w:r>
      <w:r>
        <w:rPr>
          <w:sz w:val="24"/>
        </w:rPr>
        <w:t>, 1984.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97"/>
      </w:pP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"Sets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Posterior</w:t>
      </w:r>
      <w:r>
        <w:rPr>
          <w:spacing w:val="-2"/>
        </w:rPr>
        <w:t> </w:t>
      </w:r>
      <w:r>
        <w:rPr/>
        <w:t>Means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Bounded</w:t>
      </w:r>
      <w:r>
        <w:rPr>
          <w:spacing w:val="-5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Priors,"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E.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Leamer,</w:t>
      </w:r>
      <w:r>
        <w:rPr>
          <w:spacing w:val="-2"/>
        </w:rPr>
        <w:t> </w:t>
      </w:r>
      <w:r>
        <w:rPr/>
        <w:t>originally published in </w:t>
      </w:r>
      <w:r>
        <w:rPr>
          <w:i/>
        </w:rPr>
        <w:t>Econometrica</w:t>
      </w:r>
      <w:r>
        <w:rPr/>
        <w:t>, 1982. 83i:62172. In </w:t>
      </w:r>
      <w:r>
        <w:rPr>
          <w:i/>
        </w:rPr>
        <w:t>Mathematical Reviews</w:t>
      </w:r>
      <w:r>
        <w:rPr/>
        <w:t>, 1983.</w:t>
      </w:r>
    </w:p>
    <w:p>
      <w:pPr>
        <w:pStyle w:val="BodyText"/>
        <w:spacing w:before="293"/>
        <w:ind w:left="360"/>
      </w:pPr>
      <w:r>
        <w:rPr/>
        <w:t>Review of "A</w:t>
      </w:r>
      <w:r>
        <w:rPr>
          <w:spacing w:val="-4"/>
        </w:rPr>
        <w:t> </w:t>
      </w:r>
      <w:r>
        <w:rPr/>
        <w:t>Characterization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Granger-Sims</w:t>
      </w:r>
      <w:r>
        <w:rPr>
          <w:spacing w:val="-4"/>
        </w:rPr>
        <w:t> </w:t>
      </w:r>
      <w:r>
        <w:rPr/>
        <w:t>Exogeneity,"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Kohn,</w:t>
      </w:r>
      <w:r>
        <w:rPr>
          <w:spacing w:val="-4"/>
        </w:rPr>
        <w:t> </w:t>
      </w:r>
      <w:r>
        <w:rPr/>
        <w:t>originally</w:t>
      </w:r>
      <w:r>
        <w:rPr>
          <w:spacing w:val="-2"/>
        </w:rPr>
        <w:t> </w:t>
      </w:r>
      <w:r>
        <w:rPr/>
        <w:t>published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1981.</w:t>
      </w:r>
      <w:r>
        <w:rPr>
          <w:spacing w:val="-5"/>
          <w:sz w:val="24"/>
        </w:rPr>
        <w:t> </w:t>
      </w:r>
      <w:r>
        <w:rPr>
          <w:sz w:val="24"/>
        </w:rPr>
        <w:t>83h:62168.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1983.</w:t>
      </w:r>
    </w:p>
    <w:p>
      <w:pPr>
        <w:pStyle w:val="Heading4"/>
        <w:spacing w:line="240" w:lineRule="auto" w:before="292"/>
        <w:rPr>
          <w:u w:val="none"/>
        </w:rPr>
      </w:pPr>
      <w:r>
        <w:rPr>
          <w:u w:val="single"/>
        </w:rPr>
        <w:t>Examples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Reports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Other </w:t>
      </w:r>
      <w:r>
        <w:rPr>
          <w:spacing w:val="-2"/>
          <w:u w:val="single"/>
        </w:rPr>
        <w:t>Studies:</w:t>
      </w:r>
    </w:p>
    <w:p>
      <w:pPr>
        <w:pStyle w:val="BodyText"/>
        <w:ind w:left="0"/>
        <w:rPr>
          <w:b/>
        </w:rPr>
      </w:pPr>
    </w:p>
    <w:p>
      <w:pPr>
        <w:spacing w:before="0"/>
        <w:ind w:left="360" w:right="497" w:firstLine="0"/>
        <w:jc w:val="left"/>
        <w:rPr>
          <w:i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contributor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Volumes</w:t>
      </w:r>
      <w:r>
        <w:rPr>
          <w:spacing w:val="-3"/>
          <w:sz w:val="24"/>
        </w:rPr>
        <w:t> </w:t>
      </w:r>
      <w:r>
        <w:rPr>
          <w:sz w:val="24"/>
        </w:rPr>
        <w:t>13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14</w:t>
      </w:r>
      <w:r>
        <w:rPr>
          <w:spacing w:val="-4"/>
          <w:sz w:val="24"/>
        </w:rPr>
        <w:t> </w:t>
      </w:r>
      <w:r>
        <w:rPr>
          <w:sz w:val="24"/>
        </w:rPr>
        <w:t>(1985)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Collection</w:t>
      </w:r>
      <w:r>
        <w:rPr>
          <w:spacing w:val="-2"/>
          <w:sz w:val="24"/>
        </w:rPr>
        <w:t> </w:t>
      </w:r>
      <w:r>
        <w:rPr>
          <w:sz w:val="24"/>
        </w:rPr>
        <w:t>3:</w:t>
      </w:r>
      <w:r>
        <w:rPr>
          <w:spacing w:val="-2"/>
          <w:sz w:val="24"/>
        </w:rPr>
        <w:t> </w:t>
      </w:r>
      <w:r>
        <w:rPr>
          <w:i/>
          <w:sz w:val="24"/>
        </w:rPr>
        <w:t>Macro,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Monetary,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 Economics Readings Lists </w:t>
      </w:r>
      <w:r>
        <w:rPr>
          <w:sz w:val="24"/>
        </w:rPr>
        <w:t>(1990) of </w:t>
      </w:r>
      <w:r>
        <w:rPr>
          <w:i/>
          <w:sz w:val="24"/>
        </w:rPr>
        <w:t>Economic Reading Lists, Course Outlines, Exams,</w:t>
      </w:r>
    </w:p>
    <w:p>
      <w:pPr>
        <w:spacing w:line="293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Puzzles</w:t>
      </w:r>
      <w:r>
        <w:rPr>
          <w:i/>
          <w:spacing w:val="5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Problems</w:t>
      </w:r>
      <w:r>
        <w:rPr>
          <w:sz w:val="24"/>
        </w:rPr>
        <w:t>, edited</w:t>
      </w:r>
      <w:r>
        <w:rPr>
          <w:spacing w:val="-2"/>
          <w:sz w:val="24"/>
        </w:rPr>
        <w:t> </w:t>
      </w:r>
      <w:r>
        <w:rPr>
          <w:sz w:val="24"/>
        </w:rPr>
        <w:t>by Edward</w:t>
      </w:r>
      <w:r>
        <w:rPr>
          <w:spacing w:val="-2"/>
          <w:sz w:val="24"/>
        </w:rPr>
        <w:t> </w:t>
      </w:r>
      <w:r>
        <w:rPr>
          <w:sz w:val="24"/>
        </w:rPr>
        <w:t>Tower,</w:t>
      </w:r>
      <w:r>
        <w:rPr>
          <w:spacing w:val="-5"/>
          <w:sz w:val="24"/>
        </w:rPr>
        <w:t> </w:t>
      </w:r>
      <w:r>
        <w:rPr>
          <w:sz w:val="24"/>
        </w:rPr>
        <w:t>Eno River</w:t>
      </w:r>
      <w:r>
        <w:rPr>
          <w:spacing w:val="-2"/>
          <w:sz w:val="24"/>
        </w:rPr>
        <w:t> Press.</w:t>
      </w:r>
    </w:p>
    <w:p>
      <w:pPr>
        <w:pStyle w:val="BodyText"/>
        <w:spacing w:before="292"/>
        <w:ind w:left="360" w:right="497"/>
      </w:pPr>
      <w:r>
        <w:rPr/>
        <w:t>"1979</w:t>
      </w:r>
      <w:r>
        <w:rPr>
          <w:spacing w:val="-4"/>
        </w:rPr>
        <w:t> </w:t>
      </w:r>
      <w:r>
        <w:rPr/>
        <w:t>Injury</w:t>
      </w:r>
      <w:r>
        <w:rPr>
          <w:spacing w:val="-6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Survey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Amusement</w:t>
      </w:r>
      <w:r>
        <w:rPr>
          <w:spacing w:val="-4"/>
        </w:rPr>
        <w:t> </w:t>
      </w:r>
      <w:r>
        <w:rPr/>
        <w:t>Parks and Attractions," conducted and analyzed in an independent survey of the International Association of Amusement Parks and Attractions, December 1980.</w:t>
      </w:r>
    </w:p>
    <w:p>
      <w:pPr>
        <w:pStyle w:val="BodyText"/>
        <w:spacing w:before="2"/>
        <w:ind w:left="0"/>
      </w:pPr>
    </w:p>
    <w:p>
      <w:pPr>
        <w:pStyle w:val="BodyText"/>
        <w:ind w:left="360" w:right="232"/>
      </w:pPr>
      <w:r>
        <w:rPr/>
        <w:t>"An Analysis of the Sampling Validity, Estimation Procedure, and the Estimates of Injuries Involving</w:t>
      </w:r>
      <w:r>
        <w:rPr>
          <w:spacing w:val="-3"/>
        </w:rPr>
        <w:t> </w:t>
      </w:r>
      <w:r>
        <w:rPr/>
        <w:t>Amusement</w:t>
      </w:r>
      <w:r>
        <w:rPr>
          <w:spacing w:val="-4"/>
        </w:rPr>
        <w:t> </w:t>
      </w:r>
      <w:r>
        <w:rPr/>
        <w:t>Rides,"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Amusement Parks and Attractions, September 1980.</w:t>
      </w:r>
    </w:p>
    <w:p>
      <w:pPr>
        <w:pStyle w:val="BodyText"/>
        <w:spacing w:before="292"/>
        <w:ind w:left="360" w:right="433"/>
      </w:pPr>
      <w:r>
        <w:rPr/>
        <w:t>Over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consulting</w:t>
      </w:r>
      <w:r>
        <w:rPr>
          <w:spacing w:val="-4"/>
        </w:rPr>
        <w:t> </w:t>
      </w:r>
      <w:r>
        <w:rPr/>
        <w:t>reports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areas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patent</w:t>
      </w:r>
      <w:r>
        <w:rPr>
          <w:spacing w:val="-3"/>
        </w:rPr>
        <w:t> </w:t>
      </w:r>
      <w:r>
        <w:rPr/>
        <w:t>infringement,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pricing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damage assessments, market power and concentration, and other topics; 1999-2010.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3"/>
        <w:ind w:left="360"/>
      </w:pPr>
      <w:r>
        <w:rPr/>
        <w:t>FELLOWSHIPS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292" w:after="0"/>
        <w:ind w:left="1080" w:right="749" w:hanging="360"/>
        <w:jc w:val="left"/>
        <w:rPr>
          <w:i/>
          <w:sz w:val="24"/>
        </w:rPr>
      </w:pPr>
      <w:r>
        <w:rPr>
          <w:sz w:val="24"/>
        </w:rPr>
        <w:t>Fellow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Statistical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6"/>
          <w:sz w:val="24"/>
        </w:rPr>
        <w:t> </w:t>
      </w:r>
      <w:r>
        <w:rPr>
          <w:sz w:val="24"/>
        </w:rPr>
        <w:t>Fellow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Royal</w:t>
      </w:r>
      <w:r>
        <w:rPr>
          <w:spacing w:val="-6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and Fellow of </w:t>
      </w:r>
      <w:r>
        <w:rPr>
          <w:i/>
          <w:sz w:val="24"/>
        </w:rPr>
        <w:t>Journal of Econometrics; Distinguished Fellow: Econometric Reviews.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Senior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Fellow,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Rimini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Center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(Elected,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2020)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Founding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Fellow,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Applied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Distinguished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Fellow,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Measurement.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1077" w:hanging="360"/>
        <w:jc w:val="left"/>
        <w:rPr>
          <w:sz w:val="24"/>
        </w:rPr>
      </w:pPr>
      <w:r>
        <w:rPr>
          <w:sz w:val="24"/>
        </w:rPr>
        <w:t>Inaugural</w:t>
      </w:r>
      <w:r>
        <w:rPr>
          <w:spacing w:val="-5"/>
          <w:sz w:val="24"/>
        </w:rPr>
        <w:t> </w:t>
      </w: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Member: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Human</w:t>
      </w:r>
      <w:r>
        <w:rPr>
          <w:spacing w:val="-4"/>
          <w:sz w:val="24"/>
        </w:rPr>
        <w:t> </w:t>
      </w:r>
      <w:r>
        <w:rPr>
          <w:sz w:val="24"/>
        </w:rPr>
        <w:t>Development,</w:t>
      </w:r>
      <w:r>
        <w:rPr>
          <w:spacing w:val="-5"/>
          <w:sz w:val="24"/>
        </w:rPr>
        <w:t> </w:t>
      </w:r>
      <w:r>
        <w:rPr>
          <w:sz w:val="24"/>
        </w:rPr>
        <w:t>U</w:t>
      </w:r>
      <w:r>
        <w:rPr>
          <w:spacing w:val="-3"/>
          <w:sz w:val="24"/>
        </w:rPr>
        <w:t> </w:t>
      </w:r>
      <w:r>
        <w:rPr>
          <w:sz w:val="24"/>
        </w:rPr>
        <w:t>of Chicago, 2018-.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Distinguished</w:t>
      </w:r>
      <w:r>
        <w:rPr>
          <w:spacing w:val="-4"/>
          <w:sz w:val="24"/>
        </w:rPr>
        <w:t> </w:t>
      </w:r>
      <w:r>
        <w:rPr>
          <w:sz w:val="24"/>
        </w:rPr>
        <w:t>Fellow,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(IETI),</w:t>
      </w:r>
      <w:r>
        <w:rPr>
          <w:spacing w:val="-3"/>
          <w:sz w:val="24"/>
        </w:rPr>
        <w:t> </w:t>
      </w: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Fellow:</w:t>
      </w:r>
      <w:r>
        <w:rPr>
          <w:spacing w:val="-5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Econometrics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Microdata</w:t>
      </w:r>
      <w:r>
        <w:rPr>
          <w:spacing w:val="-3"/>
          <w:sz w:val="24"/>
        </w:rPr>
        <w:t> </w:t>
      </w:r>
      <w:r>
        <w:rPr>
          <w:sz w:val="24"/>
        </w:rPr>
        <w:t>Practice</w:t>
      </w:r>
      <w:r>
        <w:rPr>
          <w:spacing w:val="-1"/>
          <w:sz w:val="24"/>
        </w:rPr>
        <w:t> </w:t>
      </w:r>
      <w:r>
        <w:rPr>
          <w:sz w:val="24"/>
        </w:rPr>
        <w:t>(CEMP),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2017-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78" w:after="0"/>
        <w:ind w:left="1079" w:right="0" w:hanging="359"/>
        <w:jc w:val="left"/>
        <w:rPr>
          <w:sz w:val="24"/>
        </w:rPr>
      </w:pPr>
      <w:r>
        <w:rPr>
          <w:sz w:val="24"/>
        </w:rPr>
        <w:t>Charter</w:t>
      </w:r>
      <w:r>
        <w:rPr>
          <w:spacing w:val="-4"/>
          <w:sz w:val="24"/>
        </w:rPr>
        <w:t> </w:t>
      </w:r>
      <w:r>
        <w:rPr>
          <w:sz w:val="24"/>
        </w:rPr>
        <w:t>Fellow: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Dynamical</w:t>
      </w:r>
      <w:r>
        <w:rPr>
          <w:spacing w:val="-3"/>
          <w:sz w:val="24"/>
        </w:rPr>
        <w:t> </w:t>
      </w:r>
      <w:r>
        <w:rPr>
          <w:sz w:val="24"/>
        </w:rPr>
        <w:t>Inference</w:t>
      </w:r>
      <w:r>
        <w:rPr>
          <w:spacing w:val="-1"/>
          <w:sz w:val="24"/>
        </w:rPr>
        <w:t> </w:t>
      </w:r>
      <w:r>
        <w:rPr>
          <w:sz w:val="24"/>
        </w:rPr>
        <w:t>(INDI),</w:t>
      </w:r>
      <w:r>
        <w:rPr>
          <w:spacing w:val="-1"/>
          <w:sz w:val="24"/>
        </w:rPr>
        <w:t> </w:t>
      </w:r>
      <w:r>
        <w:rPr>
          <w:sz w:val="24"/>
        </w:rPr>
        <w:t>Moscow,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President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Iranian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5"/>
          <w:sz w:val="24"/>
        </w:rPr>
        <w:t> </w:t>
      </w:r>
      <w:r>
        <w:rPr>
          <w:sz w:val="24"/>
        </w:rPr>
        <w:t>2023-</w:t>
      </w:r>
      <w:r>
        <w:rPr>
          <w:spacing w:val="-2"/>
          <w:sz w:val="24"/>
        </w:rPr>
        <w:t>2025.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" w:after="0"/>
        <w:ind w:left="1080" w:right="676" w:hanging="360"/>
        <w:jc w:val="left"/>
        <w:rPr>
          <w:sz w:val="24"/>
        </w:rPr>
      </w:pPr>
      <w:r>
        <w:rPr>
          <w:sz w:val="24"/>
        </w:rPr>
        <w:t>Festschrift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Honor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Esfandiar</w:t>
      </w:r>
      <w:r>
        <w:rPr>
          <w:spacing w:val="-3"/>
          <w:sz w:val="24"/>
        </w:rPr>
        <w:t> </w:t>
      </w:r>
      <w:r>
        <w:rPr>
          <w:sz w:val="24"/>
        </w:rPr>
        <w:t>Maasoumi,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November </w:t>
      </w:r>
      <w:r>
        <w:rPr>
          <w:spacing w:val="-2"/>
          <w:sz w:val="24"/>
        </w:rPr>
        <w:t>2015.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495" w:hanging="360"/>
        <w:jc w:val="left"/>
        <w:rPr>
          <w:sz w:val="24"/>
        </w:rPr>
      </w:pP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Reviews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Honor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Esfandiar</w:t>
      </w:r>
      <w:r>
        <w:rPr>
          <w:spacing w:val="-5"/>
          <w:sz w:val="24"/>
        </w:rPr>
        <w:t> </w:t>
      </w:r>
      <w:r>
        <w:rPr>
          <w:sz w:val="24"/>
        </w:rPr>
        <w:t>Maasoumi</w:t>
      </w:r>
      <w:r>
        <w:rPr>
          <w:spacing w:val="-2"/>
          <w:sz w:val="24"/>
        </w:rPr>
        <w:t> </w:t>
      </w:r>
      <w:r>
        <w:rPr>
          <w:sz w:val="24"/>
        </w:rPr>
        <w:t>(2018),</w:t>
      </w:r>
      <w:r>
        <w:rPr>
          <w:spacing w:val="-2"/>
          <w:sz w:val="24"/>
        </w:rPr>
        <w:t> </w:t>
      </w:r>
      <w:r>
        <w:rPr>
          <w:sz w:val="24"/>
        </w:rPr>
        <w:t>Coedited by Peter C.B. Phillips and Aman Ullah.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Bank,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publication</w:t>
      </w:r>
      <w:r>
        <w:rPr>
          <w:spacing w:val="-4"/>
          <w:sz w:val="24"/>
        </w:rPr>
        <w:t> </w:t>
      </w:r>
      <w:r>
        <w:rPr>
          <w:sz w:val="24"/>
        </w:rPr>
        <w:t>funding,</w:t>
      </w:r>
      <w:r>
        <w:rPr>
          <w:spacing w:val="-4"/>
          <w:sz w:val="24"/>
        </w:rPr>
        <w:t> </w:t>
      </w:r>
      <w:r>
        <w:rPr>
          <w:sz w:val="24"/>
        </w:rPr>
        <w:t>2013-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574" w:hanging="360"/>
        <w:jc w:val="left"/>
        <w:rPr>
          <w:sz w:val="24"/>
        </w:rPr>
      </w:pPr>
      <w:r>
        <w:rPr>
          <w:sz w:val="24"/>
        </w:rPr>
        <w:t>Awarded</w:t>
      </w:r>
      <w:r>
        <w:rPr>
          <w:spacing w:val="-4"/>
          <w:sz w:val="24"/>
        </w:rPr>
        <w:t> </w:t>
      </w:r>
      <w:r>
        <w:rPr>
          <w:sz w:val="24"/>
        </w:rPr>
        <w:t>plaque</w:t>
      </w:r>
      <w:r>
        <w:rPr>
          <w:spacing w:val="-4"/>
          <w:sz w:val="24"/>
        </w:rPr>
        <w:t> </w:t>
      </w:r>
      <w:r>
        <w:rPr>
          <w:sz w:val="24"/>
        </w:rPr>
        <w:t>commemorating</w:t>
      </w:r>
      <w:r>
        <w:rPr>
          <w:spacing w:val="-4"/>
          <w:sz w:val="24"/>
        </w:rPr>
        <w:t> </w:t>
      </w:r>
      <w:r>
        <w:rPr>
          <w:sz w:val="24"/>
        </w:rPr>
        <w:t>recognition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“Outstanding</w:t>
      </w:r>
      <w:r>
        <w:rPr>
          <w:spacing w:val="-5"/>
          <w:sz w:val="24"/>
        </w:rPr>
        <w:t> </w:t>
      </w:r>
      <w:r>
        <w:rPr>
          <w:sz w:val="24"/>
        </w:rPr>
        <w:t>Scholar</w:t>
      </w:r>
      <w:r>
        <w:rPr>
          <w:spacing w:val="-5"/>
          <w:sz w:val="24"/>
        </w:rPr>
        <w:t> </w:t>
      </w:r>
      <w:r>
        <w:rPr>
          <w:sz w:val="24"/>
        </w:rPr>
        <w:t>1990-1991” by Iranian Scholars Association, May 13, 1991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Grant,</w:t>
      </w:r>
      <w:r>
        <w:rPr>
          <w:spacing w:val="-6"/>
          <w:sz w:val="24"/>
        </w:rPr>
        <w:t> </w:t>
      </w: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Methodist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1989-</w:t>
      </w:r>
      <w:r>
        <w:rPr>
          <w:spacing w:val="-4"/>
          <w:sz w:val="24"/>
        </w:rPr>
        <w:t>1991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Foundation</w:t>
      </w:r>
      <w:r>
        <w:rPr>
          <w:spacing w:val="-4"/>
          <w:sz w:val="24"/>
        </w:rPr>
        <w:t> </w:t>
      </w:r>
      <w:r>
        <w:rPr>
          <w:sz w:val="24"/>
        </w:rPr>
        <w:t>(NSF)</w:t>
      </w:r>
      <w:r>
        <w:rPr>
          <w:spacing w:val="-2"/>
          <w:sz w:val="24"/>
        </w:rPr>
        <w:t> </w:t>
      </w:r>
      <w:r>
        <w:rPr>
          <w:sz w:val="24"/>
        </w:rPr>
        <w:t>Grant (with</w:t>
      </w:r>
      <w:r>
        <w:rPr>
          <w:spacing w:val="-1"/>
          <w:sz w:val="24"/>
        </w:rPr>
        <w:t> </w:t>
      </w:r>
      <w:r>
        <w:rPr>
          <w:sz w:val="24"/>
        </w:rPr>
        <w:t>P.C.B.</w:t>
      </w:r>
      <w:r>
        <w:rPr>
          <w:spacing w:val="-2"/>
          <w:sz w:val="24"/>
        </w:rPr>
        <w:t> </w:t>
      </w:r>
      <w:r>
        <w:rPr>
          <w:sz w:val="24"/>
        </w:rPr>
        <w:t>Phillips),</w:t>
      </w:r>
      <w:r>
        <w:rPr>
          <w:spacing w:val="-1"/>
          <w:sz w:val="24"/>
        </w:rPr>
        <w:t> </w:t>
      </w:r>
      <w:r>
        <w:rPr>
          <w:sz w:val="24"/>
        </w:rPr>
        <w:t>1980-</w:t>
      </w:r>
      <w:r>
        <w:rPr>
          <w:spacing w:val="-4"/>
          <w:sz w:val="24"/>
        </w:rPr>
        <w:t>1982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Grant-in-Aid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Research,</w:t>
      </w:r>
      <w:r>
        <w:rPr>
          <w:spacing w:val="-2"/>
          <w:sz w:val="24"/>
        </w:rPr>
        <w:t> </w:t>
      </w:r>
      <w:r>
        <w:rPr>
          <w:sz w:val="24"/>
        </w:rPr>
        <w:t>Indiana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1982-1984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1984-</w:t>
      </w:r>
      <w:r>
        <w:rPr>
          <w:spacing w:val="-4"/>
          <w:sz w:val="24"/>
        </w:rPr>
        <w:t>1986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4"/>
          <w:sz w:val="24"/>
        </w:rPr>
        <w:t> </w:t>
      </w: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Fellowships,</w:t>
      </w:r>
      <w:r>
        <w:rPr>
          <w:spacing w:val="-1"/>
          <w:sz w:val="24"/>
        </w:rPr>
        <w:t> </w:t>
      </w:r>
      <w:r>
        <w:rPr>
          <w:sz w:val="24"/>
        </w:rPr>
        <w:t>Indiana University,</w:t>
      </w:r>
      <w:r>
        <w:rPr>
          <w:spacing w:val="-4"/>
          <w:sz w:val="24"/>
        </w:rPr>
        <w:t> </w:t>
      </w:r>
      <w:r>
        <w:rPr>
          <w:sz w:val="24"/>
        </w:rPr>
        <w:t>1983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1985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1177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Fellowship,</w:t>
      </w:r>
      <w:r>
        <w:rPr>
          <w:spacing w:val="-6"/>
          <w:sz w:val="24"/>
        </w:rPr>
        <w:t> </w:t>
      </w:r>
      <w:r>
        <w:rPr>
          <w:sz w:val="24"/>
        </w:rPr>
        <w:t>Modeling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Group,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Southern California, 1978 and 1979</w:t>
      </w:r>
    </w:p>
    <w:p>
      <w:pPr>
        <w:pStyle w:val="Heading3"/>
        <w:spacing w:before="289"/>
        <w:ind w:left="360"/>
      </w:pPr>
      <w:r>
        <w:rPr/>
        <w:t>OTHER</w:t>
      </w:r>
      <w:r>
        <w:rPr>
          <w:spacing w:val="-3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ASSOCIATIONS</w:t>
      </w:r>
    </w:p>
    <w:p>
      <w:pPr>
        <w:pStyle w:val="BodyText"/>
        <w:spacing w:line="292" w:lineRule="exact" w:before="292"/>
        <w:ind w:left="360"/>
      </w:pPr>
      <w:r>
        <w:rPr>
          <w:spacing w:val="-2"/>
          <w:u w:val="single"/>
        </w:rPr>
        <w:t>Member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Elected</w:t>
      </w:r>
      <w:r>
        <w:rPr>
          <w:spacing w:val="-7"/>
          <w:sz w:val="24"/>
        </w:rPr>
        <w:t> </w:t>
      </w:r>
      <w:r>
        <w:rPr>
          <w:sz w:val="24"/>
        </w:rPr>
        <w:t>President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Iranian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2023-</w:t>
      </w:r>
      <w:r>
        <w:rPr>
          <w:spacing w:val="-2"/>
          <w:sz w:val="24"/>
        </w:rPr>
        <w:t>2025.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363" w:hanging="360"/>
        <w:jc w:val="left"/>
        <w:rPr>
          <w:sz w:val="24"/>
        </w:rPr>
      </w:pPr>
      <w:r>
        <w:rPr>
          <w:sz w:val="24"/>
        </w:rPr>
        <w:t>Co-Organizer:</w:t>
      </w:r>
      <w:r>
        <w:rPr>
          <w:spacing w:val="-4"/>
          <w:sz w:val="24"/>
        </w:rPr>
        <w:t> </w:t>
      </w:r>
      <w:r>
        <w:rPr>
          <w:sz w:val="24"/>
        </w:rPr>
        <w:t>HCEO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Advances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Intergenerational</w:t>
      </w:r>
      <w:r>
        <w:rPr>
          <w:spacing w:val="-6"/>
          <w:sz w:val="24"/>
        </w:rPr>
        <w:t> </w:t>
      </w:r>
      <w:r>
        <w:rPr>
          <w:sz w:val="24"/>
        </w:rPr>
        <w:t>Mobility,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 Chicago (December 2020); Co-organizer: Steven Durlauf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1287" w:hanging="360"/>
        <w:jc w:val="left"/>
        <w:rPr>
          <w:sz w:val="24"/>
        </w:rPr>
      </w:pP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External</w:t>
      </w:r>
      <w:r>
        <w:rPr>
          <w:spacing w:val="-6"/>
          <w:sz w:val="24"/>
        </w:rPr>
        <w:t> </w:t>
      </w:r>
      <w:r>
        <w:rPr>
          <w:sz w:val="24"/>
        </w:rPr>
        <w:t>Evaluation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Department,</w:t>
      </w:r>
      <w:r>
        <w:rPr>
          <w:spacing w:val="-6"/>
          <w:sz w:val="24"/>
        </w:rPr>
        <w:t> </w:t>
      </w:r>
      <w:r>
        <w:rPr>
          <w:sz w:val="24"/>
        </w:rPr>
        <w:t>Virginia</w:t>
      </w:r>
      <w:r>
        <w:rPr>
          <w:spacing w:val="-3"/>
          <w:sz w:val="24"/>
        </w:rPr>
        <w:t> </w:t>
      </w:r>
      <w:r>
        <w:rPr>
          <w:sz w:val="24"/>
        </w:rPr>
        <w:t>Tech University, March 2017.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856" w:hanging="36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Measurement,</w:t>
      </w:r>
      <w:r>
        <w:rPr>
          <w:spacing w:val="-3"/>
          <w:sz w:val="24"/>
        </w:rPr>
        <w:t> </w:t>
      </w:r>
      <w:r>
        <w:rPr>
          <w:sz w:val="24"/>
        </w:rPr>
        <w:t>inaugural</w:t>
      </w:r>
      <w:r>
        <w:rPr>
          <w:spacing w:val="-6"/>
          <w:sz w:val="24"/>
        </w:rPr>
        <w:t> </w:t>
      </w:r>
      <w:r>
        <w:rPr>
          <w:sz w:val="24"/>
        </w:rPr>
        <w:t>meeting, Becker-Friedman Institute, Chicago, August 2014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615" w:hanging="36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Co-Organizer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Poverty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Asia</w:t>
      </w:r>
      <w:r>
        <w:rPr>
          <w:spacing w:val="-6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at Sogang University, Seoul, August 2013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777" w:hanging="36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18th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Tokyo</w:t>
      </w:r>
      <w:r>
        <w:rPr>
          <w:spacing w:val="-3"/>
          <w:sz w:val="24"/>
        </w:rPr>
        <w:t> </w:t>
      </w:r>
      <w:r>
        <w:rPr>
          <w:sz w:val="24"/>
        </w:rPr>
        <w:t>(2016), London (2013), Paris (2012), Montreal (2011), Amsterdam (2010), Xiamen (2007),</w:t>
      </w:r>
    </w:p>
    <w:p>
      <w:pPr>
        <w:pStyle w:val="BodyText"/>
        <w:spacing w:line="289" w:lineRule="exact"/>
        <w:ind w:left="1080"/>
      </w:pPr>
      <w:r>
        <w:rPr/>
        <w:t>Cambridge</w:t>
      </w:r>
      <w:r>
        <w:rPr>
          <w:spacing w:val="-3"/>
        </w:rPr>
        <w:t> </w:t>
      </w:r>
      <w:r>
        <w:rPr/>
        <w:t>(2006),</w:t>
      </w:r>
      <w:r>
        <w:rPr>
          <w:spacing w:val="-4"/>
        </w:rPr>
        <w:t> </w:t>
      </w:r>
      <w:r>
        <w:rPr/>
        <w:t>Denmark</w:t>
      </w:r>
      <w:r>
        <w:rPr>
          <w:spacing w:val="-3"/>
        </w:rPr>
        <w:t> </w:t>
      </w:r>
      <w:r>
        <w:rPr/>
        <w:t>(2005),</w:t>
      </w:r>
      <w:r>
        <w:rPr>
          <w:spacing w:val="-1"/>
        </w:rPr>
        <w:t> </w:t>
      </w:r>
      <w:r>
        <w:rPr/>
        <w:t>Texas</w:t>
      </w:r>
      <w:r>
        <w:rPr>
          <w:spacing w:val="-2"/>
        </w:rPr>
        <w:t> </w:t>
      </w:r>
      <w:r>
        <w:rPr/>
        <w:t>A&amp;M</w:t>
      </w:r>
      <w:r>
        <w:rPr>
          <w:spacing w:val="-2"/>
        </w:rPr>
        <w:t> (2004)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Gini-Lorenz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Siena,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386" w:hanging="36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9th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Geneva</w:t>
      </w:r>
      <w:r>
        <w:rPr>
          <w:spacing w:val="-3"/>
          <w:sz w:val="24"/>
        </w:rPr>
        <w:t> </w:t>
      </w:r>
      <w:r>
        <w:rPr>
          <w:sz w:val="24"/>
        </w:rPr>
        <w:t>(2000)</w:t>
      </w:r>
      <w:r>
        <w:rPr>
          <w:spacing w:val="-5"/>
          <w:sz w:val="24"/>
        </w:rPr>
        <w:t> </w:t>
      </w:r>
      <w:r>
        <w:rPr>
          <w:sz w:val="24"/>
        </w:rPr>
        <w:t>and Berlin (2001)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436" w:hanging="36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Texas</w:t>
      </w:r>
      <w:r>
        <w:rPr>
          <w:spacing w:val="-4"/>
          <w:sz w:val="24"/>
        </w:rPr>
        <w:t> </w:t>
      </w:r>
      <w:r>
        <w:rPr>
          <w:sz w:val="24"/>
        </w:rPr>
        <w:t>Camp</w:t>
      </w:r>
      <w:r>
        <w:rPr>
          <w:spacing w:val="-2"/>
          <w:sz w:val="24"/>
        </w:rPr>
        <w:t> </w:t>
      </w:r>
      <w:r>
        <w:rPr>
          <w:sz w:val="24"/>
        </w:rPr>
        <w:t>Econometrics,</w:t>
      </w:r>
      <w:r>
        <w:rPr>
          <w:spacing w:val="-3"/>
          <w:sz w:val="24"/>
        </w:rPr>
        <w:t> </w:t>
      </w:r>
      <w:r>
        <w:rPr>
          <w:sz w:val="24"/>
        </w:rPr>
        <w:t>February</w:t>
      </w:r>
      <w:r>
        <w:rPr>
          <w:spacing w:val="-4"/>
          <w:sz w:val="24"/>
        </w:rPr>
        <w:t> </w:t>
      </w:r>
      <w:r>
        <w:rPr>
          <w:sz w:val="24"/>
        </w:rPr>
        <w:t>1999,</w:t>
      </w:r>
      <w:r>
        <w:rPr>
          <w:spacing w:val="-3"/>
          <w:sz w:val="24"/>
        </w:rPr>
        <w:t> </w:t>
      </w:r>
      <w:r>
        <w:rPr>
          <w:sz w:val="24"/>
        </w:rPr>
        <w:t>(Organizing</w:t>
      </w:r>
      <w:r>
        <w:rPr>
          <w:spacing w:val="-6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2004;</w:t>
      </w:r>
      <w:r>
        <w:rPr>
          <w:spacing w:val="-5"/>
          <w:sz w:val="24"/>
        </w:rPr>
        <w:t> </w:t>
      </w:r>
      <w:r>
        <w:rPr>
          <w:sz w:val="24"/>
        </w:rPr>
        <w:t>member </w:t>
      </w:r>
      <w:r>
        <w:rPr>
          <w:spacing w:val="-2"/>
          <w:sz w:val="24"/>
        </w:rPr>
        <w:t>1994-2008)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715" w:hanging="360"/>
        <w:jc w:val="left"/>
        <w:rPr>
          <w:sz w:val="24"/>
        </w:rPr>
      </w:pPr>
      <w:r>
        <w:rPr>
          <w:sz w:val="24"/>
        </w:rPr>
        <w:t>Organizing</w:t>
      </w:r>
      <w:r>
        <w:rPr>
          <w:spacing w:val="-7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5"/>
          <w:sz w:val="24"/>
        </w:rPr>
        <w:t> </w:t>
      </w:r>
      <w:r>
        <w:rPr>
          <w:sz w:val="24"/>
        </w:rPr>
        <w:t>European</w:t>
      </w:r>
      <w:r>
        <w:rPr>
          <w:spacing w:val="-6"/>
          <w:sz w:val="24"/>
        </w:rPr>
        <w:t> </w:t>
      </w:r>
      <w:r>
        <w:rPr>
          <w:sz w:val="24"/>
        </w:rPr>
        <w:t>Meeting,</w:t>
      </w:r>
      <w:r>
        <w:rPr>
          <w:spacing w:val="-4"/>
          <w:sz w:val="24"/>
        </w:rPr>
        <w:t> </w:t>
      </w:r>
      <w:r>
        <w:rPr>
          <w:sz w:val="24"/>
        </w:rPr>
        <w:t>Cambridge,</w:t>
      </w:r>
      <w:r>
        <w:rPr>
          <w:spacing w:val="-4"/>
          <w:sz w:val="24"/>
        </w:rPr>
        <w:t> </w:t>
      </w:r>
      <w:r>
        <w:rPr>
          <w:sz w:val="24"/>
        </w:rPr>
        <w:t>England, September 1991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Organizing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San</w:t>
      </w:r>
      <w:r>
        <w:rPr>
          <w:spacing w:val="-2"/>
          <w:sz w:val="24"/>
        </w:rPr>
        <w:t> </w:t>
      </w:r>
      <w:r>
        <w:rPr>
          <w:sz w:val="24"/>
        </w:rPr>
        <w:t>Francisco, </w:t>
      </w:r>
      <w:r>
        <w:rPr>
          <w:spacing w:val="-4"/>
          <w:sz w:val="24"/>
        </w:rPr>
        <w:t>1983</w:t>
      </w:r>
    </w:p>
    <w:p>
      <w:pPr>
        <w:pStyle w:val="BodyText"/>
        <w:spacing w:before="12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1360" w:bottom="280" w:left="1080" w:right="1080"/>
        </w:sectPr>
      </w:pPr>
    </w:p>
    <w:p>
      <w:pPr>
        <w:pStyle w:val="Heading4"/>
        <w:spacing w:before="51"/>
        <w:rPr>
          <w:u w:val="none"/>
        </w:rPr>
      </w:pPr>
      <w:r>
        <w:rPr>
          <w:u w:val="single"/>
        </w:rPr>
        <w:t>Examples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Journals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Refereed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Econometrica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Econometrics</w:t>
      </w:r>
    </w:p>
    <w:p>
      <w:pPr>
        <w:spacing w:line="240" w:lineRule="auto" w:before="5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05" w:lineRule="exact" w:before="0" w:after="0"/>
        <w:ind w:left="719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Political </w:t>
      </w:r>
      <w:r>
        <w:rPr>
          <w:i/>
          <w:spacing w:val="-2"/>
          <w:sz w:val="24"/>
        </w:rPr>
        <w:t>Economy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05" w:lineRule="exact" w:before="0" w:after="0"/>
        <w:ind w:left="719" w:right="0" w:hanging="359"/>
        <w:jc w:val="left"/>
        <w:rPr>
          <w:i/>
          <w:sz w:val="24"/>
        </w:rPr>
      </w:pP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Theory</w:t>
      </w:r>
    </w:p>
    <w:p>
      <w:pPr>
        <w:pStyle w:val="ListParagraph"/>
        <w:spacing w:after="0" w:line="305" w:lineRule="exact"/>
        <w:jc w:val="left"/>
        <w:rPr>
          <w:i/>
          <w:sz w:val="24"/>
        </w:rPr>
        <w:sectPr>
          <w:type w:val="continuous"/>
          <w:pgSz w:w="12240" w:h="15840"/>
          <w:pgMar w:top="1420" w:bottom="280" w:left="1080" w:right="1080"/>
          <w:cols w:num="2" w:equalWidth="0">
            <w:col w:w="3512" w:space="1888"/>
            <w:col w:w="4680"/>
          </w:cols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78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Studies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Entropy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Theory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825" w:hanging="360"/>
        <w:jc w:val="left"/>
        <w:rPr>
          <w:i/>
          <w:sz w:val="24"/>
        </w:rPr>
      </w:pPr>
      <w:r>
        <w:rPr>
          <w:i/>
          <w:sz w:val="24"/>
        </w:rPr>
        <w:t>North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 Economics and Finance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Income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Wealth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i/>
          <w:sz w:val="24"/>
        </w:rPr>
      </w:pPr>
      <w:r>
        <w:rPr>
          <w:i/>
          <w:sz w:val="24"/>
        </w:rPr>
        <w:t>Communications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Statistics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38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Economics </w:t>
      </w:r>
      <w:r>
        <w:rPr>
          <w:i/>
          <w:spacing w:val="-2"/>
          <w:sz w:val="24"/>
        </w:rPr>
        <w:t>Statistics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78" w:after="0"/>
        <w:ind w:left="1080" w:right="635" w:hanging="36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Statistical </w:t>
      </w:r>
      <w:r>
        <w:rPr>
          <w:i/>
          <w:spacing w:val="-2"/>
          <w:sz w:val="24"/>
        </w:rPr>
        <w:t>Association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737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Research,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Engineering, and Systems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Quantitative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2"/>
          <w:sz w:val="24"/>
        </w:rPr>
        <w:t> Economics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Statistics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i/>
          <w:sz w:val="24"/>
        </w:rPr>
      </w:pP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Academy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Sciences</w:t>
      </w:r>
    </w:p>
    <w:p>
      <w:pPr>
        <w:pStyle w:val="ListParagraph"/>
        <w:spacing w:after="0" w:line="305" w:lineRule="exact"/>
        <w:jc w:val="left"/>
        <w:rPr>
          <w:i/>
          <w:sz w:val="24"/>
        </w:rPr>
        <w:sectPr>
          <w:pgSz w:w="12240" w:h="15840"/>
          <w:pgMar w:top="1360" w:bottom="280" w:left="1080" w:right="1080"/>
          <w:cols w:num="2" w:equalWidth="0">
            <w:col w:w="4464" w:space="576"/>
            <w:col w:w="5040"/>
          </w:cols>
        </w:sectPr>
      </w:pPr>
    </w:p>
    <w:p>
      <w:pPr>
        <w:pStyle w:val="BodyText"/>
        <w:spacing w:line="292" w:lineRule="exact" w:before="289"/>
        <w:ind w:left="360"/>
      </w:pPr>
      <w:r>
        <w:rPr>
          <w:spacing w:val="-2"/>
          <w:u w:val="single"/>
        </w:rPr>
        <w:t>Reviewer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National Science </w:t>
      </w:r>
      <w:r>
        <w:rPr>
          <w:spacing w:val="-2"/>
          <w:sz w:val="24"/>
        </w:rPr>
        <w:t>Foundation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Mathematical</w:t>
      </w:r>
      <w:r>
        <w:rPr>
          <w:spacing w:val="-2"/>
          <w:sz w:val="24"/>
        </w:rPr>
        <w:t> Reviews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Publishing</w:t>
      </w:r>
      <w:r>
        <w:rPr>
          <w:spacing w:val="-4"/>
          <w:sz w:val="24"/>
        </w:rPr>
        <w:t> </w:t>
      </w:r>
      <w:r>
        <w:rPr>
          <w:sz w:val="24"/>
        </w:rPr>
        <w:t>Companies</w:t>
      </w:r>
      <w:r>
        <w:rPr>
          <w:spacing w:val="-1"/>
          <w:sz w:val="24"/>
        </w:rPr>
        <w:t> </w:t>
      </w:r>
      <w:r>
        <w:rPr>
          <w:sz w:val="24"/>
        </w:rPr>
        <w:t>(advisor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reviewer)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Sciences</w:t>
      </w:r>
      <w:r>
        <w:rPr>
          <w:spacing w:val="-2"/>
          <w:sz w:val="24"/>
        </w:rPr>
        <w:t> </w:t>
      </w:r>
      <w:r>
        <w:rPr>
          <w:sz w:val="24"/>
        </w:rPr>
        <w:t>Council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Canada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sciences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awards/Netherlands</w:t>
      </w:r>
    </w:p>
    <w:p>
      <w:pPr>
        <w:pStyle w:val="BodyText"/>
        <w:spacing w:before="2"/>
        <w:ind w:left="0"/>
      </w:pPr>
    </w:p>
    <w:p>
      <w:pPr>
        <w:pStyle w:val="Heading3"/>
        <w:ind w:left="360"/>
      </w:pPr>
      <w:r>
        <w:rPr/>
        <w:t>FIELDS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EXPERTISE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92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Econometrics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1397" w:hanging="360"/>
        <w:jc w:val="left"/>
        <w:rPr>
          <w:sz w:val="24"/>
        </w:rPr>
      </w:pPr>
      <w:r>
        <w:rPr>
          <w:sz w:val="24"/>
        </w:rPr>
        <w:t>Welfare</w:t>
      </w:r>
      <w:r>
        <w:rPr>
          <w:spacing w:val="-7"/>
          <w:sz w:val="24"/>
        </w:rPr>
        <w:t> </w:t>
      </w:r>
      <w:r>
        <w:rPr>
          <w:sz w:val="24"/>
        </w:rPr>
        <w:t>outcomes</w:t>
      </w:r>
      <w:r>
        <w:rPr>
          <w:spacing w:val="-6"/>
          <w:sz w:val="24"/>
        </w:rPr>
        <w:t> </w:t>
      </w:r>
      <w:r>
        <w:rPr>
          <w:sz w:val="24"/>
        </w:rPr>
        <w:t>(stochastic</w:t>
      </w:r>
      <w:r>
        <w:rPr>
          <w:spacing w:val="-6"/>
          <w:sz w:val="24"/>
        </w:rPr>
        <w:t> </w:t>
      </w:r>
      <w:r>
        <w:rPr>
          <w:sz w:val="24"/>
        </w:rPr>
        <w:t>dominance,</w:t>
      </w:r>
      <w:r>
        <w:rPr>
          <w:spacing w:val="-5"/>
          <w:sz w:val="24"/>
        </w:rPr>
        <w:t> </w:t>
      </w:r>
      <w:r>
        <w:rPr>
          <w:sz w:val="24"/>
        </w:rPr>
        <w:t>inequality,</w:t>
      </w:r>
      <w:r>
        <w:rPr>
          <w:spacing w:val="-5"/>
          <w:sz w:val="24"/>
        </w:rPr>
        <w:t> </w:t>
      </w:r>
      <w:r>
        <w:rPr>
          <w:sz w:val="24"/>
        </w:rPr>
        <w:t>mobility,</w:t>
      </w:r>
      <w:r>
        <w:rPr>
          <w:spacing w:val="-8"/>
          <w:sz w:val="24"/>
        </w:rPr>
        <w:t> </w:t>
      </w:r>
      <w:r>
        <w:rPr>
          <w:sz w:val="24"/>
        </w:rPr>
        <w:t>poverty,</w:t>
      </w:r>
      <w:r>
        <w:rPr>
          <w:spacing w:val="-5"/>
          <w:sz w:val="24"/>
        </w:rPr>
        <w:t> </w:t>
      </w:r>
      <w:r>
        <w:rPr>
          <w:sz w:val="24"/>
        </w:rPr>
        <w:t>multi- dimensional well-being)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1031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7"/>
          <w:sz w:val="24"/>
        </w:rPr>
        <w:t> </w:t>
      </w:r>
      <w:r>
        <w:rPr>
          <w:sz w:val="24"/>
        </w:rPr>
        <w:t>econometrics</w:t>
      </w:r>
      <w:r>
        <w:rPr>
          <w:spacing w:val="-5"/>
          <w:sz w:val="24"/>
        </w:rPr>
        <w:t> </w:t>
      </w:r>
      <w:r>
        <w:rPr>
          <w:sz w:val="24"/>
        </w:rPr>
        <w:t>(forecasting,</w:t>
      </w:r>
      <w:r>
        <w:rPr>
          <w:spacing w:val="-7"/>
          <w:sz w:val="24"/>
        </w:rPr>
        <w:t> </w:t>
      </w:r>
      <w:r>
        <w:rPr>
          <w:sz w:val="24"/>
        </w:rPr>
        <w:t>dependence,</w:t>
      </w:r>
      <w:r>
        <w:rPr>
          <w:spacing w:val="-7"/>
          <w:sz w:val="24"/>
        </w:rPr>
        <w:t> </w:t>
      </w:r>
      <w:r>
        <w:rPr>
          <w:sz w:val="24"/>
        </w:rPr>
        <w:t>asymmetry,</w:t>
      </w:r>
      <w:r>
        <w:rPr>
          <w:spacing w:val="-4"/>
          <w:sz w:val="24"/>
        </w:rPr>
        <w:t> </w:t>
      </w:r>
      <w:r>
        <w:rPr>
          <w:sz w:val="24"/>
        </w:rPr>
        <w:t>stochastic</w:t>
      </w:r>
      <w:r>
        <w:rPr>
          <w:spacing w:val="-8"/>
          <w:sz w:val="24"/>
        </w:rPr>
        <w:t> </w:t>
      </w:r>
      <w:r>
        <w:rPr>
          <w:sz w:val="24"/>
        </w:rPr>
        <w:t>discount factors, equity premium and other puzzles)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series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finance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Forecasting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Market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Concentration/power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Theory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Nonparametric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inference</w:t>
      </w:r>
    </w:p>
    <w:p>
      <w:pPr>
        <w:pStyle w:val="BodyText"/>
        <w:spacing w:before="48"/>
        <w:ind w:left="0"/>
      </w:pPr>
    </w:p>
    <w:p>
      <w:pPr>
        <w:pStyle w:val="Heading1"/>
        <w:spacing w:line="240" w:lineRule="auto"/>
      </w:pPr>
      <w:r>
        <w:rPr/>
        <w:t>CONSULTING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pStyle w:val="BodyText"/>
        <w:spacing w:before="341"/>
        <w:ind w:left="360" w:right="349"/>
      </w:pPr>
      <w:r>
        <w:rPr/>
        <w:t>Various,</w:t>
      </w:r>
      <w:r>
        <w:rPr>
          <w:spacing w:val="-5"/>
        </w:rPr>
        <w:t> </w:t>
      </w:r>
      <w:r>
        <w:rPr/>
        <w:t>including: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contractor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KPMG</w:t>
      </w:r>
      <w:r>
        <w:rPr>
          <w:spacing w:val="-3"/>
        </w:rPr>
        <w:t> </w:t>
      </w:r>
      <w:r>
        <w:rPr/>
        <w:t>until</w:t>
      </w:r>
      <w:r>
        <w:rPr>
          <w:spacing w:val="-5"/>
        </w:rPr>
        <w:t> </w:t>
      </w:r>
      <w:r>
        <w:rPr/>
        <w:t>2003;</w:t>
      </w:r>
      <w:r>
        <w:rPr>
          <w:spacing w:val="-4"/>
        </w:rPr>
        <w:t> </w:t>
      </w: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Roundtable</w:t>
      </w:r>
      <w:r>
        <w:rPr>
          <w:spacing w:val="-2"/>
        </w:rPr>
        <w:t> </w:t>
      </w:r>
      <w:r>
        <w:rPr/>
        <w:t>Group; Independent contractor, FTI. Expertise covers: Intellectual Property, Patent Infringement, Monopoly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share, Economic</w:t>
      </w:r>
      <w:r>
        <w:rPr>
          <w:spacing w:val="-4"/>
        </w:rPr>
        <w:t> </w:t>
      </w:r>
      <w:r>
        <w:rPr/>
        <w:t>Damages,</w:t>
      </w:r>
      <w:r>
        <w:rPr>
          <w:spacing w:val="-3"/>
        </w:rPr>
        <w:t> </w:t>
      </w:r>
      <w:r>
        <w:rPr/>
        <w:t>Risk</w:t>
      </w:r>
      <w:r>
        <w:rPr>
          <w:spacing w:val="-2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Financial Markets,</w:t>
      </w:r>
      <w:r>
        <w:rPr>
          <w:spacing w:val="-3"/>
        </w:rPr>
        <w:t> </w:t>
      </w:r>
      <w:r>
        <w:rPr/>
        <w:t>pricing models for Online Ads (Bates &amp; White).</w:t>
      </w:r>
    </w:p>
    <w:p>
      <w:pPr>
        <w:pStyle w:val="Heading3"/>
        <w:spacing w:before="292"/>
      </w:pPr>
      <w:r>
        <w:rPr/>
        <w:t>VISITING</w:t>
      </w:r>
      <w:r>
        <w:rPr>
          <w:spacing w:val="-2"/>
        </w:rPr>
        <w:t> APPOINTMENTS</w:t>
      </w:r>
    </w:p>
    <w:p>
      <w:pPr>
        <w:pStyle w:val="Heading3"/>
        <w:spacing w:after="0"/>
        <w:sectPr>
          <w:type w:val="continuous"/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78" w:after="0"/>
        <w:ind w:left="1079" w:right="0" w:hanging="359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HCEO</w:t>
      </w:r>
      <w:r>
        <w:rPr>
          <w:spacing w:val="-2"/>
          <w:sz w:val="24"/>
        </w:rPr>
        <w:t> </w:t>
      </w:r>
      <w:r>
        <w:rPr>
          <w:sz w:val="24"/>
        </w:rPr>
        <w:t>(Associated</w:t>
      </w:r>
      <w:r>
        <w:rPr>
          <w:spacing w:val="-2"/>
          <w:sz w:val="24"/>
        </w:rPr>
        <w:t> faculty)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Visitor: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Thinking,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Southern California,</w:t>
      </w:r>
      <w:r>
        <w:rPr>
          <w:spacing w:val="-1"/>
          <w:sz w:val="24"/>
        </w:rPr>
        <w:t> </w:t>
      </w:r>
      <w:r>
        <w:rPr>
          <w:sz w:val="24"/>
        </w:rPr>
        <w:t>Feb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" w:after="0"/>
        <w:ind w:left="1080" w:right="511" w:hanging="360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5"/>
          <w:sz w:val="24"/>
        </w:rPr>
        <w:t> </w:t>
      </w:r>
      <w:r>
        <w:rPr>
          <w:sz w:val="24"/>
        </w:rPr>
        <w:t>Professor,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Thinking, University of Southern California (Spring 2016)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z w:val="24"/>
        </w:rPr>
        <w:t>2015,</w:t>
      </w:r>
      <w:r>
        <w:rPr>
          <w:spacing w:val="-4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2016,</w:t>
      </w:r>
      <w:r>
        <w:rPr>
          <w:spacing w:val="-1"/>
          <w:sz w:val="24"/>
        </w:rPr>
        <w:t> </w:t>
      </w:r>
      <w:r>
        <w:rPr>
          <w:sz w:val="24"/>
        </w:rPr>
        <w:t>Jan</w:t>
      </w:r>
      <w:r>
        <w:rPr>
          <w:spacing w:val="-3"/>
          <w:sz w:val="24"/>
        </w:rPr>
        <w:t> </w:t>
      </w:r>
      <w:r>
        <w:rPr>
          <w:sz w:val="24"/>
        </w:rPr>
        <w:t>2017:</w:t>
      </w:r>
      <w:r>
        <w:rPr>
          <w:spacing w:val="49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</w:t>
      </w:r>
      <w:r>
        <w:rPr>
          <w:sz w:val="24"/>
        </w:rPr>
        <w:t>Scholar,</w:t>
      </w:r>
      <w:r>
        <w:rPr>
          <w:spacing w:val="-4"/>
          <w:sz w:val="24"/>
        </w:rPr>
        <w:t> </w:t>
      </w:r>
      <w:r>
        <w:rPr>
          <w:sz w:val="24"/>
        </w:rPr>
        <w:t>Atlanta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2"/>
          <w:sz w:val="24"/>
        </w:rPr>
        <w:t> </w:t>
      </w:r>
      <w:r>
        <w:rPr>
          <w:sz w:val="24"/>
        </w:rPr>
        <w:t>Reserve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Bank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2013-2014:</w:t>
      </w:r>
      <w:r>
        <w:rPr>
          <w:spacing w:val="-4"/>
          <w:sz w:val="24"/>
        </w:rPr>
        <w:t> </w:t>
      </w:r>
      <w:r>
        <w:rPr>
          <w:sz w:val="24"/>
        </w:rPr>
        <w:t>“2</w:t>
      </w:r>
      <w:r>
        <w:rPr>
          <w:spacing w:val="-2"/>
          <w:sz w:val="24"/>
        </w:rPr>
        <w:t> </w:t>
      </w:r>
      <w:r>
        <w:rPr>
          <w:sz w:val="24"/>
        </w:rPr>
        <w:t>Chair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Economics,”</w:t>
      </w:r>
      <w:r>
        <w:rPr>
          <w:spacing w:val="-2"/>
          <w:sz w:val="24"/>
        </w:rPr>
        <w:t> </w:t>
      </w:r>
      <w:r>
        <w:rPr>
          <w:sz w:val="24"/>
        </w:rPr>
        <w:t>Swansea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U.K.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2013:</w:t>
      </w:r>
      <w:r>
        <w:rPr>
          <w:spacing w:val="-1"/>
          <w:sz w:val="24"/>
        </w:rPr>
        <w:t> </w:t>
      </w:r>
      <w:r>
        <w:rPr>
          <w:sz w:val="24"/>
        </w:rPr>
        <w:t>Visiting</w:t>
      </w:r>
      <w:r>
        <w:rPr>
          <w:spacing w:val="-5"/>
          <w:sz w:val="24"/>
        </w:rPr>
        <w:t> </w:t>
      </w:r>
      <w:r>
        <w:rPr>
          <w:sz w:val="24"/>
        </w:rPr>
        <w:t>Fellow,</w:t>
      </w:r>
      <w:r>
        <w:rPr>
          <w:spacing w:val="-1"/>
          <w:sz w:val="24"/>
        </w:rPr>
        <w:t> </w:t>
      </w:r>
      <w:r>
        <w:rPr>
          <w:sz w:val="24"/>
        </w:rPr>
        <w:t>CAFÉ</w:t>
      </w:r>
      <w:r>
        <w:rPr>
          <w:spacing w:val="-4"/>
          <w:sz w:val="24"/>
        </w:rPr>
        <w:t> </w:t>
      </w:r>
      <w:r>
        <w:rPr>
          <w:sz w:val="24"/>
        </w:rPr>
        <w:t>(Center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USC)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October</w:t>
      </w:r>
      <w:r>
        <w:rPr>
          <w:spacing w:val="-7"/>
          <w:sz w:val="24"/>
        </w:rPr>
        <w:t> </w:t>
      </w:r>
      <w:r>
        <w:rPr>
          <w:sz w:val="24"/>
        </w:rPr>
        <w:t>2011:</w:t>
      </w:r>
      <w:r>
        <w:rPr>
          <w:spacing w:val="-3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</w:t>
      </w:r>
      <w:r>
        <w:rPr>
          <w:sz w:val="24"/>
        </w:rPr>
        <w:t>Professor,</w:t>
      </w:r>
      <w:r>
        <w:rPr>
          <w:spacing w:val="-4"/>
          <w:sz w:val="24"/>
        </w:rPr>
        <w:t> </w:t>
      </w:r>
      <w:r>
        <w:rPr>
          <w:sz w:val="24"/>
        </w:rPr>
        <w:t>Monash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Australia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2009:</w:t>
      </w:r>
      <w:r>
        <w:rPr>
          <w:spacing w:val="-6"/>
          <w:sz w:val="24"/>
        </w:rPr>
        <w:t> </w:t>
      </w:r>
      <w:r>
        <w:rPr>
          <w:sz w:val="24"/>
        </w:rPr>
        <w:t>Semester</w:t>
      </w:r>
      <w:r>
        <w:rPr>
          <w:spacing w:val="-5"/>
          <w:sz w:val="24"/>
        </w:rPr>
        <w:t> </w:t>
      </w:r>
      <w:r>
        <w:rPr>
          <w:sz w:val="24"/>
        </w:rPr>
        <w:t>Senior</w:t>
      </w:r>
      <w:r>
        <w:rPr>
          <w:spacing w:val="-5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</w:t>
      </w:r>
      <w:r>
        <w:rPr>
          <w:sz w:val="24"/>
        </w:rPr>
        <w:t>Fellow,</w:t>
      </w:r>
      <w:r>
        <w:rPr>
          <w:spacing w:val="-5"/>
          <w:sz w:val="24"/>
        </w:rPr>
        <w:t> </w:t>
      </w:r>
      <w:r>
        <w:rPr>
          <w:sz w:val="24"/>
        </w:rPr>
        <w:t>Info-Metrics</w:t>
      </w:r>
      <w:r>
        <w:rPr>
          <w:spacing w:val="-3"/>
          <w:sz w:val="24"/>
        </w:rPr>
        <w:t> </w:t>
      </w:r>
      <w:r>
        <w:rPr>
          <w:sz w:val="24"/>
        </w:rPr>
        <w:t>Institute,</w:t>
      </w:r>
      <w:r>
        <w:rPr>
          <w:spacing w:val="-2"/>
          <w:sz w:val="24"/>
        </w:rPr>
        <w:t> </w:t>
      </w:r>
      <w:r>
        <w:rPr>
          <w:sz w:val="24"/>
        </w:rPr>
        <w:t>American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2007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2008:</w:t>
      </w:r>
      <w:r>
        <w:rPr>
          <w:spacing w:val="-1"/>
          <w:sz w:val="24"/>
        </w:rPr>
        <w:t> </w:t>
      </w:r>
      <w:r>
        <w:rPr>
          <w:sz w:val="24"/>
        </w:rPr>
        <w:t>Research Fellow,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Swansea</w:t>
      </w:r>
      <w:r>
        <w:rPr>
          <w:spacing w:val="-4"/>
          <w:sz w:val="24"/>
        </w:rPr>
        <w:t> </w:t>
      </w:r>
      <w:r>
        <w:rPr>
          <w:sz w:val="24"/>
        </w:rPr>
        <w:t>University, </w:t>
      </w:r>
      <w:r>
        <w:rPr>
          <w:spacing w:val="-4"/>
          <w:sz w:val="24"/>
        </w:rPr>
        <w:t>U.K.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2006-2009:</w:t>
      </w:r>
      <w:r>
        <w:rPr>
          <w:spacing w:val="-5"/>
          <w:sz w:val="24"/>
        </w:rPr>
        <w:t> </w:t>
      </w:r>
      <w:r>
        <w:rPr>
          <w:sz w:val="24"/>
        </w:rPr>
        <w:t>Honorary</w:t>
      </w:r>
      <w:r>
        <w:rPr>
          <w:spacing w:val="-3"/>
          <w:sz w:val="24"/>
        </w:rPr>
        <w:t> </w:t>
      </w:r>
      <w:r>
        <w:rPr>
          <w:sz w:val="24"/>
        </w:rPr>
        <w:t>Appointment,</w:t>
      </w:r>
      <w:r>
        <w:rPr>
          <w:spacing w:val="-5"/>
          <w:sz w:val="24"/>
        </w:rPr>
        <w:t> </w:t>
      </w:r>
      <w:r>
        <w:rPr>
          <w:sz w:val="24"/>
        </w:rPr>
        <w:t>Adjunct</w:t>
      </w:r>
      <w:r>
        <w:rPr>
          <w:spacing w:val="-4"/>
          <w:sz w:val="24"/>
        </w:rPr>
        <w:t> </w:t>
      </w:r>
      <w:r>
        <w:rPr>
          <w:sz w:val="24"/>
        </w:rPr>
        <w:t>Professor,</w:t>
      </w:r>
      <w:r>
        <w:rPr>
          <w:spacing w:val="-2"/>
          <w:sz w:val="24"/>
        </w:rPr>
        <w:t> </w:t>
      </w:r>
      <w:r>
        <w:rPr>
          <w:sz w:val="24"/>
        </w:rPr>
        <w:t>Chiang</w:t>
      </w:r>
      <w:r>
        <w:rPr>
          <w:spacing w:val="-3"/>
          <w:sz w:val="24"/>
        </w:rPr>
        <w:t> </w:t>
      </w:r>
      <w:r>
        <w:rPr>
          <w:sz w:val="24"/>
        </w:rPr>
        <w:t>Mai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Thailand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977" w:hanging="360"/>
        <w:jc w:val="left"/>
        <w:rPr>
          <w:sz w:val="24"/>
        </w:rPr>
      </w:pPr>
      <w:r>
        <w:rPr>
          <w:sz w:val="24"/>
        </w:rPr>
        <w:t>July-August</w:t>
      </w:r>
      <w:r>
        <w:rPr>
          <w:spacing w:val="-5"/>
          <w:sz w:val="24"/>
        </w:rPr>
        <w:t> </w:t>
      </w:r>
      <w:r>
        <w:rPr>
          <w:sz w:val="24"/>
        </w:rPr>
        <w:t>2003:</w:t>
      </w:r>
      <w:r>
        <w:rPr>
          <w:spacing w:val="-3"/>
          <w:sz w:val="24"/>
        </w:rPr>
        <w:t> </w:t>
      </w:r>
      <w:r>
        <w:rPr>
          <w:sz w:val="24"/>
        </w:rPr>
        <w:t>Hon.</w:t>
      </w:r>
      <w:r>
        <w:rPr>
          <w:spacing w:val="-4"/>
          <w:sz w:val="24"/>
        </w:rPr>
        <w:t> </w:t>
      </w:r>
      <w:r>
        <w:rPr>
          <w:sz w:val="24"/>
        </w:rPr>
        <w:t>Visiting</w:t>
      </w:r>
      <w:r>
        <w:rPr>
          <w:spacing w:val="-4"/>
          <w:sz w:val="24"/>
        </w:rPr>
        <w:t> </w:t>
      </w:r>
      <w:r>
        <w:rPr>
          <w:sz w:val="24"/>
        </w:rPr>
        <w:t>Academic,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 Melbourne, Australia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z w:val="24"/>
        </w:rPr>
        <w:t>Quarter</w:t>
      </w:r>
      <w:r>
        <w:rPr>
          <w:spacing w:val="-1"/>
          <w:sz w:val="24"/>
        </w:rPr>
        <w:t> </w:t>
      </w:r>
      <w:r>
        <w:rPr>
          <w:sz w:val="24"/>
        </w:rPr>
        <w:t>2001:</w:t>
      </w:r>
      <w:r>
        <w:rPr>
          <w:spacing w:val="-1"/>
          <w:sz w:val="24"/>
        </w:rPr>
        <w:t> </w:t>
      </w:r>
      <w:r>
        <w:rPr>
          <w:sz w:val="24"/>
        </w:rPr>
        <w:t>Visiting</w:t>
      </w:r>
      <w:r>
        <w:rPr>
          <w:spacing w:val="-4"/>
          <w:sz w:val="24"/>
        </w:rPr>
        <w:t> </w:t>
      </w:r>
      <w:r>
        <w:rPr>
          <w:sz w:val="24"/>
        </w:rPr>
        <w:t>Professor,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California,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Diego,</w:t>
      </w:r>
      <w:r>
        <w:rPr>
          <w:spacing w:val="-5"/>
          <w:sz w:val="24"/>
        </w:rPr>
        <w:t> CA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June-July</w:t>
      </w:r>
      <w:r>
        <w:rPr>
          <w:spacing w:val="-8"/>
          <w:sz w:val="24"/>
        </w:rPr>
        <w:t> </w:t>
      </w:r>
      <w:r>
        <w:rPr>
          <w:sz w:val="24"/>
        </w:rPr>
        <w:t>2001: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Visitor,</w:t>
      </w:r>
      <w:r>
        <w:rPr>
          <w:spacing w:val="-5"/>
          <w:sz w:val="24"/>
        </w:rPr>
        <w:t> </w:t>
      </w:r>
      <w:r>
        <w:rPr>
          <w:sz w:val="24"/>
        </w:rPr>
        <w:t>Melbourne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Australia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May-June</w:t>
      </w:r>
      <w:r>
        <w:rPr>
          <w:spacing w:val="-5"/>
          <w:sz w:val="24"/>
        </w:rPr>
        <w:t> </w:t>
      </w:r>
      <w:r>
        <w:rPr>
          <w:sz w:val="24"/>
        </w:rPr>
        <w:t>1999:</w:t>
      </w:r>
      <w:r>
        <w:rPr>
          <w:spacing w:val="-3"/>
          <w:sz w:val="24"/>
        </w:rPr>
        <w:t> </w:t>
      </w:r>
      <w:r>
        <w:rPr>
          <w:sz w:val="24"/>
        </w:rPr>
        <w:t>Visiting</w:t>
      </w:r>
      <w:r>
        <w:rPr>
          <w:spacing w:val="-7"/>
          <w:sz w:val="24"/>
        </w:rPr>
        <w:t> </w:t>
      </w:r>
      <w:r>
        <w:rPr>
          <w:sz w:val="24"/>
        </w:rPr>
        <w:t>Professor,</w:t>
      </w:r>
      <w:r>
        <w:rPr>
          <w:spacing w:val="-1"/>
          <w:sz w:val="24"/>
        </w:rPr>
        <w:t> </w:t>
      </w:r>
      <w:r>
        <w:rPr>
          <w:sz w:val="24"/>
        </w:rPr>
        <w:t>Gotheburg</w:t>
      </w:r>
      <w:r>
        <w:rPr>
          <w:spacing w:val="-4"/>
          <w:sz w:val="24"/>
        </w:rPr>
        <w:t> </w:t>
      </w:r>
      <w:r>
        <w:rPr>
          <w:sz w:val="24"/>
        </w:rPr>
        <w:t>University, </w:t>
      </w:r>
      <w:r>
        <w:rPr>
          <w:spacing w:val="-2"/>
          <w:sz w:val="24"/>
        </w:rPr>
        <w:t>Sweden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" w:after="0"/>
        <w:ind w:left="1079" w:right="0" w:hanging="360"/>
        <w:jc w:val="left"/>
        <w:rPr>
          <w:sz w:val="24"/>
        </w:rPr>
      </w:pPr>
      <w:r>
        <w:rPr>
          <w:sz w:val="24"/>
        </w:rPr>
        <w:t>July</w:t>
      </w:r>
      <w:r>
        <w:rPr>
          <w:spacing w:val="-5"/>
          <w:sz w:val="24"/>
        </w:rPr>
        <w:t> </w:t>
      </w:r>
      <w:r>
        <w:rPr>
          <w:sz w:val="24"/>
        </w:rPr>
        <w:t>1997,</w:t>
      </w:r>
      <w:r>
        <w:rPr>
          <w:spacing w:val="-5"/>
          <w:sz w:val="24"/>
        </w:rPr>
        <w:t> </w:t>
      </w:r>
      <w:r>
        <w:rPr>
          <w:sz w:val="24"/>
        </w:rPr>
        <w:t>July-August</w:t>
      </w:r>
      <w:r>
        <w:rPr>
          <w:spacing w:val="-1"/>
          <w:sz w:val="24"/>
        </w:rPr>
        <w:t> </w:t>
      </w:r>
      <w:r>
        <w:rPr>
          <w:sz w:val="24"/>
        </w:rPr>
        <w:t>2001:</w:t>
      </w:r>
      <w:r>
        <w:rPr>
          <w:spacing w:val="-4"/>
          <w:sz w:val="24"/>
        </w:rPr>
        <w:t> </w:t>
      </w:r>
      <w:r>
        <w:rPr>
          <w:sz w:val="24"/>
        </w:rPr>
        <w:t>Visiting</w:t>
      </w:r>
      <w:r>
        <w:rPr>
          <w:spacing w:val="-3"/>
          <w:sz w:val="24"/>
        </w:rPr>
        <w:t> </w:t>
      </w:r>
      <w:r>
        <w:rPr>
          <w:sz w:val="24"/>
        </w:rPr>
        <w:t>Professor,</w:t>
      </w:r>
      <w:r>
        <w:rPr>
          <w:spacing w:val="-5"/>
          <w:sz w:val="24"/>
        </w:rPr>
        <w:t> </w:t>
      </w:r>
      <w:r>
        <w:rPr>
          <w:sz w:val="24"/>
        </w:rPr>
        <w:t>Monash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Australia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January-September</w:t>
      </w:r>
      <w:r>
        <w:rPr>
          <w:spacing w:val="-6"/>
          <w:sz w:val="24"/>
        </w:rPr>
        <w:t> </w:t>
      </w:r>
      <w:r>
        <w:rPr>
          <w:sz w:val="24"/>
        </w:rPr>
        <w:t>1993:</w:t>
      </w:r>
      <w:r>
        <w:rPr>
          <w:spacing w:val="-3"/>
          <w:sz w:val="24"/>
        </w:rPr>
        <w:t> </w:t>
      </w:r>
      <w:r>
        <w:rPr>
          <w:sz w:val="24"/>
        </w:rPr>
        <w:t>Fellow</w:t>
      </w:r>
      <w:r>
        <w:rPr>
          <w:spacing w:val="-1"/>
          <w:sz w:val="24"/>
        </w:rPr>
        <w:t> </w:t>
      </w:r>
      <w:r>
        <w:rPr>
          <w:sz w:val="24"/>
        </w:rPr>
        <w:t>Commonor,</w:t>
      </w:r>
      <w:r>
        <w:rPr>
          <w:spacing w:val="-3"/>
          <w:sz w:val="24"/>
        </w:rPr>
        <w:t> </w:t>
      </w:r>
      <w:r>
        <w:rPr>
          <w:sz w:val="24"/>
        </w:rPr>
        <w:t>Trinity</w:t>
      </w:r>
      <w:r>
        <w:rPr>
          <w:spacing w:val="-4"/>
          <w:sz w:val="24"/>
        </w:rPr>
        <w:t> </w:t>
      </w:r>
      <w:r>
        <w:rPr>
          <w:sz w:val="24"/>
        </w:rPr>
        <w:t>College,</w:t>
      </w:r>
      <w:r>
        <w:rPr>
          <w:spacing w:val="-5"/>
          <w:sz w:val="24"/>
        </w:rPr>
        <w:t> </w:t>
      </w:r>
      <w:r>
        <w:rPr>
          <w:sz w:val="24"/>
        </w:rPr>
        <w:t>Cambridge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U.K.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January-August</w:t>
      </w:r>
      <w:r>
        <w:rPr>
          <w:spacing w:val="-4"/>
          <w:sz w:val="24"/>
        </w:rPr>
        <w:t> </w:t>
      </w:r>
      <w:r>
        <w:rPr>
          <w:sz w:val="24"/>
        </w:rPr>
        <w:t>1993:</w:t>
      </w:r>
      <w:r>
        <w:rPr>
          <w:spacing w:val="-2"/>
          <w:sz w:val="24"/>
        </w:rPr>
        <w:t> </w:t>
      </w:r>
      <w:r>
        <w:rPr>
          <w:sz w:val="24"/>
        </w:rPr>
        <w:t>Visiting</w:t>
      </w:r>
      <w:r>
        <w:rPr>
          <w:spacing w:val="-3"/>
          <w:sz w:val="24"/>
        </w:rPr>
        <w:t> </w:t>
      </w:r>
      <w:r>
        <w:rPr>
          <w:sz w:val="24"/>
        </w:rPr>
        <w:t>Scholar,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California,</w:t>
      </w:r>
      <w:r>
        <w:rPr>
          <w:spacing w:val="-2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Diego,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CA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898" w:hanging="360"/>
        <w:jc w:val="left"/>
        <w:rPr>
          <w:sz w:val="24"/>
        </w:rPr>
      </w:pP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1991:</w:t>
      </w:r>
      <w:r>
        <w:rPr>
          <w:spacing w:val="-5"/>
          <w:sz w:val="24"/>
        </w:rPr>
        <w:t> </w:t>
      </w:r>
      <w:r>
        <w:rPr>
          <w:sz w:val="24"/>
        </w:rPr>
        <w:t>Visiting</w:t>
      </w:r>
      <w:r>
        <w:rPr>
          <w:spacing w:val="-6"/>
          <w:sz w:val="24"/>
        </w:rPr>
        <w:t> </w:t>
      </w:r>
      <w:r>
        <w:rPr>
          <w:sz w:val="24"/>
        </w:rPr>
        <w:t>Professor,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Econometrics,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Groningen, </w:t>
      </w:r>
      <w:r>
        <w:rPr>
          <w:spacing w:val="-2"/>
          <w:sz w:val="24"/>
        </w:rPr>
        <w:t>Holland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July-August</w:t>
      </w:r>
      <w:r>
        <w:rPr>
          <w:spacing w:val="-6"/>
          <w:sz w:val="24"/>
        </w:rPr>
        <w:t> </w:t>
      </w:r>
      <w:r>
        <w:rPr>
          <w:sz w:val="24"/>
        </w:rPr>
        <w:t>1991:</w:t>
      </w:r>
      <w:r>
        <w:rPr>
          <w:spacing w:val="-3"/>
          <w:sz w:val="24"/>
        </w:rPr>
        <w:t> </w:t>
      </w:r>
      <w:r>
        <w:rPr>
          <w:sz w:val="24"/>
        </w:rPr>
        <w:t>Academic</w:t>
      </w:r>
      <w:r>
        <w:rPr>
          <w:spacing w:val="-3"/>
          <w:sz w:val="24"/>
        </w:rPr>
        <w:t> </w:t>
      </w:r>
      <w:r>
        <w:rPr>
          <w:sz w:val="24"/>
        </w:rPr>
        <w:t>Visitor,</w:t>
      </w:r>
      <w:r>
        <w:rPr>
          <w:spacing w:val="-4"/>
          <w:sz w:val="24"/>
        </w:rPr>
        <w:t> </w:t>
      </w:r>
      <w:r>
        <w:rPr>
          <w:sz w:val="24"/>
        </w:rPr>
        <w:t>London School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London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" w:after="0"/>
        <w:ind w:left="1079" w:right="676" w:hanging="360"/>
        <w:jc w:val="left"/>
        <w:rPr>
          <w:sz w:val="24"/>
        </w:rPr>
      </w:pPr>
      <w:r>
        <w:rPr>
          <w:sz w:val="24"/>
        </w:rPr>
        <w:t>July-August</w:t>
      </w:r>
      <w:r>
        <w:rPr>
          <w:spacing w:val="-5"/>
          <w:sz w:val="24"/>
        </w:rPr>
        <w:t> </w:t>
      </w:r>
      <w:r>
        <w:rPr>
          <w:sz w:val="24"/>
        </w:rPr>
        <w:t>1988:</w:t>
      </w:r>
      <w:r>
        <w:rPr>
          <w:spacing w:val="-5"/>
          <w:sz w:val="24"/>
        </w:rPr>
        <w:t> </w:t>
      </w:r>
      <w:r>
        <w:rPr>
          <w:sz w:val="24"/>
        </w:rPr>
        <w:t>Visiting</w:t>
      </w:r>
      <w:r>
        <w:rPr>
          <w:spacing w:val="-4"/>
          <w:sz w:val="24"/>
        </w:rPr>
        <w:t> </w:t>
      </w:r>
      <w:r>
        <w:rPr>
          <w:sz w:val="24"/>
        </w:rPr>
        <w:t>Professor,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Econometrics,</w:t>
      </w:r>
      <w:r>
        <w:rPr>
          <w:spacing w:val="-3"/>
          <w:sz w:val="24"/>
        </w:rPr>
        <w:t> </w:t>
      </w:r>
      <w:r>
        <w:rPr>
          <w:sz w:val="24"/>
        </w:rPr>
        <w:t>Sydney</w:t>
      </w:r>
      <w:r>
        <w:rPr>
          <w:spacing w:val="-7"/>
          <w:sz w:val="24"/>
        </w:rPr>
        <w:t> </w:t>
      </w:r>
      <w:r>
        <w:rPr>
          <w:sz w:val="24"/>
        </w:rPr>
        <w:t>University, </w:t>
      </w:r>
      <w:r>
        <w:rPr>
          <w:spacing w:val="-2"/>
          <w:sz w:val="24"/>
        </w:rPr>
        <w:t>Australia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580" w:hanging="360"/>
        <w:jc w:val="left"/>
        <w:rPr>
          <w:sz w:val="24"/>
        </w:rPr>
      </w:pPr>
      <w:r>
        <w:rPr>
          <w:sz w:val="24"/>
        </w:rPr>
        <w:t>1987-June</w:t>
      </w:r>
      <w:r>
        <w:rPr>
          <w:spacing w:val="-5"/>
          <w:sz w:val="24"/>
        </w:rPr>
        <w:t> </w:t>
      </w:r>
      <w:r>
        <w:rPr>
          <w:sz w:val="24"/>
        </w:rPr>
        <w:t>1988:</w:t>
      </w:r>
      <w:r>
        <w:rPr>
          <w:spacing w:val="-3"/>
          <w:sz w:val="24"/>
        </w:rPr>
        <w:t> </w:t>
      </w:r>
      <w:r>
        <w:rPr>
          <w:sz w:val="24"/>
        </w:rPr>
        <w:t>Visiting</w:t>
      </w:r>
      <w:r>
        <w:rPr>
          <w:spacing w:val="-8"/>
          <w:sz w:val="24"/>
        </w:rPr>
        <w:t> </w:t>
      </w:r>
      <w:r>
        <w:rPr>
          <w:sz w:val="24"/>
        </w:rPr>
        <w:t>Professor,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California, Santa Barbara, CA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1045" w:hanging="360"/>
        <w:jc w:val="left"/>
        <w:rPr>
          <w:sz w:val="24"/>
        </w:rPr>
      </w:pPr>
      <w:r>
        <w:rPr>
          <w:sz w:val="24"/>
        </w:rPr>
        <w:t>Spring</w:t>
      </w:r>
      <w:r>
        <w:rPr>
          <w:spacing w:val="-6"/>
          <w:sz w:val="24"/>
        </w:rPr>
        <w:t> </w:t>
      </w:r>
      <w:r>
        <w:rPr>
          <w:sz w:val="24"/>
        </w:rPr>
        <w:t>1985:</w:t>
      </w:r>
      <w:r>
        <w:rPr>
          <w:spacing w:val="-5"/>
          <w:sz w:val="24"/>
        </w:rPr>
        <w:t> </w:t>
      </w:r>
      <w:r>
        <w:rPr>
          <w:sz w:val="24"/>
        </w:rPr>
        <w:t>Visiting</w:t>
      </w:r>
      <w:r>
        <w:rPr>
          <w:spacing w:val="-4"/>
          <w:sz w:val="24"/>
        </w:rPr>
        <w:t> </w:t>
      </w: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Professor,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 Southern California, Los Angeles, CA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560" w:hanging="360"/>
        <w:jc w:val="left"/>
        <w:rPr>
          <w:sz w:val="24"/>
        </w:rPr>
      </w:pPr>
      <w:r>
        <w:rPr>
          <w:sz w:val="24"/>
        </w:rPr>
        <w:t>1981-1982:</w:t>
      </w:r>
      <w:r>
        <w:rPr>
          <w:spacing w:val="-4"/>
          <w:sz w:val="24"/>
        </w:rPr>
        <w:t> </w:t>
      </w:r>
      <w:r>
        <w:rPr>
          <w:sz w:val="24"/>
        </w:rPr>
        <w:t>Visiting</w:t>
      </w:r>
      <w:r>
        <w:rPr>
          <w:spacing w:val="-3"/>
          <w:sz w:val="24"/>
        </w:rPr>
        <w:t> </w:t>
      </w:r>
      <w:r>
        <w:rPr>
          <w:sz w:val="24"/>
        </w:rPr>
        <w:t>Associate</w:t>
      </w:r>
      <w:r>
        <w:rPr>
          <w:spacing w:val="-2"/>
          <w:sz w:val="24"/>
        </w:rPr>
        <w:t> </w:t>
      </w:r>
      <w:r>
        <w:rPr>
          <w:sz w:val="24"/>
        </w:rPr>
        <w:t>Professor,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Iowa, Iowa City, IA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z w:val="24"/>
        </w:rPr>
        <w:t>1981:</w:t>
      </w:r>
      <w:r>
        <w:rPr>
          <w:spacing w:val="-3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</w:t>
      </w:r>
      <w:r>
        <w:rPr>
          <w:sz w:val="24"/>
        </w:rPr>
        <w:t>Scholar,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 </w:t>
      </w:r>
      <w:r>
        <w:rPr>
          <w:spacing w:val="-5"/>
          <w:sz w:val="24"/>
        </w:rPr>
        <w:t>MIT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475" w:lineRule="auto" w:before="0" w:after="0"/>
        <w:ind w:left="360" w:right="1955" w:firstLine="360"/>
        <w:jc w:val="left"/>
        <w:rPr>
          <w:b/>
          <w:sz w:val="28"/>
        </w:rPr>
      </w:pPr>
      <w:r>
        <w:rPr>
          <w:sz w:val="24"/>
        </w:rPr>
        <w:t>Summer 1980: Research Associate in Economics, Yale University </w:t>
      </w:r>
      <w:r>
        <w:rPr>
          <w:b/>
          <w:sz w:val="28"/>
        </w:rPr>
        <w:t>PRESENTATIONS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INVITED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ADDRESSES/LECTURES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(SINCE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2005) </w:t>
      </w:r>
      <w:r>
        <w:rPr>
          <w:b/>
          <w:spacing w:val="-4"/>
          <w:sz w:val="28"/>
          <w:u w:val="single"/>
        </w:rPr>
        <w:t>2024</w:t>
      </w:r>
    </w:p>
    <w:p>
      <w:pPr>
        <w:pStyle w:val="BodyText"/>
        <w:spacing w:before="13"/>
        <w:ind w:left="360" w:right="1088"/>
      </w:pPr>
      <w:r>
        <w:rPr/>
        <w:t>Information Theory Conference, American University, present paper “On Intergenerational</w:t>
      </w:r>
      <w:r>
        <w:rPr>
          <w:spacing w:val="-5"/>
        </w:rPr>
        <w:t> </w:t>
      </w:r>
      <w:r>
        <w:rPr/>
        <w:t>Mobility”,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September.</w:t>
      </w:r>
    </w:p>
    <w:p>
      <w:pPr>
        <w:pStyle w:val="BodyText"/>
        <w:spacing w:before="292"/>
        <w:ind w:left="360" w:right="497"/>
      </w:pPr>
      <w:r>
        <w:rPr/>
        <w:t>Conference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Honor</w:t>
      </w:r>
      <w:r>
        <w:rPr>
          <w:spacing w:val="-5"/>
        </w:rPr>
        <w:t> </w:t>
      </w:r>
      <w:r>
        <w:rPr/>
        <w:t>Steven</w:t>
      </w:r>
      <w:r>
        <w:rPr>
          <w:spacing w:val="-2"/>
        </w:rPr>
        <w:t> </w:t>
      </w:r>
      <w:r>
        <w:rPr/>
        <w:t>Durlauf,</w:t>
      </w:r>
      <w:r>
        <w:rPr>
          <w:spacing w:val="-5"/>
        </w:rPr>
        <w:t> </w:t>
      </w:r>
      <w:r>
        <w:rPr/>
        <w:t>Stone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Wealth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Income</w:t>
      </w:r>
      <w:r>
        <w:rPr>
          <w:spacing w:val="-4"/>
        </w:rPr>
        <w:t> </w:t>
      </w:r>
      <w:r>
        <w:rPr/>
        <w:t>Inequality, University of Chicago, October. (Conference co-organizer).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39"/>
        <w:ind w:left="360" w:right="497"/>
      </w:pPr>
      <w:r>
        <w:rPr/>
        <w:t>Chaired,</w:t>
      </w:r>
      <w:r>
        <w:rPr>
          <w:spacing w:val="-6"/>
        </w:rPr>
        <w:t> </w:t>
      </w:r>
      <w:r>
        <w:rPr/>
        <w:t>“Climate</w:t>
      </w:r>
      <w:r>
        <w:rPr>
          <w:spacing w:val="-5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Session”,</w:t>
      </w:r>
      <w:r>
        <w:rPr>
          <w:spacing w:val="-3"/>
        </w:rPr>
        <w:t> </w:t>
      </w:r>
      <w:r>
        <w:rPr/>
        <w:t>Kings</w:t>
      </w:r>
      <w:r>
        <w:rPr>
          <w:spacing w:val="-4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Cambridge (Econometric Models of Climate Change), August.</w:t>
      </w:r>
    </w:p>
    <w:p>
      <w:pPr>
        <w:pStyle w:val="BodyText"/>
        <w:spacing w:before="293"/>
        <w:ind w:left="360" w:right="349"/>
      </w:pPr>
      <w:r>
        <w:rPr/>
        <w:t>“Is</w:t>
      </w:r>
      <w:r>
        <w:rPr>
          <w:spacing w:val="-4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Dawn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Econometrics”,</w:t>
      </w:r>
      <w:r>
        <w:rPr>
          <w:spacing w:val="-3"/>
        </w:rPr>
        <w:t> </w:t>
      </w:r>
      <w:r>
        <w:rPr/>
        <w:t>April,</w:t>
      </w:r>
      <w:r>
        <w:rPr>
          <w:spacing w:val="-6"/>
        </w:rPr>
        <w:t> </w:t>
      </w:r>
      <w:r>
        <w:rPr/>
        <w:t>U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Conference in Honor of M.H. Pesaran.</w:t>
      </w:r>
    </w:p>
    <w:p>
      <w:pPr>
        <w:pStyle w:val="BodyText"/>
        <w:spacing w:before="292"/>
        <w:ind w:left="360" w:right="497"/>
      </w:pPr>
      <w:r>
        <w:rPr/>
        <w:t>“Machine</w:t>
      </w:r>
      <w:r>
        <w:rPr>
          <w:spacing w:val="-5"/>
        </w:rPr>
        <w:t> </w:t>
      </w:r>
      <w:r>
        <w:rPr/>
        <w:t>Learning:</w:t>
      </w:r>
      <w:r>
        <w:rPr>
          <w:spacing w:val="-5"/>
        </w:rPr>
        <w:t> </w:t>
      </w:r>
      <w:r>
        <w:rPr/>
        <w:t>Promising</w:t>
      </w:r>
      <w:r>
        <w:rPr>
          <w:spacing w:val="-6"/>
        </w:rPr>
        <w:t> </w:t>
      </w:r>
      <w:r>
        <w:rPr/>
        <w:t>Directions”,</w:t>
      </w:r>
      <w:r>
        <w:rPr>
          <w:spacing w:val="-5"/>
        </w:rPr>
        <w:t> </w:t>
      </w:r>
      <w:r>
        <w:rPr/>
        <w:t>Invited</w:t>
      </w:r>
      <w:r>
        <w:rPr>
          <w:spacing w:val="-4"/>
        </w:rPr>
        <w:t> </w:t>
      </w:r>
      <w:r>
        <w:rPr/>
        <w:t>Keynote</w:t>
      </w:r>
      <w:r>
        <w:rPr>
          <w:spacing w:val="-7"/>
        </w:rPr>
        <w:t> </w:t>
      </w:r>
      <w:r>
        <w:rPr/>
        <w:t>Address,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Association of Applied Econometrics, Xiamen, June 2024.</w:t>
      </w:r>
    </w:p>
    <w:p>
      <w:pPr>
        <w:pStyle w:val="BodyText"/>
        <w:spacing w:before="2"/>
        <w:ind w:left="0"/>
      </w:pPr>
    </w:p>
    <w:p>
      <w:pPr>
        <w:pStyle w:val="BodyText"/>
        <w:ind w:left="360"/>
      </w:pPr>
      <w:r>
        <w:rPr/>
        <w:t>“Value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Information”,</w:t>
      </w:r>
      <w:r>
        <w:rPr>
          <w:spacing w:val="-1"/>
        </w:rPr>
        <w:t> </w:t>
      </w:r>
      <w:r>
        <w:rPr/>
        <w:t>Invited at Santa</w:t>
      </w:r>
      <w:r>
        <w:rPr>
          <w:spacing w:val="-4"/>
        </w:rPr>
        <w:t> </w:t>
      </w:r>
      <w:r>
        <w:rPr/>
        <w:t>Fe Institute,</w:t>
      </w:r>
      <w:r>
        <w:rPr>
          <w:spacing w:val="-1"/>
        </w:rPr>
        <w:t> </w:t>
      </w:r>
      <w:r>
        <w:rPr/>
        <w:t>April</w:t>
      </w:r>
      <w:r>
        <w:rPr>
          <w:spacing w:val="-4"/>
        </w:rPr>
        <w:t> </w:t>
      </w:r>
      <w:r>
        <w:rPr/>
        <w:t>2-4</w:t>
      </w:r>
      <w:r>
        <w:rPr>
          <w:spacing w:val="-3"/>
        </w:rPr>
        <w:t> </w:t>
      </w:r>
      <w:r>
        <w:rPr/>
        <w:t>(Could</w:t>
      </w:r>
      <w:r>
        <w:rPr>
          <w:spacing w:val="-3"/>
        </w:rPr>
        <w:t> </w:t>
      </w:r>
      <w:r>
        <w:rPr/>
        <w:t>not</w:t>
      </w:r>
      <w:r>
        <w:rPr>
          <w:spacing w:val="1"/>
        </w:rPr>
        <w:t> </w:t>
      </w:r>
      <w:r>
        <w:rPr>
          <w:spacing w:val="-2"/>
        </w:rPr>
        <w:t>attend).</w:t>
      </w:r>
    </w:p>
    <w:p>
      <w:pPr>
        <w:pStyle w:val="BodyText"/>
        <w:spacing w:before="293"/>
        <w:ind w:left="360" w:right="433"/>
      </w:pPr>
      <w:r>
        <w:rPr/>
        <w:t>Presentations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Optimal</w:t>
      </w:r>
      <w:r>
        <w:rPr>
          <w:spacing w:val="-2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Mobility,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Capital</w:t>
      </w:r>
      <w:r>
        <w:rPr>
          <w:spacing w:val="-2"/>
        </w:rPr>
        <w:t> </w:t>
      </w:r>
      <w:r>
        <w:rPr/>
        <w:t>University, Tsinghua University, Central University, Beijing, June 2024.</w:t>
      </w:r>
    </w:p>
    <w:p>
      <w:pPr>
        <w:pStyle w:val="BodyText"/>
        <w:spacing w:before="47"/>
        <w:ind w:left="0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2023</w:t>
      </w:r>
    </w:p>
    <w:p>
      <w:pPr>
        <w:pStyle w:val="BodyText"/>
        <w:spacing w:before="2"/>
        <w:ind w:left="360" w:right="232"/>
      </w:pPr>
      <w:r>
        <w:rPr/>
        <w:t>Panel</w:t>
      </w:r>
      <w:r>
        <w:rPr>
          <w:spacing w:val="-5"/>
        </w:rPr>
        <w:t> </w:t>
      </w:r>
      <w:r>
        <w:rPr/>
        <w:t>Leader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Moderator,</w:t>
      </w:r>
      <w:r>
        <w:rPr>
          <w:spacing w:val="-2"/>
        </w:rPr>
        <w:t> </w:t>
      </w:r>
      <w:r>
        <w:rPr/>
        <w:t>Webinar,</w:t>
      </w:r>
      <w:r>
        <w:rPr>
          <w:spacing w:val="-2"/>
        </w:rPr>
        <w:t> </w:t>
      </w:r>
      <w:r>
        <w:rPr/>
        <w:t>“Introduction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Debiased</w:t>
      </w:r>
      <w:r>
        <w:rPr>
          <w:spacing w:val="-4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Big</w:t>
      </w:r>
      <w:r>
        <w:rPr>
          <w:spacing w:val="-5"/>
        </w:rPr>
        <w:t> </w:t>
      </w:r>
      <w:r>
        <w:rPr/>
        <w:t>Data Environments”, (presented by Whitney Newey), International Iranian Economic Association, September 6, 2023.</w:t>
      </w:r>
    </w:p>
    <w:p>
      <w:pPr>
        <w:pStyle w:val="BodyText"/>
        <w:spacing w:before="292"/>
        <w:ind w:left="360" w:right="497"/>
      </w:pPr>
      <w:r>
        <w:rPr/>
        <w:t>Panelist,</w:t>
      </w:r>
      <w:r>
        <w:rPr>
          <w:spacing w:val="-2"/>
        </w:rPr>
        <w:t> </w:t>
      </w:r>
      <w:r>
        <w:rPr/>
        <w:t>“Current,</w:t>
      </w:r>
      <w:r>
        <w:rPr>
          <w:spacing w:val="-5"/>
        </w:rPr>
        <w:t> </w:t>
      </w:r>
      <w:r>
        <w:rPr/>
        <w:t>past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Macroeconometrics”,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Joon</w:t>
      </w:r>
      <w:r>
        <w:rPr>
          <w:spacing w:val="-1"/>
        </w:rPr>
        <w:t> </w:t>
      </w:r>
      <w:r>
        <w:rPr/>
        <w:t>Park, September, Indiana University.</w:t>
      </w:r>
    </w:p>
    <w:p>
      <w:pPr>
        <w:pStyle w:val="BodyText"/>
        <w:spacing w:before="292"/>
        <w:ind w:left="360" w:right="497"/>
      </w:pPr>
      <w:r>
        <w:rPr/>
        <w:t>“Intergenerational</w:t>
      </w:r>
      <w:r>
        <w:rPr>
          <w:spacing w:val="-6"/>
        </w:rPr>
        <w:t> </w:t>
      </w:r>
      <w:r>
        <w:rPr/>
        <w:t>Mobility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Forrest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Gradient</w:t>
      </w:r>
      <w:r>
        <w:rPr>
          <w:spacing w:val="-5"/>
        </w:rPr>
        <w:t> </w:t>
      </w:r>
      <w:r>
        <w:rPr/>
        <w:t>Methods”,</w:t>
      </w:r>
      <w:r>
        <w:rPr>
          <w:spacing w:val="-8"/>
        </w:rPr>
        <w:t> </w:t>
      </w:r>
      <w:r>
        <w:rPr/>
        <w:t>November, conference at University of Chicago, Stone Center (with Izzy Kahn),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/>
      </w:pPr>
      <w:r>
        <w:rPr/>
        <w:t>“Subjective</w:t>
      </w:r>
      <w:r>
        <w:rPr>
          <w:spacing w:val="-4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Elasticity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Intergenerational</w:t>
      </w:r>
      <w:r>
        <w:rPr>
          <w:spacing w:val="-5"/>
        </w:rPr>
        <w:t> </w:t>
      </w:r>
      <w:r>
        <w:rPr/>
        <w:t>Mobility”,</w:t>
      </w:r>
      <w:r>
        <w:rPr>
          <w:spacing w:val="-5"/>
        </w:rPr>
        <w:t> </w:t>
      </w:r>
      <w:r>
        <w:rPr/>
        <w:t>Nov.,</w:t>
      </w:r>
      <w:r>
        <w:rPr>
          <w:spacing w:val="-2"/>
        </w:rPr>
        <w:t> </w:t>
      </w:r>
      <w:r>
        <w:rPr/>
        <w:t>Stone</w:t>
      </w:r>
      <w:r>
        <w:rPr>
          <w:spacing w:val="-2"/>
        </w:rPr>
        <w:t> </w:t>
      </w:r>
      <w:r>
        <w:rPr/>
        <w:t>Center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Wealth Inequality, conference (Presented by Le Wang).</w:t>
      </w:r>
    </w:p>
    <w:p>
      <w:pPr>
        <w:pStyle w:val="BodyText"/>
        <w:spacing w:before="289"/>
        <w:ind w:left="360" w:right="433"/>
      </w:pPr>
      <w:r>
        <w:rPr/>
        <w:t>Lunch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Learn,</w:t>
      </w:r>
      <w:r>
        <w:rPr>
          <w:spacing w:val="-3"/>
        </w:rPr>
        <w:t> </w:t>
      </w:r>
      <w:r>
        <w:rPr/>
        <w:t>Emory</w:t>
      </w:r>
      <w:r>
        <w:rPr>
          <w:spacing w:val="-7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March</w:t>
      </w:r>
      <w:r>
        <w:rPr>
          <w:spacing w:val="-5"/>
        </w:rPr>
        <w:t> </w:t>
      </w:r>
      <w:r>
        <w:rPr/>
        <w:t>2023</w:t>
      </w:r>
      <w:r>
        <w:rPr>
          <w:spacing w:val="-3"/>
        </w:rPr>
        <w:t> </w:t>
      </w:r>
      <w:r>
        <w:rPr/>
        <w:t>(On</w:t>
      </w:r>
      <w:r>
        <w:rPr>
          <w:spacing w:val="-2"/>
        </w:rPr>
        <w:t> </w:t>
      </w:r>
      <w:r>
        <w:rPr/>
        <w:t>Intergenerational</w:t>
      </w:r>
      <w:r>
        <w:rPr>
          <w:spacing w:val="-6"/>
        </w:rPr>
        <w:t> </w:t>
      </w:r>
      <w:r>
        <w:rPr/>
        <w:t>Mobility). Kansas University, Sufficient Statistics for IGM, April</w:t>
      </w:r>
    </w:p>
    <w:p>
      <w:pPr>
        <w:pStyle w:val="BodyText"/>
        <w:spacing w:line="293" w:lineRule="exact"/>
        <w:ind w:left="360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Pittsburgh,</w:t>
      </w:r>
      <w:r>
        <w:rPr>
          <w:spacing w:val="-3"/>
        </w:rPr>
        <w:t> </w:t>
      </w:r>
      <w:r>
        <w:rPr/>
        <w:t>Sufficient</w:t>
      </w:r>
      <w:r>
        <w:rPr>
          <w:spacing w:val="-2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IGM, </w:t>
      </w:r>
      <w:r>
        <w:rPr>
          <w:spacing w:val="-2"/>
        </w:rPr>
        <w:t>April</w:t>
      </w:r>
    </w:p>
    <w:p>
      <w:pPr>
        <w:pStyle w:val="BodyText"/>
        <w:ind w:left="360"/>
      </w:pPr>
      <w:r>
        <w:rPr/>
        <w:t>International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invited</w:t>
      </w:r>
      <w:r>
        <w:rPr>
          <w:spacing w:val="-1"/>
        </w:rPr>
        <w:t> </w:t>
      </w:r>
      <w:r>
        <w:rPr/>
        <w:t>Keynote,</w:t>
      </w:r>
      <w:r>
        <w:rPr>
          <w:spacing w:val="-2"/>
        </w:rPr>
        <w:t> </w:t>
      </w:r>
      <w:r>
        <w:rPr/>
        <w:t>Cyprus,</w:t>
      </w:r>
      <w:r>
        <w:rPr>
          <w:spacing w:val="-2"/>
        </w:rPr>
        <w:t> June.</w:t>
      </w:r>
    </w:p>
    <w:p>
      <w:pPr>
        <w:pStyle w:val="BodyText"/>
        <w:ind w:left="360" w:right="497"/>
      </w:pPr>
      <w:r>
        <w:rPr/>
        <w:t>Optimal</w:t>
      </w:r>
      <w:r>
        <w:rPr>
          <w:spacing w:val="-7"/>
        </w:rPr>
        <w:t> </w:t>
      </w:r>
      <w:r>
        <w:rPr/>
        <w:t>Transport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Seattle,</w:t>
      </w:r>
      <w:r>
        <w:rPr>
          <w:spacing w:val="-4"/>
        </w:rPr>
        <w:t> </w:t>
      </w:r>
      <w:r>
        <w:rPr/>
        <w:t>June</w:t>
      </w:r>
      <w:r>
        <w:rPr>
          <w:spacing w:val="-6"/>
        </w:rPr>
        <w:t> </w:t>
      </w:r>
      <w:r>
        <w:rPr/>
        <w:t>2023 (Intergenerational Mobility); withdrew.</w:t>
      </w:r>
    </w:p>
    <w:p>
      <w:pPr>
        <w:pStyle w:val="Heading4"/>
        <w:spacing w:line="293" w:lineRule="exact"/>
        <w:rPr>
          <w:u w:val="none"/>
        </w:rPr>
      </w:pPr>
      <w:r>
        <w:rPr>
          <w:spacing w:val="-4"/>
          <w:u w:val="single"/>
        </w:rPr>
        <w:t>2022</w:t>
      </w:r>
    </w:p>
    <w:p>
      <w:pPr>
        <w:pStyle w:val="Heading4"/>
        <w:spacing w:after="0" w:line="293" w:lineRule="exact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292"/>
        <w:ind w:left="360"/>
      </w:pPr>
      <w:r>
        <w:rPr>
          <w:spacing w:val="-2"/>
        </w:rPr>
        <w:t>2022.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  <w:ind w:left="359"/>
      </w:pPr>
      <w:r>
        <w:rPr>
          <w:spacing w:val="-2"/>
        </w:rPr>
        <w:t>2022.</w:t>
      </w:r>
    </w:p>
    <w:p>
      <w:pPr>
        <w:pStyle w:val="BodyText"/>
        <w:spacing w:line="293" w:lineRule="exact"/>
        <w:ind w:left="129"/>
      </w:pPr>
      <w:r>
        <w:rPr/>
        <w:br w:type="column"/>
      </w:r>
      <w:r>
        <w:rPr/>
        <w:t>KeyNote: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Applied</w:t>
      </w:r>
      <w:r>
        <w:rPr>
          <w:spacing w:val="-1"/>
        </w:rPr>
        <w:t> </w:t>
      </w:r>
      <w:r>
        <w:rPr/>
        <w:t>Econometrics,</w:t>
      </w:r>
      <w:r>
        <w:rPr>
          <w:spacing w:val="-1"/>
        </w:rPr>
        <w:t> </w:t>
      </w:r>
      <w:r>
        <w:rPr/>
        <w:t>Kings</w:t>
      </w:r>
      <w:r>
        <w:rPr>
          <w:spacing w:val="-5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London,</w:t>
      </w:r>
      <w:r>
        <w:rPr>
          <w:spacing w:val="-4"/>
        </w:rPr>
        <w:t> June</w:t>
      </w:r>
    </w:p>
    <w:p>
      <w:pPr>
        <w:pStyle w:val="BodyText"/>
        <w:spacing w:before="292"/>
        <w:ind w:left="129"/>
      </w:pPr>
      <w:r>
        <w:rPr/>
        <w:t>Conference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James</w:t>
      </w:r>
      <w:r>
        <w:rPr>
          <w:spacing w:val="-3"/>
        </w:rPr>
        <w:t> </w:t>
      </w:r>
      <w:r>
        <w:rPr/>
        <w:t>Powell,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Berkeley,</w:t>
      </w:r>
      <w:r>
        <w:rPr>
          <w:spacing w:val="-5"/>
        </w:rPr>
        <w:t> </w:t>
      </w:r>
      <w:r>
        <w:rPr/>
        <w:t>March</w:t>
      </w:r>
      <w:r>
        <w:rPr>
          <w:spacing w:val="-4"/>
        </w:rPr>
        <w:t> </w:t>
      </w:r>
      <w:r>
        <w:rPr/>
        <w:t>2022. Keynote Presenter, first Georgia Econometrics Conference, Athens, Ga, April 2022.</w:t>
      </w:r>
    </w:p>
    <w:p>
      <w:pPr>
        <w:pStyle w:val="BodyText"/>
        <w:spacing w:line="293" w:lineRule="exact"/>
        <w:ind w:left="129"/>
      </w:pPr>
      <w:r>
        <w:rPr/>
        <w:t>Invited</w:t>
      </w:r>
      <w:r>
        <w:rPr>
          <w:spacing w:val="-4"/>
        </w:rPr>
        <w:t> </w:t>
      </w:r>
      <w:r>
        <w:rPr/>
        <w:t>Keynote:</w:t>
      </w:r>
      <w:r>
        <w:rPr>
          <w:spacing w:val="-4"/>
        </w:rPr>
        <w:t> </w:t>
      </w:r>
      <w:r>
        <w:rPr/>
        <w:t>Advances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Nonlinear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Econometrics,</w:t>
      </w:r>
      <w:r>
        <w:rPr>
          <w:spacing w:val="-1"/>
        </w:rPr>
        <w:t> </w:t>
      </w:r>
      <w:r>
        <w:rPr/>
        <w:t>Paris,</w:t>
      </w:r>
      <w:r>
        <w:rPr>
          <w:spacing w:val="-2"/>
        </w:rPr>
        <w:t> </w:t>
      </w:r>
      <w:r>
        <w:rPr/>
        <w:t>France;</w:t>
      </w:r>
      <w:r>
        <w:rPr>
          <w:spacing w:val="-3"/>
        </w:rPr>
        <w:t> </w:t>
      </w:r>
      <w:r>
        <w:rPr>
          <w:spacing w:val="-4"/>
        </w:rPr>
        <w:t>June</w:t>
      </w:r>
    </w:p>
    <w:p>
      <w:pPr>
        <w:pStyle w:val="BodyText"/>
        <w:spacing w:before="2"/>
        <w:ind w:left="0"/>
      </w:pPr>
    </w:p>
    <w:p>
      <w:pPr>
        <w:pStyle w:val="BodyText"/>
        <w:ind w:left="129"/>
      </w:pPr>
      <w:r>
        <w:rPr/>
        <w:t>Invited</w:t>
      </w:r>
      <w:r>
        <w:rPr>
          <w:spacing w:val="-4"/>
        </w:rPr>
        <w:t> </w:t>
      </w:r>
      <w:r>
        <w:rPr/>
        <w:t>Keynote,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Inaugural</w:t>
      </w:r>
      <w:r>
        <w:rPr>
          <w:spacing w:val="-4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and Finance,</w:t>
      </w:r>
      <w:r>
        <w:rPr>
          <w:spacing w:val="-1"/>
        </w:rPr>
        <w:t> </w:t>
      </w:r>
      <w:r>
        <w:rPr>
          <w:spacing w:val="-2"/>
        </w:rPr>
        <w:t>Yerevan,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080" w:right="1080"/>
          <w:cols w:num="2" w:equalWidth="0">
            <w:col w:w="911" w:space="40"/>
            <w:col w:w="9129"/>
          </w:cols>
        </w:sectPr>
      </w:pPr>
    </w:p>
    <w:p>
      <w:pPr>
        <w:pStyle w:val="BodyText"/>
        <w:ind w:left="359"/>
      </w:pPr>
      <w:r>
        <w:rPr/>
        <w:t>Armenia</w:t>
      </w:r>
      <w:r>
        <w:rPr>
          <w:spacing w:val="-1"/>
        </w:rPr>
        <w:t> </w:t>
      </w:r>
      <w:r>
        <w:rPr>
          <w:spacing w:val="-2"/>
        </w:rPr>
        <w:t>(September)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spacing w:before="39"/>
        <w:ind w:left="1080"/>
      </w:pPr>
      <w:r>
        <w:rPr/>
        <w:t>Invited</w:t>
      </w:r>
      <w:r>
        <w:rPr>
          <w:spacing w:val="-3"/>
        </w:rPr>
        <w:t> </w:t>
      </w:r>
      <w:r>
        <w:rPr/>
        <w:t>Seminar,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California</w:t>
      </w:r>
      <w:r>
        <w:rPr>
          <w:spacing w:val="-3"/>
        </w:rPr>
        <w:t> </w:t>
      </w:r>
      <w:r>
        <w:rPr>
          <w:spacing w:val="-2"/>
        </w:rPr>
        <w:t>(September)</w:t>
      </w:r>
    </w:p>
    <w:p>
      <w:pPr>
        <w:pStyle w:val="BodyText"/>
        <w:ind w:left="1080" w:right="1088"/>
      </w:pPr>
      <w:r>
        <w:rPr/>
        <w:t>Invited</w:t>
      </w:r>
      <w:r>
        <w:rPr>
          <w:spacing w:val="-7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Informatic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(September) University of Birmingham (November)</w:t>
      </w:r>
    </w:p>
    <w:p>
      <w:pPr>
        <w:pStyle w:val="Heading4"/>
        <w:spacing w:line="240" w:lineRule="auto" w:before="292"/>
        <w:rPr>
          <w:u w:val="none"/>
        </w:rPr>
      </w:pPr>
      <w:r>
        <w:rPr>
          <w:spacing w:val="-2"/>
          <w:u w:val="single"/>
        </w:rPr>
        <w:t>2021: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92" w:after="0"/>
        <w:ind w:left="1079" w:right="0" w:hanging="359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3"/>
          <w:sz w:val="24"/>
        </w:rPr>
        <w:t> </w:t>
      </w:r>
      <w:r>
        <w:rPr>
          <w:sz w:val="24"/>
        </w:rPr>
        <w:t>Seminar:</w:t>
      </w:r>
      <w:r>
        <w:rPr>
          <w:spacing w:val="-1"/>
          <w:sz w:val="24"/>
        </w:rPr>
        <w:t> </w:t>
      </w: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Diego, October</w:t>
      </w:r>
      <w:r>
        <w:rPr>
          <w:spacing w:val="-4"/>
          <w:sz w:val="24"/>
        </w:rPr>
        <w:t> </w:t>
      </w:r>
      <w:r>
        <w:rPr>
          <w:sz w:val="24"/>
        </w:rPr>
        <w:t>26, </w:t>
      </w:r>
      <w:r>
        <w:rPr>
          <w:spacing w:val="-4"/>
          <w:sz w:val="24"/>
        </w:rPr>
        <w:t>2021.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" w:after="0"/>
        <w:ind w:left="1080" w:right="740" w:hanging="360"/>
        <w:jc w:val="left"/>
        <w:rPr>
          <w:sz w:val="24"/>
        </w:rPr>
      </w:pPr>
      <w:r>
        <w:rPr>
          <w:sz w:val="24"/>
        </w:rPr>
        <w:t>Keynote</w:t>
      </w:r>
      <w:r>
        <w:rPr>
          <w:spacing w:val="-5"/>
          <w:sz w:val="24"/>
        </w:rPr>
        <w:t> </w:t>
      </w:r>
      <w:r>
        <w:rPr>
          <w:sz w:val="24"/>
        </w:rPr>
        <w:t>Speaker:</w:t>
      </w:r>
      <w:r>
        <w:rPr>
          <w:spacing w:val="-3"/>
          <w:sz w:val="24"/>
        </w:rPr>
        <w:t> </w:t>
      </w:r>
      <w:r>
        <w:rPr>
          <w:sz w:val="24"/>
        </w:rPr>
        <w:t>IIEA,</w:t>
      </w:r>
      <w:r>
        <w:rPr>
          <w:spacing w:val="-6"/>
          <w:sz w:val="24"/>
        </w:rPr>
        <w:t> </w:t>
      </w:r>
      <w:r>
        <w:rPr>
          <w:sz w:val="24"/>
        </w:rPr>
        <w:t>“New</w:t>
      </w:r>
      <w:r>
        <w:rPr>
          <w:spacing w:val="-5"/>
          <w:sz w:val="24"/>
        </w:rPr>
        <w:t> </w:t>
      </w:r>
      <w:r>
        <w:rPr>
          <w:sz w:val="24"/>
        </w:rPr>
        <w:t>Approaches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Intergenerational</w:t>
      </w:r>
      <w:r>
        <w:rPr>
          <w:spacing w:val="-3"/>
          <w:sz w:val="24"/>
        </w:rPr>
        <w:t> </w:t>
      </w:r>
      <w:r>
        <w:rPr>
          <w:sz w:val="24"/>
        </w:rPr>
        <w:t>Mobility”,</w:t>
      </w:r>
      <w:r>
        <w:rPr>
          <w:spacing w:val="-6"/>
          <w:sz w:val="24"/>
        </w:rPr>
        <w:t> </w:t>
      </w:r>
      <w:r>
        <w:rPr>
          <w:sz w:val="24"/>
        </w:rPr>
        <w:t>Dec</w:t>
      </w:r>
      <w:r>
        <w:rPr>
          <w:spacing w:val="-4"/>
          <w:sz w:val="24"/>
        </w:rPr>
        <w:t> </w:t>
      </w:r>
      <w:r>
        <w:rPr>
          <w:sz w:val="24"/>
        </w:rPr>
        <w:t>8,</w:t>
      </w:r>
      <w:r>
        <w:rPr>
          <w:spacing w:val="-6"/>
          <w:sz w:val="24"/>
        </w:rPr>
        <w:t> </w:t>
      </w:r>
      <w:r>
        <w:rPr>
          <w:sz w:val="24"/>
        </w:rPr>
        <w:t>2021 </w:t>
      </w:r>
      <w:r>
        <w:rPr>
          <w:spacing w:val="-2"/>
          <w:sz w:val="24"/>
        </w:rPr>
        <w:t>(Virtual).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1300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5"/>
          <w:sz w:val="24"/>
        </w:rPr>
        <w:t> </w:t>
      </w:r>
      <w:r>
        <w:rPr>
          <w:sz w:val="24"/>
        </w:rPr>
        <w:t>speaker,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California,</w:t>
      </w:r>
      <w:r>
        <w:rPr>
          <w:spacing w:val="-6"/>
          <w:sz w:val="24"/>
        </w:rPr>
        <w:t> </w:t>
      </w:r>
      <w:r>
        <w:rPr>
          <w:sz w:val="24"/>
        </w:rPr>
        <w:t>Riverside,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“Intergenerational Mobility” (April 2021)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speaker,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1"/>
          <w:sz w:val="24"/>
        </w:rPr>
        <w:t> </w:t>
      </w:r>
      <w:r>
        <w:rPr>
          <w:sz w:val="24"/>
        </w:rPr>
        <w:t>Club,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26,</w:t>
      </w:r>
      <w:r>
        <w:rPr>
          <w:spacing w:val="-2"/>
          <w:sz w:val="24"/>
        </w:rPr>
        <w:t> 2021.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91" w:after="0"/>
        <w:ind w:left="1079" w:right="0" w:hanging="359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Info-Metrics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(April</w:t>
      </w:r>
      <w:r>
        <w:rPr>
          <w:spacing w:val="-2"/>
          <w:sz w:val="24"/>
        </w:rPr>
        <w:t> 2021)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Yazd,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Crypto</w:t>
      </w:r>
      <w:r>
        <w:rPr>
          <w:spacing w:val="-2"/>
          <w:sz w:val="24"/>
        </w:rPr>
        <w:t> </w:t>
      </w:r>
      <w:r>
        <w:rPr>
          <w:sz w:val="24"/>
        </w:rPr>
        <w:t>currencies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Entropy</w:t>
      </w:r>
      <w:r>
        <w:rPr>
          <w:spacing w:val="-2"/>
          <w:sz w:val="24"/>
        </w:rPr>
        <w:t> </w:t>
      </w:r>
      <w:r>
        <w:rPr>
          <w:sz w:val="24"/>
        </w:rPr>
        <w:t>(March</w:t>
      </w:r>
      <w:r>
        <w:rPr>
          <w:spacing w:val="-2"/>
          <w:sz w:val="24"/>
        </w:rPr>
        <w:t> </w:t>
      </w:r>
      <w:r>
        <w:rPr>
          <w:sz w:val="24"/>
        </w:rPr>
        <w:t>2021-</w:t>
      </w:r>
      <w:r>
        <w:rPr>
          <w:spacing w:val="-2"/>
          <w:sz w:val="24"/>
        </w:rPr>
        <w:t>Virtual)</w:t>
      </w:r>
    </w:p>
    <w:p>
      <w:pPr>
        <w:pStyle w:val="Heading4"/>
        <w:spacing w:before="293"/>
        <w:rPr>
          <w:u w:val="none"/>
        </w:rPr>
      </w:pPr>
      <w:r>
        <w:rPr>
          <w:spacing w:val="-2"/>
          <w:u w:val="single"/>
        </w:rPr>
        <w:t>2020: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522" w:hanging="360"/>
        <w:jc w:val="left"/>
        <w:rPr>
          <w:sz w:val="24"/>
        </w:rPr>
      </w:pPr>
      <w:r>
        <w:rPr>
          <w:sz w:val="24"/>
        </w:rPr>
        <w:t>Advances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6"/>
          <w:sz w:val="24"/>
        </w:rPr>
        <w:t> </w:t>
      </w:r>
      <w:r>
        <w:rPr>
          <w:sz w:val="24"/>
        </w:rPr>
        <w:t>Econometrics,</w:t>
      </w:r>
      <w:r>
        <w:rPr>
          <w:spacing w:val="-3"/>
          <w:sz w:val="24"/>
        </w:rPr>
        <w:t> </w:t>
      </w:r>
      <w:r>
        <w:rPr>
          <w:sz w:val="24"/>
        </w:rPr>
        <w:t>Paris,</w:t>
      </w:r>
      <w:r>
        <w:rPr>
          <w:spacing w:val="-3"/>
          <w:sz w:val="24"/>
        </w:rPr>
        <w:t> </w:t>
      </w:r>
      <w:r>
        <w:rPr>
          <w:sz w:val="24"/>
        </w:rPr>
        <w:t>France</w:t>
      </w:r>
      <w:r>
        <w:rPr>
          <w:spacing w:val="-3"/>
          <w:sz w:val="24"/>
        </w:rPr>
        <w:t> </w:t>
      </w:r>
      <w:r>
        <w:rPr>
          <w:sz w:val="24"/>
        </w:rPr>
        <w:t>(Invited</w:t>
      </w:r>
      <w:r>
        <w:rPr>
          <w:spacing w:val="-2"/>
          <w:sz w:val="24"/>
        </w:rPr>
        <w:t> </w:t>
      </w:r>
      <w:r>
        <w:rPr>
          <w:sz w:val="24"/>
        </w:rPr>
        <w:t>KeyNote</w:t>
      </w:r>
      <w:r>
        <w:rPr>
          <w:spacing w:val="-5"/>
          <w:sz w:val="24"/>
        </w:rPr>
        <w:t> </w:t>
      </w:r>
      <w:r>
        <w:rPr>
          <w:sz w:val="24"/>
        </w:rPr>
        <w:t>speaker:</w:t>
      </w:r>
      <w:r>
        <w:rPr>
          <w:spacing w:val="-3"/>
          <w:sz w:val="24"/>
        </w:rPr>
        <w:t> </w:t>
      </w:r>
      <w:r>
        <w:rPr>
          <w:sz w:val="24"/>
        </w:rPr>
        <w:t>Oct</w:t>
      </w:r>
      <w:r>
        <w:rPr>
          <w:spacing w:val="-5"/>
          <w:sz w:val="24"/>
        </w:rPr>
        <w:t> </w:t>
      </w:r>
      <w:r>
        <w:rPr>
          <w:sz w:val="24"/>
        </w:rPr>
        <w:t>29-31- </w:t>
      </w:r>
      <w:r>
        <w:rPr>
          <w:spacing w:val="-2"/>
          <w:sz w:val="24"/>
        </w:rPr>
        <w:t>Virtual)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Capital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2"/>
          <w:sz w:val="24"/>
        </w:rPr>
        <w:t> </w:t>
      </w:r>
      <w:r>
        <w:rPr>
          <w:sz w:val="24"/>
        </w:rPr>
        <w:t>and Economics,</w:t>
      </w:r>
      <w:r>
        <w:rPr>
          <w:spacing w:val="-2"/>
          <w:sz w:val="24"/>
        </w:rPr>
        <w:t> </w:t>
      </w:r>
      <w:r>
        <w:rPr>
          <w:sz w:val="24"/>
        </w:rPr>
        <w:t>Beijing,</w:t>
      </w:r>
      <w:r>
        <w:rPr>
          <w:spacing w:val="-1"/>
          <w:sz w:val="24"/>
        </w:rPr>
        <w:t> </w:t>
      </w:r>
      <w:r>
        <w:rPr>
          <w:sz w:val="24"/>
        </w:rPr>
        <w:t>(October</w:t>
      </w:r>
      <w:r>
        <w:rPr>
          <w:spacing w:val="-1"/>
          <w:sz w:val="24"/>
        </w:rPr>
        <w:t> </w:t>
      </w:r>
      <w:r>
        <w:rPr>
          <w:sz w:val="24"/>
        </w:rPr>
        <w:t>26-</w:t>
      </w:r>
      <w:r>
        <w:rPr>
          <w:spacing w:val="-2"/>
          <w:sz w:val="24"/>
        </w:rPr>
        <w:t>Virtual)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1127" w:hanging="360"/>
        <w:jc w:val="left"/>
        <w:rPr>
          <w:sz w:val="24"/>
        </w:rPr>
      </w:pPr>
      <w:r>
        <w:rPr>
          <w:sz w:val="24"/>
        </w:rPr>
        <w:t>Advances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Intergenerational</w:t>
      </w:r>
      <w:r>
        <w:rPr>
          <w:spacing w:val="-7"/>
          <w:sz w:val="24"/>
        </w:rPr>
        <w:t> </w:t>
      </w:r>
      <w:r>
        <w:rPr>
          <w:sz w:val="24"/>
        </w:rPr>
        <w:t>Mobility,</w:t>
      </w:r>
      <w:r>
        <w:rPr>
          <w:spacing w:val="-4"/>
          <w:sz w:val="24"/>
        </w:rPr>
        <w:t> </w:t>
      </w:r>
      <w:r>
        <w:rPr>
          <w:sz w:val="24"/>
        </w:rPr>
        <w:t>HCEO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Chicago, </w:t>
      </w:r>
      <w:r>
        <w:rPr>
          <w:spacing w:val="-2"/>
          <w:sz w:val="24"/>
        </w:rPr>
        <w:t>(December)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561" w:hanging="360"/>
        <w:jc w:val="left"/>
        <w:rPr>
          <w:sz w:val="24"/>
        </w:rPr>
      </w:pPr>
      <w:r>
        <w:rPr>
          <w:sz w:val="24"/>
        </w:rPr>
        <w:t>HCEO</w:t>
      </w:r>
      <w:r>
        <w:rPr>
          <w:spacing w:val="-3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6"/>
          <w:sz w:val="24"/>
        </w:rPr>
        <w:t> </w:t>
      </w:r>
      <w:r>
        <w:rPr>
          <w:sz w:val="24"/>
        </w:rPr>
        <w:t>Organizer,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2"/>
          <w:sz w:val="24"/>
        </w:rPr>
        <w:t> </w:t>
      </w:r>
      <w:r>
        <w:rPr>
          <w:sz w:val="24"/>
        </w:rPr>
        <w:t>Human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 Opportunity Center at U of Chicago, (December 10-11, 2020)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852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6"/>
          <w:sz w:val="24"/>
        </w:rPr>
        <w:t> </w:t>
      </w:r>
      <w:r>
        <w:rPr>
          <w:sz w:val="24"/>
        </w:rPr>
        <w:t>speaker,</w:t>
      </w:r>
      <w:r>
        <w:rPr>
          <w:spacing w:val="-6"/>
          <w:sz w:val="24"/>
        </w:rPr>
        <w:t> </w:t>
      </w:r>
      <w:r>
        <w:rPr>
          <w:sz w:val="24"/>
        </w:rPr>
        <w:t>HCEO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talk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“Intergenerational</w:t>
      </w:r>
      <w:r>
        <w:rPr>
          <w:spacing w:val="-4"/>
          <w:sz w:val="24"/>
        </w:rPr>
        <w:t> </w:t>
      </w:r>
      <w:r>
        <w:rPr>
          <w:sz w:val="24"/>
        </w:rPr>
        <w:t>Mobility,”</w:t>
      </w:r>
      <w:r>
        <w:rPr>
          <w:spacing w:val="-4"/>
          <w:sz w:val="24"/>
        </w:rPr>
        <w:t> </w:t>
      </w:r>
      <w:r>
        <w:rPr>
          <w:sz w:val="24"/>
        </w:rPr>
        <w:t>(December </w:t>
      </w:r>
      <w:r>
        <w:rPr>
          <w:spacing w:val="-2"/>
          <w:sz w:val="24"/>
        </w:rPr>
        <w:t>2020)</w:t>
      </w:r>
    </w:p>
    <w:p>
      <w:pPr>
        <w:pStyle w:val="Heading4"/>
        <w:spacing w:line="285" w:lineRule="exact"/>
        <w:rPr>
          <w:u w:val="none"/>
        </w:rPr>
      </w:pPr>
      <w:r>
        <w:rPr>
          <w:spacing w:val="-2"/>
          <w:u w:val="single"/>
        </w:rPr>
        <w:t>2019: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847" w:hanging="360"/>
        <w:jc w:val="left"/>
        <w:rPr>
          <w:sz w:val="24"/>
        </w:rPr>
      </w:pPr>
      <w:r>
        <w:rPr>
          <w:sz w:val="24"/>
        </w:rPr>
        <w:t>Presentation:</w:t>
      </w:r>
      <w:r>
        <w:rPr>
          <w:spacing w:val="-6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Atlanta,</w:t>
      </w:r>
      <w:r>
        <w:rPr>
          <w:spacing w:val="-4"/>
          <w:sz w:val="24"/>
        </w:rPr>
        <w:t> </w:t>
      </w:r>
      <w:r>
        <w:rPr>
          <w:sz w:val="24"/>
        </w:rPr>
        <w:t>Ga</w:t>
      </w:r>
      <w:r>
        <w:rPr>
          <w:spacing w:val="-7"/>
          <w:sz w:val="24"/>
        </w:rPr>
        <w:t> </w:t>
      </w:r>
      <w:r>
        <w:rPr>
          <w:sz w:val="24"/>
        </w:rPr>
        <w:t>(January), Paper presented by coauthor on Aggregation of Misspecified Models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Montreal</w:t>
      </w:r>
      <w:r>
        <w:rPr>
          <w:spacing w:val="-6"/>
          <w:sz w:val="24"/>
        </w:rPr>
        <w:t> </w:t>
      </w:r>
      <w:r>
        <w:rPr>
          <w:sz w:val="24"/>
        </w:rPr>
        <w:t>Econometrics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(Concordia</w:t>
      </w:r>
      <w:r>
        <w:rPr>
          <w:spacing w:val="-4"/>
          <w:sz w:val="24"/>
        </w:rPr>
        <w:t> </w:t>
      </w:r>
      <w:r>
        <w:rPr>
          <w:sz w:val="24"/>
        </w:rPr>
        <w:t>University), Canada</w:t>
      </w:r>
      <w:r>
        <w:rPr>
          <w:spacing w:val="-4"/>
          <w:sz w:val="24"/>
        </w:rPr>
        <w:t> </w:t>
      </w:r>
      <w:r>
        <w:rPr>
          <w:sz w:val="24"/>
        </w:rPr>
        <w:t>(April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26)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938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Panel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Slovakia,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3"/>
          <w:sz w:val="24"/>
        </w:rPr>
        <w:t> </w:t>
      </w:r>
      <w:r>
        <w:rPr>
          <w:sz w:val="24"/>
        </w:rPr>
        <w:t>(Elongated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Cross </w:t>
      </w:r>
      <w:r>
        <w:rPr>
          <w:spacing w:val="-2"/>
          <w:sz w:val="24"/>
        </w:rPr>
        <w:t>sections)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529" w:hanging="360"/>
        <w:jc w:val="left"/>
        <w:rPr>
          <w:sz w:val="24"/>
        </w:rPr>
      </w:pPr>
      <w:r>
        <w:rPr>
          <w:sz w:val="24"/>
        </w:rPr>
        <w:t>International Association of Applied Econometrics (Invited), Cyprus, June (presented “Elongated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Cross</w:t>
      </w:r>
      <w:r>
        <w:rPr>
          <w:spacing w:val="-3"/>
          <w:sz w:val="24"/>
        </w:rPr>
        <w:t> </w:t>
      </w:r>
      <w:r>
        <w:rPr>
          <w:sz w:val="24"/>
        </w:rPr>
        <w:t>sections;”</w:t>
      </w:r>
      <w:r>
        <w:rPr>
          <w:spacing w:val="-5"/>
          <w:sz w:val="24"/>
        </w:rPr>
        <w:t> </w:t>
      </w:r>
      <w:r>
        <w:rPr>
          <w:sz w:val="24"/>
        </w:rPr>
        <w:t>Invited</w:t>
      </w:r>
      <w:r>
        <w:rPr>
          <w:spacing w:val="-6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Econometrics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564" w:hanging="36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Opportunity,</w:t>
      </w:r>
      <w:r>
        <w:rPr>
          <w:spacing w:val="-2"/>
          <w:sz w:val="24"/>
        </w:rPr>
        <w:t> </w:t>
      </w:r>
      <w:r>
        <w:rPr>
          <w:sz w:val="24"/>
        </w:rPr>
        <w:t>July,</w:t>
      </w:r>
      <w:r>
        <w:rPr>
          <w:spacing w:val="-5"/>
          <w:sz w:val="24"/>
        </w:rPr>
        <w:t> </w:t>
      </w:r>
      <w:r>
        <w:rPr>
          <w:sz w:val="24"/>
        </w:rPr>
        <w:t>Polish</w:t>
      </w:r>
      <w:r>
        <w:rPr>
          <w:spacing w:val="-4"/>
          <w:sz w:val="24"/>
        </w:rPr>
        <w:t> </w:t>
      </w:r>
      <w:r>
        <w:rPr>
          <w:sz w:val="24"/>
        </w:rPr>
        <w:t>Academy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Sciences,</w:t>
      </w:r>
      <w:r>
        <w:rPr>
          <w:spacing w:val="-2"/>
          <w:sz w:val="24"/>
        </w:rPr>
        <w:t> </w:t>
      </w:r>
      <w:r>
        <w:rPr>
          <w:sz w:val="24"/>
        </w:rPr>
        <w:t>Warsaw. Member of panel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301" w:lineRule="exact" w:before="0" w:after="0"/>
        <w:ind w:left="1135" w:right="0" w:hanging="415"/>
        <w:jc w:val="left"/>
        <w:rPr>
          <w:sz w:val="24"/>
        </w:rPr>
      </w:pPr>
      <w:r>
        <w:rPr>
          <w:sz w:val="24"/>
        </w:rPr>
        <w:t>Virginia</w:t>
      </w:r>
      <w:r>
        <w:rPr>
          <w:spacing w:val="-7"/>
          <w:sz w:val="24"/>
        </w:rPr>
        <w:t> </w:t>
      </w:r>
      <w:r>
        <w:rPr>
          <w:sz w:val="24"/>
        </w:rPr>
        <w:t>Tech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(October</w:t>
      </w:r>
      <w:r>
        <w:rPr>
          <w:spacing w:val="-4"/>
          <w:sz w:val="24"/>
        </w:rPr>
        <w:t> </w:t>
      </w:r>
      <w:r>
        <w:rPr>
          <w:sz w:val="24"/>
        </w:rPr>
        <w:t>25),</w:t>
      </w:r>
      <w:r>
        <w:rPr>
          <w:spacing w:val="-2"/>
          <w:sz w:val="24"/>
        </w:rPr>
        <w:t> </w:t>
      </w:r>
      <w:r>
        <w:rPr>
          <w:sz w:val="24"/>
        </w:rPr>
        <w:t>“Aggregation of</w:t>
      </w:r>
      <w:r>
        <w:rPr>
          <w:spacing w:val="-3"/>
          <w:sz w:val="24"/>
        </w:rPr>
        <w:t> </w:t>
      </w:r>
      <w:r>
        <w:rPr>
          <w:sz w:val="24"/>
        </w:rPr>
        <w:t>Misspecified</w:t>
      </w:r>
      <w:r>
        <w:rPr>
          <w:spacing w:val="-3"/>
          <w:sz w:val="24"/>
        </w:rPr>
        <w:t> </w:t>
      </w:r>
      <w:r>
        <w:rPr>
          <w:sz w:val="24"/>
        </w:rPr>
        <w:t>SDF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models”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2018:</w:t>
      </w:r>
      <w:r>
        <w:rPr>
          <w:spacing w:val="40"/>
          <w:u w:val="single"/>
        </w:rPr>
        <w:t> 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1180" w:hanging="360"/>
        <w:jc w:val="left"/>
        <w:rPr>
          <w:sz w:val="24"/>
        </w:rPr>
      </w:pPr>
      <w:r>
        <w:rPr>
          <w:sz w:val="24"/>
        </w:rPr>
        <w:t>Invited,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Celebrate</w:t>
      </w:r>
      <w:r>
        <w:rPr>
          <w:spacing w:val="-4"/>
          <w:sz w:val="24"/>
        </w:rPr>
        <w:t> </w:t>
      </w:r>
      <w:r>
        <w:rPr>
          <w:sz w:val="24"/>
        </w:rPr>
        <w:t>Peter</w:t>
      </w:r>
      <w:r>
        <w:rPr>
          <w:spacing w:val="-5"/>
          <w:sz w:val="24"/>
        </w:rPr>
        <w:t> </w:t>
      </w:r>
      <w:r>
        <w:rPr>
          <w:sz w:val="24"/>
        </w:rPr>
        <w:t>Phillips’</w:t>
      </w:r>
      <w:r>
        <w:rPr>
          <w:spacing w:val="-2"/>
          <w:sz w:val="24"/>
        </w:rPr>
        <w:t> </w:t>
      </w:r>
      <w:r>
        <w:rPr>
          <w:sz w:val="24"/>
        </w:rPr>
        <w:t>40</w:t>
      </w:r>
      <w:r>
        <w:rPr>
          <w:sz w:val="24"/>
          <w:vertAlign w:val="superscript"/>
        </w:rPr>
        <w:t>th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Year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at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Yale,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Yale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University, </w:t>
      </w:r>
      <w:r>
        <w:rPr>
          <w:spacing w:val="-2"/>
          <w:sz w:val="24"/>
          <w:vertAlign w:val="baseline"/>
        </w:rPr>
        <w:t>October.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Presented: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Gender</w:t>
      </w:r>
      <w:r>
        <w:rPr>
          <w:spacing w:val="-4"/>
          <w:sz w:val="24"/>
        </w:rPr>
        <w:t> </w:t>
      </w:r>
      <w:r>
        <w:rPr>
          <w:sz w:val="24"/>
        </w:rPr>
        <w:t>Gap,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West</w:t>
      </w:r>
      <w:r>
        <w:rPr>
          <w:spacing w:val="-1"/>
          <w:sz w:val="24"/>
        </w:rPr>
        <w:t> </w:t>
      </w:r>
      <w:r>
        <w:rPr>
          <w:sz w:val="24"/>
        </w:rPr>
        <w:t>Virginia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January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Presentation:</w:t>
      </w:r>
      <w:r>
        <w:rPr>
          <w:spacing w:val="-6"/>
          <w:sz w:val="24"/>
        </w:rPr>
        <w:t> </w:t>
      </w:r>
      <w:r>
        <w:rPr>
          <w:sz w:val="24"/>
        </w:rPr>
        <w:t>Aggregation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Misspecified</w:t>
      </w:r>
      <w:r>
        <w:rPr>
          <w:spacing w:val="-4"/>
          <w:sz w:val="24"/>
        </w:rPr>
        <w:t> </w:t>
      </w:r>
      <w:r>
        <w:rPr>
          <w:sz w:val="24"/>
        </w:rPr>
        <w:t>Asset</w:t>
      </w:r>
      <w:r>
        <w:rPr>
          <w:spacing w:val="-3"/>
          <w:sz w:val="24"/>
        </w:rPr>
        <w:t> </w:t>
      </w:r>
      <w:r>
        <w:rPr>
          <w:sz w:val="24"/>
        </w:rPr>
        <w:t>Pricing</w:t>
      </w:r>
      <w:r>
        <w:rPr>
          <w:spacing w:val="-3"/>
          <w:sz w:val="24"/>
        </w:rPr>
        <w:t> </w:t>
      </w:r>
      <w:r>
        <w:rPr>
          <w:sz w:val="24"/>
        </w:rPr>
        <w:t>Models,</w:t>
      </w:r>
      <w:r>
        <w:rPr>
          <w:spacing w:val="-5"/>
          <w:sz w:val="24"/>
        </w:rPr>
        <w:t> </w:t>
      </w:r>
      <w:r>
        <w:rPr>
          <w:sz w:val="24"/>
        </w:rPr>
        <w:t>INET,</w:t>
      </w:r>
      <w:r>
        <w:rPr>
          <w:spacing w:val="-5"/>
          <w:sz w:val="24"/>
        </w:rPr>
        <w:t> </w:t>
      </w:r>
      <w:r>
        <w:rPr>
          <w:sz w:val="24"/>
        </w:rPr>
        <w:t>USC,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February</w:t>
      </w:r>
    </w:p>
    <w:p>
      <w:pPr>
        <w:pStyle w:val="ListParagraph"/>
        <w:spacing w:after="0" w:line="305" w:lineRule="exact"/>
        <w:jc w:val="left"/>
        <w:rPr>
          <w:sz w:val="24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78" w:after="0"/>
        <w:ind w:left="1079" w:right="0" w:hanging="359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3"/>
          <w:sz w:val="24"/>
        </w:rPr>
        <w:t> </w:t>
      </w:r>
      <w:r>
        <w:rPr>
          <w:sz w:val="24"/>
        </w:rPr>
        <w:t>Plenary</w:t>
      </w:r>
      <w:r>
        <w:rPr>
          <w:spacing w:val="-2"/>
          <w:sz w:val="24"/>
        </w:rPr>
        <w:t> </w:t>
      </w:r>
      <w:r>
        <w:rPr>
          <w:sz w:val="24"/>
        </w:rPr>
        <w:t>speaker,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Conference, Seoul,</w:t>
      </w:r>
      <w:r>
        <w:rPr>
          <w:spacing w:val="-4"/>
          <w:sz w:val="24"/>
        </w:rPr>
        <w:t> </w:t>
      </w:r>
      <w:r>
        <w:rPr>
          <w:sz w:val="24"/>
        </w:rPr>
        <w:t>Korea </w:t>
      </w:r>
      <w:r>
        <w:rPr>
          <w:spacing w:val="-2"/>
          <w:sz w:val="24"/>
        </w:rPr>
        <w:t>(June)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866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6"/>
          <w:sz w:val="24"/>
        </w:rPr>
        <w:t> </w:t>
      </w:r>
      <w:r>
        <w:rPr>
          <w:sz w:val="24"/>
        </w:rPr>
        <w:t>Speaker,</w:t>
      </w:r>
      <w:r>
        <w:rPr>
          <w:spacing w:val="-5"/>
          <w:sz w:val="24"/>
        </w:rPr>
        <w:t> </w:t>
      </w:r>
      <w:r>
        <w:rPr>
          <w:sz w:val="24"/>
        </w:rPr>
        <w:t>Econometric</w:t>
      </w:r>
      <w:r>
        <w:rPr>
          <w:spacing w:val="-6"/>
          <w:sz w:val="24"/>
        </w:rPr>
        <w:t> </w:t>
      </w:r>
      <w:r>
        <w:rPr>
          <w:sz w:val="24"/>
        </w:rPr>
        <w:t>Society-SE/Asia</w:t>
      </w:r>
      <w:r>
        <w:rPr>
          <w:spacing w:val="-5"/>
          <w:sz w:val="24"/>
        </w:rPr>
        <w:t> </w:t>
      </w:r>
      <w:r>
        <w:rPr>
          <w:sz w:val="24"/>
        </w:rPr>
        <w:t>Econometric</w:t>
      </w:r>
      <w:r>
        <w:rPr>
          <w:spacing w:val="-6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Meetings,</w:t>
      </w:r>
      <w:r>
        <w:rPr>
          <w:spacing w:val="-5"/>
          <w:sz w:val="24"/>
        </w:rPr>
        <w:t> </w:t>
      </w:r>
      <w:r>
        <w:rPr>
          <w:sz w:val="24"/>
        </w:rPr>
        <w:t>Seoul, Korea (June)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5"/>
          <w:sz w:val="24"/>
        </w:rPr>
        <w:t> </w:t>
      </w:r>
      <w:r>
        <w:rPr>
          <w:sz w:val="24"/>
        </w:rPr>
        <w:t>speaker,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Honor of Cheng</w:t>
      </w:r>
      <w:r>
        <w:rPr>
          <w:spacing w:val="-2"/>
          <w:sz w:val="24"/>
        </w:rPr>
        <w:t> </w:t>
      </w:r>
      <w:r>
        <w:rPr>
          <w:sz w:val="24"/>
        </w:rPr>
        <w:t>Hsiao,</w:t>
      </w:r>
      <w:r>
        <w:rPr>
          <w:spacing w:val="-1"/>
          <w:sz w:val="24"/>
        </w:rPr>
        <w:t> </w:t>
      </w:r>
      <w:r>
        <w:rPr>
          <w:sz w:val="24"/>
        </w:rPr>
        <w:t>Chengdu,</w:t>
      </w:r>
      <w:r>
        <w:rPr>
          <w:spacing w:val="-4"/>
          <w:sz w:val="24"/>
        </w:rPr>
        <w:t> </w:t>
      </w:r>
      <w:r>
        <w:rPr>
          <w:sz w:val="24"/>
        </w:rPr>
        <w:t>China </w:t>
      </w:r>
      <w:r>
        <w:rPr>
          <w:spacing w:val="-2"/>
          <w:sz w:val="24"/>
        </w:rPr>
        <w:t>(June).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2928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6"/>
          <w:sz w:val="24"/>
        </w:rPr>
        <w:t> </w:t>
      </w:r>
      <w:r>
        <w:rPr>
          <w:sz w:val="24"/>
        </w:rPr>
        <w:t>speaker,</w:t>
      </w:r>
      <w:r>
        <w:rPr>
          <w:spacing w:val="-7"/>
          <w:sz w:val="24"/>
        </w:rPr>
        <w:t> </w:t>
      </w:r>
      <w:r>
        <w:rPr>
          <w:sz w:val="24"/>
        </w:rPr>
        <w:t>Econometrics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7"/>
          <w:sz w:val="24"/>
        </w:rPr>
        <w:t> </w:t>
      </w:r>
      <w:r>
        <w:rPr>
          <w:sz w:val="24"/>
        </w:rPr>
        <w:t>Dalian,</w:t>
      </w:r>
      <w:r>
        <w:rPr>
          <w:spacing w:val="-4"/>
          <w:sz w:val="24"/>
        </w:rPr>
        <w:t> </w:t>
      </w:r>
      <w:r>
        <w:rPr>
          <w:sz w:val="24"/>
        </w:rPr>
        <w:t>China,</w:t>
      </w:r>
      <w:r>
        <w:rPr>
          <w:spacing w:val="-7"/>
          <w:sz w:val="24"/>
        </w:rPr>
        <w:t> </w:t>
      </w:r>
      <w:r>
        <w:rPr>
          <w:sz w:val="24"/>
        </w:rPr>
        <w:t>June CEMP, Jinan, China, June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1088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5"/>
          <w:sz w:val="24"/>
        </w:rPr>
        <w:t> </w:t>
      </w:r>
      <w:r>
        <w:rPr>
          <w:sz w:val="24"/>
        </w:rPr>
        <w:t>Presenter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visitor,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Chicago,</w:t>
      </w:r>
      <w:r>
        <w:rPr>
          <w:spacing w:val="-3"/>
          <w:sz w:val="24"/>
        </w:rPr>
        <w:t> </w:t>
      </w:r>
      <w:r>
        <w:rPr>
          <w:sz w:val="24"/>
        </w:rPr>
        <w:t>Human</w:t>
      </w:r>
      <w:r>
        <w:rPr>
          <w:spacing w:val="-2"/>
          <w:sz w:val="24"/>
        </w:rPr>
        <w:t> </w:t>
      </w: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 Opportunity (Gave a lecture on the Gender Gap), May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Big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II, Tehran</w:t>
      </w:r>
      <w:r>
        <w:rPr>
          <w:spacing w:val="-2"/>
          <w:sz w:val="24"/>
        </w:rPr>
        <w:t> </w:t>
      </w:r>
      <w:r>
        <w:rPr>
          <w:sz w:val="24"/>
        </w:rPr>
        <w:t>Iran,</w:t>
      </w:r>
      <w:r>
        <w:rPr>
          <w:spacing w:val="-3"/>
          <w:sz w:val="24"/>
        </w:rPr>
        <w:t> </w:t>
      </w:r>
      <w:r>
        <w:rPr>
          <w:sz w:val="24"/>
        </w:rPr>
        <w:t>August.</w:t>
      </w:r>
      <w:r>
        <w:rPr>
          <w:spacing w:val="-1"/>
          <w:sz w:val="24"/>
        </w:rPr>
        <w:t> </w:t>
      </w:r>
      <w:r>
        <w:rPr>
          <w:sz w:val="24"/>
        </w:rPr>
        <w:t>(Gave a</w:t>
      </w:r>
      <w:r>
        <w:rPr>
          <w:spacing w:val="-3"/>
          <w:sz w:val="24"/>
        </w:rPr>
        <w:t> </w:t>
      </w:r>
      <w:r>
        <w:rPr>
          <w:sz w:val="24"/>
        </w:rPr>
        <w:t>three-hour</w:t>
      </w:r>
      <w:r>
        <w:rPr>
          <w:spacing w:val="-2"/>
          <w:sz w:val="24"/>
        </w:rPr>
        <w:t> course)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2017: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City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1"/>
          <w:sz w:val="24"/>
        </w:rPr>
        <w:t> </w:t>
      </w:r>
      <w:r>
        <w:rPr>
          <w:sz w:val="24"/>
        </w:rPr>
        <w:t>Kong </w:t>
      </w:r>
      <w:r>
        <w:rPr>
          <w:spacing w:val="-2"/>
          <w:sz w:val="24"/>
        </w:rPr>
        <w:t>(December)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California,</w:t>
      </w:r>
      <w:r>
        <w:rPr>
          <w:spacing w:val="-4"/>
          <w:sz w:val="24"/>
        </w:rPr>
        <w:t> </w:t>
      </w:r>
      <w:r>
        <w:rPr>
          <w:sz w:val="24"/>
        </w:rPr>
        <w:t>Riverside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(January)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Kansas</w:t>
      </w:r>
      <w:r>
        <w:rPr>
          <w:spacing w:val="-3"/>
          <w:sz w:val="24"/>
        </w:rPr>
        <w:t> </w:t>
      </w:r>
      <w:r>
        <w:rPr>
          <w:sz w:val="24"/>
        </w:rPr>
        <w:t>Econometrics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(April)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Advances</w:t>
      </w:r>
      <w:r>
        <w:rPr>
          <w:spacing w:val="-3"/>
          <w:sz w:val="24"/>
        </w:rPr>
        <w:t> </w:t>
      </w:r>
      <w:r>
        <w:rPr>
          <w:sz w:val="24"/>
        </w:rPr>
        <w:t>in Financial</w:t>
      </w:r>
      <w:r>
        <w:rPr>
          <w:spacing w:val="-4"/>
          <w:sz w:val="24"/>
        </w:rPr>
        <w:t> </w:t>
      </w:r>
      <w:r>
        <w:rPr>
          <w:sz w:val="24"/>
        </w:rPr>
        <w:t>and Nonlinear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Series</w:t>
      </w:r>
      <w:r>
        <w:rPr>
          <w:spacing w:val="-2"/>
          <w:sz w:val="24"/>
        </w:rPr>
        <w:t> </w:t>
      </w:r>
      <w:r>
        <w:rPr>
          <w:sz w:val="24"/>
        </w:rPr>
        <w:t>(May-June),</w:t>
      </w:r>
      <w:r>
        <w:rPr>
          <w:spacing w:val="-1"/>
          <w:sz w:val="24"/>
        </w:rPr>
        <w:t> </w:t>
      </w:r>
      <w:r>
        <w:rPr>
          <w:sz w:val="24"/>
        </w:rPr>
        <w:t>Paris,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France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2016: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593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California</w:t>
      </w:r>
      <w:r>
        <w:rPr>
          <w:spacing w:val="-6"/>
          <w:sz w:val="24"/>
        </w:rPr>
        <w:t> </w:t>
      </w:r>
      <w:r>
        <w:rPr>
          <w:sz w:val="24"/>
        </w:rPr>
        <w:t>(March),</w:t>
      </w:r>
      <w:r>
        <w:rPr>
          <w:spacing w:val="-5"/>
          <w:sz w:val="24"/>
        </w:rPr>
        <w:t> </w:t>
      </w:r>
      <w:r>
        <w:rPr>
          <w:sz w:val="24"/>
        </w:rPr>
        <w:t>Stanford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(March),</w:t>
      </w:r>
      <w:r>
        <w:rPr>
          <w:spacing w:val="-5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College (April), University of California, Riverside (Distinguished Speaker, May 10-11, 2016)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 Washington,</w:t>
      </w:r>
      <w:r>
        <w:rPr>
          <w:spacing w:val="-2"/>
          <w:sz w:val="24"/>
        </w:rPr>
        <w:t> </w:t>
      </w:r>
      <w:r>
        <w:rPr>
          <w:sz w:val="24"/>
        </w:rPr>
        <w:t>Seattle</w:t>
      </w:r>
      <w:r>
        <w:rPr>
          <w:spacing w:val="-1"/>
          <w:sz w:val="24"/>
        </w:rPr>
        <w:t> </w:t>
      </w:r>
      <w:r>
        <w:rPr>
          <w:sz w:val="24"/>
        </w:rPr>
        <w:t>(May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2016)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435" w:hanging="36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Oil,</w:t>
      </w:r>
      <w:r>
        <w:rPr>
          <w:spacing w:val="-5"/>
          <w:sz w:val="24"/>
        </w:rPr>
        <w:t> </w:t>
      </w:r>
      <w:r>
        <w:rPr>
          <w:sz w:val="24"/>
        </w:rPr>
        <w:t>Middle</w:t>
      </w:r>
      <w:r>
        <w:rPr>
          <w:spacing w:val="-2"/>
          <w:sz w:val="24"/>
        </w:rPr>
        <w:t> </w:t>
      </w:r>
      <w:r>
        <w:rPr>
          <w:sz w:val="24"/>
        </w:rPr>
        <w:t>East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World</w:t>
      </w:r>
      <w:r>
        <w:rPr>
          <w:spacing w:val="-4"/>
          <w:sz w:val="24"/>
        </w:rPr>
        <w:t> </w:t>
      </w:r>
      <w:r>
        <w:rPr>
          <w:sz w:val="24"/>
        </w:rPr>
        <w:t>Economy,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Southern</w:t>
      </w:r>
      <w:r>
        <w:rPr>
          <w:spacing w:val="-1"/>
          <w:sz w:val="24"/>
        </w:rPr>
        <w:t> </w:t>
      </w:r>
      <w:r>
        <w:rPr>
          <w:sz w:val="24"/>
        </w:rPr>
        <w:t>California— INET, chaired session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“Big</w:t>
      </w:r>
      <w:r>
        <w:rPr>
          <w:spacing w:val="-4"/>
          <w:sz w:val="24"/>
        </w:rPr>
        <w:t> </w:t>
      </w:r>
      <w:r>
        <w:rPr>
          <w:sz w:val="24"/>
        </w:rPr>
        <w:t>Data,”</w:t>
      </w:r>
      <w:r>
        <w:rPr>
          <w:spacing w:val="-4"/>
          <w:sz w:val="24"/>
        </w:rPr>
        <w:t> </w:t>
      </w:r>
      <w:r>
        <w:rPr>
          <w:sz w:val="24"/>
        </w:rPr>
        <w:t>Pasargad Institute,</w:t>
      </w:r>
      <w:r>
        <w:rPr>
          <w:spacing w:val="-1"/>
          <w:sz w:val="24"/>
        </w:rPr>
        <w:t> </w:t>
      </w:r>
      <w:r>
        <w:rPr>
          <w:sz w:val="24"/>
        </w:rPr>
        <w:t>Iran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(September)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InfoMetrics</w:t>
      </w:r>
      <w:r>
        <w:rPr>
          <w:spacing w:val="-4"/>
          <w:sz w:val="24"/>
        </w:rPr>
        <w:t> </w:t>
      </w:r>
      <w:r>
        <w:rPr>
          <w:sz w:val="24"/>
        </w:rPr>
        <w:t>Symposium,</w:t>
      </w:r>
      <w:r>
        <w:rPr>
          <w:spacing w:val="-5"/>
          <w:sz w:val="24"/>
        </w:rPr>
        <w:t> </w:t>
      </w:r>
      <w:r>
        <w:rPr>
          <w:sz w:val="24"/>
        </w:rPr>
        <w:t>November,</w:t>
      </w:r>
      <w:r>
        <w:rPr>
          <w:spacing w:val="-2"/>
          <w:sz w:val="24"/>
        </w:rPr>
        <w:t> </w:t>
      </w:r>
      <w:r>
        <w:rPr>
          <w:sz w:val="24"/>
        </w:rPr>
        <w:t>American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Honor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Max</w:t>
      </w:r>
      <w:r>
        <w:rPr>
          <w:spacing w:val="-1"/>
          <w:sz w:val="24"/>
        </w:rPr>
        <w:t> </w:t>
      </w:r>
      <w:r>
        <w:rPr>
          <w:sz w:val="24"/>
        </w:rPr>
        <w:t>King</w:t>
      </w:r>
      <w:r>
        <w:rPr>
          <w:spacing w:val="-4"/>
          <w:sz w:val="24"/>
        </w:rPr>
        <w:t> </w:t>
      </w:r>
      <w:r>
        <w:rPr>
          <w:sz w:val="24"/>
        </w:rPr>
        <w:t>(December), Melbourne,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Australia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2015: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665" w:hanging="360"/>
        <w:jc w:val="left"/>
        <w:rPr>
          <w:sz w:val="24"/>
        </w:rPr>
      </w:pPr>
      <w:r>
        <w:rPr>
          <w:sz w:val="24"/>
        </w:rPr>
        <w:t>Delivering</w:t>
      </w:r>
      <w:r>
        <w:rPr>
          <w:spacing w:val="-5"/>
          <w:sz w:val="24"/>
        </w:rPr>
        <w:t> </w:t>
      </w:r>
      <w:r>
        <w:rPr>
          <w:sz w:val="24"/>
        </w:rPr>
        <w:t>keynote</w:t>
      </w:r>
      <w:r>
        <w:rPr>
          <w:spacing w:val="-4"/>
          <w:sz w:val="24"/>
        </w:rPr>
        <w:t> </w:t>
      </w:r>
      <w:r>
        <w:rPr>
          <w:sz w:val="24"/>
        </w:rPr>
        <w:t>address,</w:t>
      </w:r>
      <w:r>
        <w:rPr>
          <w:spacing w:val="-4"/>
          <w:sz w:val="24"/>
        </w:rPr>
        <w:t> </w:t>
      </w:r>
      <w:r>
        <w:rPr>
          <w:sz w:val="24"/>
        </w:rPr>
        <w:t>Workshop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Markets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Dynamics, June 2015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</w:t>
      </w:r>
      <w:r>
        <w:rPr>
          <w:spacing w:val="-3"/>
          <w:sz w:val="24"/>
        </w:rPr>
        <w:t> </w:t>
      </w:r>
      <w:r>
        <w:rPr>
          <w:sz w:val="24"/>
        </w:rPr>
        <w:t>Camp</w:t>
      </w:r>
      <w:r>
        <w:rPr>
          <w:spacing w:val="-1"/>
          <w:sz w:val="24"/>
        </w:rPr>
        <w:t> </w:t>
      </w:r>
      <w:r>
        <w:rPr>
          <w:sz w:val="24"/>
        </w:rPr>
        <w:t>Econometrics,</w:t>
      </w:r>
      <w:r>
        <w:rPr>
          <w:spacing w:val="-2"/>
          <w:sz w:val="24"/>
        </w:rPr>
        <w:t> </w:t>
      </w:r>
      <w:r>
        <w:rPr>
          <w:sz w:val="24"/>
        </w:rPr>
        <w:t>presenting,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" w:after="0"/>
        <w:ind w:left="1080" w:right="418" w:hanging="360"/>
        <w:jc w:val="left"/>
        <w:rPr>
          <w:sz w:val="24"/>
        </w:rPr>
      </w:pPr>
      <w:r>
        <w:rPr>
          <w:sz w:val="24"/>
        </w:rPr>
        <w:t>“Returns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Immigration</w:t>
      </w:r>
      <w:r>
        <w:rPr>
          <w:spacing w:val="-4"/>
          <w:sz w:val="24"/>
        </w:rPr>
        <w:t> </w:t>
      </w:r>
      <w:r>
        <w:rPr>
          <w:sz w:val="24"/>
        </w:rPr>
        <w:t>Status,”</w:t>
      </w:r>
      <w:r>
        <w:rPr>
          <w:spacing w:val="-3"/>
          <w:sz w:val="24"/>
        </w:rPr>
        <w:t> </w:t>
      </w:r>
      <w:r>
        <w:rPr>
          <w:sz w:val="24"/>
        </w:rPr>
        <w:t>Co-presenting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Yifeng</w:t>
      </w:r>
      <w:r>
        <w:rPr>
          <w:spacing w:val="-4"/>
          <w:sz w:val="24"/>
        </w:rPr>
        <w:t> </w:t>
      </w:r>
      <w:r>
        <w:rPr>
          <w:sz w:val="24"/>
        </w:rPr>
        <w:t>Zhu,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Honor</w:t>
      </w:r>
      <w:r>
        <w:rPr>
          <w:spacing w:val="-5"/>
          <w:sz w:val="24"/>
        </w:rPr>
        <w:t> </w:t>
      </w:r>
      <w:r>
        <w:rPr>
          <w:sz w:val="24"/>
        </w:rPr>
        <w:t>of Aman Ullah, University of California, Riverside, March 2015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610" w:hanging="360"/>
        <w:jc w:val="left"/>
        <w:rPr>
          <w:sz w:val="24"/>
        </w:rPr>
      </w:pPr>
      <w:r>
        <w:rPr>
          <w:sz w:val="24"/>
        </w:rPr>
        <w:t>Info-Metrics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Multidimensional</w:t>
      </w:r>
      <w:r>
        <w:rPr>
          <w:spacing w:val="-4"/>
          <w:sz w:val="24"/>
        </w:rPr>
        <w:t> </w:t>
      </w:r>
      <w:r>
        <w:rPr>
          <w:sz w:val="24"/>
        </w:rPr>
        <w:t>Well-being,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Oxford,</w:t>
      </w:r>
      <w:r>
        <w:rPr>
          <w:spacing w:val="-7"/>
          <w:sz w:val="24"/>
        </w:rPr>
        <w:t> </w:t>
      </w:r>
      <w:r>
        <w:rPr>
          <w:sz w:val="24"/>
        </w:rPr>
        <w:t>March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694" w:hanging="360"/>
        <w:jc w:val="left"/>
        <w:rPr>
          <w:sz w:val="24"/>
        </w:rPr>
      </w:pPr>
      <w:r>
        <w:rPr>
          <w:sz w:val="24"/>
        </w:rPr>
        <w:t>Moment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IV</w:t>
      </w:r>
      <w:r>
        <w:rPr>
          <w:spacing w:val="-3"/>
          <w:sz w:val="24"/>
        </w:rPr>
        <w:t> </w:t>
      </w:r>
      <w:r>
        <w:rPr>
          <w:sz w:val="24"/>
        </w:rPr>
        <w:t>Selection</w:t>
      </w:r>
      <w:r>
        <w:rPr>
          <w:spacing w:val="-2"/>
          <w:sz w:val="24"/>
        </w:rPr>
        <w:t> </w:t>
      </w:r>
      <w:r>
        <w:rPr>
          <w:sz w:val="24"/>
        </w:rPr>
        <w:t>Approaches: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Comparative</w:t>
      </w:r>
      <w:r>
        <w:rPr>
          <w:spacing w:val="-3"/>
          <w:sz w:val="24"/>
        </w:rPr>
        <w:t> </w:t>
      </w:r>
      <w:r>
        <w:rPr>
          <w:sz w:val="24"/>
        </w:rPr>
        <w:t>Simulation</w:t>
      </w:r>
      <w:r>
        <w:rPr>
          <w:spacing w:val="-5"/>
          <w:sz w:val="24"/>
        </w:rPr>
        <w:t> </w:t>
      </w:r>
      <w:r>
        <w:rPr>
          <w:sz w:val="24"/>
        </w:rPr>
        <w:t>Study,</w:t>
      </w:r>
      <w:r>
        <w:rPr>
          <w:spacing w:val="-6"/>
          <w:sz w:val="24"/>
        </w:rPr>
        <w:t> </w:t>
      </w:r>
      <w:r>
        <w:rPr>
          <w:sz w:val="24"/>
        </w:rPr>
        <w:t>presented</w:t>
      </w:r>
      <w:r>
        <w:rPr>
          <w:spacing w:val="-5"/>
          <w:sz w:val="24"/>
        </w:rPr>
        <w:t> </w:t>
      </w:r>
      <w:r>
        <w:rPr>
          <w:sz w:val="24"/>
        </w:rPr>
        <w:t>at Conference on Big Data, Rio, Brazil (October)</w:t>
      </w:r>
    </w:p>
    <w:p>
      <w:pPr>
        <w:pStyle w:val="Heading4"/>
        <w:spacing w:line="287" w:lineRule="exact"/>
        <w:rPr>
          <w:u w:val="none"/>
        </w:rPr>
      </w:pPr>
      <w:r>
        <w:rPr>
          <w:spacing w:val="-2"/>
          <w:u w:val="single"/>
        </w:rPr>
        <w:t>2014: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Gender</w:t>
      </w:r>
      <w:r>
        <w:rPr>
          <w:spacing w:val="-2"/>
          <w:sz w:val="24"/>
        </w:rPr>
        <w:t> </w:t>
      </w:r>
      <w:r>
        <w:rPr>
          <w:sz w:val="24"/>
        </w:rPr>
        <w:t>Gap,”</w:t>
      </w:r>
      <w:r>
        <w:rPr>
          <w:spacing w:val="-2"/>
          <w:sz w:val="24"/>
        </w:rPr>
        <w:t> </w:t>
      </w: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3"/>
          <w:sz w:val="24"/>
        </w:rPr>
        <w:t> </w:t>
      </w:r>
      <w:r>
        <w:rPr>
          <w:sz w:val="24"/>
        </w:rPr>
        <w:t>Atlanta,</w:t>
      </w:r>
      <w:r>
        <w:rPr>
          <w:spacing w:val="-2"/>
          <w:sz w:val="24"/>
        </w:rPr>
        <w:t> </w:t>
      </w:r>
      <w:r>
        <w:rPr>
          <w:sz w:val="24"/>
        </w:rPr>
        <w:t>GA,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“On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Gender</w:t>
      </w:r>
      <w:r>
        <w:rPr>
          <w:spacing w:val="-2"/>
          <w:sz w:val="24"/>
        </w:rPr>
        <w:t> </w:t>
      </w:r>
      <w:r>
        <w:rPr>
          <w:sz w:val="24"/>
        </w:rPr>
        <w:t>Gap,”</w:t>
      </w:r>
      <w:r>
        <w:rPr>
          <w:spacing w:val="-3"/>
          <w:sz w:val="24"/>
        </w:rPr>
        <w:t> </w:t>
      </w:r>
      <w:r>
        <w:rPr>
          <w:sz w:val="24"/>
        </w:rPr>
        <w:t>Info-Metrics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603" w:hanging="36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Gender</w:t>
      </w:r>
      <w:r>
        <w:rPr>
          <w:spacing w:val="-3"/>
          <w:sz w:val="24"/>
        </w:rPr>
        <w:t> </w:t>
      </w:r>
      <w:r>
        <w:rPr>
          <w:sz w:val="24"/>
        </w:rPr>
        <w:t>Gap,”</w:t>
      </w:r>
      <w:r>
        <w:rPr>
          <w:spacing w:val="-3"/>
          <w:sz w:val="24"/>
        </w:rPr>
        <w:t> </w:t>
      </w:r>
      <w:r>
        <w:rPr>
          <w:sz w:val="24"/>
        </w:rPr>
        <w:t>Andrew</w:t>
      </w:r>
      <w:r>
        <w:rPr>
          <w:spacing w:val="-2"/>
          <w:sz w:val="24"/>
        </w:rPr>
        <w:t> </w:t>
      </w:r>
      <w:r>
        <w:rPr>
          <w:sz w:val="24"/>
        </w:rPr>
        <w:t>Young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Georgia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University, September 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Gender</w:t>
      </w:r>
      <w:r>
        <w:rPr>
          <w:spacing w:val="-1"/>
          <w:sz w:val="24"/>
        </w:rPr>
        <w:t> </w:t>
      </w:r>
      <w:r>
        <w:rPr>
          <w:sz w:val="24"/>
        </w:rPr>
        <w:t>Gap,”</w:t>
      </w:r>
      <w:r>
        <w:rPr>
          <w:spacing w:val="-1"/>
          <w:sz w:val="24"/>
        </w:rPr>
        <w:t> </w:t>
      </w:r>
      <w:r>
        <w:rPr>
          <w:sz w:val="24"/>
        </w:rPr>
        <w:t>Swansea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Gender</w:t>
      </w:r>
      <w:r>
        <w:rPr>
          <w:spacing w:val="-1"/>
          <w:sz w:val="24"/>
        </w:rPr>
        <w:t> </w:t>
      </w:r>
      <w:r>
        <w:rPr>
          <w:sz w:val="24"/>
        </w:rPr>
        <w:t>Gap,”</w:t>
      </w:r>
      <w:r>
        <w:rPr>
          <w:spacing w:val="-1"/>
          <w:sz w:val="24"/>
        </w:rPr>
        <w:t> </w:t>
      </w:r>
      <w:r>
        <w:rPr>
          <w:sz w:val="24"/>
        </w:rPr>
        <w:t>Central</w:t>
      </w:r>
      <w:r>
        <w:rPr>
          <w:spacing w:val="-2"/>
          <w:sz w:val="24"/>
        </w:rPr>
        <w:t> </w:t>
      </w:r>
      <w:r>
        <w:rPr>
          <w:sz w:val="24"/>
        </w:rPr>
        <w:t>European University,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2013: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828" w:hanging="36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Honor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Peter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Phillips,</w:t>
      </w:r>
      <w:r>
        <w:rPr>
          <w:spacing w:val="-2"/>
          <w:sz w:val="24"/>
        </w:rPr>
        <w:t> </w:t>
      </w:r>
      <w:r>
        <w:rPr>
          <w:sz w:val="24"/>
        </w:rPr>
        <w:t>Advances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Econometrics,</w:t>
      </w:r>
      <w:r>
        <w:rPr>
          <w:spacing w:val="-5"/>
          <w:sz w:val="24"/>
        </w:rPr>
        <w:t> </w:t>
      </w:r>
      <w:r>
        <w:rPr>
          <w:sz w:val="24"/>
        </w:rPr>
        <w:t>Dallas,</w:t>
      </w:r>
      <w:r>
        <w:rPr>
          <w:spacing w:val="-2"/>
          <w:sz w:val="24"/>
        </w:rPr>
        <w:t> </w:t>
      </w:r>
      <w:r>
        <w:rPr>
          <w:sz w:val="24"/>
        </w:rPr>
        <w:t>Texas, November 2013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78" w:after="0"/>
        <w:ind w:left="1080" w:right="459" w:hanging="360"/>
        <w:jc w:val="left"/>
        <w:rPr>
          <w:sz w:val="24"/>
        </w:rPr>
      </w:pPr>
      <w:r>
        <w:rPr>
          <w:sz w:val="24"/>
        </w:rPr>
        <w:t>Poverty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Asia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Sogang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chaired</w:t>
      </w:r>
      <w:r>
        <w:rPr>
          <w:spacing w:val="-5"/>
          <w:sz w:val="24"/>
        </w:rPr>
        <w:t> </w:t>
      </w:r>
      <w:r>
        <w:rPr>
          <w:sz w:val="24"/>
        </w:rPr>
        <w:t>sessions,</w:t>
      </w:r>
      <w:r>
        <w:rPr>
          <w:spacing w:val="-3"/>
          <w:sz w:val="24"/>
        </w:rPr>
        <w:t> </w:t>
      </w:r>
      <w:r>
        <w:rPr>
          <w:sz w:val="24"/>
        </w:rPr>
        <w:t>discussant of an invited paper, delivered welcoming address, August 2013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Seoul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(Aug</w:t>
      </w:r>
      <w:r>
        <w:rPr>
          <w:spacing w:val="-2"/>
          <w:sz w:val="24"/>
        </w:rPr>
        <w:t> </w:t>
      </w:r>
      <w:r>
        <w:rPr>
          <w:sz w:val="24"/>
        </w:rPr>
        <w:t>2013),</w:t>
      </w:r>
      <w:r>
        <w:rPr>
          <w:spacing w:val="-2"/>
          <w:sz w:val="24"/>
        </w:rPr>
        <w:t> </w:t>
      </w:r>
      <w:r>
        <w:rPr>
          <w:sz w:val="24"/>
        </w:rPr>
        <w:t>Sogang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Korea,</w:t>
      </w:r>
      <w:r>
        <w:rPr>
          <w:spacing w:val="-2"/>
          <w:sz w:val="24"/>
        </w:rPr>
        <w:t> </w:t>
      </w:r>
      <w:r>
        <w:rPr>
          <w:sz w:val="24"/>
        </w:rPr>
        <w:t>August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" w:after="0"/>
        <w:ind w:left="1080" w:right="588" w:hanging="360"/>
        <w:jc w:val="left"/>
        <w:rPr>
          <w:sz w:val="24"/>
        </w:rPr>
      </w:pPr>
      <w:r>
        <w:rPr>
          <w:sz w:val="24"/>
        </w:rPr>
        <w:t>Trinity</w:t>
      </w:r>
      <w:r>
        <w:rPr>
          <w:spacing w:val="-7"/>
          <w:sz w:val="24"/>
        </w:rPr>
        <w:t> </w:t>
      </w:r>
      <w:r>
        <w:rPr>
          <w:sz w:val="24"/>
        </w:rPr>
        <w:t>College,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5"/>
          <w:sz w:val="24"/>
        </w:rPr>
        <w:t> </w:t>
      </w:r>
      <w:r>
        <w:rPr>
          <w:sz w:val="24"/>
        </w:rPr>
        <w:t>Dominance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 Advances in Econometrics, June 2013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Arhaus</w:t>
      </w:r>
      <w:r>
        <w:rPr>
          <w:spacing w:val="-6"/>
          <w:sz w:val="24"/>
        </w:rPr>
        <w:t> </w:t>
      </w:r>
      <w:r>
        <w:rPr>
          <w:sz w:val="24"/>
        </w:rPr>
        <w:t>University, CREATES,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relations,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" w:after="0"/>
        <w:ind w:left="1080" w:right="460" w:hanging="360"/>
        <w:jc w:val="left"/>
        <w:rPr>
          <w:sz w:val="24"/>
        </w:rPr>
      </w:pPr>
      <w:r>
        <w:rPr>
          <w:sz w:val="24"/>
        </w:rPr>
        <w:t>Center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(CAFÉ),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California,</w:t>
      </w:r>
      <w:r>
        <w:rPr>
          <w:spacing w:val="-4"/>
          <w:sz w:val="24"/>
        </w:rPr>
        <w:t> </w:t>
      </w:r>
      <w:r>
        <w:rPr>
          <w:sz w:val="24"/>
        </w:rPr>
        <w:t>March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Info-Metrics</w:t>
      </w:r>
      <w:r>
        <w:rPr>
          <w:spacing w:val="-4"/>
          <w:sz w:val="24"/>
        </w:rPr>
        <w:t> </w:t>
      </w:r>
      <w:r>
        <w:rPr>
          <w:sz w:val="24"/>
        </w:rPr>
        <w:t>Institute,</w:t>
      </w:r>
      <w:r>
        <w:rPr>
          <w:spacing w:val="-6"/>
          <w:sz w:val="24"/>
        </w:rPr>
        <w:t> </w:t>
      </w:r>
      <w:r>
        <w:rPr>
          <w:sz w:val="24"/>
        </w:rPr>
        <w:t>American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Heading4"/>
        <w:spacing w:before="3"/>
        <w:rPr>
          <w:u w:val="none"/>
        </w:rPr>
      </w:pPr>
      <w:r>
        <w:rPr>
          <w:spacing w:val="-2"/>
          <w:u w:val="single"/>
        </w:rPr>
        <w:t>2012: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848" w:hanging="360"/>
        <w:jc w:val="left"/>
        <w:rPr>
          <w:sz w:val="24"/>
        </w:rPr>
      </w:pPr>
      <w:r>
        <w:rPr>
          <w:sz w:val="24"/>
        </w:rPr>
        <w:t>Chaired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invited</w:t>
      </w:r>
      <w:r>
        <w:rPr>
          <w:spacing w:val="-5"/>
          <w:sz w:val="24"/>
        </w:rPr>
        <w:t> </w:t>
      </w:r>
      <w:r>
        <w:rPr>
          <w:sz w:val="24"/>
        </w:rPr>
        <w:t>comments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presentation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session,</w:t>
      </w:r>
      <w:r>
        <w:rPr>
          <w:spacing w:val="-3"/>
          <w:sz w:val="24"/>
        </w:rPr>
        <w:t> </w:t>
      </w:r>
      <w:r>
        <w:rPr>
          <w:sz w:val="24"/>
        </w:rPr>
        <w:t>Info- Metrics Conference, University of California, Riverside, November 2012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626" w:hanging="360"/>
        <w:jc w:val="left"/>
        <w:rPr>
          <w:sz w:val="24"/>
        </w:rPr>
      </w:pPr>
      <w:r>
        <w:rPr>
          <w:sz w:val="24"/>
        </w:rPr>
        <w:t>Chaired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18</w:t>
      </w:r>
      <w:r>
        <w:rPr>
          <w:sz w:val="24"/>
          <w:vertAlign w:val="superscript"/>
        </w:rPr>
        <w:t>th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International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Panel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Data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conference,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Bank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France,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July </w:t>
      </w:r>
      <w:r>
        <w:rPr>
          <w:spacing w:val="-4"/>
          <w:sz w:val="24"/>
          <w:vertAlign w:val="baseline"/>
        </w:rPr>
        <w:t>2012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374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3"/>
          <w:sz w:val="24"/>
        </w:rPr>
        <w:t> </w:t>
      </w:r>
      <w:r>
        <w:rPr>
          <w:sz w:val="24"/>
        </w:rPr>
        <w:t>presentation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Econometrics, Istanbul, Turkey, April 2012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Chaired</w:t>
      </w:r>
      <w:r>
        <w:rPr>
          <w:spacing w:val="-3"/>
          <w:sz w:val="24"/>
        </w:rPr>
        <w:t> </w:t>
      </w:r>
      <w:r>
        <w:rPr>
          <w:sz w:val="24"/>
        </w:rPr>
        <w:t>a session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SNDE</w:t>
      </w:r>
      <w:r>
        <w:rPr>
          <w:spacing w:val="-3"/>
          <w:sz w:val="24"/>
        </w:rPr>
        <w:t> </w:t>
      </w:r>
      <w:r>
        <w:rPr>
          <w:sz w:val="24"/>
        </w:rPr>
        <w:t>conference, April </w:t>
      </w:r>
      <w:r>
        <w:rPr>
          <w:spacing w:val="-4"/>
          <w:sz w:val="24"/>
        </w:rPr>
        <w:t>2012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2011: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636" w:hanging="360"/>
        <w:jc w:val="left"/>
        <w:rPr>
          <w:sz w:val="24"/>
        </w:rPr>
      </w:pPr>
      <w:r>
        <w:rPr>
          <w:sz w:val="24"/>
        </w:rPr>
        <w:t>Info-Metrics Institute: Conference on Shrinkage Estimators, Chair of one session, extended</w:t>
      </w:r>
      <w:r>
        <w:rPr>
          <w:spacing w:val="-4"/>
          <w:sz w:val="24"/>
        </w:rPr>
        <w:t> </w:t>
      </w:r>
      <w:r>
        <w:rPr>
          <w:sz w:val="24"/>
        </w:rPr>
        <w:t>commentator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session,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roundtable,</w:t>
      </w:r>
      <w:r>
        <w:rPr>
          <w:spacing w:val="-5"/>
          <w:sz w:val="24"/>
        </w:rPr>
        <w:t> </w:t>
      </w:r>
      <w:r>
        <w:rPr>
          <w:sz w:val="24"/>
        </w:rPr>
        <w:t>November</w:t>
      </w:r>
      <w:r>
        <w:rPr>
          <w:spacing w:val="-5"/>
          <w:sz w:val="24"/>
        </w:rPr>
        <w:t> </w:t>
      </w:r>
      <w:r>
        <w:rPr>
          <w:sz w:val="24"/>
        </w:rPr>
        <w:t>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Vanderbilt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November</w:t>
      </w:r>
      <w:r>
        <w:rPr>
          <w:spacing w:val="-4"/>
          <w:sz w:val="24"/>
        </w:rPr>
        <w:t> 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lecture</w:t>
      </w:r>
      <w:r>
        <w:rPr>
          <w:spacing w:val="-3"/>
          <w:sz w:val="24"/>
        </w:rPr>
        <w:t> </w:t>
      </w:r>
      <w:r>
        <w:rPr>
          <w:sz w:val="24"/>
        </w:rPr>
        <w:t>course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Microeconometrics,</w:t>
      </w:r>
      <w:r>
        <w:rPr>
          <w:spacing w:val="-1"/>
          <w:sz w:val="24"/>
        </w:rPr>
        <w:t> </w:t>
      </w:r>
      <w:r>
        <w:rPr>
          <w:sz w:val="24"/>
        </w:rPr>
        <w:t>Monash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colloquium,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 California,</w:t>
      </w:r>
      <w:r>
        <w:rPr>
          <w:spacing w:val="-5"/>
          <w:sz w:val="24"/>
        </w:rPr>
        <w:t> </w:t>
      </w:r>
      <w:r>
        <w:rPr>
          <w:sz w:val="24"/>
        </w:rPr>
        <w:t>Riverside,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1075" w:hanging="360"/>
        <w:jc w:val="left"/>
        <w:rPr>
          <w:sz w:val="24"/>
        </w:rPr>
      </w:pPr>
      <w:r>
        <w:rPr>
          <w:sz w:val="24"/>
        </w:rPr>
        <w:t>Keynote</w:t>
      </w:r>
      <w:r>
        <w:rPr>
          <w:spacing w:val="-6"/>
          <w:sz w:val="24"/>
        </w:rPr>
        <w:t> </w:t>
      </w:r>
      <w:r>
        <w:rPr>
          <w:sz w:val="24"/>
        </w:rPr>
        <w:t>Speaker: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Causality,</w:t>
      </w:r>
      <w:r>
        <w:rPr>
          <w:spacing w:val="-4"/>
          <w:sz w:val="24"/>
        </w:rPr>
        <w:t> </w:t>
      </w:r>
      <w:r>
        <w:rPr>
          <w:sz w:val="24"/>
        </w:rPr>
        <w:t>Prediction,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Specification</w:t>
      </w:r>
      <w:r>
        <w:rPr>
          <w:spacing w:val="-6"/>
          <w:sz w:val="24"/>
        </w:rPr>
        <w:t> </w:t>
      </w:r>
      <w:r>
        <w:rPr>
          <w:sz w:val="24"/>
        </w:rPr>
        <w:t>Analysis: Recent Advances and Future Directions in Honor of Halbert White Jr., May 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Speaker:</w:t>
      </w:r>
      <w:r>
        <w:rPr>
          <w:spacing w:val="-1"/>
          <w:sz w:val="24"/>
        </w:rPr>
        <w:t> </w:t>
      </w:r>
      <w:r>
        <w:rPr>
          <w:sz w:val="24"/>
        </w:rPr>
        <w:t>Contributions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Aman Ullah,</w:t>
      </w:r>
      <w:r>
        <w:rPr>
          <w:spacing w:val="-2"/>
          <w:sz w:val="24"/>
        </w:rPr>
        <w:t> </w:t>
      </w:r>
      <w:r>
        <w:rPr>
          <w:sz w:val="24"/>
        </w:rPr>
        <w:t>Chengdu,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Southern</w:t>
      </w:r>
      <w:r>
        <w:rPr>
          <w:spacing w:val="-1"/>
          <w:sz w:val="24"/>
        </w:rPr>
        <w:t> </w:t>
      </w:r>
      <w:r>
        <w:rPr>
          <w:sz w:val="24"/>
        </w:rPr>
        <w:t>California,</w:t>
      </w:r>
      <w:r>
        <w:rPr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2010: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Concordia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November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 Wisconsin,</w:t>
      </w:r>
      <w:r>
        <w:rPr>
          <w:spacing w:val="-4"/>
          <w:sz w:val="24"/>
        </w:rPr>
        <w:t> </w:t>
      </w:r>
      <w:r>
        <w:rPr>
          <w:sz w:val="24"/>
        </w:rPr>
        <w:t>Milwaukee,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2010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480" w:hanging="36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Iranian</w:t>
      </w:r>
      <w:r>
        <w:rPr>
          <w:spacing w:val="-6"/>
          <w:sz w:val="24"/>
        </w:rPr>
        <w:t> </w:t>
      </w:r>
      <w:r>
        <w:rPr>
          <w:sz w:val="24"/>
        </w:rPr>
        <w:t>Economy,”</w:t>
      </w:r>
      <w:r>
        <w:rPr>
          <w:spacing w:val="-2"/>
          <w:sz w:val="24"/>
        </w:rPr>
        <w:t> </w:t>
      </w:r>
      <w:r>
        <w:rPr>
          <w:sz w:val="24"/>
        </w:rPr>
        <w:t>Harris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Policy,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Chicago, October 2010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London 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 May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North Carolina</w:t>
      </w:r>
      <w:r>
        <w:rPr>
          <w:spacing w:val="-4"/>
          <w:sz w:val="24"/>
        </w:rPr>
        <w:t> </w:t>
      </w:r>
      <w:r>
        <w:rPr>
          <w:sz w:val="24"/>
        </w:rPr>
        <w:t>Triangle,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Georgia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Technology,</w:t>
      </w:r>
      <w:r>
        <w:rPr>
          <w:spacing w:val="-2"/>
          <w:sz w:val="24"/>
        </w:rPr>
        <w:t> </w:t>
      </w:r>
      <w:r>
        <w:rPr>
          <w:sz w:val="24"/>
        </w:rPr>
        <w:t>February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Heading4"/>
        <w:spacing w:before="2"/>
        <w:rPr>
          <w:u w:val="none"/>
        </w:rPr>
      </w:pPr>
      <w:r>
        <w:rPr>
          <w:spacing w:val="-2"/>
          <w:u w:val="single"/>
        </w:rPr>
        <w:t>2009: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Oxford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OPHI,</w:t>
      </w:r>
      <w:r>
        <w:rPr>
          <w:spacing w:val="-5"/>
          <w:sz w:val="24"/>
        </w:rPr>
        <w:t> </w:t>
      </w:r>
      <w:r>
        <w:rPr>
          <w:sz w:val="24"/>
        </w:rPr>
        <w:t>“Implementation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Multivariate</w:t>
      </w:r>
      <w:r>
        <w:rPr>
          <w:spacing w:val="-2"/>
          <w:sz w:val="24"/>
        </w:rPr>
        <w:t> </w:t>
      </w:r>
      <w:r>
        <w:rPr>
          <w:sz w:val="24"/>
        </w:rPr>
        <w:t>Rankings,”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4-8,</w:t>
      </w:r>
      <w:r>
        <w:rPr>
          <w:spacing w:val="-4"/>
          <w:sz w:val="24"/>
        </w:rPr>
        <w:t> 2009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  <w:tab w:pos="1135" w:val="left" w:leader="none"/>
        </w:tabs>
        <w:spacing w:line="242" w:lineRule="auto" w:before="0" w:after="0"/>
        <w:ind w:left="1079" w:right="937" w:hanging="360"/>
        <w:jc w:val="left"/>
        <w:rPr>
          <w:sz w:val="24"/>
        </w:rPr>
      </w:pPr>
      <w:r>
        <w:rPr>
          <w:sz w:val="24"/>
        </w:rPr>
        <w:t>“How</w:t>
      </w:r>
      <w:r>
        <w:rPr>
          <w:spacing w:val="40"/>
          <w:sz w:val="24"/>
        </w:rPr>
        <w:t> </w:t>
      </w:r>
      <w:r>
        <w:rPr>
          <w:sz w:val="24"/>
        </w:rPr>
        <w:t>Authors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Think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Authorship,”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Publishing</w:t>
      </w:r>
      <w:r>
        <w:rPr>
          <w:spacing w:val="-3"/>
          <w:sz w:val="24"/>
        </w:rPr>
        <w:t> </w:t>
      </w:r>
      <w:r>
        <w:rPr>
          <w:sz w:val="24"/>
        </w:rPr>
        <w:t>Symposium</w:t>
      </w:r>
      <w:r>
        <w:rPr>
          <w:spacing w:val="-3"/>
          <w:sz w:val="24"/>
        </w:rPr>
        <w:t> </w:t>
      </w:r>
      <w:r>
        <w:rPr>
          <w:sz w:val="24"/>
        </w:rPr>
        <w:t>at Emory University, April 2009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Syracuse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York,</w:t>
      </w:r>
      <w:r>
        <w:rPr>
          <w:spacing w:val="51"/>
          <w:sz w:val="24"/>
        </w:rPr>
        <w:t> </w:t>
      </w:r>
      <w:r>
        <w:rPr>
          <w:sz w:val="24"/>
        </w:rPr>
        <w:t>Binghampton,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Heading4"/>
        <w:spacing w:line="240" w:lineRule="auto" w:before="2"/>
        <w:rPr>
          <w:u w:val="none"/>
        </w:rPr>
      </w:pPr>
      <w:r>
        <w:rPr>
          <w:spacing w:val="-2"/>
          <w:u w:val="single"/>
        </w:rPr>
        <w:t>2008:</w:t>
      </w:r>
    </w:p>
    <w:p>
      <w:pPr>
        <w:pStyle w:val="Heading4"/>
        <w:spacing w:after="0" w:line="240" w:lineRule="auto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78" w:after="0"/>
        <w:ind w:left="1080" w:right="526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Illinois,</w:t>
      </w:r>
      <w:r>
        <w:rPr>
          <w:spacing w:val="-4"/>
          <w:sz w:val="24"/>
        </w:rPr>
        <w:t> </w:t>
      </w:r>
      <w:r>
        <w:rPr>
          <w:sz w:val="24"/>
        </w:rPr>
        <w:t>Champaign,</w:t>
      </w:r>
      <w:r>
        <w:rPr>
          <w:spacing w:val="-6"/>
          <w:sz w:val="24"/>
        </w:rPr>
        <w:t> </w:t>
      </w:r>
      <w:r>
        <w:rPr>
          <w:sz w:val="24"/>
        </w:rPr>
        <w:t>“International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Iran,”</w:t>
      </w:r>
      <w:r>
        <w:rPr>
          <w:spacing w:val="-6"/>
          <w:sz w:val="24"/>
        </w:rPr>
        <w:t> </w:t>
      </w: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invited paper on poverty measures, December 2008 (did not attend, coauthor presented)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785" w:hanging="360"/>
        <w:jc w:val="left"/>
        <w:rPr>
          <w:sz w:val="24"/>
        </w:rPr>
      </w:pPr>
      <w:r>
        <w:rPr>
          <w:sz w:val="24"/>
        </w:rPr>
        <w:t>WIDER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Helsinki</w:t>
      </w:r>
      <w:r>
        <w:rPr>
          <w:spacing w:val="-3"/>
          <w:sz w:val="24"/>
        </w:rPr>
        <w:t> </w:t>
      </w:r>
      <w:r>
        <w:rPr>
          <w:sz w:val="24"/>
        </w:rPr>
        <w:t>(invited),</w:t>
      </w:r>
      <w:r>
        <w:rPr>
          <w:spacing w:val="-3"/>
          <w:sz w:val="24"/>
        </w:rPr>
        <w:t> </w:t>
      </w:r>
      <w:r>
        <w:rPr>
          <w:sz w:val="24"/>
        </w:rPr>
        <w:t>“Frontiers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Poverty</w:t>
      </w:r>
      <w:r>
        <w:rPr>
          <w:spacing w:val="-4"/>
          <w:sz w:val="24"/>
        </w:rPr>
        <w:t> </w:t>
      </w:r>
      <w:r>
        <w:rPr>
          <w:sz w:val="24"/>
        </w:rPr>
        <w:t>Research,”</w:t>
      </w:r>
      <w:r>
        <w:rPr>
          <w:spacing w:val="-6"/>
          <w:sz w:val="24"/>
        </w:rPr>
        <w:t> </w:t>
      </w:r>
      <w:r>
        <w:rPr>
          <w:sz w:val="24"/>
        </w:rPr>
        <w:t>presented</w:t>
      </w:r>
      <w:r>
        <w:rPr>
          <w:spacing w:val="-5"/>
          <w:sz w:val="24"/>
        </w:rPr>
        <w:t> </w:t>
      </w:r>
      <w:r>
        <w:rPr>
          <w:sz w:val="24"/>
        </w:rPr>
        <w:t>a paper on multidimensional poverty and chaired a session, September 2008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1452" w:hanging="360"/>
        <w:jc w:val="left"/>
        <w:rPr>
          <w:sz w:val="24"/>
        </w:rPr>
      </w:pPr>
      <w:r>
        <w:rPr>
          <w:sz w:val="24"/>
        </w:rPr>
        <w:t>Oxford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Human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(invited),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successive Workshops on measurement and capability approaches, May 2008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2" w:lineRule="auto" w:before="0" w:after="0"/>
        <w:ind w:left="1079" w:right="1126" w:hanging="360"/>
        <w:jc w:val="left"/>
        <w:rPr>
          <w:sz w:val="24"/>
        </w:rPr>
      </w:pPr>
      <w:r>
        <w:rPr>
          <w:sz w:val="24"/>
        </w:rPr>
        <w:t>Texas</w:t>
      </w:r>
      <w:r>
        <w:rPr>
          <w:spacing w:val="-4"/>
          <w:sz w:val="24"/>
        </w:rPr>
        <w:t> </w:t>
      </w:r>
      <w:r>
        <w:rPr>
          <w:sz w:val="24"/>
        </w:rPr>
        <w:t>Camp</w:t>
      </w:r>
      <w:r>
        <w:rPr>
          <w:spacing w:val="-2"/>
          <w:sz w:val="24"/>
        </w:rPr>
        <w:t> </w:t>
      </w:r>
      <w:r>
        <w:rPr>
          <w:sz w:val="24"/>
        </w:rPr>
        <w:t>Econometrics,</w:t>
      </w:r>
      <w:r>
        <w:rPr>
          <w:spacing w:val="-3"/>
          <w:sz w:val="24"/>
        </w:rPr>
        <w:t> </w:t>
      </w:r>
      <w:r>
        <w:rPr>
          <w:sz w:val="24"/>
        </w:rPr>
        <w:t>Kerville,</w:t>
      </w:r>
      <w:r>
        <w:rPr>
          <w:spacing w:val="-3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presented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“Testing</w:t>
      </w:r>
      <w:r>
        <w:rPr>
          <w:spacing w:val="-6"/>
          <w:sz w:val="24"/>
        </w:rPr>
        <w:t> </w:t>
      </w:r>
      <w:r>
        <w:rPr>
          <w:sz w:val="24"/>
        </w:rPr>
        <w:t>equality</w:t>
      </w:r>
      <w:r>
        <w:rPr>
          <w:spacing w:val="-4"/>
          <w:sz w:val="24"/>
        </w:rPr>
        <w:t> </w:t>
      </w:r>
      <w:r>
        <w:rPr>
          <w:sz w:val="24"/>
        </w:rPr>
        <w:t>of distributions,” and chaired a session, February 2008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1502" w:hanging="360"/>
        <w:jc w:val="left"/>
        <w:rPr>
          <w:sz w:val="24"/>
        </w:rPr>
      </w:pPr>
      <w:r>
        <w:rPr>
          <w:sz w:val="24"/>
        </w:rPr>
        <w:t>Emory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Department,</w:t>
      </w:r>
      <w:r>
        <w:rPr>
          <w:spacing w:val="-7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candidate</w:t>
      </w:r>
      <w:r>
        <w:rPr>
          <w:spacing w:val="-6"/>
          <w:sz w:val="24"/>
        </w:rPr>
        <w:t> </w:t>
      </w:r>
      <w:r>
        <w:rPr>
          <w:sz w:val="24"/>
        </w:rPr>
        <w:t>talk</w:t>
      </w:r>
      <w:r>
        <w:rPr>
          <w:spacing w:val="-6"/>
          <w:sz w:val="24"/>
        </w:rPr>
        <w:t> </w:t>
      </w:r>
      <w:r>
        <w:rPr>
          <w:sz w:val="24"/>
        </w:rPr>
        <w:t>“Discriminating distributions of outcomes by Information metrics” January 2008</w:t>
      </w:r>
    </w:p>
    <w:p>
      <w:pPr>
        <w:pStyle w:val="Heading4"/>
        <w:spacing w:line="281" w:lineRule="exact"/>
        <w:rPr>
          <w:u w:val="none"/>
        </w:rPr>
      </w:pPr>
      <w:r>
        <w:rPr>
          <w:spacing w:val="-2"/>
          <w:u w:val="single"/>
        </w:rPr>
        <w:t>2007: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Distinguished</w:t>
      </w:r>
      <w:r>
        <w:rPr>
          <w:spacing w:val="-1"/>
          <w:sz w:val="24"/>
        </w:rPr>
        <w:t> </w:t>
      </w:r>
      <w:r>
        <w:rPr>
          <w:sz w:val="24"/>
        </w:rPr>
        <w:t>Speaker,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Nevada,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Vegas,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  <w:tab w:pos="1135" w:val="left" w:leader="none"/>
        </w:tabs>
        <w:spacing w:line="240" w:lineRule="auto" w:before="1" w:after="0"/>
        <w:ind w:left="1080" w:right="691" w:hanging="360"/>
        <w:jc w:val="left"/>
        <w:rPr>
          <w:sz w:val="24"/>
        </w:rPr>
      </w:pPr>
      <w:r>
        <w:rPr>
          <w:sz w:val="24"/>
        </w:rPr>
        <w:t>Distinguished</w:t>
      </w:r>
      <w:r>
        <w:rPr>
          <w:spacing w:val="40"/>
          <w:sz w:val="24"/>
        </w:rPr>
        <w:t> </w:t>
      </w:r>
      <w:r>
        <w:rPr>
          <w:sz w:val="24"/>
        </w:rPr>
        <w:t>Scholar/speaker</w:t>
      </w:r>
      <w:r>
        <w:rPr>
          <w:spacing w:val="-3"/>
          <w:sz w:val="24"/>
        </w:rPr>
        <w:t> </w:t>
      </w:r>
      <w:r>
        <w:rPr>
          <w:sz w:val="24"/>
        </w:rPr>
        <w:t>(two</w:t>
      </w:r>
      <w:r>
        <w:rPr>
          <w:spacing w:val="-3"/>
          <w:sz w:val="24"/>
        </w:rPr>
        <w:t> </w:t>
      </w:r>
      <w:r>
        <w:rPr>
          <w:sz w:val="24"/>
        </w:rPr>
        <w:t>lectures),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California,</w:t>
      </w:r>
      <w:r>
        <w:rPr>
          <w:spacing w:val="-3"/>
          <w:sz w:val="24"/>
        </w:rPr>
        <w:t> </w:t>
      </w:r>
      <w:r>
        <w:rPr>
          <w:sz w:val="24"/>
        </w:rPr>
        <w:t>Riverside,</w:t>
      </w:r>
      <w:r>
        <w:rPr>
          <w:spacing w:val="-6"/>
          <w:sz w:val="24"/>
        </w:rPr>
        <w:t> </w:t>
      </w:r>
      <w:r>
        <w:rPr>
          <w:sz w:val="24"/>
        </w:rPr>
        <w:t>May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305" w:lineRule="exact" w:before="0" w:after="0"/>
        <w:ind w:left="1135" w:right="0" w:hanging="415"/>
        <w:jc w:val="left"/>
        <w:rPr>
          <w:sz w:val="24"/>
        </w:rPr>
      </w:pPr>
      <w:r>
        <w:rPr>
          <w:sz w:val="24"/>
        </w:rPr>
        <w:t>Seminar</w:t>
      </w:r>
      <w:r>
        <w:rPr>
          <w:spacing w:val="-2"/>
          <w:sz w:val="24"/>
        </w:rPr>
        <w:t> </w:t>
      </w:r>
      <w:r>
        <w:rPr>
          <w:sz w:val="24"/>
        </w:rPr>
        <w:t>Speaker,</w:t>
      </w:r>
      <w:r>
        <w:rPr>
          <w:spacing w:val="-2"/>
          <w:sz w:val="24"/>
        </w:rPr>
        <w:t> </w:t>
      </w:r>
      <w:r>
        <w:rPr>
          <w:sz w:val="24"/>
        </w:rPr>
        <w:t>Indiana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Bloomington,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" w:after="0"/>
        <w:ind w:left="1080" w:right="717" w:hanging="36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Agenda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Comparing</w:t>
      </w:r>
      <w:r>
        <w:rPr>
          <w:spacing w:val="-5"/>
          <w:sz w:val="24"/>
        </w:rPr>
        <w:t> </w:t>
      </w:r>
      <w:r>
        <w:rPr>
          <w:sz w:val="24"/>
        </w:rPr>
        <w:t>Distributions,”</w:t>
      </w:r>
      <w:r>
        <w:rPr>
          <w:spacing w:val="-7"/>
          <w:sz w:val="24"/>
        </w:rPr>
        <w:t> </w:t>
      </w:r>
      <w:r>
        <w:rPr>
          <w:sz w:val="24"/>
        </w:rPr>
        <w:t>Oswald</w:t>
      </w:r>
      <w:r>
        <w:rPr>
          <w:spacing w:val="-3"/>
          <w:sz w:val="24"/>
        </w:rPr>
        <w:t> </w:t>
      </w:r>
      <w:r>
        <w:rPr>
          <w:sz w:val="24"/>
        </w:rPr>
        <w:t>Distinguished</w:t>
      </w:r>
      <w:r>
        <w:rPr>
          <w:spacing w:val="-3"/>
          <w:sz w:val="24"/>
        </w:rPr>
        <w:t> </w:t>
      </w:r>
      <w:r>
        <w:rPr>
          <w:sz w:val="24"/>
        </w:rPr>
        <w:t>Speaker,</w:t>
      </w:r>
      <w:r>
        <w:rPr>
          <w:spacing w:val="-7"/>
          <w:sz w:val="24"/>
        </w:rPr>
        <w:t> </w:t>
      </w:r>
      <w:r>
        <w:rPr>
          <w:sz w:val="24"/>
        </w:rPr>
        <w:t>Economics, Kansas University, March 2007</w:t>
      </w:r>
    </w:p>
    <w:p>
      <w:pPr>
        <w:pStyle w:val="Heading4"/>
        <w:rPr>
          <w:u w:val="none"/>
        </w:rPr>
      </w:pPr>
      <w:r>
        <w:rPr>
          <w:spacing w:val="-2"/>
          <w:u w:val="single"/>
        </w:rPr>
        <w:t>2005-2006: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618" w:hanging="360"/>
        <w:jc w:val="left"/>
        <w:rPr>
          <w:sz w:val="24"/>
        </w:rPr>
      </w:pPr>
      <w:r>
        <w:rPr>
          <w:sz w:val="24"/>
        </w:rPr>
        <w:t>“Tests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Stochastic</w:t>
      </w:r>
      <w:r>
        <w:rPr>
          <w:spacing w:val="-6"/>
          <w:sz w:val="24"/>
        </w:rPr>
        <w:t> </w:t>
      </w:r>
      <w:r>
        <w:rPr>
          <w:sz w:val="24"/>
        </w:rPr>
        <w:t>Dominance: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Developments,”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Veracruz,</w:t>
      </w:r>
      <w:r>
        <w:rPr>
          <w:spacing w:val="-3"/>
          <w:sz w:val="24"/>
        </w:rPr>
        <w:t> </w:t>
      </w:r>
      <w:r>
        <w:rPr>
          <w:sz w:val="24"/>
        </w:rPr>
        <w:t>Xalapa, Mexico, November 2006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Seminar</w:t>
      </w:r>
      <w:r>
        <w:rPr>
          <w:spacing w:val="-4"/>
          <w:sz w:val="24"/>
        </w:rPr>
        <w:t> </w:t>
      </w:r>
      <w:r>
        <w:rPr>
          <w:sz w:val="24"/>
        </w:rPr>
        <w:t>Speaker,</w:t>
      </w:r>
      <w:r>
        <w:rPr>
          <w:spacing w:val="-4"/>
          <w:sz w:val="24"/>
        </w:rPr>
        <w:t> </w:t>
      </w:r>
      <w:r>
        <w:rPr>
          <w:sz w:val="24"/>
        </w:rPr>
        <w:t>Texas</w:t>
      </w:r>
      <w:r>
        <w:rPr>
          <w:spacing w:val="-3"/>
          <w:sz w:val="24"/>
        </w:rPr>
        <w:t> </w:t>
      </w:r>
      <w:r>
        <w:rPr>
          <w:sz w:val="24"/>
        </w:rPr>
        <w:t>A&amp;M University,</w:t>
      </w:r>
      <w:r>
        <w:rPr>
          <w:spacing w:val="-1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Basis</w:t>
      </w:r>
      <w:r>
        <w:rPr>
          <w:spacing w:val="-3"/>
          <w:sz w:val="24"/>
        </w:rPr>
        <w:t> </w:t>
      </w:r>
      <w:r>
        <w:rPr>
          <w:sz w:val="24"/>
        </w:rPr>
        <w:t>of Propensity</w:t>
      </w:r>
      <w:r>
        <w:rPr>
          <w:spacing w:val="-3"/>
          <w:sz w:val="24"/>
        </w:rPr>
        <w:t> </w:t>
      </w:r>
      <w:r>
        <w:rPr>
          <w:sz w:val="24"/>
        </w:rPr>
        <w:t>Scores,”</w:t>
      </w:r>
      <w:r>
        <w:rPr>
          <w:spacing w:val="-1"/>
          <w:sz w:val="24"/>
        </w:rPr>
        <w:t> </w:t>
      </w:r>
      <w:r>
        <w:rPr>
          <w:sz w:val="24"/>
        </w:rPr>
        <w:t>Keynote</w:t>
      </w:r>
      <w:r>
        <w:rPr>
          <w:spacing w:val="-4"/>
          <w:sz w:val="24"/>
        </w:rPr>
        <w:t> </w:t>
      </w:r>
      <w:r>
        <w:rPr>
          <w:sz w:val="24"/>
        </w:rPr>
        <w:t>address,</w:t>
      </w:r>
      <w:r>
        <w:rPr>
          <w:spacing w:val="-4"/>
          <w:sz w:val="24"/>
        </w:rPr>
        <w:t> </w:t>
      </w:r>
      <w:r>
        <w:rPr>
          <w:sz w:val="24"/>
        </w:rPr>
        <w:t>Xiamen,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China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“Discriminating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Distributions,”</w:t>
      </w:r>
      <w:r>
        <w:rPr>
          <w:spacing w:val="-1"/>
          <w:sz w:val="24"/>
        </w:rPr>
        <w:t> </w:t>
      </w:r>
      <w:r>
        <w:rPr>
          <w:sz w:val="24"/>
        </w:rPr>
        <w:t>Keynote,</w:t>
      </w:r>
      <w:r>
        <w:rPr>
          <w:spacing w:val="-4"/>
          <w:sz w:val="24"/>
        </w:rPr>
        <w:t> </w:t>
      </w:r>
      <w:r>
        <w:rPr>
          <w:sz w:val="24"/>
        </w:rPr>
        <w:t>Chinese</w:t>
      </w:r>
      <w:r>
        <w:rPr>
          <w:spacing w:val="-3"/>
          <w:sz w:val="24"/>
        </w:rPr>
        <w:t> </w:t>
      </w:r>
      <w:r>
        <w:rPr>
          <w:sz w:val="24"/>
        </w:rPr>
        <w:t>Academy</w:t>
      </w:r>
      <w:r>
        <w:rPr>
          <w:spacing w:val="-5"/>
          <w:sz w:val="24"/>
        </w:rPr>
        <w:t> </w:t>
      </w:r>
      <w:r>
        <w:rPr>
          <w:sz w:val="24"/>
        </w:rPr>
        <w:t>of Sciences, </w:t>
      </w:r>
      <w:r>
        <w:rPr>
          <w:spacing w:val="-2"/>
          <w:sz w:val="24"/>
        </w:rPr>
        <w:t>Beijing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Seminar</w:t>
      </w:r>
      <w:r>
        <w:rPr>
          <w:spacing w:val="-5"/>
          <w:sz w:val="24"/>
        </w:rPr>
        <w:t> </w:t>
      </w:r>
      <w:r>
        <w:rPr>
          <w:sz w:val="24"/>
        </w:rPr>
        <w:t>Speaker,</w:t>
      </w:r>
      <w:r>
        <w:rPr>
          <w:spacing w:val="-5"/>
          <w:sz w:val="24"/>
        </w:rPr>
        <w:t> </w:t>
      </w:r>
      <w:r>
        <w:rPr>
          <w:sz w:val="24"/>
        </w:rPr>
        <w:t>McMaster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Heading2"/>
        <w:spacing w:before="293"/>
      </w:pPr>
      <w:r>
        <w:rPr/>
        <w:t>PhD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Committees</w:t>
      </w:r>
      <w:r>
        <w:rPr>
          <w:spacing w:val="-6"/>
        </w:rPr>
        <w:t> </w:t>
      </w:r>
      <w:r>
        <w:rPr/>
        <w:t>(2005-</w:t>
      </w:r>
      <w:r>
        <w:rPr>
          <w:spacing w:val="-2"/>
        </w:rPr>
        <w:t>Present):*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341" w:after="0"/>
        <w:ind w:left="1079" w:right="0" w:hanging="359"/>
        <w:jc w:val="left"/>
        <w:rPr>
          <w:sz w:val="24"/>
        </w:rPr>
      </w:pPr>
      <w:r>
        <w:rPr>
          <w:sz w:val="24"/>
        </w:rPr>
        <w:t>Xi</w:t>
      </w:r>
      <w:r>
        <w:rPr>
          <w:spacing w:val="-3"/>
          <w:sz w:val="24"/>
        </w:rPr>
        <w:t> </w:t>
      </w:r>
      <w:r>
        <w:rPr>
          <w:sz w:val="24"/>
        </w:rPr>
        <w:t>Wu,</w:t>
      </w:r>
      <w:r>
        <w:rPr>
          <w:spacing w:val="-1"/>
          <w:sz w:val="24"/>
        </w:rPr>
        <w:t> </w:t>
      </w:r>
      <w:r>
        <w:rPr>
          <w:sz w:val="24"/>
        </w:rPr>
        <w:t>Chair,</w:t>
      </w:r>
      <w:r>
        <w:rPr>
          <w:spacing w:val="-1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(Completed,</w:t>
      </w:r>
      <w:r>
        <w:rPr>
          <w:spacing w:val="-4"/>
          <w:sz w:val="24"/>
        </w:rPr>
        <w:t> </w:t>
      </w:r>
      <w:r>
        <w:rPr>
          <w:sz w:val="24"/>
        </w:rPr>
        <w:t>March 2022),</w:t>
      </w:r>
      <w:r>
        <w:rPr>
          <w:spacing w:val="-1"/>
          <w:sz w:val="24"/>
        </w:rPr>
        <w:t> </w:t>
      </w:r>
      <w:r>
        <w:rPr>
          <w:sz w:val="24"/>
        </w:rPr>
        <w:t>First Job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FACEBOOK.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365" w:hanging="360"/>
        <w:jc w:val="left"/>
        <w:rPr>
          <w:sz w:val="24"/>
        </w:rPr>
      </w:pPr>
      <w:r>
        <w:rPr>
          <w:sz w:val="24"/>
        </w:rPr>
        <w:t>Yisroel</w:t>
      </w:r>
      <w:r>
        <w:rPr>
          <w:spacing w:val="-3"/>
          <w:sz w:val="24"/>
        </w:rPr>
        <w:t> </w:t>
      </w:r>
      <w:r>
        <w:rPr>
          <w:sz w:val="24"/>
        </w:rPr>
        <w:t>Cahn,</w:t>
      </w:r>
      <w:r>
        <w:rPr>
          <w:spacing w:val="-3"/>
          <w:sz w:val="24"/>
        </w:rPr>
        <w:t> </w:t>
      </w: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(Completed,</w:t>
      </w:r>
      <w:r>
        <w:rPr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z w:val="24"/>
        </w:rPr>
        <w:t>2022),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job,</w:t>
      </w:r>
      <w:r>
        <w:rPr>
          <w:spacing w:val="-5"/>
          <w:sz w:val="24"/>
        </w:rPr>
        <w:t> </w:t>
      </w:r>
      <w:r>
        <w:rPr>
          <w:sz w:val="24"/>
        </w:rPr>
        <w:t>Post</w:t>
      </w:r>
      <w:r>
        <w:rPr>
          <w:spacing w:val="-5"/>
          <w:sz w:val="24"/>
        </w:rPr>
        <w:t> </w:t>
      </w:r>
      <w:r>
        <w:rPr>
          <w:sz w:val="24"/>
        </w:rPr>
        <w:t>Doc,</w:t>
      </w:r>
      <w:r>
        <w:rPr>
          <w:spacing w:val="-3"/>
          <w:sz w:val="24"/>
        </w:rPr>
        <w:t> </w:t>
      </w:r>
      <w:r>
        <w:rPr>
          <w:sz w:val="24"/>
        </w:rPr>
        <w:t>NYU, </w:t>
      </w:r>
      <w:r>
        <w:rPr>
          <w:spacing w:val="-2"/>
          <w:sz w:val="24"/>
        </w:rPr>
        <w:t>Economics.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564" w:hanging="360"/>
        <w:jc w:val="left"/>
        <w:rPr>
          <w:sz w:val="24"/>
        </w:rPr>
      </w:pPr>
      <w:r>
        <w:rPr>
          <w:sz w:val="24"/>
        </w:rPr>
        <w:t>Jue</w:t>
      </w:r>
      <w:r>
        <w:rPr>
          <w:spacing w:val="-3"/>
          <w:sz w:val="24"/>
        </w:rPr>
        <w:t> </w:t>
      </w:r>
      <w:r>
        <w:rPr>
          <w:sz w:val="24"/>
        </w:rPr>
        <w:t>Ren,</w:t>
      </w:r>
      <w:r>
        <w:rPr>
          <w:spacing w:val="-3"/>
          <w:sz w:val="24"/>
        </w:rPr>
        <w:t> </w:t>
      </w:r>
      <w:r>
        <w:rPr>
          <w:sz w:val="24"/>
        </w:rPr>
        <w:t>Co-Chair,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7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(completed,</w:t>
      </w:r>
      <w:r>
        <w:rPr>
          <w:spacing w:val="-8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2017-</w:t>
      </w:r>
      <w:r>
        <w:rPr>
          <w:spacing w:val="-5"/>
          <w:sz w:val="24"/>
        </w:rPr>
        <w:t> </w:t>
      </w:r>
      <w:r>
        <w:rPr>
          <w:sz w:val="24"/>
        </w:rPr>
        <w:t>Texas</w:t>
      </w:r>
      <w:r>
        <w:rPr>
          <w:spacing w:val="-4"/>
          <w:sz w:val="24"/>
        </w:rPr>
        <w:t> </w:t>
      </w:r>
      <w:r>
        <w:rPr>
          <w:sz w:val="24"/>
        </w:rPr>
        <w:t>Christian</w:t>
      </w:r>
      <w:r>
        <w:rPr>
          <w:spacing w:val="-2"/>
          <w:sz w:val="24"/>
        </w:rPr>
        <w:t> </w:t>
      </w:r>
      <w:r>
        <w:rPr>
          <w:sz w:val="24"/>
        </w:rPr>
        <w:t>University, </w:t>
      </w:r>
      <w:r>
        <w:rPr>
          <w:spacing w:val="-2"/>
          <w:sz w:val="24"/>
        </w:rPr>
        <w:t>Finance)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440" w:hanging="360"/>
        <w:jc w:val="left"/>
        <w:rPr>
          <w:sz w:val="24"/>
        </w:rPr>
      </w:pPr>
      <w:r>
        <w:rPr>
          <w:sz w:val="24"/>
        </w:rPr>
        <w:t>Karo</w:t>
      </w:r>
      <w:r>
        <w:rPr>
          <w:spacing w:val="-4"/>
          <w:sz w:val="24"/>
        </w:rPr>
        <w:t> </w:t>
      </w:r>
      <w:r>
        <w:rPr>
          <w:sz w:val="24"/>
        </w:rPr>
        <w:t>Solat</w:t>
      </w:r>
      <w:r>
        <w:rPr>
          <w:spacing w:val="-3"/>
          <w:sz w:val="24"/>
        </w:rPr>
        <w:t> </w:t>
      </w:r>
      <w:r>
        <w:rPr>
          <w:sz w:val="24"/>
        </w:rPr>
        <w:t>(Ph.d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External</w:t>
      </w:r>
      <w:r>
        <w:rPr>
          <w:spacing w:val="-7"/>
          <w:sz w:val="24"/>
        </w:rPr>
        <w:t> </w:t>
      </w: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Virginia</w:t>
      </w:r>
      <w:r>
        <w:rPr>
          <w:spacing w:val="-4"/>
          <w:sz w:val="24"/>
        </w:rPr>
        <w:t> </w:t>
      </w:r>
      <w:r>
        <w:rPr>
          <w:sz w:val="24"/>
        </w:rPr>
        <w:t>Tech,</w:t>
      </w:r>
      <w:r>
        <w:rPr>
          <w:spacing w:val="-4"/>
          <w:sz w:val="24"/>
        </w:rPr>
        <w:t> </w:t>
      </w:r>
      <w:r>
        <w:rPr>
          <w:sz w:val="24"/>
        </w:rPr>
        <w:t>2017-2018,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(first job Seattle University)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521" w:hanging="360"/>
        <w:jc w:val="left"/>
        <w:rPr>
          <w:sz w:val="24"/>
        </w:rPr>
      </w:pPr>
      <w:r>
        <w:rPr>
          <w:sz w:val="24"/>
        </w:rPr>
        <w:t>Ali</w:t>
      </w:r>
      <w:r>
        <w:rPr>
          <w:spacing w:val="-3"/>
          <w:sz w:val="24"/>
        </w:rPr>
        <w:t> </w:t>
      </w:r>
      <w:r>
        <w:rPr>
          <w:sz w:val="24"/>
        </w:rPr>
        <w:t>Habibnia,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3"/>
          <w:sz w:val="24"/>
        </w:rPr>
        <w:t> </w:t>
      </w:r>
      <w:r>
        <w:rPr>
          <w:sz w:val="24"/>
        </w:rPr>
        <w:t>Examiner,</w:t>
      </w:r>
      <w:r>
        <w:rPr>
          <w:spacing w:val="-5"/>
          <w:sz w:val="24"/>
        </w:rPr>
        <w:t> </w:t>
      </w:r>
      <w:r>
        <w:rPr>
          <w:sz w:val="24"/>
        </w:rPr>
        <w:t>LSE</w:t>
      </w:r>
      <w:r>
        <w:rPr>
          <w:spacing w:val="-3"/>
          <w:sz w:val="24"/>
        </w:rPr>
        <w:t> </w:t>
      </w:r>
      <w:r>
        <w:rPr>
          <w:sz w:val="24"/>
        </w:rPr>
        <w:t>Statistics</w:t>
      </w:r>
      <w:r>
        <w:rPr>
          <w:spacing w:val="-3"/>
          <w:sz w:val="24"/>
        </w:rPr>
        <w:t> </w:t>
      </w:r>
      <w:r>
        <w:rPr>
          <w:sz w:val="24"/>
        </w:rPr>
        <w:t>Dept.</w:t>
      </w:r>
      <w:r>
        <w:rPr>
          <w:spacing w:val="-3"/>
          <w:sz w:val="24"/>
        </w:rPr>
        <w:t> </w:t>
      </w:r>
      <w:r>
        <w:rPr>
          <w:sz w:val="24"/>
        </w:rPr>
        <w:t>(Completed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3"/>
          <w:sz w:val="24"/>
        </w:rPr>
        <w:t> </w:t>
      </w:r>
      <w:r>
        <w:rPr>
          <w:sz w:val="24"/>
        </w:rPr>
        <w:t>2017,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job, Virginia Tech University, Economics)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Yifeng</w:t>
      </w:r>
      <w:r>
        <w:rPr>
          <w:spacing w:val="-6"/>
          <w:sz w:val="24"/>
        </w:rPr>
        <w:t> </w:t>
      </w:r>
      <w:r>
        <w:rPr>
          <w:sz w:val="24"/>
        </w:rPr>
        <w:t>Zhu,</w:t>
      </w:r>
      <w:r>
        <w:rPr>
          <w:spacing w:val="-1"/>
          <w:sz w:val="24"/>
        </w:rPr>
        <w:t> </w:t>
      </w:r>
      <w:r>
        <w:rPr>
          <w:sz w:val="24"/>
        </w:rPr>
        <w:t>Chair, Emory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(Completed,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2015-</w:t>
      </w:r>
      <w:r>
        <w:rPr>
          <w:spacing w:val="-2"/>
          <w:sz w:val="24"/>
        </w:rPr>
        <w:t> </w:t>
      </w:r>
      <w:r>
        <w:rPr>
          <w:sz w:val="24"/>
        </w:rPr>
        <w:t>Finance</w:t>
      </w:r>
      <w:r>
        <w:rPr>
          <w:spacing w:val="-1"/>
          <w:sz w:val="24"/>
        </w:rPr>
        <w:t> </w:t>
      </w:r>
      <w:r>
        <w:rPr>
          <w:sz w:val="24"/>
        </w:rPr>
        <w:t>Institute,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Shanghai)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Wu,</w:t>
      </w:r>
      <w:r>
        <w:rPr>
          <w:spacing w:val="-3"/>
          <w:sz w:val="24"/>
        </w:rPr>
        <w:t> </w:t>
      </w: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(Renmin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Finance)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Jiening</w:t>
      </w:r>
      <w:r>
        <w:rPr>
          <w:spacing w:val="-6"/>
          <w:sz w:val="24"/>
        </w:rPr>
        <w:t> </w:t>
      </w:r>
      <w:r>
        <w:rPr>
          <w:sz w:val="24"/>
        </w:rPr>
        <w:t>Pan,</w:t>
      </w:r>
      <w:r>
        <w:rPr>
          <w:spacing w:val="-1"/>
          <w:sz w:val="24"/>
        </w:rPr>
        <w:t> </w:t>
      </w: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(Nankai University,</w:t>
      </w:r>
      <w:r>
        <w:rPr>
          <w:spacing w:val="-1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Finance)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1062" w:hanging="360"/>
        <w:jc w:val="left"/>
        <w:rPr>
          <w:sz w:val="24"/>
        </w:rPr>
      </w:pPr>
      <w:r>
        <w:rPr>
          <w:sz w:val="24"/>
        </w:rPr>
        <w:t>Xiaochun</w:t>
      </w:r>
      <w:r>
        <w:rPr>
          <w:spacing w:val="-3"/>
          <w:sz w:val="24"/>
        </w:rPr>
        <w:t> </w:t>
      </w:r>
      <w:r>
        <w:rPr>
          <w:sz w:val="24"/>
        </w:rPr>
        <w:t>Martin</w:t>
      </w:r>
      <w:r>
        <w:rPr>
          <w:spacing w:val="-3"/>
          <w:sz w:val="24"/>
        </w:rPr>
        <w:t> </w:t>
      </w:r>
      <w:r>
        <w:rPr>
          <w:sz w:val="24"/>
        </w:rPr>
        <w:t>Liu,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Emory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(Temple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Alabama)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Mzwandile</w:t>
      </w:r>
      <w:r>
        <w:rPr>
          <w:spacing w:val="-3"/>
          <w:sz w:val="24"/>
        </w:rPr>
        <w:t> </w:t>
      </w:r>
      <w:r>
        <w:rPr>
          <w:sz w:val="24"/>
        </w:rPr>
        <w:t>Ginindza,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(Visiting</w:t>
      </w:r>
      <w:r>
        <w:rPr>
          <w:spacing w:val="-4"/>
          <w:sz w:val="24"/>
        </w:rPr>
        <w:t> </w:t>
      </w:r>
      <w:r>
        <w:rPr>
          <w:sz w:val="24"/>
        </w:rPr>
        <w:t>Professor,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University)</w:t>
      </w:r>
    </w:p>
    <w:p>
      <w:pPr>
        <w:pStyle w:val="ListParagraph"/>
        <w:spacing w:after="0" w:line="305" w:lineRule="exact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78" w:after="0"/>
        <w:ind w:left="1079" w:right="0" w:hanging="359"/>
        <w:jc w:val="left"/>
        <w:rPr>
          <w:sz w:val="24"/>
        </w:rPr>
      </w:pPr>
      <w:r>
        <w:rPr>
          <w:sz w:val="24"/>
        </w:rPr>
        <w:t>Lei</w:t>
      </w:r>
      <w:r>
        <w:rPr>
          <w:spacing w:val="-4"/>
          <w:sz w:val="24"/>
        </w:rPr>
        <w:t> </w:t>
      </w:r>
      <w:r>
        <w:rPr>
          <w:sz w:val="24"/>
        </w:rPr>
        <w:t>Jiang,</w:t>
      </w:r>
      <w:r>
        <w:rPr>
          <w:spacing w:val="-4"/>
          <w:sz w:val="24"/>
        </w:rPr>
        <w:t> </w:t>
      </w:r>
      <w:r>
        <w:rPr>
          <w:sz w:val="24"/>
        </w:rPr>
        <w:t>Co-Chair,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(Tsinghua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Peking)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Skipper</w:t>
      </w:r>
      <w:r>
        <w:rPr>
          <w:spacing w:val="-5"/>
          <w:sz w:val="24"/>
        </w:rPr>
        <w:t> </w:t>
      </w:r>
      <w:r>
        <w:rPr>
          <w:sz w:val="24"/>
        </w:rPr>
        <w:t>Siebold,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2016.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Margarita</w:t>
      </w:r>
      <w:r>
        <w:rPr>
          <w:spacing w:val="-2"/>
          <w:sz w:val="24"/>
        </w:rPr>
        <w:t> </w:t>
      </w:r>
      <w:r>
        <w:rPr>
          <w:sz w:val="24"/>
        </w:rPr>
        <w:t>Zabelina,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(until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711" w:hanging="360"/>
        <w:jc w:val="left"/>
        <w:rPr>
          <w:sz w:val="24"/>
        </w:rPr>
      </w:pPr>
      <w:r>
        <w:rPr>
          <w:sz w:val="24"/>
        </w:rPr>
        <w:t>Karim</w:t>
      </w:r>
      <w:r>
        <w:rPr>
          <w:spacing w:val="-2"/>
          <w:sz w:val="24"/>
        </w:rPr>
        <w:t> </w:t>
      </w:r>
      <w:r>
        <w:rPr>
          <w:sz w:val="24"/>
        </w:rPr>
        <w:t>Hasani,</w:t>
      </w:r>
      <w:r>
        <w:rPr>
          <w:spacing w:val="-5"/>
          <w:sz w:val="24"/>
        </w:rPr>
        <w:t> </w:t>
      </w:r>
      <w:r>
        <w:rPr>
          <w:sz w:val="24"/>
        </w:rPr>
        <w:t>Chair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Master’s</w:t>
      </w:r>
      <w:r>
        <w:rPr>
          <w:spacing w:val="-3"/>
          <w:sz w:val="24"/>
        </w:rPr>
        <w:t> </w:t>
      </w:r>
      <w:r>
        <w:rPr>
          <w:sz w:val="24"/>
        </w:rPr>
        <w:t>Thesis,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(transferred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Alabama)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Carolina</w:t>
      </w:r>
      <w:r>
        <w:rPr>
          <w:spacing w:val="-3"/>
          <w:sz w:val="24"/>
        </w:rPr>
        <w:t> </w:t>
      </w:r>
      <w:r>
        <w:rPr>
          <w:sz w:val="24"/>
        </w:rPr>
        <w:t>Felix,</w:t>
      </w:r>
      <w:r>
        <w:rPr>
          <w:spacing w:val="-1"/>
          <w:sz w:val="24"/>
        </w:rPr>
        <w:t> </w:t>
      </w: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(for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years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only)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Sermin</w:t>
      </w:r>
      <w:r>
        <w:rPr>
          <w:spacing w:val="-2"/>
          <w:sz w:val="24"/>
        </w:rPr>
        <w:t> </w:t>
      </w:r>
      <w:r>
        <w:rPr>
          <w:sz w:val="24"/>
        </w:rPr>
        <w:t>Gungor,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Emory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(Bank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Canada)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Kumas,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Methodist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(University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Richmond)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549" w:hanging="360"/>
        <w:jc w:val="left"/>
        <w:rPr>
          <w:sz w:val="24"/>
        </w:rPr>
      </w:pPr>
      <w:r>
        <w:rPr>
          <w:sz w:val="24"/>
        </w:rPr>
        <w:t>Ozkan</w:t>
      </w:r>
      <w:r>
        <w:rPr>
          <w:spacing w:val="-2"/>
          <w:sz w:val="24"/>
        </w:rPr>
        <w:t> </w:t>
      </w:r>
      <w:r>
        <w:rPr>
          <w:sz w:val="24"/>
        </w:rPr>
        <w:t>Eren,</w:t>
      </w:r>
      <w:r>
        <w:rPr>
          <w:spacing w:val="-3"/>
          <w:sz w:val="24"/>
        </w:rPr>
        <w:t> </w:t>
      </w: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Methodist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(University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Nevada,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Vegas, and Louisiana State University)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Muna</w:t>
      </w:r>
      <w:r>
        <w:rPr>
          <w:spacing w:val="-4"/>
          <w:sz w:val="24"/>
        </w:rPr>
        <w:t> </w:t>
      </w:r>
      <w:r>
        <w:rPr>
          <w:sz w:val="24"/>
        </w:rPr>
        <w:t>Hussain,</w:t>
      </w:r>
      <w:r>
        <w:rPr>
          <w:spacing w:val="-5"/>
          <w:sz w:val="24"/>
        </w:rPr>
        <w:t> </w:t>
      </w: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Southern</w:t>
      </w:r>
      <w:r>
        <w:rPr>
          <w:spacing w:val="-1"/>
          <w:sz w:val="24"/>
        </w:rPr>
        <w:t> </w:t>
      </w:r>
      <w:r>
        <w:rPr>
          <w:sz w:val="24"/>
        </w:rPr>
        <w:t>Methodist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(Kuwait </w:t>
      </w:r>
      <w:r>
        <w:rPr>
          <w:spacing w:val="-2"/>
          <w:sz w:val="24"/>
        </w:rPr>
        <w:t>University)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Dipa</w:t>
      </w:r>
      <w:r>
        <w:rPr>
          <w:spacing w:val="-7"/>
          <w:sz w:val="24"/>
        </w:rPr>
        <w:t> </w:t>
      </w:r>
      <w:r>
        <w:rPr>
          <w:sz w:val="24"/>
        </w:rPr>
        <w:t>Dutta</w:t>
      </w:r>
      <w:r>
        <w:rPr>
          <w:spacing w:val="-4"/>
          <w:sz w:val="24"/>
        </w:rPr>
        <w:t> </w:t>
      </w:r>
      <w:r>
        <w:rPr>
          <w:sz w:val="24"/>
        </w:rPr>
        <w:t>Sarkar,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Methodist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Queensland)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Zendedel,</w:t>
      </w:r>
      <w:r>
        <w:rPr>
          <w:spacing w:val="-1"/>
          <w:sz w:val="24"/>
        </w:rPr>
        <w:t> </w:t>
      </w:r>
      <w:r>
        <w:rPr>
          <w:sz w:val="24"/>
        </w:rPr>
        <w:t>Outside</w:t>
      </w:r>
      <w:r>
        <w:rPr>
          <w:spacing w:val="-3"/>
          <w:sz w:val="24"/>
        </w:rPr>
        <w:t> </w:t>
      </w:r>
      <w:r>
        <w:rPr>
          <w:sz w:val="24"/>
        </w:rPr>
        <w:t>Chair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Iran</w:t>
      </w:r>
      <w:r>
        <w:rPr>
          <w:spacing w:val="-3"/>
          <w:sz w:val="24"/>
        </w:rPr>
        <w:t> </w:t>
      </w:r>
      <w:r>
        <w:rPr>
          <w:sz w:val="24"/>
        </w:rPr>
        <w:t>(University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Mashhad)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Valentyn</w:t>
      </w:r>
      <w:r>
        <w:rPr>
          <w:spacing w:val="-4"/>
          <w:sz w:val="24"/>
        </w:rPr>
        <w:t> </w:t>
      </w:r>
      <w:r>
        <w:rPr>
          <w:sz w:val="24"/>
        </w:rPr>
        <w:t>Panchenko,</w:t>
      </w:r>
      <w:r>
        <w:rPr>
          <w:spacing w:val="-2"/>
          <w:sz w:val="24"/>
        </w:rPr>
        <w:t> </w:t>
      </w:r>
      <w:r>
        <w:rPr>
          <w:sz w:val="24"/>
        </w:rPr>
        <w:t>outside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Holland (University</w:t>
      </w:r>
      <w:r>
        <w:rPr>
          <w:spacing w:val="-5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Sydney)</w:t>
      </w:r>
    </w:p>
    <w:p>
      <w:pPr>
        <w:pStyle w:val="BodyText"/>
        <w:spacing w:before="2"/>
        <w:ind w:left="0"/>
      </w:pPr>
    </w:p>
    <w:p>
      <w:pPr>
        <w:pStyle w:val="BodyText"/>
        <w:ind w:left="360"/>
      </w:pPr>
      <w:r>
        <w:rPr/>
        <w:t>*schools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parentheses</w:t>
      </w:r>
      <w:r>
        <w:rPr>
          <w:spacing w:val="-3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last</w:t>
      </w:r>
      <w:r>
        <w:rPr>
          <w:spacing w:val="-4"/>
        </w:rPr>
        <w:t> </w:t>
      </w:r>
      <w:r>
        <w:rPr/>
        <w:t>known</w:t>
      </w:r>
      <w:r>
        <w:rPr>
          <w:spacing w:val="-3"/>
        </w:rPr>
        <w:t> </w:t>
      </w:r>
      <w:r>
        <w:rPr>
          <w:spacing w:val="-2"/>
        </w:rPr>
        <w:t>placement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Honors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Thesis </w:t>
      </w:r>
      <w:r>
        <w:rPr>
          <w:b/>
          <w:spacing w:val="-2"/>
          <w:sz w:val="24"/>
        </w:rPr>
        <w:t>Committees: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92" w:after="0"/>
        <w:ind w:left="1079" w:right="0" w:hanging="359"/>
        <w:jc w:val="left"/>
        <w:rPr>
          <w:sz w:val="24"/>
        </w:rPr>
      </w:pPr>
      <w:r>
        <w:rPr>
          <w:sz w:val="24"/>
        </w:rPr>
        <w:t>Suad</w:t>
      </w:r>
      <w:r>
        <w:rPr>
          <w:spacing w:val="-5"/>
          <w:sz w:val="24"/>
        </w:rPr>
        <w:t> </w:t>
      </w:r>
      <w:r>
        <w:rPr>
          <w:sz w:val="24"/>
        </w:rPr>
        <w:t>Mirzayeva,</w:t>
      </w:r>
      <w:r>
        <w:rPr>
          <w:spacing w:val="-3"/>
          <w:sz w:val="24"/>
        </w:rPr>
        <w:t> </w:t>
      </w:r>
      <w:r>
        <w:rPr>
          <w:sz w:val="24"/>
        </w:rPr>
        <w:t>Emory,</w:t>
      </w:r>
      <w:r>
        <w:rPr>
          <w:spacing w:val="-6"/>
          <w:sz w:val="24"/>
        </w:rPr>
        <w:t> </w:t>
      </w:r>
      <w:r>
        <w:rPr>
          <w:sz w:val="24"/>
        </w:rPr>
        <w:t>Directed</w:t>
      </w:r>
      <w:r>
        <w:rPr>
          <w:spacing w:val="-2"/>
          <w:sz w:val="24"/>
        </w:rPr>
        <w:t> </w:t>
      </w:r>
      <w:r>
        <w:rPr>
          <w:sz w:val="24"/>
        </w:rPr>
        <w:t>Research,</w:t>
      </w:r>
      <w:r>
        <w:rPr>
          <w:spacing w:val="-2"/>
          <w:sz w:val="24"/>
        </w:rPr>
        <w:t> </w:t>
      </w:r>
      <w:r>
        <w:rPr>
          <w:sz w:val="24"/>
        </w:rPr>
        <w:t>2018-</w:t>
      </w:r>
      <w:r>
        <w:rPr>
          <w:spacing w:val="-2"/>
          <w:sz w:val="24"/>
        </w:rPr>
        <w:t>2019.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Regina</w:t>
      </w:r>
      <w:r>
        <w:rPr>
          <w:spacing w:val="-3"/>
          <w:sz w:val="24"/>
        </w:rPr>
        <w:t> </w:t>
      </w:r>
      <w:r>
        <w:rPr>
          <w:sz w:val="24"/>
        </w:rPr>
        <w:t>Seo,</w:t>
      </w:r>
      <w:r>
        <w:rPr>
          <w:spacing w:val="-5"/>
          <w:sz w:val="24"/>
        </w:rPr>
        <w:t> </w:t>
      </w:r>
      <w:r>
        <w:rPr>
          <w:sz w:val="24"/>
        </w:rPr>
        <w:t>Emory,</w:t>
      </w:r>
      <w:r>
        <w:rPr>
          <w:spacing w:val="-2"/>
          <w:sz w:val="24"/>
        </w:rPr>
        <w:t> </w:t>
      </w:r>
      <w:r>
        <w:rPr>
          <w:sz w:val="24"/>
        </w:rPr>
        <w:t>QuantM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Associate,</w:t>
      </w:r>
      <w:r>
        <w:rPr>
          <w:spacing w:val="-5"/>
          <w:sz w:val="24"/>
        </w:rPr>
        <w:t> </w:t>
      </w:r>
      <w:r>
        <w:rPr>
          <w:sz w:val="24"/>
        </w:rPr>
        <w:t>2013-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Leila</w:t>
      </w:r>
      <w:r>
        <w:rPr>
          <w:spacing w:val="-1"/>
          <w:sz w:val="24"/>
        </w:rPr>
        <w:t> </w:t>
      </w:r>
      <w:r>
        <w:rPr>
          <w:sz w:val="24"/>
        </w:rPr>
        <w:t>Mustafina,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defended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2009</w:t>
      </w:r>
    </w:p>
    <w:p>
      <w:pPr>
        <w:spacing w:line="292" w:lineRule="exact" w:before="29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Other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Committees: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1"/>
          <w:sz w:val="24"/>
        </w:rPr>
        <w:t> </w:t>
      </w:r>
      <w:r>
        <w:rPr>
          <w:sz w:val="24"/>
        </w:rPr>
        <w:t>Senior</w:t>
      </w:r>
      <w:r>
        <w:rPr>
          <w:spacing w:val="-4"/>
          <w:sz w:val="24"/>
        </w:rPr>
        <w:t> </w:t>
      </w:r>
      <w:r>
        <w:rPr>
          <w:sz w:val="24"/>
        </w:rPr>
        <w:t>Recruiting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1"/>
          <w:sz w:val="24"/>
        </w:rPr>
        <w:t> </w:t>
      </w:r>
      <w:r>
        <w:rPr>
          <w:sz w:val="24"/>
        </w:rPr>
        <w:t>2018-19</w:t>
      </w:r>
      <w:r>
        <w:rPr>
          <w:spacing w:val="-2"/>
          <w:sz w:val="24"/>
        </w:rPr>
        <w:t> (Emory)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2"/>
          <w:sz w:val="24"/>
        </w:rPr>
        <w:t> </w:t>
      </w:r>
      <w:r>
        <w:rPr>
          <w:sz w:val="24"/>
        </w:rPr>
        <w:t>Junior</w:t>
      </w:r>
      <w:r>
        <w:rPr>
          <w:spacing w:val="-2"/>
          <w:sz w:val="24"/>
        </w:rPr>
        <w:t> </w:t>
      </w:r>
      <w:r>
        <w:rPr>
          <w:sz w:val="24"/>
        </w:rPr>
        <w:t>Econometrics</w:t>
      </w:r>
      <w:r>
        <w:rPr>
          <w:spacing w:val="-2"/>
          <w:sz w:val="24"/>
        </w:rPr>
        <w:t> </w:t>
      </w:r>
      <w:r>
        <w:rPr>
          <w:sz w:val="24"/>
        </w:rPr>
        <w:t>Recruiting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2018-19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(Emory)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2" w:lineRule="auto" w:before="0" w:after="0"/>
        <w:ind w:left="1080" w:right="366" w:hanging="360"/>
        <w:jc w:val="left"/>
        <w:rPr>
          <w:sz w:val="24"/>
        </w:rPr>
      </w:pPr>
      <w:r>
        <w:rPr>
          <w:sz w:val="24"/>
        </w:rPr>
        <w:t>Advising: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PACE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2"/>
          <w:sz w:val="24"/>
        </w:rPr>
        <w:t> </w:t>
      </w:r>
      <w:r>
        <w:rPr>
          <w:sz w:val="24"/>
        </w:rPr>
        <w:t>advise</w:t>
      </w:r>
      <w:r>
        <w:rPr>
          <w:spacing w:val="-4"/>
          <w:sz w:val="24"/>
        </w:rPr>
        <w:t> </w:t>
      </w:r>
      <w:r>
        <w:rPr>
          <w:sz w:val="24"/>
        </w:rPr>
        <w:t>4-8</w:t>
      </w:r>
      <w:r>
        <w:rPr>
          <w:spacing w:val="-2"/>
          <w:sz w:val="24"/>
        </w:rPr>
        <w:t> </w:t>
      </w:r>
      <w:r>
        <w:rPr>
          <w:sz w:val="24"/>
        </w:rPr>
        <w:t>undergraduates</w:t>
      </w:r>
      <w:r>
        <w:rPr>
          <w:spacing w:val="-5"/>
          <w:sz w:val="24"/>
        </w:rPr>
        <w:t> </w:t>
      </w:r>
      <w:r>
        <w:rPr>
          <w:sz w:val="24"/>
        </w:rPr>
        <w:t>annually since 2008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Member;</w:t>
      </w:r>
      <w:r>
        <w:rPr>
          <w:spacing w:val="-3"/>
          <w:sz w:val="24"/>
        </w:rPr>
        <w:t> </w:t>
      </w:r>
      <w:r>
        <w:rPr>
          <w:sz w:val="24"/>
        </w:rPr>
        <w:t>Graduate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2017-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of Advisory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sz w:val="24"/>
        </w:rPr>
        <w:t>Quant</w:t>
      </w:r>
      <w:r>
        <w:rPr>
          <w:spacing w:val="-3"/>
          <w:sz w:val="24"/>
        </w:rPr>
        <w:t> </w:t>
      </w:r>
      <w:r>
        <w:rPr>
          <w:sz w:val="24"/>
        </w:rPr>
        <w:t>M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(Emory),</w:t>
      </w:r>
      <w:r>
        <w:rPr>
          <w:spacing w:val="-1"/>
          <w:sz w:val="24"/>
        </w:rPr>
        <w:t> </w:t>
      </w:r>
      <w:r>
        <w:rPr>
          <w:sz w:val="24"/>
        </w:rPr>
        <w:t>2017-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Co-Chair:</w:t>
      </w:r>
      <w:r>
        <w:rPr>
          <w:spacing w:val="-4"/>
          <w:sz w:val="24"/>
        </w:rPr>
        <w:t> </w:t>
      </w:r>
      <w:r>
        <w:rPr>
          <w:sz w:val="24"/>
        </w:rPr>
        <w:t>Econometrics</w:t>
      </w:r>
      <w:r>
        <w:rPr>
          <w:spacing w:val="-5"/>
          <w:sz w:val="24"/>
        </w:rPr>
        <w:t> </w:t>
      </w:r>
      <w:r>
        <w:rPr>
          <w:sz w:val="24"/>
        </w:rPr>
        <w:t>Recruiting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2014-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5"/>
          <w:sz w:val="24"/>
        </w:rPr>
        <w:t> </w:t>
      </w:r>
      <w:r>
        <w:rPr>
          <w:sz w:val="24"/>
        </w:rPr>
        <w:t>Econometrics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2013-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7"/>
          <w:sz w:val="24"/>
        </w:rPr>
        <w:t> </w:t>
      </w: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5"/>
          <w:sz w:val="24"/>
        </w:rPr>
        <w:t> </w:t>
      </w:r>
      <w:r>
        <w:rPr>
          <w:sz w:val="24"/>
        </w:rPr>
        <w:t>Econometrics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2010-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4"/>
          <w:sz w:val="24"/>
        </w:rPr>
        <w:t> </w:t>
      </w:r>
      <w:r>
        <w:rPr>
          <w:sz w:val="24"/>
        </w:rPr>
        <w:t>Macro</w:t>
      </w:r>
      <w:r>
        <w:rPr>
          <w:spacing w:val="-1"/>
          <w:sz w:val="24"/>
        </w:rPr>
        <w:t> </w:t>
      </w:r>
      <w:r>
        <w:rPr>
          <w:sz w:val="24"/>
        </w:rPr>
        <w:t>Recruiting</w:t>
      </w:r>
      <w:r>
        <w:rPr>
          <w:spacing w:val="-7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2008-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Board</w:t>
      </w:r>
      <w:r>
        <w:rPr>
          <w:spacing w:val="-4"/>
          <w:sz w:val="24"/>
        </w:rPr>
        <w:t> </w:t>
      </w:r>
      <w:r>
        <w:rPr>
          <w:sz w:val="24"/>
        </w:rPr>
        <w:t>Member:</w:t>
      </w:r>
      <w:r>
        <w:rPr>
          <w:spacing w:val="-2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2"/>
          <w:sz w:val="24"/>
        </w:rPr>
        <w:t> </w:t>
      </w:r>
      <w:r>
        <w:rPr>
          <w:sz w:val="24"/>
        </w:rPr>
        <w:t>Sciences,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z w:val="24"/>
        </w:rPr>
        <w:t>2009-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" w:after="0"/>
        <w:ind w:left="1080" w:right="547" w:hanging="360"/>
        <w:jc w:val="left"/>
        <w:rPr>
          <w:sz w:val="24"/>
        </w:rPr>
      </w:pPr>
      <w:r>
        <w:rPr>
          <w:sz w:val="24"/>
        </w:rPr>
        <w:t>Chair:</w:t>
      </w:r>
      <w:r>
        <w:rPr>
          <w:spacing w:val="-5"/>
          <w:sz w:val="24"/>
        </w:rPr>
        <w:t> </w:t>
      </w:r>
      <w:r>
        <w:rPr>
          <w:sz w:val="24"/>
        </w:rPr>
        <w:t>Econometrics</w:t>
      </w:r>
      <w:r>
        <w:rPr>
          <w:spacing w:val="-6"/>
          <w:sz w:val="24"/>
        </w:rPr>
        <w:t> </w:t>
      </w:r>
      <w:r>
        <w:rPr>
          <w:sz w:val="24"/>
        </w:rPr>
        <w:t>Qualifying</w:t>
      </w:r>
      <w:r>
        <w:rPr>
          <w:spacing w:val="-6"/>
          <w:sz w:val="24"/>
        </w:rPr>
        <w:t> </w:t>
      </w:r>
      <w:r>
        <w:rPr>
          <w:sz w:val="24"/>
        </w:rPr>
        <w:t>Examination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2009,</w:t>
      </w:r>
      <w:r>
        <w:rPr>
          <w:spacing w:val="-5"/>
          <w:sz w:val="24"/>
        </w:rPr>
        <w:t> </w:t>
      </w:r>
      <w:r>
        <w:rPr>
          <w:sz w:val="24"/>
        </w:rPr>
        <w:t>2010, 2011, 2013, 2014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3"/>
          <w:sz w:val="24"/>
        </w:rPr>
        <w:t> </w:t>
      </w:r>
      <w:r>
        <w:rPr>
          <w:sz w:val="24"/>
        </w:rPr>
        <w:t>Mentor: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5"/>
          <w:sz w:val="24"/>
        </w:rPr>
        <w:t> </w:t>
      </w:r>
      <w:r>
        <w:rPr>
          <w:sz w:val="24"/>
        </w:rPr>
        <w:t>Lugar,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2008-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Mentor:</w:t>
      </w:r>
      <w:r>
        <w:rPr>
          <w:spacing w:val="-5"/>
          <w:sz w:val="24"/>
        </w:rPr>
        <w:t> </w:t>
      </w:r>
      <w:r>
        <w:rPr>
          <w:sz w:val="24"/>
        </w:rPr>
        <w:t>David</w:t>
      </w:r>
      <w:r>
        <w:rPr>
          <w:spacing w:val="-2"/>
          <w:sz w:val="24"/>
        </w:rPr>
        <w:t> </w:t>
      </w:r>
      <w:r>
        <w:rPr>
          <w:sz w:val="24"/>
        </w:rPr>
        <w:t>Jacho-Chavez,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2011-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30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Mentor:</w:t>
      </w:r>
      <w:r>
        <w:rPr>
          <w:spacing w:val="-4"/>
          <w:sz w:val="24"/>
        </w:rPr>
        <w:t> </w:t>
      </w:r>
      <w:r>
        <w:rPr>
          <w:sz w:val="24"/>
        </w:rPr>
        <w:t>Zhongjian Lin,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2014-</w:t>
      </w:r>
      <w:r>
        <w:rPr>
          <w:spacing w:val="-2"/>
          <w:sz w:val="24"/>
        </w:rPr>
        <w:t>Present</w:t>
      </w:r>
    </w:p>
    <w:p>
      <w:pPr>
        <w:pStyle w:val="ListParagraph"/>
        <w:spacing w:after="0" w:line="305" w:lineRule="exact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78" w:after="0"/>
        <w:ind w:left="1079" w:right="632" w:hanging="360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Methodist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Service: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Finance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6"/>
          <w:sz w:val="24"/>
        </w:rPr>
        <w:t> </w:t>
      </w:r>
      <w:r>
        <w:rPr>
          <w:sz w:val="24"/>
        </w:rPr>
        <w:t>(until</w:t>
      </w:r>
      <w:r>
        <w:rPr>
          <w:spacing w:val="-7"/>
          <w:sz w:val="24"/>
        </w:rPr>
        <w:t> </w:t>
      </w:r>
      <w:r>
        <w:rPr>
          <w:sz w:val="24"/>
        </w:rPr>
        <w:t>2003); Graduate Committee, Economics Department (until 2008); Recruiting, College Promotions, and many other committees, (1989-2008)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 w:line="341" w:lineRule="exact"/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9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92" w:lineRule="exact"/>
      <w:ind w:left="360"/>
      <w:outlineLvl w:val="4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78" w:hanging="358"/>
      <w:outlineLvl w:val="5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05" w:lineRule="exact"/>
      <w:ind w:left="107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sfandiar.maasoumi@emory.edu" TargetMode="External"/><Relationship Id="rId6" Type="http://schemas.openxmlformats.org/officeDocument/2006/relationships/hyperlink" Target="http://economics.emory.edu/home/people/faculty/biography/maasoumi-esfandiar.html" TargetMode="External"/><Relationship Id="rId7" Type="http://schemas.openxmlformats.org/officeDocument/2006/relationships/hyperlink" Target="https://doi.org/10.1017/S0266466619000392" TargetMode="External"/><Relationship Id="rId8" Type="http://schemas.openxmlformats.org/officeDocument/2006/relationships/hyperlink" Target="https://hceconomics.uchicago.edu/news/esfandiar-maasoumi-using-econometrics-and-economics-study-inequality" TargetMode="External"/><Relationship Id="rId9" Type="http://schemas.openxmlformats.org/officeDocument/2006/relationships/hyperlink" Target="https://nam11.safelinks.protection.outlook.com/?url=https%3A%2F%2Fwww.youtube.com%2Fwatch%3Fv%3DxW6hLV2VvwY&amp;data=04%7C01%7Cfelecia.goodwin%40emory.edu%7C0eba2e0223de45e8544508d8efa92ef7%7Ce004fb9cb0a4424fbcd0322606d5df38%7C0%7C0%7C637522857211957355%7CUnknown%7CTWFpbGZsb3d8eyJWIjoiMC4wLjAwMDAiLCJQIjoiV2luMzIiLCJBTiI6Ik1haWwiLCJXVCI6Mn0%3D%7C1000&amp;sdata=NM3fi8DzcYv2VbEN0L79RPoWPRs1WXIAeqk2gm7YzWg%3D&amp;reserved=0" TargetMode="External"/><Relationship Id="rId10" Type="http://schemas.openxmlformats.org/officeDocument/2006/relationships/hyperlink" Target="https://youtu.be/f-K3PTeSyvk" TargetMode="External"/><Relationship Id="rId11" Type="http://schemas.openxmlformats.org/officeDocument/2006/relationships/hyperlink" Target="https://hceconomics.uchicago.edu/networks/mip" TargetMode="External"/><Relationship Id="rId12" Type="http://schemas.openxmlformats.org/officeDocument/2006/relationships/hyperlink" Target="https://www.journals.uchicago.edu/doi/pdfplus/10.1086/701788" TargetMode="External"/><Relationship Id="rId13" Type="http://schemas.openxmlformats.org/officeDocument/2006/relationships/hyperlink" Target="https://econpapers.repec.org/article/eeeeconom/v_3a199_3ay_3a2017_3ai_3a2_3ap_3a117-130.htm" TargetMode="External"/><Relationship Id="rId14" Type="http://schemas.openxmlformats.org/officeDocument/2006/relationships/hyperlink" Target="http://economics.emory.edu/home/documents/documents/Maasoumiesfandiar_54.pdf" TargetMode="External"/><Relationship Id="rId15" Type="http://schemas.openxmlformats.org/officeDocument/2006/relationships/hyperlink" Target="http://www.emeraldinsight.com/series/aeco" TargetMode="External"/><Relationship Id="rId16" Type="http://schemas.openxmlformats.org/officeDocument/2006/relationships/hyperlink" Target="http://ac.els-cdn.com/S1062940813000338/1-s2.0-S1062940813000338-main.pdf?_tid=8e1479b8-8f48-11e3-90e2-00000aab0f01&amp;acdnat=1391702933_a7167e89b766fbd67c11dba481cd089d" TargetMode="External"/><Relationship Id="rId17" Type="http://schemas.openxmlformats.org/officeDocument/2006/relationships/hyperlink" Target="http://economics.emory.edu/home/assets/documents/Maasoumiesfandiar_30.pdf" TargetMode="External"/><Relationship Id="rId18" Type="http://schemas.openxmlformats.org/officeDocument/2006/relationships/hyperlink" Target="http://onlinelibrary.wiley.com/doi/10.1111/j.1368-423X.2008.00233.x/pdf" TargetMode="External"/><Relationship Id="rId19" Type="http://schemas.openxmlformats.org/officeDocument/2006/relationships/hyperlink" Target="http://economics.emory.edu/home/assets/documents/Maasoumiesfandiar_23.pdf" TargetMode="External"/><Relationship Id="rId20" Type="http://schemas.openxmlformats.org/officeDocument/2006/relationships/hyperlink" Target="http://economics.emory.edu/home/assets/documents/Maasoumiesfandiar_22.pdf" TargetMode="External"/><Relationship Id="rId21" Type="http://schemas.openxmlformats.org/officeDocument/2006/relationships/hyperlink" Target="http://www.jstor.org/stable/25146340" TargetMode="External"/><Relationship Id="rId22" Type="http://schemas.openxmlformats.org/officeDocument/2006/relationships/hyperlink" Target="http://economics.emory.edu/home/assets/documents/Maasoumiesfandiar_17.pdf" TargetMode="External"/><Relationship Id="rId23" Type="http://schemas.openxmlformats.org/officeDocument/2006/relationships/hyperlink" Target="http://economics.emory.edu/home/assets/documents/Maasoumiesfandiar_18.pdf" TargetMode="External"/><Relationship Id="rId24" Type="http://schemas.openxmlformats.org/officeDocument/2006/relationships/hyperlink" Target="https://doi.org/10.1016/j.iref.2018.12.016" TargetMode="External"/><Relationship Id="rId25" Type="http://schemas.openxmlformats.org/officeDocument/2006/relationships/hyperlink" Target="https://doi.org/10.1002/jae.2643" TargetMode="External"/><Relationship Id="rId26" Type="http://schemas.openxmlformats.org/officeDocument/2006/relationships/hyperlink" Target="http://biomet.oxfordjournals.org/content/102/3/661.full.pdf%2Bhtml?sid=d522ff05-f15c-4d2e-baaa-dceb578986d7" TargetMode="External"/><Relationship Id="rId27" Type="http://schemas.openxmlformats.org/officeDocument/2006/relationships/hyperlink" Target="http://economics.emory.edu/home/documents/documents/Maasoumiesfandiar_49.pdf" TargetMode="External"/><Relationship Id="rId28" Type="http://schemas.openxmlformats.org/officeDocument/2006/relationships/hyperlink" Target="https://www.tandfonline.com/doi/full/10.1080/07474938.2010.481544?scroll=top&amp;needAccess=true" TargetMode="External"/><Relationship Id="rId29" Type="http://schemas.openxmlformats.org/officeDocument/2006/relationships/hyperlink" Target="http://economics.emory.edu/home/assets/documents/Maasoumiesfandiar_29.pdf" TargetMode="External"/><Relationship Id="rId30" Type="http://schemas.openxmlformats.org/officeDocument/2006/relationships/hyperlink" Target="http://economics.emory.edu/home/assets/documents/Maasoumiesfandiar_28.pdf" TargetMode="External"/><Relationship Id="rId31" Type="http://schemas.openxmlformats.org/officeDocument/2006/relationships/hyperlink" Target="http://www.tandfonline.com/doi/full/10.1080/07474930701853459#.UvOxDFO2zZ0" TargetMode="External"/><Relationship Id="rId32" Type="http://schemas.openxmlformats.org/officeDocument/2006/relationships/hyperlink" Target="http://economics.emory.edu/home/assets/documents/Maasoumiesfandiar_25.pdf" TargetMode="External"/><Relationship Id="rId33" Type="http://schemas.openxmlformats.org/officeDocument/2006/relationships/hyperlink" Target="http://economics.emory.edu/home/assets/documents/Maasoumiesfandiar_24.pdf" TargetMode="External"/><Relationship Id="rId34" Type="http://schemas.openxmlformats.org/officeDocument/2006/relationships/hyperlink" Target="https://www.tandfonline.com/doi/full/10.1080/07474930600712806?scroll=top&amp;needAccess=true" TargetMode="External"/><Relationship Id="rId35" Type="http://schemas.openxmlformats.org/officeDocument/2006/relationships/hyperlink" Target="http://economics.emory.edu/home/assets/documents/Maasoumiesfandiar_19.pdf" TargetMode="External"/><Relationship Id="rId36" Type="http://schemas.openxmlformats.org/officeDocument/2006/relationships/hyperlink" Target="http://economics.emory.edu/home/assets/documents/Maasoumiesfandiar_16.pdf" TargetMode="External"/><Relationship Id="rId37" Type="http://schemas.openxmlformats.org/officeDocument/2006/relationships/hyperlink" Target="http://www.tandfonline.com/doi/abs/10.1080/07474939408800276#.UvPlw1O2zZ0" TargetMode="External"/><Relationship Id="rId38" Type="http://schemas.openxmlformats.org/officeDocument/2006/relationships/hyperlink" Target="http://www.jstor.org/stable/1391519" TargetMode="External"/><Relationship Id="rId39" Type="http://schemas.openxmlformats.org/officeDocument/2006/relationships/hyperlink" Target="http://www.jstor.org/stable/1831063" TargetMode="External"/><Relationship Id="rId40" Type="http://schemas.openxmlformats.org/officeDocument/2006/relationships/hyperlink" Target="http://www.jstor.org/stable/1818119" TargetMode="External"/><Relationship Id="rId41" Type="http://schemas.openxmlformats.org/officeDocument/2006/relationships/hyperlink" Target="http://www.sciencedirect.com/science/article/pii/0165176579901794" TargetMode="External"/><Relationship Id="rId42" Type="http://schemas.openxmlformats.org/officeDocument/2006/relationships/hyperlink" Target="https://economics.ucr.edu/seminars_colloquia/2015-16/econometrics/Maasoumi%20paper%20for%205%2011%2016%20seminar.pdf" TargetMode="External"/><Relationship Id="rId43" Type="http://schemas.openxmlformats.org/officeDocument/2006/relationships/hyperlink" Target="https://www.emeraldinsight.com/doi/full/10.1108/JES-04-2014-0055" TargetMode="External"/><Relationship Id="rId44" Type="http://schemas.openxmlformats.org/officeDocument/2006/relationships/hyperlink" Target="https://www.tandfonline.com/doi/full/10.1080/07474938.2012.690650?scroll=top&amp;needAccess=true" TargetMode="External"/><Relationship Id="rId45" Type="http://schemas.openxmlformats.org/officeDocument/2006/relationships/hyperlink" Target="http://economics.emory.edu/home/assets/documents/Maasoumiesfandiar_31.pdf" TargetMode="External"/><Relationship Id="rId46" Type="http://schemas.openxmlformats.org/officeDocument/2006/relationships/hyperlink" Target="http://www.sciencedirect.com/science/article/pii/S1364815201000226" TargetMode="External"/><Relationship Id="rId47" Type="http://schemas.openxmlformats.org/officeDocument/2006/relationships/hyperlink" Target="http://www.jstor.org/stable/3211555" TargetMode="External"/><Relationship Id="rId48" Type="http://schemas.openxmlformats.org/officeDocument/2006/relationships/hyperlink" Target="http://www.jstor.org/stable/2678555" TargetMode="External"/><Relationship Id="rId49" Type="http://schemas.openxmlformats.org/officeDocument/2006/relationships/hyperlink" Target="http://economics.emory.edu/home/assets/documents/Maasoumiesfandiar_10.pdf" TargetMode="External"/><Relationship Id="rId50" Type="http://schemas.openxmlformats.org/officeDocument/2006/relationships/hyperlink" Target="http://www.sciencedirect.com/science/article/pii/030440769190093S" TargetMode="External"/><Relationship Id="rId51" Type="http://schemas.openxmlformats.org/officeDocument/2006/relationships/hyperlink" Target="http://economics.emory.edu/home/assets/documents/Maasoumiesfandiar_9.pdf" TargetMode="External"/><Relationship Id="rId52" Type="http://schemas.openxmlformats.org/officeDocument/2006/relationships/hyperlink" Target="http://www.sciencedirect.com/science/article/pii/030440768990081X" TargetMode="External"/><Relationship Id="rId53" Type="http://schemas.openxmlformats.org/officeDocument/2006/relationships/hyperlink" Target="http://www.jstor.org/stable/1391884" TargetMode="External"/><Relationship Id="rId54" Type="http://schemas.openxmlformats.org/officeDocument/2006/relationships/hyperlink" Target="http://economics.emory.edu/home/assets/documents/Maasoumiesfandiar_5.pdf" TargetMode="External"/><Relationship Id="rId55" Type="http://schemas.openxmlformats.org/officeDocument/2006/relationships/hyperlink" Target="http://www.jstor.org/stable/1912849" TargetMode="External"/><Relationship Id="rId56" Type="http://schemas.openxmlformats.org/officeDocument/2006/relationships/hyperlink" Target="http://www.sciencedirect.com/science/article/pii/0165176585900400" TargetMode="External"/><Relationship Id="rId57" Type="http://schemas.openxmlformats.org/officeDocument/2006/relationships/hyperlink" Target="http://www.sciencedirect.com/science/article/pii/0165176579901526" TargetMode="External"/><Relationship Id="rId58" Type="http://schemas.openxmlformats.org/officeDocument/2006/relationships/hyperlink" Target="https://www.tandfonline.com/doi/abs/10.1080/07350015.2021.1888741?journalCode=ubes20" TargetMode="External"/><Relationship Id="rId59" Type="http://schemas.openxmlformats.org/officeDocument/2006/relationships/hyperlink" Target="https://doi.org/10.1080/07350015.2021.1888741" TargetMode="External"/><Relationship Id="rId60" Type="http://schemas.openxmlformats.org/officeDocument/2006/relationships/hyperlink" Target="http://economics.emory.edu/home/documents/documents/Maasoumiesfandiar_55.pdf" TargetMode="External"/><Relationship Id="rId61" Type="http://schemas.openxmlformats.org/officeDocument/2006/relationships/hyperlink" Target="http://economics.emory.edu/home/documents/documents/Maasoumiesfandiar_53.pdf" TargetMode="External"/><Relationship Id="rId62" Type="http://schemas.openxmlformats.org/officeDocument/2006/relationships/hyperlink" Target="http://www.sciencedirect.com/science/article/pii/S0264999310001367" TargetMode="External"/><Relationship Id="rId63" Type="http://schemas.openxmlformats.org/officeDocument/2006/relationships/hyperlink" Target="http://economics.emory.edu/home/assets/documents/Maasoumiesfandiar_27.pdf" TargetMode="External"/><Relationship Id="rId64" Type="http://schemas.openxmlformats.org/officeDocument/2006/relationships/hyperlink" Target="http://www.jstor.org/stable/4626198" TargetMode="External"/><Relationship Id="rId65" Type="http://schemas.openxmlformats.org/officeDocument/2006/relationships/hyperlink" Target="http://economics.emory.edu/home/documents/documents/Maasoumiesfandiar_14.pdf" TargetMode="External"/><Relationship Id="rId66" Type="http://schemas.openxmlformats.org/officeDocument/2006/relationships/hyperlink" Target="http://economics.emory.edu/home/assets/documents/Maasoumiesfandiar_12.pdf" TargetMode="External"/><Relationship Id="rId67" Type="http://schemas.openxmlformats.org/officeDocument/2006/relationships/hyperlink" Target="http://economics.emory.edu/home/assets/documents/Maasoumiesfandiar_11.pdf" TargetMode="External"/><Relationship Id="rId68" Type="http://schemas.openxmlformats.org/officeDocument/2006/relationships/hyperlink" Target="http://ac.els-cdn.com/S0304407698000463/1-s2.0-S0304407698000463-main.pdf?_tid=4b47e626-8f5a-11e3-b05e-00000aacb360&amp;acdnat=1391710552_e3f5f8b64152e0653cb52c495efbcc4c" TargetMode="External"/><Relationship Id="rId69" Type="http://schemas.openxmlformats.org/officeDocument/2006/relationships/hyperlink" Target="http://www.tandfonline.com/doi/abs/10.1080/07474939308800260#.UvPmQlO2zZ0" TargetMode="External"/><Relationship Id="rId70" Type="http://schemas.openxmlformats.org/officeDocument/2006/relationships/hyperlink" Target="http://www.sciencedirect.com/science/article/pii/0304407692900764" TargetMode="External"/><Relationship Id="rId71" Type="http://schemas.openxmlformats.org/officeDocument/2006/relationships/hyperlink" Target="http://www.sciencedirect.com/science/article/pii/0304407690900733" TargetMode="External"/><Relationship Id="rId72" Type="http://schemas.openxmlformats.org/officeDocument/2006/relationships/hyperlink" Target="http://onlinelibrary.wiley.com/doi/10.1111/j.1475-4932.1988.tb02074.x/abstract" TargetMode="External"/><Relationship Id="rId73" Type="http://schemas.openxmlformats.org/officeDocument/2006/relationships/hyperlink" Target="http://www.sciencedirect.com/science/article/pii/0304407688900784" TargetMode="External"/><Relationship Id="rId74" Type="http://schemas.openxmlformats.org/officeDocument/2006/relationships/hyperlink" Target="http://www.sciencedirect.com/science/article/pii/0165176586901862" TargetMode="External"/><Relationship Id="rId75" Type="http://schemas.openxmlformats.org/officeDocument/2006/relationships/hyperlink" Target="http://www.sciencedirect.com/science/article/pii/0304407686900539" TargetMode="External"/><Relationship Id="rId76" Type="http://schemas.openxmlformats.org/officeDocument/2006/relationships/hyperlink" Target="http://www.tandfonline.com/doi/abs/10.1080/07311768308800027#.UvPm-FO2zZ0" TargetMode="External"/><Relationship Id="rId77" Type="http://schemas.openxmlformats.org/officeDocument/2006/relationships/hyperlink" Target="http://economics.emory.edu/home/assets/documents/Maasoumiesfandiar_4.pdf" TargetMode="External"/><Relationship Id="rId78" Type="http://schemas.openxmlformats.org/officeDocument/2006/relationships/hyperlink" Target="http://www.sciencedirect.com/science/article/pii/0304407680900044" TargetMode="External"/><Relationship Id="rId79" Type="http://schemas.openxmlformats.org/officeDocument/2006/relationships/hyperlink" Target="http://www.sciencedirect.com/science/article/pii/0304407679900800" TargetMode="External"/><Relationship Id="rId80" Type="http://schemas.openxmlformats.org/officeDocument/2006/relationships/hyperlink" Target="http://www.jstor.org/stable/1914241" TargetMode="External"/><Relationship Id="rId81" Type="http://schemas.openxmlformats.org/officeDocument/2006/relationships/hyperlink" Target="https://doi.org/10.1080/07474938.2021.1889180" TargetMode="External"/><Relationship Id="rId82" Type="http://schemas.openxmlformats.org/officeDocument/2006/relationships/hyperlink" Target="https://www.tandfonline.com/doi/full/10.1080/07474938.2018.1554868" TargetMode="External"/><Relationship Id="rId83" Type="http://schemas.openxmlformats.org/officeDocument/2006/relationships/hyperlink" Target="http://www.sciencedirect.com/science/article/pii/S0304407615003048" TargetMode="External"/><Relationship Id="rId84" Type="http://schemas.openxmlformats.org/officeDocument/2006/relationships/hyperlink" Target="http://www.tandfonline.com/doi/full/10.1080/07474938.2015.1116051" TargetMode="External"/><Relationship Id="rId85" Type="http://schemas.openxmlformats.org/officeDocument/2006/relationships/hyperlink" Target="http://www.tandfonline.com/eprint/Kub8XvDjFAefN5mf4Kut/full" TargetMode="External"/><Relationship Id="rId86" Type="http://schemas.openxmlformats.org/officeDocument/2006/relationships/hyperlink" Target="http://www.tandfonline.com/doi/full/10.1080/07474938.2013.824766#.UvPfclO2zZ0" TargetMode="External"/><Relationship Id="rId87" Type="http://schemas.openxmlformats.org/officeDocument/2006/relationships/hyperlink" Target="http://www.tandfonline.com/doi/full/10.1080/07474938.2013.806840#.UvPgl1O2zZ0" TargetMode="External"/><Relationship Id="rId88" Type="http://schemas.openxmlformats.org/officeDocument/2006/relationships/hyperlink" Target="http://economics.emory.edu/home/assets/documents/Maasoumiesfandiar_2.pdf" TargetMode="External"/><Relationship Id="rId89" Type="http://schemas.openxmlformats.org/officeDocument/2006/relationships/hyperlink" Target="http://economics.emory.edu/home/documents/documents/Maasoumiesfandiar-57.pdf" TargetMode="External"/><Relationship Id="rId90" Type="http://schemas.openxmlformats.org/officeDocument/2006/relationships/hyperlink" Target="https://www.tandfonline.com/doi/full/10.1080/07474930801959685?scroll=top&amp;needAccess=true" TargetMode="External"/><Relationship Id="rId91" Type="http://schemas.openxmlformats.org/officeDocument/2006/relationships/hyperlink" Target="http://economics.emory.edu/home/assets/documents/Maasoumiesfandiar_33.pdf" TargetMode="External"/><Relationship Id="rId92" Type="http://schemas.openxmlformats.org/officeDocument/2006/relationships/hyperlink" Target="http://economics.emory.edu/home/assets/documents/Maasoumiesfandiar_34.pdf" TargetMode="External"/><Relationship Id="rId93" Type="http://schemas.openxmlformats.org/officeDocument/2006/relationships/hyperlink" Target="http://economics.emory.edu/home/assets/documents/Maasoumiesfandiar_35.pdf" TargetMode="External"/><Relationship Id="rId94" Type="http://schemas.openxmlformats.org/officeDocument/2006/relationships/hyperlink" Target="http://economics.emory.edu/home/assets/documents/Maasoumiesfandiar_36.pdf" TargetMode="External"/><Relationship Id="rId95" Type="http://schemas.openxmlformats.org/officeDocument/2006/relationships/hyperlink" Target="http://economics.emory.edu/home/assets/documents/Maasoumiesfandiar_37.pdf" TargetMode="External"/><Relationship Id="rId96" Type="http://schemas.openxmlformats.org/officeDocument/2006/relationships/hyperlink" Target="http://economics.emory.edu/home/assets/documents/Maasoumiesfandiar_38.pdf" TargetMode="External"/><Relationship Id="rId97" Type="http://schemas.openxmlformats.org/officeDocument/2006/relationships/hyperlink" Target="http://economics.emory.edu/home/assets/documents/Maasoumiesfandiar_39.pdf" TargetMode="External"/><Relationship Id="rId98" Type="http://schemas.openxmlformats.org/officeDocument/2006/relationships/hyperlink" Target="http://economics.emory.edu/home/assets/documents/Maasoumiesfandiar_40.pdf" TargetMode="External"/><Relationship Id="rId99" Type="http://schemas.openxmlformats.org/officeDocument/2006/relationships/hyperlink" Target="http://economics.emory.edu/home/assets/documents/Maasoumiesfandiar_41.pdf" TargetMode="External"/><Relationship Id="rId100" Type="http://schemas.openxmlformats.org/officeDocument/2006/relationships/hyperlink" Target="https://www.tandfonline.com/doi/full/10.1080/07474938.2020.1772566" TargetMode="External"/><Relationship Id="rId101" Type="http://schemas.openxmlformats.org/officeDocument/2006/relationships/hyperlink" Target="https://www.emeraldinsight.com/doi/full/10.1108/JES-07-2014-0129" TargetMode="External"/><Relationship Id="rId102" Type="http://schemas.openxmlformats.org/officeDocument/2006/relationships/hyperlink" Target="https://www.sciencedirect.com/science/article/pii/S0304407615003048" TargetMode="External"/><Relationship Id="rId103" Type="http://schemas.openxmlformats.org/officeDocument/2006/relationships/hyperlink" Target="http://books.google.com/books?id=CTw9AAAAIAAJ&amp;pg=PA7&amp;lpg=PA7&amp;dq=contributions%2Bto%2BJ%2Bd%2Bsargan&amp;source=bl&amp;ots=suiwnlIjqL&amp;sig=8YboihQFb5B6m4HiydJeVGqkqak&amp;hl=en&amp;sa=X&amp;ei=8IZOVMDeHpKQgwSgwoKwBQ&amp;ved=0CFoQ6AEwBw%23v%3Donepage&amp;q=contributions%20to%20J%20d%20sargan&amp;f=false" TargetMode="External"/><Relationship Id="rId104" Type="http://schemas.openxmlformats.org/officeDocument/2006/relationships/hyperlink" Target="http://economics.emory.edu/home/assets/documents/Maasoumiesfandiar_43.pdf" TargetMode="External"/><Relationship Id="rId105" Type="http://schemas.openxmlformats.org/officeDocument/2006/relationships/hyperlink" Target="http://economics.emory.edu/home/assets/documents/Maasoumiesfandiar_44.pdf" TargetMode="External"/><Relationship Id="rId10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Emory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Emory College</dc:creator>
  <dc:title>CURRICULUM VITAE</dc:title>
  <dcterms:created xsi:type="dcterms:W3CDTF">2025-12-06T06:00:43Z</dcterms:created>
  <dcterms:modified xsi:type="dcterms:W3CDTF">2025-12-06T06:00:43Z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17.11.238</vt:lpwstr>
  </property>
  <property fmtid="{D5CDD505-2E9C-101B-9397-08002B2CF9AE}" pid="6" name="SourceModified">
    <vt:lpwstr/>
  </property>
</Properties>
</file>