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图书角的书，为什么总是有借无还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苏禾  20240315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开学的时候，班级图书角有 18 本书，到了期中只剩下 12 本。少掉的书不是丢了，而是借走以后一直没有人还。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想看的同学借不到，最后大家干脆不去图书角了，那个书架现在成了放水杯的地方。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借书没有登记。谁拿走了哪一本，什么时候拿的，没有人说得清，想催也不知道该催谁。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另外，书上没有任何记号，带回家以后很容易和自己的书混在一起，时间一长连借书的人自己都忘了。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我用 Excel 做了一张借书登记表，打印出来挂在书架旁边，借书的时候写上书名、姓名和日期。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每周五放学前，图书管理员对一次表，超过两周没有还的，在班级群里提醒一声。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