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D235" w14:textId="06CD8D24" w:rsidR="00C837CE" w:rsidRDefault="00C837CE" w:rsidP="00494ECE"/>
    <w:p w14:paraId="16AC5E12" w14:textId="2E5089CE" w:rsidR="00CE3104" w:rsidRDefault="00CE3104" w:rsidP="00494ECE">
      <w:r>
        <w:rPr>
          <w:rFonts w:hint="eastAsia"/>
        </w:rPr>
        <w:t>{</w:t>
      </w:r>
      <w:r>
        <w:t>{</w:t>
      </w:r>
      <w:proofErr w:type="spellStart"/>
      <w:r w:rsidRPr="00CE3104">
        <w:rPr>
          <w:rFonts w:ascii="Menlo" w:hAnsi="Menlo" w:cs="Menlo"/>
          <w:color w:val="6A8759"/>
          <w:kern w:val="0"/>
          <w:sz w:val="18"/>
          <w:szCs w:val="18"/>
        </w:rPr>
        <w:t>ReportDate</w:t>
      </w:r>
      <w:proofErr w:type="spellEnd"/>
      <w:r>
        <w:t>}}</w:t>
      </w:r>
    </w:p>
    <w:p w14:paraId="1EC6932B" w14:textId="73BFD4FD" w:rsidR="00CE3104" w:rsidRDefault="00CE3104" w:rsidP="00494ECE">
      <w:r>
        <w:rPr>
          <w:rFonts w:hint="eastAsia"/>
        </w:rPr>
        <w:t>{</w:t>
      </w:r>
      <w:r>
        <w:t>{</w:t>
      </w:r>
      <w:proofErr w:type="spellStart"/>
      <w:r w:rsidRPr="00CE3104">
        <w:rPr>
          <w:rFonts w:ascii="Menlo" w:hAnsi="Menlo" w:cs="Menlo"/>
          <w:color w:val="6A8759"/>
          <w:kern w:val="0"/>
          <w:sz w:val="18"/>
          <w:szCs w:val="18"/>
        </w:rPr>
        <w:t>SitePointCount</w:t>
      </w:r>
      <w:proofErr w:type="spellEnd"/>
      <w:r>
        <w:t>}}</w:t>
      </w:r>
    </w:p>
    <w:p w14:paraId="215AE6C6" w14:textId="5CC02284" w:rsidR="00CE3104" w:rsidRDefault="00CE3104" w:rsidP="00494ECE">
      <w:r>
        <w:rPr>
          <w:rFonts w:hint="eastAsia"/>
        </w:rPr>
        <w:t>{</w:t>
      </w:r>
      <w:r>
        <w:t>{#</w:t>
      </w:r>
      <w:proofErr w:type="spellStart"/>
      <w:r w:rsidRPr="00CE3104">
        <w:rPr>
          <w:rFonts w:ascii="Menlo" w:hAnsi="Menlo" w:cs="Menlo"/>
          <w:color w:val="6A8759"/>
          <w:kern w:val="0"/>
          <w:sz w:val="18"/>
          <w:szCs w:val="18"/>
        </w:rPr>
        <w:t>SitePoints</w:t>
      </w:r>
      <w:proofErr w:type="spellEnd"/>
      <w:r>
        <w:t>}}</w:t>
      </w:r>
    </w:p>
    <w:p w14:paraId="51F8FF17" w14:textId="2D1F8E5F" w:rsidR="007A4CF1" w:rsidRDefault="007A4CF1" w:rsidP="00494ECE">
      <w:r>
        <w:t>====</w:t>
      </w:r>
    </w:p>
    <w:p w14:paraId="1798239F" w14:textId="2EA592A7" w:rsidR="00CE3104" w:rsidRDefault="00CE3104" w:rsidP="00494ECE">
      <w:r>
        <w:rPr>
          <w:rFonts w:hint="eastAsia"/>
        </w:rPr>
        <w:t>{</w:t>
      </w:r>
      <w:r>
        <w:t>{@</w:t>
      </w:r>
      <w:proofErr w:type="spellStart"/>
      <w:r w:rsidRPr="00CE3104">
        <w:rPr>
          <w:rFonts w:ascii="Menlo" w:hAnsi="Menlo" w:cs="Menlo"/>
          <w:color w:val="6A8759"/>
          <w:kern w:val="0"/>
          <w:sz w:val="18"/>
          <w:szCs w:val="18"/>
        </w:rPr>
        <w:t>PointAnalysis</w:t>
      </w:r>
      <w:proofErr w:type="spellEnd"/>
      <w:r>
        <w:t>}}</w:t>
      </w:r>
    </w:p>
    <w:p w14:paraId="20F7D6BA" w14:textId="6C3C98EF" w:rsidR="007A4CF1" w:rsidRDefault="007A4CF1" w:rsidP="00494ECE">
      <w:r>
        <w:rPr>
          <w:rFonts w:hint="eastAsia"/>
        </w:rPr>
        <w:t>=</w:t>
      </w:r>
      <w:r>
        <w:t>===</w:t>
      </w:r>
    </w:p>
    <w:p w14:paraId="6BC40547" w14:textId="6D8A280E" w:rsidR="00066682" w:rsidRDefault="00066682" w:rsidP="00494ECE"/>
    <w:p w14:paraId="66950B5D" w14:textId="341BB7D6" w:rsidR="00066682" w:rsidRPr="00066682" w:rsidRDefault="00667C6F" w:rsidP="00066682">
      <w:r>
        <w:rPr>
          <w:rFonts w:hint="eastAsia"/>
        </w:rPr>
        <w:t>{</w:t>
      </w:r>
      <w:r>
        <w:t>{+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</w:t>
      </w:r>
      <w:r w:rsidRPr="00B12C07">
        <w:rPr>
          <w:rFonts w:ascii="Menlo" w:hAnsi="Menlo" w:cs="Menlo"/>
          <w:color w:val="9876AA"/>
          <w:sz w:val="18"/>
          <w:szCs w:val="18"/>
        </w:rPr>
        <w:t>ointSiteAnalysis</w:t>
      </w:r>
      <w:proofErr w:type="spellEnd"/>
      <w:r>
        <w:t>}}</w:t>
      </w:r>
    </w:p>
    <w:p w14:paraId="682FA1BC" w14:textId="08C6ACC0" w:rsidR="00066682" w:rsidRDefault="004760B1" w:rsidP="00494ECE">
      <w:r>
        <w:rPr>
          <w:rFonts w:hint="eastAsia"/>
        </w:rPr>
        <w:t>-</w:t>
      </w:r>
      <w:r>
        <w:t>-</w:t>
      </w:r>
      <w:bookmarkStart w:id="0" w:name="_GoBack"/>
      <w:bookmarkEnd w:id="0"/>
    </w:p>
    <w:p w14:paraId="48DDE4F7" w14:textId="2A661943" w:rsidR="004760B1" w:rsidRPr="00494ECE" w:rsidRDefault="004760B1" w:rsidP="00494ECE">
      <w:pPr>
        <w:rPr>
          <w:rFonts w:hint="eastAsia"/>
        </w:rPr>
      </w:pPr>
      <w:r>
        <w:rPr>
          <w:rFonts w:hint="eastAsia"/>
        </w:rPr>
        <w:t>{</w:t>
      </w:r>
      <w:r>
        <w:t>{</w:t>
      </w:r>
      <w:r w:rsidR="00251B52">
        <w:t>#</w:t>
      </w:r>
      <w:proofErr w:type="spellStart"/>
      <w:r w:rsidRPr="00661547">
        <w:t>MonthlyHistoryData</w:t>
      </w:r>
      <w:proofErr w:type="spellEnd"/>
      <w:r>
        <w:t>}}</w:t>
      </w:r>
    </w:p>
    <w:sectPr w:rsidR="004760B1" w:rsidRPr="00494ECE" w:rsidSect="00B27D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ont-weight : 400">
    <w:altName w:val="Segoe Print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2CCD1D"/>
    <w:multiLevelType w:val="singleLevel"/>
    <w:tmpl w:val="E12CCD1D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644C641C"/>
    <w:multiLevelType w:val="singleLevel"/>
    <w:tmpl w:val="644C641C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7D858412"/>
    <w:multiLevelType w:val="singleLevel"/>
    <w:tmpl w:val="7D85841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2"/>
    <w:rsid w:val="00026406"/>
    <w:rsid w:val="00066682"/>
    <w:rsid w:val="000971D3"/>
    <w:rsid w:val="000A64CF"/>
    <w:rsid w:val="00251B52"/>
    <w:rsid w:val="00271514"/>
    <w:rsid w:val="002D4F70"/>
    <w:rsid w:val="003A529B"/>
    <w:rsid w:val="003E0253"/>
    <w:rsid w:val="00467475"/>
    <w:rsid w:val="004760B1"/>
    <w:rsid w:val="00494ECE"/>
    <w:rsid w:val="005B29AC"/>
    <w:rsid w:val="00661547"/>
    <w:rsid w:val="00667C6F"/>
    <w:rsid w:val="00673D57"/>
    <w:rsid w:val="006F6165"/>
    <w:rsid w:val="007877AC"/>
    <w:rsid w:val="007A4CF1"/>
    <w:rsid w:val="00A531E2"/>
    <w:rsid w:val="00B27DEE"/>
    <w:rsid w:val="00B72816"/>
    <w:rsid w:val="00C837CE"/>
    <w:rsid w:val="00C90A79"/>
    <w:rsid w:val="00CC3EC2"/>
    <w:rsid w:val="00CE3104"/>
    <w:rsid w:val="00E2619F"/>
    <w:rsid w:val="00F32195"/>
    <w:rsid w:val="00F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D554"/>
  <w15:chartTrackingRefBased/>
  <w15:docId w15:val="{19A1423D-675B-C749-A392-9331918C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CE"/>
    <w:pPr>
      <w:widowControl w:val="0"/>
      <w:jc w:val="both"/>
    </w:pPr>
    <w:rPr>
      <w:rFonts w:ascii="Calibri" w:eastAsia="宋体" w:hAnsi="Calibri" w:cs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837C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37CE"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7CE"/>
    <w:pPr>
      <w:keepNext/>
      <w:keepLines/>
      <w:outlineLvl w:val="2"/>
    </w:pPr>
    <w:rPr>
      <w:rFonts w:eastAsia="华文中宋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7CE"/>
    <w:pPr>
      <w:keepNext/>
      <w:keepLines/>
      <w:spacing w:before="240" w:after="240"/>
      <w:outlineLvl w:val="3"/>
    </w:pPr>
    <w:rPr>
      <w:rFonts w:ascii="Cambria" w:hAnsi="Cambria" w:cs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837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37CE"/>
    <w:rPr>
      <w:rFonts w:ascii="Cambria" w:eastAsia="宋体" w:hAnsi="Cambria" w:cs="宋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837CE"/>
    <w:rPr>
      <w:rFonts w:ascii="Calibri" w:eastAsia="华文中宋" w:hAnsi="Calibri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37CE"/>
    <w:rPr>
      <w:rFonts w:ascii="Cambria" w:eastAsia="宋体" w:hAnsi="Cambria" w:cs="宋体"/>
      <w:bCs/>
      <w:sz w:val="24"/>
      <w:szCs w:val="28"/>
    </w:rPr>
  </w:style>
  <w:style w:type="character" w:styleId="a3">
    <w:name w:val="Hyperlink"/>
    <w:basedOn w:val="a0"/>
    <w:uiPriority w:val="99"/>
    <w:semiHidden/>
    <w:unhideWhenUsed/>
    <w:rsid w:val="00C837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37CE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837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  <w:rsid w:val="00C837CE"/>
  </w:style>
  <w:style w:type="paragraph" w:styleId="TOC2">
    <w:name w:val="toc 2"/>
    <w:basedOn w:val="a"/>
    <w:next w:val="a"/>
    <w:autoRedefine/>
    <w:uiPriority w:val="39"/>
    <w:semiHidden/>
    <w:unhideWhenUsed/>
    <w:rsid w:val="00C837CE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C837CE"/>
    <w:pPr>
      <w:ind w:leftChars="400" w:left="840"/>
    </w:pPr>
  </w:style>
  <w:style w:type="paragraph" w:styleId="a5">
    <w:name w:val="annotation text"/>
    <w:basedOn w:val="a"/>
    <w:link w:val="a6"/>
    <w:uiPriority w:val="99"/>
    <w:semiHidden/>
    <w:unhideWhenUsed/>
    <w:rsid w:val="00C837C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837CE"/>
    <w:rPr>
      <w:rFonts w:ascii="Calibri" w:eastAsia="宋体" w:hAnsi="Calibri" w:cs="Times New Roman"/>
      <w:sz w:val="24"/>
      <w:szCs w:val="22"/>
    </w:rPr>
  </w:style>
  <w:style w:type="paragraph" w:styleId="a7">
    <w:name w:val="header"/>
    <w:basedOn w:val="a"/>
    <w:link w:val="a8"/>
    <w:uiPriority w:val="99"/>
    <w:semiHidden/>
    <w:unhideWhenUsed/>
    <w:qFormat/>
    <w:rsid w:val="00C8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C837CE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qFormat/>
    <w:rsid w:val="00C837C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sid w:val="00C837CE"/>
    <w:rPr>
      <w:rFonts w:ascii="Times New Roman" w:eastAsia="宋体" w:hAnsi="Times New Roman" w:cs="Times New Roman"/>
      <w:kern w:val="0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qFormat/>
    <w:rsid w:val="00C837CE"/>
    <w:pPr>
      <w:ind w:leftChars="2500" w:left="10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日期 字符"/>
    <w:basedOn w:val="a0"/>
    <w:link w:val="ab"/>
    <w:uiPriority w:val="99"/>
    <w:semiHidden/>
    <w:qFormat/>
    <w:rsid w:val="00C837CE"/>
    <w:rPr>
      <w:rFonts w:ascii="Times New Roman" w:eastAsia="宋体" w:hAnsi="Times New Roman" w:cs="Times New Roman"/>
      <w:kern w:val="0"/>
      <w:sz w:val="20"/>
      <w:szCs w:val="20"/>
    </w:rPr>
  </w:style>
  <w:style w:type="paragraph" w:styleId="ad">
    <w:name w:val="Plain Text"/>
    <w:basedOn w:val="a"/>
    <w:link w:val="ae"/>
    <w:semiHidden/>
    <w:unhideWhenUsed/>
    <w:qFormat/>
    <w:rsid w:val="00C837CE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Cs w:val="24"/>
    </w:rPr>
  </w:style>
  <w:style w:type="character" w:customStyle="1" w:styleId="ae">
    <w:name w:val="纯文本 字符"/>
    <w:basedOn w:val="a0"/>
    <w:link w:val="ad"/>
    <w:semiHidden/>
    <w:rsid w:val="00C837CE"/>
    <w:rPr>
      <w:rFonts w:ascii="宋体" w:eastAsia="宋体" w:hAnsi="宋体" w:cs="Times New Roman"/>
      <w:color w:val="000000"/>
      <w:kern w:val="0"/>
      <w:sz w:val="24"/>
    </w:rPr>
  </w:style>
  <w:style w:type="paragraph" w:styleId="af">
    <w:name w:val="Balloon Text"/>
    <w:basedOn w:val="a"/>
    <w:link w:val="af0"/>
    <w:uiPriority w:val="99"/>
    <w:semiHidden/>
    <w:unhideWhenUsed/>
    <w:qFormat/>
    <w:rsid w:val="00C837CE"/>
    <w:rPr>
      <w:rFonts w:ascii="Times New Roman" w:hAnsi="Times New Roman"/>
      <w:kern w:val="0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qFormat/>
    <w:rsid w:val="00C837CE"/>
    <w:rPr>
      <w:rFonts w:ascii="Times New Roman" w:eastAsia="宋体" w:hAnsi="Times New Roman" w:cs="Times New Roman"/>
      <w:kern w:val="0"/>
      <w:sz w:val="18"/>
      <w:szCs w:val="18"/>
    </w:rPr>
  </w:style>
  <w:style w:type="paragraph" w:styleId="af1">
    <w:name w:val="List Paragraph"/>
    <w:basedOn w:val="a"/>
    <w:uiPriority w:val="34"/>
    <w:qFormat/>
    <w:rsid w:val="00C837CE"/>
    <w:pPr>
      <w:ind w:firstLineChars="200" w:firstLine="420"/>
    </w:pPr>
  </w:style>
  <w:style w:type="character" w:styleId="af2">
    <w:name w:val="Placeholder Text"/>
    <w:uiPriority w:val="99"/>
    <w:semiHidden/>
    <w:qFormat/>
    <w:rsid w:val="00C837CE"/>
    <w:rPr>
      <w:color w:val="808080"/>
    </w:rPr>
  </w:style>
  <w:style w:type="character" w:customStyle="1" w:styleId="font31">
    <w:name w:val="font31"/>
    <w:qFormat/>
    <w:rsid w:val="00C837CE"/>
    <w:rPr>
      <w:rFonts w:ascii="font-weight : 400" w:eastAsia="font-weight : 400" w:hAnsi="font-weight : 400" w:cs="font-weight : 400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qFormat/>
    <w:rsid w:val="00C837CE"/>
    <w:rPr>
      <w:rFonts w:ascii="宋体" w:eastAsia="宋体" w:hAnsi="宋体" w:cs="宋体" w:hint="eastAsia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">
    <w:name w:val="font11"/>
    <w:qFormat/>
    <w:rsid w:val="00C837CE"/>
    <w:rPr>
      <w:rFonts w:ascii="font-weight : 400" w:eastAsia="font-weight : 400" w:hAnsi="font-weight : 400" w:cs="font-weight : 400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1">
    <w:name w:val="font21"/>
    <w:qFormat/>
    <w:rsid w:val="00C837CE"/>
    <w:rPr>
      <w:rFonts w:ascii="宋体" w:eastAsia="宋体" w:hAnsi="宋体" w:cs="宋体" w:hint="eastAsia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11">
    <w:name w:val="日期 字符1"/>
    <w:basedOn w:val="a0"/>
    <w:uiPriority w:val="99"/>
    <w:semiHidden/>
    <w:rsid w:val="00C837CE"/>
    <w:rPr>
      <w:rFonts w:ascii="Calibri" w:hAnsi="Calibri" w:cs="Calibri" w:hint="default"/>
      <w:kern w:val="2"/>
      <w:sz w:val="24"/>
      <w:szCs w:val="22"/>
    </w:rPr>
  </w:style>
  <w:style w:type="character" w:customStyle="1" w:styleId="12">
    <w:name w:val="纯文本 字符1"/>
    <w:basedOn w:val="a0"/>
    <w:uiPriority w:val="99"/>
    <w:semiHidden/>
    <w:rsid w:val="00C837CE"/>
    <w:rPr>
      <w:rFonts w:asciiTheme="minorEastAsia" w:eastAsiaTheme="minorEastAsia" w:hAnsi="Courier New" w:cs="Courier New" w:hint="eastAsia"/>
      <w:kern w:val="2"/>
      <w:sz w:val="24"/>
      <w:szCs w:val="22"/>
    </w:rPr>
  </w:style>
  <w:style w:type="character" w:customStyle="1" w:styleId="13">
    <w:name w:val="批注框文本 字符1"/>
    <w:basedOn w:val="a0"/>
    <w:uiPriority w:val="99"/>
    <w:semiHidden/>
    <w:rsid w:val="00C837CE"/>
    <w:rPr>
      <w:rFonts w:ascii="宋体" w:eastAsia="宋体" w:hAnsi="Calibri" w:hint="eastAsia"/>
      <w:kern w:val="2"/>
      <w:sz w:val="18"/>
      <w:szCs w:val="18"/>
    </w:rPr>
  </w:style>
  <w:style w:type="character" w:customStyle="1" w:styleId="14">
    <w:name w:val="页眉 字符1"/>
    <w:basedOn w:val="a0"/>
    <w:uiPriority w:val="99"/>
    <w:semiHidden/>
    <w:rsid w:val="00C837CE"/>
    <w:rPr>
      <w:rFonts w:ascii="Calibri" w:hAnsi="Calibri" w:cs="Calibri" w:hint="default"/>
      <w:kern w:val="2"/>
      <w:sz w:val="18"/>
      <w:szCs w:val="18"/>
    </w:rPr>
  </w:style>
  <w:style w:type="character" w:customStyle="1" w:styleId="15">
    <w:name w:val="页脚 字符1"/>
    <w:basedOn w:val="a0"/>
    <w:uiPriority w:val="99"/>
    <w:semiHidden/>
    <w:rsid w:val="00C837CE"/>
    <w:rPr>
      <w:rFonts w:ascii="Calibri" w:hAnsi="Calibri" w:cs="Calibri" w:hint="default"/>
      <w:kern w:val="2"/>
      <w:sz w:val="18"/>
      <w:szCs w:val="18"/>
    </w:rPr>
  </w:style>
  <w:style w:type="table" w:styleId="af3">
    <w:name w:val="Table Grid"/>
    <w:basedOn w:val="a1"/>
    <w:uiPriority w:val="59"/>
    <w:qFormat/>
    <w:rsid w:val="00C837C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C837CE"/>
    <w:rPr>
      <w:sz w:val="21"/>
      <w:szCs w:val="21"/>
    </w:rPr>
  </w:style>
  <w:style w:type="paragraph" w:styleId="af5">
    <w:name w:val="annotation subject"/>
    <w:basedOn w:val="a5"/>
    <w:next w:val="a5"/>
    <w:link w:val="af6"/>
    <w:uiPriority w:val="99"/>
    <w:semiHidden/>
    <w:unhideWhenUsed/>
    <w:rsid w:val="00C837CE"/>
    <w:rPr>
      <w:b/>
      <w:bCs/>
    </w:rPr>
  </w:style>
  <w:style w:type="character" w:customStyle="1" w:styleId="af6">
    <w:name w:val="批注主题 字符"/>
    <w:basedOn w:val="a6"/>
    <w:link w:val="af5"/>
    <w:uiPriority w:val="99"/>
    <w:semiHidden/>
    <w:rsid w:val="00C837CE"/>
    <w:rPr>
      <w:rFonts w:ascii="Calibri" w:eastAsia="宋体" w:hAnsi="Calibri" w:cs="Times New Roman"/>
      <w:b/>
      <w:bCs/>
      <w:sz w:val="24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E3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310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28</cp:revision>
  <dcterms:created xsi:type="dcterms:W3CDTF">2019-06-10T02:33:00Z</dcterms:created>
  <dcterms:modified xsi:type="dcterms:W3CDTF">2019-06-16T10:20:00Z</dcterms:modified>
</cp:coreProperties>
</file>