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CFCF5"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noProof/>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77777777"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77777777"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JESSE EZEQUIEL MONTIEL CRUZ                 MC202005</w:t>
      </w:r>
    </w:p>
    <w:p w14:paraId="0015A935" w14:textId="77777777" w:rsidR="005D2F1F" w:rsidRDefault="00000000"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000000"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000000" w:rsidP="00627A0E">
      <w:pPr>
        <w:jc w:val="center"/>
        <w:rPr>
          <w:rFonts w:ascii="Times New Roman" w:hAnsi="Times New Roman"/>
          <w:b/>
          <w:bCs/>
        </w:rPr>
      </w:pPr>
      <w:r w:rsidRPr="00627A0E">
        <w:rPr>
          <w:rFonts w:ascii="Times New Roman" w:hAnsi="Times New Roman"/>
          <w:b/>
          <w:bCs/>
        </w:rPr>
        <w:t>Ing. Denys Urquilla</w:t>
      </w:r>
    </w:p>
    <w:p w14:paraId="073CAA35" w14:textId="77777777" w:rsidR="005D2F1F" w:rsidRPr="00627A0E" w:rsidRDefault="00000000"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000000"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000000"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Pr="007C2979">
              <w:rPr>
                <w:rStyle w:val="Hipervnculo"/>
                <w:noProof/>
              </w:rPr>
              <w:t>II.</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ENUNCIADO DEL PROBLEMA</w:t>
            </w:r>
            <w:r>
              <w:rPr>
                <w:noProof/>
                <w:webHidden/>
              </w:rPr>
              <w:tab/>
            </w:r>
            <w:r>
              <w:rPr>
                <w:noProof/>
                <w:webHidden/>
              </w:rPr>
              <w:fldChar w:fldCharType="begin"/>
            </w:r>
            <w:r>
              <w:rPr>
                <w:noProof/>
                <w:webHidden/>
              </w:rPr>
              <w:instrText xml:space="preserve"> PAGEREF _Toc164069815 \h </w:instrText>
            </w:r>
            <w:r>
              <w:rPr>
                <w:noProof/>
                <w:webHidden/>
              </w:rPr>
            </w:r>
            <w:r>
              <w:rPr>
                <w:noProof/>
                <w:webHidden/>
              </w:rPr>
              <w:fldChar w:fldCharType="separate"/>
            </w:r>
            <w:r>
              <w:rPr>
                <w:noProof/>
                <w:webHidden/>
              </w:rPr>
              <w:t>7</w:t>
            </w:r>
            <w:r>
              <w:rPr>
                <w:noProof/>
                <w:webHidden/>
              </w:rPr>
              <w:fldChar w:fldCharType="end"/>
            </w:r>
          </w:hyperlink>
        </w:p>
        <w:p w14:paraId="2E91BCE4"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Pr="007C2979">
              <w:rPr>
                <w:rStyle w:val="Hipervnculo"/>
                <w:noProof/>
              </w:rPr>
              <w:t>III.</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PLANTEAMIENTO DEL PROBLEMA</w:t>
            </w:r>
            <w:r>
              <w:rPr>
                <w:noProof/>
                <w:webHidden/>
              </w:rPr>
              <w:tab/>
            </w:r>
            <w:r>
              <w:rPr>
                <w:noProof/>
                <w:webHidden/>
              </w:rPr>
              <w:fldChar w:fldCharType="begin"/>
            </w:r>
            <w:r>
              <w:rPr>
                <w:noProof/>
                <w:webHidden/>
              </w:rPr>
              <w:instrText xml:space="preserve"> PAGEREF _Toc164069816 \h </w:instrText>
            </w:r>
            <w:r>
              <w:rPr>
                <w:noProof/>
                <w:webHidden/>
              </w:rPr>
            </w:r>
            <w:r>
              <w:rPr>
                <w:noProof/>
                <w:webHidden/>
              </w:rPr>
              <w:fldChar w:fldCharType="separate"/>
            </w:r>
            <w:r>
              <w:rPr>
                <w:noProof/>
                <w:webHidden/>
              </w:rPr>
              <w:t>8</w:t>
            </w:r>
            <w:r>
              <w:rPr>
                <w:noProof/>
                <w:webHidden/>
              </w:rPr>
              <w:fldChar w:fldCharType="end"/>
            </w:r>
          </w:hyperlink>
        </w:p>
        <w:p w14:paraId="28085371"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Pr="007C2979">
              <w:rPr>
                <w:rStyle w:val="Hipervnculo"/>
                <w:noProof/>
              </w:rPr>
              <w:t>IV.</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ANTECEDENTES</w:t>
            </w:r>
            <w:r>
              <w:rPr>
                <w:noProof/>
                <w:webHidden/>
              </w:rPr>
              <w:tab/>
            </w:r>
            <w:r>
              <w:rPr>
                <w:noProof/>
                <w:webHidden/>
              </w:rPr>
              <w:fldChar w:fldCharType="begin"/>
            </w:r>
            <w:r>
              <w:rPr>
                <w:noProof/>
                <w:webHidden/>
              </w:rPr>
              <w:instrText xml:space="preserve"> PAGEREF _Toc164069817 \h </w:instrText>
            </w:r>
            <w:r>
              <w:rPr>
                <w:noProof/>
                <w:webHidden/>
              </w:rPr>
            </w:r>
            <w:r>
              <w:rPr>
                <w:noProof/>
                <w:webHidden/>
              </w:rPr>
              <w:fldChar w:fldCharType="separate"/>
            </w:r>
            <w:r>
              <w:rPr>
                <w:noProof/>
                <w:webHidden/>
              </w:rPr>
              <w:t>8</w:t>
            </w:r>
            <w:r>
              <w:rPr>
                <w:noProof/>
                <w:webHidden/>
              </w:rPr>
              <w:fldChar w:fldCharType="end"/>
            </w:r>
          </w:hyperlink>
        </w:p>
        <w:p w14:paraId="6275DD02"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Pr="007C2979">
              <w:rPr>
                <w:rStyle w:val="Hipervnculo"/>
                <w:noProof/>
              </w:rPr>
              <w:t>V.</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LIMITACIONES</w:t>
            </w:r>
            <w:r>
              <w:rPr>
                <w:noProof/>
                <w:webHidden/>
              </w:rPr>
              <w:tab/>
            </w:r>
            <w:r>
              <w:rPr>
                <w:noProof/>
                <w:webHidden/>
              </w:rPr>
              <w:fldChar w:fldCharType="begin"/>
            </w:r>
            <w:r>
              <w:rPr>
                <w:noProof/>
                <w:webHidden/>
              </w:rPr>
              <w:instrText xml:space="preserve"> PAGEREF _Toc164069818 \h </w:instrText>
            </w:r>
            <w:r>
              <w:rPr>
                <w:noProof/>
                <w:webHidden/>
              </w:rPr>
            </w:r>
            <w:r>
              <w:rPr>
                <w:noProof/>
                <w:webHidden/>
              </w:rPr>
              <w:fldChar w:fldCharType="separate"/>
            </w:r>
            <w:r>
              <w:rPr>
                <w:noProof/>
                <w:webHidden/>
              </w:rPr>
              <w:t>26</w:t>
            </w:r>
            <w:r>
              <w:rPr>
                <w:noProof/>
                <w:webHidden/>
              </w:rPr>
              <w:fldChar w:fldCharType="end"/>
            </w:r>
          </w:hyperlink>
        </w:p>
        <w:p w14:paraId="5EAC7017"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Pr="007C2979">
              <w:rPr>
                <w:rStyle w:val="Hipervnculo"/>
                <w:noProof/>
              </w:rPr>
              <w:t>VI.</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ALCANCES</w:t>
            </w:r>
            <w:r>
              <w:rPr>
                <w:noProof/>
                <w:webHidden/>
              </w:rPr>
              <w:tab/>
            </w:r>
            <w:r>
              <w:rPr>
                <w:noProof/>
                <w:webHidden/>
              </w:rPr>
              <w:fldChar w:fldCharType="begin"/>
            </w:r>
            <w:r>
              <w:rPr>
                <w:noProof/>
                <w:webHidden/>
              </w:rPr>
              <w:instrText xml:space="preserve"> PAGEREF _Toc164069819 \h </w:instrText>
            </w:r>
            <w:r>
              <w:rPr>
                <w:noProof/>
                <w:webHidden/>
              </w:rPr>
            </w:r>
            <w:r>
              <w:rPr>
                <w:noProof/>
                <w:webHidden/>
              </w:rPr>
              <w:fldChar w:fldCharType="separate"/>
            </w:r>
            <w:r>
              <w:rPr>
                <w:noProof/>
                <w:webHidden/>
              </w:rPr>
              <w:t>27</w:t>
            </w:r>
            <w:r>
              <w:rPr>
                <w:noProof/>
                <w:webHidden/>
              </w:rPr>
              <w:fldChar w:fldCharType="end"/>
            </w:r>
          </w:hyperlink>
        </w:p>
        <w:p w14:paraId="1854FE72"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Pr="007C2979">
              <w:rPr>
                <w:rStyle w:val="Hipervnculo"/>
                <w:noProof/>
              </w:rPr>
              <w:t>VII.</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JUSTIFICACIÓN</w:t>
            </w:r>
            <w:r>
              <w:rPr>
                <w:noProof/>
                <w:webHidden/>
              </w:rPr>
              <w:tab/>
            </w:r>
            <w:r>
              <w:rPr>
                <w:noProof/>
                <w:webHidden/>
              </w:rPr>
              <w:fldChar w:fldCharType="begin"/>
            </w:r>
            <w:r>
              <w:rPr>
                <w:noProof/>
                <w:webHidden/>
              </w:rPr>
              <w:instrText xml:space="preserve"> PAGEREF _Toc164069820 \h </w:instrText>
            </w:r>
            <w:r>
              <w:rPr>
                <w:noProof/>
                <w:webHidden/>
              </w:rPr>
            </w:r>
            <w:r>
              <w:rPr>
                <w:noProof/>
                <w:webHidden/>
              </w:rPr>
              <w:fldChar w:fldCharType="separate"/>
            </w:r>
            <w:r>
              <w:rPr>
                <w:noProof/>
                <w:webHidden/>
              </w:rPr>
              <w:t>28</w:t>
            </w:r>
            <w:r>
              <w:rPr>
                <w:noProof/>
                <w:webHidden/>
              </w:rPr>
              <w:fldChar w:fldCharType="end"/>
            </w:r>
          </w:hyperlink>
        </w:p>
        <w:p w14:paraId="0FB217F6"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Pr="007C2979">
              <w:rPr>
                <w:rStyle w:val="Hipervnculo"/>
                <w:noProof/>
              </w:rPr>
              <w:t>VIII.</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OBJETIVOS</w:t>
            </w:r>
            <w:r>
              <w:rPr>
                <w:noProof/>
                <w:webHidden/>
              </w:rPr>
              <w:tab/>
            </w:r>
            <w:r>
              <w:rPr>
                <w:noProof/>
                <w:webHidden/>
              </w:rPr>
              <w:fldChar w:fldCharType="begin"/>
            </w:r>
            <w:r>
              <w:rPr>
                <w:noProof/>
                <w:webHidden/>
              </w:rPr>
              <w:instrText xml:space="preserve"> PAGEREF _Toc164069821 \h </w:instrText>
            </w:r>
            <w:r>
              <w:rPr>
                <w:noProof/>
                <w:webHidden/>
              </w:rPr>
            </w:r>
            <w:r>
              <w:rPr>
                <w:noProof/>
                <w:webHidden/>
              </w:rPr>
              <w:fldChar w:fldCharType="separate"/>
            </w:r>
            <w:r>
              <w:rPr>
                <w:noProof/>
                <w:webHidden/>
              </w:rPr>
              <w:t>30</w:t>
            </w:r>
            <w:r>
              <w:rPr>
                <w:noProof/>
                <w:webHidden/>
              </w:rPr>
              <w:fldChar w:fldCharType="end"/>
            </w:r>
          </w:hyperlink>
        </w:p>
        <w:p w14:paraId="3E4DE2DA"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Pr="007C2979">
              <w:rPr>
                <w:rStyle w:val="Hipervnculo"/>
                <w:noProof/>
              </w:rPr>
              <w:t>IX.</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FUNDAMENTACIÓN TEÓRICA</w:t>
            </w:r>
            <w:r>
              <w:rPr>
                <w:noProof/>
                <w:webHidden/>
              </w:rPr>
              <w:tab/>
            </w:r>
            <w:r>
              <w:rPr>
                <w:noProof/>
                <w:webHidden/>
              </w:rPr>
              <w:fldChar w:fldCharType="begin"/>
            </w:r>
            <w:r>
              <w:rPr>
                <w:noProof/>
                <w:webHidden/>
              </w:rPr>
              <w:instrText xml:space="preserve"> PAGEREF _Toc164069822 \h </w:instrText>
            </w:r>
            <w:r>
              <w:rPr>
                <w:noProof/>
                <w:webHidden/>
              </w:rPr>
            </w:r>
            <w:r>
              <w:rPr>
                <w:noProof/>
                <w:webHidden/>
              </w:rPr>
              <w:fldChar w:fldCharType="separate"/>
            </w:r>
            <w:r>
              <w:rPr>
                <w:noProof/>
                <w:webHidden/>
              </w:rPr>
              <w:t>33</w:t>
            </w:r>
            <w:r>
              <w:rPr>
                <w:noProof/>
                <w:webHidden/>
              </w:rPr>
              <w:fldChar w:fldCharType="end"/>
            </w:r>
          </w:hyperlink>
        </w:p>
        <w:p w14:paraId="4D049EA9"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Pr="007C2979">
              <w:rPr>
                <w:rStyle w:val="Hipervnculo"/>
                <w:noProof/>
              </w:rPr>
              <w:t>X.</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TIPO DE INVESTIGACIÓN</w:t>
            </w:r>
            <w:r>
              <w:rPr>
                <w:noProof/>
                <w:webHidden/>
              </w:rPr>
              <w:tab/>
            </w:r>
            <w:r>
              <w:rPr>
                <w:noProof/>
                <w:webHidden/>
              </w:rPr>
              <w:fldChar w:fldCharType="begin"/>
            </w:r>
            <w:r>
              <w:rPr>
                <w:noProof/>
                <w:webHidden/>
              </w:rPr>
              <w:instrText xml:space="preserve"> PAGEREF _Toc164069823 \h </w:instrText>
            </w:r>
            <w:r>
              <w:rPr>
                <w:noProof/>
                <w:webHidden/>
              </w:rPr>
            </w:r>
            <w:r>
              <w:rPr>
                <w:noProof/>
                <w:webHidden/>
              </w:rPr>
              <w:fldChar w:fldCharType="separate"/>
            </w:r>
            <w:r>
              <w:rPr>
                <w:noProof/>
                <w:webHidden/>
              </w:rPr>
              <w:t>36</w:t>
            </w:r>
            <w:r>
              <w:rPr>
                <w:noProof/>
                <w:webHidden/>
              </w:rPr>
              <w:fldChar w:fldCharType="end"/>
            </w:r>
          </w:hyperlink>
        </w:p>
        <w:p w14:paraId="45478E97"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Pr="007C2979">
              <w:rPr>
                <w:rStyle w:val="Hipervnculo"/>
                <w:noProof/>
              </w:rPr>
              <w:t>XI.</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TÉCNICAS E INSTRUMENTOS PARA LA RECOLECCIÓN DE DATOS</w:t>
            </w:r>
            <w:r>
              <w:rPr>
                <w:noProof/>
                <w:webHidden/>
              </w:rPr>
              <w:tab/>
            </w:r>
            <w:r>
              <w:rPr>
                <w:noProof/>
                <w:webHidden/>
              </w:rPr>
              <w:fldChar w:fldCharType="begin"/>
            </w:r>
            <w:r>
              <w:rPr>
                <w:noProof/>
                <w:webHidden/>
              </w:rPr>
              <w:instrText xml:space="preserve"> PAGEREF _Toc164069824 \h </w:instrText>
            </w:r>
            <w:r>
              <w:rPr>
                <w:noProof/>
                <w:webHidden/>
              </w:rPr>
            </w:r>
            <w:r>
              <w:rPr>
                <w:noProof/>
                <w:webHidden/>
              </w:rPr>
              <w:fldChar w:fldCharType="separate"/>
            </w:r>
            <w:r>
              <w:rPr>
                <w:noProof/>
                <w:webHidden/>
              </w:rPr>
              <w:t>37</w:t>
            </w:r>
            <w:r>
              <w:rPr>
                <w:noProof/>
                <w:webHidden/>
              </w:rPr>
              <w:fldChar w:fldCharType="end"/>
            </w:r>
          </w:hyperlink>
        </w:p>
        <w:p w14:paraId="6535FE7C"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Pr="007C2979">
              <w:rPr>
                <w:rStyle w:val="Hipervnculo"/>
                <w:noProof/>
              </w:rPr>
              <w:t>XII.</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REQUERIMIENTOS</w:t>
            </w:r>
            <w:r>
              <w:rPr>
                <w:noProof/>
                <w:webHidden/>
              </w:rPr>
              <w:tab/>
            </w:r>
            <w:r>
              <w:rPr>
                <w:noProof/>
                <w:webHidden/>
              </w:rPr>
              <w:fldChar w:fldCharType="begin"/>
            </w:r>
            <w:r>
              <w:rPr>
                <w:noProof/>
                <w:webHidden/>
              </w:rPr>
              <w:instrText xml:space="preserve"> PAGEREF _Toc164069825 \h </w:instrText>
            </w:r>
            <w:r>
              <w:rPr>
                <w:noProof/>
                <w:webHidden/>
              </w:rPr>
            </w:r>
            <w:r>
              <w:rPr>
                <w:noProof/>
                <w:webHidden/>
              </w:rPr>
              <w:fldChar w:fldCharType="separate"/>
            </w:r>
            <w:r>
              <w:rPr>
                <w:noProof/>
                <w:webHidden/>
              </w:rPr>
              <w:t>38</w:t>
            </w:r>
            <w:r>
              <w:rPr>
                <w:noProof/>
                <w:webHidden/>
              </w:rPr>
              <w:fldChar w:fldCharType="end"/>
            </w:r>
          </w:hyperlink>
        </w:p>
        <w:p w14:paraId="6370CDC3"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Pr="007C2979">
              <w:rPr>
                <w:rStyle w:val="Hipervnculo"/>
                <w:noProof/>
              </w:rPr>
              <w:t>XIII.</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CRONOGRAMA</w:t>
            </w:r>
            <w:r>
              <w:rPr>
                <w:noProof/>
                <w:webHidden/>
              </w:rPr>
              <w:tab/>
            </w:r>
            <w:r>
              <w:rPr>
                <w:noProof/>
                <w:webHidden/>
              </w:rPr>
              <w:fldChar w:fldCharType="begin"/>
            </w:r>
            <w:r>
              <w:rPr>
                <w:noProof/>
                <w:webHidden/>
              </w:rPr>
              <w:instrText xml:space="preserve"> PAGEREF _Toc164069826 \h </w:instrText>
            </w:r>
            <w:r>
              <w:rPr>
                <w:noProof/>
                <w:webHidden/>
              </w:rPr>
            </w:r>
            <w:r>
              <w:rPr>
                <w:noProof/>
                <w:webHidden/>
              </w:rPr>
              <w:fldChar w:fldCharType="separate"/>
            </w:r>
            <w:r>
              <w:rPr>
                <w:noProof/>
                <w:webHidden/>
              </w:rPr>
              <w:t>43</w:t>
            </w:r>
            <w:r>
              <w:rPr>
                <w:noProof/>
                <w:webHidden/>
              </w:rPr>
              <w:fldChar w:fldCharType="end"/>
            </w:r>
          </w:hyperlink>
        </w:p>
        <w:p w14:paraId="79928F33"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Pr="007C2979">
              <w:rPr>
                <w:rStyle w:val="Hipervnculo"/>
                <w:noProof/>
              </w:rPr>
              <w:t>XIV.</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BIBLIOGRAFÍA</w:t>
            </w:r>
            <w:r>
              <w:rPr>
                <w:noProof/>
                <w:webHidden/>
              </w:rPr>
              <w:tab/>
            </w:r>
            <w:r>
              <w:rPr>
                <w:noProof/>
                <w:webHidden/>
              </w:rPr>
              <w:fldChar w:fldCharType="begin"/>
            </w:r>
            <w:r>
              <w:rPr>
                <w:noProof/>
                <w:webHidden/>
              </w:rPr>
              <w:instrText xml:space="preserve"> PAGEREF _Toc164069827 \h </w:instrText>
            </w:r>
            <w:r>
              <w:rPr>
                <w:noProof/>
                <w:webHidden/>
              </w:rPr>
            </w:r>
            <w:r>
              <w:rPr>
                <w:noProof/>
                <w:webHidden/>
              </w:rPr>
              <w:fldChar w:fldCharType="separate"/>
            </w:r>
            <w:r>
              <w:rPr>
                <w:noProof/>
                <w:webHidden/>
              </w:rPr>
              <w:t>44</w:t>
            </w:r>
            <w:r>
              <w:rPr>
                <w:noProof/>
                <w:webHidden/>
              </w:rPr>
              <w:fldChar w:fldCharType="end"/>
            </w:r>
          </w:hyperlink>
        </w:p>
        <w:p w14:paraId="068C7DCF" w14:textId="77777777" w:rsidR="00BA0A50" w:rsidRDefault="00BA0A5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Pr="007C2979">
              <w:rPr>
                <w:rStyle w:val="Hipervnculo"/>
                <w:noProof/>
              </w:rPr>
              <w:t>XV.</w:t>
            </w:r>
            <w:r>
              <w:rPr>
                <w:rFonts w:asciiTheme="minorHAnsi" w:eastAsiaTheme="minorEastAsia" w:hAnsiTheme="minorHAnsi" w:cstheme="minorBidi"/>
                <w:noProof/>
                <w:kern w:val="2"/>
                <w:sz w:val="22"/>
                <w:szCs w:val="22"/>
                <w:lang w:eastAsia="es-SV"/>
                <w14:ligatures w14:val="standardContextual"/>
              </w:rPr>
              <w:tab/>
            </w:r>
            <w:r w:rsidRPr="007C2979">
              <w:rPr>
                <w:rStyle w:val="Hipervnculo"/>
                <w:noProof/>
              </w:rPr>
              <w:t>ANEXOS</w:t>
            </w:r>
            <w:r>
              <w:rPr>
                <w:noProof/>
                <w:webHidden/>
              </w:rPr>
              <w:tab/>
            </w:r>
            <w:r>
              <w:rPr>
                <w:noProof/>
                <w:webHidden/>
              </w:rPr>
              <w:fldChar w:fldCharType="begin"/>
            </w:r>
            <w:r>
              <w:rPr>
                <w:noProof/>
                <w:webHidden/>
              </w:rPr>
              <w:instrText xml:space="preserve"> PAGEREF _Toc164069828 \h </w:instrText>
            </w:r>
            <w:r>
              <w:rPr>
                <w:noProof/>
                <w:webHidden/>
              </w:rPr>
            </w:r>
            <w:r>
              <w:rPr>
                <w:noProof/>
                <w:webHidden/>
              </w:rPr>
              <w:fldChar w:fldCharType="separate"/>
            </w:r>
            <w:r>
              <w:rPr>
                <w:noProof/>
                <w:webHidden/>
              </w:rPr>
              <w:t>45</w:t>
            </w:r>
            <w:r>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000000" w:rsidP="0014234F">
          <w:pPr>
            <w:pStyle w:val="Ttulo1"/>
          </w:pPr>
          <w:r w:rsidRPr="0014234F">
            <w:t>INTRODUCCIÓN</w:t>
          </w:r>
        </w:p>
      </w:sdtContent>
    </w:sdt>
    <w:bookmarkEnd w:id="2" w:displacedByCustomXml="prev"/>
    <w:p w14:paraId="74F1A5E5" w14:textId="77777777" w:rsidR="005D2F1F" w:rsidRPr="0022404A" w:rsidRDefault="00000000"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000000"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000000"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000000"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integridad de la información. Esto implica la selección de tecnologías de escaneo adecuadas, así </w:t>
      </w:r>
      <w:r w:rsidRPr="0022404A">
        <w:lastRenderedPageBreak/>
        <w:t>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000000"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000000"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000000" w:rsidP="0022404A">
      <w:pPr>
        <w:pStyle w:val="APA7ma"/>
      </w:pPr>
      <w:r w:rsidRPr="0022404A">
        <w:t xml:space="preserve">En resumen, el desarrollo e instalación de un sistema informático de digitalización de documentos representa un paso crucial hacia la modernización y la competitividad del bufete de abogados Cartagena en un entorno legal cada vez más digitalizado y exigente. A lo largo de este </w:t>
      </w:r>
      <w:r w:rsidRPr="0022404A">
        <w:lastRenderedPageBreak/>
        <w:t>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000000"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000000"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Pr="0070643E" w:rsidRDefault="00000000" w:rsidP="0014234F">
      <w:pPr>
        <w:pStyle w:val="Ttulo1"/>
      </w:pPr>
      <w:bookmarkStart w:id="4" w:name="_Toc164069815"/>
      <w:r w:rsidRPr="0070643E">
        <w:t>ENUNCIADO DEL PROBLEMA</w:t>
      </w:r>
      <w:bookmarkEnd w:id="4"/>
    </w:p>
    <w:p w14:paraId="126217C6" w14:textId="77777777" w:rsidR="005D2F1F" w:rsidRDefault="00000000" w:rsidP="0022404A">
      <w:pPr>
        <w:pStyle w:val="APA7ma"/>
      </w:pPr>
      <w:r>
        <w:t xml:space="preserve">El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w:t>
      </w:r>
      <w:r>
        <w:lastRenderedPageBreak/>
        <w:t xml:space="preserve">rápido, ya que se debe de buscar uno dentro de una carpeta física, siendo necesario saber una fecha o correlativo para su búsqueda. Sin </w:t>
      </w:r>
      <w:r w:rsidR="00514FB7">
        <w:t>embargo,</w:t>
      </w:r>
      <w:r>
        <w:t xml:space="preserve"> cuando se tienen documentos con antigüedad se torna más complicado al no contar con un nombre, correlativo o no poseer un identificador. </w:t>
      </w:r>
    </w:p>
    <w:p w14:paraId="5836B3F6" w14:textId="77777777" w:rsidR="005D2F1F" w:rsidRDefault="00000000"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30F9FBDF" w14:textId="77777777" w:rsidR="005D2F1F" w:rsidRDefault="005D2F1F" w:rsidP="003527E9"/>
    <w:p w14:paraId="01406D56" w14:textId="77777777" w:rsidR="005D2F1F" w:rsidRDefault="005D2F1F" w:rsidP="003527E9"/>
    <w:p w14:paraId="1FAF2F1F" w14:textId="77777777" w:rsidR="005D2F1F" w:rsidRDefault="005D2F1F" w:rsidP="003527E9"/>
    <w:p w14:paraId="1EAF788E" w14:textId="77777777" w:rsidR="005D2F1F" w:rsidRDefault="00000000"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000000"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000000"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000000"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realizaron cobraron una muy buena suma de dinero y de ese dinero decidieron poner un bufete. En el año de 1979 decidieron crear su propio bufete.</w:t>
      </w:r>
    </w:p>
    <w:p w14:paraId="6A5025EC" w14:textId="77777777" w:rsidR="005D2F1F" w:rsidRDefault="00000000"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000000"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5846C7AD" w14:textId="77777777" w:rsidR="005D2F1F" w:rsidRDefault="00000000" w:rsidP="00DC06F7">
      <w:pPr>
        <w:pStyle w:val="APA7ma"/>
      </w:pPr>
      <w:bookmarkStart w:id="9" w:name="_heading=h.bnp0m310kc0d" w:colFirst="0" w:colLast="0"/>
      <w:bookmarkEnd w:id="9"/>
      <w:r>
        <w:t>¿Qué es un bufete de abogados?</w:t>
      </w:r>
    </w:p>
    <w:p w14:paraId="2E670A45" w14:textId="77777777" w:rsidR="005D2F1F" w:rsidRDefault="00000000" w:rsidP="00DC06F7">
      <w:pPr>
        <w:pStyle w:val="APA7ma"/>
      </w:pPr>
      <w:r>
        <w:t xml:space="preserve">Los bufetes de abogados son grupos </w:t>
      </w:r>
      <w:r w:rsidR="00B64D2C">
        <w:t>de profesionales</w:t>
      </w:r>
      <w:r>
        <w:t xml:space="preserve"> expertos en leyes. Los cuales se especializan en diferentes áreas del derecho. Atienden diversidad de casos, ofrecen asesoría, dan seguimiento legal y puedes hacerte de sus servicios en cualquier momento. (Firma Virtual)</w:t>
      </w:r>
    </w:p>
    <w:p w14:paraId="4201CB6A" w14:textId="77777777" w:rsidR="005D2F1F" w:rsidRDefault="00000000" w:rsidP="00DC06F7">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59E56CE2" w14:textId="77777777" w:rsidR="005D2F1F" w:rsidRDefault="00000000" w:rsidP="00DC06F7">
      <w:pPr>
        <w:pStyle w:val="APA7ma"/>
      </w:pPr>
      <w:r>
        <w:t xml:space="preserve">Estos despachos jurídicos se enfocan en resolver situaciones teniendo como basamento el marco legal del país, su constitución, leyes, reglamentos. </w:t>
      </w:r>
    </w:p>
    <w:p w14:paraId="518F0FF7" w14:textId="77777777" w:rsidR="005D2F1F" w:rsidRDefault="00000000" w:rsidP="00DC06F7">
      <w:pPr>
        <w:pStyle w:val="APA7ma"/>
      </w:pPr>
      <w:r>
        <w:t>Funcionan de forma cooperativa. Son un equipo de trabajo que, a través de los conocimientos de cada integrante, se ocupa de temas concretos, dando seguimiento y acompañamiento a sus clientes y una larga lista de funciones.</w:t>
      </w:r>
    </w:p>
    <w:p w14:paraId="786445DA" w14:textId="77777777" w:rsidR="005D2F1F" w:rsidRDefault="00000000" w:rsidP="00DC06F7">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39D8B535" w14:textId="77777777" w:rsidR="005D2F1F" w:rsidRDefault="00000000" w:rsidP="00DC06F7">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49AC7337" w14:textId="77777777" w:rsidR="005D2F1F" w:rsidRDefault="00000000" w:rsidP="00DC06F7">
      <w:pPr>
        <w:pStyle w:val="APA7ma"/>
      </w:pPr>
      <w:r>
        <w:lastRenderedPageBreak/>
        <w:t>¿Cómo están organizados los bufetes de abogados?</w:t>
      </w:r>
    </w:p>
    <w:p w14:paraId="77CCF153" w14:textId="77777777" w:rsidR="005D2F1F" w:rsidRDefault="00000000" w:rsidP="00DC06F7">
      <w:pPr>
        <w:pStyle w:val="APA7ma"/>
      </w:pPr>
      <w:r>
        <w:t xml:space="preserve">Los abogados suelen asociarse para crear el bufete. Estas son las formas en que se organizan estos profesionales: </w:t>
      </w:r>
    </w:p>
    <w:p w14:paraId="0C52F005" w14:textId="77777777" w:rsidR="005D2F1F" w:rsidRDefault="00000000" w:rsidP="00DC06F7">
      <w:pPr>
        <w:pStyle w:val="APA7ma"/>
      </w:pPr>
      <w:r>
        <w:t xml:space="preserve">Socios: </w:t>
      </w:r>
    </w:p>
    <w:p w14:paraId="64CEB4D3" w14:textId="77777777" w:rsidR="005D2F1F" w:rsidRDefault="00000000" w:rsidP="00DC06F7">
      <w:pPr>
        <w:pStyle w:val="APA7ma"/>
        <w:rPr>
          <w:color w:val="000000"/>
        </w:rPr>
      </w:pPr>
      <w:r>
        <w:t xml:space="preserve">Son parte de la directiva del bufete y también fungen como dueños. </w:t>
      </w:r>
    </w:p>
    <w:p w14:paraId="68FBE7A7" w14:textId="77777777" w:rsidR="005D2F1F" w:rsidRDefault="00000000" w:rsidP="00DC06F7">
      <w:pPr>
        <w:pStyle w:val="APA7ma"/>
        <w:rPr>
          <w:color w:val="000000"/>
        </w:rPr>
      </w:pPr>
      <w:r>
        <w:t xml:space="preserve">Administran el capital. </w:t>
      </w:r>
    </w:p>
    <w:p w14:paraId="22F2EC2E" w14:textId="77777777" w:rsidR="005D2F1F" w:rsidRDefault="00000000" w:rsidP="00DC06F7">
      <w:pPr>
        <w:pStyle w:val="APA7ma"/>
        <w:rPr>
          <w:color w:val="000000"/>
        </w:rPr>
      </w:pPr>
      <w:r>
        <w:t xml:space="preserve">Se encargan de mantener una cartera de clientes. </w:t>
      </w:r>
    </w:p>
    <w:p w14:paraId="5C5B5383" w14:textId="77777777" w:rsidR="005D2F1F" w:rsidRDefault="00000000" w:rsidP="00DC06F7">
      <w:pPr>
        <w:pStyle w:val="APA7ma"/>
        <w:rPr>
          <w:color w:val="000000"/>
        </w:rPr>
      </w:pPr>
      <w:r>
        <w:t xml:space="preserve">Manejan los temas legales de los clientes principales y más importantes como empresas, políticos, figuras públicas, entre otros. </w:t>
      </w:r>
    </w:p>
    <w:p w14:paraId="369FA846" w14:textId="77777777" w:rsidR="005D2F1F" w:rsidRDefault="00000000" w:rsidP="00DC06F7">
      <w:pPr>
        <w:pStyle w:val="APA7ma"/>
        <w:rPr>
          <w:color w:val="000000"/>
        </w:rPr>
      </w:pPr>
      <w:r>
        <w:t xml:space="preserve">También gestionan los equipos de trabajo para el óptimo funcionamiento de la oficina. </w:t>
      </w:r>
    </w:p>
    <w:p w14:paraId="26075D8C" w14:textId="77777777" w:rsidR="005D2F1F" w:rsidRDefault="005D2F1F" w:rsidP="00B64D2C">
      <w:pPr>
        <w:pStyle w:val="APA7ma"/>
        <w:ind w:firstLine="0"/>
      </w:pPr>
    </w:p>
    <w:p w14:paraId="039C8EB7" w14:textId="77777777" w:rsidR="005D2F1F" w:rsidRDefault="00000000" w:rsidP="00DC06F7">
      <w:pPr>
        <w:pStyle w:val="APA7ma"/>
      </w:pPr>
      <w:r>
        <w:t>Asociados:</w:t>
      </w:r>
    </w:p>
    <w:p w14:paraId="281BC791" w14:textId="77777777" w:rsidR="005D2F1F" w:rsidRDefault="00000000" w:rsidP="00DC06F7">
      <w:pPr>
        <w:pStyle w:val="APA7ma"/>
        <w:rPr>
          <w:color w:val="000000"/>
        </w:rPr>
      </w:pPr>
      <w:r>
        <w:t>Son abogados que en casos puntuales prestan sus servicios al bufete.</w:t>
      </w:r>
    </w:p>
    <w:p w14:paraId="4CC3CB49" w14:textId="77777777" w:rsidR="005D2F1F" w:rsidRDefault="00000000" w:rsidP="00DC06F7">
      <w:pPr>
        <w:pStyle w:val="APA7ma"/>
        <w:rPr>
          <w:color w:val="000000"/>
        </w:rPr>
      </w:pPr>
      <w:r>
        <w:t xml:space="preserve">En ocasiones, su figura es solo de colaboradores que pueden ayudar con sus conocimientos a tratar casos. </w:t>
      </w:r>
    </w:p>
    <w:p w14:paraId="0E5A7F8C" w14:textId="77777777" w:rsidR="005D2F1F" w:rsidRDefault="00000000" w:rsidP="00DC06F7">
      <w:pPr>
        <w:pStyle w:val="APA7ma"/>
        <w:rPr>
          <w:color w:val="000000"/>
        </w:rPr>
      </w:pPr>
      <w:r>
        <w:t xml:space="preserve">Algunos pueden ser copropietarios. </w:t>
      </w:r>
    </w:p>
    <w:p w14:paraId="40DBD109" w14:textId="77777777" w:rsidR="005D2F1F" w:rsidRDefault="00000000" w:rsidP="00DC06F7">
      <w:pPr>
        <w:pStyle w:val="APA7ma"/>
      </w:pPr>
      <w:r>
        <w:t>Junior:</w:t>
      </w:r>
    </w:p>
    <w:p w14:paraId="4BEF226E" w14:textId="77777777" w:rsidR="005D2F1F" w:rsidRDefault="00000000" w:rsidP="00DC06F7">
      <w:pPr>
        <w:pStyle w:val="APA7ma"/>
        <w:rPr>
          <w:color w:val="000000"/>
        </w:rPr>
      </w:pPr>
      <w:r>
        <w:t xml:space="preserve">También son profesionales del derecho, pero con una menor experiencia, generalmente no superior a los dos años. </w:t>
      </w:r>
    </w:p>
    <w:p w14:paraId="3008BFD6" w14:textId="77777777" w:rsidR="005D2F1F" w:rsidRDefault="00000000" w:rsidP="00DC06F7">
      <w:pPr>
        <w:pStyle w:val="APA7ma"/>
        <w:rPr>
          <w:color w:val="000000"/>
        </w:rPr>
      </w:pPr>
      <w:r>
        <w:t>Realizan labores auxiliares</w:t>
      </w:r>
    </w:p>
    <w:p w14:paraId="5AB44178" w14:textId="77777777" w:rsidR="005D2F1F" w:rsidRDefault="00000000" w:rsidP="00DC06F7">
      <w:pPr>
        <w:pStyle w:val="APA7ma"/>
        <w:rPr>
          <w:color w:val="000000"/>
        </w:rPr>
      </w:pPr>
      <w:r>
        <w:t>Son subordinados de los asociados</w:t>
      </w:r>
    </w:p>
    <w:p w14:paraId="5040726F" w14:textId="77777777" w:rsidR="005D2F1F" w:rsidRDefault="00000000" w:rsidP="00DC06F7">
      <w:pPr>
        <w:pStyle w:val="APA7ma"/>
        <w:rPr>
          <w:color w:val="000000"/>
        </w:rPr>
      </w:pPr>
      <w:r>
        <w:lastRenderedPageBreak/>
        <w:t xml:space="preserve">Están en estos estudios para ganar nuevos conocimientos y formar una carrera tras obtener el título. </w:t>
      </w:r>
    </w:p>
    <w:p w14:paraId="5372DDFF" w14:textId="77777777" w:rsidR="005D2F1F" w:rsidRDefault="00000000" w:rsidP="00DC06F7">
      <w:pPr>
        <w:pStyle w:val="APA7ma"/>
        <w:rPr>
          <w:color w:val="000000"/>
        </w:rPr>
      </w:pPr>
      <w:r>
        <w:t>Sus labores son supervisadas de forma constante.</w:t>
      </w:r>
    </w:p>
    <w:p w14:paraId="78BB5906" w14:textId="77777777" w:rsidR="005D2F1F" w:rsidRDefault="00000000" w:rsidP="00DC06F7">
      <w:pPr>
        <w:pStyle w:val="APA7ma"/>
        <w:rPr>
          <w:color w:val="000000"/>
        </w:rPr>
      </w:pPr>
      <w:r>
        <w:t>Con el pasar de los años aspiran a convertirse en asociados o socios.</w:t>
      </w:r>
    </w:p>
    <w:p w14:paraId="46532FC5" w14:textId="77777777" w:rsidR="005D2F1F" w:rsidRDefault="00000000" w:rsidP="00DC06F7">
      <w:pPr>
        <w:pStyle w:val="APA7ma"/>
      </w:pPr>
      <w:r>
        <w:t>¿Cómo trabajan los bufetes de abogados?</w:t>
      </w:r>
    </w:p>
    <w:p w14:paraId="005C6453" w14:textId="77777777" w:rsidR="005D2F1F" w:rsidRDefault="00000000" w:rsidP="00DC06F7">
      <w:pPr>
        <w:pStyle w:val="APA7ma"/>
      </w:pPr>
      <w:r>
        <w:t>Todos los que forman parte de un equipo de abogados de un bufete tienen sus responsabilidades. Las más importantes son las siguientes:</w:t>
      </w:r>
    </w:p>
    <w:p w14:paraId="738169C3" w14:textId="77777777" w:rsidR="005D2F1F" w:rsidRDefault="00000000" w:rsidP="00DC06F7">
      <w:pPr>
        <w:pStyle w:val="APA7ma"/>
        <w:rPr>
          <w:color w:val="000000"/>
        </w:rPr>
      </w:pPr>
      <w:r>
        <w:t>Recopilar información e investigar a profundidad los casos en los cuales trabajan para representar y/o defender a sus clientes.</w:t>
      </w:r>
    </w:p>
    <w:p w14:paraId="46C36516" w14:textId="77777777" w:rsidR="005D2F1F" w:rsidRDefault="00000000" w:rsidP="00DC06F7">
      <w:pPr>
        <w:pStyle w:val="APA7ma"/>
        <w:rPr>
          <w:color w:val="000000"/>
        </w:rPr>
      </w:pPr>
      <w:r>
        <w:t>Crean estrategias para defender a sus representados ante los tribunales.</w:t>
      </w:r>
    </w:p>
    <w:p w14:paraId="5109DFF9" w14:textId="77777777" w:rsidR="005D2F1F" w:rsidRDefault="00000000" w:rsidP="00DC06F7">
      <w:pPr>
        <w:pStyle w:val="APA7ma"/>
        <w:rPr>
          <w:color w:val="000000"/>
        </w:rPr>
      </w:pPr>
      <w:r>
        <w:t>Representan a sus clientes en audiencias y otras circunstancias legales.</w:t>
      </w:r>
    </w:p>
    <w:p w14:paraId="02E22B47" w14:textId="77777777" w:rsidR="005D2F1F" w:rsidRDefault="00000000" w:rsidP="00DC06F7">
      <w:pPr>
        <w:pStyle w:val="APA7ma"/>
        <w:rPr>
          <w:color w:val="000000"/>
        </w:rPr>
      </w:pPr>
      <w:r>
        <w:t>Redactan y analizan documentos jurídicos como contratos, poderes, entre otros.</w:t>
      </w:r>
    </w:p>
    <w:p w14:paraId="39A2F1C6" w14:textId="77777777" w:rsidR="005D2F1F" w:rsidRDefault="00000000" w:rsidP="00DC06F7">
      <w:pPr>
        <w:pStyle w:val="APA7ma"/>
        <w:rPr>
          <w:color w:val="000000"/>
        </w:rPr>
      </w:pPr>
      <w:r>
        <w:t>Concilian para lograr beneficios para sus representados.</w:t>
      </w:r>
    </w:p>
    <w:p w14:paraId="3B220E80" w14:textId="77777777" w:rsidR="005D2F1F" w:rsidRDefault="00000000" w:rsidP="00DC06F7">
      <w:pPr>
        <w:pStyle w:val="APA7ma"/>
      </w:pPr>
      <w:r>
        <w:t xml:space="preserve">Contar con los servicios de un bufete de abogados abarca tener especialistas en diferentes tópicos. </w:t>
      </w:r>
    </w:p>
    <w:p w14:paraId="24931F9D" w14:textId="77777777" w:rsidR="005D2F1F" w:rsidRDefault="00000000" w:rsidP="00DC06F7">
      <w:pPr>
        <w:pStyle w:val="APA7ma"/>
      </w:pPr>
      <w:r>
        <w:t>Áreas legales que abarcan los bufetes de abogados:</w:t>
      </w:r>
    </w:p>
    <w:p w14:paraId="3B309F14" w14:textId="77777777" w:rsidR="005D2F1F" w:rsidRDefault="00000000" w:rsidP="00DC06F7">
      <w:pPr>
        <w:pStyle w:val="APA7ma"/>
      </w:pPr>
      <w:r>
        <w:t xml:space="preserve">Estas son las áreas más importantes que abarcan los bufetes de profesionales: </w:t>
      </w:r>
    </w:p>
    <w:p w14:paraId="5353A253" w14:textId="77777777" w:rsidR="005D2F1F" w:rsidRDefault="00000000" w:rsidP="00DC06F7">
      <w:pPr>
        <w:pStyle w:val="APA7ma"/>
      </w:pPr>
      <w:r>
        <w:t>DERECHOS HUMANOS</w:t>
      </w:r>
    </w:p>
    <w:p w14:paraId="4A871EBF" w14:textId="77777777" w:rsidR="005D2F1F" w:rsidRDefault="00000000" w:rsidP="00DC06F7">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CB36200" w14:textId="77777777" w:rsidR="005D2F1F" w:rsidRDefault="00000000" w:rsidP="00DC06F7">
      <w:pPr>
        <w:pStyle w:val="APA7ma"/>
      </w:pPr>
      <w:r>
        <w:lastRenderedPageBreak/>
        <w:t xml:space="preserve">En esta especialidad es necesario anteponer recursos y dominar las normativas. Los abogados se orientan por las normas de los Derechos Humanos como las </w:t>
      </w:r>
      <w:r w:rsidR="00DC06F7">
        <w:t>establecidas internacionalmente</w:t>
      </w:r>
      <w:r>
        <w:t xml:space="preserve">. </w:t>
      </w:r>
    </w:p>
    <w:p w14:paraId="48C360F5" w14:textId="77777777" w:rsidR="005D2F1F" w:rsidRDefault="00000000" w:rsidP="00DC06F7">
      <w:pPr>
        <w:pStyle w:val="APA7ma"/>
      </w:pPr>
      <w:r>
        <w:t>Estudian cuándo se deben activar los mecanismos legales de protección. Un especialista en esta área detecta cuándo hay un incumplimiento o delito, y qué sanciones acarrea</w:t>
      </w:r>
    </w:p>
    <w:p w14:paraId="0A6B715F" w14:textId="77777777" w:rsidR="005D2F1F" w:rsidRDefault="00000000" w:rsidP="00DC06F7">
      <w:pPr>
        <w:pStyle w:val="APA7ma"/>
      </w:pPr>
      <w:r>
        <w:t>LABORAL</w:t>
      </w:r>
    </w:p>
    <w:p w14:paraId="56E8FF3C" w14:textId="77777777" w:rsidR="005D2F1F" w:rsidRDefault="00000000" w:rsidP="00DC06F7">
      <w:pPr>
        <w:pStyle w:val="APA7ma"/>
      </w:pPr>
      <w:r>
        <w:t>Se encargan de dar solución a conflictos de trabajo como despidos, términos de contratos, renuncias, demandas.</w:t>
      </w:r>
    </w:p>
    <w:p w14:paraId="439483B4" w14:textId="77777777" w:rsidR="005D2F1F" w:rsidRDefault="00000000" w:rsidP="00DC06F7">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338D613D" w14:textId="77777777" w:rsidR="005D2F1F" w:rsidRDefault="00000000" w:rsidP="00DC06F7">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51D83AA0" w14:textId="77777777" w:rsidR="005D2F1F" w:rsidRDefault="00000000" w:rsidP="00DC06F7">
      <w:pPr>
        <w:pStyle w:val="APA7ma"/>
      </w:pPr>
      <w:r>
        <w:t>TRIBUTARIO</w:t>
      </w:r>
    </w:p>
    <w:p w14:paraId="6F4DE151" w14:textId="77777777" w:rsidR="005D2F1F" w:rsidRDefault="00000000" w:rsidP="00DC06F7">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19C9CE6C" w14:textId="77777777" w:rsidR="005D2F1F" w:rsidRDefault="00000000" w:rsidP="00DC06F7">
      <w:pPr>
        <w:pStyle w:val="APA7ma"/>
      </w:pPr>
      <w:r>
        <w:t xml:space="preserve">Facilitan, además, las estrategias para cancelaciones fiscales. Incluso, pueden planificar para que entreguen las tasas a tiempo. Aprovechan cada herramienta legal para el bienestar de sus clientes. </w:t>
      </w:r>
    </w:p>
    <w:p w14:paraId="6E00D195" w14:textId="77777777" w:rsidR="005D2F1F" w:rsidRDefault="00000000" w:rsidP="00DC06F7">
      <w:pPr>
        <w:pStyle w:val="APA7ma"/>
      </w:pPr>
      <w:r>
        <w:lastRenderedPageBreak/>
        <w:t>DIVORCIOS</w:t>
      </w:r>
    </w:p>
    <w:p w14:paraId="307544DB" w14:textId="77777777" w:rsidR="005D2F1F" w:rsidRDefault="00000000" w:rsidP="00DC06F7">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1DDF45A0" w14:textId="77777777" w:rsidR="005D2F1F" w:rsidRDefault="00000000" w:rsidP="00DC06F7">
      <w:pPr>
        <w:pStyle w:val="APA7ma"/>
      </w:pPr>
      <w:r>
        <w:t xml:space="preserve">Los bufetes tienen abogados que se concentran en estos casos porque muchas veces requieren de especial atención para repartir bienes, lograr compensaciones económicas o pensiones alimentarias. </w:t>
      </w:r>
    </w:p>
    <w:p w14:paraId="197ECA38" w14:textId="77777777" w:rsidR="005D2F1F" w:rsidRDefault="00000000" w:rsidP="00DC06F7">
      <w:pPr>
        <w:pStyle w:val="APA7ma"/>
      </w:pPr>
      <w:r>
        <w:t>También se encargan de abordar el tema legal de las custodias, en caso de que haya hijos en la relación, y de todos los aspectos que involucran la disolución de un matrimonio</w:t>
      </w:r>
    </w:p>
    <w:p w14:paraId="30207793" w14:textId="77777777" w:rsidR="005D2F1F" w:rsidRDefault="00000000" w:rsidP="00DC06F7">
      <w:pPr>
        <w:pStyle w:val="APA7ma"/>
      </w:pPr>
      <w:r>
        <w:t>HERENCIAS</w:t>
      </w:r>
    </w:p>
    <w:p w14:paraId="689802D7" w14:textId="77777777" w:rsidR="005D2F1F" w:rsidRDefault="00000000" w:rsidP="00DC06F7">
      <w:pPr>
        <w:pStyle w:val="APA7ma"/>
      </w:pPr>
      <w:r>
        <w:t>Cuando alguien fallece y deja como herencia bienes y deudas, los bufetes se encargan de realizar estas gestiones rápidamente.</w:t>
      </w:r>
    </w:p>
    <w:p w14:paraId="2AB1D40A" w14:textId="77777777" w:rsidR="005D2F1F" w:rsidRDefault="00000000" w:rsidP="00DC06F7">
      <w:pPr>
        <w:pStyle w:val="APA7ma"/>
      </w:pPr>
      <w:r>
        <w:t xml:space="preserve">Es un tema delicado que requiere de una gestión impecable para que los herederos obtengan, a la brevedad posible, los bienes y que todas las partes reciban lo que les corresponde por ley.   </w:t>
      </w:r>
    </w:p>
    <w:p w14:paraId="0320469F" w14:textId="77777777" w:rsidR="005D2F1F" w:rsidRDefault="00000000" w:rsidP="00DC06F7">
      <w:pPr>
        <w:pStyle w:val="APA7ma"/>
      </w:pPr>
      <w:r>
        <w:t>ADMINISTRATIVO</w:t>
      </w:r>
    </w:p>
    <w:p w14:paraId="08420414" w14:textId="77777777" w:rsidR="005D2F1F" w:rsidRDefault="00000000" w:rsidP="00DC06F7">
      <w:pPr>
        <w:pStyle w:val="APA7ma"/>
      </w:pPr>
      <w:r>
        <w:t>Si prestas servicios a la administración pública y requieres de los conocimientos de un abogado, entonces son los especialistas en derecho administrativo lo que pueden ayudarte. (Firma Virtual)</w:t>
      </w:r>
    </w:p>
    <w:p w14:paraId="67A31D3A" w14:textId="77777777" w:rsidR="005D2F1F" w:rsidRDefault="00000000" w:rsidP="00DC06F7">
      <w:pPr>
        <w:pStyle w:val="APA7ma"/>
      </w:pPr>
      <w:r>
        <w:t>Muchos forman parte de los bufetes y su función principal es gestionar las relaciones entre el Estado y los ciudadanos.</w:t>
      </w:r>
    </w:p>
    <w:p w14:paraId="77A5201C" w14:textId="77777777" w:rsidR="005D2F1F" w:rsidRDefault="00000000" w:rsidP="00DC06F7">
      <w:pPr>
        <w:pStyle w:val="APA7ma"/>
      </w:pPr>
      <w:r>
        <w:lastRenderedPageBreak/>
        <w:t>PENAL</w:t>
      </w:r>
    </w:p>
    <w:p w14:paraId="14CDD23A" w14:textId="77777777" w:rsidR="005D2F1F" w:rsidRDefault="00000000" w:rsidP="00DC06F7">
      <w:pPr>
        <w:pStyle w:val="APA7ma"/>
      </w:pPr>
      <w:r>
        <w:t xml:space="preserve">Las áreas de los bufetes dedicadas al derecho penal se encargan de defender causas relacionadas con el incumplimiento de las leyes. </w:t>
      </w:r>
    </w:p>
    <w:p w14:paraId="3706BEE2" w14:textId="77777777" w:rsidR="005D2F1F" w:rsidRDefault="00000000" w:rsidP="00DC06F7">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18D5A657" w14:textId="77777777" w:rsidR="005D2F1F" w:rsidRDefault="00000000" w:rsidP="00DC06F7">
      <w:pPr>
        <w:pStyle w:val="APA7ma"/>
      </w:pPr>
      <w:r>
        <w:t>Los abogados de esta área pueden representar a víctimas o victimarios. En cualquier caso, buscan la mejor solución al problema para sus clientes, atendiendo al mandato de las leyes.</w:t>
      </w:r>
    </w:p>
    <w:p w14:paraId="575B20F6" w14:textId="77777777" w:rsidR="005D2F1F" w:rsidRDefault="005D2F1F" w:rsidP="00DC06F7">
      <w:pPr>
        <w:pStyle w:val="APA7ma"/>
      </w:pPr>
    </w:p>
    <w:p w14:paraId="5E0C5089" w14:textId="77777777" w:rsidR="005D2F1F" w:rsidRDefault="005D2F1F" w:rsidP="00DC06F7">
      <w:pPr>
        <w:pStyle w:val="APA7ma"/>
      </w:pPr>
    </w:p>
    <w:p w14:paraId="197A8970" w14:textId="77777777" w:rsidR="005D2F1F" w:rsidRDefault="00000000" w:rsidP="00DC06F7">
      <w:pPr>
        <w:pStyle w:val="APA7ma"/>
      </w:pPr>
      <w:bookmarkStart w:id="10" w:name="_heading=h.6yt1clei267h" w:colFirst="0" w:colLast="0"/>
      <w:bookmarkEnd w:id="10"/>
      <w:r>
        <w:t>INMOBILIARIOS</w:t>
      </w:r>
    </w:p>
    <w:p w14:paraId="0CF75639" w14:textId="77777777" w:rsidR="005D2F1F" w:rsidRDefault="00000000" w:rsidP="00DC06F7">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07B37598" w14:textId="77777777" w:rsidR="005D2F1F" w:rsidRDefault="00000000" w:rsidP="00DC06F7">
      <w:pPr>
        <w:pStyle w:val="APA7ma"/>
      </w:pPr>
      <w:r>
        <w:t xml:space="preserve">Es en ese momento donde se requieren de abogados inmobiliarios y la gran mayoría de los bufetes tienen a estos expertos en la materia. </w:t>
      </w:r>
    </w:p>
    <w:p w14:paraId="0AB2F421" w14:textId="77777777" w:rsidR="005D2F1F" w:rsidRDefault="00000000" w:rsidP="00DC06F7">
      <w:pPr>
        <w:pStyle w:val="APA7ma"/>
      </w:pPr>
      <w:r>
        <w:t>Los abogados inmobiliarios se encargan de estudiar y elaborar contratos, resolver cualquier inconveniente relacionada con el área y además cuentan con la asesoría de equipos letrados en otras áreas.</w:t>
      </w:r>
    </w:p>
    <w:p w14:paraId="0E4C5A67" w14:textId="77777777" w:rsidR="005D2F1F" w:rsidRDefault="00000000" w:rsidP="00DC06F7">
      <w:pPr>
        <w:pStyle w:val="APA7ma"/>
        <w:rPr>
          <w:color w:val="292929"/>
        </w:rPr>
      </w:pPr>
      <w:r>
        <w:rPr>
          <w:color w:val="292929"/>
        </w:rPr>
        <w:lastRenderedPageBreak/>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000000"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000000" w:rsidP="00DC06F7">
      <w:pPr>
        <w:pStyle w:val="APA7ma"/>
        <w:rPr>
          <w:color w:val="292929"/>
        </w:rPr>
      </w:pPr>
      <w:r>
        <w:rPr>
          <w:color w:val="292929"/>
        </w:rPr>
        <w:t>Arias está consolidada como “La firma legal de Centroamérica”, guiada por sus valores: Apasionados, Responsables, Íntegros, Audaces y Solidarios, que se complementa con la entrega 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000000"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000000" w:rsidP="00DC06F7">
      <w:pPr>
        <w:pStyle w:val="APA7ma"/>
        <w:rPr>
          <w:color w:val="292929"/>
        </w:rPr>
      </w:pPr>
      <w:r>
        <w:rPr>
          <w:color w:val="292929"/>
        </w:rPr>
        <w:lastRenderedPageBreak/>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000000"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000000"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000000" w:rsidP="00DC06F7">
      <w:pPr>
        <w:pStyle w:val="APA7ma"/>
        <w:rPr>
          <w:color w:val="292929"/>
        </w:rPr>
      </w:pPr>
      <w:r>
        <w:rPr>
          <w:color w:val="292929"/>
        </w:rPr>
        <w:t>El bufete tiene altísima especialización en áreas como Corporativo y Comercial, Banca y Finanzas, Fusiones y Adquisiciones, Litigios y Arbitrajes, Derecho Ambiental, Derecho Laboral 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5D645F39" w14:textId="77777777" w:rsidR="005D2F1F" w:rsidRDefault="00000000" w:rsidP="00DC06F7">
      <w:pPr>
        <w:pStyle w:val="APA7ma"/>
      </w:pPr>
      <w:r>
        <w:t xml:space="preserve">¿Qué es Python? (AWS Amazon Web </w:t>
      </w:r>
      <w:proofErr w:type="spellStart"/>
      <w:r>
        <w:t>Services</w:t>
      </w:r>
      <w:proofErr w:type="spellEnd"/>
      <w:r>
        <w:t>)</w:t>
      </w:r>
    </w:p>
    <w:p w14:paraId="6EA5F508" w14:textId="77777777" w:rsidR="005D2F1F" w:rsidRDefault="00000000" w:rsidP="00DC06F7">
      <w:pPr>
        <w:pStyle w:val="APA7ma"/>
      </w:pPr>
      <w:r>
        <w:t xml:space="preserve">Python es un lenguaje de programación ampliamente utilizado en las aplicaciones web, el desarrollo de software, la ciencia de datos y el machine </w:t>
      </w:r>
      <w:proofErr w:type="spellStart"/>
      <w:r>
        <w:t>learning</w:t>
      </w:r>
      <w:proofErr w:type="spellEnd"/>
      <w:r>
        <w:t xml:space="preserve"> (ML). Los desarrolladores utilizan Python porque es eficiente y fácil de aprender, además de que se puede ejecutar en muchas </w:t>
      </w:r>
      <w:r>
        <w:lastRenderedPageBreak/>
        <w:t>plataformas diferentes. El software Python se puede descargar gratis, se integra bien a todos los tipos de sistemas y aumenta la velocidad del desarrollo.</w:t>
      </w:r>
    </w:p>
    <w:p w14:paraId="6FB62040" w14:textId="77777777" w:rsidR="005D2F1F" w:rsidRDefault="00000000" w:rsidP="00DC06F7">
      <w:pPr>
        <w:pStyle w:val="APA7ma"/>
      </w:pPr>
      <w:r>
        <w:t xml:space="preserve">¿Qué beneficios ofrece Python? (AWS Amazon Web </w:t>
      </w:r>
      <w:proofErr w:type="spellStart"/>
      <w:r>
        <w:t>Services</w:t>
      </w:r>
      <w:proofErr w:type="spellEnd"/>
      <w:r>
        <w:t>)</w:t>
      </w:r>
    </w:p>
    <w:p w14:paraId="39002A44" w14:textId="77777777" w:rsidR="005D2F1F" w:rsidRDefault="00000000" w:rsidP="00DC06F7">
      <w:pPr>
        <w:pStyle w:val="APA7ma"/>
      </w:pPr>
      <w:r>
        <w:t>Los beneficios de Python incluyen los siguientes:</w:t>
      </w:r>
    </w:p>
    <w:p w14:paraId="566245A6" w14:textId="77777777" w:rsidR="005D2F1F" w:rsidRDefault="00000000" w:rsidP="00DC06F7">
      <w:pPr>
        <w:pStyle w:val="APA7ma"/>
      </w:pPr>
      <w:r>
        <w:t xml:space="preserve">Los desarrolladores pueden leer y comprender fácilmente los programas de Python debido a su sintaxis básica similar a la del inglés. </w:t>
      </w:r>
    </w:p>
    <w:p w14:paraId="1316CE12" w14:textId="77777777" w:rsidR="005D2F1F" w:rsidRDefault="00000000" w:rsidP="00DC06F7">
      <w:pPr>
        <w:pStyle w:val="APA7ma"/>
      </w:pPr>
      <w:r>
        <w:t>Python permite que los desarrolladores sean más productivos, ya que pueden escribir un programa de Python con menos líneas de código en comparación con muchos otros lenguajes.</w:t>
      </w:r>
    </w:p>
    <w:p w14:paraId="6CEC3711" w14:textId="77777777" w:rsidR="005D2F1F" w:rsidRDefault="00000000" w:rsidP="00DC06F7">
      <w:pPr>
        <w:pStyle w:val="APA7ma"/>
      </w:pPr>
      <w:r>
        <w:t>Python cuenta con una gran biblioteca estándar que contiene códigos reutilizables para casi cualquier tarea. De esta manera, los desarrolladores no tienen que escribir el código desde cero.</w:t>
      </w:r>
    </w:p>
    <w:p w14:paraId="3D097FA9" w14:textId="77777777" w:rsidR="005D2F1F" w:rsidRDefault="00000000" w:rsidP="00DC06F7">
      <w:pPr>
        <w:pStyle w:val="APA7ma"/>
      </w:pPr>
      <w:r>
        <w:t>Los desarrolladores pueden utilizar Python fácilmente con otros lenguajes de programación conocidos, como Java, C y C++.</w:t>
      </w:r>
    </w:p>
    <w:p w14:paraId="3073533B" w14:textId="77777777" w:rsidR="005D2F1F" w:rsidRDefault="00000000" w:rsidP="00DC06F7">
      <w:pPr>
        <w:pStyle w:val="APA7ma"/>
      </w:pPr>
      <w:r>
        <w:t>La comunidad activa de Python incluye millones de desarrolladores alrededor del mundo que prestan su apoyo. Si se presenta un problema, puede obtener soporte rápido de la comunidad.</w:t>
      </w:r>
    </w:p>
    <w:p w14:paraId="534CDA4B" w14:textId="77777777" w:rsidR="005D2F1F" w:rsidRDefault="00000000" w:rsidP="00DC06F7">
      <w:pPr>
        <w:pStyle w:val="APA7ma"/>
      </w:pPr>
      <w:r>
        <w:t>Hay muchos recursos útiles disponibles en Internet si desea aprender Python. Por ejemplo, puede encontrar con facilidad videos, tutoriales, documentación y guías para desarrolladores.</w:t>
      </w:r>
    </w:p>
    <w:p w14:paraId="465F639C" w14:textId="77777777" w:rsidR="005D2F1F" w:rsidRDefault="00000000" w:rsidP="00DC06F7">
      <w:pPr>
        <w:pStyle w:val="APA7ma"/>
      </w:pPr>
      <w:r>
        <w:t>Python se puede trasladar a través de diferentes sistemas operativos de computadora, como Windows, macOS, Linux y Unix.</w:t>
      </w:r>
    </w:p>
    <w:p w14:paraId="547D34E2" w14:textId="77777777" w:rsidR="005D2F1F" w:rsidRDefault="00000000" w:rsidP="00DC06F7">
      <w:pPr>
        <w:pStyle w:val="APA7ma"/>
      </w:pPr>
      <w:r>
        <w:t xml:space="preserve">¿Cómo se utiliza Python? (AWS Amazon Web </w:t>
      </w:r>
      <w:proofErr w:type="spellStart"/>
      <w:r>
        <w:t>Services</w:t>
      </w:r>
      <w:proofErr w:type="spellEnd"/>
      <w:r>
        <w:t>)</w:t>
      </w:r>
    </w:p>
    <w:p w14:paraId="62629A71" w14:textId="77777777" w:rsidR="005D2F1F" w:rsidRDefault="00000000" w:rsidP="00DC06F7">
      <w:pPr>
        <w:pStyle w:val="APA7ma"/>
      </w:pPr>
      <w:r>
        <w:t>El lenguaje Python se aplica a varios casos de uso en el desarrollo de aplicaciones, incluidos los ejemplos siguientes:</w:t>
      </w:r>
    </w:p>
    <w:p w14:paraId="7BCBC0CE" w14:textId="77777777" w:rsidR="005D2F1F" w:rsidRDefault="00000000" w:rsidP="00DC06F7">
      <w:pPr>
        <w:pStyle w:val="APA7ma"/>
      </w:pPr>
      <w:r>
        <w:lastRenderedPageBreak/>
        <w:t xml:space="preserve">Desarrollo web del lado del servidor: (AWS Amazon Web </w:t>
      </w:r>
      <w:proofErr w:type="spellStart"/>
      <w:r>
        <w:t>Services</w:t>
      </w:r>
      <w:proofErr w:type="spellEnd"/>
      <w:r>
        <w:t>)</w:t>
      </w:r>
    </w:p>
    <w:p w14:paraId="52B0A448" w14:textId="77777777" w:rsidR="005D2F1F" w:rsidRDefault="00000000" w:rsidP="00DC06F7">
      <w:pPr>
        <w:pStyle w:val="APA7ma"/>
      </w:pPr>
      <w:r>
        <w:t xml:space="preserve">El desarrollo web del lado del servidor incluye las funciones complejas de </w:t>
      </w:r>
      <w:proofErr w:type="spellStart"/>
      <w:r>
        <w:t>backend</w:t>
      </w:r>
      <w:proofErr w:type="spellEnd"/>
      <w:r>
        <w:t xml:space="preserve"> que los sitios web llevan a cabo para mostrar información al usuario. Por ejemplo, los sitios web deben interactuar con las bases de datos, comunicarse con otros sitios web y proteger los datos cuando se los envía a través de la red. </w:t>
      </w:r>
    </w:p>
    <w:p w14:paraId="5D9B4B53" w14:textId="77777777" w:rsidR="005D2F1F" w:rsidRDefault="00000000" w:rsidP="00DC06F7">
      <w:pPr>
        <w:pStyle w:val="APA7ma"/>
      </w:pPr>
      <w:r>
        <w:t xml:space="preserve">Python es útil para escribir código del lado del servidor debido a que ofrece muchas bibliotecas que constan de código </w:t>
      </w:r>
      <w:proofErr w:type="spellStart"/>
      <w:r>
        <w:t>preescrito</w:t>
      </w:r>
      <w:proofErr w:type="spellEnd"/>
      <w:r>
        <w:t xml:space="preserve"> para crear funciones de </w:t>
      </w:r>
      <w:proofErr w:type="spellStart"/>
      <w:r>
        <w:t>backend</w:t>
      </w:r>
      <w:proofErr w:type="spellEnd"/>
      <w:r>
        <w:t xml:space="preserve"> complejas. Los desarrolladores también utilizan un amplio rango de marcos de Python que proporcionan todas las herramientas necesarias para crear aplicaciones web con mayor rapidez y facilidad. Por ejemplo, los desarrolladores pueden crear la aplicación web esqueleto en segundos porque no deben escribirla desde cero. Pueden probarla por medio de las herramientas de prueba del marco, sin depender de herramientas de prueba externas.</w:t>
      </w:r>
    </w:p>
    <w:p w14:paraId="29A5A1F2" w14:textId="77777777" w:rsidR="005D2F1F" w:rsidRDefault="00000000" w:rsidP="00DC06F7">
      <w:pPr>
        <w:pStyle w:val="APA7ma"/>
      </w:pPr>
      <w:r>
        <w:t xml:space="preserve">Automatización con scripts de Python (AWS Amazon Web </w:t>
      </w:r>
      <w:proofErr w:type="spellStart"/>
      <w:r>
        <w:t>Services</w:t>
      </w:r>
      <w:proofErr w:type="spellEnd"/>
      <w:r>
        <w:t>)</w:t>
      </w:r>
    </w:p>
    <w:p w14:paraId="52427EE1" w14:textId="77777777" w:rsidR="005D2F1F" w:rsidRDefault="00000000" w:rsidP="00DC06F7">
      <w:pPr>
        <w:pStyle w:val="APA7ma"/>
      </w:pPr>
      <w:r>
        <w:t>Un lenguaje de scripting es un lenguaje de programación que automatiza las tareas que suelen llevar a cabo las personas. Los programadores utilizan ampliamente los scripts de Python para automatizar muchas tareas diarias, como las siguientes:</w:t>
      </w:r>
    </w:p>
    <w:p w14:paraId="5C0A5FE5" w14:textId="77777777" w:rsidR="005D2F1F" w:rsidRDefault="00000000" w:rsidP="00DC06F7">
      <w:pPr>
        <w:pStyle w:val="APA7ma"/>
      </w:pPr>
      <w:r>
        <w:t>Cambiar el nombre de una gran cantidad de archivos a la vez</w:t>
      </w:r>
    </w:p>
    <w:p w14:paraId="150DAC16" w14:textId="77777777" w:rsidR="005D2F1F" w:rsidRDefault="00000000" w:rsidP="00DC06F7">
      <w:pPr>
        <w:pStyle w:val="APA7ma"/>
      </w:pPr>
      <w:r>
        <w:t>Convertir un archivo en otro tipo de archivo</w:t>
      </w:r>
    </w:p>
    <w:p w14:paraId="488F7DF1" w14:textId="77777777" w:rsidR="005D2F1F" w:rsidRDefault="00000000" w:rsidP="00DC06F7">
      <w:pPr>
        <w:pStyle w:val="APA7ma"/>
      </w:pPr>
      <w:r>
        <w:t>Eliminar palabras duplicadas de un archivo de texto</w:t>
      </w:r>
    </w:p>
    <w:p w14:paraId="43DF57FF" w14:textId="77777777" w:rsidR="005D2F1F" w:rsidRDefault="00000000" w:rsidP="00DC06F7">
      <w:pPr>
        <w:pStyle w:val="APA7ma"/>
      </w:pPr>
      <w:r>
        <w:t>Llevar a cabo operaciones matemáticas básicas</w:t>
      </w:r>
    </w:p>
    <w:p w14:paraId="6A3FBC7B" w14:textId="77777777" w:rsidR="005D2F1F" w:rsidRDefault="00000000" w:rsidP="00DC06F7">
      <w:pPr>
        <w:pStyle w:val="APA7ma"/>
      </w:pPr>
      <w:r>
        <w:t>Enviar mensajes por email</w:t>
      </w:r>
    </w:p>
    <w:p w14:paraId="2A2EBBA3" w14:textId="77777777" w:rsidR="005D2F1F" w:rsidRDefault="00000000" w:rsidP="00DC06F7">
      <w:pPr>
        <w:pStyle w:val="APA7ma"/>
      </w:pPr>
      <w:r>
        <w:lastRenderedPageBreak/>
        <w:t>Descargar contenido</w:t>
      </w:r>
    </w:p>
    <w:p w14:paraId="5DE126D8" w14:textId="77777777" w:rsidR="005D2F1F" w:rsidRDefault="00000000" w:rsidP="00DC06F7">
      <w:pPr>
        <w:pStyle w:val="APA7ma"/>
      </w:pPr>
      <w:r>
        <w:t>Efectuar análisis básicos de registros</w:t>
      </w:r>
    </w:p>
    <w:p w14:paraId="219C0303" w14:textId="77777777" w:rsidR="005D2F1F" w:rsidRDefault="00000000" w:rsidP="00DC06F7">
      <w:pPr>
        <w:pStyle w:val="APA7ma"/>
      </w:pPr>
      <w:r>
        <w:t>Encontrar errores en varios archivos</w:t>
      </w:r>
    </w:p>
    <w:p w14:paraId="792C5C0F" w14:textId="77777777" w:rsidR="005D2F1F" w:rsidRDefault="00000000" w:rsidP="00DC06F7">
      <w:pPr>
        <w:pStyle w:val="APA7ma"/>
      </w:pPr>
      <w:r>
        <w:t xml:space="preserve">Realizar tareas de ciencia de datos y machine </w:t>
      </w:r>
      <w:proofErr w:type="spellStart"/>
      <w:r>
        <w:t>learning</w:t>
      </w:r>
      <w:proofErr w:type="spellEnd"/>
      <w:r>
        <w:t xml:space="preserve"> (AWS Amazon Web </w:t>
      </w:r>
      <w:proofErr w:type="spellStart"/>
      <w:r>
        <w:t>Services</w:t>
      </w:r>
      <w:proofErr w:type="spellEnd"/>
      <w:r>
        <w:t>)</w:t>
      </w:r>
    </w:p>
    <w:p w14:paraId="35D4A0B7" w14:textId="77777777" w:rsidR="005D2F1F" w:rsidRDefault="00000000" w:rsidP="00DC06F7">
      <w:pPr>
        <w:pStyle w:val="APA7ma"/>
      </w:pPr>
      <w:r>
        <w:t>La consiste en extraer conocimientos valiosos a partir de los datos, mientras que el enseña a las computadoras a aprender automáticamente de los datos y a efectuar predicciones precisas. Los científicos de datos utilizan Python para realizar tareas de ciencia de datos, como las que se indican a continuación:</w:t>
      </w:r>
    </w:p>
    <w:p w14:paraId="39264A4C" w14:textId="77777777" w:rsidR="005D2F1F" w:rsidRDefault="00000000" w:rsidP="00DC06F7">
      <w:pPr>
        <w:pStyle w:val="APA7ma"/>
      </w:pPr>
      <w:r>
        <w:t xml:space="preserve">Corregir y eliminar datos incorrectos, lo que se conoce como limpieza de datos </w:t>
      </w:r>
    </w:p>
    <w:p w14:paraId="0CFD19D5" w14:textId="77777777" w:rsidR="005D2F1F" w:rsidRDefault="00000000" w:rsidP="00DC06F7">
      <w:pPr>
        <w:pStyle w:val="APA7ma"/>
      </w:pPr>
      <w:r>
        <w:t>Extraer y seleccionar varias características de los datos</w:t>
      </w:r>
    </w:p>
    <w:p w14:paraId="64D4BA26" w14:textId="77777777" w:rsidR="005D2F1F" w:rsidRDefault="00000000" w:rsidP="00DC06F7">
      <w:pPr>
        <w:pStyle w:val="APA7ma"/>
      </w:pPr>
      <w:r>
        <w:t>, que consiste en agregar nombres significativos a los datos</w:t>
      </w:r>
    </w:p>
    <w:p w14:paraId="4FF61F5E" w14:textId="77777777" w:rsidR="005D2F1F" w:rsidRDefault="00000000" w:rsidP="00DC06F7">
      <w:pPr>
        <w:pStyle w:val="APA7ma"/>
      </w:pPr>
      <w:r>
        <w:t>Buscar diferentes estadísticas a partir de los datos</w:t>
      </w:r>
    </w:p>
    <w:p w14:paraId="301E31A4" w14:textId="77777777" w:rsidR="005D2F1F" w:rsidRDefault="00000000" w:rsidP="00DC06F7">
      <w:pPr>
        <w:pStyle w:val="APA7ma"/>
      </w:pPr>
      <w:r>
        <w:t>Visualizar los datos mediante el uso de tablas y gráficos, como los gráficos de líneas, los de barras, los circulares y los histogramas</w:t>
      </w:r>
    </w:p>
    <w:p w14:paraId="116327EA" w14:textId="77777777" w:rsidR="005D2F1F" w:rsidRDefault="00000000" w:rsidP="00DC06F7">
      <w:pPr>
        <w:pStyle w:val="APA7ma"/>
      </w:pPr>
      <w:r>
        <w:t xml:space="preserve"> </w:t>
      </w:r>
    </w:p>
    <w:p w14:paraId="23FEEC7D" w14:textId="77777777" w:rsidR="005D2F1F" w:rsidRDefault="00000000" w:rsidP="00DC06F7">
      <w:pPr>
        <w:pStyle w:val="APA7ma"/>
      </w:pPr>
      <w:r>
        <w:t>Los científicos de datos utilizan las bibliotecas de ML de Python para entrenar los modelos de ML y crear clasificadores que clasifiquen los datos con precisión. Las personas que trabajan en diferentes campos utilizan clasificadores basados en Python para efectuar tareas de clasificación, como la clasificación de imágenes, texto y tráfico de red; el reconocimiento de habla; y el reconocimiento facial. Los científicos de datos también utilizan Python para las tareas de aprendizaje profundo, una técnica avanzada de ML.</w:t>
      </w:r>
    </w:p>
    <w:p w14:paraId="05C33EE5" w14:textId="77777777" w:rsidR="005D2F1F" w:rsidRDefault="00000000" w:rsidP="00DC06F7">
      <w:pPr>
        <w:pStyle w:val="APA7ma"/>
      </w:pPr>
      <w:r>
        <w:lastRenderedPageBreak/>
        <w:t xml:space="preserve">Desarrollo de software (AWS Amazon Web </w:t>
      </w:r>
      <w:proofErr w:type="spellStart"/>
      <w:r>
        <w:t>Services</w:t>
      </w:r>
      <w:proofErr w:type="spellEnd"/>
      <w:r>
        <w:t>)</w:t>
      </w:r>
    </w:p>
    <w:p w14:paraId="2E50959C" w14:textId="77777777" w:rsidR="005D2F1F" w:rsidRDefault="00000000" w:rsidP="00DC06F7">
      <w:pPr>
        <w:pStyle w:val="APA7ma"/>
      </w:pPr>
      <w:r>
        <w:t>Los desarrolladores de software suelen utilizar Python para realizar distintas tareas de desarrollo y aplicaciones de software, como las que se indican a continuación:</w:t>
      </w:r>
    </w:p>
    <w:p w14:paraId="648840E9" w14:textId="77777777" w:rsidR="005D2F1F" w:rsidRDefault="00000000" w:rsidP="00DC06F7">
      <w:pPr>
        <w:pStyle w:val="APA7ma"/>
      </w:pPr>
      <w:r>
        <w:t>Realizar un seguimiento de los errores en el código del software</w:t>
      </w:r>
    </w:p>
    <w:p w14:paraId="5A2F102C" w14:textId="77777777" w:rsidR="005D2F1F" w:rsidRDefault="00000000" w:rsidP="00DC06F7">
      <w:pPr>
        <w:pStyle w:val="APA7ma"/>
      </w:pPr>
      <w:r>
        <w:t>Crear el software de forma automática</w:t>
      </w:r>
    </w:p>
    <w:p w14:paraId="5A8C468B" w14:textId="77777777" w:rsidR="005D2F1F" w:rsidRDefault="00000000" w:rsidP="00DC06F7">
      <w:pPr>
        <w:pStyle w:val="APA7ma"/>
      </w:pPr>
      <w:r>
        <w:t>Administrar los proyectos de software</w:t>
      </w:r>
    </w:p>
    <w:p w14:paraId="527B252D" w14:textId="77777777" w:rsidR="005D2F1F" w:rsidRDefault="00000000" w:rsidP="00DC06F7">
      <w:pPr>
        <w:pStyle w:val="APA7ma"/>
      </w:pPr>
      <w:r>
        <w:t>Desarrollar prototipos de software</w:t>
      </w:r>
    </w:p>
    <w:p w14:paraId="594E11A7" w14:textId="77777777" w:rsidR="005D2F1F" w:rsidRDefault="00000000" w:rsidP="00DC06F7">
      <w:pPr>
        <w:pStyle w:val="APA7ma"/>
      </w:pPr>
      <w:r>
        <w:t>Desarrollar aplicaciones de escritorio por medio de las bibliotecas de interfaz gráfica de usuario (GUI)</w:t>
      </w:r>
    </w:p>
    <w:p w14:paraId="2308197F" w14:textId="77777777" w:rsidR="005D2F1F" w:rsidRDefault="00000000" w:rsidP="00DC06F7">
      <w:pPr>
        <w:pStyle w:val="APA7ma"/>
      </w:pPr>
      <w:r>
        <w:t>Desarrollar juegos simples basados en texto a videojuegos más complejos</w:t>
      </w:r>
    </w:p>
    <w:p w14:paraId="08C6F136" w14:textId="77777777" w:rsidR="005D2F1F" w:rsidRDefault="00000000" w:rsidP="00DC06F7">
      <w:pPr>
        <w:pStyle w:val="APA7ma"/>
      </w:pPr>
      <w:r>
        <w:t>Automatización de pruebas de software</w:t>
      </w:r>
    </w:p>
    <w:p w14:paraId="53205073" w14:textId="77777777" w:rsidR="005D2F1F" w:rsidRDefault="00000000" w:rsidP="00DC06F7">
      <w:pPr>
        <w:pStyle w:val="APA7ma"/>
      </w:pPr>
      <w:r>
        <w:t xml:space="preserve">La prueba de software es el proceso de verificar si los resultados reales del software coinciden con los resultados esperados, para garantizar que el software esté libre de errores. </w:t>
      </w:r>
    </w:p>
    <w:p w14:paraId="19BB2F96" w14:textId="77777777" w:rsidR="005D2F1F" w:rsidRDefault="00000000" w:rsidP="00DC06F7">
      <w:pPr>
        <w:pStyle w:val="APA7ma"/>
      </w:pPr>
      <w:r>
        <w:t xml:space="preserve">Los desarrolladores utilizan marcos de prueba de unidad de Python, como </w:t>
      </w:r>
      <w:proofErr w:type="spellStart"/>
      <w:r>
        <w:t>Unittest</w:t>
      </w:r>
      <w:proofErr w:type="spellEnd"/>
      <w:r>
        <w:t xml:space="preserve">, Robot y </w:t>
      </w:r>
      <w:proofErr w:type="spellStart"/>
      <w:r>
        <w:t>PyUnit</w:t>
      </w:r>
      <w:proofErr w:type="spellEnd"/>
      <w:r>
        <w:t xml:space="preserve">, para probar las funciones que escriben. </w:t>
      </w:r>
    </w:p>
    <w:p w14:paraId="3D1D3EDF" w14:textId="77777777" w:rsidR="005D2F1F" w:rsidRDefault="00DC06F7" w:rsidP="00DC06F7">
      <w:pPr>
        <w:pStyle w:val="APA7ma"/>
      </w:pPr>
      <w:r>
        <w:t>Los encargados de probar el software utilizan</w:t>
      </w:r>
      <w:r w:rsidR="00000000">
        <w:t xml:space="preserve"> Python para escribir casos de prueba para diversos escenarios de prueba. Por ejemplo, lo utilizan para probar la interfaz de usuario de una aplicación web, los diversos componentes de software y las nuevas características. </w:t>
      </w:r>
    </w:p>
    <w:p w14:paraId="2601BF63" w14:textId="77777777" w:rsidR="005D2F1F" w:rsidRDefault="00000000" w:rsidP="00DC06F7">
      <w:pPr>
        <w:pStyle w:val="APA7ma"/>
      </w:pPr>
      <w:r>
        <w:t xml:space="preserve">Los desarrolladores pueden utilizar varias herramientas para ejecutar scripts de prueba de manera automática. Estas herramientas se conocen como herramientas de integración e implementación continuas (CI/CD). Los encargados de probar el software y sus desarrolladores </w:t>
      </w:r>
      <w:r>
        <w:lastRenderedPageBreak/>
        <w:t>utilizan las herramientas de CI/CD, como Travis CI y Jenkins, para automatizar las pruebas. La herramienta de CI/CD ejecuta automáticamente los scripts de prueba de Python e informa los resultados de las pruebas cada vez que los desarrolladores presentan nuevos cambios de código.</w:t>
      </w:r>
    </w:p>
    <w:p w14:paraId="2C1812A8" w14:textId="77777777" w:rsidR="005D2F1F" w:rsidRDefault="005D2F1F" w:rsidP="00DC06F7">
      <w:pPr>
        <w:pStyle w:val="APA7ma"/>
      </w:pPr>
    </w:p>
    <w:p w14:paraId="32907AC4" w14:textId="77777777" w:rsidR="005D2F1F" w:rsidRDefault="00000000" w:rsidP="00DC06F7">
      <w:pPr>
        <w:pStyle w:val="APA7ma"/>
      </w:pPr>
      <w:r>
        <w:t xml:space="preserve">¿Cuál es la historia de Python? (AWS Amazon Web </w:t>
      </w:r>
      <w:proofErr w:type="spellStart"/>
      <w:r>
        <w:t>Services</w:t>
      </w:r>
      <w:proofErr w:type="spellEnd"/>
      <w:r>
        <w:t>)</w:t>
      </w:r>
    </w:p>
    <w:p w14:paraId="6BC292D5" w14:textId="77777777" w:rsidR="005D2F1F" w:rsidRDefault="00000000" w:rsidP="00DC06F7">
      <w:pPr>
        <w:pStyle w:val="APA7ma"/>
      </w:pPr>
      <w:r>
        <w:t xml:space="preserve">Guido Van Rossum, un programador de computación de los Países Bajos, creó Python. Python comenzó en 1989 en el </w:t>
      </w:r>
      <w:proofErr w:type="spellStart"/>
      <w:r>
        <w:t>Centrum</w:t>
      </w:r>
      <w:proofErr w:type="spellEnd"/>
      <w:r>
        <w:t xml:space="preserve"> </w:t>
      </w:r>
      <w:proofErr w:type="spellStart"/>
      <w:r>
        <w:t>Wiskunde</w:t>
      </w:r>
      <w:proofErr w:type="spellEnd"/>
      <w:r>
        <w:t xml:space="preserve"> </w:t>
      </w:r>
      <w:proofErr w:type="spellStart"/>
      <w:r>
        <w:t>Informatica</w:t>
      </w:r>
      <w:proofErr w:type="spellEnd"/>
      <w:r>
        <w:t xml:space="preserve"> (CWI), en principio como un proyecto de afición para mantenerse ocupado durante las vacaciones de Navidad. El nombre del lenguaje se inspiró en el programa de televisión de la BBC “Monty Python 's </w:t>
      </w:r>
      <w:proofErr w:type="spellStart"/>
      <w:r>
        <w:t>Flying</w:t>
      </w:r>
      <w:proofErr w:type="spellEnd"/>
      <w:r>
        <w:t xml:space="preserve"> </w:t>
      </w:r>
      <w:proofErr w:type="spellStart"/>
      <w:r>
        <w:t>Circus</w:t>
      </w:r>
      <w:proofErr w:type="spellEnd"/>
      <w:r>
        <w:t xml:space="preserve">” debido a que Guido Van Rossum era un gran aficionado del programa. </w:t>
      </w:r>
    </w:p>
    <w:p w14:paraId="2287E938" w14:textId="77777777" w:rsidR="005D2F1F" w:rsidRDefault="005D2F1F" w:rsidP="00DC06F7">
      <w:pPr>
        <w:pStyle w:val="APA7ma"/>
      </w:pPr>
    </w:p>
    <w:p w14:paraId="530ADC4A" w14:textId="77777777" w:rsidR="005D2F1F" w:rsidRDefault="00000000" w:rsidP="00DC06F7">
      <w:pPr>
        <w:pStyle w:val="APA7ma"/>
      </w:pPr>
      <w:r>
        <w:t xml:space="preserve">Historial de lanzamientos de Python: (AWS Amazon Web </w:t>
      </w:r>
      <w:proofErr w:type="spellStart"/>
      <w:r>
        <w:t>Services</w:t>
      </w:r>
      <w:proofErr w:type="spellEnd"/>
      <w:r>
        <w:t>)</w:t>
      </w:r>
    </w:p>
    <w:p w14:paraId="62B1DFA4" w14:textId="77777777" w:rsidR="005D2F1F" w:rsidRDefault="00000000" w:rsidP="00DC06F7">
      <w:pPr>
        <w:pStyle w:val="APA7ma"/>
      </w:pPr>
      <w:r>
        <w:t xml:space="preserve">Guido Van Rossum publicó la primera versión del código Python (versión 0.9.0) en 1991. Dicha versión ya incluía buenas características, como algunos tipos de datos y funciones para la gestión de errores. </w:t>
      </w:r>
    </w:p>
    <w:p w14:paraId="5CDD91D5" w14:textId="77777777" w:rsidR="005D2F1F" w:rsidRDefault="00000000" w:rsidP="00DC06F7">
      <w:pPr>
        <w:pStyle w:val="APA7ma"/>
      </w:pPr>
      <w:r>
        <w:t>Python 1.0 se lanzó en 1994 con nuevas funciones para procesar fácilmente una lista de datos, como la asignación, el filtrado y la reducción.</w:t>
      </w:r>
    </w:p>
    <w:p w14:paraId="3B3090DD" w14:textId="77777777" w:rsidR="005D2F1F" w:rsidRDefault="00000000" w:rsidP="00DC06F7">
      <w:pPr>
        <w:pStyle w:val="APA7ma"/>
      </w:pPr>
      <w:r>
        <w:t>Python 2.0 se lanzó el 16 de octubre de 2000, con nuevas características útiles para los programadores, como la compatibilidad con los caracteres Unicode y una forma más corta de recorrer una lista.</w:t>
      </w:r>
    </w:p>
    <w:p w14:paraId="51324B1F" w14:textId="77777777" w:rsidR="005D2F1F" w:rsidRDefault="00000000" w:rsidP="00DC06F7">
      <w:pPr>
        <w:pStyle w:val="APA7ma"/>
      </w:pPr>
      <w:r>
        <w:lastRenderedPageBreak/>
        <w:t xml:space="preserve">El 3 de diciembre de 2008, se lanzó Python 3.0. Incluía características como la función de impresión y más soporte para la división de números y la gestión de errores. </w:t>
      </w:r>
    </w:p>
    <w:p w14:paraId="1178C021" w14:textId="77777777" w:rsidR="005D2F1F" w:rsidRDefault="00000000" w:rsidP="00DC06F7">
      <w:pPr>
        <w:pStyle w:val="APA7ma"/>
      </w:pPr>
      <w:r>
        <w:t xml:space="preserve">¿Cuáles son las características de Python? (AWS Amazon Web </w:t>
      </w:r>
      <w:proofErr w:type="spellStart"/>
      <w:r>
        <w:t>Services</w:t>
      </w:r>
      <w:proofErr w:type="spellEnd"/>
      <w:r>
        <w:t>)</w:t>
      </w:r>
    </w:p>
    <w:p w14:paraId="606F59A0" w14:textId="77777777" w:rsidR="005D2F1F" w:rsidRDefault="00000000" w:rsidP="00DC06F7">
      <w:pPr>
        <w:pStyle w:val="APA7ma"/>
      </w:pPr>
      <w:r>
        <w:t>Las características siguientes del lenguaje de programación Python lo hacen único:</w:t>
      </w:r>
    </w:p>
    <w:p w14:paraId="2ACE2C56" w14:textId="77777777" w:rsidR="005D2F1F" w:rsidRDefault="00000000" w:rsidP="00DC06F7">
      <w:pPr>
        <w:pStyle w:val="APA7ma"/>
      </w:pPr>
      <w:r>
        <w:t>Un lenguaje interpretado</w:t>
      </w:r>
    </w:p>
    <w:p w14:paraId="4287B795" w14:textId="77777777" w:rsidR="005D2F1F" w:rsidRDefault="00000000" w:rsidP="00DC06F7">
      <w:pPr>
        <w:pStyle w:val="APA7ma"/>
      </w:pPr>
      <w:r>
        <w:t xml:space="preserve">Python es un lenguaje interpretado, lo que significa que ejecuta directamente el </w:t>
      </w:r>
      <w:proofErr w:type="gramStart"/>
      <w:r>
        <w:t>código línea</w:t>
      </w:r>
      <w:proofErr w:type="gramEnd"/>
      <w:r>
        <w:t xml:space="preserve"> por línea. Si existen errores en el código del programa, su ejecución se detiene. Así, los programadores pueden encontrar errores en el código con rapidez.</w:t>
      </w:r>
    </w:p>
    <w:p w14:paraId="6B9AAEE3" w14:textId="77777777" w:rsidR="005D2F1F" w:rsidRDefault="00000000" w:rsidP="00DC06F7">
      <w:pPr>
        <w:pStyle w:val="APA7ma"/>
      </w:pPr>
      <w:r>
        <w:t>Un lenguaje fácil de utilizar</w:t>
      </w:r>
    </w:p>
    <w:p w14:paraId="2834198D" w14:textId="77777777" w:rsidR="005D2F1F" w:rsidRDefault="00000000" w:rsidP="00DC06F7">
      <w:pPr>
        <w:pStyle w:val="APA7ma"/>
      </w:pPr>
      <w:r>
        <w:t xml:space="preserve">Python utiliza palabras similares a las del inglés. A diferencia de otros lenguajes de programación, Python no utiliza llaves. En su lugar, utiliza sangría. </w:t>
      </w:r>
    </w:p>
    <w:p w14:paraId="71C4FD07" w14:textId="77777777" w:rsidR="005D2F1F" w:rsidRDefault="00000000" w:rsidP="00DC06F7">
      <w:pPr>
        <w:pStyle w:val="APA7ma"/>
      </w:pPr>
      <w:r>
        <w:t>Un lenguaje tipado dinámicamente</w:t>
      </w:r>
    </w:p>
    <w:p w14:paraId="2D2BE856" w14:textId="77777777" w:rsidR="005D2F1F" w:rsidRDefault="00000000" w:rsidP="00DC06F7">
      <w:pPr>
        <w:pStyle w:val="APA7ma"/>
      </w:pPr>
      <w:r>
        <w:t>Los programadores no tienen que anunciar tipos de variables cuando escriben código porqué Python los determina en el tiempo de ejecución. Debido a esto, es posible escribir programas de Python con mayor rapidez.</w:t>
      </w:r>
    </w:p>
    <w:p w14:paraId="087CE936" w14:textId="77777777" w:rsidR="005D2F1F" w:rsidRDefault="00000000" w:rsidP="00DC06F7">
      <w:pPr>
        <w:pStyle w:val="APA7ma"/>
      </w:pPr>
      <w:r>
        <w:t>Un lenguaje de alto nivel</w:t>
      </w:r>
    </w:p>
    <w:p w14:paraId="3B0B7869" w14:textId="77777777" w:rsidR="005D2F1F" w:rsidRDefault="00000000" w:rsidP="00DC06F7">
      <w:pPr>
        <w:pStyle w:val="APA7ma"/>
      </w:pPr>
      <w:r>
        <w:t>Python es más cercano a los idiomas humanos que otros lenguajes de programación. Por lo tanto, los programadores no deben preocuparse sobre sus funcionalidades subyacentes, como la arquitectura y la administración de la memoria.</w:t>
      </w:r>
    </w:p>
    <w:p w14:paraId="42172C09" w14:textId="77777777" w:rsidR="005D2F1F" w:rsidRDefault="00000000" w:rsidP="00DC06F7">
      <w:pPr>
        <w:pStyle w:val="APA7ma"/>
      </w:pPr>
      <w:r>
        <w:t>Un lenguaje orientado a los objetos</w:t>
      </w:r>
    </w:p>
    <w:p w14:paraId="0E013196" w14:textId="77777777" w:rsidR="005D2F1F" w:rsidRDefault="00000000" w:rsidP="00DC06F7">
      <w:pPr>
        <w:pStyle w:val="APA7ma"/>
      </w:pPr>
      <w:r>
        <w:lastRenderedPageBreak/>
        <w:t>Python considera todo como un objeto, pero también admite otros tipos de programación, como la programación estructurada y la funcional.</w:t>
      </w:r>
    </w:p>
    <w:p w14:paraId="5ED7F293" w14:textId="77777777" w:rsidR="005D2F1F" w:rsidRDefault="00000000" w:rsidP="00DC06F7">
      <w:pPr>
        <w:pStyle w:val="APA7ma"/>
      </w:pPr>
      <w:r>
        <w:t xml:space="preserve">¿Qué son las bibliotecas de Python? (AWS Amazon Web </w:t>
      </w:r>
      <w:proofErr w:type="spellStart"/>
      <w:r>
        <w:t>Services</w:t>
      </w:r>
      <w:proofErr w:type="spellEnd"/>
      <w:r>
        <w:t>)</w:t>
      </w:r>
    </w:p>
    <w:p w14:paraId="1D81DC41" w14:textId="77777777" w:rsidR="005D2F1F" w:rsidRDefault="00000000" w:rsidP="00DC06F7">
      <w:pPr>
        <w:pStyle w:val="APA7ma"/>
      </w:pPr>
      <w:r>
        <w:t xml:space="preserve">Una biblioteca es una colección de códigos usados con frecuencia que los desarrolladores pueden incluir en sus programas de Python para evitar tener que escribir el código desde cero. De forma predeterminada, Python incluye la biblioteca estándar, que contiene una gran cantidad de funciones reutilizables. Además, más de 137 000 bibliotecas de Python están disponibles para diversas aplicaciones, incluidos el desarrollo web, la ciencia de datos y el machine </w:t>
      </w:r>
      <w:proofErr w:type="spellStart"/>
      <w:r>
        <w:t>learning</w:t>
      </w:r>
      <w:proofErr w:type="spellEnd"/>
      <w:r>
        <w:t xml:space="preserve"> (ML).</w:t>
      </w:r>
    </w:p>
    <w:p w14:paraId="19EB5DD7" w14:textId="77777777" w:rsidR="005D2F1F" w:rsidRDefault="005D2F1F" w:rsidP="00DC06F7">
      <w:pPr>
        <w:pStyle w:val="APA7ma"/>
      </w:pPr>
    </w:p>
    <w:p w14:paraId="757BCBBB" w14:textId="77777777" w:rsidR="005D2F1F" w:rsidRDefault="00000000" w:rsidP="00DC06F7">
      <w:pPr>
        <w:pStyle w:val="APA7ma"/>
      </w:pPr>
      <w:r>
        <w:t xml:space="preserve">¿Cuáles son las bibliotecas de Python más populares? (AWS Amazon Web </w:t>
      </w:r>
      <w:proofErr w:type="spellStart"/>
      <w:r>
        <w:t>Services</w:t>
      </w:r>
      <w:proofErr w:type="spellEnd"/>
      <w:r>
        <w:t>)</w:t>
      </w:r>
    </w:p>
    <w:p w14:paraId="2943C1D7" w14:textId="77777777" w:rsidR="005D2F1F" w:rsidRDefault="00000000" w:rsidP="00DC06F7">
      <w:pPr>
        <w:pStyle w:val="APA7ma"/>
      </w:pPr>
      <w:proofErr w:type="spellStart"/>
      <w:r>
        <w:t>Matplotlib</w:t>
      </w:r>
      <w:proofErr w:type="spellEnd"/>
    </w:p>
    <w:p w14:paraId="27702727" w14:textId="77777777" w:rsidR="005D2F1F" w:rsidRDefault="00000000" w:rsidP="00DC06F7">
      <w:pPr>
        <w:pStyle w:val="APA7ma"/>
      </w:pPr>
      <w:r>
        <w:t xml:space="preserve">Los desarrolladores utilizan </w:t>
      </w:r>
      <w:proofErr w:type="spellStart"/>
      <w:r>
        <w:t>Matplotlib</w:t>
      </w:r>
      <w:proofErr w:type="spellEnd"/>
      <w:r>
        <w:t xml:space="preserve"> para trazar los datos en gráficos de dos y tres dimensiones (2D y 3D) de alta calidad. Por lo general, se utiliza en las aplicaciones científicas. Con </w:t>
      </w:r>
      <w:proofErr w:type="spellStart"/>
      <w:r>
        <w:t>Matplotlib</w:t>
      </w:r>
      <w:proofErr w:type="spellEnd"/>
      <w:r>
        <w:t>, puede visualizar los datos mostrándose en diferentes gráficos, como los gráficos de barras y los de líneas. También puede trazar varios gráficos de una sola vez, y estos se pueden trasladar a todas las plataformas.</w:t>
      </w:r>
    </w:p>
    <w:p w14:paraId="149AD90A" w14:textId="77777777" w:rsidR="005D2F1F" w:rsidRDefault="00000000" w:rsidP="00DC06F7">
      <w:pPr>
        <w:pStyle w:val="APA7ma"/>
      </w:pPr>
      <w:r>
        <w:t>Panda</w:t>
      </w:r>
    </w:p>
    <w:p w14:paraId="13850E41" w14:textId="77777777" w:rsidR="005D2F1F" w:rsidRDefault="00000000" w:rsidP="00DC06F7">
      <w:pPr>
        <w:pStyle w:val="APA7ma"/>
      </w:pPr>
      <w:r>
        <w:t xml:space="preserve">Pandas proporciona estructuras de datos optimizadas y flexibles que se pueden utilizar para manipular datos de serie temporal y datos estructurados, como las tablas y las matrices. Por ejemplo, puede utilizar Pandas para leer, escribir, combinar, filtrar y agrupar datos. Muchas personas lo utilizan para las tareas de ciencia de datos, análisis de datos y ML (Machine </w:t>
      </w:r>
      <w:proofErr w:type="spellStart"/>
      <w:r>
        <w:t>Learning</w:t>
      </w:r>
      <w:proofErr w:type="spellEnd"/>
      <w:r>
        <w:t>.).</w:t>
      </w:r>
    </w:p>
    <w:p w14:paraId="7280A13C" w14:textId="77777777" w:rsidR="005D2F1F" w:rsidRDefault="00000000" w:rsidP="00DC06F7">
      <w:pPr>
        <w:pStyle w:val="APA7ma"/>
      </w:pPr>
      <w:proofErr w:type="spellStart"/>
      <w:r>
        <w:lastRenderedPageBreak/>
        <w:t>NumPy</w:t>
      </w:r>
      <w:proofErr w:type="spellEnd"/>
    </w:p>
    <w:p w14:paraId="4BB681E4" w14:textId="77777777" w:rsidR="005D2F1F" w:rsidRDefault="00000000" w:rsidP="00DC06F7">
      <w:pPr>
        <w:pStyle w:val="APA7ma"/>
      </w:pPr>
      <w:proofErr w:type="spellStart"/>
      <w:r>
        <w:t>NumPy</w:t>
      </w:r>
      <w:proofErr w:type="spellEnd"/>
      <w:r>
        <w:t xml:space="preserve"> es una conocida biblioteca que utilizan los desarrolladores para crear y administrar matrices, manipular formas lógicas y efectuar operaciones de álgebra lineal con facilidad. </w:t>
      </w:r>
      <w:proofErr w:type="spellStart"/>
      <w:r>
        <w:t>NumPy</w:t>
      </w:r>
      <w:proofErr w:type="spellEnd"/>
      <w:r>
        <w:t xml:space="preserve"> admite la integración a muchos lenguajes, como C y C + +.</w:t>
      </w:r>
    </w:p>
    <w:p w14:paraId="33A1F4DA" w14:textId="77777777" w:rsidR="005D2F1F" w:rsidRDefault="00000000" w:rsidP="00DC06F7">
      <w:pPr>
        <w:pStyle w:val="APA7ma"/>
      </w:pPr>
      <w:proofErr w:type="spellStart"/>
      <w:r>
        <w:t>Requests</w:t>
      </w:r>
      <w:proofErr w:type="spellEnd"/>
    </w:p>
    <w:p w14:paraId="673B0DAF" w14:textId="77777777" w:rsidR="005D2F1F" w:rsidRDefault="00000000" w:rsidP="00DC06F7">
      <w:pPr>
        <w:pStyle w:val="APA7ma"/>
      </w:pPr>
      <w:r>
        <w:t xml:space="preserve">La biblioteca </w:t>
      </w:r>
      <w:proofErr w:type="spellStart"/>
      <w:r>
        <w:t>Requests</w:t>
      </w:r>
      <w:proofErr w:type="spellEnd"/>
      <w:r>
        <w:t xml:space="preserve"> proporciona funciones útiles que se necesitan para el desarrollo web. Puede usarla para enviar solicitudes HTTP; agregar encabezados, parámetros de URL y datos; y llevar a cabo muchas más tareas cuando se comunica con aplicaciones web. </w:t>
      </w:r>
    </w:p>
    <w:p w14:paraId="5F88DF25" w14:textId="77777777" w:rsidR="005D2F1F" w:rsidRDefault="00000000" w:rsidP="00DC06F7">
      <w:pPr>
        <w:pStyle w:val="APA7ma"/>
      </w:pPr>
      <w:proofErr w:type="spellStart"/>
      <w:r>
        <w:t>OpenCV</w:t>
      </w:r>
      <w:proofErr w:type="spellEnd"/>
      <w:r>
        <w:t>-Python</w:t>
      </w:r>
    </w:p>
    <w:p w14:paraId="20E56FDA" w14:textId="77777777" w:rsidR="005D2F1F" w:rsidRDefault="00000000" w:rsidP="00DC06F7">
      <w:pPr>
        <w:pStyle w:val="APA7ma"/>
      </w:pPr>
      <w:proofErr w:type="spellStart"/>
      <w:r>
        <w:t>OpenCV</w:t>
      </w:r>
      <w:proofErr w:type="spellEnd"/>
      <w:r>
        <w:t>-Python es una biblioteca que los desarrolladores utilizan para procesar imágenes para las aplicaciones de visión artificial. Proporciona muchas funciones para las tareas de procesamiento de imágenes, como la lectura y la escritura simultáneas de imágenes, la creación de un entorno 3D a partir de uno 2D y la captura y el análisis de las imágenes de video.</w:t>
      </w:r>
    </w:p>
    <w:p w14:paraId="1D00B6C5" w14:textId="77777777" w:rsidR="005D2F1F" w:rsidRDefault="00000000" w:rsidP="00DC06F7">
      <w:pPr>
        <w:pStyle w:val="APA7ma"/>
      </w:pPr>
      <w:proofErr w:type="spellStart"/>
      <w:r>
        <w:t>Keras</w:t>
      </w:r>
      <w:proofErr w:type="spellEnd"/>
    </w:p>
    <w:p w14:paraId="3F705C5D" w14:textId="77777777" w:rsidR="005D2F1F" w:rsidRDefault="00000000" w:rsidP="00DC06F7">
      <w:pPr>
        <w:pStyle w:val="APA7ma"/>
        <w:rPr>
          <w:color w:val="292929"/>
        </w:rPr>
      </w:pPr>
      <w:proofErr w:type="spellStart"/>
      <w:r>
        <w:t>Keras</w:t>
      </w:r>
      <w:proofErr w:type="spellEnd"/>
      <w:r>
        <w:t xml:space="preserve"> es la biblioteca de red neuronal profunda de Python que cuenta con un excelente soporte para el procesamiento de datos, su visualización y mucho más. </w:t>
      </w:r>
      <w:proofErr w:type="spellStart"/>
      <w:r>
        <w:t>Keras</w:t>
      </w:r>
      <w:proofErr w:type="spellEnd"/>
      <w:r>
        <w:t xml:space="preserve"> admite muchas redes neuronales. Posee una estructura modular que ofrece flexibilidad en la escritura de aplicaciones innovadoras.</w:t>
      </w:r>
    </w:p>
    <w:p w14:paraId="5494297C" w14:textId="77777777" w:rsidR="005D2F1F" w:rsidRDefault="00000000" w:rsidP="00DC06F7">
      <w:pPr>
        <w:pStyle w:val="APA7ma"/>
      </w:pPr>
      <w:r>
        <w:t>El diseño e instalación de una plataforma web de gestión documental basada en Python con API-REST para un bufete de abogados como Cartagena implica una serie de consideraciones técnicas y funcionales. Aquí hay algunos antecedentes relevantes:</w:t>
      </w:r>
    </w:p>
    <w:p w14:paraId="530861BF" w14:textId="77777777" w:rsidR="005D2F1F" w:rsidRDefault="00000000" w:rsidP="00DC06F7">
      <w:pPr>
        <w:pStyle w:val="APA7ma"/>
      </w:pPr>
      <w:r>
        <w:lastRenderedPageBreak/>
        <w:t>1. Investigación de requisitos: Antes de comenzar el diseño y desarrollo de la plataforma, es crucial realizar una investigación exhaustiva de los requisitos específicos del bufete de abogados Cartagena. Esto implica comprender las necesidades de gestión documental, como el tipo de documentos que manejan, los flujos de trabajo existentes y las características específicas que desean en la plataforma.</w:t>
      </w:r>
    </w:p>
    <w:p w14:paraId="039AC537" w14:textId="77777777" w:rsidR="005D2F1F" w:rsidRDefault="00000000" w:rsidP="00DC06F7">
      <w:pPr>
        <w:pStyle w:val="APA7ma"/>
      </w:pPr>
      <w:r>
        <w:t xml:space="preserve">2. Python y API-REST: Python es un lenguaje de programación ampliamente utilizado en el desarrollo web debido a su simplicidad y potencia. La elección de Python para el desarrollo de la plataforma permite aprovechar numerosos </w:t>
      </w:r>
      <w:proofErr w:type="spellStart"/>
      <w:r>
        <w:t>frameworks</w:t>
      </w:r>
      <w:proofErr w:type="spellEnd"/>
      <w:r>
        <w:t xml:space="preserve"> como </w:t>
      </w:r>
      <w:proofErr w:type="spellStart"/>
      <w:r>
        <w:t>Flask</w:t>
      </w:r>
      <w:proofErr w:type="spellEnd"/>
      <w:r>
        <w:t xml:space="preserve"> para la creación de la aplicación web y la creación de la API-REST.</w:t>
      </w:r>
    </w:p>
    <w:p w14:paraId="638C86E0" w14:textId="77777777" w:rsidR="005D2F1F" w:rsidRDefault="00000000" w:rsidP="00DC06F7">
      <w:pPr>
        <w:pStyle w:val="APA7ma"/>
      </w:pPr>
      <w:r>
        <w:t>3. Base de datos: Para la gestión eficiente de documentos, se requerirá una base de datos robusta. En este caso, se puede optar por bases de datos relacionales como PostgreSQL, Oracle o MySQL, dependiendo de los requisitos específicos de la plataforma y las preferencias del equipo de desarrollo. Para la realización del proyecto se utilizará MySQL por los diferentes beneficios que ofrece, las cuales son código abierto, facilidad de uso, compatibilidad, seguridad. etc.</w:t>
      </w:r>
    </w:p>
    <w:p w14:paraId="211F2C8C" w14:textId="77777777" w:rsidR="005D2F1F" w:rsidRDefault="00000000" w:rsidP="00DC06F7">
      <w:pPr>
        <w:pStyle w:val="APA7ma"/>
      </w:pPr>
      <w:r>
        <w:t>4. Funcionalidades clave: La plataforma deberá proporcionar funcionalidades importantes como la carga de documentos escaneados, la organización y búsqueda avanzada de documentos, la asignación de permisos de acceso.</w:t>
      </w:r>
    </w:p>
    <w:p w14:paraId="43FCC349" w14:textId="77777777" w:rsidR="005D2F1F" w:rsidRDefault="00000000" w:rsidP="00DC06F7">
      <w:pPr>
        <w:pStyle w:val="APA7ma"/>
      </w:pPr>
      <w:r>
        <w:t>5. Seguridad: Dado que se trata de un bufete de abogados y la información que se maneja es sensible, la seguridad de la plataforma es primordial. Se deben implementar medidas de seguridad como la autenticación de usuarios, control de acceso basado en roles</w:t>
      </w:r>
    </w:p>
    <w:p w14:paraId="52DCABD9" w14:textId="77777777" w:rsidR="005D2F1F" w:rsidRDefault="00000000" w:rsidP="00DC06F7">
      <w:pPr>
        <w:pStyle w:val="APA7ma"/>
      </w:pPr>
      <w:r>
        <w:lastRenderedPageBreak/>
        <w:t>6. Pruebas y control de calidad: Se deben realizar diferentes pruebas en cada una de las etapas del desarrollo de la aplicación, para así poder garantizar que la plataforma a crear cumpla con cada uno de los requisitos solicitados y funcione adecuadamente. Es importante que estas pruebas a realizar deben ser aceptadas por el usuario.</w:t>
      </w:r>
    </w:p>
    <w:p w14:paraId="76B985FC" w14:textId="77777777" w:rsidR="005D2F1F" w:rsidRDefault="005D2F1F" w:rsidP="003527E9">
      <w:pPr>
        <w:rPr>
          <w:rFonts w:ascii="Times New Roman" w:hAnsi="Times New Roman"/>
        </w:rPr>
      </w:pP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000000" w:rsidP="0014234F">
      <w:pPr>
        <w:pStyle w:val="Ttulo1"/>
      </w:pPr>
      <w:bookmarkStart w:id="11" w:name="_heading=h.yyblt4eofkg0" w:colFirst="0" w:colLast="0"/>
      <w:bookmarkStart w:id="12" w:name="_Toc164069818"/>
      <w:bookmarkEnd w:id="11"/>
      <w:r>
        <w:t>LIMITACIONES</w:t>
      </w:r>
      <w:bookmarkEnd w:id="12"/>
    </w:p>
    <w:p w14:paraId="7DEAF00E" w14:textId="77777777" w:rsidR="005D2F1F" w:rsidRDefault="00000000" w:rsidP="003527E9">
      <w:bookmarkStart w:id="13" w:name="_heading=h.ds8m3sctqnc1" w:colFirst="0" w:colLast="0"/>
      <w:bookmarkEnd w:id="13"/>
      <w:r>
        <w:t>DELIMITACIÓN DEL TIEMPO</w:t>
      </w:r>
    </w:p>
    <w:p w14:paraId="3908368F" w14:textId="77777777" w:rsidR="005D2F1F" w:rsidRDefault="00000000"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000000" w:rsidP="003527E9">
      <w:bookmarkStart w:id="14" w:name="_heading=h.jk03nvn99sie" w:colFirst="0" w:colLast="0"/>
      <w:bookmarkEnd w:id="14"/>
      <w:r>
        <w:t>DELIMITACIÓN DEL ESPACIO</w:t>
      </w:r>
    </w:p>
    <w:p w14:paraId="02569140" w14:textId="77777777" w:rsidR="005D2F1F" w:rsidRDefault="00000000"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w:t>
      </w:r>
      <w:proofErr w:type="spellStart"/>
      <w:r>
        <w:rPr>
          <w:rFonts w:ascii="Times New Roman" w:hAnsi="Times New Roman"/>
        </w:rPr>
        <w:t>tutunichapa</w:t>
      </w:r>
      <w:proofErr w:type="spellEnd"/>
      <w:r>
        <w:rPr>
          <w:rFonts w:ascii="Times New Roman" w:hAnsi="Times New Roman"/>
        </w:rPr>
        <w:t xml:space="preserve">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000000" w:rsidP="0014234F">
      <w:pPr>
        <w:pStyle w:val="Ttulo1"/>
      </w:pPr>
      <w:bookmarkStart w:id="15" w:name="_heading=h.xfd0hoaheurx" w:colFirst="0" w:colLast="0"/>
      <w:bookmarkStart w:id="16" w:name="_Toc164069819"/>
      <w:bookmarkEnd w:id="15"/>
      <w:r>
        <w:t>ALCANCES</w:t>
      </w:r>
      <w:bookmarkEnd w:id="16"/>
    </w:p>
    <w:p w14:paraId="465C2A87" w14:textId="77777777" w:rsidR="005D2F1F" w:rsidRDefault="00000000"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000000"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000000" w:rsidP="0014234F">
      <w:pPr>
        <w:pStyle w:val="Ttulo1"/>
      </w:pPr>
      <w:bookmarkStart w:id="17" w:name="_heading=h.70l9minym7e2" w:colFirst="0" w:colLast="0"/>
      <w:bookmarkStart w:id="18" w:name="_Toc164069820"/>
      <w:bookmarkEnd w:id="17"/>
      <w:r>
        <w:t>JUSTIFICACIÓN</w:t>
      </w:r>
      <w:bookmarkEnd w:id="18"/>
    </w:p>
    <w:p w14:paraId="782C1C70" w14:textId="77777777" w:rsidR="005D2F1F" w:rsidRDefault="00000000"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000000"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w:t>
      </w:r>
      <w:r>
        <w:rPr>
          <w:rFonts w:ascii="Times New Roman" w:hAnsi="Times New Roman"/>
        </w:rPr>
        <w:lastRenderedPageBreak/>
        <w:t xml:space="preserve">modificarse si la redacción está mal escrita o se tenga que agregar alguna otra descripción o corrección de datos.   </w:t>
      </w:r>
    </w:p>
    <w:p w14:paraId="2C894869" w14:textId="77777777" w:rsidR="005D2F1F" w:rsidRDefault="00000000" w:rsidP="003527E9">
      <w:pPr>
        <w:rPr>
          <w:rFonts w:ascii="Times New Roman" w:hAnsi="Times New Roman"/>
        </w:rPr>
      </w:pPr>
      <w:r>
        <w:rPr>
          <w:rFonts w:ascii="Times New Roman" w:hAnsi="Times New Roman"/>
        </w:rPr>
        <w:t xml:space="preserve">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w:t>
      </w:r>
      <w:proofErr w:type="gramStart"/>
      <w:r>
        <w:rPr>
          <w:rFonts w:ascii="Times New Roman" w:hAnsi="Times New Roman"/>
        </w:rPr>
        <w:t>acceso  sea</w:t>
      </w:r>
      <w:proofErr w:type="gramEnd"/>
      <w:r>
        <w:rPr>
          <w:rFonts w:ascii="Times New Roman" w:hAnsi="Times New Roman"/>
        </w:rPr>
        <w:t xml:space="preserve"> restringido, no cuentan con un área específica que asegure los datos y archivos colocados en un estante. Debido a este tipo de inconvenientes que todos se encuentran en el mismo espacio sin </w:t>
      </w:r>
      <w:proofErr w:type="gramStart"/>
      <w:r>
        <w:rPr>
          <w:rFonts w:ascii="Times New Roman" w:hAnsi="Times New Roman"/>
        </w:rPr>
        <w:t>protección  figure</w:t>
      </w:r>
      <w:proofErr w:type="gramEnd"/>
      <w:r>
        <w:rPr>
          <w:rFonts w:ascii="Times New Roman" w:hAnsi="Times New Roman"/>
        </w:rPr>
        <w:t xml:space="preserv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000000" w:rsidP="0014234F">
      <w:pPr>
        <w:pStyle w:val="Ttulo1"/>
      </w:pPr>
      <w:bookmarkStart w:id="19" w:name="_heading=h.qr2ubz79idoe" w:colFirst="0" w:colLast="0"/>
      <w:bookmarkStart w:id="20" w:name="_Toc164069821"/>
      <w:bookmarkEnd w:id="19"/>
      <w:r>
        <w:t>OBJETIVOS</w:t>
      </w:r>
      <w:bookmarkEnd w:id="20"/>
    </w:p>
    <w:p w14:paraId="385D0F7E" w14:textId="77777777" w:rsidR="005D2F1F" w:rsidRDefault="00000000" w:rsidP="003527E9">
      <w:bookmarkStart w:id="21" w:name="_heading=h.t3xceikb2ook" w:colFirst="0" w:colLast="0"/>
      <w:bookmarkEnd w:id="21"/>
      <w:r>
        <w:t>OBJETIVO GENERAL</w:t>
      </w:r>
    </w:p>
    <w:p w14:paraId="65282B63" w14:textId="77777777" w:rsidR="005D2F1F" w:rsidRDefault="00000000" w:rsidP="003527E9">
      <w:pPr>
        <w:rPr>
          <w:rFonts w:ascii="Times New Roman" w:hAnsi="Times New Roman"/>
        </w:rPr>
      </w:pPr>
      <w:r>
        <w:rPr>
          <w:rFonts w:ascii="Times New Roman" w:hAnsi="Times New Roman"/>
        </w:rPr>
        <w:t>Diseñar e instalar una plataforma web de gestión documental basado en Python con API-REST, que permita optimizar la búsqueda, almacenamiento y registros de documentos escaneados para el bufete de abogados Cartagena.</w:t>
      </w:r>
    </w:p>
    <w:p w14:paraId="51157444" w14:textId="77777777" w:rsidR="005D2F1F" w:rsidRDefault="00000000" w:rsidP="003527E9">
      <w:bookmarkStart w:id="22" w:name="_heading=h.w94lfkdw4q0l" w:colFirst="0" w:colLast="0"/>
      <w:bookmarkEnd w:id="22"/>
      <w:r>
        <w:t>OBJETIVO ESPECÍFICOS</w:t>
      </w:r>
    </w:p>
    <w:p w14:paraId="3F1A45D8" w14:textId="77777777" w:rsidR="005D2F1F" w:rsidRDefault="00000000"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000000" w:rsidP="003527E9">
      <w:pPr>
        <w:rPr>
          <w:rFonts w:ascii="Times New Roman" w:hAnsi="Times New Roman"/>
        </w:rPr>
      </w:pPr>
      <w:r>
        <w:rPr>
          <w:rFonts w:ascii="Times New Roman" w:hAnsi="Times New Roman"/>
        </w:rPr>
        <w:lastRenderedPageBreak/>
        <w:t>Analizar los procedimientos que se realizan en la elaboración de documentos físicos, mediante un flujograma, que permita la optimización de los procesos.</w:t>
      </w:r>
    </w:p>
    <w:p w14:paraId="1DFF5B02" w14:textId="77777777" w:rsidR="005D2F1F" w:rsidRDefault="00000000"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000000" w:rsidP="003527E9">
      <w:pPr>
        <w:rPr>
          <w:rFonts w:ascii="Times New Roman" w:hAnsi="Times New Roman"/>
        </w:rPr>
      </w:pPr>
      <w:r>
        <w:rPr>
          <w:rFonts w:ascii="Times New Roman" w:hAnsi="Times New Roman"/>
        </w:rPr>
        <w:t>Desarrollar una API-REST que permita la transferencia de datos de manera fluida entre la plataforma web.</w:t>
      </w:r>
    </w:p>
    <w:p w14:paraId="59B3DEEF" w14:textId="77777777" w:rsidR="005D2F1F" w:rsidRDefault="00000000"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647C6797" w14:textId="77777777" w:rsidR="005D2F1F" w:rsidRDefault="00000000" w:rsidP="003527E9">
      <w:pPr>
        <w:rPr>
          <w:rFonts w:ascii="Times New Roman" w:hAnsi="Times New Roman"/>
        </w:rPr>
      </w:pPr>
      <w:r>
        <w:rPr>
          <w:rFonts w:ascii="Times New Roman" w:hAnsi="Times New Roman"/>
        </w:rPr>
        <w:t>Instalación de la plataforma web de gestión documental en el bufete de abogados Cartagena.</w:t>
      </w:r>
    </w:p>
    <w:p w14:paraId="139EF3DC" w14:textId="77777777" w:rsidR="005D2F1F" w:rsidRDefault="005D2F1F" w:rsidP="003527E9">
      <w:pPr>
        <w:rPr>
          <w:rFonts w:ascii="Times New Roman" w:hAnsi="Times New Roman"/>
        </w:rPr>
      </w:pPr>
    </w:p>
    <w:p w14:paraId="53FDF6E4" w14:textId="77777777" w:rsidR="005D2F1F" w:rsidRDefault="005D2F1F" w:rsidP="003527E9">
      <w:pPr>
        <w:rPr>
          <w:rFonts w:ascii="Times New Roman" w:hAnsi="Times New Roman"/>
        </w:rPr>
      </w:pPr>
    </w:p>
    <w:p w14:paraId="50F57CF7" w14:textId="77777777" w:rsidR="005D2F1F" w:rsidRDefault="005D2F1F" w:rsidP="003527E9">
      <w:pPr>
        <w:rPr>
          <w:rFonts w:ascii="Times New Roman" w:hAnsi="Times New Roman"/>
        </w:rPr>
      </w:pPr>
    </w:p>
    <w:p w14:paraId="74C7FE66" w14:textId="77777777" w:rsidR="005D2F1F" w:rsidRDefault="005D2F1F" w:rsidP="003527E9">
      <w:pPr>
        <w:rPr>
          <w:rFonts w:ascii="Times New Roman" w:hAnsi="Times New Roman"/>
        </w:rPr>
      </w:pPr>
    </w:p>
    <w:p w14:paraId="377773C2" w14:textId="77777777" w:rsidR="005D2F1F" w:rsidRDefault="005D2F1F" w:rsidP="003527E9">
      <w:pPr>
        <w:rPr>
          <w:rFonts w:ascii="Times New Roman" w:hAnsi="Times New Roman"/>
        </w:rPr>
      </w:pPr>
    </w:p>
    <w:p w14:paraId="7CA0B81C" w14:textId="77777777" w:rsidR="005D2F1F" w:rsidRDefault="005D2F1F" w:rsidP="003527E9">
      <w:pPr>
        <w:rPr>
          <w:rFonts w:ascii="Times New Roman" w:hAnsi="Times New Roman"/>
        </w:rPr>
      </w:pPr>
    </w:p>
    <w:p w14:paraId="3CC3F3D2" w14:textId="77777777" w:rsidR="005D2F1F" w:rsidRDefault="005D2F1F" w:rsidP="003527E9">
      <w:pPr>
        <w:rPr>
          <w:rFonts w:ascii="Times New Roman" w:hAnsi="Times New Roman"/>
        </w:rPr>
      </w:pPr>
    </w:p>
    <w:p w14:paraId="446D9DA0" w14:textId="77777777" w:rsidR="005D2F1F" w:rsidRDefault="005D2F1F" w:rsidP="003527E9">
      <w:pPr>
        <w:rPr>
          <w:rFonts w:ascii="Times New Roman" w:hAnsi="Times New Roman"/>
        </w:rPr>
      </w:pPr>
    </w:p>
    <w:p w14:paraId="3C44D0E7" w14:textId="77777777" w:rsidR="005D2F1F" w:rsidRDefault="005D2F1F" w:rsidP="003527E9">
      <w:pPr>
        <w:rPr>
          <w:rFonts w:ascii="Times New Roman" w:hAnsi="Times New Roman"/>
        </w:rPr>
      </w:pPr>
    </w:p>
    <w:p w14:paraId="370EF63A" w14:textId="77777777" w:rsidR="005D2F1F" w:rsidRDefault="005D2F1F" w:rsidP="003527E9">
      <w:pPr>
        <w:rPr>
          <w:rFonts w:ascii="Times New Roman" w:hAnsi="Times New Roman"/>
        </w:rPr>
      </w:pPr>
    </w:p>
    <w:p w14:paraId="5408CD69" w14:textId="77777777" w:rsidR="005D2F1F" w:rsidRDefault="005D2F1F" w:rsidP="003527E9">
      <w:pPr>
        <w:rPr>
          <w:rFonts w:ascii="Times New Roman" w:hAnsi="Times New Roman"/>
        </w:rPr>
      </w:pPr>
    </w:p>
    <w:p w14:paraId="70BD13C7" w14:textId="77777777" w:rsidR="005D2F1F" w:rsidRDefault="005D2F1F" w:rsidP="003527E9">
      <w:pPr>
        <w:rPr>
          <w:rFonts w:ascii="Times New Roman" w:hAnsi="Times New Roman"/>
        </w:rPr>
      </w:pPr>
    </w:p>
    <w:p w14:paraId="20ACA2F2" w14:textId="77777777" w:rsidR="005D2F1F" w:rsidRDefault="00000000" w:rsidP="003527E9">
      <w:pPr>
        <w:rPr>
          <w:rFonts w:ascii="Times New Roman" w:hAnsi="Times New Roman"/>
        </w:rPr>
      </w:pPr>
      <w:r>
        <w:rPr>
          <w:rFonts w:ascii="Times New Roman" w:hAnsi="Times New Roman"/>
        </w:rPr>
        <w:t>ANALISIS FODA</w:t>
      </w:r>
    </w:p>
    <w:p w14:paraId="19F3D5E3" w14:textId="77777777" w:rsidR="005D2F1F" w:rsidRDefault="005D2F1F" w:rsidP="003527E9">
      <w:pPr>
        <w:rPr>
          <w:rFonts w:ascii="Times New Roman" w:hAnsi="Times New Roman"/>
        </w:rPr>
      </w:pPr>
    </w:p>
    <w:tbl>
      <w:tblPr>
        <w:tblStyle w:val="a1"/>
        <w:tblW w:w="94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4"/>
        <w:gridCol w:w="3135"/>
        <w:gridCol w:w="3135"/>
      </w:tblGrid>
      <w:tr w:rsidR="005D2F1F" w14:paraId="35D3F77B" w14:textId="77777777">
        <w:tc>
          <w:tcPr>
            <w:tcW w:w="3134" w:type="dxa"/>
            <w:shd w:val="clear" w:color="auto" w:fill="auto"/>
            <w:tcMar>
              <w:top w:w="100" w:type="dxa"/>
              <w:left w:w="100" w:type="dxa"/>
              <w:bottom w:w="100" w:type="dxa"/>
              <w:right w:w="100" w:type="dxa"/>
            </w:tcMar>
          </w:tcPr>
          <w:p w14:paraId="3A61333E" w14:textId="77777777" w:rsidR="005D2F1F" w:rsidRDefault="005D2F1F" w:rsidP="003527E9"/>
        </w:tc>
        <w:tc>
          <w:tcPr>
            <w:tcW w:w="3134" w:type="dxa"/>
            <w:shd w:val="clear" w:color="auto" w:fill="auto"/>
            <w:tcMar>
              <w:top w:w="100" w:type="dxa"/>
              <w:left w:w="100" w:type="dxa"/>
              <w:bottom w:w="100" w:type="dxa"/>
              <w:right w:w="100" w:type="dxa"/>
            </w:tcMar>
          </w:tcPr>
          <w:p w14:paraId="3DF799D4" w14:textId="77777777" w:rsidR="005D2F1F" w:rsidRDefault="00000000" w:rsidP="003527E9">
            <w:r>
              <w:t>POSITIVO</w:t>
            </w:r>
          </w:p>
        </w:tc>
        <w:tc>
          <w:tcPr>
            <w:tcW w:w="3134" w:type="dxa"/>
            <w:shd w:val="clear" w:color="auto" w:fill="auto"/>
            <w:tcMar>
              <w:top w:w="100" w:type="dxa"/>
              <w:left w:w="100" w:type="dxa"/>
              <w:bottom w:w="100" w:type="dxa"/>
              <w:right w:w="100" w:type="dxa"/>
            </w:tcMar>
          </w:tcPr>
          <w:p w14:paraId="5ED53EB8" w14:textId="77777777" w:rsidR="005D2F1F" w:rsidRDefault="00000000" w:rsidP="003527E9">
            <w:r>
              <w:t>NEGATIVOS</w:t>
            </w:r>
          </w:p>
        </w:tc>
      </w:tr>
      <w:tr w:rsidR="005D2F1F" w14:paraId="768886F0" w14:textId="77777777">
        <w:tc>
          <w:tcPr>
            <w:tcW w:w="3134" w:type="dxa"/>
            <w:shd w:val="clear" w:color="auto" w:fill="auto"/>
            <w:tcMar>
              <w:top w:w="100" w:type="dxa"/>
              <w:left w:w="100" w:type="dxa"/>
              <w:bottom w:w="100" w:type="dxa"/>
              <w:right w:w="100" w:type="dxa"/>
            </w:tcMar>
          </w:tcPr>
          <w:p w14:paraId="1FC9ECF9" w14:textId="77777777" w:rsidR="005D2F1F" w:rsidRDefault="00000000" w:rsidP="003527E9">
            <w:r>
              <w:t>INTERNOS</w:t>
            </w:r>
          </w:p>
          <w:p w14:paraId="2094C448" w14:textId="77777777" w:rsidR="005D2F1F" w:rsidRDefault="005D2F1F" w:rsidP="003527E9"/>
          <w:p w14:paraId="063ABE00" w14:textId="77777777" w:rsidR="005D2F1F" w:rsidRDefault="005D2F1F" w:rsidP="003527E9"/>
        </w:tc>
        <w:tc>
          <w:tcPr>
            <w:tcW w:w="3134" w:type="dxa"/>
            <w:shd w:val="clear" w:color="auto" w:fill="auto"/>
            <w:tcMar>
              <w:top w:w="100" w:type="dxa"/>
              <w:left w:w="100" w:type="dxa"/>
              <w:bottom w:w="100" w:type="dxa"/>
              <w:right w:w="100" w:type="dxa"/>
            </w:tcMar>
          </w:tcPr>
          <w:p w14:paraId="1697B030" w14:textId="77777777" w:rsidR="005D2F1F" w:rsidRDefault="00000000" w:rsidP="003527E9">
            <w:r>
              <w:t>Fortaleza</w:t>
            </w:r>
          </w:p>
          <w:p w14:paraId="544EDF07" w14:textId="77777777" w:rsidR="005D2F1F" w:rsidRDefault="00000000" w:rsidP="003527E9">
            <w:r>
              <w:t>Reducción tiempos de búsqueda</w:t>
            </w:r>
          </w:p>
          <w:p w14:paraId="70CEF538" w14:textId="77777777" w:rsidR="005D2F1F" w:rsidRDefault="00000000" w:rsidP="003527E9">
            <w:r>
              <w:t>Mejor organización orgánica</w:t>
            </w:r>
          </w:p>
          <w:p w14:paraId="4EA251D7" w14:textId="77777777" w:rsidR="005D2F1F" w:rsidRDefault="00000000" w:rsidP="003527E9">
            <w:r>
              <w:t>Flexibilidad</w:t>
            </w:r>
          </w:p>
          <w:p w14:paraId="442A7F8B" w14:textId="77777777" w:rsidR="005D2F1F" w:rsidRDefault="00000000" w:rsidP="003527E9">
            <w:r>
              <w:t>Acceso web</w:t>
            </w:r>
          </w:p>
          <w:p w14:paraId="2D6BDA8E" w14:textId="77777777" w:rsidR="005D2F1F" w:rsidRDefault="00000000" w:rsidP="003527E9">
            <w:r>
              <w:t>Escalabilidad</w:t>
            </w:r>
          </w:p>
          <w:p w14:paraId="1DAC3202" w14:textId="77777777" w:rsidR="005D2F1F" w:rsidRDefault="005D2F1F" w:rsidP="003527E9"/>
          <w:p w14:paraId="720747F2" w14:textId="77777777" w:rsidR="005D2F1F" w:rsidRDefault="005D2F1F" w:rsidP="003527E9"/>
          <w:p w14:paraId="1C600B39" w14:textId="77777777" w:rsidR="005D2F1F" w:rsidRDefault="005D2F1F" w:rsidP="003527E9"/>
          <w:p w14:paraId="2B9B4A5F" w14:textId="77777777" w:rsidR="005D2F1F" w:rsidRDefault="005D2F1F" w:rsidP="003527E9"/>
        </w:tc>
        <w:tc>
          <w:tcPr>
            <w:tcW w:w="3134" w:type="dxa"/>
            <w:shd w:val="clear" w:color="auto" w:fill="auto"/>
            <w:tcMar>
              <w:top w:w="100" w:type="dxa"/>
              <w:left w:w="100" w:type="dxa"/>
              <w:bottom w:w="100" w:type="dxa"/>
              <w:right w:w="100" w:type="dxa"/>
            </w:tcMar>
          </w:tcPr>
          <w:p w14:paraId="7F80EEFB" w14:textId="77777777" w:rsidR="005D2F1F" w:rsidRDefault="00000000" w:rsidP="003527E9">
            <w:r>
              <w:t>Debilidades</w:t>
            </w:r>
          </w:p>
          <w:p w14:paraId="105D1689" w14:textId="77777777" w:rsidR="005D2F1F" w:rsidRDefault="00000000" w:rsidP="003527E9">
            <w:r>
              <w:t>Resistencia al Cambio</w:t>
            </w:r>
          </w:p>
          <w:p w14:paraId="5E364947" w14:textId="77777777" w:rsidR="005D2F1F" w:rsidRDefault="00000000" w:rsidP="003527E9">
            <w:r>
              <w:t>Costo Implementación</w:t>
            </w:r>
          </w:p>
          <w:p w14:paraId="63A61BE2" w14:textId="77777777" w:rsidR="005D2F1F" w:rsidRDefault="00000000" w:rsidP="003527E9">
            <w:r>
              <w:t>Curva Aprendizaje</w:t>
            </w:r>
          </w:p>
        </w:tc>
      </w:tr>
      <w:tr w:rsidR="005D2F1F" w14:paraId="11279B17" w14:textId="77777777">
        <w:tc>
          <w:tcPr>
            <w:tcW w:w="3134" w:type="dxa"/>
            <w:shd w:val="clear" w:color="auto" w:fill="auto"/>
            <w:tcMar>
              <w:top w:w="100" w:type="dxa"/>
              <w:left w:w="100" w:type="dxa"/>
              <w:bottom w:w="100" w:type="dxa"/>
              <w:right w:w="100" w:type="dxa"/>
            </w:tcMar>
          </w:tcPr>
          <w:p w14:paraId="6EAD9D38" w14:textId="77777777" w:rsidR="005D2F1F" w:rsidRDefault="00000000" w:rsidP="003527E9">
            <w:r>
              <w:t>EXTERNOS</w:t>
            </w:r>
          </w:p>
        </w:tc>
        <w:tc>
          <w:tcPr>
            <w:tcW w:w="3134" w:type="dxa"/>
            <w:shd w:val="clear" w:color="auto" w:fill="auto"/>
            <w:tcMar>
              <w:top w:w="100" w:type="dxa"/>
              <w:left w:w="100" w:type="dxa"/>
              <w:bottom w:w="100" w:type="dxa"/>
              <w:right w:w="100" w:type="dxa"/>
            </w:tcMar>
          </w:tcPr>
          <w:p w14:paraId="15756D40" w14:textId="77777777" w:rsidR="005D2F1F" w:rsidRDefault="00000000" w:rsidP="003527E9">
            <w:r>
              <w:t>Oportunidades</w:t>
            </w:r>
          </w:p>
          <w:p w14:paraId="54ECE61F" w14:textId="77777777" w:rsidR="005D2F1F" w:rsidRDefault="00000000" w:rsidP="003527E9">
            <w:r>
              <w:t>Credibilidad</w:t>
            </w:r>
          </w:p>
          <w:p w14:paraId="1F45241B" w14:textId="77777777" w:rsidR="005D2F1F" w:rsidRDefault="00000000" w:rsidP="003527E9">
            <w:r>
              <w:t>Ventaja Competitiva</w:t>
            </w:r>
          </w:p>
          <w:p w14:paraId="3A86E86A" w14:textId="77777777" w:rsidR="005D2F1F" w:rsidRDefault="00000000" w:rsidP="003527E9">
            <w:r>
              <w:lastRenderedPageBreak/>
              <w:t>Integración con otras Herramientas</w:t>
            </w:r>
          </w:p>
          <w:p w14:paraId="648F04B8" w14:textId="77777777" w:rsidR="005D2F1F" w:rsidRDefault="00000000" w:rsidP="003527E9">
            <w:r>
              <w:t>Expansión de Cartera</w:t>
            </w:r>
          </w:p>
          <w:p w14:paraId="5DB4FB5B" w14:textId="77777777" w:rsidR="005D2F1F" w:rsidRDefault="005D2F1F" w:rsidP="003527E9"/>
        </w:tc>
        <w:tc>
          <w:tcPr>
            <w:tcW w:w="3134" w:type="dxa"/>
            <w:shd w:val="clear" w:color="auto" w:fill="auto"/>
            <w:tcMar>
              <w:top w:w="100" w:type="dxa"/>
              <w:left w:w="100" w:type="dxa"/>
              <w:bottom w:w="100" w:type="dxa"/>
              <w:right w:w="100" w:type="dxa"/>
            </w:tcMar>
          </w:tcPr>
          <w:p w14:paraId="031BBD36" w14:textId="77777777" w:rsidR="005D2F1F" w:rsidRDefault="00000000" w:rsidP="003527E9">
            <w:r>
              <w:lastRenderedPageBreak/>
              <w:t>Amenazas</w:t>
            </w:r>
          </w:p>
          <w:p w14:paraId="5A366A5A" w14:textId="77777777" w:rsidR="005D2F1F" w:rsidRDefault="00000000" w:rsidP="003527E9">
            <w:r>
              <w:t>Cambio de Tecnología</w:t>
            </w:r>
          </w:p>
          <w:p w14:paraId="749ADF34" w14:textId="77777777" w:rsidR="005D2F1F" w:rsidRDefault="00000000" w:rsidP="003527E9">
            <w:r>
              <w:t>Competencia</w:t>
            </w:r>
          </w:p>
          <w:p w14:paraId="7471BCEE" w14:textId="77777777" w:rsidR="005D2F1F" w:rsidRDefault="00000000" w:rsidP="003527E9">
            <w:r>
              <w:lastRenderedPageBreak/>
              <w:t>Dependencia Tecnológica</w:t>
            </w:r>
          </w:p>
          <w:p w14:paraId="4A69FE28" w14:textId="77777777" w:rsidR="005D2F1F" w:rsidRDefault="00000000" w:rsidP="003527E9">
            <w:r>
              <w:t>Compatibilidad con Navegadores Web</w:t>
            </w:r>
          </w:p>
          <w:p w14:paraId="5F481C92" w14:textId="77777777" w:rsidR="005D2F1F" w:rsidRDefault="005D2F1F" w:rsidP="003527E9"/>
          <w:p w14:paraId="6C7CF749" w14:textId="77777777" w:rsidR="005D2F1F" w:rsidRDefault="005D2F1F" w:rsidP="003527E9"/>
        </w:tc>
      </w:tr>
    </w:tbl>
    <w:p w14:paraId="377586AA" w14:textId="77777777" w:rsidR="005D2F1F" w:rsidRDefault="00000000" w:rsidP="003527E9">
      <w:pPr>
        <w:rPr>
          <w:rFonts w:ascii="Times New Roman" w:hAnsi="Times New Roman"/>
        </w:rPr>
      </w:pPr>
      <w:r>
        <w:lastRenderedPageBreak/>
        <w:br w:type="page"/>
      </w:r>
    </w:p>
    <w:p w14:paraId="32BC0246" w14:textId="77777777" w:rsidR="005D2F1F" w:rsidRDefault="00000000" w:rsidP="0014234F">
      <w:pPr>
        <w:pStyle w:val="Ttulo1"/>
      </w:pPr>
      <w:bookmarkStart w:id="23" w:name="_heading=h.yaski3tuzfmv" w:colFirst="0" w:colLast="0"/>
      <w:bookmarkStart w:id="24" w:name="_Toc164069822"/>
      <w:bookmarkEnd w:id="23"/>
      <w:r>
        <w:lastRenderedPageBreak/>
        <w:t>FUNDAMENTACIÓN TEÓRICA</w:t>
      </w:r>
      <w:bookmarkEnd w:id="24"/>
    </w:p>
    <w:p w14:paraId="71AFFB16" w14:textId="77777777" w:rsidR="005D2F1F" w:rsidRDefault="00000000" w:rsidP="003527E9">
      <w:pPr>
        <w:rPr>
          <w:rFonts w:ascii="Times New Roman" w:hAnsi="Times New Roman"/>
        </w:rPr>
      </w:pPr>
      <w:r>
        <w:rPr>
          <w:rFonts w:ascii="Times New Roman" w:hAnsi="Times New Roman"/>
        </w:rPr>
        <w:t>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Se destacarán varios puntos claves para la realización de la plataforma web:</w:t>
      </w:r>
    </w:p>
    <w:p w14:paraId="07407C06" w14:textId="77777777" w:rsidR="005D2F1F" w:rsidRDefault="00000000" w:rsidP="003527E9">
      <w:pPr>
        <w:rPr>
          <w:rFonts w:ascii="Times New Roman" w:hAnsi="Times New Roman"/>
        </w:rPr>
      </w:pPr>
      <w:r>
        <w:rPr>
          <w:rFonts w:ascii="Times New Roman" w:hAnsi="Times New Roman"/>
        </w:rPr>
        <w:t>1. Gestión Documental:</w:t>
      </w:r>
    </w:p>
    <w:p w14:paraId="4FE29D90" w14:textId="77777777" w:rsidR="005D2F1F" w:rsidRDefault="00000000" w:rsidP="003527E9">
      <w:pPr>
        <w:rPr>
          <w:rFonts w:ascii="Times New Roman" w:hAnsi="Times New Roman"/>
        </w:rPr>
      </w:pPr>
      <w:r>
        <w:rPr>
          <w:rFonts w:ascii="Times New Roman" w:hAnsi="Times New Roman"/>
        </w:rPr>
        <w:t>La gestión documental se refiere al conjunto de prácticas y tecnologías utilizadas para organizar, almacenar, recuperar y controlar la información contenida en documentos. Esto implica la creación de un sistema eficiente para la captura, indexación, almacenamiento seguro y recuperación rápida de documentos.</w:t>
      </w:r>
    </w:p>
    <w:p w14:paraId="43C37DAC" w14:textId="77777777" w:rsidR="005D2F1F" w:rsidRDefault="00000000" w:rsidP="003527E9">
      <w:pPr>
        <w:rPr>
          <w:rFonts w:ascii="Times New Roman" w:hAnsi="Times New Roman"/>
        </w:rPr>
      </w:pPr>
      <w:r>
        <w:rPr>
          <w:rFonts w:ascii="Times New Roman" w:hAnsi="Times New Roman"/>
        </w:rPr>
        <w:t xml:space="preserve">  Importancia de una gestión documental sólida (</w:t>
      </w:r>
      <w:proofErr w:type="spellStart"/>
      <w:r>
        <w:rPr>
          <w:rFonts w:ascii="Times New Roman" w:hAnsi="Times New Roman"/>
        </w:rPr>
        <w:t>Honig</w:t>
      </w:r>
      <w:proofErr w:type="spellEnd"/>
      <w:r>
        <w:rPr>
          <w:rFonts w:ascii="Times New Roman" w:hAnsi="Times New Roman"/>
        </w:rPr>
        <w:t>, 2022)</w:t>
      </w:r>
    </w:p>
    <w:p w14:paraId="3DB8F997" w14:textId="77777777" w:rsidR="005D2F1F" w:rsidRDefault="00000000"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000000"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000000"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000000" w:rsidP="003527E9">
      <w:pPr>
        <w:rPr>
          <w:rFonts w:ascii="Times New Roman" w:hAnsi="Times New Roman"/>
        </w:rPr>
      </w:pPr>
      <w:r>
        <w:rPr>
          <w:rFonts w:ascii="Times New Roman" w:hAnsi="Times New Roman"/>
        </w:rPr>
        <w:lastRenderedPageBreak/>
        <w:t>Proteger la seguridad y la confidencialidad con derechos de acceso, cifrado y otras garantías.</w:t>
      </w:r>
    </w:p>
    <w:p w14:paraId="231784D8" w14:textId="77777777" w:rsidR="005D2F1F" w:rsidRDefault="00000000" w:rsidP="003527E9">
      <w:pPr>
        <w:rPr>
          <w:rFonts w:ascii="Times New Roman" w:hAnsi="Times New Roman"/>
        </w:rPr>
      </w:pPr>
      <w:r>
        <w:rPr>
          <w:rFonts w:ascii="Times New Roman" w:hAnsi="Times New Roman"/>
        </w:rPr>
        <w:t>Sustituir las tareas manuales repetitivas por flujos de trabajo automatizados.</w:t>
      </w:r>
    </w:p>
    <w:p w14:paraId="58501288" w14:textId="77777777" w:rsidR="005D2F1F" w:rsidRDefault="00000000"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000000" w:rsidP="003527E9">
      <w:pPr>
        <w:rPr>
          <w:rFonts w:ascii="Times New Roman" w:hAnsi="Times New Roman"/>
        </w:rPr>
      </w:pPr>
      <w:r>
        <w:rPr>
          <w:rFonts w:ascii="Times New Roman" w:hAnsi="Times New Roman"/>
        </w:rPr>
        <w:t>Capture y procese documentos para gozar de una oficina sin papeles (</w:t>
      </w:r>
      <w:proofErr w:type="spellStart"/>
      <w:r>
        <w:rPr>
          <w:rFonts w:ascii="Times New Roman" w:hAnsi="Times New Roman"/>
        </w:rPr>
        <w:t>Honig</w:t>
      </w:r>
      <w:proofErr w:type="spellEnd"/>
      <w:r>
        <w:rPr>
          <w:rFonts w:ascii="Times New Roman" w:hAnsi="Times New Roman"/>
        </w:rPr>
        <w:t>, 2022)</w:t>
      </w:r>
    </w:p>
    <w:p w14:paraId="48D05F83" w14:textId="77777777" w:rsidR="005D2F1F" w:rsidRDefault="00000000"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000000"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2CDADD43" w14:textId="77777777" w:rsidR="005D2F1F" w:rsidRDefault="00000000" w:rsidP="003527E9">
      <w:pPr>
        <w:rPr>
          <w:rFonts w:ascii="Times New Roman" w:hAnsi="Times New Roman"/>
        </w:rPr>
      </w:pPr>
      <w:r>
        <w:rPr>
          <w:rFonts w:ascii="Times New Roman" w:hAnsi="Times New Roman"/>
        </w:rPr>
        <w:t>OCR: Son las siglas en inglés de Reconocimiento Óptico de Caracteres. Se trata de una tecnología que convierte el texto de las imágenes en datos que pueden ser utilizados por el software empresarial.</w:t>
      </w:r>
    </w:p>
    <w:p w14:paraId="63671666" w14:textId="77777777" w:rsidR="005D2F1F" w:rsidRDefault="00000000" w:rsidP="003527E9">
      <w:pPr>
        <w:rPr>
          <w:rFonts w:ascii="Times New Roman" w:hAnsi="Times New Roman"/>
        </w:rPr>
      </w:pPr>
      <w:r>
        <w:rPr>
          <w:rFonts w:ascii="Times New Roman" w:hAnsi="Times New Roman"/>
        </w:rPr>
        <w:t>Importación desde otros sistemas: Los documentos almacenados en otros sistemas pueden importarse a los gestores documentales. Por ejemplo, estos documentos pueden enviarse a una carpeta "controlada" que utilice un flujo de trabajo para distribuirlos a la persona adecuada.</w:t>
      </w:r>
    </w:p>
    <w:p w14:paraId="04D336B4" w14:textId="77777777" w:rsidR="005D2F1F" w:rsidRDefault="005D2F1F" w:rsidP="003527E9">
      <w:pPr>
        <w:rPr>
          <w:rFonts w:ascii="Times New Roman" w:hAnsi="Times New Roman"/>
        </w:rPr>
      </w:pPr>
    </w:p>
    <w:p w14:paraId="35E63D3B" w14:textId="77777777" w:rsidR="005D2F1F" w:rsidRDefault="00000000" w:rsidP="003527E9">
      <w:pPr>
        <w:rPr>
          <w:rFonts w:ascii="Times New Roman" w:hAnsi="Times New Roman"/>
        </w:rPr>
      </w:pPr>
      <w:r>
        <w:rPr>
          <w:rFonts w:ascii="Times New Roman" w:hAnsi="Times New Roman"/>
        </w:rPr>
        <w:t>2. Plataforma Web:</w:t>
      </w:r>
    </w:p>
    <w:p w14:paraId="5CC7CFDB" w14:textId="77777777" w:rsidR="005D2F1F" w:rsidRDefault="00000000" w:rsidP="003527E9">
      <w:pPr>
        <w:rPr>
          <w:rFonts w:ascii="Times New Roman" w:hAnsi="Times New Roman"/>
        </w:rPr>
      </w:pPr>
      <w:r>
        <w:rPr>
          <w:rFonts w:ascii="Times New Roman" w:hAnsi="Times New Roman"/>
        </w:rPr>
        <w:t xml:space="preserve">Una plataforma web proporciona un entorno accesible a través de un navegador web, permitiendo a los usuarios interactuar con la aplicación y acceder a los servicios ofrecidos. En el </w:t>
      </w:r>
      <w:r>
        <w:rPr>
          <w:rFonts w:ascii="Times New Roman" w:hAnsi="Times New Roman"/>
        </w:rPr>
        <w:lastRenderedPageBreak/>
        <w:t>contexto de la gestión documental, una plataforma web facilita el acceso remoto a la información y la colaboración entre usuarios.</w:t>
      </w:r>
    </w:p>
    <w:p w14:paraId="787DF313" w14:textId="77777777" w:rsidR="005D2F1F" w:rsidRDefault="00000000" w:rsidP="003527E9">
      <w:pPr>
        <w:rPr>
          <w:rFonts w:ascii="Times New Roman" w:hAnsi="Times New Roman"/>
        </w:rPr>
      </w:pPr>
      <w:r>
        <w:rPr>
          <w:rFonts w:ascii="Times New Roman" w:hAnsi="Times New Roman"/>
        </w:rPr>
        <w:t>3. Python:</w:t>
      </w:r>
    </w:p>
    <w:p w14:paraId="12E31D09" w14:textId="77777777" w:rsidR="005D2F1F" w:rsidRDefault="00000000" w:rsidP="003527E9">
      <w:pPr>
        <w:rPr>
          <w:rFonts w:ascii="Times New Roman" w:hAnsi="Times New Roman"/>
        </w:rPr>
      </w:pPr>
      <w:r>
        <w:rPr>
          <w:rFonts w:ascii="Times New Roman" w:hAnsi="Times New Roman"/>
        </w:rPr>
        <w:t xml:space="preserve">Python es un lenguaje de programación ampliamente utilizado en el desarrollo web debido a su simplicidad, legibilidad y una amplia variedad de bibliotecas y </w:t>
      </w:r>
      <w:proofErr w:type="spellStart"/>
      <w:r>
        <w:rPr>
          <w:rFonts w:ascii="Times New Roman" w:hAnsi="Times New Roman"/>
        </w:rPr>
        <w:t>frameworks</w:t>
      </w:r>
      <w:proofErr w:type="spellEnd"/>
      <w:r>
        <w:rPr>
          <w:rFonts w:ascii="Times New Roman" w:hAnsi="Times New Roman"/>
        </w:rPr>
        <w:t xml:space="preserve"> disponibles. </w:t>
      </w:r>
      <w:proofErr w:type="spellStart"/>
      <w:r>
        <w:rPr>
          <w:rFonts w:ascii="Times New Roman" w:hAnsi="Times New Roman"/>
        </w:rPr>
        <w:t>Frameworks</w:t>
      </w:r>
      <w:proofErr w:type="spellEnd"/>
      <w:r>
        <w:rPr>
          <w:rFonts w:ascii="Times New Roman" w:hAnsi="Times New Roman"/>
        </w:rPr>
        <w:t xml:space="preserve"> como Django o </w:t>
      </w:r>
      <w:proofErr w:type="spellStart"/>
      <w:r>
        <w:rPr>
          <w:rFonts w:ascii="Times New Roman" w:hAnsi="Times New Roman"/>
        </w:rPr>
        <w:t>Flask</w:t>
      </w:r>
      <w:proofErr w:type="spellEnd"/>
      <w:r>
        <w:rPr>
          <w:rFonts w:ascii="Times New Roman" w:hAnsi="Times New Roman"/>
        </w:rPr>
        <w:t xml:space="preserve"> son populares en el desarrollo web con Python y proporcionan herramientas para construir aplicaciones web robustas y escalables.</w:t>
      </w:r>
    </w:p>
    <w:p w14:paraId="2DDDA2EF" w14:textId="77777777" w:rsidR="005D2F1F" w:rsidRDefault="00000000" w:rsidP="003527E9">
      <w:pPr>
        <w:rPr>
          <w:rFonts w:ascii="Times New Roman" w:hAnsi="Times New Roman"/>
        </w:rPr>
      </w:pPr>
      <w:r>
        <w:rPr>
          <w:rFonts w:ascii="Times New Roman" w:hAnsi="Times New Roman"/>
        </w:rPr>
        <w:t>4. Beneficios para el Bufete de Abogados Cartagena:</w:t>
      </w:r>
    </w:p>
    <w:p w14:paraId="2AC07B4C" w14:textId="77777777" w:rsidR="005D2F1F" w:rsidRDefault="00000000"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000000"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000000"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000000"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1A97DA71" w14:textId="77777777" w:rsidR="005D2F1F" w:rsidRDefault="00000000" w:rsidP="003527E9">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4EA3D2F4" w14:textId="77777777" w:rsidR="005D2F1F" w:rsidRDefault="00000000" w:rsidP="003527E9">
      <w:pPr>
        <w:rPr>
          <w:rFonts w:ascii="Times New Roman" w:hAnsi="Times New Roman"/>
        </w:rPr>
      </w:pPr>
      <w:r>
        <w:rPr>
          <w:rFonts w:ascii="Times New Roman" w:hAnsi="Times New Roman"/>
        </w:rPr>
        <w:t>5. Consideraciones adicionales:</w:t>
      </w:r>
    </w:p>
    <w:p w14:paraId="7DE0B36D" w14:textId="77777777" w:rsidR="005D2F1F" w:rsidRDefault="00000000" w:rsidP="003527E9">
      <w:pPr>
        <w:rPr>
          <w:rFonts w:ascii="Times New Roman" w:hAnsi="Times New Roman"/>
        </w:rPr>
      </w:pPr>
      <w:r>
        <w:rPr>
          <w:rFonts w:ascii="Times New Roman" w:hAnsi="Times New Roman"/>
        </w:rPr>
        <w:lastRenderedPageBreak/>
        <w:t>Requisitos legales y regulatorios: Es importante cumplir con las regulaciones legales y de privacidad relacionadas con el manejo de documentos legales y datos personales.</w:t>
      </w:r>
    </w:p>
    <w:p w14:paraId="3050662B" w14:textId="77777777" w:rsidR="005D2F1F" w:rsidRDefault="00000000" w:rsidP="003527E9">
      <w:pPr>
        <w:rPr>
          <w:rFonts w:ascii="Times New Roman" w:hAnsi="Times New Roman"/>
        </w:rPr>
      </w:pPr>
      <w:r>
        <w:rPr>
          <w:rFonts w:ascii="Times New Roman" w:hAnsi="Times New Roman"/>
        </w:rPr>
        <w:t>Capacitación y soporte: Proporcionar capacitación adecuada a los usuarios y mantener un sistema de soporte técnico para resolver problemas y responder preguntas.</w:t>
      </w:r>
    </w:p>
    <w:p w14:paraId="176C45FB" w14:textId="77777777" w:rsidR="005D2F1F" w:rsidRDefault="00000000" w:rsidP="003527E9">
      <w:pPr>
        <w:rPr>
          <w:rFonts w:ascii="Times New Roman" w:hAnsi="Times New Roman"/>
        </w:rPr>
      </w:pPr>
      <w:r>
        <w:rPr>
          <w:rFonts w:ascii="Times New Roman" w:hAnsi="Times New Roman"/>
        </w:rPr>
        <w:t>Escalabilidad y mantenimiento: Diseñar la plataforma con la escalabilidad en mente para adaptarse al crecimiento del bufete.</w:t>
      </w:r>
    </w:p>
    <w:p w14:paraId="2FC5772A" w14:textId="77777777" w:rsidR="005D2F1F" w:rsidRDefault="005D2F1F" w:rsidP="003527E9">
      <w:pPr>
        <w:rPr>
          <w:rFonts w:ascii="Times New Roman" w:hAnsi="Times New Roman"/>
        </w:rPr>
      </w:pPr>
    </w:p>
    <w:p w14:paraId="45795CF3" w14:textId="77777777" w:rsidR="005D2F1F" w:rsidRDefault="005D2F1F" w:rsidP="003527E9">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1A834E15" w14:textId="77777777" w:rsidR="005D2F1F" w:rsidRDefault="00000000"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000000"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000000"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000000"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000000" w:rsidP="003527E9">
      <w:bookmarkStart w:id="30" w:name="_heading=h.23gruy6tnfcg" w:colFirst="0" w:colLast="0"/>
      <w:bookmarkEnd w:id="30"/>
      <w:r>
        <w:t>ENTREVISTAS</w:t>
      </w:r>
    </w:p>
    <w:p w14:paraId="012E2AA5" w14:textId="77777777" w:rsidR="005D2F1F" w:rsidRDefault="00000000" w:rsidP="00CF7C90">
      <w:pPr>
        <w:pStyle w:val="APA7ma"/>
      </w:pPr>
      <w:r>
        <w:t>Al organizar y contemplar una entrevista, se tienen en cuenta los siguientes factores, detalle, exactitud y confidencialidad.</w:t>
      </w:r>
    </w:p>
    <w:p w14:paraId="63269C62" w14:textId="77777777" w:rsidR="005D2F1F" w:rsidRDefault="00000000"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000000"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000000" w:rsidP="00CF7C90">
      <w:pPr>
        <w:pStyle w:val="APA7ma"/>
      </w:pPr>
      <w:r>
        <w:t xml:space="preserve">También el deterioro dependerá si el lugar donde se guarda padece de humedad. </w:t>
      </w:r>
    </w:p>
    <w:p w14:paraId="542B7966" w14:textId="77777777" w:rsidR="005D2F1F" w:rsidRDefault="00000000"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000000"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000000"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w:t>
      </w:r>
      <w:r>
        <w:lastRenderedPageBreak/>
        <w:t>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 xml:space="preserve">El proyecto se debe de realizar en un tiempo comprendido entre </w:t>
      </w:r>
      <w:proofErr w:type="spellStart"/>
      <w:proofErr w:type="gramStart"/>
      <w:r w:rsidRPr="00427726">
        <w:t>xx</w:t>
      </w:r>
      <w:proofErr w:type="spellEnd"/>
      <w:r w:rsidRPr="00427726">
        <w:t xml:space="preserve">  </w:t>
      </w:r>
      <w:proofErr w:type="spellStart"/>
      <w:r w:rsidRPr="00427726">
        <w:t>yy</w:t>
      </w:r>
      <w:proofErr w:type="spellEnd"/>
      <w:proofErr w:type="gramEnd"/>
      <w:r w:rsidRPr="00427726">
        <w:t xml:space="preserve">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544"/>
        <w:gridCol w:w="1081"/>
        <w:gridCol w:w="3401"/>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proofErr w:type="spellStart"/>
            <w:r w:rsidRPr="003F0AE2">
              <w:rPr>
                <w:rFonts w:cs="Arial"/>
                <w:color w:val="000000"/>
                <w:sz w:val="22"/>
                <w:szCs w:val="22"/>
                <w:lang w:eastAsia="es-SV"/>
              </w:rPr>
              <w:t>Testing</w:t>
            </w:r>
            <w:proofErr w:type="spellEnd"/>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proofErr w:type="spellStart"/>
            <w:r w:rsidRPr="003F0AE2">
              <w:rPr>
                <w:rFonts w:cs="Arial"/>
                <w:color w:val="000000"/>
                <w:sz w:val="22"/>
                <w:szCs w:val="22"/>
                <w:lang w:eastAsia="es-SV"/>
              </w:rPr>
              <w:t>Router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Framework </w:t>
            </w:r>
            <w:proofErr w:type="spellStart"/>
            <w:r w:rsidRPr="003F0AE2">
              <w:rPr>
                <w:rFonts w:cs="Arial"/>
                <w:color w:val="000000"/>
                <w:sz w:val="22"/>
                <w:szCs w:val="22"/>
                <w:lang w:eastAsia="es-SV"/>
              </w:rPr>
              <w:t>Flask</w:t>
            </w:r>
            <w:proofErr w:type="spellEnd"/>
            <w:r w:rsidRPr="003F0AE2">
              <w:rPr>
                <w:rFonts w:cs="Arial"/>
                <w:color w:val="000000"/>
                <w:sz w:val="22"/>
                <w:szCs w:val="22"/>
                <w:lang w:eastAsia="es-SV"/>
              </w:rPr>
              <w:t xml:space="preserve">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Dual Core 2 </w:t>
            </w:r>
            <w:proofErr w:type="spellStart"/>
            <w:r w:rsidRPr="003F0AE2">
              <w:rPr>
                <w:rFonts w:cs="Arial"/>
                <w:color w:val="000000"/>
                <w:sz w:val="22"/>
                <w:szCs w:val="22"/>
                <w:lang w:eastAsia="es-SV"/>
              </w:rPr>
              <w:t>Duo</w:t>
            </w:r>
            <w:proofErr w:type="spellEnd"/>
            <w:r w:rsidRPr="003F0AE2">
              <w:rPr>
                <w:rFonts w:cs="Arial"/>
                <w:color w:val="000000"/>
                <w:sz w:val="22"/>
                <w:szCs w:val="22"/>
                <w:lang w:eastAsia="es-SV"/>
              </w:rPr>
              <w:t xml:space="preserve">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Tarjeta de red </w:t>
            </w:r>
            <w:proofErr w:type="spellStart"/>
            <w:r w:rsidRPr="003F0AE2">
              <w:rPr>
                <w:rFonts w:cs="Arial"/>
                <w:color w:val="000000"/>
                <w:sz w:val="22"/>
                <w:szCs w:val="22"/>
                <w:lang w:eastAsia="es-SV"/>
              </w:rPr>
              <w:t>Fast</w:t>
            </w:r>
            <w:proofErr w:type="spellEnd"/>
            <w:r w:rsidRPr="003F0AE2">
              <w:rPr>
                <w:rFonts w:cs="Arial"/>
                <w:color w:val="000000"/>
                <w:sz w:val="22"/>
                <w:szCs w:val="22"/>
                <w:lang w:eastAsia="es-SV"/>
              </w:rPr>
              <w:t xml:space="preserve">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3F0AE2" w:rsidRDefault="003F0AE2" w:rsidP="003F0AE2">
            <w:pPr>
              <w:spacing w:line="240" w:lineRule="auto"/>
              <w:ind w:firstLine="0"/>
              <w:rPr>
                <w:rFonts w:ascii="Times New Roman" w:hAnsi="Times New Roman"/>
                <w:lang w:eastAsia="es-SV"/>
              </w:rPr>
            </w:pPr>
            <w:proofErr w:type="spellStart"/>
            <w:r w:rsidRPr="003F0AE2">
              <w:rPr>
                <w:rFonts w:cs="Arial"/>
                <w:color w:val="000000"/>
                <w:sz w:val="22"/>
                <w:szCs w:val="22"/>
                <w:lang w:eastAsia="es-SV"/>
              </w:rPr>
              <w:t>intel</w:t>
            </w:r>
            <w:proofErr w:type="spellEnd"/>
            <w:r w:rsidRPr="003F0AE2">
              <w:rPr>
                <w:rFonts w:cs="Arial"/>
                <w:color w:val="000000"/>
                <w:sz w:val="22"/>
                <w:szCs w:val="22"/>
                <w:lang w:eastAsia="es-SV"/>
              </w:rPr>
              <w:t xml:space="preserve">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Tarjeta de Red </w:t>
            </w:r>
            <w:proofErr w:type="spellStart"/>
            <w:r w:rsidRPr="003F0AE2">
              <w:rPr>
                <w:rFonts w:cs="Arial"/>
                <w:color w:val="000000"/>
                <w:sz w:val="22"/>
                <w:szCs w:val="22"/>
                <w:lang w:eastAsia="es-SV"/>
              </w:rPr>
              <w:t>Fast</w:t>
            </w:r>
            <w:proofErr w:type="spellEnd"/>
            <w:r w:rsidRPr="003F0AE2">
              <w:rPr>
                <w:rFonts w:cs="Arial"/>
                <w:color w:val="000000"/>
                <w:sz w:val="22"/>
                <w:szCs w:val="22"/>
                <w:lang w:eastAsia="es-SV"/>
              </w:rPr>
              <w:t xml:space="preserve">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Alimentador Automático de </w:t>
            </w:r>
            <w:proofErr w:type="gramStart"/>
            <w:r w:rsidRPr="003F0AE2">
              <w:rPr>
                <w:rFonts w:cs="Arial"/>
                <w:color w:val="000000"/>
                <w:sz w:val="22"/>
                <w:szCs w:val="22"/>
                <w:lang w:eastAsia="es-SV"/>
              </w:rPr>
              <w:t>Documentos(</w:t>
            </w:r>
            <w:proofErr w:type="gramEnd"/>
            <w:r w:rsidRPr="003F0AE2">
              <w:rPr>
                <w:rFonts w:cs="Arial"/>
                <w:color w:val="000000"/>
                <w:sz w:val="22"/>
                <w:szCs w:val="22"/>
                <w:lang w:eastAsia="es-SV"/>
              </w:rPr>
              <w:t>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Tamaño Mínimo de </w:t>
            </w:r>
            <w:proofErr w:type="gramStart"/>
            <w:r w:rsidRPr="003F0AE2">
              <w:rPr>
                <w:rFonts w:cs="Arial"/>
                <w:color w:val="000000"/>
                <w:sz w:val="22"/>
                <w:szCs w:val="22"/>
                <w:lang w:eastAsia="es-SV"/>
              </w:rPr>
              <w:t>documento:A</w:t>
            </w:r>
            <w:proofErr w:type="gramEnd"/>
            <w:r w:rsidRPr="003F0AE2">
              <w:rPr>
                <w:rFonts w:cs="Arial"/>
                <w:color w:val="000000"/>
                <w:sz w:val="22"/>
                <w:szCs w:val="22"/>
                <w:lang w:eastAsia="es-SV"/>
              </w:rPr>
              <w:t>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000000" w:rsidP="0014234F">
      <w:pPr>
        <w:pStyle w:val="Ttulo1"/>
      </w:pPr>
      <w:bookmarkStart w:id="33" w:name="_heading=h.1sl8wghhlms9" w:colFirst="0" w:colLast="0"/>
      <w:bookmarkStart w:id="34" w:name="_Toc164069826"/>
      <w:bookmarkEnd w:id="33"/>
      <w:r>
        <w:lastRenderedPageBreak/>
        <w:t>CRONOGRAMA</w:t>
      </w:r>
      <w:bookmarkEnd w:id="34"/>
    </w:p>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CF211F">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000000"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000000" w:rsidP="004D2B5C">
      <w:pPr>
        <w:pStyle w:val="APA7ma"/>
      </w:pPr>
      <w:r>
        <w:t xml:space="preserve">David </w:t>
      </w:r>
      <w:proofErr w:type="spellStart"/>
      <w:r>
        <w:t>Nettleton</w:t>
      </w:r>
      <w:proofErr w:type="spellEnd"/>
      <w:r>
        <w:t xml:space="preserve">, (2010), </w:t>
      </w:r>
      <w:proofErr w:type="spellStart"/>
      <w:r>
        <w:t>Managing</w:t>
      </w:r>
      <w:proofErr w:type="spellEnd"/>
      <w:r>
        <w:t xml:space="preserve"> </w:t>
      </w:r>
      <w:proofErr w:type="spellStart"/>
      <w:r>
        <w:t>the</w:t>
      </w:r>
      <w:proofErr w:type="spellEnd"/>
      <w:r>
        <w:t xml:space="preserve"> </w:t>
      </w:r>
      <w:proofErr w:type="spellStart"/>
      <w:r>
        <w:t>Documentation</w:t>
      </w:r>
      <w:proofErr w:type="spellEnd"/>
      <w:r>
        <w:t xml:space="preserve"> </w:t>
      </w:r>
      <w:proofErr w:type="spellStart"/>
      <w:r>
        <w:t>Maze</w:t>
      </w:r>
      <w:proofErr w:type="spellEnd"/>
      <w:r>
        <w:t xml:space="preserve">, </w:t>
      </w:r>
      <w:proofErr w:type="spellStart"/>
      <w:r>
        <w:t>Extraido</w:t>
      </w:r>
      <w:proofErr w:type="spellEnd"/>
      <w:r>
        <w:t xml:space="preserve"> del 22 de enero del 2024 desde </w:t>
      </w:r>
      <w:hyperlink r:id="rId12">
        <w:r>
          <w:rPr>
            <w:color w:val="1155CC"/>
            <w:u w:val="single"/>
          </w:rPr>
          <w:t>https://onlinelibrary.wiley.com/doi/book/10.1002/9780470597507</w:t>
        </w:r>
      </w:hyperlink>
    </w:p>
    <w:p w14:paraId="5F4DF4DC" w14:textId="77777777" w:rsidR="005D2F1F" w:rsidRDefault="00000000" w:rsidP="004D2B5C">
      <w:pPr>
        <w:pStyle w:val="APA7ma"/>
      </w:pPr>
      <w:r>
        <w:t xml:space="preserve">Daniel Quinn, (2016), </w:t>
      </w:r>
      <w:proofErr w:type="spellStart"/>
      <w:r>
        <w:t>Paperless-ngx</w:t>
      </w:r>
      <w:proofErr w:type="spellEnd"/>
      <w:r>
        <w:t xml:space="preserve">,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Pr>
            <w:color w:val="1155CC"/>
            <w:u w:val="single"/>
          </w:rPr>
          <w:t>https://firmavirtual.legal/bufetes-de-abogados/#:~:text=La%20palabra%20se%20deriva%20del,su%20constituci%C3%B3n%2C%20leyes%2C%20reglamentos</w:t>
        </w:r>
      </w:hyperlink>
      <w:r>
        <w:t>.</w:t>
      </w:r>
    </w:p>
    <w:p w14:paraId="39831998" w14:textId="77777777" w:rsidR="005D2F1F" w:rsidRDefault="00000000" w:rsidP="004D2B5C">
      <w:pPr>
        <w:pStyle w:val="APA7ma"/>
      </w:pPr>
      <w:hyperlink r:id="rId15" w:anchor=":~:text=El%20bufete%20sigue%20fiel%20a,El%20Dr">
        <w:r>
          <w:rPr>
            <w:color w:val="1155CC"/>
            <w:u w:val="single"/>
          </w:rPr>
          <w:t>https://www.revistaeyn.com/eyn-brandlab/arias-mas-de-80-anos-de-excelencia-legal-en-centroamerica-LO16814906#:~:text=El%20bufete%20sigue%20fiel%20a,El%20Dr</w:t>
        </w:r>
      </w:hyperlink>
      <w:r>
        <w:t>.</w:t>
      </w:r>
    </w:p>
    <w:p w14:paraId="7579A3C6" w14:textId="77777777" w:rsidR="005D2F1F" w:rsidRDefault="00000000" w:rsidP="004D2B5C">
      <w:pPr>
        <w:pStyle w:val="APA7ma"/>
      </w:pPr>
      <w:hyperlink r:id="rId16">
        <w:r>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11B4D791" w14:textId="77777777" w:rsidR="005D2F1F" w:rsidRDefault="004630FE" w:rsidP="0014234F">
      <w:pPr>
        <w:pStyle w:val="Ttulo1"/>
      </w:pPr>
      <w:bookmarkStart w:id="37" w:name="_Toc164069828"/>
      <w:r>
        <w:t>ANEXOS</w:t>
      </w:r>
      <w:bookmarkEnd w:id="37"/>
    </w:p>
    <w:sectPr w:rsidR="005D2F1F" w:rsidSect="00CF211F">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ABA4C" w14:textId="77777777" w:rsidR="00CF211F" w:rsidRDefault="00CF211F">
      <w:pPr>
        <w:spacing w:line="240" w:lineRule="auto"/>
      </w:pPr>
      <w:r>
        <w:separator/>
      </w:r>
    </w:p>
  </w:endnote>
  <w:endnote w:type="continuationSeparator" w:id="0">
    <w:p w14:paraId="2E456AFC" w14:textId="77777777" w:rsidR="00CF211F" w:rsidRDefault="00CF2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8C476ADD-02E1-4610-8C78-3AD11079F3F0}"/>
  </w:font>
  <w:font w:name="Calibri">
    <w:panose1 w:val="020F0502020204030204"/>
    <w:charset w:val="00"/>
    <w:family w:val="swiss"/>
    <w:pitch w:val="variable"/>
    <w:sig w:usb0="E4002EFF" w:usb1="C000247B" w:usb2="00000009" w:usb3="00000000" w:csb0="000001FF" w:csb1="00000000"/>
    <w:embedRegular r:id="rId2" w:fontKey="{B3A00DCB-9B4E-444B-A972-F85329BAD1EA}"/>
  </w:font>
  <w:font w:name="Roboto">
    <w:charset w:val="00"/>
    <w:family w:val="auto"/>
    <w:pitch w:val="variable"/>
    <w:sig w:usb0="E0000AFF" w:usb1="5000217F" w:usb2="00000021" w:usb3="00000000" w:csb0="0000019F" w:csb1="00000000"/>
    <w:embedRegular r:id="rId3" w:fontKey="{8739DC87-323C-4CAA-9F5F-A0B533EEEE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2C772" w14:textId="77777777" w:rsidR="00CF211F" w:rsidRDefault="00CF211F">
      <w:pPr>
        <w:spacing w:line="240" w:lineRule="auto"/>
      </w:pPr>
      <w:r>
        <w:separator/>
      </w:r>
    </w:p>
  </w:footnote>
  <w:footnote w:type="continuationSeparator" w:id="0">
    <w:p w14:paraId="62F7694D" w14:textId="77777777" w:rsidR="00CF211F" w:rsidRDefault="00CF21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52282" w14:textId="77777777" w:rsidR="005D2F1F" w:rsidRDefault="005D2F1F">
    <w:pPr>
      <w:jc w:val="both"/>
      <w:rPr>
        <w:rFonts w:ascii="Roboto" w:eastAsia="Roboto" w:hAnsi="Roboto" w:cs="Roboto"/>
        <w:color w:val="0D0D0D"/>
        <w:highlight w:val="white"/>
      </w:rPr>
    </w:pPr>
  </w:p>
  <w:p w14:paraId="53F997D6" w14:textId="77777777" w:rsidR="005D2F1F" w:rsidRDefault="005D2F1F">
    <w:pPr>
      <w:jc w:val="both"/>
      <w:rPr>
        <w:rFonts w:ascii="Roboto" w:eastAsia="Roboto" w:hAnsi="Roboto" w:cs="Roboto"/>
        <w:color w:val="0D0D0D"/>
        <w:highlight w:val="white"/>
      </w:rPr>
    </w:pPr>
  </w:p>
  <w:p w14:paraId="2942D8F1" w14:textId="77777777" w:rsidR="005D2F1F" w:rsidRDefault="005D2F1F">
    <w:pPr>
      <w:jc w:val="both"/>
      <w:rPr>
        <w:rFonts w:ascii="Roboto" w:eastAsia="Roboto" w:hAnsi="Roboto" w:cs="Roboto"/>
        <w:color w:val="0D0D0D"/>
        <w:highlight w:val="white"/>
      </w:rPr>
    </w:pPr>
  </w:p>
  <w:p w14:paraId="0489541F" w14:textId="77777777" w:rsidR="005D2F1F" w:rsidRDefault="00000000">
    <w:pPr>
      <w:jc w:val="right"/>
    </w:pPr>
    <w:r>
      <w:fldChar w:fldCharType="begin"/>
    </w:r>
    <w:r>
      <w:instrText>PAGE</w:instrText>
    </w:r>
    <w:r>
      <w:fldChar w:fldCharType="separate"/>
    </w:r>
    <w:r w:rsidR="003527E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5"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2"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723139">
    <w:abstractNumId w:val="13"/>
  </w:num>
  <w:num w:numId="2" w16cid:durableId="1414232908">
    <w:abstractNumId w:val="16"/>
  </w:num>
  <w:num w:numId="3" w16cid:durableId="2041123857">
    <w:abstractNumId w:val="9"/>
  </w:num>
  <w:num w:numId="4" w16cid:durableId="229390622">
    <w:abstractNumId w:val="5"/>
  </w:num>
  <w:num w:numId="5" w16cid:durableId="1908343346">
    <w:abstractNumId w:val="8"/>
  </w:num>
  <w:num w:numId="6" w16cid:durableId="1197548995">
    <w:abstractNumId w:val="0"/>
  </w:num>
  <w:num w:numId="7" w16cid:durableId="1549410426">
    <w:abstractNumId w:val="10"/>
  </w:num>
  <w:num w:numId="8" w16cid:durableId="1939295004">
    <w:abstractNumId w:val="19"/>
  </w:num>
  <w:num w:numId="9" w16cid:durableId="132218520">
    <w:abstractNumId w:val="4"/>
  </w:num>
  <w:num w:numId="10" w16cid:durableId="274407460">
    <w:abstractNumId w:val="11"/>
  </w:num>
  <w:num w:numId="11" w16cid:durableId="1967540012">
    <w:abstractNumId w:val="1"/>
  </w:num>
  <w:num w:numId="12" w16cid:durableId="1189638771">
    <w:abstractNumId w:val="2"/>
  </w:num>
  <w:num w:numId="13" w16cid:durableId="1135440864">
    <w:abstractNumId w:val="12"/>
  </w:num>
  <w:num w:numId="14" w16cid:durableId="2067878522">
    <w:abstractNumId w:val="23"/>
  </w:num>
  <w:num w:numId="15" w16cid:durableId="1439790208">
    <w:abstractNumId w:val="18"/>
  </w:num>
  <w:num w:numId="16" w16cid:durableId="56516953">
    <w:abstractNumId w:val="15"/>
  </w:num>
  <w:num w:numId="17" w16cid:durableId="1926186596">
    <w:abstractNumId w:val="3"/>
  </w:num>
  <w:num w:numId="18" w16cid:durableId="2042048263">
    <w:abstractNumId w:val="17"/>
  </w:num>
  <w:num w:numId="19" w16cid:durableId="1984308779">
    <w:abstractNumId w:val="22"/>
  </w:num>
  <w:num w:numId="20" w16cid:durableId="536502009">
    <w:abstractNumId w:val="14"/>
  </w:num>
  <w:num w:numId="21" w16cid:durableId="459953396">
    <w:abstractNumId w:val="6"/>
  </w:num>
  <w:num w:numId="22" w16cid:durableId="1176576813">
    <w:abstractNumId w:val="20"/>
  </w:num>
  <w:num w:numId="23" w16cid:durableId="1398015766">
    <w:abstractNumId w:val="21"/>
  </w:num>
  <w:num w:numId="24" w16cid:durableId="9200193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F1F"/>
    <w:rsid w:val="0003101E"/>
    <w:rsid w:val="00112E83"/>
    <w:rsid w:val="0014234F"/>
    <w:rsid w:val="002046A2"/>
    <w:rsid w:val="0022404A"/>
    <w:rsid w:val="00225CAC"/>
    <w:rsid w:val="0024234B"/>
    <w:rsid w:val="002536A8"/>
    <w:rsid w:val="002C0F0E"/>
    <w:rsid w:val="002D152C"/>
    <w:rsid w:val="00334172"/>
    <w:rsid w:val="003527E9"/>
    <w:rsid w:val="003B63AB"/>
    <w:rsid w:val="003F0AE2"/>
    <w:rsid w:val="00427726"/>
    <w:rsid w:val="00430F25"/>
    <w:rsid w:val="0044157F"/>
    <w:rsid w:val="004630FE"/>
    <w:rsid w:val="004D2B5C"/>
    <w:rsid w:val="004D565C"/>
    <w:rsid w:val="00514FB7"/>
    <w:rsid w:val="005D2F1F"/>
    <w:rsid w:val="005F102C"/>
    <w:rsid w:val="00624515"/>
    <w:rsid w:val="00627A0E"/>
    <w:rsid w:val="00705DCC"/>
    <w:rsid w:val="0070643E"/>
    <w:rsid w:val="007D71D0"/>
    <w:rsid w:val="00806558"/>
    <w:rsid w:val="008250AC"/>
    <w:rsid w:val="00A40353"/>
    <w:rsid w:val="00B64D2C"/>
    <w:rsid w:val="00B85FF7"/>
    <w:rsid w:val="00BA0A50"/>
    <w:rsid w:val="00C20631"/>
    <w:rsid w:val="00C5230A"/>
    <w:rsid w:val="00C71B70"/>
    <w:rsid w:val="00CF211F"/>
    <w:rsid w:val="00CF7C90"/>
    <w:rsid w:val="00D36FFD"/>
    <w:rsid w:val="00D6051C"/>
    <w:rsid w:val="00D6064E"/>
    <w:rsid w:val="00D8514E"/>
    <w:rsid w:val="00DC06F7"/>
    <w:rsid w:val="00DD48EE"/>
    <w:rsid w:val="00E10F1D"/>
    <w:rsid w:val="00E4731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B3EC818A-E8C3-43BD-97B8-5FD1FE87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numPr>
        <w:numId w:val="20"/>
      </w:numPr>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10" Type="http://schemas.openxmlformats.org/officeDocument/2006/relationships/hyperlink" Target="https://firmavirtual.legal/buenos-abogados-laboral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BC17CA8-1E4E-4047-A1CB-05CFB13D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45</Pages>
  <Words>7799</Words>
  <Characters>42895</Characters>
  <Application>Microsoft Office Word</Application>
  <DocSecurity>0</DocSecurity>
  <Lines>357</Lines>
  <Paragraphs>101</Paragraphs>
  <ScaleCrop>false</ScaleCrop>
  <Company/>
  <LinksUpToDate>false</LinksUpToDate>
  <CharactersWithSpaces>50593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TEMPORAL</cp:lastModifiedBy>
  <cp:revision>111</cp:revision>
  <dcterms:created xsi:type="dcterms:W3CDTF">2024-02-23T03:00:00Z</dcterms:created>
  <dcterms:modified xsi:type="dcterms:W3CDTF">2024-04-15T16:37:00Z</dcterms:modified>
</cp:coreProperties>
</file>