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5A4" w:rsidRDefault="004F75A4" w:rsidP="004F75A4">
      <w:pPr>
        <w:rPr>
          <w:sz w:val="48"/>
        </w:rPr>
      </w:pPr>
      <w:r w:rsidRPr="00760E4F">
        <w:rPr>
          <w:noProof/>
          <w:sz w:val="48"/>
          <w:lang w:eastAsia="en-ZA"/>
        </w:rPr>
        <mc:AlternateContent>
          <mc:Choice Requires="wps">
            <w:drawing>
              <wp:anchor distT="0" distB="0" distL="114300" distR="114300" simplePos="0" relativeHeight="251661312" behindDoc="0" locked="0" layoutInCell="1" allowOverlap="1" wp14:anchorId="65CA21B8" wp14:editId="167C6E68">
                <wp:simplePos x="0" y="0"/>
                <wp:positionH relativeFrom="column">
                  <wp:posOffset>300942</wp:posOffset>
                </wp:positionH>
                <wp:positionV relativeFrom="paragraph">
                  <wp:posOffset>1446835</wp:posOffset>
                </wp:positionV>
                <wp:extent cx="5168900" cy="1099595"/>
                <wp:effectExtent l="0" t="0" r="0" b="571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900" cy="1099595"/>
                        </a:xfrm>
                        <a:prstGeom prst="rect">
                          <a:avLst/>
                        </a:prstGeom>
                        <a:solidFill>
                          <a:srgbClr val="FFFFFF"/>
                        </a:solidFill>
                        <a:ln w="9525">
                          <a:noFill/>
                          <a:miter lim="800000"/>
                          <a:headEnd/>
                          <a:tailEnd/>
                        </a:ln>
                      </wps:spPr>
                      <wps:txbx>
                        <w:txbxContent>
                          <w:p w:rsidR="004F75A4" w:rsidRDefault="00FC7BF8" w:rsidP="0019151E">
                            <w:pPr>
                              <w:jc w:val="both"/>
                            </w:pPr>
                            <w:r>
                              <w:t>This form is for students who wish to have their organisation formally recognised by the U</w:t>
                            </w:r>
                            <w:r w:rsidR="0019151E">
                              <w:t>niversity of Cape Town as a Student Society. Receiving recognition is dependent on fulfilling the requirements of being a society and completing the full recognition process prescribed by the Student Societies and Organisations Committee. A society may only be recognised by the Student Societies and Organisations Committee.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3.7pt;margin-top:113.9pt;width:407pt;height:8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" stroked="f">
                <v:textbox>
                  <w:txbxContent>
                    <w:p w:rsidR="004F75A4" w:rsidRDefault="00FC7BF8" w:rsidP="0019151E">
                      <w:pPr>
                        <w:jc w:val="both"/>
                      </w:pPr>
                      <w:r>
                        <w:t>This form is for students who wish to have their organisation formally recognised by the U</w:t>
                      </w:r>
                      <w:r w:rsidR="0019151E">
                        <w:t>niversity of Cape Town as a Student Society. Receiving recognition is dependent on fulfilling the requirements of being a society and completing the full recognition process prescribed by the Student Societies and Organisations Committee. A society may only be recognised by the Student Societies and Organisations Committee.</w:t>
                      </w:r>
                    </w:p>
                  </w:txbxContent>
                </v:textbox>
              </v:shape>
            </w:pict>
          </mc:Fallback>
        </mc:AlternateContent>
      </w:r>
      <w:r w:rsidRPr="005331E3">
        <w:rPr>
          <w:noProof/>
          <w:sz w:val="48"/>
          <w:lang w:eastAsia="en-ZA"/>
        </w:rPr>
        <mc:AlternateContent>
          <mc:Choice Requires="wps">
            <w:drawing>
              <wp:anchor distT="0" distB="0" distL="114300" distR="114300" simplePos="0" relativeHeight="251659264" behindDoc="0" locked="0" layoutInCell="1" allowOverlap="1" wp14:anchorId="3EA44819" wp14:editId="3F6EC963">
                <wp:simplePos x="0" y="0"/>
                <wp:positionH relativeFrom="column">
                  <wp:posOffset>1371600</wp:posOffset>
                </wp:positionH>
                <wp:positionV relativeFrom="paragraph">
                  <wp:posOffset>31750</wp:posOffset>
                </wp:positionV>
                <wp:extent cx="4457700" cy="12763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1276350"/>
                        </a:xfrm>
                        <a:prstGeom prst="rect">
                          <a:avLst/>
                        </a:prstGeom>
                        <a:solidFill>
                          <a:srgbClr val="FFFFFF"/>
                        </a:solidFill>
                        <a:ln w="9525">
                          <a:noFill/>
                          <a:miter lim="800000"/>
                          <a:headEnd/>
                          <a:tailEnd/>
                        </a:ln>
                      </wps:spPr>
                      <wps:txbx>
                        <w:txbxContent>
                          <w:p w:rsidR="004F75A4" w:rsidRPr="005331E3" w:rsidRDefault="004F75A4" w:rsidP="004F75A4">
                            <w:pPr>
                              <w:rPr>
                                <w:b/>
                                <w:sz w:val="56"/>
                              </w:rPr>
                            </w:pPr>
                            <w:r>
                              <w:rPr>
                                <w:b/>
                                <w:sz w:val="56"/>
                              </w:rPr>
                              <w:t>Recognition of Society Application Form</w:t>
                            </w:r>
                          </w:p>
                          <w:p w:rsidR="004F75A4" w:rsidRDefault="004F75A4" w:rsidP="004F75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08pt;margin-top:2.5pt;width:351pt;height:1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" stroked="f">
                <v:textbox>
                  <w:txbxContent>
                    <w:p w:rsidR="004F75A4" w:rsidRPr="005331E3" w:rsidRDefault="004F75A4" w:rsidP="004F75A4">
                      <w:pPr>
                        <w:rPr>
                          <w:b/>
                          <w:sz w:val="56"/>
                        </w:rPr>
                      </w:pPr>
                      <w:r>
                        <w:rPr>
                          <w:b/>
                          <w:sz w:val="56"/>
                        </w:rPr>
                        <w:t>Recognition of Society Application Form</w:t>
                      </w:r>
                    </w:p>
                    <w:p w:rsidR="004F75A4" w:rsidRDefault="004F75A4" w:rsidP="004F75A4"/>
                  </w:txbxContent>
                </v:textbox>
              </v:shape>
            </w:pict>
          </mc:Fallback>
        </mc:AlternateContent>
      </w:r>
      <w:r>
        <w:rPr>
          <w:noProof/>
          <w:lang w:eastAsia="en-ZA"/>
        </w:rPr>
        <w:drawing>
          <wp:inline distT="0" distB="0" distL="0" distR="0" wp14:anchorId="1830C0CC" wp14:editId="2160FFD1">
            <wp:extent cx="1371600" cy="128866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ircles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1834" cy="1288886"/>
                    </a:xfrm>
                    <a:prstGeom prst="rect">
                      <a:avLst/>
                    </a:prstGeom>
                    <a:ln>
                      <a:noFill/>
                    </a:ln>
                  </pic:spPr>
                </pic:pic>
              </a:graphicData>
            </a:graphic>
          </wp:inline>
        </w:drawing>
      </w:r>
    </w:p>
    <w:p w:rsidR="004F75A4" w:rsidRDefault="004F75A4" w:rsidP="004F75A4">
      <w:pPr>
        <w:rPr>
          <w:sz w:val="48"/>
        </w:rPr>
      </w:pPr>
    </w:p>
    <w:p w:rsidR="004F75A4" w:rsidRDefault="001D6E96" w:rsidP="004F75A4">
      <w:pPr>
        <w:rPr>
          <w:sz w:val="48"/>
        </w:rPr>
      </w:pPr>
      <w:r w:rsidRPr="00091F98">
        <w:rPr>
          <w:noProof/>
          <w:sz w:val="48"/>
          <w:lang w:eastAsia="en-ZA"/>
        </w:rPr>
        <mc:AlternateContent>
          <mc:Choice Requires="wps">
            <w:drawing>
              <wp:anchor distT="0" distB="0" distL="114300" distR="114300" simplePos="0" relativeHeight="251662336" behindDoc="0" locked="0" layoutInCell="1" allowOverlap="1" wp14:anchorId="4F74F255" wp14:editId="54818117">
                <wp:simplePos x="0" y="0"/>
                <wp:positionH relativeFrom="margin">
                  <wp:posOffset>937549</wp:posOffset>
                </wp:positionH>
                <wp:positionV relativeFrom="paragraph">
                  <wp:posOffset>501586</wp:posOffset>
                </wp:positionV>
                <wp:extent cx="3957955" cy="1412111"/>
                <wp:effectExtent l="0" t="0" r="444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7955" cy="1412111"/>
                        </a:xfrm>
                        <a:prstGeom prst="rect">
                          <a:avLst/>
                        </a:prstGeom>
                        <a:solidFill>
                          <a:srgbClr val="FFFFFF"/>
                        </a:solidFill>
                        <a:ln w="9525">
                          <a:noFill/>
                          <a:miter lim="800000"/>
                          <a:headEnd/>
                          <a:tailEnd/>
                        </a:ln>
                      </wps:spPr>
                      <wps:txbx>
                        <w:txbxContent>
                          <w:p w:rsidR="004F75A4" w:rsidRDefault="004F75A4" w:rsidP="004F75A4">
                            <w:pPr>
                              <w:jc w:val="center"/>
                              <w:rPr>
                                <w:sz w:val="18"/>
                                <w:szCs w:val="20"/>
                              </w:rPr>
                            </w:pPr>
                            <w:r w:rsidRPr="00D742E2">
                              <w:rPr>
                                <w:sz w:val="18"/>
                                <w:szCs w:val="20"/>
                              </w:rPr>
                              <w:t>This form should be returned to:</w:t>
                            </w:r>
                          </w:p>
                          <w:p w:rsidR="001D6E96" w:rsidRDefault="001D6E96" w:rsidP="004F75A4">
                            <w:pPr>
                              <w:contextualSpacing/>
                              <w:jc w:val="center"/>
                              <w:rPr>
                                <w:sz w:val="18"/>
                                <w:szCs w:val="20"/>
                              </w:rPr>
                            </w:pPr>
                            <w:r>
                              <w:rPr>
                                <w:sz w:val="18"/>
                                <w:szCs w:val="20"/>
                              </w:rPr>
                              <w:t>The DSA Helpdesk</w:t>
                            </w:r>
                          </w:p>
                          <w:p w:rsidR="001D6E96" w:rsidRDefault="001D6E96" w:rsidP="001D6E96">
                            <w:pPr>
                              <w:contextualSpacing/>
                              <w:jc w:val="center"/>
                              <w:rPr>
                                <w:sz w:val="18"/>
                                <w:szCs w:val="20"/>
                              </w:rPr>
                            </w:pPr>
                            <w:r>
                              <w:rPr>
                                <w:sz w:val="18"/>
                                <w:szCs w:val="20"/>
                              </w:rPr>
                              <w:t>5.09</w:t>
                            </w:r>
                            <w:r w:rsidRPr="00D742E2">
                              <w:rPr>
                                <w:sz w:val="18"/>
                                <w:szCs w:val="20"/>
                              </w:rPr>
                              <w:t xml:space="preserve">, Level 5, Steve </w:t>
                            </w:r>
                            <w:proofErr w:type="spellStart"/>
                            <w:r w:rsidRPr="00D742E2">
                              <w:rPr>
                                <w:sz w:val="18"/>
                                <w:szCs w:val="20"/>
                              </w:rPr>
                              <w:t>Biko</w:t>
                            </w:r>
                            <w:proofErr w:type="spellEnd"/>
                            <w:r w:rsidRPr="00D742E2">
                              <w:rPr>
                                <w:sz w:val="18"/>
                                <w:szCs w:val="20"/>
                              </w:rPr>
                              <w:t xml:space="preserve"> Students’ Union</w:t>
                            </w:r>
                          </w:p>
                          <w:p w:rsidR="001D6E96" w:rsidRDefault="001D6E96" w:rsidP="001D6E96">
                            <w:pPr>
                              <w:contextualSpacing/>
                              <w:jc w:val="center"/>
                              <w:rPr>
                                <w:sz w:val="18"/>
                                <w:szCs w:val="20"/>
                              </w:rPr>
                            </w:pPr>
                          </w:p>
                          <w:p w:rsidR="001D6E96" w:rsidRPr="00D742E2" w:rsidRDefault="001D6E96" w:rsidP="001D6E96">
                            <w:pPr>
                              <w:jc w:val="center"/>
                              <w:rPr>
                                <w:sz w:val="18"/>
                                <w:szCs w:val="20"/>
                              </w:rPr>
                            </w:pPr>
                            <w:r>
                              <w:rPr>
                                <w:sz w:val="18"/>
                                <w:szCs w:val="20"/>
                              </w:rPr>
                              <w:t>Should you have any queries contact:</w:t>
                            </w:r>
                          </w:p>
                          <w:p w:rsidR="004F75A4" w:rsidRPr="00D742E2" w:rsidRDefault="004F75A4" w:rsidP="004F75A4">
                            <w:pPr>
                              <w:contextualSpacing/>
                              <w:jc w:val="center"/>
                              <w:rPr>
                                <w:sz w:val="18"/>
                                <w:szCs w:val="20"/>
                              </w:rPr>
                            </w:pPr>
                            <w:r w:rsidRPr="00D742E2">
                              <w:rPr>
                                <w:sz w:val="18"/>
                                <w:szCs w:val="20"/>
                              </w:rPr>
                              <w:t>Shannon Bernhardt</w:t>
                            </w:r>
                          </w:p>
                          <w:p w:rsidR="004F75A4" w:rsidRPr="00D742E2" w:rsidRDefault="004F75A4" w:rsidP="004F75A4">
                            <w:pPr>
                              <w:contextualSpacing/>
                              <w:jc w:val="center"/>
                              <w:rPr>
                                <w:sz w:val="18"/>
                                <w:szCs w:val="20"/>
                              </w:rPr>
                            </w:pPr>
                            <w:r w:rsidRPr="00D742E2">
                              <w:rPr>
                                <w:sz w:val="18"/>
                                <w:szCs w:val="20"/>
                              </w:rPr>
                              <w:t xml:space="preserve">Tel: 021 650 5047, E-mail: </w:t>
                            </w:r>
                            <w:hyperlink r:id="rId9" w:history="1">
                              <w:r w:rsidRPr="00D742E2">
                                <w:rPr>
                                  <w:rStyle w:val="Hyperlink"/>
                                  <w:sz w:val="18"/>
                                  <w:szCs w:val="20"/>
                                </w:rPr>
                                <w:t>Shannon.Bernhardt@uct.ac.za</w:t>
                              </w:r>
                            </w:hyperlink>
                          </w:p>
                          <w:p w:rsidR="004F75A4" w:rsidRPr="00D742E2" w:rsidRDefault="004F75A4" w:rsidP="004F75A4">
                            <w:pPr>
                              <w:contextualSpacing/>
                              <w:jc w:val="cente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73.8pt;margin-top:39.5pt;width:311.65pt;height:111.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" stroked="f">
                <v:textbox>
                  <w:txbxContent>
                    <w:p w:rsidR="004F75A4" w:rsidRDefault="004F75A4" w:rsidP="004F75A4">
                      <w:pPr>
                        <w:jc w:val="center"/>
                        <w:rPr>
                          <w:sz w:val="18"/>
                          <w:szCs w:val="20"/>
                        </w:rPr>
                      </w:pPr>
                      <w:r w:rsidRPr="00D742E2">
                        <w:rPr>
                          <w:sz w:val="18"/>
                          <w:szCs w:val="20"/>
                        </w:rPr>
                        <w:t>This form should be returned to:</w:t>
                      </w:r>
                    </w:p>
                    <w:p w:rsidR="001D6E96" w:rsidRDefault="001D6E96" w:rsidP="004F75A4">
                      <w:pPr>
                        <w:contextualSpacing/>
                        <w:jc w:val="center"/>
                        <w:rPr>
                          <w:sz w:val="18"/>
                          <w:szCs w:val="20"/>
                        </w:rPr>
                      </w:pPr>
                      <w:r>
                        <w:rPr>
                          <w:sz w:val="18"/>
                          <w:szCs w:val="20"/>
                        </w:rPr>
                        <w:t>The DSA Helpdesk</w:t>
                      </w:r>
                    </w:p>
                    <w:p w:rsidR="001D6E96" w:rsidRDefault="001D6E96" w:rsidP="001D6E96">
                      <w:pPr>
                        <w:contextualSpacing/>
                        <w:jc w:val="center"/>
                        <w:rPr>
                          <w:sz w:val="18"/>
                          <w:szCs w:val="20"/>
                        </w:rPr>
                      </w:pPr>
                      <w:r>
                        <w:rPr>
                          <w:sz w:val="18"/>
                          <w:szCs w:val="20"/>
                        </w:rPr>
                        <w:t>5.09</w:t>
                      </w:r>
                      <w:r w:rsidRPr="00D742E2">
                        <w:rPr>
                          <w:sz w:val="18"/>
                          <w:szCs w:val="20"/>
                        </w:rPr>
                        <w:t xml:space="preserve">, Level 5, Steve </w:t>
                      </w:r>
                      <w:proofErr w:type="spellStart"/>
                      <w:r w:rsidRPr="00D742E2">
                        <w:rPr>
                          <w:sz w:val="18"/>
                          <w:szCs w:val="20"/>
                        </w:rPr>
                        <w:t>Biko</w:t>
                      </w:r>
                      <w:proofErr w:type="spellEnd"/>
                      <w:r w:rsidRPr="00D742E2">
                        <w:rPr>
                          <w:sz w:val="18"/>
                          <w:szCs w:val="20"/>
                        </w:rPr>
                        <w:t xml:space="preserve"> Students’ Union</w:t>
                      </w:r>
                    </w:p>
                    <w:p w:rsidR="001D6E96" w:rsidRDefault="001D6E96" w:rsidP="001D6E96">
                      <w:pPr>
                        <w:contextualSpacing/>
                        <w:jc w:val="center"/>
                        <w:rPr>
                          <w:sz w:val="18"/>
                          <w:szCs w:val="20"/>
                        </w:rPr>
                      </w:pPr>
                    </w:p>
                    <w:p w:rsidR="001D6E96" w:rsidRPr="00D742E2" w:rsidRDefault="001D6E96" w:rsidP="001D6E96">
                      <w:pPr>
                        <w:jc w:val="center"/>
                        <w:rPr>
                          <w:sz w:val="18"/>
                          <w:szCs w:val="20"/>
                        </w:rPr>
                      </w:pPr>
                      <w:r>
                        <w:rPr>
                          <w:sz w:val="18"/>
                          <w:szCs w:val="20"/>
                        </w:rPr>
                        <w:t>Should you have any queries contact:</w:t>
                      </w:r>
                    </w:p>
                    <w:p w:rsidR="004F75A4" w:rsidRPr="00D742E2" w:rsidRDefault="004F75A4" w:rsidP="004F75A4">
                      <w:pPr>
                        <w:contextualSpacing/>
                        <w:jc w:val="center"/>
                        <w:rPr>
                          <w:sz w:val="18"/>
                          <w:szCs w:val="20"/>
                        </w:rPr>
                      </w:pPr>
                      <w:r w:rsidRPr="00D742E2">
                        <w:rPr>
                          <w:sz w:val="18"/>
                          <w:szCs w:val="20"/>
                        </w:rPr>
                        <w:t>Shannon Bernhardt</w:t>
                      </w:r>
                    </w:p>
                    <w:p w:rsidR="004F75A4" w:rsidRPr="00D742E2" w:rsidRDefault="004F75A4" w:rsidP="004F75A4">
                      <w:pPr>
                        <w:contextualSpacing/>
                        <w:jc w:val="center"/>
                        <w:rPr>
                          <w:sz w:val="18"/>
                          <w:szCs w:val="20"/>
                        </w:rPr>
                      </w:pPr>
                      <w:r w:rsidRPr="00D742E2">
                        <w:rPr>
                          <w:sz w:val="18"/>
                          <w:szCs w:val="20"/>
                        </w:rPr>
                        <w:t xml:space="preserve">Tel: 021 650 5047, E-mail: </w:t>
                      </w:r>
                      <w:hyperlink r:id="rId10" w:history="1">
                        <w:r w:rsidRPr="00D742E2">
                          <w:rPr>
                            <w:rStyle w:val="Hyperlink"/>
                            <w:sz w:val="18"/>
                            <w:szCs w:val="20"/>
                          </w:rPr>
                          <w:t>Shannon.Bernhardt@uct.ac.za</w:t>
                        </w:r>
                      </w:hyperlink>
                    </w:p>
                    <w:p w:rsidR="004F75A4" w:rsidRPr="00D742E2" w:rsidRDefault="004F75A4" w:rsidP="004F75A4">
                      <w:pPr>
                        <w:contextualSpacing/>
                        <w:jc w:val="center"/>
                        <w:rPr>
                          <w:sz w:val="20"/>
                          <w:szCs w:val="20"/>
                        </w:rPr>
                      </w:pPr>
                    </w:p>
                  </w:txbxContent>
                </v:textbox>
                <w10:wrap anchorx="margin"/>
              </v:shape>
            </w:pict>
          </mc:Fallback>
        </mc:AlternateContent>
      </w:r>
    </w:p>
    <w:p w:rsidR="004F75A4" w:rsidRDefault="004F75A4" w:rsidP="004F75A4">
      <w:pPr>
        <w:rPr>
          <w:sz w:val="48"/>
        </w:rPr>
      </w:pPr>
    </w:p>
    <w:p w:rsidR="004F75A4" w:rsidRDefault="004F75A4" w:rsidP="004F75A4">
      <w:pPr>
        <w:rPr>
          <w:sz w:val="48"/>
        </w:rPr>
      </w:pPr>
    </w:p>
    <w:p w:rsidR="004F75A4" w:rsidRPr="006818ED" w:rsidRDefault="004F75A4" w:rsidP="004F75A4">
      <w:pPr>
        <w:rPr>
          <w:sz w:val="48"/>
        </w:rPr>
      </w:pPr>
    </w:p>
    <w:p w:rsidR="004F75A4" w:rsidRPr="006818ED" w:rsidRDefault="001D6E96" w:rsidP="004F75A4">
      <w:pPr>
        <w:rPr>
          <w:sz w:val="48"/>
        </w:rPr>
      </w:pPr>
      <w:r w:rsidRPr="00294262">
        <w:rPr>
          <w:noProof/>
          <w:sz w:val="48"/>
          <w:lang w:eastAsia="en-ZA"/>
        </w:rPr>
        <mc:AlternateContent>
          <mc:Choice Requires="wps">
            <w:drawing>
              <wp:anchor distT="0" distB="0" distL="114300" distR="114300" simplePos="0" relativeHeight="251660288" behindDoc="0" locked="0" layoutInCell="1" allowOverlap="1" wp14:anchorId="2B4C273A" wp14:editId="238993AC">
                <wp:simplePos x="0" y="0"/>
                <wp:positionH relativeFrom="margin">
                  <wp:posOffset>296545</wp:posOffset>
                </wp:positionH>
                <wp:positionV relativeFrom="paragraph">
                  <wp:posOffset>89535</wp:posOffset>
                </wp:positionV>
                <wp:extent cx="5168900" cy="4870450"/>
                <wp:effectExtent l="0" t="0" r="12700" b="254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900" cy="4870450"/>
                        </a:xfrm>
                        <a:prstGeom prst="rect">
                          <a:avLst/>
                        </a:prstGeom>
                        <a:solidFill>
                          <a:srgbClr val="FFFFFF"/>
                        </a:solidFill>
                        <a:ln w="9525">
                          <a:solidFill>
                            <a:srgbClr val="000000"/>
                          </a:solidFill>
                          <a:miter lim="800000"/>
                          <a:headEnd/>
                          <a:tailEnd/>
                        </a:ln>
                      </wps:spPr>
                      <wps:txbx>
                        <w:txbxContent>
                          <w:p w:rsidR="004F75A4" w:rsidRDefault="004F75A4" w:rsidP="004F75A4">
                            <w:pPr>
                              <w:ind w:left="720"/>
                            </w:pPr>
                          </w:p>
                          <w:p w:rsidR="009942EC" w:rsidRPr="009942EC" w:rsidRDefault="009942EC" w:rsidP="009942EC">
                            <w:pPr>
                              <w:ind w:left="567" w:right="567"/>
                              <w:jc w:val="both"/>
                              <w:rPr>
                                <w:b/>
                              </w:rPr>
                            </w:pPr>
                            <w:r>
                              <w:rPr>
                                <w:b/>
                              </w:rPr>
                              <w:t>Criteria for the Recognition of a Society:</w:t>
                            </w:r>
                          </w:p>
                          <w:p w:rsidR="009942EC" w:rsidRDefault="009942EC" w:rsidP="009942EC">
                            <w:pPr>
                              <w:pStyle w:val="ListParagraph"/>
                              <w:numPr>
                                <w:ilvl w:val="0"/>
                                <w:numId w:val="6"/>
                              </w:numPr>
                              <w:jc w:val="both"/>
                              <w:rPr>
                                <w:rFonts w:cstheme="minorHAnsi"/>
                              </w:rPr>
                            </w:pPr>
                            <w:r>
                              <w:rPr>
                                <w:rFonts w:cstheme="minorHAnsi"/>
                              </w:rPr>
                              <w:t>It has a membership of at least fifty students;</w:t>
                            </w:r>
                          </w:p>
                          <w:p w:rsidR="009942EC" w:rsidRDefault="009942EC" w:rsidP="009942EC">
                            <w:pPr>
                              <w:pStyle w:val="ListParagraph"/>
                              <w:numPr>
                                <w:ilvl w:val="0"/>
                                <w:numId w:val="6"/>
                              </w:numPr>
                              <w:jc w:val="both"/>
                              <w:rPr>
                                <w:rFonts w:cstheme="minorHAnsi"/>
                              </w:rPr>
                            </w:pPr>
                            <w:r>
                              <w:rPr>
                                <w:rFonts w:cstheme="minorHAnsi"/>
                              </w:rPr>
                              <w:t>There is a demonstrable need for the society;</w:t>
                            </w:r>
                          </w:p>
                          <w:p w:rsidR="009942EC" w:rsidRDefault="009942EC" w:rsidP="009942EC">
                            <w:pPr>
                              <w:pStyle w:val="ListParagraph"/>
                              <w:numPr>
                                <w:ilvl w:val="0"/>
                                <w:numId w:val="6"/>
                              </w:numPr>
                              <w:jc w:val="both"/>
                              <w:rPr>
                                <w:rFonts w:cstheme="minorHAnsi"/>
                              </w:rPr>
                            </w:pPr>
                            <w:r>
                              <w:rPr>
                                <w:rFonts w:cstheme="minorHAnsi"/>
                              </w:rPr>
                              <w:t>No society currently exists that fulfils the objectives of the society;</w:t>
                            </w:r>
                          </w:p>
                          <w:p w:rsidR="009942EC" w:rsidRDefault="009942EC" w:rsidP="009942EC">
                            <w:pPr>
                              <w:pStyle w:val="ListParagraph"/>
                              <w:numPr>
                                <w:ilvl w:val="0"/>
                                <w:numId w:val="6"/>
                              </w:numPr>
                              <w:jc w:val="both"/>
                              <w:rPr>
                                <w:rFonts w:cstheme="minorHAnsi"/>
                              </w:rPr>
                            </w:pPr>
                            <w:r>
                              <w:rPr>
                                <w:rFonts w:cstheme="minorHAnsi"/>
                              </w:rPr>
                              <w:t>There is a clear plan of action for maintaining the sustainability the executive, membership and activities of the society;</w:t>
                            </w:r>
                          </w:p>
                          <w:p w:rsidR="009942EC" w:rsidRDefault="009942EC" w:rsidP="009942EC">
                            <w:pPr>
                              <w:pStyle w:val="ListParagraph"/>
                              <w:numPr>
                                <w:ilvl w:val="0"/>
                                <w:numId w:val="6"/>
                              </w:numPr>
                              <w:jc w:val="both"/>
                              <w:rPr>
                                <w:rFonts w:cstheme="minorHAnsi"/>
                              </w:rPr>
                            </w:pPr>
                            <w:r>
                              <w:rPr>
                                <w:rFonts w:cstheme="minorHAnsi"/>
                              </w:rPr>
                              <w:t>It meets the broader goals, vision and mission of the University;</w:t>
                            </w:r>
                          </w:p>
                          <w:p w:rsidR="00CF64A5" w:rsidRPr="009942EC" w:rsidRDefault="009942EC" w:rsidP="009942EC">
                            <w:pPr>
                              <w:pStyle w:val="ListParagraph"/>
                              <w:numPr>
                                <w:ilvl w:val="0"/>
                                <w:numId w:val="6"/>
                              </w:numPr>
                              <w:jc w:val="both"/>
                              <w:rPr>
                                <w:rFonts w:cstheme="minorHAnsi"/>
                              </w:rPr>
                            </w:pPr>
                            <w:r>
                              <w:rPr>
                                <w:rFonts w:cstheme="minorHAnsi"/>
                              </w:rPr>
                              <w:t>It does not contravene the rules and policies of the University or the laws of South Africa.</w:t>
                            </w:r>
                            <w:r w:rsidR="00CF64A5" w:rsidRPr="009942EC">
                              <w:rPr>
                                <w:rFonts w:cstheme="minorHAnsi"/>
                                <w:sz w:val="24"/>
                                <w:szCs w:val="24"/>
                              </w:rPr>
                              <w:t xml:space="preserve"> </w:t>
                            </w:r>
                          </w:p>
                          <w:p w:rsidR="009942EC" w:rsidRDefault="009942EC" w:rsidP="009942EC">
                            <w:pPr>
                              <w:ind w:left="360"/>
                              <w:jc w:val="both"/>
                              <w:rPr>
                                <w:rFonts w:cstheme="minorHAnsi"/>
                                <w:b/>
                              </w:rPr>
                            </w:pPr>
                            <w:r w:rsidRPr="009942EC">
                              <w:rPr>
                                <w:rFonts w:cstheme="minorHAnsi"/>
                                <w:b/>
                              </w:rPr>
                              <w:t>Process for the Recognition of a Society:</w:t>
                            </w:r>
                          </w:p>
                          <w:p w:rsidR="009942EC" w:rsidRPr="00226A64" w:rsidRDefault="00F93757" w:rsidP="009942EC">
                            <w:pPr>
                              <w:pStyle w:val="ListParagraph"/>
                              <w:numPr>
                                <w:ilvl w:val="0"/>
                                <w:numId w:val="7"/>
                              </w:numPr>
                              <w:jc w:val="both"/>
                              <w:rPr>
                                <w:rFonts w:cstheme="minorHAnsi"/>
                                <w:b/>
                              </w:rPr>
                            </w:pPr>
                            <w:r>
                              <w:rPr>
                                <w:rFonts w:cstheme="minorHAnsi"/>
                              </w:rPr>
                              <w:t xml:space="preserve">This form should be completed and submitted to the Co-ordinator: Societies and </w:t>
                            </w:r>
                            <w:proofErr w:type="spellStart"/>
                            <w:r>
                              <w:rPr>
                                <w:rFonts w:cstheme="minorHAnsi"/>
                              </w:rPr>
                              <w:t>Dayhouse</w:t>
                            </w:r>
                            <w:proofErr w:type="spellEnd"/>
                            <w:r>
                              <w:rPr>
                                <w:rFonts w:cstheme="minorHAnsi"/>
                              </w:rPr>
                              <w:t xml:space="preserve">, along with a </w:t>
                            </w:r>
                            <w:r w:rsidR="00226A64">
                              <w:rPr>
                                <w:rFonts w:cstheme="minorHAnsi"/>
                              </w:rPr>
                              <w:t>copy of the Pro Forma Constitution.</w:t>
                            </w:r>
                          </w:p>
                          <w:p w:rsidR="00226A64" w:rsidRPr="00226A64" w:rsidRDefault="00226A64" w:rsidP="009942EC">
                            <w:pPr>
                              <w:pStyle w:val="ListParagraph"/>
                              <w:numPr>
                                <w:ilvl w:val="0"/>
                                <w:numId w:val="7"/>
                              </w:numPr>
                              <w:jc w:val="both"/>
                              <w:rPr>
                                <w:rFonts w:cstheme="minorHAnsi"/>
                                <w:b/>
                              </w:rPr>
                            </w:pPr>
                            <w:r>
                              <w:rPr>
                                <w:rFonts w:cstheme="minorHAnsi"/>
                              </w:rPr>
                              <w:t>Within two weeks of submission the SSOC or its appointees will meet with the Society and confirm that it meets the requirements.</w:t>
                            </w:r>
                          </w:p>
                          <w:p w:rsidR="00226A64" w:rsidRPr="00226A64" w:rsidRDefault="00226A64" w:rsidP="009942EC">
                            <w:pPr>
                              <w:pStyle w:val="ListParagraph"/>
                              <w:numPr>
                                <w:ilvl w:val="0"/>
                                <w:numId w:val="7"/>
                              </w:numPr>
                              <w:jc w:val="both"/>
                              <w:rPr>
                                <w:rFonts w:cstheme="minorHAnsi"/>
                                <w:b/>
                              </w:rPr>
                            </w:pPr>
                            <w:r>
                              <w:rPr>
                                <w:rFonts w:cstheme="minorHAnsi"/>
                              </w:rPr>
                              <w:t>Should the organisation meet approval from the SSOC it shall enter the monitoring phase, which runs during the first semester of the academic year.</w:t>
                            </w:r>
                          </w:p>
                          <w:p w:rsidR="00226A64" w:rsidRPr="003C7481" w:rsidRDefault="00226A64" w:rsidP="009942EC">
                            <w:pPr>
                              <w:pStyle w:val="ListParagraph"/>
                              <w:numPr>
                                <w:ilvl w:val="0"/>
                                <w:numId w:val="7"/>
                              </w:numPr>
                              <w:jc w:val="both"/>
                              <w:rPr>
                                <w:rFonts w:cstheme="minorHAnsi"/>
                                <w:b/>
                              </w:rPr>
                            </w:pPr>
                            <w:r>
                              <w:rPr>
                                <w:rFonts w:cstheme="minorHAnsi"/>
                              </w:rPr>
                              <w:t>Following the monitoring phase the prospective society and the SRC shall submit reports to the SSOC</w:t>
                            </w:r>
                            <w:r w:rsidR="003C7481">
                              <w:rPr>
                                <w:rFonts w:cstheme="minorHAnsi"/>
                              </w:rPr>
                              <w:t>.</w:t>
                            </w:r>
                          </w:p>
                          <w:p w:rsidR="003C7481" w:rsidRPr="009942EC" w:rsidRDefault="003C7481" w:rsidP="009942EC">
                            <w:pPr>
                              <w:pStyle w:val="ListParagraph"/>
                              <w:numPr>
                                <w:ilvl w:val="0"/>
                                <w:numId w:val="7"/>
                              </w:numPr>
                              <w:jc w:val="both"/>
                              <w:rPr>
                                <w:rFonts w:cstheme="minorHAnsi"/>
                                <w:b/>
                              </w:rPr>
                            </w:pPr>
                            <w:r>
                              <w:rPr>
                                <w:rFonts w:cstheme="minorHAnsi"/>
                              </w:rPr>
                              <w:t>The SSOC has final responsibility for the approval of a Student Society.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3.35pt;margin-top:7.05pt;width:407pt;height:38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">
                <v:textbox>
                  <w:txbxContent>
                    <w:p w:rsidR="004F75A4" w:rsidRDefault="004F75A4" w:rsidP="004F75A4">
                      <w:pPr>
                        <w:ind w:left="720"/>
                      </w:pPr>
                    </w:p>
                    <w:p w:rsidR="009942EC" w:rsidRPr="009942EC" w:rsidRDefault="009942EC" w:rsidP="009942EC">
                      <w:pPr>
                        <w:ind w:left="567" w:right="567"/>
                        <w:jc w:val="both"/>
                        <w:rPr>
                          <w:b/>
                        </w:rPr>
                      </w:pPr>
                      <w:r>
                        <w:rPr>
                          <w:b/>
                        </w:rPr>
                        <w:t>Criteria for the Recognition of a Society:</w:t>
                      </w:r>
                    </w:p>
                    <w:p w:rsidR="009942EC" w:rsidRDefault="009942EC" w:rsidP="009942EC">
                      <w:pPr>
                        <w:pStyle w:val="ListParagraph"/>
                        <w:numPr>
                          <w:ilvl w:val="0"/>
                          <w:numId w:val="6"/>
                        </w:numPr>
                        <w:jc w:val="both"/>
                        <w:rPr>
                          <w:rFonts w:cstheme="minorHAnsi"/>
                        </w:rPr>
                      </w:pPr>
                      <w:r>
                        <w:rPr>
                          <w:rFonts w:cstheme="minorHAnsi"/>
                        </w:rPr>
                        <w:t>It has a membership of at least fifty students;</w:t>
                      </w:r>
                    </w:p>
                    <w:p w:rsidR="009942EC" w:rsidRDefault="009942EC" w:rsidP="009942EC">
                      <w:pPr>
                        <w:pStyle w:val="ListParagraph"/>
                        <w:numPr>
                          <w:ilvl w:val="0"/>
                          <w:numId w:val="6"/>
                        </w:numPr>
                        <w:jc w:val="both"/>
                        <w:rPr>
                          <w:rFonts w:cstheme="minorHAnsi"/>
                        </w:rPr>
                      </w:pPr>
                      <w:r>
                        <w:rPr>
                          <w:rFonts w:cstheme="minorHAnsi"/>
                        </w:rPr>
                        <w:t>There is a demonstrable need for the society;</w:t>
                      </w:r>
                    </w:p>
                    <w:p w:rsidR="009942EC" w:rsidRDefault="009942EC" w:rsidP="009942EC">
                      <w:pPr>
                        <w:pStyle w:val="ListParagraph"/>
                        <w:numPr>
                          <w:ilvl w:val="0"/>
                          <w:numId w:val="6"/>
                        </w:numPr>
                        <w:jc w:val="both"/>
                        <w:rPr>
                          <w:rFonts w:cstheme="minorHAnsi"/>
                        </w:rPr>
                      </w:pPr>
                      <w:r>
                        <w:rPr>
                          <w:rFonts w:cstheme="minorHAnsi"/>
                        </w:rPr>
                        <w:t>No society currently exists that fulfils the objectives of the society;</w:t>
                      </w:r>
                    </w:p>
                    <w:p w:rsidR="009942EC" w:rsidRDefault="009942EC" w:rsidP="009942EC">
                      <w:pPr>
                        <w:pStyle w:val="ListParagraph"/>
                        <w:numPr>
                          <w:ilvl w:val="0"/>
                          <w:numId w:val="6"/>
                        </w:numPr>
                        <w:jc w:val="both"/>
                        <w:rPr>
                          <w:rFonts w:cstheme="minorHAnsi"/>
                        </w:rPr>
                      </w:pPr>
                      <w:r>
                        <w:rPr>
                          <w:rFonts w:cstheme="minorHAnsi"/>
                        </w:rPr>
                        <w:t>There is a clear plan of action for maintaining the sustainability the executive, membership and activities of the society;</w:t>
                      </w:r>
                    </w:p>
                    <w:p w:rsidR="009942EC" w:rsidRDefault="009942EC" w:rsidP="009942EC">
                      <w:pPr>
                        <w:pStyle w:val="ListParagraph"/>
                        <w:numPr>
                          <w:ilvl w:val="0"/>
                          <w:numId w:val="6"/>
                        </w:numPr>
                        <w:jc w:val="both"/>
                        <w:rPr>
                          <w:rFonts w:cstheme="minorHAnsi"/>
                        </w:rPr>
                      </w:pPr>
                      <w:r>
                        <w:rPr>
                          <w:rFonts w:cstheme="minorHAnsi"/>
                        </w:rPr>
                        <w:t>It meets the broader goals, vision and mission of the University;</w:t>
                      </w:r>
                    </w:p>
                    <w:p w:rsidR="00CF64A5" w:rsidRPr="009942EC" w:rsidRDefault="009942EC" w:rsidP="009942EC">
                      <w:pPr>
                        <w:pStyle w:val="ListParagraph"/>
                        <w:numPr>
                          <w:ilvl w:val="0"/>
                          <w:numId w:val="6"/>
                        </w:numPr>
                        <w:jc w:val="both"/>
                        <w:rPr>
                          <w:rFonts w:cstheme="minorHAnsi"/>
                        </w:rPr>
                      </w:pPr>
                      <w:r>
                        <w:rPr>
                          <w:rFonts w:cstheme="minorHAnsi"/>
                        </w:rPr>
                        <w:t>It does not contravene the rules and policies of the University or the laws of South Africa.</w:t>
                      </w:r>
                      <w:r w:rsidR="00CF64A5" w:rsidRPr="009942EC">
                        <w:rPr>
                          <w:rFonts w:cstheme="minorHAnsi"/>
                          <w:sz w:val="24"/>
                          <w:szCs w:val="24"/>
                        </w:rPr>
                        <w:t xml:space="preserve"> </w:t>
                      </w:r>
                    </w:p>
                    <w:p w:rsidR="009942EC" w:rsidRDefault="009942EC" w:rsidP="009942EC">
                      <w:pPr>
                        <w:ind w:left="360"/>
                        <w:jc w:val="both"/>
                        <w:rPr>
                          <w:rFonts w:cstheme="minorHAnsi"/>
                          <w:b/>
                        </w:rPr>
                      </w:pPr>
                      <w:r w:rsidRPr="009942EC">
                        <w:rPr>
                          <w:rFonts w:cstheme="minorHAnsi"/>
                          <w:b/>
                        </w:rPr>
                        <w:t>Process for the Recognition of a Society:</w:t>
                      </w:r>
                    </w:p>
                    <w:p w:rsidR="009942EC" w:rsidRPr="00226A64" w:rsidRDefault="00F93757" w:rsidP="009942EC">
                      <w:pPr>
                        <w:pStyle w:val="ListParagraph"/>
                        <w:numPr>
                          <w:ilvl w:val="0"/>
                          <w:numId w:val="7"/>
                        </w:numPr>
                        <w:jc w:val="both"/>
                        <w:rPr>
                          <w:rFonts w:cstheme="minorHAnsi"/>
                          <w:b/>
                        </w:rPr>
                      </w:pPr>
                      <w:r>
                        <w:rPr>
                          <w:rFonts w:cstheme="minorHAnsi"/>
                        </w:rPr>
                        <w:t xml:space="preserve">This form should be completed and submitted to the Co-ordinator: Societies and </w:t>
                      </w:r>
                      <w:proofErr w:type="spellStart"/>
                      <w:r>
                        <w:rPr>
                          <w:rFonts w:cstheme="minorHAnsi"/>
                        </w:rPr>
                        <w:t>Dayhouse</w:t>
                      </w:r>
                      <w:proofErr w:type="spellEnd"/>
                      <w:r>
                        <w:rPr>
                          <w:rFonts w:cstheme="minorHAnsi"/>
                        </w:rPr>
                        <w:t xml:space="preserve">, along with a </w:t>
                      </w:r>
                      <w:r w:rsidR="00226A64">
                        <w:rPr>
                          <w:rFonts w:cstheme="minorHAnsi"/>
                        </w:rPr>
                        <w:t>copy of the Pro Forma Constitution.</w:t>
                      </w:r>
                    </w:p>
                    <w:p w:rsidR="00226A64" w:rsidRPr="00226A64" w:rsidRDefault="00226A64" w:rsidP="009942EC">
                      <w:pPr>
                        <w:pStyle w:val="ListParagraph"/>
                        <w:numPr>
                          <w:ilvl w:val="0"/>
                          <w:numId w:val="7"/>
                        </w:numPr>
                        <w:jc w:val="both"/>
                        <w:rPr>
                          <w:rFonts w:cstheme="minorHAnsi"/>
                          <w:b/>
                        </w:rPr>
                      </w:pPr>
                      <w:r>
                        <w:rPr>
                          <w:rFonts w:cstheme="minorHAnsi"/>
                        </w:rPr>
                        <w:t>Within two weeks of submission the SSOC or its appointees will meet with the Society and confirm that it meets the requirements.</w:t>
                      </w:r>
                    </w:p>
                    <w:p w:rsidR="00226A64" w:rsidRPr="00226A64" w:rsidRDefault="00226A64" w:rsidP="009942EC">
                      <w:pPr>
                        <w:pStyle w:val="ListParagraph"/>
                        <w:numPr>
                          <w:ilvl w:val="0"/>
                          <w:numId w:val="7"/>
                        </w:numPr>
                        <w:jc w:val="both"/>
                        <w:rPr>
                          <w:rFonts w:cstheme="minorHAnsi"/>
                          <w:b/>
                        </w:rPr>
                      </w:pPr>
                      <w:r>
                        <w:rPr>
                          <w:rFonts w:cstheme="minorHAnsi"/>
                        </w:rPr>
                        <w:t>Should the organisation meet approval from the SSOC it shall enter the monitoring phase, which runs during the first semester of the academic year.</w:t>
                      </w:r>
                    </w:p>
                    <w:p w:rsidR="00226A64" w:rsidRPr="003C7481" w:rsidRDefault="00226A64" w:rsidP="009942EC">
                      <w:pPr>
                        <w:pStyle w:val="ListParagraph"/>
                        <w:numPr>
                          <w:ilvl w:val="0"/>
                          <w:numId w:val="7"/>
                        </w:numPr>
                        <w:jc w:val="both"/>
                        <w:rPr>
                          <w:rFonts w:cstheme="minorHAnsi"/>
                          <w:b/>
                        </w:rPr>
                      </w:pPr>
                      <w:r>
                        <w:rPr>
                          <w:rFonts w:cstheme="minorHAnsi"/>
                        </w:rPr>
                        <w:t>Following the monitoring phase the prospective society and the SRC shall submit reports to the SSOC</w:t>
                      </w:r>
                      <w:r w:rsidR="003C7481">
                        <w:rPr>
                          <w:rFonts w:cstheme="minorHAnsi"/>
                        </w:rPr>
                        <w:t>.</w:t>
                      </w:r>
                    </w:p>
                    <w:p w:rsidR="003C7481" w:rsidRPr="009942EC" w:rsidRDefault="003C7481" w:rsidP="009942EC">
                      <w:pPr>
                        <w:pStyle w:val="ListParagraph"/>
                        <w:numPr>
                          <w:ilvl w:val="0"/>
                          <w:numId w:val="7"/>
                        </w:numPr>
                        <w:jc w:val="both"/>
                        <w:rPr>
                          <w:rFonts w:cstheme="minorHAnsi"/>
                          <w:b/>
                        </w:rPr>
                      </w:pPr>
                      <w:r>
                        <w:rPr>
                          <w:rFonts w:cstheme="minorHAnsi"/>
                        </w:rPr>
                        <w:t>The SSOC has final responsibility for the approval of a Student Society.</w:t>
                      </w:r>
                    </w:p>
                  </w:txbxContent>
                </v:textbox>
                <w10:wrap anchorx="margin"/>
              </v:shape>
            </w:pict>
          </mc:Fallback>
        </mc:AlternateContent>
      </w:r>
    </w:p>
    <w:p w:rsidR="004F75A4" w:rsidRPr="006818ED" w:rsidRDefault="004F75A4" w:rsidP="004F75A4">
      <w:pPr>
        <w:rPr>
          <w:sz w:val="48"/>
        </w:rPr>
      </w:pPr>
    </w:p>
    <w:p w:rsidR="004F75A4" w:rsidRPr="006818ED" w:rsidRDefault="004F75A4" w:rsidP="004F75A4">
      <w:pPr>
        <w:rPr>
          <w:sz w:val="48"/>
        </w:rPr>
      </w:pPr>
    </w:p>
    <w:p w:rsidR="004F75A4" w:rsidRPr="006818ED" w:rsidRDefault="004F75A4" w:rsidP="004F75A4">
      <w:pPr>
        <w:rPr>
          <w:sz w:val="48"/>
        </w:rPr>
      </w:pPr>
    </w:p>
    <w:p w:rsidR="004F75A4" w:rsidRPr="006818ED" w:rsidRDefault="004F75A4" w:rsidP="004F75A4">
      <w:pPr>
        <w:rPr>
          <w:sz w:val="48"/>
        </w:rPr>
      </w:pPr>
    </w:p>
    <w:p w:rsidR="004F75A4" w:rsidRPr="006818ED" w:rsidRDefault="004F75A4" w:rsidP="004F75A4">
      <w:pPr>
        <w:rPr>
          <w:sz w:val="48"/>
        </w:rPr>
      </w:pPr>
    </w:p>
    <w:p w:rsidR="004F75A4" w:rsidRDefault="004F75A4" w:rsidP="004F75A4">
      <w:pPr>
        <w:rPr>
          <w:sz w:val="48"/>
        </w:rPr>
      </w:pPr>
    </w:p>
    <w:p w:rsidR="005128BD" w:rsidRDefault="00E07BEF"/>
    <w:p w:rsidR="001C5A09" w:rsidRDefault="001C5A0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3804"/>
        <w:gridCol w:w="1866"/>
        <w:gridCol w:w="2755"/>
      </w:tblGrid>
      <w:tr w:rsidR="0033163F" w:rsidTr="0033163F">
        <w:tc>
          <w:tcPr>
            <w:tcW w:w="9242" w:type="dxa"/>
            <w:gridSpan w:val="4"/>
          </w:tcPr>
          <w:p w:rsidR="0033163F" w:rsidRPr="0033163F" w:rsidRDefault="0033163F">
            <w:pPr>
              <w:rPr>
                <w:b/>
              </w:rPr>
            </w:pPr>
            <w:r w:rsidRPr="0033163F">
              <w:rPr>
                <w:b/>
              </w:rPr>
              <w:lastRenderedPageBreak/>
              <w:t>Applicant Details</w:t>
            </w:r>
          </w:p>
        </w:tc>
      </w:tr>
      <w:tr w:rsidR="0033163F" w:rsidTr="0033163F">
        <w:tc>
          <w:tcPr>
            <w:tcW w:w="817" w:type="dxa"/>
          </w:tcPr>
          <w:p w:rsidR="0033163F" w:rsidRDefault="0033163F"/>
          <w:p w:rsidR="0033163F" w:rsidRDefault="0033163F">
            <w:r>
              <w:t>Name:</w:t>
            </w:r>
          </w:p>
        </w:tc>
        <w:tc>
          <w:tcPr>
            <w:tcW w:w="3804" w:type="dxa"/>
            <w:tcBorders>
              <w:bottom w:val="single" w:sz="4" w:space="0" w:color="auto"/>
            </w:tcBorders>
          </w:tcPr>
          <w:p w:rsidR="0033163F" w:rsidRDefault="0033163F"/>
        </w:tc>
        <w:tc>
          <w:tcPr>
            <w:tcW w:w="1866" w:type="dxa"/>
          </w:tcPr>
          <w:p w:rsidR="0033163F" w:rsidRDefault="0033163F"/>
          <w:p w:rsidR="0033163F" w:rsidRDefault="0033163F">
            <w:r>
              <w:t>Student Number:</w:t>
            </w:r>
          </w:p>
        </w:tc>
        <w:tc>
          <w:tcPr>
            <w:tcW w:w="2755" w:type="dxa"/>
            <w:tcBorders>
              <w:bottom w:val="single" w:sz="4" w:space="0" w:color="auto"/>
            </w:tcBorders>
          </w:tcPr>
          <w:p w:rsidR="0033163F" w:rsidRDefault="0033163F"/>
        </w:tc>
      </w:tr>
      <w:tr w:rsidR="0033163F" w:rsidTr="0033163F">
        <w:tc>
          <w:tcPr>
            <w:tcW w:w="817" w:type="dxa"/>
          </w:tcPr>
          <w:p w:rsidR="0071324F" w:rsidRDefault="0071324F"/>
          <w:p w:rsidR="0033163F" w:rsidRDefault="0033163F">
            <w:r>
              <w:t>Email:</w:t>
            </w:r>
          </w:p>
        </w:tc>
        <w:tc>
          <w:tcPr>
            <w:tcW w:w="3804" w:type="dxa"/>
            <w:tcBorders>
              <w:top w:val="single" w:sz="4" w:space="0" w:color="auto"/>
              <w:bottom w:val="single" w:sz="4" w:space="0" w:color="auto"/>
            </w:tcBorders>
          </w:tcPr>
          <w:p w:rsidR="0033163F" w:rsidRDefault="0033163F"/>
          <w:p w:rsidR="0071324F" w:rsidRDefault="0071324F"/>
        </w:tc>
        <w:tc>
          <w:tcPr>
            <w:tcW w:w="1866" w:type="dxa"/>
          </w:tcPr>
          <w:p w:rsidR="0071324F" w:rsidRDefault="0071324F"/>
          <w:p w:rsidR="0033163F" w:rsidRDefault="0033163F">
            <w:r>
              <w:t>Contact Number:</w:t>
            </w:r>
          </w:p>
        </w:tc>
        <w:tc>
          <w:tcPr>
            <w:tcW w:w="2755" w:type="dxa"/>
            <w:tcBorders>
              <w:top w:val="single" w:sz="4" w:space="0" w:color="auto"/>
              <w:bottom w:val="single" w:sz="4" w:space="0" w:color="auto"/>
            </w:tcBorders>
          </w:tcPr>
          <w:p w:rsidR="0033163F" w:rsidRDefault="0033163F"/>
        </w:tc>
      </w:tr>
    </w:tbl>
    <w:p w:rsidR="001C5A09" w:rsidRDefault="001C5A09"/>
    <w:tbl>
      <w:tblPr>
        <w:tblStyle w:val="TableGrid"/>
        <w:tblW w:w="0" w:type="auto"/>
        <w:tblLook w:val="04A0" w:firstRow="1" w:lastRow="0" w:firstColumn="1" w:lastColumn="0" w:noHBand="0" w:noVBand="1"/>
      </w:tblPr>
      <w:tblGrid>
        <w:gridCol w:w="2943"/>
        <w:gridCol w:w="993"/>
        <w:gridCol w:w="247"/>
        <w:gridCol w:w="247"/>
        <w:gridCol w:w="247"/>
        <w:gridCol w:w="247"/>
        <w:gridCol w:w="248"/>
        <w:gridCol w:w="247"/>
        <w:gridCol w:w="247"/>
        <w:gridCol w:w="247"/>
        <w:gridCol w:w="248"/>
        <w:gridCol w:w="3081"/>
      </w:tblGrid>
      <w:tr w:rsidR="0095608A" w:rsidTr="0071324F">
        <w:tc>
          <w:tcPr>
            <w:tcW w:w="9242" w:type="dxa"/>
            <w:gridSpan w:val="12"/>
            <w:tcBorders>
              <w:top w:val="nil"/>
              <w:left w:val="nil"/>
              <w:bottom w:val="nil"/>
              <w:right w:val="nil"/>
            </w:tcBorders>
          </w:tcPr>
          <w:p w:rsidR="0095608A" w:rsidRPr="00D94DEB" w:rsidRDefault="00D94DEB">
            <w:pPr>
              <w:rPr>
                <w:b/>
              </w:rPr>
            </w:pPr>
            <w:r w:rsidRPr="00D94DEB">
              <w:rPr>
                <w:b/>
              </w:rPr>
              <w:t>Prospective S</w:t>
            </w:r>
            <w:r w:rsidR="0095608A" w:rsidRPr="00D94DEB">
              <w:rPr>
                <w:b/>
              </w:rPr>
              <w:t>ociety</w:t>
            </w:r>
            <w:r w:rsidRPr="00D94DEB">
              <w:rPr>
                <w:b/>
              </w:rPr>
              <w:t xml:space="preserve"> Details</w:t>
            </w:r>
          </w:p>
        </w:tc>
      </w:tr>
      <w:tr w:rsidR="00D94DEB" w:rsidTr="0071324F">
        <w:tc>
          <w:tcPr>
            <w:tcW w:w="2943" w:type="dxa"/>
            <w:tcBorders>
              <w:top w:val="nil"/>
              <w:left w:val="nil"/>
              <w:bottom w:val="nil"/>
              <w:right w:val="nil"/>
            </w:tcBorders>
          </w:tcPr>
          <w:p w:rsidR="00D94DEB" w:rsidRDefault="00D94DEB"/>
          <w:p w:rsidR="00D94DEB" w:rsidRDefault="00D94DEB">
            <w:r>
              <w:t>Name of prospective Society:</w:t>
            </w:r>
          </w:p>
        </w:tc>
        <w:tc>
          <w:tcPr>
            <w:tcW w:w="6299" w:type="dxa"/>
            <w:gridSpan w:val="11"/>
            <w:tcBorders>
              <w:top w:val="nil"/>
              <w:left w:val="nil"/>
              <w:bottom w:val="single" w:sz="4" w:space="0" w:color="auto"/>
              <w:right w:val="nil"/>
            </w:tcBorders>
          </w:tcPr>
          <w:p w:rsidR="00D94DEB" w:rsidRDefault="00D94DEB"/>
          <w:p w:rsidR="0071324F" w:rsidRDefault="0071324F"/>
        </w:tc>
      </w:tr>
      <w:tr w:rsidR="0095608A" w:rsidTr="0071324F">
        <w:tc>
          <w:tcPr>
            <w:tcW w:w="9242" w:type="dxa"/>
            <w:gridSpan w:val="12"/>
            <w:tcBorders>
              <w:top w:val="nil"/>
              <w:left w:val="nil"/>
              <w:bottom w:val="nil"/>
              <w:right w:val="nil"/>
            </w:tcBorders>
          </w:tcPr>
          <w:p w:rsidR="0095608A" w:rsidRDefault="0095608A"/>
          <w:p w:rsidR="00D94DEB" w:rsidRDefault="00D94DEB" w:rsidP="0071324F">
            <w:pPr>
              <w:tabs>
                <w:tab w:val="left" w:pos="3554"/>
              </w:tabs>
            </w:pPr>
            <w:r>
              <w:t>Interim Executive Committee:</w:t>
            </w:r>
            <w:r w:rsidR="0071324F">
              <w:tab/>
            </w:r>
          </w:p>
        </w:tc>
      </w:tr>
      <w:tr w:rsidR="0095608A" w:rsidTr="0071324F">
        <w:tc>
          <w:tcPr>
            <w:tcW w:w="9242" w:type="dxa"/>
            <w:gridSpan w:val="12"/>
            <w:tcBorders>
              <w:top w:val="nil"/>
              <w:left w:val="nil"/>
              <w:bottom w:val="single" w:sz="4" w:space="0" w:color="auto"/>
              <w:right w:val="nil"/>
            </w:tcBorders>
          </w:tcPr>
          <w:p w:rsidR="0095608A" w:rsidRDefault="0095608A"/>
        </w:tc>
      </w:tr>
      <w:tr w:rsidR="00D94DEB" w:rsidTr="00544CE4">
        <w:tc>
          <w:tcPr>
            <w:tcW w:w="3936" w:type="dxa"/>
            <w:gridSpan w:val="2"/>
            <w:tcBorders>
              <w:top w:val="single" w:sz="4" w:space="0" w:color="auto"/>
              <w:left w:val="single" w:sz="4" w:space="0" w:color="auto"/>
              <w:bottom w:val="single" w:sz="4" w:space="0" w:color="auto"/>
              <w:right w:val="single" w:sz="4" w:space="0" w:color="auto"/>
            </w:tcBorders>
          </w:tcPr>
          <w:p w:rsidR="00D94DEB" w:rsidRDefault="00D94DEB">
            <w:r>
              <w:t>Name</w:t>
            </w:r>
          </w:p>
        </w:tc>
        <w:tc>
          <w:tcPr>
            <w:tcW w:w="2225" w:type="dxa"/>
            <w:gridSpan w:val="9"/>
            <w:tcBorders>
              <w:top w:val="single" w:sz="4" w:space="0" w:color="auto"/>
              <w:left w:val="single" w:sz="4" w:space="0" w:color="auto"/>
              <w:bottom w:val="single" w:sz="4" w:space="0" w:color="auto"/>
              <w:right w:val="single" w:sz="4" w:space="0" w:color="auto"/>
            </w:tcBorders>
          </w:tcPr>
          <w:p w:rsidR="00D94DEB" w:rsidRDefault="00D94DEB">
            <w:r>
              <w:t>Student Number</w:t>
            </w:r>
          </w:p>
        </w:tc>
        <w:tc>
          <w:tcPr>
            <w:tcW w:w="3081" w:type="dxa"/>
            <w:tcBorders>
              <w:top w:val="single" w:sz="4" w:space="0" w:color="auto"/>
              <w:left w:val="single" w:sz="4" w:space="0" w:color="auto"/>
              <w:bottom w:val="single" w:sz="4" w:space="0" w:color="auto"/>
              <w:right w:val="single" w:sz="4" w:space="0" w:color="auto"/>
            </w:tcBorders>
          </w:tcPr>
          <w:p w:rsidR="00D94DEB" w:rsidRDefault="0071324F">
            <w:r>
              <w:t>Portfolio</w:t>
            </w:r>
          </w:p>
        </w:tc>
      </w:tr>
      <w:tr w:rsidR="00544CE4" w:rsidTr="00A83D35">
        <w:tc>
          <w:tcPr>
            <w:tcW w:w="3936" w:type="dxa"/>
            <w:gridSpan w:val="2"/>
            <w:tcBorders>
              <w:top w:val="single" w:sz="4" w:space="0" w:color="auto"/>
              <w:left w:val="single" w:sz="4" w:space="0" w:color="auto"/>
              <w:bottom w:val="single" w:sz="4" w:space="0" w:color="auto"/>
              <w:right w:val="single" w:sz="4" w:space="0" w:color="auto"/>
            </w:tcBorders>
          </w:tcPr>
          <w:p w:rsidR="00544CE4" w:rsidRDefault="00544CE4"/>
          <w:p w:rsidR="00544CE4" w:rsidRDefault="00544CE4"/>
        </w:tc>
        <w:tc>
          <w:tcPr>
            <w:tcW w:w="247" w:type="dxa"/>
            <w:tcBorders>
              <w:top w:val="single" w:sz="4" w:space="0" w:color="auto"/>
              <w:left w:val="single" w:sz="4" w:space="0" w:color="auto"/>
              <w:bottom w:val="single" w:sz="4" w:space="0" w:color="auto"/>
              <w:right w:val="single" w:sz="4" w:space="0" w:color="auto"/>
            </w:tcBorders>
          </w:tcPr>
          <w:p w:rsidR="00544CE4" w:rsidRDefault="00544CE4"/>
        </w:tc>
        <w:tc>
          <w:tcPr>
            <w:tcW w:w="247" w:type="dxa"/>
            <w:tcBorders>
              <w:top w:val="single" w:sz="4" w:space="0" w:color="auto"/>
              <w:left w:val="single" w:sz="4" w:space="0" w:color="auto"/>
              <w:bottom w:val="single" w:sz="4" w:space="0" w:color="auto"/>
              <w:right w:val="single" w:sz="4" w:space="0" w:color="auto"/>
            </w:tcBorders>
          </w:tcPr>
          <w:p w:rsidR="00544CE4" w:rsidRDefault="00544CE4"/>
        </w:tc>
        <w:tc>
          <w:tcPr>
            <w:tcW w:w="247" w:type="dxa"/>
            <w:tcBorders>
              <w:top w:val="single" w:sz="4" w:space="0" w:color="auto"/>
              <w:left w:val="single" w:sz="4" w:space="0" w:color="auto"/>
              <w:bottom w:val="single" w:sz="4" w:space="0" w:color="auto"/>
              <w:right w:val="single" w:sz="4" w:space="0" w:color="auto"/>
            </w:tcBorders>
          </w:tcPr>
          <w:p w:rsidR="00544CE4" w:rsidRDefault="00544CE4"/>
        </w:tc>
        <w:tc>
          <w:tcPr>
            <w:tcW w:w="247" w:type="dxa"/>
            <w:tcBorders>
              <w:top w:val="single" w:sz="4" w:space="0" w:color="auto"/>
              <w:left w:val="single" w:sz="4" w:space="0" w:color="auto"/>
              <w:bottom w:val="single" w:sz="4" w:space="0" w:color="auto"/>
              <w:right w:val="single" w:sz="4" w:space="0" w:color="auto"/>
            </w:tcBorders>
          </w:tcPr>
          <w:p w:rsidR="00544CE4" w:rsidRDefault="00544CE4"/>
        </w:tc>
        <w:tc>
          <w:tcPr>
            <w:tcW w:w="248" w:type="dxa"/>
            <w:tcBorders>
              <w:top w:val="single" w:sz="4" w:space="0" w:color="auto"/>
              <w:left w:val="single" w:sz="4" w:space="0" w:color="auto"/>
              <w:bottom w:val="single" w:sz="4" w:space="0" w:color="auto"/>
              <w:right w:val="single" w:sz="4" w:space="0" w:color="auto"/>
            </w:tcBorders>
          </w:tcPr>
          <w:p w:rsidR="00544CE4" w:rsidRDefault="00544CE4"/>
        </w:tc>
        <w:tc>
          <w:tcPr>
            <w:tcW w:w="247" w:type="dxa"/>
            <w:tcBorders>
              <w:top w:val="single" w:sz="4" w:space="0" w:color="auto"/>
              <w:left w:val="single" w:sz="4" w:space="0" w:color="auto"/>
              <w:bottom w:val="single" w:sz="4" w:space="0" w:color="auto"/>
              <w:right w:val="single" w:sz="4" w:space="0" w:color="auto"/>
            </w:tcBorders>
          </w:tcPr>
          <w:p w:rsidR="00544CE4" w:rsidRDefault="00544CE4"/>
        </w:tc>
        <w:tc>
          <w:tcPr>
            <w:tcW w:w="247" w:type="dxa"/>
            <w:tcBorders>
              <w:top w:val="single" w:sz="4" w:space="0" w:color="auto"/>
              <w:left w:val="single" w:sz="4" w:space="0" w:color="auto"/>
              <w:bottom w:val="single" w:sz="4" w:space="0" w:color="auto"/>
              <w:right w:val="single" w:sz="4" w:space="0" w:color="auto"/>
            </w:tcBorders>
          </w:tcPr>
          <w:p w:rsidR="00544CE4" w:rsidRDefault="00544CE4"/>
        </w:tc>
        <w:tc>
          <w:tcPr>
            <w:tcW w:w="247" w:type="dxa"/>
            <w:tcBorders>
              <w:top w:val="single" w:sz="4" w:space="0" w:color="auto"/>
              <w:left w:val="single" w:sz="4" w:space="0" w:color="auto"/>
              <w:bottom w:val="single" w:sz="4" w:space="0" w:color="auto"/>
              <w:right w:val="single" w:sz="4" w:space="0" w:color="auto"/>
            </w:tcBorders>
          </w:tcPr>
          <w:p w:rsidR="00544CE4" w:rsidRDefault="00544CE4"/>
        </w:tc>
        <w:tc>
          <w:tcPr>
            <w:tcW w:w="248" w:type="dxa"/>
            <w:tcBorders>
              <w:top w:val="single" w:sz="4" w:space="0" w:color="auto"/>
              <w:left w:val="single" w:sz="4" w:space="0" w:color="auto"/>
              <w:bottom w:val="single" w:sz="4" w:space="0" w:color="auto"/>
              <w:right w:val="single" w:sz="4" w:space="0" w:color="auto"/>
            </w:tcBorders>
          </w:tcPr>
          <w:p w:rsidR="00544CE4" w:rsidRDefault="00544CE4"/>
        </w:tc>
        <w:tc>
          <w:tcPr>
            <w:tcW w:w="3081" w:type="dxa"/>
            <w:tcBorders>
              <w:top w:val="single" w:sz="4" w:space="0" w:color="auto"/>
              <w:left w:val="single" w:sz="4" w:space="0" w:color="auto"/>
              <w:bottom w:val="single" w:sz="4" w:space="0" w:color="auto"/>
              <w:right w:val="single" w:sz="4" w:space="0" w:color="auto"/>
            </w:tcBorders>
            <w:vAlign w:val="bottom"/>
          </w:tcPr>
          <w:p w:rsidR="00544CE4" w:rsidRDefault="00544CE4" w:rsidP="00A83D35">
            <w:r>
              <w:t>Chairperson*</w:t>
            </w:r>
          </w:p>
        </w:tc>
      </w:tr>
      <w:tr w:rsidR="00A83D35" w:rsidTr="00A83D35">
        <w:tc>
          <w:tcPr>
            <w:tcW w:w="3936" w:type="dxa"/>
            <w:gridSpan w:val="2"/>
            <w:tcBorders>
              <w:top w:val="single" w:sz="4" w:space="0" w:color="auto"/>
              <w:left w:val="single" w:sz="4" w:space="0" w:color="auto"/>
              <w:bottom w:val="single" w:sz="4" w:space="0" w:color="auto"/>
              <w:right w:val="single" w:sz="4" w:space="0" w:color="auto"/>
            </w:tcBorders>
          </w:tcPr>
          <w:p w:rsidR="00A83D35" w:rsidRDefault="00A83D35"/>
          <w:p w:rsidR="00A83D35" w:rsidRDefault="00A83D35"/>
        </w:tc>
        <w:tc>
          <w:tcPr>
            <w:tcW w:w="247" w:type="dxa"/>
            <w:tcBorders>
              <w:top w:val="single" w:sz="4" w:space="0" w:color="auto"/>
              <w:left w:val="single" w:sz="4" w:space="0" w:color="auto"/>
              <w:bottom w:val="single" w:sz="4" w:space="0" w:color="auto"/>
              <w:right w:val="single" w:sz="4" w:space="0" w:color="auto"/>
            </w:tcBorders>
          </w:tcPr>
          <w:p w:rsidR="00A83D35" w:rsidRDefault="00A83D35"/>
        </w:tc>
        <w:tc>
          <w:tcPr>
            <w:tcW w:w="247" w:type="dxa"/>
            <w:tcBorders>
              <w:top w:val="single" w:sz="4" w:space="0" w:color="auto"/>
              <w:left w:val="single" w:sz="4" w:space="0" w:color="auto"/>
              <w:bottom w:val="single" w:sz="4" w:space="0" w:color="auto"/>
              <w:right w:val="single" w:sz="4" w:space="0" w:color="auto"/>
            </w:tcBorders>
          </w:tcPr>
          <w:p w:rsidR="00A83D35" w:rsidRDefault="00A83D35"/>
        </w:tc>
        <w:tc>
          <w:tcPr>
            <w:tcW w:w="247" w:type="dxa"/>
            <w:tcBorders>
              <w:top w:val="single" w:sz="4" w:space="0" w:color="auto"/>
              <w:left w:val="single" w:sz="4" w:space="0" w:color="auto"/>
              <w:bottom w:val="single" w:sz="4" w:space="0" w:color="auto"/>
              <w:right w:val="single" w:sz="4" w:space="0" w:color="auto"/>
            </w:tcBorders>
          </w:tcPr>
          <w:p w:rsidR="00A83D35" w:rsidRDefault="00A83D35"/>
        </w:tc>
        <w:tc>
          <w:tcPr>
            <w:tcW w:w="247" w:type="dxa"/>
            <w:tcBorders>
              <w:top w:val="single" w:sz="4" w:space="0" w:color="auto"/>
              <w:left w:val="single" w:sz="4" w:space="0" w:color="auto"/>
              <w:bottom w:val="single" w:sz="4" w:space="0" w:color="auto"/>
              <w:right w:val="single" w:sz="4" w:space="0" w:color="auto"/>
            </w:tcBorders>
          </w:tcPr>
          <w:p w:rsidR="00A83D35" w:rsidRDefault="00A83D35"/>
        </w:tc>
        <w:tc>
          <w:tcPr>
            <w:tcW w:w="248" w:type="dxa"/>
            <w:tcBorders>
              <w:top w:val="single" w:sz="4" w:space="0" w:color="auto"/>
              <w:left w:val="single" w:sz="4" w:space="0" w:color="auto"/>
              <w:bottom w:val="single" w:sz="4" w:space="0" w:color="auto"/>
              <w:right w:val="single" w:sz="4" w:space="0" w:color="auto"/>
            </w:tcBorders>
          </w:tcPr>
          <w:p w:rsidR="00A83D35" w:rsidRDefault="00A83D35"/>
        </w:tc>
        <w:tc>
          <w:tcPr>
            <w:tcW w:w="247" w:type="dxa"/>
            <w:tcBorders>
              <w:top w:val="single" w:sz="4" w:space="0" w:color="auto"/>
              <w:left w:val="single" w:sz="4" w:space="0" w:color="auto"/>
              <w:bottom w:val="single" w:sz="4" w:space="0" w:color="auto"/>
              <w:right w:val="single" w:sz="4" w:space="0" w:color="auto"/>
            </w:tcBorders>
          </w:tcPr>
          <w:p w:rsidR="00A83D35" w:rsidRDefault="00A83D35"/>
        </w:tc>
        <w:tc>
          <w:tcPr>
            <w:tcW w:w="247" w:type="dxa"/>
            <w:tcBorders>
              <w:top w:val="single" w:sz="4" w:space="0" w:color="auto"/>
              <w:left w:val="single" w:sz="4" w:space="0" w:color="auto"/>
              <w:bottom w:val="single" w:sz="4" w:space="0" w:color="auto"/>
              <w:right w:val="single" w:sz="4" w:space="0" w:color="auto"/>
            </w:tcBorders>
          </w:tcPr>
          <w:p w:rsidR="00A83D35" w:rsidRDefault="00A83D35"/>
        </w:tc>
        <w:tc>
          <w:tcPr>
            <w:tcW w:w="247" w:type="dxa"/>
            <w:tcBorders>
              <w:top w:val="single" w:sz="4" w:space="0" w:color="auto"/>
              <w:left w:val="single" w:sz="4" w:space="0" w:color="auto"/>
              <w:bottom w:val="single" w:sz="4" w:space="0" w:color="auto"/>
              <w:right w:val="single" w:sz="4" w:space="0" w:color="auto"/>
            </w:tcBorders>
          </w:tcPr>
          <w:p w:rsidR="00A83D35" w:rsidRDefault="00A83D35"/>
        </w:tc>
        <w:tc>
          <w:tcPr>
            <w:tcW w:w="248" w:type="dxa"/>
            <w:tcBorders>
              <w:top w:val="single" w:sz="4" w:space="0" w:color="auto"/>
              <w:left w:val="single" w:sz="4" w:space="0" w:color="auto"/>
              <w:bottom w:val="single" w:sz="4" w:space="0" w:color="auto"/>
              <w:right w:val="single" w:sz="4" w:space="0" w:color="auto"/>
            </w:tcBorders>
          </w:tcPr>
          <w:p w:rsidR="00A83D35" w:rsidRDefault="00A83D35"/>
        </w:tc>
        <w:tc>
          <w:tcPr>
            <w:tcW w:w="3081" w:type="dxa"/>
            <w:tcBorders>
              <w:top w:val="single" w:sz="4" w:space="0" w:color="auto"/>
              <w:left w:val="single" w:sz="4" w:space="0" w:color="auto"/>
              <w:bottom w:val="single" w:sz="4" w:space="0" w:color="auto"/>
              <w:right w:val="single" w:sz="4" w:space="0" w:color="auto"/>
            </w:tcBorders>
            <w:vAlign w:val="bottom"/>
          </w:tcPr>
          <w:p w:rsidR="00A83D35" w:rsidRDefault="00A83D35" w:rsidP="00A83D35">
            <w:r>
              <w:t>Vice Chairperson*</w:t>
            </w:r>
          </w:p>
        </w:tc>
      </w:tr>
      <w:tr w:rsidR="00A83D35" w:rsidTr="00A83D35">
        <w:tc>
          <w:tcPr>
            <w:tcW w:w="3936" w:type="dxa"/>
            <w:gridSpan w:val="2"/>
            <w:tcBorders>
              <w:top w:val="single" w:sz="4" w:space="0" w:color="auto"/>
              <w:left w:val="single" w:sz="4" w:space="0" w:color="auto"/>
              <w:bottom w:val="single" w:sz="4" w:space="0" w:color="auto"/>
              <w:right w:val="single" w:sz="4" w:space="0" w:color="auto"/>
            </w:tcBorders>
          </w:tcPr>
          <w:p w:rsidR="00A83D35" w:rsidRDefault="00A83D35"/>
          <w:p w:rsidR="00A83D35" w:rsidRDefault="00A83D35"/>
        </w:tc>
        <w:tc>
          <w:tcPr>
            <w:tcW w:w="247" w:type="dxa"/>
            <w:tcBorders>
              <w:top w:val="single" w:sz="4" w:space="0" w:color="auto"/>
              <w:left w:val="single" w:sz="4" w:space="0" w:color="auto"/>
              <w:bottom w:val="single" w:sz="4" w:space="0" w:color="auto"/>
              <w:right w:val="single" w:sz="4" w:space="0" w:color="auto"/>
            </w:tcBorders>
          </w:tcPr>
          <w:p w:rsidR="00A83D35" w:rsidRDefault="00A83D35"/>
        </w:tc>
        <w:tc>
          <w:tcPr>
            <w:tcW w:w="247" w:type="dxa"/>
            <w:tcBorders>
              <w:top w:val="single" w:sz="4" w:space="0" w:color="auto"/>
              <w:left w:val="single" w:sz="4" w:space="0" w:color="auto"/>
              <w:bottom w:val="single" w:sz="4" w:space="0" w:color="auto"/>
              <w:right w:val="single" w:sz="4" w:space="0" w:color="auto"/>
            </w:tcBorders>
          </w:tcPr>
          <w:p w:rsidR="00A83D35" w:rsidRDefault="00A83D35"/>
        </w:tc>
        <w:tc>
          <w:tcPr>
            <w:tcW w:w="247" w:type="dxa"/>
            <w:tcBorders>
              <w:top w:val="single" w:sz="4" w:space="0" w:color="auto"/>
              <w:left w:val="single" w:sz="4" w:space="0" w:color="auto"/>
              <w:bottom w:val="single" w:sz="4" w:space="0" w:color="auto"/>
              <w:right w:val="single" w:sz="4" w:space="0" w:color="auto"/>
            </w:tcBorders>
          </w:tcPr>
          <w:p w:rsidR="00A83D35" w:rsidRDefault="00A83D35"/>
        </w:tc>
        <w:tc>
          <w:tcPr>
            <w:tcW w:w="247" w:type="dxa"/>
            <w:tcBorders>
              <w:top w:val="single" w:sz="4" w:space="0" w:color="auto"/>
              <w:left w:val="single" w:sz="4" w:space="0" w:color="auto"/>
              <w:bottom w:val="single" w:sz="4" w:space="0" w:color="auto"/>
              <w:right w:val="single" w:sz="4" w:space="0" w:color="auto"/>
            </w:tcBorders>
          </w:tcPr>
          <w:p w:rsidR="00A83D35" w:rsidRDefault="00A83D35"/>
        </w:tc>
        <w:tc>
          <w:tcPr>
            <w:tcW w:w="248" w:type="dxa"/>
            <w:tcBorders>
              <w:top w:val="single" w:sz="4" w:space="0" w:color="auto"/>
              <w:left w:val="single" w:sz="4" w:space="0" w:color="auto"/>
              <w:bottom w:val="single" w:sz="4" w:space="0" w:color="auto"/>
              <w:right w:val="single" w:sz="4" w:space="0" w:color="auto"/>
            </w:tcBorders>
          </w:tcPr>
          <w:p w:rsidR="00A83D35" w:rsidRDefault="00A83D35"/>
        </w:tc>
        <w:tc>
          <w:tcPr>
            <w:tcW w:w="247" w:type="dxa"/>
            <w:tcBorders>
              <w:top w:val="single" w:sz="4" w:space="0" w:color="auto"/>
              <w:left w:val="single" w:sz="4" w:space="0" w:color="auto"/>
              <w:bottom w:val="single" w:sz="4" w:space="0" w:color="auto"/>
              <w:right w:val="single" w:sz="4" w:space="0" w:color="auto"/>
            </w:tcBorders>
          </w:tcPr>
          <w:p w:rsidR="00A83D35" w:rsidRDefault="00A83D35"/>
        </w:tc>
        <w:tc>
          <w:tcPr>
            <w:tcW w:w="247" w:type="dxa"/>
            <w:tcBorders>
              <w:top w:val="single" w:sz="4" w:space="0" w:color="auto"/>
              <w:left w:val="single" w:sz="4" w:space="0" w:color="auto"/>
              <w:bottom w:val="single" w:sz="4" w:space="0" w:color="auto"/>
              <w:right w:val="single" w:sz="4" w:space="0" w:color="auto"/>
            </w:tcBorders>
          </w:tcPr>
          <w:p w:rsidR="00A83D35" w:rsidRDefault="00A83D35"/>
        </w:tc>
        <w:tc>
          <w:tcPr>
            <w:tcW w:w="247" w:type="dxa"/>
            <w:tcBorders>
              <w:top w:val="single" w:sz="4" w:space="0" w:color="auto"/>
              <w:left w:val="single" w:sz="4" w:space="0" w:color="auto"/>
              <w:bottom w:val="single" w:sz="4" w:space="0" w:color="auto"/>
              <w:right w:val="single" w:sz="4" w:space="0" w:color="auto"/>
            </w:tcBorders>
          </w:tcPr>
          <w:p w:rsidR="00A83D35" w:rsidRDefault="00A83D35"/>
        </w:tc>
        <w:tc>
          <w:tcPr>
            <w:tcW w:w="248" w:type="dxa"/>
            <w:tcBorders>
              <w:top w:val="single" w:sz="4" w:space="0" w:color="auto"/>
              <w:left w:val="single" w:sz="4" w:space="0" w:color="auto"/>
              <w:bottom w:val="single" w:sz="4" w:space="0" w:color="auto"/>
              <w:right w:val="single" w:sz="4" w:space="0" w:color="auto"/>
            </w:tcBorders>
          </w:tcPr>
          <w:p w:rsidR="00A83D35" w:rsidRDefault="00A83D35"/>
        </w:tc>
        <w:tc>
          <w:tcPr>
            <w:tcW w:w="3081" w:type="dxa"/>
            <w:tcBorders>
              <w:top w:val="single" w:sz="4" w:space="0" w:color="auto"/>
              <w:left w:val="single" w:sz="4" w:space="0" w:color="auto"/>
              <w:bottom w:val="single" w:sz="4" w:space="0" w:color="auto"/>
              <w:right w:val="single" w:sz="4" w:space="0" w:color="auto"/>
            </w:tcBorders>
            <w:vAlign w:val="bottom"/>
          </w:tcPr>
          <w:p w:rsidR="00A83D35" w:rsidRDefault="00A83D35" w:rsidP="00A83D35">
            <w:r>
              <w:t>Secretary*</w:t>
            </w:r>
          </w:p>
        </w:tc>
      </w:tr>
      <w:tr w:rsidR="00A83D35" w:rsidTr="00A83D35">
        <w:tc>
          <w:tcPr>
            <w:tcW w:w="3936" w:type="dxa"/>
            <w:gridSpan w:val="2"/>
            <w:tcBorders>
              <w:top w:val="single" w:sz="4" w:space="0" w:color="auto"/>
              <w:left w:val="single" w:sz="4" w:space="0" w:color="auto"/>
              <w:bottom w:val="single" w:sz="4" w:space="0" w:color="auto"/>
              <w:right w:val="single" w:sz="4" w:space="0" w:color="auto"/>
            </w:tcBorders>
          </w:tcPr>
          <w:p w:rsidR="00A83D35" w:rsidRDefault="00A83D35"/>
          <w:p w:rsidR="00A83D35" w:rsidRDefault="00A83D35"/>
        </w:tc>
        <w:tc>
          <w:tcPr>
            <w:tcW w:w="247" w:type="dxa"/>
            <w:tcBorders>
              <w:top w:val="single" w:sz="4" w:space="0" w:color="auto"/>
              <w:left w:val="single" w:sz="4" w:space="0" w:color="auto"/>
              <w:bottom w:val="single" w:sz="4" w:space="0" w:color="auto"/>
              <w:right w:val="single" w:sz="4" w:space="0" w:color="auto"/>
            </w:tcBorders>
          </w:tcPr>
          <w:p w:rsidR="00A83D35" w:rsidRDefault="00A83D35"/>
        </w:tc>
        <w:tc>
          <w:tcPr>
            <w:tcW w:w="247" w:type="dxa"/>
            <w:tcBorders>
              <w:top w:val="single" w:sz="4" w:space="0" w:color="auto"/>
              <w:left w:val="single" w:sz="4" w:space="0" w:color="auto"/>
              <w:bottom w:val="single" w:sz="4" w:space="0" w:color="auto"/>
              <w:right w:val="single" w:sz="4" w:space="0" w:color="auto"/>
            </w:tcBorders>
          </w:tcPr>
          <w:p w:rsidR="00A83D35" w:rsidRDefault="00A83D35"/>
        </w:tc>
        <w:tc>
          <w:tcPr>
            <w:tcW w:w="247" w:type="dxa"/>
            <w:tcBorders>
              <w:top w:val="single" w:sz="4" w:space="0" w:color="auto"/>
              <w:left w:val="single" w:sz="4" w:space="0" w:color="auto"/>
              <w:bottom w:val="single" w:sz="4" w:space="0" w:color="auto"/>
              <w:right w:val="single" w:sz="4" w:space="0" w:color="auto"/>
            </w:tcBorders>
          </w:tcPr>
          <w:p w:rsidR="00A83D35" w:rsidRDefault="00A83D35"/>
        </w:tc>
        <w:tc>
          <w:tcPr>
            <w:tcW w:w="247" w:type="dxa"/>
            <w:tcBorders>
              <w:top w:val="single" w:sz="4" w:space="0" w:color="auto"/>
              <w:left w:val="single" w:sz="4" w:space="0" w:color="auto"/>
              <w:bottom w:val="single" w:sz="4" w:space="0" w:color="auto"/>
              <w:right w:val="single" w:sz="4" w:space="0" w:color="auto"/>
            </w:tcBorders>
          </w:tcPr>
          <w:p w:rsidR="00A83D35" w:rsidRDefault="00A83D35"/>
        </w:tc>
        <w:tc>
          <w:tcPr>
            <w:tcW w:w="248" w:type="dxa"/>
            <w:tcBorders>
              <w:top w:val="single" w:sz="4" w:space="0" w:color="auto"/>
              <w:left w:val="single" w:sz="4" w:space="0" w:color="auto"/>
              <w:bottom w:val="single" w:sz="4" w:space="0" w:color="auto"/>
              <w:right w:val="single" w:sz="4" w:space="0" w:color="auto"/>
            </w:tcBorders>
          </w:tcPr>
          <w:p w:rsidR="00A83D35" w:rsidRDefault="00A83D35"/>
        </w:tc>
        <w:tc>
          <w:tcPr>
            <w:tcW w:w="247" w:type="dxa"/>
            <w:tcBorders>
              <w:top w:val="single" w:sz="4" w:space="0" w:color="auto"/>
              <w:left w:val="single" w:sz="4" w:space="0" w:color="auto"/>
              <w:bottom w:val="single" w:sz="4" w:space="0" w:color="auto"/>
              <w:right w:val="single" w:sz="4" w:space="0" w:color="auto"/>
            </w:tcBorders>
          </w:tcPr>
          <w:p w:rsidR="00A83D35" w:rsidRDefault="00A83D35"/>
        </w:tc>
        <w:tc>
          <w:tcPr>
            <w:tcW w:w="247" w:type="dxa"/>
            <w:tcBorders>
              <w:top w:val="single" w:sz="4" w:space="0" w:color="auto"/>
              <w:left w:val="single" w:sz="4" w:space="0" w:color="auto"/>
              <w:bottom w:val="single" w:sz="4" w:space="0" w:color="auto"/>
              <w:right w:val="single" w:sz="4" w:space="0" w:color="auto"/>
            </w:tcBorders>
          </w:tcPr>
          <w:p w:rsidR="00A83D35" w:rsidRDefault="00A83D35"/>
        </w:tc>
        <w:tc>
          <w:tcPr>
            <w:tcW w:w="247" w:type="dxa"/>
            <w:tcBorders>
              <w:top w:val="single" w:sz="4" w:space="0" w:color="auto"/>
              <w:left w:val="single" w:sz="4" w:space="0" w:color="auto"/>
              <w:bottom w:val="single" w:sz="4" w:space="0" w:color="auto"/>
              <w:right w:val="single" w:sz="4" w:space="0" w:color="auto"/>
            </w:tcBorders>
          </w:tcPr>
          <w:p w:rsidR="00A83D35" w:rsidRDefault="00A83D35"/>
        </w:tc>
        <w:tc>
          <w:tcPr>
            <w:tcW w:w="248" w:type="dxa"/>
            <w:tcBorders>
              <w:top w:val="single" w:sz="4" w:space="0" w:color="auto"/>
              <w:left w:val="single" w:sz="4" w:space="0" w:color="auto"/>
              <w:bottom w:val="single" w:sz="4" w:space="0" w:color="auto"/>
              <w:right w:val="single" w:sz="4" w:space="0" w:color="auto"/>
            </w:tcBorders>
          </w:tcPr>
          <w:p w:rsidR="00A83D35" w:rsidRDefault="00A83D35"/>
        </w:tc>
        <w:tc>
          <w:tcPr>
            <w:tcW w:w="3081" w:type="dxa"/>
            <w:tcBorders>
              <w:top w:val="single" w:sz="4" w:space="0" w:color="auto"/>
              <w:left w:val="single" w:sz="4" w:space="0" w:color="auto"/>
              <w:bottom w:val="single" w:sz="4" w:space="0" w:color="auto"/>
              <w:right w:val="single" w:sz="4" w:space="0" w:color="auto"/>
            </w:tcBorders>
            <w:vAlign w:val="bottom"/>
          </w:tcPr>
          <w:p w:rsidR="00A83D35" w:rsidRDefault="00A83D35" w:rsidP="00A83D35">
            <w:r>
              <w:t>Treasurer*</w:t>
            </w:r>
          </w:p>
        </w:tc>
      </w:tr>
      <w:tr w:rsidR="00A83D35" w:rsidTr="00F42397">
        <w:tc>
          <w:tcPr>
            <w:tcW w:w="3936" w:type="dxa"/>
            <w:gridSpan w:val="2"/>
            <w:tcBorders>
              <w:top w:val="single" w:sz="4" w:space="0" w:color="auto"/>
              <w:left w:val="single" w:sz="4" w:space="0" w:color="auto"/>
              <w:bottom w:val="single" w:sz="4" w:space="0" w:color="auto"/>
              <w:right w:val="single" w:sz="4" w:space="0" w:color="auto"/>
            </w:tcBorders>
          </w:tcPr>
          <w:p w:rsidR="00A83D35" w:rsidRDefault="00A83D35"/>
          <w:p w:rsidR="00A83D35" w:rsidRDefault="00A83D35"/>
        </w:tc>
        <w:tc>
          <w:tcPr>
            <w:tcW w:w="247" w:type="dxa"/>
            <w:tcBorders>
              <w:top w:val="single" w:sz="4" w:space="0" w:color="auto"/>
              <w:left w:val="single" w:sz="4" w:space="0" w:color="auto"/>
              <w:bottom w:val="single" w:sz="4" w:space="0" w:color="auto"/>
              <w:right w:val="single" w:sz="4" w:space="0" w:color="auto"/>
            </w:tcBorders>
          </w:tcPr>
          <w:p w:rsidR="00A83D35" w:rsidRDefault="00A83D35"/>
        </w:tc>
        <w:tc>
          <w:tcPr>
            <w:tcW w:w="247" w:type="dxa"/>
            <w:tcBorders>
              <w:top w:val="single" w:sz="4" w:space="0" w:color="auto"/>
              <w:left w:val="single" w:sz="4" w:space="0" w:color="auto"/>
              <w:bottom w:val="single" w:sz="4" w:space="0" w:color="auto"/>
              <w:right w:val="single" w:sz="4" w:space="0" w:color="auto"/>
            </w:tcBorders>
          </w:tcPr>
          <w:p w:rsidR="00A83D35" w:rsidRDefault="00A83D35"/>
        </w:tc>
        <w:tc>
          <w:tcPr>
            <w:tcW w:w="247" w:type="dxa"/>
            <w:tcBorders>
              <w:top w:val="single" w:sz="4" w:space="0" w:color="auto"/>
              <w:left w:val="single" w:sz="4" w:space="0" w:color="auto"/>
              <w:bottom w:val="single" w:sz="4" w:space="0" w:color="auto"/>
              <w:right w:val="single" w:sz="4" w:space="0" w:color="auto"/>
            </w:tcBorders>
          </w:tcPr>
          <w:p w:rsidR="00A83D35" w:rsidRDefault="00A83D35"/>
        </w:tc>
        <w:tc>
          <w:tcPr>
            <w:tcW w:w="247" w:type="dxa"/>
            <w:tcBorders>
              <w:top w:val="single" w:sz="4" w:space="0" w:color="auto"/>
              <w:left w:val="single" w:sz="4" w:space="0" w:color="auto"/>
              <w:bottom w:val="single" w:sz="4" w:space="0" w:color="auto"/>
              <w:right w:val="single" w:sz="4" w:space="0" w:color="auto"/>
            </w:tcBorders>
          </w:tcPr>
          <w:p w:rsidR="00A83D35" w:rsidRDefault="00A83D35"/>
        </w:tc>
        <w:tc>
          <w:tcPr>
            <w:tcW w:w="248" w:type="dxa"/>
            <w:tcBorders>
              <w:top w:val="single" w:sz="4" w:space="0" w:color="auto"/>
              <w:left w:val="single" w:sz="4" w:space="0" w:color="auto"/>
              <w:bottom w:val="single" w:sz="4" w:space="0" w:color="auto"/>
              <w:right w:val="single" w:sz="4" w:space="0" w:color="auto"/>
            </w:tcBorders>
          </w:tcPr>
          <w:p w:rsidR="00A83D35" w:rsidRDefault="00A83D35"/>
        </w:tc>
        <w:tc>
          <w:tcPr>
            <w:tcW w:w="247" w:type="dxa"/>
            <w:tcBorders>
              <w:top w:val="single" w:sz="4" w:space="0" w:color="auto"/>
              <w:left w:val="single" w:sz="4" w:space="0" w:color="auto"/>
              <w:bottom w:val="single" w:sz="4" w:space="0" w:color="auto"/>
              <w:right w:val="single" w:sz="4" w:space="0" w:color="auto"/>
            </w:tcBorders>
          </w:tcPr>
          <w:p w:rsidR="00A83D35" w:rsidRDefault="00A83D35"/>
        </w:tc>
        <w:tc>
          <w:tcPr>
            <w:tcW w:w="247" w:type="dxa"/>
            <w:tcBorders>
              <w:top w:val="single" w:sz="4" w:space="0" w:color="auto"/>
              <w:left w:val="single" w:sz="4" w:space="0" w:color="auto"/>
              <w:bottom w:val="single" w:sz="4" w:space="0" w:color="auto"/>
              <w:right w:val="single" w:sz="4" w:space="0" w:color="auto"/>
            </w:tcBorders>
          </w:tcPr>
          <w:p w:rsidR="00A83D35" w:rsidRDefault="00A83D35"/>
        </w:tc>
        <w:tc>
          <w:tcPr>
            <w:tcW w:w="247" w:type="dxa"/>
            <w:tcBorders>
              <w:top w:val="single" w:sz="4" w:space="0" w:color="auto"/>
              <w:left w:val="single" w:sz="4" w:space="0" w:color="auto"/>
              <w:bottom w:val="single" w:sz="4" w:space="0" w:color="auto"/>
              <w:right w:val="single" w:sz="4" w:space="0" w:color="auto"/>
            </w:tcBorders>
          </w:tcPr>
          <w:p w:rsidR="00A83D35" w:rsidRDefault="00A83D35"/>
        </w:tc>
        <w:tc>
          <w:tcPr>
            <w:tcW w:w="248" w:type="dxa"/>
            <w:tcBorders>
              <w:top w:val="single" w:sz="4" w:space="0" w:color="auto"/>
              <w:left w:val="single" w:sz="4" w:space="0" w:color="auto"/>
              <w:bottom w:val="single" w:sz="4" w:space="0" w:color="auto"/>
              <w:right w:val="single" w:sz="4" w:space="0" w:color="auto"/>
            </w:tcBorders>
          </w:tcPr>
          <w:p w:rsidR="00A83D35" w:rsidRDefault="00A83D35"/>
        </w:tc>
        <w:tc>
          <w:tcPr>
            <w:tcW w:w="3081" w:type="dxa"/>
            <w:tcBorders>
              <w:top w:val="single" w:sz="4" w:space="0" w:color="auto"/>
              <w:left w:val="single" w:sz="4" w:space="0" w:color="auto"/>
              <w:bottom w:val="single" w:sz="4" w:space="0" w:color="auto"/>
              <w:right w:val="single" w:sz="4" w:space="0" w:color="auto"/>
            </w:tcBorders>
          </w:tcPr>
          <w:p w:rsidR="00A83D35" w:rsidRDefault="00A83D35"/>
        </w:tc>
      </w:tr>
      <w:tr w:rsidR="00A83D35" w:rsidTr="00CA0C6F">
        <w:tc>
          <w:tcPr>
            <w:tcW w:w="3936" w:type="dxa"/>
            <w:gridSpan w:val="2"/>
            <w:tcBorders>
              <w:top w:val="single" w:sz="4" w:space="0" w:color="auto"/>
              <w:left w:val="single" w:sz="4" w:space="0" w:color="auto"/>
              <w:bottom w:val="single" w:sz="4" w:space="0" w:color="auto"/>
              <w:right w:val="single" w:sz="4" w:space="0" w:color="auto"/>
            </w:tcBorders>
          </w:tcPr>
          <w:p w:rsidR="00A83D35" w:rsidRDefault="00A83D35"/>
          <w:p w:rsidR="00A83D35" w:rsidRDefault="00A83D35"/>
        </w:tc>
        <w:tc>
          <w:tcPr>
            <w:tcW w:w="247" w:type="dxa"/>
            <w:tcBorders>
              <w:top w:val="single" w:sz="4" w:space="0" w:color="auto"/>
              <w:left w:val="single" w:sz="4" w:space="0" w:color="auto"/>
              <w:bottom w:val="single" w:sz="4" w:space="0" w:color="auto"/>
              <w:right w:val="single" w:sz="4" w:space="0" w:color="auto"/>
            </w:tcBorders>
          </w:tcPr>
          <w:p w:rsidR="00A83D35" w:rsidRDefault="00A83D35"/>
        </w:tc>
        <w:tc>
          <w:tcPr>
            <w:tcW w:w="247" w:type="dxa"/>
            <w:tcBorders>
              <w:top w:val="single" w:sz="4" w:space="0" w:color="auto"/>
              <w:left w:val="single" w:sz="4" w:space="0" w:color="auto"/>
              <w:bottom w:val="single" w:sz="4" w:space="0" w:color="auto"/>
              <w:right w:val="single" w:sz="4" w:space="0" w:color="auto"/>
            </w:tcBorders>
          </w:tcPr>
          <w:p w:rsidR="00A83D35" w:rsidRDefault="00A83D35"/>
        </w:tc>
        <w:tc>
          <w:tcPr>
            <w:tcW w:w="247" w:type="dxa"/>
            <w:tcBorders>
              <w:top w:val="single" w:sz="4" w:space="0" w:color="auto"/>
              <w:left w:val="single" w:sz="4" w:space="0" w:color="auto"/>
              <w:bottom w:val="single" w:sz="4" w:space="0" w:color="auto"/>
              <w:right w:val="single" w:sz="4" w:space="0" w:color="auto"/>
            </w:tcBorders>
          </w:tcPr>
          <w:p w:rsidR="00A83D35" w:rsidRDefault="00A83D35"/>
        </w:tc>
        <w:tc>
          <w:tcPr>
            <w:tcW w:w="247" w:type="dxa"/>
            <w:tcBorders>
              <w:top w:val="single" w:sz="4" w:space="0" w:color="auto"/>
              <w:left w:val="single" w:sz="4" w:space="0" w:color="auto"/>
              <w:bottom w:val="single" w:sz="4" w:space="0" w:color="auto"/>
              <w:right w:val="single" w:sz="4" w:space="0" w:color="auto"/>
            </w:tcBorders>
          </w:tcPr>
          <w:p w:rsidR="00A83D35" w:rsidRDefault="00A83D35"/>
        </w:tc>
        <w:tc>
          <w:tcPr>
            <w:tcW w:w="248" w:type="dxa"/>
            <w:tcBorders>
              <w:top w:val="single" w:sz="4" w:space="0" w:color="auto"/>
              <w:left w:val="single" w:sz="4" w:space="0" w:color="auto"/>
              <w:bottom w:val="single" w:sz="4" w:space="0" w:color="auto"/>
              <w:right w:val="single" w:sz="4" w:space="0" w:color="auto"/>
            </w:tcBorders>
          </w:tcPr>
          <w:p w:rsidR="00A83D35" w:rsidRDefault="00A83D35"/>
        </w:tc>
        <w:tc>
          <w:tcPr>
            <w:tcW w:w="247" w:type="dxa"/>
            <w:tcBorders>
              <w:top w:val="single" w:sz="4" w:space="0" w:color="auto"/>
              <w:left w:val="single" w:sz="4" w:space="0" w:color="auto"/>
              <w:bottom w:val="single" w:sz="4" w:space="0" w:color="auto"/>
              <w:right w:val="single" w:sz="4" w:space="0" w:color="auto"/>
            </w:tcBorders>
          </w:tcPr>
          <w:p w:rsidR="00A83D35" w:rsidRDefault="00A83D35"/>
        </w:tc>
        <w:tc>
          <w:tcPr>
            <w:tcW w:w="247" w:type="dxa"/>
            <w:tcBorders>
              <w:top w:val="single" w:sz="4" w:space="0" w:color="auto"/>
              <w:left w:val="single" w:sz="4" w:space="0" w:color="auto"/>
              <w:bottom w:val="single" w:sz="4" w:space="0" w:color="auto"/>
              <w:right w:val="single" w:sz="4" w:space="0" w:color="auto"/>
            </w:tcBorders>
          </w:tcPr>
          <w:p w:rsidR="00A83D35" w:rsidRDefault="00A83D35"/>
        </w:tc>
        <w:tc>
          <w:tcPr>
            <w:tcW w:w="247" w:type="dxa"/>
            <w:tcBorders>
              <w:top w:val="single" w:sz="4" w:space="0" w:color="auto"/>
              <w:left w:val="single" w:sz="4" w:space="0" w:color="auto"/>
              <w:bottom w:val="single" w:sz="4" w:space="0" w:color="auto"/>
              <w:right w:val="single" w:sz="4" w:space="0" w:color="auto"/>
            </w:tcBorders>
          </w:tcPr>
          <w:p w:rsidR="00A83D35" w:rsidRDefault="00A83D35"/>
        </w:tc>
        <w:tc>
          <w:tcPr>
            <w:tcW w:w="248" w:type="dxa"/>
            <w:tcBorders>
              <w:top w:val="single" w:sz="4" w:space="0" w:color="auto"/>
              <w:left w:val="single" w:sz="4" w:space="0" w:color="auto"/>
              <w:bottom w:val="single" w:sz="4" w:space="0" w:color="auto"/>
              <w:right w:val="single" w:sz="4" w:space="0" w:color="auto"/>
            </w:tcBorders>
          </w:tcPr>
          <w:p w:rsidR="00A83D35" w:rsidRDefault="00A83D35"/>
        </w:tc>
        <w:tc>
          <w:tcPr>
            <w:tcW w:w="3081" w:type="dxa"/>
            <w:tcBorders>
              <w:top w:val="single" w:sz="4" w:space="0" w:color="auto"/>
              <w:left w:val="single" w:sz="4" w:space="0" w:color="auto"/>
              <w:bottom w:val="single" w:sz="4" w:space="0" w:color="auto"/>
              <w:right w:val="single" w:sz="4" w:space="0" w:color="auto"/>
            </w:tcBorders>
          </w:tcPr>
          <w:p w:rsidR="00A83D35" w:rsidRDefault="00A83D35"/>
        </w:tc>
      </w:tr>
      <w:tr w:rsidR="00A83D35" w:rsidTr="00DC48AA">
        <w:tc>
          <w:tcPr>
            <w:tcW w:w="3936" w:type="dxa"/>
            <w:gridSpan w:val="2"/>
            <w:tcBorders>
              <w:top w:val="single" w:sz="4" w:space="0" w:color="auto"/>
              <w:left w:val="single" w:sz="4" w:space="0" w:color="auto"/>
              <w:bottom w:val="single" w:sz="4" w:space="0" w:color="auto"/>
              <w:right w:val="single" w:sz="4" w:space="0" w:color="auto"/>
            </w:tcBorders>
          </w:tcPr>
          <w:p w:rsidR="00A83D35" w:rsidRDefault="00A83D35"/>
          <w:p w:rsidR="00A83D35" w:rsidRDefault="00A83D35"/>
        </w:tc>
        <w:tc>
          <w:tcPr>
            <w:tcW w:w="247" w:type="dxa"/>
            <w:tcBorders>
              <w:top w:val="single" w:sz="4" w:space="0" w:color="auto"/>
              <w:left w:val="single" w:sz="4" w:space="0" w:color="auto"/>
              <w:bottom w:val="single" w:sz="4" w:space="0" w:color="auto"/>
              <w:right w:val="single" w:sz="4" w:space="0" w:color="auto"/>
            </w:tcBorders>
          </w:tcPr>
          <w:p w:rsidR="00A83D35" w:rsidRDefault="00A83D35"/>
        </w:tc>
        <w:tc>
          <w:tcPr>
            <w:tcW w:w="247" w:type="dxa"/>
            <w:tcBorders>
              <w:top w:val="single" w:sz="4" w:space="0" w:color="auto"/>
              <w:left w:val="single" w:sz="4" w:space="0" w:color="auto"/>
              <w:bottom w:val="single" w:sz="4" w:space="0" w:color="auto"/>
              <w:right w:val="single" w:sz="4" w:space="0" w:color="auto"/>
            </w:tcBorders>
          </w:tcPr>
          <w:p w:rsidR="00A83D35" w:rsidRDefault="00A83D35"/>
        </w:tc>
        <w:tc>
          <w:tcPr>
            <w:tcW w:w="247" w:type="dxa"/>
            <w:tcBorders>
              <w:top w:val="single" w:sz="4" w:space="0" w:color="auto"/>
              <w:left w:val="single" w:sz="4" w:space="0" w:color="auto"/>
              <w:bottom w:val="single" w:sz="4" w:space="0" w:color="auto"/>
              <w:right w:val="single" w:sz="4" w:space="0" w:color="auto"/>
            </w:tcBorders>
          </w:tcPr>
          <w:p w:rsidR="00A83D35" w:rsidRDefault="00A83D35"/>
        </w:tc>
        <w:tc>
          <w:tcPr>
            <w:tcW w:w="247" w:type="dxa"/>
            <w:tcBorders>
              <w:top w:val="single" w:sz="4" w:space="0" w:color="auto"/>
              <w:left w:val="single" w:sz="4" w:space="0" w:color="auto"/>
              <w:bottom w:val="single" w:sz="4" w:space="0" w:color="auto"/>
              <w:right w:val="single" w:sz="4" w:space="0" w:color="auto"/>
            </w:tcBorders>
          </w:tcPr>
          <w:p w:rsidR="00A83D35" w:rsidRDefault="00A83D35"/>
        </w:tc>
        <w:tc>
          <w:tcPr>
            <w:tcW w:w="248" w:type="dxa"/>
            <w:tcBorders>
              <w:top w:val="single" w:sz="4" w:space="0" w:color="auto"/>
              <w:left w:val="single" w:sz="4" w:space="0" w:color="auto"/>
              <w:bottom w:val="single" w:sz="4" w:space="0" w:color="auto"/>
              <w:right w:val="single" w:sz="4" w:space="0" w:color="auto"/>
            </w:tcBorders>
          </w:tcPr>
          <w:p w:rsidR="00A83D35" w:rsidRDefault="00A83D35"/>
        </w:tc>
        <w:tc>
          <w:tcPr>
            <w:tcW w:w="247" w:type="dxa"/>
            <w:tcBorders>
              <w:top w:val="single" w:sz="4" w:space="0" w:color="auto"/>
              <w:left w:val="single" w:sz="4" w:space="0" w:color="auto"/>
              <w:bottom w:val="single" w:sz="4" w:space="0" w:color="auto"/>
              <w:right w:val="single" w:sz="4" w:space="0" w:color="auto"/>
            </w:tcBorders>
          </w:tcPr>
          <w:p w:rsidR="00A83D35" w:rsidRDefault="00A83D35"/>
        </w:tc>
        <w:tc>
          <w:tcPr>
            <w:tcW w:w="247" w:type="dxa"/>
            <w:tcBorders>
              <w:top w:val="single" w:sz="4" w:space="0" w:color="auto"/>
              <w:left w:val="single" w:sz="4" w:space="0" w:color="auto"/>
              <w:bottom w:val="single" w:sz="4" w:space="0" w:color="auto"/>
              <w:right w:val="single" w:sz="4" w:space="0" w:color="auto"/>
            </w:tcBorders>
          </w:tcPr>
          <w:p w:rsidR="00A83D35" w:rsidRDefault="00A83D35"/>
        </w:tc>
        <w:tc>
          <w:tcPr>
            <w:tcW w:w="247" w:type="dxa"/>
            <w:tcBorders>
              <w:top w:val="single" w:sz="4" w:space="0" w:color="auto"/>
              <w:left w:val="single" w:sz="4" w:space="0" w:color="auto"/>
              <w:bottom w:val="single" w:sz="4" w:space="0" w:color="auto"/>
              <w:right w:val="single" w:sz="4" w:space="0" w:color="auto"/>
            </w:tcBorders>
          </w:tcPr>
          <w:p w:rsidR="00A83D35" w:rsidRDefault="00A83D35"/>
        </w:tc>
        <w:tc>
          <w:tcPr>
            <w:tcW w:w="248" w:type="dxa"/>
            <w:tcBorders>
              <w:top w:val="single" w:sz="4" w:space="0" w:color="auto"/>
              <w:left w:val="single" w:sz="4" w:space="0" w:color="auto"/>
              <w:bottom w:val="single" w:sz="4" w:space="0" w:color="auto"/>
              <w:right w:val="single" w:sz="4" w:space="0" w:color="auto"/>
            </w:tcBorders>
          </w:tcPr>
          <w:p w:rsidR="00A83D35" w:rsidRDefault="00A83D35"/>
        </w:tc>
        <w:tc>
          <w:tcPr>
            <w:tcW w:w="3081" w:type="dxa"/>
            <w:tcBorders>
              <w:top w:val="single" w:sz="4" w:space="0" w:color="auto"/>
              <w:left w:val="single" w:sz="4" w:space="0" w:color="auto"/>
              <w:bottom w:val="single" w:sz="4" w:space="0" w:color="auto"/>
              <w:right w:val="single" w:sz="4" w:space="0" w:color="auto"/>
            </w:tcBorders>
          </w:tcPr>
          <w:p w:rsidR="00A83D35" w:rsidRDefault="00A83D35"/>
        </w:tc>
      </w:tr>
      <w:tr w:rsidR="00A83D35" w:rsidTr="00890007">
        <w:tc>
          <w:tcPr>
            <w:tcW w:w="3936" w:type="dxa"/>
            <w:gridSpan w:val="2"/>
            <w:tcBorders>
              <w:top w:val="single" w:sz="4" w:space="0" w:color="auto"/>
              <w:left w:val="single" w:sz="4" w:space="0" w:color="auto"/>
              <w:bottom w:val="single" w:sz="4" w:space="0" w:color="auto"/>
              <w:right w:val="single" w:sz="4" w:space="0" w:color="auto"/>
            </w:tcBorders>
          </w:tcPr>
          <w:p w:rsidR="00A83D35" w:rsidRDefault="00A83D35"/>
          <w:p w:rsidR="00A83D35" w:rsidRDefault="00A83D35"/>
        </w:tc>
        <w:tc>
          <w:tcPr>
            <w:tcW w:w="247" w:type="dxa"/>
            <w:tcBorders>
              <w:top w:val="single" w:sz="4" w:space="0" w:color="auto"/>
              <w:left w:val="single" w:sz="4" w:space="0" w:color="auto"/>
              <w:bottom w:val="single" w:sz="4" w:space="0" w:color="auto"/>
              <w:right w:val="single" w:sz="4" w:space="0" w:color="auto"/>
            </w:tcBorders>
          </w:tcPr>
          <w:p w:rsidR="00A83D35" w:rsidRDefault="00A83D35"/>
        </w:tc>
        <w:tc>
          <w:tcPr>
            <w:tcW w:w="247" w:type="dxa"/>
            <w:tcBorders>
              <w:top w:val="single" w:sz="4" w:space="0" w:color="auto"/>
              <w:left w:val="single" w:sz="4" w:space="0" w:color="auto"/>
              <w:bottom w:val="single" w:sz="4" w:space="0" w:color="auto"/>
              <w:right w:val="single" w:sz="4" w:space="0" w:color="auto"/>
            </w:tcBorders>
          </w:tcPr>
          <w:p w:rsidR="00A83D35" w:rsidRDefault="00A83D35"/>
        </w:tc>
        <w:tc>
          <w:tcPr>
            <w:tcW w:w="247" w:type="dxa"/>
            <w:tcBorders>
              <w:top w:val="single" w:sz="4" w:space="0" w:color="auto"/>
              <w:left w:val="single" w:sz="4" w:space="0" w:color="auto"/>
              <w:bottom w:val="single" w:sz="4" w:space="0" w:color="auto"/>
              <w:right w:val="single" w:sz="4" w:space="0" w:color="auto"/>
            </w:tcBorders>
          </w:tcPr>
          <w:p w:rsidR="00A83D35" w:rsidRDefault="00A83D35"/>
        </w:tc>
        <w:tc>
          <w:tcPr>
            <w:tcW w:w="247" w:type="dxa"/>
            <w:tcBorders>
              <w:top w:val="single" w:sz="4" w:space="0" w:color="auto"/>
              <w:left w:val="single" w:sz="4" w:space="0" w:color="auto"/>
              <w:bottom w:val="single" w:sz="4" w:space="0" w:color="auto"/>
              <w:right w:val="single" w:sz="4" w:space="0" w:color="auto"/>
            </w:tcBorders>
          </w:tcPr>
          <w:p w:rsidR="00A83D35" w:rsidRDefault="00A83D35"/>
        </w:tc>
        <w:tc>
          <w:tcPr>
            <w:tcW w:w="248" w:type="dxa"/>
            <w:tcBorders>
              <w:top w:val="single" w:sz="4" w:space="0" w:color="auto"/>
              <w:left w:val="single" w:sz="4" w:space="0" w:color="auto"/>
              <w:bottom w:val="single" w:sz="4" w:space="0" w:color="auto"/>
              <w:right w:val="single" w:sz="4" w:space="0" w:color="auto"/>
            </w:tcBorders>
          </w:tcPr>
          <w:p w:rsidR="00A83D35" w:rsidRDefault="00A83D35"/>
        </w:tc>
        <w:tc>
          <w:tcPr>
            <w:tcW w:w="247" w:type="dxa"/>
            <w:tcBorders>
              <w:top w:val="single" w:sz="4" w:space="0" w:color="auto"/>
              <w:left w:val="single" w:sz="4" w:space="0" w:color="auto"/>
              <w:bottom w:val="single" w:sz="4" w:space="0" w:color="auto"/>
              <w:right w:val="single" w:sz="4" w:space="0" w:color="auto"/>
            </w:tcBorders>
          </w:tcPr>
          <w:p w:rsidR="00A83D35" w:rsidRDefault="00A83D35"/>
        </w:tc>
        <w:tc>
          <w:tcPr>
            <w:tcW w:w="247" w:type="dxa"/>
            <w:tcBorders>
              <w:top w:val="single" w:sz="4" w:space="0" w:color="auto"/>
              <w:left w:val="single" w:sz="4" w:space="0" w:color="auto"/>
              <w:bottom w:val="single" w:sz="4" w:space="0" w:color="auto"/>
              <w:right w:val="single" w:sz="4" w:space="0" w:color="auto"/>
            </w:tcBorders>
          </w:tcPr>
          <w:p w:rsidR="00A83D35" w:rsidRDefault="00A83D35"/>
        </w:tc>
        <w:tc>
          <w:tcPr>
            <w:tcW w:w="247" w:type="dxa"/>
            <w:tcBorders>
              <w:top w:val="single" w:sz="4" w:space="0" w:color="auto"/>
              <w:left w:val="single" w:sz="4" w:space="0" w:color="auto"/>
              <w:bottom w:val="single" w:sz="4" w:space="0" w:color="auto"/>
              <w:right w:val="single" w:sz="4" w:space="0" w:color="auto"/>
            </w:tcBorders>
          </w:tcPr>
          <w:p w:rsidR="00A83D35" w:rsidRDefault="00A83D35"/>
        </w:tc>
        <w:tc>
          <w:tcPr>
            <w:tcW w:w="248" w:type="dxa"/>
            <w:tcBorders>
              <w:top w:val="single" w:sz="4" w:space="0" w:color="auto"/>
              <w:left w:val="single" w:sz="4" w:space="0" w:color="auto"/>
              <w:bottom w:val="single" w:sz="4" w:space="0" w:color="auto"/>
              <w:right w:val="single" w:sz="4" w:space="0" w:color="auto"/>
            </w:tcBorders>
          </w:tcPr>
          <w:p w:rsidR="00A83D35" w:rsidRDefault="00A83D35"/>
        </w:tc>
        <w:tc>
          <w:tcPr>
            <w:tcW w:w="3081" w:type="dxa"/>
            <w:tcBorders>
              <w:top w:val="single" w:sz="4" w:space="0" w:color="auto"/>
              <w:left w:val="single" w:sz="4" w:space="0" w:color="auto"/>
              <w:bottom w:val="single" w:sz="4" w:space="0" w:color="auto"/>
              <w:right w:val="single" w:sz="4" w:space="0" w:color="auto"/>
            </w:tcBorders>
          </w:tcPr>
          <w:p w:rsidR="00A83D35" w:rsidRDefault="00A83D35"/>
        </w:tc>
      </w:tr>
      <w:tr w:rsidR="00A83D35" w:rsidTr="004B554D">
        <w:tc>
          <w:tcPr>
            <w:tcW w:w="3936" w:type="dxa"/>
            <w:gridSpan w:val="2"/>
            <w:tcBorders>
              <w:top w:val="single" w:sz="4" w:space="0" w:color="auto"/>
              <w:left w:val="single" w:sz="4" w:space="0" w:color="auto"/>
              <w:bottom w:val="single" w:sz="4" w:space="0" w:color="auto"/>
              <w:right w:val="single" w:sz="4" w:space="0" w:color="auto"/>
            </w:tcBorders>
          </w:tcPr>
          <w:p w:rsidR="00A83D35" w:rsidRDefault="00A83D35"/>
          <w:p w:rsidR="00A83D35" w:rsidRDefault="00A83D35"/>
        </w:tc>
        <w:tc>
          <w:tcPr>
            <w:tcW w:w="247" w:type="dxa"/>
            <w:tcBorders>
              <w:top w:val="single" w:sz="4" w:space="0" w:color="auto"/>
              <w:left w:val="single" w:sz="4" w:space="0" w:color="auto"/>
              <w:bottom w:val="single" w:sz="4" w:space="0" w:color="auto"/>
              <w:right w:val="single" w:sz="4" w:space="0" w:color="auto"/>
            </w:tcBorders>
          </w:tcPr>
          <w:p w:rsidR="00A83D35" w:rsidRDefault="00A83D35"/>
        </w:tc>
        <w:tc>
          <w:tcPr>
            <w:tcW w:w="247" w:type="dxa"/>
            <w:tcBorders>
              <w:top w:val="single" w:sz="4" w:space="0" w:color="auto"/>
              <w:left w:val="single" w:sz="4" w:space="0" w:color="auto"/>
              <w:bottom w:val="single" w:sz="4" w:space="0" w:color="auto"/>
              <w:right w:val="single" w:sz="4" w:space="0" w:color="auto"/>
            </w:tcBorders>
          </w:tcPr>
          <w:p w:rsidR="00A83D35" w:rsidRDefault="00A83D35"/>
        </w:tc>
        <w:tc>
          <w:tcPr>
            <w:tcW w:w="247" w:type="dxa"/>
            <w:tcBorders>
              <w:top w:val="single" w:sz="4" w:space="0" w:color="auto"/>
              <w:left w:val="single" w:sz="4" w:space="0" w:color="auto"/>
              <w:bottom w:val="single" w:sz="4" w:space="0" w:color="auto"/>
              <w:right w:val="single" w:sz="4" w:space="0" w:color="auto"/>
            </w:tcBorders>
          </w:tcPr>
          <w:p w:rsidR="00A83D35" w:rsidRDefault="00A83D35"/>
        </w:tc>
        <w:tc>
          <w:tcPr>
            <w:tcW w:w="247" w:type="dxa"/>
            <w:tcBorders>
              <w:top w:val="single" w:sz="4" w:space="0" w:color="auto"/>
              <w:left w:val="single" w:sz="4" w:space="0" w:color="auto"/>
              <w:bottom w:val="single" w:sz="4" w:space="0" w:color="auto"/>
              <w:right w:val="single" w:sz="4" w:space="0" w:color="auto"/>
            </w:tcBorders>
          </w:tcPr>
          <w:p w:rsidR="00A83D35" w:rsidRDefault="00A83D35"/>
        </w:tc>
        <w:tc>
          <w:tcPr>
            <w:tcW w:w="248" w:type="dxa"/>
            <w:tcBorders>
              <w:top w:val="single" w:sz="4" w:space="0" w:color="auto"/>
              <w:left w:val="single" w:sz="4" w:space="0" w:color="auto"/>
              <w:bottom w:val="single" w:sz="4" w:space="0" w:color="auto"/>
              <w:right w:val="single" w:sz="4" w:space="0" w:color="auto"/>
            </w:tcBorders>
          </w:tcPr>
          <w:p w:rsidR="00A83D35" w:rsidRDefault="00A83D35"/>
        </w:tc>
        <w:tc>
          <w:tcPr>
            <w:tcW w:w="247" w:type="dxa"/>
            <w:tcBorders>
              <w:top w:val="single" w:sz="4" w:space="0" w:color="auto"/>
              <w:left w:val="single" w:sz="4" w:space="0" w:color="auto"/>
              <w:bottom w:val="single" w:sz="4" w:space="0" w:color="auto"/>
              <w:right w:val="single" w:sz="4" w:space="0" w:color="auto"/>
            </w:tcBorders>
          </w:tcPr>
          <w:p w:rsidR="00A83D35" w:rsidRDefault="00A83D35"/>
        </w:tc>
        <w:tc>
          <w:tcPr>
            <w:tcW w:w="247" w:type="dxa"/>
            <w:tcBorders>
              <w:top w:val="single" w:sz="4" w:space="0" w:color="auto"/>
              <w:left w:val="single" w:sz="4" w:space="0" w:color="auto"/>
              <w:bottom w:val="single" w:sz="4" w:space="0" w:color="auto"/>
              <w:right w:val="single" w:sz="4" w:space="0" w:color="auto"/>
            </w:tcBorders>
          </w:tcPr>
          <w:p w:rsidR="00A83D35" w:rsidRDefault="00A83D35"/>
        </w:tc>
        <w:tc>
          <w:tcPr>
            <w:tcW w:w="247" w:type="dxa"/>
            <w:tcBorders>
              <w:top w:val="single" w:sz="4" w:space="0" w:color="auto"/>
              <w:left w:val="single" w:sz="4" w:space="0" w:color="auto"/>
              <w:bottom w:val="single" w:sz="4" w:space="0" w:color="auto"/>
              <w:right w:val="single" w:sz="4" w:space="0" w:color="auto"/>
            </w:tcBorders>
          </w:tcPr>
          <w:p w:rsidR="00A83D35" w:rsidRDefault="00A83D35"/>
        </w:tc>
        <w:tc>
          <w:tcPr>
            <w:tcW w:w="248" w:type="dxa"/>
            <w:tcBorders>
              <w:top w:val="single" w:sz="4" w:space="0" w:color="auto"/>
              <w:left w:val="single" w:sz="4" w:space="0" w:color="auto"/>
              <w:bottom w:val="single" w:sz="4" w:space="0" w:color="auto"/>
              <w:right w:val="single" w:sz="4" w:space="0" w:color="auto"/>
            </w:tcBorders>
          </w:tcPr>
          <w:p w:rsidR="00A83D35" w:rsidRDefault="00A83D35"/>
        </w:tc>
        <w:tc>
          <w:tcPr>
            <w:tcW w:w="3081" w:type="dxa"/>
            <w:tcBorders>
              <w:top w:val="single" w:sz="4" w:space="0" w:color="auto"/>
              <w:left w:val="single" w:sz="4" w:space="0" w:color="auto"/>
              <w:bottom w:val="single" w:sz="4" w:space="0" w:color="auto"/>
              <w:right w:val="single" w:sz="4" w:space="0" w:color="auto"/>
            </w:tcBorders>
          </w:tcPr>
          <w:p w:rsidR="00A83D35" w:rsidRDefault="00A83D35"/>
        </w:tc>
      </w:tr>
      <w:tr w:rsidR="00A83D35" w:rsidTr="00C85D80">
        <w:tc>
          <w:tcPr>
            <w:tcW w:w="3936" w:type="dxa"/>
            <w:gridSpan w:val="2"/>
            <w:tcBorders>
              <w:top w:val="single" w:sz="4" w:space="0" w:color="auto"/>
              <w:left w:val="single" w:sz="4" w:space="0" w:color="auto"/>
              <w:bottom w:val="single" w:sz="4" w:space="0" w:color="auto"/>
              <w:right w:val="single" w:sz="4" w:space="0" w:color="auto"/>
            </w:tcBorders>
          </w:tcPr>
          <w:p w:rsidR="00A83D35" w:rsidRDefault="00A83D35"/>
          <w:p w:rsidR="00A83D35" w:rsidRDefault="00A83D35"/>
        </w:tc>
        <w:tc>
          <w:tcPr>
            <w:tcW w:w="247" w:type="dxa"/>
            <w:tcBorders>
              <w:top w:val="single" w:sz="4" w:space="0" w:color="auto"/>
              <w:left w:val="single" w:sz="4" w:space="0" w:color="auto"/>
              <w:bottom w:val="single" w:sz="4" w:space="0" w:color="auto"/>
              <w:right w:val="single" w:sz="4" w:space="0" w:color="auto"/>
            </w:tcBorders>
          </w:tcPr>
          <w:p w:rsidR="00A83D35" w:rsidRDefault="00A83D35"/>
        </w:tc>
        <w:tc>
          <w:tcPr>
            <w:tcW w:w="247" w:type="dxa"/>
            <w:tcBorders>
              <w:top w:val="single" w:sz="4" w:space="0" w:color="auto"/>
              <w:left w:val="single" w:sz="4" w:space="0" w:color="auto"/>
              <w:bottom w:val="single" w:sz="4" w:space="0" w:color="auto"/>
              <w:right w:val="single" w:sz="4" w:space="0" w:color="auto"/>
            </w:tcBorders>
          </w:tcPr>
          <w:p w:rsidR="00A83D35" w:rsidRDefault="00A83D35"/>
        </w:tc>
        <w:tc>
          <w:tcPr>
            <w:tcW w:w="247" w:type="dxa"/>
            <w:tcBorders>
              <w:top w:val="single" w:sz="4" w:space="0" w:color="auto"/>
              <w:left w:val="single" w:sz="4" w:space="0" w:color="auto"/>
              <w:bottom w:val="single" w:sz="4" w:space="0" w:color="auto"/>
              <w:right w:val="single" w:sz="4" w:space="0" w:color="auto"/>
            </w:tcBorders>
          </w:tcPr>
          <w:p w:rsidR="00A83D35" w:rsidRDefault="00A83D35"/>
        </w:tc>
        <w:tc>
          <w:tcPr>
            <w:tcW w:w="247" w:type="dxa"/>
            <w:tcBorders>
              <w:top w:val="single" w:sz="4" w:space="0" w:color="auto"/>
              <w:left w:val="single" w:sz="4" w:space="0" w:color="auto"/>
              <w:bottom w:val="single" w:sz="4" w:space="0" w:color="auto"/>
              <w:right w:val="single" w:sz="4" w:space="0" w:color="auto"/>
            </w:tcBorders>
          </w:tcPr>
          <w:p w:rsidR="00A83D35" w:rsidRDefault="00A83D35"/>
        </w:tc>
        <w:tc>
          <w:tcPr>
            <w:tcW w:w="248" w:type="dxa"/>
            <w:tcBorders>
              <w:top w:val="single" w:sz="4" w:space="0" w:color="auto"/>
              <w:left w:val="single" w:sz="4" w:space="0" w:color="auto"/>
              <w:bottom w:val="single" w:sz="4" w:space="0" w:color="auto"/>
              <w:right w:val="single" w:sz="4" w:space="0" w:color="auto"/>
            </w:tcBorders>
          </w:tcPr>
          <w:p w:rsidR="00A83D35" w:rsidRDefault="00A83D35"/>
        </w:tc>
        <w:tc>
          <w:tcPr>
            <w:tcW w:w="247" w:type="dxa"/>
            <w:tcBorders>
              <w:top w:val="single" w:sz="4" w:space="0" w:color="auto"/>
              <w:left w:val="single" w:sz="4" w:space="0" w:color="auto"/>
              <w:bottom w:val="single" w:sz="4" w:space="0" w:color="auto"/>
              <w:right w:val="single" w:sz="4" w:space="0" w:color="auto"/>
            </w:tcBorders>
          </w:tcPr>
          <w:p w:rsidR="00A83D35" w:rsidRDefault="00A83D35"/>
        </w:tc>
        <w:tc>
          <w:tcPr>
            <w:tcW w:w="247" w:type="dxa"/>
            <w:tcBorders>
              <w:top w:val="single" w:sz="4" w:space="0" w:color="auto"/>
              <w:left w:val="single" w:sz="4" w:space="0" w:color="auto"/>
              <w:bottom w:val="single" w:sz="4" w:space="0" w:color="auto"/>
              <w:right w:val="single" w:sz="4" w:space="0" w:color="auto"/>
            </w:tcBorders>
          </w:tcPr>
          <w:p w:rsidR="00A83D35" w:rsidRDefault="00A83D35"/>
        </w:tc>
        <w:tc>
          <w:tcPr>
            <w:tcW w:w="247" w:type="dxa"/>
            <w:tcBorders>
              <w:top w:val="single" w:sz="4" w:space="0" w:color="auto"/>
              <w:left w:val="single" w:sz="4" w:space="0" w:color="auto"/>
              <w:bottom w:val="single" w:sz="4" w:space="0" w:color="auto"/>
              <w:right w:val="single" w:sz="4" w:space="0" w:color="auto"/>
            </w:tcBorders>
          </w:tcPr>
          <w:p w:rsidR="00A83D35" w:rsidRDefault="00A83D35"/>
        </w:tc>
        <w:tc>
          <w:tcPr>
            <w:tcW w:w="248" w:type="dxa"/>
            <w:tcBorders>
              <w:top w:val="single" w:sz="4" w:space="0" w:color="auto"/>
              <w:left w:val="single" w:sz="4" w:space="0" w:color="auto"/>
              <w:bottom w:val="single" w:sz="4" w:space="0" w:color="auto"/>
              <w:right w:val="single" w:sz="4" w:space="0" w:color="auto"/>
            </w:tcBorders>
          </w:tcPr>
          <w:p w:rsidR="00A83D35" w:rsidRDefault="00A83D35"/>
        </w:tc>
        <w:tc>
          <w:tcPr>
            <w:tcW w:w="3081" w:type="dxa"/>
            <w:tcBorders>
              <w:top w:val="single" w:sz="4" w:space="0" w:color="auto"/>
              <w:left w:val="single" w:sz="4" w:space="0" w:color="auto"/>
              <w:bottom w:val="single" w:sz="4" w:space="0" w:color="auto"/>
              <w:right w:val="single" w:sz="4" w:space="0" w:color="auto"/>
            </w:tcBorders>
          </w:tcPr>
          <w:p w:rsidR="00A83D35" w:rsidRDefault="00A83D35"/>
        </w:tc>
      </w:tr>
      <w:tr w:rsidR="0071324F" w:rsidTr="0071324F">
        <w:tc>
          <w:tcPr>
            <w:tcW w:w="9242" w:type="dxa"/>
            <w:gridSpan w:val="12"/>
            <w:tcBorders>
              <w:top w:val="single" w:sz="4" w:space="0" w:color="auto"/>
              <w:left w:val="nil"/>
              <w:bottom w:val="nil"/>
              <w:right w:val="nil"/>
            </w:tcBorders>
          </w:tcPr>
          <w:p w:rsidR="0071324F" w:rsidRDefault="0071324F" w:rsidP="0071324F">
            <w:r>
              <w:t xml:space="preserve">*Compulsory portfolio </w:t>
            </w:r>
          </w:p>
        </w:tc>
      </w:tr>
    </w:tbl>
    <w:p w:rsidR="0095608A" w:rsidRDefault="0095608A"/>
    <w:p w:rsidR="00CA3486" w:rsidRDefault="00A37E3B">
      <w:r w:rsidRPr="00294262">
        <w:rPr>
          <w:noProof/>
          <w:sz w:val="48"/>
          <w:lang w:eastAsia="en-ZA"/>
        </w:rPr>
        <mc:AlternateContent>
          <mc:Choice Requires="wps">
            <w:drawing>
              <wp:anchor distT="0" distB="0" distL="114300" distR="114300" simplePos="0" relativeHeight="251664384" behindDoc="0" locked="0" layoutInCell="1" allowOverlap="1" wp14:anchorId="0CA49791" wp14:editId="21574662">
                <wp:simplePos x="0" y="0"/>
                <wp:positionH relativeFrom="margin">
                  <wp:posOffset>428263</wp:posOffset>
                </wp:positionH>
                <wp:positionV relativeFrom="paragraph">
                  <wp:posOffset>-2974</wp:posOffset>
                </wp:positionV>
                <wp:extent cx="4826635" cy="1377387"/>
                <wp:effectExtent l="0" t="0" r="12065" b="13335"/>
                <wp:wrapNone/>
                <wp:docPr id="315" name="Text Box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635" cy="1377387"/>
                        </a:xfrm>
                        <a:prstGeom prst="rect">
                          <a:avLst/>
                        </a:prstGeom>
                        <a:solidFill>
                          <a:srgbClr val="FFFFFF"/>
                        </a:solidFill>
                        <a:ln w="9525">
                          <a:solidFill>
                            <a:srgbClr val="000000"/>
                          </a:solidFill>
                          <a:miter lim="800000"/>
                          <a:headEnd/>
                          <a:tailEnd/>
                        </a:ln>
                      </wps:spPr>
                      <wps:txbx>
                        <w:txbxContent>
                          <w:p w:rsidR="0089064F" w:rsidRPr="0067081D" w:rsidRDefault="0089064F" w:rsidP="00A37E3B">
                            <w:pPr>
                              <w:ind w:left="720" w:right="567"/>
                              <w:jc w:val="both"/>
                              <w:rPr>
                                <w:b/>
                                <w:sz w:val="24"/>
                              </w:rPr>
                            </w:pPr>
                            <w:r w:rsidRPr="0067081D">
                              <w:rPr>
                                <w:b/>
                                <w:sz w:val="24"/>
                              </w:rPr>
                              <w:t>Check List of Necessary Accompanying Documentation</w:t>
                            </w:r>
                          </w:p>
                          <w:p w:rsidR="0089064F" w:rsidRDefault="0089064F" w:rsidP="0089064F">
                            <w:pPr>
                              <w:pStyle w:val="ListParagraph"/>
                              <w:numPr>
                                <w:ilvl w:val="0"/>
                                <w:numId w:val="9"/>
                              </w:numPr>
                              <w:ind w:right="567"/>
                              <w:jc w:val="both"/>
                              <w:rPr>
                                <w:sz w:val="24"/>
                              </w:rPr>
                            </w:pPr>
                            <w:r>
                              <w:rPr>
                                <w:sz w:val="24"/>
                              </w:rPr>
                              <w:t>A Pro Forma Constitution for the Prospective Society</w:t>
                            </w:r>
                            <w:r w:rsidR="00424B67">
                              <w:rPr>
                                <w:sz w:val="24"/>
                              </w:rPr>
                              <w:t xml:space="preserve"> </w:t>
                            </w:r>
                          </w:p>
                          <w:p w:rsidR="00424B67" w:rsidRPr="0067081D" w:rsidRDefault="00424B67" w:rsidP="00424B67">
                            <w:pPr>
                              <w:pStyle w:val="ListParagraph"/>
                              <w:numPr>
                                <w:ilvl w:val="0"/>
                                <w:numId w:val="9"/>
                              </w:numPr>
                              <w:ind w:right="567"/>
                              <w:jc w:val="both"/>
                              <w:rPr>
                                <w:sz w:val="24"/>
                              </w:rPr>
                            </w:pPr>
                            <w:r>
                              <w:rPr>
                                <w:sz w:val="24"/>
                              </w:rPr>
                              <w:t xml:space="preserve">A list of  fifty interested </w:t>
                            </w:r>
                            <w:r>
                              <w:rPr>
                                <w:sz w:val="24"/>
                              </w:rPr>
                              <w:t>students</w:t>
                            </w:r>
                            <w:bookmarkStart w:id="0" w:name="_GoBack"/>
                            <w:bookmarkEnd w:id="0"/>
                          </w:p>
                          <w:p w:rsidR="0089064F" w:rsidRDefault="0089064F" w:rsidP="0089064F">
                            <w:pPr>
                              <w:pStyle w:val="ListParagraph"/>
                              <w:numPr>
                                <w:ilvl w:val="0"/>
                                <w:numId w:val="9"/>
                              </w:numPr>
                              <w:ind w:right="567"/>
                              <w:jc w:val="both"/>
                              <w:rPr>
                                <w:sz w:val="24"/>
                              </w:rPr>
                            </w:pPr>
                            <w:r>
                              <w:rPr>
                                <w:sz w:val="24"/>
                              </w:rPr>
                              <w:t xml:space="preserve">A </w:t>
                            </w:r>
                            <w:r w:rsidR="00424B67">
                              <w:rPr>
                                <w:sz w:val="24"/>
                              </w:rPr>
                              <w:t xml:space="preserve">Proposed </w:t>
                            </w:r>
                            <w:r>
                              <w:rPr>
                                <w:sz w:val="24"/>
                              </w:rPr>
                              <w:t>Programme of Action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15" o:spid="_x0000_s1030" type="#_x0000_t202" style="position:absolute;margin-left:33.7pt;margin-top:-.25pt;width:380.05pt;height:108.4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">
                <v:textbox>
                  <w:txbxContent>
                    <w:p w:rsidR="0089064F" w:rsidRPr="0067081D" w:rsidRDefault="0089064F" w:rsidP="00A37E3B">
                      <w:pPr>
                        <w:ind w:left="720" w:right="567"/>
                        <w:jc w:val="both"/>
                        <w:rPr>
                          <w:b/>
                          <w:sz w:val="24"/>
                        </w:rPr>
                      </w:pPr>
                      <w:r w:rsidRPr="0067081D">
                        <w:rPr>
                          <w:b/>
                          <w:sz w:val="24"/>
                        </w:rPr>
                        <w:t>Check List of Necessary Accompanying Documentation</w:t>
                      </w:r>
                    </w:p>
                    <w:p w:rsidR="0089064F" w:rsidRDefault="0089064F" w:rsidP="0089064F">
                      <w:pPr>
                        <w:pStyle w:val="ListParagraph"/>
                        <w:numPr>
                          <w:ilvl w:val="0"/>
                          <w:numId w:val="9"/>
                        </w:numPr>
                        <w:ind w:right="567"/>
                        <w:jc w:val="both"/>
                        <w:rPr>
                          <w:sz w:val="24"/>
                        </w:rPr>
                      </w:pPr>
                      <w:r>
                        <w:rPr>
                          <w:sz w:val="24"/>
                        </w:rPr>
                        <w:t>A Pro Forma Constitution for the Prospective Society</w:t>
                      </w:r>
                      <w:r w:rsidR="00424B67">
                        <w:rPr>
                          <w:sz w:val="24"/>
                        </w:rPr>
                        <w:t xml:space="preserve"> </w:t>
                      </w:r>
                    </w:p>
                    <w:p w:rsidR="00424B67" w:rsidRPr="0067081D" w:rsidRDefault="00424B67" w:rsidP="00424B67">
                      <w:pPr>
                        <w:pStyle w:val="ListParagraph"/>
                        <w:numPr>
                          <w:ilvl w:val="0"/>
                          <w:numId w:val="9"/>
                        </w:numPr>
                        <w:ind w:right="567"/>
                        <w:jc w:val="both"/>
                        <w:rPr>
                          <w:sz w:val="24"/>
                        </w:rPr>
                      </w:pPr>
                      <w:r>
                        <w:rPr>
                          <w:sz w:val="24"/>
                        </w:rPr>
                        <w:t xml:space="preserve">A list of  fifty interested </w:t>
                      </w:r>
                      <w:r>
                        <w:rPr>
                          <w:sz w:val="24"/>
                        </w:rPr>
                        <w:t>students</w:t>
                      </w:r>
                      <w:bookmarkStart w:id="1" w:name="_GoBack"/>
                      <w:bookmarkEnd w:id="1"/>
                    </w:p>
                    <w:p w:rsidR="0089064F" w:rsidRDefault="0089064F" w:rsidP="0089064F">
                      <w:pPr>
                        <w:pStyle w:val="ListParagraph"/>
                        <w:numPr>
                          <w:ilvl w:val="0"/>
                          <w:numId w:val="9"/>
                        </w:numPr>
                        <w:ind w:right="567"/>
                        <w:jc w:val="both"/>
                        <w:rPr>
                          <w:sz w:val="24"/>
                        </w:rPr>
                      </w:pPr>
                      <w:r>
                        <w:rPr>
                          <w:sz w:val="24"/>
                        </w:rPr>
                        <w:t xml:space="preserve">A </w:t>
                      </w:r>
                      <w:r w:rsidR="00424B67">
                        <w:rPr>
                          <w:sz w:val="24"/>
                        </w:rPr>
                        <w:t xml:space="preserve">Proposed </w:t>
                      </w:r>
                      <w:r>
                        <w:rPr>
                          <w:sz w:val="24"/>
                        </w:rPr>
                        <w:t>Programme of Action</w:t>
                      </w:r>
                    </w:p>
                  </w:txbxContent>
                </v:textbox>
                <w10:wrap anchorx="margin"/>
              </v:shape>
            </w:pict>
          </mc:Fallback>
        </mc:AlternateContent>
      </w:r>
    </w:p>
    <w:p w:rsidR="00424B67" w:rsidRDefault="00424B67"/>
    <w:p w:rsidR="00424B67" w:rsidRDefault="00424B67"/>
    <w:p w:rsidR="00424B67" w:rsidRDefault="00424B67"/>
    <w:p w:rsidR="00424B67" w:rsidRDefault="00424B6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7"/>
        <w:gridCol w:w="3494"/>
        <w:gridCol w:w="732"/>
        <w:gridCol w:w="3889"/>
      </w:tblGrid>
      <w:tr w:rsidR="00A37E3B" w:rsidTr="00A22E98">
        <w:tc>
          <w:tcPr>
            <w:tcW w:w="9242" w:type="dxa"/>
            <w:gridSpan w:val="4"/>
          </w:tcPr>
          <w:p w:rsidR="00A37E3B" w:rsidRDefault="00A37E3B" w:rsidP="00531EC7">
            <w:pPr>
              <w:jc w:val="both"/>
            </w:pPr>
            <w:r>
              <w:t xml:space="preserve">I have read and understood the criteria and process for the recognition of a society. I have provided the accurate details and information for my prospective society. I have provided the necessary accompanying documentation. </w:t>
            </w:r>
          </w:p>
        </w:tc>
      </w:tr>
      <w:tr w:rsidR="00A22E98" w:rsidTr="00A22E98">
        <w:tc>
          <w:tcPr>
            <w:tcW w:w="1127" w:type="dxa"/>
          </w:tcPr>
          <w:p w:rsidR="00A22E98" w:rsidRDefault="00A22E98"/>
          <w:p w:rsidR="00A22E98" w:rsidRDefault="00A22E98">
            <w:r>
              <w:t>Signature:</w:t>
            </w:r>
          </w:p>
        </w:tc>
        <w:tc>
          <w:tcPr>
            <w:tcW w:w="3494" w:type="dxa"/>
            <w:tcBorders>
              <w:bottom w:val="single" w:sz="4" w:space="0" w:color="auto"/>
            </w:tcBorders>
          </w:tcPr>
          <w:p w:rsidR="00A22E98" w:rsidRDefault="00A22E98"/>
        </w:tc>
        <w:tc>
          <w:tcPr>
            <w:tcW w:w="732" w:type="dxa"/>
          </w:tcPr>
          <w:p w:rsidR="00A22E98" w:rsidRDefault="00A22E98"/>
          <w:p w:rsidR="00A22E98" w:rsidRDefault="00A22E98">
            <w:r>
              <w:t>Date:</w:t>
            </w:r>
          </w:p>
        </w:tc>
        <w:tc>
          <w:tcPr>
            <w:tcW w:w="3889" w:type="dxa"/>
            <w:tcBorders>
              <w:bottom w:val="single" w:sz="4" w:space="0" w:color="auto"/>
            </w:tcBorders>
          </w:tcPr>
          <w:p w:rsidR="00A22E98" w:rsidRDefault="00A22E98"/>
        </w:tc>
      </w:tr>
    </w:tbl>
    <w:p w:rsidR="00424B67" w:rsidRDefault="00A72137">
      <w:pPr>
        <w:rPr>
          <w:b/>
        </w:rPr>
      </w:pPr>
      <w:r w:rsidRPr="00A72137">
        <w:rPr>
          <w:b/>
        </w:rPr>
        <w:lastRenderedPageBreak/>
        <w:t>Appendix B</w:t>
      </w:r>
    </w:p>
    <w:p w:rsidR="00A72137" w:rsidRDefault="00A72137" w:rsidP="00531EC7">
      <w:pPr>
        <w:jc w:val="both"/>
      </w:pPr>
      <w:r>
        <w:t xml:space="preserve">This serves to confirm that if the above society were recognised by the Student Societies and Organisations Committee I would be interested in joining and participating in the activities of this society. </w:t>
      </w:r>
    </w:p>
    <w:tbl>
      <w:tblPr>
        <w:tblStyle w:val="TableGrid"/>
        <w:tblW w:w="0" w:type="auto"/>
        <w:tblLook w:val="04A0" w:firstRow="1" w:lastRow="0" w:firstColumn="1" w:lastColumn="0" w:noHBand="0" w:noVBand="1"/>
      </w:tblPr>
      <w:tblGrid>
        <w:gridCol w:w="3080"/>
        <w:gridCol w:w="3081"/>
        <w:gridCol w:w="3081"/>
      </w:tblGrid>
      <w:tr w:rsidR="00103F23" w:rsidTr="00103F23">
        <w:tc>
          <w:tcPr>
            <w:tcW w:w="3080" w:type="dxa"/>
          </w:tcPr>
          <w:p w:rsidR="00103F23" w:rsidRDefault="00103F23">
            <w:r>
              <w:t>Name</w:t>
            </w:r>
          </w:p>
        </w:tc>
        <w:tc>
          <w:tcPr>
            <w:tcW w:w="3081" w:type="dxa"/>
          </w:tcPr>
          <w:p w:rsidR="00103F23" w:rsidRDefault="00103F23">
            <w:r>
              <w:t>Student Number</w:t>
            </w:r>
          </w:p>
        </w:tc>
        <w:tc>
          <w:tcPr>
            <w:tcW w:w="3081" w:type="dxa"/>
          </w:tcPr>
          <w:p w:rsidR="00103F23" w:rsidRDefault="00103F23">
            <w:r>
              <w:t>Signature</w:t>
            </w:r>
          </w:p>
        </w:tc>
      </w:tr>
      <w:tr w:rsidR="00103F23" w:rsidTr="00103F23">
        <w:tc>
          <w:tcPr>
            <w:tcW w:w="3080" w:type="dxa"/>
          </w:tcPr>
          <w:p w:rsidR="00103F23" w:rsidRDefault="00103F23"/>
        </w:tc>
        <w:tc>
          <w:tcPr>
            <w:tcW w:w="3081" w:type="dxa"/>
          </w:tcPr>
          <w:p w:rsidR="00103F23" w:rsidRDefault="00103F23"/>
        </w:tc>
        <w:tc>
          <w:tcPr>
            <w:tcW w:w="3081" w:type="dxa"/>
          </w:tcPr>
          <w:p w:rsidR="00103F23" w:rsidRDefault="00103F23"/>
        </w:tc>
      </w:tr>
      <w:tr w:rsidR="00103F23" w:rsidTr="00103F23">
        <w:tc>
          <w:tcPr>
            <w:tcW w:w="3080" w:type="dxa"/>
          </w:tcPr>
          <w:p w:rsidR="00103F23" w:rsidRDefault="00103F23"/>
        </w:tc>
        <w:tc>
          <w:tcPr>
            <w:tcW w:w="3081" w:type="dxa"/>
          </w:tcPr>
          <w:p w:rsidR="00103F23" w:rsidRDefault="00103F23"/>
        </w:tc>
        <w:tc>
          <w:tcPr>
            <w:tcW w:w="3081" w:type="dxa"/>
          </w:tcPr>
          <w:p w:rsidR="00103F23" w:rsidRDefault="00103F23"/>
        </w:tc>
      </w:tr>
      <w:tr w:rsidR="00103F23" w:rsidTr="00103F23">
        <w:tc>
          <w:tcPr>
            <w:tcW w:w="3080" w:type="dxa"/>
          </w:tcPr>
          <w:p w:rsidR="00103F23" w:rsidRDefault="00103F23"/>
        </w:tc>
        <w:tc>
          <w:tcPr>
            <w:tcW w:w="3081" w:type="dxa"/>
          </w:tcPr>
          <w:p w:rsidR="00103F23" w:rsidRDefault="00103F23"/>
        </w:tc>
        <w:tc>
          <w:tcPr>
            <w:tcW w:w="3081" w:type="dxa"/>
          </w:tcPr>
          <w:p w:rsidR="00103F23" w:rsidRDefault="00103F23"/>
        </w:tc>
      </w:tr>
      <w:tr w:rsidR="00103F23" w:rsidTr="00103F23">
        <w:tc>
          <w:tcPr>
            <w:tcW w:w="3080" w:type="dxa"/>
          </w:tcPr>
          <w:p w:rsidR="00103F23" w:rsidRDefault="00103F23"/>
        </w:tc>
        <w:tc>
          <w:tcPr>
            <w:tcW w:w="3081" w:type="dxa"/>
          </w:tcPr>
          <w:p w:rsidR="00103F23" w:rsidRDefault="00103F23"/>
        </w:tc>
        <w:tc>
          <w:tcPr>
            <w:tcW w:w="3081" w:type="dxa"/>
          </w:tcPr>
          <w:p w:rsidR="00103F23" w:rsidRDefault="00103F23"/>
        </w:tc>
      </w:tr>
      <w:tr w:rsidR="00103F23" w:rsidTr="00103F23">
        <w:tc>
          <w:tcPr>
            <w:tcW w:w="3080" w:type="dxa"/>
          </w:tcPr>
          <w:p w:rsidR="00103F23" w:rsidRDefault="00103F23"/>
        </w:tc>
        <w:tc>
          <w:tcPr>
            <w:tcW w:w="3081" w:type="dxa"/>
          </w:tcPr>
          <w:p w:rsidR="00103F23" w:rsidRDefault="00103F23"/>
        </w:tc>
        <w:tc>
          <w:tcPr>
            <w:tcW w:w="3081" w:type="dxa"/>
          </w:tcPr>
          <w:p w:rsidR="00103F23" w:rsidRDefault="00103F23"/>
        </w:tc>
      </w:tr>
      <w:tr w:rsidR="00103F23" w:rsidTr="00103F23">
        <w:tc>
          <w:tcPr>
            <w:tcW w:w="3080" w:type="dxa"/>
          </w:tcPr>
          <w:p w:rsidR="00103F23" w:rsidRDefault="00103F23"/>
        </w:tc>
        <w:tc>
          <w:tcPr>
            <w:tcW w:w="3081" w:type="dxa"/>
          </w:tcPr>
          <w:p w:rsidR="00103F23" w:rsidRDefault="00103F23"/>
        </w:tc>
        <w:tc>
          <w:tcPr>
            <w:tcW w:w="3081" w:type="dxa"/>
          </w:tcPr>
          <w:p w:rsidR="00103F23" w:rsidRDefault="00103F23"/>
        </w:tc>
      </w:tr>
      <w:tr w:rsidR="00103F23" w:rsidTr="00103F23">
        <w:tc>
          <w:tcPr>
            <w:tcW w:w="3080" w:type="dxa"/>
          </w:tcPr>
          <w:p w:rsidR="00103F23" w:rsidRDefault="00103F23"/>
        </w:tc>
        <w:tc>
          <w:tcPr>
            <w:tcW w:w="3081" w:type="dxa"/>
          </w:tcPr>
          <w:p w:rsidR="00103F23" w:rsidRDefault="00103F23"/>
        </w:tc>
        <w:tc>
          <w:tcPr>
            <w:tcW w:w="3081" w:type="dxa"/>
          </w:tcPr>
          <w:p w:rsidR="00103F23" w:rsidRDefault="00103F23"/>
        </w:tc>
      </w:tr>
      <w:tr w:rsidR="00103F23" w:rsidTr="00103F23">
        <w:tc>
          <w:tcPr>
            <w:tcW w:w="3080" w:type="dxa"/>
          </w:tcPr>
          <w:p w:rsidR="00103F23" w:rsidRDefault="00103F23"/>
        </w:tc>
        <w:tc>
          <w:tcPr>
            <w:tcW w:w="3081" w:type="dxa"/>
          </w:tcPr>
          <w:p w:rsidR="00103F23" w:rsidRDefault="00103F23"/>
        </w:tc>
        <w:tc>
          <w:tcPr>
            <w:tcW w:w="3081" w:type="dxa"/>
          </w:tcPr>
          <w:p w:rsidR="00103F23" w:rsidRDefault="00103F23"/>
        </w:tc>
      </w:tr>
      <w:tr w:rsidR="00103F23" w:rsidTr="00103F23">
        <w:tc>
          <w:tcPr>
            <w:tcW w:w="3080" w:type="dxa"/>
          </w:tcPr>
          <w:p w:rsidR="00103F23" w:rsidRDefault="00103F23"/>
        </w:tc>
        <w:tc>
          <w:tcPr>
            <w:tcW w:w="3081" w:type="dxa"/>
          </w:tcPr>
          <w:p w:rsidR="00103F23" w:rsidRDefault="00103F23"/>
        </w:tc>
        <w:tc>
          <w:tcPr>
            <w:tcW w:w="3081" w:type="dxa"/>
          </w:tcPr>
          <w:p w:rsidR="00103F23" w:rsidRDefault="00103F23"/>
        </w:tc>
      </w:tr>
      <w:tr w:rsidR="00103F23" w:rsidTr="00103F23">
        <w:tc>
          <w:tcPr>
            <w:tcW w:w="3080" w:type="dxa"/>
          </w:tcPr>
          <w:p w:rsidR="00103F23" w:rsidRDefault="00103F23"/>
        </w:tc>
        <w:tc>
          <w:tcPr>
            <w:tcW w:w="3081" w:type="dxa"/>
          </w:tcPr>
          <w:p w:rsidR="00103F23" w:rsidRDefault="00103F23"/>
        </w:tc>
        <w:tc>
          <w:tcPr>
            <w:tcW w:w="3081" w:type="dxa"/>
          </w:tcPr>
          <w:p w:rsidR="00103F23" w:rsidRDefault="00103F23"/>
        </w:tc>
      </w:tr>
      <w:tr w:rsidR="00103F23" w:rsidTr="00103F23">
        <w:tc>
          <w:tcPr>
            <w:tcW w:w="3080" w:type="dxa"/>
          </w:tcPr>
          <w:p w:rsidR="00103F23" w:rsidRDefault="00103F23"/>
        </w:tc>
        <w:tc>
          <w:tcPr>
            <w:tcW w:w="3081" w:type="dxa"/>
          </w:tcPr>
          <w:p w:rsidR="00103F23" w:rsidRDefault="00103F23"/>
        </w:tc>
        <w:tc>
          <w:tcPr>
            <w:tcW w:w="3081" w:type="dxa"/>
          </w:tcPr>
          <w:p w:rsidR="00103F23" w:rsidRDefault="00103F23"/>
        </w:tc>
      </w:tr>
      <w:tr w:rsidR="00103F23" w:rsidTr="00103F23">
        <w:tc>
          <w:tcPr>
            <w:tcW w:w="3080" w:type="dxa"/>
          </w:tcPr>
          <w:p w:rsidR="00103F23" w:rsidRDefault="00103F23"/>
        </w:tc>
        <w:tc>
          <w:tcPr>
            <w:tcW w:w="3081" w:type="dxa"/>
          </w:tcPr>
          <w:p w:rsidR="00103F23" w:rsidRDefault="00103F23"/>
        </w:tc>
        <w:tc>
          <w:tcPr>
            <w:tcW w:w="3081" w:type="dxa"/>
          </w:tcPr>
          <w:p w:rsidR="00103F23" w:rsidRDefault="00103F23"/>
        </w:tc>
      </w:tr>
      <w:tr w:rsidR="00103F23" w:rsidTr="00103F23">
        <w:tc>
          <w:tcPr>
            <w:tcW w:w="3080" w:type="dxa"/>
          </w:tcPr>
          <w:p w:rsidR="00103F23" w:rsidRDefault="00103F23"/>
        </w:tc>
        <w:tc>
          <w:tcPr>
            <w:tcW w:w="3081" w:type="dxa"/>
          </w:tcPr>
          <w:p w:rsidR="00103F23" w:rsidRDefault="00103F23"/>
        </w:tc>
        <w:tc>
          <w:tcPr>
            <w:tcW w:w="3081" w:type="dxa"/>
          </w:tcPr>
          <w:p w:rsidR="00103F23" w:rsidRDefault="00103F23"/>
        </w:tc>
      </w:tr>
      <w:tr w:rsidR="00103F23" w:rsidTr="00103F23">
        <w:tc>
          <w:tcPr>
            <w:tcW w:w="3080" w:type="dxa"/>
          </w:tcPr>
          <w:p w:rsidR="00103F23" w:rsidRDefault="00103F23"/>
        </w:tc>
        <w:tc>
          <w:tcPr>
            <w:tcW w:w="3081" w:type="dxa"/>
          </w:tcPr>
          <w:p w:rsidR="00103F23" w:rsidRDefault="00103F23"/>
        </w:tc>
        <w:tc>
          <w:tcPr>
            <w:tcW w:w="3081" w:type="dxa"/>
          </w:tcPr>
          <w:p w:rsidR="00103F23" w:rsidRDefault="00103F23"/>
        </w:tc>
      </w:tr>
      <w:tr w:rsidR="00103F23" w:rsidTr="00103F23">
        <w:tc>
          <w:tcPr>
            <w:tcW w:w="3080" w:type="dxa"/>
          </w:tcPr>
          <w:p w:rsidR="00103F23" w:rsidRDefault="00103F23"/>
        </w:tc>
        <w:tc>
          <w:tcPr>
            <w:tcW w:w="3081" w:type="dxa"/>
          </w:tcPr>
          <w:p w:rsidR="00103F23" w:rsidRDefault="00103F23"/>
        </w:tc>
        <w:tc>
          <w:tcPr>
            <w:tcW w:w="3081" w:type="dxa"/>
          </w:tcPr>
          <w:p w:rsidR="00103F23" w:rsidRDefault="00103F23"/>
        </w:tc>
      </w:tr>
      <w:tr w:rsidR="00103F23" w:rsidTr="00103F23">
        <w:tc>
          <w:tcPr>
            <w:tcW w:w="3080" w:type="dxa"/>
          </w:tcPr>
          <w:p w:rsidR="00103F23" w:rsidRDefault="00103F23"/>
        </w:tc>
        <w:tc>
          <w:tcPr>
            <w:tcW w:w="3081" w:type="dxa"/>
          </w:tcPr>
          <w:p w:rsidR="00103F23" w:rsidRDefault="00103F23"/>
        </w:tc>
        <w:tc>
          <w:tcPr>
            <w:tcW w:w="3081" w:type="dxa"/>
          </w:tcPr>
          <w:p w:rsidR="00103F23" w:rsidRDefault="00103F23"/>
        </w:tc>
      </w:tr>
      <w:tr w:rsidR="00103F23" w:rsidTr="00103F23">
        <w:tc>
          <w:tcPr>
            <w:tcW w:w="3080" w:type="dxa"/>
          </w:tcPr>
          <w:p w:rsidR="00103F23" w:rsidRDefault="00103F23"/>
        </w:tc>
        <w:tc>
          <w:tcPr>
            <w:tcW w:w="3081" w:type="dxa"/>
          </w:tcPr>
          <w:p w:rsidR="00103F23" w:rsidRDefault="00103F23"/>
        </w:tc>
        <w:tc>
          <w:tcPr>
            <w:tcW w:w="3081" w:type="dxa"/>
          </w:tcPr>
          <w:p w:rsidR="00103F23" w:rsidRDefault="00103F23"/>
        </w:tc>
      </w:tr>
      <w:tr w:rsidR="00103F23" w:rsidTr="00103F23">
        <w:tc>
          <w:tcPr>
            <w:tcW w:w="3080" w:type="dxa"/>
          </w:tcPr>
          <w:p w:rsidR="00103F23" w:rsidRDefault="00103F23"/>
        </w:tc>
        <w:tc>
          <w:tcPr>
            <w:tcW w:w="3081" w:type="dxa"/>
          </w:tcPr>
          <w:p w:rsidR="00103F23" w:rsidRDefault="00103F23"/>
        </w:tc>
        <w:tc>
          <w:tcPr>
            <w:tcW w:w="3081" w:type="dxa"/>
          </w:tcPr>
          <w:p w:rsidR="00103F23" w:rsidRDefault="00103F23"/>
        </w:tc>
      </w:tr>
      <w:tr w:rsidR="00103F23" w:rsidTr="00103F23">
        <w:tc>
          <w:tcPr>
            <w:tcW w:w="3080" w:type="dxa"/>
          </w:tcPr>
          <w:p w:rsidR="00103F23" w:rsidRDefault="00103F23"/>
        </w:tc>
        <w:tc>
          <w:tcPr>
            <w:tcW w:w="3081" w:type="dxa"/>
          </w:tcPr>
          <w:p w:rsidR="00103F23" w:rsidRDefault="00103F23"/>
        </w:tc>
        <w:tc>
          <w:tcPr>
            <w:tcW w:w="3081" w:type="dxa"/>
          </w:tcPr>
          <w:p w:rsidR="00103F23" w:rsidRDefault="00103F23"/>
        </w:tc>
      </w:tr>
      <w:tr w:rsidR="00103F23" w:rsidTr="00103F23">
        <w:tc>
          <w:tcPr>
            <w:tcW w:w="3080" w:type="dxa"/>
          </w:tcPr>
          <w:p w:rsidR="00103F23" w:rsidRDefault="00103F23"/>
        </w:tc>
        <w:tc>
          <w:tcPr>
            <w:tcW w:w="3081" w:type="dxa"/>
          </w:tcPr>
          <w:p w:rsidR="00103F23" w:rsidRDefault="00103F23"/>
        </w:tc>
        <w:tc>
          <w:tcPr>
            <w:tcW w:w="3081" w:type="dxa"/>
          </w:tcPr>
          <w:p w:rsidR="00103F23" w:rsidRDefault="00103F23"/>
        </w:tc>
      </w:tr>
      <w:tr w:rsidR="00103F23" w:rsidTr="00103F23">
        <w:tc>
          <w:tcPr>
            <w:tcW w:w="3080" w:type="dxa"/>
          </w:tcPr>
          <w:p w:rsidR="00103F23" w:rsidRDefault="00103F23"/>
        </w:tc>
        <w:tc>
          <w:tcPr>
            <w:tcW w:w="3081" w:type="dxa"/>
          </w:tcPr>
          <w:p w:rsidR="00103F23" w:rsidRDefault="00103F23"/>
        </w:tc>
        <w:tc>
          <w:tcPr>
            <w:tcW w:w="3081" w:type="dxa"/>
          </w:tcPr>
          <w:p w:rsidR="00103F23" w:rsidRDefault="00103F23"/>
        </w:tc>
      </w:tr>
      <w:tr w:rsidR="00103F23" w:rsidTr="00103F23">
        <w:tc>
          <w:tcPr>
            <w:tcW w:w="3080" w:type="dxa"/>
          </w:tcPr>
          <w:p w:rsidR="00103F23" w:rsidRDefault="00103F23"/>
        </w:tc>
        <w:tc>
          <w:tcPr>
            <w:tcW w:w="3081" w:type="dxa"/>
          </w:tcPr>
          <w:p w:rsidR="00103F23" w:rsidRDefault="00103F23"/>
        </w:tc>
        <w:tc>
          <w:tcPr>
            <w:tcW w:w="3081" w:type="dxa"/>
          </w:tcPr>
          <w:p w:rsidR="00103F23" w:rsidRDefault="00103F23"/>
        </w:tc>
      </w:tr>
      <w:tr w:rsidR="00103F23" w:rsidTr="00103F23">
        <w:tc>
          <w:tcPr>
            <w:tcW w:w="3080" w:type="dxa"/>
          </w:tcPr>
          <w:p w:rsidR="00103F23" w:rsidRDefault="00103F23"/>
        </w:tc>
        <w:tc>
          <w:tcPr>
            <w:tcW w:w="3081" w:type="dxa"/>
          </w:tcPr>
          <w:p w:rsidR="00103F23" w:rsidRDefault="00103F23"/>
        </w:tc>
        <w:tc>
          <w:tcPr>
            <w:tcW w:w="3081" w:type="dxa"/>
          </w:tcPr>
          <w:p w:rsidR="00103F23" w:rsidRDefault="00103F23"/>
        </w:tc>
      </w:tr>
      <w:tr w:rsidR="00103F23" w:rsidTr="00103F23">
        <w:tc>
          <w:tcPr>
            <w:tcW w:w="3080" w:type="dxa"/>
          </w:tcPr>
          <w:p w:rsidR="00103F23" w:rsidRDefault="00103F23"/>
        </w:tc>
        <w:tc>
          <w:tcPr>
            <w:tcW w:w="3081" w:type="dxa"/>
          </w:tcPr>
          <w:p w:rsidR="00103F23" w:rsidRDefault="00103F23"/>
        </w:tc>
        <w:tc>
          <w:tcPr>
            <w:tcW w:w="3081" w:type="dxa"/>
          </w:tcPr>
          <w:p w:rsidR="00103F23" w:rsidRDefault="00103F23"/>
        </w:tc>
      </w:tr>
      <w:tr w:rsidR="00103F23" w:rsidTr="00103F23">
        <w:tc>
          <w:tcPr>
            <w:tcW w:w="3080" w:type="dxa"/>
          </w:tcPr>
          <w:p w:rsidR="00103F23" w:rsidRDefault="00103F23"/>
        </w:tc>
        <w:tc>
          <w:tcPr>
            <w:tcW w:w="3081" w:type="dxa"/>
          </w:tcPr>
          <w:p w:rsidR="00103F23" w:rsidRDefault="00103F23"/>
        </w:tc>
        <w:tc>
          <w:tcPr>
            <w:tcW w:w="3081" w:type="dxa"/>
          </w:tcPr>
          <w:p w:rsidR="00103F23" w:rsidRDefault="00103F23"/>
        </w:tc>
      </w:tr>
      <w:tr w:rsidR="00103F23" w:rsidTr="00103F23">
        <w:tc>
          <w:tcPr>
            <w:tcW w:w="3080" w:type="dxa"/>
          </w:tcPr>
          <w:p w:rsidR="00103F23" w:rsidRDefault="00103F23"/>
        </w:tc>
        <w:tc>
          <w:tcPr>
            <w:tcW w:w="3081" w:type="dxa"/>
          </w:tcPr>
          <w:p w:rsidR="00103F23" w:rsidRDefault="00103F23"/>
        </w:tc>
        <w:tc>
          <w:tcPr>
            <w:tcW w:w="3081" w:type="dxa"/>
          </w:tcPr>
          <w:p w:rsidR="00103F23" w:rsidRDefault="00103F23"/>
        </w:tc>
      </w:tr>
      <w:tr w:rsidR="00103F23" w:rsidTr="00103F23">
        <w:tc>
          <w:tcPr>
            <w:tcW w:w="3080" w:type="dxa"/>
          </w:tcPr>
          <w:p w:rsidR="00103F23" w:rsidRDefault="00103F23"/>
        </w:tc>
        <w:tc>
          <w:tcPr>
            <w:tcW w:w="3081" w:type="dxa"/>
          </w:tcPr>
          <w:p w:rsidR="00103F23" w:rsidRDefault="00103F23"/>
        </w:tc>
        <w:tc>
          <w:tcPr>
            <w:tcW w:w="3081" w:type="dxa"/>
          </w:tcPr>
          <w:p w:rsidR="00103F23" w:rsidRDefault="00103F23"/>
        </w:tc>
      </w:tr>
      <w:tr w:rsidR="00103F23" w:rsidTr="00103F23">
        <w:tc>
          <w:tcPr>
            <w:tcW w:w="3080" w:type="dxa"/>
          </w:tcPr>
          <w:p w:rsidR="00103F23" w:rsidRDefault="00103F23"/>
        </w:tc>
        <w:tc>
          <w:tcPr>
            <w:tcW w:w="3081" w:type="dxa"/>
          </w:tcPr>
          <w:p w:rsidR="00103F23" w:rsidRDefault="00103F23"/>
        </w:tc>
        <w:tc>
          <w:tcPr>
            <w:tcW w:w="3081" w:type="dxa"/>
          </w:tcPr>
          <w:p w:rsidR="00103F23" w:rsidRDefault="00103F23"/>
        </w:tc>
      </w:tr>
      <w:tr w:rsidR="00103F23" w:rsidTr="00103F23">
        <w:tc>
          <w:tcPr>
            <w:tcW w:w="3080" w:type="dxa"/>
          </w:tcPr>
          <w:p w:rsidR="00103F23" w:rsidRDefault="00103F23"/>
        </w:tc>
        <w:tc>
          <w:tcPr>
            <w:tcW w:w="3081" w:type="dxa"/>
          </w:tcPr>
          <w:p w:rsidR="00103F23" w:rsidRDefault="00103F23"/>
        </w:tc>
        <w:tc>
          <w:tcPr>
            <w:tcW w:w="3081" w:type="dxa"/>
          </w:tcPr>
          <w:p w:rsidR="00103F23" w:rsidRDefault="00103F23"/>
        </w:tc>
      </w:tr>
      <w:tr w:rsidR="00103F23" w:rsidTr="00103F23">
        <w:tc>
          <w:tcPr>
            <w:tcW w:w="3080" w:type="dxa"/>
          </w:tcPr>
          <w:p w:rsidR="00103F23" w:rsidRDefault="00103F23"/>
        </w:tc>
        <w:tc>
          <w:tcPr>
            <w:tcW w:w="3081" w:type="dxa"/>
          </w:tcPr>
          <w:p w:rsidR="00103F23" w:rsidRDefault="00103F23"/>
        </w:tc>
        <w:tc>
          <w:tcPr>
            <w:tcW w:w="3081" w:type="dxa"/>
          </w:tcPr>
          <w:p w:rsidR="00103F23" w:rsidRDefault="00103F23"/>
        </w:tc>
      </w:tr>
      <w:tr w:rsidR="00103F23" w:rsidTr="00103F23">
        <w:tc>
          <w:tcPr>
            <w:tcW w:w="3080" w:type="dxa"/>
          </w:tcPr>
          <w:p w:rsidR="00103F23" w:rsidRDefault="00103F23"/>
        </w:tc>
        <w:tc>
          <w:tcPr>
            <w:tcW w:w="3081" w:type="dxa"/>
          </w:tcPr>
          <w:p w:rsidR="00103F23" w:rsidRDefault="00103F23"/>
        </w:tc>
        <w:tc>
          <w:tcPr>
            <w:tcW w:w="3081" w:type="dxa"/>
          </w:tcPr>
          <w:p w:rsidR="00103F23" w:rsidRDefault="00103F23"/>
        </w:tc>
      </w:tr>
      <w:tr w:rsidR="00103F23" w:rsidTr="00103F23">
        <w:tc>
          <w:tcPr>
            <w:tcW w:w="3080" w:type="dxa"/>
          </w:tcPr>
          <w:p w:rsidR="00103F23" w:rsidRDefault="00103F23"/>
        </w:tc>
        <w:tc>
          <w:tcPr>
            <w:tcW w:w="3081" w:type="dxa"/>
          </w:tcPr>
          <w:p w:rsidR="00103F23" w:rsidRDefault="00103F23"/>
        </w:tc>
        <w:tc>
          <w:tcPr>
            <w:tcW w:w="3081" w:type="dxa"/>
          </w:tcPr>
          <w:p w:rsidR="00103F23" w:rsidRDefault="00103F23"/>
        </w:tc>
      </w:tr>
      <w:tr w:rsidR="00103F23" w:rsidTr="00103F23">
        <w:tc>
          <w:tcPr>
            <w:tcW w:w="3080" w:type="dxa"/>
          </w:tcPr>
          <w:p w:rsidR="00103F23" w:rsidRDefault="00103F23"/>
        </w:tc>
        <w:tc>
          <w:tcPr>
            <w:tcW w:w="3081" w:type="dxa"/>
          </w:tcPr>
          <w:p w:rsidR="00103F23" w:rsidRDefault="00103F23"/>
        </w:tc>
        <w:tc>
          <w:tcPr>
            <w:tcW w:w="3081" w:type="dxa"/>
          </w:tcPr>
          <w:p w:rsidR="00103F23" w:rsidRDefault="00103F23"/>
        </w:tc>
      </w:tr>
      <w:tr w:rsidR="00103F23" w:rsidTr="00103F23">
        <w:tc>
          <w:tcPr>
            <w:tcW w:w="3080" w:type="dxa"/>
          </w:tcPr>
          <w:p w:rsidR="00103F23" w:rsidRDefault="00103F23"/>
        </w:tc>
        <w:tc>
          <w:tcPr>
            <w:tcW w:w="3081" w:type="dxa"/>
          </w:tcPr>
          <w:p w:rsidR="00103F23" w:rsidRDefault="00103F23"/>
        </w:tc>
        <w:tc>
          <w:tcPr>
            <w:tcW w:w="3081" w:type="dxa"/>
          </w:tcPr>
          <w:p w:rsidR="00103F23" w:rsidRDefault="00103F23"/>
        </w:tc>
      </w:tr>
      <w:tr w:rsidR="00103F23" w:rsidTr="00103F23">
        <w:tc>
          <w:tcPr>
            <w:tcW w:w="3080" w:type="dxa"/>
          </w:tcPr>
          <w:p w:rsidR="00103F23" w:rsidRDefault="00103F23"/>
        </w:tc>
        <w:tc>
          <w:tcPr>
            <w:tcW w:w="3081" w:type="dxa"/>
          </w:tcPr>
          <w:p w:rsidR="00103F23" w:rsidRDefault="00103F23"/>
        </w:tc>
        <w:tc>
          <w:tcPr>
            <w:tcW w:w="3081" w:type="dxa"/>
          </w:tcPr>
          <w:p w:rsidR="00103F23" w:rsidRDefault="00103F23"/>
        </w:tc>
      </w:tr>
      <w:tr w:rsidR="00103F23" w:rsidTr="00103F23">
        <w:tc>
          <w:tcPr>
            <w:tcW w:w="3080" w:type="dxa"/>
          </w:tcPr>
          <w:p w:rsidR="00103F23" w:rsidRDefault="00103F23"/>
        </w:tc>
        <w:tc>
          <w:tcPr>
            <w:tcW w:w="3081" w:type="dxa"/>
          </w:tcPr>
          <w:p w:rsidR="00103F23" w:rsidRDefault="00103F23"/>
        </w:tc>
        <w:tc>
          <w:tcPr>
            <w:tcW w:w="3081" w:type="dxa"/>
          </w:tcPr>
          <w:p w:rsidR="00103F23" w:rsidRDefault="00103F23"/>
        </w:tc>
      </w:tr>
      <w:tr w:rsidR="00103F23" w:rsidTr="00103F23">
        <w:tc>
          <w:tcPr>
            <w:tcW w:w="3080" w:type="dxa"/>
          </w:tcPr>
          <w:p w:rsidR="00103F23" w:rsidRDefault="00103F23"/>
        </w:tc>
        <w:tc>
          <w:tcPr>
            <w:tcW w:w="3081" w:type="dxa"/>
          </w:tcPr>
          <w:p w:rsidR="00103F23" w:rsidRDefault="00103F23"/>
        </w:tc>
        <w:tc>
          <w:tcPr>
            <w:tcW w:w="3081" w:type="dxa"/>
          </w:tcPr>
          <w:p w:rsidR="00103F23" w:rsidRDefault="00103F23"/>
        </w:tc>
      </w:tr>
      <w:tr w:rsidR="00103F23" w:rsidTr="00103F23">
        <w:tc>
          <w:tcPr>
            <w:tcW w:w="3080" w:type="dxa"/>
          </w:tcPr>
          <w:p w:rsidR="00103F23" w:rsidRDefault="00103F23"/>
        </w:tc>
        <w:tc>
          <w:tcPr>
            <w:tcW w:w="3081" w:type="dxa"/>
          </w:tcPr>
          <w:p w:rsidR="00103F23" w:rsidRDefault="00103F23"/>
        </w:tc>
        <w:tc>
          <w:tcPr>
            <w:tcW w:w="3081" w:type="dxa"/>
          </w:tcPr>
          <w:p w:rsidR="00103F23" w:rsidRDefault="00103F23"/>
        </w:tc>
      </w:tr>
      <w:tr w:rsidR="00103F23" w:rsidTr="00103F23">
        <w:tc>
          <w:tcPr>
            <w:tcW w:w="3080" w:type="dxa"/>
          </w:tcPr>
          <w:p w:rsidR="00103F23" w:rsidRDefault="00103F23"/>
        </w:tc>
        <w:tc>
          <w:tcPr>
            <w:tcW w:w="3081" w:type="dxa"/>
          </w:tcPr>
          <w:p w:rsidR="00103F23" w:rsidRDefault="00103F23"/>
        </w:tc>
        <w:tc>
          <w:tcPr>
            <w:tcW w:w="3081" w:type="dxa"/>
          </w:tcPr>
          <w:p w:rsidR="00103F23" w:rsidRDefault="00103F23"/>
        </w:tc>
      </w:tr>
      <w:tr w:rsidR="00103F23" w:rsidTr="00103F23">
        <w:tc>
          <w:tcPr>
            <w:tcW w:w="3080" w:type="dxa"/>
          </w:tcPr>
          <w:p w:rsidR="00103F23" w:rsidRDefault="00103F23"/>
        </w:tc>
        <w:tc>
          <w:tcPr>
            <w:tcW w:w="3081" w:type="dxa"/>
          </w:tcPr>
          <w:p w:rsidR="00103F23" w:rsidRDefault="00103F23"/>
        </w:tc>
        <w:tc>
          <w:tcPr>
            <w:tcW w:w="3081" w:type="dxa"/>
          </w:tcPr>
          <w:p w:rsidR="00103F23" w:rsidRDefault="00103F23"/>
        </w:tc>
      </w:tr>
      <w:tr w:rsidR="00103F23" w:rsidTr="00103F23">
        <w:tc>
          <w:tcPr>
            <w:tcW w:w="3080" w:type="dxa"/>
          </w:tcPr>
          <w:p w:rsidR="00103F23" w:rsidRDefault="00103F23"/>
        </w:tc>
        <w:tc>
          <w:tcPr>
            <w:tcW w:w="3081" w:type="dxa"/>
          </w:tcPr>
          <w:p w:rsidR="00103F23" w:rsidRDefault="00103F23"/>
        </w:tc>
        <w:tc>
          <w:tcPr>
            <w:tcW w:w="3081" w:type="dxa"/>
          </w:tcPr>
          <w:p w:rsidR="00103F23" w:rsidRDefault="00103F23"/>
        </w:tc>
      </w:tr>
      <w:tr w:rsidR="00103F23" w:rsidTr="00103F23">
        <w:tc>
          <w:tcPr>
            <w:tcW w:w="3080" w:type="dxa"/>
          </w:tcPr>
          <w:p w:rsidR="00103F23" w:rsidRDefault="00103F23"/>
        </w:tc>
        <w:tc>
          <w:tcPr>
            <w:tcW w:w="3081" w:type="dxa"/>
          </w:tcPr>
          <w:p w:rsidR="00103F23" w:rsidRDefault="00103F23"/>
        </w:tc>
        <w:tc>
          <w:tcPr>
            <w:tcW w:w="3081" w:type="dxa"/>
          </w:tcPr>
          <w:p w:rsidR="00103F23" w:rsidRDefault="00103F23"/>
        </w:tc>
      </w:tr>
      <w:tr w:rsidR="00103F23" w:rsidTr="00103F23">
        <w:tc>
          <w:tcPr>
            <w:tcW w:w="3080" w:type="dxa"/>
          </w:tcPr>
          <w:p w:rsidR="00103F23" w:rsidRDefault="00103F23"/>
        </w:tc>
        <w:tc>
          <w:tcPr>
            <w:tcW w:w="3081" w:type="dxa"/>
          </w:tcPr>
          <w:p w:rsidR="00103F23" w:rsidRDefault="00103F23"/>
        </w:tc>
        <w:tc>
          <w:tcPr>
            <w:tcW w:w="3081" w:type="dxa"/>
          </w:tcPr>
          <w:p w:rsidR="00103F23" w:rsidRDefault="00103F23"/>
        </w:tc>
      </w:tr>
      <w:tr w:rsidR="00103F23" w:rsidTr="00103F23">
        <w:tc>
          <w:tcPr>
            <w:tcW w:w="3080" w:type="dxa"/>
          </w:tcPr>
          <w:p w:rsidR="00103F23" w:rsidRDefault="00103F23"/>
        </w:tc>
        <w:tc>
          <w:tcPr>
            <w:tcW w:w="3081" w:type="dxa"/>
          </w:tcPr>
          <w:p w:rsidR="00103F23" w:rsidRDefault="00103F23"/>
        </w:tc>
        <w:tc>
          <w:tcPr>
            <w:tcW w:w="3081" w:type="dxa"/>
          </w:tcPr>
          <w:p w:rsidR="00103F23" w:rsidRDefault="00103F23"/>
        </w:tc>
      </w:tr>
      <w:tr w:rsidR="00103F23" w:rsidTr="00103F23">
        <w:tc>
          <w:tcPr>
            <w:tcW w:w="3080" w:type="dxa"/>
          </w:tcPr>
          <w:p w:rsidR="00103F23" w:rsidRDefault="00103F23"/>
        </w:tc>
        <w:tc>
          <w:tcPr>
            <w:tcW w:w="3081" w:type="dxa"/>
          </w:tcPr>
          <w:p w:rsidR="00103F23" w:rsidRDefault="00103F23"/>
        </w:tc>
        <w:tc>
          <w:tcPr>
            <w:tcW w:w="3081" w:type="dxa"/>
          </w:tcPr>
          <w:p w:rsidR="00103F23" w:rsidRDefault="00103F23"/>
        </w:tc>
      </w:tr>
      <w:tr w:rsidR="00103F23" w:rsidTr="00103F23">
        <w:tc>
          <w:tcPr>
            <w:tcW w:w="3080" w:type="dxa"/>
          </w:tcPr>
          <w:p w:rsidR="00103F23" w:rsidRDefault="00103F23"/>
        </w:tc>
        <w:tc>
          <w:tcPr>
            <w:tcW w:w="3081" w:type="dxa"/>
          </w:tcPr>
          <w:p w:rsidR="00103F23" w:rsidRDefault="00103F23"/>
        </w:tc>
        <w:tc>
          <w:tcPr>
            <w:tcW w:w="3081" w:type="dxa"/>
          </w:tcPr>
          <w:p w:rsidR="00103F23" w:rsidRDefault="00103F23"/>
        </w:tc>
      </w:tr>
      <w:tr w:rsidR="00103F23" w:rsidTr="00103F23">
        <w:tc>
          <w:tcPr>
            <w:tcW w:w="3080" w:type="dxa"/>
          </w:tcPr>
          <w:p w:rsidR="00103F23" w:rsidRDefault="00103F23"/>
        </w:tc>
        <w:tc>
          <w:tcPr>
            <w:tcW w:w="3081" w:type="dxa"/>
          </w:tcPr>
          <w:p w:rsidR="00103F23" w:rsidRDefault="00103F23"/>
        </w:tc>
        <w:tc>
          <w:tcPr>
            <w:tcW w:w="3081" w:type="dxa"/>
          </w:tcPr>
          <w:p w:rsidR="00103F23" w:rsidRDefault="00103F23"/>
        </w:tc>
      </w:tr>
      <w:tr w:rsidR="00103F23" w:rsidTr="00103F23">
        <w:tc>
          <w:tcPr>
            <w:tcW w:w="3080" w:type="dxa"/>
          </w:tcPr>
          <w:p w:rsidR="00103F23" w:rsidRDefault="00103F23"/>
        </w:tc>
        <w:tc>
          <w:tcPr>
            <w:tcW w:w="3081" w:type="dxa"/>
          </w:tcPr>
          <w:p w:rsidR="00103F23" w:rsidRDefault="00103F23"/>
        </w:tc>
        <w:tc>
          <w:tcPr>
            <w:tcW w:w="3081" w:type="dxa"/>
          </w:tcPr>
          <w:p w:rsidR="00103F23" w:rsidRDefault="00103F23"/>
        </w:tc>
      </w:tr>
      <w:tr w:rsidR="00103F23" w:rsidTr="00103F23">
        <w:tc>
          <w:tcPr>
            <w:tcW w:w="3080" w:type="dxa"/>
          </w:tcPr>
          <w:p w:rsidR="00103F23" w:rsidRDefault="00103F23"/>
        </w:tc>
        <w:tc>
          <w:tcPr>
            <w:tcW w:w="3081" w:type="dxa"/>
          </w:tcPr>
          <w:p w:rsidR="00103F23" w:rsidRDefault="00103F23"/>
        </w:tc>
        <w:tc>
          <w:tcPr>
            <w:tcW w:w="3081" w:type="dxa"/>
          </w:tcPr>
          <w:p w:rsidR="00103F23" w:rsidRDefault="00103F23"/>
        </w:tc>
      </w:tr>
      <w:tr w:rsidR="00103F23" w:rsidTr="00103F23">
        <w:tc>
          <w:tcPr>
            <w:tcW w:w="3080" w:type="dxa"/>
          </w:tcPr>
          <w:p w:rsidR="00103F23" w:rsidRDefault="00103F23"/>
        </w:tc>
        <w:tc>
          <w:tcPr>
            <w:tcW w:w="3081" w:type="dxa"/>
          </w:tcPr>
          <w:p w:rsidR="00103F23" w:rsidRDefault="00103F23"/>
        </w:tc>
        <w:tc>
          <w:tcPr>
            <w:tcW w:w="3081" w:type="dxa"/>
          </w:tcPr>
          <w:p w:rsidR="00103F23" w:rsidRDefault="00103F23"/>
        </w:tc>
      </w:tr>
    </w:tbl>
    <w:p w:rsidR="00103F23" w:rsidRDefault="00103F23"/>
    <w:p w:rsidR="00103F23" w:rsidRPr="00531EC7" w:rsidRDefault="00531EC7" w:rsidP="00531EC7">
      <w:pPr>
        <w:jc w:val="both"/>
        <w:rPr>
          <w:b/>
          <w:sz w:val="24"/>
        </w:rPr>
      </w:pPr>
      <w:r w:rsidRPr="00531EC7">
        <w:rPr>
          <w:b/>
          <w:sz w:val="24"/>
        </w:rPr>
        <w:t>Please note this society is not a recognised organisation of the University. Signing in no way entails an obligation to join the society in the future and it may not solicit any subscription fee until such time as it is recognised as a society of the University.</w:t>
      </w:r>
    </w:p>
    <w:sectPr w:rsidR="00103F23" w:rsidRPr="00531E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7BEF" w:rsidRDefault="00E07BEF" w:rsidP="001C5A09">
      <w:pPr>
        <w:spacing w:after="0" w:line="240" w:lineRule="auto"/>
      </w:pPr>
      <w:r>
        <w:separator/>
      </w:r>
    </w:p>
  </w:endnote>
  <w:endnote w:type="continuationSeparator" w:id="0">
    <w:p w:rsidR="00E07BEF" w:rsidRDefault="00E07BEF" w:rsidP="001C5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7BEF" w:rsidRDefault="00E07BEF" w:rsidP="001C5A09">
      <w:pPr>
        <w:spacing w:after="0" w:line="240" w:lineRule="auto"/>
      </w:pPr>
      <w:r>
        <w:separator/>
      </w:r>
    </w:p>
  </w:footnote>
  <w:footnote w:type="continuationSeparator" w:id="0">
    <w:p w:rsidR="00E07BEF" w:rsidRDefault="00E07BEF" w:rsidP="001C5A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4544D"/>
    <w:multiLevelType w:val="hybridMultilevel"/>
    <w:tmpl w:val="890AAF9C"/>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
    <w:nsid w:val="15BC7B64"/>
    <w:multiLevelType w:val="multilevel"/>
    <w:tmpl w:val="F0B4C054"/>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20E77D4E"/>
    <w:multiLevelType w:val="hybridMultilevel"/>
    <w:tmpl w:val="F4447AE6"/>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3">
    <w:nsid w:val="21B24F24"/>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9DD4853"/>
    <w:multiLevelType w:val="hybridMultilevel"/>
    <w:tmpl w:val="9CB09BA4"/>
    <w:lvl w:ilvl="0" w:tplc="1C09000F">
      <w:start w:val="1"/>
      <w:numFmt w:val="decimal"/>
      <w:lvlText w:val="%1."/>
      <w:lvlJc w:val="left"/>
      <w:pPr>
        <w:ind w:left="720" w:hanging="360"/>
      </w:pPr>
    </w:lvl>
    <w:lvl w:ilvl="1" w:tplc="1C09000F">
      <w:start w:val="1"/>
      <w:numFmt w:val="decimal"/>
      <w:lvlText w:val="%2."/>
      <w:lvlJc w:val="left"/>
      <w:pPr>
        <w:ind w:left="1440" w:hanging="360"/>
      </w:pPr>
    </w:lvl>
    <w:lvl w:ilvl="2" w:tplc="1C09000F">
      <w:start w:val="1"/>
      <w:numFmt w:val="decimal"/>
      <w:lvlText w:val="%3."/>
      <w:lvlJc w:val="lef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454228DA"/>
    <w:multiLevelType w:val="multilevel"/>
    <w:tmpl w:val="928EE9F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2870F3B"/>
    <w:multiLevelType w:val="multilevel"/>
    <w:tmpl w:val="4E78A430"/>
    <w:lvl w:ilvl="0">
      <w:start w:val="1"/>
      <w:numFmt w:val="decimal"/>
      <w:lvlText w:val="%1."/>
      <w:lvlJc w:val="left"/>
      <w:pPr>
        <w:ind w:left="720" w:hanging="360"/>
      </w:pPr>
      <w:rPr>
        <w:b w:val="0"/>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nsid w:val="63284571"/>
    <w:multiLevelType w:val="hybridMultilevel"/>
    <w:tmpl w:val="7AD236A4"/>
    <w:lvl w:ilvl="0" w:tplc="965857AA">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72E91D48"/>
    <w:multiLevelType w:val="hybridMultilevel"/>
    <w:tmpl w:val="9D902A3C"/>
    <w:lvl w:ilvl="0" w:tplc="1C09000F">
      <w:start w:val="1"/>
      <w:numFmt w:val="decimal"/>
      <w:lvlText w:val="%1."/>
      <w:lvlJc w:val="left"/>
      <w:pPr>
        <w:ind w:left="927" w:hanging="360"/>
      </w:pPr>
    </w:lvl>
    <w:lvl w:ilvl="1" w:tplc="1C09000F">
      <w:start w:val="1"/>
      <w:numFmt w:val="decimal"/>
      <w:lvlText w:val="%2."/>
      <w:lvlJc w:val="left"/>
      <w:pPr>
        <w:ind w:left="1647" w:hanging="360"/>
      </w:pPr>
    </w:lvl>
    <w:lvl w:ilvl="2" w:tplc="1C09001B">
      <w:start w:val="1"/>
      <w:numFmt w:val="lowerRoman"/>
      <w:lvlText w:val="%3."/>
      <w:lvlJc w:val="right"/>
      <w:pPr>
        <w:ind w:left="2367" w:hanging="180"/>
      </w:pPr>
    </w:lvl>
    <w:lvl w:ilvl="3" w:tplc="1C09000F" w:tentative="1">
      <w:start w:val="1"/>
      <w:numFmt w:val="decimal"/>
      <w:lvlText w:val="%4."/>
      <w:lvlJc w:val="left"/>
      <w:pPr>
        <w:ind w:left="3087" w:hanging="360"/>
      </w:pPr>
    </w:lvl>
    <w:lvl w:ilvl="4" w:tplc="1C090019" w:tentative="1">
      <w:start w:val="1"/>
      <w:numFmt w:val="lowerLetter"/>
      <w:lvlText w:val="%5."/>
      <w:lvlJc w:val="left"/>
      <w:pPr>
        <w:ind w:left="3807" w:hanging="360"/>
      </w:pPr>
    </w:lvl>
    <w:lvl w:ilvl="5" w:tplc="1C09001B" w:tentative="1">
      <w:start w:val="1"/>
      <w:numFmt w:val="lowerRoman"/>
      <w:lvlText w:val="%6."/>
      <w:lvlJc w:val="right"/>
      <w:pPr>
        <w:ind w:left="4527" w:hanging="180"/>
      </w:pPr>
    </w:lvl>
    <w:lvl w:ilvl="6" w:tplc="1C09000F" w:tentative="1">
      <w:start w:val="1"/>
      <w:numFmt w:val="decimal"/>
      <w:lvlText w:val="%7."/>
      <w:lvlJc w:val="left"/>
      <w:pPr>
        <w:ind w:left="5247" w:hanging="360"/>
      </w:pPr>
    </w:lvl>
    <w:lvl w:ilvl="7" w:tplc="1C090019" w:tentative="1">
      <w:start w:val="1"/>
      <w:numFmt w:val="lowerLetter"/>
      <w:lvlText w:val="%8."/>
      <w:lvlJc w:val="left"/>
      <w:pPr>
        <w:ind w:left="5967" w:hanging="360"/>
      </w:pPr>
    </w:lvl>
    <w:lvl w:ilvl="8" w:tplc="1C09001B" w:tentative="1">
      <w:start w:val="1"/>
      <w:numFmt w:val="lowerRoman"/>
      <w:lvlText w:val="%9."/>
      <w:lvlJc w:val="right"/>
      <w:pPr>
        <w:ind w:left="6687" w:hanging="180"/>
      </w:pPr>
    </w:lvl>
  </w:abstractNum>
  <w:num w:numId="1">
    <w:abstractNumId w:val="8"/>
  </w:num>
  <w:num w:numId="2">
    <w:abstractNumId w:val="0"/>
  </w:num>
  <w:num w:numId="3">
    <w:abstractNumId w:val="5"/>
  </w:num>
  <w:num w:numId="4">
    <w:abstractNumId w:val="4"/>
  </w:num>
  <w:num w:numId="5">
    <w:abstractNumId w:val="3"/>
  </w:num>
  <w:num w:numId="6">
    <w:abstractNumId w:val="1"/>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5A4"/>
    <w:rsid w:val="00103F23"/>
    <w:rsid w:val="00137415"/>
    <w:rsid w:val="0019151E"/>
    <w:rsid w:val="001C5A09"/>
    <w:rsid w:val="001D6E96"/>
    <w:rsid w:val="002226DE"/>
    <w:rsid w:val="00226A64"/>
    <w:rsid w:val="002871A2"/>
    <w:rsid w:val="0033163F"/>
    <w:rsid w:val="003C7481"/>
    <w:rsid w:val="00424B67"/>
    <w:rsid w:val="004F75A4"/>
    <w:rsid w:val="00531EC7"/>
    <w:rsid w:val="00544CE4"/>
    <w:rsid w:val="0059374D"/>
    <w:rsid w:val="005D4EDD"/>
    <w:rsid w:val="0066043A"/>
    <w:rsid w:val="0071324F"/>
    <w:rsid w:val="0089064F"/>
    <w:rsid w:val="0095608A"/>
    <w:rsid w:val="009942EC"/>
    <w:rsid w:val="00A22E98"/>
    <w:rsid w:val="00A37E3B"/>
    <w:rsid w:val="00A55C87"/>
    <w:rsid w:val="00A72137"/>
    <w:rsid w:val="00A83D35"/>
    <w:rsid w:val="00CA3486"/>
    <w:rsid w:val="00CF64A5"/>
    <w:rsid w:val="00D94DEB"/>
    <w:rsid w:val="00E07BEF"/>
    <w:rsid w:val="00F93757"/>
    <w:rsid w:val="00FA22D9"/>
    <w:rsid w:val="00FC7BF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5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A4"/>
    <w:pPr>
      <w:ind w:left="720"/>
      <w:contextualSpacing/>
    </w:pPr>
  </w:style>
  <w:style w:type="character" w:styleId="Hyperlink">
    <w:name w:val="Hyperlink"/>
    <w:basedOn w:val="DefaultParagraphFont"/>
    <w:uiPriority w:val="99"/>
    <w:unhideWhenUsed/>
    <w:rsid w:val="004F75A4"/>
    <w:rPr>
      <w:color w:val="0000FF" w:themeColor="hyperlink"/>
      <w:u w:val="single"/>
    </w:rPr>
  </w:style>
  <w:style w:type="paragraph" w:styleId="BalloonText">
    <w:name w:val="Balloon Text"/>
    <w:basedOn w:val="Normal"/>
    <w:link w:val="BalloonTextChar"/>
    <w:uiPriority w:val="99"/>
    <w:semiHidden/>
    <w:unhideWhenUsed/>
    <w:rsid w:val="004F75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5A4"/>
    <w:rPr>
      <w:rFonts w:ascii="Tahoma" w:hAnsi="Tahoma" w:cs="Tahoma"/>
      <w:sz w:val="16"/>
      <w:szCs w:val="16"/>
    </w:rPr>
  </w:style>
  <w:style w:type="paragraph" w:styleId="Header">
    <w:name w:val="header"/>
    <w:basedOn w:val="Normal"/>
    <w:link w:val="HeaderChar"/>
    <w:uiPriority w:val="99"/>
    <w:unhideWhenUsed/>
    <w:rsid w:val="001C5A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5A09"/>
  </w:style>
  <w:style w:type="paragraph" w:styleId="Footer">
    <w:name w:val="footer"/>
    <w:basedOn w:val="Normal"/>
    <w:link w:val="FooterChar"/>
    <w:uiPriority w:val="99"/>
    <w:unhideWhenUsed/>
    <w:rsid w:val="001C5A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5A09"/>
  </w:style>
  <w:style w:type="table" w:styleId="TableGrid">
    <w:name w:val="Table Grid"/>
    <w:basedOn w:val="TableNormal"/>
    <w:uiPriority w:val="59"/>
    <w:rsid w:val="003316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5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A4"/>
    <w:pPr>
      <w:ind w:left="720"/>
      <w:contextualSpacing/>
    </w:pPr>
  </w:style>
  <w:style w:type="character" w:styleId="Hyperlink">
    <w:name w:val="Hyperlink"/>
    <w:basedOn w:val="DefaultParagraphFont"/>
    <w:uiPriority w:val="99"/>
    <w:unhideWhenUsed/>
    <w:rsid w:val="004F75A4"/>
    <w:rPr>
      <w:color w:val="0000FF" w:themeColor="hyperlink"/>
      <w:u w:val="single"/>
    </w:rPr>
  </w:style>
  <w:style w:type="paragraph" w:styleId="BalloonText">
    <w:name w:val="Balloon Text"/>
    <w:basedOn w:val="Normal"/>
    <w:link w:val="BalloonTextChar"/>
    <w:uiPriority w:val="99"/>
    <w:semiHidden/>
    <w:unhideWhenUsed/>
    <w:rsid w:val="004F75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5A4"/>
    <w:rPr>
      <w:rFonts w:ascii="Tahoma" w:hAnsi="Tahoma" w:cs="Tahoma"/>
      <w:sz w:val="16"/>
      <w:szCs w:val="16"/>
    </w:rPr>
  </w:style>
  <w:style w:type="paragraph" w:styleId="Header">
    <w:name w:val="header"/>
    <w:basedOn w:val="Normal"/>
    <w:link w:val="HeaderChar"/>
    <w:uiPriority w:val="99"/>
    <w:unhideWhenUsed/>
    <w:rsid w:val="001C5A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5A09"/>
  </w:style>
  <w:style w:type="paragraph" w:styleId="Footer">
    <w:name w:val="footer"/>
    <w:basedOn w:val="Normal"/>
    <w:link w:val="FooterChar"/>
    <w:uiPriority w:val="99"/>
    <w:unhideWhenUsed/>
    <w:rsid w:val="001C5A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5A09"/>
  </w:style>
  <w:style w:type="table" w:styleId="TableGrid">
    <w:name w:val="Table Grid"/>
    <w:basedOn w:val="TableNormal"/>
    <w:uiPriority w:val="59"/>
    <w:rsid w:val="003316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hannon.Bernhardt@uct.ac.za" TargetMode="External"/><Relationship Id="rId4" Type="http://schemas.openxmlformats.org/officeDocument/2006/relationships/settings" Target="settings.xml"/><Relationship Id="rId9" Type="http://schemas.openxmlformats.org/officeDocument/2006/relationships/hyperlink" Target="mailto:Shannon.Bernhardt@uct.ac.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1391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Bernhardt</dc:creator>
  <cp:lastModifiedBy>Shannon Bernhardt</cp:lastModifiedBy>
  <cp:revision>3</cp:revision>
  <dcterms:created xsi:type="dcterms:W3CDTF">2012-06-06T09:58:00Z</dcterms:created>
  <dcterms:modified xsi:type="dcterms:W3CDTF">2012-07-16T13:05:00Z</dcterms:modified>
</cp:coreProperties>
</file>