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06DAF9F0"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F45528">
              <w:rPr>
                <w:rFonts w:ascii="Times New Roman" w:eastAsia="仿宋" w:hAnsi="Times New Roman"/>
                <w:sz w:val="24"/>
                <w:szCs w:val="24"/>
              </w:rPr>
              <w:t>6</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F45528">
              <w:rPr>
                <w:rFonts w:ascii="Times New Roman" w:eastAsia="仿宋" w:hAnsi="Times New Roman" w:hint="eastAsia"/>
                <w:sz w:val="24"/>
                <w:szCs w:val="24"/>
              </w:rPr>
              <w:t>8</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00F45528">
              <w:rPr>
                <w:rFonts w:ascii="Times New Roman" w:eastAsia="仿宋" w:hAnsi="Times New Roman" w:hint="eastAsia"/>
                <w:sz w:val="24"/>
                <w:szCs w:val="24"/>
              </w:rPr>
              <w:t>8</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6E4AB4">
              <w:rPr>
                <w:rFonts w:ascii="Times New Roman" w:eastAsia="仿宋" w:hAnsi="Times New Roman" w:hint="eastAsia"/>
                <w:sz w:val="24"/>
                <w:szCs w:val="24"/>
              </w:rPr>
              <w:t>、</w:t>
            </w:r>
            <w:r w:rsidR="006E4AB4">
              <w:rPr>
                <w:rFonts w:ascii="Times New Roman" w:eastAsia="仿宋" w:hAnsi="Times New Roman" w:hint="eastAsia"/>
                <w:sz w:val="24"/>
                <w:szCs w:val="24"/>
              </w:rPr>
              <w:t>T</w:t>
            </w:r>
            <w:r w:rsidR="006E4AB4">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B4B9B0D" w14:textId="5EB86F41" w:rsidR="0077160F" w:rsidRPr="0077160F" w:rsidRDefault="0077160F" w:rsidP="0077160F">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xml:space="preserve">, Zou, M., Zhao, M., Chang, J.,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w:t>
            </w:r>
            <w:r>
              <w:rPr>
                <w:rFonts w:ascii="Times New Roman" w:eastAsia="仿宋" w:hAnsi="Times New Roman"/>
                <w:sz w:val="24"/>
                <w:szCs w:val="24"/>
              </w:rPr>
              <w:t>5</w:t>
            </w:r>
            <w:r w:rsidRPr="00CF2101">
              <w:rPr>
                <w:rFonts w:ascii="Times New Roman" w:eastAsia="仿宋" w:hAnsi="Times New Roman"/>
                <w:sz w:val="24"/>
                <w:szCs w:val="24"/>
              </w:rPr>
              <w:t>).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xml:space="preserve">. Applied Sciences, 15, 33. </w:t>
            </w:r>
            <w:r w:rsidRPr="003A44C0">
              <w:rPr>
                <w:rFonts w:ascii="Times New Roman" w:eastAsia="仿宋" w:hAnsi="Times New Roman"/>
                <w:sz w:val="24"/>
                <w:szCs w:val="24"/>
              </w:rPr>
              <w:t>https://doi.org/</w:t>
            </w:r>
            <w:r w:rsidRPr="00427E63">
              <w:rPr>
                <w:rFonts w:ascii="Times New Roman" w:eastAsia="仿宋" w:hAnsi="Times New Roman"/>
                <w:sz w:val="24"/>
                <w:szCs w:val="24"/>
              </w:rPr>
              <w:t>10.3390/app15010033</w:t>
            </w:r>
            <w:r w:rsidRPr="003A44C0">
              <w:rPr>
                <w:rFonts w:ascii="Times New Roman" w:eastAsia="仿宋" w:hAnsi="Times New Roman"/>
                <w:sz w:val="24"/>
                <w:szCs w:val="24"/>
              </w:rPr>
              <w:t>.</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DE86D7" w14:textId="6B20FB0A"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E02716"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F35F917" w14:textId="45A34561"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6264BB78"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5DFBAEB3" w14:textId="34355912" w:rsidR="00AF6C7D" w:rsidRPr="00AF6C7D" w:rsidRDefault="00AF6C7D"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 xml:space="preserve">Tunnelling and Underground Space Technology. </w:t>
            </w:r>
            <w:r w:rsidRPr="00CE1B45">
              <w:rPr>
                <w:rFonts w:ascii="Times New Roman" w:eastAsia="仿宋" w:hAnsi="Times New Roman" w:hint="eastAsia"/>
                <w:color w:val="0070C0"/>
                <w:sz w:val="24"/>
                <w:szCs w:val="24"/>
              </w:rPr>
              <w:t>(</w:t>
            </w:r>
            <w:r w:rsidR="00C65CCB">
              <w:rPr>
                <w:rFonts w:ascii="Times New Roman" w:eastAsia="仿宋" w:hAnsi="Times New Roman" w:hint="eastAsia"/>
                <w:color w:val="0070C0"/>
                <w:sz w:val="24"/>
                <w:szCs w:val="24"/>
              </w:rPr>
              <w:t>一审中</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42161530" w14:textId="11EA205F" w:rsidR="00CC21FF" w:rsidRPr="00455469" w:rsidRDefault="00CC21FF"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121988">
              <w:rPr>
                <w:rFonts w:ascii="Times New Roman" w:eastAsia="仿宋" w:hAnsi="Times New Roman" w:hint="eastAsia"/>
                <w:color w:val="0070C0"/>
                <w:sz w:val="24"/>
                <w:szCs w:val="24"/>
              </w:rPr>
              <w:t>二审中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5DE8A6C4" w14:textId="754AF433"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9910CD">
              <w:rPr>
                <w:rFonts w:ascii="Times New Roman" w:eastAsia="仿宋" w:hAnsi="Times New Roman" w:hint="eastAsia"/>
                <w:color w:val="0070C0"/>
                <w:sz w:val="24"/>
                <w:szCs w:val="24"/>
              </w:rPr>
              <w:t>已投稿</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EC75408" w14:textId="0D52332F" w:rsidR="009F7452" w:rsidRPr="005C426B" w:rsidRDefault="001B3D73" w:rsidP="005C426B">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lastRenderedPageBreak/>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006F7472" w:rsidRPr="00791D4E">
              <w:rPr>
                <w:rFonts w:ascii="Times New Roman" w:eastAsia="仿宋" w:hAnsi="Times New Roman"/>
                <w:sz w:val="24"/>
                <w:szCs w:val="24"/>
              </w:rPr>
              <w:t>*</w:t>
            </w:r>
            <w:r w:rsidR="009F7452" w:rsidRPr="003831AE">
              <w:rPr>
                <w:rFonts w:ascii="Times New Roman" w:eastAsia="仿宋" w:hAnsi="Times New Roman"/>
                <w:sz w:val="24"/>
                <w:szCs w:val="24"/>
              </w:rPr>
              <w:t>,</w:t>
            </w:r>
            <w:r w:rsidR="00992E45" w:rsidRPr="00791D4E">
              <w:rPr>
                <w:rFonts w:ascii="Times New Roman" w:eastAsia="仿宋" w:hAnsi="Times New Roman"/>
                <w:b/>
                <w:bCs/>
                <w:sz w:val="24"/>
                <w:szCs w:val="24"/>
              </w:rPr>
              <w:t xml:space="preserve"> Lin, W.</w:t>
            </w:r>
            <w:r w:rsidR="00992E45" w:rsidRPr="00992E45">
              <w:rPr>
                <w:rFonts w:ascii="Times New Roman" w:eastAsia="仿宋" w:hAnsi="Times New Roman"/>
                <w:sz w:val="24"/>
                <w:szCs w:val="24"/>
              </w:rPr>
              <w:t>,</w:t>
            </w:r>
            <w:r w:rsidR="009F7452" w:rsidRPr="00791D4E">
              <w:rPr>
                <w:rFonts w:ascii="Times New Roman" w:eastAsia="仿宋" w:hAnsi="Times New Roman"/>
                <w:sz w:val="24"/>
                <w:szCs w:val="24"/>
              </w:rPr>
              <w:t xml:space="preserve"> </w:t>
            </w:r>
            <w:r w:rsidR="009F7452" w:rsidRPr="0038576C">
              <w:rPr>
                <w:rFonts w:ascii="Times New Roman" w:eastAsia="仿宋" w:hAnsi="Times New Roman"/>
                <w:sz w:val="24"/>
                <w:szCs w:val="24"/>
                <w:u w:val="single"/>
              </w:rPr>
              <w:t>Sheil, B.</w:t>
            </w:r>
            <w:r w:rsidR="009F7452" w:rsidRPr="00791D4E">
              <w:rPr>
                <w:rFonts w:ascii="Times New Roman" w:eastAsia="仿宋" w:hAnsi="Times New Roman"/>
                <w:sz w:val="24"/>
                <w:szCs w:val="24"/>
              </w:rPr>
              <w:t xml:space="preserve">, &amp; </w:t>
            </w:r>
            <w:r w:rsidR="0046752C">
              <w:rPr>
                <w:rFonts w:ascii="Times New Roman" w:eastAsia="仿宋" w:hAnsi="Times New Roman"/>
                <w:sz w:val="24"/>
                <w:szCs w:val="24"/>
              </w:rPr>
              <w:t>Acikgoz, S.</w:t>
            </w:r>
            <w:r w:rsidR="009F7452" w:rsidRPr="00791D4E">
              <w:rPr>
                <w:rFonts w:ascii="Times New Roman" w:eastAsia="仿宋" w:hAnsi="Times New Roman"/>
                <w:sz w:val="24"/>
                <w:szCs w:val="24"/>
              </w:rPr>
              <w:t xml:space="preserve"> (202</w:t>
            </w:r>
            <w:r w:rsidR="005D6FFA">
              <w:rPr>
                <w:rFonts w:ascii="Times New Roman" w:eastAsia="仿宋" w:hAnsi="Times New Roman"/>
                <w:sz w:val="24"/>
                <w:szCs w:val="24"/>
              </w:rPr>
              <w:t>5</w:t>
            </w:r>
            <w:r w:rsidR="009F7452" w:rsidRPr="00791D4E">
              <w:rPr>
                <w:rFonts w:ascii="Times New Roman" w:eastAsia="仿宋" w:hAnsi="Times New Roman"/>
                <w:sz w:val="24"/>
                <w:szCs w:val="24"/>
              </w:rPr>
              <w:t xml:space="preserve">). </w:t>
            </w:r>
            <w:r w:rsidR="00E66A45" w:rsidRPr="00E66A45">
              <w:rPr>
                <w:rFonts w:ascii="Times New Roman" w:eastAsia="仿宋" w:hAnsi="Times New Roman"/>
                <w:sz w:val="24"/>
                <w:szCs w:val="24"/>
              </w:rPr>
              <w:t xml:space="preserve">A 3D </w:t>
            </w:r>
            <w:r w:rsidR="00E66A45">
              <w:rPr>
                <w:rFonts w:ascii="Times New Roman" w:eastAsia="仿宋" w:hAnsi="Times New Roman"/>
                <w:sz w:val="24"/>
                <w:szCs w:val="24"/>
              </w:rPr>
              <w:t>m</w:t>
            </w:r>
            <w:r w:rsidR="00E66A45" w:rsidRPr="00E66A45">
              <w:rPr>
                <w:rFonts w:ascii="Times New Roman" w:eastAsia="仿宋" w:hAnsi="Times New Roman"/>
                <w:sz w:val="24"/>
                <w:szCs w:val="24"/>
              </w:rPr>
              <w:t xml:space="preserve">ultimodal </w:t>
            </w:r>
            <w:r w:rsidR="00E66A45">
              <w:rPr>
                <w:rFonts w:ascii="Times New Roman" w:eastAsia="仿宋" w:hAnsi="Times New Roman"/>
                <w:sz w:val="24"/>
                <w:szCs w:val="24"/>
              </w:rPr>
              <w:t>f</w:t>
            </w:r>
            <w:r w:rsidR="00E66A45" w:rsidRPr="00E66A45">
              <w:rPr>
                <w:rFonts w:ascii="Times New Roman" w:eastAsia="仿宋" w:hAnsi="Times New Roman"/>
                <w:sz w:val="24"/>
                <w:szCs w:val="24"/>
              </w:rPr>
              <w:t xml:space="preserve">eature for </w:t>
            </w:r>
            <w:r w:rsidR="00E66A45">
              <w:rPr>
                <w:rFonts w:ascii="Times New Roman" w:eastAsia="仿宋" w:hAnsi="Times New Roman"/>
                <w:sz w:val="24"/>
                <w:szCs w:val="24"/>
              </w:rPr>
              <w:t>i</w:t>
            </w:r>
            <w:r w:rsidR="00E66A45" w:rsidRPr="00E66A45">
              <w:rPr>
                <w:rFonts w:ascii="Times New Roman" w:eastAsia="仿宋" w:hAnsi="Times New Roman"/>
                <w:sz w:val="24"/>
                <w:szCs w:val="24"/>
              </w:rPr>
              <w:t xml:space="preserve">nfrastructure </w:t>
            </w:r>
            <w:r w:rsidR="00E66A45">
              <w:rPr>
                <w:rFonts w:ascii="Times New Roman" w:eastAsia="仿宋" w:hAnsi="Times New Roman"/>
                <w:sz w:val="24"/>
                <w:szCs w:val="24"/>
              </w:rPr>
              <w:t>a</w:t>
            </w:r>
            <w:r w:rsidR="00E66A45" w:rsidRPr="00E66A45">
              <w:rPr>
                <w:rFonts w:ascii="Times New Roman" w:eastAsia="仿宋" w:hAnsi="Times New Roman"/>
                <w:sz w:val="24"/>
                <w:szCs w:val="24"/>
              </w:rPr>
              <w:t>nomaly</w:t>
            </w:r>
            <w:r w:rsidR="00E66A45">
              <w:rPr>
                <w:rFonts w:ascii="Times New Roman" w:eastAsia="仿宋" w:hAnsi="Times New Roman"/>
                <w:sz w:val="24"/>
                <w:szCs w:val="24"/>
              </w:rPr>
              <w:t xml:space="preserve"> </w:t>
            </w:r>
            <w:r w:rsidR="00E66A45" w:rsidRPr="00E66A45">
              <w:rPr>
                <w:rFonts w:ascii="Times New Roman" w:eastAsia="仿宋" w:hAnsi="Times New Roman"/>
                <w:sz w:val="24"/>
                <w:szCs w:val="24"/>
              </w:rPr>
              <w:t>detection</w:t>
            </w:r>
            <w:r w:rsidR="009F7452" w:rsidRPr="00E66A45">
              <w:rPr>
                <w:rFonts w:ascii="Times New Roman" w:eastAsia="仿宋" w:hAnsi="Times New Roman"/>
                <w:sz w:val="24"/>
                <w:szCs w:val="24"/>
              </w:rPr>
              <w:t>. Automation in Construction</w:t>
            </w:r>
            <w:r w:rsidR="009F7452" w:rsidRPr="00E66A45">
              <w:rPr>
                <w:rFonts w:ascii="Times New Roman" w:eastAsia="仿宋" w:hAnsi="Times New Roman" w:hint="eastAsia"/>
                <w:sz w:val="24"/>
                <w:szCs w:val="24"/>
              </w:rPr>
              <w:t>.</w:t>
            </w:r>
            <w:r w:rsidR="009F7452" w:rsidRPr="00E66A45">
              <w:rPr>
                <w:rFonts w:ascii="Times New Roman" w:eastAsia="仿宋" w:hAnsi="Times New Roman"/>
                <w:sz w:val="24"/>
                <w:szCs w:val="24"/>
              </w:rPr>
              <w:t xml:space="preserve"> </w:t>
            </w:r>
            <w:r w:rsidR="009F7452" w:rsidRPr="00E66A45">
              <w:rPr>
                <w:rFonts w:ascii="Times New Roman" w:eastAsia="仿宋" w:hAnsi="Times New Roman" w:hint="eastAsia"/>
                <w:color w:val="0070C0"/>
                <w:sz w:val="24"/>
                <w:szCs w:val="24"/>
              </w:rPr>
              <w:t>(</w:t>
            </w:r>
            <w:r w:rsidR="008A2A17">
              <w:rPr>
                <w:rFonts w:ascii="Times New Roman" w:eastAsia="仿宋" w:hAnsi="Times New Roman" w:hint="eastAsia"/>
                <w:color w:val="0070C0"/>
                <w:sz w:val="24"/>
                <w:szCs w:val="24"/>
              </w:rPr>
              <w:t>一审中</w:t>
            </w:r>
            <w:r w:rsidR="009F7452" w:rsidRPr="00E66A45">
              <w:rPr>
                <w:rFonts w:ascii="Times New Roman" w:eastAsia="仿宋" w:hAnsi="Times New Roman"/>
                <w:color w:val="0070C0"/>
                <w:sz w:val="24"/>
                <w:szCs w:val="24"/>
              </w:rPr>
              <w:t xml:space="preserve">, </w:t>
            </w:r>
            <w:r w:rsidR="009F7452" w:rsidRPr="00E66A45">
              <w:rPr>
                <w:rFonts w:ascii="Times New Roman" w:eastAsia="仿宋" w:hAnsi="Times New Roman" w:hint="eastAsia"/>
                <w:color w:val="0070C0"/>
                <w:sz w:val="24"/>
                <w:szCs w:val="24"/>
              </w:rPr>
              <w:t>中科院一区</w:t>
            </w:r>
            <w:r w:rsidR="009F7452" w:rsidRPr="00E66A45">
              <w:rPr>
                <w:rFonts w:ascii="Times New Roman" w:eastAsia="仿宋" w:hAnsi="Times New Roman"/>
                <w:color w:val="0070C0"/>
                <w:sz w:val="24"/>
                <w:szCs w:val="24"/>
              </w:rPr>
              <w:t>TOP</w:t>
            </w:r>
            <w:r w:rsidR="009F7452" w:rsidRPr="00E66A45">
              <w:rPr>
                <w:rFonts w:ascii="Times New Roman" w:eastAsia="仿宋" w:hAnsi="Times New Roman" w:hint="eastAsia"/>
                <w:color w:val="0070C0"/>
                <w:sz w:val="24"/>
                <w:szCs w:val="24"/>
              </w:rPr>
              <w:t xml:space="preserve">, </w:t>
            </w:r>
            <w:r w:rsidR="009F7452" w:rsidRPr="00E66A45">
              <w:rPr>
                <w:rFonts w:ascii="Times New Roman" w:eastAsia="仿宋" w:hAnsi="Times New Roman"/>
                <w:color w:val="0070C0"/>
                <w:sz w:val="24"/>
                <w:szCs w:val="24"/>
              </w:rPr>
              <w:t>JCR Q1</w:t>
            </w:r>
            <w:r w:rsidR="009F7452" w:rsidRPr="00E66A45">
              <w:rPr>
                <w:rFonts w:ascii="Times New Roman" w:eastAsia="仿宋" w:hAnsi="Times New Roman" w:hint="eastAsia"/>
                <w:color w:val="0070C0"/>
                <w:sz w:val="24"/>
                <w:szCs w:val="24"/>
              </w:rPr>
              <w:t>)</w:t>
            </w:r>
          </w:p>
          <w:p w14:paraId="1B7E9E1C" w14:textId="1E027D25" w:rsidR="001A029D" w:rsidRPr="009B375F" w:rsidRDefault="00112A7E" w:rsidP="00707EF4">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E86B35" w:rsidRPr="009B375F">
              <w:rPr>
                <w:rFonts w:ascii="Times New Roman" w:eastAsia="仿宋" w:hAnsi="Times New Roman" w:hint="eastAsia"/>
                <w:color w:val="0070C0"/>
                <w:sz w:val="24"/>
                <w:szCs w:val="24"/>
              </w:rPr>
              <w:t>一审中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50639342" w14:textId="5D207298" w:rsidR="008624A4" w:rsidRPr="00E83F18" w:rsidRDefault="008624A4" w:rsidP="008624A4">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改进标签编码和</w:t>
            </w:r>
            <w:r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0178033C" w14:textId="6260AE17"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283B6AE4" w14:textId="0FEFEB4A" w:rsidR="00C923C1" w:rsidRPr="00C923C1" w:rsidRDefault="00C923C1" w:rsidP="00E83F18">
            <w:pPr>
              <w:pStyle w:val="a3"/>
              <w:numPr>
                <w:ilvl w:val="0"/>
                <w:numId w:val="17"/>
              </w:numPr>
              <w:ind w:firstLineChars="0"/>
              <w:rPr>
                <w:rFonts w:ascii="Times New Roman" w:eastAsia="仿宋" w:hAnsi="Times New Roman"/>
                <w:sz w:val="24"/>
                <w:szCs w:val="24"/>
              </w:rPr>
            </w:pPr>
            <w:r>
              <w:rPr>
                <w:rFonts w:ascii="Times New Roman" w:eastAsia="仿宋" w:hAnsi="Times New Roman" w:hint="eastAsia"/>
                <w:sz w:val="24"/>
                <w:szCs w:val="24"/>
              </w:rPr>
              <w:t>陈洪胜</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朱悦铭</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谢攀</w:t>
            </w:r>
            <w:r>
              <w:rPr>
                <w:rFonts w:ascii="Times New Roman" w:eastAsia="仿宋" w:hAnsi="Times New Roman" w:hint="eastAsia"/>
                <w:sz w:val="24"/>
                <w:szCs w:val="24"/>
              </w:rPr>
              <w:t>,</w:t>
            </w:r>
            <w:r>
              <w:rPr>
                <w:rFonts w:ascii="Times New Roman" w:eastAsia="仿宋" w:hAnsi="Times New Roman"/>
                <w:sz w:val="24"/>
                <w:szCs w:val="24"/>
              </w:rPr>
              <w:t xml:space="preserve"> </w:t>
            </w:r>
            <w:r w:rsidRPr="00052B94">
              <w:rPr>
                <w:rFonts w:ascii="Times New Roman" w:eastAsia="仿宋" w:hAnsi="Times New Roman" w:hint="eastAsia"/>
                <w:b/>
                <w:bCs/>
                <w:sz w:val="24"/>
                <w:szCs w:val="24"/>
              </w:rPr>
              <w:t>林威</w:t>
            </w:r>
            <w:r w:rsidR="00052B94" w:rsidRPr="00052B94">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邹美涛</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D7802">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C923C1">
              <w:rPr>
                <w:rFonts w:ascii="Times New Roman" w:eastAsia="仿宋" w:hAnsi="Times New Roman" w:hint="eastAsia"/>
                <w:sz w:val="24"/>
                <w:szCs w:val="24"/>
              </w:rPr>
              <w:t>基于蒙特卡罗</w:t>
            </w:r>
            <w:r w:rsidRPr="00C923C1">
              <w:rPr>
                <w:rFonts w:ascii="Times New Roman" w:eastAsia="仿宋" w:hAnsi="Times New Roman"/>
                <w:sz w:val="24"/>
                <w:szCs w:val="24"/>
              </w:rPr>
              <w:t>dropout</w:t>
            </w:r>
            <w:r w:rsidRPr="00C923C1">
              <w:rPr>
                <w:rFonts w:ascii="Times New Roman" w:eastAsia="仿宋" w:hAnsi="Times New Roman"/>
                <w:sz w:val="24"/>
                <w:szCs w:val="24"/>
              </w:rPr>
              <w:t>的土体开挖力学参数不确定性反演方法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施工技术（中英文）</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已投稿</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sidRPr="00052B94">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279630D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9631CD">
              <w:rPr>
                <w:rFonts w:ascii="Times New Roman" w:eastAsia="仿宋" w:hAnsi="Times New Roman" w:hint="eastAsia"/>
                <w:color w:val="0070C0"/>
                <w:sz w:val="24"/>
                <w:szCs w:val="24"/>
              </w:rPr>
              <w:t>公开</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lastRenderedPageBreak/>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1DC81E99" w14:textId="3BE4E107" w:rsidR="00BF0FF3" w:rsidRPr="00BF0FF3" w:rsidRDefault="00BF0FF3" w:rsidP="00BF0FF3">
            <w:pPr>
              <w:pStyle w:val="a3"/>
              <w:numPr>
                <w:ilvl w:val="0"/>
                <w:numId w:val="12"/>
              </w:numPr>
              <w:ind w:firstLineChars="0"/>
              <w:rPr>
                <w:rFonts w:ascii="Times New Roman" w:eastAsia="仿宋" w:hAnsi="Times New Roman"/>
                <w:sz w:val="24"/>
                <w:szCs w:val="24"/>
              </w:rPr>
            </w:pPr>
            <w:r w:rsidRPr="00BF0FF3">
              <w:rPr>
                <w:rFonts w:ascii="Times New Roman" w:eastAsia="仿宋" w:hAnsi="Times New Roman"/>
                <w:sz w:val="24"/>
                <w:szCs w:val="24"/>
              </w:rPr>
              <w:t>Journal of Computing in Civil Engineering</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5752EF0F" w14:textId="6F7F881A"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sidR="00480DD5">
              <w:rPr>
                <w:rFonts w:ascii="Times New Roman" w:eastAsia="仿宋" w:hAnsi="Times New Roman"/>
                <w:sz w:val="24"/>
                <w:szCs w:val="24"/>
              </w:rPr>
              <w:t>2</w:t>
            </w:r>
            <w:r>
              <w:rPr>
                <w:rFonts w:ascii="Times New Roman" w:eastAsia="仿宋" w:hAnsi="Times New Roman" w:hint="eastAsia"/>
                <w:sz w:val="24"/>
                <w:szCs w:val="24"/>
              </w:rPr>
              <w:t>次）</w:t>
            </w:r>
          </w:p>
          <w:p w14:paraId="0D0B56DC" w14:textId="49D07B74"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sidR="001C654F">
              <w:rPr>
                <w:rFonts w:ascii="Times New Roman" w:eastAsia="仿宋" w:hAnsi="Times New Roman"/>
                <w:sz w:val="24"/>
                <w:szCs w:val="24"/>
              </w:rPr>
              <w:t>2</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26AE66F3"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6D6D4B">
              <w:rPr>
                <w:rFonts w:ascii="Times New Roman" w:eastAsia="仿宋" w:hAnsi="Times New Roman"/>
                <w:sz w:val="24"/>
                <w:szCs w:val="24"/>
              </w:rPr>
              <w:t>8</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203B1E8"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Pr="000235DA">
              <w:rPr>
                <w:rFonts w:ascii="Times New Roman" w:eastAsia="仿宋" w:hAnsi="Times New Roman"/>
                <w:sz w:val="24"/>
                <w:szCs w:val="24"/>
              </w:rPr>
              <w:t>2023.04–2024.03</w:t>
            </w:r>
            <w:r w:rsidR="000235DA" w:rsidRPr="000235DA">
              <w:rPr>
                <w:rFonts w:ascii="Times New Roman" w:eastAsia="仿宋" w:hAnsi="Times New Roman"/>
                <w:sz w:val="24"/>
                <w:szCs w:val="24"/>
              </w:rPr>
              <w:t xml:space="preserve">, </w:t>
            </w:r>
            <w:r w:rsidR="00484ED8" w:rsidRPr="000235DA">
              <w:rPr>
                <w:rFonts w:ascii="Times New Roman" w:eastAsia="仿宋" w:hAnsi="Times New Roman"/>
                <w:sz w:val="24"/>
                <w:szCs w:val="24"/>
              </w:rPr>
              <w:t xml:space="preserve">Mechanical </w:t>
            </w:r>
            <w:r w:rsidR="00484ED8" w:rsidRPr="000235DA">
              <w:rPr>
                <w:rFonts w:ascii="Times New Roman" w:eastAsia="仿宋" w:hAnsi="Times New Roman" w:hint="eastAsia"/>
                <w:sz w:val="24"/>
                <w:szCs w:val="24"/>
              </w:rPr>
              <w:t>e</w:t>
            </w:r>
            <w:r w:rsidR="00484ED8" w:rsidRPr="000235DA">
              <w:rPr>
                <w:rFonts w:ascii="Times New Roman" w:eastAsia="仿宋" w:hAnsi="Times New Roman"/>
                <w:sz w:val="24"/>
                <w:szCs w:val="24"/>
              </w:rPr>
              <w:t>valuation and analysis based on digital twin for as-built shield tunnel</w:t>
            </w:r>
          </w:p>
          <w:p w14:paraId="36A75AFF" w14:textId="41D5CF97"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Pr="0050385F">
              <w:rPr>
                <w:rFonts w:ascii="Times New Roman" w:eastAsia="仿宋" w:hAnsi="Times New Roman"/>
                <w:sz w:val="24"/>
                <w:szCs w:val="24"/>
              </w:rPr>
              <w:t>2017.01–2018.01</w:t>
            </w:r>
            <w:r w:rsidR="0050385F" w:rsidRPr="0050385F">
              <w:rPr>
                <w:rFonts w:ascii="Times New Roman" w:eastAsia="仿宋" w:hAnsi="Times New Roman"/>
                <w:sz w:val="24"/>
                <w:szCs w:val="24"/>
              </w:rPr>
              <w:t xml:space="preserve">, </w:t>
            </w:r>
            <w:r w:rsidR="00254A39" w:rsidRPr="0050385F">
              <w:rPr>
                <w:rFonts w:ascii="Times New Roman" w:eastAsia="仿宋" w:hAnsi="Times New Roman" w:hint="eastAsia"/>
                <w:sz w:val="24"/>
                <w:szCs w:val="24"/>
              </w:rPr>
              <w:t>橡胶支座在装配式建筑墙板节点处的应用</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lastRenderedPageBreak/>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771EF" w14:textId="77777777" w:rsidR="00B858BE" w:rsidRDefault="00B858BE" w:rsidP="000F2CC4">
      <w:r>
        <w:separator/>
      </w:r>
    </w:p>
  </w:endnote>
  <w:endnote w:type="continuationSeparator" w:id="0">
    <w:p w14:paraId="0BEABDFD" w14:textId="77777777" w:rsidR="00B858BE" w:rsidRDefault="00B858BE"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A8A77" w14:textId="77777777" w:rsidR="00B858BE" w:rsidRDefault="00B858BE" w:rsidP="000F2CC4">
      <w:r>
        <w:separator/>
      </w:r>
    </w:p>
  </w:footnote>
  <w:footnote w:type="continuationSeparator" w:id="0">
    <w:p w14:paraId="62EFA4FF" w14:textId="77777777" w:rsidR="00B858BE" w:rsidRDefault="00B858BE"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GpBQCxgnUu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D26"/>
    <w:rsid w:val="00027BD4"/>
    <w:rsid w:val="00031320"/>
    <w:rsid w:val="000318D4"/>
    <w:rsid w:val="000335F0"/>
    <w:rsid w:val="00033CA5"/>
    <w:rsid w:val="00034238"/>
    <w:rsid w:val="000348F6"/>
    <w:rsid w:val="0003492F"/>
    <w:rsid w:val="000359FA"/>
    <w:rsid w:val="00035AC6"/>
    <w:rsid w:val="0003636D"/>
    <w:rsid w:val="000365FD"/>
    <w:rsid w:val="00037493"/>
    <w:rsid w:val="000379DD"/>
    <w:rsid w:val="00037D3C"/>
    <w:rsid w:val="000414A7"/>
    <w:rsid w:val="00042B1C"/>
    <w:rsid w:val="00043C9B"/>
    <w:rsid w:val="00047A6A"/>
    <w:rsid w:val="00052B94"/>
    <w:rsid w:val="00053883"/>
    <w:rsid w:val="00054834"/>
    <w:rsid w:val="00055EE7"/>
    <w:rsid w:val="00055FC4"/>
    <w:rsid w:val="00056C38"/>
    <w:rsid w:val="00057FBC"/>
    <w:rsid w:val="000612DB"/>
    <w:rsid w:val="000612F7"/>
    <w:rsid w:val="00061A9A"/>
    <w:rsid w:val="00064712"/>
    <w:rsid w:val="00065790"/>
    <w:rsid w:val="00065F0A"/>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7182"/>
    <w:rsid w:val="00127B1E"/>
    <w:rsid w:val="0013046D"/>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C654F"/>
    <w:rsid w:val="001D08D0"/>
    <w:rsid w:val="001D1305"/>
    <w:rsid w:val="001D1E51"/>
    <w:rsid w:val="001D3A6C"/>
    <w:rsid w:val="001D42CA"/>
    <w:rsid w:val="001D4952"/>
    <w:rsid w:val="001D5545"/>
    <w:rsid w:val="001D772F"/>
    <w:rsid w:val="001E06DC"/>
    <w:rsid w:val="001E2DCB"/>
    <w:rsid w:val="001E4C43"/>
    <w:rsid w:val="001E5B93"/>
    <w:rsid w:val="001E7695"/>
    <w:rsid w:val="001F09F4"/>
    <w:rsid w:val="001F229D"/>
    <w:rsid w:val="001F22C9"/>
    <w:rsid w:val="001F2356"/>
    <w:rsid w:val="001F314A"/>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27D79"/>
    <w:rsid w:val="002318E7"/>
    <w:rsid w:val="00233168"/>
    <w:rsid w:val="002336F6"/>
    <w:rsid w:val="00233C8B"/>
    <w:rsid w:val="002359D9"/>
    <w:rsid w:val="002409D8"/>
    <w:rsid w:val="00242260"/>
    <w:rsid w:val="00242856"/>
    <w:rsid w:val="00245A17"/>
    <w:rsid w:val="00246180"/>
    <w:rsid w:val="00250F27"/>
    <w:rsid w:val="002529D2"/>
    <w:rsid w:val="00253C28"/>
    <w:rsid w:val="00254A39"/>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1EC"/>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2E78"/>
    <w:rsid w:val="0031597D"/>
    <w:rsid w:val="0031606A"/>
    <w:rsid w:val="0031720C"/>
    <w:rsid w:val="003175C8"/>
    <w:rsid w:val="0031770C"/>
    <w:rsid w:val="003223B0"/>
    <w:rsid w:val="00323AE7"/>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29E9"/>
    <w:rsid w:val="003A3F08"/>
    <w:rsid w:val="003A555A"/>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5596"/>
    <w:rsid w:val="004476CD"/>
    <w:rsid w:val="004500A2"/>
    <w:rsid w:val="00450179"/>
    <w:rsid w:val="00451AF8"/>
    <w:rsid w:val="00455469"/>
    <w:rsid w:val="00461067"/>
    <w:rsid w:val="004670D0"/>
    <w:rsid w:val="004674F9"/>
    <w:rsid w:val="0046752C"/>
    <w:rsid w:val="00467DCD"/>
    <w:rsid w:val="004703A2"/>
    <w:rsid w:val="00470A15"/>
    <w:rsid w:val="004715A4"/>
    <w:rsid w:val="00473320"/>
    <w:rsid w:val="00474272"/>
    <w:rsid w:val="004744B8"/>
    <w:rsid w:val="00475CC3"/>
    <w:rsid w:val="00476BC5"/>
    <w:rsid w:val="0047722C"/>
    <w:rsid w:val="00480DD5"/>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17074"/>
    <w:rsid w:val="00517D4E"/>
    <w:rsid w:val="00521428"/>
    <w:rsid w:val="00522391"/>
    <w:rsid w:val="00522855"/>
    <w:rsid w:val="005249B4"/>
    <w:rsid w:val="00530CBC"/>
    <w:rsid w:val="00530EA4"/>
    <w:rsid w:val="005314A9"/>
    <w:rsid w:val="005325E7"/>
    <w:rsid w:val="00533A19"/>
    <w:rsid w:val="00535F34"/>
    <w:rsid w:val="00540B99"/>
    <w:rsid w:val="00541862"/>
    <w:rsid w:val="00542D3B"/>
    <w:rsid w:val="005439B6"/>
    <w:rsid w:val="00543C89"/>
    <w:rsid w:val="00544996"/>
    <w:rsid w:val="00545459"/>
    <w:rsid w:val="005457F2"/>
    <w:rsid w:val="00546742"/>
    <w:rsid w:val="0055079C"/>
    <w:rsid w:val="00552851"/>
    <w:rsid w:val="00552B1B"/>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9C9"/>
    <w:rsid w:val="005D0B98"/>
    <w:rsid w:val="005D13AC"/>
    <w:rsid w:val="005D1C36"/>
    <w:rsid w:val="005D24E7"/>
    <w:rsid w:val="005D543A"/>
    <w:rsid w:val="005D6FFA"/>
    <w:rsid w:val="005D7FD3"/>
    <w:rsid w:val="005E119D"/>
    <w:rsid w:val="005E3D4E"/>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1EF9"/>
    <w:rsid w:val="00622322"/>
    <w:rsid w:val="006223D9"/>
    <w:rsid w:val="00623B4F"/>
    <w:rsid w:val="006255DD"/>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F0C"/>
    <w:rsid w:val="00645D37"/>
    <w:rsid w:val="0064715C"/>
    <w:rsid w:val="00647E39"/>
    <w:rsid w:val="00651AE8"/>
    <w:rsid w:val="00651CFB"/>
    <w:rsid w:val="006525C0"/>
    <w:rsid w:val="0065271F"/>
    <w:rsid w:val="00652D72"/>
    <w:rsid w:val="0065334A"/>
    <w:rsid w:val="006558B3"/>
    <w:rsid w:val="00660B04"/>
    <w:rsid w:val="00662028"/>
    <w:rsid w:val="00664644"/>
    <w:rsid w:val="006648C9"/>
    <w:rsid w:val="00665204"/>
    <w:rsid w:val="00666238"/>
    <w:rsid w:val="00672381"/>
    <w:rsid w:val="00672B38"/>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331F"/>
    <w:rsid w:val="006B37F8"/>
    <w:rsid w:val="006B5411"/>
    <w:rsid w:val="006C0C71"/>
    <w:rsid w:val="006C0F0D"/>
    <w:rsid w:val="006C539F"/>
    <w:rsid w:val="006C6470"/>
    <w:rsid w:val="006D0865"/>
    <w:rsid w:val="006D170A"/>
    <w:rsid w:val="006D18CD"/>
    <w:rsid w:val="006D2A71"/>
    <w:rsid w:val="006D341C"/>
    <w:rsid w:val="006D4F81"/>
    <w:rsid w:val="006D522B"/>
    <w:rsid w:val="006D6970"/>
    <w:rsid w:val="006D6D4B"/>
    <w:rsid w:val="006E0E6F"/>
    <w:rsid w:val="006E319A"/>
    <w:rsid w:val="006E3299"/>
    <w:rsid w:val="006E4422"/>
    <w:rsid w:val="006E4AB4"/>
    <w:rsid w:val="006E4E73"/>
    <w:rsid w:val="006E64DB"/>
    <w:rsid w:val="006E7BBE"/>
    <w:rsid w:val="006E7F9B"/>
    <w:rsid w:val="006F2D39"/>
    <w:rsid w:val="006F4BD7"/>
    <w:rsid w:val="006F4EDF"/>
    <w:rsid w:val="006F51E0"/>
    <w:rsid w:val="006F59BA"/>
    <w:rsid w:val="006F7472"/>
    <w:rsid w:val="00702182"/>
    <w:rsid w:val="007026F8"/>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60F"/>
    <w:rsid w:val="00771E8D"/>
    <w:rsid w:val="0077391D"/>
    <w:rsid w:val="00774DD5"/>
    <w:rsid w:val="00774FA7"/>
    <w:rsid w:val="00775091"/>
    <w:rsid w:val="00776EB0"/>
    <w:rsid w:val="00781F89"/>
    <w:rsid w:val="00783B22"/>
    <w:rsid w:val="00783C4D"/>
    <w:rsid w:val="00784919"/>
    <w:rsid w:val="007867E6"/>
    <w:rsid w:val="00790371"/>
    <w:rsid w:val="00790B73"/>
    <w:rsid w:val="00791D4E"/>
    <w:rsid w:val="00792431"/>
    <w:rsid w:val="00793188"/>
    <w:rsid w:val="00793467"/>
    <w:rsid w:val="00793DA2"/>
    <w:rsid w:val="00795AD4"/>
    <w:rsid w:val="007964AB"/>
    <w:rsid w:val="0079658F"/>
    <w:rsid w:val="007A081C"/>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24A4"/>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2C1B"/>
    <w:rsid w:val="008E4C7D"/>
    <w:rsid w:val="008E67C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129"/>
    <w:rsid w:val="00954C1A"/>
    <w:rsid w:val="009574DA"/>
    <w:rsid w:val="009574DD"/>
    <w:rsid w:val="0095771D"/>
    <w:rsid w:val="00957B37"/>
    <w:rsid w:val="00960EEB"/>
    <w:rsid w:val="00962F0C"/>
    <w:rsid w:val="009631CD"/>
    <w:rsid w:val="0096371D"/>
    <w:rsid w:val="0096400A"/>
    <w:rsid w:val="00964610"/>
    <w:rsid w:val="00965DBB"/>
    <w:rsid w:val="00967532"/>
    <w:rsid w:val="00970D25"/>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BC3"/>
    <w:rsid w:val="009A526A"/>
    <w:rsid w:val="009A5829"/>
    <w:rsid w:val="009A60B9"/>
    <w:rsid w:val="009A658E"/>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446"/>
    <w:rsid w:val="009E209D"/>
    <w:rsid w:val="009E22E6"/>
    <w:rsid w:val="009E2836"/>
    <w:rsid w:val="009E3D05"/>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8BE"/>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08C6"/>
    <w:rsid w:val="00BD1685"/>
    <w:rsid w:val="00BD1946"/>
    <w:rsid w:val="00BD3209"/>
    <w:rsid w:val="00BD35BD"/>
    <w:rsid w:val="00BD3A87"/>
    <w:rsid w:val="00BD480C"/>
    <w:rsid w:val="00BD4D38"/>
    <w:rsid w:val="00BD7AA7"/>
    <w:rsid w:val="00BE1A28"/>
    <w:rsid w:val="00BE1B79"/>
    <w:rsid w:val="00BE295C"/>
    <w:rsid w:val="00BE32F0"/>
    <w:rsid w:val="00BE6E06"/>
    <w:rsid w:val="00BE7374"/>
    <w:rsid w:val="00BF02A4"/>
    <w:rsid w:val="00BF0FF3"/>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7B92"/>
    <w:rsid w:val="00C506BB"/>
    <w:rsid w:val="00C52B5D"/>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3C1"/>
    <w:rsid w:val="00C92D1A"/>
    <w:rsid w:val="00C93806"/>
    <w:rsid w:val="00C938BB"/>
    <w:rsid w:val="00C96033"/>
    <w:rsid w:val="00C967E5"/>
    <w:rsid w:val="00C97925"/>
    <w:rsid w:val="00CA061B"/>
    <w:rsid w:val="00CA1045"/>
    <w:rsid w:val="00CA30B4"/>
    <w:rsid w:val="00CA4DB1"/>
    <w:rsid w:val="00CB08F7"/>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802"/>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69EE"/>
    <w:rsid w:val="00D76E0E"/>
    <w:rsid w:val="00D80923"/>
    <w:rsid w:val="00D82416"/>
    <w:rsid w:val="00D8386A"/>
    <w:rsid w:val="00D83EB9"/>
    <w:rsid w:val="00D872F2"/>
    <w:rsid w:val="00D873B6"/>
    <w:rsid w:val="00D90301"/>
    <w:rsid w:val="00D90A16"/>
    <w:rsid w:val="00D91BAC"/>
    <w:rsid w:val="00D9258D"/>
    <w:rsid w:val="00D93AA4"/>
    <w:rsid w:val="00D9407F"/>
    <w:rsid w:val="00D94A20"/>
    <w:rsid w:val="00D95DDE"/>
    <w:rsid w:val="00D97355"/>
    <w:rsid w:val="00D97F0B"/>
    <w:rsid w:val="00DA00DD"/>
    <w:rsid w:val="00DA1317"/>
    <w:rsid w:val="00DA153B"/>
    <w:rsid w:val="00DA2119"/>
    <w:rsid w:val="00DA3516"/>
    <w:rsid w:val="00DA5352"/>
    <w:rsid w:val="00DB223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E02EC"/>
    <w:rsid w:val="00DE07B9"/>
    <w:rsid w:val="00DE0A6B"/>
    <w:rsid w:val="00DE25C0"/>
    <w:rsid w:val="00DE2FCC"/>
    <w:rsid w:val="00DE3DCC"/>
    <w:rsid w:val="00DE4584"/>
    <w:rsid w:val="00DE5FC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3071C"/>
    <w:rsid w:val="00E30C78"/>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E08"/>
    <w:rsid w:val="00E66637"/>
    <w:rsid w:val="00E66A45"/>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714A"/>
    <w:rsid w:val="00EB71B6"/>
    <w:rsid w:val="00EB7276"/>
    <w:rsid w:val="00EC3555"/>
    <w:rsid w:val="00EC44C9"/>
    <w:rsid w:val="00EC50A8"/>
    <w:rsid w:val="00EC73D6"/>
    <w:rsid w:val="00ED1F22"/>
    <w:rsid w:val="00ED2083"/>
    <w:rsid w:val="00ED29ED"/>
    <w:rsid w:val="00ED2A9D"/>
    <w:rsid w:val="00ED3573"/>
    <w:rsid w:val="00ED36EC"/>
    <w:rsid w:val="00ED3DB0"/>
    <w:rsid w:val="00ED5764"/>
    <w:rsid w:val="00ED71DE"/>
    <w:rsid w:val="00ED7963"/>
    <w:rsid w:val="00ED796D"/>
    <w:rsid w:val="00EE122E"/>
    <w:rsid w:val="00EE27A1"/>
    <w:rsid w:val="00EE3324"/>
    <w:rsid w:val="00EE5882"/>
    <w:rsid w:val="00EE5FBE"/>
    <w:rsid w:val="00EF071D"/>
    <w:rsid w:val="00EF07F0"/>
    <w:rsid w:val="00EF26E7"/>
    <w:rsid w:val="00EF33EA"/>
    <w:rsid w:val="00EF78A3"/>
    <w:rsid w:val="00F02040"/>
    <w:rsid w:val="00F049B0"/>
    <w:rsid w:val="00F0798A"/>
    <w:rsid w:val="00F11108"/>
    <w:rsid w:val="00F11A72"/>
    <w:rsid w:val="00F1626D"/>
    <w:rsid w:val="00F200A3"/>
    <w:rsid w:val="00F20A83"/>
    <w:rsid w:val="00F20F61"/>
    <w:rsid w:val="00F21D90"/>
    <w:rsid w:val="00F221B8"/>
    <w:rsid w:val="00F22226"/>
    <w:rsid w:val="00F24D8E"/>
    <w:rsid w:val="00F2560C"/>
    <w:rsid w:val="00F25FCC"/>
    <w:rsid w:val="00F2740F"/>
    <w:rsid w:val="00F27A90"/>
    <w:rsid w:val="00F33348"/>
    <w:rsid w:val="00F34AC2"/>
    <w:rsid w:val="00F35527"/>
    <w:rsid w:val="00F370EC"/>
    <w:rsid w:val="00F37798"/>
    <w:rsid w:val="00F437C3"/>
    <w:rsid w:val="00F43D3C"/>
    <w:rsid w:val="00F43E91"/>
    <w:rsid w:val="00F454B6"/>
    <w:rsid w:val="00F45528"/>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7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2599</TotalTime>
  <Pages>5</Pages>
  <Words>1414</Words>
  <Characters>8060</Characters>
  <Application>Microsoft Office Word</Application>
  <DocSecurity>0</DocSecurity>
  <Lines>67</Lines>
  <Paragraphs>18</Paragraphs>
  <ScaleCrop>false</ScaleCrop>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94</cp:revision>
  <cp:lastPrinted>2024-11-24T04:50:00Z</cp:lastPrinted>
  <dcterms:created xsi:type="dcterms:W3CDTF">2023-03-15T15:20:00Z</dcterms:created>
  <dcterms:modified xsi:type="dcterms:W3CDTF">2025-04-23T11:10:00Z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