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29" w:rsidRPr="00CD2129" w:rsidRDefault="00CD2129" w:rsidP="00CD2129">
      <w:pPr>
        <w:pBdr>
          <w:bottom w:val="single" w:sz="8" w:space="4" w:color="4F81BD"/>
        </w:pBdr>
        <w:spacing w:after="300" w:line="240" w:lineRule="auto"/>
        <w:jc w:val="center"/>
        <w:rPr>
          <w:rFonts w:ascii="Algerian" w:eastAsia="Times New Roman" w:hAnsi="Algerian" w:cs="Algerian"/>
          <w:color w:val="0F243E"/>
          <w:spacing w:val="5"/>
          <w:kern w:val="28"/>
          <w:sz w:val="56"/>
          <w:szCs w:val="56"/>
        </w:rPr>
      </w:pPr>
      <w:r w:rsidRPr="00CD2129">
        <w:rPr>
          <w:rFonts w:ascii="Algerian" w:eastAsia="Times New Roman" w:hAnsi="Algerian" w:cs="Algerian"/>
          <w:color w:val="0F243E"/>
          <w:spacing w:val="5"/>
          <w:kern w:val="28"/>
          <w:sz w:val="56"/>
          <w:szCs w:val="56"/>
        </w:rPr>
        <w:t>School based assessment</w:t>
      </w:r>
    </w:p>
    <w:p w:rsidR="00CD2129" w:rsidRPr="00CD2129" w:rsidRDefault="00CD2129" w:rsidP="00CD2129">
      <w:pPr>
        <w:pBdr>
          <w:bottom w:val="single" w:sz="8" w:space="4" w:color="4F81BD"/>
        </w:pBdr>
        <w:spacing w:after="300" w:line="240" w:lineRule="auto"/>
        <w:jc w:val="center"/>
        <w:rPr>
          <w:rFonts w:ascii="Algerian" w:eastAsia="Times New Roman" w:hAnsi="Algerian" w:cs="Algerian"/>
          <w:color w:val="0F243E"/>
          <w:spacing w:val="5"/>
          <w:kern w:val="28"/>
          <w:sz w:val="56"/>
          <w:szCs w:val="56"/>
        </w:rPr>
      </w:pPr>
      <w:r>
        <w:rPr>
          <w:rFonts w:ascii="Algerian" w:eastAsia="Times New Roman" w:hAnsi="Algerian" w:cs="Algerian"/>
          <w:color w:val="0F243E"/>
          <w:spacing w:val="5"/>
          <w:kern w:val="28"/>
          <w:sz w:val="56"/>
          <w:szCs w:val="56"/>
        </w:rPr>
        <w:t>Additional mathematics</w:t>
      </w:r>
    </w:p>
    <w:p w:rsidR="00CD2129" w:rsidRDefault="00CD2129"/>
    <w:p w:rsidR="00EA0012" w:rsidRDefault="00051889" w:rsidP="00CD2129">
      <w:pPr>
        <w:jc w:val="center"/>
        <w:rPr>
          <w:rFonts w:ascii="Times New Roman" w:hAnsi="Times New Roman" w:cs="Times New Roman"/>
          <w:b/>
          <w:i/>
          <w:sz w:val="40"/>
          <w:u w:val="single"/>
        </w:rPr>
      </w:pPr>
      <w:r>
        <w:rPr>
          <w:rFonts w:ascii="Times New Roman" w:hAnsi="Times New Roman" w:cs="Times New Roman"/>
          <w:b/>
          <w:i/>
          <w:sz w:val="40"/>
          <w:u w:val="single"/>
        </w:rPr>
        <w:t>The u</w:t>
      </w:r>
      <w:r w:rsidRPr="00CD2129">
        <w:rPr>
          <w:rFonts w:ascii="Times New Roman" w:hAnsi="Times New Roman" w:cs="Times New Roman"/>
          <w:b/>
          <w:i/>
          <w:sz w:val="40"/>
          <w:u w:val="single"/>
        </w:rPr>
        <w:t>se</w:t>
      </w:r>
      <w:r w:rsidR="00EA0012" w:rsidRPr="00CD2129">
        <w:rPr>
          <w:rFonts w:ascii="Times New Roman" w:hAnsi="Times New Roman" w:cs="Times New Roman"/>
          <w:b/>
          <w:i/>
          <w:sz w:val="40"/>
          <w:u w:val="single"/>
        </w:rPr>
        <w:t xml:space="preserve"> of calculus in the </w:t>
      </w:r>
      <w:r>
        <w:rPr>
          <w:rFonts w:ascii="Times New Roman" w:hAnsi="Times New Roman" w:cs="Times New Roman"/>
          <w:b/>
          <w:i/>
          <w:sz w:val="40"/>
          <w:u w:val="single"/>
        </w:rPr>
        <w:t>design</w:t>
      </w:r>
      <w:r w:rsidR="00EA0012" w:rsidRPr="00CD2129">
        <w:rPr>
          <w:rFonts w:ascii="Times New Roman" w:hAnsi="Times New Roman" w:cs="Times New Roman"/>
          <w:b/>
          <w:i/>
          <w:sz w:val="40"/>
          <w:u w:val="single"/>
        </w:rPr>
        <w:t xml:space="preserve"> of a water tank for Frankfield, Jamaica</w:t>
      </w:r>
    </w:p>
    <w:p w:rsidR="00FC5C13" w:rsidRDefault="00A55FB5" w:rsidP="00CD2129">
      <w:pPr>
        <w:jc w:val="center"/>
        <w:rPr>
          <w:rFonts w:ascii="Times New Roman" w:hAnsi="Times New Roman" w:cs="Times New Roman"/>
          <w:b/>
          <w:i/>
          <w:sz w:val="40"/>
          <w:u w:val="single"/>
        </w:rPr>
      </w:pPr>
      <w:r w:rsidRPr="00A55FB5">
        <w:rPr>
          <w:rFonts w:ascii="Times New Roman" w:hAnsi="Times New Roman" w:cs="Times New Roman"/>
          <w:b/>
          <w:i/>
          <w:noProof/>
          <w:sz w:val="40"/>
          <w:u w:val="single"/>
          <w:lang w:val="en-JM" w:eastAsia="en-JM"/>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left:0;text-align:left;margin-left:133.5pt;margin-top:33pt;width:169.5pt;height:163.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" fillcolor="#a5d5e2 [1624]" strokecolor="#40a7c2 [3048]" strokeweight="1.5pt">
            <v:fill color2="#e4f2f6 [504]" rotate="t" angle="180" colors="0 #9eeaff;22938f #bbefff;1 #e4f9ff" focus="100%" type="gradient"/>
            <v:shadow on="t" color="black" opacity="24903f" origin=",.5" offset="0,.55556mm"/>
          </v:shape>
        </w:pict>
      </w:r>
    </w:p>
    <w:p w:rsidR="00FC5C13" w:rsidRPr="00CD2129" w:rsidRDefault="00A55FB5" w:rsidP="00CD2129">
      <w:pPr>
        <w:jc w:val="center"/>
        <w:rPr>
          <w:rFonts w:ascii="Times New Roman" w:hAnsi="Times New Roman" w:cs="Times New Roman"/>
          <w:b/>
          <w:i/>
          <w:sz w:val="40"/>
          <w:u w:val="single"/>
        </w:rPr>
      </w:pPr>
      <w:r w:rsidRPr="00A55FB5">
        <w:rPr>
          <w:rFonts w:ascii="Times New Roman" w:hAnsi="Times New Roman" w:cs="Times New Roman"/>
          <w:b/>
          <w:i/>
          <w:noProof/>
          <w:sz w:val="40"/>
          <w:u w:val="single"/>
          <w:lang w:val="en-JM" w:eastAsia="en-JM"/>
        </w:rPr>
        <w:pict>
          <v:shapetype id="_x0000_t202" coordsize="21600,21600" o:spt="202" path="m,l,21600r21600,l21600,xe">
            <v:stroke joinstyle="miter"/>
            <v:path gradientshapeok="t" o:connecttype="rect"/>
          </v:shapetype>
          <v:shape id="Text Box 9" o:spid="_x0000_s1043" type="#_x0000_t202" style="position:absolute;left:0;text-align:left;margin-left:169.5pt;margin-top:5.55pt;width:21pt;height:24.7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" filled="f" stroked="f" strokeweight=".5pt">
            <v:textbox>
              <w:txbxContent>
                <w:p w:rsidR="00572436" w:rsidRPr="000F3E39" w:rsidRDefault="00572436">
                  <w:pPr>
                    <w:rPr>
                      <w:rFonts w:ascii="Lucida Calligraphy" w:hAnsi="Lucida Calligraphy"/>
                      <w:color w:val="7030A0"/>
                      <w:sz w:val="24"/>
                    </w:rPr>
                  </w:pPr>
                  <w:r w:rsidRPr="000F3E39">
                    <w:rPr>
                      <w:rFonts w:ascii="Lucida Calligraphy" w:hAnsi="Lucida Calligraphy"/>
                      <w:color w:val="7030A0"/>
                      <w:sz w:val="24"/>
                    </w:rPr>
                    <w:t>r</w:t>
                  </w:r>
                </w:p>
              </w:txbxContent>
            </v:textbox>
          </v:shape>
        </w:pict>
      </w:r>
      <w:r w:rsidRPr="00A55FB5">
        <w:rPr>
          <w:rFonts w:ascii="Times New Roman" w:hAnsi="Times New Roman" w:cs="Times New Roman"/>
          <w:b/>
          <w:i/>
          <w:noProof/>
          <w:sz w:val="40"/>
          <w:u w:val="single"/>
          <w:lang w:val="en-JM" w:eastAsia="en-JM"/>
        </w:rPr>
        <w:pict>
          <v:shapetype id="_x0000_t32" coordsize="21600,21600" o:spt="32" o:oned="t" path="m,l21600,21600e" filled="f">
            <v:path arrowok="t" fillok="f" o:connecttype="none"/>
            <o:lock v:ext="edit" shapetype="t"/>
          </v:shapetype>
          <v:shape id="Straight Arrow Connector 7" o:spid="_x0000_s1042" type="#_x0000_t32" style="position:absolute;left:0;text-align:left;margin-left:133.5pt;margin-top:23.55pt;width:83.25pt;height:.7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" strokecolor="#8064a2 [3207]" strokeweight="2pt">
            <v:stroke endarrow="open"/>
            <v:shadow on="t" color="black" opacity="24903f" origin=",.5" offset="0,.55556mm"/>
          </v:shape>
        </w:pict>
      </w:r>
    </w:p>
    <w:p w:rsidR="00FC5C13" w:rsidRDefault="00A55FB5">
      <w:r w:rsidRPr="00A55FB5">
        <w:rPr>
          <w:noProof/>
          <w:lang w:val="en-JM" w:eastAsia="en-JM"/>
        </w:rPr>
        <w:pict>
          <v:shape id="Straight Arrow Connector 4" o:spid="_x0000_s1041" type="#_x0000_t32" style="position:absolute;margin-left:3in;margin-top:16.35pt;width:.75pt;height:47.25pt;flip:x y;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" strokecolor="#8064a2 [3207]" strokeweight="2pt">
            <v:stroke endarrow="open"/>
            <v:shadow on="t" color="black" opacity="24903f" origin=",.5" offset="0,.55556mm"/>
          </v:shape>
        </w:pict>
      </w:r>
    </w:p>
    <w:p w:rsidR="00FC5C13" w:rsidRDefault="00FC5C13"/>
    <w:p w:rsidR="00FC5C13" w:rsidRDefault="00A55FB5">
      <w:r w:rsidRPr="00A55FB5">
        <w:rPr>
          <w:noProof/>
          <w:lang w:val="en-JM" w:eastAsia="en-JM"/>
        </w:rPr>
        <w:pict>
          <v:shape id="Text Box 6" o:spid="_x0000_s1027" type="#_x0000_t202" style="position:absolute;margin-left:205.5pt;margin-top:12.7pt;width:18.75pt;height:20.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" filled="f" stroked="f" strokeweight=".5pt">
            <v:textbox>
              <w:txbxContent>
                <w:p w:rsidR="00572436" w:rsidRPr="000F3E39" w:rsidRDefault="00572436">
                  <w:pPr>
                    <w:rPr>
                      <w:rFonts w:ascii="Lucida Calligraphy" w:hAnsi="Lucida Calligraphy"/>
                      <w:color w:val="7030A0"/>
                      <w:sz w:val="24"/>
                    </w:rPr>
                  </w:pPr>
                  <w:r w:rsidRPr="000F3E39">
                    <w:rPr>
                      <w:rFonts w:ascii="Lucida Calligraphy" w:hAnsi="Lucida Calligraphy"/>
                      <w:color w:val="7030A0"/>
                      <w:sz w:val="24"/>
                    </w:rPr>
                    <w:t>h</w:t>
                  </w:r>
                </w:p>
                <w:p w:rsidR="00572436" w:rsidRDefault="00572436"/>
              </w:txbxContent>
            </v:textbox>
          </v:shape>
        </w:pict>
      </w:r>
    </w:p>
    <w:p w:rsidR="00FC5C13" w:rsidRDefault="00A55FB5">
      <w:r w:rsidRPr="00A55FB5">
        <w:rPr>
          <w:noProof/>
          <w:lang w:val="en-JM" w:eastAsia="en-JM"/>
        </w:rPr>
        <w:pict>
          <v:shape id="Straight Arrow Connector 5" o:spid="_x0000_s1040" type="#_x0000_t32" style="position:absolute;margin-left:216.7pt;margin-top:7.55pt;width:0;height:39.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" strokecolor="#8064a2 [3207]" strokeweight="2pt">
            <v:stroke endarrow="open"/>
            <v:shadow on="t" color="black" opacity="24903f" origin=",.5" offset="0,.55556mm"/>
          </v:shape>
        </w:pict>
      </w:r>
    </w:p>
    <w:p w:rsidR="00FC5C13" w:rsidRDefault="00FC5C13"/>
    <w:p w:rsidR="00FC5C13" w:rsidRDefault="00FC5C13"/>
    <w:p w:rsidR="00A96AF0" w:rsidRDefault="00A96AF0"/>
    <w:p w:rsidR="00FC5C13" w:rsidRPr="00A96AF0" w:rsidRDefault="000F3E39">
      <w:pPr>
        <w:rPr>
          <w:rFonts w:ascii="Times New Roman" w:hAnsi="Times New Roman" w:cs="Times New Roman"/>
          <w:b/>
          <w:sz w:val="28"/>
        </w:rPr>
      </w:pPr>
      <w:r w:rsidRPr="00A96AF0">
        <w:rPr>
          <w:rFonts w:ascii="Times New Roman" w:hAnsi="Times New Roman" w:cs="Times New Roman"/>
          <w:b/>
          <w:sz w:val="28"/>
        </w:rPr>
        <w:t xml:space="preserve">Name of Candidate: </w:t>
      </w:r>
      <w:r w:rsidR="006D3480">
        <w:rPr>
          <w:rFonts w:ascii="Times New Roman" w:hAnsi="Times New Roman" w:cs="Times New Roman"/>
          <w:b/>
          <w:sz w:val="28"/>
        </w:rPr>
        <w:t>XXXXXXX</w:t>
      </w:r>
    </w:p>
    <w:p w:rsidR="000F3E39" w:rsidRPr="00A96AF0" w:rsidRDefault="000F3E39">
      <w:pPr>
        <w:rPr>
          <w:rFonts w:ascii="Times New Roman" w:hAnsi="Times New Roman" w:cs="Times New Roman"/>
          <w:b/>
          <w:sz w:val="28"/>
        </w:rPr>
      </w:pPr>
      <w:r w:rsidRPr="00A96AF0">
        <w:rPr>
          <w:rFonts w:ascii="Times New Roman" w:hAnsi="Times New Roman" w:cs="Times New Roman"/>
          <w:b/>
          <w:sz w:val="28"/>
        </w:rPr>
        <w:t>Candidate Number:</w:t>
      </w:r>
    </w:p>
    <w:p w:rsidR="000F3E39" w:rsidRPr="00A96AF0" w:rsidRDefault="000F3E39">
      <w:pPr>
        <w:rPr>
          <w:rFonts w:ascii="Times New Roman" w:hAnsi="Times New Roman" w:cs="Times New Roman"/>
          <w:b/>
          <w:sz w:val="28"/>
        </w:rPr>
      </w:pPr>
      <w:r w:rsidRPr="00A96AF0">
        <w:rPr>
          <w:rFonts w:ascii="Times New Roman" w:hAnsi="Times New Roman" w:cs="Times New Roman"/>
          <w:b/>
          <w:sz w:val="28"/>
        </w:rPr>
        <w:t>Centre Number:</w:t>
      </w:r>
      <w:r w:rsidR="006D3480">
        <w:rPr>
          <w:rFonts w:ascii="Times New Roman" w:hAnsi="Times New Roman" w:cs="Times New Roman"/>
          <w:b/>
          <w:sz w:val="28"/>
        </w:rPr>
        <w:t>XXXXXXX</w:t>
      </w:r>
    </w:p>
    <w:p w:rsidR="000F3E39" w:rsidRPr="00A96AF0" w:rsidRDefault="000F3E39">
      <w:pPr>
        <w:rPr>
          <w:rFonts w:ascii="Times New Roman" w:hAnsi="Times New Roman" w:cs="Times New Roman"/>
          <w:b/>
          <w:sz w:val="28"/>
        </w:rPr>
      </w:pPr>
      <w:r w:rsidRPr="00A96AF0">
        <w:rPr>
          <w:rFonts w:ascii="Times New Roman" w:hAnsi="Times New Roman" w:cs="Times New Roman"/>
          <w:b/>
          <w:sz w:val="28"/>
        </w:rPr>
        <w:t>Teacher’s Name:</w:t>
      </w:r>
      <w:r w:rsidR="006D3480">
        <w:rPr>
          <w:rFonts w:ascii="Times New Roman" w:hAnsi="Times New Roman" w:cs="Times New Roman"/>
          <w:b/>
          <w:sz w:val="28"/>
        </w:rPr>
        <w:t>XXXXXXXX</w:t>
      </w:r>
    </w:p>
    <w:p w:rsidR="000F3E39" w:rsidRPr="00A96AF0" w:rsidRDefault="000F3E39">
      <w:pPr>
        <w:rPr>
          <w:rFonts w:ascii="Times New Roman" w:hAnsi="Times New Roman" w:cs="Times New Roman"/>
          <w:b/>
          <w:sz w:val="28"/>
        </w:rPr>
      </w:pPr>
      <w:r w:rsidRPr="00A96AF0">
        <w:rPr>
          <w:rFonts w:ascii="Times New Roman" w:hAnsi="Times New Roman" w:cs="Times New Roman"/>
          <w:b/>
          <w:sz w:val="28"/>
        </w:rPr>
        <w:t>Territory:</w:t>
      </w:r>
      <w:r w:rsidR="00A96AF0" w:rsidRPr="00A96AF0">
        <w:rPr>
          <w:rFonts w:ascii="Times New Roman" w:hAnsi="Times New Roman" w:cs="Times New Roman"/>
          <w:b/>
          <w:sz w:val="28"/>
        </w:rPr>
        <w:t xml:space="preserve"> Jamaica</w:t>
      </w:r>
    </w:p>
    <w:p w:rsidR="000F3E39" w:rsidRPr="00A96AF0" w:rsidRDefault="000F3E39">
      <w:pPr>
        <w:rPr>
          <w:rFonts w:ascii="Times New Roman" w:hAnsi="Times New Roman" w:cs="Times New Roman"/>
          <w:b/>
          <w:sz w:val="28"/>
        </w:rPr>
      </w:pPr>
      <w:r w:rsidRPr="00A96AF0">
        <w:rPr>
          <w:rFonts w:ascii="Times New Roman" w:hAnsi="Times New Roman" w:cs="Times New Roman"/>
          <w:b/>
          <w:sz w:val="28"/>
        </w:rPr>
        <w:t>Year</w:t>
      </w:r>
      <w:r w:rsidR="006D3480">
        <w:rPr>
          <w:rFonts w:ascii="Times New Roman" w:hAnsi="Times New Roman" w:cs="Times New Roman"/>
          <w:b/>
          <w:sz w:val="28"/>
        </w:rPr>
        <w:t>: XXXX</w:t>
      </w:r>
    </w:p>
    <w:p w:rsidR="00FC5C13" w:rsidRDefault="00FC5C13"/>
    <w:p w:rsidR="00A96AF0" w:rsidRPr="00F64F75" w:rsidRDefault="00A96AF0" w:rsidP="00A96AF0">
      <w:pPr>
        <w:pStyle w:val="IntenseQuote"/>
        <w:jc w:val="center"/>
        <w:rPr>
          <w:rFonts w:ascii="Algerian" w:hAnsi="Algerian"/>
          <w:b w:val="0"/>
          <w:color w:val="0070C0"/>
          <w:sz w:val="36"/>
        </w:rPr>
      </w:pPr>
      <w:r w:rsidRPr="00F64F75">
        <w:rPr>
          <w:rFonts w:ascii="Algerian" w:hAnsi="Algerian"/>
          <w:b w:val="0"/>
          <w:color w:val="0070C0"/>
          <w:sz w:val="36"/>
        </w:rPr>
        <w:lastRenderedPageBreak/>
        <w:t>Title page</w:t>
      </w:r>
    </w:p>
    <w:p w:rsidR="0056085E" w:rsidRDefault="0056085E" w:rsidP="00A44B75">
      <w:pPr>
        <w:spacing w:line="480" w:lineRule="auto"/>
        <w:rPr>
          <w:rFonts w:ascii="Lucida Calligraphy" w:hAnsi="Lucida Calligraphy" w:cs="Times New Roman"/>
          <w:sz w:val="32"/>
        </w:rPr>
      </w:pPr>
      <w:r w:rsidRPr="0056085E">
        <w:rPr>
          <w:rFonts w:ascii="Arial" w:hAnsi="Arial" w:cs="Arial"/>
          <w:b/>
          <w:i/>
          <w:color w:val="4F81BD" w:themeColor="accent1"/>
          <w:sz w:val="32"/>
          <w:u w:val="single"/>
        </w:rPr>
        <w:t>Title:</w:t>
      </w:r>
      <w:r w:rsidR="00051889">
        <w:rPr>
          <w:rFonts w:ascii="Lucida Calligraphy" w:hAnsi="Lucida Calligraphy" w:cs="Times New Roman"/>
          <w:sz w:val="32"/>
        </w:rPr>
        <w:t xml:space="preserve"> The use of calculus in the design</w:t>
      </w:r>
      <w:r w:rsidRPr="0056085E">
        <w:rPr>
          <w:rFonts w:ascii="Lucida Calligraphy" w:hAnsi="Lucida Calligraphy" w:cs="Times New Roman"/>
          <w:sz w:val="32"/>
        </w:rPr>
        <w:t xml:space="preserve"> of a water tank for Frankfield, Jamaica.</w:t>
      </w:r>
    </w:p>
    <w:p w:rsidR="0056085E" w:rsidRDefault="0056085E" w:rsidP="00A44B75">
      <w:pPr>
        <w:spacing w:line="480" w:lineRule="auto"/>
        <w:rPr>
          <w:rFonts w:ascii="Lucida Calligraphy" w:hAnsi="Lucida Calligraphy" w:cs="Times New Roman"/>
          <w:sz w:val="32"/>
        </w:rPr>
      </w:pPr>
    </w:p>
    <w:p w:rsidR="0056085E" w:rsidRPr="00A96AF0" w:rsidRDefault="0056085E" w:rsidP="00A44B75">
      <w:pPr>
        <w:spacing w:line="480" w:lineRule="auto"/>
        <w:rPr>
          <w:rFonts w:ascii="Times New Roman" w:hAnsi="Times New Roman" w:cs="Times New Roman"/>
          <w:b/>
          <w:sz w:val="28"/>
        </w:rPr>
      </w:pPr>
      <w:r w:rsidRPr="00A96AF0">
        <w:rPr>
          <w:rFonts w:ascii="Times New Roman" w:hAnsi="Times New Roman" w:cs="Times New Roman"/>
          <w:b/>
          <w:sz w:val="28"/>
        </w:rPr>
        <w:t xml:space="preserve">Name of Candidate: </w:t>
      </w:r>
      <w:r w:rsidR="006D3480">
        <w:rPr>
          <w:rFonts w:ascii="Times New Roman" w:hAnsi="Times New Roman" w:cs="Times New Roman"/>
          <w:b/>
          <w:sz w:val="28"/>
        </w:rPr>
        <w:t>XXXXXXX</w:t>
      </w:r>
    </w:p>
    <w:p w:rsidR="0056085E" w:rsidRPr="00A96AF0" w:rsidRDefault="0056085E" w:rsidP="00A44B75">
      <w:pPr>
        <w:spacing w:line="480" w:lineRule="auto"/>
        <w:rPr>
          <w:rFonts w:ascii="Times New Roman" w:hAnsi="Times New Roman" w:cs="Times New Roman"/>
          <w:b/>
          <w:sz w:val="28"/>
        </w:rPr>
      </w:pPr>
      <w:r w:rsidRPr="00A96AF0">
        <w:rPr>
          <w:rFonts w:ascii="Times New Roman" w:hAnsi="Times New Roman" w:cs="Times New Roman"/>
          <w:b/>
          <w:sz w:val="28"/>
        </w:rPr>
        <w:t>Candidate Number:</w:t>
      </w:r>
    </w:p>
    <w:p w:rsidR="0056085E" w:rsidRPr="00A96AF0" w:rsidRDefault="0056085E" w:rsidP="00A44B75">
      <w:pPr>
        <w:spacing w:line="480" w:lineRule="auto"/>
        <w:rPr>
          <w:rFonts w:ascii="Times New Roman" w:hAnsi="Times New Roman" w:cs="Times New Roman"/>
          <w:b/>
          <w:sz w:val="28"/>
        </w:rPr>
      </w:pPr>
      <w:r w:rsidRPr="00A96AF0">
        <w:rPr>
          <w:rFonts w:ascii="Times New Roman" w:hAnsi="Times New Roman" w:cs="Times New Roman"/>
          <w:b/>
          <w:sz w:val="28"/>
        </w:rPr>
        <w:t xml:space="preserve">Centre Number: </w:t>
      </w:r>
      <w:r w:rsidR="006D3480">
        <w:rPr>
          <w:rFonts w:ascii="Times New Roman" w:hAnsi="Times New Roman" w:cs="Times New Roman"/>
          <w:b/>
          <w:sz w:val="28"/>
        </w:rPr>
        <w:t>XXXXXX</w:t>
      </w:r>
    </w:p>
    <w:p w:rsidR="0056085E" w:rsidRPr="00A96AF0" w:rsidRDefault="0056085E" w:rsidP="00A44B75">
      <w:pPr>
        <w:spacing w:line="480" w:lineRule="auto"/>
        <w:rPr>
          <w:rFonts w:ascii="Times New Roman" w:hAnsi="Times New Roman" w:cs="Times New Roman"/>
          <w:b/>
          <w:sz w:val="28"/>
        </w:rPr>
      </w:pPr>
      <w:r w:rsidRPr="00A96AF0">
        <w:rPr>
          <w:rFonts w:ascii="Times New Roman" w:hAnsi="Times New Roman" w:cs="Times New Roman"/>
          <w:b/>
          <w:sz w:val="28"/>
        </w:rPr>
        <w:t xml:space="preserve">Teacher’s Name: </w:t>
      </w:r>
      <w:r w:rsidR="006D3480">
        <w:rPr>
          <w:rFonts w:ascii="Times New Roman" w:hAnsi="Times New Roman" w:cs="Times New Roman"/>
          <w:b/>
          <w:sz w:val="28"/>
        </w:rPr>
        <w:t>XXXXXX</w:t>
      </w:r>
    </w:p>
    <w:p w:rsidR="0056085E" w:rsidRPr="00A96AF0" w:rsidRDefault="0056085E" w:rsidP="00A44B75">
      <w:pPr>
        <w:spacing w:line="480" w:lineRule="auto"/>
        <w:rPr>
          <w:rFonts w:ascii="Times New Roman" w:hAnsi="Times New Roman" w:cs="Times New Roman"/>
          <w:b/>
          <w:sz w:val="28"/>
        </w:rPr>
      </w:pPr>
      <w:r w:rsidRPr="00A96AF0">
        <w:rPr>
          <w:rFonts w:ascii="Times New Roman" w:hAnsi="Times New Roman" w:cs="Times New Roman"/>
          <w:b/>
          <w:sz w:val="28"/>
        </w:rPr>
        <w:t>Territory: Jamaica</w:t>
      </w:r>
    </w:p>
    <w:p w:rsidR="0056085E" w:rsidRPr="00A96AF0" w:rsidRDefault="006D3480" w:rsidP="00A44B75">
      <w:pPr>
        <w:spacing w:line="480" w:lineRule="auto"/>
        <w:rPr>
          <w:rFonts w:ascii="Times New Roman" w:hAnsi="Times New Roman" w:cs="Times New Roman"/>
          <w:b/>
          <w:sz w:val="28"/>
        </w:rPr>
      </w:pPr>
      <w:r>
        <w:rPr>
          <w:rFonts w:ascii="Times New Roman" w:hAnsi="Times New Roman" w:cs="Times New Roman"/>
          <w:b/>
          <w:sz w:val="28"/>
        </w:rPr>
        <w:t>Year: XXXX</w:t>
      </w:r>
      <w:bookmarkStart w:id="0" w:name="_GoBack"/>
      <w:bookmarkEnd w:id="0"/>
    </w:p>
    <w:p w:rsidR="00A96AF0" w:rsidRDefault="00A96AF0">
      <w:r>
        <w:br w:type="page"/>
      </w:r>
    </w:p>
    <w:p w:rsidR="00A96AF0" w:rsidRDefault="00A96AF0" w:rsidP="00A96AF0">
      <w:pPr>
        <w:pStyle w:val="IntenseQuote"/>
        <w:jc w:val="center"/>
        <w:rPr>
          <w:rFonts w:ascii="Algerian" w:hAnsi="Algerian"/>
          <w:b w:val="0"/>
          <w:color w:val="0070C0"/>
          <w:sz w:val="36"/>
        </w:rPr>
      </w:pPr>
      <w:r w:rsidRPr="00F64F75">
        <w:rPr>
          <w:rFonts w:ascii="Algerian" w:hAnsi="Algerian"/>
          <w:b w:val="0"/>
          <w:color w:val="0070C0"/>
          <w:sz w:val="36"/>
        </w:rPr>
        <w:lastRenderedPageBreak/>
        <w:t>Table of content</w:t>
      </w:r>
    </w:p>
    <w:p w:rsidR="00667095" w:rsidRPr="00667095" w:rsidRDefault="00667095" w:rsidP="006670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8"/>
        <w:gridCol w:w="1008"/>
      </w:tblGrid>
      <w:tr w:rsidR="0056085E" w:rsidRPr="0056085E" w:rsidTr="00667095">
        <w:tc>
          <w:tcPr>
            <w:tcW w:w="8568" w:type="dxa"/>
          </w:tcPr>
          <w:p w:rsidR="0056085E" w:rsidRPr="0056085E" w:rsidRDefault="0056085E">
            <w:pPr>
              <w:rPr>
                <w:rFonts w:ascii="Arial" w:hAnsi="Arial" w:cs="Arial"/>
                <w:sz w:val="24"/>
                <w:szCs w:val="24"/>
              </w:rPr>
            </w:pPr>
            <w:r w:rsidRPr="0056085E">
              <w:rPr>
                <w:rFonts w:ascii="Arial" w:hAnsi="Arial" w:cs="Arial"/>
                <w:sz w:val="24"/>
                <w:szCs w:val="24"/>
              </w:rPr>
              <w:t>Acknowledgement</w:t>
            </w:r>
          </w:p>
        </w:tc>
        <w:tc>
          <w:tcPr>
            <w:tcW w:w="1008" w:type="dxa"/>
          </w:tcPr>
          <w:p w:rsidR="0056085E" w:rsidRPr="0056085E" w:rsidRDefault="00667095">
            <w:pPr>
              <w:rPr>
                <w:rFonts w:ascii="Arial" w:hAnsi="Arial" w:cs="Arial"/>
                <w:sz w:val="24"/>
                <w:szCs w:val="24"/>
              </w:rPr>
            </w:pPr>
            <w:r>
              <w:rPr>
                <w:rFonts w:ascii="Arial" w:hAnsi="Arial" w:cs="Arial"/>
                <w:sz w:val="24"/>
                <w:szCs w:val="24"/>
              </w:rPr>
              <w:t>3</w:t>
            </w:r>
          </w:p>
        </w:tc>
      </w:tr>
      <w:tr w:rsidR="009065EC" w:rsidRPr="0056085E" w:rsidTr="00667095">
        <w:tc>
          <w:tcPr>
            <w:tcW w:w="8568" w:type="dxa"/>
          </w:tcPr>
          <w:p w:rsidR="009065EC" w:rsidRPr="0056085E"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56085E">
            <w:pPr>
              <w:rPr>
                <w:rFonts w:ascii="Arial" w:hAnsi="Arial" w:cs="Arial"/>
                <w:sz w:val="24"/>
                <w:szCs w:val="24"/>
              </w:rPr>
            </w:pPr>
            <w:r>
              <w:rPr>
                <w:rFonts w:ascii="Arial" w:hAnsi="Arial" w:cs="Arial"/>
                <w:sz w:val="24"/>
                <w:szCs w:val="24"/>
              </w:rPr>
              <w:t>Aim</w:t>
            </w:r>
          </w:p>
        </w:tc>
        <w:tc>
          <w:tcPr>
            <w:tcW w:w="1008" w:type="dxa"/>
          </w:tcPr>
          <w:p w:rsidR="0056085E" w:rsidRPr="0056085E" w:rsidRDefault="00667095">
            <w:pPr>
              <w:rPr>
                <w:rFonts w:ascii="Arial" w:hAnsi="Arial" w:cs="Arial"/>
                <w:sz w:val="24"/>
                <w:szCs w:val="24"/>
              </w:rPr>
            </w:pPr>
            <w:r>
              <w:rPr>
                <w:rFonts w:ascii="Arial" w:hAnsi="Arial" w:cs="Arial"/>
                <w:sz w:val="24"/>
                <w:szCs w:val="24"/>
              </w:rPr>
              <w:t>4</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56085E">
            <w:pPr>
              <w:rPr>
                <w:rFonts w:ascii="Arial" w:hAnsi="Arial" w:cs="Arial"/>
                <w:sz w:val="24"/>
                <w:szCs w:val="24"/>
              </w:rPr>
            </w:pPr>
            <w:r>
              <w:rPr>
                <w:rFonts w:ascii="Arial" w:hAnsi="Arial" w:cs="Arial"/>
                <w:sz w:val="24"/>
                <w:szCs w:val="24"/>
              </w:rPr>
              <w:t>Statement of Problem</w:t>
            </w:r>
          </w:p>
        </w:tc>
        <w:tc>
          <w:tcPr>
            <w:tcW w:w="1008" w:type="dxa"/>
          </w:tcPr>
          <w:p w:rsidR="0056085E" w:rsidRPr="0056085E" w:rsidRDefault="00667095">
            <w:pPr>
              <w:rPr>
                <w:rFonts w:ascii="Arial" w:hAnsi="Arial" w:cs="Arial"/>
                <w:sz w:val="24"/>
                <w:szCs w:val="24"/>
              </w:rPr>
            </w:pPr>
            <w:r>
              <w:rPr>
                <w:rFonts w:ascii="Arial" w:hAnsi="Arial" w:cs="Arial"/>
                <w:sz w:val="24"/>
                <w:szCs w:val="24"/>
              </w:rPr>
              <w:t>5</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56085E">
            <w:pPr>
              <w:rPr>
                <w:rFonts w:ascii="Arial" w:hAnsi="Arial" w:cs="Arial"/>
                <w:sz w:val="24"/>
                <w:szCs w:val="24"/>
              </w:rPr>
            </w:pPr>
            <w:r>
              <w:rPr>
                <w:rFonts w:ascii="Arial" w:hAnsi="Arial" w:cs="Arial"/>
                <w:sz w:val="24"/>
                <w:szCs w:val="24"/>
              </w:rPr>
              <w:t>Important Elements to Note</w:t>
            </w:r>
          </w:p>
        </w:tc>
        <w:tc>
          <w:tcPr>
            <w:tcW w:w="1008" w:type="dxa"/>
          </w:tcPr>
          <w:p w:rsidR="0056085E" w:rsidRPr="0056085E" w:rsidRDefault="00667095">
            <w:pPr>
              <w:rPr>
                <w:rFonts w:ascii="Arial" w:hAnsi="Arial" w:cs="Arial"/>
                <w:sz w:val="24"/>
                <w:szCs w:val="24"/>
              </w:rPr>
            </w:pPr>
            <w:r>
              <w:rPr>
                <w:rFonts w:ascii="Arial" w:hAnsi="Arial" w:cs="Arial"/>
                <w:sz w:val="24"/>
                <w:szCs w:val="24"/>
              </w:rPr>
              <w:t>5</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9065EC">
            <w:pPr>
              <w:rPr>
                <w:rFonts w:ascii="Arial" w:hAnsi="Arial" w:cs="Arial"/>
                <w:sz w:val="24"/>
                <w:szCs w:val="24"/>
              </w:rPr>
            </w:pPr>
            <w:r>
              <w:rPr>
                <w:rFonts w:ascii="Arial" w:hAnsi="Arial" w:cs="Arial"/>
                <w:sz w:val="24"/>
                <w:szCs w:val="24"/>
              </w:rPr>
              <w:t>Method of Solving the problem</w:t>
            </w:r>
          </w:p>
        </w:tc>
        <w:tc>
          <w:tcPr>
            <w:tcW w:w="1008" w:type="dxa"/>
          </w:tcPr>
          <w:p w:rsidR="0056085E" w:rsidRPr="0056085E" w:rsidRDefault="00667095">
            <w:pPr>
              <w:rPr>
                <w:rFonts w:ascii="Arial" w:hAnsi="Arial" w:cs="Arial"/>
                <w:sz w:val="24"/>
                <w:szCs w:val="24"/>
              </w:rPr>
            </w:pPr>
            <w:r>
              <w:rPr>
                <w:rFonts w:ascii="Arial" w:hAnsi="Arial" w:cs="Arial"/>
                <w:sz w:val="24"/>
                <w:szCs w:val="24"/>
              </w:rPr>
              <w:t>6</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9065EC" w:rsidP="009065EC">
            <w:pPr>
              <w:rPr>
                <w:rFonts w:ascii="Arial" w:hAnsi="Arial" w:cs="Arial"/>
                <w:sz w:val="24"/>
                <w:szCs w:val="24"/>
              </w:rPr>
            </w:pPr>
            <w:r>
              <w:rPr>
                <w:rFonts w:ascii="Arial" w:hAnsi="Arial" w:cs="Arial"/>
                <w:sz w:val="24"/>
                <w:szCs w:val="24"/>
              </w:rPr>
              <w:t>Diagram of proposed water tank</w:t>
            </w:r>
          </w:p>
        </w:tc>
        <w:tc>
          <w:tcPr>
            <w:tcW w:w="1008" w:type="dxa"/>
          </w:tcPr>
          <w:p w:rsidR="0056085E" w:rsidRPr="0056085E" w:rsidRDefault="00667095">
            <w:pPr>
              <w:rPr>
                <w:rFonts w:ascii="Arial" w:hAnsi="Arial" w:cs="Arial"/>
                <w:sz w:val="24"/>
                <w:szCs w:val="24"/>
              </w:rPr>
            </w:pPr>
            <w:r>
              <w:rPr>
                <w:rFonts w:ascii="Arial" w:hAnsi="Arial" w:cs="Arial"/>
                <w:sz w:val="24"/>
                <w:szCs w:val="24"/>
              </w:rPr>
              <w:t>8</w:t>
            </w:r>
          </w:p>
        </w:tc>
      </w:tr>
      <w:tr w:rsidR="009065EC" w:rsidRPr="0056085E" w:rsidTr="00667095">
        <w:tc>
          <w:tcPr>
            <w:tcW w:w="8568" w:type="dxa"/>
          </w:tcPr>
          <w:p w:rsidR="009065EC" w:rsidRDefault="009065EC" w:rsidP="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9065EC">
            <w:pPr>
              <w:rPr>
                <w:rFonts w:ascii="Arial" w:hAnsi="Arial" w:cs="Arial"/>
                <w:sz w:val="24"/>
                <w:szCs w:val="24"/>
              </w:rPr>
            </w:pPr>
            <w:r>
              <w:rPr>
                <w:rFonts w:ascii="Arial" w:hAnsi="Arial" w:cs="Arial"/>
                <w:sz w:val="24"/>
                <w:szCs w:val="24"/>
              </w:rPr>
              <w:t>Solution of the Problem</w:t>
            </w:r>
          </w:p>
        </w:tc>
        <w:tc>
          <w:tcPr>
            <w:tcW w:w="1008" w:type="dxa"/>
          </w:tcPr>
          <w:p w:rsidR="0056085E" w:rsidRPr="0056085E" w:rsidRDefault="00667095">
            <w:pPr>
              <w:rPr>
                <w:rFonts w:ascii="Arial" w:hAnsi="Arial" w:cs="Arial"/>
                <w:sz w:val="24"/>
                <w:szCs w:val="24"/>
              </w:rPr>
            </w:pPr>
            <w:r>
              <w:rPr>
                <w:rFonts w:ascii="Arial" w:hAnsi="Arial" w:cs="Arial"/>
                <w:sz w:val="24"/>
                <w:szCs w:val="24"/>
              </w:rPr>
              <w:t>9</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56085E" w:rsidRPr="0056085E" w:rsidTr="00667095">
        <w:tc>
          <w:tcPr>
            <w:tcW w:w="8568" w:type="dxa"/>
          </w:tcPr>
          <w:p w:rsidR="0056085E" w:rsidRPr="0056085E" w:rsidRDefault="009065EC">
            <w:pPr>
              <w:rPr>
                <w:rFonts w:ascii="Arial" w:hAnsi="Arial" w:cs="Arial"/>
                <w:sz w:val="24"/>
                <w:szCs w:val="24"/>
              </w:rPr>
            </w:pPr>
            <w:r>
              <w:rPr>
                <w:rFonts w:ascii="Arial" w:hAnsi="Arial" w:cs="Arial"/>
                <w:sz w:val="24"/>
                <w:szCs w:val="24"/>
              </w:rPr>
              <w:t>Proofing</w:t>
            </w:r>
          </w:p>
        </w:tc>
        <w:tc>
          <w:tcPr>
            <w:tcW w:w="1008" w:type="dxa"/>
          </w:tcPr>
          <w:p w:rsidR="0056085E" w:rsidRPr="0056085E" w:rsidRDefault="00667095">
            <w:pPr>
              <w:rPr>
                <w:rFonts w:ascii="Arial" w:hAnsi="Arial" w:cs="Arial"/>
                <w:sz w:val="24"/>
                <w:szCs w:val="24"/>
              </w:rPr>
            </w:pPr>
            <w:r>
              <w:rPr>
                <w:rFonts w:ascii="Arial" w:hAnsi="Arial" w:cs="Arial"/>
                <w:sz w:val="24"/>
                <w:szCs w:val="24"/>
              </w:rPr>
              <w:t>12</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9065EC" w:rsidRPr="0056085E" w:rsidTr="00667095">
        <w:tc>
          <w:tcPr>
            <w:tcW w:w="8568" w:type="dxa"/>
          </w:tcPr>
          <w:p w:rsidR="009065EC" w:rsidRDefault="009065EC">
            <w:pPr>
              <w:rPr>
                <w:rFonts w:ascii="Arial" w:hAnsi="Arial" w:cs="Arial"/>
                <w:sz w:val="24"/>
                <w:szCs w:val="24"/>
              </w:rPr>
            </w:pPr>
            <w:r>
              <w:rPr>
                <w:rFonts w:ascii="Arial" w:hAnsi="Arial" w:cs="Arial"/>
                <w:sz w:val="24"/>
                <w:szCs w:val="24"/>
              </w:rPr>
              <w:t>Final Results</w:t>
            </w:r>
          </w:p>
        </w:tc>
        <w:tc>
          <w:tcPr>
            <w:tcW w:w="1008" w:type="dxa"/>
          </w:tcPr>
          <w:p w:rsidR="009065EC" w:rsidRPr="0056085E" w:rsidRDefault="004F004F">
            <w:pPr>
              <w:rPr>
                <w:rFonts w:ascii="Arial" w:hAnsi="Arial" w:cs="Arial"/>
                <w:sz w:val="24"/>
                <w:szCs w:val="24"/>
              </w:rPr>
            </w:pPr>
            <w:r>
              <w:rPr>
                <w:rFonts w:ascii="Arial" w:hAnsi="Arial" w:cs="Arial"/>
                <w:sz w:val="24"/>
                <w:szCs w:val="24"/>
              </w:rPr>
              <w:t>15</w:t>
            </w:r>
          </w:p>
        </w:tc>
      </w:tr>
      <w:tr w:rsidR="009065EC" w:rsidRPr="0056085E" w:rsidTr="00667095">
        <w:tc>
          <w:tcPr>
            <w:tcW w:w="8568" w:type="dxa"/>
          </w:tcPr>
          <w:p w:rsidR="009065EC" w:rsidRDefault="009065EC">
            <w:pPr>
              <w:rPr>
                <w:rFonts w:ascii="Arial" w:hAnsi="Arial" w:cs="Arial"/>
                <w:sz w:val="24"/>
                <w:szCs w:val="24"/>
              </w:rPr>
            </w:pPr>
          </w:p>
        </w:tc>
        <w:tc>
          <w:tcPr>
            <w:tcW w:w="1008" w:type="dxa"/>
          </w:tcPr>
          <w:p w:rsidR="009065EC" w:rsidRPr="0056085E" w:rsidRDefault="009065EC">
            <w:pPr>
              <w:rPr>
                <w:rFonts w:ascii="Arial" w:hAnsi="Arial" w:cs="Arial"/>
                <w:sz w:val="24"/>
                <w:szCs w:val="24"/>
              </w:rPr>
            </w:pPr>
          </w:p>
        </w:tc>
      </w:tr>
      <w:tr w:rsidR="009065EC" w:rsidRPr="0056085E" w:rsidTr="00667095">
        <w:tc>
          <w:tcPr>
            <w:tcW w:w="8568" w:type="dxa"/>
          </w:tcPr>
          <w:p w:rsidR="009065EC" w:rsidRDefault="009065EC">
            <w:pPr>
              <w:rPr>
                <w:rFonts w:ascii="Arial" w:hAnsi="Arial" w:cs="Arial"/>
                <w:sz w:val="24"/>
                <w:szCs w:val="24"/>
              </w:rPr>
            </w:pPr>
            <w:r>
              <w:rPr>
                <w:rFonts w:ascii="Arial" w:hAnsi="Arial" w:cs="Arial"/>
                <w:sz w:val="24"/>
                <w:szCs w:val="24"/>
              </w:rPr>
              <w:t>Conclusion</w:t>
            </w:r>
          </w:p>
        </w:tc>
        <w:tc>
          <w:tcPr>
            <w:tcW w:w="1008" w:type="dxa"/>
          </w:tcPr>
          <w:p w:rsidR="009065EC" w:rsidRPr="0056085E" w:rsidRDefault="004F004F">
            <w:pPr>
              <w:rPr>
                <w:rFonts w:ascii="Arial" w:hAnsi="Arial" w:cs="Arial"/>
                <w:sz w:val="24"/>
                <w:szCs w:val="24"/>
              </w:rPr>
            </w:pPr>
            <w:r>
              <w:rPr>
                <w:rFonts w:ascii="Arial" w:hAnsi="Arial" w:cs="Arial"/>
                <w:sz w:val="24"/>
                <w:szCs w:val="24"/>
              </w:rPr>
              <w:t>16</w:t>
            </w:r>
          </w:p>
        </w:tc>
      </w:tr>
    </w:tbl>
    <w:p w:rsidR="00A96AF0" w:rsidRDefault="00A96AF0">
      <w:pPr>
        <w:rPr>
          <w:rFonts w:ascii="Algerian" w:hAnsi="Algerian"/>
          <w:b/>
          <w:bCs/>
          <w:i/>
          <w:iCs/>
          <w:color w:val="0070C0"/>
          <w:sz w:val="36"/>
        </w:rPr>
      </w:pPr>
      <w:r>
        <w:rPr>
          <w:rFonts w:ascii="Algerian" w:hAnsi="Algerian"/>
          <w:color w:val="0070C0"/>
          <w:sz w:val="36"/>
        </w:rPr>
        <w:br w:type="page"/>
      </w:r>
    </w:p>
    <w:p w:rsidR="00957CA7" w:rsidRDefault="00A96AF0" w:rsidP="00957CA7">
      <w:pPr>
        <w:pStyle w:val="IntenseQuote"/>
        <w:jc w:val="center"/>
        <w:rPr>
          <w:rFonts w:ascii="Algerian" w:hAnsi="Algerian"/>
          <w:b w:val="0"/>
          <w:color w:val="0070C0"/>
          <w:sz w:val="36"/>
        </w:rPr>
      </w:pPr>
      <w:r w:rsidRPr="00F64F75">
        <w:rPr>
          <w:rFonts w:ascii="Algerian" w:hAnsi="Algerian"/>
          <w:b w:val="0"/>
          <w:color w:val="0070C0"/>
          <w:sz w:val="36"/>
        </w:rPr>
        <w:lastRenderedPageBreak/>
        <w:t>Acknowledgemen</w:t>
      </w:r>
      <w:r w:rsidR="00957CA7">
        <w:rPr>
          <w:rFonts w:ascii="Algerian" w:hAnsi="Algerian"/>
          <w:b w:val="0"/>
          <w:color w:val="0070C0"/>
          <w:sz w:val="36"/>
        </w:rPr>
        <w:t>t</w:t>
      </w:r>
    </w:p>
    <w:p w:rsidR="000B46D2" w:rsidRPr="00957CA7" w:rsidRDefault="00957CA7" w:rsidP="00A706DF">
      <w:pPr>
        <w:spacing w:line="480" w:lineRule="auto"/>
        <w:jc w:val="both"/>
      </w:pPr>
      <w:r>
        <w:rPr>
          <w:rFonts w:ascii="Times New Roman" w:hAnsi="Times New Roman" w:cs="Times New Roman"/>
          <w:sz w:val="24"/>
          <w:szCs w:val="24"/>
        </w:rPr>
        <w:t>I would first of all like to thank my teacher, Mr. Hendricks, for allowing me to undertake this project for my Additional Mathematics</w:t>
      </w:r>
      <w:r w:rsidR="00A706DF">
        <w:rPr>
          <w:rFonts w:ascii="Times New Roman" w:hAnsi="Times New Roman" w:cs="Times New Roman"/>
          <w:sz w:val="24"/>
          <w:szCs w:val="24"/>
        </w:rPr>
        <w:t xml:space="preserve"> School Based Assessment. Embarking this project has helped to ‘open my eyes’ to the linkage between mathematics and the real world. It has also helped be to better understand the uses of calculus. I would also like to thank my parents who gave me their constant support in my endeavor</w:t>
      </w:r>
      <w:r w:rsidR="00051889">
        <w:rPr>
          <w:rFonts w:ascii="Times New Roman" w:hAnsi="Times New Roman" w:cs="Times New Roman"/>
          <w:sz w:val="24"/>
          <w:szCs w:val="24"/>
        </w:rPr>
        <w:t>s</w:t>
      </w:r>
      <w:r w:rsidR="00A706DF">
        <w:rPr>
          <w:rFonts w:ascii="Times New Roman" w:hAnsi="Times New Roman" w:cs="Times New Roman"/>
          <w:sz w:val="24"/>
          <w:szCs w:val="24"/>
        </w:rPr>
        <w:t>, as usual. Last but certainly not least, I would like to tha</w:t>
      </w:r>
      <w:r w:rsidR="00051889">
        <w:rPr>
          <w:rFonts w:ascii="Times New Roman" w:hAnsi="Times New Roman" w:cs="Times New Roman"/>
          <w:sz w:val="24"/>
          <w:szCs w:val="24"/>
        </w:rPr>
        <w:t>nk</w:t>
      </w:r>
      <w:r w:rsidR="00A706DF">
        <w:rPr>
          <w:rFonts w:ascii="Times New Roman" w:hAnsi="Times New Roman" w:cs="Times New Roman"/>
          <w:sz w:val="24"/>
          <w:szCs w:val="24"/>
        </w:rPr>
        <w:t xml:space="preserve"> God, who continually strengthens me, allowing me to complete this task as well as many others. I extend my gratitude to all who helped, no matter how great or small.  </w:t>
      </w:r>
      <w:r w:rsidR="000B46D2">
        <w:br w:type="page"/>
      </w:r>
    </w:p>
    <w:p w:rsidR="00A96AF0" w:rsidRPr="00F64F75" w:rsidRDefault="000B46D2" w:rsidP="00A96AF0">
      <w:pPr>
        <w:pStyle w:val="IntenseQuote"/>
        <w:jc w:val="center"/>
        <w:rPr>
          <w:rFonts w:ascii="Algerian" w:hAnsi="Algerian"/>
          <w:b w:val="0"/>
          <w:color w:val="0070C0"/>
          <w:sz w:val="36"/>
        </w:rPr>
      </w:pPr>
      <w:r w:rsidRPr="00F64F75">
        <w:rPr>
          <w:rFonts w:ascii="Algerian" w:hAnsi="Algerian"/>
          <w:b w:val="0"/>
          <w:color w:val="0070C0"/>
          <w:sz w:val="36"/>
        </w:rPr>
        <w:lastRenderedPageBreak/>
        <w:t>Aim</w:t>
      </w:r>
    </w:p>
    <w:p w:rsidR="008A5D16" w:rsidRPr="000B46D2" w:rsidRDefault="00EA0012" w:rsidP="000B46D2">
      <w:pPr>
        <w:pStyle w:val="ListParagraph"/>
        <w:numPr>
          <w:ilvl w:val="0"/>
          <w:numId w:val="1"/>
        </w:numPr>
        <w:spacing w:line="480" w:lineRule="auto"/>
        <w:rPr>
          <w:rFonts w:ascii="Times New Roman" w:hAnsi="Times New Roman" w:cs="Times New Roman"/>
          <w:sz w:val="24"/>
        </w:rPr>
      </w:pPr>
      <w:r w:rsidRPr="000B46D2">
        <w:rPr>
          <w:rFonts w:ascii="Times New Roman" w:hAnsi="Times New Roman" w:cs="Times New Roman"/>
          <w:sz w:val="24"/>
        </w:rPr>
        <w:t>To satisfy the requirements of the Additional</w:t>
      </w:r>
      <w:r w:rsidR="008A5D16" w:rsidRPr="000B46D2">
        <w:rPr>
          <w:rFonts w:ascii="Times New Roman" w:hAnsi="Times New Roman" w:cs="Times New Roman"/>
          <w:sz w:val="24"/>
        </w:rPr>
        <w:t xml:space="preserve"> Mathematics School Based Assessment for the CSEC (Caribbean Secondary Education Cert</w:t>
      </w:r>
      <w:r w:rsidR="00A6204D">
        <w:rPr>
          <w:rFonts w:ascii="Times New Roman" w:hAnsi="Times New Roman" w:cs="Times New Roman"/>
          <w:sz w:val="24"/>
        </w:rPr>
        <w:t>i</w:t>
      </w:r>
      <w:r w:rsidR="008A5D16" w:rsidRPr="000B46D2">
        <w:rPr>
          <w:rFonts w:ascii="Times New Roman" w:hAnsi="Times New Roman" w:cs="Times New Roman"/>
          <w:sz w:val="24"/>
        </w:rPr>
        <w:t>ficate).</w:t>
      </w:r>
    </w:p>
    <w:p w:rsidR="000B46D2" w:rsidRPr="000B46D2" w:rsidRDefault="000B46D2" w:rsidP="000B46D2">
      <w:pPr>
        <w:spacing w:line="480" w:lineRule="auto"/>
        <w:ind w:left="360"/>
        <w:rPr>
          <w:rFonts w:ascii="Times New Roman" w:hAnsi="Times New Roman" w:cs="Times New Roman"/>
          <w:sz w:val="24"/>
        </w:rPr>
      </w:pPr>
    </w:p>
    <w:p w:rsidR="008A5D16" w:rsidRPr="000B46D2" w:rsidRDefault="008A5D16" w:rsidP="000B46D2">
      <w:pPr>
        <w:pStyle w:val="ListParagraph"/>
        <w:numPr>
          <w:ilvl w:val="0"/>
          <w:numId w:val="1"/>
        </w:numPr>
        <w:spacing w:line="480" w:lineRule="auto"/>
        <w:rPr>
          <w:rFonts w:ascii="Times New Roman" w:hAnsi="Times New Roman" w:cs="Times New Roman"/>
          <w:sz w:val="24"/>
        </w:rPr>
      </w:pPr>
      <w:r w:rsidRPr="000B46D2">
        <w:rPr>
          <w:rFonts w:ascii="Times New Roman" w:hAnsi="Times New Roman" w:cs="Times New Roman"/>
          <w:sz w:val="24"/>
        </w:rPr>
        <w:t>To apply mathematical concepts, skills and procedures from a particular topic in order to understand, describe, or explain a real world phenomenon</w:t>
      </w:r>
      <w:r w:rsidR="008F27B3" w:rsidRPr="000B46D2">
        <w:rPr>
          <w:rFonts w:ascii="Times New Roman" w:hAnsi="Times New Roman" w:cs="Times New Roman"/>
          <w:sz w:val="24"/>
        </w:rPr>
        <w:t>.</w:t>
      </w:r>
    </w:p>
    <w:p w:rsidR="008F27B3" w:rsidRDefault="008A5D16" w:rsidP="008A5D16">
      <w:r>
        <w:tab/>
      </w:r>
    </w:p>
    <w:p w:rsidR="008F27B3" w:rsidRDefault="008F27B3">
      <w:r>
        <w:br w:type="page"/>
      </w:r>
    </w:p>
    <w:p w:rsidR="008A5D16" w:rsidRPr="00F64F75" w:rsidRDefault="008F27B3" w:rsidP="00051889">
      <w:pPr>
        <w:spacing w:line="240" w:lineRule="auto"/>
        <w:rPr>
          <w:rFonts w:ascii="Algerian" w:hAnsi="Algerian"/>
          <w:i/>
          <w:color w:val="0070C0"/>
          <w:sz w:val="32"/>
          <w:szCs w:val="32"/>
          <w:u w:val="single"/>
        </w:rPr>
      </w:pPr>
      <w:r w:rsidRPr="00F64F75">
        <w:rPr>
          <w:rFonts w:ascii="Algerian" w:hAnsi="Algerian"/>
          <w:i/>
          <w:color w:val="0070C0"/>
          <w:sz w:val="32"/>
          <w:szCs w:val="32"/>
          <w:u w:val="single"/>
        </w:rPr>
        <w:lastRenderedPageBreak/>
        <w:t>Statement of problem:</w:t>
      </w:r>
    </w:p>
    <w:p w:rsidR="00051889" w:rsidRDefault="00051889" w:rsidP="00051889">
      <w:pPr>
        <w:spacing w:line="240" w:lineRule="auto"/>
        <w:jc w:val="both"/>
        <w:rPr>
          <w:rFonts w:ascii="Times New Roman" w:hAnsi="Times New Roman" w:cs="Times New Roman"/>
          <w:sz w:val="24"/>
          <w:szCs w:val="24"/>
        </w:rPr>
      </w:pPr>
    </w:p>
    <w:p w:rsidR="008F27B3" w:rsidRPr="000B46D2" w:rsidRDefault="008F27B3" w:rsidP="000B46D2">
      <w:pPr>
        <w:spacing w:line="480" w:lineRule="auto"/>
        <w:jc w:val="both"/>
        <w:rPr>
          <w:rFonts w:ascii="Times New Roman" w:hAnsi="Times New Roman" w:cs="Times New Roman"/>
          <w:sz w:val="24"/>
          <w:szCs w:val="24"/>
        </w:rPr>
      </w:pPr>
      <w:r w:rsidRPr="000B46D2">
        <w:rPr>
          <w:rFonts w:ascii="Times New Roman" w:hAnsi="Times New Roman" w:cs="Times New Roman"/>
          <w:sz w:val="24"/>
          <w:szCs w:val="24"/>
        </w:rPr>
        <w:t xml:space="preserve">Frankfield, a community in rural Jamaica, requested that a closed, cylindrical water tank, be built for </w:t>
      </w:r>
      <w:r w:rsidR="000B46D2" w:rsidRPr="000B46D2">
        <w:rPr>
          <w:rFonts w:ascii="Times New Roman" w:hAnsi="Times New Roman" w:cs="Times New Roman"/>
          <w:sz w:val="24"/>
          <w:szCs w:val="24"/>
        </w:rPr>
        <w:t>its</w:t>
      </w:r>
      <w:r w:rsidRPr="000B46D2">
        <w:rPr>
          <w:rFonts w:ascii="Times New Roman" w:hAnsi="Times New Roman" w:cs="Times New Roman"/>
          <w:sz w:val="24"/>
          <w:szCs w:val="24"/>
        </w:rPr>
        <w:t xml:space="preserve"> residents. The tank they </w:t>
      </w:r>
      <w:r w:rsidR="000B46D2" w:rsidRPr="000B46D2">
        <w:rPr>
          <w:rFonts w:ascii="Times New Roman" w:hAnsi="Times New Roman" w:cs="Times New Roman"/>
          <w:sz w:val="24"/>
          <w:szCs w:val="24"/>
        </w:rPr>
        <w:t>desire</w:t>
      </w:r>
      <w:r w:rsidRPr="000B46D2">
        <w:rPr>
          <w:rFonts w:ascii="Times New Roman" w:hAnsi="Times New Roman" w:cs="Times New Roman"/>
          <w:sz w:val="24"/>
          <w:szCs w:val="24"/>
        </w:rPr>
        <w:t xml:space="preserve"> must be </w:t>
      </w:r>
      <w:r w:rsidR="00670964" w:rsidRPr="000B46D2">
        <w:rPr>
          <w:rFonts w:ascii="Times New Roman" w:hAnsi="Times New Roman" w:cs="Times New Roman"/>
          <w:sz w:val="24"/>
          <w:szCs w:val="24"/>
        </w:rPr>
        <w:t>capable of holding 3.6 x10</w:t>
      </w:r>
      <w:r w:rsidR="00670964" w:rsidRPr="000B46D2">
        <w:rPr>
          <w:rFonts w:ascii="Times New Roman" w:hAnsi="Times New Roman" w:cs="Times New Roman"/>
          <w:sz w:val="24"/>
          <w:szCs w:val="24"/>
          <w:vertAlign w:val="superscript"/>
        </w:rPr>
        <w:t xml:space="preserve">6 </w:t>
      </w:r>
      <w:r w:rsidR="00670964" w:rsidRPr="000B46D2">
        <w:rPr>
          <w:rFonts w:ascii="Times New Roman" w:hAnsi="Times New Roman" w:cs="Times New Roman"/>
          <w:sz w:val="24"/>
          <w:szCs w:val="24"/>
        </w:rPr>
        <w:t>cm</w:t>
      </w:r>
      <w:r w:rsidR="00670964" w:rsidRPr="000B46D2">
        <w:rPr>
          <w:rFonts w:ascii="Times New Roman" w:hAnsi="Times New Roman" w:cs="Times New Roman"/>
          <w:sz w:val="24"/>
          <w:szCs w:val="24"/>
          <w:vertAlign w:val="superscript"/>
        </w:rPr>
        <w:t xml:space="preserve">3 </w:t>
      </w:r>
      <w:r w:rsidR="00670964" w:rsidRPr="000B46D2">
        <w:rPr>
          <w:rFonts w:ascii="Times New Roman" w:hAnsi="Times New Roman" w:cs="Times New Roman"/>
          <w:sz w:val="24"/>
          <w:szCs w:val="24"/>
        </w:rPr>
        <w:t>of water and is to be manufactured from sheets of stainless metal of negligible thickness.</w:t>
      </w:r>
      <w:r w:rsidR="0038398D">
        <w:rPr>
          <w:rFonts w:ascii="Times New Roman" w:hAnsi="Times New Roman" w:cs="Times New Roman"/>
          <w:sz w:val="24"/>
          <w:szCs w:val="24"/>
        </w:rPr>
        <w:t xml:space="preserve"> The surface area must be known and also the dimensions of the tank so that the area of the sheet of metal for the project can be determined and hence purchased. It is required to determine the dimensions of a tank which satisfies the capacity specified and requires the minimum amount of sheet material.</w:t>
      </w:r>
    </w:p>
    <w:p w:rsidR="008F27B3" w:rsidRDefault="008F27B3" w:rsidP="008A5D16"/>
    <w:p w:rsidR="008F27B3" w:rsidRPr="00F64F75" w:rsidRDefault="008F27B3" w:rsidP="008A5D16">
      <w:pPr>
        <w:rPr>
          <w:rFonts w:ascii="Algerian" w:hAnsi="Algerian"/>
          <w:i/>
          <w:color w:val="0070C0"/>
          <w:sz w:val="32"/>
          <w:szCs w:val="32"/>
          <w:u w:val="single"/>
        </w:rPr>
      </w:pPr>
      <w:r w:rsidRPr="00F64F75">
        <w:rPr>
          <w:rFonts w:ascii="Algerian" w:hAnsi="Algerian"/>
          <w:i/>
          <w:color w:val="0070C0"/>
          <w:sz w:val="32"/>
          <w:szCs w:val="32"/>
          <w:u w:val="single"/>
        </w:rPr>
        <w:t>Important Elements to note:</w:t>
      </w:r>
    </w:p>
    <w:p w:rsidR="008F27B3" w:rsidRPr="000B46D2" w:rsidRDefault="008F27B3" w:rsidP="000B46D2">
      <w:pPr>
        <w:pStyle w:val="ListParagraph"/>
        <w:numPr>
          <w:ilvl w:val="0"/>
          <w:numId w:val="3"/>
        </w:numPr>
        <w:spacing w:line="480" w:lineRule="auto"/>
        <w:rPr>
          <w:rFonts w:ascii="Times New Roman" w:hAnsi="Times New Roman" w:cs="Times New Roman"/>
          <w:sz w:val="24"/>
        </w:rPr>
      </w:pPr>
      <w:r w:rsidRPr="000B46D2">
        <w:rPr>
          <w:rFonts w:ascii="Times New Roman" w:hAnsi="Times New Roman" w:cs="Times New Roman"/>
          <w:sz w:val="24"/>
        </w:rPr>
        <w:t xml:space="preserve">The volume and surface area will be used to come up with the mathematical model. </w:t>
      </w:r>
    </w:p>
    <w:p w:rsidR="008F27B3" w:rsidRPr="000B46D2" w:rsidRDefault="008F27B3" w:rsidP="000B46D2">
      <w:pPr>
        <w:pStyle w:val="ListParagraph"/>
        <w:numPr>
          <w:ilvl w:val="0"/>
          <w:numId w:val="3"/>
        </w:numPr>
        <w:spacing w:line="480" w:lineRule="auto"/>
        <w:rPr>
          <w:rFonts w:ascii="Times New Roman" w:hAnsi="Times New Roman" w:cs="Times New Roman"/>
          <w:sz w:val="24"/>
        </w:rPr>
      </w:pPr>
      <w:r w:rsidRPr="000B46D2">
        <w:rPr>
          <w:rFonts w:ascii="Times New Roman" w:hAnsi="Times New Roman" w:cs="Times New Roman"/>
          <w:sz w:val="24"/>
        </w:rPr>
        <w:t xml:space="preserve">The minimum surface area will result in minimum cost for constructing the tank. </w:t>
      </w:r>
    </w:p>
    <w:p w:rsidR="000B46D2" w:rsidRDefault="008F27B3" w:rsidP="000B46D2">
      <w:pPr>
        <w:pStyle w:val="ListParagraph"/>
        <w:numPr>
          <w:ilvl w:val="0"/>
          <w:numId w:val="3"/>
        </w:numPr>
        <w:spacing w:line="480" w:lineRule="auto"/>
        <w:rPr>
          <w:rFonts w:ascii="Times New Roman" w:hAnsi="Times New Roman" w:cs="Times New Roman"/>
          <w:sz w:val="24"/>
        </w:rPr>
      </w:pPr>
      <w:r w:rsidRPr="000B46D2">
        <w:rPr>
          <w:rFonts w:ascii="Times New Roman" w:hAnsi="Times New Roman" w:cs="Times New Roman"/>
          <w:sz w:val="24"/>
        </w:rPr>
        <w:t>E</w:t>
      </w:r>
      <w:r w:rsidR="000B46D2">
        <w:rPr>
          <w:rFonts w:ascii="Times New Roman" w:hAnsi="Times New Roman" w:cs="Times New Roman"/>
          <w:sz w:val="24"/>
        </w:rPr>
        <w:t>xtra material must be added</w:t>
      </w:r>
      <w:r w:rsidR="00051889">
        <w:rPr>
          <w:rFonts w:ascii="Times New Roman" w:hAnsi="Times New Roman" w:cs="Times New Roman"/>
          <w:sz w:val="24"/>
        </w:rPr>
        <w:t xml:space="preserve"> to</w:t>
      </w:r>
      <w:r w:rsidR="000B46D2">
        <w:rPr>
          <w:rFonts w:ascii="Times New Roman" w:hAnsi="Times New Roman" w:cs="Times New Roman"/>
          <w:sz w:val="24"/>
        </w:rPr>
        <w:t xml:space="preserve"> compensate for</w:t>
      </w:r>
      <w:r w:rsidRPr="000B46D2">
        <w:rPr>
          <w:rFonts w:ascii="Times New Roman" w:hAnsi="Times New Roman" w:cs="Times New Roman"/>
          <w:sz w:val="24"/>
        </w:rPr>
        <w:t xml:space="preserve"> any potential errors and flaws.</w:t>
      </w:r>
    </w:p>
    <w:p w:rsidR="000B46D2" w:rsidRDefault="000B46D2">
      <w:pPr>
        <w:rPr>
          <w:rFonts w:ascii="Times New Roman" w:hAnsi="Times New Roman" w:cs="Times New Roman"/>
          <w:sz w:val="24"/>
        </w:rPr>
      </w:pPr>
      <w:r>
        <w:rPr>
          <w:rFonts w:ascii="Times New Roman" w:hAnsi="Times New Roman" w:cs="Times New Roman"/>
          <w:sz w:val="24"/>
        </w:rPr>
        <w:br w:type="page"/>
      </w:r>
    </w:p>
    <w:p w:rsidR="008F27B3" w:rsidRPr="00F64F75" w:rsidRDefault="000B46D2" w:rsidP="000B46D2">
      <w:pPr>
        <w:pStyle w:val="IntenseQuote"/>
        <w:ind w:left="0"/>
        <w:jc w:val="center"/>
        <w:rPr>
          <w:rFonts w:ascii="Algerian" w:hAnsi="Algerian"/>
          <w:b w:val="0"/>
          <w:color w:val="0070C0"/>
          <w:sz w:val="36"/>
          <w:szCs w:val="36"/>
        </w:rPr>
      </w:pPr>
      <w:r w:rsidRPr="00F64F75">
        <w:rPr>
          <w:rFonts w:ascii="Algerian" w:hAnsi="Algerian"/>
          <w:b w:val="0"/>
          <w:color w:val="0070C0"/>
          <w:sz w:val="36"/>
          <w:szCs w:val="36"/>
        </w:rPr>
        <w:lastRenderedPageBreak/>
        <w:t>Method of solving the Pr</w:t>
      </w:r>
      <w:r w:rsidRPr="004C6400">
        <w:rPr>
          <w:rFonts w:ascii="Algerian" w:hAnsi="Algerian"/>
          <w:b w:val="0"/>
          <w:color w:val="0070C0"/>
          <w:sz w:val="36"/>
          <w:szCs w:val="36"/>
        </w:rPr>
        <w:t>oblem</w:t>
      </w:r>
    </w:p>
    <w:p w:rsidR="00180DBB" w:rsidRDefault="004929EA" w:rsidP="004C6400">
      <w:pPr>
        <w:spacing w:line="480" w:lineRule="auto"/>
        <w:jc w:val="both"/>
        <w:rPr>
          <w:rFonts w:ascii="Times New Roman" w:hAnsi="Times New Roman" w:cs="Times New Roman"/>
          <w:sz w:val="24"/>
        </w:rPr>
      </w:pPr>
      <w:r>
        <w:rPr>
          <w:rFonts w:ascii="Times New Roman" w:hAnsi="Times New Roman" w:cs="Times New Roman"/>
          <w:sz w:val="24"/>
        </w:rPr>
        <w:t>It is given that the tank must be cylindrical in shape. Therefore</w:t>
      </w:r>
      <w:r w:rsidR="00A2136A">
        <w:rPr>
          <w:rFonts w:ascii="Times New Roman" w:hAnsi="Times New Roman" w:cs="Times New Roman"/>
          <w:sz w:val="24"/>
        </w:rPr>
        <w:t>, the design and dimensions of the tank must be done with respect to the radius of the cylinder and the height of the cylinder.</w:t>
      </w:r>
    </w:p>
    <w:p w:rsidR="00A2136A" w:rsidRPr="007A6DBC" w:rsidRDefault="00A2136A" w:rsidP="004C6400">
      <w:pPr>
        <w:spacing w:line="480" w:lineRule="auto"/>
        <w:jc w:val="both"/>
        <w:rPr>
          <w:rFonts w:ascii="Cambria Math" w:hAnsi="Cambria Math" w:cs="Times New Roman"/>
          <w:sz w:val="24"/>
        </w:rPr>
      </w:pPr>
      <w:r w:rsidRPr="00A2136A">
        <w:rPr>
          <w:rFonts w:ascii="Times New Roman" w:hAnsi="Times New Roman" w:cs="Times New Roman"/>
          <w:sz w:val="24"/>
        </w:rPr>
        <w:t xml:space="preserve">For the ease of notation; let height of the cylinder </w:t>
      </w:r>
      <w:r w:rsidR="00051889">
        <w:rPr>
          <w:rFonts w:ascii="Times New Roman" w:hAnsi="Times New Roman" w:cs="Times New Roman"/>
          <w:sz w:val="24"/>
        </w:rPr>
        <w:t xml:space="preserve">be </w:t>
      </w:r>
      <m:oMath>
        <m:r>
          <w:rPr>
            <w:rFonts w:ascii="Cambria Math" w:hAnsi="Cambria Math" w:cs="Times New Roman"/>
            <w:sz w:val="24"/>
            <w:szCs w:val="24"/>
          </w:rPr>
          <m:t>h</m:t>
        </m:r>
      </m:oMath>
      <w:r w:rsidRPr="00A2136A">
        <w:rPr>
          <w:rFonts w:ascii="Times New Roman" w:hAnsi="Times New Roman" w:cs="Times New Roman"/>
          <w:sz w:val="24"/>
        </w:rPr>
        <w:t xml:space="preserve">, and let the radius of the cylinder </w:t>
      </w:r>
      <w:r w:rsidR="00051889">
        <w:rPr>
          <w:rFonts w:ascii="Times New Roman" w:hAnsi="Times New Roman" w:cs="Times New Roman"/>
          <w:sz w:val="24"/>
        </w:rPr>
        <w:t>be</w:t>
      </w:r>
      <w:r w:rsidR="007A6DBC" w:rsidRPr="00347FB9">
        <w:rPr>
          <w:rFonts w:ascii="Cambria Math" w:hAnsi="Cambria Math" w:cs="Times New Roman"/>
          <w:i/>
          <w:sz w:val="24"/>
        </w:rPr>
        <w:t>r</w:t>
      </w:r>
    </w:p>
    <w:p w:rsidR="00EA0012" w:rsidRDefault="008D4B5F" w:rsidP="004C6400">
      <w:pPr>
        <w:spacing w:line="480" w:lineRule="auto"/>
        <w:jc w:val="both"/>
        <w:rPr>
          <w:rFonts w:ascii="Times New Roman" w:hAnsi="Times New Roman" w:cs="Times New Roman"/>
          <w:sz w:val="24"/>
          <w:szCs w:val="24"/>
        </w:rPr>
      </w:pPr>
      <w:r>
        <w:rPr>
          <w:rFonts w:ascii="Times New Roman" w:hAnsi="Times New Roman" w:cs="Times New Roman"/>
          <w:sz w:val="24"/>
        </w:rPr>
        <w:t>The volume of a cylinder can be expressed as the product of the area of its circle andits height. Therefore, the volume will be represented by the formula</w:t>
      </w:r>
      <w:r w:rsidR="006C7A5F">
        <w:rPr>
          <w:rFonts w:ascii="Times New Roman" w:hAnsi="Times New Roman" w:cs="Times New Roman"/>
          <w:sz w:val="24"/>
        </w:rPr>
        <w:t xml:space="preserve">: </w:t>
      </w:r>
      <m:oMath>
        <m:r>
          <w:rPr>
            <w:rFonts w:ascii="Cambria Math" w:hAnsi="Cambria Math" w:cs="Times New Roman"/>
            <w:sz w:val="24"/>
          </w:rPr>
          <m:t>o</m:t>
        </m:r>
        <m:r>
          <w:rPr>
            <w:rFonts w:ascii="Cambria Math" w:hAnsi="Cambria Math" w:cs="Times New Roman"/>
            <w:sz w:val="24"/>
            <w:szCs w:val="24"/>
          </w:rPr>
          <m:t>lume=π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h</m:t>
        </m:r>
      </m:oMath>
      <w:r w:rsidR="006C7A5F">
        <w:rPr>
          <w:rFonts w:ascii="Times New Roman" w:eastAsiaTheme="minorEastAsia" w:hAnsi="Times New Roman" w:cs="Times New Roman"/>
          <w:sz w:val="24"/>
          <w:szCs w:val="24"/>
        </w:rPr>
        <w:t xml:space="preserve"> ,</w:t>
      </w:r>
      <w:r w:rsidRPr="008D4B5F">
        <w:rPr>
          <w:rFonts w:ascii="Times New Roman" w:hAnsi="Times New Roman" w:cs="Times New Roman"/>
          <w:sz w:val="24"/>
          <w:szCs w:val="24"/>
        </w:rPr>
        <w:t xml:space="preserve"> wher</w:t>
      </w:r>
      <w:r w:rsidRPr="008D4B5F">
        <w:rPr>
          <w:rFonts w:ascii="Times New Roman" w:eastAsiaTheme="minorEastAsia" w:hAnsi="Times New Roman" w:cs="Times New Roman"/>
          <w:sz w:val="24"/>
          <w:szCs w:val="24"/>
        </w:rPr>
        <w:t xml:space="preserve">e </w:t>
      </w:r>
      <m:oMath>
        <m:r>
          <w:rPr>
            <w:rFonts w:ascii="Cambria Math" w:hAnsi="Cambria Math" w:cs="Times New Roman"/>
            <w:sz w:val="24"/>
            <w:szCs w:val="24"/>
          </w:rPr>
          <m:t xml:space="preserve"> π</m:t>
        </m:r>
      </m:oMath>
      <w:r w:rsidRPr="008D4B5F">
        <w:rPr>
          <w:rFonts w:ascii="Times New Roman" w:eastAsiaTheme="minorEastAsia" w:hAnsi="Times New Roman" w:cs="Times New Roman"/>
          <w:sz w:val="24"/>
          <w:szCs w:val="24"/>
        </w:rPr>
        <w:t xml:space="preserve"> represents pi and will be used as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22</m:t>
            </m:r>
          </m:num>
          <m:den>
            <m:r>
              <w:rPr>
                <w:rFonts w:ascii="Cambria Math" w:eastAsiaTheme="minorEastAsia" w:hAnsi="Cambria Math" w:cs="Times New Roman"/>
                <w:sz w:val="24"/>
                <w:szCs w:val="24"/>
              </w:rPr>
              <m:t>7</m:t>
            </m:r>
          </m:den>
        </m:f>
      </m:oMath>
      <w:r w:rsidRPr="008D4B5F">
        <w:rPr>
          <w:rFonts w:ascii="Times New Roman" w:hAnsi="Times New Roman" w:cs="Times New Roman"/>
          <w:sz w:val="24"/>
          <w:szCs w:val="24"/>
        </w:rPr>
        <w:t xml:space="preserve">  throughout the calculations.</w:t>
      </w:r>
    </w:p>
    <w:p w:rsidR="00F06A00" w:rsidRDefault="008D4B5F" w:rsidP="004C64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surface </w:t>
      </w:r>
      <w:r w:rsidR="007A6DBC">
        <w:rPr>
          <w:rFonts w:ascii="Times New Roman" w:hAnsi="Times New Roman" w:cs="Times New Roman"/>
          <w:sz w:val="24"/>
          <w:szCs w:val="24"/>
        </w:rPr>
        <w:t>area of the closed cylinder can be expressed as the area of its 2 circles plus the area of what is essential</w:t>
      </w:r>
      <w:r w:rsidR="006C7A5F">
        <w:rPr>
          <w:rFonts w:ascii="Times New Roman" w:hAnsi="Times New Roman" w:cs="Times New Roman"/>
          <w:sz w:val="24"/>
          <w:szCs w:val="24"/>
        </w:rPr>
        <w:t>ly</w:t>
      </w:r>
      <w:r w:rsidR="007A6DBC">
        <w:rPr>
          <w:rFonts w:ascii="Times New Roman" w:hAnsi="Times New Roman" w:cs="Times New Roman"/>
          <w:sz w:val="24"/>
          <w:szCs w:val="24"/>
        </w:rPr>
        <w:t xml:space="preserve"> a rectangular sheet, making up its height. The width of the rectangle </w:t>
      </w:r>
      <w:r w:rsidR="00F06A00">
        <w:rPr>
          <w:rFonts w:ascii="Times New Roman" w:hAnsi="Times New Roman" w:cs="Times New Roman"/>
          <w:sz w:val="24"/>
          <w:szCs w:val="24"/>
        </w:rPr>
        <w:t>is equal to the circumference of the circle, while the length is equal to the height of the cylinder. Therefore, the total surface area will be represented using the formula:</w:t>
      </w:r>
    </w:p>
    <w:p w:rsidR="008D4B5F" w:rsidRDefault="00F06A00" w:rsidP="004C6400">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Total Surface Area=2π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+2πrh</m:t>
          </m:r>
        </m:oMath>
      </m:oMathPara>
    </w:p>
    <w:p w:rsidR="00987D45" w:rsidRDefault="00987D45" w:rsidP="004C64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6C7A5F">
        <w:rPr>
          <w:rFonts w:ascii="Times New Roman" w:hAnsi="Times New Roman" w:cs="Times New Roman"/>
          <w:sz w:val="24"/>
          <w:szCs w:val="24"/>
        </w:rPr>
        <w:t>are two unknowns in the formula,</w:t>
      </w:r>
      <w:r>
        <w:rPr>
          <w:rFonts w:ascii="Times New Roman" w:hAnsi="Times New Roman" w:cs="Times New Roman"/>
          <w:sz w:val="24"/>
          <w:szCs w:val="24"/>
        </w:rPr>
        <w:t xml:space="preserve"> in the form of the height and the radius. To make solving easier, one of the </w:t>
      </w:r>
      <w:r w:rsidR="00E04C5B">
        <w:rPr>
          <w:rFonts w:ascii="Times New Roman" w:hAnsi="Times New Roman" w:cs="Times New Roman"/>
          <w:sz w:val="24"/>
          <w:szCs w:val="24"/>
        </w:rPr>
        <w:t>variables need to be eliminated.</w:t>
      </w:r>
      <w:r>
        <w:rPr>
          <w:rFonts w:ascii="Times New Roman" w:eastAsiaTheme="minorEastAsia" w:hAnsi="Times New Roman" w:cs="Times New Roman"/>
          <w:sz w:val="24"/>
          <w:szCs w:val="24"/>
        </w:rPr>
        <w:t xml:space="preserve"> Since the volume which the tank needs to hold, was given as </w:t>
      </w:r>
      <w:r w:rsidRPr="000B46D2">
        <w:rPr>
          <w:rFonts w:ascii="Times New Roman" w:hAnsi="Times New Roman" w:cs="Times New Roman"/>
          <w:sz w:val="24"/>
          <w:szCs w:val="24"/>
        </w:rPr>
        <w:t>3.6 x10</w:t>
      </w:r>
      <w:r w:rsidRPr="000B46D2">
        <w:rPr>
          <w:rFonts w:ascii="Times New Roman" w:hAnsi="Times New Roman" w:cs="Times New Roman"/>
          <w:sz w:val="24"/>
          <w:szCs w:val="24"/>
          <w:vertAlign w:val="superscript"/>
        </w:rPr>
        <w:t xml:space="preserve">6 </w:t>
      </w:r>
      <w:r w:rsidRPr="000B46D2">
        <w:rPr>
          <w:rFonts w:ascii="Times New Roman" w:hAnsi="Times New Roman" w:cs="Times New Roman"/>
          <w:sz w:val="24"/>
          <w:szCs w:val="24"/>
        </w:rPr>
        <w:t>cm</w:t>
      </w:r>
      <w:r w:rsidRPr="000B46D2">
        <w:rPr>
          <w:rFonts w:ascii="Times New Roman" w:hAnsi="Times New Roman" w:cs="Times New Roman"/>
          <w:sz w:val="24"/>
          <w:szCs w:val="24"/>
          <w:vertAlign w:val="superscript"/>
        </w:rPr>
        <w:t>3</w:t>
      </w:r>
      <w:r w:rsidR="00E04C5B">
        <w:rPr>
          <w:rFonts w:ascii="Times New Roman" w:hAnsi="Times New Roman" w:cs="Times New Roman"/>
          <w:sz w:val="24"/>
          <w:szCs w:val="24"/>
        </w:rPr>
        <w:t>, the formula for the volume can be rewritten as:</w:t>
      </w:r>
    </w:p>
    <w:p w:rsidR="00E04C5B" w:rsidRPr="00E04C5B" w:rsidRDefault="00E04C5B" w:rsidP="004C6400">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3.6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h</m:t>
          </m:r>
        </m:oMath>
      </m:oMathPara>
    </w:p>
    <w:p w:rsidR="00E04C5B" w:rsidRDefault="00E04C5B" w:rsidP="004C640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equation can then be transposed, making </w:t>
      </w: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the subject:</w:t>
      </w:r>
    </w:p>
    <w:p w:rsidR="00E04C5B" w:rsidRPr="00E04C5B" w:rsidRDefault="00E04C5B" w:rsidP="004C6400">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f>
            <m:fPr>
              <m:ctrlPr>
                <w:rPr>
                  <w:rFonts w:ascii="Cambria Math" w:eastAsiaTheme="minorEastAsia" w:hAnsi="Cambria Math" w:cs="Times New Roman"/>
                  <w:i/>
                  <w:sz w:val="24"/>
                  <w:szCs w:val="24"/>
                </w:rPr>
              </m:ctrlPr>
            </m:fPr>
            <m:num>
              <m:r>
                <w:rPr>
                  <w:rFonts w:ascii="Cambria Math" w:hAnsi="Cambria Math" w:cs="Times New Roman"/>
                  <w:sz w:val="24"/>
                  <w:szCs w:val="24"/>
                </w:rPr>
                <m:t>3.6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rsidR="00E04C5B" w:rsidRPr="00347FB9" w:rsidRDefault="00E04C5B" w:rsidP="004C6400">
      <w:pPr>
        <w:spacing w:line="480" w:lineRule="auto"/>
        <w:jc w:val="both"/>
        <w:rPr>
          <w:rFonts w:ascii="Cambria Math" w:eastAsiaTheme="minorEastAsia" w:hAnsi="Cambria Math" w:cs="Times New Roman"/>
          <w:sz w:val="24"/>
          <w:szCs w:val="24"/>
        </w:rPr>
      </w:pPr>
      <w:r>
        <w:rPr>
          <w:rFonts w:ascii="Times New Roman" w:eastAsiaTheme="minorEastAsia" w:hAnsi="Times New Roman" w:cs="Times New Roman"/>
          <w:sz w:val="24"/>
          <w:szCs w:val="24"/>
        </w:rPr>
        <w:lastRenderedPageBreak/>
        <w:t>Making</w:t>
      </w:r>
      <m:oMath>
        <m:r>
          <w:rPr>
            <w:rFonts w:ascii="Cambria Math" w:eastAsiaTheme="minorEastAsia" w:hAnsi="Cambria Math" w:cs="Times New Roman"/>
            <w:sz w:val="24"/>
            <w:szCs w:val="24"/>
          </w:rPr>
          <m:t xml:space="preserve"> h</m:t>
        </m:r>
      </m:oMath>
      <w:r w:rsidR="00347FB9">
        <w:rPr>
          <w:rFonts w:ascii="Times New Roman" w:eastAsiaTheme="minorEastAsia" w:hAnsi="Times New Roman" w:cs="Times New Roman"/>
          <w:sz w:val="24"/>
          <w:szCs w:val="24"/>
        </w:rPr>
        <w:t>the subject</w:t>
      </w:r>
      <w:r>
        <w:rPr>
          <w:rFonts w:ascii="Times New Roman" w:eastAsiaTheme="minorEastAsia" w:hAnsi="Times New Roman" w:cs="Times New Roman"/>
          <w:sz w:val="24"/>
          <w:szCs w:val="24"/>
        </w:rPr>
        <w:t xml:space="preserve"> is done</w:t>
      </w:r>
      <w:r w:rsidR="00347FB9">
        <w:rPr>
          <w:rFonts w:ascii="Times New Roman" w:eastAsiaTheme="minorEastAsia" w:hAnsi="Times New Roman" w:cs="Times New Roman"/>
          <w:sz w:val="24"/>
          <w:szCs w:val="24"/>
        </w:rPr>
        <w:t xml:space="preserve"> so that we can substitute the formula for </w:t>
      </w:r>
      <m:oMath>
        <m:r>
          <w:rPr>
            <w:rFonts w:ascii="Cambria Math" w:eastAsiaTheme="minorEastAsia" w:hAnsi="Cambria Math" w:cs="Times New Roman"/>
            <w:sz w:val="24"/>
            <w:szCs w:val="24"/>
          </w:rPr>
          <m:t>h</m:t>
        </m:r>
      </m:oMath>
      <w:r w:rsidR="00347FB9">
        <w:rPr>
          <w:rFonts w:ascii="Times New Roman" w:eastAsiaTheme="minorEastAsia" w:hAnsi="Times New Roman" w:cs="Times New Roman"/>
          <w:sz w:val="24"/>
          <w:szCs w:val="24"/>
        </w:rPr>
        <w:t xml:space="preserve"> into the formula for the total surface area, thereby eliminating one of the unknowns. </w:t>
      </w:r>
      <w:r w:rsidR="006C7A5F">
        <w:rPr>
          <w:rFonts w:ascii="Times New Roman" w:eastAsiaTheme="minorEastAsia" w:hAnsi="Times New Roman" w:cs="Times New Roman"/>
          <w:sz w:val="24"/>
          <w:szCs w:val="24"/>
        </w:rPr>
        <w:t>Henc</w:t>
      </w:r>
      <w:r w:rsidR="00347FB9">
        <w:rPr>
          <w:rFonts w:ascii="Times New Roman" w:eastAsiaTheme="minorEastAsia" w:hAnsi="Times New Roman" w:cs="Times New Roman"/>
          <w:sz w:val="24"/>
          <w:szCs w:val="24"/>
        </w:rPr>
        <w:t>e:</w:t>
      </w:r>
    </w:p>
    <w:p w:rsidR="00987D45" w:rsidRPr="00235214" w:rsidRDefault="00347FB9" w:rsidP="004C6400">
      <w:pPr>
        <w:spacing w:line="480" w:lineRule="auto"/>
        <w:jc w:val="both"/>
        <w:rPr>
          <w:rFonts w:ascii="Times New Roman" w:eastAsiaTheme="minorEastAsia" w:hAnsi="Times New Roman" w:cs="Times New Roman"/>
          <w:sz w:val="28"/>
          <w:szCs w:val="24"/>
        </w:rPr>
      </w:pPr>
      <m:oMath>
        <m:r>
          <w:rPr>
            <w:rFonts w:ascii="Cambria Math" w:hAnsi="Cambria Math" w:cs="Times New Roman"/>
            <w:sz w:val="26"/>
            <w:szCs w:val="26"/>
          </w:rPr>
          <m:t>Total Surface Area=2π</m:t>
        </m:r>
        <m:sSup>
          <m:sSupPr>
            <m:ctrlPr>
              <w:rPr>
                <w:rFonts w:ascii="Cambria Math" w:hAnsi="Cambria Math" w:cs="Times New Roman"/>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+2πr</m:t>
        </m:r>
        <m:d>
          <m:dPr>
            <m:ctrlPr>
              <w:rPr>
                <w:rFonts w:ascii="Cambria Math"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3.6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num>
              <m:den>
                <m:r>
                  <w:rPr>
                    <w:rFonts w:ascii="Cambria Math" w:eastAsiaTheme="minorEastAsia" w:hAnsi="Cambria Math" w:cs="Times New Roman"/>
                    <w:sz w:val="26"/>
                    <w:szCs w:val="26"/>
                  </w:rPr>
                  <m:t>π</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2</m:t>
                    </m:r>
                  </m:sup>
                </m:sSup>
              </m:den>
            </m:f>
          </m:e>
        </m:d>
      </m:oMath>
      <w:r w:rsidR="00235214" w:rsidRPr="00235214">
        <w:rPr>
          <w:rFonts w:ascii="Times New Roman" w:eastAsiaTheme="minorEastAsia" w:hAnsi="Times New Roman" w:cs="Times New Roman"/>
          <w:sz w:val="24"/>
          <w:szCs w:val="24"/>
        </w:rPr>
        <w:t>[The mathematical model]</w:t>
      </w:r>
    </w:p>
    <w:p w:rsidR="00F64F75" w:rsidRPr="00235214" w:rsidRDefault="008E0E88" w:rsidP="004C640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Calculus must then be used to find the first derivative of the expression </w:t>
      </w:r>
      <m:oMath>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+2πr</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3.6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e>
        </m:d>
      </m:oMath>
      <w:r>
        <w:rPr>
          <w:rFonts w:ascii="Times New Roman" w:eastAsiaTheme="minorEastAsia" w:hAnsi="Times New Roman" w:cs="Times New Roman"/>
          <w:sz w:val="24"/>
          <w:szCs w:val="24"/>
        </w:rPr>
        <w:t xml:space="preserve"> as it is assumed that in order to find the minimum surface area, the derivative of the expression must be equated to zero (0).</w:t>
      </w:r>
      <w:r w:rsidR="00235214">
        <w:rPr>
          <w:rFonts w:ascii="Times New Roman" w:eastAsiaTheme="minorEastAsia" w:hAnsi="Times New Roman" w:cs="Times New Roman"/>
          <w:sz w:val="24"/>
          <w:szCs w:val="24"/>
        </w:rPr>
        <w:t xml:space="preserve"> Essentially, </w:t>
      </w:r>
      <m:oMath>
        <m:f>
          <m:fPr>
            <m:ctrlPr>
              <w:rPr>
                <w:rFonts w:ascii="Cambria Math" w:eastAsiaTheme="minorEastAsia" w:hAnsi="Cambria Math" w:cs="Times New Roman"/>
                <w:i/>
                <w:sz w:val="28"/>
                <w:szCs w:val="24"/>
              </w:rPr>
            </m:ctrlPr>
          </m:fPr>
          <m:num>
            <m:r>
              <w:rPr>
                <w:rFonts w:ascii="Cambria Math" w:hAnsi="Cambria Math" w:cs="Times New Roman"/>
                <w:sz w:val="28"/>
                <w:szCs w:val="24"/>
              </w:rPr>
              <m:t>ds</m:t>
            </m:r>
          </m:num>
          <m:den>
            <m:r>
              <w:rPr>
                <w:rFonts w:ascii="Cambria Math" w:hAnsi="Cambria Math" w:cs="Times New Roman"/>
                <w:sz w:val="28"/>
                <w:szCs w:val="24"/>
              </w:rPr>
              <m:t>dr</m:t>
            </m:r>
          </m:den>
        </m:f>
        <m:r>
          <w:rPr>
            <w:rFonts w:ascii="Cambria Math" w:eastAsiaTheme="minorEastAsia" w:hAnsi="Cambria Math" w:cs="Times New Roman"/>
            <w:sz w:val="28"/>
            <w:szCs w:val="24"/>
          </w:rPr>
          <m:t>=0</m:t>
        </m:r>
      </m:oMath>
      <w:r w:rsidR="00235214">
        <w:rPr>
          <w:rFonts w:ascii="Times New Roman" w:eastAsiaTheme="minorEastAsia" w:hAnsi="Times New Roman" w:cs="Times New Roman"/>
          <w:sz w:val="24"/>
          <w:szCs w:val="24"/>
        </w:rPr>
        <w:t>will be used to find the minimum surface area required</w:t>
      </w:r>
      <w:r w:rsidR="008878DC">
        <w:rPr>
          <w:rFonts w:ascii="Times New Roman" w:eastAsiaTheme="minorEastAsia" w:hAnsi="Times New Roman" w:cs="Times New Roman"/>
          <w:sz w:val="24"/>
          <w:szCs w:val="24"/>
        </w:rPr>
        <w:t>.</w:t>
      </w:r>
    </w:p>
    <w:p w:rsidR="004679F5" w:rsidRDefault="004679F5" w:rsidP="004679F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Afterwards, calculus will again be used to prove that the mathematical model is truly a minima function. It is given:</w:t>
      </w:r>
    </w:p>
    <w:p w:rsidR="004679F5" w:rsidRDefault="004679F5" w:rsidP="004C640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satisfy that a function is a minimum, the second derivative of the function must be greater than 0.</w:t>
      </w:r>
      <w:r w:rsidR="008878DC">
        <w:rPr>
          <w:rFonts w:ascii="Times New Roman" w:eastAsiaTheme="minorEastAsia" w:hAnsi="Times New Roman" w:cs="Times New Roman"/>
          <w:sz w:val="24"/>
          <w:szCs w:val="24"/>
        </w:rPr>
        <w:t xml:space="preserve"> Therefore,</w:t>
      </w:r>
      <m:oMath>
        <m:f>
          <m:fPr>
            <m:ctrlPr>
              <w:rPr>
                <w:rFonts w:ascii="Cambria Math" w:eastAsiaTheme="minorEastAsia" w:hAnsi="Cambria Math" w:cs="Times New Roman"/>
                <w:i/>
                <w:sz w:val="28"/>
                <w:szCs w:val="24"/>
              </w:rPr>
            </m:ctrlPr>
          </m:fPr>
          <m:num>
            <m:sSup>
              <m:sSupPr>
                <m:ctrlPr>
                  <w:rPr>
                    <w:rFonts w:ascii="Cambria Math" w:hAnsi="Cambria Math" w:cs="Times New Roman"/>
                    <w:i/>
                    <w:sz w:val="28"/>
                    <w:szCs w:val="24"/>
                  </w:rPr>
                </m:ctrlPr>
              </m:sSupPr>
              <m:e>
                <m:r>
                  <w:rPr>
                    <w:rFonts w:ascii="Cambria Math" w:hAnsi="Cambria Math" w:cs="Times New Roman"/>
                    <w:sz w:val="28"/>
                    <w:szCs w:val="24"/>
                  </w:rPr>
                  <m:t>d</m:t>
                </m:r>
              </m:e>
              <m:sup>
                <m:r>
                  <w:rPr>
                    <w:rFonts w:ascii="Cambria Math" w:hAnsi="Cambria Math" w:cs="Times New Roman"/>
                    <w:sz w:val="28"/>
                    <w:szCs w:val="24"/>
                  </w:rPr>
                  <m:t>2</m:t>
                </m:r>
              </m:sup>
            </m:sSup>
            <m:r>
              <w:rPr>
                <w:rFonts w:ascii="Cambria Math" w:hAnsi="Cambria Math" w:cs="Times New Roman"/>
                <w:sz w:val="28"/>
                <w:szCs w:val="24"/>
              </w:rPr>
              <m:t>s</m:t>
            </m:r>
          </m:num>
          <m:den>
            <m:r>
              <w:rPr>
                <w:rFonts w:ascii="Cambria Math" w:hAnsi="Cambria Math" w:cs="Times New Roman"/>
                <w:sz w:val="28"/>
                <w:szCs w:val="24"/>
              </w:rPr>
              <m:t>d</m:t>
            </m:r>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den>
        </m:f>
        <m:r>
          <w:rPr>
            <w:rFonts w:ascii="Cambria Math" w:eastAsiaTheme="minorEastAsia" w:hAnsi="Cambria Math" w:cs="Times New Roman"/>
            <w:sz w:val="28"/>
            <w:szCs w:val="24"/>
          </w:rPr>
          <m:t>&gt;0</m:t>
        </m:r>
      </m:oMath>
      <w:r w:rsidR="008878DC" w:rsidRPr="008878DC">
        <w:rPr>
          <w:rFonts w:ascii="Times New Roman" w:eastAsiaTheme="minorEastAsia" w:hAnsi="Times New Roman" w:cs="Times New Roman"/>
          <w:sz w:val="24"/>
          <w:szCs w:val="24"/>
        </w:rPr>
        <w:t>will prove that the mathematical model is a minim</w:t>
      </w:r>
      <w:r w:rsidR="008878DC">
        <w:rPr>
          <w:rFonts w:ascii="Times New Roman" w:eastAsiaTheme="minorEastAsia" w:hAnsi="Times New Roman" w:cs="Times New Roman"/>
          <w:sz w:val="24"/>
          <w:szCs w:val="24"/>
        </w:rPr>
        <w:t>a</w:t>
      </w:r>
      <w:r w:rsidR="008878DC" w:rsidRPr="008878DC">
        <w:rPr>
          <w:rFonts w:ascii="Times New Roman" w:eastAsiaTheme="minorEastAsia" w:hAnsi="Times New Roman" w:cs="Times New Roman"/>
          <w:sz w:val="24"/>
          <w:szCs w:val="24"/>
        </w:rPr>
        <w:t>.</w:t>
      </w:r>
    </w:p>
    <w:p w:rsidR="00F64F75" w:rsidRDefault="00F64F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E0E88" w:rsidRPr="001A6734" w:rsidRDefault="001A6734" w:rsidP="001A6734">
      <w:pPr>
        <w:pStyle w:val="IntenseQuote"/>
        <w:ind w:left="0"/>
        <w:jc w:val="center"/>
        <w:rPr>
          <w:rFonts w:ascii="Algerian" w:hAnsi="Algerian"/>
          <w:sz w:val="36"/>
        </w:rPr>
      </w:pPr>
      <w:r>
        <w:rPr>
          <w:rFonts w:ascii="Algerian" w:hAnsi="Algerian"/>
          <w:sz w:val="36"/>
        </w:rPr>
        <w:lastRenderedPageBreak/>
        <w:t>Diagram of proposed water tank</w:t>
      </w:r>
    </w:p>
    <w:p w:rsidR="008E0E88" w:rsidRPr="001A6734" w:rsidRDefault="00A55FB5" w:rsidP="001A6734">
      <w:pPr>
        <w:pStyle w:val="IntenseQuote"/>
        <w:jc w:val="center"/>
        <w:rPr>
          <w:rFonts w:ascii="Algerian" w:hAnsi="Algerian"/>
        </w:rPr>
      </w:pPr>
      <w:r w:rsidRPr="00A55FB5">
        <w:rPr>
          <w:rFonts w:ascii="Times New Roman" w:hAnsi="Times New Roman" w:cs="Times New Roman"/>
          <w:noProof/>
          <w:sz w:val="24"/>
          <w:szCs w:val="24"/>
          <w:lang w:val="en-JM" w:eastAsia="en-JM"/>
        </w:rPr>
        <w:pict>
          <v:shape id="Text Box 15" o:spid="_x0000_s1028" type="#_x0000_t202" style="position:absolute;left:0;text-align:left;margin-left:-29.8pt;margin-top:432.6pt;width:151.6pt;height:110.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FLug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" filled="f" stroked="f">
            <v:textbox>
              <w:txbxContent>
                <w:p w:rsidR="00572436" w:rsidRPr="006579B6" w:rsidRDefault="00572436" w:rsidP="001A6734">
                  <w:pPr>
                    <w:jc w:val="center"/>
                    <w:rPr>
                      <w:rFonts w:ascii="Times New Roman" w:hAnsi="Times New Roman"/>
                      <w:b/>
                      <w:sz w:val="24"/>
                      <w:szCs w:val="24"/>
                      <w:u w:val="single"/>
                    </w:rPr>
                  </w:pPr>
                  <w:r w:rsidRPr="006579B6">
                    <w:rPr>
                      <w:rFonts w:ascii="Times New Roman" w:hAnsi="Times New Roman"/>
                      <w:b/>
                      <w:sz w:val="24"/>
                      <w:szCs w:val="24"/>
                      <w:u w:val="single"/>
                    </w:rPr>
                    <w:t>Note</w:t>
                  </w:r>
                </w:p>
                <w:p w:rsidR="00572436" w:rsidRPr="006579B6" w:rsidRDefault="00572436" w:rsidP="001A6734">
                  <w:pPr>
                    <w:rPr>
                      <w:rFonts w:ascii="Times New Roman" w:hAnsi="Times New Roman"/>
                      <w:b/>
                      <w:sz w:val="24"/>
                      <w:szCs w:val="24"/>
                    </w:rPr>
                  </w:pPr>
                  <w:r w:rsidRPr="006579B6">
                    <w:rPr>
                      <w:rFonts w:ascii="Times New Roman" w:hAnsi="Times New Roman"/>
                      <w:b/>
                      <w:sz w:val="24"/>
                      <w:szCs w:val="24"/>
                    </w:rPr>
                    <w:t xml:space="preserve">r </w:t>
                  </w:r>
                  <w:r w:rsidRPr="006579B6">
                    <w:rPr>
                      <w:rFonts w:ascii="Times New Roman" w:hAnsi="Times New Roman"/>
                      <w:b/>
                      <w:sz w:val="24"/>
                      <w:szCs w:val="24"/>
                    </w:rPr>
                    <w:tab/>
                    <w:t>- Radius</w:t>
                  </w:r>
                </w:p>
                <w:p w:rsidR="00572436" w:rsidRPr="006579B6" w:rsidRDefault="00572436" w:rsidP="001A6734">
                  <w:pPr>
                    <w:rPr>
                      <w:rFonts w:ascii="Times New Roman" w:hAnsi="Times New Roman"/>
                      <w:b/>
                      <w:sz w:val="24"/>
                      <w:szCs w:val="24"/>
                    </w:rPr>
                  </w:pPr>
                  <w:r w:rsidRPr="006579B6">
                    <w:rPr>
                      <w:rFonts w:ascii="Times New Roman" w:hAnsi="Times New Roman"/>
                      <w:b/>
                      <w:sz w:val="24"/>
                      <w:szCs w:val="24"/>
                    </w:rPr>
                    <w:t>h</w:t>
                  </w:r>
                  <w:r w:rsidRPr="006579B6">
                    <w:rPr>
                      <w:rFonts w:ascii="Times New Roman" w:hAnsi="Times New Roman"/>
                      <w:b/>
                      <w:sz w:val="24"/>
                      <w:szCs w:val="24"/>
                    </w:rPr>
                    <w:tab/>
                    <w:t>- Height</w:t>
                  </w:r>
                </w:p>
                <w:p w:rsidR="00572436" w:rsidRPr="006579B6" w:rsidRDefault="00572436" w:rsidP="001A6734">
                  <w:pPr>
                    <w:rPr>
                      <w:rFonts w:ascii="Times New Roman" w:hAnsi="Times New Roman"/>
                      <w:b/>
                      <w:sz w:val="24"/>
                      <w:szCs w:val="24"/>
                    </w:rPr>
                  </w:pPr>
                  <w:r>
                    <w:rPr>
                      <w:rFonts w:ascii="Times New Roman" w:hAnsi="Times New Roman"/>
                      <w:b/>
                      <w:sz w:val="24"/>
                      <w:szCs w:val="24"/>
                    </w:rPr>
                    <w:t>Volume = 3</w:t>
                  </w:r>
                  <w:r w:rsidRPr="006579B6">
                    <w:rPr>
                      <w:rFonts w:ascii="Times New Roman" w:hAnsi="Times New Roman"/>
                      <w:b/>
                      <w:sz w:val="24"/>
                      <w:szCs w:val="24"/>
                    </w:rPr>
                    <w:t>,600,000cm</w:t>
                  </w:r>
                  <w:r w:rsidRPr="00225DA9">
                    <w:rPr>
                      <w:rFonts w:ascii="Times New Roman" w:hAnsi="Times New Roman"/>
                      <w:b/>
                      <w:sz w:val="24"/>
                      <w:szCs w:val="24"/>
                      <w:vertAlign w:val="superscript"/>
                    </w:rPr>
                    <w:t>3</w:t>
                  </w:r>
                </w:p>
                <w:p w:rsidR="00572436" w:rsidRPr="006579B6" w:rsidRDefault="00572436" w:rsidP="001A6734"/>
              </w:txbxContent>
            </v:textbox>
          </v:shape>
        </w:pict>
      </w:r>
      <w:r w:rsidRPr="00A55FB5">
        <w:rPr>
          <w:rFonts w:ascii="Times New Roman" w:hAnsi="Times New Roman" w:cs="Times New Roman"/>
          <w:noProof/>
          <w:sz w:val="24"/>
          <w:szCs w:val="24"/>
          <w:lang w:val="en-JM" w:eastAsia="en-JM"/>
        </w:rPr>
        <w:pict>
          <v:shape id="Text Box 8" o:spid="_x0000_s1029" type="#_x0000_t202" style="position:absolute;left:0;text-align:left;margin-left:190.3pt;margin-top:231.4pt;width:38.3pt;height:33.05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vWtQ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" filled="f" stroked="f">
            <v:textbox style="mso-fit-shape-to-text:t">
              <w:txbxContent>
                <w:p w:rsidR="00572436" w:rsidRPr="00C90CF6" w:rsidRDefault="00572436" w:rsidP="001A6734">
                  <w:pPr>
                    <w:rPr>
                      <w:rFonts w:ascii="Times New Roman" w:hAnsi="Times New Roman"/>
                      <w:sz w:val="24"/>
                      <w:szCs w:val="24"/>
                    </w:rPr>
                  </w:pPr>
                  <w:r w:rsidRPr="00C90CF6">
                    <w:rPr>
                      <w:rFonts w:ascii="Times New Roman" w:hAnsi="Times New Roman"/>
                      <w:sz w:val="24"/>
                      <w:szCs w:val="24"/>
                    </w:rPr>
                    <w:t>hcm</w:t>
                  </w:r>
                </w:p>
              </w:txbxContent>
            </v:textbox>
          </v:shape>
        </w:pict>
      </w:r>
      <w:r w:rsidRPr="00A55FB5">
        <w:rPr>
          <w:rFonts w:ascii="Times New Roman" w:hAnsi="Times New Roman" w:cs="Times New Roman"/>
          <w:noProof/>
          <w:sz w:val="24"/>
          <w:szCs w:val="24"/>
          <w:lang w:val="en-JM" w:eastAsia="en-JM"/>
        </w:rPr>
        <w:pict>
          <v:shape id="Text Box 11" o:spid="_x0000_s1030" type="#_x0000_t202" style="position:absolute;left:0;text-align:left;margin-left:152.2pt;margin-top:61.6pt;width:43.3pt;height:33.05pt;z-index:2516684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zv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" filled="f" stroked="f">
            <v:textbox style="mso-fit-shape-to-text:t">
              <w:txbxContent>
                <w:p w:rsidR="00572436" w:rsidRPr="00C90CF6" w:rsidRDefault="00572436" w:rsidP="001A6734">
                  <w:pPr>
                    <w:rPr>
                      <w:rFonts w:ascii="Times New Roman" w:hAnsi="Times New Roman"/>
                      <w:sz w:val="24"/>
                      <w:szCs w:val="24"/>
                    </w:rPr>
                  </w:pPr>
                  <w:r>
                    <w:rPr>
                      <w:rFonts w:ascii="Times New Roman" w:hAnsi="Times New Roman"/>
                      <w:sz w:val="24"/>
                      <w:szCs w:val="24"/>
                    </w:rPr>
                    <w:t xml:space="preserve">r </w:t>
                  </w:r>
                  <w:r w:rsidRPr="00C90CF6">
                    <w:rPr>
                      <w:rFonts w:ascii="Times New Roman" w:hAnsi="Times New Roman"/>
                      <w:sz w:val="24"/>
                      <w:szCs w:val="24"/>
                    </w:rPr>
                    <w:t>cm</w:t>
                  </w:r>
                </w:p>
              </w:txbxContent>
            </v:textbox>
          </v:shape>
        </w:pict>
      </w:r>
      <w:r w:rsidRPr="00A55FB5">
        <w:rPr>
          <w:rFonts w:ascii="Times New Roman" w:hAnsi="Times New Roman" w:cs="Times New Roman"/>
          <w:noProof/>
          <w:sz w:val="24"/>
          <w:szCs w:val="24"/>
          <w:lang w:val="en-JM" w:eastAsia="en-JM"/>
        </w:rPr>
        <w:pict>
          <v:shape id="Straight Arrow Connector 12" o:spid="_x0000_s1039" type="#_x0000_t32" style="position:absolute;left:0;text-align:left;margin-left:224.6pt;margin-top:81.8pt;width:0;height:343pt;z-index:2516674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" strokeweight="2.25pt">
            <v:stroke dashstyle="1 1" startarrow="oval" endarrow="oval" endcap="round"/>
          </v:shape>
        </w:pict>
      </w:r>
      <w:r w:rsidRPr="00A55FB5">
        <w:rPr>
          <w:rFonts w:ascii="Times New Roman" w:hAnsi="Times New Roman" w:cs="Times New Roman"/>
          <w:noProof/>
          <w:sz w:val="24"/>
          <w:szCs w:val="24"/>
          <w:lang w:val="en-JM" w:eastAsia="en-JM"/>
        </w:rPr>
        <w:pict>
          <v:shape id="Straight Arrow Connector 10" o:spid="_x0000_s1038" type="#_x0000_t32" style="position:absolute;left:0;text-align:left;margin-left:111.3pt;margin-top:81.75pt;width:113.3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" strokeweight="2.25pt">
            <v:stroke dashstyle="1 1" startarrow="oval" endarrow="oval" endcap="round"/>
          </v:shape>
        </w:pict>
      </w:r>
      <w:r w:rsidRPr="00A55FB5">
        <w:rPr>
          <w:rFonts w:ascii="Times New Roman" w:hAnsi="Times New Roman" w:cs="Times New Roman"/>
          <w:noProof/>
          <w:sz w:val="24"/>
          <w:szCs w:val="24"/>
          <w:lang w:val="en-JM" w:eastAsia="en-JM"/>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1" type="#_x0000_t22" style="position:absolute;left:0;text-align:left;margin-left:111.3pt;margin-top:34.05pt;width:228.15pt;height:390.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">
            <v:textbox>
              <w:txbxContent>
                <w:p w:rsidR="00572436" w:rsidRDefault="00572436" w:rsidP="001A6734">
                  <w:pPr>
                    <w:jc w:val="center"/>
                  </w:pPr>
                </w:p>
              </w:txbxContent>
            </v:textbox>
          </v:shape>
        </w:pict>
      </w:r>
      <w:r w:rsidR="00F64F75">
        <w:rPr>
          <w:rFonts w:ascii="Times New Roman" w:hAnsi="Times New Roman" w:cs="Times New Roman"/>
          <w:sz w:val="24"/>
          <w:szCs w:val="24"/>
        </w:rPr>
        <w:br w:type="page"/>
      </w:r>
      <w:r w:rsidR="00F64F75" w:rsidRPr="001A6734">
        <w:rPr>
          <w:rFonts w:ascii="Algerian" w:hAnsi="Algerian"/>
          <w:sz w:val="36"/>
        </w:rPr>
        <w:lastRenderedPageBreak/>
        <w:t>Solution of the problem</w:t>
      </w:r>
    </w:p>
    <w:p w:rsidR="004C6400" w:rsidRDefault="00A17C2F" w:rsidP="00A17C2F">
      <w:pPr>
        <w:spacing w:line="480" w:lineRule="auto"/>
        <w:jc w:val="both"/>
        <w:rPr>
          <w:rFonts w:ascii="Times New Roman" w:hAnsi="Times New Roman" w:cs="Times New Roman"/>
          <w:sz w:val="24"/>
        </w:rPr>
      </w:pPr>
      <w:r w:rsidRPr="00A17C2F">
        <w:rPr>
          <w:rFonts w:ascii="Times New Roman" w:hAnsi="Times New Roman" w:cs="Times New Roman"/>
          <w:sz w:val="24"/>
        </w:rPr>
        <w:t>The calculations are done so as to find the value of the minimum total surface</w:t>
      </w:r>
      <w:r>
        <w:rPr>
          <w:rFonts w:ascii="Times New Roman" w:hAnsi="Times New Roman" w:cs="Times New Roman"/>
          <w:sz w:val="24"/>
        </w:rPr>
        <w:t xml:space="preserve"> area of the tank. </w:t>
      </w:r>
    </w:p>
    <w:p w:rsidR="00490D11" w:rsidRDefault="00490D11" w:rsidP="00A17C2F">
      <w:pPr>
        <w:pStyle w:val="ListParagraph"/>
        <w:numPr>
          <w:ilvl w:val="0"/>
          <w:numId w:val="5"/>
        </w:numPr>
        <w:spacing w:line="480" w:lineRule="auto"/>
        <w:jc w:val="both"/>
        <w:rPr>
          <w:rFonts w:ascii="Times New Roman" w:hAnsi="Times New Roman" w:cs="Times New Roman"/>
          <w:sz w:val="24"/>
        </w:rPr>
      </w:pPr>
      <w:r>
        <w:rPr>
          <w:rFonts w:ascii="Times New Roman" w:hAnsi="Times New Roman" w:cs="Times New Roman"/>
          <w:sz w:val="24"/>
        </w:rPr>
        <w:t xml:space="preserve">Let the total surface area of the cylinder = </w:t>
      </w:r>
      <m:oMath>
        <m:r>
          <w:rPr>
            <w:rFonts w:ascii="Cambria Math" w:eastAsiaTheme="minorEastAsia" w:hAnsi="Cambria Math" w:cs="Times New Roman"/>
            <w:szCs w:val="24"/>
          </w:rPr>
          <m:t>TSA</m:t>
        </m:r>
      </m:oMath>
    </w:p>
    <w:p w:rsidR="00A17C2F" w:rsidRPr="00A17C2F" w:rsidRDefault="00A17C2F" w:rsidP="00A17C2F">
      <w:pPr>
        <w:pStyle w:val="ListParagraph"/>
        <w:numPr>
          <w:ilvl w:val="0"/>
          <w:numId w:val="5"/>
        </w:numPr>
        <w:spacing w:line="480" w:lineRule="auto"/>
        <w:jc w:val="both"/>
        <w:rPr>
          <w:rFonts w:ascii="Times New Roman" w:hAnsi="Times New Roman" w:cs="Times New Roman"/>
          <w:sz w:val="24"/>
        </w:rPr>
      </w:pPr>
      <w:r w:rsidRPr="00A17C2F">
        <w:rPr>
          <w:rFonts w:ascii="Times New Roman" w:hAnsi="Times New Roman" w:cs="Times New Roman"/>
          <w:sz w:val="24"/>
        </w:rPr>
        <w:t xml:space="preserve">Let the height of the cylinder = </w:t>
      </w:r>
      <m:oMath>
        <m:r>
          <w:rPr>
            <w:rFonts w:ascii="Cambria Math" w:eastAsiaTheme="minorEastAsia" w:hAnsi="Cambria Math" w:cs="Times New Roman"/>
            <w:sz w:val="24"/>
            <w:szCs w:val="24"/>
          </w:rPr>
          <m:t>h</m:t>
        </m:r>
      </m:oMath>
    </w:p>
    <w:p w:rsidR="00A17C2F" w:rsidRPr="00A17C2F" w:rsidRDefault="00A17C2F" w:rsidP="00A17C2F">
      <w:pPr>
        <w:pStyle w:val="ListParagraph"/>
        <w:numPr>
          <w:ilvl w:val="0"/>
          <w:numId w:val="5"/>
        </w:num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Let the radius of the cylinder = </w:t>
      </w:r>
      <m:oMath>
        <m:r>
          <w:rPr>
            <w:rFonts w:ascii="Cambria Math" w:hAnsi="Cambria Math" w:cs="Times New Roman"/>
            <w:sz w:val="24"/>
            <w:szCs w:val="24"/>
          </w:rPr>
          <m:t>r</m:t>
        </m:r>
      </m:oMath>
    </w:p>
    <w:p w:rsidR="00A17C2F" w:rsidRPr="00A17C2F" w:rsidRDefault="00A17C2F" w:rsidP="00A17C2F">
      <w:pPr>
        <w:pStyle w:val="ListParagraph"/>
        <w:numPr>
          <w:ilvl w:val="0"/>
          <w:numId w:val="5"/>
        </w:num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Let pi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m:t>
            </m:r>
          </m:num>
          <m:den>
            <m:r>
              <w:rPr>
                <w:rFonts w:ascii="Cambria Math" w:eastAsiaTheme="minorEastAsia" w:hAnsi="Cambria Math" w:cs="Times New Roman"/>
                <w:sz w:val="24"/>
                <w:szCs w:val="24"/>
              </w:rPr>
              <m:t>7</m:t>
            </m:r>
          </m:den>
        </m:f>
      </m:oMath>
    </w:p>
    <w:p w:rsidR="00A17C2F" w:rsidRDefault="00522367" w:rsidP="00A17C2F">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From the formulation given above:</w:t>
      </w:r>
    </w:p>
    <w:p w:rsidR="00522367" w:rsidRPr="00522367" w:rsidRDefault="000C4EF9" w:rsidP="00522367">
      <w:pPr>
        <w:spacing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TSA=2π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+2πrh</m:t>
          </m:r>
        </m:oMath>
      </m:oMathPara>
    </w:p>
    <w:p w:rsidR="00522367" w:rsidRPr="00522367" w:rsidRDefault="000C4EF9" w:rsidP="00522367">
      <w:pPr>
        <w:spacing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TSA=2π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m:t>
          </m:r>
          <m:r>
            <w:rPr>
              <w:rFonts w:ascii="Cambria Math" w:hAnsi="Cambria Math" w:cs="Times New Roman"/>
              <w:strike/>
              <w:sz w:val="24"/>
              <w:szCs w:val="24"/>
            </w:rPr>
            <m:t>πr</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3.6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eastAsiaTheme="minorEastAsia" w:hAnsi="Cambria Math" w:cs="Times New Roman"/>
                      <w:strike/>
                      <w:sz w:val="24"/>
                      <w:szCs w:val="24"/>
                    </w:rPr>
                    <m:t>π</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trike/>
                          <w:sz w:val="24"/>
                          <w:szCs w:val="24"/>
                        </w:rPr>
                        <m:t>2</m:t>
                      </m:r>
                    </m:sup>
                  </m:sSup>
                </m:den>
              </m:f>
            </m:e>
          </m:d>
        </m:oMath>
      </m:oMathPara>
    </w:p>
    <w:p w:rsidR="00522367" w:rsidRPr="00522367" w:rsidRDefault="000C4EF9" w:rsidP="00522367">
      <w:pPr>
        <w:spacing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TSA=2π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r</m:t>
              </m:r>
            </m:den>
          </m:f>
        </m:oMath>
      </m:oMathPara>
    </w:p>
    <w:p w:rsidR="00522367" w:rsidRDefault="00106B9C" w:rsidP="0052236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ease of calculating the derivative of the expression it is broken down into two parts to work with individually.</w:t>
      </w:r>
    </w:p>
    <w:p w:rsidR="00106B9C" w:rsidRDefault="00106B9C" w:rsidP="0052236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of </w:t>
      </w:r>
      <m:oMath>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can be found using the</w:t>
      </w:r>
      <w:r w:rsidR="00DA3C84">
        <w:rPr>
          <w:rFonts w:ascii="Times New Roman" w:eastAsiaTheme="minorEastAsia" w:hAnsi="Times New Roman" w:cs="Times New Roman"/>
          <w:sz w:val="24"/>
          <w:szCs w:val="24"/>
        </w:rPr>
        <w:t xml:space="preserve"> product rule:</w:t>
      </w:r>
    </w:p>
    <w:p w:rsidR="00106B9C" w:rsidRDefault="00106B9C" w:rsidP="00356D5F">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u=2π</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p>
    <w:p w:rsidR="00106B9C" w:rsidRDefault="00A55FB5" w:rsidP="00356D5F">
      <w:pPr>
        <w:spacing w:line="240"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8"/>
                <w:szCs w:val="24"/>
              </w:rPr>
              <m:t>du</m:t>
            </m:r>
          </m:num>
          <m:den>
            <m:r>
              <w:rPr>
                <w:rFonts w:ascii="Cambria Math" w:hAnsi="Cambria Math" w:cs="Times New Roman"/>
                <w:sz w:val="24"/>
                <w:szCs w:val="24"/>
              </w:rPr>
              <m:t>dx</m:t>
            </m:r>
          </m:den>
        </m:f>
        <m:r>
          <w:rPr>
            <w:rFonts w:ascii="Cambria Math" w:eastAsiaTheme="minorEastAsia" w:hAnsi="Cambria Math" w:cs="Times New Roman"/>
            <w:sz w:val="24"/>
            <w:szCs w:val="24"/>
          </w:rPr>
          <m:t>=0</m:t>
        </m:r>
      </m:oMath>
      <w:r w:rsidR="00356D5F">
        <w:rPr>
          <w:rFonts w:ascii="Times New Roman" w:eastAsiaTheme="minorEastAsia" w:hAnsi="Times New Roman" w:cs="Times New Roman"/>
          <w:sz w:val="24"/>
          <w:szCs w:val="24"/>
        </w:rPr>
        <w:tab/>
      </w:r>
      <w:r w:rsidR="00356D5F">
        <w:rPr>
          <w:rFonts w:ascii="Times New Roman" w:eastAsiaTheme="minorEastAsia" w:hAnsi="Times New Roman" w:cs="Times New Roman"/>
          <w:sz w:val="24"/>
          <w:szCs w:val="24"/>
        </w:rPr>
        <w:tab/>
      </w:r>
      <w:r w:rsidR="00356D5F">
        <w:rPr>
          <w:rFonts w:ascii="Times New Roman" w:eastAsiaTheme="minorEastAsia" w:hAnsi="Times New Roman" w:cs="Times New Roman"/>
          <w:sz w:val="24"/>
          <w:szCs w:val="24"/>
        </w:rPr>
        <w:tab/>
      </w:r>
      <w:r w:rsidR="00356D5F">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dx</m:t>
            </m:r>
          </m:den>
        </m:f>
        <m:r>
          <w:rPr>
            <w:rFonts w:ascii="Cambria Math" w:eastAsiaTheme="minorEastAsia" w:hAnsi="Cambria Math" w:cs="Times New Roman"/>
            <w:sz w:val="24"/>
            <w:szCs w:val="24"/>
          </w:rPr>
          <m:t>=2r</m:t>
        </m:r>
      </m:oMath>
    </w:p>
    <w:p w:rsidR="00356D5F" w:rsidRPr="00356D5F" w:rsidRDefault="00A55FB5" w:rsidP="00356D5F">
      <w:pPr>
        <w:spacing w:line="24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=v</m:t>
          </m:r>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+u</m:t>
          </m:r>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oMath>
      </m:oMathPara>
    </w:p>
    <w:p w:rsidR="00356D5F" w:rsidRPr="00356D5F" w:rsidRDefault="00A55FB5" w:rsidP="00356D5F">
      <w:pPr>
        <w:spacing w:line="24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2r</m:t>
              </m:r>
            </m:e>
          </m:d>
        </m:oMath>
      </m:oMathPara>
    </w:p>
    <w:p w:rsidR="00356D5F" w:rsidRPr="00356D5F" w:rsidRDefault="00A55FB5" w:rsidP="00356D5F">
      <w:pPr>
        <w:spacing w:line="24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eastAsiaTheme="minorEastAsia" w:hAnsi="Cambria Math" w:cs="Times New Roman"/>
              <w:sz w:val="24"/>
              <w:szCs w:val="24"/>
            </w:rPr>
            <m:t>=4πr</m:t>
          </m:r>
        </m:oMath>
      </m:oMathPara>
    </w:p>
    <w:p w:rsidR="00356D5F" w:rsidRDefault="00356D5F" w:rsidP="00522367">
      <w:pPr>
        <w:spacing w:line="480" w:lineRule="auto"/>
        <w:jc w:val="both"/>
        <w:rPr>
          <w:rFonts w:ascii="Times New Roman" w:eastAsiaTheme="minorEastAsia" w:hAnsi="Times New Roman" w:cs="Times New Roman"/>
          <w:sz w:val="24"/>
          <w:szCs w:val="24"/>
        </w:rPr>
      </w:pPr>
    </w:p>
    <w:p w:rsidR="00356D5F" w:rsidRDefault="00356D5F" w:rsidP="0052236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derivative of </w:t>
      </w:r>
      <m:oMath>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can b</w:t>
      </w:r>
      <w:r w:rsidR="00DA3C84">
        <w:rPr>
          <w:rFonts w:ascii="Times New Roman" w:eastAsiaTheme="minorEastAsia" w:hAnsi="Times New Roman" w:cs="Times New Roman"/>
          <w:sz w:val="24"/>
          <w:szCs w:val="24"/>
        </w:rPr>
        <w:t>e found using the quotient rule:</w:t>
      </w:r>
    </w:p>
    <w:p w:rsidR="00DA3C84" w:rsidRPr="00DA3C84" w:rsidRDefault="00DA3C84" w:rsidP="00BE2F8F">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u=7.2×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v=r</m:t>
        </m:r>
      </m:oMath>
    </w:p>
    <w:p w:rsidR="00DA3C84" w:rsidRPr="00DA3C84" w:rsidRDefault="00A55FB5" w:rsidP="00BE2F8F">
      <w:pPr>
        <w:spacing w:line="240" w:lineRule="auto"/>
        <w:jc w:val="both"/>
        <w:rPr>
          <w:rFonts w:ascii="Times New Roman" w:eastAsiaTheme="minorEastAsia" w:hAnsi="Times New Roman" w:cs="Times New Roman"/>
          <w:szCs w:val="24"/>
        </w:rPr>
      </w:pPr>
      <m:oMath>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=0</m:t>
        </m:r>
      </m:oMath>
      <w:r w:rsidR="00DA3C84">
        <w:rPr>
          <w:rFonts w:ascii="Times New Roman" w:eastAsiaTheme="minorEastAsia" w:hAnsi="Times New Roman" w:cs="Times New Roman"/>
          <w:szCs w:val="24"/>
        </w:rPr>
        <w:tab/>
      </w:r>
      <w:r w:rsidR="00DA3C84">
        <w:rPr>
          <w:rFonts w:ascii="Times New Roman" w:eastAsiaTheme="minorEastAsia" w:hAnsi="Times New Roman" w:cs="Times New Roman"/>
          <w:szCs w:val="24"/>
        </w:rPr>
        <w:tab/>
      </w:r>
      <w:r w:rsidR="00DA3C84">
        <w:rPr>
          <w:rFonts w:ascii="Times New Roman" w:eastAsiaTheme="minorEastAsia" w:hAnsi="Times New Roman" w:cs="Times New Roman"/>
          <w:szCs w:val="24"/>
        </w:rPr>
        <w:tab/>
      </w:r>
      <w:r w:rsidR="00DA3C84">
        <w:rPr>
          <w:rFonts w:ascii="Times New Roman" w:eastAsiaTheme="minorEastAsia" w:hAnsi="Times New Roman" w:cs="Times New Roman"/>
          <w:szCs w:val="24"/>
        </w:rPr>
        <w:tab/>
      </w:r>
      <w:r w:rsidR="00DA3C84">
        <w:rPr>
          <w:rFonts w:ascii="Times New Roman" w:eastAsiaTheme="minorEastAsia" w:hAnsi="Times New Roman" w:cs="Times New Roman"/>
          <w:szCs w:val="24"/>
        </w:rPr>
        <w:tab/>
      </w:r>
      <m:oMath>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r>
          <w:rPr>
            <w:rFonts w:ascii="Cambria Math" w:eastAsiaTheme="minorEastAsia" w:hAnsi="Cambria Math" w:cs="Times New Roman"/>
            <w:szCs w:val="24"/>
          </w:rPr>
          <m:t>=1</m:t>
        </m:r>
      </m:oMath>
    </w:p>
    <w:p w:rsidR="00DA3C84" w:rsidRPr="00DA3C84" w:rsidRDefault="00A55FB5" w:rsidP="00BE2F8F">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v</m:t>
              </m:r>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-u</m:t>
              </m:r>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v</m:t>
                  </m:r>
                </m:e>
                <m:sup>
                  <m:r>
                    <w:rPr>
                      <w:rFonts w:ascii="Cambria Math" w:eastAsiaTheme="minorEastAsia" w:hAnsi="Cambria Math" w:cs="Times New Roman"/>
                      <w:szCs w:val="24"/>
                    </w:rPr>
                    <m:t>2</m:t>
                  </m:r>
                </m:sup>
              </m:sSup>
            </m:den>
          </m:f>
        </m:oMath>
      </m:oMathPara>
    </w:p>
    <w:p w:rsidR="00DA3C84" w:rsidRPr="00DA3C84" w:rsidRDefault="00A55FB5" w:rsidP="00BE2F8F">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 w:val="24"/>
                      <w:szCs w:val="24"/>
                    </w:rPr>
                    <m:t>r×0</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 w:val="24"/>
                      <w:szCs w:val="24"/>
                    </w:rPr>
                    <m:t>7.2×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d>
              <m:r>
                <w:rPr>
                  <w:rFonts w:ascii="Cambria Math" w:eastAsiaTheme="minorEastAsia" w:hAnsi="Cambria Math" w:cs="Times New Roman"/>
                  <w:szCs w:val="24"/>
                </w:rPr>
                <m:t>1</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m:oMathPara>
    </w:p>
    <w:p w:rsidR="00DA3C84" w:rsidRPr="00BE2F8F" w:rsidRDefault="00A55FB5" w:rsidP="00BE2F8F">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m:oMathPara>
    </w:p>
    <w:p w:rsidR="00BE2F8F" w:rsidRDefault="00BE2F8F" w:rsidP="00BE2F8F">
      <w:pPr>
        <w:spacing w:line="480" w:lineRule="auto"/>
        <w:jc w:val="both"/>
        <w:rPr>
          <w:rFonts w:ascii="Times New Roman" w:eastAsiaTheme="minorEastAsia" w:hAnsi="Times New Roman" w:cs="Times New Roman"/>
          <w:szCs w:val="24"/>
        </w:rPr>
      </w:pPr>
    </w:p>
    <w:p w:rsidR="00BE2F8F" w:rsidRDefault="00BE2F8F" w:rsidP="00BE2F8F">
      <w:pPr>
        <w:spacing w:line="480" w:lineRule="auto"/>
        <w:jc w:val="both"/>
        <w:rPr>
          <w:rFonts w:ascii="Times New Roman" w:eastAsiaTheme="minorEastAsia" w:hAnsi="Times New Roman" w:cs="Times New Roman"/>
          <w:szCs w:val="24"/>
        </w:rPr>
      </w:pPr>
      <m:oMath>
        <m:r>
          <w:rPr>
            <w:rFonts w:ascii="Cambria Math" w:eastAsiaTheme="minorEastAsia" w:hAnsi="Cambria Math" w:cs="Times New Roman"/>
            <w:szCs w:val="24"/>
          </w:rPr>
          <m:t>∴</m:t>
        </m:r>
      </m:oMath>
      <w:r>
        <w:rPr>
          <w:rFonts w:ascii="Times New Roman" w:eastAsiaTheme="minorEastAsia" w:hAnsi="Times New Roman" w:cs="Times New Roman"/>
          <w:szCs w:val="24"/>
        </w:rPr>
        <w:t xml:space="preserve"> The derivative of the expression  </w:t>
      </w:r>
      <m:oMath>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4πr</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w:p>
    <w:p w:rsidR="00BE2F8F" w:rsidRDefault="00BE2F8F" w:rsidP="00BE2F8F">
      <w:pPr>
        <w:spacing w:line="480" w:lineRule="auto"/>
        <w:jc w:val="both"/>
        <w:rPr>
          <w:rFonts w:ascii="Times New Roman" w:eastAsiaTheme="minorEastAsia" w:hAnsi="Times New Roman" w:cs="Times New Roman"/>
          <w:szCs w:val="24"/>
        </w:rPr>
      </w:pPr>
      <w:r>
        <w:rPr>
          <w:rFonts w:ascii="Times New Roman" w:eastAsiaTheme="minorEastAsia" w:hAnsi="Times New Roman" w:cs="Times New Roman"/>
          <w:szCs w:val="24"/>
        </w:rPr>
        <w:t>It is assumed that equating this expression to zero (0) will enable the minimum surface area to be found.</w:t>
      </w:r>
    </w:p>
    <w:p w:rsidR="00186D64" w:rsidRPr="00186D64" w:rsidRDefault="00186D64" w:rsidP="00D31A40">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 xml:space="preserve">∴ </m:t>
          </m:r>
          <m:r>
            <w:rPr>
              <w:rFonts w:ascii="Cambria Math" w:eastAsiaTheme="minorEastAsia" w:hAnsi="Cambria Math" w:cs="Times New Roman"/>
              <w:sz w:val="24"/>
              <w:szCs w:val="24"/>
            </w:rPr>
            <m:t>4πr</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r>
            <w:rPr>
              <w:rFonts w:ascii="Cambria Math" w:eastAsiaTheme="minorEastAsia" w:hAnsi="Cambria Math" w:cs="Times New Roman"/>
              <w:szCs w:val="24"/>
            </w:rPr>
            <m:t>=0</m:t>
          </m:r>
        </m:oMath>
      </m:oMathPara>
    </w:p>
    <w:p w:rsidR="00186D64" w:rsidRPr="00186D64" w:rsidRDefault="00186D64" w:rsidP="00D31A40">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4πr=</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m:oMathPara>
    </w:p>
    <w:p w:rsidR="00186D64" w:rsidRPr="00186D64" w:rsidRDefault="00A55FB5" w:rsidP="00D31A40">
      <w:pPr>
        <w:spacing w:line="240" w:lineRule="auto"/>
        <w:jc w:val="both"/>
        <w:rPr>
          <w:rFonts w:ascii="Times New Roman" w:eastAsiaTheme="minorEastAsia" w:hAnsi="Times New Roman" w:cs="Times New Roman"/>
          <w:szCs w:val="24"/>
        </w:rPr>
      </w:pPr>
      <m:oMathPara>
        <m:oMathParaPr>
          <m:jc m:val="left"/>
        </m:oMathPara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4πr</m:t>
              </m:r>
            </m:e>
          </m:d>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oMath>
      </m:oMathPara>
    </w:p>
    <w:p w:rsidR="00186D64" w:rsidRPr="00A925EF" w:rsidRDefault="00A925EF" w:rsidP="00D31A40">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4π</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3</m:t>
              </m:r>
            </m:sup>
          </m:sSup>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oMath>
      </m:oMathPara>
    </w:p>
    <w:p w:rsidR="00A925EF" w:rsidRPr="00A925EF" w:rsidRDefault="00A55FB5" w:rsidP="00D31A40">
      <w:pPr>
        <w:spacing w:line="240" w:lineRule="auto"/>
        <w:jc w:val="both"/>
        <w:rPr>
          <w:rFonts w:ascii="Times New Roman" w:eastAsiaTheme="minorEastAsia" w:hAnsi="Times New Roman" w:cs="Times New Roman"/>
          <w:szCs w:val="24"/>
        </w:rPr>
      </w:pPr>
      <m:oMathPara>
        <m:oMathParaPr>
          <m:jc m:val="left"/>
        </m:oMathPara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3</m:t>
              </m:r>
            </m:sup>
          </m:sSup>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88</m:t>
              </m:r>
            </m:num>
            <m:den>
              <m:r>
                <w:rPr>
                  <w:rFonts w:ascii="Cambria Math" w:eastAsiaTheme="minorEastAsia" w:hAnsi="Cambria Math" w:cs="Times New Roman"/>
                  <w:szCs w:val="24"/>
                </w:rPr>
                <m:t>7</m:t>
              </m:r>
            </m:den>
          </m:f>
        </m:oMath>
      </m:oMathPara>
    </w:p>
    <w:p w:rsidR="00A925EF" w:rsidRPr="00A925EF" w:rsidRDefault="00A55FB5" w:rsidP="00D31A40">
      <w:pPr>
        <w:spacing w:line="240" w:lineRule="auto"/>
        <w:jc w:val="both"/>
        <w:rPr>
          <w:rFonts w:ascii="Times New Roman" w:eastAsiaTheme="minorEastAsia" w:hAnsi="Times New Roman" w:cs="Times New Roman"/>
          <w:szCs w:val="24"/>
        </w:rPr>
      </w:pPr>
      <m:oMathPara>
        <m:oMathParaPr>
          <m:jc m:val="left"/>
        </m:oMathPara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3</m:t>
              </m:r>
            </m:sup>
          </m:sSup>
          <m:r>
            <w:rPr>
              <w:rFonts w:ascii="Cambria Math" w:eastAsiaTheme="minorEastAsia" w:hAnsi="Cambria Math" w:cs="Times New Roman"/>
              <w:szCs w:val="24"/>
            </w:rPr>
            <m:t>=572727.273</m:t>
          </m:r>
        </m:oMath>
      </m:oMathPara>
    </w:p>
    <w:p w:rsidR="00A925EF" w:rsidRPr="00D31A40" w:rsidRDefault="00D31A40" w:rsidP="00D31A40">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r=</m:t>
          </m:r>
          <m:rad>
            <m:radPr>
              <m:ctrlPr>
                <w:rPr>
                  <w:rFonts w:ascii="Cambria Math" w:eastAsiaTheme="minorEastAsia" w:hAnsi="Cambria Math" w:cs="Times New Roman"/>
                  <w:i/>
                  <w:szCs w:val="24"/>
                </w:rPr>
              </m:ctrlPr>
            </m:radPr>
            <m:deg>
              <m:r>
                <w:rPr>
                  <w:rFonts w:ascii="Cambria Math" w:hAnsi="Cambria Math" w:cs="Times New Roman"/>
                  <w:szCs w:val="24"/>
                </w:rPr>
                <m:t>3</m:t>
              </m:r>
            </m:deg>
            <m:e>
              <m:r>
                <w:rPr>
                  <w:rFonts w:ascii="Cambria Math" w:eastAsiaTheme="minorEastAsia" w:hAnsi="Cambria Math" w:cs="Times New Roman"/>
                  <w:szCs w:val="24"/>
                </w:rPr>
                <m:t>572727.273</m:t>
              </m:r>
            </m:e>
          </m:rad>
        </m:oMath>
      </m:oMathPara>
    </w:p>
    <w:p w:rsidR="00D31A40" w:rsidRPr="00D31A40" w:rsidRDefault="00D31A40" w:rsidP="00D31A40">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r=83.045 cm</m:t>
          </m:r>
        </m:oMath>
      </m:oMathPara>
    </w:p>
    <w:p w:rsidR="00490D11" w:rsidRDefault="00490D11" w:rsidP="00BE2F8F">
      <w:pPr>
        <w:spacing w:line="480" w:lineRule="auto"/>
        <w:jc w:val="both"/>
        <w:rPr>
          <w:rFonts w:ascii="Times New Roman" w:eastAsiaTheme="minorEastAsia" w:hAnsi="Times New Roman" w:cs="Times New Roman"/>
          <w:szCs w:val="24"/>
        </w:rPr>
      </w:pPr>
    </w:p>
    <w:p w:rsidR="00490D11" w:rsidRDefault="00490D11" w:rsidP="00BE2F8F">
      <w:pPr>
        <w:spacing w:line="480" w:lineRule="auto"/>
        <w:jc w:val="both"/>
        <w:rPr>
          <w:rFonts w:ascii="Times New Roman" w:eastAsiaTheme="minorEastAsia" w:hAnsi="Times New Roman" w:cs="Times New Roman"/>
          <w:szCs w:val="24"/>
        </w:rPr>
      </w:pPr>
      <m:oMath>
        <m:r>
          <w:rPr>
            <w:rFonts w:ascii="Cambria Math" w:eastAsiaTheme="minorEastAsia" w:hAnsi="Cambria Math" w:cs="Times New Roman"/>
            <w:szCs w:val="24"/>
          </w:rPr>
          <m:t>∴</m:t>
        </m:r>
      </m:oMath>
      <w:r w:rsidR="00D31A40">
        <w:rPr>
          <w:rFonts w:ascii="Times New Roman" w:eastAsiaTheme="minorEastAsia" w:hAnsi="Times New Roman" w:cs="Times New Roman"/>
          <w:szCs w:val="24"/>
        </w:rPr>
        <w:t>The value of the radius needed to cause the minimum surface area to be achieved</w:t>
      </w:r>
      <w:r>
        <w:rPr>
          <w:rFonts w:ascii="Times New Roman" w:eastAsiaTheme="minorEastAsia" w:hAnsi="Times New Roman" w:cs="Times New Roman"/>
          <w:szCs w:val="24"/>
        </w:rPr>
        <w:t xml:space="preserve">, was found to be 83.045 cm. </w:t>
      </w:r>
    </w:p>
    <w:p w:rsidR="00D31A40" w:rsidRDefault="00490D11" w:rsidP="00BE2F8F">
      <w:pPr>
        <w:spacing w:line="480" w:lineRule="auto"/>
        <w:jc w:val="both"/>
        <w:rPr>
          <w:rFonts w:ascii="Times New Roman" w:eastAsiaTheme="minorEastAsia" w:hAnsi="Times New Roman" w:cs="Times New Roman"/>
          <w:szCs w:val="24"/>
        </w:rPr>
      </w:pPr>
      <w:r>
        <w:rPr>
          <w:rFonts w:ascii="Times New Roman" w:eastAsiaTheme="minorEastAsia" w:hAnsi="Times New Roman" w:cs="Times New Roman"/>
          <w:szCs w:val="24"/>
        </w:rPr>
        <w:lastRenderedPageBreak/>
        <w:t>Having found the value of the last unknown in the equation, it can be used in the equation to find the total surface area of the cylinder.</w:t>
      </w:r>
    </w:p>
    <w:p w:rsidR="00490D11" w:rsidRPr="000C4EF9" w:rsidRDefault="00490D11" w:rsidP="00DC4CAC">
      <w:pPr>
        <w:spacing w:line="24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Cs w:val="24"/>
            </w:rPr>
            <m:t>TSA=</m:t>
          </m:r>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r</m:t>
              </m:r>
            </m:den>
          </m:f>
          <m:r>
            <w:rPr>
              <w:rFonts w:ascii="Cambria Math" w:eastAsiaTheme="minorEastAsia" w:hAnsi="Cambria Math" w:cs="Times New Roman"/>
              <w:sz w:val="24"/>
              <w:szCs w:val="24"/>
            </w:rPr>
            <m:t xml:space="preserve">        (as shown above)</m:t>
          </m:r>
        </m:oMath>
      </m:oMathPara>
    </w:p>
    <w:p w:rsidR="000C4EF9" w:rsidRDefault="000C4EF9" w:rsidP="00DC4CAC">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Cs w:val="24"/>
        </w:rPr>
        <w:t xml:space="preserve">(Substituting the value of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in the equation)</w:t>
      </w:r>
    </w:p>
    <w:p w:rsidR="000C4EF9" w:rsidRPr="00740C58" w:rsidRDefault="000C4EF9" w:rsidP="00DC4CAC">
      <w:pPr>
        <w:spacing w:line="24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Cs w:val="24"/>
            </w:rPr>
            <m:t>TSA=</m:t>
          </m:r>
          <m:f>
            <m:fPr>
              <m:ctrlPr>
                <w:rPr>
                  <w:rFonts w:ascii="Cambria Math" w:hAnsi="Cambria Math" w:cs="Times New Roman"/>
                  <w:i/>
                  <w:sz w:val="24"/>
                  <w:szCs w:val="24"/>
                </w:rPr>
              </m:ctrlPr>
            </m:fPr>
            <m:num>
              <m:r>
                <w:rPr>
                  <w:rFonts w:ascii="Cambria Math" w:hAnsi="Cambria Math" w:cs="Times New Roman"/>
                  <w:sz w:val="24"/>
                  <w:szCs w:val="24"/>
                </w:rPr>
                <m:t>44</m:t>
              </m:r>
            </m:num>
            <m:den>
              <m:r>
                <w:rPr>
                  <w:rFonts w:ascii="Cambria Math" w:hAnsi="Cambria Math" w:cs="Times New Roman"/>
                  <w:sz w:val="24"/>
                  <w:szCs w:val="24"/>
                </w:rPr>
                <m:t>7</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83.045</m:t>
                  </m:r>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83.045</m:t>
              </m:r>
            </m:den>
          </m:f>
        </m:oMath>
      </m:oMathPara>
    </w:p>
    <w:p w:rsidR="00740C58" w:rsidRPr="00DC4CAC" w:rsidRDefault="00740C58" w:rsidP="00DC4CAC">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TSA=</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44</m:t>
              </m:r>
            </m:num>
            <m:den>
              <m:r>
                <w:rPr>
                  <w:rFonts w:ascii="Cambria Math" w:eastAsiaTheme="minorEastAsia" w:hAnsi="Cambria Math" w:cs="Times New Roman"/>
                  <w:szCs w:val="24"/>
                </w:rPr>
                <m:t>7</m:t>
              </m:r>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6896.472</m:t>
              </m:r>
            </m:e>
          </m:d>
          <m:r>
            <w:rPr>
              <w:rFonts w:ascii="Cambria Math" w:eastAsiaTheme="minorEastAsia" w:hAnsi="Cambria Math" w:cs="Times New Roman"/>
              <w:szCs w:val="24"/>
            </w:rPr>
            <m:t>+86699.982</m:t>
          </m:r>
        </m:oMath>
      </m:oMathPara>
    </w:p>
    <w:p w:rsidR="00DC4CAC" w:rsidRPr="00DC4CAC" w:rsidRDefault="00DC4CAC" w:rsidP="00DC4CAC">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TSA=43349.253+86699.982</m:t>
          </m:r>
        </m:oMath>
      </m:oMathPara>
    </w:p>
    <w:p w:rsidR="00DC4CAC" w:rsidRPr="00DC4CAC" w:rsidRDefault="00DC4CAC" w:rsidP="00DC4CAC">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 xml:space="preserve">TSA=130049.235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m:t>
              </m:r>
            </m:e>
            <m:sup>
              <m:r>
                <w:rPr>
                  <w:rFonts w:ascii="Cambria Math" w:eastAsiaTheme="minorEastAsia" w:hAnsi="Cambria Math" w:cs="Times New Roman"/>
                  <w:szCs w:val="24"/>
                </w:rPr>
                <m:t>2</m:t>
              </m:r>
            </m:sup>
          </m:sSup>
        </m:oMath>
      </m:oMathPara>
    </w:p>
    <w:p w:rsidR="00DC4CAC" w:rsidRDefault="0075661E" w:rsidP="00BE2F8F">
      <w:pPr>
        <w:spacing w:line="480" w:lineRule="auto"/>
        <w:jc w:val="both"/>
        <w:rPr>
          <w:rFonts w:ascii="Times New Roman" w:eastAsiaTheme="minorEastAsia" w:hAnsi="Times New Roman" w:cs="Times New Roman"/>
          <w:szCs w:val="24"/>
        </w:rPr>
      </w:pPr>
      <m:oMath>
        <m:r>
          <w:rPr>
            <w:rFonts w:ascii="Cambria Math" w:eastAsiaTheme="minorEastAsia" w:hAnsi="Cambria Math" w:cs="Times New Roman"/>
            <w:szCs w:val="24"/>
          </w:rPr>
          <m:t>∴</m:t>
        </m:r>
      </m:oMath>
      <w:r>
        <w:rPr>
          <w:rFonts w:ascii="Times New Roman" w:eastAsiaTheme="minorEastAsia" w:hAnsi="Times New Roman" w:cs="Times New Roman"/>
          <w:szCs w:val="24"/>
        </w:rPr>
        <w:t xml:space="preserve"> The minimum total surface area of the cylinder is</w:t>
      </w:r>
      <w:r w:rsidR="00E06D36">
        <w:rPr>
          <w:rFonts w:ascii="Times New Roman" w:eastAsiaTheme="minorEastAsia" w:hAnsi="Times New Roman" w:cs="Times New Roman"/>
          <w:szCs w:val="24"/>
        </w:rPr>
        <w:t xml:space="preserve"> foundto be</w:t>
      </w:r>
      <m:oMath>
        <m:r>
          <w:rPr>
            <w:rFonts w:ascii="Cambria Math" w:eastAsiaTheme="minorEastAsia" w:hAnsi="Cambria Math" w:cs="Times New Roman"/>
            <w:szCs w:val="24"/>
          </w:rPr>
          <m:t xml:space="preserve"> 130049.235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m:t>
            </m:r>
          </m:e>
          <m:sup>
            <m:r>
              <w:rPr>
                <w:rFonts w:ascii="Cambria Math" w:eastAsiaTheme="minorEastAsia" w:hAnsi="Cambria Math" w:cs="Times New Roman"/>
                <w:szCs w:val="24"/>
              </w:rPr>
              <m:t>2</m:t>
            </m:r>
          </m:sup>
        </m:sSup>
      </m:oMath>
      <w:r>
        <w:rPr>
          <w:rFonts w:ascii="Times New Roman" w:eastAsiaTheme="minorEastAsia" w:hAnsi="Times New Roman" w:cs="Times New Roman"/>
          <w:szCs w:val="24"/>
        </w:rPr>
        <w:t>.</w:t>
      </w:r>
    </w:p>
    <w:p w:rsidR="0075661E" w:rsidRDefault="00E06D36" w:rsidP="00BE2F8F">
      <w:pPr>
        <w:spacing w:line="480" w:lineRule="auto"/>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The height of the cylinder can also be found </w:t>
      </w:r>
      <w:r w:rsidR="00D75494">
        <w:rPr>
          <w:rFonts w:ascii="Times New Roman" w:eastAsiaTheme="minorEastAsia" w:hAnsi="Times New Roman" w:cs="Times New Roman"/>
          <w:szCs w:val="24"/>
        </w:rPr>
        <w:t>using the known radius:</w:t>
      </w:r>
    </w:p>
    <w:p w:rsidR="00D75494" w:rsidRPr="00D75494" w:rsidRDefault="00D75494" w:rsidP="0078662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h=</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3.6×</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r>
                <w:rPr>
                  <w:rFonts w:ascii="Cambria Math" w:eastAsiaTheme="minorEastAsia" w:hAnsi="Cambria Math" w:cs="Times New Roman"/>
                  <w:szCs w:val="24"/>
                </w:rPr>
                <m:t>π</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m:oMathPara>
    </w:p>
    <w:p w:rsidR="00D75494" w:rsidRPr="00D75494" w:rsidRDefault="00D75494" w:rsidP="0078662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h=</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3.6×</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f>
                <m:fPr>
                  <m:ctrlPr>
                    <w:rPr>
                      <w:rFonts w:ascii="Cambria Math" w:eastAsiaTheme="minorEastAsia" w:hAnsi="Cambria Math" w:cs="Times New Roman"/>
                      <w:i/>
                      <w:szCs w:val="24"/>
                    </w:rPr>
                  </m:ctrlPr>
                </m:fPr>
                <m:num>
                  <m:r>
                    <w:rPr>
                      <w:rFonts w:ascii="Cambria Math" w:eastAsiaTheme="minorEastAsia" w:hAnsi="Cambria Math" w:cs="Times New Roman"/>
                      <w:szCs w:val="24"/>
                    </w:rPr>
                    <m:t>22</m:t>
                  </m:r>
                </m:num>
                <m:den>
                  <m:r>
                    <w:rPr>
                      <w:rFonts w:ascii="Cambria Math" w:eastAsiaTheme="minorEastAsia" w:hAnsi="Cambria Math" w:cs="Times New Roman"/>
                      <w:szCs w:val="24"/>
                    </w:rPr>
                    <m:t>7</m:t>
                  </m:r>
                </m:den>
              </m:f>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83.045</m:t>
                      </m:r>
                    </m:e>
                  </m:d>
                </m:e>
                <m:sup>
                  <m:r>
                    <w:rPr>
                      <w:rFonts w:ascii="Cambria Math" w:eastAsiaTheme="minorEastAsia" w:hAnsi="Cambria Math" w:cs="Times New Roman"/>
                      <w:szCs w:val="24"/>
                    </w:rPr>
                    <m:t>2</m:t>
                  </m:r>
                </m:sup>
              </m:sSup>
            </m:den>
          </m:f>
        </m:oMath>
      </m:oMathPara>
    </w:p>
    <w:p w:rsidR="00786623" w:rsidRPr="00786623" w:rsidRDefault="00786623" w:rsidP="0078662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h=</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3.6×</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f>
                <m:fPr>
                  <m:ctrlPr>
                    <w:rPr>
                      <w:rFonts w:ascii="Cambria Math" w:eastAsiaTheme="minorEastAsia" w:hAnsi="Cambria Math" w:cs="Times New Roman"/>
                      <w:i/>
                      <w:szCs w:val="24"/>
                    </w:rPr>
                  </m:ctrlPr>
                </m:fPr>
                <m:num>
                  <m:r>
                    <w:rPr>
                      <w:rFonts w:ascii="Cambria Math" w:eastAsiaTheme="minorEastAsia" w:hAnsi="Cambria Math" w:cs="Times New Roman"/>
                      <w:szCs w:val="24"/>
                    </w:rPr>
                    <m:t>22</m:t>
                  </m:r>
                </m:num>
                <m:den>
                  <m:r>
                    <w:rPr>
                      <w:rFonts w:ascii="Cambria Math" w:eastAsiaTheme="minorEastAsia" w:hAnsi="Cambria Math" w:cs="Times New Roman"/>
                      <w:szCs w:val="24"/>
                    </w:rPr>
                    <m:t>7</m:t>
                  </m:r>
                </m:den>
              </m:f>
              <m:r>
                <w:rPr>
                  <w:rFonts w:ascii="Cambria Math" w:eastAsiaTheme="minorEastAsia" w:hAnsi="Cambria Math" w:cs="Times New Roman"/>
                  <w:szCs w:val="24"/>
                </w:rPr>
                <m:t>×6896.472</m:t>
              </m:r>
            </m:den>
          </m:f>
        </m:oMath>
      </m:oMathPara>
    </w:p>
    <w:p w:rsidR="00786623" w:rsidRPr="00786623" w:rsidRDefault="00786623" w:rsidP="0078662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h=</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3.6×</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r>
                <w:rPr>
                  <w:rFonts w:ascii="Cambria Math" w:eastAsiaTheme="minorEastAsia" w:hAnsi="Cambria Math" w:cs="Times New Roman"/>
                  <w:szCs w:val="24"/>
                </w:rPr>
                <m:t>21674.626</m:t>
              </m:r>
            </m:den>
          </m:f>
        </m:oMath>
      </m:oMathPara>
    </w:p>
    <w:p w:rsidR="00786623" w:rsidRPr="00786623" w:rsidRDefault="00786623" w:rsidP="0078662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h=166.093 cm</m:t>
          </m:r>
        </m:oMath>
      </m:oMathPara>
    </w:p>
    <w:p w:rsidR="00786623" w:rsidRDefault="00786623" w:rsidP="00786623">
      <w:pPr>
        <w:spacing w:line="480" w:lineRule="auto"/>
        <w:jc w:val="both"/>
        <w:rPr>
          <w:rFonts w:ascii="Times New Roman" w:eastAsiaTheme="minorEastAsia" w:hAnsi="Times New Roman" w:cs="Times New Roman"/>
          <w:szCs w:val="24"/>
        </w:rPr>
      </w:pPr>
      <m:oMath>
        <m:r>
          <w:rPr>
            <w:rFonts w:ascii="Cambria Math" w:eastAsiaTheme="minorEastAsia" w:hAnsi="Cambria Math" w:cs="Times New Roman"/>
            <w:szCs w:val="24"/>
          </w:rPr>
          <m:t>∴</m:t>
        </m:r>
      </m:oMath>
      <w:r>
        <w:rPr>
          <w:rFonts w:ascii="Times New Roman" w:eastAsiaTheme="minorEastAsia" w:hAnsi="Times New Roman" w:cs="Times New Roman"/>
          <w:szCs w:val="24"/>
        </w:rPr>
        <w:t xml:space="preserve"> The height of the cylinder with a radius of 83.045 cm is 166.093 cm.</w:t>
      </w:r>
    </w:p>
    <w:p w:rsidR="00786623" w:rsidRDefault="00786623" w:rsidP="00786623">
      <w:pPr>
        <w:spacing w:line="480" w:lineRule="auto"/>
        <w:jc w:val="both"/>
        <w:rPr>
          <w:rFonts w:ascii="Times New Roman" w:eastAsiaTheme="minorEastAsia" w:hAnsi="Times New Roman" w:cs="Times New Roman"/>
          <w:szCs w:val="24"/>
        </w:rPr>
      </w:pPr>
    </w:p>
    <w:p w:rsidR="00786623" w:rsidRDefault="00786623" w:rsidP="00786623">
      <w:pPr>
        <w:spacing w:line="480" w:lineRule="auto"/>
        <w:jc w:val="both"/>
        <w:rPr>
          <w:rFonts w:ascii="Times New Roman" w:eastAsiaTheme="minorEastAsia" w:hAnsi="Times New Roman" w:cs="Times New Roman"/>
          <w:szCs w:val="24"/>
        </w:rPr>
      </w:pPr>
      <m:oMath>
        <m:r>
          <w:rPr>
            <w:rFonts w:ascii="Cambria Math" w:eastAsiaTheme="minorEastAsia" w:hAnsi="Cambria Math" w:cs="Times New Roman"/>
            <w:szCs w:val="24"/>
          </w:rPr>
          <m:t>∴</m:t>
        </m:r>
      </m:oMath>
      <w:r>
        <w:rPr>
          <w:rFonts w:ascii="Times New Roman" w:eastAsiaTheme="minorEastAsia" w:hAnsi="Times New Roman" w:cs="Times New Roman"/>
          <w:szCs w:val="24"/>
        </w:rPr>
        <w:t xml:space="preserve"> When the radius is 83.045 cm and the height is 166.093 cm, the total surface area</w:t>
      </w:r>
      <w:r w:rsidR="002E0D04">
        <w:rPr>
          <w:rFonts w:ascii="Times New Roman" w:eastAsiaTheme="minorEastAsia" w:hAnsi="Times New Roman" w:cs="Times New Roman"/>
          <w:szCs w:val="24"/>
        </w:rPr>
        <w:t xml:space="preserve"> of the cylinder</w:t>
      </w:r>
      <w:r>
        <w:rPr>
          <w:rFonts w:ascii="Times New Roman" w:eastAsiaTheme="minorEastAsia" w:hAnsi="Times New Roman" w:cs="Times New Roman"/>
          <w:szCs w:val="24"/>
        </w:rPr>
        <w:t xml:space="preserve"> is 130049.235 cm</w:t>
      </w:r>
      <w:r w:rsidR="002E0D04">
        <w:rPr>
          <w:rFonts w:ascii="Times New Roman" w:eastAsiaTheme="minorEastAsia" w:hAnsi="Times New Roman" w:cs="Times New Roman"/>
          <w:szCs w:val="24"/>
        </w:rPr>
        <w:t xml:space="preserve"> which is assumed to be the </w:t>
      </w:r>
      <w:r w:rsidR="00FF0836">
        <w:rPr>
          <w:rFonts w:ascii="Times New Roman" w:eastAsiaTheme="minorEastAsia" w:hAnsi="Times New Roman" w:cs="Times New Roman"/>
          <w:szCs w:val="24"/>
        </w:rPr>
        <w:t>minimum</w:t>
      </w:r>
      <w:r w:rsidR="002E0D04">
        <w:rPr>
          <w:rFonts w:ascii="Times New Roman" w:eastAsiaTheme="minorEastAsia" w:hAnsi="Times New Roman" w:cs="Times New Roman"/>
          <w:szCs w:val="24"/>
        </w:rPr>
        <w:t>.</w:t>
      </w:r>
    </w:p>
    <w:p w:rsidR="003435C9" w:rsidRDefault="003435C9" w:rsidP="00786623">
      <w:pPr>
        <w:spacing w:line="480" w:lineRule="auto"/>
        <w:jc w:val="both"/>
        <w:rPr>
          <w:rFonts w:ascii="Times New Roman" w:eastAsiaTheme="minorEastAsia" w:hAnsi="Times New Roman" w:cs="Times New Roman"/>
          <w:sz w:val="24"/>
          <w:szCs w:val="24"/>
        </w:rPr>
      </w:pPr>
      <w:r>
        <w:rPr>
          <w:rFonts w:ascii="Algerian" w:eastAsiaTheme="minorEastAsia" w:hAnsi="Algerian" w:cs="Times New Roman"/>
          <w:color w:val="0070C0"/>
          <w:sz w:val="32"/>
          <w:szCs w:val="24"/>
          <w:u w:val="single"/>
        </w:rPr>
        <w:lastRenderedPageBreak/>
        <w:t>Proofing:</w:t>
      </w:r>
    </w:p>
    <w:p w:rsidR="00821123" w:rsidRDefault="003435C9" w:rsidP="00786623">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stated previously</w:t>
      </w:r>
      <w:r w:rsidR="00826ADD">
        <w:rPr>
          <w:rFonts w:ascii="Times New Roman" w:eastAsiaTheme="minorEastAsia" w:hAnsi="Times New Roman" w:cs="Times New Roman"/>
          <w:sz w:val="24"/>
          <w:szCs w:val="24"/>
        </w:rPr>
        <w:t xml:space="preserve"> in the method of solving the problem, the mathematical model being a minimum is only true if the second derivative of the function is greater than 0.</w:t>
      </w:r>
    </w:p>
    <w:p w:rsidR="003435C9" w:rsidRPr="00821123" w:rsidRDefault="00A55FB5" w:rsidP="006443A3">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ds</m:t>
              </m:r>
            </m:num>
            <m:den>
              <m:r>
                <w:rPr>
                  <w:rFonts w:ascii="Cambria Math" w:hAnsi="Cambria Math" w:cs="Times New Roman"/>
                  <w:szCs w:val="24"/>
                </w:rPr>
                <m:t>dr</m:t>
              </m:r>
            </m:den>
          </m:f>
          <m:r>
            <w:rPr>
              <w:rFonts w:ascii="Cambria Math" w:eastAsiaTheme="minorEastAsia" w:hAnsi="Cambria Math" w:cs="Times New Roman"/>
              <w:szCs w:val="24"/>
            </w:rPr>
            <m:t xml:space="preserve">= </m:t>
          </m:r>
          <m:r>
            <w:rPr>
              <w:rFonts w:ascii="Cambria Math" w:eastAsiaTheme="minorEastAsia" w:hAnsi="Cambria Math" w:cs="Times New Roman"/>
              <w:sz w:val="24"/>
              <w:szCs w:val="24"/>
            </w:rPr>
            <m:t>4πr</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7.2×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2</m:t>
                  </m:r>
                </m:sup>
              </m:sSup>
            </m:den>
          </m:f>
        </m:oMath>
      </m:oMathPara>
    </w:p>
    <w:p w:rsidR="00507957" w:rsidRDefault="006443A3" w:rsidP="00786623">
      <w:pPr>
        <w:spacing w:line="480" w:lineRule="auto"/>
        <w:jc w:val="both"/>
        <w:rPr>
          <w:rFonts w:ascii="Times New Roman" w:eastAsiaTheme="minorEastAsia" w:hAnsi="Times New Roman" w:cs="Times New Roman"/>
          <w:szCs w:val="24"/>
        </w:rPr>
      </w:pPr>
      <w:r>
        <w:rPr>
          <w:rFonts w:ascii="Times New Roman" w:eastAsiaTheme="minorEastAsia" w:hAnsi="Times New Roman" w:cs="Times New Roman"/>
          <w:szCs w:val="24"/>
        </w:rPr>
        <w:t>Again, for ease of calculation and derivation, the expression will be broken into two parts</w:t>
      </w:r>
      <w:r w:rsidR="00507957">
        <w:rPr>
          <w:rFonts w:ascii="Times New Roman" w:eastAsiaTheme="minorEastAsia" w:hAnsi="Times New Roman" w:cs="Times New Roman"/>
          <w:szCs w:val="24"/>
        </w:rPr>
        <w:t>:</w:t>
      </w:r>
    </w:p>
    <w:p w:rsidR="00507957" w:rsidRDefault="00507957" w:rsidP="00786623">
      <w:pPr>
        <w:spacing w:line="480" w:lineRule="auto"/>
        <w:jc w:val="both"/>
        <w:rPr>
          <w:rFonts w:ascii="Times New Roman" w:eastAsiaTheme="minorEastAsia" w:hAnsi="Times New Roman" w:cs="Times New Roman"/>
          <w:szCs w:val="24"/>
        </w:rPr>
      </w:pPr>
      <w:r w:rsidRPr="00507957">
        <w:rPr>
          <w:rFonts w:ascii="Times New Roman" w:eastAsiaTheme="minorEastAsia" w:hAnsi="Times New Roman" w:cs="Times New Roman"/>
          <w:szCs w:val="24"/>
        </w:rPr>
        <w:t>4πr</w:t>
      </w:r>
      <w:r>
        <w:rPr>
          <w:rFonts w:ascii="Times New Roman" w:eastAsiaTheme="minorEastAsia" w:hAnsi="Times New Roman" w:cs="Times New Roman"/>
          <w:szCs w:val="24"/>
        </w:rPr>
        <w:t xml:space="preserve"> can be derived using the product rule</w:t>
      </w:r>
      <w:r w:rsidR="00C33306">
        <w:rPr>
          <w:rFonts w:ascii="Times New Roman" w:eastAsiaTheme="minorEastAsia" w:hAnsi="Times New Roman" w:cs="Times New Roman"/>
          <w:szCs w:val="24"/>
        </w:rPr>
        <w:t>:</w:t>
      </w:r>
    </w:p>
    <w:p w:rsidR="006443A3" w:rsidRDefault="006443A3" w:rsidP="006443A3">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u=4π</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 r</m:t>
        </m:r>
      </m:oMath>
    </w:p>
    <w:p w:rsidR="006443A3" w:rsidRDefault="00A55FB5" w:rsidP="006443A3">
      <w:pPr>
        <w:spacing w:line="240" w:lineRule="auto"/>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8"/>
                <w:szCs w:val="24"/>
              </w:rPr>
              <m:t>du</m:t>
            </m:r>
          </m:num>
          <m:den>
            <m:r>
              <w:rPr>
                <w:rFonts w:ascii="Cambria Math" w:hAnsi="Cambria Math" w:cs="Times New Roman"/>
                <w:sz w:val="24"/>
                <w:szCs w:val="24"/>
              </w:rPr>
              <m:t>dx</m:t>
            </m:r>
          </m:den>
        </m:f>
        <m:r>
          <w:rPr>
            <w:rFonts w:ascii="Cambria Math" w:eastAsiaTheme="minorEastAsia" w:hAnsi="Cambria Math" w:cs="Times New Roman"/>
            <w:sz w:val="24"/>
            <w:szCs w:val="24"/>
          </w:rPr>
          <m:t>=0</m:t>
        </m:r>
      </m:oMath>
      <w:r w:rsidR="006443A3">
        <w:rPr>
          <w:rFonts w:ascii="Times New Roman" w:eastAsiaTheme="minorEastAsia" w:hAnsi="Times New Roman" w:cs="Times New Roman"/>
          <w:sz w:val="24"/>
          <w:szCs w:val="24"/>
        </w:rPr>
        <w:tab/>
      </w:r>
      <w:r w:rsidR="006443A3">
        <w:rPr>
          <w:rFonts w:ascii="Times New Roman" w:eastAsiaTheme="minorEastAsia" w:hAnsi="Times New Roman" w:cs="Times New Roman"/>
          <w:sz w:val="24"/>
          <w:szCs w:val="24"/>
        </w:rPr>
        <w:tab/>
      </w:r>
      <w:r w:rsidR="006443A3">
        <w:rPr>
          <w:rFonts w:ascii="Times New Roman" w:eastAsiaTheme="minorEastAsia" w:hAnsi="Times New Roman" w:cs="Times New Roman"/>
          <w:sz w:val="24"/>
          <w:szCs w:val="24"/>
        </w:rPr>
        <w:tab/>
      </w:r>
      <w:r w:rsidR="006443A3">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dx</m:t>
            </m:r>
          </m:den>
        </m:f>
        <m:r>
          <w:rPr>
            <w:rFonts w:ascii="Cambria Math" w:eastAsiaTheme="minorEastAsia" w:hAnsi="Cambria Math" w:cs="Times New Roman"/>
            <w:sz w:val="24"/>
            <w:szCs w:val="24"/>
          </w:rPr>
          <m:t>=1</m:t>
        </m:r>
      </m:oMath>
    </w:p>
    <w:p w:rsidR="006443A3" w:rsidRPr="00356D5F" w:rsidRDefault="00A55FB5" w:rsidP="006443A3">
      <w:pPr>
        <w:spacing w:line="24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=v</m:t>
          </m:r>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+u</m:t>
          </m:r>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oMath>
      </m:oMathPara>
    </w:p>
    <w:p w:rsidR="006443A3" w:rsidRPr="00356D5F" w:rsidRDefault="00A55FB5" w:rsidP="006443A3">
      <w:pPr>
        <w:spacing w:line="24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+4π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rsidR="006443A3" w:rsidRPr="00507957" w:rsidRDefault="00A55FB5" w:rsidP="00507957">
      <w:pPr>
        <w:spacing w:line="480" w:lineRule="auto"/>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eastAsiaTheme="minorEastAsia" w:hAnsi="Cambria Math" w:cs="Times New Roman"/>
              <w:sz w:val="24"/>
              <w:szCs w:val="24"/>
            </w:rPr>
            <m:t>=4π</m:t>
          </m:r>
        </m:oMath>
      </m:oMathPara>
    </w:p>
    <w:p w:rsidR="00507957" w:rsidRDefault="00507957" w:rsidP="00C3330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of </w:t>
      </w:r>
      <m:oMath>
        <m:f>
          <m:fPr>
            <m:ctrlPr>
              <w:rPr>
                <w:rFonts w:ascii="Cambria Math" w:hAnsi="Cambria Math" w:cs="Times New Roman"/>
                <w:i/>
                <w:sz w:val="24"/>
                <w:szCs w:val="24"/>
              </w:rPr>
            </m:ctrlPr>
          </m:fPr>
          <m:num>
            <m:r>
              <w:rPr>
                <w:rFonts w:ascii="Cambria Math" w:hAnsi="Cambria Math" w:cs="Times New Roman"/>
                <w:sz w:val="24"/>
                <w:szCs w:val="24"/>
              </w:rPr>
              <m:t>7.2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can be found using the quotient rule:</w:t>
      </w:r>
    </w:p>
    <w:p w:rsidR="00507957" w:rsidRPr="00DA3C84" w:rsidRDefault="00507957" w:rsidP="00507957">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u=7.2×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p>
    <w:p w:rsidR="00507957" w:rsidRPr="00DA3C84" w:rsidRDefault="00A55FB5" w:rsidP="00507957">
      <w:pPr>
        <w:spacing w:line="240" w:lineRule="auto"/>
        <w:jc w:val="both"/>
        <w:rPr>
          <w:rFonts w:ascii="Times New Roman" w:eastAsiaTheme="minorEastAsia" w:hAnsi="Times New Roman" w:cs="Times New Roman"/>
          <w:szCs w:val="24"/>
        </w:rPr>
      </w:pPr>
      <m:oMath>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=0</m:t>
        </m:r>
      </m:oMath>
      <w:r w:rsidR="00507957">
        <w:rPr>
          <w:rFonts w:ascii="Times New Roman" w:eastAsiaTheme="minorEastAsia" w:hAnsi="Times New Roman" w:cs="Times New Roman"/>
          <w:szCs w:val="24"/>
        </w:rPr>
        <w:tab/>
      </w:r>
      <w:r w:rsidR="00507957">
        <w:rPr>
          <w:rFonts w:ascii="Times New Roman" w:eastAsiaTheme="minorEastAsia" w:hAnsi="Times New Roman" w:cs="Times New Roman"/>
          <w:szCs w:val="24"/>
        </w:rPr>
        <w:tab/>
      </w:r>
      <w:r w:rsidR="00507957">
        <w:rPr>
          <w:rFonts w:ascii="Times New Roman" w:eastAsiaTheme="minorEastAsia" w:hAnsi="Times New Roman" w:cs="Times New Roman"/>
          <w:szCs w:val="24"/>
        </w:rPr>
        <w:tab/>
      </w:r>
      <w:r w:rsidR="00507957">
        <w:rPr>
          <w:rFonts w:ascii="Times New Roman" w:eastAsiaTheme="minorEastAsia" w:hAnsi="Times New Roman" w:cs="Times New Roman"/>
          <w:szCs w:val="24"/>
        </w:rPr>
        <w:tab/>
      </w:r>
      <w:r w:rsidR="00507957">
        <w:rPr>
          <w:rFonts w:ascii="Times New Roman" w:eastAsiaTheme="minorEastAsia" w:hAnsi="Times New Roman" w:cs="Times New Roman"/>
          <w:szCs w:val="24"/>
        </w:rPr>
        <w:tab/>
      </w:r>
      <m:oMath>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r>
          <w:rPr>
            <w:rFonts w:ascii="Cambria Math" w:eastAsiaTheme="minorEastAsia" w:hAnsi="Cambria Math" w:cs="Times New Roman"/>
            <w:szCs w:val="24"/>
          </w:rPr>
          <m:t>=2r</m:t>
        </m:r>
      </m:oMath>
    </w:p>
    <w:p w:rsidR="00507957" w:rsidRPr="00DA3C84"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v</m:t>
              </m:r>
              <m:f>
                <m:fPr>
                  <m:ctrlPr>
                    <w:rPr>
                      <w:rFonts w:ascii="Cambria Math" w:eastAsiaTheme="minorEastAsia" w:hAnsi="Cambria Math" w:cs="Times New Roman"/>
                      <w:i/>
                      <w:szCs w:val="24"/>
                    </w:rPr>
                  </m:ctrlPr>
                </m:fPr>
                <m:num>
                  <m:r>
                    <w:rPr>
                      <w:rFonts w:ascii="Cambria Math" w:hAnsi="Cambria Math" w:cs="Times New Roman"/>
                      <w:szCs w:val="24"/>
                    </w:rPr>
                    <m:t>du</m:t>
                  </m:r>
                </m:num>
                <m:den>
                  <m:r>
                    <w:rPr>
                      <w:rFonts w:ascii="Cambria Math" w:hAnsi="Cambria Math" w:cs="Times New Roman"/>
                      <w:szCs w:val="24"/>
                    </w:rPr>
                    <m:t>dx</m:t>
                  </m:r>
                </m:den>
              </m:f>
              <m:r>
                <w:rPr>
                  <w:rFonts w:ascii="Cambria Math" w:eastAsiaTheme="minorEastAsia" w:hAnsi="Cambria Math" w:cs="Times New Roman"/>
                  <w:szCs w:val="24"/>
                </w:rPr>
                <m:t>-u</m:t>
              </m:r>
              <m:f>
                <m:fPr>
                  <m:ctrlPr>
                    <w:rPr>
                      <w:rFonts w:ascii="Cambria Math" w:eastAsiaTheme="minorEastAsia" w:hAnsi="Cambria Math" w:cs="Times New Roman"/>
                      <w:i/>
                      <w:szCs w:val="24"/>
                    </w:rPr>
                  </m:ctrlPr>
                </m:fPr>
                <m:num>
                  <m:r>
                    <w:rPr>
                      <w:rFonts w:ascii="Cambria Math" w:hAnsi="Cambria Math" w:cs="Times New Roman"/>
                      <w:szCs w:val="24"/>
                    </w:rPr>
                    <m:t>dv</m:t>
                  </m:r>
                </m:num>
                <m:den>
                  <m:r>
                    <w:rPr>
                      <w:rFonts w:ascii="Cambria Math" w:hAnsi="Cambria Math" w:cs="Times New Roman"/>
                      <w:szCs w:val="24"/>
                    </w:rPr>
                    <m:t>dx</m:t>
                  </m:r>
                </m:den>
              </m:f>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v</m:t>
                  </m:r>
                </m:e>
                <m:sup>
                  <m:r>
                    <w:rPr>
                      <w:rFonts w:ascii="Cambria Math" w:eastAsiaTheme="minorEastAsia" w:hAnsi="Cambria Math" w:cs="Times New Roman"/>
                      <w:szCs w:val="24"/>
                    </w:rPr>
                    <m:t>2</m:t>
                  </m:r>
                </m:sup>
              </m:sSup>
            </m:den>
          </m:f>
        </m:oMath>
      </m:oMathPara>
    </w:p>
    <w:p w:rsidR="00507957" w:rsidRPr="003418C0"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 w:val="24"/>
                      <w:szCs w:val="24"/>
                    </w:rPr>
                    <m:t>7.2×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d>
              <m:r>
                <w:rPr>
                  <w:rFonts w:ascii="Cambria Math" w:eastAsiaTheme="minorEastAsia" w:hAnsi="Cambria Math" w:cs="Times New Roman"/>
                  <w:szCs w:val="24"/>
                </w:rPr>
                <m:t>2r</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4</m:t>
                  </m:r>
                </m:sup>
              </m:sSup>
            </m:den>
          </m:f>
        </m:oMath>
      </m:oMathPara>
    </w:p>
    <w:p w:rsidR="003418C0" w:rsidRPr="00DA3C84"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 w:val="23"/>
                  <w:szCs w:val="23"/>
                </w:rPr>
              </m:ctrlPr>
            </m:fPr>
            <m:num>
              <m:r>
                <w:rPr>
                  <w:rFonts w:ascii="Cambria Math" w:hAnsi="Cambria Math" w:cs="Times New Roman"/>
                  <w:sz w:val="23"/>
                  <w:szCs w:val="23"/>
                </w:rPr>
                <m:t>dy</m:t>
              </m:r>
            </m:num>
            <m:den>
              <m:r>
                <w:rPr>
                  <w:rFonts w:ascii="Cambria Math" w:hAnsi="Cambria Math" w:cs="Times New Roman"/>
                  <w:sz w:val="23"/>
                  <w:szCs w:val="23"/>
                </w:rPr>
                <m:t>dx</m:t>
              </m:r>
            </m:den>
          </m:f>
          <m:r>
            <w:rPr>
              <w:rFonts w:ascii="Cambria Math" w:eastAsiaTheme="minorEastAsia" w:hAnsi="Cambria Math" w:cs="Times New Roman"/>
              <w:sz w:val="23"/>
              <w:szCs w:val="23"/>
            </w:rPr>
            <m:t>=-</m:t>
          </m:r>
          <m:f>
            <m:fPr>
              <m:ctrlPr>
                <w:rPr>
                  <w:rFonts w:ascii="Cambria Math" w:eastAsiaTheme="minorEastAsia" w:hAnsi="Cambria Math" w:cs="Times New Roman"/>
                  <w:i/>
                  <w:sz w:val="23"/>
                  <w:szCs w:val="23"/>
                </w:rPr>
              </m:ctrlPr>
            </m:fPr>
            <m:num>
              <m:r>
                <w:rPr>
                  <w:rFonts w:ascii="Cambria Math" w:eastAsiaTheme="minorEastAsia" w:hAnsi="Cambria Math" w:cs="Times New Roman"/>
                  <w:sz w:val="23"/>
                  <w:szCs w:val="23"/>
                </w:rPr>
                <m:t>1.44×</m:t>
              </m:r>
              <m:sSup>
                <m:sSupPr>
                  <m:ctrlPr>
                    <w:rPr>
                      <w:rFonts w:ascii="Cambria Math" w:eastAsiaTheme="minorEastAsia" w:hAnsi="Cambria Math" w:cs="Times New Roman"/>
                      <w:i/>
                      <w:sz w:val="23"/>
                      <w:szCs w:val="23"/>
                    </w:rPr>
                  </m:ctrlPr>
                </m:sSupPr>
                <m:e>
                  <m:r>
                    <w:rPr>
                      <w:rFonts w:ascii="Cambria Math" w:eastAsiaTheme="minorEastAsia" w:hAnsi="Cambria Math" w:cs="Times New Roman"/>
                      <w:sz w:val="23"/>
                      <w:szCs w:val="23"/>
                    </w:rPr>
                    <m:t>10</m:t>
                  </m:r>
                </m:e>
                <m:sup>
                  <m:r>
                    <w:rPr>
                      <w:rFonts w:ascii="Cambria Math" w:eastAsiaTheme="minorEastAsia" w:hAnsi="Cambria Math" w:cs="Times New Roman"/>
                      <w:sz w:val="23"/>
                      <w:szCs w:val="23"/>
                    </w:rPr>
                    <m:t>7</m:t>
                  </m:r>
                </m:sup>
              </m:sSup>
              <m:r>
                <w:rPr>
                  <w:rFonts w:ascii="Cambria Math" w:eastAsiaTheme="minorEastAsia" w:hAnsi="Cambria Math" w:cs="Times New Roman"/>
                  <w:strike/>
                  <w:sz w:val="23"/>
                  <w:szCs w:val="23"/>
                </w:rPr>
                <m:t>r</m:t>
              </m:r>
            </m:num>
            <m:den>
              <m:sSup>
                <m:sSupPr>
                  <m:ctrlPr>
                    <w:rPr>
                      <w:rFonts w:ascii="Cambria Math" w:eastAsiaTheme="minorEastAsia" w:hAnsi="Cambria Math" w:cs="Times New Roman"/>
                      <w:i/>
                      <w:sz w:val="23"/>
                      <w:szCs w:val="23"/>
                    </w:rPr>
                  </m:ctrlPr>
                </m:sSupPr>
                <m:e>
                  <m:r>
                    <w:rPr>
                      <w:rFonts w:ascii="Cambria Math" w:eastAsiaTheme="minorEastAsia" w:hAnsi="Cambria Math" w:cs="Times New Roman"/>
                      <w:sz w:val="23"/>
                      <w:szCs w:val="23"/>
                    </w:rPr>
                    <m:t>r</m:t>
                  </m:r>
                </m:e>
                <m:sup>
                  <m:r>
                    <w:rPr>
                      <w:rFonts w:ascii="Cambria Math" w:eastAsiaTheme="minorEastAsia" w:hAnsi="Cambria Math" w:cs="Times New Roman"/>
                      <w:strike/>
                      <w:sz w:val="23"/>
                      <w:szCs w:val="23"/>
                    </w:rPr>
                    <m:t>4</m:t>
                  </m:r>
                </m:sup>
              </m:sSup>
            </m:den>
          </m:f>
        </m:oMath>
      </m:oMathPara>
    </w:p>
    <w:p w:rsidR="00507957" w:rsidRPr="003418C0"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1.44×</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7</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3</m:t>
                  </m:r>
                </m:sup>
              </m:sSup>
            </m:den>
          </m:f>
        </m:oMath>
      </m:oMathPara>
    </w:p>
    <w:p w:rsidR="003418C0" w:rsidRDefault="003418C0" w:rsidP="00507957">
      <w:pPr>
        <w:spacing w:line="240" w:lineRule="auto"/>
        <w:jc w:val="both"/>
        <w:rPr>
          <w:rFonts w:ascii="Times New Roman" w:eastAsiaTheme="minorEastAsia" w:hAnsi="Times New Roman" w:cs="Times New Roman"/>
          <w:szCs w:val="24"/>
        </w:rPr>
      </w:pPr>
      <w:r w:rsidRPr="00106EA6">
        <w:rPr>
          <w:rFonts w:ascii="Times New Roman" w:eastAsiaTheme="minorEastAsia" w:hAnsi="Times New Roman" w:cs="Times New Roman"/>
          <w:sz w:val="24"/>
          <w:szCs w:val="24"/>
        </w:rPr>
        <w:t>Therefore,</w:t>
      </w:r>
      <m:oMath>
        <m:f>
          <m:fPr>
            <m:ctrlPr>
              <w:rPr>
                <w:rFonts w:ascii="Cambria Math" w:eastAsiaTheme="minorEastAsia"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s</m:t>
            </m:r>
          </m:num>
          <m:den>
            <m:r>
              <w:rPr>
                <w:rFonts w:ascii="Cambria Math" w:hAnsi="Cambria Math" w:cs="Times New Roman"/>
                <w:sz w:val="26"/>
                <w:szCs w:val="26"/>
              </w:rPr>
              <m:t>d</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den>
        </m:f>
        <m:r>
          <w:rPr>
            <w:rFonts w:ascii="Cambria Math" w:eastAsiaTheme="minorEastAsia" w:hAnsi="Cambria Math" w:cs="Times New Roman"/>
            <w:sz w:val="26"/>
            <w:szCs w:val="26"/>
          </w:rPr>
          <m:t>=4π+</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1.44×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7</m:t>
                </m:r>
              </m:sup>
            </m:sSup>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3</m:t>
                </m:r>
              </m:sup>
            </m:sSup>
          </m:den>
        </m:f>
      </m:oMath>
    </w:p>
    <w:p w:rsidR="00106EA6" w:rsidRDefault="00106EA6" w:rsidP="00507957">
      <w:pPr>
        <w:spacing w:line="240" w:lineRule="auto"/>
        <w:jc w:val="both"/>
        <w:rPr>
          <w:rFonts w:ascii="Times New Roman" w:eastAsiaTheme="minorEastAsia" w:hAnsi="Times New Roman" w:cs="Times New Roman"/>
          <w:sz w:val="24"/>
          <w:szCs w:val="24"/>
        </w:rPr>
      </w:pPr>
      <w:r w:rsidRPr="00106EA6">
        <w:rPr>
          <w:rFonts w:ascii="Times New Roman" w:eastAsiaTheme="minorEastAsia" w:hAnsi="Times New Roman" w:cs="Times New Roman"/>
          <w:sz w:val="24"/>
          <w:szCs w:val="24"/>
        </w:rPr>
        <w:t>Substituting the value of r</w:t>
      </w:r>
      <w:r w:rsidRPr="00106EA6">
        <w:rPr>
          <w:rFonts w:ascii="Times New Roman" w:eastAsiaTheme="minorEastAsia" w:hAnsi="Times New Roman" w:cs="Times New Roman"/>
          <w:sz w:val="24"/>
          <w:szCs w:val="24"/>
          <w:vertAlign w:val="superscript"/>
        </w:rPr>
        <w:t>3</w:t>
      </w:r>
      <w:r w:rsidRPr="00106EA6">
        <w:rPr>
          <w:rFonts w:ascii="Times New Roman" w:eastAsiaTheme="minorEastAsia" w:hAnsi="Times New Roman" w:cs="Times New Roman"/>
          <w:sz w:val="24"/>
          <w:szCs w:val="24"/>
        </w:rPr>
        <w:t>which we know from previous calculations:</w:t>
      </w:r>
    </w:p>
    <w:p w:rsidR="00106EA6" w:rsidRPr="00106EA6"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den>
          </m:f>
          <m:r>
            <w:rPr>
              <w:rFonts w:ascii="Cambria Math" w:eastAsiaTheme="minorEastAsia" w:hAnsi="Cambria Math" w:cs="Times New Roman"/>
              <w:szCs w:val="24"/>
            </w:rPr>
            <m:t>=4π+</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1.44×</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7</m:t>
                  </m:r>
                </m:sup>
              </m:sSup>
            </m:num>
            <m:den>
              <m:r>
                <w:rPr>
                  <w:rFonts w:ascii="Cambria Math" w:eastAsiaTheme="minorEastAsia" w:hAnsi="Cambria Math" w:cs="Times New Roman"/>
                  <w:szCs w:val="24"/>
                </w:rPr>
                <m:t>572727.273</m:t>
              </m:r>
            </m:den>
          </m:f>
        </m:oMath>
      </m:oMathPara>
    </w:p>
    <w:p w:rsidR="00106EA6" w:rsidRPr="00106EA6"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88</m:t>
              </m:r>
            </m:num>
            <m:den>
              <m:r>
                <w:rPr>
                  <w:rFonts w:ascii="Cambria Math" w:eastAsiaTheme="minorEastAsia" w:hAnsi="Cambria Math" w:cs="Times New Roman"/>
                  <w:szCs w:val="24"/>
                </w:rPr>
                <m:t>7</m:t>
              </m:r>
            </m:den>
          </m:f>
          <m:r>
            <w:rPr>
              <w:rFonts w:ascii="Cambria Math" w:eastAsiaTheme="minorEastAsia" w:hAnsi="Cambria Math" w:cs="Times New Roman"/>
              <w:szCs w:val="24"/>
            </w:rPr>
            <m:t>+25.143</m:t>
          </m:r>
        </m:oMath>
      </m:oMathPara>
    </w:p>
    <w:p w:rsidR="00106EA6" w:rsidRPr="00C33306" w:rsidRDefault="00A55FB5" w:rsidP="00507957">
      <w:pPr>
        <w:spacing w:line="240" w:lineRule="auto"/>
        <w:jc w:val="both"/>
        <w:rPr>
          <w:rFonts w:ascii="Times New Roman" w:eastAsiaTheme="minorEastAsia" w:hAnsi="Times New Roman" w:cs="Times New Roman"/>
          <w:szCs w:val="24"/>
        </w:rPr>
      </w:pPr>
      <m:oMathPara>
        <m:oMathParaPr>
          <m:jc m:val="left"/>
        </m:oMathParaPr>
        <m:oMath>
          <m:f>
            <m:fPr>
              <m:ctrlPr>
                <w:rPr>
                  <w:rFonts w:ascii="Cambria Math" w:eastAsiaTheme="minorEastAsia"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den>
          </m:f>
          <m:r>
            <w:rPr>
              <w:rFonts w:ascii="Cambria Math" w:eastAsiaTheme="minorEastAsia" w:hAnsi="Cambria Math" w:cs="Times New Roman"/>
              <w:szCs w:val="24"/>
            </w:rPr>
            <m:t>=37.714</m:t>
          </m:r>
        </m:oMath>
      </m:oMathPara>
    </w:p>
    <w:p w:rsidR="00507957" w:rsidRPr="00C33306" w:rsidRDefault="00C33306" w:rsidP="006443A3">
      <w:pPr>
        <w:spacing w:line="240" w:lineRule="auto"/>
        <w:jc w:val="both"/>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den>
          </m:f>
          <m:r>
            <w:rPr>
              <w:rFonts w:ascii="Cambria Math" w:eastAsiaTheme="minorEastAsia" w:hAnsi="Cambria Math" w:cs="Times New Roman"/>
              <w:szCs w:val="24"/>
            </w:rPr>
            <m:t>&gt;0</m:t>
          </m:r>
        </m:oMath>
      </m:oMathPara>
    </w:p>
    <w:p w:rsidR="00C33306" w:rsidRPr="00C33306" w:rsidRDefault="00C33306" w:rsidP="006443A3">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mathematical model satisfied the requirement of having its second derivative being greater than zero (0), thus proving it is truly a minimum function.</w:t>
      </w:r>
    </w:p>
    <w:p w:rsidR="006443A3" w:rsidRPr="00821123" w:rsidRDefault="006443A3" w:rsidP="00786623">
      <w:pPr>
        <w:spacing w:line="480" w:lineRule="auto"/>
        <w:jc w:val="both"/>
        <w:rPr>
          <w:rFonts w:ascii="Times New Roman" w:eastAsiaTheme="minorEastAsia" w:hAnsi="Times New Roman" w:cs="Times New Roman"/>
          <w:sz w:val="24"/>
          <w:szCs w:val="24"/>
        </w:rPr>
      </w:pPr>
    </w:p>
    <w:p w:rsidR="00D53CC6" w:rsidRPr="003435C9" w:rsidRDefault="003435C9" w:rsidP="00786623">
      <w:pPr>
        <w:spacing w:line="480" w:lineRule="auto"/>
        <w:jc w:val="both"/>
        <w:rPr>
          <w:rFonts w:ascii="Algerian" w:eastAsiaTheme="minorEastAsia" w:hAnsi="Algerian" w:cs="Times New Roman"/>
          <w:color w:val="0070C0"/>
          <w:sz w:val="32"/>
          <w:szCs w:val="24"/>
          <w:u w:val="single"/>
        </w:rPr>
      </w:pPr>
      <w:r>
        <w:rPr>
          <w:rFonts w:ascii="Times New Roman" w:eastAsiaTheme="minorEastAsia" w:hAnsi="Times New Roman" w:cs="Times New Roman"/>
          <w:sz w:val="24"/>
          <w:szCs w:val="24"/>
        </w:rPr>
        <w:t>T</w:t>
      </w:r>
      <w:r w:rsidR="00DA164B">
        <w:rPr>
          <w:rFonts w:ascii="Times New Roman" w:eastAsiaTheme="minorEastAsia" w:hAnsi="Times New Roman" w:cs="Times New Roman"/>
          <w:sz w:val="24"/>
          <w:szCs w:val="24"/>
        </w:rPr>
        <w:t>o</w:t>
      </w:r>
      <w:r w:rsidR="008878DC">
        <w:rPr>
          <w:rFonts w:ascii="Times New Roman" w:eastAsiaTheme="minorEastAsia" w:hAnsi="Times New Roman" w:cs="Times New Roman"/>
          <w:sz w:val="24"/>
          <w:szCs w:val="24"/>
        </w:rPr>
        <w:t xml:space="preserve"> aidin </w:t>
      </w:r>
      <w:r w:rsidR="00160297">
        <w:rPr>
          <w:rFonts w:ascii="Times New Roman" w:eastAsiaTheme="minorEastAsia" w:hAnsi="Times New Roman" w:cs="Times New Roman"/>
          <w:sz w:val="24"/>
          <w:szCs w:val="24"/>
        </w:rPr>
        <w:t>prov</w:t>
      </w:r>
      <w:r>
        <w:rPr>
          <w:rFonts w:ascii="Times New Roman" w:eastAsiaTheme="minorEastAsia" w:hAnsi="Times New Roman" w:cs="Times New Roman"/>
          <w:sz w:val="24"/>
          <w:szCs w:val="24"/>
        </w:rPr>
        <w:t>ing</w:t>
      </w:r>
      <w:r w:rsidR="00160297">
        <w:rPr>
          <w:rFonts w:ascii="Times New Roman" w:eastAsiaTheme="minorEastAsia" w:hAnsi="Times New Roman" w:cs="Times New Roman"/>
          <w:sz w:val="24"/>
          <w:szCs w:val="24"/>
        </w:rPr>
        <w:t>whether or not the value obtained by the calculations for the minimum surface area is true, an excel spreadsheet was used. The formula for the total surface area was used along with a range of possible radii for the cylinder (including the one obtained by the calculations). T</w:t>
      </w:r>
      <w:r w:rsidR="00986AF6">
        <w:rPr>
          <w:rFonts w:ascii="Times New Roman" w:eastAsiaTheme="minorEastAsia" w:hAnsi="Times New Roman" w:cs="Times New Roman"/>
          <w:sz w:val="24"/>
          <w:szCs w:val="24"/>
        </w:rPr>
        <w:t>he spreadsheet determines the corresponding total surface area that each radius would need in order to satisfy the given volume. The range or radii contained values greater and less than the value obtained in calculations. The</w:t>
      </w:r>
      <w:r w:rsidR="007B287C">
        <w:rPr>
          <w:rFonts w:ascii="Times New Roman" w:eastAsiaTheme="minorEastAsia" w:hAnsi="Times New Roman" w:cs="Times New Roman"/>
          <w:sz w:val="24"/>
          <w:szCs w:val="24"/>
        </w:rPr>
        <w:t xml:space="preserve"> results are shown in the</w:t>
      </w:r>
      <w:r w:rsidR="00986AF6">
        <w:rPr>
          <w:rFonts w:ascii="Times New Roman" w:eastAsiaTheme="minorEastAsia" w:hAnsi="Times New Roman" w:cs="Times New Roman"/>
          <w:sz w:val="24"/>
          <w:szCs w:val="24"/>
        </w:rPr>
        <w:t xml:space="preserve"> table below:</w:t>
      </w:r>
    </w:p>
    <w:tbl>
      <w:tblPr>
        <w:tblStyle w:val="MediumShading1-Accent6"/>
        <w:tblW w:w="7488" w:type="dxa"/>
        <w:tblLook w:val="04A0"/>
      </w:tblPr>
      <w:tblGrid>
        <w:gridCol w:w="1368"/>
        <w:gridCol w:w="180"/>
        <w:gridCol w:w="1170"/>
        <w:gridCol w:w="270"/>
        <w:gridCol w:w="1710"/>
        <w:gridCol w:w="2790"/>
      </w:tblGrid>
      <w:tr w:rsidR="009550CA" w:rsidRPr="009550CA" w:rsidTr="009550CA">
        <w:trPr>
          <w:cnfStyle w:val="100000000000"/>
          <w:trHeight w:val="300"/>
        </w:trPr>
        <w:tc>
          <w:tcPr>
            <w:cnfStyle w:val="001000000000"/>
            <w:tcW w:w="1548" w:type="dxa"/>
            <w:gridSpan w:val="2"/>
            <w:noWrap/>
            <w:hideMark/>
          </w:tcPr>
          <w:p w:rsidR="009550CA" w:rsidRPr="009550CA" w:rsidRDefault="009550CA" w:rsidP="009550CA">
            <w:pPr>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Radius (cm)</w:t>
            </w:r>
          </w:p>
        </w:tc>
        <w:tc>
          <w:tcPr>
            <w:tcW w:w="1440" w:type="dxa"/>
            <w:gridSpan w:val="2"/>
            <w:noWrap/>
            <w:hideMark/>
          </w:tcPr>
          <w:p w:rsidR="009550CA" w:rsidRPr="009550CA" w:rsidRDefault="009550CA" w:rsidP="009550CA">
            <w:pPr>
              <w:cnfStyle w:val="1000000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Height (cm)</w:t>
            </w:r>
          </w:p>
        </w:tc>
        <w:tc>
          <w:tcPr>
            <w:tcW w:w="1710" w:type="dxa"/>
            <w:noWrap/>
            <w:hideMark/>
          </w:tcPr>
          <w:p w:rsidR="009550CA" w:rsidRPr="009550CA" w:rsidRDefault="009550CA" w:rsidP="009550CA">
            <w:pPr>
              <w:cnfStyle w:val="1000000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Volume (cm</w:t>
            </w:r>
            <w:r w:rsidRPr="009550CA">
              <w:rPr>
                <w:rFonts w:ascii="Times New Roman" w:eastAsia="Times New Roman" w:hAnsi="Times New Roman" w:cs="Times New Roman"/>
                <w:color w:val="000000"/>
                <w:sz w:val="24"/>
                <w:vertAlign w:val="superscript"/>
              </w:rPr>
              <w:t>3</w:t>
            </w:r>
            <w:r w:rsidRPr="009550CA">
              <w:rPr>
                <w:rFonts w:ascii="Times New Roman" w:eastAsia="Times New Roman" w:hAnsi="Times New Roman" w:cs="Times New Roman"/>
                <w:color w:val="000000"/>
                <w:sz w:val="24"/>
              </w:rPr>
              <w:t>)</w:t>
            </w:r>
          </w:p>
        </w:tc>
        <w:tc>
          <w:tcPr>
            <w:tcW w:w="2790" w:type="dxa"/>
            <w:noWrap/>
            <w:hideMark/>
          </w:tcPr>
          <w:p w:rsidR="009550CA" w:rsidRPr="009550CA" w:rsidRDefault="009550CA" w:rsidP="009550CA">
            <w:pPr>
              <w:cnfStyle w:val="1000000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Total surface Area (cm</w:t>
            </w:r>
            <w:r w:rsidRPr="009550CA">
              <w:rPr>
                <w:rFonts w:ascii="Times New Roman" w:eastAsia="Times New Roman" w:hAnsi="Times New Roman" w:cs="Times New Roman"/>
                <w:color w:val="000000"/>
                <w:sz w:val="24"/>
                <w:vertAlign w:val="superscript"/>
              </w:rPr>
              <w:t>2</w:t>
            </w:r>
            <w:r w:rsidRPr="009550CA">
              <w:rPr>
                <w:rFonts w:ascii="Times New Roman" w:eastAsia="Times New Roman" w:hAnsi="Times New Roman" w:cs="Times New Roman"/>
                <w:color w:val="000000"/>
                <w:sz w:val="24"/>
              </w:rPr>
              <w:t>)</w:t>
            </w:r>
          </w:p>
        </w:tc>
      </w:tr>
      <w:tr w:rsidR="009762FE" w:rsidRPr="009550CA" w:rsidTr="009550CA">
        <w:trPr>
          <w:cnfStyle w:val="000000100000"/>
          <w:trHeight w:val="300"/>
        </w:trPr>
        <w:tc>
          <w:tcPr>
            <w:cnfStyle w:val="001000000000"/>
            <w:tcW w:w="1368" w:type="dxa"/>
            <w:noWrap/>
          </w:tcPr>
          <w:p w:rsidR="009762FE" w:rsidRPr="009550CA" w:rsidRDefault="009762FE" w:rsidP="009550CA">
            <w:pPr>
              <w:jc w:val="right"/>
              <w:rPr>
                <w:rFonts w:ascii="Times New Roman" w:eastAsia="Times New Roman" w:hAnsi="Times New Roman" w:cs="Times New Roman"/>
                <w:b w:val="0"/>
                <w:color w:val="000000"/>
                <w:sz w:val="24"/>
              </w:rPr>
            </w:pPr>
            <w:r>
              <w:rPr>
                <w:rFonts w:ascii="Times New Roman" w:eastAsia="Times New Roman" w:hAnsi="Times New Roman" w:cs="Times New Roman"/>
                <w:b w:val="0"/>
                <w:color w:val="000000"/>
                <w:sz w:val="24"/>
              </w:rPr>
              <w:t>81.000</w:t>
            </w:r>
          </w:p>
        </w:tc>
        <w:tc>
          <w:tcPr>
            <w:tcW w:w="1350" w:type="dxa"/>
            <w:gridSpan w:val="2"/>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174.585</w:t>
            </w:r>
          </w:p>
        </w:tc>
        <w:tc>
          <w:tcPr>
            <w:tcW w:w="1980" w:type="dxa"/>
            <w:gridSpan w:val="2"/>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3600000</w:t>
            </w:r>
          </w:p>
        </w:tc>
        <w:tc>
          <w:tcPr>
            <w:tcW w:w="2790" w:type="dxa"/>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130129.460</w:t>
            </w:r>
          </w:p>
        </w:tc>
      </w:tr>
      <w:tr w:rsidR="009762FE" w:rsidRPr="009550CA" w:rsidTr="009550CA">
        <w:trPr>
          <w:cnfStyle w:val="000000010000"/>
          <w:trHeight w:val="300"/>
        </w:trPr>
        <w:tc>
          <w:tcPr>
            <w:cnfStyle w:val="001000000000"/>
            <w:tcW w:w="1368" w:type="dxa"/>
            <w:noWrap/>
          </w:tcPr>
          <w:p w:rsidR="009762FE" w:rsidRPr="009550CA" w:rsidRDefault="009762FE" w:rsidP="009550CA">
            <w:pPr>
              <w:jc w:val="right"/>
              <w:rPr>
                <w:rFonts w:ascii="Times New Roman" w:eastAsia="Times New Roman" w:hAnsi="Times New Roman" w:cs="Times New Roman"/>
                <w:b w:val="0"/>
                <w:color w:val="000000"/>
                <w:sz w:val="24"/>
              </w:rPr>
            </w:pPr>
            <w:r>
              <w:rPr>
                <w:rFonts w:ascii="Times New Roman" w:eastAsia="Times New Roman" w:hAnsi="Times New Roman" w:cs="Times New Roman"/>
                <w:b w:val="0"/>
                <w:color w:val="000000"/>
                <w:sz w:val="24"/>
              </w:rPr>
              <w:t>82.000</w:t>
            </w:r>
          </w:p>
        </w:tc>
        <w:tc>
          <w:tcPr>
            <w:tcW w:w="1350" w:type="dxa"/>
            <w:gridSpan w:val="2"/>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170.353</w:t>
            </w:r>
          </w:p>
        </w:tc>
        <w:tc>
          <w:tcPr>
            <w:tcW w:w="1980" w:type="dxa"/>
            <w:gridSpan w:val="2"/>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3600000</w:t>
            </w:r>
          </w:p>
        </w:tc>
        <w:tc>
          <w:tcPr>
            <w:tcW w:w="2790" w:type="dxa"/>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130070.021</w:t>
            </w:r>
          </w:p>
        </w:tc>
      </w:tr>
      <w:tr w:rsidR="009550CA" w:rsidRPr="009550CA" w:rsidTr="009550CA">
        <w:trPr>
          <w:cnfStyle w:val="00000010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83.005</w:t>
            </w:r>
          </w:p>
        </w:tc>
        <w:tc>
          <w:tcPr>
            <w:tcW w:w="135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166.253</w:t>
            </w:r>
          </w:p>
        </w:tc>
        <w:tc>
          <w:tcPr>
            <w:tcW w:w="198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130049.266</w:t>
            </w:r>
          </w:p>
        </w:tc>
      </w:tr>
      <w:tr w:rsidR="009550CA" w:rsidRPr="009550CA" w:rsidTr="009550CA">
        <w:trPr>
          <w:cnfStyle w:val="00000001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83.015</w:t>
            </w:r>
          </w:p>
        </w:tc>
        <w:tc>
          <w:tcPr>
            <w:tcW w:w="135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166.213</w:t>
            </w:r>
          </w:p>
        </w:tc>
        <w:tc>
          <w:tcPr>
            <w:tcW w:w="198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130049.252</w:t>
            </w:r>
          </w:p>
        </w:tc>
      </w:tr>
      <w:tr w:rsidR="009550CA" w:rsidRPr="009550CA" w:rsidTr="009550CA">
        <w:trPr>
          <w:cnfStyle w:val="00000010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83.025</w:t>
            </w:r>
          </w:p>
        </w:tc>
        <w:tc>
          <w:tcPr>
            <w:tcW w:w="135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166.173</w:t>
            </w:r>
          </w:p>
        </w:tc>
        <w:tc>
          <w:tcPr>
            <w:tcW w:w="198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130049.243</w:t>
            </w:r>
          </w:p>
        </w:tc>
      </w:tr>
      <w:tr w:rsidR="009550CA" w:rsidRPr="009550CA" w:rsidTr="009550CA">
        <w:trPr>
          <w:cnfStyle w:val="00000001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83.035</w:t>
            </w:r>
          </w:p>
        </w:tc>
        <w:tc>
          <w:tcPr>
            <w:tcW w:w="135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166.133</w:t>
            </w:r>
          </w:p>
        </w:tc>
        <w:tc>
          <w:tcPr>
            <w:tcW w:w="198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130049.237</w:t>
            </w:r>
          </w:p>
        </w:tc>
      </w:tr>
      <w:tr w:rsidR="009550CA" w:rsidRPr="009550CA" w:rsidTr="009550CA">
        <w:trPr>
          <w:cnfStyle w:val="00000010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83.045</w:t>
            </w:r>
          </w:p>
        </w:tc>
        <w:tc>
          <w:tcPr>
            <w:tcW w:w="135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166.093</w:t>
            </w:r>
          </w:p>
        </w:tc>
        <w:tc>
          <w:tcPr>
            <w:tcW w:w="198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130049.235</w:t>
            </w:r>
          </w:p>
        </w:tc>
      </w:tr>
      <w:tr w:rsidR="009550CA" w:rsidRPr="009550CA" w:rsidTr="009550CA">
        <w:trPr>
          <w:cnfStyle w:val="00000001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83.055</w:t>
            </w:r>
          </w:p>
        </w:tc>
        <w:tc>
          <w:tcPr>
            <w:tcW w:w="135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166.053</w:t>
            </w:r>
          </w:p>
        </w:tc>
        <w:tc>
          <w:tcPr>
            <w:tcW w:w="198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130049.236</w:t>
            </w:r>
          </w:p>
        </w:tc>
      </w:tr>
      <w:tr w:rsidR="009550CA" w:rsidRPr="009550CA" w:rsidTr="009550CA">
        <w:trPr>
          <w:cnfStyle w:val="00000010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lastRenderedPageBreak/>
              <w:t>83.065</w:t>
            </w:r>
          </w:p>
        </w:tc>
        <w:tc>
          <w:tcPr>
            <w:tcW w:w="135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166.013</w:t>
            </w:r>
          </w:p>
        </w:tc>
        <w:tc>
          <w:tcPr>
            <w:tcW w:w="198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130049.242</w:t>
            </w:r>
          </w:p>
        </w:tc>
      </w:tr>
      <w:tr w:rsidR="009550CA" w:rsidRPr="009550CA" w:rsidTr="009550CA">
        <w:trPr>
          <w:cnfStyle w:val="00000001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83.075</w:t>
            </w:r>
          </w:p>
        </w:tc>
        <w:tc>
          <w:tcPr>
            <w:tcW w:w="135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165.973</w:t>
            </w:r>
          </w:p>
        </w:tc>
        <w:tc>
          <w:tcPr>
            <w:tcW w:w="198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130049.251</w:t>
            </w:r>
          </w:p>
        </w:tc>
      </w:tr>
      <w:tr w:rsidR="009550CA" w:rsidRPr="009550CA" w:rsidTr="009550CA">
        <w:trPr>
          <w:cnfStyle w:val="00000010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83.085</w:t>
            </w:r>
          </w:p>
        </w:tc>
        <w:tc>
          <w:tcPr>
            <w:tcW w:w="135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165.933</w:t>
            </w:r>
          </w:p>
        </w:tc>
        <w:tc>
          <w:tcPr>
            <w:tcW w:w="1980" w:type="dxa"/>
            <w:gridSpan w:val="2"/>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10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130049.264</w:t>
            </w:r>
          </w:p>
        </w:tc>
      </w:tr>
      <w:tr w:rsidR="009550CA" w:rsidRPr="009550CA" w:rsidTr="009550CA">
        <w:trPr>
          <w:cnfStyle w:val="000000010000"/>
          <w:trHeight w:val="300"/>
        </w:trPr>
        <w:tc>
          <w:tcPr>
            <w:cnfStyle w:val="001000000000"/>
            <w:tcW w:w="1368" w:type="dxa"/>
            <w:noWrap/>
            <w:hideMark/>
          </w:tcPr>
          <w:p w:rsidR="009550CA" w:rsidRPr="009550CA" w:rsidRDefault="009550CA" w:rsidP="009550CA">
            <w:pPr>
              <w:jc w:val="right"/>
              <w:rPr>
                <w:rFonts w:ascii="Times New Roman" w:eastAsia="Times New Roman" w:hAnsi="Times New Roman" w:cs="Times New Roman"/>
                <w:b w:val="0"/>
                <w:color w:val="000000"/>
                <w:sz w:val="24"/>
              </w:rPr>
            </w:pPr>
            <w:r w:rsidRPr="009550CA">
              <w:rPr>
                <w:rFonts w:ascii="Times New Roman" w:eastAsia="Times New Roman" w:hAnsi="Times New Roman" w:cs="Times New Roman"/>
                <w:b w:val="0"/>
                <w:color w:val="000000"/>
                <w:sz w:val="24"/>
              </w:rPr>
              <w:t>83.095</w:t>
            </w:r>
          </w:p>
        </w:tc>
        <w:tc>
          <w:tcPr>
            <w:tcW w:w="135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165.893</w:t>
            </w:r>
          </w:p>
        </w:tc>
        <w:tc>
          <w:tcPr>
            <w:tcW w:w="1980" w:type="dxa"/>
            <w:gridSpan w:val="2"/>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3600000</w:t>
            </w:r>
          </w:p>
        </w:tc>
        <w:tc>
          <w:tcPr>
            <w:tcW w:w="2790" w:type="dxa"/>
            <w:noWrap/>
            <w:hideMark/>
          </w:tcPr>
          <w:p w:rsidR="009550CA" w:rsidRPr="009550CA" w:rsidRDefault="009550CA" w:rsidP="009550CA">
            <w:pPr>
              <w:jc w:val="right"/>
              <w:cnfStyle w:val="000000010000"/>
              <w:rPr>
                <w:rFonts w:ascii="Times New Roman" w:eastAsia="Times New Roman" w:hAnsi="Times New Roman" w:cs="Times New Roman"/>
                <w:color w:val="000000"/>
                <w:sz w:val="24"/>
              </w:rPr>
            </w:pPr>
            <w:r w:rsidRPr="009550CA">
              <w:rPr>
                <w:rFonts w:ascii="Times New Roman" w:eastAsia="Times New Roman" w:hAnsi="Times New Roman" w:cs="Times New Roman"/>
                <w:color w:val="000000"/>
                <w:sz w:val="24"/>
              </w:rPr>
              <w:t>130049.281</w:t>
            </w:r>
          </w:p>
        </w:tc>
      </w:tr>
      <w:tr w:rsidR="009762FE" w:rsidRPr="009550CA" w:rsidTr="009550CA">
        <w:trPr>
          <w:cnfStyle w:val="000000100000"/>
          <w:trHeight w:val="300"/>
        </w:trPr>
        <w:tc>
          <w:tcPr>
            <w:cnfStyle w:val="001000000000"/>
            <w:tcW w:w="1368" w:type="dxa"/>
            <w:noWrap/>
          </w:tcPr>
          <w:p w:rsidR="009762FE" w:rsidRPr="009550CA" w:rsidRDefault="009762FE" w:rsidP="009550CA">
            <w:pPr>
              <w:jc w:val="right"/>
              <w:rPr>
                <w:rFonts w:ascii="Times New Roman" w:eastAsia="Times New Roman" w:hAnsi="Times New Roman" w:cs="Times New Roman"/>
                <w:b w:val="0"/>
                <w:color w:val="000000"/>
                <w:sz w:val="24"/>
              </w:rPr>
            </w:pPr>
            <w:r>
              <w:rPr>
                <w:rFonts w:ascii="Times New Roman" w:eastAsia="Times New Roman" w:hAnsi="Times New Roman" w:cs="Times New Roman"/>
                <w:b w:val="0"/>
                <w:color w:val="000000"/>
                <w:sz w:val="24"/>
              </w:rPr>
              <w:t>84.000</w:t>
            </w:r>
          </w:p>
        </w:tc>
        <w:tc>
          <w:tcPr>
            <w:tcW w:w="1350" w:type="dxa"/>
            <w:gridSpan w:val="2"/>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162.388</w:t>
            </w:r>
          </w:p>
        </w:tc>
        <w:tc>
          <w:tcPr>
            <w:tcW w:w="1980" w:type="dxa"/>
            <w:gridSpan w:val="2"/>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3600000</w:t>
            </w:r>
          </w:p>
        </w:tc>
        <w:tc>
          <w:tcPr>
            <w:tcW w:w="2790" w:type="dxa"/>
            <w:noWrap/>
          </w:tcPr>
          <w:p w:rsidR="009762FE" w:rsidRPr="009550CA" w:rsidRDefault="009762FE" w:rsidP="009550CA">
            <w:pPr>
              <w:jc w:val="right"/>
              <w:cnfStyle w:val="00000010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130066.286</w:t>
            </w:r>
          </w:p>
        </w:tc>
      </w:tr>
      <w:tr w:rsidR="009762FE" w:rsidRPr="009550CA" w:rsidTr="009550CA">
        <w:trPr>
          <w:cnfStyle w:val="000000010000"/>
          <w:trHeight w:val="300"/>
        </w:trPr>
        <w:tc>
          <w:tcPr>
            <w:cnfStyle w:val="001000000000"/>
            <w:tcW w:w="1368" w:type="dxa"/>
            <w:noWrap/>
          </w:tcPr>
          <w:p w:rsidR="009762FE" w:rsidRPr="009550CA" w:rsidRDefault="009762FE" w:rsidP="009550CA">
            <w:pPr>
              <w:jc w:val="right"/>
              <w:rPr>
                <w:rFonts w:ascii="Times New Roman" w:eastAsia="Times New Roman" w:hAnsi="Times New Roman" w:cs="Times New Roman"/>
                <w:b w:val="0"/>
                <w:color w:val="000000"/>
                <w:sz w:val="24"/>
              </w:rPr>
            </w:pPr>
            <w:r>
              <w:rPr>
                <w:rFonts w:ascii="Times New Roman" w:eastAsia="Times New Roman" w:hAnsi="Times New Roman" w:cs="Times New Roman"/>
                <w:b w:val="0"/>
                <w:color w:val="000000"/>
                <w:sz w:val="24"/>
              </w:rPr>
              <w:t>85.000</w:t>
            </w:r>
          </w:p>
        </w:tc>
        <w:tc>
          <w:tcPr>
            <w:tcW w:w="1350" w:type="dxa"/>
            <w:gridSpan w:val="2"/>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158.540</w:t>
            </w:r>
          </w:p>
        </w:tc>
        <w:tc>
          <w:tcPr>
            <w:tcW w:w="1980" w:type="dxa"/>
            <w:gridSpan w:val="2"/>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3600000</w:t>
            </w:r>
          </w:p>
        </w:tc>
        <w:tc>
          <w:tcPr>
            <w:tcW w:w="2790" w:type="dxa"/>
            <w:noWrap/>
          </w:tcPr>
          <w:p w:rsidR="009762FE" w:rsidRPr="009550CA" w:rsidRDefault="009762FE" w:rsidP="009550CA">
            <w:pPr>
              <w:jc w:val="right"/>
              <w:cnfStyle w:val="0000000100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130120.168</w:t>
            </w:r>
          </w:p>
        </w:tc>
      </w:tr>
    </w:tbl>
    <w:p w:rsidR="00986AF6" w:rsidRDefault="00640CAF" w:rsidP="00786623">
      <w:pPr>
        <w:spacing w:line="480" w:lineRule="auto"/>
        <w:jc w:val="both"/>
        <w:rPr>
          <w:rFonts w:ascii="Times New Roman" w:eastAsiaTheme="minorEastAsia" w:hAnsi="Times New Roman" w:cs="Times New Roman"/>
          <w:i/>
          <w:szCs w:val="24"/>
        </w:rPr>
      </w:pPr>
      <w:r>
        <w:rPr>
          <w:rFonts w:ascii="Times New Roman" w:eastAsiaTheme="minorEastAsia" w:hAnsi="Times New Roman" w:cs="Times New Roman"/>
          <w:i/>
          <w:szCs w:val="24"/>
        </w:rPr>
        <w:t>Table 1: Showing the proof of the minimum total surface area</w:t>
      </w:r>
    </w:p>
    <w:p w:rsidR="0038398D" w:rsidRDefault="009550CA" w:rsidP="00912BA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shown in the table</w:t>
      </w:r>
      <w:r w:rsidR="00D43FE8">
        <w:rPr>
          <w:rFonts w:ascii="Times New Roman" w:eastAsiaTheme="minorEastAsia" w:hAnsi="Times New Roman" w:cs="Times New Roman"/>
          <w:sz w:val="24"/>
          <w:szCs w:val="24"/>
        </w:rPr>
        <w:t>,</w:t>
      </w:r>
      <w:r w:rsidR="00640CAF">
        <w:rPr>
          <w:rFonts w:ascii="Times New Roman" w:eastAsiaTheme="minorEastAsia" w:hAnsi="Times New Roman" w:cs="Times New Roman"/>
          <w:sz w:val="24"/>
          <w:szCs w:val="24"/>
        </w:rPr>
        <w:t xml:space="preserve"> the </w:t>
      </w:r>
      <w:r w:rsidR="00912BA8">
        <w:rPr>
          <w:rFonts w:ascii="Times New Roman" w:eastAsiaTheme="minorEastAsia" w:hAnsi="Times New Roman" w:cs="Times New Roman"/>
          <w:sz w:val="24"/>
          <w:szCs w:val="24"/>
        </w:rPr>
        <w:t>smallest surface area was generated by the 83.045 cm radius found in the calculations. The table proves that the radius</w:t>
      </w:r>
      <w:r>
        <w:rPr>
          <w:rFonts w:ascii="Times New Roman" w:eastAsiaTheme="minorEastAsia" w:hAnsi="Times New Roman" w:cs="Times New Roman"/>
          <w:sz w:val="24"/>
          <w:szCs w:val="24"/>
        </w:rPr>
        <w:t>,</w:t>
      </w:r>
      <w:r w:rsidR="00912BA8">
        <w:rPr>
          <w:rFonts w:ascii="Times New Roman" w:eastAsiaTheme="minorEastAsia" w:hAnsi="Times New Roman" w:cs="Times New Roman"/>
          <w:sz w:val="24"/>
          <w:szCs w:val="24"/>
        </w:rPr>
        <w:t xml:space="preserve"> for which the </w:t>
      </w:r>
      <w:r>
        <w:rPr>
          <w:rFonts w:ascii="Times New Roman" w:eastAsiaTheme="minorEastAsia" w:hAnsi="Times New Roman" w:cs="Times New Roman"/>
          <w:sz w:val="24"/>
          <w:szCs w:val="24"/>
        </w:rPr>
        <w:t>total surface are</w:t>
      </w:r>
      <w:r w:rsidR="003435C9">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is a minimum, converges to the point</w:t>
      </w:r>
      <w:r w:rsidR="00912BA8">
        <w:rPr>
          <w:rFonts w:ascii="Times New Roman" w:eastAsiaTheme="minorEastAsia" w:hAnsi="Times New Roman" w:cs="Times New Roman"/>
          <w:sz w:val="24"/>
          <w:szCs w:val="24"/>
        </w:rPr>
        <w:t xml:space="preserve"> 83.045 cm. That minimum value</w:t>
      </w:r>
      <w:r>
        <w:rPr>
          <w:rFonts w:ascii="Times New Roman" w:eastAsiaTheme="minorEastAsia" w:hAnsi="Times New Roman" w:cs="Times New Roman"/>
          <w:sz w:val="24"/>
          <w:szCs w:val="24"/>
        </w:rPr>
        <w:t xml:space="preserve"> for the surface area</w:t>
      </w:r>
      <w:r w:rsidR="00912BA8">
        <w:rPr>
          <w:rFonts w:ascii="Times New Roman" w:eastAsiaTheme="minorEastAsia" w:hAnsi="Times New Roman" w:cs="Times New Roman"/>
          <w:sz w:val="24"/>
          <w:szCs w:val="24"/>
        </w:rPr>
        <w:t xml:space="preserve"> is 130049.235 cm</w:t>
      </w:r>
      <w:r w:rsidR="00912BA8">
        <w:rPr>
          <w:rFonts w:ascii="Times New Roman" w:eastAsiaTheme="minorEastAsia" w:hAnsi="Times New Roman" w:cs="Times New Roman"/>
          <w:sz w:val="24"/>
          <w:szCs w:val="24"/>
          <w:vertAlign w:val="superscript"/>
        </w:rPr>
        <w:t>2</w:t>
      </w:r>
      <w:r w:rsidR="00912BA8">
        <w:rPr>
          <w:rFonts w:ascii="Times New Roman" w:eastAsiaTheme="minorEastAsia" w:hAnsi="Times New Roman" w:cs="Times New Roman"/>
          <w:sz w:val="24"/>
          <w:szCs w:val="24"/>
        </w:rPr>
        <w:t>.</w:t>
      </w:r>
    </w:p>
    <w:p w:rsidR="0038398D" w:rsidRDefault="0038398D" w:rsidP="00D43FE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3E190E" w:rsidRDefault="003E190E" w:rsidP="0038398D">
      <w:pPr>
        <w:pStyle w:val="IntenseQuote"/>
        <w:jc w:val="center"/>
        <w:rPr>
          <w:rFonts w:ascii="Algerian" w:hAnsi="Algerian"/>
          <w:b w:val="0"/>
          <w:color w:val="0070C0"/>
          <w:sz w:val="36"/>
        </w:rPr>
      </w:pPr>
      <w:r>
        <w:rPr>
          <w:rFonts w:ascii="Algerian" w:hAnsi="Algerian"/>
          <w:b w:val="0"/>
          <w:color w:val="0070C0"/>
          <w:sz w:val="36"/>
        </w:rPr>
        <w:lastRenderedPageBreak/>
        <w:t>Final results</w:t>
      </w:r>
    </w:p>
    <w:p w:rsidR="00E368F0" w:rsidRDefault="00E368F0">
      <w:pPr>
        <w:rPr>
          <w:rFonts w:ascii="Algerian" w:hAnsi="Algerian"/>
          <w:b/>
          <w:color w:val="0070C0"/>
          <w:sz w:val="36"/>
        </w:rPr>
      </w:pPr>
      <w:r w:rsidRPr="00E368F0">
        <w:rPr>
          <w:rFonts w:ascii="Algerian" w:hAnsi="Algerian"/>
          <w:color w:val="7030A0"/>
          <w:sz w:val="32"/>
          <w:u w:val="single"/>
        </w:rPr>
        <w:t>Final diagram proposed</w:t>
      </w:r>
    </w:p>
    <w:p w:rsidR="003E190E" w:rsidRDefault="00A55FB5">
      <w:pPr>
        <w:rPr>
          <w:rFonts w:ascii="Algerian" w:hAnsi="Algerian"/>
          <w:bCs/>
          <w:i/>
          <w:iCs/>
          <w:color w:val="0070C0"/>
          <w:sz w:val="36"/>
        </w:rPr>
      </w:pPr>
      <w:r w:rsidRPr="00A55FB5">
        <w:rPr>
          <w:rFonts w:ascii="Times New Roman" w:hAnsi="Times New Roman" w:cs="Times New Roman"/>
          <w:noProof/>
          <w:sz w:val="24"/>
          <w:szCs w:val="24"/>
          <w:lang w:val="en-JM" w:eastAsia="en-JM"/>
        </w:rPr>
        <w:pict>
          <v:shape id="Text Box 18" o:spid="_x0000_s1032" type="#_x0000_t202" style="position:absolute;margin-left:-18pt;margin-top:402.15pt;width:207.75pt;height:130.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" filled="f" stroked="f">
            <v:textbox>
              <w:txbxContent>
                <w:p w:rsidR="00572436" w:rsidRPr="006579B6" w:rsidRDefault="00572436" w:rsidP="00397239">
                  <w:pPr>
                    <w:jc w:val="center"/>
                    <w:rPr>
                      <w:rFonts w:ascii="Times New Roman" w:hAnsi="Times New Roman"/>
                      <w:b/>
                      <w:sz w:val="24"/>
                      <w:szCs w:val="24"/>
                      <w:u w:val="single"/>
                    </w:rPr>
                  </w:pPr>
                  <w:r w:rsidRPr="006579B6">
                    <w:rPr>
                      <w:rFonts w:ascii="Times New Roman" w:hAnsi="Times New Roman"/>
                      <w:b/>
                      <w:sz w:val="24"/>
                      <w:szCs w:val="24"/>
                      <w:u w:val="single"/>
                    </w:rPr>
                    <w:t>Note</w:t>
                  </w:r>
                </w:p>
                <w:p w:rsidR="00572436" w:rsidRPr="006579B6" w:rsidRDefault="00572436" w:rsidP="00397239">
                  <w:pPr>
                    <w:rPr>
                      <w:rFonts w:ascii="Times New Roman" w:hAnsi="Times New Roman"/>
                      <w:b/>
                      <w:sz w:val="24"/>
                      <w:szCs w:val="24"/>
                    </w:rPr>
                  </w:pPr>
                  <w:r w:rsidRPr="006579B6">
                    <w:rPr>
                      <w:rFonts w:ascii="Times New Roman" w:hAnsi="Times New Roman"/>
                      <w:b/>
                      <w:sz w:val="24"/>
                      <w:szCs w:val="24"/>
                    </w:rPr>
                    <w:t xml:space="preserve">r </w:t>
                  </w:r>
                  <w:r w:rsidRPr="006579B6">
                    <w:rPr>
                      <w:rFonts w:ascii="Times New Roman" w:hAnsi="Times New Roman"/>
                      <w:b/>
                      <w:sz w:val="24"/>
                      <w:szCs w:val="24"/>
                    </w:rPr>
                    <w:tab/>
                    <w:t>- Radius</w:t>
                  </w:r>
                </w:p>
                <w:p w:rsidR="00572436" w:rsidRPr="006579B6" w:rsidRDefault="00572436" w:rsidP="00397239">
                  <w:pPr>
                    <w:rPr>
                      <w:rFonts w:ascii="Times New Roman" w:hAnsi="Times New Roman"/>
                      <w:b/>
                      <w:sz w:val="24"/>
                      <w:szCs w:val="24"/>
                    </w:rPr>
                  </w:pPr>
                  <w:r w:rsidRPr="006579B6">
                    <w:rPr>
                      <w:rFonts w:ascii="Times New Roman" w:hAnsi="Times New Roman"/>
                      <w:b/>
                      <w:sz w:val="24"/>
                      <w:szCs w:val="24"/>
                    </w:rPr>
                    <w:t>h</w:t>
                  </w:r>
                  <w:r w:rsidRPr="006579B6">
                    <w:rPr>
                      <w:rFonts w:ascii="Times New Roman" w:hAnsi="Times New Roman"/>
                      <w:b/>
                      <w:sz w:val="24"/>
                      <w:szCs w:val="24"/>
                    </w:rPr>
                    <w:tab/>
                    <w:t>- Height</w:t>
                  </w:r>
                </w:p>
                <w:p w:rsidR="00572436" w:rsidRPr="006579B6" w:rsidRDefault="00572436" w:rsidP="00397239">
                  <w:pPr>
                    <w:rPr>
                      <w:rFonts w:ascii="Times New Roman" w:hAnsi="Times New Roman"/>
                      <w:b/>
                      <w:sz w:val="24"/>
                      <w:szCs w:val="24"/>
                    </w:rPr>
                  </w:pPr>
                  <w:r>
                    <w:rPr>
                      <w:rFonts w:ascii="Times New Roman" w:hAnsi="Times New Roman"/>
                      <w:b/>
                      <w:sz w:val="24"/>
                      <w:szCs w:val="24"/>
                    </w:rPr>
                    <w:t>Volume = 3</w:t>
                  </w:r>
                  <w:r w:rsidRPr="006579B6">
                    <w:rPr>
                      <w:rFonts w:ascii="Times New Roman" w:hAnsi="Times New Roman"/>
                      <w:b/>
                      <w:sz w:val="24"/>
                      <w:szCs w:val="24"/>
                    </w:rPr>
                    <w:t>,600,000cm</w:t>
                  </w:r>
                  <w:r w:rsidRPr="00225DA9">
                    <w:rPr>
                      <w:rFonts w:ascii="Times New Roman" w:hAnsi="Times New Roman"/>
                      <w:b/>
                      <w:sz w:val="24"/>
                      <w:szCs w:val="24"/>
                      <w:vertAlign w:val="superscript"/>
                    </w:rPr>
                    <w:t>3</w:t>
                  </w:r>
                </w:p>
                <w:p w:rsidR="00572436" w:rsidRPr="00397239" w:rsidRDefault="00572436" w:rsidP="00397239">
                  <w:pPr>
                    <w:rPr>
                      <w:rFonts w:ascii="Times New Roman" w:hAnsi="Times New Roman" w:cs="Times New Roman"/>
                      <w:b/>
                      <w:sz w:val="24"/>
                    </w:rPr>
                  </w:pPr>
                  <w:r>
                    <w:rPr>
                      <w:rFonts w:ascii="Times New Roman" w:hAnsi="Times New Roman" w:cs="Times New Roman"/>
                      <w:b/>
                      <w:sz w:val="24"/>
                    </w:rPr>
                    <w:t>Total Surface Area = 130049.235 cm</w:t>
                  </w:r>
                  <w:r>
                    <w:rPr>
                      <w:rFonts w:ascii="Times New Roman" w:hAnsi="Times New Roman" w:cs="Times New Roman"/>
                      <w:b/>
                      <w:sz w:val="24"/>
                      <w:vertAlign w:val="superscript"/>
                    </w:rPr>
                    <w:t>2</w:t>
                  </w:r>
                </w:p>
              </w:txbxContent>
            </v:textbox>
          </v:shape>
        </w:pict>
      </w:r>
      <w:r w:rsidRPr="00A55FB5">
        <w:rPr>
          <w:rFonts w:ascii="Times New Roman" w:hAnsi="Times New Roman" w:cs="Times New Roman"/>
          <w:noProof/>
          <w:sz w:val="24"/>
          <w:szCs w:val="24"/>
          <w:lang w:val="en-JM" w:eastAsia="en-JM"/>
        </w:rPr>
        <w:pict>
          <v:shape id="Text Box 17" o:spid="_x0000_s1033" type="#_x0000_t202" style="position:absolute;margin-left:147pt;margin-top:209.4pt;width:93.8pt;height:33.05pt;z-index:2516807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" filled="f" stroked="f">
            <v:textbox style="mso-fit-shape-to-text:t">
              <w:txbxContent>
                <w:p w:rsidR="00572436" w:rsidRPr="00C90CF6" w:rsidRDefault="00572436" w:rsidP="00397239">
                  <w:pPr>
                    <w:rPr>
                      <w:rFonts w:ascii="Times New Roman" w:hAnsi="Times New Roman"/>
                      <w:sz w:val="24"/>
                      <w:szCs w:val="24"/>
                    </w:rPr>
                  </w:pPr>
                  <w:r>
                    <w:rPr>
                      <w:rFonts w:ascii="Times New Roman" w:hAnsi="Times New Roman"/>
                      <w:sz w:val="24"/>
                      <w:szCs w:val="24"/>
                    </w:rPr>
                    <w:t xml:space="preserve">h = 166.093 </w:t>
                  </w:r>
                  <w:r w:rsidRPr="00C90CF6">
                    <w:rPr>
                      <w:rFonts w:ascii="Times New Roman" w:hAnsi="Times New Roman"/>
                      <w:sz w:val="24"/>
                      <w:szCs w:val="24"/>
                    </w:rPr>
                    <w:t>cm</w:t>
                  </w:r>
                </w:p>
              </w:txbxContent>
            </v:textbox>
          </v:shape>
        </w:pict>
      </w:r>
      <w:r w:rsidRPr="00A55FB5">
        <w:rPr>
          <w:rFonts w:ascii="Times New Roman" w:hAnsi="Times New Roman" w:cs="Times New Roman"/>
          <w:noProof/>
          <w:sz w:val="24"/>
          <w:szCs w:val="24"/>
          <w:lang w:val="en-JM" w:eastAsia="en-JM"/>
        </w:rPr>
        <w:pict>
          <v:shape id="Text Box 16" o:spid="_x0000_s1034" type="#_x0000_t202" style="position:absolute;margin-left:135.75pt;margin-top:39.15pt;width:88.5pt;height:33.05pt;z-index:2516787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jY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" filled="f" stroked="f">
            <v:textbox style="mso-fit-shape-to-text:t">
              <w:txbxContent>
                <w:p w:rsidR="00572436" w:rsidRPr="00C90CF6" w:rsidRDefault="00572436" w:rsidP="00397239">
                  <w:pPr>
                    <w:rPr>
                      <w:rFonts w:ascii="Times New Roman" w:hAnsi="Times New Roman"/>
                      <w:sz w:val="24"/>
                      <w:szCs w:val="24"/>
                    </w:rPr>
                  </w:pPr>
                  <w:r>
                    <w:rPr>
                      <w:rFonts w:ascii="Times New Roman" w:hAnsi="Times New Roman"/>
                      <w:sz w:val="24"/>
                      <w:szCs w:val="24"/>
                    </w:rPr>
                    <w:t xml:space="preserve">r = 83.045 </w:t>
                  </w:r>
                  <w:r w:rsidRPr="00C90CF6">
                    <w:rPr>
                      <w:rFonts w:ascii="Times New Roman" w:hAnsi="Times New Roman"/>
                      <w:sz w:val="24"/>
                      <w:szCs w:val="24"/>
                    </w:rPr>
                    <w:t>cm</w:t>
                  </w:r>
                </w:p>
              </w:txbxContent>
            </v:textbox>
          </v:shape>
        </w:pict>
      </w:r>
      <w:r w:rsidRPr="00A55FB5">
        <w:rPr>
          <w:rFonts w:ascii="Times New Roman" w:hAnsi="Times New Roman" w:cs="Times New Roman"/>
          <w:noProof/>
          <w:sz w:val="24"/>
          <w:szCs w:val="24"/>
          <w:lang w:val="en-JM" w:eastAsia="en-JM"/>
        </w:rPr>
        <w:pict>
          <v:shape id="Straight Arrow Connector 14" o:spid="_x0000_s1037" type="#_x0000_t32" style="position:absolute;margin-left:123.3pt;margin-top:59.45pt;width:113.3pt;height:0;z-index:2516766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" strokeweight="2.25pt">
            <v:stroke dashstyle="1 1" startarrow="oval" endarrow="oval" endcap="round"/>
          </v:shape>
        </w:pict>
      </w:r>
      <w:r w:rsidRPr="00A55FB5">
        <w:rPr>
          <w:rFonts w:ascii="Times New Roman" w:hAnsi="Times New Roman" w:cs="Times New Roman"/>
          <w:noProof/>
          <w:sz w:val="24"/>
          <w:szCs w:val="24"/>
          <w:lang w:val="en-JM" w:eastAsia="en-JM"/>
        </w:rPr>
        <w:pict>
          <v:shape id="Straight Arrow Connector 13" o:spid="_x0000_s1036" type="#_x0000_t32" style="position:absolute;margin-left:236.6pt;margin-top:59.5pt;width:0;height:343pt;z-index:25167462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" strokeweight="2.25pt">
            <v:stroke dashstyle="1 1" startarrow="oval" endarrow="oval" endcap="round"/>
          </v:shape>
        </w:pict>
      </w:r>
      <w:r w:rsidR="003E190E">
        <w:rPr>
          <w:rFonts w:ascii="Algerian" w:hAnsi="Algerian"/>
          <w:b/>
          <w:color w:val="0070C0"/>
          <w:sz w:val="36"/>
        </w:rPr>
        <w:br w:type="page"/>
      </w:r>
      <w:r w:rsidRPr="00A55FB5">
        <w:rPr>
          <w:rFonts w:ascii="Times New Roman" w:hAnsi="Times New Roman" w:cs="Times New Roman"/>
          <w:noProof/>
          <w:sz w:val="24"/>
          <w:szCs w:val="24"/>
          <w:lang w:val="en-JM" w:eastAsia="en-JM"/>
        </w:rPr>
        <w:pict>
          <v:shape id="Can 2" o:spid="_x0000_s1035" type="#_x0000_t22" style="position:absolute;margin-left:123.3pt;margin-top:11.75pt;width:228.15pt;height:390.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">
            <v:textbox>
              <w:txbxContent>
                <w:p w:rsidR="00572436" w:rsidRDefault="00572436" w:rsidP="00E368F0">
                  <w:pPr>
                    <w:jc w:val="center"/>
                  </w:pPr>
                </w:p>
              </w:txbxContent>
            </v:textbox>
          </v:shape>
        </w:pict>
      </w:r>
    </w:p>
    <w:p w:rsidR="00A17C2F" w:rsidRDefault="003E190E" w:rsidP="0038398D">
      <w:pPr>
        <w:pStyle w:val="IntenseQuote"/>
        <w:jc w:val="center"/>
        <w:rPr>
          <w:rFonts w:ascii="Algerian" w:hAnsi="Algerian"/>
          <w:b w:val="0"/>
          <w:color w:val="0070C0"/>
          <w:sz w:val="36"/>
        </w:rPr>
      </w:pPr>
      <w:r>
        <w:rPr>
          <w:rFonts w:ascii="Algerian" w:hAnsi="Algerian"/>
          <w:b w:val="0"/>
          <w:color w:val="0070C0"/>
          <w:sz w:val="36"/>
        </w:rPr>
        <w:lastRenderedPageBreak/>
        <w:t>Conclusion</w:t>
      </w:r>
    </w:p>
    <w:p w:rsidR="003E190E" w:rsidRPr="00AF6CAE" w:rsidRDefault="003E190E" w:rsidP="005F581E">
      <w:pPr>
        <w:spacing w:line="480" w:lineRule="auto"/>
        <w:jc w:val="both"/>
        <w:rPr>
          <w:rFonts w:ascii="Times New Roman" w:hAnsi="Times New Roman" w:cs="Times New Roman"/>
          <w:sz w:val="24"/>
        </w:rPr>
      </w:pPr>
      <w:r>
        <w:rPr>
          <w:rFonts w:ascii="Times New Roman" w:hAnsi="Times New Roman" w:cs="Times New Roman"/>
          <w:sz w:val="24"/>
        </w:rPr>
        <w:t>M</w:t>
      </w:r>
      <w:r w:rsidRPr="000B46D2">
        <w:rPr>
          <w:rFonts w:ascii="Times New Roman" w:hAnsi="Times New Roman" w:cs="Times New Roman"/>
          <w:sz w:val="24"/>
        </w:rPr>
        <w:t>athematical concepts, skills and procedures</w:t>
      </w:r>
      <w:r>
        <w:rPr>
          <w:rFonts w:ascii="Times New Roman" w:hAnsi="Times New Roman" w:cs="Times New Roman"/>
          <w:sz w:val="24"/>
        </w:rPr>
        <w:t xml:space="preserve"> were successfully used in determining the </w:t>
      </w:r>
      <w:r w:rsidR="008421DA">
        <w:rPr>
          <w:rFonts w:ascii="Times New Roman" w:hAnsi="Times New Roman" w:cs="Times New Roman"/>
          <w:sz w:val="24"/>
        </w:rPr>
        <w:t>dimensions of a tank as well as the minimum material which was needed to construct it. The mathematical model is practical and the assumptions made in the calculations were proven true</w:t>
      </w:r>
      <w:r w:rsidR="00C57CDF">
        <w:rPr>
          <w:rFonts w:ascii="Times New Roman" w:hAnsi="Times New Roman" w:cs="Times New Roman"/>
          <w:sz w:val="24"/>
        </w:rPr>
        <w:t xml:space="preserve"> through the use of calculus and an Excel spreadsheet</w:t>
      </w:r>
      <w:r w:rsidR="008421DA">
        <w:rPr>
          <w:rFonts w:ascii="Times New Roman" w:hAnsi="Times New Roman" w:cs="Times New Roman"/>
          <w:sz w:val="24"/>
        </w:rPr>
        <w:t xml:space="preserve">. </w:t>
      </w:r>
      <w:r w:rsidR="009550CA">
        <w:rPr>
          <w:rFonts w:ascii="Times New Roman" w:hAnsi="Times New Roman" w:cs="Times New Roman"/>
          <w:sz w:val="24"/>
        </w:rPr>
        <w:t xml:space="preserve">The dimensions of the cylindrical tank were successfully calculated to be 83.045 cm in radius and  </w:t>
      </w:r>
      <m:oMath>
        <m:r>
          <w:rPr>
            <w:rFonts w:ascii="Cambria Math" w:eastAsiaTheme="minorEastAsia" w:hAnsi="Cambria Math" w:cs="Times New Roman"/>
            <w:szCs w:val="24"/>
          </w:rPr>
          <m:t>166.093 cm</m:t>
        </m:r>
      </m:oMath>
      <w:r w:rsidR="00AF6CAE">
        <w:rPr>
          <w:rFonts w:ascii="Times New Roman" w:eastAsiaTheme="minorEastAsia" w:hAnsi="Times New Roman" w:cs="Times New Roman"/>
          <w:szCs w:val="24"/>
        </w:rPr>
        <w:t xml:space="preserve"> in height. The minimum total surface area was calculated to be 130049.235 cm</w:t>
      </w:r>
      <w:r w:rsidR="00AF6CAE">
        <w:rPr>
          <w:rFonts w:ascii="Times New Roman" w:eastAsiaTheme="minorEastAsia" w:hAnsi="Times New Roman" w:cs="Times New Roman"/>
          <w:szCs w:val="24"/>
          <w:vertAlign w:val="superscript"/>
        </w:rPr>
        <w:t>2</w:t>
      </w:r>
      <w:r w:rsidR="00AF6CAE">
        <w:rPr>
          <w:rFonts w:ascii="Times New Roman" w:eastAsiaTheme="minorEastAsia" w:hAnsi="Times New Roman" w:cs="Times New Roman"/>
          <w:szCs w:val="24"/>
        </w:rPr>
        <w:t xml:space="preserve">. </w:t>
      </w:r>
      <w:r w:rsidR="00AF6CAE">
        <w:rPr>
          <w:rFonts w:ascii="Times New Roman" w:eastAsiaTheme="minorEastAsia" w:hAnsi="Times New Roman" w:cs="Times New Roman"/>
          <w:sz w:val="24"/>
          <w:szCs w:val="24"/>
        </w:rPr>
        <w:t>The minimum value of the total surface area represents the least amount of sheet material which needs to be purchased. It hence also reflects the minimum cost for construction.</w:t>
      </w:r>
    </w:p>
    <w:p w:rsidR="008421DA" w:rsidRPr="003E190E" w:rsidRDefault="008421DA" w:rsidP="005F581E">
      <w:pPr>
        <w:spacing w:line="480" w:lineRule="auto"/>
        <w:jc w:val="both"/>
        <w:rPr>
          <w:rFonts w:ascii="Times New Roman" w:hAnsi="Times New Roman" w:cs="Times New Roman"/>
          <w:sz w:val="24"/>
        </w:rPr>
      </w:pPr>
      <w:r>
        <w:rPr>
          <w:rFonts w:ascii="Times New Roman" w:hAnsi="Times New Roman" w:cs="Times New Roman"/>
          <w:sz w:val="24"/>
        </w:rPr>
        <w:t>The criteria/requirements given were achieved. However, for a community, the capacity of the proposed water tank is small. If the proposed model is approved, then multiple tank</w:t>
      </w:r>
      <w:r w:rsidR="005F581E">
        <w:rPr>
          <w:rFonts w:ascii="Times New Roman" w:hAnsi="Times New Roman" w:cs="Times New Roman"/>
          <w:sz w:val="24"/>
        </w:rPr>
        <w:t>s</w:t>
      </w:r>
      <w:r>
        <w:rPr>
          <w:rFonts w:ascii="Times New Roman" w:hAnsi="Times New Roman" w:cs="Times New Roman"/>
          <w:sz w:val="24"/>
        </w:rPr>
        <w:t xml:space="preserve"> may have to be built to satisfy the needs of the community, depending on the number of residents.</w:t>
      </w:r>
    </w:p>
    <w:sectPr w:rsidR="008421DA" w:rsidRPr="003E190E" w:rsidSect="006670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display="firstPage" w:offsetFrom="page">
        <w:top w:val="doubleWave" w:sz="6" w:space="24" w:color="7030A0"/>
        <w:left w:val="doubleWave" w:sz="6" w:space="24" w:color="7030A0"/>
        <w:bottom w:val="doubleWave" w:sz="6" w:space="24" w:color="7030A0"/>
        <w:right w:val="doubleWave" w:sz="6" w:space="24" w:color="7030A0"/>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18E" w:rsidRDefault="005A218E" w:rsidP="009065EC">
      <w:pPr>
        <w:spacing w:after="0" w:line="240" w:lineRule="auto"/>
      </w:pPr>
      <w:r>
        <w:separator/>
      </w:r>
    </w:p>
  </w:endnote>
  <w:endnote w:type="continuationSeparator" w:id="1">
    <w:p w:rsidR="005A218E" w:rsidRDefault="005A218E" w:rsidP="00906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80" w:rsidRDefault="006D34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10469"/>
      <w:docPartObj>
        <w:docPartGallery w:val="Page Numbers (Bottom of Page)"/>
        <w:docPartUnique/>
      </w:docPartObj>
    </w:sdtPr>
    <w:sdtContent>
      <w:p w:rsidR="00572436" w:rsidRDefault="00572436">
        <w:pPr>
          <w:pStyle w:val="Footer"/>
          <w:jc w:val="right"/>
        </w:pPr>
        <w:r>
          <w:t xml:space="preserve">Page | </w:t>
        </w:r>
        <w:r w:rsidR="00A55FB5">
          <w:fldChar w:fldCharType="begin"/>
        </w:r>
        <w:r>
          <w:instrText xml:space="preserve"> PAGE   \* MERGEFORMAT </w:instrText>
        </w:r>
        <w:r w:rsidR="00A55FB5">
          <w:fldChar w:fldCharType="separate"/>
        </w:r>
        <w:r w:rsidR="008F574A">
          <w:rPr>
            <w:noProof/>
          </w:rPr>
          <w:t>16</w:t>
        </w:r>
        <w:r w:rsidR="00A55FB5">
          <w:rPr>
            <w:noProof/>
          </w:rPr>
          <w:fldChar w:fldCharType="end"/>
        </w:r>
      </w:p>
    </w:sdtContent>
  </w:sdt>
  <w:p w:rsidR="00572436" w:rsidRDefault="005724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436" w:rsidRDefault="00572436" w:rsidP="00A44B75">
    <w:pPr>
      <w:pStyle w:val="Footer"/>
      <w:jc w:val="center"/>
    </w:pPr>
  </w:p>
  <w:p w:rsidR="00572436" w:rsidRDefault="005724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18E" w:rsidRDefault="005A218E" w:rsidP="009065EC">
      <w:pPr>
        <w:spacing w:after="0" w:line="240" w:lineRule="auto"/>
      </w:pPr>
      <w:r>
        <w:separator/>
      </w:r>
    </w:p>
  </w:footnote>
  <w:footnote w:type="continuationSeparator" w:id="1">
    <w:p w:rsidR="005A218E" w:rsidRDefault="005A218E" w:rsidP="00906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80" w:rsidRDefault="006D34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80" w:rsidRDefault="006D34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80" w:rsidRDefault="006D3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5CAF"/>
    <w:multiLevelType w:val="hybridMultilevel"/>
    <w:tmpl w:val="D4DA5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32EAE"/>
    <w:multiLevelType w:val="hybridMultilevel"/>
    <w:tmpl w:val="1C52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5371C"/>
    <w:multiLevelType w:val="hybridMultilevel"/>
    <w:tmpl w:val="2AF4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859A6"/>
    <w:multiLevelType w:val="hybridMultilevel"/>
    <w:tmpl w:val="DED0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2D16F7"/>
    <w:multiLevelType w:val="hybridMultilevel"/>
    <w:tmpl w:val="789A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EA0012"/>
    <w:rsid w:val="00044AC9"/>
    <w:rsid w:val="00051889"/>
    <w:rsid w:val="00061747"/>
    <w:rsid w:val="000B46D2"/>
    <w:rsid w:val="000C4EF9"/>
    <w:rsid w:val="000F3E39"/>
    <w:rsid w:val="00106B9C"/>
    <w:rsid w:val="00106EA6"/>
    <w:rsid w:val="00160297"/>
    <w:rsid w:val="00180DBB"/>
    <w:rsid w:val="00186D64"/>
    <w:rsid w:val="001A6734"/>
    <w:rsid w:val="00235214"/>
    <w:rsid w:val="002E0D04"/>
    <w:rsid w:val="003418C0"/>
    <w:rsid w:val="003435C9"/>
    <w:rsid w:val="00347FB9"/>
    <w:rsid w:val="00356D5F"/>
    <w:rsid w:val="0038398D"/>
    <w:rsid w:val="00397239"/>
    <w:rsid w:val="003D1121"/>
    <w:rsid w:val="003E190E"/>
    <w:rsid w:val="00460FDC"/>
    <w:rsid w:val="004679F5"/>
    <w:rsid w:val="00490D11"/>
    <w:rsid w:val="004929EA"/>
    <w:rsid w:val="004C6400"/>
    <w:rsid w:val="004C7A67"/>
    <w:rsid w:val="004F004F"/>
    <w:rsid w:val="00507957"/>
    <w:rsid w:val="00522367"/>
    <w:rsid w:val="0056085E"/>
    <w:rsid w:val="00572436"/>
    <w:rsid w:val="005A218E"/>
    <w:rsid w:val="005F581E"/>
    <w:rsid w:val="00640CAF"/>
    <w:rsid w:val="006443A3"/>
    <w:rsid w:val="00667095"/>
    <w:rsid w:val="00670964"/>
    <w:rsid w:val="006C7A5F"/>
    <w:rsid w:val="006C7AC9"/>
    <w:rsid w:val="006D3480"/>
    <w:rsid w:val="00740C58"/>
    <w:rsid w:val="0075661E"/>
    <w:rsid w:val="00786623"/>
    <w:rsid w:val="007A144D"/>
    <w:rsid w:val="007A60D5"/>
    <w:rsid w:val="007A6DBC"/>
    <w:rsid w:val="007B287C"/>
    <w:rsid w:val="00821123"/>
    <w:rsid w:val="00826ADD"/>
    <w:rsid w:val="008421DA"/>
    <w:rsid w:val="0085225C"/>
    <w:rsid w:val="008878DC"/>
    <w:rsid w:val="008A5D16"/>
    <w:rsid w:val="008D4B5F"/>
    <w:rsid w:val="008E0E88"/>
    <w:rsid w:val="008F1750"/>
    <w:rsid w:val="008F27B3"/>
    <w:rsid w:val="008F574A"/>
    <w:rsid w:val="009065EC"/>
    <w:rsid w:val="00912BA8"/>
    <w:rsid w:val="009550CA"/>
    <w:rsid w:val="00957CA7"/>
    <w:rsid w:val="009762FE"/>
    <w:rsid w:val="00980661"/>
    <w:rsid w:val="00986AF6"/>
    <w:rsid w:val="00987D45"/>
    <w:rsid w:val="00A10436"/>
    <w:rsid w:val="00A17C2F"/>
    <w:rsid w:val="00A2136A"/>
    <w:rsid w:val="00A44B75"/>
    <w:rsid w:val="00A55FB5"/>
    <w:rsid w:val="00A6204D"/>
    <w:rsid w:val="00A706DF"/>
    <w:rsid w:val="00A925EF"/>
    <w:rsid w:val="00A96AF0"/>
    <w:rsid w:val="00AF6CAE"/>
    <w:rsid w:val="00B507AB"/>
    <w:rsid w:val="00B82661"/>
    <w:rsid w:val="00BE2F8F"/>
    <w:rsid w:val="00C33306"/>
    <w:rsid w:val="00C57CDF"/>
    <w:rsid w:val="00CB7952"/>
    <w:rsid w:val="00CD2129"/>
    <w:rsid w:val="00D06B74"/>
    <w:rsid w:val="00D31A40"/>
    <w:rsid w:val="00D43FE8"/>
    <w:rsid w:val="00D50235"/>
    <w:rsid w:val="00D53CC6"/>
    <w:rsid w:val="00D75494"/>
    <w:rsid w:val="00D9709A"/>
    <w:rsid w:val="00DA164B"/>
    <w:rsid w:val="00DA3C84"/>
    <w:rsid w:val="00DC4CAC"/>
    <w:rsid w:val="00E04C5B"/>
    <w:rsid w:val="00E06D36"/>
    <w:rsid w:val="00E368F0"/>
    <w:rsid w:val="00E61F08"/>
    <w:rsid w:val="00EA0012"/>
    <w:rsid w:val="00EA0038"/>
    <w:rsid w:val="00F06A00"/>
    <w:rsid w:val="00F64F75"/>
    <w:rsid w:val="00FC5C13"/>
    <w:rsid w:val="00FF0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Straight Arrow Connector 7"/>
        <o:r id="V:Rule2" type="connector" idref="#Straight Arrow Connector 4"/>
        <o:r id="V:Rule3" type="connector" idref="#Straight Arrow Connector 5"/>
        <o:r id="V:Rule4" type="connector" idref="#Straight Arrow Connector 12"/>
        <o:r id="V:Rule5" type="connector" idref="#Straight Arrow Connector 10"/>
        <o:r id="V:Rule6" type="connector" idref="#Straight Arrow Connector 14"/>
        <o:r id="V:Rule7"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12"/>
    <w:pPr>
      <w:ind w:left="720"/>
      <w:contextualSpacing/>
    </w:pPr>
  </w:style>
  <w:style w:type="paragraph" w:styleId="BalloonText">
    <w:name w:val="Balloon Text"/>
    <w:basedOn w:val="Normal"/>
    <w:link w:val="BalloonTextChar"/>
    <w:uiPriority w:val="99"/>
    <w:semiHidden/>
    <w:unhideWhenUsed/>
    <w:rsid w:val="00FC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13"/>
    <w:rPr>
      <w:rFonts w:ascii="Tahoma" w:hAnsi="Tahoma" w:cs="Tahoma"/>
      <w:sz w:val="16"/>
      <w:szCs w:val="16"/>
    </w:rPr>
  </w:style>
  <w:style w:type="paragraph" w:styleId="IntenseQuote">
    <w:name w:val="Intense Quote"/>
    <w:basedOn w:val="Normal"/>
    <w:next w:val="Normal"/>
    <w:link w:val="IntenseQuoteChar"/>
    <w:uiPriority w:val="30"/>
    <w:qFormat/>
    <w:rsid w:val="00A96AF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AF0"/>
    <w:rPr>
      <w:b/>
      <w:bCs/>
      <w:i/>
      <w:iCs/>
      <w:color w:val="4F81BD" w:themeColor="accent1"/>
    </w:rPr>
  </w:style>
  <w:style w:type="character" w:styleId="PlaceholderText">
    <w:name w:val="Placeholder Text"/>
    <w:basedOn w:val="DefaultParagraphFont"/>
    <w:uiPriority w:val="99"/>
    <w:semiHidden/>
    <w:rsid w:val="00E04C5B"/>
    <w:rPr>
      <w:color w:val="808080"/>
    </w:rPr>
  </w:style>
  <w:style w:type="table" w:styleId="MediumShading1-Accent6">
    <w:name w:val="Medium Shading 1 Accent 6"/>
    <w:basedOn w:val="TableNormal"/>
    <w:uiPriority w:val="63"/>
    <w:rsid w:val="007B287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560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EC"/>
  </w:style>
  <w:style w:type="paragraph" w:styleId="Footer">
    <w:name w:val="footer"/>
    <w:basedOn w:val="Normal"/>
    <w:link w:val="FooterChar"/>
    <w:uiPriority w:val="99"/>
    <w:unhideWhenUsed/>
    <w:rsid w:val="0090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5EC"/>
  </w:style>
  <w:style w:type="paragraph" w:styleId="Quote">
    <w:name w:val="Quote"/>
    <w:basedOn w:val="Normal"/>
    <w:next w:val="Normal"/>
    <w:link w:val="QuoteChar"/>
    <w:uiPriority w:val="29"/>
    <w:qFormat/>
    <w:rsid w:val="001A6734"/>
    <w:rPr>
      <w:i/>
      <w:iCs/>
      <w:color w:val="000000" w:themeColor="text1"/>
    </w:rPr>
  </w:style>
  <w:style w:type="character" w:customStyle="1" w:styleId="QuoteChar">
    <w:name w:val="Quote Char"/>
    <w:basedOn w:val="DefaultParagraphFont"/>
    <w:link w:val="Quote"/>
    <w:uiPriority w:val="29"/>
    <w:rsid w:val="001A6734"/>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95239490">
      <w:bodyDiv w:val="1"/>
      <w:marLeft w:val="0"/>
      <w:marRight w:val="0"/>
      <w:marTop w:val="0"/>
      <w:marBottom w:val="0"/>
      <w:divBdr>
        <w:top w:val="none" w:sz="0" w:space="0" w:color="auto"/>
        <w:left w:val="none" w:sz="0" w:space="0" w:color="auto"/>
        <w:bottom w:val="none" w:sz="0" w:space="0" w:color="auto"/>
        <w:right w:val="none" w:sz="0" w:space="0" w:color="auto"/>
      </w:divBdr>
    </w:div>
    <w:div w:id="1031371968">
      <w:bodyDiv w:val="1"/>
      <w:marLeft w:val="0"/>
      <w:marRight w:val="0"/>
      <w:marTop w:val="0"/>
      <w:marBottom w:val="0"/>
      <w:divBdr>
        <w:top w:val="none" w:sz="0" w:space="0" w:color="auto"/>
        <w:left w:val="none" w:sz="0" w:space="0" w:color="auto"/>
        <w:bottom w:val="none" w:sz="0" w:space="0" w:color="auto"/>
        <w:right w:val="none" w:sz="0" w:space="0" w:color="auto"/>
      </w:divBdr>
    </w:div>
    <w:div w:id="1055468037">
      <w:bodyDiv w:val="1"/>
      <w:marLeft w:val="0"/>
      <w:marRight w:val="0"/>
      <w:marTop w:val="0"/>
      <w:marBottom w:val="0"/>
      <w:divBdr>
        <w:top w:val="none" w:sz="0" w:space="0" w:color="auto"/>
        <w:left w:val="none" w:sz="0" w:space="0" w:color="auto"/>
        <w:bottom w:val="none" w:sz="0" w:space="0" w:color="auto"/>
        <w:right w:val="none" w:sz="0" w:space="0" w:color="auto"/>
      </w:divBdr>
    </w:div>
    <w:div w:id="1758939084">
      <w:bodyDiv w:val="1"/>
      <w:marLeft w:val="0"/>
      <w:marRight w:val="0"/>
      <w:marTop w:val="0"/>
      <w:marBottom w:val="0"/>
      <w:divBdr>
        <w:top w:val="none" w:sz="0" w:space="0" w:color="auto"/>
        <w:left w:val="none" w:sz="0" w:space="0" w:color="auto"/>
        <w:bottom w:val="none" w:sz="0" w:space="0" w:color="auto"/>
        <w:right w:val="none" w:sz="0" w:space="0" w:color="auto"/>
      </w:divBdr>
    </w:div>
    <w:div w:id="20742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39B8-89D2-4839-974D-A0120639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17</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Jev</dc:creator>
  <cp:lastModifiedBy>Vaga</cp:lastModifiedBy>
  <cp:revision>26</cp:revision>
  <dcterms:created xsi:type="dcterms:W3CDTF">2012-12-08T22:07:00Z</dcterms:created>
  <dcterms:modified xsi:type="dcterms:W3CDTF">2017-09-29T06:26:00Z</dcterms:modified>
</cp:coreProperties>
</file>