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7AF0" w:rsidRDefault="00E16F8E" w:rsidP="00E16F8E">
      <w:pPr>
        <w:jc w:val="center"/>
        <w:rPr>
          <w:sz w:val="28"/>
        </w:rPr>
      </w:pPr>
      <w:r w:rsidRPr="00E16F8E">
        <w:rPr>
          <w:sz w:val="28"/>
        </w:rPr>
        <w:t>物品交换系统</w:t>
      </w:r>
      <w:r w:rsidRPr="00E16F8E">
        <w:rPr>
          <w:rFonts w:hint="eastAsia"/>
          <w:sz w:val="28"/>
        </w:rPr>
        <w:t>-</w:t>
      </w:r>
      <w:r w:rsidRPr="00E16F8E">
        <w:rPr>
          <w:rFonts w:hint="eastAsia"/>
          <w:sz w:val="28"/>
        </w:rPr>
        <w:t>用例文档</w:t>
      </w:r>
    </w:p>
    <w:p w:rsidR="00E16F8E" w:rsidRDefault="00E16F8E" w:rsidP="00E16F8E">
      <w:pPr>
        <w:jc w:val="center"/>
        <w:rPr>
          <w:sz w:val="22"/>
        </w:rPr>
      </w:pPr>
      <w:r w:rsidRPr="00E16F8E">
        <w:rPr>
          <w:rFonts w:hint="eastAsia"/>
          <w:sz w:val="22"/>
        </w:rPr>
        <w:t xml:space="preserve">520072910027  </w:t>
      </w:r>
      <w:r w:rsidRPr="00E16F8E">
        <w:rPr>
          <w:rFonts w:hint="eastAsia"/>
          <w:sz w:val="22"/>
        </w:rPr>
        <w:t>郑佳</w:t>
      </w:r>
      <w:r w:rsidRPr="00E16F8E">
        <w:rPr>
          <w:rFonts w:hint="eastAsia"/>
          <w:sz w:val="22"/>
        </w:rPr>
        <w:t xml:space="preserve"> </w:t>
      </w:r>
    </w:p>
    <w:p w:rsidR="00E16F8E" w:rsidRDefault="00E16F8E" w:rsidP="00E16F8E">
      <w:pPr>
        <w:pStyle w:val="a3"/>
        <w:numPr>
          <w:ilvl w:val="0"/>
          <w:numId w:val="2"/>
        </w:numPr>
        <w:ind w:firstLineChars="0"/>
        <w:rPr>
          <w:b/>
          <w:sz w:val="22"/>
        </w:rPr>
      </w:pPr>
      <w:r w:rsidRPr="00E16F8E">
        <w:rPr>
          <w:rFonts w:hint="eastAsia"/>
          <w:b/>
          <w:sz w:val="22"/>
        </w:rPr>
        <w:t>用例图</w:t>
      </w:r>
    </w:p>
    <w:p w:rsidR="00035427" w:rsidRDefault="00035427" w:rsidP="00035427">
      <w:pPr>
        <w:pStyle w:val="a3"/>
        <w:ind w:left="360" w:firstLineChars="0" w:firstLine="0"/>
        <w:rPr>
          <w:sz w:val="22"/>
        </w:rPr>
      </w:pPr>
      <w:r w:rsidRPr="007734E1">
        <w:rPr>
          <w:rFonts w:hint="eastAsia"/>
          <w:sz w:val="22"/>
          <w:u w:val="single"/>
        </w:rPr>
        <w:t>用户</w:t>
      </w:r>
      <w:r w:rsidRPr="00035427">
        <w:rPr>
          <w:rFonts w:hint="eastAsia"/>
          <w:sz w:val="22"/>
        </w:rPr>
        <w:t>用例：</w:t>
      </w:r>
    </w:p>
    <w:p w:rsidR="00035427" w:rsidRDefault="00035427" w:rsidP="00035427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>001--</w:t>
      </w:r>
      <w:r>
        <w:rPr>
          <w:rFonts w:hint="eastAsia"/>
          <w:sz w:val="22"/>
        </w:rPr>
        <w:t>添加物品、</w:t>
      </w:r>
      <w:r>
        <w:rPr>
          <w:rFonts w:hint="eastAsia"/>
          <w:sz w:val="22"/>
        </w:rPr>
        <w:t>002--</w:t>
      </w:r>
      <w:r>
        <w:rPr>
          <w:rFonts w:hint="eastAsia"/>
          <w:sz w:val="22"/>
        </w:rPr>
        <w:t>删除物品、</w:t>
      </w:r>
      <w:r>
        <w:rPr>
          <w:rFonts w:hint="eastAsia"/>
          <w:sz w:val="22"/>
        </w:rPr>
        <w:t>003--</w:t>
      </w:r>
      <w:proofErr w:type="gramStart"/>
      <w:r>
        <w:rPr>
          <w:rFonts w:hint="eastAsia"/>
          <w:sz w:val="22"/>
        </w:rPr>
        <w:t>搜素物品</w:t>
      </w:r>
      <w:proofErr w:type="gramEnd"/>
      <w:r>
        <w:rPr>
          <w:rFonts w:hint="eastAsia"/>
          <w:sz w:val="22"/>
        </w:rPr>
        <w:t>、</w:t>
      </w:r>
      <w:r>
        <w:rPr>
          <w:rFonts w:hint="eastAsia"/>
          <w:sz w:val="22"/>
        </w:rPr>
        <w:t>004--</w:t>
      </w:r>
      <w:r>
        <w:rPr>
          <w:rFonts w:hint="eastAsia"/>
          <w:sz w:val="22"/>
        </w:rPr>
        <w:t>显示物品、</w:t>
      </w:r>
      <w:r>
        <w:rPr>
          <w:rFonts w:hint="eastAsia"/>
          <w:sz w:val="22"/>
        </w:rPr>
        <w:t>005--</w:t>
      </w:r>
      <w:r>
        <w:rPr>
          <w:rFonts w:hint="eastAsia"/>
          <w:sz w:val="22"/>
        </w:rPr>
        <w:t>修改物品、</w:t>
      </w:r>
      <w:r>
        <w:rPr>
          <w:rFonts w:hint="eastAsia"/>
          <w:sz w:val="22"/>
        </w:rPr>
        <w:t>006--</w:t>
      </w:r>
      <w:r>
        <w:rPr>
          <w:rFonts w:hint="eastAsia"/>
          <w:sz w:val="22"/>
        </w:rPr>
        <w:t>注册</w:t>
      </w:r>
    </w:p>
    <w:p w:rsidR="00035427" w:rsidRDefault="00035427" w:rsidP="00035427">
      <w:pPr>
        <w:pStyle w:val="a3"/>
        <w:ind w:left="360" w:firstLineChars="0" w:firstLine="0"/>
        <w:rPr>
          <w:sz w:val="22"/>
        </w:rPr>
      </w:pPr>
      <w:r w:rsidRPr="007734E1">
        <w:rPr>
          <w:rFonts w:hint="eastAsia"/>
          <w:sz w:val="22"/>
          <w:u w:val="single"/>
        </w:rPr>
        <w:t>管理员</w:t>
      </w:r>
      <w:r w:rsidRPr="00035427">
        <w:rPr>
          <w:rFonts w:hint="eastAsia"/>
          <w:sz w:val="22"/>
        </w:rPr>
        <w:t>用例：</w:t>
      </w:r>
    </w:p>
    <w:p w:rsidR="00035427" w:rsidRPr="00035427" w:rsidRDefault="00035427" w:rsidP="00035427">
      <w:pPr>
        <w:pStyle w:val="a3"/>
        <w:ind w:left="360" w:firstLineChars="0" w:firstLine="0"/>
        <w:rPr>
          <w:sz w:val="22"/>
        </w:rPr>
      </w:pPr>
      <w:r>
        <w:rPr>
          <w:rFonts w:hint="eastAsia"/>
          <w:sz w:val="22"/>
        </w:rPr>
        <w:t>007--</w:t>
      </w:r>
      <w:r>
        <w:rPr>
          <w:rFonts w:hint="eastAsia"/>
          <w:sz w:val="22"/>
        </w:rPr>
        <w:t>添加物品类型、</w:t>
      </w:r>
      <w:r>
        <w:rPr>
          <w:rFonts w:hint="eastAsia"/>
          <w:sz w:val="22"/>
        </w:rPr>
        <w:t>008--</w:t>
      </w:r>
      <w:r>
        <w:rPr>
          <w:rFonts w:hint="eastAsia"/>
          <w:sz w:val="22"/>
        </w:rPr>
        <w:t>显示物品类型、</w:t>
      </w:r>
      <w:r>
        <w:rPr>
          <w:rFonts w:hint="eastAsia"/>
          <w:sz w:val="22"/>
        </w:rPr>
        <w:t>009--</w:t>
      </w:r>
      <w:r>
        <w:rPr>
          <w:rFonts w:hint="eastAsia"/>
          <w:sz w:val="22"/>
        </w:rPr>
        <w:t>修改物品类型、</w:t>
      </w:r>
      <w:r>
        <w:rPr>
          <w:rFonts w:hint="eastAsia"/>
          <w:sz w:val="22"/>
        </w:rPr>
        <w:t>010--</w:t>
      </w:r>
      <w:r>
        <w:rPr>
          <w:rFonts w:hint="eastAsia"/>
          <w:sz w:val="22"/>
        </w:rPr>
        <w:t>审核注册</w:t>
      </w:r>
    </w:p>
    <w:p w:rsidR="00E16F8E" w:rsidRDefault="00E16F8E" w:rsidP="00E16F8E">
      <w:pPr>
        <w:pStyle w:val="a3"/>
        <w:ind w:left="360" w:firstLineChars="0" w:firstLine="0"/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3253225" cy="3259971"/>
            <wp:effectExtent l="0" t="0" r="4445" b="0"/>
            <wp:docPr id="1" name="图片 1" descr="C:\Users\MAC\AppData\Local\Temp\WeChat Files\89645588b0101f65e3b3fae3af4c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\AppData\Local\Temp\WeChat Files\89645588b0101f65e3b3fae3af4c5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409" cy="326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F8E" w:rsidRPr="00E16F8E" w:rsidRDefault="00E16F8E" w:rsidP="00E16F8E">
      <w:pPr>
        <w:pStyle w:val="a3"/>
        <w:ind w:left="360" w:firstLineChars="0" w:firstLine="0"/>
        <w:jc w:val="left"/>
        <w:rPr>
          <w:sz w:val="22"/>
        </w:rPr>
      </w:pPr>
    </w:p>
    <w:p w:rsidR="00E16F8E" w:rsidRDefault="00E16F8E" w:rsidP="00E16F8E">
      <w:pPr>
        <w:pStyle w:val="a3"/>
        <w:numPr>
          <w:ilvl w:val="0"/>
          <w:numId w:val="2"/>
        </w:numPr>
        <w:ind w:firstLineChars="0"/>
        <w:rPr>
          <w:b/>
          <w:sz w:val="22"/>
        </w:rPr>
      </w:pPr>
      <w:r w:rsidRPr="00E16F8E">
        <w:rPr>
          <w:rFonts w:hint="eastAsia"/>
          <w:b/>
          <w:sz w:val="22"/>
        </w:rPr>
        <w:t>用例说明</w:t>
      </w:r>
    </w:p>
    <w:p w:rsidR="00E16F8E" w:rsidRPr="00E16F8E" w:rsidRDefault="00E16F8E" w:rsidP="00E16F8E">
      <w:pPr>
        <w:pStyle w:val="a3"/>
        <w:ind w:left="360" w:firstLineChars="0" w:firstLine="0"/>
        <w:rPr>
          <w:b/>
          <w:sz w:val="22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713"/>
      </w:tblGrid>
      <w:tr w:rsidR="00E16F8E" w:rsidTr="00035427">
        <w:tc>
          <w:tcPr>
            <w:tcW w:w="1449" w:type="dxa"/>
          </w:tcPr>
          <w:p w:rsidR="00E16F8E" w:rsidRPr="00E16F8E" w:rsidRDefault="00E16F8E" w:rsidP="00E16F8E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用例编号</w:t>
            </w:r>
          </w:p>
        </w:tc>
        <w:tc>
          <w:tcPr>
            <w:tcW w:w="6713" w:type="dxa"/>
          </w:tcPr>
          <w:p w:rsidR="00E16F8E" w:rsidRPr="00E16F8E" w:rsidRDefault="00E16F8E" w:rsidP="00E16F8E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001</w:t>
            </w:r>
          </w:p>
        </w:tc>
      </w:tr>
      <w:tr w:rsidR="00E16F8E" w:rsidTr="00035427">
        <w:tc>
          <w:tcPr>
            <w:tcW w:w="1449" w:type="dxa"/>
          </w:tcPr>
          <w:p w:rsidR="00E16F8E" w:rsidRPr="00E16F8E" w:rsidRDefault="00E16F8E" w:rsidP="00E16F8E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用例名称</w:t>
            </w:r>
          </w:p>
        </w:tc>
        <w:tc>
          <w:tcPr>
            <w:tcW w:w="6713" w:type="dxa"/>
          </w:tcPr>
          <w:p w:rsidR="00E16F8E" w:rsidRPr="00E16F8E" w:rsidRDefault="00E16F8E" w:rsidP="00E16F8E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添加物品</w:t>
            </w:r>
          </w:p>
        </w:tc>
      </w:tr>
      <w:tr w:rsidR="00E16F8E" w:rsidTr="00035427">
        <w:tc>
          <w:tcPr>
            <w:tcW w:w="1449" w:type="dxa"/>
          </w:tcPr>
          <w:p w:rsidR="00E16F8E" w:rsidRPr="00E16F8E" w:rsidRDefault="00E16F8E" w:rsidP="00E16F8E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参与者</w:t>
            </w:r>
          </w:p>
        </w:tc>
        <w:tc>
          <w:tcPr>
            <w:tcW w:w="6713" w:type="dxa"/>
          </w:tcPr>
          <w:p w:rsidR="00E16F8E" w:rsidRPr="00E16F8E" w:rsidRDefault="00E16F8E" w:rsidP="00E16F8E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</w:t>
            </w:r>
          </w:p>
        </w:tc>
      </w:tr>
      <w:tr w:rsidR="00E16F8E" w:rsidTr="00035427">
        <w:tc>
          <w:tcPr>
            <w:tcW w:w="1449" w:type="dxa"/>
          </w:tcPr>
          <w:p w:rsidR="00E16F8E" w:rsidRPr="00E16F8E" w:rsidRDefault="00E16F8E" w:rsidP="00E16F8E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用例说明</w:t>
            </w:r>
          </w:p>
        </w:tc>
        <w:tc>
          <w:tcPr>
            <w:tcW w:w="6713" w:type="dxa"/>
          </w:tcPr>
          <w:p w:rsidR="00E16F8E" w:rsidRPr="00E16F8E" w:rsidRDefault="00E16F8E" w:rsidP="00E16F8E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用户选择物品类型，并输入物品信息以添加物品。</w:t>
            </w:r>
          </w:p>
        </w:tc>
      </w:tr>
      <w:tr w:rsidR="00E16F8E" w:rsidTr="00035427">
        <w:tc>
          <w:tcPr>
            <w:tcW w:w="1449" w:type="dxa"/>
          </w:tcPr>
          <w:p w:rsidR="00E16F8E" w:rsidRPr="00E16F8E" w:rsidRDefault="00035427" w:rsidP="00E16F8E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基本事件流</w:t>
            </w:r>
          </w:p>
        </w:tc>
        <w:tc>
          <w:tcPr>
            <w:tcW w:w="6713" w:type="dxa"/>
          </w:tcPr>
          <w:p w:rsidR="00E16F8E" w:rsidRDefault="00035427" w:rsidP="00E16F8E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1.</w:t>
            </w:r>
            <w:r>
              <w:rPr>
                <w:rFonts w:hint="eastAsia"/>
                <w:sz w:val="22"/>
              </w:rPr>
              <w:t>用户登录系统</w:t>
            </w:r>
          </w:p>
          <w:p w:rsidR="00035427" w:rsidRDefault="00035427" w:rsidP="00E16F8E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2.</w:t>
            </w:r>
            <w:r>
              <w:rPr>
                <w:rFonts w:hint="eastAsia"/>
                <w:sz w:val="22"/>
              </w:rPr>
              <w:t>用户点击添加物品</w:t>
            </w:r>
          </w:p>
          <w:p w:rsidR="00035427" w:rsidRDefault="00035427" w:rsidP="00E16F8E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3.</w:t>
            </w:r>
            <w:r>
              <w:rPr>
                <w:rFonts w:hint="eastAsia"/>
                <w:sz w:val="22"/>
              </w:rPr>
              <w:t>用户选择物品类型</w:t>
            </w:r>
          </w:p>
          <w:p w:rsidR="00035427" w:rsidRDefault="00035427" w:rsidP="00E16F8E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4.</w:t>
            </w:r>
            <w:r>
              <w:rPr>
                <w:rFonts w:hint="eastAsia"/>
                <w:sz w:val="22"/>
              </w:rPr>
              <w:t>用户输入物品信息</w:t>
            </w:r>
          </w:p>
          <w:p w:rsidR="00035427" w:rsidRDefault="00035427" w:rsidP="00E16F8E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5.</w:t>
            </w:r>
            <w:r>
              <w:rPr>
                <w:rFonts w:hint="eastAsia"/>
                <w:sz w:val="22"/>
              </w:rPr>
              <w:t>数据库告知添加成功</w:t>
            </w:r>
          </w:p>
          <w:p w:rsidR="00035427" w:rsidRPr="00E16F8E" w:rsidRDefault="00035427" w:rsidP="00E16F8E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6.</w:t>
            </w:r>
            <w:r>
              <w:rPr>
                <w:rFonts w:hint="eastAsia"/>
                <w:sz w:val="22"/>
              </w:rPr>
              <w:t>界面返回上一级</w:t>
            </w:r>
          </w:p>
        </w:tc>
      </w:tr>
      <w:tr w:rsidR="00E16F8E" w:rsidTr="00035427">
        <w:tc>
          <w:tcPr>
            <w:tcW w:w="1449" w:type="dxa"/>
          </w:tcPr>
          <w:p w:rsidR="00E16F8E" w:rsidRPr="00E16F8E" w:rsidRDefault="00035427" w:rsidP="00E16F8E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异常事件流</w:t>
            </w:r>
          </w:p>
        </w:tc>
        <w:tc>
          <w:tcPr>
            <w:tcW w:w="6713" w:type="dxa"/>
          </w:tcPr>
          <w:p w:rsidR="00E16F8E" w:rsidRPr="00E16F8E" w:rsidRDefault="00035427" w:rsidP="00E16F8E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无</w:t>
            </w:r>
          </w:p>
        </w:tc>
      </w:tr>
    </w:tbl>
    <w:p w:rsidR="00E16F8E" w:rsidRPr="00E16F8E" w:rsidRDefault="00E16F8E" w:rsidP="00E16F8E">
      <w:pPr>
        <w:pStyle w:val="a3"/>
        <w:ind w:left="360" w:firstLineChars="0" w:firstLine="0"/>
        <w:rPr>
          <w:b/>
          <w:sz w:val="22"/>
        </w:rPr>
      </w:pPr>
    </w:p>
    <w:p w:rsidR="00035427" w:rsidRDefault="00035427" w:rsidP="00035427">
      <w:pPr>
        <w:pStyle w:val="a3"/>
        <w:ind w:left="360" w:firstLineChars="0" w:firstLine="0"/>
        <w:rPr>
          <w:b/>
          <w:sz w:val="22"/>
        </w:rPr>
      </w:pPr>
      <w:r>
        <w:rPr>
          <w:b/>
          <w:noProof/>
          <w:sz w:val="22"/>
        </w:rPr>
        <w:lastRenderedPageBreak/>
        <w:drawing>
          <wp:inline distT="0" distB="0" distL="0" distR="0">
            <wp:extent cx="4778979" cy="2611876"/>
            <wp:effectExtent l="0" t="0" r="3175" b="0"/>
            <wp:docPr id="2" name="图片 2" descr="C:\Users\MAC\AppData\Local\Temp\WeChat Files\2547e30cc27a5c4a9cc57cc40c7d3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C\AppData\Local\Temp\WeChat Files\2547e30cc27a5c4a9cc57cc40c7d3c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312" cy="261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AE4" w:rsidRDefault="00FC7AE4" w:rsidP="00035427">
      <w:pPr>
        <w:pStyle w:val="a3"/>
        <w:ind w:left="360" w:firstLineChars="0" w:firstLine="0"/>
        <w:rPr>
          <w:b/>
          <w:sz w:val="22"/>
        </w:rPr>
      </w:pPr>
    </w:p>
    <w:p w:rsidR="00035427" w:rsidRDefault="00035427" w:rsidP="00035427">
      <w:pPr>
        <w:pStyle w:val="a3"/>
        <w:ind w:left="360" w:firstLineChars="0" w:firstLine="0"/>
        <w:rPr>
          <w:b/>
          <w:sz w:val="22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713"/>
      </w:tblGrid>
      <w:tr w:rsidR="00035427" w:rsidTr="00B21C79">
        <w:tc>
          <w:tcPr>
            <w:tcW w:w="1449" w:type="dxa"/>
          </w:tcPr>
          <w:p w:rsidR="00035427" w:rsidRPr="00E16F8E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用例编号</w:t>
            </w:r>
          </w:p>
        </w:tc>
        <w:tc>
          <w:tcPr>
            <w:tcW w:w="6713" w:type="dxa"/>
          </w:tcPr>
          <w:p w:rsidR="00035427" w:rsidRPr="00E16F8E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002</w:t>
            </w:r>
          </w:p>
        </w:tc>
      </w:tr>
      <w:tr w:rsidR="00035427" w:rsidTr="00B21C79">
        <w:tc>
          <w:tcPr>
            <w:tcW w:w="1449" w:type="dxa"/>
          </w:tcPr>
          <w:p w:rsidR="00035427" w:rsidRPr="00E16F8E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用例名称</w:t>
            </w:r>
          </w:p>
        </w:tc>
        <w:tc>
          <w:tcPr>
            <w:tcW w:w="6713" w:type="dxa"/>
          </w:tcPr>
          <w:p w:rsidR="00035427" w:rsidRPr="00E16F8E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删除</w:t>
            </w:r>
            <w:r w:rsidRPr="00E16F8E">
              <w:rPr>
                <w:rFonts w:hint="eastAsia"/>
                <w:sz w:val="22"/>
              </w:rPr>
              <w:t>物品</w:t>
            </w:r>
          </w:p>
        </w:tc>
      </w:tr>
      <w:tr w:rsidR="00035427" w:rsidTr="00B21C79">
        <w:tc>
          <w:tcPr>
            <w:tcW w:w="1449" w:type="dxa"/>
          </w:tcPr>
          <w:p w:rsidR="00035427" w:rsidRPr="00E16F8E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参与者</w:t>
            </w:r>
          </w:p>
        </w:tc>
        <w:tc>
          <w:tcPr>
            <w:tcW w:w="6713" w:type="dxa"/>
          </w:tcPr>
          <w:p w:rsidR="00035427" w:rsidRPr="00E16F8E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</w:t>
            </w:r>
          </w:p>
        </w:tc>
      </w:tr>
      <w:tr w:rsidR="00035427" w:rsidTr="00B21C79">
        <w:tc>
          <w:tcPr>
            <w:tcW w:w="1449" w:type="dxa"/>
          </w:tcPr>
          <w:p w:rsidR="00035427" w:rsidRPr="00E16F8E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用例说明</w:t>
            </w:r>
          </w:p>
        </w:tc>
        <w:tc>
          <w:tcPr>
            <w:tcW w:w="6713" w:type="dxa"/>
          </w:tcPr>
          <w:p w:rsidR="00035427" w:rsidRPr="00E16F8E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用户选择物品类型，并输入物品信息以删除物品。</w:t>
            </w:r>
          </w:p>
        </w:tc>
      </w:tr>
      <w:tr w:rsidR="00035427" w:rsidTr="00B21C79">
        <w:tc>
          <w:tcPr>
            <w:tcW w:w="1449" w:type="dxa"/>
          </w:tcPr>
          <w:p w:rsidR="00035427" w:rsidRPr="00E16F8E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基本事件流</w:t>
            </w:r>
          </w:p>
        </w:tc>
        <w:tc>
          <w:tcPr>
            <w:tcW w:w="6713" w:type="dxa"/>
          </w:tcPr>
          <w:p w:rsidR="00035427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1.</w:t>
            </w:r>
            <w:r>
              <w:rPr>
                <w:rFonts w:hint="eastAsia"/>
                <w:sz w:val="22"/>
              </w:rPr>
              <w:t>用户登录系统</w:t>
            </w:r>
          </w:p>
          <w:p w:rsidR="00035427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2.</w:t>
            </w:r>
            <w:r>
              <w:rPr>
                <w:rFonts w:hint="eastAsia"/>
                <w:sz w:val="22"/>
              </w:rPr>
              <w:t>用户点击删除物品</w:t>
            </w:r>
          </w:p>
          <w:p w:rsidR="00035427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3.</w:t>
            </w:r>
            <w:r>
              <w:rPr>
                <w:rFonts w:hint="eastAsia"/>
                <w:sz w:val="22"/>
              </w:rPr>
              <w:t>用户选择物品类型</w:t>
            </w:r>
          </w:p>
          <w:p w:rsidR="00035427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4.</w:t>
            </w:r>
            <w:r>
              <w:rPr>
                <w:rFonts w:hint="eastAsia"/>
                <w:sz w:val="22"/>
              </w:rPr>
              <w:t>用户输入物品信息</w:t>
            </w:r>
          </w:p>
          <w:p w:rsidR="00035427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5.</w:t>
            </w:r>
            <w:r>
              <w:rPr>
                <w:rFonts w:hint="eastAsia"/>
                <w:sz w:val="22"/>
              </w:rPr>
              <w:t>数据库告知删除成功</w:t>
            </w:r>
          </w:p>
          <w:p w:rsidR="00035427" w:rsidRPr="00E16F8E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6.</w:t>
            </w:r>
            <w:r>
              <w:rPr>
                <w:rFonts w:hint="eastAsia"/>
                <w:sz w:val="22"/>
              </w:rPr>
              <w:t>界面返回上一级</w:t>
            </w:r>
          </w:p>
        </w:tc>
      </w:tr>
      <w:tr w:rsidR="00035427" w:rsidTr="00B21C79">
        <w:tc>
          <w:tcPr>
            <w:tcW w:w="1449" w:type="dxa"/>
          </w:tcPr>
          <w:p w:rsidR="00035427" w:rsidRPr="00E16F8E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异常事件流</w:t>
            </w:r>
          </w:p>
        </w:tc>
        <w:tc>
          <w:tcPr>
            <w:tcW w:w="6713" w:type="dxa"/>
          </w:tcPr>
          <w:p w:rsidR="00035427" w:rsidRPr="00E16F8E" w:rsidRDefault="0003542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5a.</w:t>
            </w:r>
            <w:r w:rsidR="00FC7AE4">
              <w:rPr>
                <w:rFonts w:hint="eastAsia"/>
                <w:sz w:val="22"/>
              </w:rPr>
              <w:t>要删除物品不存在，删除失败</w:t>
            </w:r>
          </w:p>
        </w:tc>
      </w:tr>
    </w:tbl>
    <w:p w:rsidR="00035427" w:rsidRDefault="00035427" w:rsidP="00035427">
      <w:pPr>
        <w:pStyle w:val="a3"/>
        <w:ind w:left="360" w:firstLineChars="0" w:firstLine="0"/>
        <w:rPr>
          <w:b/>
          <w:sz w:val="22"/>
        </w:rPr>
      </w:pPr>
    </w:p>
    <w:p w:rsidR="00035427" w:rsidRDefault="00035427" w:rsidP="00035427">
      <w:pPr>
        <w:pStyle w:val="a3"/>
        <w:ind w:left="360" w:firstLineChars="0" w:firstLine="0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4776281" cy="2941819"/>
            <wp:effectExtent l="0" t="0" r="5715" b="0"/>
            <wp:docPr id="3" name="图片 3" descr="C:\Users\MAC\AppData\Local\Temp\WeChat Files\e53148be9219312d4091f3d21848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C\AppData\Local\Temp\WeChat Files\e53148be9219312d4091f3d2184840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292" cy="294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AE4" w:rsidRDefault="00FC7AE4" w:rsidP="00035427">
      <w:pPr>
        <w:pStyle w:val="a3"/>
        <w:ind w:left="360" w:firstLineChars="0" w:firstLine="0"/>
        <w:rPr>
          <w:b/>
          <w:sz w:val="22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713"/>
      </w:tblGrid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lastRenderedPageBreak/>
              <w:t>用例编号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003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用例名称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搜索</w:t>
            </w:r>
            <w:r w:rsidRPr="00E16F8E">
              <w:rPr>
                <w:rFonts w:hint="eastAsia"/>
                <w:sz w:val="22"/>
              </w:rPr>
              <w:t>物品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参与者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用例说明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用户选择物品类型，并输入物品名称以搜索物品。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基本事件流</w:t>
            </w:r>
          </w:p>
        </w:tc>
        <w:tc>
          <w:tcPr>
            <w:tcW w:w="6713" w:type="dxa"/>
          </w:tcPr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1.</w:t>
            </w:r>
            <w:r>
              <w:rPr>
                <w:rFonts w:hint="eastAsia"/>
                <w:sz w:val="22"/>
              </w:rPr>
              <w:t>用户登录系统</w:t>
            </w:r>
          </w:p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2.</w:t>
            </w:r>
            <w:r>
              <w:rPr>
                <w:rFonts w:hint="eastAsia"/>
                <w:sz w:val="22"/>
              </w:rPr>
              <w:t>用户点击搜索物品</w:t>
            </w:r>
          </w:p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3.</w:t>
            </w:r>
            <w:r>
              <w:rPr>
                <w:rFonts w:hint="eastAsia"/>
                <w:sz w:val="22"/>
              </w:rPr>
              <w:t>用户选择物品类型</w:t>
            </w:r>
          </w:p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4.</w:t>
            </w:r>
            <w:r>
              <w:rPr>
                <w:rFonts w:hint="eastAsia"/>
                <w:sz w:val="22"/>
              </w:rPr>
              <w:t>用户输入物品信息</w:t>
            </w:r>
          </w:p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5.</w:t>
            </w:r>
            <w:r>
              <w:rPr>
                <w:rFonts w:hint="eastAsia"/>
                <w:sz w:val="22"/>
              </w:rPr>
              <w:t>界面显示搜索结果</w:t>
            </w:r>
          </w:p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6.</w:t>
            </w:r>
            <w:r>
              <w:rPr>
                <w:rFonts w:hint="eastAsia"/>
                <w:sz w:val="22"/>
              </w:rPr>
              <w:t>界面返回上一级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异常事件流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5a.</w:t>
            </w:r>
            <w:r>
              <w:rPr>
                <w:rFonts w:hint="eastAsia"/>
                <w:sz w:val="22"/>
              </w:rPr>
              <w:t>搜索物品不存在，搜索失败</w:t>
            </w:r>
          </w:p>
        </w:tc>
      </w:tr>
    </w:tbl>
    <w:p w:rsidR="00FC7AE4" w:rsidRDefault="00FC7AE4" w:rsidP="00FC7AE4">
      <w:pPr>
        <w:pStyle w:val="a3"/>
        <w:ind w:left="360" w:firstLineChars="0" w:firstLine="0"/>
        <w:rPr>
          <w:b/>
          <w:sz w:val="22"/>
        </w:rPr>
      </w:pPr>
    </w:p>
    <w:p w:rsidR="00FC7AE4" w:rsidRDefault="00FC7AE4" w:rsidP="00FC7AE4">
      <w:pPr>
        <w:pStyle w:val="a3"/>
        <w:ind w:left="360" w:firstLineChars="0" w:firstLine="0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4798754" cy="2791792"/>
            <wp:effectExtent l="0" t="0" r="1905" b="8890"/>
            <wp:docPr id="4" name="图片 4" descr="C:\Users\MAC\AppData\Local\Temp\WeChat Files\175fc334775d984806c76d6e652e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C\AppData\Local\Temp\WeChat Files\175fc334775d984806c76d6e652e47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302" cy="279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AE4" w:rsidRDefault="00FC7AE4" w:rsidP="00FC7AE4">
      <w:pPr>
        <w:pStyle w:val="a3"/>
        <w:ind w:left="360" w:firstLineChars="0" w:firstLine="0"/>
        <w:rPr>
          <w:b/>
          <w:sz w:val="22"/>
        </w:rPr>
      </w:pPr>
    </w:p>
    <w:p w:rsidR="00FC7AE4" w:rsidRDefault="00FC7AE4" w:rsidP="00FC7AE4">
      <w:pPr>
        <w:pStyle w:val="a3"/>
        <w:ind w:left="360" w:firstLineChars="0" w:firstLine="0"/>
        <w:rPr>
          <w:b/>
          <w:sz w:val="22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713"/>
      </w:tblGrid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用例编号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004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用例名称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显示</w:t>
            </w:r>
            <w:r w:rsidRPr="00E16F8E">
              <w:rPr>
                <w:rFonts w:hint="eastAsia"/>
                <w:sz w:val="22"/>
              </w:rPr>
              <w:t>物品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参与者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用例说明</w:t>
            </w:r>
          </w:p>
        </w:tc>
        <w:tc>
          <w:tcPr>
            <w:tcW w:w="6713" w:type="dxa"/>
          </w:tcPr>
          <w:p w:rsidR="00FC7AE4" w:rsidRPr="00E16F8E" w:rsidRDefault="00FC7AE4" w:rsidP="00FC7AE4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用户显示物品。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基本事件流</w:t>
            </w:r>
          </w:p>
        </w:tc>
        <w:tc>
          <w:tcPr>
            <w:tcW w:w="6713" w:type="dxa"/>
          </w:tcPr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1.</w:t>
            </w:r>
            <w:r>
              <w:rPr>
                <w:rFonts w:hint="eastAsia"/>
                <w:sz w:val="22"/>
              </w:rPr>
              <w:t>用户登录系统</w:t>
            </w:r>
          </w:p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2.</w:t>
            </w:r>
            <w:r>
              <w:rPr>
                <w:rFonts w:hint="eastAsia"/>
                <w:sz w:val="22"/>
              </w:rPr>
              <w:t>用户点击显示物品</w:t>
            </w:r>
          </w:p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3.</w:t>
            </w:r>
            <w:r>
              <w:rPr>
                <w:rFonts w:hint="eastAsia"/>
                <w:sz w:val="22"/>
              </w:rPr>
              <w:t>用户选择物品类型</w:t>
            </w:r>
          </w:p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4.</w:t>
            </w:r>
            <w:r>
              <w:rPr>
                <w:rFonts w:hint="eastAsia"/>
                <w:sz w:val="22"/>
              </w:rPr>
              <w:t>界面返回所有物品</w:t>
            </w:r>
          </w:p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5.</w:t>
            </w:r>
            <w:r>
              <w:rPr>
                <w:rFonts w:hint="eastAsia"/>
                <w:sz w:val="22"/>
              </w:rPr>
              <w:t>界面返回上一级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异常事件流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4a.</w:t>
            </w:r>
            <w:r>
              <w:rPr>
                <w:rFonts w:hint="eastAsia"/>
                <w:sz w:val="22"/>
              </w:rPr>
              <w:t>该类型内没有物品，显示失败</w:t>
            </w:r>
          </w:p>
        </w:tc>
      </w:tr>
    </w:tbl>
    <w:p w:rsidR="00FC7AE4" w:rsidRDefault="00FC7AE4" w:rsidP="00FC7AE4">
      <w:pPr>
        <w:pStyle w:val="a3"/>
        <w:ind w:left="360" w:firstLineChars="0" w:firstLine="0"/>
        <w:rPr>
          <w:b/>
          <w:sz w:val="22"/>
        </w:rPr>
      </w:pPr>
    </w:p>
    <w:p w:rsidR="00FC7AE4" w:rsidRDefault="00FC7AE4" w:rsidP="00FC7AE4">
      <w:pPr>
        <w:pStyle w:val="a3"/>
        <w:ind w:left="360" w:firstLineChars="0" w:firstLine="0"/>
        <w:rPr>
          <w:b/>
          <w:sz w:val="22"/>
        </w:rPr>
      </w:pPr>
    </w:p>
    <w:p w:rsidR="00FC7AE4" w:rsidRDefault="00FC7AE4" w:rsidP="00FC7AE4">
      <w:pPr>
        <w:pStyle w:val="a3"/>
        <w:ind w:left="360" w:firstLineChars="0" w:firstLine="0"/>
        <w:rPr>
          <w:b/>
          <w:sz w:val="22"/>
        </w:rPr>
      </w:pPr>
      <w:r>
        <w:rPr>
          <w:b/>
          <w:noProof/>
          <w:sz w:val="22"/>
        </w:rPr>
        <w:lastRenderedPageBreak/>
        <w:drawing>
          <wp:inline distT="0" distB="0" distL="0" distR="0">
            <wp:extent cx="4267200" cy="2956421"/>
            <wp:effectExtent l="0" t="0" r="0" b="0"/>
            <wp:docPr id="5" name="图片 5" descr="C:\Users\MAC\AppData\Local\Temp\WeChat Files\c39d47478c9f7da4a525ca2dfb7fe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C\AppData\Local\Temp\WeChat Files\c39d47478c9f7da4a525ca2dfb7fec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804" cy="295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AE4" w:rsidRDefault="00FC7AE4" w:rsidP="00FC7AE4">
      <w:pPr>
        <w:pStyle w:val="a3"/>
        <w:ind w:left="360" w:firstLineChars="0" w:firstLine="0"/>
        <w:rPr>
          <w:b/>
          <w:sz w:val="22"/>
        </w:rPr>
      </w:pPr>
    </w:p>
    <w:p w:rsidR="00FC7AE4" w:rsidRDefault="00FC7AE4" w:rsidP="00FC7AE4">
      <w:pPr>
        <w:pStyle w:val="a3"/>
        <w:ind w:left="360" w:firstLineChars="0" w:firstLine="0"/>
        <w:rPr>
          <w:b/>
          <w:sz w:val="22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713"/>
      </w:tblGrid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用例编号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005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用例名称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修改</w:t>
            </w:r>
            <w:r w:rsidRPr="00E16F8E">
              <w:rPr>
                <w:rFonts w:hint="eastAsia"/>
                <w:sz w:val="22"/>
              </w:rPr>
              <w:t>物品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参与者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用例说明</w:t>
            </w:r>
          </w:p>
        </w:tc>
        <w:tc>
          <w:tcPr>
            <w:tcW w:w="6713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用户选择物品类型，并输入物品前后信息以修改物品。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基本事件流</w:t>
            </w:r>
          </w:p>
        </w:tc>
        <w:tc>
          <w:tcPr>
            <w:tcW w:w="6713" w:type="dxa"/>
          </w:tcPr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1.</w:t>
            </w:r>
            <w:r>
              <w:rPr>
                <w:rFonts w:hint="eastAsia"/>
                <w:sz w:val="22"/>
              </w:rPr>
              <w:t>用户登录系统</w:t>
            </w:r>
          </w:p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2.</w:t>
            </w:r>
            <w:r>
              <w:rPr>
                <w:rFonts w:hint="eastAsia"/>
                <w:sz w:val="22"/>
              </w:rPr>
              <w:t>用户点击修改物品</w:t>
            </w:r>
          </w:p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3.</w:t>
            </w:r>
            <w:r>
              <w:rPr>
                <w:rFonts w:hint="eastAsia"/>
                <w:sz w:val="22"/>
              </w:rPr>
              <w:t>用户选择物品类型</w:t>
            </w:r>
          </w:p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4.</w:t>
            </w:r>
            <w:r>
              <w:rPr>
                <w:rFonts w:hint="eastAsia"/>
                <w:sz w:val="22"/>
              </w:rPr>
              <w:t>用户输入物品信息</w:t>
            </w:r>
          </w:p>
          <w:p w:rsidR="00FC7AE4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5.</w:t>
            </w:r>
            <w:r>
              <w:rPr>
                <w:rFonts w:hint="eastAsia"/>
                <w:sz w:val="22"/>
              </w:rPr>
              <w:t>数据库告知修改成功</w:t>
            </w:r>
          </w:p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6.</w:t>
            </w:r>
            <w:r>
              <w:rPr>
                <w:rFonts w:hint="eastAsia"/>
                <w:sz w:val="22"/>
              </w:rPr>
              <w:t>界面返回上一级</w:t>
            </w:r>
          </w:p>
        </w:tc>
      </w:tr>
      <w:tr w:rsidR="00FC7AE4" w:rsidTr="00B21C79">
        <w:tc>
          <w:tcPr>
            <w:tcW w:w="1449" w:type="dxa"/>
          </w:tcPr>
          <w:p w:rsidR="00FC7AE4" w:rsidRPr="00E16F8E" w:rsidRDefault="00FC7AE4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异常事件流</w:t>
            </w:r>
          </w:p>
        </w:tc>
        <w:tc>
          <w:tcPr>
            <w:tcW w:w="6713" w:type="dxa"/>
          </w:tcPr>
          <w:p w:rsidR="00FC7AE4" w:rsidRPr="00E16F8E" w:rsidRDefault="00FC7AE4" w:rsidP="00FC7AE4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5a.</w:t>
            </w:r>
            <w:r>
              <w:rPr>
                <w:rFonts w:hint="eastAsia"/>
                <w:sz w:val="22"/>
              </w:rPr>
              <w:t>被修改物品不存在，修改失败</w:t>
            </w:r>
            <w:r w:rsidRPr="00E16F8E">
              <w:rPr>
                <w:rFonts w:hint="eastAsia"/>
                <w:sz w:val="22"/>
              </w:rPr>
              <w:t xml:space="preserve"> </w:t>
            </w:r>
          </w:p>
        </w:tc>
      </w:tr>
    </w:tbl>
    <w:p w:rsidR="00FC7AE4" w:rsidRPr="00FC7AE4" w:rsidRDefault="00FC7AE4" w:rsidP="00FC7AE4">
      <w:pPr>
        <w:rPr>
          <w:b/>
          <w:sz w:val="22"/>
        </w:rPr>
      </w:pPr>
    </w:p>
    <w:p w:rsidR="00FC7AE4" w:rsidRDefault="00FC7AE4" w:rsidP="00FC7AE4">
      <w:pPr>
        <w:pStyle w:val="a3"/>
        <w:ind w:left="360" w:firstLineChars="0" w:firstLine="0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4638710" cy="2862469"/>
            <wp:effectExtent l="0" t="0" r="0" b="0"/>
            <wp:docPr id="6" name="图片 6" descr="C:\Users\MAC\AppData\Local\Temp\WeChat Files\9f1eaf1620102ca7fd30fd4c3442f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C\AppData\Local\Temp\WeChat Files\9f1eaf1620102ca7fd30fd4c3442f6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685" cy="286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713"/>
      </w:tblGrid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lastRenderedPageBreak/>
              <w:t>用例编号</w:t>
            </w:r>
          </w:p>
        </w:tc>
        <w:tc>
          <w:tcPr>
            <w:tcW w:w="6713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006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用例名称</w:t>
            </w:r>
          </w:p>
        </w:tc>
        <w:tc>
          <w:tcPr>
            <w:tcW w:w="6713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注册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参与者</w:t>
            </w:r>
          </w:p>
        </w:tc>
        <w:tc>
          <w:tcPr>
            <w:tcW w:w="6713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用例说明</w:t>
            </w:r>
          </w:p>
        </w:tc>
        <w:tc>
          <w:tcPr>
            <w:tcW w:w="6713" w:type="dxa"/>
          </w:tcPr>
          <w:p w:rsidR="00E25997" w:rsidRPr="00E16F8E" w:rsidRDefault="00E25997" w:rsidP="00E25997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用户输入个人信息，完成注册。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基本事件流</w:t>
            </w:r>
          </w:p>
        </w:tc>
        <w:tc>
          <w:tcPr>
            <w:tcW w:w="6713" w:type="dxa"/>
          </w:tcPr>
          <w:p w:rsidR="00E25997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1.</w:t>
            </w:r>
            <w:r>
              <w:rPr>
                <w:rFonts w:hint="eastAsia"/>
                <w:sz w:val="22"/>
              </w:rPr>
              <w:t>用户点击注册</w:t>
            </w:r>
          </w:p>
          <w:p w:rsidR="00E25997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2.</w:t>
            </w:r>
            <w:r>
              <w:rPr>
                <w:rFonts w:hint="eastAsia"/>
                <w:sz w:val="22"/>
              </w:rPr>
              <w:t>用户输入注册信息</w:t>
            </w:r>
          </w:p>
          <w:p w:rsidR="00E25997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3.</w:t>
            </w:r>
            <w:r>
              <w:rPr>
                <w:rFonts w:hint="eastAsia"/>
                <w:sz w:val="22"/>
              </w:rPr>
              <w:t>数据库告知注册成功</w:t>
            </w:r>
          </w:p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4.</w:t>
            </w:r>
            <w:r>
              <w:rPr>
                <w:rFonts w:hint="eastAsia"/>
                <w:sz w:val="22"/>
              </w:rPr>
              <w:t>界面返回上一级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异常事件流</w:t>
            </w:r>
          </w:p>
        </w:tc>
        <w:tc>
          <w:tcPr>
            <w:tcW w:w="6713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无</w:t>
            </w:r>
          </w:p>
        </w:tc>
      </w:tr>
    </w:tbl>
    <w:p w:rsidR="00E25997" w:rsidRPr="00E25997" w:rsidRDefault="00E25997" w:rsidP="00E25997">
      <w:pPr>
        <w:rPr>
          <w:b/>
          <w:sz w:val="22"/>
        </w:rPr>
      </w:pPr>
    </w:p>
    <w:p w:rsidR="00E25997" w:rsidRDefault="00E25997" w:rsidP="00FC7AE4">
      <w:pPr>
        <w:pStyle w:val="a3"/>
        <w:ind w:left="360" w:firstLineChars="0" w:firstLine="0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4013598" cy="2951704"/>
            <wp:effectExtent l="0" t="0" r="6350" b="1270"/>
            <wp:docPr id="7" name="图片 7" descr="C:\Users\MAC\AppData\Local\Temp\WeChat Files\1a7f569809a805697ebba551ee408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C\AppData\Local\Temp\WeChat Files\1a7f569809a805697ebba551ee408d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598" cy="295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997" w:rsidRDefault="00E25997" w:rsidP="00FC7AE4">
      <w:pPr>
        <w:pStyle w:val="a3"/>
        <w:ind w:left="360" w:firstLineChars="0" w:firstLine="0"/>
        <w:rPr>
          <w:b/>
          <w:sz w:val="22"/>
        </w:rPr>
      </w:pPr>
    </w:p>
    <w:p w:rsidR="00E25997" w:rsidRDefault="00E25997" w:rsidP="00FC7AE4">
      <w:pPr>
        <w:pStyle w:val="a3"/>
        <w:ind w:left="360" w:firstLineChars="0" w:firstLine="0"/>
        <w:rPr>
          <w:b/>
          <w:sz w:val="22"/>
        </w:rPr>
      </w:pPr>
    </w:p>
    <w:p w:rsidR="00E25997" w:rsidRDefault="00E25997" w:rsidP="00FC7AE4">
      <w:pPr>
        <w:pStyle w:val="a3"/>
        <w:ind w:left="360" w:firstLineChars="0" w:firstLine="0"/>
        <w:rPr>
          <w:b/>
          <w:sz w:val="22"/>
        </w:rPr>
      </w:pPr>
    </w:p>
    <w:p w:rsidR="00E25997" w:rsidRDefault="00E25997" w:rsidP="00FC7AE4">
      <w:pPr>
        <w:pStyle w:val="a3"/>
        <w:ind w:left="360" w:firstLineChars="0" w:firstLine="0"/>
        <w:rPr>
          <w:b/>
          <w:sz w:val="22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713"/>
      </w:tblGrid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用例编号</w:t>
            </w:r>
          </w:p>
        </w:tc>
        <w:tc>
          <w:tcPr>
            <w:tcW w:w="6713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007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用例名称</w:t>
            </w:r>
          </w:p>
        </w:tc>
        <w:tc>
          <w:tcPr>
            <w:tcW w:w="6713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添加物品</w:t>
            </w:r>
            <w:r>
              <w:rPr>
                <w:rFonts w:hint="eastAsia"/>
                <w:sz w:val="22"/>
              </w:rPr>
              <w:t>类型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参与者</w:t>
            </w:r>
          </w:p>
        </w:tc>
        <w:tc>
          <w:tcPr>
            <w:tcW w:w="6713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管理员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用例说明</w:t>
            </w:r>
          </w:p>
        </w:tc>
        <w:tc>
          <w:tcPr>
            <w:tcW w:w="6713" w:type="dxa"/>
          </w:tcPr>
          <w:p w:rsidR="00E25997" w:rsidRPr="00E16F8E" w:rsidRDefault="00E25997" w:rsidP="00E25997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管理员输入物品类型信息以添加物品类型。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基本事件流</w:t>
            </w:r>
          </w:p>
        </w:tc>
        <w:tc>
          <w:tcPr>
            <w:tcW w:w="6713" w:type="dxa"/>
          </w:tcPr>
          <w:p w:rsidR="00E25997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1.</w:t>
            </w:r>
            <w:r>
              <w:rPr>
                <w:rFonts w:hint="eastAsia"/>
                <w:sz w:val="22"/>
              </w:rPr>
              <w:t>管理员登录系统</w:t>
            </w:r>
          </w:p>
          <w:p w:rsidR="00E25997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2.</w:t>
            </w:r>
            <w:r>
              <w:rPr>
                <w:rFonts w:hint="eastAsia"/>
                <w:sz w:val="22"/>
              </w:rPr>
              <w:t>管理员点击添加类型</w:t>
            </w:r>
          </w:p>
          <w:p w:rsidR="00E25997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3.</w:t>
            </w:r>
            <w:r>
              <w:rPr>
                <w:rFonts w:hint="eastAsia"/>
                <w:sz w:val="22"/>
              </w:rPr>
              <w:t>管理员输入物品信息</w:t>
            </w:r>
          </w:p>
          <w:p w:rsidR="00E25997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4.</w:t>
            </w:r>
            <w:r>
              <w:rPr>
                <w:rFonts w:hint="eastAsia"/>
                <w:sz w:val="22"/>
              </w:rPr>
              <w:t>数据库告知添加成功</w:t>
            </w:r>
          </w:p>
          <w:p w:rsidR="00E25997" w:rsidRPr="00E16F8E" w:rsidRDefault="00E25997" w:rsidP="00E25997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5.</w:t>
            </w:r>
            <w:r>
              <w:rPr>
                <w:rFonts w:hint="eastAsia"/>
                <w:sz w:val="22"/>
              </w:rPr>
              <w:t>界面返回上一级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异常事件流</w:t>
            </w:r>
          </w:p>
        </w:tc>
        <w:tc>
          <w:tcPr>
            <w:tcW w:w="6713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无</w:t>
            </w:r>
          </w:p>
        </w:tc>
      </w:tr>
    </w:tbl>
    <w:p w:rsidR="00E25997" w:rsidRPr="00EE5656" w:rsidRDefault="00E25997" w:rsidP="00EE5656">
      <w:pPr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2B671C50" wp14:editId="2DB60334">
            <wp:extent cx="5305244" cy="2681288"/>
            <wp:effectExtent l="0" t="0" r="0" b="5080"/>
            <wp:docPr id="8" name="图片 8" descr="C:\Users\MAC\AppData\Local\Temp\WeChat Files\4cd15fc9b31c0b2559c60fa6889f7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C\AppData\Local\Temp\WeChat Files\4cd15fc9b31c0b2559c60fa6889f78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821" cy="26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997" w:rsidRDefault="00E25997" w:rsidP="00FC7AE4">
      <w:pPr>
        <w:pStyle w:val="a3"/>
        <w:ind w:left="360" w:firstLineChars="0" w:firstLine="0"/>
        <w:rPr>
          <w:b/>
          <w:sz w:val="22"/>
        </w:rPr>
      </w:pPr>
    </w:p>
    <w:p w:rsidR="00E25997" w:rsidRDefault="00E25997" w:rsidP="00FC7AE4">
      <w:pPr>
        <w:pStyle w:val="a3"/>
        <w:ind w:left="360" w:firstLineChars="0" w:firstLine="0"/>
        <w:rPr>
          <w:b/>
          <w:sz w:val="22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713"/>
      </w:tblGrid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用例编号</w:t>
            </w:r>
          </w:p>
        </w:tc>
        <w:tc>
          <w:tcPr>
            <w:tcW w:w="6713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008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用例名称</w:t>
            </w:r>
          </w:p>
        </w:tc>
        <w:tc>
          <w:tcPr>
            <w:tcW w:w="6713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显示</w:t>
            </w:r>
            <w:r w:rsidRPr="00E16F8E">
              <w:rPr>
                <w:rFonts w:hint="eastAsia"/>
                <w:sz w:val="22"/>
              </w:rPr>
              <w:t>物品</w:t>
            </w:r>
            <w:r>
              <w:rPr>
                <w:rFonts w:hint="eastAsia"/>
                <w:sz w:val="22"/>
              </w:rPr>
              <w:t>类型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参与者</w:t>
            </w:r>
          </w:p>
        </w:tc>
        <w:tc>
          <w:tcPr>
            <w:tcW w:w="6713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管理员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用例说明</w:t>
            </w:r>
          </w:p>
        </w:tc>
        <w:tc>
          <w:tcPr>
            <w:tcW w:w="6713" w:type="dxa"/>
          </w:tcPr>
          <w:p w:rsidR="00E25997" w:rsidRPr="00E16F8E" w:rsidRDefault="00E25997" w:rsidP="00EE5656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管理员</w:t>
            </w:r>
            <w:r w:rsidR="00EE5656">
              <w:rPr>
                <w:rFonts w:hint="eastAsia"/>
                <w:sz w:val="22"/>
              </w:rPr>
              <w:t>显示所有</w:t>
            </w:r>
            <w:r>
              <w:rPr>
                <w:rFonts w:hint="eastAsia"/>
                <w:sz w:val="22"/>
              </w:rPr>
              <w:t>物品类型信息。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基本事件流</w:t>
            </w:r>
          </w:p>
        </w:tc>
        <w:tc>
          <w:tcPr>
            <w:tcW w:w="6713" w:type="dxa"/>
          </w:tcPr>
          <w:p w:rsidR="00E25997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1.</w:t>
            </w:r>
            <w:r>
              <w:rPr>
                <w:rFonts w:hint="eastAsia"/>
                <w:sz w:val="22"/>
              </w:rPr>
              <w:t>管理员登录系统</w:t>
            </w:r>
          </w:p>
          <w:p w:rsidR="00E25997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2.</w:t>
            </w:r>
            <w:r>
              <w:rPr>
                <w:rFonts w:hint="eastAsia"/>
                <w:sz w:val="22"/>
              </w:rPr>
              <w:t>管理员点击</w:t>
            </w:r>
            <w:r w:rsidR="00EE5656">
              <w:rPr>
                <w:rFonts w:hint="eastAsia"/>
                <w:sz w:val="22"/>
              </w:rPr>
              <w:t>显示所有类型</w:t>
            </w:r>
          </w:p>
          <w:p w:rsidR="00E25997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3.</w:t>
            </w:r>
            <w:r w:rsidR="00EE5656">
              <w:rPr>
                <w:rFonts w:hint="eastAsia"/>
                <w:sz w:val="22"/>
              </w:rPr>
              <w:t>界面显示所有类型</w:t>
            </w:r>
            <w:r w:rsidR="00EE5656">
              <w:rPr>
                <w:rFonts w:hint="eastAsia"/>
                <w:sz w:val="22"/>
              </w:rPr>
              <w:t xml:space="preserve"> </w:t>
            </w:r>
          </w:p>
          <w:p w:rsidR="00E25997" w:rsidRPr="00E16F8E" w:rsidRDefault="00E25997" w:rsidP="00EE5656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4.</w:t>
            </w:r>
            <w:r w:rsidR="00EE5656">
              <w:rPr>
                <w:rFonts w:hint="eastAsia"/>
                <w:sz w:val="22"/>
              </w:rPr>
              <w:t>界面返回上一级</w:t>
            </w:r>
          </w:p>
        </w:tc>
      </w:tr>
      <w:tr w:rsidR="00E25997" w:rsidTr="00B21C79">
        <w:tc>
          <w:tcPr>
            <w:tcW w:w="1449" w:type="dxa"/>
          </w:tcPr>
          <w:p w:rsidR="00E25997" w:rsidRPr="00E16F8E" w:rsidRDefault="00E25997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异常事件流</w:t>
            </w:r>
          </w:p>
        </w:tc>
        <w:tc>
          <w:tcPr>
            <w:tcW w:w="6713" w:type="dxa"/>
          </w:tcPr>
          <w:p w:rsidR="00E25997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3a.</w:t>
            </w:r>
            <w:r>
              <w:rPr>
                <w:rFonts w:hint="eastAsia"/>
                <w:sz w:val="22"/>
              </w:rPr>
              <w:t>尚无物品类型，显示失败。</w:t>
            </w:r>
          </w:p>
        </w:tc>
      </w:tr>
    </w:tbl>
    <w:p w:rsidR="00E25997" w:rsidRDefault="00E25997" w:rsidP="00FC7AE4">
      <w:pPr>
        <w:pStyle w:val="a3"/>
        <w:ind w:left="360" w:firstLineChars="0" w:firstLine="0"/>
        <w:rPr>
          <w:b/>
          <w:sz w:val="22"/>
        </w:rPr>
      </w:pPr>
    </w:p>
    <w:p w:rsidR="00EE5656" w:rsidRDefault="00EE5656" w:rsidP="00FC7AE4">
      <w:pPr>
        <w:pStyle w:val="a3"/>
        <w:ind w:left="360" w:firstLineChars="0" w:firstLine="0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4907966" cy="2824163"/>
            <wp:effectExtent l="0" t="0" r="6985" b="0"/>
            <wp:docPr id="9" name="图片 9" descr="C:\Users\MAC\AppData\Local\Temp\WeChat Files\91216cf6a978ac6699b00e914f49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C\AppData\Local\Temp\WeChat Files\91216cf6a978ac6699b00e914f4915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44" cy="282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56" w:rsidRDefault="00EE5656" w:rsidP="00FC7AE4">
      <w:pPr>
        <w:pStyle w:val="a3"/>
        <w:ind w:left="360" w:firstLineChars="0" w:firstLine="0"/>
        <w:rPr>
          <w:b/>
          <w:sz w:val="22"/>
        </w:rPr>
      </w:pPr>
    </w:p>
    <w:p w:rsidR="00EE5656" w:rsidRDefault="00EE5656" w:rsidP="00FC7AE4">
      <w:pPr>
        <w:pStyle w:val="a3"/>
        <w:ind w:left="360" w:firstLineChars="0" w:firstLine="0"/>
        <w:rPr>
          <w:b/>
          <w:sz w:val="22"/>
        </w:rPr>
      </w:pPr>
    </w:p>
    <w:p w:rsidR="00EE5656" w:rsidRDefault="00EE5656" w:rsidP="00FC7AE4">
      <w:pPr>
        <w:pStyle w:val="a3"/>
        <w:ind w:left="360" w:firstLineChars="0" w:firstLine="0"/>
        <w:rPr>
          <w:b/>
          <w:sz w:val="22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713"/>
      </w:tblGrid>
      <w:tr w:rsidR="00EE5656" w:rsidTr="00B21C79">
        <w:tc>
          <w:tcPr>
            <w:tcW w:w="1449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lastRenderedPageBreak/>
              <w:t>用例编号</w:t>
            </w:r>
          </w:p>
        </w:tc>
        <w:tc>
          <w:tcPr>
            <w:tcW w:w="6713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009</w:t>
            </w:r>
          </w:p>
        </w:tc>
      </w:tr>
      <w:tr w:rsidR="00EE5656" w:rsidTr="00B21C79">
        <w:tc>
          <w:tcPr>
            <w:tcW w:w="1449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用例名称</w:t>
            </w:r>
          </w:p>
        </w:tc>
        <w:tc>
          <w:tcPr>
            <w:tcW w:w="6713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修改</w:t>
            </w:r>
            <w:r w:rsidRPr="00E16F8E">
              <w:rPr>
                <w:rFonts w:hint="eastAsia"/>
                <w:sz w:val="22"/>
              </w:rPr>
              <w:t>物品</w:t>
            </w:r>
            <w:r>
              <w:rPr>
                <w:rFonts w:hint="eastAsia"/>
                <w:sz w:val="22"/>
              </w:rPr>
              <w:t>类型</w:t>
            </w:r>
          </w:p>
        </w:tc>
      </w:tr>
      <w:tr w:rsidR="00EE5656" w:rsidTr="00B21C79">
        <w:tc>
          <w:tcPr>
            <w:tcW w:w="1449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参与者</w:t>
            </w:r>
          </w:p>
        </w:tc>
        <w:tc>
          <w:tcPr>
            <w:tcW w:w="6713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管理员</w:t>
            </w:r>
          </w:p>
        </w:tc>
      </w:tr>
      <w:tr w:rsidR="00EE5656" w:rsidTr="00B21C79">
        <w:tc>
          <w:tcPr>
            <w:tcW w:w="1449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用例说明</w:t>
            </w:r>
          </w:p>
        </w:tc>
        <w:tc>
          <w:tcPr>
            <w:tcW w:w="6713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管理员输入物品前后类型信息以修改物品类型。</w:t>
            </w:r>
          </w:p>
        </w:tc>
      </w:tr>
      <w:tr w:rsidR="00EE5656" w:rsidTr="00B21C79">
        <w:tc>
          <w:tcPr>
            <w:tcW w:w="1449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基本事件流</w:t>
            </w:r>
          </w:p>
        </w:tc>
        <w:tc>
          <w:tcPr>
            <w:tcW w:w="6713" w:type="dxa"/>
          </w:tcPr>
          <w:p w:rsidR="00EE5656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1.</w:t>
            </w:r>
            <w:r>
              <w:rPr>
                <w:rFonts w:hint="eastAsia"/>
                <w:sz w:val="22"/>
              </w:rPr>
              <w:t>管理员登录系统</w:t>
            </w:r>
          </w:p>
          <w:p w:rsidR="00EE5656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2.</w:t>
            </w:r>
            <w:r>
              <w:rPr>
                <w:rFonts w:hint="eastAsia"/>
                <w:sz w:val="22"/>
              </w:rPr>
              <w:t>管理员点击修改类型</w:t>
            </w:r>
          </w:p>
          <w:p w:rsidR="00EE5656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3.</w:t>
            </w:r>
            <w:r>
              <w:rPr>
                <w:rFonts w:hint="eastAsia"/>
                <w:sz w:val="22"/>
              </w:rPr>
              <w:t>管理员输入修改前后信息</w:t>
            </w:r>
          </w:p>
          <w:p w:rsidR="00EE5656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4.</w:t>
            </w:r>
            <w:r>
              <w:rPr>
                <w:rFonts w:hint="eastAsia"/>
                <w:sz w:val="22"/>
              </w:rPr>
              <w:t>数据库告知修改成功</w:t>
            </w:r>
          </w:p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5.</w:t>
            </w:r>
            <w:r>
              <w:rPr>
                <w:rFonts w:hint="eastAsia"/>
                <w:sz w:val="22"/>
              </w:rPr>
              <w:t>界面返回上一级</w:t>
            </w:r>
          </w:p>
        </w:tc>
      </w:tr>
      <w:tr w:rsidR="00EE5656" w:rsidTr="00B21C79">
        <w:tc>
          <w:tcPr>
            <w:tcW w:w="1449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异常事件流</w:t>
            </w:r>
          </w:p>
        </w:tc>
        <w:tc>
          <w:tcPr>
            <w:tcW w:w="6713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4a.</w:t>
            </w:r>
            <w:r>
              <w:rPr>
                <w:rFonts w:hint="eastAsia"/>
                <w:sz w:val="22"/>
              </w:rPr>
              <w:t>被修改类型不存在，修改失败</w:t>
            </w:r>
          </w:p>
        </w:tc>
      </w:tr>
    </w:tbl>
    <w:p w:rsidR="00EE5656" w:rsidRPr="00EE5656" w:rsidRDefault="00EE5656" w:rsidP="00EE5656">
      <w:pPr>
        <w:rPr>
          <w:b/>
          <w:sz w:val="22"/>
        </w:rPr>
      </w:pPr>
    </w:p>
    <w:p w:rsidR="00EE5656" w:rsidRDefault="00EE5656" w:rsidP="00FC7AE4">
      <w:pPr>
        <w:pStyle w:val="a3"/>
        <w:ind w:left="360" w:firstLineChars="0" w:firstLine="0"/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4691063" cy="2412248"/>
            <wp:effectExtent l="0" t="0" r="0" b="7620"/>
            <wp:docPr id="10" name="图片 10" descr="C:\Users\MAC\AppData\Local\Temp\WeChat Files\11fd66dad89c3863f030a1e0ae79b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C\AppData\Local\Temp\WeChat Files\11fd66dad89c3863f030a1e0ae79be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053" cy="24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56" w:rsidRDefault="00EE5656" w:rsidP="00FC7AE4">
      <w:pPr>
        <w:pStyle w:val="a3"/>
        <w:ind w:left="360" w:firstLineChars="0" w:firstLine="0"/>
        <w:rPr>
          <w:b/>
          <w:sz w:val="22"/>
        </w:rPr>
      </w:pPr>
    </w:p>
    <w:p w:rsidR="00EE5656" w:rsidRDefault="00EE5656" w:rsidP="00FC7AE4">
      <w:pPr>
        <w:pStyle w:val="a3"/>
        <w:ind w:left="360" w:firstLineChars="0" w:firstLine="0"/>
        <w:rPr>
          <w:b/>
          <w:sz w:val="22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713"/>
      </w:tblGrid>
      <w:tr w:rsidR="00EE5656" w:rsidTr="00B21C79">
        <w:tc>
          <w:tcPr>
            <w:tcW w:w="1449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用例编号</w:t>
            </w:r>
          </w:p>
        </w:tc>
        <w:tc>
          <w:tcPr>
            <w:tcW w:w="6713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010</w:t>
            </w:r>
          </w:p>
        </w:tc>
      </w:tr>
      <w:tr w:rsidR="00EE5656" w:rsidTr="00B21C79">
        <w:tc>
          <w:tcPr>
            <w:tcW w:w="1449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用例名称</w:t>
            </w:r>
          </w:p>
        </w:tc>
        <w:tc>
          <w:tcPr>
            <w:tcW w:w="6713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审核注册</w:t>
            </w:r>
          </w:p>
        </w:tc>
      </w:tr>
      <w:tr w:rsidR="00EE5656" w:rsidTr="00B21C79">
        <w:tc>
          <w:tcPr>
            <w:tcW w:w="1449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 w:rsidRPr="00E16F8E">
              <w:rPr>
                <w:rFonts w:hint="eastAsia"/>
                <w:sz w:val="22"/>
              </w:rPr>
              <w:t>参与者</w:t>
            </w:r>
          </w:p>
        </w:tc>
        <w:tc>
          <w:tcPr>
            <w:tcW w:w="6713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管理员</w:t>
            </w:r>
          </w:p>
        </w:tc>
      </w:tr>
      <w:tr w:rsidR="00EE5656" w:rsidTr="00B21C79">
        <w:tc>
          <w:tcPr>
            <w:tcW w:w="1449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用例说明</w:t>
            </w:r>
          </w:p>
        </w:tc>
        <w:tc>
          <w:tcPr>
            <w:tcW w:w="6713" w:type="dxa"/>
          </w:tcPr>
          <w:p w:rsidR="00EE5656" w:rsidRPr="00E16F8E" w:rsidRDefault="00EE5656" w:rsidP="00EE5656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管理员审核注册。</w:t>
            </w:r>
          </w:p>
        </w:tc>
      </w:tr>
      <w:tr w:rsidR="00EE5656" w:rsidTr="00B21C79">
        <w:tc>
          <w:tcPr>
            <w:tcW w:w="1449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基本事件流</w:t>
            </w:r>
          </w:p>
        </w:tc>
        <w:tc>
          <w:tcPr>
            <w:tcW w:w="6713" w:type="dxa"/>
          </w:tcPr>
          <w:p w:rsidR="00EE5656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1.</w:t>
            </w:r>
            <w:r>
              <w:rPr>
                <w:rFonts w:hint="eastAsia"/>
                <w:sz w:val="22"/>
              </w:rPr>
              <w:t>管理员登录系统</w:t>
            </w:r>
          </w:p>
          <w:p w:rsidR="00EE5656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2.</w:t>
            </w:r>
            <w:r>
              <w:rPr>
                <w:rFonts w:hint="eastAsia"/>
                <w:sz w:val="22"/>
              </w:rPr>
              <w:t>管理员点击审核注册</w:t>
            </w:r>
          </w:p>
          <w:p w:rsidR="00EE5656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3.</w:t>
            </w:r>
            <w:r>
              <w:rPr>
                <w:rFonts w:hint="eastAsia"/>
                <w:sz w:val="22"/>
              </w:rPr>
              <w:t>界面显示注册信息</w:t>
            </w:r>
            <w:r>
              <w:rPr>
                <w:rFonts w:hint="eastAsia"/>
                <w:sz w:val="22"/>
              </w:rPr>
              <w:t xml:space="preserve"> </w:t>
            </w:r>
          </w:p>
          <w:p w:rsidR="00EE5656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4.</w:t>
            </w:r>
            <w:r>
              <w:rPr>
                <w:rFonts w:hint="eastAsia"/>
                <w:sz w:val="22"/>
              </w:rPr>
              <w:t>管理员审核注册</w:t>
            </w:r>
            <w:r>
              <w:rPr>
                <w:rFonts w:hint="eastAsia"/>
                <w:sz w:val="22"/>
              </w:rPr>
              <w:t xml:space="preserve"> </w:t>
            </w:r>
          </w:p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5.</w:t>
            </w:r>
            <w:r>
              <w:rPr>
                <w:rFonts w:hint="eastAsia"/>
                <w:sz w:val="22"/>
              </w:rPr>
              <w:t>界面返回上一级</w:t>
            </w:r>
          </w:p>
        </w:tc>
      </w:tr>
      <w:tr w:rsidR="00EE5656" w:rsidTr="00B21C79">
        <w:tc>
          <w:tcPr>
            <w:tcW w:w="1449" w:type="dxa"/>
          </w:tcPr>
          <w:p w:rsidR="00EE5656" w:rsidRPr="00E16F8E" w:rsidRDefault="00EE5656" w:rsidP="00B21C79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异常事件流</w:t>
            </w:r>
          </w:p>
        </w:tc>
        <w:tc>
          <w:tcPr>
            <w:tcW w:w="6713" w:type="dxa"/>
          </w:tcPr>
          <w:p w:rsidR="00EE5656" w:rsidRPr="00E16F8E" w:rsidRDefault="00EE5656" w:rsidP="00EE5656">
            <w:pPr>
              <w:pStyle w:val="a3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3a.</w:t>
            </w:r>
            <w:r>
              <w:rPr>
                <w:rFonts w:hint="eastAsia"/>
                <w:sz w:val="22"/>
              </w:rPr>
              <w:t>尚无注册信息，审核失败</w:t>
            </w:r>
            <w:r w:rsidRPr="00E16F8E">
              <w:rPr>
                <w:rFonts w:hint="eastAsia"/>
                <w:sz w:val="22"/>
              </w:rPr>
              <w:t xml:space="preserve"> </w:t>
            </w:r>
          </w:p>
        </w:tc>
      </w:tr>
    </w:tbl>
    <w:p w:rsidR="00EE5656" w:rsidRDefault="00EE5656" w:rsidP="00FC7AE4">
      <w:pPr>
        <w:pStyle w:val="a3"/>
        <w:ind w:left="360" w:firstLineChars="0" w:firstLine="0"/>
        <w:rPr>
          <w:b/>
          <w:sz w:val="22"/>
        </w:rPr>
      </w:pPr>
    </w:p>
    <w:p w:rsidR="00EE5656" w:rsidRDefault="00EE5656" w:rsidP="00FC7AE4">
      <w:pPr>
        <w:pStyle w:val="a3"/>
        <w:ind w:left="360" w:firstLineChars="0" w:firstLine="0"/>
        <w:rPr>
          <w:b/>
          <w:sz w:val="22"/>
        </w:rPr>
      </w:pPr>
      <w:r>
        <w:rPr>
          <w:b/>
          <w:noProof/>
          <w:sz w:val="22"/>
        </w:rPr>
        <w:lastRenderedPageBreak/>
        <w:drawing>
          <wp:inline distT="0" distB="0" distL="0" distR="0">
            <wp:extent cx="3829050" cy="2568361"/>
            <wp:effectExtent l="0" t="0" r="0" b="3810"/>
            <wp:docPr id="11" name="图片 11" descr="C:\Users\MAC\AppData\Local\Temp\WeChat Files\715480a81ff8f8a0ef8accc6fa066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C\AppData\Local\Temp\WeChat Files\715480a81ff8f8a0ef8accc6fa0669c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56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56" w:rsidRPr="00EE5656" w:rsidRDefault="00EE5656" w:rsidP="00FC7AE4">
      <w:pPr>
        <w:pStyle w:val="a3"/>
        <w:ind w:left="360" w:firstLineChars="0" w:firstLine="0"/>
        <w:rPr>
          <w:b/>
          <w:sz w:val="22"/>
        </w:rPr>
      </w:pPr>
    </w:p>
    <w:p w:rsidR="00E16F8E" w:rsidRPr="00E16F8E" w:rsidRDefault="00E16F8E" w:rsidP="00E16F8E">
      <w:pPr>
        <w:pStyle w:val="a3"/>
        <w:numPr>
          <w:ilvl w:val="0"/>
          <w:numId w:val="2"/>
        </w:numPr>
        <w:ind w:firstLineChars="0"/>
        <w:rPr>
          <w:b/>
          <w:sz w:val="22"/>
        </w:rPr>
      </w:pPr>
      <w:r w:rsidRPr="00E16F8E">
        <w:rPr>
          <w:rFonts w:hint="eastAsia"/>
          <w:b/>
          <w:sz w:val="22"/>
        </w:rPr>
        <w:t>类图</w:t>
      </w:r>
    </w:p>
    <w:p w:rsidR="00E16F8E" w:rsidRDefault="005521C0" w:rsidP="00E16F8E">
      <w:pPr>
        <w:rPr>
          <w:rFonts w:hint="eastAsia"/>
          <w:sz w:val="22"/>
        </w:rPr>
      </w:pPr>
      <w:bookmarkStart w:id="0" w:name="_GoBack"/>
      <w:r>
        <w:rPr>
          <w:noProof/>
          <w:sz w:val="22"/>
        </w:rPr>
        <w:drawing>
          <wp:inline distT="0" distB="0" distL="0" distR="0" wp14:anchorId="61EA8C12" wp14:editId="7E0C6AEC">
            <wp:extent cx="5673032" cy="3533775"/>
            <wp:effectExtent l="0" t="0" r="4445" b="0"/>
            <wp:docPr id="13" name="图片 13" descr="C:\Users\MAC\Documents\Tencent Files\531255746\Image\C2C\0CA0181565616FEF46682D9F428805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\Documents\Tencent Files\531255746\Image\C2C\0CA0181565616FEF46682D9F4288051D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423" cy="353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EE5656">
        <w:rPr>
          <w:noProof/>
          <w:sz w:val="22"/>
        </w:rPr>
        <w:lastRenderedPageBreak/>
        <w:drawing>
          <wp:inline distT="0" distB="0" distL="0" distR="0" wp14:anchorId="3A321C0C" wp14:editId="2F6AC310">
            <wp:extent cx="4367213" cy="2692925"/>
            <wp:effectExtent l="0" t="0" r="0" b="0"/>
            <wp:docPr id="12" name="图片 12" descr="C:\Users\MAC\AppData\Local\Temp\WeChat Files\ff3b519d32d6a594a8121701c0319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C\AppData\Local\Temp\WeChat Files\ff3b519d32d6a594a8121701c0319f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375" cy="269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1C0" w:rsidRPr="00E16F8E" w:rsidRDefault="005521C0" w:rsidP="00E16F8E">
      <w:pPr>
        <w:rPr>
          <w:sz w:val="22"/>
        </w:rPr>
      </w:pPr>
    </w:p>
    <w:sectPr w:rsidR="005521C0" w:rsidRPr="00E16F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C96A3A"/>
    <w:multiLevelType w:val="hybridMultilevel"/>
    <w:tmpl w:val="079C32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59312E5"/>
    <w:multiLevelType w:val="hybridMultilevel"/>
    <w:tmpl w:val="FF4EEEB8"/>
    <w:lvl w:ilvl="0" w:tplc="E2569184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5ABC"/>
    <w:rsid w:val="00035427"/>
    <w:rsid w:val="005521C0"/>
    <w:rsid w:val="005F5ABC"/>
    <w:rsid w:val="006B7418"/>
    <w:rsid w:val="007734E1"/>
    <w:rsid w:val="00DB7AF0"/>
    <w:rsid w:val="00E16F8E"/>
    <w:rsid w:val="00E25997"/>
    <w:rsid w:val="00EE5656"/>
    <w:rsid w:val="00FC7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6F8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16F8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16F8E"/>
    <w:rPr>
      <w:sz w:val="18"/>
      <w:szCs w:val="18"/>
    </w:rPr>
  </w:style>
  <w:style w:type="table" w:styleId="a5">
    <w:name w:val="Table Grid"/>
    <w:basedOn w:val="a1"/>
    <w:uiPriority w:val="59"/>
    <w:rsid w:val="00E16F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6F8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16F8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16F8E"/>
    <w:rPr>
      <w:sz w:val="18"/>
      <w:szCs w:val="18"/>
    </w:rPr>
  </w:style>
  <w:style w:type="table" w:styleId="a5">
    <w:name w:val="Table Grid"/>
    <w:basedOn w:val="a1"/>
    <w:uiPriority w:val="59"/>
    <w:rsid w:val="00E16F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9</Pages>
  <Words>236</Words>
  <Characters>1348</Characters>
  <Application>Microsoft Office Word</Application>
  <DocSecurity>0</DocSecurity>
  <Lines>11</Lines>
  <Paragraphs>3</Paragraphs>
  <ScaleCrop>false</ScaleCrop>
  <Company/>
  <LinksUpToDate>false</LinksUpToDate>
  <CharactersWithSpaces>1581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MAC</cp:lastModifiedBy>
  <cp:revision>5</cp:revision>
  <dcterms:created xsi:type="dcterms:W3CDTF">2022-12-18T17:54:00Z</dcterms:created>
  <dcterms:modified xsi:type="dcterms:W3CDTF">2022-12-24T04:28:00Z</dcterms:modified>
</cp:coreProperties>
</file>