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BEA6" w14:textId="7C297A31" w:rsidR="00856314" w:rsidRDefault="00856314">
      <w:r>
        <w:t xml:space="preserve">ImmPort main website: </w:t>
      </w:r>
      <w:hyperlink r:id="rId8" w:history="1">
        <w:r w:rsidRPr="009E54CB">
          <w:rPr>
            <w:rStyle w:val="Hyperlink"/>
          </w:rPr>
          <w:t>https://www.dev.immport.org/home</w:t>
        </w:r>
      </w:hyperlink>
      <w:r>
        <w:t xml:space="preserve"> </w:t>
      </w:r>
    </w:p>
    <w:p w14:paraId="5E41A402" w14:textId="157A7307" w:rsidR="00856314" w:rsidRDefault="00856314" w:rsidP="00004EA5">
      <w:r>
        <w:t xml:space="preserve">Upload dropdown in upper left ribbon -&gt; Search Private Data -&gt; </w:t>
      </w:r>
      <w:hyperlink r:id="rId9" w:anchor="/studysearch" w:history="1">
        <w:r w:rsidRPr="00856314">
          <w:rPr>
            <w:rStyle w:val="Hyperlink"/>
          </w:rPr>
          <w:t>Login</w:t>
        </w:r>
      </w:hyperlink>
      <w:r>
        <w:t xml:space="preserve"> -&gt; Search Study by PubMed number </w:t>
      </w:r>
    </w:p>
    <w:p w14:paraId="159B903D" w14:textId="0BF92C96" w:rsidR="00C445AE" w:rsidRDefault="00C445AE"/>
    <w:p w14:paraId="536E4CDE" w14:textId="793B72BC" w:rsidR="007111D4" w:rsidRDefault="00C445AE" w:rsidP="00CD69CD">
      <w:r>
        <w:t>Flow</w:t>
      </w:r>
      <w:r w:rsidR="00CD69CD">
        <w:t xml:space="preserve"> of checklist – </w:t>
      </w:r>
      <w:r w:rsidR="004301D2">
        <w:t xml:space="preserve">Line by line comparison </w:t>
      </w:r>
      <w:r w:rsidR="004301D2">
        <w:t xml:space="preserve">of </w:t>
      </w:r>
      <w:r w:rsidR="00CD69CD">
        <w:t xml:space="preserve">ImmPort private workspace against SeroNet </w:t>
      </w:r>
      <w:r w:rsidR="004301D2">
        <w:t>Registry</w:t>
      </w:r>
      <w:r w:rsidR="00CD69CD">
        <w:t xml:space="preserve"> template. Below are things highlighted per tab. </w:t>
      </w:r>
    </w:p>
    <w:p w14:paraId="734959A3" w14:textId="77777777" w:rsidR="00CD69CD" w:rsidRDefault="00CD69CD" w:rsidP="00CD69CD"/>
    <w:p w14:paraId="3FDDCD33" w14:textId="3247B7B0" w:rsidR="007111D4" w:rsidRDefault="00BC7936" w:rsidP="007111D4">
      <w:pPr>
        <w:pStyle w:val="ListParagraph"/>
        <w:numPr>
          <w:ilvl w:val="0"/>
          <w:numId w:val="1"/>
        </w:numPr>
      </w:pPr>
      <w:r>
        <w:t xml:space="preserve">CDT landing page: </w:t>
      </w:r>
    </w:p>
    <w:p w14:paraId="385B2BE5" w14:textId="22B491C1" w:rsidR="00856314" w:rsidRDefault="00DE74AF" w:rsidP="00DE74AF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7111D4">
        <w:t>Hidden characters/missing Greek characters (</w:t>
      </w:r>
      <w:r w:rsidR="007111D4">
        <w:sym w:font="Symbol" w:char="F061"/>
      </w:r>
      <w:r w:rsidR="007111D4">
        <w:t xml:space="preserve">, </w:t>
      </w:r>
      <w:r w:rsidR="007111D4">
        <w:sym w:font="Symbol" w:char="F062"/>
      </w:r>
      <w:r w:rsidR="007111D4">
        <w:t xml:space="preserve">, </w:t>
      </w:r>
      <w:r w:rsidR="007111D4">
        <w:sym w:font="Symbol" w:char="F064"/>
      </w:r>
      <w:r w:rsidR="007111D4">
        <w:t xml:space="preserve">, </w:t>
      </w:r>
      <w:r w:rsidR="007111D4">
        <w:sym w:font="Symbol" w:char="F067"/>
      </w:r>
      <w:r w:rsidR="007111D4">
        <w:t xml:space="preserve">…) in the summary </w:t>
      </w:r>
    </w:p>
    <w:p w14:paraId="04484E64" w14:textId="77777777" w:rsidR="004E48D0" w:rsidRPr="004E48D0" w:rsidRDefault="004E48D0" w:rsidP="00DE74AF">
      <w:pPr>
        <w:pStyle w:val="ListParagraph"/>
        <w:ind w:left="1440"/>
        <w:rPr>
          <w:sz w:val="4"/>
          <w:szCs w:val="4"/>
        </w:rPr>
      </w:pPr>
    </w:p>
    <w:p w14:paraId="6B09376A" w14:textId="77777777" w:rsidR="004E48D0" w:rsidRDefault="00DE74AF" w:rsidP="004E48D0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>Alignment on: Research Focus, End Points, and Conditions Studied (Condition Reported in the SeroNet template)</w:t>
      </w:r>
    </w:p>
    <w:p w14:paraId="27F3854F" w14:textId="5B9FC7D5" w:rsidR="00C445AE" w:rsidRPr="004E48D0" w:rsidRDefault="00C445AE" w:rsidP="00DE74AF">
      <w:pPr>
        <w:pStyle w:val="ListParagraph"/>
        <w:ind w:left="1440"/>
        <w:rPr>
          <w:sz w:val="4"/>
          <w:szCs w:val="4"/>
        </w:rPr>
      </w:pPr>
    </w:p>
    <w:p w14:paraId="078DD67B" w14:textId="1BC2122B" w:rsidR="007111D4" w:rsidRDefault="00DE74AF" w:rsidP="00DE74AF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F074D6">
        <w:t>D</w:t>
      </w:r>
      <w:r w:rsidR="007111D4">
        <w:t xml:space="preserve">ates </w:t>
      </w:r>
      <w:r w:rsidR="00F074D6">
        <w:t xml:space="preserve">appear correctly </w:t>
      </w:r>
    </w:p>
    <w:p w14:paraId="7F3FC2A6" w14:textId="77777777" w:rsidR="004E48D0" w:rsidRPr="004E48D0" w:rsidRDefault="004E48D0" w:rsidP="00DE74AF">
      <w:pPr>
        <w:pStyle w:val="ListParagraph"/>
        <w:ind w:left="1440"/>
        <w:rPr>
          <w:sz w:val="4"/>
          <w:szCs w:val="4"/>
        </w:rPr>
      </w:pPr>
    </w:p>
    <w:p w14:paraId="21B37AD3" w14:textId="4C1B6200" w:rsidR="00C445AE" w:rsidRDefault="00DE74AF" w:rsidP="00DE74AF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 xml:space="preserve">Check links work correctly </w:t>
      </w:r>
    </w:p>
    <w:p w14:paraId="518B720A" w14:textId="77777777" w:rsidR="004E48D0" w:rsidRPr="004E48D0" w:rsidRDefault="004E48D0" w:rsidP="00DE74AF">
      <w:pPr>
        <w:pStyle w:val="ListParagraph"/>
        <w:ind w:left="1440"/>
        <w:rPr>
          <w:sz w:val="4"/>
          <w:szCs w:val="4"/>
        </w:rPr>
      </w:pPr>
    </w:p>
    <w:p w14:paraId="232A372C" w14:textId="6DA2D3E1" w:rsidR="00C445AE" w:rsidRDefault="00DE74AF" w:rsidP="00DE74AF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 xml:space="preserve">Correct spelling of investigator names </w:t>
      </w:r>
    </w:p>
    <w:p w14:paraId="1AA74E4F" w14:textId="77777777" w:rsidR="004E48D0" w:rsidRPr="004E48D0" w:rsidRDefault="004E48D0" w:rsidP="00DE74AF">
      <w:pPr>
        <w:pStyle w:val="ListParagraph"/>
        <w:ind w:left="1440"/>
        <w:rPr>
          <w:sz w:val="8"/>
          <w:szCs w:val="8"/>
        </w:rPr>
      </w:pPr>
    </w:p>
    <w:p w14:paraId="303A0C2C" w14:textId="75F9EEFA" w:rsidR="007111D4" w:rsidRDefault="00BC7936" w:rsidP="007111D4">
      <w:pPr>
        <w:pStyle w:val="ListParagraph"/>
        <w:numPr>
          <w:ilvl w:val="0"/>
          <w:numId w:val="1"/>
        </w:numPr>
      </w:pPr>
      <w:r>
        <w:t>Design</w:t>
      </w:r>
    </w:p>
    <w:p w14:paraId="07DAE701" w14:textId="1F73F203" w:rsidR="00BC7936" w:rsidRDefault="00DE74AF" w:rsidP="00DE74AF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BC7936">
        <w:t xml:space="preserve">Arm and cohort </w:t>
      </w:r>
      <w:r w:rsidR="00C445AE">
        <w:t>n</w:t>
      </w:r>
      <w:r w:rsidR="00BC7936">
        <w:t>ames</w:t>
      </w:r>
      <w:r w:rsidR="00C445AE">
        <w:t xml:space="preserve"> and descriptions are displayed correctly </w:t>
      </w:r>
    </w:p>
    <w:p w14:paraId="3E18113E" w14:textId="77777777" w:rsidR="004E48D0" w:rsidRPr="004E48D0" w:rsidRDefault="004E48D0" w:rsidP="00DE74AF">
      <w:pPr>
        <w:pStyle w:val="ListParagraph"/>
        <w:ind w:left="1440"/>
        <w:rPr>
          <w:sz w:val="4"/>
          <w:szCs w:val="4"/>
        </w:rPr>
      </w:pPr>
    </w:p>
    <w:p w14:paraId="6544507E" w14:textId="3C5A3B2F" w:rsidR="00BC7936" w:rsidRDefault="00DE74AF" w:rsidP="00DE74AF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>P</w:t>
      </w:r>
      <w:r w:rsidR="00BC7936">
        <w:t xml:space="preserve">lanned visit </w:t>
      </w:r>
      <w:r w:rsidR="00C445AE">
        <w:t>names are descriptive</w:t>
      </w:r>
      <w:r w:rsidR="00BC7936">
        <w:t xml:space="preserve"> </w:t>
      </w:r>
      <w:r w:rsidR="004301D2">
        <w:t>and informative</w:t>
      </w:r>
    </w:p>
    <w:p w14:paraId="6C9D54BC" w14:textId="77777777" w:rsidR="004E48D0" w:rsidRPr="004E48D0" w:rsidRDefault="004E48D0" w:rsidP="00DE74AF">
      <w:pPr>
        <w:pStyle w:val="ListParagraph"/>
        <w:ind w:left="1440"/>
        <w:rPr>
          <w:sz w:val="8"/>
          <w:szCs w:val="8"/>
        </w:rPr>
      </w:pPr>
    </w:p>
    <w:p w14:paraId="764578D4" w14:textId="6F231B1C" w:rsidR="00BC7936" w:rsidRDefault="00BC7936" w:rsidP="00BC7936">
      <w:pPr>
        <w:pStyle w:val="ListParagraph"/>
        <w:numPr>
          <w:ilvl w:val="0"/>
          <w:numId w:val="1"/>
        </w:numPr>
      </w:pPr>
      <w:r>
        <w:t xml:space="preserve">Assessments </w:t>
      </w:r>
    </w:p>
    <w:p w14:paraId="30D400DA" w14:textId="67261CBE" w:rsidR="00C445AE" w:rsidRDefault="00C445AE" w:rsidP="00C445AE">
      <w:pPr>
        <w:pStyle w:val="ListParagraph"/>
        <w:numPr>
          <w:ilvl w:val="1"/>
          <w:numId w:val="1"/>
        </w:numPr>
      </w:pPr>
      <w:r>
        <w:t>Check if planned visits show up. The categories of planned visits are:</w:t>
      </w:r>
    </w:p>
    <w:p w14:paraId="1E37C929" w14:textId="6AC8A841" w:rsidR="00C445AE" w:rsidRDefault="00C7557A" w:rsidP="00C7557A">
      <w:pPr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>Measured Behavioral or Psychological Factor*</w:t>
      </w:r>
    </w:p>
    <w:p w14:paraId="2EEBBE79" w14:textId="77777777" w:rsidR="004E48D0" w:rsidRPr="004E48D0" w:rsidRDefault="004E48D0" w:rsidP="00C7557A">
      <w:pPr>
        <w:ind w:left="1440"/>
        <w:rPr>
          <w:sz w:val="4"/>
          <w:szCs w:val="4"/>
        </w:rPr>
      </w:pPr>
    </w:p>
    <w:p w14:paraId="5D2CE5D6" w14:textId="24F70159" w:rsidR="00C445AE" w:rsidRDefault="00C7557A" w:rsidP="00C7557A">
      <w:pPr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>Measured Social Factor*</w:t>
      </w:r>
    </w:p>
    <w:p w14:paraId="32FB818F" w14:textId="77777777" w:rsidR="004E48D0" w:rsidRPr="004E48D0" w:rsidRDefault="004E48D0" w:rsidP="00C7557A">
      <w:pPr>
        <w:ind w:left="1440"/>
        <w:rPr>
          <w:sz w:val="4"/>
          <w:szCs w:val="4"/>
        </w:rPr>
      </w:pPr>
    </w:p>
    <w:p w14:paraId="1E7A2892" w14:textId="75A616B3" w:rsidR="00C445AE" w:rsidRDefault="00C7557A" w:rsidP="00C7557A">
      <w:pPr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>SARS-CoV-2 Symptoms*</w:t>
      </w:r>
    </w:p>
    <w:p w14:paraId="7FC1C35D" w14:textId="77777777" w:rsidR="004E48D0" w:rsidRPr="004E48D0" w:rsidRDefault="004E48D0" w:rsidP="00C7557A">
      <w:pPr>
        <w:ind w:left="1440"/>
        <w:rPr>
          <w:sz w:val="4"/>
          <w:szCs w:val="4"/>
        </w:rPr>
      </w:pPr>
    </w:p>
    <w:p w14:paraId="4F733D1C" w14:textId="4770CE2E" w:rsidR="00C445AE" w:rsidRDefault="00C7557A" w:rsidP="00C7557A">
      <w:pPr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>Assessment_</w:t>
      </w:r>
      <w:proofErr w:type="gramStart"/>
      <w:r w:rsidR="00C445AE">
        <w:t>Clinical  and</w:t>
      </w:r>
      <w:proofErr w:type="gramEnd"/>
      <w:r w:rsidR="00C445AE">
        <w:t xml:space="preserve"> Demographic Data Provenance*</w:t>
      </w:r>
    </w:p>
    <w:p w14:paraId="4DA29D3E" w14:textId="77777777" w:rsidR="004E48D0" w:rsidRPr="004E48D0" w:rsidRDefault="004E48D0" w:rsidP="00C7557A">
      <w:pPr>
        <w:ind w:left="1440"/>
        <w:rPr>
          <w:sz w:val="4"/>
          <w:szCs w:val="4"/>
        </w:rPr>
      </w:pPr>
    </w:p>
    <w:p w14:paraId="12FC2D5F" w14:textId="727727E4" w:rsidR="00C445AE" w:rsidRDefault="00C7557A" w:rsidP="00C7557A">
      <w:pPr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>Assessment_Demographic Data Types Collected*</w:t>
      </w:r>
    </w:p>
    <w:p w14:paraId="604243E5" w14:textId="148980EA" w:rsidR="004E48D0" w:rsidRPr="004E48D0" w:rsidRDefault="004E48D0" w:rsidP="004E48D0">
      <w:pPr>
        <w:tabs>
          <w:tab w:val="left" w:pos="1878"/>
        </w:tabs>
        <w:ind w:left="1440"/>
        <w:rPr>
          <w:sz w:val="4"/>
          <w:szCs w:val="4"/>
        </w:rPr>
      </w:pPr>
      <w:r>
        <w:tab/>
      </w:r>
    </w:p>
    <w:p w14:paraId="6F6552F3" w14:textId="6933A1F3" w:rsidR="00C445AE" w:rsidRDefault="00C7557A" w:rsidP="00C7557A">
      <w:pPr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>SARS-CoV2 History*</w:t>
      </w:r>
    </w:p>
    <w:p w14:paraId="7CD8C77B" w14:textId="77777777" w:rsidR="004E48D0" w:rsidRPr="004E48D0" w:rsidRDefault="004E48D0" w:rsidP="00C7557A">
      <w:pPr>
        <w:ind w:left="1440"/>
        <w:rPr>
          <w:sz w:val="4"/>
          <w:szCs w:val="4"/>
        </w:rPr>
      </w:pPr>
    </w:p>
    <w:p w14:paraId="1F5ED577" w14:textId="2369C294" w:rsidR="00C445AE" w:rsidRDefault="00C7557A" w:rsidP="00C7557A">
      <w:pPr>
        <w:ind w:left="1440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>SARS-CoV-2 Vaccine Type*</w:t>
      </w:r>
    </w:p>
    <w:p w14:paraId="2B5A7C36" w14:textId="77777777" w:rsidR="004E48D0" w:rsidRPr="004E48D0" w:rsidRDefault="004E48D0" w:rsidP="00C7557A">
      <w:pPr>
        <w:ind w:left="1440"/>
        <w:rPr>
          <w:sz w:val="8"/>
          <w:szCs w:val="8"/>
        </w:rPr>
      </w:pPr>
    </w:p>
    <w:p w14:paraId="591D65FC" w14:textId="4D4A01A3" w:rsidR="00C445AE" w:rsidRDefault="00C445AE" w:rsidP="00C445AE">
      <w:pPr>
        <w:pStyle w:val="ListParagraph"/>
        <w:numPr>
          <w:ilvl w:val="0"/>
          <w:numId w:val="1"/>
        </w:numPr>
      </w:pPr>
      <w:r>
        <w:t>BioSample</w:t>
      </w:r>
    </w:p>
    <w:p w14:paraId="2B2DB849" w14:textId="495BF24B" w:rsidR="00C445AE" w:rsidRDefault="00C7557A" w:rsidP="00C7557A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445AE">
        <w:t xml:space="preserve">Check that all </w:t>
      </w:r>
      <w:r w:rsidR="00CD69CD">
        <w:t>B</w:t>
      </w:r>
      <w:r w:rsidR="00C445AE">
        <w:t>io</w:t>
      </w:r>
      <w:r w:rsidR="00CD69CD">
        <w:t>S</w:t>
      </w:r>
      <w:r w:rsidR="00C445AE">
        <w:t>amples</w:t>
      </w:r>
      <w:r w:rsidR="00CD69CD">
        <w:t xml:space="preserve"> and collection time points</w:t>
      </w:r>
      <w:r w:rsidR="00C445AE">
        <w:t xml:space="preserve"> are represented from the Experiment Sample section </w:t>
      </w:r>
    </w:p>
    <w:p w14:paraId="676AF671" w14:textId="77777777" w:rsidR="004E48D0" w:rsidRPr="00446B83" w:rsidRDefault="004E48D0" w:rsidP="00C7557A">
      <w:pPr>
        <w:pStyle w:val="ListParagraph"/>
        <w:ind w:left="1440"/>
        <w:rPr>
          <w:sz w:val="8"/>
          <w:szCs w:val="8"/>
        </w:rPr>
      </w:pPr>
    </w:p>
    <w:p w14:paraId="7A959514" w14:textId="4660E0B4" w:rsidR="00CD69CD" w:rsidRDefault="00CD69CD" w:rsidP="00CD69CD">
      <w:pPr>
        <w:pStyle w:val="ListParagraph"/>
        <w:numPr>
          <w:ilvl w:val="0"/>
          <w:numId w:val="1"/>
        </w:numPr>
      </w:pPr>
      <w:r>
        <w:t>Subjects</w:t>
      </w:r>
    </w:p>
    <w:p w14:paraId="0D993AA7" w14:textId="0D7D4D08" w:rsidR="00CD69CD" w:rsidRDefault="00C7557A" w:rsidP="00C7557A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D69CD">
        <w:t xml:space="preserve">Number of subjects should align with the </w:t>
      </w:r>
      <w:r w:rsidR="004301D2">
        <w:t>number</w:t>
      </w:r>
      <w:r w:rsidR="00CD69CD">
        <w:t xml:space="preserve"> of Arms / Cohorts used</w:t>
      </w:r>
    </w:p>
    <w:p w14:paraId="1B00E8AD" w14:textId="77777777" w:rsidR="004E48D0" w:rsidRPr="00446B83" w:rsidRDefault="004E48D0" w:rsidP="00C7557A">
      <w:pPr>
        <w:pStyle w:val="ListParagraph"/>
        <w:ind w:left="1440"/>
        <w:rPr>
          <w:sz w:val="8"/>
          <w:szCs w:val="8"/>
        </w:rPr>
      </w:pPr>
    </w:p>
    <w:p w14:paraId="2A258511" w14:textId="59EFFA32" w:rsidR="00BC7936" w:rsidRDefault="00CD69CD" w:rsidP="00BC7936">
      <w:pPr>
        <w:pStyle w:val="ListParagraph"/>
        <w:numPr>
          <w:ilvl w:val="0"/>
          <w:numId w:val="1"/>
        </w:numPr>
      </w:pPr>
      <w:r>
        <w:t>Experiments</w:t>
      </w:r>
    </w:p>
    <w:p w14:paraId="5F5CDB61" w14:textId="0CEAF43E" w:rsidR="00C445AE" w:rsidRDefault="00C7557A" w:rsidP="00C7557A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CD69CD">
        <w:t xml:space="preserve">Check descriptions </w:t>
      </w:r>
    </w:p>
    <w:p w14:paraId="2CA89543" w14:textId="77777777" w:rsidR="004E48D0" w:rsidRPr="00446B83" w:rsidRDefault="004E48D0" w:rsidP="00C7557A">
      <w:pPr>
        <w:pStyle w:val="ListParagraph"/>
        <w:ind w:left="1440"/>
        <w:rPr>
          <w:sz w:val="4"/>
          <w:szCs w:val="4"/>
        </w:rPr>
      </w:pPr>
    </w:p>
    <w:p w14:paraId="18B11233" w14:textId="4D408AF0" w:rsidR="00CD69CD" w:rsidRDefault="00CD69CD" w:rsidP="00C7557A">
      <w:pPr>
        <w:pStyle w:val="ListParagraph"/>
        <w:ind w:left="1440"/>
      </w:pPr>
      <w:r>
        <w:t>** CLICK ON ASSAY ROW</w:t>
      </w:r>
      <w:r w:rsidR="00675412">
        <w:t>, SCROLL DOWN</w:t>
      </w:r>
      <w:r>
        <w:t>**</w:t>
      </w:r>
    </w:p>
    <w:p w14:paraId="5E369A16" w14:textId="5A7301A8" w:rsidR="00CD69CD" w:rsidRDefault="00C7557A" w:rsidP="00C7557A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675412">
        <w:t xml:space="preserve">Check Experiment Samples </w:t>
      </w:r>
      <w:r w:rsidR="004301D2">
        <w:t xml:space="preserve">information </w:t>
      </w:r>
      <w:r w:rsidR="00675412">
        <w:t>and protocol i</w:t>
      </w:r>
      <w:r w:rsidR="004301D2">
        <w:t xml:space="preserve">f </w:t>
      </w:r>
      <w:r w:rsidR="00675412">
        <w:t xml:space="preserve">linked </w:t>
      </w:r>
      <w:r w:rsidR="004301D2">
        <w:t>correctly</w:t>
      </w:r>
    </w:p>
    <w:p w14:paraId="09136D77" w14:textId="77777777" w:rsidR="004E48D0" w:rsidRPr="00446B83" w:rsidRDefault="004E48D0" w:rsidP="00C7557A">
      <w:pPr>
        <w:pStyle w:val="ListParagraph"/>
        <w:ind w:left="1440"/>
        <w:rPr>
          <w:sz w:val="8"/>
          <w:szCs w:val="8"/>
        </w:rPr>
      </w:pPr>
    </w:p>
    <w:p w14:paraId="6D97C594" w14:textId="334954C3" w:rsidR="00BC7936" w:rsidRDefault="00BC7936" w:rsidP="00BC7936">
      <w:pPr>
        <w:pStyle w:val="ListParagraph"/>
        <w:numPr>
          <w:ilvl w:val="0"/>
          <w:numId w:val="1"/>
        </w:numPr>
      </w:pPr>
      <w:r>
        <w:t xml:space="preserve">Study Files </w:t>
      </w:r>
    </w:p>
    <w:p w14:paraId="43D33F0D" w14:textId="495B2321" w:rsidR="00675412" w:rsidRDefault="00C7557A" w:rsidP="00C7557A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675412">
        <w:t>Names are unique and d</w:t>
      </w:r>
      <w:r w:rsidR="00BC7936">
        <w:t xml:space="preserve">escription </w:t>
      </w:r>
      <w:r w:rsidR="00675412">
        <w:t>are meaningful</w:t>
      </w:r>
    </w:p>
    <w:p w14:paraId="485F8BF8" w14:textId="77777777" w:rsidR="004E48D0" w:rsidRPr="00446B83" w:rsidRDefault="004E48D0" w:rsidP="00C7557A">
      <w:pPr>
        <w:pStyle w:val="ListParagraph"/>
        <w:ind w:left="1440"/>
        <w:rPr>
          <w:sz w:val="4"/>
          <w:szCs w:val="4"/>
        </w:rPr>
      </w:pPr>
    </w:p>
    <w:p w14:paraId="73A5AD5D" w14:textId="21A49DD4" w:rsidR="00675412" w:rsidRDefault="00C7557A" w:rsidP="00C7557A">
      <w:pPr>
        <w:pStyle w:val="ListParagraph"/>
        <w:ind w:left="144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ab/>
      </w:r>
      <w:r w:rsidR="00675412">
        <w:t xml:space="preserve">File link downloads the correct </w:t>
      </w:r>
      <w:r w:rsidR="004301D2">
        <w:t>file</w:t>
      </w:r>
      <w:r w:rsidR="00675412">
        <w:t xml:space="preserve"> </w:t>
      </w:r>
    </w:p>
    <w:p w14:paraId="2229A226" w14:textId="77777777" w:rsidR="004E48D0" w:rsidRDefault="004E48D0" w:rsidP="004E48D0"/>
    <w:sectPr w:rsidR="004E48D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A5058" w14:textId="77777777" w:rsidR="002E574B" w:rsidRDefault="002E574B" w:rsidP="002C159D">
      <w:r>
        <w:separator/>
      </w:r>
    </w:p>
  </w:endnote>
  <w:endnote w:type="continuationSeparator" w:id="0">
    <w:p w14:paraId="47D943ED" w14:textId="77777777" w:rsidR="002E574B" w:rsidRDefault="002E574B" w:rsidP="002C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03ED" w14:textId="77777777" w:rsidR="002E574B" w:rsidRDefault="002E574B" w:rsidP="002C159D">
      <w:r>
        <w:separator/>
      </w:r>
    </w:p>
  </w:footnote>
  <w:footnote w:type="continuationSeparator" w:id="0">
    <w:p w14:paraId="5C8DE266" w14:textId="77777777" w:rsidR="002E574B" w:rsidRDefault="002E574B" w:rsidP="002C1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4ACB" w14:textId="77777777" w:rsidR="002C159D" w:rsidRDefault="002C159D" w:rsidP="002C159D">
    <w:r>
      <w:t>ImmPort Review Check List</w:t>
    </w:r>
  </w:p>
  <w:p w14:paraId="1AA6611C" w14:textId="77777777" w:rsidR="002C159D" w:rsidRDefault="002C15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201D"/>
    <w:multiLevelType w:val="hybridMultilevel"/>
    <w:tmpl w:val="65E0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1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9D"/>
    <w:rsid w:val="00004EA5"/>
    <w:rsid w:val="002A6BBF"/>
    <w:rsid w:val="002C159D"/>
    <w:rsid w:val="002E574B"/>
    <w:rsid w:val="004301D2"/>
    <w:rsid w:val="00446B83"/>
    <w:rsid w:val="004E48D0"/>
    <w:rsid w:val="00675412"/>
    <w:rsid w:val="006D745D"/>
    <w:rsid w:val="007111D4"/>
    <w:rsid w:val="00737091"/>
    <w:rsid w:val="00856314"/>
    <w:rsid w:val="009E32B4"/>
    <w:rsid w:val="00A006F7"/>
    <w:rsid w:val="00BB0F48"/>
    <w:rsid w:val="00BC7936"/>
    <w:rsid w:val="00C02098"/>
    <w:rsid w:val="00C445AE"/>
    <w:rsid w:val="00C7557A"/>
    <w:rsid w:val="00CD69CD"/>
    <w:rsid w:val="00DE74AF"/>
    <w:rsid w:val="00F074D6"/>
    <w:rsid w:val="00FE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CAD5"/>
  <w15:chartTrackingRefBased/>
  <w15:docId w15:val="{4D67D3A5-934A-1E44-9625-5DB26630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5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59D"/>
  </w:style>
  <w:style w:type="paragraph" w:styleId="Footer">
    <w:name w:val="footer"/>
    <w:basedOn w:val="Normal"/>
    <w:link w:val="FooterChar"/>
    <w:uiPriority w:val="99"/>
    <w:unhideWhenUsed/>
    <w:rsid w:val="002C1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59D"/>
  </w:style>
  <w:style w:type="character" w:styleId="Hyperlink">
    <w:name w:val="Hyperlink"/>
    <w:basedOn w:val="DefaultParagraphFont"/>
    <w:uiPriority w:val="99"/>
    <w:unhideWhenUsed/>
    <w:rsid w:val="00856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3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.immport.org/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ev.immport.org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0A14A4-BCFE-664C-AAF7-73ACCA217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Alexander (NIH/NCI) [C]</dc:creator>
  <cp:keywords/>
  <dc:description/>
  <cp:lastModifiedBy>Liu, Alexander (NIH/NCI) [C]</cp:lastModifiedBy>
  <cp:revision>11</cp:revision>
  <dcterms:created xsi:type="dcterms:W3CDTF">2022-10-18T14:18:00Z</dcterms:created>
  <dcterms:modified xsi:type="dcterms:W3CDTF">2022-10-19T08:54:00Z</dcterms:modified>
</cp:coreProperties>
</file>