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DD150F" w14:textId="644F4921" w:rsidR="00B259E1" w:rsidRPr="00A11FB7" w:rsidRDefault="004C62FF" w:rsidP="002F3EB3">
      <w:pPr>
        <w:jc w:val="center"/>
        <w:rPr>
          <w:rFonts w:ascii="宋体" w:eastAsia="宋体" w:hAnsi="宋体"/>
          <w:b/>
          <w:sz w:val="32"/>
          <w:szCs w:val="32"/>
        </w:rPr>
      </w:pPr>
      <w:r w:rsidRPr="00A11FB7">
        <w:rPr>
          <w:rFonts w:ascii="宋体" w:eastAsia="宋体" w:hAnsi="宋体" w:hint="eastAsia"/>
          <w:b/>
          <w:sz w:val="32"/>
          <w:szCs w:val="32"/>
        </w:rPr>
        <w:t>计算机体系结构实验</w:t>
      </w:r>
      <w:r w:rsidR="002513C6" w:rsidRPr="00A11FB7">
        <w:rPr>
          <w:rFonts w:ascii="宋体" w:eastAsia="宋体" w:hAnsi="宋体" w:hint="eastAsia"/>
          <w:b/>
          <w:sz w:val="32"/>
          <w:szCs w:val="32"/>
        </w:rPr>
        <w:t xml:space="preserve"> </w:t>
      </w:r>
      <w:r w:rsidR="00EE1F0E">
        <w:rPr>
          <w:rFonts w:ascii="宋体" w:eastAsia="宋体" w:hAnsi="宋体" w:hint="eastAsia"/>
          <w:b/>
          <w:sz w:val="32"/>
          <w:szCs w:val="32"/>
        </w:rPr>
        <w:t>第五</w:t>
      </w:r>
      <w:r w:rsidRPr="00A11FB7">
        <w:rPr>
          <w:rFonts w:ascii="宋体" w:eastAsia="宋体" w:hAnsi="宋体" w:hint="eastAsia"/>
          <w:b/>
          <w:sz w:val="32"/>
          <w:szCs w:val="32"/>
        </w:rPr>
        <w:t>周实验报告</w:t>
      </w:r>
    </w:p>
    <w:p w14:paraId="415977B5" w14:textId="058D99C8" w:rsidR="00BA2D73" w:rsidRDefault="002513C6" w:rsidP="00BA2D73">
      <w:pPr>
        <w:jc w:val="center"/>
        <w:rPr>
          <w:rFonts w:ascii="宋体" w:eastAsia="宋体" w:hAnsi="宋体"/>
        </w:rPr>
      </w:pPr>
      <w:r w:rsidRPr="00A11FB7">
        <w:rPr>
          <w:rFonts w:ascii="宋体" w:eastAsia="宋体" w:hAnsi="宋体" w:hint="eastAsia"/>
        </w:rPr>
        <w:t>组员：许诗瑶20023105、刘朝润20023114、刘晓航20020070</w:t>
      </w:r>
    </w:p>
    <w:p w14:paraId="24513465" w14:textId="77777777" w:rsidR="00896BF4" w:rsidRDefault="00896BF4" w:rsidP="00BA2D73">
      <w:pPr>
        <w:jc w:val="center"/>
        <w:rPr>
          <w:rFonts w:ascii="宋体" w:eastAsia="宋体" w:hAnsi="宋体"/>
        </w:rPr>
      </w:pPr>
    </w:p>
    <w:sdt>
      <w:sdtPr>
        <w:rPr>
          <w:lang w:val="zh-CN"/>
        </w:rPr>
        <w:id w:val="-86306075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36B04ABE" w14:textId="57FED53D" w:rsidR="00D669D9" w:rsidRPr="00896BF4" w:rsidRDefault="00D669D9">
          <w:pPr>
            <w:pStyle w:val="TOC"/>
            <w:rPr>
              <w:rFonts w:ascii="宋体" w:eastAsia="宋体" w:hAnsi="宋体"/>
              <w:b/>
              <w:color w:val="auto"/>
            </w:rPr>
          </w:pPr>
          <w:r w:rsidRPr="00896BF4">
            <w:rPr>
              <w:rFonts w:ascii="宋体" w:eastAsia="宋体" w:hAnsi="宋体"/>
              <w:b/>
              <w:color w:val="auto"/>
              <w:lang w:val="zh-CN"/>
            </w:rPr>
            <w:t>目录</w:t>
          </w:r>
        </w:p>
        <w:p w14:paraId="34C72EE9" w14:textId="01FA27C8" w:rsidR="006863F0" w:rsidRDefault="00D669D9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153197" w:history="1">
            <w:r w:rsidR="006863F0" w:rsidRPr="00970996">
              <w:rPr>
                <w:rStyle w:val="a7"/>
                <w:rFonts w:ascii="宋体" w:eastAsia="宋体" w:hAnsi="宋体"/>
                <w:noProof/>
              </w:rPr>
              <w:t>一、实验要求</w:t>
            </w:r>
            <w:r w:rsidR="006863F0">
              <w:rPr>
                <w:noProof/>
                <w:webHidden/>
              </w:rPr>
              <w:tab/>
            </w:r>
            <w:r w:rsidR="006863F0">
              <w:rPr>
                <w:noProof/>
                <w:webHidden/>
              </w:rPr>
              <w:fldChar w:fldCharType="begin"/>
            </w:r>
            <w:r w:rsidR="006863F0">
              <w:rPr>
                <w:noProof/>
                <w:webHidden/>
              </w:rPr>
              <w:instrText xml:space="preserve"> PAGEREF _Toc77153197 \h </w:instrText>
            </w:r>
            <w:r w:rsidR="006863F0">
              <w:rPr>
                <w:noProof/>
                <w:webHidden/>
              </w:rPr>
            </w:r>
            <w:r w:rsidR="006863F0"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2</w:t>
            </w:r>
            <w:r w:rsidR="006863F0">
              <w:rPr>
                <w:noProof/>
                <w:webHidden/>
              </w:rPr>
              <w:fldChar w:fldCharType="end"/>
            </w:r>
          </w:hyperlink>
        </w:p>
        <w:p w14:paraId="585F63A1" w14:textId="6EF6EC45" w:rsidR="006863F0" w:rsidRDefault="006863F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77153198" w:history="1">
            <w:r w:rsidRPr="00970996">
              <w:rPr>
                <w:rStyle w:val="a7"/>
                <w:rFonts w:ascii="宋体" w:eastAsia="宋体" w:hAnsi="宋体"/>
                <w:noProof/>
              </w:rPr>
              <w:t>（一）ECALL和SRET功能实现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0029" w14:textId="67B4258A" w:rsidR="006863F0" w:rsidRDefault="006863F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77153199" w:history="1">
            <w:r w:rsidRPr="00970996">
              <w:rPr>
                <w:rStyle w:val="a7"/>
                <w:rFonts w:ascii="宋体" w:eastAsia="宋体" w:hAnsi="宋体"/>
                <w:noProof/>
              </w:rPr>
              <w:t>（二）Trap实现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91B95" w14:textId="786B4BC5" w:rsidR="006863F0" w:rsidRDefault="006863F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77153200" w:history="1">
            <w:r w:rsidRPr="00970996">
              <w:rPr>
                <w:rStyle w:val="a7"/>
                <w:rFonts w:ascii="宋体" w:eastAsia="宋体" w:hAnsi="宋体"/>
                <w:noProof/>
              </w:rPr>
              <w:t>（三）printf程序测试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3F22D" w14:textId="015666FA" w:rsidR="006863F0" w:rsidRDefault="006863F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77153201" w:history="1">
            <w:r w:rsidRPr="00970996">
              <w:rPr>
                <w:rStyle w:val="a7"/>
                <w:rFonts w:ascii="宋体" w:eastAsia="宋体" w:hAnsi="宋体"/>
                <w:noProof/>
              </w:rPr>
              <w:t>二、实验环境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E9A63" w14:textId="5B7E5224" w:rsidR="006863F0" w:rsidRDefault="006863F0" w:rsidP="006863F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77153202" w:history="1">
            <w:r w:rsidRPr="00970996">
              <w:rPr>
                <w:rStyle w:val="a7"/>
                <w:rFonts w:ascii="宋体" w:eastAsia="宋体" w:hAnsi="宋体"/>
                <w:noProof/>
              </w:rPr>
              <w:t>三、实验内容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5B37D" w14:textId="6C2D3782" w:rsidR="006863F0" w:rsidRDefault="006863F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77153203" w:history="1">
            <w:r w:rsidRPr="00970996">
              <w:rPr>
                <w:rStyle w:val="a7"/>
                <w:rFonts w:ascii="宋体" w:eastAsia="宋体" w:hAnsi="宋体"/>
                <w:noProof/>
              </w:rPr>
              <w:t>（一）ECALL和SRET功能实现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38F10" w14:textId="1E985621" w:rsidR="006863F0" w:rsidRDefault="006863F0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7153204" w:history="1">
            <w:r w:rsidRPr="00970996">
              <w:rPr>
                <w:rStyle w:val="a7"/>
                <w:rFonts w:ascii="宋体" w:eastAsia="宋体" w:hAnsi="宋体"/>
                <w:noProof/>
              </w:rPr>
              <w:t>1、相关CSR寄存器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42BB0" w14:textId="38722322" w:rsidR="006863F0" w:rsidRDefault="006863F0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7153205" w:history="1">
            <w:r w:rsidRPr="00970996">
              <w:rPr>
                <w:rStyle w:val="a7"/>
                <w:rFonts w:ascii="宋体" w:eastAsia="宋体" w:hAnsi="宋体"/>
                <w:noProof/>
              </w:rPr>
              <w:t>2、ECALL指令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CAE5F" w14:textId="4B8C7EE6" w:rsidR="006863F0" w:rsidRDefault="006863F0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7153206" w:history="1">
            <w:r w:rsidRPr="00970996">
              <w:rPr>
                <w:rStyle w:val="a7"/>
                <w:rFonts w:ascii="宋体" w:eastAsia="宋体" w:hAnsi="宋体"/>
                <w:noProof/>
              </w:rPr>
              <w:t>3、SRET指令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A252A" w14:textId="0B8807CF" w:rsidR="006863F0" w:rsidRDefault="006863F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77153207" w:history="1">
            <w:r w:rsidRPr="00970996">
              <w:rPr>
                <w:rStyle w:val="a7"/>
                <w:rFonts w:ascii="宋体" w:eastAsia="宋体" w:hAnsi="宋体"/>
                <w:noProof/>
              </w:rPr>
              <w:t>（二）Trap实现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08E00" w14:textId="2CFD6240" w:rsidR="006863F0" w:rsidRDefault="006863F0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7153208" w:history="1">
            <w:r w:rsidRPr="00970996">
              <w:rPr>
                <w:rStyle w:val="a7"/>
                <w:rFonts w:ascii="宋体" w:eastAsia="宋体" w:hAnsi="宋体"/>
                <w:noProof/>
              </w:rPr>
              <w:t>1、保护现场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49CB9" w14:textId="49324410" w:rsidR="006863F0" w:rsidRDefault="006863F0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7153209" w:history="1">
            <w:r w:rsidRPr="00970996">
              <w:rPr>
                <w:rStyle w:val="a7"/>
                <w:rFonts w:ascii="宋体" w:eastAsia="宋体" w:hAnsi="宋体"/>
                <w:noProof/>
              </w:rPr>
              <w:t>2、处理程序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D2F76" w14:textId="02D4E96E" w:rsidR="006863F0" w:rsidRDefault="006863F0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77153210" w:history="1">
            <w:r w:rsidRPr="00970996">
              <w:rPr>
                <w:rStyle w:val="a7"/>
                <w:rFonts w:ascii="宋体" w:eastAsia="宋体" w:hAnsi="宋体"/>
                <w:noProof/>
              </w:rPr>
              <w:t>3、恢复现场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29BEE" w14:textId="0BFE060D" w:rsidR="006863F0" w:rsidRDefault="006863F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77153211" w:history="1">
            <w:r w:rsidRPr="00970996">
              <w:rPr>
                <w:rStyle w:val="a7"/>
                <w:rFonts w:ascii="宋体" w:eastAsia="宋体" w:hAnsi="宋体"/>
                <w:noProof/>
              </w:rPr>
              <w:t>四、实验结果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4E009" w14:textId="0D2D4035" w:rsidR="006863F0" w:rsidRDefault="006863F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77153212" w:history="1">
            <w:r w:rsidRPr="00970996">
              <w:rPr>
                <w:rStyle w:val="a7"/>
                <w:rFonts w:ascii="宋体" w:eastAsia="宋体" w:hAnsi="宋体"/>
                <w:noProof/>
              </w:rPr>
              <w:t>（一）ELF可执行文件的转换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3ACA8" w14:textId="050F315B" w:rsidR="006863F0" w:rsidRDefault="006863F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77153213" w:history="1">
            <w:r w:rsidRPr="00970996">
              <w:rPr>
                <w:rStyle w:val="a7"/>
                <w:rFonts w:ascii="宋体" w:eastAsia="宋体" w:hAnsi="宋体"/>
                <w:noProof/>
              </w:rPr>
              <w:t>（二）printf功能C程序测试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39EBE" w14:textId="1C9C646B" w:rsidR="006863F0" w:rsidRDefault="006863F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77153214" w:history="1">
            <w:r w:rsidRPr="00970996">
              <w:rPr>
                <w:rStyle w:val="a7"/>
                <w:rFonts w:ascii="宋体" w:eastAsia="宋体" w:hAnsi="宋体"/>
                <w:noProof/>
              </w:rPr>
              <w:t>五、实验总结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DC6A6" w14:textId="410E1822" w:rsidR="006863F0" w:rsidRDefault="006863F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77153215" w:history="1">
            <w:r w:rsidRPr="00970996">
              <w:rPr>
                <w:rStyle w:val="a7"/>
                <w:rFonts w:ascii="宋体" w:eastAsia="宋体" w:hAnsi="宋体"/>
                <w:noProof/>
              </w:rPr>
              <w:t>（一）实验分工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AB03D" w14:textId="7EDAC522" w:rsidR="006863F0" w:rsidRDefault="006863F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77153216" w:history="1">
            <w:r w:rsidRPr="00970996">
              <w:rPr>
                <w:rStyle w:val="a7"/>
                <w:rFonts w:ascii="宋体" w:eastAsia="宋体" w:hAnsi="宋体"/>
                <w:noProof/>
              </w:rPr>
              <w:t>（二）实验遇到的问题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7D726" w14:textId="36E530A5" w:rsidR="006863F0" w:rsidRDefault="006863F0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77153217" w:history="1">
            <w:r w:rsidRPr="00970996">
              <w:rPr>
                <w:rStyle w:val="a7"/>
                <w:rFonts w:ascii="宋体" w:eastAsia="宋体" w:hAnsi="宋体"/>
                <w:noProof/>
              </w:rPr>
              <w:t>（三）附件文件说明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_Toc77153217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73F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02295" w14:textId="29797D43" w:rsidR="00D669D9" w:rsidRDefault="00D669D9">
          <w:r>
            <w:rPr>
              <w:b/>
              <w:bCs/>
              <w:lang w:val="zh-CN"/>
            </w:rPr>
            <w:fldChar w:fldCharType="end"/>
          </w:r>
        </w:p>
      </w:sdtContent>
    </w:sdt>
    <w:p w14:paraId="38F591E5" w14:textId="2EC20457" w:rsidR="00F855CC" w:rsidRPr="00A11FB7" w:rsidRDefault="00D669D9" w:rsidP="00D669D9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br w:type="page"/>
      </w:r>
    </w:p>
    <w:p w14:paraId="59EEDBCE" w14:textId="303268AD" w:rsidR="002513C6" w:rsidRPr="00A11FB7" w:rsidRDefault="00E76691" w:rsidP="00BA2D73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0" w:name="_Toc77153197"/>
      <w:r w:rsidRPr="00A11FB7">
        <w:rPr>
          <w:rFonts w:ascii="宋体" w:eastAsia="宋体" w:hAnsi="宋体" w:hint="eastAsia"/>
          <w:sz w:val="28"/>
          <w:szCs w:val="28"/>
        </w:rPr>
        <w:lastRenderedPageBreak/>
        <w:t>一、实验要求</w:t>
      </w:r>
      <w:bookmarkEnd w:id="0"/>
    </w:p>
    <w:p w14:paraId="58238247" w14:textId="303EE199" w:rsidR="00BA2D73" w:rsidRPr="00094C49" w:rsidRDefault="002513C6" w:rsidP="002C4D5E">
      <w:pPr>
        <w:pStyle w:val="2"/>
        <w:rPr>
          <w:rFonts w:ascii="宋体" w:eastAsia="宋体" w:hAnsi="宋体"/>
          <w:sz w:val="24"/>
          <w:szCs w:val="24"/>
        </w:rPr>
      </w:pPr>
      <w:bookmarkStart w:id="1" w:name="_Toc77153198"/>
      <w:r w:rsidRPr="00094C49">
        <w:rPr>
          <w:rFonts w:ascii="宋体" w:eastAsia="宋体" w:hAnsi="宋体" w:hint="eastAsia"/>
          <w:sz w:val="24"/>
          <w:szCs w:val="24"/>
        </w:rPr>
        <w:t>（一）</w:t>
      </w:r>
      <w:r w:rsidR="00EB2860">
        <w:rPr>
          <w:rFonts w:ascii="宋体" w:eastAsia="宋体" w:hAnsi="宋体" w:hint="eastAsia"/>
          <w:sz w:val="24"/>
          <w:szCs w:val="24"/>
        </w:rPr>
        <w:t>ECALL和SRET功能实现</w:t>
      </w:r>
      <w:bookmarkEnd w:id="1"/>
    </w:p>
    <w:p w14:paraId="565FAEFC" w14:textId="23584D82" w:rsidR="00B56345" w:rsidRDefault="00B56345" w:rsidP="00B56345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带有printf的C语言程序汇编为RISC-V指令后，需要有ECALL</w:t>
      </w:r>
      <w:r w:rsidRPr="00B56345">
        <w:rPr>
          <w:rFonts w:ascii="宋体" w:eastAsia="宋体" w:hAnsi="宋体"/>
        </w:rPr>
        <w:t>触发中断，进入中断处理流程</w:t>
      </w:r>
      <w:r>
        <w:rPr>
          <w:rFonts w:ascii="宋体" w:eastAsia="宋体" w:hAnsi="宋体" w:hint="eastAsia"/>
        </w:rPr>
        <w:t>，处理中断后通过SRET返回</w:t>
      </w:r>
      <w:r w:rsidR="00596E5E">
        <w:rPr>
          <w:rFonts w:ascii="宋体" w:eastAsia="宋体" w:hAnsi="宋体" w:hint="eastAsia"/>
        </w:rPr>
        <w:t>。ECALL和SRET需要处理CSR相关寄存器和PC的跳转等。</w:t>
      </w:r>
    </w:p>
    <w:p w14:paraId="54FE1690" w14:textId="24836175" w:rsidR="00815EC5" w:rsidRPr="00094C49" w:rsidRDefault="00815EC5" w:rsidP="002C4D5E">
      <w:pPr>
        <w:pStyle w:val="2"/>
        <w:rPr>
          <w:rFonts w:ascii="宋体" w:eastAsia="宋体" w:hAnsi="宋体"/>
          <w:sz w:val="24"/>
          <w:szCs w:val="24"/>
        </w:rPr>
      </w:pPr>
      <w:bookmarkStart w:id="2" w:name="_Toc77153199"/>
      <w:r w:rsidRPr="00094C49">
        <w:rPr>
          <w:rFonts w:ascii="宋体" w:eastAsia="宋体" w:hAnsi="宋体" w:hint="eastAsia"/>
          <w:sz w:val="24"/>
          <w:szCs w:val="24"/>
        </w:rPr>
        <w:t>（二）</w:t>
      </w:r>
      <w:r w:rsidR="00F47218">
        <w:rPr>
          <w:rFonts w:ascii="宋体" w:eastAsia="宋体" w:hAnsi="宋体" w:hint="eastAsia"/>
          <w:sz w:val="24"/>
          <w:szCs w:val="24"/>
        </w:rPr>
        <w:t>T</w:t>
      </w:r>
      <w:r w:rsidR="00F47218">
        <w:rPr>
          <w:rFonts w:ascii="宋体" w:eastAsia="宋体" w:hAnsi="宋体"/>
          <w:sz w:val="24"/>
          <w:szCs w:val="24"/>
        </w:rPr>
        <w:t>rap</w:t>
      </w:r>
      <w:r w:rsidR="00EB2860">
        <w:rPr>
          <w:rFonts w:ascii="宋体" w:eastAsia="宋体" w:hAnsi="宋体" w:hint="eastAsia"/>
          <w:sz w:val="24"/>
          <w:szCs w:val="24"/>
        </w:rPr>
        <w:t>实现</w:t>
      </w:r>
      <w:bookmarkEnd w:id="2"/>
    </w:p>
    <w:p w14:paraId="3177F2D7" w14:textId="65E6BFEC" w:rsidR="00BA2D73" w:rsidRDefault="00BA2D73" w:rsidP="00BA2D7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596E5E">
        <w:rPr>
          <w:rFonts w:ascii="宋体" w:eastAsia="宋体" w:hAnsi="宋体" w:hint="eastAsia"/>
        </w:rPr>
        <w:t>ECALL跳转至中断处理程序入口，中断处理程序需要分别进行：保留现场、中断处理、恢复现场等工作。</w:t>
      </w:r>
    </w:p>
    <w:p w14:paraId="029FCDAB" w14:textId="560E8DF2" w:rsidR="00450FB3" w:rsidRPr="00094C49" w:rsidRDefault="00450FB3" w:rsidP="002C4D5E">
      <w:pPr>
        <w:pStyle w:val="2"/>
        <w:rPr>
          <w:rFonts w:ascii="宋体" w:eastAsia="宋体" w:hAnsi="宋体"/>
          <w:sz w:val="24"/>
          <w:szCs w:val="24"/>
        </w:rPr>
      </w:pPr>
      <w:bookmarkStart w:id="3" w:name="_Toc77153200"/>
      <w:r w:rsidRPr="00094C49">
        <w:rPr>
          <w:rFonts w:ascii="宋体" w:eastAsia="宋体" w:hAnsi="宋体" w:hint="eastAsia"/>
          <w:sz w:val="24"/>
          <w:szCs w:val="24"/>
        </w:rPr>
        <w:t>（三）</w:t>
      </w:r>
      <w:r w:rsidR="00EB2860">
        <w:rPr>
          <w:rFonts w:ascii="宋体" w:eastAsia="宋体" w:hAnsi="宋体" w:hint="eastAsia"/>
          <w:sz w:val="24"/>
          <w:szCs w:val="24"/>
        </w:rPr>
        <w:t>printf程序测试</w:t>
      </w:r>
      <w:bookmarkEnd w:id="3"/>
    </w:p>
    <w:p w14:paraId="3B818DC2" w14:textId="5C55EB61" w:rsidR="00450FB3" w:rsidRPr="00BA2D73" w:rsidRDefault="00450FB3" w:rsidP="00BA2D7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596E5E">
        <w:rPr>
          <w:rFonts w:ascii="宋体" w:eastAsia="宋体" w:hAnsi="宋体" w:hint="eastAsia"/>
        </w:rPr>
        <w:t>使用带printf的测试程序，在5级流水线上测试，主要测试ECALL、中断处理、SRET的功能实现。</w:t>
      </w:r>
    </w:p>
    <w:p w14:paraId="527739DE" w14:textId="77777777" w:rsidR="002513C6" w:rsidRPr="00A11FB7" w:rsidRDefault="002513C6" w:rsidP="00BA2D73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4" w:name="_Toc77153201"/>
      <w:r w:rsidRPr="00A11FB7">
        <w:rPr>
          <w:rFonts w:ascii="宋体" w:eastAsia="宋体" w:hAnsi="宋体" w:hint="eastAsia"/>
          <w:sz w:val="28"/>
          <w:szCs w:val="28"/>
        </w:rPr>
        <w:t>二、实验环境</w:t>
      </w:r>
      <w:bookmarkEnd w:id="4"/>
    </w:p>
    <w:p w14:paraId="42F3E552" w14:textId="77777777" w:rsidR="002F3EB3" w:rsidRPr="00A11FB7" w:rsidRDefault="002F3EB3">
      <w:pPr>
        <w:rPr>
          <w:rFonts w:ascii="宋体" w:eastAsia="宋体" w:hAnsi="宋体"/>
        </w:rPr>
      </w:pPr>
      <w:r w:rsidRPr="00A11FB7">
        <w:rPr>
          <w:rFonts w:ascii="宋体" w:eastAsia="宋体" w:hAnsi="宋体" w:hint="eastAsia"/>
        </w:rPr>
        <w:t>编程语言：Verilog</w:t>
      </w:r>
    </w:p>
    <w:p w14:paraId="21B1554E" w14:textId="77777777" w:rsidR="002F3EB3" w:rsidRPr="00A11FB7" w:rsidRDefault="002F3EB3">
      <w:pPr>
        <w:rPr>
          <w:rFonts w:ascii="宋体" w:eastAsia="宋体" w:hAnsi="宋体"/>
        </w:rPr>
      </w:pPr>
      <w:r w:rsidRPr="00A11FB7">
        <w:rPr>
          <w:rFonts w:ascii="宋体" w:eastAsia="宋体" w:hAnsi="宋体" w:hint="eastAsia"/>
        </w:rPr>
        <w:t>IDE：</w:t>
      </w:r>
      <w:r w:rsidRPr="00A11FB7">
        <w:rPr>
          <w:rFonts w:ascii="宋体" w:eastAsia="宋体" w:hAnsi="宋体"/>
        </w:rPr>
        <w:t>V</w:t>
      </w:r>
      <w:r w:rsidRPr="00A11FB7">
        <w:rPr>
          <w:rFonts w:ascii="宋体" w:eastAsia="宋体" w:hAnsi="宋体" w:hint="eastAsia"/>
        </w:rPr>
        <w:t>ivado</w:t>
      </w:r>
      <w:r w:rsidRPr="00A11FB7">
        <w:rPr>
          <w:rFonts w:ascii="宋体" w:eastAsia="宋体" w:hAnsi="宋体"/>
        </w:rPr>
        <w:t xml:space="preserve"> </w:t>
      </w:r>
      <w:r w:rsidRPr="00A11FB7">
        <w:rPr>
          <w:rFonts w:ascii="宋体" w:eastAsia="宋体" w:hAnsi="宋体" w:hint="eastAsia"/>
        </w:rPr>
        <w:t>2018.3</w:t>
      </w:r>
    </w:p>
    <w:p w14:paraId="2B2254FF" w14:textId="736F073E" w:rsidR="002F3EB3" w:rsidRPr="00A11FB7" w:rsidRDefault="002F3EB3">
      <w:pPr>
        <w:rPr>
          <w:rFonts w:ascii="宋体" w:eastAsia="宋体" w:hAnsi="宋体"/>
        </w:rPr>
      </w:pPr>
      <w:r w:rsidRPr="00A11FB7">
        <w:rPr>
          <w:rFonts w:ascii="宋体" w:eastAsia="宋体" w:hAnsi="宋体" w:hint="eastAsia"/>
        </w:rPr>
        <w:t>编译工具链：</w:t>
      </w:r>
      <w:r w:rsidR="0076084B" w:rsidRPr="00A11FB7">
        <w:rPr>
          <w:rFonts w:ascii="宋体" w:eastAsia="宋体" w:hAnsi="宋体" w:hint="eastAsia"/>
        </w:rPr>
        <w:t>riscv</w:t>
      </w:r>
      <w:r w:rsidR="0076084B" w:rsidRPr="00A11FB7">
        <w:rPr>
          <w:rFonts w:ascii="宋体" w:eastAsia="宋体" w:hAnsi="宋体"/>
        </w:rPr>
        <w:t>-gnu-tool</w:t>
      </w:r>
    </w:p>
    <w:p w14:paraId="09741AF5" w14:textId="137B397F" w:rsidR="001D5F71" w:rsidRDefault="002F3EB3">
      <w:pPr>
        <w:rPr>
          <w:rFonts w:ascii="宋体" w:eastAsia="宋体" w:hAnsi="宋体"/>
        </w:rPr>
      </w:pPr>
      <w:r w:rsidRPr="00A11FB7">
        <w:rPr>
          <w:rFonts w:ascii="宋体" w:eastAsia="宋体" w:hAnsi="宋体" w:hint="eastAsia"/>
        </w:rPr>
        <w:t>工程版本控制及代码托管：Github平台</w:t>
      </w:r>
    </w:p>
    <w:p w14:paraId="79597182" w14:textId="3E33EA10" w:rsidR="00B43B01" w:rsidRPr="00A11FB7" w:rsidRDefault="00B43B01">
      <w:pPr>
        <w:rPr>
          <w:rFonts w:ascii="宋体" w:eastAsia="宋体" w:hAnsi="宋体"/>
        </w:rPr>
      </w:pPr>
      <w:r w:rsidRPr="00BA2D73">
        <w:rPr>
          <w:rFonts w:ascii="宋体" w:eastAsia="宋体" w:hAnsi="宋体"/>
        </w:rPr>
        <w:t>RISC-V ISA</w:t>
      </w:r>
      <w:r>
        <w:rPr>
          <w:rFonts w:ascii="宋体" w:eastAsia="宋体" w:hAnsi="宋体" w:hint="eastAsia"/>
        </w:rPr>
        <w:t>模拟器：Spike</w:t>
      </w:r>
      <w:r w:rsidR="00EB2860">
        <w:rPr>
          <w:rFonts w:ascii="宋体" w:eastAsia="宋体" w:hAnsi="宋体"/>
        </w:rPr>
        <w:br/>
      </w:r>
      <w:r w:rsidR="00EB2860" w:rsidRPr="00EB2860">
        <w:rPr>
          <w:rFonts w:ascii="宋体" w:eastAsia="宋体" w:hAnsi="宋体" w:hint="eastAsia"/>
          <w:b/>
        </w:rPr>
        <w:t>辅助转换工具：elf2hex</w:t>
      </w:r>
    </w:p>
    <w:p w14:paraId="73237C91" w14:textId="670ED832" w:rsidR="002513C6" w:rsidRPr="00A11FB7" w:rsidRDefault="002513C6" w:rsidP="002C4D5E">
      <w:pPr>
        <w:pStyle w:val="1"/>
        <w:numPr>
          <w:ilvl w:val="0"/>
          <w:numId w:val="5"/>
        </w:numPr>
        <w:rPr>
          <w:rFonts w:ascii="宋体" w:eastAsia="宋体" w:hAnsi="宋体"/>
          <w:b w:val="0"/>
          <w:sz w:val="28"/>
          <w:szCs w:val="28"/>
        </w:rPr>
      </w:pPr>
      <w:bookmarkStart w:id="5" w:name="_Toc77153202"/>
      <w:r w:rsidRPr="00A11FB7">
        <w:rPr>
          <w:rFonts w:ascii="宋体" w:eastAsia="宋体" w:hAnsi="宋体" w:hint="eastAsia"/>
          <w:sz w:val="28"/>
          <w:szCs w:val="28"/>
        </w:rPr>
        <w:t>实验内容</w:t>
      </w:r>
      <w:bookmarkEnd w:id="5"/>
    </w:p>
    <w:p w14:paraId="336EBF76" w14:textId="0AF31374" w:rsidR="002513C6" w:rsidRPr="002C4D5E" w:rsidRDefault="002C4D5E" w:rsidP="002C4D5E">
      <w:pPr>
        <w:pStyle w:val="2"/>
        <w:rPr>
          <w:rFonts w:ascii="宋体" w:eastAsia="宋体" w:hAnsi="宋体"/>
          <w:sz w:val="24"/>
          <w:szCs w:val="24"/>
        </w:rPr>
      </w:pPr>
      <w:bookmarkStart w:id="6" w:name="_Toc77153203"/>
      <w:r>
        <w:rPr>
          <w:rFonts w:ascii="宋体" w:eastAsia="宋体" w:hAnsi="宋体" w:hint="eastAsia"/>
          <w:b w:val="0"/>
          <w:sz w:val="24"/>
          <w:szCs w:val="24"/>
        </w:rPr>
        <w:t>（一）</w:t>
      </w:r>
      <w:r w:rsidR="00EB2860">
        <w:rPr>
          <w:rFonts w:ascii="宋体" w:eastAsia="宋体" w:hAnsi="宋体" w:hint="eastAsia"/>
          <w:sz w:val="24"/>
          <w:szCs w:val="24"/>
        </w:rPr>
        <w:t>ECALL和SRET功能实现</w:t>
      </w:r>
      <w:bookmarkEnd w:id="6"/>
    </w:p>
    <w:p w14:paraId="50833E0F" w14:textId="654A8562" w:rsidR="00171D4E" w:rsidRPr="00094C49" w:rsidRDefault="00A11FB7" w:rsidP="002C4D5E">
      <w:pPr>
        <w:pStyle w:val="3"/>
        <w:rPr>
          <w:rFonts w:ascii="宋体" w:eastAsia="宋体" w:hAnsi="宋体"/>
          <w:sz w:val="21"/>
          <w:szCs w:val="21"/>
        </w:rPr>
      </w:pPr>
      <w:bookmarkStart w:id="7" w:name="_Toc77153204"/>
      <w:r w:rsidRPr="00094C49">
        <w:rPr>
          <w:rFonts w:ascii="宋体" w:eastAsia="宋体" w:hAnsi="宋体" w:hint="eastAsia"/>
          <w:sz w:val="21"/>
          <w:szCs w:val="21"/>
        </w:rPr>
        <w:t>1、</w:t>
      </w:r>
      <w:r w:rsidR="001D1073">
        <w:rPr>
          <w:rFonts w:ascii="宋体" w:eastAsia="宋体" w:hAnsi="宋体" w:hint="eastAsia"/>
          <w:sz w:val="21"/>
          <w:szCs w:val="21"/>
        </w:rPr>
        <w:t>相关CSR寄存器</w:t>
      </w:r>
      <w:bookmarkEnd w:id="7"/>
    </w:p>
    <w:p w14:paraId="2E6E8387" w14:textId="6784A0DE" w:rsidR="00796C99" w:rsidRDefault="00796C99" w:rsidP="00796C99">
      <w:pPr>
        <w:ind w:firstLine="420"/>
        <w:rPr>
          <w:rFonts w:ascii="宋体" w:eastAsia="宋体" w:hAnsi="宋体"/>
        </w:rPr>
      </w:pPr>
      <w:r w:rsidRPr="00796C99">
        <w:rPr>
          <w:rFonts w:ascii="宋体" w:eastAsia="宋体" w:hAnsi="宋体" w:hint="eastAsia"/>
        </w:rPr>
        <w:t>标准</w:t>
      </w:r>
      <w:r>
        <w:rPr>
          <w:rFonts w:ascii="宋体" w:eastAsia="宋体" w:hAnsi="宋体"/>
        </w:rPr>
        <w:t>RISC-V ISA</w:t>
      </w:r>
      <w:r w:rsidRPr="00796C99">
        <w:rPr>
          <w:rFonts w:ascii="宋体" w:eastAsia="宋体" w:hAnsi="宋体"/>
        </w:rPr>
        <w:t>设置了一个</w:t>
      </w:r>
      <w:r>
        <w:rPr>
          <w:rFonts w:ascii="宋体" w:eastAsia="宋体" w:hAnsi="宋体"/>
        </w:rPr>
        <w:t>12</w:t>
      </w:r>
      <w:r w:rsidRPr="00796C99">
        <w:rPr>
          <w:rFonts w:ascii="宋体" w:eastAsia="宋体" w:hAnsi="宋体"/>
        </w:rPr>
        <w:t>位的编码空间（csr[11:0]）可用于</w:t>
      </w:r>
      <w:r>
        <w:rPr>
          <w:rFonts w:ascii="宋体" w:eastAsia="宋体" w:hAnsi="宋体"/>
        </w:rPr>
        <w:t>4096</w:t>
      </w:r>
      <w:r w:rsidRPr="00796C99">
        <w:rPr>
          <w:rFonts w:ascii="宋体" w:eastAsia="宋体" w:hAnsi="宋体"/>
        </w:rPr>
        <w:t>个CSR。根据约定，</w:t>
      </w:r>
      <w:r>
        <w:rPr>
          <w:rFonts w:ascii="宋体" w:eastAsia="宋体" w:hAnsi="宋体"/>
        </w:rPr>
        <w:t>CSR</w:t>
      </w:r>
      <w:r w:rsidRPr="00796C99">
        <w:rPr>
          <w:rFonts w:ascii="宋体" w:eastAsia="宋体" w:hAnsi="宋体"/>
        </w:rPr>
        <w:t>地址的高</w:t>
      </w:r>
      <w:r>
        <w:rPr>
          <w:rFonts w:ascii="宋体" w:eastAsia="宋体" w:hAnsi="宋体"/>
        </w:rPr>
        <w:t>4</w:t>
      </w:r>
      <w:r w:rsidRPr="00796C99">
        <w:rPr>
          <w:rFonts w:ascii="宋体" w:eastAsia="宋体" w:hAnsi="宋体"/>
        </w:rPr>
        <w:t>位（csr[11:8]）用于编码 CSR 根据特权级读写的可访问性。最高2 位（csr[11:10]）指示这个寄存器是否是可以读/写（如只读是11）。后面</w:t>
      </w:r>
      <w:r>
        <w:rPr>
          <w:rFonts w:ascii="宋体" w:eastAsia="宋体" w:hAnsi="宋体"/>
        </w:rPr>
        <w:t>2</w:t>
      </w:r>
      <w:r w:rsidRPr="00796C99">
        <w:rPr>
          <w:rFonts w:ascii="宋体" w:eastAsia="宋体" w:hAnsi="宋体"/>
        </w:rPr>
        <w:t>位（csr[9:8]）指示了能够访问这个 CSR 所需要的最低特权级。</w:t>
      </w:r>
    </w:p>
    <w:p w14:paraId="661C496D" w14:textId="2942A4D6" w:rsidR="00796C99" w:rsidRDefault="00796C99" w:rsidP="00796C99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RISC-V特权级</w:t>
      </w:r>
      <w:r w:rsidR="003230B4">
        <w:rPr>
          <w:rFonts w:ascii="宋体" w:eastAsia="宋体" w:hAnsi="宋体" w:hint="eastAsia"/>
        </w:rPr>
        <w:t>可</w:t>
      </w:r>
      <w:r>
        <w:rPr>
          <w:rFonts w:ascii="宋体" w:eastAsia="宋体" w:hAnsi="宋体" w:hint="eastAsia"/>
        </w:rPr>
        <w:t>分为00用户级（user）、01特权级（supervisor）和11机器级（machine）。CSR寄存器根据不同特权级，</w:t>
      </w:r>
      <w:r w:rsidR="003230B4">
        <w:rPr>
          <w:rFonts w:ascii="宋体" w:eastAsia="宋体" w:hAnsi="宋体" w:hint="eastAsia"/>
        </w:rPr>
        <w:t>有对应CSR用于表示和处理状态等，如我们设计的中断是由machine到supervisor级别的切换，该两个特权级涉及到如下一些相关的CSR寄存器。</w:t>
      </w:r>
    </w:p>
    <w:p w14:paraId="7CBA6966" w14:textId="6D9AA2F7" w:rsidR="003230B4" w:rsidRDefault="003230B4" w:rsidP="003230B4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supervisor级别</w:t>
      </w:r>
    </w:p>
    <w:p w14:paraId="4833E534" w14:textId="13ED6C2F" w:rsidR="003230B4" w:rsidRDefault="003230B4" w:rsidP="001F6BD1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742721B6" wp14:editId="1F583050">
            <wp:extent cx="3765885" cy="347118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0"/>
                    <a:stretch/>
                  </pic:blipFill>
                  <pic:spPr bwMode="auto">
                    <a:xfrm>
                      <a:off x="0" y="0"/>
                      <a:ext cx="3780811" cy="348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0C2D7" w14:textId="73DB7EEE" w:rsidR="001F6BD1" w:rsidRDefault="001F6BD1" w:rsidP="001F6BD1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br w:type="page"/>
      </w:r>
    </w:p>
    <w:p w14:paraId="2871FA89" w14:textId="49B2AE3D" w:rsidR="003230B4" w:rsidRDefault="003230B4" w:rsidP="003230B4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machine级别</w:t>
      </w:r>
    </w:p>
    <w:p w14:paraId="66D33AE4" w14:textId="32E10D55" w:rsidR="003230B4" w:rsidRDefault="003230B4" w:rsidP="003230B4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645A1241" wp14:editId="2E66B1ED">
            <wp:extent cx="3906896" cy="473242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8"/>
                    <a:stretch/>
                  </pic:blipFill>
                  <pic:spPr bwMode="auto">
                    <a:xfrm>
                      <a:off x="0" y="0"/>
                      <a:ext cx="3912939" cy="473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76D36" w14:textId="44F8415F" w:rsidR="006A6191" w:rsidRDefault="006A6191" w:rsidP="006A6191">
      <w:pPr>
        <w:ind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对上述部分ECALL与SRET涉及到的寄存器，提前在opType.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h头文件中</w:t>
      </w:r>
      <w:r w:rsidR="00AC225D">
        <w:rPr>
          <w:rFonts w:ascii="宋体" w:eastAsia="宋体" w:hAnsi="宋体" w:hint="eastAsia"/>
        </w:rPr>
        <w:t>定义地址，方便实现。</w:t>
      </w:r>
    </w:p>
    <w:p w14:paraId="7EC93663" w14:textId="280EF9F1" w:rsidR="006A6191" w:rsidRPr="00796C99" w:rsidRDefault="006A6191" w:rsidP="006A6191">
      <w:pPr>
        <w:ind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由于ECALL和SRET指令涉及到PC的跳转等，我们将其作为类似branch分支指令的处理，使之在EX阶段跳转。并在5级流水线上对CSR指令实现进行了调整，原本CSR的实现在WB阶段，但与CSR寄存器相关的读写操作提前，WB只余下对普通数据寄存器的写回。</w:t>
      </w:r>
    </w:p>
    <w:p w14:paraId="3AB3E437" w14:textId="39A31956" w:rsidR="0086662C" w:rsidRPr="00094C49" w:rsidRDefault="00171D4E" w:rsidP="002C4D5E">
      <w:pPr>
        <w:pStyle w:val="3"/>
        <w:rPr>
          <w:rFonts w:ascii="宋体" w:eastAsia="宋体" w:hAnsi="宋体"/>
          <w:sz w:val="21"/>
          <w:szCs w:val="21"/>
        </w:rPr>
      </w:pPr>
      <w:bookmarkStart w:id="8" w:name="_Toc77153205"/>
      <w:r w:rsidRPr="00094C49">
        <w:rPr>
          <w:rFonts w:ascii="宋体" w:eastAsia="宋体" w:hAnsi="宋体"/>
          <w:sz w:val="21"/>
          <w:szCs w:val="21"/>
        </w:rPr>
        <w:t>2</w:t>
      </w:r>
      <w:r w:rsidR="0086662C" w:rsidRPr="00094C49">
        <w:rPr>
          <w:rFonts w:ascii="宋体" w:eastAsia="宋体" w:hAnsi="宋体" w:hint="eastAsia"/>
          <w:sz w:val="21"/>
          <w:szCs w:val="21"/>
        </w:rPr>
        <w:t>、</w:t>
      </w:r>
      <w:r w:rsidR="001D1073">
        <w:rPr>
          <w:rFonts w:ascii="宋体" w:eastAsia="宋体" w:hAnsi="宋体" w:hint="eastAsia"/>
          <w:sz w:val="21"/>
          <w:szCs w:val="21"/>
        </w:rPr>
        <w:t>ECALL指令</w:t>
      </w:r>
      <w:bookmarkEnd w:id="8"/>
    </w:p>
    <w:p w14:paraId="64A71A74" w14:textId="324F4E64" w:rsidR="00AC225D" w:rsidRPr="00AC225D" w:rsidRDefault="00AC225D" w:rsidP="00AC1081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ECALL</w:t>
      </w:r>
      <w:r w:rsidR="00AC1081">
        <w:rPr>
          <w:rFonts w:ascii="宋体" w:eastAsia="宋体" w:hAnsi="宋体" w:hint="eastAsia"/>
        </w:rPr>
        <w:t>进入中断，需要对相关CSR寄存器更新。我们设定ECALL进入中断实现了从machine级至supervisor级的切换，因此需要执行如下行为：</w:t>
      </w:r>
    </w:p>
    <w:p w14:paraId="79AEC1AF" w14:textId="479563D2" w:rsidR="00AC225D" w:rsidRPr="00AC225D" w:rsidRDefault="00AC1081" w:rsidP="00AC225D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="00AC225D" w:rsidRPr="00AC225D">
        <w:rPr>
          <w:rFonts w:ascii="宋体" w:eastAsia="宋体" w:hAnsi="宋体" w:hint="eastAsia"/>
        </w:rPr>
        <w:t>更新</w:t>
      </w:r>
      <w:r w:rsidR="00AC225D" w:rsidRPr="00AC225D">
        <w:rPr>
          <w:rFonts w:ascii="宋体" w:eastAsia="宋体" w:hAnsi="宋体"/>
        </w:rPr>
        <w:t>mepc</w:t>
      </w:r>
      <w:r>
        <w:rPr>
          <w:rFonts w:ascii="宋体" w:eastAsia="宋体" w:hAnsi="宋体" w:hint="eastAsia"/>
        </w:rPr>
        <w:t>，</w:t>
      </w:r>
      <w:r w:rsidR="00AC225D" w:rsidRPr="00AC225D">
        <w:rPr>
          <w:rFonts w:ascii="宋体" w:eastAsia="宋体" w:hAnsi="宋体"/>
        </w:rPr>
        <w:t>mepc写入</w:t>
      </w:r>
      <w:r>
        <w:rPr>
          <w:rFonts w:ascii="宋体" w:eastAsia="宋体" w:hAnsi="宋体" w:hint="eastAsia"/>
        </w:rPr>
        <w:t>ECALL</w:t>
      </w:r>
      <w:r w:rsidR="00AC225D" w:rsidRPr="00AC225D">
        <w:rPr>
          <w:rFonts w:ascii="宋体" w:eastAsia="宋体" w:hAnsi="宋体"/>
        </w:rPr>
        <w:t>的下一条指令的地址</w:t>
      </w:r>
      <w:r>
        <w:rPr>
          <w:rFonts w:ascii="宋体" w:eastAsia="宋体" w:hAnsi="宋体" w:hint="eastAsia"/>
        </w:rPr>
        <w:t>。</w:t>
      </w:r>
    </w:p>
    <w:p w14:paraId="404945D8" w14:textId="4920F798" w:rsidR="00AC225D" w:rsidRDefault="00432F82" w:rsidP="00AC225D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</w:t>
      </w:r>
      <w:r w:rsidR="00AC225D" w:rsidRPr="00AC225D">
        <w:rPr>
          <w:rFonts w:ascii="宋体" w:eastAsia="宋体" w:hAnsi="宋体" w:hint="eastAsia"/>
        </w:rPr>
        <w:t>更新</w:t>
      </w:r>
      <w:r w:rsidR="00AC225D" w:rsidRPr="00AC225D">
        <w:rPr>
          <w:rFonts w:ascii="宋体" w:eastAsia="宋体" w:hAnsi="宋体"/>
        </w:rPr>
        <w:t>mcause</w:t>
      </w:r>
      <w:r>
        <w:rPr>
          <w:rFonts w:ascii="宋体" w:eastAsia="宋体" w:hAnsi="宋体" w:hint="eastAsia"/>
        </w:rPr>
        <w:t>，</w:t>
      </w:r>
      <w:r w:rsidR="00AC225D" w:rsidRPr="00AC225D">
        <w:rPr>
          <w:rFonts w:ascii="宋体" w:eastAsia="宋体" w:hAnsi="宋体"/>
        </w:rPr>
        <w:t>根据产生异常的类型更新mcause，异常类型的编码</w:t>
      </w:r>
      <w:r>
        <w:rPr>
          <w:rFonts w:ascii="宋体" w:eastAsia="宋体" w:hAnsi="宋体" w:hint="eastAsia"/>
        </w:rPr>
        <w:t>如下所示：</w:t>
      </w:r>
    </w:p>
    <w:p w14:paraId="10C76D5F" w14:textId="2EB27440" w:rsidR="00432F82" w:rsidRDefault="00432F82" w:rsidP="00432F82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8371EBB" wp14:editId="28C1D26D">
            <wp:extent cx="3191956" cy="438404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cause-cod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506" cy="439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8056" w14:textId="2BA24DB8" w:rsidR="00432F82" w:rsidRPr="00AC225D" w:rsidRDefault="00432F82" w:rsidP="00801CE8">
      <w:pPr>
        <w:ind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为简单实现，我们定义异常类型为32</w:t>
      </w:r>
      <w:r>
        <w:rPr>
          <w:rFonts w:ascii="宋体" w:eastAsia="宋体" w:hAnsi="宋体"/>
        </w:rPr>
        <w:t>’h80000001</w:t>
      </w:r>
      <w:r>
        <w:rPr>
          <w:rFonts w:ascii="宋体" w:eastAsia="宋体" w:hAnsi="宋体" w:hint="eastAsia"/>
        </w:rPr>
        <w:t>，即对应Supervisor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software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interrupt。</w:t>
      </w:r>
    </w:p>
    <w:p w14:paraId="56093F44" w14:textId="30E01BFC" w:rsidR="00AC225D" w:rsidRPr="00AC225D" w:rsidRDefault="00801CE8" w:rsidP="00AC225D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（3）</w:t>
      </w:r>
      <w:r w:rsidR="00AC225D" w:rsidRPr="00AC225D">
        <w:rPr>
          <w:rFonts w:ascii="宋体" w:eastAsia="宋体" w:hAnsi="宋体" w:hint="eastAsia"/>
        </w:rPr>
        <w:t>更新</w:t>
      </w:r>
      <w:r w:rsidR="00AC225D" w:rsidRPr="00AC225D">
        <w:rPr>
          <w:rFonts w:ascii="宋体" w:eastAsia="宋体" w:hAnsi="宋体"/>
        </w:rPr>
        <w:t>mtval</w:t>
      </w:r>
      <w:r>
        <w:rPr>
          <w:rFonts w:ascii="宋体" w:eastAsia="宋体" w:hAnsi="宋体" w:hint="eastAsia"/>
        </w:rPr>
        <w:t>，</w:t>
      </w:r>
      <w:r w:rsidR="00AC225D" w:rsidRPr="00AC225D">
        <w:rPr>
          <w:rFonts w:ascii="宋体" w:eastAsia="宋体" w:hAnsi="宋体"/>
        </w:rPr>
        <w:t>某些异常需要将异常相关的信息写入到mtval</w:t>
      </w:r>
      <w:r>
        <w:rPr>
          <w:rFonts w:ascii="宋体" w:eastAsia="宋体" w:hAnsi="宋体"/>
        </w:rPr>
        <w:t>当中</w:t>
      </w:r>
      <w:r>
        <w:rPr>
          <w:rFonts w:ascii="宋体" w:eastAsia="宋体" w:hAnsi="宋体" w:hint="eastAsia"/>
        </w:rPr>
        <w:t>，我们假定没有相关的异常信息，即写入0即可。</w:t>
      </w:r>
    </w:p>
    <w:p w14:paraId="3BCCFEB4" w14:textId="762B2371" w:rsidR="00AC225D" w:rsidRPr="00AC225D" w:rsidRDefault="00801CE8" w:rsidP="00AC225D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</w:t>
      </w:r>
      <w:r w:rsidR="00AC225D" w:rsidRPr="00AC225D">
        <w:rPr>
          <w:rFonts w:ascii="宋体" w:eastAsia="宋体" w:hAnsi="宋体" w:hint="eastAsia"/>
        </w:rPr>
        <w:t>更新</w:t>
      </w:r>
      <w:r w:rsidR="00AC225D" w:rsidRPr="00AC225D">
        <w:rPr>
          <w:rFonts w:ascii="宋体" w:eastAsia="宋体" w:hAnsi="宋体"/>
        </w:rPr>
        <w:t>mstatus</w:t>
      </w:r>
      <w:r>
        <w:rPr>
          <w:rFonts w:ascii="宋体" w:eastAsia="宋体" w:hAnsi="宋体" w:hint="eastAsia"/>
        </w:rPr>
        <w:t>，mstatus记录中断使能等信息，由于我们涉及到了从machine到supervisor级别的切换，需要</w:t>
      </w:r>
      <w:r w:rsidR="00AC225D" w:rsidRPr="00AC225D">
        <w:rPr>
          <w:rFonts w:ascii="宋体" w:eastAsia="宋体" w:hAnsi="宋体"/>
        </w:rPr>
        <w:t>将异常发生前的MIE保存到</w:t>
      </w:r>
      <w:r>
        <w:rPr>
          <w:rFonts w:ascii="宋体" w:eastAsia="宋体" w:hAnsi="宋体" w:hint="eastAsia"/>
        </w:rPr>
        <w:t>S</w:t>
      </w:r>
      <w:r w:rsidR="00AC225D" w:rsidRPr="00AC225D">
        <w:rPr>
          <w:rFonts w:ascii="宋体" w:eastAsia="宋体" w:hAnsi="宋体"/>
        </w:rPr>
        <w:t>PIE当中，将异常发生前所处的特权级</w:t>
      </w:r>
      <w:r w:rsidR="00A30D03">
        <w:rPr>
          <w:rFonts w:ascii="宋体" w:eastAsia="宋体" w:hAnsi="宋体" w:hint="eastAsia"/>
        </w:rPr>
        <w:t>（machine对应为1）</w:t>
      </w:r>
      <w:r w:rsidR="00AC225D" w:rsidRPr="00AC225D">
        <w:rPr>
          <w:rFonts w:ascii="宋体" w:eastAsia="宋体" w:hAnsi="宋体"/>
        </w:rPr>
        <w:t>保存到</w:t>
      </w:r>
      <w:r>
        <w:rPr>
          <w:rFonts w:ascii="宋体" w:eastAsia="宋体" w:hAnsi="宋体" w:hint="eastAsia"/>
        </w:rPr>
        <w:t>S</w:t>
      </w:r>
      <w:r w:rsidR="00AC225D" w:rsidRPr="00AC225D">
        <w:rPr>
          <w:rFonts w:ascii="宋体" w:eastAsia="宋体" w:hAnsi="宋体"/>
        </w:rPr>
        <w:t>PP</w:t>
      </w:r>
      <w:r>
        <w:rPr>
          <w:rFonts w:ascii="宋体" w:eastAsia="宋体" w:hAnsi="宋体"/>
        </w:rPr>
        <w:t>中</w:t>
      </w:r>
      <w:r w:rsidR="003A6A90">
        <w:rPr>
          <w:rFonts w:ascii="宋体" w:eastAsia="宋体" w:hAnsi="宋体" w:hint="eastAsia"/>
        </w:rPr>
        <w:t>，S</w:t>
      </w:r>
      <w:r w:rsidR="00AC225D" w:rsidRPr="00AC225D">
        <w:rPr>
          <w:rFonts w:ascii="宋体" w:eastAsia="宋体" w:hAnsi="宋体"/>
        </w:rPr>
        <w:t>IE设为0。这意味着在硬件上，RISC-V是不支持嵌套中断的。若要实现嵌套中断，则只能通过软件的方式来实现。</w:t>
      </w:r>
    </w:p>
    <w:p w14:paraId="38196314" w14:textId="5B3C4C08" w:rsidR="00AC225D" w:rsidRDefault="003A6A90" w:rsidP="00AC225D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（5</w:t>
      </w:r>
      <w:r>
        <w:rPr>
          <w:rFonts w:ascii="宋体" w:eastAsia="宋体" w:hAnsi="宋体"/>
        </w:rPr>
        <w:t>）</w:t>
      </w:r>
      <w:r w:rsidR="00AC225D" w:rsidRPr="00AC225D">
        <w:rPr>
          <w:rFonts w:ascii="宋体" w:eastAsia="宋体" w:hAnsi="宋体" w:hint="eastAsia"/>
        </w:rPr>
        <w:t>跳转到</w:t>
      </w:r>
      <w:r w:rsidR="00AC225D" w:rsidRPr="00AC225D">
        <w:rPr>
          <w:rFonts w:ascii="宋体" w:eastAsia="宋体" w:hAnsi="宋体"/>
        </w:rPr>
        <w:t>mtvec</w:t>
      </w:r>
      <w:r>
        <w:rPr>
          <w:rFonts w:ascii="宋体" w:eastAsia="宋体" w:hAnsi="宋体"/>
        </w:rPr>
        <w:t>中所定义的异常入口地址执行</w:t>
      </w:r>
      <w:r>
        <w:rPr>
          <w:rFonts w:ascii="宋体" w:eastAsia="宋体" w:hAnsi="宋体" w:hint="eastAsia"/>
        </w:rPr>
        <w:t>,初始时默认mtvec中的值已经指向了我们写的中断处理程序中。其中</w:t>
      </w:r>
      <w:r w:rsidR="00AC225D" w:rsidRPr="00AC225D">
        <w:rPr>
          <w:rFonts w:ascii="宋体" w:eastAsia="宋体" w:hAnsi="宋体"/>
        </w:rPr>
        <w:t>mtvec有两种模式，一种是直接模式，直接跳转到mtvec中的基地址执行。另一种是向量模式，根据mcause中的异常类型跳转到对应的异常处理程序首地址中执行。</w:t>
      </w:r>
      <w:r>
        <w:rPr>
          <w:rFonts w:ascii="宋体" w:eastAsia="宋体" w:hAnsi="宋体" w:hint="eastAsia"/>
        </w:rPr>
        <w:t>为简单实现，我们使用直接模式跳转到mtvec指向的地址执行中断处理。</w:t>
      </w:r>
    </w:p>
    <w:p w14:paraId="333DAF44" w14:textId="1530F510" w:rsidR="00190F29" w:rsidRDefault="00190F29" w:rsidP="00AC225D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实现的部分主要代码如下所示：</w:t>
      </w:r>
    </w:p>
    <w:p w14:paraId="123625FB" w14:textId="5EC3B4F9" w:rsidR="00190F29" w:rsidRPr="00AC225D" w:rsidRDefault="00190F29" w:rsidP="00190F29">
      <w:pPr>
        <w:jc w:val="center"/>
        <w:rPr>
          <w:rFonts w:ascii="宋体" w:eastAsia="宋体" w:hAnsi="宋体" w:hint="eastAsia"/>
        </w:rPr>
      </w:pPr>
      <w:r w:rsidRPr="00190F29">
        <w:rPr>
          <w:rFonts w:ascii="宋体" w:eastAsia="宋体" w:hAnsi="宋体"/>
          <w:noProof/>
        </w:rPr>
        <w:lastRenderedPageBreak/>
        <w:drawing>
          <wp:inline distT="0" distB="0" distL="0" distR="0" wp14:anchorId="1B446EAE" wp14:editId="356CD2F3">
            <wp:extent cx="3865880" cy="1994976"/>
            <wp:effectExtent l="0" t="0" r="1270" b="5715"/>
            <wp:docPr id="6" name="图片 6" descr="C:\Users\X\AppData\Local\Temp\16262283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X\AppData\Local\Temp\1626228386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51" cy="201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6E1EC" w14:textId="210DA360" w:rsidR="0086662C" w:rsidRPr="00094C49" w:rsidRDefault="00171D4E" w:rsidP="002C4D5E">
      <w:pPr>
        <w:pStyle w:val="3"/>
        <w:rPr>
          <w:rFonts w:ascii="宋体" w:eastAsia="宋体" w:hAnsi="宋体"/>
          <w:sz w:val="21"/>
          <w:szCs w:val="21"/>
        </w:rPr>
      </w:pPr>
      <w:bookmarkStart w:id="9" w:name="_Toc77153206"/>
      <w:r w:rsidRPr="00094C49">
        <w:rPr>
          <w:rFonts w:ascii="宋体" w:eastAsia="宋体" w:hAnsi="宋体"/>
          <w:sz w:val="21"/>
          <w:szCs w:val="21"/>
        </w:rPr>
        <w:t>3</w:t>
      </w:r>
      <w:r w:rsidR="0086662C" w:rsidRPr="00094C49">
        <w:rPr>
          <w:rFonts w:ascii="宋体" w:eastAsia="宋体" w:hAnsi="宋体" w:hint="eastAsia"/>
          <w:sz w:val="21"/>
          <w:szCs w:val="21"/>
        </w:rPr>
        <w:t>、</w:t>
      </w:r>
      <w:r w:rsidR="001D1073">
        <w:rPr>
          <w:rFonts w:ascii="宋体" w:eastAsia="宋体" w:hAnsi="宋体" w:hint="eastAsia"/>
          <w:sz w:val="21"/>
          <w:szCs w:val="21"/>
        </w:rPr>
        <w:t>SRET指令</w:t>
      </w:r>
      <w:bookmarkEnd w:id="9"/>
    </w:p>
    <w:p w14:paraId="7D5F636C" w14:textId="6CFEC6FD" w:rsidR="00404522" w:rsidRPr="00404522" w:rsidRDefault="001D1073" w:rsidP="00404522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404522" w:rsidRPr="00404522">
        <w:rPr>
          <w:rFonts w:ascii="宋体" w:eastAsia="宋体" w:hAnsi="宋体" w:hint="eastAsia"/>
        </w:rPr>
        <w:t>当</w:t>
      </w:r>
      <w:r w:rsidR="00404522">
        <w:rPr>
          <w:rFonts w:ascii="宋体" w:eastAsia="宋体" w:hAnsi="宋体" w:hint="eastAsia"/>
        </w:rPr>
        <w:t>中断</w:t>
      </w:r>
      <w:r w:rsidR="00404522" w:rsidRPr="00404522">
        <w:rPr>
          <w:rFonts w:ascii="宋体" w:eastAsia="宋体" w:hAnsi="宋体" w:hint="eastAsia"/>
        </w:rPr>
        <w:t>处理程序执行完毕后，在程序最后会调用</w:t>
      </w:r>
      <w:r w:rsidR="00404522">
        <w:rPr>
          <w:rFonts w:ascii="宋体" w:eastAsia="宋体" w:hAnsi="宋体" w:hint="eastAsia"/>
        </w:rPr>
        <w:t>x</w:t>
      </w:r>
      <w:r w:rsidR="00404522" w:rsidRPr="00404522">
        <w:rPr>
          <w:rFonts w:ascii="宋体" w:eastAsia="宋体" w:hAnsi="宋体"/>
        </w:rPr>
        <w:t>RET指令来退出异常处理程序（</w:t>
      </w:r>
      <w:r w:rsidR="00404522">
        <w:rPr>
          <w:rFonts w:ascii="宋体" w:eastAsia="宋体" w:hAnsi="宋体" w:hint="eastAsia"/>
        </w:rPr>
        <w:t>machine下位mret，supervisor下为sret，user下为uret</w:t>
      </w:r>
      <w:r w:rsidR="00404522">
        <w:rPr>
          <w:rFonts w:ascii="宋体" w:eastAsia="宋体" w:hAnsi="宋体"/>
        </w:rPr>
        <w:t>）</w:t>
      </w:r>
      <w:r w:rsidR="00404522">
        <w:rPr>
          <w:rFonts w:ascii="宋体" w:eastAsia="宋体" w:hAnsi="宋体" w:hint="eastAsia"/>
        </w:rPr>
        <w:t>，我们设定中断处理为supervisor级别，从中断处理程序退出即为SRET指令，</w:t>
      </w:r>
      <w:r w:rsidR="00404522" w:rsidRPr="00404522">
        <w:rPr>
          <w:rFonts w:ascii="宋体" w:eastAsia="宋体" w:hAnsi="宋体"/>
        </w:rPr>
        <w:t>执行</w:t>
      </w:r>
      <w:r w:rsidR="00404522">
        <w:rPr>
          <w:rFonts w:ascii="宋体" w:eastAsia="宋体" w:hAnsi="宋体" w:hint="eastAsia"/>
        </w:rPr>
        <w:t>S</w:t>
      </w:r>
      <w:r w:rsidR="00404522" w:rsidRPr="00404522">
        <w:rPr>
          <w:rFonts w:ascii="宋体" w:eastAsia="宋体" w:hAnsi="宋体"/>
        </w:rPr>
        <w:t>RET</w:t>
      </w:r>
      <w:r w:rsidR="00404522">
        <w:rPr>
          <w:rFonts w:ascii="宋体" w:eastAsia="宋体" w:hAnsi="宋体"/>
        </w:rPr>
        <w:t>指令</w:t>
      </w:r>
      <w:r w:rsidR="00404522" w:rsidRPr="00404522">
        <w:rPr>
          <w:rFonts w:ascii="宋体" w:eastAsia="宋体" w:hAnsi="宋体"/>
        </w:rPr>
        <w:t>硬件执行的行为如下：</w:t>
      </w:r>
    </w:p>
    <w:p w14:paraId="040EF89B" w14:textId="55418515" w:rsidR="00404522" w:rsidRPr="00404522" w:rsidRDefault="00404522" w:rsidP="00404522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Pr="00404522">
        <w:rPr>
          <w:rFonts w:ascii="宋体" w:eastAsia="宋体" w:hAnsi="宋体" w:hint="eastAsia"/>
        </w:rPr>
        <w:t>从</w:t>
      </w:r>
      <w:r w:rsidRPr="00404522">
        <w:rPr>
          <w:rFonts w:ascii="宋体" w:eastAsia="宋体" w:hAnsi="宋体"/>
        </w:rPr>
        <w:t>mepc</w:t>
      </w:r>
      <w:r>
        <w:rPr>
          <w:rFonts w:ascii="宋体" w:eastAsia="宋体" w:hAnsi="宋体"/>
        </w:rPr>
        <w:t>中定义的地址执行</w:t>
      </w:r>
      <w:r>
        <w:rPr>
          <w:rFonts w:ascii="宋体" w:eastAsia="宋体" w:hAnsi="宋体" w:hint="eastAsia"/>
        </w:rPr>
        <w:t>，</w:t>
      </w:r>
      <w:r w:rsidRPr="00404522">
        <w:rPr>
          <w:rFonts w:ascii="宋体" w:eastAsia="宋体" w:hAnsi="宋体"/>
        </w:rPr>
        <w:t>恢复到异常发生前的程序流执行。</w:t>
      </w:r>
    </w:p>
    <w:p w14:paraId="06C1BB5E" w14:textId="73333257" w:rsidR="00404522" w:rsidRDefault="00404522" w:rsidP="00404522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</w:t>
      </w:r>
      <w:r w:rsidRPr="00404522">
        <w:rPr>
          <w:rFonts w:ascii="宋体" w:eastAsia="宋体" w:hAnsi="宋体" w:hint="eastAsia"/>
        </w:rPr>
        <w:t>更新</w:t>
      </w:r>
      <w:r w:rsidRPr="00404522">
        <w:rPr>
          <w:rFonts w:ascii="宋体" w:eastAsia="宋体" w:hAnsi="宋体"/>
        </w:rPr>
        <w:t>mstatus</w:t>
      </w:r>
      <w:r>
        <w:rPr>
          <w:rFonts w:ascii="宋体" w:eastAsia="宋体" w:hAnsi="宋体" w:hint="eastAsia"/>
        </w:rPr>
        <w:t>，</w:t>
      </w:r>
      <w:r w:rsidRPr="00404522">
        <w:rPr>
          <w:rFonts w:ascii="宋体" w:eastAsia="宋体" w:hAnsi="宋体"/>
        </w:rPr>
        <w:t>将异常发生前的mstatus的状态恢复，</w:t>
      </w:r>
      <w:r>
        <w:rPr>
          <w:rFonts w:ascii="宋体" w:eastAsia="宋体" w:hAnsi="宋体"/>
        </w:rPr>
        <w:t>具体实现</w:t>
      </w:r>
      <w:r>
        <w:rPr>
          <w:rFonts w:ascii="宋体" w:eastAsia="宋体" w:hAnsi="宋体" w:hint="eastAsia"/>
        </w:rPr>
        <w:t>为S</w:t>
      </w:r>
      <w:r w:rsidRPr="00404522">
        <w:rPr>
          <w:rFonts w:ascii="宋体" w:eastAsia="宋体" w:hAnsi="宋体"/>
        </w:rPr>
        <w:t>IE从</w:t>
      </w:r>
      <w:r>
        <w:rPr>
          <w:rFonts w:ascii="宋体" w:eastAsia="宋体" w:hAnsi="宋体" w:hint="eastAsia"/>
        </w:rPr>
        <w:t>S</w:t>
      </w:r>
      <w:r w:rsidRPr="00404522">
        <w:rPr>
          <w:rFonts w:ascii="宋体" w:eastAsia="宋体" w:hAnsi="宋体"/>
        </w:rPr>
        <w:t>PIE中恢复，</w:t>
      </w:r>
      <w:r>
        <w:rPr>
          <w:rFonts w:ascii="宋体" w:eastAsia="宋体" w:hAnsi="宋体" w:hint="eastAsia"/>
        </w:rPr>
        <w:t>S</w:t>
      </w:r>
      <w:r w:rsidRPr="00404522">
        <w:rPr>
          <w:rFonts w:ascii="宋体" w:eastAsia="宋体" w:hAnsi="宋体"/>
        </w:rPr>
        <w:t>PIE设置为1，</w:t>
      </w:r>
      <w:r w:rsidRPr="00404522">
        <w:rPr>
          <w:rFonts w:ascii="宋体" w:eastAsia="宋体" w:hAnsi="宋体"/>
        </w:rPr>
        <w:t>特权模式设置为</w:t>
      </w:r>
      <w:r>
        <w:rPr>
          <w:rFonts w:ascii="宋体" w:eastAsia="宋体" w:hAnsi="宋体" w:hint="eastAsia"/>
        </w:rPr>
        <w:t>machine</w:t>
      </w:r>
      <w:r w:rsidRPr="00404522">
        <w:rPr>
          <w:rFonts w:ascii="宋体" w:eastAsia="宋体" w:hAnsi="宋体"/>
        </w:rPr>
        <w:t>，</w:t>
      </w:r>
      <w:r>
        <w:rPr>
          <w:rFonts w:ascii="宋体" w:eastAsia="宋体" w:hAnsi="宋体" w:hint="eastAsia"/>
        </w:rPr>
        <w:t>即M</w:t>
      </w:r>
      <w:r w:rsidRPr="00404522">
        <w:rPr>
          <w:rFonts w:ascii="宋体" w:eastAsia="宋体" w:hAnsi="宋体"/>
        </w:rPr>
        <w:t>PP设置为</w:t>
      </w:r>
      <w:r>
        <w:rPr>
          <w:rFonts w:ascii="宋体" w:eastAsia="宋体" w:hAnsi="宋体" w:hint="eastAsia"/>
        </w:rPr>
        <w:t>11</w:t>
      </w:r>
      <w:r w:rsidR="007613CC">
        <w:rPr>
          <w:rFonts w:ascii="宋体" w:eastAsia="宋体" w:hAnsi="宋体" w:hint="eastAsia"/>
        </w:rPr>
        <w:t>。</w:t>
      </w:r>
    </w:p>
    <w:p w14:paraId="0E1F274C" w14:textId="3625182D" w:rsidR="007613CC" w:rsidRDefault="007613CC" w:rsidP="00404522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部分主要代码如下所示：</w:t>
      </w:r>
    </w:p>
    <w:p w14:paraId="481D5069" w14:textId="03EFE116" w:rsidR="007613CC" w:rsidRPr="00A11FB7" w:rsidRDefault="00F16C1E" w:rsidP="00F16C1E">
      <w:pPr>
        <w:jc w:val="center"/>
        <w:rPr>
          <w:rFonts w:ascii="宋体" w:eastAsia="宋体" w:hAnsi="宋体" w:hint="eastAsia"/>
        </w:rPr>
      </w:pPr>
      <w:r w:rsidRPr="00F16C1E">
        <w:rPr>
          <w:rFonts w:ascii="宋体" w:eastAsia="宋体" w:hAnsi="宋体"/>
          <w:noProof/>
        </w:rPr>
        <w:drawing>
          <wp:inline distT="0" distB="0" distL="0" distR="0" wp14:anchorId="152D3FA7" wp14:editId="743FB088">
            <wp:extent cx="3754902" cy="1376680"/>
            <wp:effectExtent l="0" t="0" r="0" b="0"/>
            <wp:docPr id="7" name="图片 7" descr="C:\Users\X\AppData\Local\Temp\16262288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X\AppData\Local\Temp\1626228852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388" cy="141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F57A" w14:textId="5D902F1D" w:rsidR="002513C6" w:rsidRDefault="002513C6" w:rsidP="002C4D5E">
      <w:pPr>
        <w:pStyle w:val="2"/>
        <w:rPr>
          <w:rFonts w:ascii="宋体" w:eastAsia="宋体" w:hAnsi="宋体"/>
          <w:sz w:val="24"/>
          <w:szCs w:val="24"/>
        </w:rPr>
      </w:pPr>
      <w:bookmarkStart w:id="10" w:name="_Toc77153207"/>
      <w:r w:rsidRPr="008E0893">
        <w:rPr>
          <w:rFonts w:ascii="宋体" w:eastAsia="宋体" w:hAnsi="宋体" w:hint="eastAsia"/>
          <w:sz w:val="24"/>
          <w:szCs w:val="24"/>
        </w:rPr>
        <w:t>（二）</w:t>
      </w:r>
      <w:r w:rsidR="00263844">
        <w:rPr>
          <w:rFonts w:ascii="宋体" w:eastAsia="宋体" w:hAnsi="宋体" w:hint="eastAsia"/>
          <w:sz w:val="24"/>
          <w:szCs w:val="24"/>
        </w:rPr>
        <w:t>T</w:t>
      </w:r>
      <w:r w:rsidR="00263844">
        <w:rPr>
          <w:rFonts w:ascii="宋体" w:eastAsia="宋体" w:hAnsi="宋体"/>
          <w:sz w:val="24"/>
          <w:szCs w:val="24"/>
        </w:rPr>
        <w:t>rap</w:t>
      </w:r>
      <w:r w:rsidR="001D1073">
        <w:rPr>
          <w:rFonts w:ascii="宋体" w:eastAsia="宋体" w:hAnsi="宋体" w:hint="eastAsia"/>
          <w:sz w:val="24"/>
          <w:szCs w:val="24"/>
        </w:rPr>
        <w:t>实现</w:t>
      </w:r>
      <w:bookmarkEnd w:id="10"/>
    </w:p>
    <w:p w14:paraId="5D1C611A" w14:textId="77777777" w:rsidR="00263844" w:rsidRPr="00263844" w:rsidRDefault="00263844" w:rsidP="00263844">
      <w:pPr>
        <w:ind w:firstLine="420"/>
        <w:rPr>
          <w:rFonts w:ascii="宋体" w:eastAsia="宋体" w:hAnsi="宋体"/>
        </w:rPr>
      </w:pPr>
      <w:r w:rsidRPr="00263844">
        <w:rPr>
          <w:rFonts w:ascii="宋体" w:eastAsia="宋体" w:hAnsi="宋体" w:hint="eastAsia"/>
        </w:rPr>
        <w:t>有</w:t>
      </w:r>
      <w:r w:rsidRPr="00263844">
        <w:rPr>
          <w:rFonts w:ascii="宋体" w:eastAsia="宋体" w:hAnsi="宋体"/>
        </w:rPr>
        <w:t>3种事件会导致CPU搁置正常的指令执行并强制将控制权转移到处理该事件的特殊代码。一种情况是系统调用，当用户程序执行ecall指令要求内核为它做一些事情时。另一种情况是例外：指令（用户或内核）做了一些非法的事情，例如除以零或使用无效的虚拟地址。第三种情况是设备中断，当设备发出需要注意的信号时，例如当磁盘硬件完成读取或写入请求时。</w:t>
      </w:r>
    </w:p>
    <w:p w14:paraId="24C61A55" w14:textId="77777777" w:rsidR="00263844" w:rsidRPr="00263844" w:rsidRDefault="00263844" w:rsidP="00263844">
      <w:pPr>
        <w:ind w:firstLine="420"/>
        <w:rPr>
          <w:rFonts w:ascii="宋体" w:eastAsia="宋体" w:hAnsi="宋体"/>
        </w:rPr>
      </w:pPr>
      <w:r w:rsidRPr="00263844">
        <w:rPr>
          <w:rFonts w:ascii="宋体" w:eastAsia="宋体" w:hAnsi="宋体" w:hint="eastAsia"/>
        </w:rPr>
        <w:t>通常使用Trap（陷阱）作为这些情况的通用术语。</w:t>
      </w:r>
      <w:r w:rsidRPr="00263844">
        <w:rPr>
          <w:rFonts w:ascii="宋体" w:eastAsia="宋体" w:hAnsi="宋体"/>
        </w:rPr>
        <w:t>通常，在陷阱发生时执行的任何代码稍后都需要恢复，并且不需要知道发生了任何特殊情况。也就是说，我们经常希望陷阱是透明的； 这对于中断尤其重要，被中断的代码通常不期望中断。通常的顺序是陷阱强制将控制权转移到内核中；内核保存寄存器和其他状态，以便可以恢复执行；内核执行适当的处理程序代码（例如，系统调用实现或设备驱动程序）；内核恢复保存的状态并从陷阱中返回；并且原始代码从它停止的地方恢复。</w:t>
      </w:r>
    </w:p>
    <w:p w14:paraId="5EECFA55" w14:textId="77777777" w:rsidR="00263844" w:rsidRPr="00DF6E79" w:rsidRDefault="00263844" w:rsidP="00263844">
      <w:pPr>
        <w:rPr>
          <w:rFonts w:ascii="宋体" w:eastAsia="宋体" w:hAnsi="宋体"/>
        </w:rPr>
      </w:pPr>
      <w:r w:rsidRPr="00DF6E79">
        <w:rPr>
          <w:rFonts w:ascii="宋体" w:eastAsia="宋体" w:hAnsi="宋体" w:hint="eastAsia"/>
        </w:rPr>
        <w:t>Printf执行过程：</w:t>
      </w:r>
    </w:p>
    <w:p w14:paraId="444C6559" w14:textId="2E483C14" w:rsidR="00263844" w:rsidRPr="00DF6E79" w:rsidRDefault="00DF6E79" w:rsidP="00DF6E7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（1）</w:t>
      </w:r>
      <w:r w:rsidR="00263844" w:rsidRPr="00DF6E79">
        <w:rPr>
          <w:rFonts w:ascii="宋体" w:eastAsia="宋体" w:hAnsi="宋体" w:hint="eastAsia"/>
        </w:rPr>
        <w:t>从函数原型开始，函数原型在文件</w:t>
      </w:r>
      <w:r w:rsidR="00263844" w:rsidRPr="00DF6E79">
        <w:rPr>
          <w:rFonts w:ascii="宋体" w:eastAsia="宋体" w:hAnsi="宋体"/>
        </w:rPr>
        <w:t>libc/libio/stdio.h中定义printf</w:t>
      </w:r>
      <w:r w:rsidR="00263844" w:rsidRPr="00DF6E79">
        <w:rPr>
          <w:rFonts w:ascii="宋体" w:eastAsia="宋体" w:hAnsi="宋体" w:hint="eastAsia"/>
        </w:rPr>
        <w:t>。</w:t>
      </w:r>
    </w:p>
    <w:p w14:paraId="41D8D256" w14:textId="77777777" w:rsidR="00263844" w:rsidRDefault="00263844" w:rsidP="00DF6E79">
      <w:pPr>
        <w:jc w:val="center"/>
      </w:pPr>
      <w:r>
        <w:rPr>
          <w:noProof/>
        </w:rPr>
        <w:drawing>
          <wp:inline distT="0" distB="0" distL="0" distR="0" wp14:anchorId="1F983243" wp14:editId="735A0974">
            <wp:extent cx="3073400" cy="225107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565"/>
                    <a:stretch/>
                  </pic:blipFill>
                  <pic:spPr bwMode="auto">
                    <a:xfrm>
                      <a:off x="0" y="0"/>
                      <a:ext cx="3295192" cy="24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A0043" w14:textId="77777777" w:rsidR="00263844" w:rsidRPr="00DF6E79" w:rsidRDefault="00263844" w:rsidP="00DF6E79">
      <w:pPr>
        <w:ind w:firstLine="420"/>
        <w:rPr>
          <w:rFonts w:ascii="宋体" w:eastAsia="宋体" w:hAnsi="宋体"/>
        </w:rPr>
      </w:pPr>
      <w:r w:rsidRPr="00DF6E79">
        <w:rPr>
          <w:rFonts w:ascii="宋体" w:eastAsia="宋体" w:hAnsi="宋体" w:hint="eastAsia"/>
        </w:rPr>
        <w:t>其函数实现如下：</w:t>
      </w:r>
    </w:p>
    <w:p w14:paraId="38B8EE12" w14:textId="77777777" w:rsidR="00263844" w:rsidRPr="00DF6E79" w:rsidRDefault="00263844" w:rsidP="00DF6E79">
      <w:pPr>
        <w:jc w:val="center"/>
        <w:rPr>
          <w:rFonts w:ascii="宋体" w:eastAsia="宋体" w:hAnsi="宋体"/>
        </w:rPr>
      </w:pPr>
      <w:r w:rsidRPr="00DF6E79">
        <w:rPr>
          <w:rFonts w:ascii="宋体" w:eastAsia="宋体" w:hAnsi="宋体"/>
          <w:noProof/>
        </w:rPr>
        <w:drawing>
          <wp:inline distT="0" distB="0" distL="0" distR="0" wp14:anchorId="4E7E10B9" wp14:editId="54CB2CA5">
            <wp:extent cx="2153920" cy="135712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2516"/>
                    <a:stretch/>
                  </pic:blipFill>
                  <pic:spPr bwMode="auto">
                    <a:xfrm>
                      <a:off x="0" y="0"/>
                      <a:ext cx="2173113" cy="136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1F950" w14:textId="77777777" w:rsidR="00263844" w:rsidRPr="00DF6E79" w:rsidRDefault="00263844" w:rsidP="00DF6E79">
      <w:pPr>
        <w:ind w:firstLine="420"/>
        <w:rPr>
          <w:rFonts w:ascii="宋体" w:eastAsia="宋体" w:hAnsi="宋体"/>
        </w:rPr>
      </w:pPr>
      <w:r w:rsidRPr="00DF6E79">
        <w:rPr>
          <w:rFonts w:ascii="宋体" w:eastAsia="宋体" w:hAnsi="宋体" w:hint="eastAsia"/>
        </w:rPr>
        <w:t>可以在</w:t>
      </w:r>
      <w:r w:rsidRPr="00DF6E79">
        <w:rPr>
          <w:rFonts w:ascii="宋体" w:eastAsia="宋体" w:hAnsi="宋体"/>
        </w:rPr>
        <w:t>libc/stdio-common/vfprintf.c</w:t>
      </w:r>
      <w:r w:rsidRPr="00DF6E79">
        <w:rPr>
          <w:rFonts w:ascii="宋体" w:eastAsia="宋体" w:hAnsi="宋体" w:hint="eastAsia"/>
        </w:rPr>
        <w:t>找到vfprintf的实现：</w:t>
      </w:r>
    </w:p>
    <w:p w14:paraId="6016448F" w14:textId="77777777" w:rsidR="00263844" w:rsidRPr="00DF6E79" w:rsidRDefault="00263844" w:rsidP="00DF6E79">
      <w:pPr>
        <w:jc w:val="center"/>
        <w:rPr>
          <w:rFonts w:ascii="宋体" w:eastAsia="宋体" w:hAnsi="宋体"/>
        </w:rPr>
      </w:pPr>
      <w:r w:rsidRPr="00DF6E79">
        <w:rPr>
          <w:rFonts w:ascii="宋体" w:eastAsia="宋体" w:hAnsi="宋体"/>
          <w:noProof/>
        </w:rPr>
        <w:drawing>
          <wp:inline distT="0" distB="0" distL="0" distR="0" wp14:anchorId="22686986" wp14:editId="44B63EB1">
            <wp:extent cx="3637280" cy="1868015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2207" cy="188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FB43" w14:textId="18216A5D" w:rsidR="00263844" w:rsidRPr="00DF6E79" w:rsidRDefault="00DF6E79" w:rsidP="00DF6E7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</w:t>
      </w:r>
      <w:r w:rsidR="00263844" w:rsidRPr="00DF6E79">
        <w:rPr>
          <w:rFonts w:ascii="宋体" w:eastAsia="宋体" w:hAnsi="宋体" w:hint="eastAsia"/>
        </w:rPr>
        <w:t>在vfprintf定义文件中有个宏定义：</w:t>
      </w:r>
    </w:p>
    <w:p w14:paraId="2AC426F6" w14:textId="77777777" w:rsidR="00263844" w:rsidRDefault="00263844" w:rsidP="00DF6E79">
      <w:pPr>
        <w:jc w:val="center"/>
      </w:pPr>
      <w:r>
        <w:rPr>
          <w:noProof/>
        </w:rPr>
        <w:drawing>
          <wp:inline distT="0" distB="0" distL="0" distR="0" wp14:anchorId="46A06CE1" wp14:editId="25D9361C">
            <wp:extent cx="2875280" cy="1323966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2864" cy="134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7B3E" w14:textId="77777777" w:rsidR="00263844" w:rsidRPr="00DF6E79" w:rsidRDefault="00263844" w:rsidP="00DF6E79">
      <w:pPr>
        <w:ind w:firstLine="420"/>
        <w:rPr>
          <w:rFonts w:ascii="宋体" w:eastAsia="宋体" w:hAnsi="宋体"/>
        </w:rPr>
      </w:pPr>
      <w:r w:rsidRPr="00DF6E79">
        <w:rPr>
          <w:rFonts w:ascii="宋体" w:eastAsia="宋体" w:hAnsi="宋体" w:hint="eastAsia"/>
        </w:rPr>
        <w:t>可以看到其依赖于PUTC也在同一文件中</w:t>
      </w:r>
    </w:p>
    <w:p w14:paraId="19DFC521" w14:textId="77777777" w:rsidR="00263844" w:rsidRPr="00DF6E79" w:rsidRDefault="00263844" w:rsidP="00DF6E79">
      <w:pPr>
        <w:jc w:val="center"/>
        <w:rPr>
          <w:rFonts w:ascii="宋体" w:eastAsia="宋体" w:hAnsi="宋体"/>
        </w:rPr>
      </w:pPr>
      <w:r w:rsidRPr="00DF6E79">
        <w:rPr>
          <w:rFonts w:ascii="宋体" w:eastAsia="宋体" w:hAnsi="宋体"/>
          <w:noProof/>
        </w:rPr>
        <w:drawing>
          <wp:inline distT="0" distB="0" distL="0" distR="0" wp14:anchorId="5EEDB9C9" wp14:editId="3A1AE237">
            <wp:extent cx="2468880" cy="227897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7425" cy="2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4108" w14:textId="77777777" w:rsidR="00263844" w:rsidRPr="00DF6E79" w:rsidRDefault="00263844" w:rsidP="00DF6E79">
      <w:pPr>
        <w:ind w:firstLine="420"/>
        <w:rPr>
          <w:rFonts w:ascii="宋体" w:eastAsia="宋体" w:hAnsi="宋体"/>
        </w:rPr>
      </w:pPr>
      <w:r w:rsidRPr="00DF6E79">
        <w:rPr>
          <w:rFonts w:ascii="宋体" w:eastAsia="宋体" w:hAnsi="宋体" w:hint="eastAsia"/>
        </w:rPr>
        <w:t>可以从</w:t>
      </w:r>
      <w:r w:rsidRPr="00DF6E79">
        <w:rPr>
          <w:rFonts w:ascii="宋体" w:eastAsia="宋体" w:hAnsi="宋体"/>
        </w:rPr>
        <w:t>libc/libio/libio.h</w:t>
      </w:r>
      <w:r w:rsidRPr="00DF6E79">
        <w:rPr>
          <w:rFonts w:ascii="宋体" w:eastAsia="宋体" w:hAnsi="宋体" w:hint="eastAsia"/>
        </w:rPr>
        <w:t>获得</w:t>
      </w:r>
      <w:r w:rsidRPr="00DF6E79">
        <w:rPr>
          <w:rFonts w:ascii="宋体" w:eastAsia="宋体" w:hAnsi="宋体"/>
        </w:rPr>
        <w:t>IO_putwc_unlocked</w:t>
      </w:r>
    </w:p>
    <w:p w14:paraId="10BD92AC" w14:textId="77777777" w:rsidR="00263844" w:rsidRPr="00DF6E79" w:rsidRDefault="00263844" w:rsidP="00DF6E79">
      <w:pPr>
        <w:jc w:val="center"/>
        <w:rPr>
          <w:rFonts w:ascii="宋体" w:eastAsia="宋体" w:hAnsi="宋体"/>
        </w:rPr>
      </w:pPr>
      <w:r w:rsidRPr="00DF6E79">
        <w:rPr>
          <w:rFonts w:ascii="宋体" w:eastAsia="宋体" w:hAnsi="宋体"/>
          <w:noProof/>
        </w:rPr>
        <w:drawing>
          <wp:inline distT="0" distB="0" distL="0" distR="0" wp14:anchorId="6EE01F8B" wp14:editId="2B1FDC41">
            <wp:extent cx="4251960" cy="679310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3763" cy="70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7DE4" w14:textId="77777777" w:rsidR="00263844" w:rsidRPr="00DF6E79" w:rsidRDefault="00263844" w:rsidP="00DF6E79">
      <w:pPr>
        <w:ind w:firstLine="360"/>
        <w:rPr>
          <w:rFonts w:ascii="宋体" w:eastAsia="宋体" w:hAnsi="宋体"/>
        </w:rPr>
      </w:pPr>
      <w:r w:rsidRPr="00DF6E79">
        <w:rPr>
          <w:rFonts w:ascii="宋体" w:eastAsia="宋体" w:hAnsi="宋体" w:hint="eastAsia"/>
        </w:rPr>
        <w:t>它只是在做缓冲输出。</w:t>
      </w:r>
      <w:r w:rsidRPr="00DF6E79">
        <w:rPr>
          <w:rFonts w:ascii="宋体" w:eastAsia="宋体" w:hAnsi="宋体"/>
        </w:rPr>
        <w:t>如果文件指针的缓冲区中有足够的空间，那么它只会将字符插入其中</w:t>
      </w:r>
      <w:r w:rsidRPr="00DF6E79">
        <w:rPr>
          <w:rFonts w:ascii="宋体" w:eastAsia="宋体" w:hAnsi="宋体" w:hint="eastAsia"/>
        </w:rPr>
        <w:t>，</w:t>
      </w:r>
      <w:r w:rsidRPr="00DF6E79">
        <w:rPr>
          <w:rFonts w:ascii="宋体" w:eastAsia="宋体" w:hAnsi="宋体"/>
        </w:rPr>
        <w:t>但如果没有，它会调用</w:t>
      </w:r>
      <w:r w:rsidRPr="00DF6E79">
        <w:rPr>
          <w:rFonts w:ascii="宋体" w:eastAsia="宋体" w:hAnsi="宋体" w:hint="eastAsia"/>
        </w:rPr>
        <w:t>，</w:t>
      </w:r>
      <w:r w:rsidRPr="00DF6E79">
        <w:rPr>
          <w:rFonts w:ascii="宋体" w:eastAsia="宋体" w:hAnsi="宋体"/>
        </w:rPr>
        <w:t>由于缓冲区用完时的唯一选择是刷新到屏幕（或文件指针代表的任何设备）</w:t>
      </w:r>
      <w:r w:rsidRPr="00DF6E79">
        <w:rPr>
          <w:rFonts w:ascii="宋体" w:eastAsia="宋体" w:hAnsi="宋体" w:hint="eastAsia"/>
        </w:rPr>
        <w:t>。</w:t>
      </w:r>
    </w:p>
    <w:p w14:paraId="34DA7084" w14:textId="74F3D648" w:rsidR="00263844" w:rsidRPr="00DF6E79" w:rsidRDefault="00DF6E79" w:rsidP="00DF6E7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</w:t>
      </w:r>
      <w:r w:rsidR="00263844" w:rsidRPr="00DF6E79">
        <w:rPr>
          <w:rFonts w:ascii="宋体" w:eastAsia="宋体" w:hAnsi="宋体" w:hint="eastAsia"/>
        </w:rPr>
        <w:t>查看</w:t>
      </w:r>
      <w:r w:rsidR="00263844" w:rsidRPr="00DF6E79">
        <w:rPr>
          <w:rFonts w:ascii="宋体" w:eastAsia="宋体" w:hAnsi="宋体"/>
        </w:rPr>
        <w:t xml:space="preserve"> libc/libio/wgenops.c</w:t>
      </w:r>
      <w:r>
        <w:rPr>
          <w:rFonts w:ascii="宋体" w:eastAsia="宋体" w:hAnsi="宋体"/>
        </w:rPr>
        <w:t>，</w:t>
      </w:r>
      <w:r w:rsidR="00263844" w:rsidRPr="00DF6E79">
        <w:rPr>
          <w:rFonts w:ascii="宋体" w:eastAsia="宋体" w:hAnsi="宋体"/>
        </w:rPr>
        <w:t>会发现 :__woverflow 的定义</w:t>
      </w:r>
    </w:p>
    <w:p w14:paraId="3B1B45E1" w14:textId="77777777" w:rsidR="00263844" w:rsidRPr="00DF6E79" w:rsidRDefault="00263844" w:rsidP="00DF6E79">
      <w:pPr>
        <w:jc w:val="center"/>
        <w:rPr>
          <w:rFonts w:ascii="宋体" w:eastAsia="宋体" w:hAnsi="宋体"/>
        </w:rPr>
      </w:pPr>
      <w:r w:rsidRPr="00DF6E79">
        <w:rPr>
          <w:rFonts w:ascii="宋体" w:eastAsia="宋体" w:hAnsi="宋体"/>
          <w:noProof/>
        </w:rPr>
        <w:lastRenderedPageBreak/>
        <w:drawing>
          <wp:inline distT="0" distB="0" distL="0" distR="0" wp14:anchorId="210FE7D9" wp14:editId="27BD5F1F">
            <wp:extent cx="2204720" cy="1057702"/>
            <wp:effectExtent l="0" t="0" r="508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1184" cy="107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9EFC" w14:textId="77777777" w:rsidR="00263844" w:rsidRPr="00DF6E79" w:rsidRDefault="00263844" w:rsidP="00DF6E79">
      <w:pPr>
        <w:ind w:firstLine="420"/>
        <w:rPr>
          <w:rFonts w:ascii="宋体" w:eastAsia="宋体" w:hAnsi="宋体"/>
        </w:rPr>
      </w:pPr>
      <w:r w:rsidRPr="00DF6E79">
        <w:rPr>
          <w:rFonts w:ascii="宋体" w:eastAsia="宋体" w:hAnsi="宋体" w:hint="eastAsia"/>
        </w:rPr>
        <w:t>基本上，文件指针在</w:t>
      </w:r>
      <w:r w:rsidRPr="00DF6E79">
        <w:rPr>
          <w:rFonts w:ascii="宋体" w:eastAsia="宋体" w:hAnsi="宋体"/>
        </w:rPr>
        <w:t>GNU标准库中作为对象实现。它们具有数据成员和函数成员，可以使用宏的变体调用它们。在文件libc/libio/libioP.h中，会找到有关此技术的一些文档：JUMP</w:t>
      </w:r>
      <w:r w:rsidRPr="00DF6E79">
        <w:rPr>
          <w:rFonts w:ascii="宋体" w:eastAsia="宋体" w:hAnsi="宋体" w:hint="eastAsia"/>
        </w:rPr>
        <w:t>。</w:t>
      </w:r>
    </w:p>
    <w:p w14:paraId="6963DFA5" w14:textId="77777777" w:rsidR="00263844" w:rsidRPr="00DF6E79" w:rsidRDefault="00263844" w:rsidP="00DF6E79">
      <w:pPr>
        <w:ind w:firstLine="420"/>
        <w:rPr>
          <w:rFonts w:ascii="宋体" w:eastAsia="宋体" w:hAnsi="宋体"/>
        </w:rPr>
      </w:pPr>
      <w:r w:rsidRPr="00DF6E79">
        <w:rPr>
          <w:rFonts w:ascii="宋体" w:eastAsia="宋体" w:hAnsi="宋体" w:hint="eastAsia"/>
        </w:rPr>
        <w:t>通过相关文件可以找到以下定义：</w:t>
      </w:r>
    </w:p>
    <w:p w14:paraId="37879C53" w14:textId="77777777" w:rsidR="00263844" w:rsidRPr="00DF6E79" w:rsidRDefault="00263844" w:rsidP="00DF6E79">
      <w:pPr>
        <w:jc w:val="center"/>
        <w:rPr>
          <w:rFonts w:ascii="宋体" w:eastAsia="宋体" w:hAnsi="宋体"/>
        </w:rPr>
      </w:pPr>
      <w:r w:rsidRPr="00DF6E79">
        <w:rPr>
          <w:rFonts w:ascii="宋体" w:eastAsia="宋体" w:hAnsi="宋体"/>
          <w:noProof/>
        </w:rPr>
        <w:drawing>
          <wp:inline distT="0" distB="0" distL="0" distR="0" wp14:anchorId="4135CD52" wp14:editId="60770518">
            <wp:extent cx="2819400" cy="219230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7309" cy="23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FEC1" w14:textId="77777777" w:rsidR="00263844" w:rsidRPr="00DF6E79" w:rsidRDefault="00263844" w:rsidP="00DF6E79">
      <w:pPr>
        <w:jc w:val="center"/>
        <w:rPr>
          <w:rFonts w:ascii="宋体" w:eastAsia="宋体" w:hAnsi="宋体"/>
        </w:rPr>
      </w:pPr>
      <w:r w:rsidRPr="00DF6E79">
        <w:rPr>
          <w:rFonts w:ascii="宋体" w:eastAsia="宋体" w:hAnsi="宋体"/>
          <w:noProof/>
        </w:rPr>
        <w:drawing>
          <wp:inline distT="0" distB="0" distL="0" distR="0" wp14:anchorId="0F76C27D" wp14:editId="6FF4E99F">
            <wp:extent cx="3167211" cy="27277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7329" cy="275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33D0" w14:textId="4FDD97CC" w:rsidR="00263844" w:rsidRPr="00DF6E79" w:rsidRDefault="00DF6E79" w:rsidP="00DF6E7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</w:t>
      </w:r>
      <w:r w:rsidR="00263844" w:rsidRPr="00DF6E79">
        <w:rPr>
          <w:rFonts w:ascii="宋体" w:eastAsia="宋体" w:hAnsi="宋体" w:hint="eastAsia"/>
        </w:rPr>
        <w:t>源代码做了一堆更多的缓冲区操作，调用了</w:t>
      </w:r>
      <w:r w:rsidR="00263844" w:rsidRPr="00DF6E79">
        <w:rPr>
          <w:rFonts w:ascii="宋体" w:eastAsia="宋体" w:hAnsi="宋体"/>
        </w:rPr>
        <w:t>_IO_do_flush</w:t>
      </w:r>
    </w:p>
    <w:p w14:paraId="74869C82" w14:textId="77777777" w:rsidR="00263844" w:rsidRPr="00DF6E79" w:rsidRDefault="00263844" w:rsidP="00DF6E79">
      <w:pPr>
        <w:jc w:val="center"/>
        <w:rPr>
          <w:rFonts w:ascii="宋体" w:eastAsia="宋体" w:hAnsi="宋体"/>
        </w:rPr>
      </w:pPr>
      <w:r w:rsidRPr="00DF6E79">
        <w:rPr>
          <w:rFonts w:ascii="宋体" w:eastAsia="宋体" w:hAnsi="宋体"/>
          <w:noProof/>
        </w:rPr>
        <w:drawing>
          <wp:inline distT="0" distB="0" distL="0" distR="0" wp14:anchorId="2F661E23" wp14:editId="1F7090F0">
            <wp:extent cx="3185160" cy="475163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2000" cy="49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2148" w14:textId="77777777" w:rsidR="00263844" w:rsidRPr="00DF6E79" w:rsidRDefault="00263844" w:rsidP="00DF6E79">
      <w:pPr>
        <w:jc w:val="center"/>
        <w:rPr>
          <w:rFonts w:ascii="宋体" w:eastAsia="宋体" w:hAnsi="宋体"/>
        </w:rPr>
      </w:pPr>
      <w:r w:rsidRPr="00DF6E79">
        <w:rPr>
          <w:rFonts w:ascii="宋体" w:eastAsia="宋体" w:hAnsi="宋体"/>
          <w:noProof/>
        </w:rPr>
        <w:lastRenderedPageBreak/>
        <w:drawing>
          <wp:inline distT="0" distB="0" distL="0" distR="0" wp14:anchorId="1D872009" wp14:editId="4C5EBBEE">
            <wp:extent cx="3545840" cy="3636342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8334" cy="364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C351" w14:textId="77777777" w:rsidR="00263844" w:rsidRPr="00DF6E79" w:rsidRDefault="00263844" w:rsidP="00DF6E79">
      <w:pPr>
        <w:ind w:firstLine="420"/>
        <w:rPr>
          <w:rFonts w:ascii="宋体" w:eastAsia="宋体" w:hAnsi="宋体"/>
        </w:rPr>
      </w:pPr>
      <w:r w:rsidRPr="00DF6E79">
        <w:rPr>
          <w:rFonts w:ascii="宋体" w:eastAsia="宋体" w:hAnsi="宋体" w:hint="eastAsia"/>
        </w:rPr>
        <w:t>从中我们发现其调用了</w:t>
      </w:r>
      <w:r w:rsidRPr="00DF6E79">
        <w:rPr>
          <w:rFonts w:ascii="宋体" w:eastAsia="宋体" w:hAnsi="宋体"/>
        </w:rPr>
        <w:t>_IO_SYSWRITE</w:t>
      </w:r>
      <w:r w:rsidRPr="00DF6E79">
        <w:rPr>
          <w:rFonts w:ascii="宋体" w:eastAsia="宋体" w:hAnsi="宋体" w:hint="eastAsia"/>
        </w:rPr>
        <w:t>。</w:t>
      </w:r>
    </w:p>
    <w:p w14:paraId="0C7DAD28" w14:textId="77777777" w:rsidR="00263844" w:rsidRPr="00DF6E79" w:rsidRDefault="00263844" w:rsidP="00DF6E79">
      <w:pPr>
        <w:jc w:val="center"/>
        <w:rPr>
          <w:rFonts w:ascii="宋体" w:eastAsia="宋体" w:hAnsi="宋体"/>
        </w:rPr>
      </w:pPr>
      <w:r w:rsidRPr="00DF6E79">
        <w:rPr>
          <w:rFonts w:ascii="宋体" w:eastAsia="宋体" w:hAnsi="宋体"/>
          <w:noProof/>
        </w:rPr>
        <w:drawing>
          <wp:inline distT="0" distB="0" distL="0" distR="0" wp14:anchorId="5A674328" wp14:editId="43D56D86">
            <wp:extent cx="3357880" cy="78307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9670" cy="83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89E2" w14:textId="77777777" w:rsidR="00263844" w:rsidRPr="00DF6E79" w:rsidRDefault="00263844" w:rsidP="00DF6E79">
      <w:pPr>
        <w:ind w:firstLine="420"/>
        <w:rPr>
          <w:rFonts w:ascii="宋体" w:eastAsia="宋体" w:hAnsi="宋体"/>
        </w:rPr>
      </w:pPr>
      <w:r w:rsidRPr="00DF6E79">
        <w:rPr>
          <w:rFonts w:ascii="宋体" w:eastAsia="宋体" w:hAnsi="宋体" w:hint="eastAsia"/>
        </w:rPr>
        <w:t>所以在里面我们调用文件指针上的方法。</w:t>
      </w:r>
      <w:r w:rsidRPr="00DF6E79">
        <w:rPr>
          <w:rFonts w:ascii="宋体" w:eastAsia="宋体" w:hAnsi="宋体"/>
        </w:rPr>
        <w:t>我们从上面的跳转表中知道映射到_IO_new_file_write</w:t>
      </w:r>
      <w:r w:rsidRPr="00DF6E79">
        <w:rPr>
          <w:rFonts w:ascii="宋体" w:eastAsia="宋体" w:hAnsi="宋体" w:hint="eastAsia"/>
        </w:rPr>
        <w:t>。</w:t>
      </w:r>
    </w:p>
    <w:p w14:paraId="617E7F56" w14:textId="77777777" w:rsidR="00263844" w:rsidRPr="00DF6E79" w:rsidRDefault="00263844" w:rsidP="00DF6E79">
      <w:pPr>
        <w:jc w:val="center"/>
        <w:rPr>
          <w:rFonts w:ascii="宋体" w:eastAsia="宋体" w:hAnsi="宋体"/>
        </w:rPr>
      </w:pPr>
      <w:r w:rsidRPr="00DF6E79">
        <w:rPr>
          <w:rFonts w:ascii="宋体" w:eastAsia="宋体" w:hAnsi="宋体"/>
          <w:noProof/>
        </w:rPr>
        <w:drawing>
          <wp:inline distT="0" distB="0" distL="0" distR="0" wp14:anchorId="729C5506" wp14:editId="11E3541F">
            <wp:extent cx="2656840" cy="298715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8726"/>
                    <a:stretch/>
                  </pic:blipFill>
                  <pic:spPr bwMode="auto">
                    <a:xfrm>
                      <a:off x="0" y="0"/>
                      <a:ext cx="2663003" cy="299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7F715" w14:textId="77777777" w:rsidR="00263844" w:rsidRPr="00DF6E79" w:rsidRDefault="00263844" w:rsidP="00DF6E79">
      <w:pPr>
        <w:ind w:firstLine="420"/>
        <w:rPr>
          <w:rFonts w:ascii="宋体" w:eastAsia="宋体" w:hAnsi="宋体"/>
        </w:rPr>
      </w:pPr>
      <w:r w:rsidRPr="00DF6E79">
        <w:rPr>
          <w:rFonts w:ascii="宋体" w:eastAsia="宋体" w:hAnsi="宋体" w:hint="eastAsia"/>
        </w:rPr>
        <w:t>现在我们可以从</w:t>
      </w:r>
      <w:r w:rsidRPr="00DF6E79">
        <w:rPr>
          <w:rFonts w:ascii="宋体" w:eastAsia="宋体" w:hAnsi="宋体"/>
        </w:rPr>
        <w:t>libc/posix/unistd.h</w:t>
      </w:r>
      <w:r w:rsidRPr="00DF6E79">
        <w:rPr>
          <w:rFonts w:ascii="宋体" w:eastAsia="宋体" w:hAnsi="宋体" w:hint="eastAsia"/>
        </w:rPr>
        <w:t>中找到</w:t>
      </w:r>
      <w:r w:rsidRPr="00DF6E79">
        <w:rPr>
          <w:rFonts w:ascii="宋体" w:eastAsia="宋体" w:hAnsi="宋体"/>
        </w:rPr>
        <w:t>write</w:t>
      </w:r>
      <w:r w:rsidRPr="00DF6E79">
        <w:rPr>
          <w:rFonts w:ascii="宋体" w:eastAsia="宋体" w:hAnsi="宋体" w:hint="eastAsia"/>
        </w:rPr>
        <w:t>。</w:t>
      </w:r>
    </w:p>
    <w:p w14:paraId="79FECF98" w14:textId="77777777" w:rsidR="00263844" w:rsidRPr="00DF6E79" w:rsidRDefault="00263844" w:rsidP="00DF6E79">
      <w:pPr>
        <w:jc w:val="center"/>
        <w:rPr>
          <w:rFonts w:ascii="宋体" w:eastAsia="宋体" w:hAnsi="宋体"/>
        </w:rPr>
      </w:pPr>
      <w:r w:rsidRPr="00DF6E79">
        <w:rPr>
          <w:rFonts w:ascii="宋体" w:eastAsia="宋体" w:hAnsi="宋体"/>
          <w:noProof/>
        </w:rPr>
        <w:lastRenderedPageBreak/>
        <w:drawing>
          <wp:inline distT="0" distB="0" distL="0" distR="0" wp14:anchorId="512AD397" wp14:editId="1CCBF789">
            <wp:extent cx="3942080" cy="644515"/>
            <wp:effectExtent l="0" t="0" r="127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1221" cy="66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97D5" w14:textId="3F6EFACC" w:rsidR="00263844" w:rsidRPr="00263844" w:rsidRDefault="00263844" w:rsidP="00DF6E79">
      <w:pPr>
        <w:ind w:firstLine="420"/>
        <w:rPr>
          <w:rFonts w:ascii="宋体" w:eastAsia="宋体" w:hAnsi="宋体" w:hint="eastAsia"/>
        </w:rPr>
      </w:pPr>
      <w:r w:rsidRPr="00DF6E79">
        <w:rPr>
          <w:rFonts w:ascii="宋体" w:eastAsia="宋体" w:hAnsi="宋体"/>
        </w:rPr>
        <w:t>在GNU标准库中找到适用于Linux的write.c 文件。相反，您会发现以各种方式连接到操作系统写入功能的特定于平台的方法，所有这些都在libc/sysdeps/目录中。Write</w:t>
      </w:r>
      <w:r w:rsidRPr="00DF6E79">
        <w:rPr>
          <w:rFonts w:ascii="宋体" w:eastAsia="宋体" w:hAnsi="宋体" w:hint="eastAsia"/>
        </w:rPr>
        <w:t>在</w:t>
      </w:r>
      <w:r w:rsidRPr="00DF6E79">
        <w:rPr>
          <w:rFonts w:ascii="宋体" w:eastAsia="宋体" w:hAnsi="宋体"/>
        </w:rPr>
        <w:t xml:space="preserve"> Linux如何做到这一点。有一个名为 sysdeps/unix/syscalls.list的文件，用于自动生成函数。表中相关数据为：write</w:t>
      </w:r>
      <w:r w:rsidRPr="00DF6E79">
        <w:rPr>
          <w:rFonts w:ascii="宋体" w:eastAsia="宋体" w:hAnsi="宋体" w:hint="eastAsia"/>
        </w:rPr>
        <w:t>。这是一个系统调用的相关文件。</w:t>
      </w:r>
    </w:p>
    <w:p w14:paraId="4ACD34AD" w14:textId="759CAF04" w:rsidR="008E0893" w:rsidRPr="009F56DC" w:rsidRDefault="001D0F51" w:rsidP="009F56DC">
      <w:pPr>
        <w:pStyle w:val="3"/>
        <w:rPr>
          <w:rFonts w:ascii="宋体" w:eastAsia="宋体" w:hAnsi="宋体"/>
          <w:sz w:val="21"/>
          <w:szCs w:val="21"/>
        </w:rPr>
      </w:pPr>
      <w:bookmarkStart w:id="11" w:name="_Toc77153208"/>
      <w:r w:rsidRPr="009F56DC">
        <w:rPr>
          <w:rFonts w:ascii="宋体" w:eastAsia="宋体" w:hAnsi="宋体" w:hint="eastAsia"/>
          <w:sz w:val="21"/>
          <w:szCs w:val="21"/>
        </w:rPr>
        <w:t>1</w:t>
      </w:r>
      <w:r w:rsidR="001D1073">
        <w:rPr>
          <w:rFonts w:ascii="宋体" w:eastAsia="宋体" w:hAnsi="宋体" w:hint="eastAsia"/>
          <w:sz w:val="21"/>
          <w:szCs w:val="21"/>
        </w:rPr>
        <w:t>、保护现场</w:t>
      </w:r>
      <w:bookmarkEnd w:id="11"/>
    </w:p>
    <w:p w14:paraId="1F3E35F6" w14:textId="77777777" w:rsidR="00DF6E79" w:rsidRDefault="00DF6E79" w:rsidP="00DF6E79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进入trap之后首先程序需要保存进入trap之前的相关的寄存器和csr寄存器。</w:t>
      </w:r>
    </w:p>
    <w:p w14:paraId="34D685C3" w14:textId="1732328C" w:rsidR="008E0893" w:rsidRDefault="00DF6E79" w:rsidP="00DF6E79">
      <w:pPr>
        <w:ind w:firstLineChars="200" w:firstLine="420"/>
        <w:jc w:val="center"/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570E6292" wp14:editId="7956C246">
            <wp:extent cx="3465621" cy="568452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246" cy="57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3172" w14:textId="26665758" w:rsidR="001D0F51" w:rsidRPr="009F56DC" w:rsidRDefault="001D0F51" w:rsidP="009F56DC">
      <w:pPr>
        <w:pStyle w:val="3"/>
        <w:rPr>
          <w:rFonts w:ascii="宋体" w:eastAsia="宋体" w:hAnsi="宋体"/>
          <w:sz w:val="21"/>
          <w:szCs w:val="21"/>
        </w:rPr>
      </w:pPr>
      <w:bookmarkStart w:id="12" w:name="_Toc77153209"/>
      <w:r w:rsidRPr="009F56DC">
        <w:rPr>
          <w:rFonts w:ascii="宋体" w:eastAsia="宋体" w:hAnsi="宋体" w:hint="eastAsia"/>
          <w:sz w:val="21"/>
          <w:szCs w:val="21"/>
        </w:rPr>
        <w:lastRenderedPageBreak/>
        <w:t>2</w:t>
      </w:r>
      <w:r w:rsidR="008E0893" w:rsidRPr="009F56DC">
        <w:rPr>
          <w:rFonts w:ascii="宋体" w:eastAsia="宋体" w:hAnsi="宋体" w:hint="eastAsia"/>
          <w:sz w:val="21"/>
          <w:szCs w:val="21"/>
        </w:rPr>
        <w:t>、</w:t>
      </w:r>
      <w:r w:rsidR="001D1073">
        <w:rPr>
          <w:rFonts w:ascii="宋体" w:eastAsia="宋体" w:hAnsi="宋体" w:hint="eastAsia"/>
          <w:sz w:val="21"/>
          <w:szCs w:val="21"/>
        </w:rPr>
        <w:t>处理程序</w:t>
      </w:r>
      <w:bookmarkEnd w:id="12"/>
    </w:p>
    <w:p w14:paraId="77B77FEC" w14:textId="77777777" w:rsidR="00DF6E79" w:rsidRDefault="008E0893" w:rsidP="00DF6E79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DF6E79">
        <w:rPr>
          <w:rFonts w:ascii="宋体" w:eastAsia="宋体" w:hAnsi="宋体" w:hint="eastAsia"/>
          <w:szCs w:val="21"/>
        </w:rPr>
        <w:t>针对于printf的trap处理程序而言，这步需要将相关输入写入系统缓冲区，并持续检测是否数据已经被相关I/O设备所接收，一直等I/</w:t>
      </w:r>
      <w:r w:rsidR="00DF6E79">
        <w:rPr>
          <w:rFonts w:ascii="宋体" w:eastAsia="宋体" w:hAnsi="宋体"/>
          <w:szCs w:val="21"/>
        </w:rPr>
        <w:t>O</w:t>
      </w:r>
      <w:r w:rsidR="00DF6E79">
        <w:rPr>
          <w:rFonts w:ascii="宋体" w:eastAsia="宋体" w:hAnsi="宋体" w:hint="eastAsia"/>
          <w:szCs w:val="21"/>
        </w:rPr>
        <w:t>设备的信号，由于我们实现的RISCV流水线中并不具有该I/</w:t>
      </w:r>
      <w:r w:rsidR="00DF6E79">
        <w:rPr>
          <w:rFonts w:ascii="宋体" w:eastAsia="宋体" w:hAnsi="宋体"/>
          <w:szCs w:val="21"/>
        </w:rPr>
        <w:t>O</w:t>
      </w:r>
      <w:r w:rsidR="00DF6E79">
        <w:rPr>
          <w:rFonts w:ascii="宋体" w:eastAsia="宋体" w:hAnsi="宋体" w:hint="eastAsia"/>
          <w:szCs w:val="21"/>
        </w:rPr>
        <w:t>设备，因此将该处换成读取</w:t>
      </w:r>
      <w:r w:rsidR="00DF6E79">
        <w:rPr>
          <w:rFonts w:ascii="宋体" w:eastAsia="宋体" w:hAnsi="宋体"/>
          <w:szCs w:val="21"/>
        </w:rPr>
        <w:t>32’h00000000</w:t>
      </w:r>
      <w:r w:rsidR="00DF6E79">
        <w:rPr>
          <w:rFonts w:ascii="宋体" w:eastAsia="宋体" w:hAnsi="宋体" w:hint="eastAsia"/>
          <w:szCs w:val="21"/>
        </w:rPr>
        <w:t>初的值，并将其自增1后写回。</w:t>
      </w:r>
    </w:p>
    <w:p w14:paraId="4017F68A" w14:textId="6A0D72D6" w:rsidR="008E0893" w:rsidRDefault="00DF6E79" w:rsidP="00DF6E79">
      <w:pPr>
        <w:jc w:val="center"/>
        <w:rPr>
          <w:rFonts w:ascii="宋体" w:eastAsia="宋体" w:hAnsi="宋体" w:hint="eastAsia"/>
          <w:szCs w:val="21"/>
        </w:rPr>
      </w:pPr>
      <w:r w:rsidRPr="00F6706D">
        <w:rPr>
          <w:noProof/>
        </w:rPr>
        <w:drawing>
          <wp:inline distT="0" distB="0" distL="0" distR="0" wp14:anchorId="626648EF" wp14:editId="692E8EDD">
            <wp:extent cx="2301240" cy="416281"/>
            <wp:effectExtent l="0" t="0" r="381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9651" cy="4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875D" w14:textId="3704537E" w:rsidR="00EA7126" w:rsidRPr="009F56DC" w:rsidRDefault="008E0893" w:rsidP="009F56DC">
      <w:pPr>
        <w:pStyle w:val="3"/>
        <w:rPr>
          <w:rFonts w:ascii="宋体" w:eastAsia="宋体" w:hAnsi="宋体"/>
          <w:sz w:val="21"/>
          <w:szCs w:val="21"/>
        </w:rPr>
      </w:pPr>
      <w:bookmarkStart w:id="13" w:name="_Toc77153210"/>
      <w:r w:rsidRPr="009F56DC">
        <w:rPr>
          <w:rFonts w:ascii="宋体" w:eastAsia="宋体" w:hAnsi="宋体" w:hint="eastAsia"/>
          <w:sz w:val="21"/>
          <w:szCs w:val="21"/>
        </w:rPr>
        <w:t>3、</w:t>
      </w:r>
      <w:r w:rsidR="001D1073">
        <w:rPr>
          <w:rFonts w:ascii="宋体" w:eastAsia="宋体" w:hAnsi="宋体" w:hint="eastAsia"/>
          <w:sz w:val="21"/>
          <w:szCs w:val="21"/>
        </w:rPr>
        <w:t>恢复现场</w:t>
      </w:r>
      <w:bookmarkEnd w:id="13"/>
    </w:p>
    <w:p w14:paraId="25376E2A" w14:textId="77777777" w:rsidR="00DF6E79" w:rsidRDefault="008E0893" w:rsidP="00DF6E79">
      <w:pPr>
        <w:rPr>
          <w:rFonts w:ascii="宋体" w:eastAsia="宋体" w:hAnsi="宋体"/>
        </w:rPr>
      </w:pPr>
      <w:r>
        <w:rPr>
          <w:rFonts w:ascii="宋体" w:eastAsia="宋体" w:hAnsi="宋体"/>
          <w:color w:val="FF0000"/>
        </w:rPr>
        <w:tab/>
      </w:r>
      <w:r w:rsidR="00DF6E79">
        <w:rPr>
          <w:rFonts w:ascii="宋体" w:eastAsia="宋体" w:hAnsi="宋体" w:hint="eastAsia"/>
        </w:rPr>
        <w:t>处理完成之后，根据保护现场所使用的栈指针将相关寄存器和csr寄存器恢复。通过SRET指令返回机器态。</w:t>
      </w:r>
    </w:p>
    <w:p w14:paraId="475708D3" w14:textId="6FB73562" w:rsidR="008E0893" w:rsidRPr="008E0893" w:rsidRDefault="00DF6E79" w:rsidP="00DF6E79">
      <w:pPr>
        <w:jc w:val="center"/>
        <w:rPr>
          <w:rFonts w:ascii="宋体" w:eastAsia="宋体" w:hAnsi="宋体" w:hint="eastAsia"/>
        </w:rPr>
      </w:pPr>
      <w:r w:rsidRPr="003C1E3B">
        <w:rPr>
          <w:noProof/>
        </w:rPr>
        <w:drawing>
          <wp:inline distT="0" distB="0" distL="0" distR="0" wp14:anchorId="799E408B" wp14:editId="0FC84E8C">
            <wp:extent cx="3041300" cy="531876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1177" cy="53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A885" w14:textId="77777777" w:rsidR="002513C6" w:rsidRPr="008F6B33" w:rsidRDefault="002513C6" w:rsidP="00BA2D73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14" w:name="_Toc77153211"/>
      <w:r w:rsidRPr="008F6B33">
        <w:rPr>
          <w:rFonts w:ascii="宋体" w:eastAsia="宋体" w:hAnsi="宋体" w:hint="eastAsia"/>
          <w:sz w:val="28"/>
          <w:szCs w:val="28"/>
        </w:rPr>
        <w:lastRenderedPageBreak/>
        <w:t>四、实验结果</w:t>
      </w:r>
      <w:bookmarkEnd w:id="14"/>
    </w:p>
    <w:p w14:paraId="73DFFFA0" w14:textId="1869E2C6" w:rsidR="00041527" w:rsidRPr="009F56DC" w:rsidRDefault="008F6B33" w:rsidP="009F56DC">
      <w:pPr>
        <w:pStyle w:val="2"/>
        <w:rPr>
          <w:rFonts w:ascii="宋体" w:eastAsia="宋体" w:hAnsi="宋体"/>
          <w:sz w:val="24"/>
          <w:szCs w:val="24"/>
        </w:rPr>
      </w:pPr>
      <w:bookmarkStart w:id="15" w:name="_Toc77153212"/>
      <w:r w:rsidRPr="009F56DC">
        <w:rPr>
          <w:rFonts w:ascii="宋体" w:eastAsia="宋体" w:hAnsi="宋体" w:hint="eastAsia"/>
          <w:sz w:val="24"/>
          <w:szCs w:val="24"/>
        </w:rPr>
        <w:t>（一）</w:t>
      </w:r>
      <w:r w:rsidR="001D1073">
        <w:rPr>
          <w:rFonts w:ascii="宋体" w:eastAsia="宋体" w:hAnsi="宋体" w:hint="eastAsia"/>
          <w:sz w:val="24"/>
          <w:szCs w:val="24"/>
        </w:rPr>
        <w:t>ELF可执行文件的转换</w:t>
      </w:r>
      <w:bookmarkEnd w:id="15"/>
    </w:p>
    <w:p w14:paraId="1E195365" w14:textId="77777777" w:rsidR="00E569A5" w:rsidRDefault="00E569A5" w:rsidP="00E569A5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由于</w:t>
      </w:r>
      <w:r w:rsidRPr="003C1E3B">
        <w:rPr>
          <w:rFonts w:ascii="宋体" w:eastAsia="宋体" w:hAnsi="宋体"/>
        </w:rPr>
        <w:t>riscv32-unknown-elf-objdump</w:t>
      </w:r>
      <w:r>
        <w:rPr>
          <w:rFonts w:ascii="宋体" w:eastAsia="宋体" w:hAnsi="宋体" w:hint="eastAsia"/>
        </w:rPr>
        <w:t>仅可转换elf可执行文件为汇编代码，但是丢失了elf中数据段的内容，如下图。</w:t>
      </w:r>
    </w:p>
    <w:p w14:paraId="4CA0FB98" w14:textId="77777777" w:rsidR="00E569A5" w:rsidRDefault="00E569A5" w:rsidP="00E569A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6286CC8" wp14:editId="27E1EE34">
            <wp:extent cx="5274310" cy="50349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CF02" w14:textId="77777777" w:rsidR="00E569A5" w:rsidRDefault="00E569A5" w:rsidP="00E569A5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因此需要将elf文件直接转换成1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进制码文件，elf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hex可以帮助将elf可执行文件转换为1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进制数。执行命令如下：</w:t>
      </w:r>
    </w:p>
    <w:p w14:paraId="097262EF" w14:textId="77777777" w:rsidR="00E569A5" w:rsidRDefault="00E569A5" w:rsidP="00E569A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17C078D" wp14:editId="2E3A6AB7">
            <wp:extent cx="5274310" cy="3327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3130" w14:textId="77777777" w:rsidR="00E569A5" w:rsidRDefault="00E569A5" w:rsidP="00E569A5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获得的内容部分如下：</w:t>
      </w:r>
    </w:p>
    <w:p w14:paraId="4B10708D" w14:textId="40B92027" w:rsidR="003A70FB" w:rsidRPr="00A11FB7" w:rsidRDefault="00E569A5" w:rsidP="00B5761A">
      <w:pPr>
        <w:rPr>
          <w:rFonts w:ascii="宋体" w:eastAsia="宋体" w:hAnsi="宋体" w:hint="eastAsia"/>
        </w:rPr>
      </w:pPr>
      <w:r w:rsidRPr="008B6669">
        <w:rPr>
          <w:noProof/>
        </w:rPr>
        <w:lastRenderedPageBreak/>
        <w:drawing>
          <wp:inline distT="0" distB="0" distL="0" distR="0" wp14:anchorId="121CB4B1" wp14:editId="724CA557">
            <wp:extent cx="5274310" cy="43510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8688" w14:textId="4D27294E" w:rsidR="007253FD" w:rsidRPr="009F56DC" w:rsidRDefault="008F6B33" w:rsidP="009F56DC">
      <w:pPr>
        <w:pStyle w:val="2"/>
        <w:rPr>
          <w:rFonts w:ascii="宋体" w:eastAsia="宋体" w:hAnsi="宋体"/>
          <w:sz w:val="24"/>
          <w:szCs w:val="24"/>
        </w:rPr>
      </w:pPr>
      <w:bookmarkStart w:id="16" w:name="_Toc77153213"/>
      <w:r w:rsidRPr="009F56DC">
        <w:rPr>
          <w:rFonts w:ascii="宋体" w:eastAsia="宋体" w:hAnsi="宋体" w:hint="eastAsia"/>
          <w:sz w:val="24"/>
          <w:szCs w:val="24"/>
        </w:rPr>
        <w:t>（二）</w:t>
      </w:r>
      <w:r w:rsidR="001D1073">
        <w:rPr>
          <w:rFonts w:ascii="宋体" w:eastAsia="宋体" w:hAnsi="宋体" w:hint="eastAsia"/>
          <w:sz w:val="24"/>
          <w:szCs w:val="24"/>
        </w:rPr>
        <w:t>printf功能C程序测试</w:t>
      </w:r>
      <w:bookmarkEnd w:id="16"/>
    </w:p>
    <w:p w14:paraId="6AB00ADC" w14:textId="77777777" w:rsidR="00E569A5" w:rsidRDefault="00E569A5" w:rsidP="00E569A5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使用带有printf的Fibonacci程序测试。</w:t>
      </w:r>
      <w:r>
        <w:rPr>
          <w:rFonts w:ascii="宋体" w:eastAsia="宋体" w:hAnsi="宋体"/>
        </w:rPr>
        <w:t>C</w:t>
      </w:r>
      <w:r>
        <w:rPr>
          <w:rFonts w:ascii="宋体" w:eastAsia="宋体" w:hAnsi="宋体" w:hint="eastAsia"/>
        </w:rPr>
        <w:t>代码如下：</w:t>
      </w:r>
    </w:p>
    <w:p w14:paraId="7E9D9780" w14:textId="77777777" w:rsidR="00E569A5" w:rsidRDefault="00E569A5" w:rsidP="00E569A5">
      <w:pPr>
        <w:jc w:val="center"/>
        <w:rPr>
          <w:rFonts w:ascii="宋体" w:eastAsia="宋体" w:hAnsi="宋体"/>
        </w:rPr>
      </w:pPr>
      <w:r w:rsidRPr="008B6669">
        <w:rPr>
          <w:noProof/>
        </w:rPr>
        <w:drawing>
          <wp:inline distT="0" distB="0" distL="0" distR="0" wp14:anchorId="4142E4F9" wp14:editId="3C8663B9">
            <wp:extent cx="3056021" cy="215639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4585" cy="216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F3D2" w14:textId="77777777" w:rsidR="00E569A5" w:rsidRDefault="00E569A5" w:rsidP="00E569A5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使用如下命令将其转换为elf可执行文件。</w:t>
      </w:r>
    </w:p>
    <w:p w14:paraId="249BB5E7" w14:textId="77777777" w:rsidR="00E569A5" w:rsidRPr="008B6669" w:rsidRDefault="00E569A5" w:rsidP="00764095">
      <w:pPr>
        <w:rPr>
          <w:rFonts w:ascii="宋体" w:eastAsia="宋体" w:hAnsi="宋体"/>
        </w:rPr>
      </w:pPr>
      <w:r w:rsidRPr="008B6669">
        <w:rPr>
          <w:rFonts w:ascii="宋体" w:eastAsia="宋体" w:hAnsi="宋体"/>
        </w:rPr>
        <w:t>./riscv32-unknown-elf-gcc -E Fibonacci.c -o Fibonacci.i</w:t>
      </w:r>
    </w:p>
    <w:p w14:paraId="049E2714" w14:textId="77777777" w:rsidR="00E569A5" w:rsidRPr="008B6669" w:rsidRDefault="00E569A5" w:rsidP="00764095">
      <w:pPr>
        <w:rPr>
          <w:rFonts w:ascii="宋体" w:eastAsia="宋体" w:hAnsi="宋体"/>
        </w:rPr>
      </w:pPr>
      <w:r w:rsidRPr="008B6669">
        <w:rPr>
          <w:rFonts w:ascii="宋体" w:eastAsia="宋体" w:hAnsi="宋体"/>
        </w:rPr>
        <w:t>./riscv32-unknown-elf-gcc -S Fibonacci.i -o Fibonacci.s</w:t>
      </w:r>
    </w:p>
    <w:p w14:paraId="424DDAAB" w14:textId="77777777" w:rsidR="00E569A5" w:rsidRPr="008B6669" w:rsidRDefault="00E569A5" w:rsidP="00764095">
      <w:pPr>
        <w:rPr>
          <w:rFonts w:ascii="宋体" w:eastAsia="宋体" w:hAnsi="宋体"/>
        </w:rPr>
      </w:pPr>
      <w:r w:rsidRPr="008B6669">
        <w:rPr>
          <w:rFonts w:ascii="宋体" w:eastAsia="宋体" w:hAnsi="宋体"/>
        </w:rPr>
        <w:t>./riscv32-unknown-elf-gcc -c Fibonacci.s -o Fibonacci.o</w:t>
      </w:r>
    </w:p>
    <w:p w14:paraId="3FCAB8FF" w14:textId="77777777" w:rsidR="00E569A5" w:rsidRPr="008B6669" w:rsidRDefault="00E569A5" w:rsidP="00764095">
      <w:pPr>
        <w:rPr>
          <w:rFonts w:ascii="宋体" w:eastAsia="宋体" w:hAnsi="宋体"/>
        </w:rPr>
      </w:pPr>
      <w:r w:rsidRPr="008B6669">
        <w:rPr>
          <w:rFonts w:ascii="宋体" w:eastAsia="宋体" w:hAnsi="宋体"/>
        </w:rPr>
        <w:t>./riscv32-unknown-elf-gcc -static Fibonacci.o -o Fibonacci.out</w:t>
      </w:r>
    </w:p>
    <w:p w14:paraId="5F27F789" w14:textId="77777777" w:rsidR="00E569A5" w:rsidRDefault="00E569A5" w:rsidP="00764095">
      <w:pPr>
        <w:rPr>
          <w:rFonts w:ascii="宋体" w:eastAsia="宋体" w:hAnsi="宋体"/>
        </w:rPr>
      </w:pPr>
      <w:r w:rsidRPr="008B6669">
        <w:rPr>
          <w:rFonts w:ascii="宋体" w:eastAsia="宋体" w:hAnsi="宋体"/>
        </w:rPr>
        <w:t>./riscv32-unknown-elf-objdump -S Fibonacci.out &gt; Fibonacci.txt</w:t>
      </w:r>
    </w:p>
    <w:p w14:paraId="1B502800" w14:textId="77777777" w:rsidR="00E569A5" w:rsidRDefault="00E569A5" w:rsidP="0076409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将可执行文件转换为hex。</w:t>
      </w:r>
    </w:p>
    <w:p w14:paraId="6D1B4AAF" w14:textId="15D80718" w:rsidR="00E569A5" w:rsidRDefault="00E569A5" w:rsidP="00E569A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仿真过程</w:t>
      </w:r>
      <w:r>
        <w:rPr>
          <w:rFonts w:ascii="宋体" w:eastAsia="宋体" w:hAnsi="宋体" w:hint="eastAsia"/>
        </w:rPr>
        <w:t>：</w:t>
      </w:r>
    </w:p>
    <w:p w14:paraId="4B0D0EBD" w14:textId="386F0322" w:rsidR="00E569A5" w:rsidRPr="00E569A5" w:rsidRDefault="00E569A5" w:rsidP="00E569A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</w:t>
      </w:r>
      <w:r w:rsidRPr="00E569A5">
        <w:rPr>
          <w:rFonts w:ascii="宋体" w:eastAsia="宋体" w:hAnsi="宋体" w:hint="eastAsia"/>
        </w:rPr>
        <w:t>将机器码Fibonacci.</w:t>
      </w:r>
      <w:r w:rsidRPr="00E569A5">
        <w:rPr>
          <w:rFonts w:ascii="宋体" w:eastAsia="宋体" w:hAnsi="宋体"/>
        </w:rPr>
        <w:t>coe</w:t>
      </w:r>
      <w:r w:rsidRPr="00E569A5">
        <w:rPr>
          <w:rFonts w:ascii="宋体" w:eastAsia="宋体" w:hAnsi="宋体" w:hint="eastAsia"/>
        </w:rPr>
        <w:t>文件写入指令存储器，将f</w:t>
      </w:r>
      <w:r w:rsidRPr="00E569A5">
        <w:rPr>
          <w:rFonts w:ascii="宋体" w:eastAsia="宋体" w:hAnsi="宋体"/>
        </w:rPr>
        <w:t>.txt</w:t>
      </w:r>
      <w:r w:rsidRPr="00E569A5">
        <w:rPr>
          <w:rFonts w:ascii="宋体" w:eastAsia="宋体" w:hAnsi="宋体" w:hint="eastAsia"/>
        </w:rPr>
        <w:t>读入存储器ram中，PC设置为0x</w:t>
      </w:r>
      <w:r w:rsidRPr="00E569A5">
        <w:rPr>
          <w:rFonts w:ascii="宋体" w:eastAsia="宋体" w:hAnsi="宋体"/>
        </w:rPr>
        <w:t>0001008</w:t>
      </w:r>
      <w:r w:rsidRPr="00E569A5">
        <w:rPr>
          <w:rFonts w:ascii="宋体" w:eastAsia="宋体" w:hAnsi="宋体" w:hint="eastAsia"/>
        </w:rPr>
        <w:t>c。</w:t>
      </w:r>
    </w:p>
    <w:p w14:paraId="4EFB498B" w14:textId="27374402" w:rsidR="00E569A5" w:rsidRPr="00764095" w:rsidRDefault="00764095" w:rsidP="00764095">
      <w:pPr>
        <w:pStyle w:val="a8"/>
        <w:numPr>
          <w:ilvl w:val="0"/>
          <w:numId w:val="8"/>
        </w:numPr>
        <w:ind w:firstLineChars="0"/>
        <w:rPr>
          <w:rFonts w:ascii="宋体" w:eastAsia="宋体" w:hAnsi="宋体"/>
        </w:rPr>
      </w:pPr>
      <w:r w:rsidRPr="00764095">
        <w:rPr>
          <w:rFonts w:ascii="宋体" w:eastAsia="宋体" w:hAnsi="宋体" w:hint="eastAsia"/>
        </w:rPr>
        <w:t>运行前十个周期</w:t>
      </w:r>
    </w:p>
    <w:p w14:paraId="19412E05" w14:textId="77777777" w:rsidR="00E569A5" w:rsidRPr="008B6669" w:rsidRDefault="00E569A5" w:rsidP="00E569A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72D8066" wp14:editId="17A39BEE">
            <wp:extent cx="5274310" cy="24237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2518" w14:textId="50B60A27" w:rsidR="00E569A5" w:rsidRPr="00764095" w:rsidRDefault="00E569A5" w:rsidP="00764095">
      <w:pPr>
        <w:pStyle w:val="a8"/>
        <w:numPr>
          <w:ilvl w:val="0"/>
          <w:numId w:val="8"/>
        </w:numPr>
        <w:ind w:firstLineChars="0"/>
        <w:rPr>
          <w:rFonts w:ascii="宋体" w:eastAsia="宋体" w:hAnsi="宋体"/>
        </w:rPr>
      </w:pPr>
      <w:r w:rsidRPr="00764095">
        <w:rPr>
          <w:rFonts w:ascii="宋体" w:eastAsia="宋体" w:hAnsi="宋体" w:hint="eastAsia"/>
        </w:rPr>
        <w:t>运行至第一次系统调用ecall</w:t>
      </w:r>
      <w:r w:rsidR="00764095" w:rsidRPr="00764095">
        <w:rPr>
          <w:rFonts w:ascii="宋体" w:eastAsia="宋体" w:hAnsi="宋体" w:hint="eastAsia"/>
        </w:rPr>
        <w:t>前</w:t>
      </w:r>
    </w:p>
    <w:p w14:paraId="328EFB29" w14:textId="77777777" w:rsidR="00E569A5" w:rsidRPr="008B6669" w:rsidRDefault="00E569A5" w:rsidP="00E569A5">
      <w:pPr>
        <w:rPr>
          <w:rFonts w:ascii="宋体" w:eastAsia="宋体" w:hAnsi="宋体"/>
        </w:rPr>
      </w:pPr>
      <w:r w:rsidRPr="008B6669">
        <w:rPr>
          <w:noProof/>
        </w:rPr>
        <w:drawing>
          <wp:inline distT="0" distB="0" distL="0" distR="0" wp14:anchorId="7AA1A8E3" wp14:editId="26D90BD8">
            <wp:extent cx="5274310" cy="24225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2E09" w14:textId="6B184131" w:rsidR="00E569A5" w:rsidRPr="00764095" w:rsidRDefault="00E569A5" w:rsidP="00764095">
      <w:pPr>
        <w:pStyle w:val="a8"/>
        <w:numPr>
          <w:ilvl w:val="0"/>
          <w:numId w:val="8"/>
        </w:numPr>
        <w:ind w:firstLineChars="0"/>
        <w:rPr>
          <w:rFonts w:ascii="宋体" w:eastAsia="宋体" w:hAnsi="宋体"/>
        </w:rPr>
      </w:pPr>
      <w:r w:rsidRPr="00764095">
        <w:rPr>
          <w:rFonts w:ascii="宋体" w:eastAsia="宋体" w:hAnsi="宋体" w:hint="eastAsia"/>
        </w:rPr>
        <w:t>进入trap程序保护现场</w:t>
      </w:r>
    </w:p>
    <w:p w14:paraId="4960D673" w14:textId="77777777" w:rsidR="00E569A5" w:rsidRPr="008B6669" w:rsidRDefault="00E569A5" w:rsidP="00E569A5">
      <w:pPr>
        <w:rPr>
          <w:rFonts w:ascii="宋体" w:eastAsia="宋体" w:hAnsi="宋体"/>
        </w:rPr>
      </w:pPr>
      <w:r w:rsidRPr="008B6669">
        <w:rPr>
          <w:noProof/>
        </w:rPr>
        <w:lastRenderedPageBreak/>
        <w:drawing>
          <wp:inline distT="0" distB="0" distL="0" distR="0" wp14:anchorId="6FA82F37" wp14:editId="22283157">
            <wp:extent cx="5274310" cy="29483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E90C" w14:textId="7F06F46D" w:rsidR="00E569A5" w:rsidRPr="00764095" w:rsidRDefault="00E569A5" w:rsidP="00764095">
      <w:pPr>
        <w:pStyle w:val="a8"/>
        <w:numPr>
          <w:ilvl w:val="0"/>
          <w:numId w:val="8"/>
        </w:numPr>
        <w:ind w:firstLineChars="0"/>
        <w:rPr>
          <w:rFonts w:ascii="宋体" w:eastAsia="宋体" w:hAnsi="宋体"/>
        </w:rPr>
      </w:pPr>
      <w:r w:rsidRPr="00764095">
        <w:rPr>
          <w:rFonts w:ascii="宋体" w:eastAsia="宋体" w:hAnsi="宋体"/>
        </w:rPr>
        <w:t>T</w:t>
      </w:r>
      <w:r w:rsidRPr="00764095">
        <w:rPr>
          <w:rFonts w:ascii="宋体" w:eastAsia="宋体" w:hAnsi="宋体" w:hint="eastAsia"/>
        </w:rPr>
        <w:t>rap处理程序</w:t>
      </w:r>
    </w:p>
    <w:p w14:paraId="346C4116" w14:textId="77777777" w:rsidR="00E569A5" w:rsidRPr="008B6669" w:rsidRDefault="00E569A5" w:rsidP="00E569A5">
      <w:pPr>
        <w:rPr>
          <w:rFonts w:ascii="宋体" w:eastAsia="宋体" w:hAnsi="宋体"/>
        </w:rPr>
      </w:pPr>
      <w:r w:rsidRPr="008B6669">
        <w:rPr>
          <w:noProof/>
        </w:rPr>
        <w:drawing>
          <wp:inline distT="0" distB="0" distL="0" distR="0" wp14:anchorId="7AF9A0DB" wp14:editId="559CF1FC">
            <wp:extent cx="5274310" cy="29419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A6A9" w14:textId="5B31830B" w:rsidR="00E569A5" w:rsidRPr="00764095" w:rsidRDefault="00E569A5" w:rsidP="00764095">
      <w:pPr>
        <w:pStyle w:val="a8"/>
        <w:numPr>
          <w:ilvl w:val="0"/>
          <w:numId w:val="8"/>
        </w:numPr>
        <w:ind w:firstLineChars="0"/>
        <w:rPr>
          <w:rFonts w:ascii="宋体" w:eastAsia="宋体" w:hAnsi="宋体"/>
        </w:rPr>
      </w:pPr>
      <w:r w:rsidRPr="00764095">
        <w:rPr>
          <w:rFonts w:ascii="宋体" w:eastAsia="宋体" w:hAnsi="宋体" w:hint="eastAsia"/>
        </w:rPr>
        <w:t>恢复现场</w:t>
      </w:r>
    </w:p>
    <w:p w14:paraId="654B67AD" w14:textId="77777777" w:rsidR="00E569A5" w:rsidRPr="008B6669" w:rsidRDefault="00E569A5" w:rsidP="00E569A5">
      <w:pPr>
        <w:rPr>
          <w:rFonts w:ascii="宋体" w:eastAsia="宋体" w:hAnsi="宋体"/>
        </w:rPr>
      </w:pPr>
      <w:r w:rsidRPr="008B6669">
        <w:rPr>
          <w:noProof/>
        </w:rPr>
        <w:drawing>
          <wp:inline distT="0" distB="0" distL="0" distR="0" wp14:anchorId="00FC3747" wp14:editId="66E15364">
            <wp:extent cx="5274310" cy="21240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403A" w14:textId="6C057E61" w:rsidR="00E569A5" w:rsidRPr="00764095" w:rsidRDefault="00E569A5" w:rsidP="00764095">
      <w:pPr>
        <w:pStyle w:val="a8"/>
        <w:numPr>
          <w:ilvl w:val="0"/>
          <w:numId w:val="8"/>
        </w:numPr>
        <w:ind w:firstLineChars="0"/>
        <w:rPr>
          <w:rFonts w:ascii="宋体" w:eastAsia="宋体" w:hAnsi="宋体"/>
        </w:rPr>
      </w:pPr>
      <w:r w:rsidRPr="00764095">
        <w:rPr>
          <w:rFonts w:ascii="宋体" w:eastAsia="宋体" w:hAnsi="宋体" w:hint="eastAsia"/>
        </w:rPr>
        <w:t>返回进入trap前地址</w:t>
      </w:r>
    </w:p>
    <w:p w14:paraId="480DA585" w14:textId="77777777" w:rsidR="00E569A5" w:rsidRPr="008B6669" w:rsidRDefault="00E569A5" w:rsidP="00E569A5">
      <w:pPr>
        <w:rPr>
          <w:rFonts w:ascii="宋体" w:eastAsia="宋体" w:hAnsi="宋体"/>
        </w:rPr>
      </w:pPr>
      <w:r w:rsidRPr="008B6669">
        <w:rPr>
          <w:noProof/>
        </w:rPr>
        <w:lastRenderedPageBreak/>
        <w:drawing>
          <wp:inline distT="0" distB="0" distL="0" distR="0" wp14:anchorId="6D4910CC" wp14:editId="271655E0">
            <wp:extent cx="5274310" cy="20783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BED9" w14:textId="0B794AA6" w:rsidR="00E569A5" w:rsidRPr="00764095" w:rsidRDefault="00764095" w:rsidP="0076409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8、</w:t>
      </w:r>
      <w:r w:rsidR="00E569A5" w:rsidRPr="00764095">
        <w:rPr>
          <w:rFonts w:ascii="宋体" w:eastAsia="宋体" w:hAnsi="宋体" w:hint="eastAsia"/>
        </w:rPr>
        <w:t>执行完成</w:t>
      </w:r>
    </w:p>
    <w:p w14:paraId="0EDA5C22" w14:textId="34296B09" w:rsidR="003A70FB" w:rsidRPr="00A11FB7" w:rsidRDefault="00E569A5" w:rsidP="001D1073">
      <w:pPr>
        <w:rPr>
          <w:rFonts w:ascii="宋体" w:eastAsia="宋体" w:hAnsi="宋体" w:hint="eastAsia"/>
        </w:rPr>
      </w:pPr>
      <w:r w:rsidRPr="008B6669">
        <w:rPr>
          <w:noProof/>
        </w:rPr>
        <w:drawing>
          <wp:inline distT="0" distB="0" distL="0" distR="0" wp14:anchorId="1EE93E48" wp14:editId="750703B4">
            <wp:extent cx="5274310" cy="2966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4B96" w14:textId="77777777" w:rsidR="002513C6" w:rsidRPr="008F6B33" w:rsidRDefault="002513C6" w:rsidP="00BA2D73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17" w:name="_Toc77153214"/>
      <w:r w:rsidRPr="008F6B33">
        <w:rPr>
          <w:rFonts w:ascii="宋体" w:eastAsia="宋体" w:hAnsi="宋体" w:hint="eastAsia"/>
          <w:sz w:val="28"/>
          <w:szCs w:val="28"/>
        </w:rPr>
        <w:t>五、实验总结</w:t>
      </w:r>
      <w:bookmarkEnd w:id="17"/>
    </w:p>
    <w:p w14:paraId="7B9692BA" w14:textId="19202E1E" w:rsidR="002513C6" w:rsidRPr="009F56DC" w:rsidRDefault="008F6B33" w:rsidP="009F56DC">
      <w:pPr>
        <w:pStyle w:val="1"/>
        <w:rPr>
          <w:rFonts w:ascii="宋体" w:eastAsia="宋体" w:hAnsi="宋体"/>
          <w:sz w:val="24"/>
          <w:szCs w:val="24"/>
        </w:rPr>
      </w:pPr>
      <w:bookmarkStart w:id="18" w:name="_Toc77153215"/>
      <w:r w:rsidRPr="009F56DC">
        <w:rPr>
          <w:rFonts w:ascii="宋体" w:eastAsia="宋体" w:hAnsi="宋体" w:hint="eastAsia"/>
          <w:sz w:val="24"/>
          <w:szCs w:val="24"/>
        </w:rPr>
        <w:t>（一）</w:t>
      </w:r>
      <w:r w:rsidR="002513C6" w:rsidRPr="009F56DC">
        <w:rPr>
          <w:rFonts w:ascii="宋体" w:eastAsia="宋体" w:hAnsi="宋体" w:hint="eastAsia"/>
          <w:sz w:val="24"/>
          <w:szCs w:val="24"/>
        </w:rPr>
        <w:t>实验分工</w:t>
      </w:r>
      <w:bookmarkEnd w:id="18"/>
    </w:p>
    <w:p w14:paraId="0922EAF8" w14:textId="2F318A0E" w:rsidR="002F2671" w:rsidRPr="00A11FB7" w:rsidRDefault="002F2671">
      <w:pPr>
        <w:rPr>
          <w:rFonts w:ascii="宋体" w:eastAsia="宋体" w:hAnsi="宋体"/>
        </w:rPr>
      </w:pPr>
      <w:r w:rsidRPr="00A11FB7">
        <w:rPr>
          <w:rFonts w:ascii="宋体" w:eastAsia="宋体" w:hAnsi="宋体" w:hint="eastAsia"/>
        </w:rPr>
        <w:t>许诗瑶：</w:t>
      </w:r>
      <w:r w:rsidR="009E369D">
        <w:rPr>
          <w:rFonts w:ascii="宋体" w:eastAsia="宋体" w:hAnsi="宋体" w:hint="eastAsia"/>
        </w:rPr>
        <w:t>ECALL和SRET实现及相关CSR指令调整</w:t>
      </w:r>
      <w:r w:rsidR="00634D50">
        <w:rPr>
          <w:rFonts w:ascii="宋体" w:eastAsia="宋体" w:hAnsi="宋体" w:hint="eastAsia"/>
        </w:rPr>
        <w:t>、测试程序调试</w:t>
      </w:r>
    </w:p>
    <w:p w14:paraId="2FE81AD5" w14:textId="61738E2D" w:rsidR="002F2671" w:rsidRPr="00A11FB7" w:rsidRDefault="002F2671">
      <w:pPr>
        <w:rPr>
          <w:rFonts w:ascii="宋体" w:eastAsia="宋体" w:hAnsi="宋体"/>
        </w:rPr>
      </w:pPr>
      <w:r w:rsidRPr="00A11FB7">
        <w:rPr>
          <w:rFonts w:ascii="宋体" w:eastAsia="宋体" w:hAnsi="宋体" w:hint="eastAsia"/>
        </w:rPr>
        <w:t>刘朝润：</w:t>
      </w:r>
      <w:r w:rsidR="007370A7">
        <w:rPr>
          <w:rFonts w:ascii="宋体" w:eastAsia="宋体" w:hAnsi="宋体" w:hint="eastAsia"/>
        </w:rPr>
        <w:t>Trap实现</w:t>
      </w:r>
      <w:r w:rsidR="00A338D5">
        <w:rPr>
          <w:rFonts w:ascii="宋体" w:eastAsia="宋体" w:hAnsi="宋体" w:hint="eastAsia"/>
        </w:rPr>
        <w:t>、</w:t>
      </w:r>
      <w:r w:rsidR="00A338D5">
        <w:rPr>
          <w:rFonts w:ascii="宋体" w:eastAsia="宋体" w:hAnsi="宋体" w:hint="eastAsia"/>
        </w:rPr>
        <w:t>测试程序调试</w:t>
      </w:r>
      <w:bookmarkStart w:id="19" w:name="_GoBack"/>
      <w:bookmarkEnd w:id="19"/>
    </w:p>
    <w:p w14:paraId="5A87F696" w14:textId="6AF22E81" w:rsidR="002513C6" w:rsidRPr="009F56DC" w:rsidRDefault="008F6B33" w:rsidP="009F56DC">
      <w:pPr>
        <w:pStyle w:val="1"/>
        <w:rPr>
          <w:rFonts w:ascii="宋体" w:eastAsia="宋体" w:hAnsi="宋体"/>
          <w:sz w:val="24"/>
          <w:szCs w:val="24"/>
        </w:rPr>
      </w:pPr>
      <w:bookmarkStart w:id="20" w:name="_Toc77153216"/>
      <w:r w:rsidRPr="009F56DC">
        <w:rPr>
          <w:rFonts w:ascii="宋体" w:eastAsia="宋体" w:hAnsi="宋体" w:hint="eastAsia"/>
          <w:sz w:val="24"/>
          <w:szCs w:val="24"/>
        </w:rPr>
        <w:t>（二）</w:t>
      </w:r>
      <w:r w:rsidR="002513C6" w:rsidRPr="009F56DC">
        <w:rPr>
          <w:rFonts w:ascii="宋体" w:eastAsia="宋体" w:hAnsi="宋体" w:hint="eastAsia"/>
          <w:sz w:val="24"/>
          <w:szCs w:val="24"/>
        </w:rPr>
        <w:t>实验遇到的问题</w:t>
      </w:r>
      <w:bookmarkEnd w:id="20"/>
    </w:p>
    <w:p w14:paraId="4BCE68B9" w14:textId="57894712" w:rsidR="000B0C45" w:rsidRPr="00A11FB7" w:rsidRDefault="008F6B33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1、</w:t>
      </w:r>
      <w:r w:rsidR="000B0C45">
        <w:rPr>
          <w:rFonts w:ascii="宋体" w:eastAsia="宋体" w:hAnsi="宋体" w:hint="eastAsia"/>
        </w:rPr>
        <w:t>中断处理程序的实现时，此前一直在查阅资料或是从模拟器执行结果中试图找到能直接处理printf相关中断现有的程序，但查阅无果后才明白</w:t>
      </w:r>
      <w:r w:rsidR="00737B9C">
        <w:rPr>
          <w:rFonts w:ascii="宋体" w:eastAsia="宋体" w:hAnsi="宋体" w:hint="eastAsia"/>
        </w:rPr>
        <w:t>中断处理程序应由操作系统</w:t>
      </w:r>
      <w:r w:rsidR="00AA4F7B">
        <w:rPr>
          <w:rFonts w:ascii="宋体" w:eastAsia="宋体" w:hAnsi="宋体" w:hint="eastAsia"/>
        </w:rPr>
        <w:t>给出，</w:t>
      </w:r>
      <w:r w:rsidR="00AA4F7B">
        <w:rPr>
          <w:rFonts w:ascii="宋体" w:eastAsia="宋体" w:hAnsi="宋体" w:hint="eastAsia"/>
        </w:rPr>
        <w:lastRenderedPageBreak/>
        <w:t>我们因此只仿照了整个中断陷入过程，其中对中断的处理由访存加一的操作替换仅表示结果的执行。</w:t>
      </w:r>
    </w:p>
    <w:p w14:paraId="5C7F3BDF" w14:textId="5ACC04F8" w:rsidR="00CE5E8E" w:rsidRDefault="008F6B3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2、</w:t>
      </w:r>
      <w:r w:rsidR="000B0C45">
        <w:rPr>
          <w:rFonts w:ascii="宋体" w:eastAsia="宋体" w:hAnsi="宋体" w:hint="eastAsia"/>
        </w:rPr>
        <w:t>栈空间大小的调整</w:t>
      </w:r>
      <w:r w:rsidR="00737B9C">
        <w:rPr>
          <w:rFonts w:ascii="宋体" w:eastAsia="宋体" w:hAnsi="宋体" w:hint="eastAsia"/>
        </w:rPr>
        <w:t>，调试过程中会</w:t>
      </w:r>
      <w:r w:rsidR="00AA4F7B">
        <w:rPr>
          <w:rFonts w:ascii="宋体" w:eastAsia="宋体" w:hAnsi="宋体" w:hint="eastAsia"/>
        </w:rPr>
        <w:t>由于不断地调用保留现场造成栈空间溢出问题，在调试中才逐渐探出适合的栈空间大小。</w:t>
      </w:r>
    </w:p>
    <w:p w14:paraId="5FE78DCF" w14:textId="6720A620" w:rsidR="00AA4F7B" w:rsidRDefault="00AA4F7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3、</w:t>
      </w:r>
      <w:r>
        <w:rPr>
          <w:rFonts w:ascii="宋体" w:eastAsia="宋体" w:hAnsi="宋体" w:hint="eastAsia"/>
        </w:rPr>
        <w:t>elf</w:t>
      </w:r>
      <w:r>
        <w:rPr>
          <w:rFonts w:ascii="宋体" w:eastAsia="宋体" w:hAnsi="宋体" w:hint="eastAsia"/>
        </w:rPr>
        <w:t>可执行文件使用原工具链转换会丢失</w:t>
      </w:r>
      <w:r>
        <w:rPr>
          <w:rFonts w:ascii="宋体" w:eastAsia="宋体" w:hAnsi="宋体" w:hint="eastAsia"/>
        </w:rPr>
        <w:t>elf中数据段的内容</w:t>
      </w:r>
      <w:r>
        <w:rPr>
          <w:rFonts w:ascii="宋体" w:eastAsia="宋体" w:hAnsi="宋体" w:hint="eastAsia"/>
        </w:rPr>
        <w:t>，使用elf2hex辅助工具转换为16进制获取原内容。</w:t>
      </w:r>
    </w:p>
    <w:p w14:paraId="6A920D63" w14:textId="0DCCBC40" w:rsidR="00AA4F7B" w:rsidRPr="00A11FB7" w:rsidRDefault="00AA4F7B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4、整个ecall、trap、ret过程涉及到特权级的转换、中断处理程序的跳转与执行、CSR寄存器更新、现场的保留与恢复等各个细节，资料查阅到的内容有限则结合研究模拟器执行结果，逐步完善与明确。</w:t>
      </w:r>
    </w:p>
    <w:p w14:paraId="2D0BACA3" w14:textId="4646BDA0" w:rsidR="00815EC5" w:rsidRPr="009F56DC" w:rsidRDefault="008F6B33" w:rsidP="009F56DC">
      <w:pPr>
        <w:pStyle w:val="1"/>
        <w:rPr>
          <w:rFonts w:ascii="宋体" w:eastAsia="宋体" w:hAnsi="宋体"/>
          <w:sz w:val="24"/>
          <w:szCs w:val="24"/>
        </w:rPr>
      </w:pPr>
      <w:bookmarkStart w:id="21" w:name="_Toc77153217"/>
      <w:r w:rsidRPr="009F56DC">
        <w:rPr>
          <w:rFonts w:ascii="宋体" w:eastAsia="宋体" w:hAnsi="宋体" w:hint="eastAsia"/>
          <w:sz w:val="24"/>
          <w:szCs w:val="24"/>
        </w:rPr>
        <w:t>（三）</w:t>
      </w:r>
      <w:r w:rsidR="00815EC5" w:rsidRPr="009F56DC">
        <w:rPr>
          <w:rFonts w:ascii="宋体" w:eastAsia="宋体" w:hAnsi="宋体" w:hint="eastAsia"/>
          <w:sz w:val="24"/>
          <w:szCs w:val="24"/>
        </w:rPr>
        <w:t>附件文件说明</w:t>
      </w:r>
      <w:bookmarkEnd w:id="21"/>
    </w:p>
    <w:p w14:paraId="6846E229" w14:textId="3B2FC55E" w:rsidR="008F6B33" w:rsidRDefault="008F6B3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RISCV文件夹：Vivado环境下项目工程代码</w:t>
      </w:r>
    </w:p>
    <w:p w14:paraId="33CCE4D2" w14:textId="5360E7F3" w:rsidR="0013438A" w:rsidRPr="00A11FB7" w:rsidRDefault="00AA4F7B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est</w:t>
      </w:r>
      <w:r>
        <w:rPr>
          <w:rFonts w:ascii="宋体" w:eastAsia="宋体" w:hAnsi="宋体"/>
        </w:rPr>
        <w:t>_program</w:t>
      </w:r>
      <w:r>
        <w:rPr>
          <w:rFonts w:ascii="宋体" w:eastAsia="宋体" w:hAnsi="宋体" w:hint="eastAsia"/>
        </w:rPr>
        <w:t>：测试程序</w:t>
      </w:r>
      <w:r w:rsidR="0013438A"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文件等</w:t>
      </w:r>
    </w:p>
    <w:sectPr w:rsidR="0013438A" w:rsidRPr="00A11F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37554B" w14:textId="77777777" w:rsidR="006C2654" w:rsidRDefault="006C2654" w:rsidP="003A70FB">
      <w:r>
        <w:separator/>
      </w:r>
    </w:p>
  </w:endnote>
  <w:endnote w:type="continuationSeparator" w:id="0">
    <w:p w14:paraId="5E2072B4" w14:textId="77777777" w:rsidR="006C2654" w:rsidRDefault="006C2654" w:rsidP="003A70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40FF15" w14:textId="77777777" w:rsidR="006C2654" w:rsidRDefault="006C2654" w:rsidP="003A70FB">
      <w:r>
        <w:separator/>
      </w:r>
    </w:p>
  </w:footnote>
  <w:footnote w:type="continuationSeparator" w:id="0">
    <w:p w14:paraId="4B0B332A" w14:textId="77777777" w:rsidR="006C2654" w:rsidRDefault="006C2654" w:rsidP="003A70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10FB5"/>
    <w:multiLevelType w:val="hybridMultilevel"/>
    <w:tmpl w:val="6578275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E3830DB"/>
    <w:multiLevelType w:val="hybridMultilevel"/>
    <w:tmpl w:val="AAC6F602"/>
    <w:lvl w:ilvl="0" w:tplc="3AC4E7D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887FB6"/>
    <w:multiLevelType w:val="hybridMultilevel"/>
    <w:tmpl w:val="1E54E014"/>
    <w:lvl w:ilvl="0" w:tplc="4C9A297E">
      <w:start w:val="3"/>
      <w:numFmt w:val="japaneseCounting"/>
      <w:lvlText w:val="%1、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585E36"/>
    <w:multiLevelType w:val="hybridMultilevel"/>
    <w:tmpl w:val="CA68920C"/>
    <w:lvl w:ilvl="0" w:tplc="6BA2BC20">
      <w:start w:val="3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4A50BC"/>
    <w:multiLevelType w:val="hybridMultilevel"/>
    <w:tmpl w:val="FDE4C92E"/>
    <w:lvl w:ilvl="0" w:tplc="2D8239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9428C8"/>
    <w:multiLevelType w:val="hybridMultilevel"/>
    <w:tmpl w:val="EF4CDE68"/>
    <w:lvl w:ilvl="0" w:tplc="8FA07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B5456D5"/>
    <w:multiLevelType w:val="hybridMultilevel"/>
    <w:tmpl w:val="970ABEF2"/>
    <w:lvl w:ilvl="0" w:tplc="33CC69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0A18C1"/>
    <w:multiLevelType w:val="hybridMultilevel"/>
    <w:tmpl w:val="F6584CE4"/>
    <w:lvl w:ilvl="0" w:tplc="46AC81A4">
      <w:start w:val="1"/>
      <w:numFmt w:val="japaneseCounting"/>
      <w:lvlText w:val="（%1）"/>
      <w:lvlJc w:val="left"/>
      <w:pPr>
        <w:ind w:left="756" w:hanging="7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2FF"/>
    <w:rsid w:val="00041527"/>
    <w:rsid w:val="00094C49"/>
    <w:rsid w:val="000B0C45"/>
    <w:rsid w:val="000F5285"/>
    <w:rsid w:val="001073A0"/>
    <w:rsid w:val="0013438A"/>
    <w:rsid w:val="00171D4E"/>
    <w:rsid w:val="00190F29"/>
    <w:rsid w:val="001915D3"/>
    <w:rsid w:val="001D0F51"/>
    <w:rsid w:val="001D1073"/>
    <w:rsid w:val="001D5F71"/>
    <w:rsid w:val="001E4964"/>
    <w:rsid w:val="001F6BD1"/>
    <w:rsid w:val="002513C6"/>
    <w:rsid w:val="00263844"/>
    <w:rsid w:val="00276093"/>
    <w:rsid w:val="002C4D5E"/>
    <w:rsid w:val="002E6FD5"/>
    <w:rsid w:val="002F2671"/>
    <w:rsid w:val="002F3EB3"/>
    <w:rsid w:val="00321307"/>
    <w:rsid w:val="003230B4"/>
    <w:rsid w:val="003A02B8"/>
    <w:rsid w:val="003A6A90"/>
    <w:rsid w:val="003A70FB"/>
    <w:rsid w:val="003C1EC4"/>
    <w:rsid w:val="00404522"/>
    <w:rsid w:val="00432F82"/>
    <w:rsid w:val="00450FB3"/>
    <w:rsid w:val="0047544F"/>
    <w:rsid w:val="004C62FF"/>
    <w:rsid w:val="00537351"/>
    <w:rsid w:val="00582445"/>
    <w:rsid w:val="00596E5E"/>
    <w:rsid w:val="005B1D73"/>
    <w:rsid w:val="005B5584"/>
    <w:rsid w:val="005C77A7"/>
    <w:rsid w:val="005D2E17"/>
    <w:rsid w:val="00634D50"/>
    <w:rsid w:val="0066168E"/>
    <w:rsid w:val="0067433C"/>
    <w:rsid w:val="006863F0"/>
    <w:rsid w:val="006A6191"/>
    <w:rsid w:val="006B3F32"/>
    <w:rsid w:val="006C2654"/>
    <w:rsid w:val="00706D9A"/>
    <w:rsid w:val="007253FD"/>
    <w:rsid w:val="00732D78"/>
    <w:rsid w:val="007370A7"/>
    <w:rsid w:val="00737B9C"/>
    <w:rsid w:val="0076084B"/>
    <w:rsid w:val="007613CC"/>
    <w:rsid w:val="00764095"/>
    <w:rsid w:val="00796C99"/>
    <w:rsid w:val="007D1780"/>
    <w:rsid w:val="00801CE8"/>
    <w:rsid w:val="00815EC5"/>
    <w:rsid w:val="0086662C"/>
    <w:rsid w:val="00881773"/>
    <w:rsid w:val="00896BF4"/>
    <w:rsid w:val="008E0893"/>
    <w:rsid w:val="008F6B33"/>
    <w:rsid w:val="008F73FB"/>
    <w:rsid w:val="009D10DC"/>
    <w:rsid w:val="009E369D"/>
    <w:rsid w:val="009F56DC"/>
    <w:rsid w:val="00A11FB7"/>
    <w:rsid w:val="00A20BB9"/>
    <w:rsid w:val="00A30D03"/>
    <w:rsid w:val="00A338D5"/>
    <w:rsid w:val="00A43A8B"/>
    <w:rsid w:val="00A72751"/>
    <w:rsid w:val="00AA4F7B"/>
    <w:rsid w:val="00AC1081"/>
    <w:rsid w:val="00AC225D"/>
    <w:rsid w:val="00B259E1"/>
    <w:rsid w:val="00B43B01"/>
    <w:rsid w:val="00B56345"/>
    <w:rsid w:val="00B5761A"/>
    <w:rsid w:val="00BA2D73"/>
    <w:rsid w:val="00BC3B95"/>
    <w:rsid w:val="00BD0B2C"/>
    <w:rsid w:val="00BD16D8"/>
    <w:rsid w:val="00C40345"/>
    <w:rsid w:val="00C87589"/>
    <w:rsid w:val="00CB28F0"/>
    <w:rsid w:val="00CD077A"/>
    <w:rsid w:val="00CE5E8E"/>
    <w:rsid w:val="00D64907"/>
    <w:rsid w:val="00D64B52"/>
    <w:rsid w:val="00D669D9"/>
    <w:rsid w:val="00DF6E79"/>
    <w:rsid w:val="00E00C7F"/>
    <w:rsid w:val="00E07791"/>
    <w:rsid w:val="00E569A5"/>
    <w:rsid w:val="00E76691"/>
    <w:rsid w:val="00EA7126"/>
    <w:rsid w:val="00EB2860"/>
    <w:rsid w:val="00EE1F0E"/>
    <w:rsid w:val="00EF4EA8"/>
    <w:rsid w:val="00F16C1E"/>
    <w:rsid w:val="00F47218"/>
    <w:rsid w:val="00F855CC"/>
    <w:rsid w:val="00FC3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829C18"/>
  <w15:chartTrackingRefBased/>
  <w15:docId w15:val="{CF4E62D5-BA5C-4B6F-A6D6-690FE6A79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15D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2D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C4D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C4D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C4D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C4D5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70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70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70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70FB"/>
    <w:rPr>
      <w:sz w:val="18"/>
      <w:szCs w:val="18"/>
    </w:rPr>
  </w:style>
  <w:style w:type="character" w:styleId="a7">
    <w:name w:val="Hyperlink"/>
    <w:basedOn w:val="a0"/>
    <w:uiPriority w:val="99"/>
    <w:unhideWhenUsed/>
    <w:rsid w:val="0076084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6084B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76084B"/>
    <w:pPr>
      <w:ind w:firstLineChars="200" w:firstLine="420"/>
    </w:pPr>
  </w:style>
  <w:style w:type="table" w:styleId="a9">
    <w:name w:val="Table Grid"/>
    <w:basedOn w:val="a1"/>
    <w:uiPriority w:val="39"/>
    <w:rsid w:val="005C77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A2D7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A2D7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C4D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C4D5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C4D5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C4D5E"/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669D9"/>
  </w:style>
  <w:style w:type="paragraph" w:styleId="21">
    <w:name w:val="toc 2"/>
    <w:basedOn w:val="a"/>
    <w:next w:val="a"/>
    <w:autoRedefine/>
    <w:uiPriority w:val="39"/>
    <w:unhideWhenUsed/>
    <w:rsid w:val="00D669D9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669D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5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6F4E6-16FB-491D-8012-B02AB5E12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17</Pages>
  <Words>915</Words>
  <Characters>5222</Characters>
  <Application>Microsoft Office Word</Application>
  <DocSecurity>0</DocSecurity>
  <Lines>43</Lines>
  <Paragraphs>12</Paragraphs>
  <ScaleCrop>false</ScaleCrop>
  <Company/>
  <LinksUpToDate>false</LinksUpToDate>
  <CharactersWithSpaces>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dc:description/>
  <cp:lastModifiedBy>X</cp:lastModifiedBy>
  <cp:revision>42</cp:revision>
  <cp:lastPrinted>2021-07-14T03:19:00Z</cp:lastPrinted>
  <dcterms:created xsi:type="dcterms:W3CDTF">2021-07-06T11:13:00Z</dcterms:created>
  <dcterms:modified xsi:type="dcterms:W3CDTF">2021-07-14T03:26:00Z</dcterms:modified>
</cp:coreProperties>
</file>