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9"/>
        <w:gridCol w:w="4057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6B199E" w:rsidP="006B199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访问元素</w:t>
            </w:r>
          </w:p>
          <w:p w:rsidR="006B199E" w:rsidRDefault="006B199E" w:rsidP="006B199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对</w:t>
            </w:r>
            <w:r>
              <w:t>map</w:t>
            </w:r>
            <w:r>
              <w:t>使用</w:t>
            </w:r>
            <w:r>
              <w:t>find</w:t>
            </w:r>
            <w:r>
              <w:t>代替下标操作</w:t>
            </w:r>
          </w:p>
          <w:p w:rsidR="006B199E" w:rsidRDefault="006B199E" w:rsidP="006B199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在</w:t>
            </w:r>
            <w:r>
              <w:t>multimap</w:t>
            </w:r>
            <w:r>
              <w:t>或</w:t>
            </w:r>
            <w:r>
              <w:t>multiset</w:t>
            </w:r>
            <w:r>
              <w:t>中查找元素</w:t>
            </w:r>
          </w:p>
          <w:p w:rsidR="006B199E" w:rsidRDefault="006B199E" w:rsidP="006B199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一种不同的</w:t>
            </w:r>
            <w:r>
              <w:rPr>
                <w:rFonts w:hint="eastAsia"/>
              </w:rPr>
              <w:t>，</w:t>
            </w:r>
            <w:r>
              <w:t>面向迭代器的解决方法</w:t>
            </w:r>
          </w:p>
          <w:p w:rsidR="006B199E" w:rsidRDefault="006B199E" w:rsidP="006B199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Equal_range</w:t>
            </w:r>
            <w:r>
              <w:t>函数</w:t>
            </w:r>
          </w:p>
        </w:tc>
        <w:tc>
          <w:tcPr>
            <w:tcW w:w="4148" w:type="dxa"/>
          </w:tcPr>
          <w:p w:rsidR="00F66EB2" w:rsidRDefault="00F001DD">
            <w:r w:rsidRPr="00F001DD">
              <w:t>set1.count(4)</w:t>
            </w:r>
          </w:p>
          <w:p w:rsidR="00EF0F4B" w:rsidRDefault="00EF0F4B">
            <w:r w:rsidRPr="00EF0F4B">
              <w:t>set1.find(4)</w:t>
            </w:r>
          </w:p>
          <w:p w:rsidR="008710DE" w:rsidRDefault="008710DE">
            <w:r w:rsidRPr="008710DE">
              <w:t>map1.find(4) == map1.end()</w:t>
            </w:r>
          </w:p>
          <w:p w:rsidR="00DA5BE2" w:rsidRDefault="00DA5BE2">
            <w:pPr>
              <w:rPr>
                <w:rFonts w:hint="eastAsia"/>
              </w:rPr>
            </w:pPr>
            <w:r>
              <w:t>lower</w:t>
            </w:r>
            <w:r>
              <w:rPr>
                <w:rFonts w:hint="eastAsia"/>
              </w:rPr>
              <w:t>_bound upper_bound</w:t>
            </w:r>
          </w:p>
          <w:p w:rsidR="00DA5BE2" w:rsidRDefault="00DA5BE2">
            <w:r>
              <w:t>queal_range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703087" w:rsidRDefault="00703087" w:rsidP="007030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访问元素</w:t>
            </w:r>
          </w:p>
          <w:p w:rsidR="00703087" w:rsidRDefault="00EF2597" w:rsidP="0070308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有多种查找一个指定元素</w:t>
            </w:r>
          </w:p>
          <w:p w:rsidR="00EF2597" w:rsidRDefault="00EF2597" w:rsidP="00EF259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Find</w:t>
            </w:r>
            <w:r>
              <w:t>与</w:t>
            </w:r>
            <w:r>
              <w:t>count</w:t>
            </w:r>
            <w:r>
              <w:t>差不多</w:t>
            </w:r>
            <w:r>
              <w:rPr>
                <w:rFonts w:hint="eastAsia"/>
              </w:rPr>
              <w:t>，</w:t>
            </w:r>
            <w:r>
              <w:t>但在可重复的容器中</w:t>
            </w:r>
            <w:r>
              <w:rPr>
                <w:rFonts w:hint="eastAsia"/>
              </w:rPr>
              <w:t>，</w:t>
            </w:r>
            <w:r>
              <w:t>不想计数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就用</w:t>
            </w:r>
            <w:r>
              <w:rPr>
                <w:rFonts w:hint="eastAsia"/>
              </w:rPr>
              <w:t>find</w:t>
            </w:r>
          </w:p>
          <w:p w:rsidR="00703087" w:rsidRDefault="00703087" w:rsidP="007030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对</w:t>
            </w:r>
            <w:r>
              <w:t>map</w:t>
            </w:r>
            <w:r>
              <w:t>使用</w:t>
            </w:r>
            <w:r>
              <w:t>find</w:t>
            </w:r>
            <w:r>
              <w:t>代替下标操作</w:t>
            </w:r>
          </w:p>
          <w:p w:rsidR="001C0F3C" w:rsidRDefault="001C0F3C" w:rsidP="001C0F3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下标会有额外工作，所以用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，找到就找到指向关键字为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的迭代器，没有就为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尾后迭代器</w:t>
            </w:r>
          </w:p>
          <w:p w:rsidR="00703087" w:rsidRDefault="00703087" w:rsidP="007030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在</w:t>
            </w:r>
            <w:r>
              <w:t>multimap</w:t>
            </w:r>
            <w:r>
              <w:t>或</w:t>
            </w:r>
            <w:r>
              <w:t>multiset</w:t>
            </w:r>
            <w:r>
              <w:t>中查找元素</w:t>
            </w:r>
          </w:p>
          <w:p w:rsidR="00FF6748" w:rsidRDefault="00FF6748" w:rsidP="00FF674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允许重复关键字中，查找所有关键字所对应的元素。</w:t>
            </w:r>
          </w:p>
          <w:p w:rsidR="00FF6748" w:rsidRDefault="00FF6748" w:rsidP="00FF674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因为可重复容器的元素会相邻存储</w:t>
            </w:r>
            <w:r>
              <w:rPr>
                <w:rFonts w:hint="eastAsia"/>
              </w:rPr>
              <w:t>，</w:t>
            </w:r>
            <w:r>
              <w:t>所以可以</w:t>
            </w:r>
            <w:r>
              <w:t>find</w:t>
            </w:r>
            <w:r>
              <w:t>与</w:t>
            </w:r>
            <w:r>
              <w:t>count</w:t>
            </w:r>
            <w:r>
              <w:t>配合使用</w:t>
            </w:r>
            <w:r>
              <w:rPr>
                <w:rFonts w:hint="eastAsia"/>
              </w:rPr>
              <w:t>，</w:t>
            </w:r>
            <w:r>
              <w:t>count</w:t>
            </w:r>
            <w:r>
              <w:t>控制循环</w:t>
            </w:r>
            <w:r>
              <w:rPr>
                <w:rFonts w:hint="eastAsia"/>
              </w:rPr>
              <w:t>，</w:t>
            </w:r>
            <w:r>
              <w:t>find</w:t>
            </w:r>
            <w:r>
              <w:t>找到的迭代器前进多少</w:t>
            </w:r>
          </w:p>
          <w:p w:rsidR="00703087" w:rsidRDefault="00703087" w:rsidP="007030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一种不同的</w:t>
            </w:r>
            <w:r>
              <w:rPr>
                <w:rFonts w:hint="eastAsia"/>
              </w:rPr>
              <w:t>，</w:t>
            </w:r>
            <w:r>
              <w:t>面向迭代器的解决方法</w:t>
            </w:r>
          </w:p>
          <w:p w:rsidR="00FF6748" w:rsidRDefault="00D01943" w:rsidP="00D01943">
            <w:pPr>
              <w:pStyle w:val="a4"/>
              <w:numPr>
                <w:ilvl w:val="0"/>
                <w:numId w:val="6"/>
              </w:numPr>
              <w:ind w:firstLineChars="0"/>
            </w:pPr>
            <w:r w:rsidRPr="00D01943">
              <w:rPr>
                <w:rFonts w:hint="eastAsia"/>
              </w:rPr>
              <w:t>lower_bound upper_bound</w:t>
            </w:r>
            <w:r w:rsidRPr="00D01943">
              <w:rPr>
                <w:rFonts w:hint="eastAsia"/>
              </w:rPr>
              <w:t>得到迭代器范围</w:t>
            </w:r>
          </w:p>
          <w:p w:rsidR="001547B2" w:rsidRDefault="001547B2" w:rsidP="00D0194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若给定关键字是容器的关键字最大的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t>upper_bound</w:t>
            </w:r>
            <w:r>
              <w:t>返回尾后迭代器</w:t>
            </w:r>
            <w:r>
              <w:rPr>
                <w:rFonts w:hint="eastAsia"/>
              </w:rPr>
              <w:t>，</w:t>
            </w:r>
            <w:r>
              <w:t>若关键字不存在</w:t>
            </w:r>
            <w:r>
              <w:rPr>
                <w:rFonts w:hint="eastAsia"/>
              </w:rPr>
              <w:t>，</w:t>
            </w:r>
            <w:r>
              <w:t>且大于容器中任何关键字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t>lower_bound</w:t>
            </w:r>
            <w:r>
              <w:t>返回的也是尾后迭代器</w:t>
            </w:r>
          </w:p>
          <w:p w:rsidR="001547B2" w:rsidRDefault="001547B2" w:rsidP="001547B2">
            <w:r>
              <w:t>N</w:t>
            </w:r>
            <w:r>
              <w:rPr>
                <w:rFonts w:hint="eastAsia"/>
              </w:rPr>
              <w:t>ote:</w:t>
            </w:r>
            <w:r>
              <w:t>若关键字不在容器中</w:t>
            </w:r>
            <w:r>
              <w:rPr>
                <w:rFonts w:hint="eastAsia"/>
              </w:rPr>
              <w:t>，</w:t>
            </w:r>
            <w:r>
              <w:t>low_bound</w:t>
            </w:r>
            <w:r>
              <w:t>返回关键字的第一个安全插入点</w:t>
            </w:r>
            <w:r>
              <w:rPr>
                <w:rFonts w:hint="eastAsia"/>
              </w:rPr>
              <w:t>-</w:t>
            </w:r>
            <w:r>
              <w:t>不影响容器中元素顺序的插入位置</w:t>
            </w:r>
            <w:r>
              <w:rPr>
                <w:rFonts w:hint="eastAsia"/>
              </w:rPr>
              <w:t>。</w:t>
            </w:r>
          </w:p>
          <w:p w:rsidR="00B60292" w:rsidRDefault="00B60292" w:rsidP="001547B2">
            <w:pPr>
              <w:rPr>
                <w:rFonts w:hint="eastAsia"/>
              </w:rPr>
            </w:pPr>
            <w:r>
              <w:t>Note</w:t>
            </w:r>
            <w:r>
              <w:t>：</w:t>
            </w:r>
            <w:r>
              <w:t>lower_bound</w:t>
            </w:r>
            <w:r>
              <w:t>与</w:t>
            </w:r>
            <w:r>
              <w:t>upper</w:t>
            </w:r>
            <w:r>
              <w:rPr>
                <w:rFonts w:hint="eastAsia"/>
              </w:rPr>
              <w:t>_bound</w:t>
            </w:r>
            <w:r>
              <w:rPr>
                <w:rFonts w:hint="eastAsia"/>
              </w:rPr>
              <w:t>返回相同的迭代器，则给定的关键字不在容器中</w:t>
            </w:r>
          </w:p>
          <w:p w:rsidR="00703087" w:rsidRDefault="00703087" w:rsidP="00CE60D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Equal_range</w:t>
            </w:r>
            <w:r>
              <w:t>函数</w:t>
            </w:r>
          </w:p>
          <w:p w:rsidR="00B60292" w:rsidRDefault="00B60292" w:rsidP="00B6029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接受一个关键字，返回一个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为第一个与关键字匹配的元素，第二个迭代器指向最后一个匹配元素之后的位置。未找到，两个迭代器都指向关键字可以插入的位置</w:t>
            </w:r>
          </w:p>
          <w:p w:rsidR="00B60292" w:rsidRDefault="00B60292" w:rsidP="00B60292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air&lt;</w:t>
            </w:r>
            <w:r>
              <w:t>map&lt;string,size_t&gt;,map&lt;string,size_t&gt;&gt;;</w:t>
            </w:r>
            <w:r>
              <w:t>访问</w:t>
            </w:r>
            <w:r>
              <w:rPr>
                <w:rFonts w:hint="eastAsia"/>
              </w:rPr>
              <w:t>pair.fisrt-&gt;second;</w:t>
            </w:r>
            <w:bookmarkStart w:id="0" w:name="_GoBack"/>
            <w:bookmarkEnd w:id="0"/>
          </w:p>
          <w:p w:rsidR="00703087" w:rsidRDefault="00703087" w:rsidP="00703087">
            <w:pPr>
              <w:pStyle w:val="a4"/>
              <w:ind w:left="360" w:firstLineChars="0" w:firstLine="0"/>
            </w:pPr>
          </w:p>
          <w:p w:rsidR="00703087" w:rsidRDefault="00703087" w:rsidP="00703087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: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multimap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mulmap1({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} ,{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 ,{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 ,{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 ,{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 });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search_item(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entries = mulmap1.count(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iter1 = mulmap1.find(search_item);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(entries) {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iter1).second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iter1;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--entries;</w:t>
            </w:r>
          </w:p>
          <w:p w:rsidR="00490707" w:rsidRDefault="00EF2597" w:rsidP="00EF25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90707" w:rsidRDefault="00490707" w:rsidP="004907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beg = mulmap1.lower_bound(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90707" w:rsidRDefault="00490707" w:rsidP="004907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 = mulmap1.upper_bound(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90707" w:rsidRDefault="00490707" w:rsidP="004907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(beg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end) {</w:t>
            </w:r>
          </w:p>
          <w:p w:rsidR="00490707" w:rsidRDefault="00490707" w:rsidP="004907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beg).second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90707" w:rsidRDefault="00490707" w:rsidP="004907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beg;</w:t>
            </w:r>
          </w:p>
          <w:p w:rsidR="00490707" w:rsidRDefault="00490707" w:rsidP="00490707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range1 = mulmap1.equal_range(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(range1.first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range1.second) {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range1.first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second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range1.first).second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F2597" w:rsidRDefault="00EF2597" w:rsidP="00EF25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range1.first;</w:t>
            </w:r>
          </w:p>
          <w:p w:rsidR="00EF2597" w:rsidRPr="00EF2597" w:rsidRDefault="00EF2597" w:rsidP="00EF2597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8137A5" w:rsidRDefault="00B55E3C">
      <w:r>
        <w:rPr>
          <w:noProof/>
        </w:rPr>
        <w:lastRenderedPageBreak/>
        <w:drawing>
          <wp:inline distT="0" distB="0" distL="0" distR="0" wp14:anchorId="22EAFB54" wp14:editId="114CB944">
            <wp:extent cx="5274310" cy="3780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70969"/>
    <w:multiLevelType w:val="hybridMultilevel"/>
    <w:tmpl w:val="BD9CB374"/>
    <w:lvl w:ilvl="0" w:tplc="7D408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62AEC"/>
    <w:multiLevelType w:val="hybridMultilevel"/>
    <w:tmpl w:val="6EC04B8E"/>
    <w:lvl w:ilvl="0" w:tplc="6152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6A4523"/>
    <w:multiLevelType w:val="hybridMultilevel"/>
    <w:tmpl w:val="970AE774"/>
    <w:lvl w:ilvl="0" w:tplc="776E43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F4E2F"/>
    <w:multiLevelType w:val="hybridMultilevel"/>
    <w:tmpl w:val="6EC04B8E"/>
    <w:lvl w:ilvl="0" w:tplc="6152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65FC4"/>
    <w:multiLevelType w:val="hybridMultilevel"/>
    <w:tmpl w:val="8C2E58B6"/>
    <w:lvl w:ilvl="0" w:tplc="E09EB2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0355C0"/>
    <w:multiLevelType w:val="hybridMultilevel"/>
    <w:tmpl w:val="BC5459CC"/>
    <w:lvl w:ilvl="0" w:tplc="F4CA96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F01A1B"/>
    <w:multiLevelType w:val="hybridMultilevel"/>
    <w:tmpl w:val="1640F0FA"/>
    <w:lvl w:ilvl="0" w:tplc="C95E8E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45D20"/>
    <w:multiLevelType w:val="hybridMultilevel"/>
    <w:tmpl w:val="43465EA4"/>
    <w:lvl w:ilvl="0" w:tplc="F61068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1547B2"/>
    <w:rsid w:val="001C0F3C"/>
    <w:rsid w:val="00347F95"/>
    <w:rsid w:val="00490707"/>
    <w:rsid w:val="006B199E"/>
    <w:rsid w:val="00703087"/>
    <w:rsid w:val="008137A5"/>
    <w:rsid w:val="008710DE"/>
    <w:rsid w:val="00B55E3C"/>
    <w:rsid w:val="00B60292"/>
    <w:rsid w:val="00CE60D0"/>
    <w:rsid w:val="00D01943"/>
    <w:rsid w:val="00DA5BE2"/>
    <w:rsid w:val="00E01867"/>
    <w:rsid w:val="00EF0F4B"/>
    <w:rsid w:val="00EF2597"/>
    <w:rsid w:val="00F001DD"/>
    <w:rsid w:val="00F66EB2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1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1217</Characters>
  <Application>Microsoft Office Word</Application>
  <DocSecurity>0</DocSecurity>
  <Lines>10</Lines>
  <Paragraphs>2</Paragraphs>
  <ScaleCrop>false</ScaleCrop>
  <Company>FrankLuna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2019-06-20T12:39:00Z</dcterms:created>
  <dcterms:modified xsi:type="dcterms:W3CDTF">2019-06-23T06:36:00Z</dcterms:modified>
</cp:coreProperties>
</file>