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"http://hyeyls.com/ASPX/index.aspx"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http://hyeyls.com/ASPX/index.aspx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线上网址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</w:pPr>
      <w:r>
        <w:rPr>
          <w:rFonts w:hint="eastAsia"/>
        </w:rPr>
        <w:t>首页</w:t>
      </w:r>
      <w:r>
        <w:rPr>
          <w:rFonts w:hint="eastAsia"/>
          <w:lang w:val="en-US" w:eastAsia="zh-CN"/>
        </w:rPr>
        <w:t>左边</w:t>
      </w:r>
      <w:r>
        <w:rPr>
          <w:rFonts w:hint="eastAsia"/>
        </w:rPr>
        <w:t>导航部分、</w:t>
      </w:r>
      <w:r>
        <w:rPr>
          <w:rFonts w:hint="eastAsia"/>
          <w:color w:val="FFFFFF" w:themeColor="background1"/>
          <w:highlight w:val="red"/>
          <w14:textFill>
            <w14:solidFill>
              <w14:schemeClr w14:val="bg1"/>
            </w14:solidFill>
          </w14:textFill>
        </w:rPr>
        <w:t>页尾部分改为从数据库读取、后台可更改。</w:t>
      </w:r>
      <w:r>
        <w:rPr>
          <w:rFonts w:hint="eastAsia"/>
          <w:color w:val="FFFFFF" w:themeColor="background1"/>
          <w:highlight w:val="red"/>
          <w:lang w:eastAsia="zh-CN"/>
          <w14:textFill>
            <w14:solidFill>
              <w14:schemeClr w14:val="bg1"/>
            </w14:solidFill>
          </w14:textFill>
        </w:rPr>
        <w:t>（</w:t>
      </w:r>
      <w:r>
        <w:rPr>
          <w:rFonts w:hint="eastAsia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>暂不开发</w:t>
      </w:r>
      <w:r>
        <w:rPr>
          <w:rFonts w:hint="eastAsia"/>
          <w:color w:val="FFFFFF" w:themeColor="background1"/>
          <w:highlight w:val="red"/>
          <w:lang w:eastAsia="zh-CN"/>
          <w14:textFill>
            <w14:solidFill>
              <w14:schemeClr w14:val="bg1"/>
            </w14:solidFill>
          </w14:textFill>
        </w:rPr>
        <w:t>）</w:t>
      </w:r>
    </w:p>
    <w:p>
      <w:pPr>
        <w:numPr>
          <w:ilvl w:val="0"/>
          <w:numId w:val="1"/>
        </w:numPr>
        <w:rPr>
          <w:color w:val="auto"/>
          <w:highlight w:val="green"/>
        </w:rPr>
      </w:pPr>
      <w:r>
        <w:rPr>
          <w:rFonts w:hint="eastAsia"/>
          <w:color w:val="auto"/>
          <w:highlight w:val="green"/>
        </w:rPr>
        <w:t>搜索栏修改：应能支持药品首拼音搜索和汉字搜索。</w:t>
      </w:r>
    </w:p>
    <w:p>
      <w:pPr>
        <w:numPr>
          <w:ilvl w:val="0"/>
          <w:numId w:val="1"/>
        </w:numPr>
      </w:pPr>
      <w:r>
        <w:rPr>
          <w:rFonts w:hint="eastAsia"/>
        </w:rPr>
        <w:t>订单管理更改：现有订单管理看不到收货人信息及相关商品信息。</w:t>
      </w:r>
    </w:p>
    <w:p>
      <w:pPr>
        <w:numPr>
          <w:ilvl w:val="0"/>
          <w:numId w:val="1"/>
        </w:numPr>
        <w:rPr>
          <w:color w:val="auto"/>
          <w:highlight w:val="none"/>
        </w:rPr>
      </w:pPr>
      <w:r>
        <w:rPr>
          <w:rFonts w:hint="eastAsia"/>
          <w:color w:val="auto"/>
          <w:highlight w:val="green"/>
        </w:rPr>
        <w:t>购物车修改：可以选择部分商品进行结算</w:t>
      </w:r>
      <w:r>
        <w:rPr>
          <w:rFonts w:hint="eastAsia"/>
          <w:color w:val="auto"/>
          <w:highlight w:val="green"/>
          <w:lang w:eastAsia="zh-CN"/>
        </w:rPr>
        <w:t>（</w:t>
      </w:r>
      <w:r>
        <w:rPr>
          <w:rFonts w:hint="eastAsia"/>
          <w:color w:val="auto"/>
          <w:highlight w:val="green"/>
          <w:lang w:val="en-US" w:eastAsia="zh-CN"/>
        </w:rPr>
        <w:t>查看购物车页面增加勾选</w:t>
      </w:r>
      <w:r>
        <w:rPr>
          <w:rFonts w:hint="eastAsia"/>
          <w:color w:val="auto"/>
          <w:highlight w:val="green"/>
          <w:lang w:eastAsia="zh-CN"/>
        </w:rPr>
        <w:t>）</w:t>
      </w:r>
      <w:r>
        <w:rPr>
          <w:rFonts w:hint="eastAsia"/>
          <w:color w:val="auto"/>
          <w:highlight w:val="none"/>
        </w:rPr>
        <w:t>，</w:t>
      </w:r>
      <w:r>
        <w:rPr>
          <w:rFonts w:hint="eastAsia"/>
          <w:color w:val="FFFFFF" w:themeColor="background1"/>
          <w:highlight w:val="red"/>
          <w14:textFill>
            <w14:solidFill>
              <w14:schemeClr w14:val="bg1"/>
            </w14:solidFill>
          </w14:textFill>
        </w:rPr>
        <w:t>并计算有没有活动消减金额、是否需求开具发票。</w:t>
      </w:r>
      <w:r>
        <w:rPr>
          <w:rFonts w:hint="eastAsia"/>
          <w:color w:val="FFFFFF" w:themeColor="background1"/>
          <w:highlight w:val="red"/>
          <w:lang w:eastAsia="zh-CN"/>
          <w14:textFill>
            <w14:solidFill>
              <w14:schemeClr w14:val="bg1"/>
            </w14:solidFill>
          </w14:textFill>
        </w:rPr>
        <w:t>（</w:t>
      </w:r>
      <w:r>
        <w:rPr>
          <w:rFonts w:hint="eastAsia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>暂不开发</w:t>
      </w:r>
      <w:r>
        <w:rPr>
          <w:rFonts w:hint="eastAsia"/>
          <w:color w:val="FFFFFF" w:themeColor="background1"/>
          <w:highlight w:val="red"/>
          <w:lang w:eastAsia="zh-CN"/>
          <w14:textFill>
            <w14:solidFill>
              <w14:schemeClr w14:val="bg1"/>
            </w14:solidFill>
          </w14:textFill>
        </w:rPr>
        <w:t>）</w:t>
      </w:r>
    </w:p>
    <w:p>
      <w:pPr>
        <w:numPr>
          <w:ilvl w:val="0"/>
          <w:numId w:val="1"/>
        </w:numPr>
        <w:rPr>
          <w:color w:val="auto"/>
        </w:rPr>
      </w:pPr>
      <w:r>
        <w:rPr>
          <w:rFonts w:hint="eastAsia"/>
          <w:color w:val="auto"/>
        </w:rPr>
        <w:t>药品提交、库存提交、新闻提交修改：增加一个状态为保存为提交。方便发布员进行修改。</w:t>
      </w:r>
    </w:p>
    <w:p>
      <w:pPr>
        <w:numPr>
          <w:numId w:val="0"/>
        </w:numPr>
        <w:rPr>
          <w:rFonts w:hint="eastAsia" w:eastAsiaTheme="minorEastAsia"/>
          <w:color w:val="FFFFFF" w:themeColor="background1"/>
          <w:highlight w:val="blu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blue"/>
          <w:lang w:val="en-US" w:eastAsia="zh-CN"/>
          <w14:textFill>
            <w14:solidFill>
              <w14:schemeClr w14:val="bg1"/>
            </w14:solidFill>
          </w14:textFill>
        </w:rPr>
        <w:t>说明：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1760855"/>
            <wp:effectExtent l="0" t="0" r="1016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60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>admin_sc（上传药品，上传库存）</w:t>
      </w:r>
      <w:r>
        <w:rPr>
          <w:rFonts w:hint="eastAsia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>123456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上传药品，上传库存（会获取到药品ID，也需要保存），增加一个保存按钮，数据库存储一条临时数据，只有一条唯一数据，每次加载的时候读取，赋值。保存账号信息。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>admin（上传新闻）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>123456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新闻功能先保存，后发布。（目前是直接发布，首页右侧直接就显示了）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</w:rPr>
      </w:pPr>
    </w:p>
    <w:p>
      <w:pPr>
        <w:numPr>
          <w:ilvl w:val="0"/>
          <w:numId w:val="1"/>
        </w:numPr>
        <w:rPr>
          <w:color w:val="auto"/>
        </w:rPr>
      </w:pPr>
      <w:r>
        <w:rPr>
          <w:rFonts w:hint="eastAsia"/>
          <w:color w:val="auto"/>
        </w:rPr>
        <w:t>新增：库存状态新增一停售。新增数据报警查询模块。</w:t>
      </w:r>
    </w:p>
    <w:p>
      <w:pPr>
        <w:numPr>
          <w:numId w:val="0"/>
        </w:numPr>
        <w:rPr>
          <w:rFonts w:hint="eastAsia"/>
          <w:color w:val="FFFFFF" w:themeColor="background1"/>
          <w:highlight w:val="blu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blue"/>
          <w:lang w:val="en-US" w:eastAsia="zh-CN"/>
          <w14:textFill>
            <w14:solidFill>
              <w14:schemeClr w14:val="bg1"/>
            </w14:solidFill>
          </w14:textFill>
        </w:rPr>
        <w:t>说明：</w:t>
      </w:r>
    </w:p>
    <w:p>
      <w:pPr>
        <w:numPr>
          <w:numId w:val="0"/>
        </w:num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需要在admin账号（个人中心）里面新增一个菜单（</w:t>
      </w:r>
      <w:r>
        <w:rPr>
          <w:rFonts w:hint="eastAsia"/>
          <w:color w:val="auto"/>
          <w:highlight w:val="none"/>
          <w:lang w:val="en-US" w:eastAsia="zh-CN"/>
        </w:rPr>
        <w:t>查询库存</w:t>
      </w:r>
      <w:r>
        <w:rPr>
          <w:rFonts w:hint="eastAsia"/>
          <w:color w:val="auto"/>
          <w:highlight w:val="none"/>
          <w:lang w:val="en-US" w:eastAsia="zh-CN"/>
        </w:rPr>
        <w:t>）</w:t>
      </w:r>
    </w:p>
    <w:p>
      <w:pPr>
        <w:numPr>
          <w:ilvl w:val="0"/>
          <w:numId w:val="2"/>
        </w:num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类似于：查询库存（搜索条件增加&lt;多少的时候）报警查询过滤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3040" cy="1025525"/>
            <wp:effectExtent l="0" t="0" r="3810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2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上传药品并且审核通过的药品，可以在次搜索查询到。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highlight w:val="magenta"/>
        </w:rPr>
      </w:pPr>
      <w:r>
        <w:rPr>
          <w:rFonts w:hint="eastAsia"/>
          <w:highlight w:val="magenta"/>
        </w:rPr>
        <w:t>新增：用户查看自己的订单信息。</w:t>
      </w:r>
      <w:r>
        <w:rPr>
          <w:rFonts w:hint="eastAsia"/>
          <w:highlight w:val="magenta"/>
          <w:lang w:val="en-US" w:eastAsia="zh-CN"/>
        </w:rPr>
        <w:t xml:space="preserve"> 已有此功能</w:t>
      </w:r>
    </w:p>
    <w:p>
      <w:pPr>
        <w:numPr>
          <w:ilvl w:val="0"/>
          <w:numId w:val="1"/>
        </w:numPr>
        <w:rPr>
          <w:rFonts w:hint="eastAsia"/>
          <w:color w:val="FFFFFF" w:themeColor="background1"/>
          <w:highlight w:val="red"/>
        </w:rPr>
      </w:pPr>
      <w:r>
        <w:rPr>
          <w:rFonts w:hint="eastAsia"/>
          <w:color w:val="FFFFFF" w:themeColor="background1"/>
          <w:highlight w:val="red"/>
        </w:rPr>
        <w:t>新增：新</w:t>
      </w:r>
      <w:r>
        <w:rPr>
          <w:rFonts w:hint="eastAsia"/>
          <w:color w:val="FFFFFF" w:themeColor="background1"/>
          <w:highlight w:val="red"/>
          <w:lang w:val="en-US" w:eastAsia="zh-CN"/>
        </w:rPr>
        <w:t>增药</w:t>
      </w:r>
      <w:r>
        <w:rPr>
          <w:rFonts w:hint="eastAsia"/>
          <w:color w:val="FFFFFF" w:themeColor="background1"/>
          <w:highlight w:val="red"/>
        </w:rPr>
        <w:t>品需求单的提交。</w:t>
      </w:r>
      <w:r>
        <w:rPr>
          <w:rFonts w:hint="eastAsia"/>
          <w:color w:val="FFFFFF" w:themeColor="background1"/>
          <w:highlight w:val="red"/>
          <w:lang w:eastAsia="zh-CN"/>
        </w:rPr>
        <w:t>（</w:t>
      </w:r>
      <w:r>
        <w:rPr>
          <w:rFonts w:hint="eastAsia"/>
          <w:color w:val="FFFFFF" w:themeColor="background1"/>
          <w:highlight w:val="red"/>
          <w:lang w:val="en-US" w:eastAsia="zh-CN"/>
        </w:rPr>
        <w:t>统计客户的药品需求意见</w:t>
      </w:r>
      <w:r>
        <w:rPr>
          <w:rFonts w:hint="eastAsia"/>
          <w:color w:val="FFFFFF" w:themeColor="background1"/>
          <w:highlight w:val="red"/>
          <w:lang w:eastAsia="zh-CN"/>
        </w:rPr>
        <w:t>）</w:t>
      </w:r>
      <w:r>
        <w:rPr>
          <w:rFonts w:hint="eastAsia"/>
          <w:color w:val="FFFFFF" w:themeColor="background1"/>
          <w:highlight w:val="red"/>
          <w:lang w:val="en-US" w:eastAsia="zh-CN"/>
        </w:rPr>
        <w:t>暂不开发</w:t>
      </w:r>
    </w:p>
    <w:p>
      <w:pPr>
        <w:numPr>
          <w:ilvl w:val="0"/>
          <w:numId w:val="1"/>
        </w:numPr>
        <w:rPr>
          <w:color w:val="auto"/>
        </w:rPr>
      </w:pPr>
      <w:r>
        <w:rPr>
          <w:rFonts w:hint="eastAsia"/>
          <w:color w:val="auto"/>
        </w:rPr>
        <w:t>新增：优惠活动设置：1、满多少减多少。2、满多少包邮。</w:t>
      </w:r>
    </w:p>
    <w:p>
      <w:pPr>
        <w:numPr>
          <w:ilvl w:val="0"/>
          <w:numId w:val="0"/>
        </w:numPr>
        <w:rPr>
          <w:rFonts w:hint="eastAsia"/>
          <w:color w:val="FFFFFF" w:themeColor="background1"/>
          <w:highlight w:val="blue"/>
          <w:lang w:val="en-US" w:eastAsia="zh-CN"/>
        </w:rPr>
      </w:pPr>
      <w:r>
        <w:rPr>
          <w:rFonts w:hint="eastAsia"/>
          <w:color w:val="FFFFFF" w:themeColor="background1"/>
          <w:highlight w:val="blue"/>
          <w:lang w:val="en-US" w:eastAsia="zh-CN"/>
        </w:rPr>
        <w:t>说明：</w:t>
      </w:r>
    </w:p>
    <w:p>
      <w:pPr>
        <w:numPr>
          <w:ilvl w:val="0"/>
          <w:numId w:val="0"/>
        </w:num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以客户最后支付的金额为准，增加一个配置表，条件：查看1.满减条件、2满多少包邮</w:t>
      </w:r>
    </w:p>
    <w:p>
      <w:pPr>
        <w:numPr>
          <w:ilvl w:val="0"/>
          <w:numId w:val="0"/>
        </w:numPr>
        <w:rPr>
          <w:rFonts w:hint="eastAsia"/>
          <w:color w:val="auto"/>
          <w:highlight w:val="none"/>
          <w:lang w:val="en-US" w:eastAsia="zh-CN"/>
        </w:rPr>
      </w:pPr>
    </w:p>
    <w:p>
      <w:pPr>
        <w:numPr>
          <w:ilvl w:val="0"/>
          <w:numId w:val="1"/>
        </w:numPr>
        <w:rPr>
          <w:color w:val="auto"/>
        </w:rPr>
      </w:pPr>
      <w:r>
        <w:rPr>
          <w:rFonts w:hint="eastAsia"/>
          <w:color w:val="auto"/>
        </w:rPr>
        <w:t>新增：设置快递费用。</w:t>
      </w:r>
    </w:p>
    <w:p>
      <w:pPr>
        <w:numPr>
          <w:ilvl w:val="0"/>
          <w:numId w:val="0"/>
        </w:numPr>
        <w:rPr>
          <w:rFonts w:hint="eastAsia"/>
          <w:color w:val="FFFFFF" w:themeColor="background1"/>
          <w:highlight w:val="blue"/>
          <w:lang w:val="en-US" w:eastAsia="zh-CN"/>
        </w:rPr>
      </w:pPr>
      <w:r>
        <w:rPr>
          <w:rFonts w:hint="eastAsia"/>
          <w:color w:val="FFFFFF" w:themeColor="background1"/>
          <w:highlight w:val="blue"/>
          <w:lang w:val="en-US" w:eastAsia="zh-CN"/>
        </w:rPr>
        <w:t>说明：</w:t>
      </w:r>
    </w:p>
    <w:p>
      <w:pPr>
        <w:numPr>
          <w:ilvl w:val="0"/>
          <w:numId w:val="3"/>
        </w:num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新增省会配置表根据用户填写的收获省会筛选快递费用。</w:t>
      </w:r>
    </w:p>
    <w:p>
      <w:pPr>
        <w:numPr>
          <w:ilvl w:val="0"/>
          <w:numId w:val="3"/>
        </w:num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用户收获地址填写格式需要改成下拉框。</w:t>
      </w:r>
    </w:p>
    <w:p>
      <w:pPr>
        <w:numPr>
          <w:ilvl w:val="0"/>
          <w:numId w:val="0"/>
        </w:numPr>
        <w:rPr>
          <w:rFonts w:hint="eastAsia"/>
          <w:color w:val="auto"/>
          <w:highlight w:val="none"/>
          <w:lang w:val="en-US" w:eastAsia="zh-CN"/>
        </w:rPr>
      </w:pPr>
    </w:p>
    <w:p>
      <w:pPr>
        <w:numPr>
          <w:ilvl w:val="0"/>
          <w:numId w:val="1"/>
        </w:numPr>
        <w:rPr>
          <w:color w:val="auto"/>
        </w:rPr>
      </w:pPr>
      <w:r>
        <w:rPr>
          <w:rFonts w:hint="eastAsia"/>
          <w:color w:val="auto"/>
        </w:rPr>
        <w:t>新增：销售管理：对销售数据进行统计查询。</w:t>
      </w:r>
    </w:p>
    <w:p>
      <w:pPr>
        <w:numPr>
          <w:ilvl w:val="0"/>
          <w:numId w:val="0"/>
        </w:numPr>
        <w:rPr>
          <w:rFonts w:hint="eastAsia"/>
          <w:color w:val="FF0000"/>
        </w:rPr>
      </w:pPr>
      <w:r>
        <w:rPr>
          <w:rFonts w:hint="eastAsia"/>
          <w:color w:val="FFFFFF" w:themeColor="background1"/>
          <w:highlight w:val="blue"/>
          <w:lang w:val="en-US" w:eastAsia="zh-CN"/>
        </w:rPr>
        <w:t>说明：</w:t>
      </w:r>
    </w:p>
    <w:p>
      <w:pPr>
        <w:numPr>
          <w:numId w:val="0"/>
        </w:numPr>
      </w:pPr>
      <w:r>
        <w:drawing>
          <wp:inline distT="0" distB="0" distL="114300" distR="114300">
            <wp:extent cx="2933065" cy="2152650"/>
            <wp:effectExtent l="0" t="0" r="63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1.增加根据日期查询，统计年份、月份总销售订单信息。（显示当页总金额，和所有数据总金额）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</w:pPr>
      <w:r>
        <w:rPr>
          <w:rFonts w:hint="eastAsia"/>
        </w:rPr>
        <w:t>新增：会员列表中可查询会员的购买记录。</w:t>
      </w:r>
    </w:p>
    <w:p>
      <w:pPr>
        <w:numPr>
          <w:numId w:val="0"/>
        </w:numPr>
      </w:pPr>
      <w:r>
        <w:drawing>
          <wp:inline distT="0" distB="0" distL="114300" distR="114300">
            <wp:extent cx="1314450" cy="1038225"/>
            <wp:effectExtent l="0" t="0" r="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3040" cy="1076960"/>
            <wp:effectExtent l="0" t="0" r="3810" b="889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76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增加查询用户购买记录，弹窗或新页面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color w:val="auto"/>
          <w:highlight w:val="green"/>
          <w:lang w:val="en-US" w:eastAsia="zh-CN"/>
        </w:rPr>
      </w:pPr>
      <w:r>
        <w:rPr>
          <w:rFonts w:hint="eastAsia"/>
          <w:color w:val="auto"/>
          <w:highlight w:val="green"/>
          <w:lang w:val="en-US" w:eastAsia="zh-CN"/>
        </w:rPr>
        <w:t>13、订单微信支付功能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7C5D3"/>
    <w:multiLevelType w:val="singleLevel"/>
    <w:tmpl w:val="5A07C5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07D47B"/>
    <w:multiLevelType w:val="singleLevel"/>
    <w:tmpl w:val="5A07D47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BDEA1CE"/>
    <w:multiLevelType w:val="singleLevel"/>
    <w:tmpl w:val="5BDEA1C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04C49"/>
    <w:rsid w:val="0051346A"/>
    <w:rsid w:val="00604C49"/>
    <w:rsid w:val="006C53F9"/>
    <w:rsid w:val="00946E15"/>
    <w:rsid w:val="00BD6EEA"/>
    <w:rsid w:val="00CF4627"/>
    <w:rsid w:val="00DB4C86"/>
    <w:rsid w:val="036658F7"/>
    <w:rsid w:val="03DF1071"/>
    <w:rsid w:val="08344364"/>
    <w:rsid w:val="09E73BF7"/>
    <w:rsid w:val="0C411257"/>
    <w:rsid w:val="0CB14A48"/>
    <w:rsid w:val="0ED24403"/>
    <w:rsid w:val="0EDC25C2"/>
    <w:rsid w:val="0F2F5BDF"/>
    <w:rsid w:val="12256F37"/>
    <w:rsid w:val="123452E0"/>
    <w:rsid w:val="146D1308"/>
    <w:rsid w:val="1A14546A"/>
    <w:rsid w:val="1B4D4909"/>
    <w:rsid w:val="1B602F35"/>
    <w:rsid w:val="1BE04DDB"/>
    <w:rsid w:val="20032362"/>
    <w:rsid w:val="203420F3"/>
    <w:rsid w:val="24264F09"/>
    <w:rsid w:val="26B64F10"/>
    <w:rsid w:val="28FE6225"/>
    <w:rsid w:val="29127E39"/>
    <w:rsid w:val="2B147661"/>
    <w:rsid w:val="313A1DA5"/>
    <w:rsid w:val="330478F3"/>
    <w:rsid w:val="38326D7A"/>
    <w:rsid w:val="38E35605"/>
    <w:rsid w:val="3B0D3A63"/>
    <w:rsid w:val="3BDA3BD2"/>
    <w:rsid w:val="3C3A15BC"/>
    <w:rsid w:val="3FE202E0"/>
    <w:rsid w:val="3FEC65D3"/>
    <w:rsid w:val="419A23BF"/>
    <w:rsid w:val="441557DE"/>
    <w:rsid w:val="479E5960"/>
    <w:rsid w:val="50633A9E"/>
    <w:rsid w:val="5104723E"/>
    <w:rsid w:val="52624D46"/>
    <w:rsid w:val="53300B03"/>
    <w:rsid w:val="53616B3A"/>
    <w:rsid w:val="53972B15"/>
    <w:rsid w:val="54306EBF"/>
    <w:rsid w:val="611C6160"/>
    <w:rsid w:val="62304D03"/>
    <w:rsid w:val="66B74597"/>
    <w:rsid w:val="67940F64"/>
    <w:rsid w:val="67FD455E"/>
    <w:rsid w:val="696C55BB"/>
    <w:rsid w:val="6AE53340"/>
    <w:rsid w:val="6CB551B2"/>
    <w:rsid w:val="6E8D58FB"/>
    <w:rsid w:val="6ED4513C"/>
    <w:rsid w:val="70301552"/>
    <w:rsid w:val="71FC0660"/>
    <w:rsid w:val="7A9C2216"/>
    <w:rsid w:val="7AED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customStyle="1" w:styleId="7">
    <w:name w:val="页眉 Char"/>
    <w:basedOn w:val="4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basedOn w:val="4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263</Characters>
  <Lines>2</Lines>
  <Paragraphs>1</Paragraphs>
  <ScaleCrop>false</ScaleCrop>
  <LinksUpToDate>false</LinksUpToDate>
  <CharactersWithSpaces>307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2017-11-12T05:03:19Z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