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spacing w:line="380" w:lineRule="exact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5579110</wp:posOffset>
            </wp:positionH>
            <wp:positionV relativeFrom="paragraph">
              <wp:posOffset>838200</wp:posOffset>
            </wp:positionV>
            <wp:extent cx="914400" cy="1372235"/>
            <wp:effectExtent l="0" t="0" r="0" b="18415"/>
            <wp:wrapNone/>
            <wp:docPr id="582" name="图片 582" descr="D:\兼职\简历任务\#简历12月份\简历头像整理\女性\attractive-beautiful-black-and-white-736386.jpgattractive-beautiful-black-and-white-736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图片 582" descr="D:\兼职\简历任务\#简历12月份\简历头像整理\女性\attractive-beautiful-black-and-white-736386.jpgattractive-beautiful-black-and-white-73638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72186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-100330</wp:posOffset>
                </wp:positionH>
                <wp:positionV relativeFrom="paragraph">
                  <wp:posOffset>-57150</wp:posOffset>
                </wp:positionV>
                <wp:extent cx="6875780" cy="361950"/>
                <wp:effectExtent l="0" t="0" r="0" b="2540"/>
                <wp:wrapNone/>
                <wp:docPr id="387" name="文本框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10" w:type="dxa"/>
                              <w:tblBorders>
                                <w:top w:val="single" w:color="D8D8D8" w:themeColor="background1" w:themeShade="D9" w:sz="8" w:space="0"/>
                                <w:left w:val="single" w:color="D8D8D8" w:themeColor="background1" w:themeShade="D9" w:sz="8" w:space="0"/>
                                <w:bottom w:val="single" w:color="D8D8D8" w:themeColor="background1" w:themeShade="D9" w:sz="8" w:space="0"/>
                                <w:right w:val="single" w:color="D8D8D8" w:themeColor="background1" w:themeShade="D9" w:sz="8" w:space="0"/>
                                <w:insideH w:val="single" w:color="D8D8D8" w:themeColor="background1" w:themeShade="D9" w:sz="8" w:space="0"/>
                                <w:insideV w:val="single" w:color="D8D8D8" w:themeColor="background1" w:themeShade="D9" w:sz="8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50"/>
                              <w:gridCol w:w="2654"/>
                              <w:gridCol w:w="1456"/>
                              <w:gridCol w:w="2845"/>
                              <w:gridCol w:w="2005"/>
                            </w:tblGrid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56" w:hRule="atLeast"/>
                              </w:trPr>
                              <w:tc>
                                <w:tcPr>
                                  <w:tcW w:w="10510" w:type="dxa"/>
                                  <w:gridSpan w:val="5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04040" w:themeColor="text1" w:themeTint="BF"/>
                                      <w:sz w:val="4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04040" w:themeColor="text1" w:themeTint="BF"/>
                                      <w:sz w:val="4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个 人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04040" w:themeColor="text1" w:themeTint="BF"/>
                                      <w:sz w:val="4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简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404040" w:themeColor="text1" w:themeTint="BF"/>
                                      <w:sz w:val="4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404040" w:themeColor="text1" w:themeTint="BF"/>
                                      <w:sz w:val="4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历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8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808080" w:themeColor="text1" w:themeTint="8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求职意向：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08080" w:themeColor="text1" w:themeTint="80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中小学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08080" w:themeColor="text1" w:themeTint="80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英语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808080" w:themeColor="text1" w:themeTint="80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老师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1550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ind w:left="105" w:leftChars="50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小熊猫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2845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ind w:left="105" w:leftChars="5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女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1550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ind w:left="105" w:leftChars="5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2岁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845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ind w:left="105" w:leftChars="5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70cm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1550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电话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ind w:left="105" w:leftChars="50"/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23-4567-7890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邮箱</w:t>
                                  </w:r>
                                </w:p>
                              </w:tc>
                              <w:tc>
                                <w:tcPr>
                                  <w:tcW w:w="2845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ind w:left="105" w:leftChars="5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info@tukuppt.com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1550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学历</w:t>
                                  </w:r>
                                </w:p>
                              </w:tc>
                              <w:tc>
                                <w:tcPr>
                                  <w:tcW w:w="265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ind w:left="105" w:leftChars="5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专业</w:t>
                                  </w:r>
                                </w:p>
                              </w:tc>
                              <w:tc>
                                <w:tcPr>
                                  <w:tcW w:w="2845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ind w:left="105" w:leftChars="5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英语专业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8505" w:type="dxa"/>
                                  <w:gridSpan w:val="4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5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0" w:hRule="exact"/>
                              </w:trPr>
                              <w:tc>
                                <w:tcPr>
                                  <w:tcW w:w="10510" w:type="dxa"/>
                                  <w:gridSpan w:val="5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38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教育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背景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510" w:type="dxa"/>
                                  <w:gridSpan w:val="5"/>
                                  <w:tcMar>
                                    <w:top w:w="85" w:type="dxa"/>
                                    <w:bottom w:w="8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.02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上海熊猫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学院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英语专业（本科）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spacing w:line="38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每个学年成绩排名专业前三，其中201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学年排名第一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510" w:type="dxa"/>
                                  <w:gridSpan w:val="5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0" w:hRule="exact"/>
                              </w:trPr>
                              <w:tc>
                                <w:tcPr>
                                  <w:tcW w:w="10510" w:type="dxa"/>
                                  <w:gridSpan w:val="5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38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实践经验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510" w:type="dxa"/>
                                  <w:gridSpan w:val="5"/>
                                  <w:tcMar>
                                    <w:top w:w="85" w:type="dxa"/>
                                    <w:bottom w:w="8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9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.01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北京小熊猫有限公司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中小学英语教师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3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一对一教学共47人；教学力求培养孩子的听说能力，通过听说训练帮助学生记忆词汇，运用词汇词组，解决学生运用能力弱的问题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510" w:type="dxa"/>
                                  <w:gridSpan w:val="5"/>
                                  <w:tcMar>
                                    <w:top w:w="85" w:type="dxa"/>
                                    <w:bottom w:w="8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7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.08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北京小熊猫有限公司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实习老师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4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担任副班主任及数学老师，通过本次实习认识并坚持生本教育的教育理念，激发孩子的求知欲；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4"/>
                                    </w:numPr>
                                    <w:snapToGrid w:val="0"/>
                                    <w:spacing w:line="38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注重培养学生学习习惯，学习方法的教导，引导孩子成为课堂真正的主人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4"/>
                                    </w:numPr>
                                    <w:snapToGrid w:val="0"/>
                                    <w:spacing w:line="38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学习词汇构成法、语法精讲、经典对话场景，提高自身英语水平。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510" w:type="dxa"/>
                                  <w:gridSpan w:val="5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0" w:hRule="exact"/>
                              </w:trPr>
                              <w:tc>
                                <w:tcPr>
                                  <w:tcW w:w="10510" w:type="dxa"/>
                                  <w:gridSpan w:val="5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38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奖项荣誉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510" w:type="dxa"/>
                                  <w:gridSpan w:val="5"/>
                                  <w:tcMar>
                                    <w:top w:w="85" w:type="dxa"/>
                                    <w:bottom w:w="8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三等综合奖学金    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二等综合奖学金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获院学生会优秀干事称号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获得校一级奖学金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510" w:type="dxa"/>
                                  <w:gridSpan w:val="5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0" w:hRule="exact"/>
                              </w:trPr>
                              <w:tc>
                                <w:tcPr>
                                  <w:tcW w:w="10510" w:type="dxa"/>
                                  <w:gridSpan w:val="5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38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证书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510" w:type="dxa"/>
                                  <w:gridSpan w:val="5"/>
                                  <w:tcMar>
                                    <w:top w:w="85" w:type="dxa"/>
                                    <w:bottom w:w="8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CET-6，TEM-4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计算机一级，擅长PPT课件制作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教师资格证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普通话二级甲等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510" w:type="dxa"/>
                                  <w:gridSpan w:val="5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380" w:lineRule="exac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10" w:hRule="exact"/>
                              </w:trPr>
                              <w:tc>
                                <w:tcPr>
                                  <w:tcW w:w="10510" w:type="dxa"/>
                                  <w:gridSpan w:val="5"/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38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D8D8D8" w:themeColor="background1" w:themeShade="D9" w:sz="8" w:space="0"/>
                                  <w:left w:val="single" w:color="D8D8D8" w:themeColor="background1" w:themeShade="D9" w:sz="8" w:space="0"/>
                                  <w:bottom w:val="single" w:color="D8D8D8" w:themeColor="background1" w:themeShade="D9" w:sz="8" w:space="0"/>
                                  <w:right w:val="single" w:color="D8D8D8" w:themeColor="background1" w:themeShade="D9" w:sz="8" w:space="0"/>
                                  <w:insideH w:val="single" w:color="D8D8D8" w:themeColor="background1" w:themeShade="D9" w:sz="8" w:space="0"/>
                                  <w:insideV w:val="single" w:color="D8D8D8" w:themeColor="background1" w:themeShade="D9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0510" w:type="dxa"/>
                                  <w:gridSpan w:val="5"/>
                                  <w:tcMar>
                                    <w:top w:w="85" w:type="dxa"/>
                                    <w:bottom w:w="8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做事、对人有耐心、责任心和恒心；对负责的工作会付出全部精力和热情，制定缜密计划，力争在最短时间内将目标达成；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喜欢挑战，能在较短时间内适应高压力的工作；有较强的建立合作关系的能力，善于促进和谐，尊重不同意见；善于与别人感情交融，能遇见别人的需要真诚的关怀别人；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5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独特创意能力，渴望推陈出新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spacing w:line="2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9pt;margin-top:-4.5pt;height:28.5pt;width:541.4pt;mso-position-horizontal-relative:margin;z-index:251666432;mso-width-relative:page;mso-height-relative:page;" filled="f" stroked="f" coordsize="21600,21600" o:gfxdata="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Hs&#10;TZHVAAAACgEAAA8AAAAAAAAAAQAgAAAAIgAAAGRycy9kb3ducmV2LnhtbFBLAQIUABQAAAAIAIdO&#10;4kDXbSTqJgIAACoEAAAOAAAAAAAAAAEAIAAAACQ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5"/>
                        <w:tblW w:w="0" w:type="auto"/>
                        <w:tblInd w:w="10" w:type="dxa"/>
                        <w:tblBorders>
                          <w:top w:val="single" w:color="D8D8D8" w:themeColor="background1" w:themeShade="D9" w:sz="8" w:space="0"/>
                          <w:left w:val="single" w:color="D8D8D8" w:themeColor="background1" w:themeShade="D9" w:sz="8" w:space="0"/>
                          <w:bottom w:val="single" w:color="D8D8D8" w:themeColor="background1" w:themeShade="D9" w:sz="8" w:space="0"/>
                          <w:right w:val="single" w:color="D8D8D8" w:themeColor="background1" w:themeShade="D9" w:sz="8" w:space="0"/>
                          <w:insideH w:val="single" w:color="D8D8D8" w:themeColor="background1" w:themeShade="D9" w:sz="8" w:space="0"/>
                          <w:insideV w:val="single" w:color="D8D8D8" w:themeColor="background1" w:themeShade="D9" w:sz="8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50"/>
                        <w:gridCol w:w="2654"/>
                        <w:gridCol w:w="1456"/>
                        <w:gridCol w:w="2845"/>
                        <w:gridCol w:w="2005"/>
                      </w:tblGrid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256" w:hRule="atLeast"/>
                        </w:trPr>
                        <w:tc>
                          <w:tcPr>
                            <w:tcW w:w="10510" w:type="dxa"/>
                            <w:gridSpan w:val="5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个 人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中小学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老师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1550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2654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ind w:left="105" w:leftChars="5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小熊猫</w:t>
                            </w:r>
                          </w:p>
                        </w:tc>
                        <w:tc>
                          <w:tcPr>
                            <w:tcW w:w="1456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2845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ind w:left="105" w:leftChars="5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</w:tc>
                        <w:tc>
                          <w:tcPr>
                            <w:tcW w:w="2005" w:type="dxa"/>
                            <w:vMerge w:val="restart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1550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2654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ind w:left="105" w:leftChars="5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2岁</w:t>
                            </w:r>
                          </w:p>
                        </w:tc>
                        <w:tc>
                          <w:tcPr>
                            <w:tcW w:w="1456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845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ind w:left="105" w:leftChars="5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70cm</w:t>
                            </w:r>
                          </w:p>
                        </w:tc>
                        <w:tc>
                          <w:tcPr>
                            <w:tcW w:w="2005" w:type="dxa"/>
                            <w:vMerge w:val="continue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1550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</w:tc>
                        <w:tc>
                          <w:tcPr>
                            <w:tcW w:w="2654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ind w:left="105" w:leftChars="5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23-4567-7890</w:t>
                            </w:r>
                          </w:p>
                        </w:tc>
                        <w:tc>
                          <w:tcPr>
                            <w:tcW w:w="1456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</w:p>
                        </w:tc>
                        <w:tc>
                          <w:tcPr>
                            <w:tcW w:w="2845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ind w:left="105" w:leftChars="5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info@tukuppt.com</w:t>
                            </w:r>
                          </w:p>
                        </w:tc>
                        <w:tc>
                          <w:tcPr>
                            <w:tcW w:w="2005" w:type="dxa"/>
                            <w:vMerge w:val="continue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1550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</w:t>
                            </w:r>
                          </w:p>
                        </w:tc>
                        <w:tc>
                          <w:tcPr>
                            <w:tcW w:w="2654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ind w:left="105" w:leftChars="5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1456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</w:tc>
                        <w:tc>
                          <w:tcPr>
                            <w:tcW w:w="2845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ind w:left="105" w:leftChars="5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英语专业</w:t>
                            </w:r>
                          </w:p>
                        </w:tc>
                        <w:tc>
                          <w:tcPr>
                            <w:tcW w:w="2005" w:type="dxa"/>
                            <w:vMerge w:val="continue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8505" w:type="dxa"/>
                            <w:gridSpan w:val="4"/>
                            <w:tcBorders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2005" w:type="dxa"/>
                            <w:vMerge w:val="continue"/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0" w:hRule="exact"/>
                        </w:trPr>
                        <w:tc>
                          <w:tcPr>
                            <w:tcW w:w="10510" w:type="dxa"/>
                            <w:gridSpan w:val="5"/>
                            <w:vAlign w:val="center"/>
                          </w:tcPr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510" w:type="dxa"/>
                            <w:gridSpan w:val="5"/>
                            <w:tcMar>
                              <w:top w:w="85" w:type="dxa"/>
                              <w:bottom w:w="85" w:type="dxa"/>
                            </w:tcMar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上海熊猫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学院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英语专业（本科）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每个学年成绩排名专业前三，其中201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学年排名第一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510" w:type="dxa"/>
                            <w:gridSpan w:val="5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0" w:hRule="exact"/>
                        </w:trPr>
                        <w:tc>
                          <w:tcPr>
                            <w:tcW w:w="10510" w:type="dxa"/>
                            <w:gridSpan w:val="5"/>
                            <w:vAlign w:val="center"/>
                          </w:tcPr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实践经验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510" w:type="dxa"/>
                            <w:gridSpan w:val="5"/>
                            <w:tcMar>
                              <w:top w:w="85" w:type="dxa"/>
                              <w:bottom w:w="85" w:type="dxa"/>
                            </w:tcMar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.01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北京小熊猫有限公司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中小学英语教师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一对一教学共47人；教学力求培养孩子的听说能力，通过听说训练帮助学生记忆词汇，运用词汇词组，解决学生运用能力弱的问题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510" w:type="dxa"/>
                            <w:gridSpan w:val="5"/>
                            <w:tcMar>
                              <w:top w:w="85" w:type="dxa"/>
                              <w:bottom w:w="85" w:type="dxa"/>
                            </w:tcMar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7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.08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北京小熊猫有限公司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实习老师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担任副班主任及数学老师，通过本次实习认识并坚持生本教育的教育理念，激发孩子的求知欲；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注重培养学生学习习惯，学习方法的教导，引导孩子成为课堂真正的主人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学习词汇构成法、语法精讲、经典对话场景，提高自身英语水平。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510" w:type="dxa"/>
                            <w:gridSpan w:val="5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0" w:hRule="exact"/>
                        </w:trPr>
                        <w:tc>
                          <w:tcPr>
                            <w:tcW w:w="10510" w:type="dxa"/>
                            <w:gridSpan w:val="5"/>
                            <w:vAlign w:val="center"/>
                          </w:tcPr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奖项荣誉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510" w:type="dxa"/>
                            <w:gridSpan w:val="5"/>
                            <w:tcMar>
                              <w:top w:w="85" w:type="dxa"/>
                              <w:bottom w:w="85" w:type="dxa"/>
                            </w:tcMar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三等综合奖学金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二等综合奖学金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获院学生会优秀干事称号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获得校一级奖学金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510" w:type="dxa"/>
                            <w:gridSpan w:val="5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0" w:hRule="exact"/>
                        </w:trPr>
                        <w:tc>
                          <w:tcPr>
                            <w:tcW w:w="10510" w:type="dxa"/>
                            <w:gridSpan w:val="5"/>
                            <w:vAlign w:val="center"/>
                          </w:tcPr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510" w:type="dxa"/>
                            <w:gridSpan w:val="5"/>
                            <w:tcMar>
                              <w:top w:w="85" w:type="dxa"/>
                              <w:bottom w:w="85" w:type="dxa"/>
                            </w:tcMar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CET-6，TEM-4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计算机一级，擅长PPT课件制作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教师资格证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普通话二级甲等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510" w:type="dxa"/>
                            <w:gridSpan w:val="5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10" w:hRule="exact"/>
                        </w:trPr>
                        <w:tc>
                          <w:tcPr>
                            <w:tcW w:w="10510" w:type="dxa"/>
                            <w:gridSpan w:val="5"/>
                            <w:vAlign w:val="center"/>
                          </w:tcPr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D8D8D8" w:themeColor="background1" w:themeShade="D9" w:sz="8" w:space="0"/>
                            <w:left w:val="single" w:color="D8D8D8" w:themeColor="background1" w:themeShade="D9" w:sz="8" w:space="0"/>
                            <w:bottom w:val="single" w:color="D8D8D8" w:themeColor="background1" w:themeShade="D9" w:sz="8" w:space="0"/>
                            <w:right w:val="single" w:color="D8D8D8" w:themeColor="background1" w:themeShade="D9" w:sz="8" w:space="0"/>
                            <w:insideH w:val="single" w:color="D8D8D8" w:themeColor="background1" w:themeShade="D9" w:sz="8" w:space="0"/>
                            <w:insideV w:val="single" w:color="D8D8D8" w:themeColor="background1" w:themeShade="D9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0510" w:type="dxa"/>
                            <w:gridSpan w:val="5"/>
                            <w:tcMar>
                              <w:top w:w="85" w:type="dxa"/>
                              <w:bottom w:w="85" w:type="dxa"/>
                            </w:tcMar>
                            <w:vAlign w:val="center"/>
                          </w:tcPr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做事、对人有耐心、责任心和恒心；对负责的工作会付出全部精力和热情，制定缜密计划，力争在最短时间内将目标达成；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喜欢挑战，能在较短时间内适应高压力的工作；有较强的建立合作关系的能力，善于促进和谐，尊重不同意见；善于与别人感情交融，能遇见别人的需要真诚的关怀别人；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独特创意能力，渴望推陈出新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spacing w:line="2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视界-颜值体">
    <w:panose1 w:val="02000000000000000000"/>
    <w:charset w:val="86"/>
    <w:family w:val="auto"/>
    <w:pitch w:val="default"/>
    <w:sig w:usb0="8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32C81"/>
    <w:multiLevelType w:val="multilevel"/>
    <w:tmpl w:val="3BA32C81"/>
    <w:lvl w:ilvl="0" w:tentative="0">
      <w:start w:val="1"/>
      <w:numFmt w:val="bullet"/>
      <w:lvlText w:val=""/>
      <w:lvlJc w:val="left"/>
      <w:pPr>
        <w:ind w:left="360" w:hanging="360"/>
      </w:pPr>
      <w:rPr>
        <w:rFonts w:hint="default" w:ascii="Wingdings" w:hAnsi="Wingdings"/>
        <w:i/>
        <w:color w:val="A6A6A6" w:themeColor="background1" w:themeShade="A6"/>
        <w:sz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9C47AB"/>
    <w:multiLevelType w:val="multilevel"/>
    <w:tmpl w:val="3D9C47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E612DA5"/>
    <w:multiLevelType w:val="multilevel"/>
    <w:tmpl w:val="4E612D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A6636EC"/>
    <w:multiLevelType w:val="multilevel"/>
    <w:tmpl w:val="5A6636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5C75B6"/>
    <w:multiLevelType w:val="multilevel"/>
    <w:tmpl w:val="605C75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05310"/>
    <w:rsid w:val="00026C17"/>
    <w:rsid w:val="000448B3"/>
    <w:rsid w:val="00051501"/>
    <w:rsid w:val="0005623C"/>
    <w:rsid w:val="00065E35"/>
    <w:rsid w:val="000801F1"/>
    <w:rsid w:val="00086EDE"/>
    <w:rsid w:val="00086F43"/>
    <w:rsid w:val="00097BC1"/>
    <w:rsid w:val="000C346E"/>
    <w:rsid w:val="000C679D"/>
    <w:rsid w:val="000C6BD8"/>
    <w:rsid w:val="000D02F0"/>
    <w:rsid w:val="000E5B22"/>
    <w:rsid w:val="000F06A4"/>
    <w:rsid w:val="000F7098"/>
    <w:rsid w:val="00100AB3"/>
    <w:rsid w:val="00104B4A"/>
    <w:rsid w:val="001148D4"/>
    <w:rsid w:val="00115A59"/>
    <w:rsid w:val="00130F5C"/>
    <w:rsid w:val="001475DF"/>
    <w:rsid w:val="00152A32"/>
    <w:rsid w:val="00162CD3"/>
    <w:rsid w:val="0016506A"/>
    <w:rsid w:val="001731D2"/>
    <w:rsid w:val="0018115A"/>
    <w:rsid w:val="00182584"/>
    <w:rsid w:val="00191782"/>
    <w:rsid w:val="00193148"/>
    <w:rsid w:val="001B3BEE"/>
    <w:rsid w:val="001F2199"/>
    <w:rsid w:val="001F2DC3"/>
    <w:rsid w:val="001F7404"/>
    <w:rsid w:val="00203A7D"/>
    <w:rsid w:val="00232519"/>
    <w:rsid w:val="00233899"/>
    <w:rsid w:val="002358ED"/>
    <w:rsid w:val="002467E8"/>
    <w:rsid w:val="00246C74"/>
    <w:rsid w:val="00246CAC"/>
    <w:rsid w:val="002511E7"/>
    <w:rsid w:val="002539E6"/>
    <w:rsid w:val="0027790B"/>
    <w:rsid w:val="00287C9A"/>
    <w:rsid w:val="00291DDB"/>
    <w:rsid w:val="00292939"/>
    <w:rsid w:val="002A1B0E"/>
    <w:rsid w:val="002A27EF"/>
    <w:rsid w:val="002A77E9"/>
    <w:rsid w:val="002C72EE"/>
    <w:rsid w:val="002D0F1E"/>
    <w:rsid w:val="003164D2"/>
    <w:rsid w:val="00345A4F"/>
    <w:rsid w:val="00354D0C"/>
    <w:rsid w:val="00356826"/>
    <w:rsid w:val="00367B1C"/>
    <w:rsid w:val="00395AC7"/>
    <w:rsid w:val="003A00CB"/>
    <w:rsid w:val="003A2136"/>
    <w:rsid w:val="003A4B93"/>
    <w:rsid w:val="003A76BC"/>
    <w:rsid w:val="003B1A58"/>
    <w:rsid w:val="003B3BB8"/>
    <w:rsid w:val="003B76A4"/>
    <w:rsid w:val="003C3B2B"/>
    <w:rsid w:val="003C422A"/>
    <w:rsid w:val="003D2862"/>
    <w:rsid w:val="003E19AF"/>
    <w:rsid w:val="003E6D68"/>
    <w:rsid w:val="003F09D0"/>
    <w:rsid w:val="003F0ADA"/>
    <w:rsid w:val="00407EF1"/>
    <w:rsid w:val="004245D9"/>
    <w:rsid w:val="00425D90"/>
    <w:rsid w:val="00430E31"/>
    <w:rsid w:val="00432A6B"/>
    <w:rsid w:val="00434A03"/>
    <w:rsid w:val="00462F45"/>
    <w:rsid w:val="00485E06"/>
    <w:rsid w:val="004A4234"/>
    <w:rsid w:val="004B318C"/>
    <w:rsid w:val="004D7F28"/>
    <w:rsid w:val="004F380D"/>
    <w:rsid w:val="004F7C0E"/>
    <w:rsid w:val="00500521"/>
    <w:rsid w:val="005071A8"/>
    <w:rsid w:val="00523321"/>
    <w:rsid w:val="005324A3"/>
    <w:rsid w:val="00540CAC"/>
    <w:rsid w:val="00546AC4"/>
    <w:rsid w:val="00564383"/>
    <w:rsid w:val="00566C8A"/>
    <w:rsid w:val="00577463"/>
    <w:rsid w:val="00593845"/>
    <w:rsid w:val="005C4137"/>
    <w:rsid w:val="005C4332"/>
    <w:rsid w:val="005D6BC1"/>
    <w:rsid w:val="005E31FE"/>
    <w:rsid w:val="005F3C07"/>
    <w:rsid w:val="00614796"/>
    <w:rsid w:val="006220FF"/>
    <w:rsid w:val="006252FC"/>
    <w:rsid w:val="00630576"/>
    <w:rsid w:val="006440D9"/>
    <w:rsid w:val="00654590"/>
    <w:rsid w:val="0066170F"/>
    <w:rsid w:val="0069343E"/>
    <w:rsid w:val="006B32B7"/>
    <w:rsid w:val="006D1C23"/>
    <w:rsid w:val="006E30B2"/>
    <w:rsid w:val="006E52DB"/>
    <w:rsid w:val="006F516C"/>
    <w:rsid w:val="0070349F"/>
    <w:rsid w:val="00707789"/>
    <w:rsid w:val="00710B15"/>
    <w:rsid w:val="0071550D"/>
    <w:rsid w:val="00715E00"/>
    <w:rsid w:val="00717ED2"/>
    <w:rsid w:val="007270BB"/>
    <w:rsid w:val="0073478A"/>
    <w:rsid w:val="00735400"/>
    <w:rsid w:val="007428A8"/>
    <w:rsid w:val="00756265"/>
    <w:rsid w:val="00795842"/>
    <w:rsid w:val="007A36CB"/>
    <w:rsid w:val="007D12A1"/>
    <w:rsid w:val="007D130B"/>
    <w:rsid w:val="007D4915"/>
    <w:rsid w:val="007D5BEB"/>
    <w:rsid w:val="007E0D76"/>
    <w:rsid w:val="007E5D76"/>
    <w:rsid w:val="007F0909"/>
    <w:rsid w:val="007F1AC7"/>
    <w:rsid w:val="007F407D"/>
    <w:rsid w:val="007F4E30"/>
    <w:rsid w:val="00805D96"/>
    <w:rsid w:val="00811F35"/>
    <w:rsid w:val="00826E29"/>
    <w:rsid w:val="00826FD7"/>
    <w:rsid w:val="0083593A"/>
    <w:rsid w:val="00841807"/>
    <w:rsid w:val="00856BD4"/>
    <w:rsid w:val="0086335E"/>
    <w:rsid w:val="008711FE"/>
    <w:rsid w:val="0088062D"/>
    <w:rsid w:val="00891A44"/>
    <w:rsid w:val="0089767A"/>
    <w:rsid w:val="008B595C"/>
    <w:rsid w:val="008C3CB4"/>
    <w:rsid w:val="008C4365"/>
    <w:rsid w:val="009069B2"/>
    <w:rsid w:val="00907480"/>
    <w:rsid w:val="00916780"/>
    <w:rsid w:val="00925359"/>
    <w:rsid w:val="00940769"/>
    <w:rsid w:val="00957171"/>
    <w:rsid w:val="00961070"/>
    <w:rsid w:val="00962491"/>
    <w:rsid w:val="00970715"/>
    <w:rsid w:val="00973A0D"/>
    <w:rsid w:val="009807FA"/>
    <w:rsid w:val="009817D9"/>
    <w:rsid w:val="009A33E7"/>
    <w:rsid w:val="009A7CBA"/>
    <w:rsid w:val="009C516C"/>
    <w:rsid w:val="00A13877"/>
    <w:rsid w:val="00A258A5"/>
    <w:rsid w:val="00A359C4"/>
    <w:rsid w:val="00A43DB7"/>
    <w:rsid w:val="00A61565"/>
    <w:rsid w:val="00A830D7"/>
    <w:rsid w:val="00A835DA"/>
    <w:rsid w:val="00AA149E"/>
    <w:rsid w:val="00AB2A85"/>
    <w:rsid w:val="00AD12EA"/>
    <w:rsid w:val="00AD2B3F"/>
    <w:rsid w:val="00AE4167"/>
    <w:rsid w:val="00AF229E"/>
    <w:rsid w:val="00B00AF2"/>
    <w:rsid w:val="00B00D7C"/>
    <w:rsid w:val="00B04B93"/>
    <w:rsid w:val="00B04D4A"/>
    <w:rsid w:val="00B13FE7"/>
    <w:rsid w:val="00B57721"/>
    <w:rsid w:val="00B83B5D"/>
    <w:rsid w:val="00B9528E"/>
    <w:rsid w:val="00BA3741"/>
    <w:rsid w:val="00BD5C38"/>
    <w:rsid w:val="00BE53AD"/>
    <w:rsid w:val="00BF62D2"/>
    <w:rsid w:val="00C024BA"/>
    <w:rsid w:val="00C11B10"/>
    <w:rsid w:val="00C26942"/>
    <w:rsid w:val="00C432F9"/>
    <w:rsid w:val="00C44C30"/>
    <w:rsid w:val="00C51B03"/>
    <w:rsid w:val="00C574CE"/>
    <w:rsid w:val="00C57BD1"/>
    <w:rsid w:val="00C84949"/>
    <w:rsid w:val="00C87913"/>
    <w:rsid w:val="00D120AE"/>
    <w:rsid w:val="00D3538F"/>
    <w:rsid w:val="00D367FA"/>
    <w:rsid w:val="00D54FBE"/>
    <w:rsid w:val="00D65010"/>
    <w:rsid w:val="00D8440A"/>
    <w:rsid w:val="00D9422F"/>
    <w:rsid w:val="00D9492E"/>
    <w:rsid w:val="00DA4E6B"/>
    <w:rsid w:val="00DA7ACF"/>
    <w:rsid w:val="00DC4CF9"/>
    <w:rsid w:val="00DE7CDE"/>
    <w:rsid w:val="00E16EC2"/>
    <w:rsid w:val="00E23E5C"/>
    <w:rsid w:val="00E26E10"/>
    <w:rsid w:val="00E424EB"/>
    <w:rsid w:val="00E42CC1"/>
    <w:rsid w:val="00E56C60"/>
    <w:rsid w:val="00E658D7"/>
    <w:rsid w:val="00E81B9C"/>
    <w:rsid w:val="00E82B3F"/>
    <w:rsid w:val="00E82B56"/>
    <w:rsid w:val="00ED0D60"/>
    <w:rsid w:val="00EE59DF"/>
    <w:rsid w:val="00EF0FE9"/>
    <w:rsid w:val="00EF4E76"/>
    <w:rsid w:val="00F11ED3"/>
    <w:rsid w:val="00F31700"/>
    <w:rsid w:val="00F34BDB"/>
    <w:rsid w:val="00F36A83"/>
    <w:rsid w:val="00F41A03"/>
    <w:rsid w:val="00F438E0"/>
    <w:rsid w:val="00F62F6E"/>
    <w:rsid w:val="00F80693"/>
    <w:rsid w:val="00F93B82"/>
    <w:rsid w:val="00FA1021"/>
    <w:rsid w:val="00FB2530"/>
    <w:rsid w:val="00FD7CC4"/>
    <w:rsid w:val="00FE2637"/>
    <w:rsid w:val="6B64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A15AF7-BFD1-45AC-BF96-FA4052A70D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154</TotalTime>
  <ScaleCrop>false</ScaleCrop>
  <LinksUpToDate>false</LinksUpToDate>
  <CharactersWithSpaces>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轻简历</dc:creator>
  <cp:lastModifiedBy>懂我者久居我心@</cp:lastModifiedBy>
  <cp:lastPrinted>2017-09-24T02:12:00Z</cp:lastPrinted>
  <dcterms:modified xsi:type="dcterms:W3CDTF">2020-03-08T07:16:48Z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