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2F6C5" w14:textId="77777777" w:rsidR="007914E1" w:rsidRDefault="007914E1" w:rsidP="007914E1">
      <w:pPr>
        <w:adjustRightInd w:val="0"/>
        <w:snapToGrid w:val="0"/>
        <w:spacing w:line="360" w:lineRule="auto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/>
          <w:color w:val="000000"/>
          <w:sz w:val="28"/>
          <w:szCs w:val="28"/>
        </w:rPr>
        <w:t>附件</w:t>
      </w:r>
      <w:r>
        <w:rPr>
          <w:rFonts w:ascii="仿宋" w:eastAsia="仿宋" w:hAnsi="仿宋" w:cs="宋体" w:hint="eastAsia"/>
          <w:color w:val="000000"/>
          <w:sz w:val="28"/>
          <w:szCs w:val="28"/>
        </w:rPr>
        <w:t>3</w:t>
      </w:r>
      <w:r>
        <w:rPr>
          <w:rFonts w:ascii="仿宋" w:eastAsia="仿宋" w:hAnsi="仿宋" w:cs="宋体"/>
          <w:color w:val="000000"/>
          <w:sz w:val="28"/>
          <w:szCs w:val="28"/>
        </w:rPr>
        <w:t>：</w:t>
      </w:r>
    </w:p>
    <w:p w14:paraId="7AC1C4BF" w14:textId="77777777" w:rsidR="007914E1" w:rsidRDefault="007914E1" w:rsidP="007914E1">
      <w:pPr>
        <w:adjustRightInd w:val="0"/>
        <w:snapToGrid w:val="0"/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eastAsia="黑体" w:cs="Calibri"/>
          <w:b/>
          <w:color w:val="000000"/>
          <w:sz w:val="32"/>
          <w:szCs w:val="32"/>
        </w:rPr>
        <w:t>《</w:t>
      </w:r>
      <w:r>
        <w:rPr>
          <w:rFonts w:eastAsia="黑体" w:cs="Calibri" w:hint="eastAsia"/>
          <w:b/>
          <w:color w:val="000000"/>
          <w:sz w:val="32"/>
          <w:szCs w:val="32"/>
        </w:rPr>
        <w:t>Oracle</w:t>
      </w:r>
      <w:r>
        <w:rPr>
          <w:rFonts w:eastAsia="黑体" w:cs="Calibri" w:hint="eastAsia"/>
          <w:b/>
          <w:color w:val="000000"/>
          <w:sz w:val="32"/>
          <w:szCs w:val="32"/>
        </w:rPr>
        <w:t>数据库管理</w:t>
      </w:r>
      <w:r>
        <w:rPr>
          <w:rFonts w:eastAsia="黑体" w:cs="Calibri"/>
          <w:b/>
          <w:color w:val="000000"/>
          <w:sz w:val="32"/>
          <w:szCs w:val="32"/>
        </w:rPr>
        <w:t>》实验指导书</w:t>
      </w:r>
    </w:p>
    <w:p w14:paraId="76A5C3C7" w14:textId="77777777" w:rsidR="007914E1" w:rsidRDefault="007914E1" w:rsidP="007914E1">
      <w:pPr>
        <w:tabs>
          <w:tab w:val="left" w:pos="5760"/>
        </w:tabs>
        <w:adjustRightInd w:val="0"/>
        <w:snapToGrid w:val="0"/>
        <w:spacing w:line="360" w:lineRule="auto"/>
        <w:rPr>
          <w:rFonts w:ascii="黑体" w:hAnsi="黑体" w:cs="黑体"/>
          <w:color w:val="000000"/>
          <w:sz w:val="24"/>
        </w:rPr>
      </w:pPr>
    </w:p>
    <w:p w14:paraId="505494D0" w14:textId="77777777" w:rsidR="007914E1" w:rsidRDefault="007914E1" w:rsidP="007914E1">
      <w:pPr>
        <w:tabs>
          <w:tab w:val="left" w:pos="5760"/>
        </w:tabs>
        <w:adjustRightInd w:val="0"/>
        <w:snapToGrid w:val="0"/>
        <w:spacing w:line="360" w:lineRule="auto"/>
      </w:pPr>
      <w:r>
        <w:rPr>
          <w:rFonts w:ascii="黑体" w:hAnsi="黑体" w:cs="黑体"/>
          <w:color w:val="000000"/>
          <w:sz w:val="24"/>
        </w:rPr>
        <w:t>实验课程性质</w:t>
      </w:r>
      <w:r>
        <w:rPr>
          <w:rFonts w:ascii="宋体" w:hAnsi="宋体" w:cs="宋体"/>
          <w:color w:val="000000"/>
          <w:sz w:val="24"/>
        </w:rPr>
        <w:t>：非独立开课</w:t>
      </w:r>
      <w:r>
        <w:rPr>
          <w:rFonts w:cs="Calibri"/>
          <w:color w:val="000000"/>
        </w:rPr>
        <w:tab/>
      </w:r>
      <w:r>
        <w:rPr>
          <w:rFonts w:ascii="黑体" w:hAnsi="黑体" w:cs="黑体"/>
          <w:color w:val="000000"/>
          <w:sz w:val="24"/>
        </w:rPr>
        <w:t>开课学期：</w:t>
      </w:r>
    </w:p>
    <w:p w14:paraId="57DDE294" w14:textId="77777777" w:rsidR="007914E1" w:rsidRDefault="007914E1" w:rsidP="007914E1">
      <w:pPr>
        <w:tabs>
          <w:tab w:val="left" w:pos="6720"/>
        </w:tabs>
        <w:adjustRightInd w:val="0"/>
        <w:snapToGrid w:val="0"/>
        <w:spacing w:line="360" w:lineRule="auto"/>
      </w:pPr>
      <w:r>
        <w:rPr>
          <w:rFonts w:ascii="黑体" w:hAnsi="黑体" w:cs="黑体"/>
          <w:color w:val="000000"/>
          <w:sz w:val="24"/>
        </w:rPr>
        <w:t>适用专业：计算机科学与技术、软件工程</w:t>
      </w:r>
      <w:r>
        <w:rPr>
          <w:rFonts w:cs="Calibri" w:hint="eastAsia"/>
          <w:color w:val="000000"/>
        </w:rPr>
        <w:t xml:space="preserve">              </w:t>
      </w:r>
      <w:r>
        <w:rPr>
          <w:rFonts w:ascii="黑体" w:hAnsi="黑体" w:cs="黑体"/>
          <w:color w:val="000000"/>
          <w:sz w:val="24"/>
        </w:rPr>
        <w:t>学分</w:t>
      </w:r>
      <w:r>
        <w:rPr>
          <w:rFonts w:ascii="黑体" w:hAnsi="黑体" w:cs="黑体"/>
          <w:color w:val="000000"/>
          <w:sz w:val="24"/>
        </w:rPr>
        <w:t>/</w:t>
      </w:r>
      <w:r>
        <w:rPr>
          <w:rFonts w:ascii="黑体" w:hAnsi="黑体" w:cs="黑体"/>
          <w:color w:val="000000"/>
          <w:sz w:val="24"/>
        </w:rPr>
        <w:t>学时数：</w:t>
      </w:r>
      <w:r>
        <w:rPr>
          <w:rFonts w:ascii="黑体" w:hAnsi="黑体" w:cs="黑体" w:hint="eastAsia"/>
          <w:color w:val="000000"/>
          <w:sz w:val="24"/>
        </w:rPr>
        <w:t>2.5</w:t>
      </w:r>
    </w:p>
    <w:sdt>
      <w:sdtPr>
        <w:rPr>
          <w:rFonts w:ascii="Arial" w:eastAsiaTheme="minorEastAsia" w:hAnsi="Arial" w:cs="Arial"/>
          <w:color w:val="auto"/>
          <w:kern w:val="2"/>
          <w:sz w:val="21"/>
          <w:szCs w:val="24"/>
          <w:lang w:val="zh-CN"/>
        </w:rPr>
        <w:id w:val="-825129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7F31E" w14:textId="4AE76F6C" w:rsidR="000D6EEF" w:rsidRDefault="000D6EEF" w:rsidP="000D6EEF">
          <w:pPr>
            <w:pStyle w:val="TOC1"/>
          </w:pPr>
          <w:r>
            <w:rPr>
              <w:lang w:val="zh-CN"/>
            </w:rPr>
            <w:t>目录</w:t>
          </w:r>
        </w:p>
        <w:p w14:paraId="63D6B40B" w14:textId="77777777" w:rsidR="000D6EEF" w:rsidRDefault="000D6EEF" w:rsidP="000D6EEF">
          <w:pPr>
            <w:pStyle w:val="1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706586" w:history="1">
            <w:r w:rsidRPr="00860D24">
              <w:rPr>
                <w:rStyle w:val="a9"/>
                <w:noProof/>
              </w:rPr>
              <w:t>实验</w:t>
            </w:r>
            <w:r w:rsidRPr="00860D24">
              <w:rPr>
                <w:rStyle w:val="a9"/>
                <w:rFonts w:eastAsia="宋体"/>
                <w:noProof/>
              </w:rPr>
              <w:t>一</w:t>
            </w:r>
            <w:r w:rsidRPr="00860D24">
              <w:rPr>
                <w:rStyle w:val="a9"/>
                <w:rFonts w:eastAsia="宋体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>Oracle</w:t>
            </w:r>
            <w:r w:rsidRPr="00860D24">
              <w:rPr>
                <w:rStyle w:val="a9"/>
                <w:noProof/>
              </w:rPr>
              <w:t>数据库安装与配置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E449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87" w:history="1">
            <w:r w:rsidRPr="00860D24">
              <w:rPr>
                <w:rStyle w:val="a9"/>
                <w:rFonts w:eastAsia="宋体"/>
                <w:noProof/>
              </w:rPr>
              <w:t>一、</w:t>
            </w:r>
            <w:r w:rsidRPr="00860D24">
              <w:rPr>
                <w:rStyle w:val="a9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99A3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88" w:history="1">
            <w:r w:rsidRPr="00860D24">
              <w:rPr>
                <w:rStyle w:val="a9"/>
                <w:rFonts w:eastAsia="宋体"/>
                <w:noProof/>
              </w:rPr>
              <w:t>二、</w:t>
            </w:r>
            <w:r w:rsidRPr="00860D24">
              <w:rPr>
                <w:rStyle w:val="a9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E93D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89" w:history="1">
            <w:r w:rsidRPr="00860D24">
              <w:rPr>
                <w:rStyle w:val="a9"/>
                <w:noProof/>
              </w:rPr>
              <w:t>三、实验内容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C000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0" w:history="1">
            <w:r w:rsidRPr="00860D24">
              <w:rPr>
                <w:rStyle w:val="a9"/>
                <w:noProof/>
              </w:rPr>
              <w:t>四、问题解答及实验结果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76A0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1" w:history="1">
            <w:r w:rsidRPr="00860D24">
              <w:rPr>
                <w:rStyle w:val="a9"/>
                <w:noProof/>
              </w:rPr>
              <w:t>五、实验体会与收获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9B90" w14:textId="77777777" w:rsidR="000D6EEF" w:rsidRDefault="000D6EEF" w:rsidP="000D6EEF">
          <w:pPr>
            <w:pStyle w:val="1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2" w:history="1">
            <w:r w:rsidRPr="00860D24">
              <w:rPr>
                <w:rStyle w:val="a9"/>
                <w:noProof/>
              </w:rPr>
              <w:t>实验</w:t>
            </w:r>
            <w:r w:rsidRPr="00860D24">
              <w:rPr>
                <w:rStyle w:val="a9"/>
                <w:rFonts w:eastAsia="宋体"/>
                <w:noProof/>
              </w:rPr>
              <w:t>二</w:t>
            </w:r>
            <w:r w:rsidRPr="00860D24">
              <w:rPr>
                <w:rStyle w:val="a9"/>
                <w:rFonts w:eastAsia="宋体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 xml:space="preserve"> Oracle</w:t>
            </w:r>
            <w:r w:rsidRPr="00860D24">
              <w:rPr>
                <w:rStyle w:val="a9"/>
                <w:noProof/>
              </w:rPr>
              <w:t>数据库物理存储结构管理（一）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A912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3" w:history="1">
            <w:r w:rsidRPr="00860D24">
              <w:rPr>
                <w:rStyle w:val="a9"/>
                <w:rFonts w:eastAsia="宋体"/>
                <w:noProof/>
              </w:rPr>
              <w:t>一、</w:t>
            </w:r>
            <w:r w:rsidRPr="00860D24">
              <w:rPr>
                <w:rStyle w:val="a9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8F581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4" w:history="1">
            <w:r w:rsidRPr="00860D24">
              <w:rPr>
                <w:rStyle w:val="a9"/>
                <w:rFonts w:eastAsia="宋体"/>
                <w:noProof/>
              </w:rPr>
              <w:t>二、</w:t>
            </w:r>
            <w:r w:rsidRPr="00860D24">
              <w:rPr>
                <w:rStyle w:val="a9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00CD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5" w:history="1">
            <w:r w:rsidRPr="00860D24">
              <w:rPr>
                <w:rStyle w:val="a9"/>
                <w:noProof/>
              </w:rPr>
              <w:t>三、实验内容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6F04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6" w:history="1">
            <w:r w:rsidRPr="00860D24">
              <w:rPr>
                <w:rStyle w:val="a9"/>
                <w:noProof/>
              </w:rPr>
              <w:t>四、问题解答及实验结果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F5A6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7" w:history="1">
            <w:r w:rsidRPr="00860D24">
              <w:rPr>
                <w:rStyle w:val="a9"/>
                <w:noProof/>
              </w:rPr>
              <w:t>五、实验体会与收获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DAB42" w14:textId="77777777" w:rsidR="000D6EEF" w:rsidRDefault="000D6EEF" w:rsidP="000D6EEF">
          <w:pPr>
            <w:pStyle w:val="1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8" w:history="1">
            <w:r w:rsidRPr="00860D24">
              <w:rPr>
                <w:rStyle w:val="a9"/>
                <w:noProof/>
              </w:rPr>
              <w:t>实验</w:t>
            </w:r>
            <w:r w:rsidRPr="00860D24">
              <w:rPr>
                <w:rStyle w:val="a9"/>
                <w:rFonts w:eastAsia="宋体"/>
                <w:noProof/>
              </w:rPr>
              <w:t>三</w:t>
            </w:r>
            <w:r w:rsidRPr="00860D24">
              <w:rPr>
                <w:rStyle w:val="a9"/>
                <w:rFonts w:eastAsia="宋体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 xml:space="preserve"> Oracle</w:t>
            </w:r>
            <w:r w:rsidRPr="00860D24">
              <w:rPr>
                <w:rStyle w:val="a9"/>
                <w:noProof/>
              </w:rPr>
              <w:t>数据库物理存储结构管理（二）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E787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599" w:history="1">
            <w:r w:rsidRPr="00860D24">
              <w:rPr>
                <w:rStyle w:val="a9"/>
                <w:rFonts w:eastAsia="宋体"/>
                <w:noProof/>
              </w:rPr>
              <w:t>一、</w:t>
            </w:r>
            <w:r w:rsidRPr="00860D24">
              <w:rPr>
                <w:rStyle w:val="a9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1D1A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0" w:history="1">
            <w:r w:rsidRPr="00860D24">
              <w:rPr>
                <w:rStyle w:val="a9"/>
                <w:rFonts w:eastAsia="宋体"/>
                <w:noProof/>
              </w:rPr>
              <w:t>二、</w:t>
            </w:r>
            <w:r w:rsidRPr="00860D24">
              <w:rPr>
                <w:rStyle w:val="a9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6057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1" w:history="1">
            <w:r w:rsidRPr="00860D24">
              <w:rPr>
                <w:rStyle w:val="a9"/>
                <w:noProof/>
              </w:rPr>
              <w:t>三、实验内容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A0AD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2" w:history="1">
            <w:r w:rsidRPr="00860D24">
              <w:rPr>
                <w:rStyle w:val="a9"/>
                <w:noProof/>
              </w:rPr>
              <w:t>四、问题解答及实验结果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FA18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3" w:history="1">
            <w:r w:rsidRPr="00860D24">
              <w:rPr>
                <w:rStyle w:val="a9"/>
                <w:noProof/>
              </w:rPr>
              <w:t>五、实验体会与收获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3E1D" w14:textId="77777777" w:rsidR="000D6EEF" w:rsidRDefault="000D6EEF" w:rsidP="000D6EEF">
          <w:pPr>
            <w:pStyle w:val="1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4" w:history="1">
            <w:r w:rsidRPr="00860D24">
              <w:rPr>
                <w:rStyle w:val="a9"/>
                <w:noProof/>
              </w:rPr>
              <w:t>实验</w:t>
            </w:r>
            <w:r w:rsidRPr="00860D24">
              <w:rPr>
                <w:rStyle w:val="a9"/>
                <w:rFonts w:eastAsia="宋体"/>
                <w:noProof/>
              </w:rPr>
              <w:t>四</w:t>
            </w:r>
            <w:r w:rsidRPr="00860D24">
              <w:rPr>
                <w:rStyle w:val="a9"/>
                <w:rFonts w:eastAsia="宋体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 xml:space="preserve"> Oracle</w:t>
            </w:r>
            <w:r w:rsidRPr="00860D24">
              <w:rPr>
                <w:rStyle w:val="a9"/>
                <w:noProof/>
              </w:rPr>
              <w:t>数据库逻辑存储结构管理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BEBD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5" w:history="1">
            <w:r w:rsidRPr="00860D24">
              <w:rPr>
                <w:rStyle w:val="a9"/>
                <w:rFonts w:eastAsia="宋体"/>
                <w:noProof/>
              </w:rPr>
              <w:t>一、</w:t>
            </w:r>
            <w:r w:rsidRPr="00860D24">
              <w:rPr>
                <w:rStyle w:val="a9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618D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6" w:history="1">
            <w:r w:rsidRPr="00860D24">
              <w:rPr>
                <w:rStyle w:val="a9"/>
                <w:rFonts w:eastAsia="宋体"/>
                <w:noProof/>
              </w:rPr>
              <w:t>二、</w:t>
            </w:r>
            <w:r w:rsidRPr="00860D24">
              <w:rPr>
                <w:rStyle w:val="a9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5907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7" w:history="1">
            <w:r w:rsidRPr="00860D24">
              <w:rPr>
                <w:rStyle w:val="a9"/>
                <w:noProof/>
              </w:rPr>
              <w:t>三、实验内容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56A8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8" w:history="1">
            <w:r w:rsidRPr="00860D24">
              <w:rPr>
                <w:rStyle w:val="a9"/>
                <w:noProof/>
              </w:rPr>
              <w:t>四</w:t>
            </w:r>
            <w:r w:rsidRPr="00860D24">
              <w:rPr>
                <w:rStyle w:val="a9"/>
                <w:noProof/>
              </w:rPr>
              <w:t>.</w:t>
            </w:r>
            <w:r w:rsidRPr="00860D24">
              <w:rPr>
                <w:rStyle w:val="a9"/>
                <w:noProof/>
              </w:rPr>
              <w:t>问题解答及实验结果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4133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09" w:history="1">
            <w:r w:rsidRPr="00860D24">
              <w:rPr>
                <w:rStyle w:val="a9"/>
                <w:noProof/>
              </w:rPr>
              <w:t>五</w:t>
            </w:r>
            <w:r w:rsidRPr="00860D24">
              <w:rPr>
                <w:rStyle w:val="a9"/>
                <w:noProof/>
              </w:rPr>
              <w:t>.</w:t>
            </w:r>
            <w:r w:rsidRPr="00860D24">
              <w:rPr>
                <w:rStyle w:val="a9"/>
                <w:noProof/>
              </w:rPr>
              <w:t>实验体会与收获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1706" w14:textId="77777777" w:rsidR="000D6EEF" w:rsidRDefault="000D6EEF" w:rsidP="000D6EEF">
          <w:pPr>
            <w:pStyle w:val="1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0" w:history="1">
            <w:r w:rsidRPr="00860D24">
              <w:rPr>
                <w:rStyle w:val="a9"/>
                <w:noProof/>
              </w:rPr>
              <w:t>实验</w:t>
            </w:r>
            <w:r w:rsidRPr="00860D24">
              <w:rPr>
                <w:rStyle w:val="a9"/>
                <w:rFonts w:eastAsia="宋体"/>
                <w:noProof/>
              </w:rPr>
              <w:t>五</w:t>
            </w:r>
            <w:r w:rsidRPr="00860D24">
              <w:rPr>
                <w:rStyle w:val="a9"/>
                <w:noProof/>
              </w:rPr>
              <w:t xml:space="preserve"> </w:t>
            </w:r>
            <w:r w:rsidRPr="00860D24">
              <w:rPr>
                <w:rStyle w:val="a9"/>
                <w:rFonts w:eastAsia="宋体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 xml:space="preserve">Oracle </w:t>
            </w:r>
            <w:r w:rsidRPr="00860D24">
              <w:rPr>
                <w:rStyle w:val="a9"/>
                <w:noProof/>
              </w:rPr>
              <w:t>数据库安全管理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0FE52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1" w:history="1">
            <w:r w:rsidRPr="00860D24">
              <w:rPr>
                <w:rStyle w:val="a9"/>
                <w:noProof/>
              </w:rPr>
              <w:t>一、</w:t>
            </w:r>
            <w:r w:rsidRPr="00860D24">
              <w:rPr>
                <w:rStyle w:val="a9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7204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2" w:history="1">
            <w:r w:rsidRPr="00860D24">
              <w:rPr>
                <w:rStyle w:val="a9"/>
                <w:noProof/>
              </w:rPr>
              <w:t>二、实验要求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08AD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3" w:history="1">
            <w:r w:rsidRPr="00860D24">
              <w:rPr>
                <w:rStyle w:val="a9"/>
                <w:noProof/>
              </w:rPr>
              <w:t>三、</w:t>
            </w:r>
            <w:r w:rsidRPr="00860D24">
              <w:rPr>
                <w:rStyle w:val="a9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>实验</w:t>
            </w:r>
            <w:r w:rsidRPr="00860D24">
              <w:rPr>
                <w:rStyle w:val="a9"/>
                <w:rFonts w:eastAsia="宋体"/>
                <w:noProof/>
              </w:rPr>
              <w:t>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AD0A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4" w:history="1">
            <w:r w:rsidRPr="00860D24">
              <w:rPr>
                <w:rStyle w:val="a9"/>
                <w:noProof/>
              </w:rPr>
              <w:t>四、问题解答及实验结果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2A75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5" w:history="1">
            <w:r w:rsidRPr="00860D24">
              <w:rPr>
                <w:rStyle w:val="a9"/>
                <w:noProof/>
              </w:rPr>
              <w:t>五、实验体会与收获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8B78" w14:textId="77777777" w:rsidR="000D6EEF" w:rsidRDefault="000D6EEF" w:rsidP="000D6EEF">
          <w:pPr>
            <w:pStyle w:val="1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6" w:history="1">
            <w:r w:rsidRPr="00860D24">
              <w:rPr>
                <w:rStyle w:val="a9"/>
                <w:noProof/>
              </w:rPr>
              <w:t>实验六</w:t>
            </w:r>
            <w:r w:rsidRPr="00860D24">
              <w:rPr>
                <w:rStyle w:val="a9"/>
                <w:noProof/>
              </w:rPr>
              <w:t xml:space="preserve">  </w:t>
            </w:r>
            <w:r w:rsidRPr="00860D24">
              <w:rPr>
                <w:rStyle w:val="a9"/>
                <w:noProof/>
              </w:rPr>
              <w:t>表、视图、索引和完整性等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4094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7" w:history="1">
            <w:r w:rsidRPr="00860D24">
              <w:rPr>
                <w:rStyle w:val="a9"/>
                <w:noProof/>
              </w:rPr>
              <w:t>一、</w:t>
            </w:r>
            <w:r w:rsidRPr="00860D24">
              <w:rPr>
                <w:rStyle w:val="a9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A3A44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8" w:history="1">
            <w:r w:rsidRPr="00860D24">
              <w:rPr>
                <w:rStyle w:val="a9"/>
                <w:noProof/>
              </w:rPr>
              <w:t>二、实验要求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2E01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19" w:history="1">
            <w:r w:rsidRPr="00860D24">
              <w:rPr>
                <w:rStyle w:val="a9"/>
                <w:noProof/>
              </w:rPr>
              <w:t>三、</w:t>
            </w:r>
            <w:r w:rsidRPr="00860D24">
              <w:rPr>
                <w:rStyle w:val="a9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39408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0" w:history="1">
            <w:r w:rsidRPr="00860D24">
              <w:rPr>
                <w:rStyle w:val="a9"/>
                <w:noProof/>
              </w:rPr>
              <w:t>四、问题解答及实验结果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F589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1" w:history="1">
            <w:r w:rsidRPr="00860D24">
              <w:rPr>
                <w:rStyle w:val="a9"/>
                <w:noProof/>
              </w:rPr>
              <w:t>五、实验体会与收获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618E" w14:textId="77777777" w:rsidR="000D6EEF" w:rsidRDefault="000D6EEF" w:rsidP="000D6EEF">
          <w:pPr>
            <w:pStyle w:val="1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2" w:history="1">
            <w:r w:rsidRPr="00860D24">
              <w:rPr>
                <w:rStyle w:val="a9"/>
                <w:noProof/>
              </w:rPr>
              <w:t>实验</w:t>
            </w:r>
            <w:r w:rsidRPr="00860D24">
              <w:rPr>
                <w:rStyle w:val="a9"/>
                <w:rFonts w:eastAsia="宋体"/>
                <w:noProof/>
              </w:rPr>
              <w:t>七</w:t>
            </w:r>
            <w:r w:rsidRPr="00860D24">
              <w:rPr>
                <w:rStyle w:val="a9"/>
                <w:rFonts w:eastAsia="宋体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 xml:space="preserve"> SQL </w:t>
            </w:r>
            <w:r w:rsidRPr="00860D24">
              <w:rPr>
                <w:rStyle w:val="a9"/>
                <w:noProof/>
              </w:rPr>
              <w:t>语句应用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8E28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3" w:history="1">
            <w:r w:rsidRPr="00860D24">
              <w:rPr>
                <w:rStyle w:val="a9"/>
                <w:noProof/>
              </w:rPr>
              <w:t>一、</w:t>
            </w:r>
            <w:r w:rsidRPr="00860D24">
              <w:rPr>
                <w:rStyle w:val="a9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>实验目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5AE4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4" w:history="1">
            <w:r w:rsidRPr="00860D24">
              <w:rPr>
                <w:rStyle w:val="a9"/>
                <w:noProof/>
              </w:rPr>
              <w:t>二、</w:t>
            </w:r>
            <w:r w:rsidRPr="00860D24">
              <w:rPr>
                <w:rStyle w:val="a9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A5D0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5" w:history="1">
            <w:r w:rsidRPr="00860D24">
              <w:rPr>
                <w:rStyle w:val="a9"/>
                <w:noProof/>
              </w:rPr>
              <w:t>三、</w:t>
            </w:r>
            <w:r w:rsidRPr="00860D24">
              <w:rPr>
                <w:rStyle w:val="a9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CCE4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6" w:history="1">
            <w:r w:rsidRPr="00860D24">
              <w:rPr>
                <w:rStyle w:val="a9"/>
                <w:noProof/>
              </w:rPr>
              <w:t>四、问题解答及实验结果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26BC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7" w:history="1">
            <w:r w:rsidRPr="00860D24">
              <w:rPr>
                <w:rStyle w:val="a9"/>
                <w:noProof/>
              </w:rPr>
              <w:t>五、实验体会与收获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FE51" w14:textId="77777777" w:rsidR="000D6EEF" w:rsidRDefault="000D6EEF" w:rsidP="000D6EEF">
          <w:pPr>
            <w:pStyle w:val="1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8" w:history="1">
            <w:r w:rsidRPr="00860D24">
              <w:rPr>
                <w:rStyle w:val="a9"/>
                <w:noProof/>
              </w:rPr>
              <w:t>实验</w:t>
            </w:r>
            <w:r w:rsidRPr="00860D24">
              <w:rPr>
                <w:rStyle w:val="a9"/>
                <w:rFonts w:eastAsia="宋体"/>
                <w:noProof/>
              </w:rPr>
              <w:t>八</w:t>
            </w:r>
            <w:r w:rsidRPr="00860D24">
              <w:rPr>
                <w:rStyle w:val="a9"/>
                <w:rFonts w:eastAsia="宋体"/>
                <w:noProof/>
              </w:rPr>
              <w:t xml:space="preserve"> </w:t>
            </w:r>
            <w:r w:rsidRPr="00860D24">
              <w:rPr>
                <w:rStyle w:val="a9"/>
                <w:noProof/>
              </w:rPr>
              <w:t xml:space="preserve"> PL/SQL</w:t>
            </w:r>
            <w:r w:rsidRPr="00860D24">
              <w:rPr>
                <w:rStyle w:val="a9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6B93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29" w:history="1">
            <w:r w:rsidRPr="00860D24">
              <w:rPr>
                <w:rStyle w:val="a9"/>
                <w:rFonts w:eastAsia="宋体"/>
                <w:noProof/>
              </w:rPr>
              <w:t>一、</w:t>
            </w:r>
            <w:r w:rsidRPr="00860D24">
              <w:rPr>
                <w:rStyle w:val="a9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D3DF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30" w:history="1">
            <w:r w:rsidRPr="00860D24">
              <w:rPr>
                <w:rStyle w:val="a9"/>
                <w:noProof/>
              </w:rPr>
              <w:t>二、实验要求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FA50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31" w:history="1">
            <w:r w:rsidRPr="00860D24">
              <w:rPr>
                <w:rStyle w:val="a9"/>
                <w:noProof/>
              </w:rPr>
              <w:t>三、实验内容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1A2E9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32" w:history="1">
            <w:r w:rsidRPr="00860D24">
              <w:rPr>
                <w:rStyle w:val="a9"/>
                <w:noProof/>
              </w:rPr>
              <w:t>四、问题解答及实验结果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81EF" w14:textId="77777777" w:rsidR="000D6EEF" w:rsidRDefault="000D6EEF" w:rsidP="000D6EEF">
          <w:pPr>
            <w:pStyle w:val="20"/>
            <w:tabs>
              <w:tab w:val="right" w:leader="dot" w:pos="9015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143706633" w:history="1">
            <w:r w:rsidRPr="00860D24">
              <w:rPr>
                <w:rStyle w:val="a9"/>
                <w:noProof/>
              </w:rPr>
              <w:t>五、实验体会与收获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_Toc143706633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9DFF" w14:textId="77777777" w:rsidR="000D6EEF" w:rsidRDefault="000D6EEF" w:rsidP="000D6EEF">
          <w:r>
            <w:rPr>
              <w:b/>
              <w:bCs/>
              <w:lang w:val="zh-CN"/>
            </w:rPr>
            <w:fldChar w:fldCharType="end"/>
          </w:r>
        </w:p>
      </w:sdtContent>
    </w:sdt>
    <w:p w14:paraId="1B75EFF8" w14:textId="77777777" w:rsidR="000D6EEF" w:rsidRDefault="000D6EEF" w:rsidP="000D6EEF"/>
    <w:p w14:paraId="1683B6A4" w14:textId="77777777" w:rsidR="000D6EEF" w:rsidRDefault="000D6EEF" w:rsidP="000D6EEF">
      <w:pPr>
        <w:widowControl/>
        <w:jc w:val="left"/>
      </w:pPr>
      <w:r>
        <w:br w:type="page"/>
      </w:r>
    </w:p>
    <w:p w14:paraId="5602783C" w14:textId="77777777" w:rsidR="000D6EEF" w:rsidRDefault="000D6EEF" w:rsidP="000D6EEF"/>
    <w:p w14:paraId="37CB7AA7" w14:textId="77777777" w:rsidR="000D6EEF" w:rsidRDefault="000D6EEF" w:rsidP="000D6EEF">
      <w:pPr>
        <w:pStyle w:val="1"/>
      </w:pPr>
      <w:bookmarkStart w:id="0" w:name="_Toc143706586"/>
      <w:r>
        <w:t>实验</w:t>
      </w:r>
      <w:proofErr w:type="gramStart"/>
      <w:r>
        <w:rPr>
          <w:rFonts w:eastAsia="宋体" w:hint="eastAsia"/>
        </w:rPr>
        <w:t>一</w:t>
      </w:r>
      <w:proofErr w:type="gramEnd"/>
      <w:r>
        <w:rPr>
          <w:rFonts w:eastAsia="宋体" w:hint="eastAsia"/>
        </w:rPr>
        <w:t xml:space="preserve"> </w:t>
      </w:r>
      <w:r>
        <w:t>Oracle</w:t>
      </w:r>
      <w:r>
        <w:t>数据库安装与配置</w:t>
      </w:r>
      <w:bookmarkEnd w:id="0"/>
    </w:p>
    <w:p w14:paraId="142D1EE1" w14:textId="77777777" w:rsidR="000D6EEF" w:rsidRDefault="000D6EEF" w:rsidP="000D6EEF">
      <w:pPr>
        <w:pStyle w:val="2"/>
      </w:pPr>
      <w:bookmarkStart w:id="1" w:name="_Toc143706587"/>
      <w:r>
        <w:rPr>
          <w:rFonts w:eastAsia="宋体" w:hint="eastAsia"/>
        </w:rPr>
        <w:t>一、</w:t>
      </w:r>
      <w:r>
        <w:t>实验目的</w:t>
      </w:r>
      <w:bookmarkEnd w:id="1"/>
    </w:p>
    <w:p w14:paraId="220658C9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）掌握</w:t>
      </w:r>
      <w:r>
        <w:rPr>
          <w:sz w:val="24"/>
        </w:rPr>
        <w:t xml:space="preserve"> Oracle</w:t>
      </w:r>
      <w:r>
        <w:rPr>
          <w:sz w:val="24"/>
        </w:rPr>
        <w:t>数据库服务器的安装与配置</w:t>
      </w:r>
    </w:p>
    <w:p w14:paraId="6888CF97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）了解如何检查安装后的数据库服务器产品，验证安装是否成功。</w:t>
      </w:r>
    </w:p>
    <w:p w14:paraId="6390B303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）掌握</w:t>
      </w:r>
      <w:r>
        <w:rPr>
          <w:sz w:val="24"/>
        </w:rPr>
        <w:t xml:space="preserve"> Oracle</w:t>
      </w:r>
      <w:r>
        <w:rPr>
          <w:sz w:val="24"/>
        </w:rPr>
        <w:t>数据库服务器安装过程中出现的问题的解决方法。</w:t>
      </w:r>
    </w:p>
    <w:p w14:paraId="41306E27" w14:textId="77777777" w:rsidR="000D6EEF" w:rsidRDefault="000D6EEF" w:rsidP="000D6EEF">
      <w:pPr>
        <w:pStyle w:val="2"/>
      </w:pPr>
      <w:bookmarkStart w:id="2" w:name="_Toc143706588"/>
      <w:r>
        <w:rPr>
          <w:rFonts w:eastAsia="宋体" w:hint="eastAsia"/>
        </w:rPr>
        <w:t>二、</w:t>
      </w:r>
      <w:r>
        <w:t>实验要求</w:t>
      </w:r>
      <w:bookmarkEnd w:id="2"/>
    </w:p>
    <w:p w14:paraId="79FEB5DE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）完成</w:t>
      </w:r>
      <w:r>
        <w:rPr>
          <w:sz w:val="24"/>
        </w:rPr>
        <w:t xml:space="preserve"> Oracle</w:t>
      </w:r>
      <w:r>
        <w:rPr>
          <w:rFonts w:eastAsia="宋体" w:hint="eastAsia"/>
          <w:sz w:val="24"/>
        </w:rPr>
        <w:t>11G</w:t>
      </w:r>
      <w:r>
        <w:rPr>
          <w:sz w:val="24"/>
        </w:rPr>
        <w:t>数据库服务器的安装</w:t>
      </w:r>
    </w:p>
    <w:p w14:paraId="3B93EE79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）检查安装后的数据库服务器产品可用性</w:t>
      </w:r>
    </w:p>
    <w:p w14:paraId="3530764B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）解决</w:t>
      </w:r>
      <w:r>
        <w:rPr>
          <w:sz w:val="24"/>
        </w:rPr>
        <w:t xml:space="preserve"> Oracle</w:t>
      </w:r>
      <w:r>
        <w:rPr>
          <w:sz w:val="24"/>
        </w:rPr>
        <w:t>数据库服务器安装过程中出现的问题</w:t>
      </w:r>
    </w:p>
    <w:p w14:paraId="1F36E906" w14:textId="77777777" w:rsidR="000D6EEF" w:rsidRDefault="000D6EEF" w:rsidP="000D6EEF">
      <w:pPr>
        <w:pStyle w:val="2"/>
      </w:pPr>
      <w:bookmarkStart w:id="3" w:name="_Toc143706589"/>
      <w:r>
        <w:rPr>
          <w:rFonts w:hint="eastAsia"/>
        </w:rPr>
        <w:t>三、</w:t>
      </w:r>
      <w:r>
        <w:t>实验</w:t>
      </w:r>
      <w:r>
        <w:rPr>
          <w:rFonts w:hint="eastAsia"/>
        </w:rPr>
        <w:t>内容</w:t>
      </w:r>
      <w:bookmarkEnd w:id="3"/>
    </w:p>
    <w:p w14:paraId="1896537D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找到</w:t>
      </w:r>
      <w:r>
        <w:rPr>
          <w:sz w:val="24"/>
        </w:rPr>
        <w:t>与操作系统匹配的</w:t>
      </w:r>
      <w:r>
        <w:rPr>
          <w:sz w:val="24"/>
        </w:rPr>
        <w:t>Oracle1</w:t>
      </w:r>
      <w:r>
        <w:rPr>
          <w:rFonts w:eastAsia="宋体" w:hint="eastAsia"/>
          <w:sz w:val="24"/>
        </w:rPr>
        <w:t>1G</w:t>
      </w:r>
      <w:r>
        <w:rPr>
          <w:sz w:val="24"/>
        </w:rPr>
        <w:t>数据库服务器安装程序。</w:t>
      </w:r>
    </w:p>
    <w:p w14:paraId="5A0DA0C0" w14:textId="77777777" w:rsidR="000D6EEF" w:rsidRDefault="000D6EEF" w:rsidP="000D6EEF">
      <w:pPr>
        <w:spacing w:line="360" w:lineRule="auto"/>
        <w:rPr>
          <w:rFonts w:eastAsia="宋体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）解压</w:t>
      </w:r>
      <w:r>
        <w:rPr>
          <w:sz w:val="24"/>
        </w:rPr>
        <w:t>Oracle1</w:t>
      </w:r>
      <w:r>
        <w:rPr>
          <w:rFonts w:eastAsia="宋体" w:hint="eastAsia"/>
          <w:sz w:val="24"/>
        </w:rPr>
        <w:t>1G</w:t>
      </w:r>
      <w:r>
        <w:rPr>
          <w:sz w:val="24"/>
        </w:rPr>
        <w:t>数据库服务器安装程序，进行数据库服务器软件的安装</w:t>
      </w:r>
      <w:r>
        <w:rPr>
          <w:rFonts w:eastAsia="宋体" w:hint="eastAsia"/>
          <w:sz w:val="24"/>
        </w:rPr>
        <w:t>。</w:t>
      </w:r>
    </w:p>
    <w:p w14:paraId="57DCC462" w14:textId="77777777" w:rsidR="000D6EEF" w:rsidRDefault="000D6EEF" w:rsidP="000D6EEF">
      <w:pPr>
        <w:spacing w:line="360" w:lineRule="auto"/>
        <w:rPr>
          <w:rFonts w:eastAsia="宋体"/>
        </w:rPr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）在安装数据库服务器的同时，创建一个名为</w:t>
      </w:r>
      <w:r>
        <w:rPr>
          <w:sz w:val="24"/>
        </w:rPr>
        <w:t>ORCL</w:t>
      </w:r>
      <w:r>
        <w:rPr>
          <w:sz w:val="24"/>
        </w:rPr>
        <w:t>的数据库</w:t>
      </w:r>
      <w:r>
        <w:rPr>
          <w:rFonts w:eastAsia="宋体" w:hint="eastAsia"/>
          <w:sz w:val="24"/>
        </w:rPr>
        <w:t>。</w:t>
      </w:r>
    </w:p>
    <w:p w14:paraId="4B66CD40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）启动</w:t>
      </w:r>
      <w:r>
        <w:rPr>
          <w:sz w:val="24"/>
        </w:rPr>
        <w:t xml:space="preserve"> SOL Plus</w:t>
      </w:r>
      <w:r>
        <w:rPr>
          <w:sz w:val="24"/>
        </w:rPr>
        <w:t>工具</w:t>
      </w:r>
      <w:r>
        <w:rPr>
          <w:sz w:val="24"/>
        </w:rPr>
        <w:t>,</w:t>
      </w:r>
      <w:r>
        <w:rPr>
          <w:sz w:val="24"/>
        </w:rPr>
        <w:t>分别以</w:t>
      </w:r>
      <w:r>
        <w:rPr>
          <w:sz w:val="24"/>
        </w:rPr>
        <w:t>SYS</w:t>
      </w:r>
      <w:r>
        <w:rPr>
          <w:sz w:val="24"/>
        </w:rPr>
        <w:t>用户和</w:t>
      </w:r>
      <w:r>
        <w:rPr>
          <w:sz w:val="24"/>
        </w:rPr>
        <w:t xml:space="preserve"> SYSTEM</w:t>
      </w:r>
      <w:r>
        <w:rPr>
          <w:sz w:val="24"/>
        </w:rPr>
        <w:t>用户登录</w:t>
      </w:r>
      <w:r>
        <w:rPr>
          <w:sz w:val="24"/>
        </w:rPr>
        <w:t xml:space="preserve"> ORCL</w:t>
      </w:r>
      <w:r>
        <w:rPr>
          <w:sz w:val="24"/>
        </w:rPr>
        <w:t>数据库。</w:t>
      </w:r>
    </w:p>
    <w:p w14:paraId="41DCEE6F" w14:textId="77777777" w:rsidR="000D6EEF" w:rsidRDefault="000D6EEF" w:rsidP="000D6EEF">
      <w:pPr>
        <w:spacing w:line="360" w:lineRule="auto"/>
        <w:rPr>
          <w:rFonts w:eastAsia="宋体"/>
          <w:sz w:val="24"/>
        </w:rPr>
      </w:pPr>
      <w:r>
        <w:rPr>
          <w:sz w:val="24"/>
        </w:rPr>
        <w:t>（</w:t>
      </w:r>
      <w:r>
        <w:rPr>
          <w:rFonts w:eastAsia="宋体"/>
          <w:sz w:val="24"/>
        </w:rPr>
        <w:t>5</w:t>
      </w:r>
      <w:r>
        <w:rPr>
          <w:sz w:val="24"/>
        </w:rPr>
        <w:t>）安装完数据库服务器程序后，</w:t>
      </w:r>
      <w:r>
        <w:rPr>
          <w:rFonts w:hint="eastAsia"/>
          <w:sz w:val="24"/>
        </w:rPr>
        <w:t>下载</w:t>
      </w:r>
      <w:r>
        <w:rPr>
          <w:sz w:val="24"/>
        </w:rPr>
        <w:t>并解压客户端程序，并进行客户端的安装</w:t>
      </w:r>
      <w:r>
        <w:rPr>
          <w:rFonts w:eastAsia="宋体" w:hint="eastAsia"/>
          <w:sz w:val="24"/>
        </w:rPr>
        <w:t>。（</w:t>
      </w:r>
      <w:r>
        <w:rPr>
          <w:rFonts w:eastAsia="宋体"/>
          <w:sz w:val="24"/>
        </w:rPr>
        <w:t>选做</w:t>
      </w:r>
      <w:r>
        <w:rPr>
          <w:rFonts w:eastAsia="宋体" w:hint="eastAsia"/>
          <w:sz w:val="24"/>
        </w:rPr>
        <w:t>）</w:t>
      </w:r>
    </w:p>
    <w:p w14:paraId="53B3FE87" w14:textId="77777777" w:rsidR="000D6EEF" w:rsidRDefault="000D6EEF" w:rsidP="000D6EEF">
      <w:pPr>
        <w:spacing w:line="480" w:lineRule="auto"/>
        <w:rPr>
          <w:sz w:val="24"/>
        </w:rPr>
      </w:pPr>
      <w:r>
        <w:rPr>
          <w:sz w:val="24"/>
        </w:rPr>
        <w:t>（</w:t>
      </w:r>
      <w:r>
        <w:rPr>
          <w:rFonts w:eastAsia="宋体" w:hint="eastAsia"/>
          <w:sz w:val="24"/>
        </w:rPr>
        <w:t>6</w:t>
      </w:r>
      <w:r>
        <w:rPr>
          <w:sz w:val="24"/>
        </w:rPr>
        <w:t>）启动</w:t>
      </w:r>
      <w:r>
        <w:rPr>
          <w:sz w:val="24"/>
        </w:rPr>
        <w:t xml:space="preserve"> SOL Plus</w:t>
      </w:r>
      <w:r>
        <w:rPr>
          <w:sz w:val="24"/>
        </w:rPr>
        <w:t>工具</w:t>
      </w:r>
      <w:r>
        <w:rPr>
          <w:sz w:val="24"/>
        </w:rPr>
        <w:t>,</w:t>
      </w:r>
      <w:r>
        <w:rPr>
          <w:sz w:val="24"/>
        </w:rPr>
        <w:t>分别以</w:t>
      </w:r>
      <w:r>
        <w:rPr>
          <w:sz w:val="24"/>
        </w:rPr>
        <w:t>SYS</w:t>
      </w:r>
      <w:r>
        <w:rPr>
          <w:sz w:val="24"/>
        </w:rPr>
        <w:t>用户和</w:t>
      </w:r>
      <w:r>
        <w:rPr>
          <w:sz w:val="24"/>
        </w:rPr>
        <w:t xml:space="preserve"> SYSTEM</w:t>
      </w:r>
      <w:r>
        <w:rPr>
          <w:sz w:val="24"/>
        </w:rPr>
        <w:t>用户登录数据库。</w:t>
      </w:r>
      <w:r>
        <w:rPr>
          <w:sz w:val="24"/>
        </w:rPr>
        <w:t xml:space="preserve"> </w:t>
      </w:r>
    </w:p>
    <w:p w14:paraId="3B385197" w14:textId="77777777" w:rsidR="000D6EEF" w:rsidRPr="000114F9" w:rsidRDefault="000D6EEF" w:rsidP="000D6EEF">
      <w:pPr>
        <w:spacing w:line="480" w:lineRule="auto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7</w:t>
      </w:r>
      <w:r>
        <w:rPr>
          <w:sz w:val="24"/>
        </w:rPr>
        <w:t>）</w:t>
      </w: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SQL Plus</w:t>
      </w:r>
      <w:r>
        <w:rPr>
          <w:rFonts w:hint="eastAsia"/>
          <w:sz w:val="24"/>
        </w:rPr>
        <w:t>工具，用实例熟悉</w:t>
      </w:r>
      <w:r>
        <w:rPr>
          <w:rFonts w:hint="eastAsia"/>
          <w:sz w:val="24"/>
        </w:rPr>
        <w:t>list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append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change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edit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save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、</w:t>
      </w:r>
      <w:r>
        <w:rPr>
          <w:sz w:val="24"/>
        </w:rPr>
        <w:t>s</w:t>
      </w:r>
      <w:r>
        <w:rPr>
          <w:rFonts w:hint="eastAsia"/>
          <w:sz w:val="24"/>
        </w:rPr>
        <w:t>tart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spool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@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&amp;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define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accept</w:t>
      </w:r>
      <w:r>
        <w:rPr>
          <w:rFonts w:hint="eastAsia"/>
          <w:sz w:val="24"/>
        </w:rPr>
        <w:t>等常用命令。</w:t>
      </w:r>
    </w:p>
    <w:p w14:paraId="7A9EF1CE" w14:textId="77777777" w:rsidR="000D6EEF" w:rsidRPr="000114F9" w:rsidRDefault="000D6EEF" w:rsidP="000D6EEF">
      <w:pPr>
        <w:pStyle w:val="2"/>
      </w:pPr>
      <w:bookmarkStart w:id="4" w:name="_Toc143706590"/>
      <w:r>
        <w:rPr>
          <w:rFonts w:hint="eastAsia"/>
        </w:rPr>
        <w:t>四、问题解答及实验结果</w:t>
      </w:r>
      <w:bookmarkEnd w:id="4"/>
    </w:p>
    <w:p w14:paraId="3EAF77E1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6C96B8F2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6D41FD52" w14:textId="77777777" w:rsidR="000D6EEF" w:rsidRDefault="000D6EEF" w:rsidP="000D6EEF">
      <w:pPr>
        <w:pStyle w:val="2"/>
      </w:pPr>
      <w:bookmarkStart w:id="5" w:name="_Toc143706591"/>
      <w:r>
        <w:rPr>
          <w:rFonts w:hint="eastAsia"/>
        </w:rPr>
        <w:t>五、实验体会与收获</w:t>
      </w:r>
      <w:bookmarkEnd w:id="5"/>
    </w:p>
    <w:p w14:paraId="17A011BA" w14:textId="77777777" w:rsidR="000D6EEF" w:rsidRDefault="000D6EEF" w:rsidP="000D6EEF">
      <w:pPr>
        <w:rPr>
          <w:sz w:val="24"/>
        </w:rPr>
      </w:pPr>
      <w:r>
        <w:rPr>
          <w:sz w:val="24"/>
        </w:rPr>
        <w:br w:type="page"/>
      </w:r>
    </w:p>
    <w:p w14:paraId="72D4C570" w14:textId="77777777" w:rsidR="000D6EEF" w:rsidRDefault="000D6EEF" w:rsidP="000D6EEF">
      <w:pPr>
        <w:rPr>
          <w:sz w:val="24"/>
        </w:rPr>
      </w:pPr>
    </w:p>
    <w:p w14:paraId="67A754B8" w14:textId="77777777" w:rsidR="000D6EEF" w:rsidRDefault="000D6EEF" w:rsidP="000D6EEF">
      <w:pPr>
        <w:pStyle w:val="1"/>
      </w:pPr>
      <w:bookmarkStart w:id="6" w:name="_Toc143706592"/>
      <w:r>
        <w:t>实验</w:t>
      </w:r>
      <w:r>
        <w:rPr>
          <w:rFonts w:eastAsia="宋体" w:hint="eastAsia"/>
        </w:rPr>
        <w:t>二</w:t>
      </w:r>
      <w:r>
        <w:rPr>
          <w:rFonts w:eastAsia="宋体" w:hint="eastAsia"/>
        </w:rPr>
        <w:t xml:space="preserve"> </w:t>
      </w:r>
      <w:r>
        <w:t xml:space="preserve"> Oracle</w:t>
      </w:r>
      <w:r>
        <w:t>数据库物理存储结构管理</w:t>
      </w:r>
      <w:r>
        <w:rPr>
          <w:rFonts w:hint="eastAsia"/>
        </w:rPr>
        <w:t>（一）</w:t>
      </w:r>
      <w:bookmarkEnd w:id="6"/>
    </w:p>
    <w:p w14:paraId="1969FA6D" w14:textId="77777777" w:rsidR="000D6EEF" w:rsidRDefault="000D6EEF" w:rsidP="000D6EEF">
      <w:pPr>
        <w:pStyle w:val="2"/>
      </w:pPr>
      <w:bookmarkStart w:id="7" w:name="_Toc143706593"/>
      <w:r>
        <w:rPr>
          <w:rFonts w:eastAsia="宋体" w:hint="eastAsia"/>
        </w:rPr>
        <w:t>一、</w:t>
      </w:r>
      <w:r>
        <w:t>实验目的</w:t>
      </w:r>
      <w:bookmarkEnd w:id="7"/>
    </w:p>
    <w:p w14:paraId="11B8EA70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）掌握</w:t>
      </w:r>
      <w:r>
        <w:rPr>
          <w:sz w:val="24"/>
        </w:rPr>
        <w:t xml:space="preserve"> Oracle</w:t>
      </w:r>
      <w:r>
        <w:rPr>
          <w:sz w:val="24"/>
        </w:rPr>
        <w:t>数据库数据文件的管理</w:t>
      </w:r>
    </w:p>
    <w:p w14:paraId="7E067F0F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）掌握</w:t>
      </w:r>
      <w:r>
        <w:rPr>
          <w:sz w:val="24"/>
        </w:rPr>
        <w:t xml:space="preserve"> Oracle</w:t>
      </w:r>
      <w:r>
        <w:rPr>
          <w:sz w:val="24"/>
        </w:rPr>
        <w:t>数据库控制文件的管理</w:t>
      </w:r>
    </w:p>
    <w:p w14:paraId="5A456160" w14:textId="77777777" w:rsidR="000D6EEF" w:rsidRDefault="000D6EEF" w:rsidP="000D6EEF">
      <w:pPr>
        <w:pStyle w:val="2"/>
      </w:pPr>
      <w:bookmarkStart w:id="8" w:name="_Toc143706594"/>
      <w:r>
        <w:rPr>
          <w:rFonts w:eastAsia="宋体" w:hint="eastAsia"/>
        </w:rPr>
        <w:t>二、</w:t>
      </w:r>
      <w:r>
        <w:t>实验要求</w:t>
      </w:r>
      <w:bookmarkEnd w:id="8"/>
    </w:p>
    <w:p w14:paraId="32B5948A" w14:textId="77777777" w:rsidR="000D6EEF" w:rsidRDefault="000D6EEF" w:rsidP="000D6EEF">
      <w:pPr>
        <w:spacing w:line="360" w:lineRule="auto"/>
        <w:rPr>
          <w:rFonts w:eastAsia="宋体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）完成数据文件的管理操作，包括数据文件的创建、修改、重命名及查询等操作</w:t>
      </w:r>
      <w:r>
        <w:rPr>
          <w:rFonts w:eastAsia="宋体" w:hint="eastAsia"/>
          <w:sz w:val="24"/>
        </w:rPr>
        <w:t>。</w:t>
      </w:r>
    </w:p>
    <w:p w14:paraId="7B1044DA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）完成控制文件的管理操作，包括控制文件的添加、备份、删除及查询操作。</w:t>
      </w:r>
    </w:p>
    <w:p w14:paraId="3A2E4D6A" w14:textId="77777777" w:rsidR="000D6EEF" w:rsidRDefault="000D6EEF" w:rsidP="000D6EEF">
      <w:pPr>
        <w:pStyle w:val="2"/>
      </w:pPr>
      <w:bookmarkStart w:id="9" w:name="_Toc143706595"/>
      <w:r>
        <w:rPr>
          <w:rFonts w:hint="eastAsia"/>
        </w:rPr>
        <w:t>三、</w:t>
      </w:r>
      <w:r>
        <w:t>实验</w:t>
      </w:r>
      <w:r>
        <w:rPr>
          <w:rFonts w:hint="eastAsia"/>
        </w:rPr>
        <w:t>内容</w:t>
      </w:r>
      <w:bookmarkEnd w:id="9"/>
    </w:p>
    <w:p w14:paraId="1D5CBCD8" w14:textId="77777777" w:rsidR="000D6EEF" w:rsidRDefault="000D6EEF" w:rsidP="000D6EEF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）向</w:t>
      </w:r>
      <w:r>
        <w:rPr>
          <w:sz w:val="24"/>
        </w:rPr>
        <w:t xml:space="preserve"> ORCL</w:t>
      </w:r>
      <w:r>
        <w:rPr>
          <w:sz w:val="24"/>
        </w:rPr>
        <w:t>数据库的</w:t>
      </w:r>
      <w:r>
        <w:rPr>
          <w:sz w:val="24"/>
        </w:rPr>
        <w:t xml:space="preserve"> USERS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添加一个大小为</w:t>
      </w:r>
      <w:r>
        <w:rPr>
          <w:sz w:val="24"/>
        </w:rPr>
        <w:t>10MB</w:t>
      </w:r>
      <w:r>
        <w:rPr>
          <w:sz w:val="24"/>
        </w:rPr>
        <w:t>的数据文件</w:t>
      </w:r>
      <w:r>
        <w:rPr>
          <w:sz w:val="24"/>
        </w:rPr>
        <w:t>users02.dbf</w:t>
      </w:r>
      <w:r>
        <w:rPr>
          <w:rFonts w:hint="eastAsia"/>
          <w:sz w:val="24"/>
        </w:rPr>
        <w:t>，数据</w:t>
      </w:r>
      <w:r>
        <w:rPr>
          <w:sz w:val="24"/>
        </w:rPr>
        <w:t>文件路径与其</w:t>
      </w:r>
      <w:r>
        <w:rPr>
          <w:rFonts w:hint="eastAsia"/>
          <w:sz w:val="24"/>
        </w:rPr>
        <w:t>他默认</w:t>
      </w:r>
      <w:r>
        <w:rPr>
          <w:sz w:val="24"/>
        </w:rPr>
        <w:t>数据文件</w:t>
      </w:r>
      <w:r>
        <w:rPr>
          <w:rFonts w:hint="eastAsia"/>
          <w:sz w:val="24"/>
        </w:rPr>
        <w:t>一致；</w:t>
      </w:r>
    </w:p>
    <w:p w14:paraId="09C55C13" w14:textId="77777777" w:rsidR="000D6EEF" w:rsidRDefault="000D6EEF" w:rsidP="000D6EEF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）向</w:t>
      </w:r>
      <w:r>
        <w:rPr>
          <w:sz w:val="24"/>
        </w:rPr>
        <w:t xml:space="preserve"> ORCL</w:t>
      </w:r>
      <w:r>
        <w:rPr>
          <w:sz w:val="24"/>
        </w:rPr>
        <w:t>数据库的</w:t>
      </w:r>
      <w:r>
        <w:rPr>
          <w:rFonts w:hint="eastAsia"/>
          <w:sz w:val="24"/>
        </w:rPr>
        <w:t>临时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TEMP</w:t>
      </w:r>
      <w:r>
        <w:rPr>
          <w:sz w:val="24"/>
        </w:rPr>
        <w:t>添加一个大小为</w:t>
      </w:r>
      <w:r>
        <w:rPr>
          <w:sz w:val="24"/>
        </w:rPr>
        <w:t>10MB</w:t>
      </w:r>
      <w:r>
        <w:rPr>
          <w:sz w:val="24"/>
        </w:rPr>
        <w:t>的临时数据文件</w:t>
      </w:r>
      <w:r>
        <w:rPr>
          <w:sz w:val="24"/>
        </w:rPr>
        <w:t>Temp</w:t>
      </w:r>
      <w:r>
        <w:rPr>
          <w:rFonts w:hint="eastAsia"/>
          <w:sz w:val="24"/>
        </w:rPr>
        <w:t>02</w:t>
      </w:r>
      <w:r>
        <w:rPr>
          <w:sz w:val="24"/>
        </w:rPr>
        <w:t>.dbf</w:t>
      </w:r>
      <w:r>
        <w:rPr>
          <w:rFonts w:hint="eastAsia"/>
          <w:sz w:val="24"/>
        </w:rPr>
        <w:t>，</w:t>
      </w:r>
      <w:r>
        <w:rPr>
          <w:sz w:val="24"/>
        </w:rPr>
        <w:t>路径同其他</w:t>
      </w:r>
      <w:r>
        <w:rPr>
          <w:rFonts w:hint="eastAsia"/>
          <w:sz w:val="24"/>
        </w:rPr>
        <w:t>默认数据</w:t>
      </w:r>
      <w:r>
        <w:rPr>
          <w:sz w:val="24"/>
        </w:rPr>
        <w:t>文件一致</w:t>
      </w:r>
      <w:r>
        <w:rPr>
          <w:rFonts w:hint="eastAsia"/>
          <w:sz w:val="24"/>
        </w:rPr>
        <w:t>；</w:t>
      </w:r>
    </w:p>
    <w:p w14:paraId="736A01D1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）向</w:t>
      </w:r>
      <w:r>
        <w:rPr>
          <w:sz w:val="24"/>
        </w:rPr>
        <w:t xml:space="preserve"> ORCL</w:t>
      </w:r>
      <w:r>
        <w:rPr>
          <w:sz w:val="24"/>
        </w:rPr>
        <w:t>数据库的</w:t>
      </w:r>
      <w:r>
        <w:rPr>
          <w:sz w:val="24"/>
        </w:rPr>
        <w:t xml:space="preserve"> USERS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中添加一个可以自动扩展的数据文件</w:t>
      </w:r>
      <w:r>
        <w:rPr>
          <w:rFonts w:eastAsia="宋体" w:hint="eastAsia"/>
          <w:sz w:val="24"/>
        </w:rPr>
        <w:t>user</w:t>
      </w:r>
      <w:r>
        <w:rPr>
          <w:sz w:val="24"/>
        </w:rPr>
        <w:t>03.dbf</w:t>
      </w:r>
      <w:r>
        <w:rPr>
          <w:sz w:val="24"/>
        </w:rPr>
        <w:t>，大小为</w:t>
      </w:r>
      <w:r>
        <w:rPr>
          <w:sz w:val="24"/>
        </w:rPr>
        <w:t>5MB</w:t>
      </w:r>
      <w:r>
        <w:rPr>
          <w:sz w:val="24"/>
        </w:rPr>
        <w:t>，每次扩展</w:t>
      </w:r>
      <w:r>
        <w:rPr>
          <w:rFonts w:eastAsia="宋体" w:hint="eastAsia"/>
          <w:sz w:val="24"/>
        </w:rPr>
        <w:t>1</w:t>
      </w:r>
      <w:r>
        <w:rPr>
          <w:sz w:val="24"/>
        </w:rPr>
        <w:t>MB</w:t>
      </w:r>
      <w:r>
        <w:rPr>
          <w:sz w:val="24"/>
        </w:rPr>
        <w:t>，最大容量为</w:t>
      </w:r>
      <w:r>
        <w:rPr>
          <w:sz w:val="24"/>
        </w:rPr>
        <w:t>100MB</w:t>
      </w:r>
      <w:r>
        <w:rPr>
          <w:rFonts w:hint="eastAsia"/>
          <w:sz w:val="24"/>
        </w:rPr>
        <w:t>；</w:t>
      </w:r>
    </w:p>
    <w:p w14:paraId="44D4A29D" w14:textId="77777777" w:rsidR="000D6EEF" w:rsidRDefault="000D6EEF" w:rsidP="000D6EEF">
      <w:pPr>
        <w:spacing w:line="360" w:lineRule="auto"/>
        <w:rPr>
          <w:rFonts w:eastAsia="宋体"/>
        </w:rPr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）取消</w:t>
      </w:r>
      <w:r>
        <w:rPr>
          <w:sz w:val="24"/>
        </w:rPr>
        <w:t xml:space="preserve"> ORCL</w:t>
      </w:r>
      <w:r>
        <w:rPr>
          <w:sz w:val="24"/>
        </w:rPr>
        <w:t>数据库数据文件</w:t>
      </w:r>
      <w:r>
        <w:rPr>
          <w:sz w:val="24"/>
        </w:rPr>
        <w:t>use</w:t>
      </w:r>
      <w:r>
        <w:rPr>
          <w:rFonts w:eastAsia="宋体" w:hint="eastAsia"/>
          <w:sz w:val="24"/>
        </w:rPr>
        <w:t>r</w:t>
      </w:r>
      <w:r>
        <w:rPr>
          <w:sz w:val="24"/>
        </w:rPr>
        <w:t>03.dbf</w:t>
      </w:r>
      <w:r>
        <w:rPr>
          <w:sz w:val="24"/>
        </w:rPr>
        <w:t>的自动扩展</w:t>
      </w:r>
      <w:r>
        <w:rPr>
          <w:rFonts w:hint="eastAsia"/>
          <w:sz w:val="24"/>
        </w:rPr>
        <w:t>；</w:t>
      </w:r>
    </w:p>
    <w:p w14:paraId="2C6F4C42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）查询</w:t>
      </w:r>
      <w:r>
        <w:rPr>
          <w:sz w:val="24"/>
        </w:rPr>
        <w:t xml:space="preserve"> ORCL</w:t>
      </w:r>
      <w:r>
        <w:rPr>
          <w:sz w:val="24"/>
        </w:rPr>
        <w:t>数据库当前所有的数据文件的详细信息</w:t>
      </w:r>
      <w:r>
        <w:rPr>
          <w:rFonts w:hint="eastAsia"/>
          <w:sz w:val="24"/>
        </w:rPr>
        <w:t>；</w:t>
      </w:r>
    </w:p>
    <w:p w14:paraId="44CD570B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6</w:t>
      </w:r>
      <w:r>
        <w:rPr>
          <w:sz w:val="24"/>
        </w:rPr>
        <w:t>）</w:t>
      </w:r>
      <w:r>
        <w:rPr>
          <w:rFonts w:hint="eastAsia"/>
          <w:sz w:val="24"/>
        </w:rPr>
        <w:t>以</w:t>
      </w:r>
      <w:r>
        <w:rPr>
          <w:sz w:val="24"/>
        </w:rPr>
        <w:t>二进制文件形式</w:t>
      </w:r>
      <w:proofErr w:type="gramStart"/>
      <w:r>
        <w:rPr>
          <w:sz w:val="24"/>
        </w:rPr>
        <w:t>备份备份</w:t>
      </w:r>
      <w:proofErr w:type="gramEnd"/>
      <w:r>
        <w:rPr>
          <w:sz w:val="24"/>
        </w:rPr>
        <w:t xml:space="preserve"> ORCL</w:t>
      </w:r>
      <w:r>
        <w:rPr>
          <w:sz w:val="24"/>
        </w:rPr>
        <w:t>数据库的控制文件</w:t>
      </w:r>
      <w:r>
        <w:rPr>
          <w:rFonts w:hint="eastAsia"/>
          <w:sz w:val="24"/>
        </w:rPr>
        <w:t>，</w:t>
      </w:r>
      <w:r>
        <w:rPr>
          <w:sz w:val="24"/>
        </w:rPr>
        <w:t>备份文件</w:t>
      </w:r>
      <w:r>
        <w:rPr>
          <w:rFonts w:hint="eastAsia"/>
          <w:sz w:val="24"/>
        </w:rPr>
        <w:t>名</w:t>
      </w:r>
      <w:r>
        <w:rPr>
          <w:sz w:val="24"/>
        </w:rPr>
        <w:t>和路径为：</w:t>
      </w:r>
      <w:r>
        <w:rPr>
          <w:rFonts w:hAnsi="宋体"/>
        </w:rPr>
        <w:t xml:space="preserve"> d:\control.bkp</w:t>
      </w:r>
      <w:r>
        <w:rPr>
          <w:rFonts w:hint="eastAsia"/>
          <w:sz w:val="24"/>
        </w:rPr>
        <w:t>；</w:t>
      </w:r>
      <w:r w:rsidRPr="00B80C14">
        <w:rPr>
          <w:rFonts w:hint="eastAsia"/>
          <w:color w:val="FF0000"/>
          <w:sz w:val="24"/>
          <w:highlight w:val="yellow"/>
        </w:rPr>
        <w:t>(</w:t>
      </w:r>
      <w:r w:rsidRPr="00B80C14">
        <w:rPr>
          <w:rFonts w:hint="eastAsia"/>
          <w:color w:val="FF0000"/>
          <w:sz w:val="24"/>
          <w:highlight w:val="yellow"/>
        </w:rPr>
        <w:t>选做</w:t>
      </w:r>
      <w:r w:rsidRPr="00B80C14">
        <w:rPr>
          <w:rFonts w:hint="eastAsia"/>
          <w:color w:val="FF0000"/>
          <w:sz w:val="24"/>
          <w:highlight w:val="yellow"/>
        </w:rPr>
        <w:t>)</w:t>
      </w:r>
    </w:p>
    <w:p w14:paraId="14911D63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7</w:t>
      </w:r>
      <w:r>
        <w:rPr>
          <w:sz w:val="24"/>
        </w:rPr>
        <w:t>）查询</w:t>
      </w:r>
      <w:r>
        <w:rPr>
          <w:sz w:val="24"/>
        </w:rPr>
        <w:t xml:space="preserve"> ORCL</w:t>
      </w:r>
      <w:r>
        <w:rPr>
          <w:sz w:val="24"/>
        </w:rPr>
        <w:t>数据库当前所有控制文件信息</w:t>
      </w:r>
      <w:r>
        <w:rPr>
          <w:rFonts w:hint="eastAsia"/>
          <w:sz w:val="24"/>
        </w:rPr>
        <w:t>；</w:t>
      </w:r>
    </w:p>
    <w:p w14:paraId="1E211105" w14:textId="77777777" w:rsidR="000D6EEF" w:rsidRDefault="000D6EEF" w:rsidP="000D6EEF">
      <w:pPr>
        <w:pStyle w:val="2"/>
      </w:pPr>
      <w:bookmarkStart w:id="10" w:name="_Toc143706596"/>
      <w:r>
        <w:rPr>
          <w:rFonts w:hint="eastAsia"/>
        </w:rPr>
        <w:t>四、问题解答及实验结果</w:t>
      </w:r>
      <w:bookmarkEnd w:id="10"/>
    </w:p>
    <w:p w14:paraId="7596AD2D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307E98AD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03B3EBF5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286FD7F1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65BC0C65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7A346258" w14:textId="77777777" w:rsidR="000D6EEF" w:rsidRDefault="000D6EEF" w:rsidP="000D6EEF">
      <w:pPr>
        <w:pStyle w:val="2"/>
      </w:pPr>
      <w:bookmarkStart w:id="11" w:name="_Toc143706597"/>
      <w:r>
        <w:rPr>
          <w:rFonts w:hint="eastAsia"/>
        </w:rPr>
        <w:t>五、实验体会与收获</w:t>
      </w:r>
      <w:bookmarkEnd w:id="11"/>
    </w:p>
    <w:p w14:paraId="46ADBA23" w14:textId="77777777" w:rsidR="000D6EEF" w:rsidRDefault="000D6EEF" w:rsidP="000D6EEF">
      <w:pPr>
        <w:pStyle w:val="1"/>
      </w:pPr>
      <w:r>
        <w:rPr>
          <w:sz w:val="24"/>
        </w:rPr>
        <w:br w:type="page"/>
      </w:r>
      <w:bookmarkStart w:id="12" w:name="_Toc143706598"/>
      <w:r>
        <w:lastRenderedPageBreak/>
        <w:t>实验</w:t>
      </w:r>
      <w:r>
        <w:rPr>
          <w:rFonts w:eastAsia="宋体" w:hint="eastAsia"/>
        </w:rPr>
        <w:t>三</w:t>
      </w:r>
      <w:r>
        <w:rPr>
          <w:rFonts w:eastAsia="宋体" w:hint="eastAsia"/>
        </w:rPr>
        <w:t xml:space="preserve"> </w:t>
      </w:r>
      <w:r>
        <w:t xml:space="preserve"> Oracle</w:t>
      </w:r>
      <w:r>
        <w:t>数据库物理存储结构管理</w:t>
      </w:r>
      <w:r>
        <w:rPr>
          <w:rFonts w:hint="eastAsia"/>
        </w:rPr>
        <w:t>（二）</w:t>
      </w:r>
      <w:bookmarkEnd w:id="12"/>
    </w:p>
    <w:p w14:paraId="11CAA769" w14:textId="77777777" w:rsidR="000D6EEF" w:rsidRDefault="000D6EEF" w:rsidP="000D6EEF">
      <w:pPr>
        <w:pStyle w:val="2"/>
      </w:pPr>
      <w:bookmarkStart w:id="13" w:name="_Toc143706599"/>
      <w:r>
        <w:rPr>
          <w:rFonts w:eastAsia="宋体" w:hint="eastAsia"/>
        </w:rPr>
        <w:t>一、</w:t>
      </w:r>
      <w:r>
        <w:t>实验目的</w:t>
      </w:r>
      <w:bookmarkEnd w:id="13"/>
    </w:p>
    <w:p w14:paraId="268520B1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）掌握</w:t>
      </w:r>
      <w:r>
        <w:rPr>
          <w:sz w:val="24"/>
        </w:rPr>
        <w:t xml:space="preserve"> Oracle</w:t>
      </w:r>
      <w:r>
        <w:rPr>
          <w:sz w:val="24"/>
        </w:rPr>
        <w:t>数据库重做日志文件的管理</w:t>
      </w:r>
    </w:p>
    <w:p w14:paraId="5C43ECF5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）掌握</w:t>
      </w:r>
      <w:r>
        <w:rPr>
          <w:sz w:val="24"/>
        </w:rPr>
        <w:t xml:space="preserve"> Oracle</w:t>
      </w:r>
      <w:r>
        <w:rPr>
          <w:sz w:val="24"/>
        </w:rPr>
        <w:t>数据库归档</w:t>
      </w:r>
      <w:r>
        <w:rPr>
          <w:rFonts w:hint="eastAsia"/>
          <w:sz w:val="24"/>
        </w:rPr>
        <w:t>模式切换</w:t>
      </w:r>
    </w:p>
    <w:p w14:paraId="34E657DC" w14:textId="77777777" w:rsidR="000D6EEF" w:rsidRDefault="000D6EEF" w:rsidP="000D6EEF">
      <w:pPr>
        <w:pStyle w:val="2"/>
      </w:pPr>
      <w:bookmarkStart w:id="14" w:name="_Toc143706600"/>
      <w:r>
        <w:rPr>
          <w:rFonts w:eastAsia="宋体" w:hint="eastAsia"/>
        </w:rPr>
        <w:t>二、</w:t>
      </w:r>
      <w:r>
        <w:t>实验要求</w:t>
      </w:r>
      <w:bookmarkEnd w:id="14"/>
    </w:p>
    <w:p w14:paraId="03C55922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）完成重做日志文件的管理操作，包括重做日志文件</w:t>
      </w:r>
      <w:proofErr w:type="gramStart"/>
      <w:r>
        <w:rPr>
          <w:sz w:val="24"/>
        </w:rPr>
        <w:t>组及其</w:t>
      </w:r>
      <w:proofErr w:type="gramEnd"/>
      <w:r>
        <w:rPr>
          <w:sz w:val="24"/>
        </w:rPr>
        <w:t>成员文件的添加、删除、查询等操作，以及重做日志文件的重命名、日志切换等操作</w:t>
      </w:r>
      <w:r>
        <w:rPr>
          <w:rFonts w:hint="eastAsia"/>
          <w:sz w:val="24"/>
        </w:rPr>
        <w:t>。</w:t>
      </w:r>
    </w:p>
    <w:p w14:paraId="44F92865" w14:textId="77777777" w:rsidR="000D6EEF" w:rsidRPr="00A51EDC" w:rsidRDefault="000D6EEF" w:rsidP="000D6EEF">
      <w:pPr>
        <w:spacing w:line="360" w:lineRule="auto"/>
      </w:pPr>
      <w:r w:rsidRPr="00116D16">
        <w:rPr>
          <w:sz w:val="24"/>
        </w:rPr>
        <w:t>（</w:t>
      </w:r>
      <w:r>
        <w:rPr>
          <w:sz w:val="24"/>
        </w:rPr>
        <w:t>2</w:t>
      </w:r>
      <w:r w:rsidRPr="00116D16">
        <w:rPr>
          <w:sz w:val="24"/>
        </w:rPr>
        <w:t>）完成数据库归档模式设置</w:t>
      </w:r>
      <w:r w:rsidRPr="00116D16">
        <w:rPr>
          <w:rFonts w:hint="eastAsia"/>
          <w:sz w:val="24"/>
        </w:rPr>
        <w:t>。</w:t>
      </w:r>
    </w:p>
    <w:p w14:paraId="258F89A1" w14:textId="77777777" w:rsidR="000D6EEF" w:rsidRDefault="000D6EEF" w:rsidP="000D6EEF">
      <w:pPr>
        <w:pStyle w:val="2"/>
      </w:pPr>
      <w:bookmarkStart w:id="15" w:name="_Toc143706601"/>
      <w:r>
        <w:rPr>
          <w:rFonts w:hint="eastAsia"/>
        </w:rPr>
        <w:t>三、</w:t>
      </w:r>
      <w:r>
        <w:t>实验</w:t>
      </w:r>
      <w:r>
        <w:rPr>
          <w:rFonts w:hint="eastAsia"/>
        </w:rPr>
        <w:t>内容</w:t>
      </w:r>
      <w:bookmarkEnd w:id="15"/>
    </w:p>
    <w:p w14:paraId="0E9F9E4A" w14:textId="77777777" w:rsidR="000D6EEF" w:rsidRPr="00B47DA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）向</w:t>
      </w:r>
      <w:r>
        <w:rPr>
          <w:sz w:val="24"/>
        </w:rPr>
        <w:t xml:space="preserve"> O</w:t>
      </w:r>
      <w:r w:rsidRPr="00B47DAF">
        <w:rPr>
          <w:sz w:val="24"/>
        </w:rPr>
        <w:t>RCL</w:t>
      </w:r>
      <w:r w:rsidRPr="00B47DAF">
        <w:rPr>
          <w:sz w:val="24"/>
        </w:rPr>
        <w:t>数据库添加一个重做日志文件组（组号为</w:t>
      </w:r>
      <w:r w:rsidRPr="00B47DAF">
        <w:rPr>
          <w:sz w:val="24"/>
        </w:rPr>
        <w:t>5</w:t>
      </w:r>
      <w:r w:rsidRPr="00B47DAF">
        <w:rPr>
          <w:sz w:val="24"/>
        </w:rPr>
        <w:t>），包含一个成员文件</w:t>
      </w:r>
      <w:r w:rsidRPr="00B47DAF">
        <w:rPr>
          <w:sz w:val="24"/>
        </w:rPr>
        <w:t>d:</w:t>
      </w:r>
      <w:r w:rsidRPr="00B47DAF">
        <w:rPr>
          <w:rFonts w:hint="eastAsia"/>
          <w:sz w:val="24"/>
        </w:rPr>
        <w:t>\</w:t>
      </w:r>
      <w:r w:rsidRPr="00B47DAF">
        <w:rPr>
          <w:sz w:val="24"/>
        </w:rPr>
        <w:t>redo05a.log,</w:t>
      </w:r>
      <w:r w:rsidRPr="00B47DAF">
        <w:rPr>
          <w:sz w:val="24"/>
        </w:rPr>
        <w:t>大小为</w:t>
      </w:r>
      <w:r w:rsidRPr="00B47DAF">
        <w:rPr>
          <w:sz w:val="24"/>
        </w:rPr>
        <w:t xml:space="preserve">4MB </w:t>
      </w:r>
      <w:r w:rsidRPr="00B47DAF">
        <w:rPr>
          <w:rFonts w:hint="eastAsia"/>
          <w:sz w:val="24"/>
        </w:rPr>
        <w:t>；</w:t>
      </w:r>
    </w:p>
    <w:p w14:paraId="1C882439" w14:textId="77777777" w:rsidR="000D6EEF" w:rsidRDefault="000D6EEF" w:rsidP="000D6EEF">
      <w:pPr>
        <w:spacing w:line="360" w:lineRule="auto"/>
      </w:pPr>
      <w:r w:rsidRPr="00B47DAF">
        <w:rPr>
          <w:sz w:val="24"/>
        </w:rPr>
        <w:t>（</w:t>
      </w:r>
      <w:r>
        <w:rPr>
          <w:sz w:val="24"/>
        </w:rPr>
        <w:t>2</w:t>
      </w:r>
      <w:r w:rsidRPr="00B47DAF">
        <w:rPr>
          <w:sz w:val="24"/>
        </w:rPr>
        <w:t>）向</w:t>
      </w:r>
      <w:r w:rsidRPr="00B47DAF">
        <w:rPr>
          <w:sz w:val="24"/>
        </w:rPr>
        <w:t xml:space="preserve"> ORCL</w:t>
      </w:r>
      <w:r w:rsidRPr="00B47DAF">
        <w:rPr>
          <w:sz w:val="24"/>
        </w:rPr>
        <w:t>数据库的重做日志文件组</w:t>
      </w:r>
      <w:r w:rsidRPr="00B47DAF">
        <w:rPr>
          <w:sz w:val="24"/>
        </w:rPr>
        <w:t>5</w:t>
      </w:r>
      <w:r w:rsidRPr="00B47DAF">
        <w:rPr>
          <w:sz w:val="24"/>
        </w:rPr>
        <w:t>中添加一个成员文件，名称为</w:t>
      </w:r>
      <w:r w:rsidRPr="00B47DAF">
        <w:rPr>
          <w:sz w:val="24"/>
        </w:rPr>
        <w:t>redo05b.log(D</w:t>
      </w:r>
      <w:r w:rsidRPr="00B47DAF">
        <w:rPr>
          <w:rFonts w:hint="eastAsia"/>
          <w:sz w:val="24"/>
        </w:rPr>
        <w:t>盘下</w:t>
      </w:r>
      <w:r w:rsidRPr="00B47DAF">
        <w:rPr>
          <w:sz w:val="24"/>
        </w:rPr>
        <w:t>)</w:t>
      </w:r>
      <w:r w:rsidRPr="00B47DAF">
        <w:rPr>
          <w:rFonts w:hint="eastAsia"/>
          <w:sz w:val="24"/>
        </w:rPr>
        <w:t>；</w:t>
      </w:r>
    </w:p>
    <w:p w14:paraId="2DE2600C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3</w:t>
      </w:r>
      <w:r>
        <w:rPr>
          <w:sz w:val="24"/>
        </w:rPr>
        <w:t>）查询</w:t>
      </w:r>
      <w:r>
        <w:rPr>
          <w:sz w:val="24"/>
        </w:rPr>
        <w:t xml:space="preserve"> ORCL</w:t>
      </w:r>
      <w:r>
        <w:rPr>
          <w:sz w:val="24"/>
        </w:rPr>
        <w:t>数据库中所有重做日志文件组的状态</w:t>
      </w:r>
      <w:r>
        <w:rPr>
          <w:rFonts w:hint="eastAsia"/>
          <w:sz w:val="24"/>
        </w:rPr>
        <w:t>；</w:t>
      </w:r>
    </w:p>
    <w:p w14:paraId="608B6ED2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4</w:t>
      </w:r>
      <w:r>
        <w:rPr>
          <w:sz w:val="24"/>
        </w:rPr>
        <w:t>）查询</w:t>
      </w:r>
      <w:r>
        <w:rPr>
          <w:sz w:val="24"/>
        </w:rPr>
        <w:t xml:space="preserve"> ORCL</w:t>
      </w:r>
      <w:r>
        <w:rPr>
          <w:sz w:val="24"/>
        </w:rPr>
        <w:t>数据库中所有重做日志文件成员的状态</w:t>
      </w:r>
      <w:r>
        <w:rPr>
          <w:rFonts w:hint="eastAsia"/>
          <w:sz w:val="24"/>
        </w:rPr>
        <w:t>；</w:t>
      </w:r>
    </w:p>
    <w:p w14:paraId="60274C8C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）删除</w:t>
      </w:r>
      <w:r>
        <w:rPr>
          <w:sz w:val="24"/>
        </w:rPr>
        <w:t xml:space="preserve"> ORCL</w:t>
      </w:r>
      <w:r>
        <w:rPr>
          <w:sz w:val="24"/>
        </w:rPr>
        <w:t>数据库的重做日志文件组</w:t>
      </w:r>
      <w:r>
        <w:rPr>
          <w:sz w:val="24"/>
        </w:rPr>
        <w:t>5</w:t>
      </w:r>
      <w:r>
        <w:rPr>
          <w:sz w:val="24"/>
        </w:rPr>
        <w:t>中的成员文件</w:t>
      </w:r>
      <w:r>
        <w:rPr>
          <w:sz w:val="24"/>
        </w:rPr>
        <w:t>redo05b.log(D</w:t>
      </w:r>
      <w:r>
        <w:rPr>
          <w:rFonts w:hint="eastAsia"/>
          <w:sz w:val="24"/>
        </w:rPr>
        <w:t>盘下</w:t>
      </w:r>
      <w:r>
        <w:rPr>
          <w:sz w:val="24"/>
        </w:rPr>
        <w:t>)</w:t>
      </w:r>
      <w:r>
        <w:rPr>
          <w:rFonts w:hint="eastAsia"/>
          <w:sz w:val="24"/>
        </w:rPr>
        <w:t>；</w:t>
      </w:r>
    </w:p>
    <w:p w14:paraId="5EB08407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6</w:t>
      </w:r>
      <w:r>
        <w:rPr>
          <w:sz w:val="24"/>
        </w:rPr>
        <w:t>）删除</w:t>
      </w:r>
      <w:r>
        <w:rPr>
          <w:sz w:val="24"/>
        </w:rPr>
        <w:t xml:space="preserve"> ORCL</w:t>
      </w:r>
      <w:r>
        <w:rPr>
          <w:sz w:val="24"/>
        </w:rPr>
        <w:t>数据库的重做日志文件组</w:t>
      </w:r>
      <w:r>
        <w:rPr>
          <w:sz w:val="24"/>
        </w:rPr>
        <w:t>5</w:t>
      </w:r>
      <w:r>
        <w:rPr>
          <w:rFonts w:hint="eastAsia"/>
          <w:sz w:val="24"/>
        </w:rPr>
        <w:t>；</w:t>
      </w:r>
    </w:p>
    <w:p w14:paraId="34C5F356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7</w:t>
      </w:r>
      <w:r>
        <w:rPr>
          <w:sz w:val="24"/>
        </w:rPr>
        <w:t>）查看</w:t>
      </w:r>
      <w:r>
        <w:rPr>
          <w:sz w:val="24"/>
        </w:rPr>
        <w:t xml:space="preserve"> ORCL</w:t>
      </w:r>
      <w:r>
        <w:rPr>
          <w:sz w:val="24"/>
        </w:rPr>
        <w:t>数据库是否处于归档模式</w:t>
      </w:r>
      <w:r>
        <w:rPr>
          <w:rFonts w:hint="eastAsia"/>
          <w:sz w:val="24"/>
        </w:rPr>
        <w:t>；</w:t>
      </w:r>
    </w:p>
    <w:p w14:paraId="2914E836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8</w:t>
      </w:r>
      <w:r>
        <w:rPr>
          <w:sz w:val="24"/>
        </w:rPr>
        <w:t>）将</w:t>
      </w:r>
      <w:r>
        <w:rPr>
          <w:sz w:val="24"/>
        </w:rPr>
        <w:t xml:space="preserve"> ORCL</w:t>
      </w:r>
      <w:r>
        <w:rPr>
          <w:sz w:val="24"/>
        </w:rPr>
        <w:t>数据库设置为归档模式</w:t>
      </w:r>
      <w:r>
        <w:rPr>
          <w:rFonts w:hint="eastAsia"/>
          <w:sz w:val="24"/>
        </w:rPr>
        <w:t>；</w:t>
      </w:r>
      <w:r>
        <w:t xml:space="preserve"> </w:t>
      </w:r>
    </w:p>
    <w:p w14:paraId="221D1B6A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9</w:t>
      </w:r>
      <w:r>
        <w:rPr>
          <w:sz w:val="24"/>
        </w:rPr>
        <w:t>）对</w:t>
      </w:r>
      <w:r>
        <w:rPr>
          <w:sz w:val="24"/>
        </w:rPr>
        <w:t xml:space="preserve"> ORCL</w:t>
      </w:r>
      <w:r>
        <w:rPr>
          <w:sz w:val="24"/>
        </w:rPr>
        <w:t>数据库进行</w:t>
      </w:r>
      <w:r>
        <w:rPr>
          <w:sz w:val="24"/>
        </w:rPr>
        <w:t>5</w:t>
      </w:r>
      <w:r>
        <w:rPr>
          <w:sz w:val="24"/>
        </w:rPr>
        <w:t>次日志切换，查看归档日志信息</w:t>
      </w:r>
      <w:r>
        <w:rPr>
          <w:rFonts w:hint="eastAsia"/>
          <w:sz w:val="24"/>
        </w:rPr>
        <w:t>。</w:t>
      </w:r>
      <w:r w:rsidRPr="00B80C14">
        <w:rPr>
          <w:rFonts w:hint="eastAsia"/>
          <w:color w:val="FF0000"/>
          <w:sz w:val="24"/>
          <w:highlight w:val="yellow"/>
        </w:rPr>
        <w:t>(</w:t>
      </w:r>
      <w:r w:rsidRPr="00B80C14">
        <w:rPr>
          <w:rFonts w:hint="eastAsia"/>
          <w:color w:val="FF0000"/>
          <w:sz w:val="24"/>
          <w:highlight w:val="yellow"/>
        </w:rPr>
        <w:t>选做</w:t>
      </w:r>
      <w:r w:rsidRPr="00B80C14">
        <w:rPr>
          <w:rFonts w:hint="eastAsia"/>
          <w:color w:val="FF0000"/>
          <w:sz w:val="24"/>
          <w:highlight w:val="yellow"/>
        </w:rPr>
        <w:t>)</w:t>
      </w:r>
    </w:p>
    <w:p w14:paraId="51B16309" w14:textId="77777777" w:rsidR="000D6EEF" w:rsidRDefault="000D6EEF" w:rsidP="000D6EEF">
      <w:pPr>
        <w:pStyle w:val="2"/>
      </w:pPr>
      <w:bookmarkStart w:id="16" w:name="_Toc143706602"/>
      <w:r>
        <w:rPr>
          <w:rFonts w:hint="eastAsia"/>
        </w:rPr>
        <w:t>四、问题解答及实验结果</w:t>
      </w:r>
      <w:bookmarkEnd w:id="16"/>
    </w:p>
    <w:p w14:paraId="1D312C95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02882194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3B7CEF40" w14:textId="77777777" w:rsidR="000D6EEF" w:rsidRPr="000114F9" w:rsidRDefault="000D6EEF" w:rsidP="000D6EEF">
      <w:pPr>
        <w:rPr>
          <w:rFonts w:eastAsia="宋体"/>
          <w:b/>
          <w:bCs/>
          <w:sz w:val="24"/>
        </w:rPr>
      </w:pPr>
    </w:p>
    <w:p w14:paraId="42F344D7" w14:textId="77777777" w:rsidR="000D6EEF" w:rsidRDefault="000D6EEF" w:rsidP="000D6EEF">
      <w:pPr>
        <w:pStyle w:val="2"/>
      </w:pPr>
      <w:bookmarkStart w:id="17" w:name="_Toc143706603"/>
      <w:r>
        <w:rPr>
          <w:rFonts w:hint="eastAsia"/>
        </w:rPr>
        <w:t>五、实验体会与收获</w:t>
      </w:r>
      <w:bookmarkEnd w:id="17"/>
    </w:p>
    <w:p w14:paraId="09A4CDBE" w14:textId="77777777" w:rsidR="000D6EEF" w:rsidRDefault="000D6EEF" w:rsidP="000D6EEF">
      <w:pPr>
        <w:rPr>
          <w:sz w:val="24"/>
        </w:rPr>
      </w:pPr>
      <w:r>
        <w:rPr>
          <w:sz w:val="24"/>
        </w:rPr>
        <w:br w:type="page"/>
      </w:r>
    </w:p>
    <w:p w14:paraId="12759924" w14:textId="77777777" w:rsidR="000D6EEF" w:rsidRDefault="000D6EEF" w:rsidP="000D6EEF">
      <w:pPr>
        <w:rPr>
          <w:sz w:val="24"/>
        </w:rPr>
      </w:pPr>
    </w:p>
    <w:p w14:paraId="4480A683" w14:textId="77777777" w:rsidR="000D6EEF" w:rsidRDefault="000D6EEF" w:rsidP="000D6EEF">
      <w:pPr>
        <w:pStyle w:val="1"/>
      </w:pPr>
      <w:bookmarkStart w:id="18" w:name="_Toc143706604"/>
      <w:r>
        <w:t>实验</w:t>
      </w:r>
      <w:r>
        <w:rPr>
          <w:rFonts w:eastAsia="宋体" w:hint="eastAsia"/>
        </w:rPr>
        <w:t>四</w:t>
      </w:r>
      <w:r>
        <w:rPr>
          <w:rFonts w:eastAsia="宋体" w:hint="eastAsia"/>
        </w:rPr>
        <w:t xml:space="preserve"> </w:t>
      </w:r>
      <w:r>
        <w:t xml:space="preserve"> Oracle</w:t>
      </w:r>
      <w:r>
        <w:t>数据库逻辑存储结构管理</w:t>
      </w:r>
      <w:bookmarkEnd w:id="18"/>
    </w:p>
    <w:p w14:paraId="1680BE6B" w14:textId="77777777" w:rsidR="000D6EEF" w:rsidRDefault="000D6EEF" w:rsidP="000D6EEF">
      <w:pPr>
        <w:pStyle w:val="2"/>
      </w:pPr>
      <w:bookmarkStart w:id="19" w:name="_Toc143706605"/>
      <w:r>
        <w:rPr>
          <w:rFonts w:eastAsia="宋体" w:hint="eastAsia"/>
        </w:rPr>
        <w:t>一、</w:t>
      </w:r>
      <w:r>
        <w:t>实验目的</w:t>
      </w:r>
      <w:bookmarkEnd w:id="19"/>
    </w:p>
    <w:p w14:paraId="6415C5A4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）掌握</w:t>
      </w:r>
      <w:r>
        <w:rPr>
          <w:sz w:val="24"/>
        </w:rPr>
        <w:t xml:space="preserve"> Oracle</w:t>
      </w:r>
      <w:r>
        <w:rPr>
          <w:sz w:val="24"/>
        </w:rPr>
        <w:t>数据库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的管理</w:t>
      </w:r>
      <w:r>
        <w:rPr>
          <w:rFonts w:hint="eastAsia"/>
          <w:sz w:val="24"/>
        </w:rPr>
        <w:t>；</w:t>
      </w:r>
    </w:p>
    <w:p w14:paraId="324C1C51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）掌握数据库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不同状态时对数据操作的影响。</w:t>
      </w:r>
    </w:p>
    <w:p w14:paraId="2CE70CF2" w14:textId="77777777" w:rsidR="000D6EEF" w:rsidRDefault="000D6EEF" w:rsidP="000D6EEF">
      <w:pPr>
        <w:pStyle w:val="2"/>
      </w:pPr>
      <w:bookmarkStart w:id="20" w:name="_Toc143706606"/>
      <w:r>
        <w:rPr>
          <w:rFonts w:eastAsia="宋体" w:hint="eastAsia"/>
        </w:rPr>
        <w:t>二、</w:t>
      </w:r>
      <w:r>
        <w:t>实验要求</w:t>
      </w:r>
      <w:bookmarkEnd w:id="20"/>
    </w:p>
    <w:p w14:paraId="36E85843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）分别创建永久性表空间、临时性表空间、撤销表空间</w:t>
      </w:r>
      <w:r>
        <w:rPr>
          <w:rFonts w:hint="eastAsia"/>
          <w:sz w:val="24"/>
        </w:rPr>
        <w:t>；</w:t>
      </w:r>
    </w:p>
    <w:p w14:paraId="0A8ECC99" w14:textId="77777777" w:rsidR="000D6EEF" w:rsidRDefault="000D6EEF" w:rsidP="000D6EEF">
      <w:pPr>
        <w:spacing w:line="360" w:lineRule="auto"/>
      </w:pPr>
      <w:r>
        <w:rPr>
          <w:sz w:val="24"/>
        </w:rPr>
        <w:t>（</w:t>
      </w:r>
      <w:r>
        <w:rPr>
          <w:sz w:val="24"/>
        </w:rPr>
        <w:t>2</w:t>
      </w:r>
      <w:r>
        <w:rPr>
          <w:sz w:val="24"/>
        </w:rPr>
        <w:t>）完成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的管理操作，包括修改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大小、修改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的可用性、修改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的读写、</w:t>
      </w:r>
      <w:proofErr w:type="gramStart"/>
      <w:r>
        <w:rPr>
          <w:sz w:val="24"/>
        </w:rPr>
        <w:t>表空间</w:t>
      </w:r>
      <w:proofErr w:type="gramEnd"/>
      <w:r>
        <w:rPr>
          <w:sz w:val="24"/>
        </w:rPr>
        <w:t>的备份、表空间信息查询、删除表空间</w:t>
      </w:r>
      <w:r>
        <w:rPr>
          <w:rFonts w:hint="eastAsia"/>
          <w:sz w:val="24"/>
        </w:rPr>
        <w:t>。</w:t>
      </w:r>
    </w:p>
    <w:p w14:paraId="234BBD49" w14:textId="77777777" w:rsidR="000D6EEF" w:rsidRDefault="000D6EEF" w:rsidP="000D6EEF">
      <w:pPr>
        <w:pStyle w:val="2"/>
      </w:pPr>
      <w:bookmarkStart w:id="21" w:name="_Toc143706607"/>
      <w:r>
        <w:rPr>
          <w:rFonts w:hint="eastAsia"/>
        </w:rPr>
        <w:t>三、</w:t>
      </w:r>
      <w:r>
        <w:t>实验</w:t>
      </w:r>
      <w:r>
        <w:rPr>
          <w:rFonts w:hint="eastAsia"/>
        </w:rPr>
        <w:t>内容</w:t>
      </w:r>
      <w:bookmarkEnd w:id="21"/>
    </w:p>
    <w:p w14:paraId="2BA959BC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）为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数据库创建一个名为</w:t>
      </w:r>
      <w:r>
        <w:rPr>
          <w:rFonts w:hint="eastAsia"/>
          <w:sz w:val="24"/>
        </w:rPr>
        <w:t xml:space="preserve"> BOOKTBS1 </w:t>
      </w:r>
      <w:r>
        <w:rPr>
          <w:rFonts w:hint="eastAsia"/>
          <w:sz w:val="24"/>
        </w:rPr>
        <w:t>的永久性表空间，数据</w:t>
      </w:r>
      <w:r>
        <w:rPr>
          <w:sz w:val="24"/>
        </w:rPr>
        <w:t>文件为</w:t>
      </w:r>
      <w:r>
        <w:t xml:space="preserve">'d:\bt01.dbf' </w:t>
      </w:r>
      <w:r>
        <w:rPr>
          <w:rFonts w:hint="eastAsia"/>
          <w:sz w:val="24"/>
        </w:rPr>
        <w:t>，</w:t>
      </w:r>
      <w:r>
        <w:rPr>
          <w:sz w:val="24"/>
        </w:rPr>
        <w:t>大小为</w:t>
      </w:r>
      <w:r>
        <w:rPr>
          <w:rFonts w:hint="eastAsia"/>
          <w:sz w:val="24"/>
        </w:rPr>
        <w:t>100</w:t>
      </w:r>
      <w:r>
        <w:rPr>
          <w:sz w:val="24"/>
        </w:rPr>
        <w:t>M</w:t>
      </w:r>
      <w:r>
        <w:rPr>
          <w:sz w:val="24"/>
        </w:rPr>
        <w:t>，</w:t>
      </w:r>
      <w:r>
        <w:rPr>
          <w:rFonts w:hint="eastAsia"/>
          <w:sz w:val="24"/>
        </w:rPr>
        <w:t>区采用自动扩展方式（即</w:t>
      </w:r>
      <w:r>
        <w:rPr>
          <w:sz w:val="24"/>
        </w:rPr>
        <w:t>自动分配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段采用自动管理方式；</w:t>
      </w:r>
    </w:p>
    <w:p w14:paraId="1AE44E53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）为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数据库创建一个名为</w:t>
      </w:r>
      <w:r>
        <w:rPr>
          <w:rFonts w:hint="eastAsia"/>
          <w:sz w:val="24"/>
        </w:rPr>
        <w:t>BOOKTBS2</w:t>
      </w:r>
      <w:r>
        <w:rPr>
          <w:rFonts w:hint="eastAsia"/>
          <w:sz w:val="24"/>
        </w:rPr>
        <w:t>的永久性表空间，数据文件为</w:t>
      </w:r>
      <w:r>
        <w:rPr>
          <w:rFonts w:hint="eastAsia"/>
          <w:sz w:val="24"/>
        </w:rPr>
        <w:t>'d:\bt02.dbf'</w:t>
      </w:r>
      <w:r>
        <w:rPr>
          <w:rFonts w:hint="eastAsia"/>
          <w:sz w:val="24"/>
        </w:rPr>
        <w:t>，大小为</w:t>
      </w:r>
      <w:r>
        <w:rPr>
          <w:rFonts w:hint="eastAsia"/>
          <w:sz w:val="24"/>
        </w:rPr>
        <w:t>100M</w:t>
      </w:r>
      <w:r>
        <w:rPr>
          <w:rFonts w:hint="eastAsia"/>
          <w:sz w:val="24"/>
        </w:rPr>
        <w:t>，区采用定制分配，每次分配大小（即每个区间）为</w:t>
      </w:r>
      <w:r>
        <w:rPr>
          <w:rFonts w:hint="eastAsia"/>
          <w:sz w:val="24"/>
        </w:rPr>
        <w:t>1MB</w:t>
      </w:r>
      <w:r>
        <w:rPr>
          <w:rFonts w:hint="eastAsia"/>
          <w:sz w:val="24"/>
        </w:rPr>
        <w:t>，段采用手动管理方式。</w:t>
      </w:r>
    </w:p>
    <w:p w14:paraId="439D9580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数据库创建一个临时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 xml:space="preserve"> TEMP02</w:t>
      </w:r>
      <w:r>
        <w:rPr>
          <w:rFonts w:hint="eastAsia"/>
          <w:sz w:val="24"/>
        </w:rPr>
        <w:t>，数据</w:t>
      </w:r>
      <w:r>
        <w:rPr>
          <w:sz w:val="24"/>
        </w:rPr>
        <w:t>文件为</w:t>
      </w:r>
      <w:r>
        <w:t>'d:\tp02.dbf'</w:t>
      </w:r>
      <w:r>
        <w:rPr>
          <w:rFonts w:hint="eastAsia"/>
        </w:rPr>
        <w:t>，</w:t>
      </w:r>
      <w:r>
        <w:t>大小为</w:t>
      </w:r>
      <w:r>
        <w:rPr>
          <w:rFonts w:hint="eastAsia"/>
        </w:rPr>
        <w:t>15</w:t>
      </w:r>
      <w:r>
        <w:t>M</w:t>
      </w:r>
      <w:r>
        <w:rPr>
          <w:rFonts w:hint="eastAsia"/>
          <w:sz w:val="24"/>
        </w:rPr>
        <w:t>；</w:t>
      </w:r>
    </w:p>
    <w:p w14:paraId="0F7D370E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数据库创建一个名为</w:t>
      </w:r>
      <w:r>
        <w:rPr>
          <w:rFonts w:hint="eastAsia"/>
          <w:sz w:val="24"/>
        </w:rPr>
        <w:t xml:space="preserve"> UNDO02 </w:t>
      </w:r>
      <w:r>
        <w:rPr>
          <w:rFonts w:hint="eastAsia"/>
          <w:sz w:val="24"/>
        </w:rPr>
        <w:t>的撤销表空间，数据</w:t>
      </w:r>
      <w:r>
        <w:rPr>
          <w:sz w:val="24"/>
        </w:rPr>
        <w:t>文件为</w:t>
      </w:r>
      <w:r>
        <w:t xml:space="preserve">'d:\un02.dbf'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</w:t>
      </w:r>
      <w:r>
        <w:rPr>
          <w:sz w:val="24"/>
        </w:rPr>
        <w:t>大小</w:t>
      </w:r>
      <w:r>
        <w:rPr>
          <w:rFonts w:hint="eastAsia"/>
          <w:sz w:val="24"/>
        </w:rPr>
        <w:t>10</w:t>
      </w:r>
      <w:r>
        <w:rPr>
          <w:sz w:val="24"/>
        </w:rPr>
        <w:t>M</w:t>
      </w:r>
      <w:r>
        <w:rPr>
          <w:rFonts w:hint="eastAsia"/>
          <w:sz w:val="24"/>
        </w:rPr>
        <w:t>；</w:t>
      </w:r>
    </w:p>
    <w:p w14:paraId="51B5C89C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数据库的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 xml:space="preserve"> BOOKTBS1 </w:t>
      </w:r>
      <w:r>
        <w:rPr>
          <w:rFonts w:hint="eastAsia"/>
          <w:sz w:val="24"/>
        </w:rPr>
        <w:t>添加一个大小为</w:t>
      </w:r>
      <w:r>
        <w:rPr>
          <w:rFonts w:hint="eastAsia"/>
          <w:sz w:val="24"/>
        </w:rPr>
        <w:t xml:space="preserve"> </w:t>
      </w:r>
      <w:r>
        <w:rPr>
          <w:sz w:val="24"/>
        </w:rPr>
        <w:t>2</w:t>
      </w:r>
      <w:r>
        <w:rPr>
          <w:rFonts w:hint="eastAsia"/>
          <w:sz w:val="24"/>
        </w:rPr>
        <w:t xml:space="preserve">0M </w:t>
      </w:r>
      <w:r>
        <w:rPr>
          <w:rFonts w:hint="eastAsia"/>
          <w:sz w:val="24"/>
        </w:rPr>
        <w:t>的数据文件</w:t>
      </w:r>
      <w:r>
        <w:t>'d:\bt03.dbf'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以改变该表空间的大小；</w:t>
      </w:r>
    </w:p>
    <w:p w14:paraId="45DDEF2C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6</w:t>
      </w:r>
      <w:r>
        <w:rPr>
          <w:rFonts w:hint="eastAsia"/>
          <w:sz w:val="24"/>
        </w:rPr>
        <w:t>）创建一个名为</w:t>
      </w:r>
      <w:r>
        <w:rPr>
          <w:rFonts w:hint="eastAsia"/>
          <w:sz w:val="24"/>
        </w:rPr>
        <w:t xml:space="preserve"> test </w:t>
      </w:r>
      <w:r>
        <w:rPr>
          <w:rFonts w:hint="eastAsia"/>
          <w:sz w:val="24"/>
        </w:rPr>
        <w:t>的表，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存储于</w:t>
      </w:r>
      <w:r>
        <w:rPr>
          <w:rFonts w:hint="eastAsia"/>
          <w:sz w:val="24"/>
        </w:rPr>
        <w:t xml:space="preserve"> BOOKTBS1 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向表中插入一条记录；</w:t>
      </w:r>
    </w:p>
    <w:p w14:paraId="6E2D5767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数据库的</w:t>
      </w:r>
      <w:r>
        <w:rPr>
          <w:rFonts w:hint="eastAsia"/>
          <w:sz w:val="24"/>
        </w:rPr>
        <w:t xml:space="preserve"> BOOKTBS1 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设置为脱机状态，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测试该表空间是否</w:t>
      </w:r>
      <w:r>
        <w:rPr>
          <w:rFonts w:hint="eastAsia"/>
          <w:sz w:val="24"/>
        </w:rPr>
        <w:lastRenderedPageBreak/>
        <w:t>可以使用；</w:t>
      </w:r>
    </w:p>
    <w:p w14:paraId="5C7F0440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数据库的</w:t>
      </w:r>
      <w:r>
        <w:rPr>
          <w:rFonts w:hint="eastAsia"/>
          <w:sz w:val="24"/>
        </w:rPr>
        <w:t xml:space="preserve"> BOOKTBS1 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设置为联机状态，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测试该表空间是否可以使用；</w:t>
      </w:r>
    </w:p>
    <w:p w14:paraId="0FD2F26E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9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数据库的</w:t>
      </w:r>
      <w:r>
        <w:rPr>
          <w:rFonts w:hint="eastAsia"/>
          <w:sz w:val="24"/>
        </w:rPr>
        <w:t xml:space="preserve"> BOOKTBS1 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设置为只读状态，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测试该表空间是否可以进行数据写入操作；</w:t>
      </w:r>
    </w:p>
    <w:p w14:paraId="2AAB1E02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数据库的</w:t>
      </w:r>
      <w:r>
        <w:rPr>
          <w:rFonts w:hint="eastAsia"/>
          <w:sz w:val="24"/>
        </w:rPr>
        <w:t xml:space="preserve"> BOOKTBS1 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设置为读写状态，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测试该表空间是否可以进行数据读写操作；</w:t>
      </w:r>
    </w:p>
    <w:p w14:paraId="01AB0779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数据库控制文件中的表空间信息；</w:t>
      </w:r>
    </w:p>
    <w:p w14:paraId="194A7125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数据库所有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及其数据文件信息；</w:t>
      </w:r>
    </w:p>
    <w:p w14:paraId="57E35728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</w:t>
      </w:r>
      <w:r>
        <w:rPr>
          <w:rFonts w:hint="eastAsia"/>
          <w:sz w:val="24"/>
        </w:rPr>
        <w:t xml:space="preserve"> BOOKTBS2 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及其所有内容，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同时删除操作系统上的数据文件。</w:t>
      </w:r>
    </w:p>
    <w:p w14:paraId="47938BA6" w14:textId="77777777" w:rsidR="000D6EEF" w:rsidRPr="008F4D02" w:rsidRDefault="000D6EEF" w:rsidP="000D6EEF">
      <w:pPr>
        <w:spacing w:line="360" w:lineRule="auto"/>
        <w:rPr>
          <w:sz w:val="24"/>
        </w:rPr>
      </w:pPr>
      <w:r w:rsidRPr="008F4D02">
        <w:rPr>
          <w:rFonts w:hint="eastAsia"/>
          <w:sz w:val="24"/>
        </w:rPr>
        <w:t>（</w:t>
      </w:r>
      <w:r w:rsidRPr="008F4D02">
        <w:rPr>
          <w:rFonts w:hint="eastAsia"/>
          <w:sz w:val="24"/>
        </w:rPr>
        <w:t>14</w:t>
      </w:r>
      <w:r w:rsidRPr="008F4D02">
        <w:rPr>
          <w:rFonts w:hint="eastAsia"/>
          <w:sz w:val="24"/>
        </w:rPr>
        <w:t>）修改任</w:t>
      </w:r>
      <w:proofErr w:type="gramStart"/>
      <w:r w:rsidRPr="008F4D02">
        <w:rPr>
          <w:rFonts w:hint="eastAsia"/>
          <w:sz w:val="24"/>
        </w:rPr>
        <w:t>一</w:t>
      </w:r>
      <w:proofErr w:type="gramEnd"/>
      <w:r w:rsidRPr="008F4D02">
        <w:rPr>
          <w:rFonts w:hint="eastAsia"/>
          <w:sz w:val="24"/>
        </w:rPr>
        <w:t>数据文件为脱机状态。</w:t>
      </w:r>
    </w:p>
    <w:p w14:paraId="02612B49" w14:textId="77777777" w:rsidR="000D6EEF" w:rsidRPr="008F4D02" w:rsidRDefault="000D6EEF" w:rsidP="000D6EEF">
      <w:pPr>
        <w:spacing w:line="360" w:lineRule="auto"/>
        <w:rPr>
          <w:sz w:val="24"/>
        </w:rPr>
      </w:pPr>
      <w:r w:rsidRPr="008F4D02">
        <w:rPr>
          <w:rFonts w:hint="eastAsia"/>
          <w:sz w:val="24"/>
        </w:rPr>
        <w:t>（</w:t>
      </w:r>
      <w:r w:rsidRPr="008F4D02">
        <w:rPr>
          <w:rFonts w:hint="eastAsia"/>
          <w:sz w:val="24"/>
        </w:rPr>
        <w:t>15</w:t>
      </w:r>
      <w:r w:rsidRPr="008F4D02">
        <w:rPr>
          <w:rFonts w:hint="eastAsia"/>
          <w:sz w:val="24"/>
        </w:rPr>
        <w:t>）修改任</w:t>
      </w:r>
      <w:proofErr w:type="gramStart"/>
      <w:r w:rsidRPr="008F4D02">
        <w:rPr>
          <w:rFonts w:hint="eastAsia"/>
          <w:sz w:val="24"/>
        </w:rPr>
        <w:t>一</w:t>
      </w:r>
      <w:proofErr w:type="gramEnd"/>
      <w:r w:rsidRPr="008F4D02">
        <w:rPr>
          <w:rFonts w:hint="eastAsia"/>
          <w:sz w:val="24"/>
        </w:rPr>
        <w:t>数据文件为联机状态。</w:t>
      </w:r>
    </w:p>
    <w:p w14:paraId="64C64A09" w14:textId="77777777" w:rsidR="000D6EEF" w:rsidRDefault="000D6EEF" w:rsidP="000D6EEF">
      <w:pPr>
        <w:spacing w:line="360" w:lineRule="auto"/>
        <w:rPr>
          <w:rFonts w:eastAsia="宋体"/>
          <w:b/>
          <w:bCs/>
          <w:sz w:val="24"/>
        </w:rPr>
      </w:pPr>
    </w:p>
    <w:p w14:paraId="26133628" w14:textId="77777777" w:rsidR="000D6EEF" w:rsidRDefault="000D6EEF" w:rsidP="000D6EEF">
      <w:pPr>
        <w:spacing w:line="360" w:lineRule="auto"/>
        <w:rPr>
          <w:rFonts w:eastAsia="宋体"/>
          <w:b/>
          <w:bCs/>
          <w:sz w:val="24"/>
        </w:rPr>
      </w:pPr>
    </w:p>
    <w:p w14:paraId="4A1162D0" w14:textId="77777777" w:rsidR="000D6EEF" w:rsidRDefault="000D6EEF" w:rsidP="000D6EEF">
      <w:pPr>
        <w:spacing w:line="360" w:lineRule="auto"/>
        <w:rPr>
          <w:rFonts w:eastAsia="宋体"/>
          <w:b/>
          <w:bCs/>
          <w:sz w:val="24"/>
        </w:rPr>
      </w:pPr>
    </w:p>
    <w:p w14:paraId="1808ADF1" w14:textId="77777777" w:rsidR="000D6EEF" w:rsidRDefault="000D6EEF" w:rsidP="000D6EEF">
      <w:pPr>
        <w:pStyle w:val="2"/>
      </w:pPr>
      <w:bookmarkStart w:id="22" w:name="_Toc143706608"/>
      <w:r>
        <w:rPr>
          <w:rFonts w:hint="eastAsia"/>
        </w:rPr>
        <w:t>四.问题解答及实验结果</w:t>
      </w:r>
      <w:bookmarkEnd w:id="22"/>
    </w:p>
    <w:p w14:paraId="2005AB01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147DFE89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409A97F3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05C41860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4EE7DF36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306AE745" w14:textId="77777777" w:rsidR="000D6EEF" w:rsidRDefault="000D6EEF" w:rsidP="000D6EEF">
      <w:pPr>
        <w:pStyle w:val="2"/>
      </w:pPr>
      <w:bookmarkStart w:id="23" w:name="_Toc143706609"/>
      <w:r>
        <w:rPr>
          <w:rFonts w:hint="eastAsia"/>
        </w:rPr>
        <w:t>五.实验体会与收获</w:t>
      </w:r>
      <w:bookmarkEnd w:id="23"/>
    </w:p>
    <w:p w14:paraId="103714F1" w14:textId="77777777" w:rsidR="000D6EEF" w:rsidRDefault="000D6EEF" w:rsidP="000D6EEF">
      <w:pPr>
        <w:pStyle w:val="1"/>
        <w:rPr>
          <w:sz w:val="24"/>
        </w:rPr>
      </w:pPr>
      <w:r>
        <w:rPr>
          <w:rFonts w:hint="eastAsia"/>
          <w:sz w:val="24"/>
        </w:rPr>
        <w:br w:type="page"/>
      </w:r>
    </w:p>
    <w:p w14:paraId="2C2B10FB" w14:textId="77777777" w:rsidR="000D6EEF" w:rsidRDefault="000D6EEF" w:rsidP="000D6EEF">
      <w:pPr>
        <w:pStyle w:val="1"/>
      </w:pPr>
      <w:bookmarkStart w:id="24" w:name="_Toc143706610"/>
      <w:r>
        <w:rPr>
          <w:rFonts w:hint="eastAsia"/>
        </w:rPr>
        <w:lastRenderedPageBreak/>
        <w:t>实验</w:t>
      </w:r>
      <w:r>
        <w:rPr>
          <w:rFonts w:eastAsia="宋体" w:hint="eastAsia"/>
        </w:rPr>
        <w:t>五</w:t>
      </w:r>
      <w:r>
        <w:rPr>
          <w:rFonts w:hint="eastAsia"/>
        </w:rPr>
        <w:t xml:space="preserve"> </w:t>
      </w:r>
      <w:r>
        <w:rPr>
          <w:rFonts w:eastAsia="宋体" w:hint="eastAsia"/>
        </w:rPr>
        <w:t xml:space="preserve"> </w:t>
      </w:r>
      <w:r>
        <w:rPr>
          <w:rFonts w:hint="eastAsia"/>
        </w:rPr>
        <w:t xml:space="preserve">Oracle </w:t>
      </w:r>
      <w:r>
        <w:rPr>
          <w:rFonts w:hint="eastAsia"/>
        </w:rPr>
        <w:t>数据库安全管理</w:t>
      </w:r>
      <w:bookmarkEnd w:id="24"/>
    </w:p>
    <w:p w14:paraId="0B374634" w14:textId="77777777" w:rsidR="000D6EEF" w:rsidRDefault="000D6EEF" w:rsidP="000D6EEF">
      <w:pPr>
        <w:pStyle w:val="2"/>
      </w:pPr>
      <w:bookmarkStart w:id="25" w:name="_Toc143706611"/>
      <w:r>
        <w:rPr>
          <w:rFonts w:hint="eastAsia"/>
        </w:rPr>
        <w:t>一、 实验目的</w:t>
      </w:r>
      <w:bookmarkEnd w:id="25"/>
    </w:p>
    <w:p w14:paraId="628CE44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 xml:space="preserve"> Oracle </w:t>
      </w:r>
      <w:r>
        <w:rPr>
          <w:rFonts w:hint="eastAsia"/>
          <w:sz w:val="24"/>
        </w:rPr>
        <w:t>数据库安全控制的实现。</w:t>
      </w:r>
    </w:p>
    <w:p w14:paraId="521E31C9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 xml:space="preserve"> Oracle </w:t>
      </w:r>
      <w:r>
        <w:rPr>
          <w:rFonts w:hint="eastAsia"/>
          <w:sz w:val="24"/>
        </w:rPr>
        <w:t>数据库用户管理。</w:t>
      </w:r>
    </w:p>
    <w:p w14:paraId="6B68DC7C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 xml:space="preserve"> Oracle </w:t>
      </w:r>
      <w:r>
        <w:rPr>
          <w:rFonts w:hint="eastAsia"/>
          <w:sz w:val="24"/>
        </w:rPr>
        <w:t>数据库权限管理。</w:t>
      </w:r>
    </w:p>
    <w:p w14:paraId="30DF738A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</w:t>
      </w:r>
      <w:r>
        <w:rPr>
          <w:rFonts w:hint="eastAsia"/>
          <w:sz w:val="24"/>
        </w:rPr>
        <w:t xml:space="preserve"> Oracle </w:t>
      </w:r>
      <w:r>
        <w:rPr>
          <w:rFonts w:hint="eastAsia"/>
          <w:sz w:val="24"/>
        </w:rPr>
        <w:t>数据库角色管理。</w:t>
      </w:r>
    </w:p>
    <w:p w14:paraId="07603D98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了解</w:t>
      </w:r>
      <w:r>
        <w:rPr>
          <w:rFonts w:hint="eastAsia"/>
          <w:sz w:val="24"/>
        </w:rPr>
        <w:t xml:space="preserve"> Oracle </w:t>
      </w:r>
      <w:r>
        <w:rPr>
          <w:rFonts w:hint="eastAsia"/>
          <w:sz w:val="24"/>
        </w:rPr>
        <w:t>数据库概要文件的管理。</w:t>
      </w:r>
    </w:p>
    <w:p w14:paraId="12279623" w14:textId="77777777" w:rsidR="000D6EEF" w:rsidRDefault="000D6EEF" w:rsidP="000D6EEF">
      <w:pPr>
        <w:pStyle w:val="2"/>
      </w:pPr>
      <w:bookmarkStart w:id="26" w:name="_Toc143706612"/>
      <w:r>
        <w:rPr>
          <w:rFonts w:hint="eastAsia"/>
        </w:rPr>
        <w:t>二、实验要求</w:t>
      </w:r>
      <w:bookmarkEnd w:id="26"/>
    </w:p>
    <w:p w14:paraId="13B76CBF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eastAsia="宋体"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数据库创建用户。</w:t>
      </w:r>
    </w:p>
    <w:p w14:paraId="7ED39F6B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eastAsia="宋体"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数据库用户进行权限授予与回收</w:t>
      </w:r>
    </w:p>
    <w:p w14:paraId="1797C961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eastAsia="宋体"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数据库创建角色，利用角色为用户授权。</w:t>
      </w:r>
    </w:p>
    <w:p w14:paraId="35154B4E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eastAsia="宋体"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数据库创建概要文件，并指定给用户。</w:t>
      </w:r>
    </w:p>
    <w:p w14:paraId="0CF6CA9A" w14:textId="77777777" w:rsidR="000D6EEF" w:rsidRDefault="000D6EEF" w:rsidP="000D6EEF">
      <w:pPr>
        <w:pStyle w:val="2"/>
        <w:rPr>
          <w:rFonts w:eastAsia="宋体"/>
        </w:rPr>
      </w:pPr>
      <w:bookmarkStart w:id="27" w:name="_Toc143706613"/>
      <w:r>
        <w:rPr>
          <w:rFonts w:hint="eastAsia"/>
        </w:rPr>
        <w:t>三、 实验</w:t>
      </w:r>
      <w:r>
        <w:rPr>
          <w:rFonts w:eastAsia="宋体" w:hint="eastAsia"/>
        </w:rPr>
        <w:t>内容</w:t>
      </w:r>
      <w:bookmarkEnd w:id="27"/>
    </w:p>
    <w:p w14:paraId="72C7328F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）创建一个名为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的用户，采用口令认证方式，口令为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，默认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USERS</w:t>
      </w:r>
      <w:r>
        <w:rPr>
          <w:rFonts w:hint="eastAsia"/>
          <w:sz w:val="24"/>
        </w:rPr>
        <w:t>表空间，临时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TEMP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>USERS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上配额为</w:t>
      </w:r>
      <w:r>
        <w:rPr>
          <w:rFonts w:hint="eastAsia"/>
          <w:sz w:val="24"/>
        </w:rPr>
        <w:t>10M</w:t>
      </w:r>
      <w:r>
        <w:rPr>
          <w:rFonts w:hint="eastAsia"/>
          <w:sz w:val="24"/>
        </w:rPr>
        <w:t>，在</w:t>
      </w:r>
      <w:r>
        <w:rPr>
          <w:rFonts w:hint="eastAsia"/>
          <w:sz w:val="24"/>
        </w:rPr>
        <w:t xml:space="preserve"> BOOKTBS1 </w:t>
      </w:r>
      <w:proofErr w:type="gramStart"/>
      <w:r>
        <w:rPr>
          <w:rFonts w:hint="eastAsia"/>
          <w:sz w:val="24"/>
        </w:rPr>
        <w:t>表空间</w:t>
      </w:r>
      <w:proofErr w:type="gramEnd"/>
      <w:r>
        <w:rPr>
          <w:rFonts w:hint="eastAsia"/>
          <w:sz w:val="24"/>
        </w:rPr>
        <w:t>上的配额为</w:t>
      </w:r>
      <w:r>
        <w:rPr>
          <w:rFonts w:hint="eastAsia"/>
          <w:sz w:val="24"/>
        </w:rPr>
        <w:t>50M</w:t>
      </w:r>
      <w:r>
        <w:rPr>
          <w:rFonts w:hint="eastAsia"/>
          <w:sz w:val="24"/>
        </w:rPr>
        <w:t>。</w:t>
      </w:r>
    </w:p>
    <w:p w14:paraId="5EEB9620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932991">
        <w:rPr>
          <w:rFonts w:hint="eastAsia"/>
          <w:sz w:val="24"/>
        </w:rPr>
        <w:t>创建一个名为</w:t>
      </w:r>
      <w:r w:rsidRPr="00932991">
        <w:rPr>
          <w:rFonts w:hint="eastAsia"/>
          <w:sz w:val="24"/>
        </w:rPr>
        <w:t>Joan</w:t>
      </w:r>
      <w:r w:rsidRPr="00932991">
        <w:rPr>
          <w:rFonts w:hint="eastAsia"/>
          <w:sz w:val="24"/>
        </w:rPr>
        <w:t>的用户，采用口令认证方式，口令为</w:t>
      </w:r>
      <w:r w:rsidRPr="00932991">
        <w:rPr>
          <w:rFonts w:hint="eastAsia"/>
          <w:sz w:val="24"/>
        </w:rPr>
        <w:t>Joan</w:t>
      </w:r>
      <w:r w:rsidRPr="00932991">
        <w:rPr>
          <w:rFonts w:hint="eastAsia"/>
          <w:sz w:val="24"/>
        </w:rPr>
        <w:t>，默认</w:t>
      </w:r>
      <w:proofErr w:type="gramStart"/>
      <w:r w:rsidRPr="00932991">
        <w:rPr>
          <w:rFonts w:hint="eastAsia"/>
          <w:sz w:val="24"/>
        </w:rPr>
        <w:t>表空间</w:t>
      </w:r>
      <w:proofErr w:type="gramEnd"/>
      <w:r w:rsidRPr="00932991">
        <w:rPr>
          <w:rFonts w:hint="eastAsia"/>
          <w:sz w:val="24"/>
        </w:rPr>
        <w:t>为</w:t>
      </w:r>
      <w:r w:rsidRPr="00932991">
        <w:rPr>
          <w:rFonts w:hint="eastAsia"/>
          <w:sz w:val="24"/>
        </w:rPr>
        <w:t>BOOKTBS2</w:t>
      </w:r>
      <w:r w:rsidRPr="00932991">
        <w:rPr>
          <w:rFonts w:hint="eastAsia"/>
          <w:sz w:val="24"/>
        </w:rPr>
        <w:t>表空间（实验</w:t>
      </w:r>
      <w:r w:rsidRPr="00932991">
        <w:rPr>
          <w:rFonts w:hint="eastAsia"/>
          <w:sz w:val="24"/>
        </w:rPr>
        <w:t>3</w:t>
      </w:r>
      <w:r w:rsidRPr="00932991">
        <w:rPr>
          <w:rFonts w:hint="eastAsia"/>
          <w:sz w:val="24"/>
        </w:rPr>
        <w:t>中题目</w:t>
      </w:r>
      <w:r w:rsidRPr="00932991">
        <w:rPr>
          <w:rFonts w:hint="eastAsia"/>
          <w:sz w:val="24"/>
        </w:rPr>
        <w:t>2</w:t>
      </w:r>
      <w:r w:rsidRPr="00932991">
        <w:rPr>
          <w:rFonts w:hint="eastAsia"/>
          <w:sz w:val="24"/>
        </w:rPr>
        <w:t>已创建），默认临时</w:t>
      </w:r>
      <w:proofErr w:type="gramStart"/>
      <w:r w:rsidRPr="00932991">
        <w:rPr>
          <w:rFonts w:hint="eastAsia"/>
          <w:sz w:val="24"/>
        </w:rPr>
        <w:t>表空间</w:t>
      </w:r>
      <w:proofErr w:type="gramEnd"/>
      <w:r w:rsidRPr="00932991">
        <w:rPr>
          <w:rFonts w:hint="eastAsia"/>
          <w:sz w:val="24"/>
        </w:rPr>
        <w:t>为</w:t>
      </w:r>
      <w:r w:rsidRPr="00932991">
        <w:rPr>
          <w:rFonts w:hint="eastAsia"/>
          <w:sz w:val="24"/>
        </w:rPr>
        <w:t>TEMP</w:t>
      </w:r>
      <w:r w:rsidRPr="00932991">
        <w:rPr>
          <w:rFonts w:hint="eastAsia"/>
          <w:sz w:val="24"/>
        </w:rPr>
        <w:t>，在</w:t>
      </w:r>
      <w:r w:rsidRPr="00932991">
        <w:rPr>
          <w:rFonts w:hint="eastAsia"/>
          <w:sz w:val="24"/>
        </w:rPr>
        <w:t>USERS</w:t>
      </w:r>
      <w:proofErr w:type="gramStart"/>
      <w:r w:rsidRPr="00932991">
        <w:rPr>
          <w:rFonts w:hint="eastAsia"/>
          <w:sz w:val="24"/>
        </w:rPr>
        <w:t>表空间</w:t>
      </w:r>
      <w:proofErr w:type="gramEnd"/>
      <w:r w:rsidRPr="00932991">
        <w:rPr>
          <w:rFonts w:hint="eastAsia"/>
          <w:sz w:val="24"/>
        </w:rPr>
        <w:t>上配额为</w:t>
      </w:r>
      <w:r w:rsidRPr="00932991">
        <w:rPr>
          <w:rFonts w:hint="eastAsia"/>
          <w:sz w:val="24"/>
        </w:rPr>
        <w:t>10MB</w:t>
      </w:r>
      <w:r w:rsidRPr="00932991">
        <w:rPr>
          <w:rFonts w:hint="eastAsia"/>
          <w:sz w:val="24"/>
        </w:rPr>
        <w:t>，在</w:t>
      </w:r>
      <w:r w:rsidRPr="00932991">
        <w:rPr>
          <w:rFonts w:hint="eastAsia"/>
          <w:sz w:val="24"/>
        </w:rPr>
        <w:t>BOOKTBS2</w:t>
      </w:r>
      <w:proofErr w:type="gramStart"/>
      <w:r w:rsidRPr="00932991">
        <w:rPr>
          <w:rFonts w:hint="eastAsia"/>
          <w:sz w:val="24"/>
        </w:rPr>
        <w:t>表空间</w:t>
      </w:r>
      <w:proofErr w:type="gramEnd"/>
      <w:r w:rsidRPr="00932991">
        <w:rPr>
          <w:rFonts w:hint="eastAsia"/>
          <w:sz w:val="24"/>
        </w:rPr>
        <w:t>上的配额为</w:t>
      </w:r>
      <w:r w:rsidRPr="00932991">
        <w:rPr>
          <w:rFonts w:hint="eastAsia"/>
          <w:sz w:val="24"/>
        </w:rPr>
        <w:t>20MB</w:t>
      </w:r>
      <w:r w:rsidRPr="00932991">
        <w:rPr>
          <w:rFonts w:hint="eastAsia"/>
          <w:sz w:val="24"/>
        </w:rPr>
        <w:t>。该用户的初始状态为锁定状态。</w:t>
      </w:r>
    </w:p>
    <w:p w14:paraId="0EEB455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）为方便数据库中用户的登录，为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数据库中所有用户授予</w:t>
      </w:r>
      <w:r>
        <w:rPr>
          <w:rFonts w:hint="eastAsia"/>
          <w:sz w:val="24"/>
        </w:rPr>
        <w:t>CREATE SESSION</w:t>
      </w:r>
      <w:r>
        <w:rPr>
          <w:rFonts w:hint="eastAsia"/>
          <w:sz w:val="24"/>
        </w:rPr>
        <w:t>系统权限。</w:t>
      </w:r>
    </w:p>
    <w:p w14:paraId="72CFA372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）分别使用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用户和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用户登录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数据库，测试是否成功。</w:t>
      </w:r>
    </w:p>
    <w:p w14:paraId="22BE36E4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）为</w:t>
      </w:r>
      <w:r>
        <w:rPr>
          <w:rFonts w:hint="eastAsia"/>
          <w:sz w:val="24"/>
        </w:rPr>
        <w:t xml:space="preserve">Joan </w:t>
      </w:r>
      <w:r>
        <w:rPr>
          <w:rFonts w:hint="eastAsia"/>
          <w:sz w:val="24"/>
        </w:rPr>
        <w:t>用户</w:t>
      </w:r>
      <w:proofErr w:type="gramStart"/>
      <w:r>
        <w:rPr>
          <w:rFonts w:hint="eastAsia"/>
          <w:sz w:val="24"/>
        </w:rPr>
        <w:t>帐户</w:t>
      </w:r>
      <w:proofErr w:type="gramEnd"/>
      <w:r>
        <w:rPr>
          <w:rFonts w:hint="eastAsia"/>
          <w:sz w:val="24"/>
        </w:rPr>
        <w:t>解锁，并重新进行登录。</w:t>
      </w:r>
    </w:p>
    <w:p w14:paraId="764C80A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eastAsia="宋体"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用户和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用户登录成功后，分别查询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表中的数据。</w:t>
      </w:r>
    </w:p>
    <w:p w14:paraId="6FF04681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eastAsia="宋体" w:hint="eastAsia"/>
          <w:sz w:val="24"/>
        </w:rPr>
        <w:t>7</w:t>
      </w:r>
      <w:r>
        <w:rPr>
          <w:rFonts w:hint="eastAsia"/>
          <w:sz w:val="24"/>
        </w:rPr>
        <w:t>）为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用户授予</w:t>
      </w:r>
      <w:r>
        <w:rPr>
          <w:rFonts w:hint="eastAsia"/>
          <w:sz w:val="24"/>
        </w:rPr>
        <w:t>CREATE TABLE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CREATE VIEW</w:t>
      </w:r>
      <w:r>
        <w:rPr>
          <w:rFonts w:hint="eastAsia"/>
          <w:sz w:val="24"/>
        </w:rPr>
        <w:t>系统权限，并可以进行权限传递；将图书销售系统中的各个表的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INSERT</w:t>
      </w:r>
      <w:r>
        <w:rPr>
          <w:rFonts w:hint="eastAsia"/>
          <w:sz w:val="24"/>
        </w:rPr>
        <w:t>对象权限授予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用户，也具有传递性。</w:t>
      </w:r>
    </w:p>
    <w:p w14:paraId="6FCDB9C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eastAsia="宋体"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Tom </w:t>
      </w:r>
      <w:r>
        <w:rPr>
          <w:rFonts w:hint="eastAsia"/>
          <w:sz w:val="24"/>
        </w:rPr>
        <w:t>用户将图书销售系统中的</w:t>
      </w:r>
      <w:r>
        <w:rPr>
          <w:rFonts w:hint="eastAsia"/>
          <w:sz w:val="24"/>
        </w:rPr>
        <w:t>customers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publishers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books</w:t>
      </w:r>
      <w:r>
        <w:rPr>
          <w:rFonts w:hint="eastAsia"/>
          <w:sz w:val="24"/>
        </w:rPr>
        <w:t>表的查询权限以及</w:t>
      </w:r>
      <w:r>
        <w:rPr>
          <w:rFonts w:hint="eastAsia"/>
          <w:sz w:val="24"/>
        </w:rPr>
        <w:t>CREATE 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CREATE TABLE</w:t>
      </w:r>
      <w:r>
        <w:rPr>
          <w:rFonts w:hint="eastAsia"/>
          <w:sz w:val="24"/>
        </w:rPr>
        <w:t>的系统权限授予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用户。</w:t>
      </w:r>
    </w:p>
    <w:p w14:paraId="425CC4F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eastAsia="宋体" w:hint="eastAsia"/>
          <w:sz w:val="24"/>
        </w:rPr>
        <w:t>9</w:t>
      </w:r>
      <w:r>
        <w:rPr>
          <w:rFonts w:hint="eastAsia"/>
          <w:sz w:val="24"/>
        </w:rPr>
        <w:t>）利用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用户登录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数据库，查询</w:t>
      </w:r>
      <w:r>
        <w:rPr>
          <w:rFonts w:hint="eastAsia"/>
          <w:sz w:val="24"/>
        </w:rPr>
        <w:t>customers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publishers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books</w:t>
      </w:r>
      <w:r>
        <w:rPr>
          <w:rFonts w:hint="eastAsia"/>
          <w:sz w:val="24"/>
        </w:rPr>
        <w:t>表中的数据。创建一个包含出版社及其出版的图书信息的视图</w:t>
      </w:r>
      <w:proofErr w:type="spellStart"/>
      <w:r>
        <w:rPr>
          <w:rFonts w:hint="eastAsia"/>
          <w:sz w:val="24"/>
        </w:rPr>
        <w:t>publisher_book</w:t>
      </w:r>
      <w:proofErr w:type="spellEnd"/>
      <w:r>
        <w:rPr>
          <w:rFonts w:hint="eastAsia"/>
          <w:sz w:val="24"/>
        </w:rPr>
        <w:t>。</w:t>
      </w:r>
    </w:p>
    <w:p w14:paraId="7BFCD7B9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eastAsia="宋体"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用户回收其授予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用户的</w:t>
      </w:r>
      <w:r>
        <w:rPr>
          <w:rFonts w:hint="eastAsia"/>
          <w:sz w:val="24"/>
        </w:rPr>
        <w:t>CREATE VIEW</w:t>
      </w:r>
      <w:r>
        <w:rPr>
          <w:rFonts w:hint="eastAsia"/>
          <w:sz w:val="24"/>
        </w:rPr>
        <w:t>的系统权限。</w:t>
      </w:r>
    </w:p>
    <w:p w14:paraId="2DECC38D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用户回收其授予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用户的在</w:t>
      </w:r>
      <w:r>
        <w:rPr>
          <w:rFonts w:hint="eastAsia"/>
          <w:sz w:val="24"/>
        </w:rPr>
        <w:t>customers</w:t>
      </w:r>
      <w:r>
        <w:rPr>
          <w:rFonts w:hint="eastAsia"/>
          <w:sz w:val="24"/>
        </w:rPr>
        <w:t>表上的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权限。</w:t>
      </w:r>
    </w:p>
    <w:p w14:paraId="6F16CEEA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2</w:t>
      </w:r>
      <w:r>
        <w:rPr>
          <w:rFonts w:hint="eastAsia"/>
          <w:sz w:val="24"/>
        </w:rPr>
        <w:t>）利用</w:t>
      </w:r>
      <w:r>
        <w:rPr>
          <w:rFonts w:hint="eastAsia"/>
          <w:sz w:val="24"/>
        </w:rPr>
        <w:t>system</w:t>
      </w:r>
      <w:r>
        <w:rPr>
          <w:rFonts w:hint="eastAsia"/>
          <w:sz w:val="24"/>
        </w:rPr>
        <w:t>用户登录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回收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用户所有具有的</w:t>
      </w:r>
      <w:r>
        <w:rPr>
          <w:rFonts w:hint="eastAsia"/>
          <w:sz w:val="24"/>
        </w:rPr>
        <w:t>CREATETABLE</w:t>
      </w:r>
      <w:r>
        <w:rPr>
          <w:rFonts w:hint="eastAsia"/>
          <w:sz w:val="24"/>
        </w:rPr>
        <w:t>系统权限以及在</w:t>
      </w:r>
      <w:r>
        <w:rPr>
          <w:rFonts w:hint="eastAsia"/>
          <w:sz w:val="24"/>
        </w:rPr>
        <w:t xml:space="preserve"> customers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publishers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books</w:t>
      </w:r>
      <w:r>
        <w:rPr>
          <w:rFonts w:hint="eastAsia"/>
          <w:sz w:val="24"/>
        </w:rPr>
        <w:t>表上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权限。</w:t>
      </w:r>
    </w:p>
    <w:p w14:paraId="590CC6EA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3</w:t>
      </w:r>
      <w:r>
        <w:rPr>
          <w:rFonts w:hint="eastAsia"/>
          <w:sz w:val="24"/>
        </w:rPr>
        <w:t>）分别查询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用户、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用户所具有的对象权限和系统权限详细信息。</w:t>
      </w:r>
    </w:p>
    <w:p w14:paraId="5A37EC07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4</w:t>
      </w:r>
      <w:r>
        <w:rPr>
          <w:rFonts w:hint="eastAsia"/>
          <w:sz w:val="24"/>
        </w:rPr>
        <w:t>）创建一个角色</w:t>
      </w:r>
      <w:proofErr w:type="spellStart"/>
      <w:r>
        <w:rPr>
          <w:rFonts w:hint="eastAsia"/>
          <w:sz w:val="24"/>
        </w:rPr>
        <w:t>bs_role</w:t>
      </w:r>
      <w:proofErr w:type="spellEnd"/>
      <w:r>
        <w:rPr>
          <w:rFonts w:hint="eastAsia"/>
          <w:sz w:val="24"/>
        </w:rPr>
        <w:t>，将</w:t>
      </w:r>
      <w:r>
        <w:rPr>
          <w:rFonts w:hint="eastAsia"/>
          <w:sz w:val="24"/>
        </w:rPr>
        <w:t>ORCL</w:t>
      </w:r>
      <w:r>
        <w:rPr>
          <w:rFonts w:hint="eastAsia"/>
          <w:sz w:val="24"/>
        </w:rPr>
        <w:t>数据库中</w:t>
      </w:r>
      <w:r>
        <w:rPr>
          <w:rFonts w:hint="eastAsia"/>
          <w:sz w:val="24"/>
        </w:rPr>
        <w:t>books</w:t>
      </w:r>
      <w:r>
        <w:rPr>
          <w:rFonts w:hint="eastAsia"/>
          <w:sz w:val="24"/>
        </w:rPr>
        <w:t>表的所有对象权限以及对</w:t>
      </w:r>
      <w:r>
        <w:rPr>
          <w:rFonts w:hint="eastAsia"/>
          <w:sz w:val="24"/>
        </w:rPr>
        <w:t xml:space="preserve">customers 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publisher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orders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 xml:space="preserve"> SELECT</w:t>
      </w:r>
      <w:r>
        <w:rPr>
          <w:rFonts w:hint="eastAsia"/>
          <w:sz w:val="24"/>
        </w:rPr>
        <w:t>权限授予该角色。</w:t>
      </w:r>
    </w:p>
    <w:p w14:paraId="2E66AD6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5</w:t>
      </w:r>
      <w:r>
        <w:rPr>
          <w:rFonts w:hint="eastAsia"/>
          <w:sz w:val="24"/>
        </w:rPr>
        <w:t>）将</w:t>
      </w:r>
      <w:proofErr w:type="spellStart"/>
      <w:r>
        <w:rPr>
          <w:rFonts w:hint="eastAsia"/>
          <w:sz w:val="24"/>
        </w:rPr>
        <w:t>bs_role</w:t>
      </w:r>
      <w:proofErr w:type="spellEnd"/>
      <w:r>
        <w:rPr>
          <w:rFonts w:hint="eastAsia"/>
          <w:sz w:val="24"/>
        </w:rPr>
        <w:t>角色授予</w:t>
      </w:r>
      <w:r>
        <w:rPr>
          <w:rFonts w:hint="eastAsia"/>
          <w:sz w:val="24"/>
        </w:rPr>
        <w:t>Joan</w:t>
      </w:r>
      <w:r>
        <w:rPr>
          <w:rFonts w:hint="eastAsia"/>
          <w:sz w:val="24"/>
        </w:rPr>
        <w:t>用户，将</w:t>
      </w:r>
      <w:r>
        <w:rPr>
          <w:rFonts w:hint="eastAsia"/>
          <w:sz w:val="24"/>
        </w:rPr>
        <w:t>CREATE SESSION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RESOURCE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bs_role</w:t>
      </w:r>
      <w:proofErr w:type="spellEnd"/>
      <w:r>
        <w:rPr>
          <w:rFonts w:hint="eastAsia"/>
          <w:sz w:val="24"/>
        </w:rPr>
        <w:t>角色授予</w:t>
      </w:r>
      <w:r>
        <w:rPr>
          <w:rFonts w:hint="eastAsia"/>
          <w:sz w:val="24"/>
        </w:rPr>
        <w:t>Tom</w:t>
      </w:r>
      <w:r>
        <w:rPr>
          <w:rFonts w:hint="eastAsia"/>
          <w:sz w:val="24"/>
        </w:rPr>
        <w:t>用户。</w:t>
      </w:r>
    </w:p>
    <w:p w14:paraId="3416E843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6</w:t>
      </w:r>
      <w:r>
        <w:rPr>
          <w:rFonts w:hint="eastAsia"/>
          <w:sz w:val="24"/>
        </w:rPr>
        <w:t>）创建一个</w:t>
      </w:r>
      <w:r>
        <w:rPr>
          <w:rFonts w:hint="eastAsia"/>
          <w:sz w:val="24"/>
        </w:rPr>
        <w:t>bs_profile1</w:t>
      </w:r>
      <w:r>
        <w:rPr>
          <w:rFonts w:hint="eastAsia"/>
          <w:sz w:val="24"/>
        </w:rPr>
        <w:t>的概要文件，限定该用户的最长会话时间为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分钟，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如果连续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分钟空闲，</w:t>
      </w:r>
      <w:proofErr w:type="gramStart"/>
      <w:r>
        <w:rPr>
          <w:rFonts w:hint="eastAsia"/>
          <w:sz w:val="24"/>
        </w:rPr>
        <w:t>则结束</w:t>
      </w:r>
      <w:proofErr w:type="gramEnd"/>
      <w:r>
        <w:rPr>
          <w:rFonts w:hint="eastAsia"/>
          <w:sz w:val="24"/>
        </w:rPr>
        <w:t>会话。同时，限定其口令有效期为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天，连续登录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次失败后将锁定账户，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天后自动解锁。</w:t>
      </w:r>
    </w:p>
    <w:p w14:paraId="6DD933BF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创建一个概要文件</w:t>
      </w:r>
      <w:r>
        <w:rPr>
          <w:rFonts w:hint="eastAsia"/>
          <w:sz w:val="24"/>
        </w:rPr>
        <w:t>bs_profile2</w:t>
      </w:r>
      <w:r>
        <w:rPr>
          <w:rFonts w:hint="eastAsia"/>
          <w:sz w:val="24"/>
        </w:rPr>
        <w:t>，要求每个用户的最多会话数为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个，最长的连接时间为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分钟，最大空闲时间为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分钟，每个会话占用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的最大时间为</w:t>
      </w:r>
      <w:r>
        <w:rPr>
          <w:rFonts w:hint="eastAsia"/>
          <w:sz w:val="24"/>
        </w:rPr>
        <w:t xml:space="preserve">10 </w:t>
      </w:r>
      <w:r>
        <w:rPr>
          <w:rFonts w:hint="eastAsia"/>
          <w:sz w:val="24"/>
        </w:rPr>
        <w:t>秒；用户最多尝试登录次数为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次，登录失败后账户锁定日期为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天。</w:t>
      </w:r>
    </w:p>
    <w:p w14:paraId="40A30552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 w:rsidRPr="00CB742C">
        <w:rPr>
          <w:rFonts w:hint="eastAsia"/>
          <w:sz w:val="24"/>
        </w:rPr>
        <w:t>将概要文件</w:t>
      </w:r>
      <w:r w:rsidRPr="00CB742C">
        <w:rPr>
          <w:rFonts w:hint="eastAsia"/>
          <w:sz w:val="24"/>
        </w:rPr>
        <w:t>bs_profile1</w:t>
      </w:r>
      <w:r w:rsidRPr="00CB742C">
        <w:rPr>
          <w:rFonts w:hint="eastAsia"/>
          <w:sz w:val="24"/>
        </w:rPr>
        <w:t>指定给</w:t>
      </w:r>
      <w:r w:rsidRPr="00CB742C">
        <w:rPr>
          <w:rFonts w:hint="eastAsia"/>
          <w:sz w:val="24"/>
        </w:rPr>
        <w:t>Tom</w:t>
      </w:r>
      <w:r w:rsidRPr="00CB742C">
        <w:rPr>
          <w:rFonts w:hint="eastAsia"/>
          <w:sz w:val="24"/>
        </w:rPr>
        <w:t>用户，将概要文件</w:t>
      </w:r>
      <w:r w:rsidRPr="00CB742C">
        <w:rPr>
          <w:rFonts w:hint="eastAsia"/>
          <w:sz w:val="24"/>
        </w:rPr>
        <w:t>bs_profile2</w:t>
      </w:r>
      <w:r w:rsidRPr="00CB742C">
        <w:rPr>
          <w:rFonts w:hint="eastAsia"/>
          <w:sz w:val="24"/>
        </w:rPr>
        <w:t>指定给</w:t>
      </w:r>
      <w:r w:rsidRPr="00CB742C">
        <w:rPr>
          <w:rFonts w:hint="eastAsia"/>
          <w:sz w:val="24"/>
        </w:rPr>
        <w:t>Joan</w:t>
      </w:r>
      <w:r w:rsidRPr="00CB742C">
        <w:rPr>
          <w:rFonts w:hint="eastAsia"/>
          <w:sz w:val="24"/>
        </w:rPr>
        <w:t>用户。</w:t>
      </w:r>
    </w:p>
    <w:p w14:paraId="490FFA0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eastAsia="宋体" w:hint="eastAsia"/>
          <w:sz w:val="24"/>
        </w:rPr>
        <w:t>9</w:t>
      </w:r>
      <w:r>
        <w:rPr>
          <w:rFonts w:hint="eastAsia"/>
          <w:sz w:val="24"/>
        </w:rPr>
        <w:t>）</w:t>
      </w:r>
      <w:r w:rsidRPr="00CB742C">
        <w:rPr>
          <w:rFonts w:hint="eastAsia"/>
          <w:sz w:val="24"/>
        </w:rPr>
        <w:t>利用</w:t>
      </w:r>
      <w:r w:rsidRPr="00CB742C">
        <w:rPr>
          <w:rFonts w:hint="eastAsia"/>
          <w:sz w:val="24"/>
        </w:rPr>
        <w:t>Tom</w:t>
      </w:r>
      <w:r w:rsidRPr="00CB742C">
        <w:rPr>
          <w:rFonts w:hint="eastAsia"/>
          <w:sz w:val="24"/>
        </w:rPr>
        <w:t>用户登录</w:t>
      </w:r>
      <w:r w:rsidRPr="00CB742C">
        <w:rPr>
          <w:rFonts w:hint="eastAsia"/>
          <w:sz w:val="24"/>
        </w:rPr>
        <w:t>ORCL</w:t>
      </w:r>
      <w:r w:rsidRPr="00CB742C">
        <w:rPr>
          <w:rFonts w:hint="eastAsia"/>
          <w:sz w:val="24"/>
        </w:rPr>
        <w:t>数据库，连续两次输入错误口令，查看账户状态；利用</w:t>
      </w:r>
      <w:r w:rsidRPr="00CB742C">
        <w:rPr>
          <w:rFonts w:hint="eastAsia"/>
          <w:sz w:val="24"/>
        </w:rPr>
        <w:t>Joan</w:t>
      </w:r>
      <w:r w:rsidRPr="00CB742C">
        <w:rPr>
          <w:rFonts w:hint="eastAsia"/>
          <w:sz w:val="24"/>
        </w:rPr>
        <w:t>用户登录</w:t>
      </w:r>
      <w:r w:rsidRPr="00CB742C">
        <w:rPr>
          <w:rFonts w:hint="eastAsia"/>
          <w:sz w:val="24"/>
        </w:rPr>
        <w:t>ORCL</w:t>
      </w:r>
      <w:r w:rsidRPr="00CB742C">
        <w:rPr>
          <w:rFonts w:hint="eastAsia"/>
          <w:sz w:val="24"/>
        </w:rPr>
        <w:t>数据库，测试最多可以启动多少个会话。</w:t>
      </w:r>
    </w:p>
    <w:p w14:paraId="04F78CDA" w14:textId="77777777" w:rsidR="000D6EEF" w:rsidRDefault="000D6EEF" w:rsidP="000D6EEF">
      <w:pPr>
        <w:spacing w:line="360" w:lineRule="auto"/>
        <w:rPr>
          <w:rFonts w:eastAsia="宋体"/>
          <w:b/>
          <w:bCs/>
          <w:sz w:val="24"/>
        </w:rPr>
      </w:pPr>
    </w:p>
    <w:p w14:paraId="27E3446A" w14:textId="77777777" w:rsidR="000D6EEF" w:rsidRDefault="000D6EEF" w:rsidP="000D6EEF">
      <w:pPr>
        <w:spacing w:line="360" w:lineRule="auto"/>
        <w:rPr>
          <w:rFonts w:eastAsia="宋体"/>
          <w:b/>
          <w:bCs/>
          <w:sz w:val="24"/>
        </w:rPr>
      </w:pPr>
    </w:p>
    <w:p w14:paraId="54C45958" w14:textId="77777777" w:rsidR="000D6EEF" w:rsidRDefault="000D6EEF" w:rsidP="000D6EEF">
      <w:pPr>
        <w:spacing w:line="360" w:lineRule="auto"/>
        <w:rPr>
          <w:rFonts w:eastAsia="宋体"/>
          <w:b/>
          <w:bCs/>
          <w:sz w:val="24"/>
        </w:rPr>
      </w:pPr>
    </w:p>
    <w:p w14:paraId="0BA45FB6" w14:textId="77777777" w:rsidR="000D6EEF" w:rsidRDefault="000D6EEF" w:rsidP="000D6EEF">
      <w:pPr>
        <w:pStyle w:val="2"/>
      </w:pPr>
      <w:bookmarkStart w:id="28" w:name="_Toc143706614"/>
      <w:r>
        <w:rPr>
          <w:rFonts w:hint="eastAsia"/>
        </w:rPr>
        <w:t>四、问题解答及实验结果</w:t>
      </w:r>
      <w:bookmarkEnd w:id="28"/>
    </w:p>
    <w:p w14:paraId="3BF87B52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469FC717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7AA59013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3C95171F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3EA4E198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566F5C2F" w14:textId="77777777" w:rsidR="000D6EEF" w:rsidRDefault="000D6EEF" w:rsidP="000D6EEF">
      <w:pPr>
        <w:pStyle w:val="2"/>
      </w:pPr>
      <w:bookmarkStart w:id="29" w:name="_Toc143706615"/>
      <w:r>
        <w:rPr>
          <w:rFonts w:hint="eastAsia"/>
        </w:rPr>
        <w:t>五、实验体会与收获</w:t>
      </w:r>
      <w:bookmarkEnd w:id="29"/>
    </w:p>
    <w:p w14:paraId="09305A5C" w14:textId="77777777" w:rsidR="000D6EEF" w:rsidRDefault="000D6EEF" w:rsidP="000D6EEF">
      <w:pPr>
        <w:widowControl/>
        <w:jc w:val="left"/>
        <w:rPr>
          <w:b/>
          <w:bCs/>
          <w:kern w:val="44"/>
          <w:sz w:val="24"/>
          <w:szCs w:val="44"/>
        </w:rPr>
      </w:pPr>
      <w:r>
        <w:rPr>
          <w:sz w:val="24"/>
        </w:rPr>
        <w:br w:type="page"/>
      </w:r>
    </w:p>
    <w:p w14:paraId="1F072263" w14:textId="77777777" w:rsidR="000D6EEF" w:rsidRDefault="000D6EEF" w:rsidP="000D6EEF">
      <w:pPr>
        <w:pStyle w:val="1"/>
        <w:rPr>
          <w:sz w:val="24"/>
        </w:rPr>
      </w:pPr>
    </w:p>
    <w:p w14:paraId="6FBEF4D2" w14:textId="77777777" w:rsidR="000D6EEF" w:rsidRDefault="000D6EEF" w:rsidP="000D6EEF">
      <w:pPr>
        <w:pStyle w:val="1"/>
      </w:pPr>
      <w:bookmarkStart w:id="30" w:name="_Toc143706616"/>
      <w:r>
        <w:rPr>
          <w:rFonts w:hint="eastAsia"/>
        </w:rPr>
        <w:t>实验六</w:t>
      </w:r>
      <w:r>
        <w:rPr>
          <w:rFonts w:hint="eastAsia"/>
        </w:rPr>
        <w:t xml:space="preserve">  </w:t>
      </w:r>
      <w:r>
        <w:rPr>
          <w:rFonts w:hint="eastAsia"/>
        </w:rPr>
        <w:t>表、视图、索引和完整性等</w:t>
      </w:r>
      <w:bookmarkEnd w:id="30"/>
    </w:p>
    <w:p w14:paraId="0BC319B9" w14:textId="77777777" w:rsidR="000D6EEF" w:rsidRDefault="000D6EEF" w:rsidP="000D6EEF">
      <w:pPr>
        <w:pStyle w:val="2"/>
      </w:pPr>
      <w:bookmarkStart w:id="31" w:name="_Toc143706617"/>
      <w:r>
        <w:rPr>
          <w:rFonts w:hint="eastAsia"/>
        </w:rPr>
        <w:t>一、 实验目的</w:t>
      </w:r>
      <w:bookmarkEnd w:id="31"/>
    </w:p>
    <w:p w14:paraId="56BE843B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eastAsia="宋体" w:hint="eastAsia"/>
          <w:b/>
          <w:bCs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了解视图的基本概念、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种类及各自的特点与作用。</w:t>
      </w:r>
    </w:p>
    <w:p w14:paraId="65E3A3D9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理解索引的基本概念及其优缺点。</w:t>
      </w:r>
    </w:p>
    <w:p w14:paraId="6911A28E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理解修改数据时索引的开销。</w:t>
      </w:r>
    </w:p>
    <w:p w14:paraId="649622E9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理解数据完整性的概念及分类。</w:t>
      </w:r>
    </w:p>
    <w:p w14:paraId="6EC6321D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理解同义词和序列的基本概念。</w:t>
      </w:r>
    </w:p>
    <w:p w14:paraId="447D6AD6" w14:textId="77777777" w:rsidR="000D6EEF" w:rsidRDefault="000D6EEF" w:rsidP="000D6EEF">
      <w:pPr>
        <w:pStyle w:val="2"/>
      </w:pPr>
      <w:bookmarkStart w:id="32" w:name="_Toc143706618"/>
      <w:r>
        <w:rPr>
          <w:rFonts w:hint="eastAsia"/>
        </w:rPr>
        <w:t>二、实验要求</w:t>
      </w:r>
      <w:bookmarkEnd w:id="32"/>
    </w:p>
    <w:p w14:paraId="1A786797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）为图书销售系统创建表。</w:t>
      </w:r>
    </w:p>
    <w:p w14:paraId="182AC926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）在图书销售系统适当表的适当列上创建适当类型的索引。</w:t>
      </w:r>
    </w:p>
    <w:p w14:paraId="3C73809C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）为图书销售系统创建视图</w:t>
      </w:r>
    </w:p>
    <w:p w14:paraId="3619B74A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）为图书销售系统创建序列。</w:t>
      </w:r>
    </w:p>
    <w:p w14:paraId="13996AD3" w14:textId="77777777" w:rsidR="000D6EEF" w:rsidRDefault="000D6EEF" w:rsidP="000D6EEF">
      <w:pPr>
        <w:pStyle w:val="2"/>
      </w:pPr>
      <w:bookmarkStart w:id="33" w:name="_Toc143706619"/>
      <w:r>
        <w:rPr>
          <w:rFonts w:hint="eastAsia"/>
        </w:rPr>
        <w:t>三、 实验内容</w:t>
      </w:r>
      <w:bookmarkEnd w:id="33"/>
    </w:p>
    <w:p w14:paraId="7FA3EB6D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）打开</w:t>
      </w:r>
      <w:r>
        <w:rPr>
          <w:rFonts w:hint="eastAsia"/>
          <w:sz w:val="24"/>
        </w:rPr>
        <w:t xml:space="preserve"> SQL Plus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以</w:t>
      </w:r>
      <w:r>
        <w:rPr>
          <w:rFonts w:hint="eastAsia"/>
          <w:sz w:val="24"/>
        </w:rPr>
        <w:t xml:space="preserve"> system </w:t>
      </w:r>
      <w:r>
        <w:rPr>
          <w:rFonts w:hint="eastAsia"/>
          <w:sz w:val="24"/>
        </w:rPr>
        <w:t>用户登录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数据库。</w:t>
      </w:r>
    </w:p>
    <w:p w14:paraId="4E8BBF70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）按下列方式创建一个用户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bs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并给该用户授权。</w:t>
      </w:r>
    </w:p>
    <w:p w14:paraId="623C1BDA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SQL&gt;CREATE USER </w:t>
      </w:r>
      <w:proofErr w:type="spellStart"/>
      <w:r>
        <w:rPr>
          <w:rFonts w:hint="eastAsia"/>
          <w:sz w:val="24"/>
        </w:rPr>
        <w:t>bs</w:t>
      </w:r>
      <w:proofErr w:type="spellEnd"/>
      <w:r>
        <w:rPr>
          <w:rFonts w:hint="eastAsia"/>
          <w:sz w:val="24"/>
        </w:rPr>
        <w:t xml:space="preserve"> IDENTIFIED BY </w:t>
      </w:r>
      <w:proofErr w:type="spellStart"/>
      <w:r>
        <w:rPr>
          <w:rFonts w:hint="eastAsia"/>
          <w:sz w:val="24"/>
        </w:rPr>
        <w:t>bs</w:t>
      </w:r>
      <w:proofErr w:type="spellEnd"/>
      <w:r>
        <w:rPr>
          <w:rFonts w:hint="eastAsia"/>
          <w:sz w:val="24"/>
        </w:rPr>
        <w:t xml:space="preserve"> DEFAULT TABLESPACE </w:t>
      </w:r>
      <w:proofErr w:type="gramStart"/>
      <w:r>
        <w:rPr>
          <w:rFonts w:hint="eastAsia"/>
          <w:sz w:val="24"/>
        </w:rPr>
        <w:t>USERS ;</w:t>
      </w:r>
      <w:proofErr w:type="gramEnd"/>
    </w:p>
    <w:p w14:paraId="3705772D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SQL&gt;GRANT RESOURCE</w:t>
      </w:r>
      <w:proofErr w:type="gramStart"/>
      <w:r>
        <w:rPr>
          <w:rFonts w:hint="eastAsia"/>
          <w:sz w:val="24"/>
        </w:rPr>
        <w:t>,CONNECT,CREATE</w:t>
      </w:r>
      <w:proofErr w:type="gramEnd"/>
      <w:r>
        <w:rPr>
          <w:rFonts w:hint="eastAsia"/>
          <w:sz w:val="24"/>
        </w:rPr>
        <w:t xml:space="preserve"> VIEW TO </w:t>
      </w:r>
      <w:proofErr w:type="spellStart"/>
      <w:r>
        <w:rPr>
          <w:rFonts w:hint="eastAsia"/>
          <w:sz w:val="24"/>
        </w:rPr>
        <w:t>bs</w:t>
      </w:r>
      <w:proofErr w:type="spellEnd"/>
      <w:r>
        <w:rPr>
          <w:rFonts w:hint="eastAsia"/>
          <w:sz w:val="24"/>
        </w:rPr>
        <w:t>;</w:t>
      </w:r>
    </w:p>
    <w:p w14:paraId="67B9D249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）使用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用户登录数据库，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并进行下面的相关操作。</w:t>
      </w:r>
    </w:p>
    <w:p w14:paraId="5EC52BA9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）根据图书销售系统关系模式设计，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创建下列各表。</w:t>
      </w:r>
    </w:p>
    <w:p w14:paraId="4D28D6DF" w14:textId="77777777" w:rsidR="000D6EEF" w:rsidRDefault="000D6EEF" w:rsidP="000D6EEF">
      <w:r>
        <w:rPr>
          <w:noProof/>
        </w:rPr>
        <w:lastRenderedPageBreak/>
        <w:drawing>
          <wp:inline distT="0" distB="0" distL="0" distR="0" wp14:anchorId="230D475D" wp14:editId="4F779260">
            <wp:extent cx="5725160" cy="217678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753AD" wp14:editId="1A91F5C8">
            <wp:extent cx="5650230" cy="156273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EBCA4" wp14:editId="3AE7C841">
            <wp:extent cx="5657215" cy="2811145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A3602" wp14:editId="61F6E71B">
            <wp:extent cx="5732145" cy="2108835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CE4BA" wp14:editId="01AF9F52">
            <wp:extent cx="5657215" cy="1610360"/>
            <wp:effectExtent l="0" t="0" r="63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FC7E8" wp14:editId="4624F530">
            <wp:extent cx="5697855" cy="15214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191B" w14:textId="77777777" w:rsidR="000D6EEF" w:rsidRDefault="000D6EEF" w:rsidP="000D6EEF">
      <w:pPr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EFE1E" wp14:editId="0FC789E9">
                <wp:simplePos x="0" y="0"/>
                <wp:positionH relativeFrom="column">
                  <wp:posOffset>2259330</wp:posOffset>
                </wp:positionH>
                <wp:positionV relativeFrom="paragraph">
                  <wp:posOffset>-567055</wp:posOffset>
                </wp:positionV>
                <wp:extent cx="762000" cy="247650"/>
                <wp:effectExtent l="0" t="0" r="1905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EDA80" w14:textId="77777777" w:rsidR="000D6EEF" w:rsidRDefault="000D6EEF" w:rsidP="000D6EEF">
                            <w:r>
                              <w:rPr>
                                <w:rFonts w:hint="eastAsia"/>
                              </w:rPr>
                              <w:t>(5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177.9pt;margin-top:-44.65pt;width:60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" fillcolor="white [3201]" strokeweight=".5pt">
                <v:textbox>
                  <w:txbxContent>
                    <w:p w14:paraId="767EDA80" w14:textId="77777777" w:rsidR="000D6EEF" w:rsidRDefault="000D6EEF" w:rsidP="000D6EEF">
                      <w:r>
                        <w:rPr>
                          <w:rFonts w:hint="eastAsia"/>
                        </w:rPr>
                        <w:t>(5</w:t>
                      </w:r>
                      <w:proofErr w:type="gramStart"/>
                      <w:r>
                        <w:rPr>
                          <w:rFonts w:hint="eastAsia"/>
                        </w:rPr>
                        <w:t>,2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26E48" wp14:editId="794DBAA9">
                <wp:simplePos x="0" y="0"/>
                <wp:positionH relativeFrom="column">
                  <wp:posOffset>2259331</wp:posOffset>
                </wp:positionH>
                <wp:positionV relativeFrom="paragraph">
                  <wp:posOffset>-319405</wp:posOffset>
                </wp:positionV>
                <wp:extent cx="762000" cy="2476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157C8" w14:textId="77777777" w:rsidR="000D6EEF" w:rsidRDefault="000D6EEF" w:rsidP="000D6EEF">
                            <w:r>
                              <w:rPr>
                                <w:rFonts w:hint="eastAsia"/>
                              </w:rPr>
                              <w:t>(5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7" type="#_x0000_t202" style="position:absolute;left:0;text-align:left;margin-left:177.9pt;margin-top:-25.15pt;width:60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" fillcolor="white [3201]" strokeweight=".5pt">
                <v:textbox>
                  <w:txbxContent>
                    <w:p w14:paraId="7B9157C8" w14:textId="77777777" w:rsidR="000D6EEF" w:rsidRDefault="000D6EEF" w:rsidP="000D6EEF">
                      <w:r>
                        <w:rPr>
                          <w:rFonts w:hint="eastAsia"/>
                        </w:rPr>
                        <w:t>(5</w:t>
                      </w:r>
                      <w:proofErr w:type="gramStart"/>
                      <w:r>
                        <w:rPr>
                          <w:rFonts w:hint="eastAsia"/>
                        </w:rPr>
                        <w:t>,2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EE500" wp14:editId="0EA3F15E">
                <wp:simplePos x="0" y="0"/>
                <wp:positionH relativeFrom="column">
                  <wp:posOffset>1249680</wp:posOffset>
                </wp:positionH>
                <wp:positionV relativeFrom="paragraph">
                  <wp:posOffset>-319405</wp:posOffset>
                </wp:positionV>
                <wp:extent cx="1000125" cy="247650"/>
                <wp:effectExtent l="0" t="0" r="2857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19A75" w14:textId="77777777" w:rsidR="000D6EEF" w:rsidRDefault="000D6EEF" w:rsidP="000D6EEF">
                            <w:proofErr w:type="gramStart"/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28" type="#_x0000_t202" style="position:absolute;left:0;text-align:left;margin-left:98.4pt;margin-top:-25.15pt;width:78.7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" fillcolor="white [3201]" strokeweight=".5pt">
                <v:textbox>
                  <w:txbxContent>
                    <w:p w14:paraId="11E19A75" w14:textId="77777777" w:rsidR="000D6EEF" w:rsidRDefault="000D6EEF" w:rsidP="000D6EEF">
                      <w:proofErr w:type="gramStart"/>
                      <w:r>
                        <w:rPr>
                          <w:rFonts w:hint="eastAsia"/>
                        </w:rPr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F57C0" wp14:editId="448627DB">
                <wp:simplePos x="0" y="0"/>
                <wp:positionH relativeFrom="column">
                  <wp:posOffset>1259205</wp:posOffset>
                </wp:positionH>
                <wp:positionV relativeFrom="paragraph">
                  <wp:posOffset>-567055</wp:posOffset>
                </wp:positionV>
                <wp:extent cx="1000125" cy="2476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F254A" w14:textId="77777777" w:rsidR="000D6EEF" w:rsidRDefault="000D6EEF" w:rsidP="000D6EEF">
                            <w:proofErr w:type="gramStart"/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99.15pt;margin-top:-44.65pt;width:78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" fillcolor="white [3201]" strokeweight=".5pt">
                <v:textbox>
                  <w:txbxContent>
                    <w:p w14:paraId="16EF254A" w14:textId="77777777" w:rsidR="000D6EEF" w:rsidRDefault="000D6EEF" w:rsidP="000D6EEF">
                      <w:proofErr w:type="gramStart"/>
                      <w:r>
                        <w:rPr>
                          <w:rFonts w:hint="eastAsia"/>
                        </w:rPr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B3E4DB" wp14:editId="355F9FC5">
                <wp:simplePos x="0" y="0"/>
                <wp:positionH relativeFrom="column">
                  <wp:posOffset>1249680</wp:posOffset>
                </wp:positionH>
                <wp:positionV relativeFrom="paragraph">
                  <wp:posOffset>-262255</wp:posOffset>
                </wp:positionV>
                <wp:extent cx="581025" cy="1524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656DB" w14:textId="77777777" w:rsidR="000D6EEF" w:rsidRPr="00681304" w:rsidRDefault="000D6EEF" w:rsidP="000D6EEF">
                            <w:pPr>
                              <w:jc w:val="center"/>
                            </w:pPr>
                            <w:proofErr w:type="gramStart"/>
                            <w:r w:rsidRPr="00681304">
                              <w:t>NUMBER(</w:t>
                            </w:r>
                            <w:proofErr w:type="gramEnd"/>
                            <w:r w:rsidRPr="00681304">
                              <w:t>5,2)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30" style="position:absolute;left:0;text-align:left;margin-left:98.4pt;margin-top:-20.65pt;width:45.75pt;height:1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" fillcolor="white [3212]" strokecolor="white [3212]" strokeweight="1pt">
                <v:textbox>
                  <w:txbxContent>
                    <w:p w14:paraId="6F7656DB" w14:textId="77777777" w:rsidR="000D6EEF" w:rsidRPr="00681304" w:rsidRDefault="000D6EEF" w:rsidP="000D6EEF">
                      <w:pPr>
                        <w:jc w:val="center"/>
                      </w:pPr>
                      <w:proofErr w:type="gramStart"/>
                      <w:r w:rsidRPr="00681304">
                        <w:t>NUMBER(</w:t>
                      </w:r>
                      <w:proofErr w:type="gramEnd"/>
                      <w:r w:rsidRPr="00681304">
                        <w:t>5,2)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105DC" wp14:editId="60CA92B9">
                <wp:simplePos x="0" y="0"/>
                <wp:positionH relativeFrom="column">
                  <wp:posOffset>2364105</wp:posOffset>
                </wp:positionH>
                <wp:positionV relativeFrom="paragraph">
                  <wp:posOffset>-262255</wp:posOffset>
                </wp:positionV>
                <wp:extent cx="581025" cy="1524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EFAA2" w14:textId="77777777" w:rsidR="000D6EEF" w:rsidRPr="00681304" w:rsidRDefault="000D6EEF" w:rsidP="000D6EEF">
                            <w:pPr>
                              <w:jc w:val="center"/>
                            </w:pPr>
                            <w:proofErr w:type="gramStart"/>
                            <w:r w:rsidRPr="00681304">
                              <w:t>NUMBER(</w:t>
                            </w:r>
                            <w:proofErr w:type="gramEnd"/>
                            <w:r w:rsidRPr="00681304">
                              <w:t>5,2)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31" style="position:absolute;left:0;text-align:left;margin-left:186.15pt;margin-top:-20.65pt;width:45.75pt;height:1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" fillcolor="white [3212]" strokecolor="white [3212]" strokeweight="1pt">
                <v:textbox>
                  <w:txbxContent>
                    <w:p w14:paraId="29EEFAA2" w14:textId="77777777" w:rsidR="000D6EEF" w:rsidRPr="00681304" w:rsidRDefault="000D6EEF" w:rsidP="000D6EEF">
                      <w:pPr>
                        <w:jc w:val="center"/>
                      </w:pPr>
                      <w:proofErr w:type="gramStart"/>
                      <w:r w:rsidRPr="00681304">
                        <w:t>NUMBER(</w:t>
                      </w:r>
                      <w:proofErr w:type="gramEnd"/>
                      <w:r w:rsidRPr="00681304">
                        <w:t>5,2)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BC030" wp14:editId="7EB8CA60">
                <wp:simplePos x="0" y="0"/>
                <wp:positionH relativeFrom="column">
                  <wp:posOffset>2364105</wp:posOffset>
                </wp:positionH>
                <wp:positionV relativeFrom="paragraph">
                  <wp:posOffset>-528955</wp:posOffset>
                </wp:positionV>
                <wp:extent cx="581025" cy="15240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E20E" w14:textId="77777777" w:rsidR="000D6EEF" w:rsidRPr="00681304" w:rsidRDefault="000D6EEF" w:rsidP="000D6EEF">
                            <w:pPr>
                              <w:jc w:val="center"/>
                            </w:pPr>
                            <w:proofErr w:type="gramStart"/>
                            <w:r w:rsidRPr="00681304">
                              <w:t>NUMBER(</w:t>
                            </w:r>
                            <w:proofErr w:type="gramEnd"/>
                            <w:r w:rsidRPr="00681304">
                              <w:t>5,2)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2" style="position:absolute;left:0;text-align:left;margin-left:186.15pt;margin-top:-41.65pt;width:45.75pt;height:1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" fillcolor="white [3212]" strokecolor="white [3212]" strokeweight="1pt">
                <v:textbox>
                  <w:txbxContent>
                    <w:p w14:paraId="5011E20E" w14:textId="77777777" w:rsidR="000D6EEF" w:rsidRPr="00681304" w:rsidRDefault="000D6EEF" w:rsidP="000D6EEF">
                      <w:pPr>
                        <w:jc w:val="center"/>
                      </w:pPr>
                      <w:proofErr w:type="gramStart"/>
                      <w:r w:rsidRPr="00681304">
                        <w:t>NUMBER(</w:t>
                      </w:r>
                      <w:proofErr w:type="gramEnd"/>
                      <w:r w:rsidRPr="00681304">
                        <w:t>5,2)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8B605" wp14:editId="24AB9BEF">
                <wp:simplePos x="0" y="0"/>
                <wp:positionH relativeFrom="column">
                  <wp:posOffset>1259205</wp:posOffset>
                </wp:positionH>
                <wp:positionV relativeFrom="paragraph">
                  <wp:posOffset>-519430</wp:posOffset>
                </wp:positionV>
                <wp:extent cx="857250" cy="152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A1EAF" w14:textId="77777777" w:rsidR="000D6EEF" w:rsidRPr="00681304" w:rsidRDefault="000D6EEF" w:rsidP="000D6EEF">
                            <w:pPr>
                              <w:jc w:val="center"/>
                            </w:pPr>
                            <w:proofErr w:type="gramStart"/>
                            <w:r w:rsidRPr="00681304">
                              <w:t>NUMBER(</w:t>
                            </w:r>
                            <w:proofErr w:type="gramEnd"/>
                            <w:r w:rsidRPr="00681304">
                              <w:t>5,2)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3" style="position:absolute;left:0;text-align:left;margin-left:99.15pt;margin-top:-40.9pt;width:67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" fillcolor="white [3212]" strokecolor="white [3212]" strokeweight="1pt">
                <v:textbox>
                  <w:txbxContent>
                    <w:p w14:paraId="591A1EAF" w14:textId="77777777" w:rsidR="000D6EEF" w:rsidRPr="00681304" w:rsidRDefault="000D6EEF" w:rsidP="000D6EEF">
                      <w:pPr>
                        <w:jc w:val="center"/>
                      </w:pPr>
                      <w:proofErr w:type="gramStart"/>
                      <w:r w:rsidRPr="00681304">
                        <w:t>NUMBER(</w:t>
                      </w:r>
                      <w:proofErr w:type="gramEnd"/>
                      <w:r w:rsidRPr="00681304">
                        <w:t>5,2)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 xml:space="preserve"> CUSTOMERS 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 xml:space="preserve"> name </w:t>
      </w:r>
      <w:r>
        <w:rPr>
          <w:rFonts w:hint="eastAsia"/>
          <w:sz w:val="24"/>
        </w:rPr>
        <w:t>列上创建一个</w:t>
      </w:r>
      <w:r>
        <w:rPr>
          <w:rFonts w:hint="eastAsia"/>
          <w:sz w:val="24"/>
        </w:rPr>
        <w:t xml:space="preserve"> B-</w:t>
      </w:r>
      <w:r>
        <w:rPr>
          <w:rFonts w:hint="eastAsia"/>
          <w:sz w:val="24"/>
        </w:rPr>
        <w:t>树索引（即传统默认的索引），索引名称为</w:t>
      </w:r>
      <w:proofErr w:type="spellStart"/>
      <w:r>
        <w:rPr>
          <w:rFonts w:hint="eastAsia"/>
          <w:sz w:val="24"/>
        </w:rPr>
        <w:t>indx_cname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要求索引值为大写字母。</w:t>
      </w:r>
    </w:p>
    <w:p w14:paraId="4177F075" w14:textId="77777777" w:rsidR="000D6EEF" w:rsidRDefault="000D6EEF" w:rsidP="000D6E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 xml:space="preserve"> BOOKS 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 xml:space="preserve"> title </w:t>
      </w:r>
      <w:r>
        <w:rPr>
          <w:rFonts w:hint="eastAsia"/>
          <w:sz w:val="24"/>
        </w:rPr>
        <w:t>列上创建一个非唯一性索引</w:t>
      </w:r>
      <w:proofErr w:type="spellStart"/>
      <w:r>
        <w:rPr>
          <w:sz w:val="24"/>
        </w:rPr>
        <w:t>indx_btitle</w:t>
      </w:r>
      <w:proofErr w:type="spellEnd"/>
      <w:r>
        <w:rPr>
          <w:rFonts w:hint="eastAsia"/>
          <w:sz w:val="24"/>
        </w:rPr>
        <w:t>。</w:t>
      </w:r>
    </w:p>
    <w:p w14:paraId="31509591" w14:textId="77777777" w:rsidR="000D6EEF" w:rsidRDefault="000D6EEF" w:rsidP="000D6E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ORDER</w:t>
      </w:r>
      <w:r>
        <w:t>item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 xml:space="preserve"> ISBN </w:t>
      </w:r>
      <w:r>
        <w:rPr>
          <w:rFonts w:hint="eastAsia"/>
          <w:sz w:val="24"/>
        </w:rPr>
        <w:t>列上创建一个唯一性索引</w:t>
      </w:r>
      <w:proofErr w:type="spellStart"/>
      <w:r>
        <w:rPr>
          <w:sz w:val="24"/>
        </w:rPr>
        <w:t>indx_oisbn</w:t>
      </w:r>
      <w:proofErr w:type="spellEnd"/>
      <w:r>
        <w:rPr>
          <w:rFonts w:hint="eastAsia"/>
          <w:sz w:val="24"/>
        </w:rPr>
        <w:t>，</w:t>
      </w:r>
      <w:r w:rsidRPr="00DC00ED">
        <w:rPr>
          <w:rFonts w:hint="eastAsia"/>
          <w:sz w:val="24"/>
        </w:rPr>
        <w:t>并删除该索引。</w:t>
      </w:r>
      <w:r>
        <w:rPr>
          <w:rFonts w:hAnsi="宋体"/>
          <w:color w:val="FF0000"/>
          <w:highlight w:val="yellow"/>
        </w:rPr>
        <w:t>(</w:t>
      </w:r>
      <w:r>
        <w:rPr>
          <w:rFonts w:hAnsi="宋体" w:hint="eastAsia"/>
          <w:color w:val="FF0000"/>
          <w:highlight w:val="yellow"/>
        </w:rPr>
        <w:t>修改</w:t>
      </w:r>
      <w:r>
        <w:rPr>
          <w:rFonts w:hAnsi="宋体"/>
          <w:color w:val="FF0000"/>
          <w:highlight w:val="yellow"/>
        </w:rPr>
        <w:t>)</w:t>
      </w:r>
    </w:p>
    <w:p w14:paraId="7B86A614" w14:textId="77777777" w:rsidR="000D6EEF" w:rsidRDefault="000D6EEF" w:rsidP="000D6E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）创建一个视图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customers_book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描述客户与订单的详细信息，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包括客户编号、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客户名单、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订购图书的</w:t>
      </w:r>
      <w:r>
        <w:rPr>
          <w:rFonts w:hint="eastAsia"/>
          <w:sz w:val="24"/>
        </w:rPr>
        <w:t xml:space="preserve"> ISBN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图书名称、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图书数量、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订货日期、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发货日期等。</w:t>
      </w:r>
    </w:p>
    <w:p w14:paraId="779E3543" w14:textId="77777777" w:rsidR="000D6EEF" w:rsidRPr="00763ACE" w:rsidRDefault="000D6EEF" w:rsidP="000D6E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）创建一个视图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customers_gift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描述客户获得礼品的信息，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包括客户名称、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订</w:t>
      </w:r>
      <w:r w:rsidRPr="00763ACE">
        <w:rPr>
          <w:rFonts w:hint="eastAsia"/>
          <w:sz w:val="24"/>
        </w:rPr>
        <w:t>购图书名称、</w:t>
      </w:r>
      <w:r w:rsidRPr="00763ACE">
        <w:rPr>
          <w:rFonts w:hint="eastAsia"/>
          <w:sz w:val="24"/>
        </w:rPr>
        <w:t xml:space="preserve"> </w:t>
      </w:r>
      <w:r w:rsidRPr="00763ACE">
        <w:rPr>
          <w:rFonts w:hint="eastAsia"/>
          <w:sz w:val="24"/>
        </w:rPr>
        <w:t>图书总价、</w:t>
      </w:r>
      <w:r w:rsidRPr="00763ACE">
        <w:rPr>
          <w:rFonts w:hint="eastAsia"/>
          <w:sz w:val="24"/>
        </w:rPr>
        <w:t xml:space="preserve"> </w:t>
      </w:r>
      <w:r w:rsidRPr="00763ACE">
        <w:rPr>
          <w:rFonts w:hint="eastAsia"/>
          <w:sz w:val="24"/>
        </w:rPr>
        <w:t>礼品名称。</w:t>
      </w:r>
      <w:r>
        <w:rPr>
          <w:rFonts w:hAnsi="宋体"/>
          <w:color w:val="FF0000"/>
          <w:highlight w:val="yellow"/>
        </w:rPr>
        <w:t>(</w:t>
      </w:r>
      <w:r>
        <w:rPr>
          <w:rFonts w:hAnsi="宋体" w:hint="eastAsia"/>
          <w:color w:val="FF0000"/>
          <w:highlight w:val="yellow"/>
        </w:rPr>
        <w:t>删除</w:t>
      </w:r>
      <w:r>
        <w:rPr>
          <w:rFonts w:hAnsi="宋体"/>
          <w:color w:val="FF0000"/>
          <w:highlight w:val="yellow"/>
        </w:rPr>
        <w:t>)</w:t>
      </w:r>
    </w:p>
    <w:p w14:paraId="0B6E500B" w14:textId="77777777" w:rsidR="000D6EEF" w:rsidRPr="00763ACE" w:rsidRDefault="000D6EEF" w:rsidP="000D6EEF">
      <w:pPr>
        <w:rPr>
          <w:sz w:val="24"/>
        </w:rPr>
      </w:pPr>
      <w:r w:rsidRPr="00763ACE">
        <w:rPr>
          <w:rFonts w:hint="eastAsia"/>
          <w:sz w:val="24"/>
        </w:rPr>
        <w:t>（</w:t>
      </w:r>
      <w:r w:rsidRPr="00763ACE">
        <w:rPr>
          <w:rFonts w:hint="eastAsia"/>
          <w:sz w:val="24"/>
        </w:rPr>
        <w:t>10</w:t>
      </w:r>
      <w:r w:rsidRPr="00763ACE">
        <w:rPr>
          <w:rFonts w:hint="eastAsia"/>
          <w:sz w:val="24"/>
        </w:rPr>
        <w:t>）为表</w:t>
      </w:r>
      <w:r w:rsidRPr="00763ACE">
        <w:rPr>
          <w:rFonts w:hint="eastAsia"/>
          <w:sz w:val="24"/>
        </w:rPr>
        <w:t>customers</w:t>
      </w:r>
      <w:r w:rsidRPr="00763ACE">
        <w:rPr>
          <w:rFonts w:hint="eastAsia"/>
          <w:sz w:val="24"/>
        </w:rPr>
        <w:t>的列“客户编号”定义序列</w:t>
      </w:r>
      <w:proofErr w:type="spellStart"/>
      <w:r w:rsidRPr="00763ACE">
        <w:rPr>
          <w:rFonts w:hint="eastAsia"/>
          <w:sz w:val="24"/>
        </w:rPr>
        <w:t>seq_customers</w:t>
      </w:r>
      <w:proofErr w:type="spellEnd"/>
      <w:r w:rsidRPr="00763ACE">
        <w:rPr>
          <w:rFonts w:hint="eastAsia"/>
          <w:sz w:val="24"/>
        </w:rPr>
        <w:t>，序列</w:t>
      </w:r>
      <w:proofErr w:type="gramStart"/>
      <w:r w:rsidRPr="00763ACE">
        <w:rPr>
          <w:rFonts w:hint="eastAsia"/>
          <w:sz w:val="24"/>
        </w:rPr>
        <w:t>起始值</w:t>
      </w:r>
      <w:proofErr w:type="gramEnd"/>
      <w:r w:rsidRPr="00763ACE">
        <w:rPr>
          <w:rFonts w:hint="eastAsia"/>
          <w:sz w:val="24"/>
        </w:rPr>
        <w:t>为</w:t>
      </w:r>
      <w:r w:rsidRPr="00763ACE">
        <w:rPr>
          <w:rFonts w:hint="eastAsia"/>
          <w:sz w:val="24"/>
        </w:rPr>
        <w:t>1</w:t>
      </w:r>
      <w:r w:rsidRPr="00763ACE">
        <w:rPr>
          <w:rFonts w:hint="eastAsia"/>
          <w:sz w:val="24"/>
        </w:rPr>
        <w:t>，步长为</w:t>
      </w:r>
      <w:r w:rsidRPr="00763ACE">
        <w:rPr>
          <w:rFonts w:hint="eastAsia"/>
          <w:sz w:val="24"/>
        </w:rPr>
        <w:t>1</w:t>
      </w:r>
      <w:r w:rsidRPr="00763ACE">
        <w:rPr>
          <w:rFonts w:hint="eastAsia"/>
          <w:sz w:val="24"/>
        </w:rPr>
        <w:t>，</w:t>
      </w:r>
      <w:proofErr w:type="gramStart"/>
      <w:r w:rsidRPr="00763ACE">
        <w:rPr>
          <w:rFonts w:hint="eastAsia"/>
          <w:sz w:val="24"/>
        </w:rPr>
        <w:t>不</w:t>
      </w:r>
      <w:proofErr w:type="gramEnd"/>
      <w:r w:rsidRPr="00763ACE">
        <w:rPr>
          <w:rFonts w:hint="eastAsia"/>
          <w:sz w:val="24"/>
        </w:rPr>
        <w:t>缓存，不循环，</w:t>
      </w:r>
      <w:r w:rsidRPr="00763ACE">
        <w:rPr>
          <w:sz w:val="24"/>
        </w:rPr>
        <w:t>然后</w:t>
      </w:r>
      <w:proofErr w:type="gramStart"/>
      <w:r w:rsidRPr="00763ACE">
        <w:rPr>
          <w:sz w:val="24"/>
        </w:rPr>
        <w:t>删除此</w:t>
      </w:r>
      <w:proofErr w:type="gramEnd"/>
      <w:r w:rsidRPr="00763ACE">
        <w:rPr>
          <w:sz w:val="24"/>
        </w:rPr>
        <w:t>序列</w:t>
      </w:r>
      <w:r>
        <w:rPr>
          <w:rFonts w:hint="eastAsia"/>
          <w:sz w:val="24"/>
        </w:rPr>
        <w:t>。</w:t>
      </w:r>
      <w:r w:rsidRPr="00763ACE">
        <w:rPr>
          <w:rFonts w:hint="eastAsia"/>
          <w:color w:val="FF0000"/>
          <w:sz w:val="24"/>
          <w:highlight w:val="yellow"/>
        </w:rPr>
        <w:t>（选做）</w:t>
      </w:r>
    </w:p>
    <w:p w14:paraId="22015D7C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296C2D53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3613835F" w14:textId="77777777" w:rsidR="000D6EEF" w:rsidRDefault="000D6EEF" w:rsidP="000D6EEF">
      <w:pPr>
        <w:pStyle w:val="2"/>
      </w:pPr>
      <w:bookmarkStart w:id="34" w:name="_Toc143706620"/>
      <w:r>
        <w:rPr>
          <w:rFonts w:hint="eastAsia"/>
        </w:rPr>
        <w:lastRenderedPageBreak/>
        <w:t>四、问题解答及实验结果</w:t>
      </w:r>
      <w:bookmarkEnd w:id="34"/>
    </w:p>
    <w:p w14:paraId="25A3B286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14047E72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0B73A4FF" w14:textId="77777777" w:rsidR="000D6EEF" w:rsidRPr="000114F9" w:rsidRDefault="000D6EEF" w:rsidP="000D6EEF">
      <w:pPr>
        <w:rPr>
          <w:rFonts w:eastAsia="宋体"/>
          <w:b/>
          <w:bCs/>
          <w:sz w:val="24"/>
        </w:rPr>
      </w:pPr>
    </w:p>
    <w:p w14:paraId="6E8D8C59" w14:textId="77777777" w:rsidR="000D6EEF" w:rsidRDefault="000D6EEF" w:rsidP="000D6EEF">
      <w:pPr>
        <w:pStyle w:val="2"/>
      </w:pPr>
      <w:bookmarkStart w:id="35" w:name="_Toc143706621"/>
      <w:r>
        <w:rPr>
          <w:rFonts w:hint="eastAsia"/>
        </w:rPr>
        <w:t>五、实验体会与收获</w:t>
      </w:r>
      <w:bookmarkEnd w:id="35"/>
    </w:p>
    <w:p w14:paraId="474E17A3" w14:textId="77777777" w:rsidR="000D6EEF" w:rsidRDefault="000D6EEF" w:rsidP="000D6EEF"/>
    <w:p w14:paraId="19ED91DF" w14:textId="77777777" w:rsidR="000D6EEF" w:rsidRDefault="000D6EEF" w:rsidP="000D6EEF"/>
    <w:p w14:paraId="4A01E0B1" w14:textId="77777777" w:rsidR="000D6EEF" w:rsidRPr="000114F9" w:rsidRDefault="000D6EEF" w:rsidP="000D6EEF"/>
    <w:p w14:paraId="4515C77C" w14:textId="77777777" w:rsidR="000D6EEF" w:rsidRDefault="000D6EEF" w:rsidP="000D6EEF">
      <w:pPr>
        <w:rPr>
          <w:sz w:val="24"/>
        </w:rPr>
      </w:pPr>
      <w:r>
        <w:rPr>
          <w:sz w:val="24"/>
        </w:rPr>
        <w:br w:type="page"/>
      </w:r>
    </w:p>
    <w:p w14:paraId="6F92AA13" w14:textId="77777777" w:rsidR="000D6EEF" w:rsidRDefault="000D6EEF" w:rsidP="000D6EEF">
      <w:pPr>
        <w:pStyle w:val="1"/>
      </w:pPr>
      <w:bookmarkStart w:id="36" w:name="_Toc143706622"/>
      <w:r>
        <w:rPr>
          <w:rFonts w:hint="eastAsia"/>
        </w:rPr>
        <w:lastRenderedPageBreak/>
        <w:t>实验</w:t>
      </w:r>
      <w:r>
        <w:rPr>
          <w:rFonts w:eastAsia="宋体" w:hint="eastAsia"/>
        </w:rPr>
        <w:t>七</w:t>
      </w:r>
      <w:r>
        <w:rPr>
          <w:rFonts w:eastAsia="宋体" w:hint="eastAsia"/>
        </w:rPr>
        <w:t xml:space="preserve"> </w:t>
      </w:r>
      <w:r>
        <w:rPr>
          <w:rFonts w:hint="eastAsia"/>
        </w:rPr>
        <w:t xml:space="preserve"> SQL </w:t>
      </w:r>
      <w:r>
        <w:rPr>
          <w:rFonts w:hint="eastAsia"/>
        </w:rPr>
        <w:t>语句应用</w:t>
      </w:r>
      <w:bookmarkEnd w:id="36"/>
    </w:p>
    <w:p w14:paraId="6893866C" w14:textId="77777777" w:rsidR="000D6EEF" w:rsidRDefault="000D6EEF" w:rsidP="000D6EEF">
      <w:pPr>
        <w:spacing w:line="360" w:lineRule="auto"/>
        <w:rPr>
          <w:rFonts w:ascii="宋体" w:eastAsia="宋体" w:hAnsi="宋体" w:cs="宋体"/>
          <w:b/>
          <w:bCs/>
          <w:sz w:val="24"/>
        </w:rPr>
      </w:pPr>
      <w:bookmarkStart w:id="37" w:name="_Toc143706623"/>
      <w:r>
        <w:rPr>
          <w:rStyle w:val="2Char"/>
          <w:rFonts w:hint="eastAsia"/>
        </w:rPr>
        <w:t>一、 实验目</w:t>
      </w:r>
      <w:bookmarkEnd w:id="37"/>
      <w:r>
        <w:rPr>
          <w:rFonts w:ascii="宋体" w:eastAsia="宋体" w:hAnsi="宋体" w:cs="宋体" w:hint="eastAsia"/>
          <w:b/>
          <w:bCs/>
          <w:sz w:val="24"/>
        </w:rPr>
        <w:t>的</w:t>
      </w:r>
    </w:p>
    <w:p w14:paraId="7E98D03F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掌握数据的插入（</w:t>
      </w:r>
      <w:r>
        <w:rPr>
          <w:rFonts w:hint="eastAsia"/>
          <w:sz w:val="24"/>
        </w:rPr>
        <w:t>INSERT</w:t>
      </w:r>
      <w:r>
        <w:rPr>
          <w:rFonts w:hint="eastAsia"/>
          <w:sz w:val="24"/>
        </w:rPr>
        <w:t>）、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修改（</w:t>
      </w:r>
      <w:r>
        <w:rPr>
          <w:rFonts w:hint="eastAsia"/>
          <w:sz w:val="24"/>
        </w:rPr>
        <w:t>UPDATE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和删除（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操作。</w:t>
      </w:r>
    </w:p>
    <w:p w14:paraId="4779FA1F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掌握不同类型的数据查询（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操作。</w:t>
      </w:r>
    </w:p>
    <w:p w14:paraId="2D7D4D0E" w14:textId="77777777" w:rsidR="000D6EEF" w:rsidRDefault="000D6EEF" w:rsidP="000D6EEF">
      <w:pPr>
        <w:pStyle w:val="2"/>
      </w:pPr>
      <w:bookmarkStart w:id="38" w:name="_Toc143706624"/>
      <w:r>
        <w:rPr>
          <w:rFonts w:hint="eastAsia"/>
        </w:rPr>
        <w:t>二、 实验要求</w:t>
      </w:r>
      <w:bookmarkEnd w:id="38"/>
    </w:p>
    <w:p w14:paraId="3B01EB1A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 xml:space="preserve"> INSERT </w:t>
      </w:r>
      <w:r>
        <w:rPr>
          <w:rFonts w:hint="eastAsia"/>
          <w:sz w:val="24"/>
        </w:rPr>
        <w:t>语句向图书销售系统表中插入数据。</w:t>
      </w:r>
    </w:p>
    <w:p w14:paraId="53A51631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 xml:space="preserve"> UPDATE </w:t>
      </w:r>
      <w:r>
        <w:rPr>
          <w:rFonts w:hint="eastAsia"/>
          <w:sz w:val="24"/>
        </w:rPr>
        <w:t>语句修改图书销售系统表中的数据。</w:t>
      </w:r>
    </w:p>
    <w:p w14:paraId="7F513628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 xml:space="preserve"> DELETE </w:t>
      </w:r>
      <w:r>
        <w:rPr>
          <w:rFonts w:hint="eastAsia"/>
          <w:sz w:val="24"/>
        </w:rPr>
        <w:t>语句删除图书销售系统表中的数据。</w:t>
      </w:r>
    </w:p>
    <w:p w14:paraId="69978CFF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 xml:space="preserve"> SELECT </w:t>
      </w:r>
      <w:r>
        <w:rPr>
          <w:rFonts w:hint="eastAsia"/>
          <w:sz w:val="24"/>
        </w:rPr>
        <w:t>语句实现对图书销售系统数据的有条件查询、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分组查询、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连接查询、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子查询等。</w:t>
      </w:r>
    </w:p>
    <w:p w14:paraId="76090533" w14:textId="77777777" w:rsidR="000D6EEF" w:rsidRDefault="000D6EEF" w:rsidP="000D6EEF">
      <w:pPr>
        <w:pStyle w:val="2"/>
      </w:pPr>
      <w:bookmarkStart w:id="39" w:name="_Toc143706625"/>
      <w:r>
        <w:rPr>
          <w:rFonts w:hint="eastAsia"/>
        </w:rPr>
        <w:t>三、 实验内容</w:t>
      </w:r>
      <w:bookmarkEnd w:id="39"/>
    </w:p>
    <w:p w14:paraId="53196B50" w14:textId="77777777" w:rsidR="000D6EEF" w:rsidRDefault="000D6EEF" w:rsidP="000D6EEF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以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用户登录</w:t>
      </w:r>
      <w:r>
        <w:rPr>
          <w:rFonts w:hint="eastAsia"/>
          <w:sz w:val="24"/>
        </w:rPr>
        <w:t xml:space="preserve"> ORCL </w:t>
      </w:r>
      <w:r>
        <w:rPr>
          <w:rFonts w:hint="eastAsia"/>
          <w:sz w:val="24"/>
        </w:rPr>
        <w:t>数据库，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将下列表中的数据插入到数据库的相应表中。</w:t>
      </w:r>
    </w:p>
    <w:p w14:paraId="1136CA96" w14:textId="77777777" w:rsidR="000D6EEF" w:rsidRDefault="000D6EEF" w:rsidP="000D6EE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689E98D" wp14:editId="53D1BC3C">
                <wp:simplePos x="0" y="0"/>
                <wp:positionH relativeFrom="column">
                  <wp:posOffset>249555</wp:posOffset>
                </wp:positionH>
                <wp:positionV relativeFrom="paragraph">
                  <wp:posOffset>487680</wp:posOffset>
                </wp:positionV>
                <wp:extent cx="723900" cy="381000"/>
                <wp:effectExtent l="0" t="0" r="19050" b="190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381000"/>
                          <a:chOff x="0" y="0"/>
                          <a:chExt cx="723900" cy="381000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28575" y="0"/>
                            <a:ext cx="695325" cy="142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238125"/>
                            <a:ext cx="704850" cy="142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style="position:absolute;left:0;text-align:left;margin-left:19.65pt;margin-top:38.4pt;width:57pt;height:30pt;z-index:251667456" coordsize="7239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">
                <v:rect id="矩形 17" o:spid="_x0000_s1027" style="position:absolute;left:285;width:6954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Mv8IA&#10;AADbAAAADwAAAGRycy9kb3ducmV2LnhtbERPTWvCQBC9F/oflil40009qI1uQiktreChakGPQ3Y2&#10;CWZnQ3YT03/vCoXe5vE+Z5OPthEDdb52rOB5loAgLpyuuVTwc/yYrkD4gKyxcUwKfslDnj0+bDDV&#10;7sp7Gg6hFDGEfYoKqhDaVEpfVGTRz1xLHDnjOoshwq6UusNrDLeNnCfJQlqsOTZU2NJbRcXl0FsF&#10;Z4Ofx/et30kzH8xL/d2fzLJXavI0vq5BBBrDv/jP/aXj/CXcf4kHy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gy/wgAAANsAAAAPAAAAAAAAAAAAAAAAAJgCAABkcnMvZG93&#10;bnJldi54bWxQSwUGAAAAAAQABAD1AAAAhwMAAAAA&#10;" fillcolor="white [3212]" strokecolor="white [3212]" strokeweight="1pt"/>
                <v:rect id="矩形 22" o:spid="_x0000_s1028" style="position:absolute;top:2381;width:704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lmsQA&#10;AADbAAAADwAAAGRycy9kb3ducmV2LnhtbESPQWvCQBSE70L/w/IKvemmOVQbXUWK0hY8WC3U4yP7&#10;Nglm34bsJqb/3hUEj8PMfMMsVoOtRU+trxwreJ0kIIhzpysuFPwet+MZCB+QNdaOScE/eVgtn0YL&#10;zLS78A/1h1CICGGfoYIyhCaT0uclWfQT1xBHz7jWYoiyLaRu8RLhtpZpkrxJixXHhRIb+igpPx86&#10;q+Bk8PO4+fY7adLevFf77s9MO6Venof1HESgITzC9/aXVpCmcPsSf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lZZrEAAAA2wAAAA8AAAAAAAAAAAAAAAAAmAIAAGRycy9k&#10;b3ducmV2LnhtbFBLBQYAAAAABAAEAPUAAACJAwAAAAA=&#10;" fillcolor="white [3212]" strokecolor="white [3212]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02F26DC" wp14:editId="1BF29054">
            <wp:extent cx="5725160" cy="100330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8CE4" w14:textId="77777777" w:rsidR="000D6EEF" w:rsidRDefault="000D6EEF" w:rsidP="000D6EEF">
      <w:pPr>
        <w:jc w:val="center"/>
      </w:pPr>
      <w:r>
        <w:rPr>
          <w:noProof/>
        </w:rPr>
        <w:drawing>
          <wp:inline distT="0" distB="0" distL="0" distR="0" wp14:anchorId="4397A827" wp14:editId="2C1ABE81">
            <wp:extent cx="5513705" cy="1296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81411" w14:textId="77777777" w:rsidR="000D6EEF" w:rsidRDefault="000D6EEF" w:rsidP="000D6EEF">
      <w:pPr>
        <w:jc w:val="center"/>
      </w:pPr>
      <w:r>
        <w:rPr>
          <w:noProof/>
        </w:rPr>
        <w:drawing>
          <wp:inline distT="0" distB="0" distL="0" distR="0" wp14:anchorId="190B28A4" wp14:editId="5C22E3E2">
            <wp:extent cx="5725160" cy="101663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8D39CE" wp14:editId="61EF7278">
                <wp:simplePos x="0" y="0"/>
                <wp:positionH relativeFrom="column">
                  <wp:posOffset>649605</wp:posOffset>
                </wp:positionH>
                <wp:positionV relativeFrom="paragraph">
                  <wp:posOffset>478155</wp:posOffset>
                </wp:positionV>
                <wp:extent cx="704850" cy="390525"/>
                <wp:effectExtent l="0" t="0" r="19050" b="285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390525"/>
                          <a:chOff x="0" y="0"/>
                          <a:chExt cx="704850" cy="39052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704850" cy="142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247650"/>
                            <a:ext cx="704850" cy="142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style="position:absolute;left:0;text-align:left;margin-left:51.15pt;margin-top:37.65pt;width:55.5pt;height:30.75pt;z-index:251668480" coordsize="704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">
                <v:rect id="矩形 23" o:spid="_x0000_s1027" style="position:absolute;width:704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AAcQA&#10;AADbAAAADwAAAGRycy9kb3ducmV2LnhtbESPQWvCQBSE7wX/w/IK3nTTFGwbXUVKiwo9WC3o8ZF9&#10;mwSzb0N2E9N/3xWEHoeZ+YZZrAZbi55aXzlW8DRNQBDnTldcKPg5fk5eQfiArLF2TAp+ycNqOXpY&#10;YKbdlb+pP4RCRAj7DBWUITSZlD4vyaKfuoY4esa1FkOUbSF1i9cIt7VMk2QmLVYcF0ps6L2k/HLo&#10;rIKzwc3xY+e/pEl781btu5N56ZQaPw7rOYhAQ/gP39tbrSB9ht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pwAHEAAAA2wAAAA8AAAAAAAAAAAAAAAAAmAIAAGRycy9k&#10;b3ducmV2LnhtbFBLBQYAAAAABAAEAPUAAACJAwAAAAA=&#10;" fillcolor="white [3212]" strokecolor="white [3212]" strokeweight="1pt"/>
                <v:rect id="矩形 25" o:spid="_x0000_s1028" style="position:absolute;top:2476;width:704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97sQA&#10;AADbAAAADwAAAGRycy9kb3ducmV2LnhtbESPQWvCQBSE7wX/w/IK3nTTQG0bXUVKiwo9WC3o8ZF9&#10;mwSzb0N2E9N/3xWEHoeZ+YZZrAZbi55aXzlW8DRNQBDnTldcKPg5fk5eQfiArLF2TAp+ycNqOXpY&#10;YKbdlb+pP4RCRAj7DBWUITSZlD4vyaKfuoY4esa1FkOUbSF1i9cIt7VMk2QmLVYcF0ps6L2k/HLo&#10;rIKzwc3xY+e/pEl781btu5N56ZQaPw7rOYhAQ/gP39tbrSB9htu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M/e7EAAAA2wAAAA8AAAAAAAAAAAAAAAAAmAIAAGRycy9k&#10;b3ducmV2LnhtbFBLBQYAAAAABAAEAPUAAACJAwAAAAA=&#10;" fillcolor="white [3212]" strokecolor="white [3212]" strokeweight="1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A074F3E" wp14:editId="4577DBB5">
            <wp:extent cx="5479415" cy="9893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494F5" wp14:editId="56434B8D">
            <wp:extent cx="4612640" cy="12693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6442D" wp14:editId="61625806">
            <wp:extent cx="3992245" cy="12763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B927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 xml:space="preserve"> ISBN 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 978-7-121-18619-8 </w:t>
      </w:r>
      <w:r>
        <w:rPr>
          <w:rFonts w:hint="eastAsia"/>
          <w:sz w:val="24"/>
        </w:rPr>
        <w:t>的图书的零售价格（</w:t>
      </w:r>
      <w:r>
        <w:rPr>
          <w:rFonts w:hint="eastAsia"/>
          <w:sz w:val="24"/>
        </w:rPr>
        <w:t>retail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修改为</w:t>
      </w:r>
      <w:r>
        <w:rPr>
          <w:rFonts w:hint="eastAsia"/>
          <w:sz w:val="24"/>
        </w:rPr>
        <w:t xml:space="preserve"> 30</w:t>
      </w:r>
      <w:r>
        <w:rPr>
          <w:rFonts w:hint="eastAsia"/>
          <w:sz w:val="24"/>
        </w:rPr>
        <w:t>。</w:t>
      </w:r>
    </w:p>
    <w:p w14:paraId="2EF9D301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将订单号为</w:t>
      </w:r>
      <w:r>
        <w:rPr>
          <w:rFonts w:hint="eastAsia"/>
          <w:sz w:val="24"/>
        </w:rPr>
        <w:t xml:space="preserve"> 1000 </w:t>
      </w:r>
      <w:r>
        <w:rPr>
          <w:rFonts w:hint="eastAsia"/>
          <w:sz w:val="24"/>
        </w:rPr>
        <w:t>的订单的发货日期修改为“</w:t>
      </w:r>
      <w:r>
        <w:rPr>
          <w:rFonts w:hint="eastAsia"/>
          <w:sz w:val="24"/>
        </w:rPr>
        <w:t>2013-2-2</w:t>
      </w:r>
      <w:r>
        <w:rPr>
          <w:rFonts w:hint="eastAsia"/>
          <w:sz w:val="24"/>
        </w:rPr>
        <w:t>”。</w:t>
      </w:r>
    </w:p>
    <w:p w14:paraId="41208BEE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 xml:space="preserve"> BOOKS </w:t>
      </w:r>
      <w:r>
        <w:rPr>
          <w:rFonts w:hint="eastAsia"/>
          <w:sz w:val="24"/>
        </w:rPr>
        <w:t>表中包含的所有图书列表。</w:t>
      </w:r>
    </w:p>
    <w:p w14:paraId="18A4F6A4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列出</w:t>
      </w:r>
      <w:r>
        <w:rPr>
          <w:rFonts w:hint="eastAsia"/>
          <w:sz w:val="24"/>
        </w:rPr>
        <w:t xml:space="preserve"> BOOKS </w:t>
      </w:r>
      <w:r>
        <w:rPr>
          <w:rFonts w:hint="eastAsia"/>
          <w:sz w:val="24"/>
        </w:rPr>
        <w:t>表中有图书类型非空的图书书名。</w:t>
      </w:r>
    </w:p>
    <w:p w14:paraId="0B96A881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列出</w:t>
      </w:r>
      <w:r>
        <w:rPr>
          <w:rFonts w:hint="eastAsia"/>
          <w:sz w:val="24"/>
        </w:rPr>
        <w:t xml:space="preserve"> BOOKS </w:t>
      </w:r>
      <w:r>
        <w:rPr>
          <w:rFonts w:hint="eastAsia"/>
          <w:sz w:val="24"/>
        </w:rPr>
        <w:t>表中每本书的书名和出版日期。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pubdate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字段使用</w:t>
      </w:r>
      <w:r>
        <w:rPr>
          <w:rFonts w:hint="eastAsia"/>
          <w:sz w:val="24"/>
        </w:rPr>
        <w:t xml:space="preserve"> Publication Date </w:t>
      </w:r>
      <w:r>
        <w:rPr>
          <w:rFonts w:hint="eastAsia"/>
          <w:sz w:val="24"/>
        </w:rPr>
        <w:t>列标题。</w:t>
      </w:r>
    </w:p>
    <w:p w14:paraId="2DCB15CF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列出</w:t>
      </w:r>
      <w:r>
        <w:rPr>
          <w:rFonts w:hint="eastAsia"/>
          <w:sz w:val="24"/>
        </w:rPr>
        <w:t xml:space="preserve"> CUSTOMERS </w:t>
      </w:r>
      <w:r>
        <w:rPr>
          <w:rFonts w:hint="eastAsia"/>
          <w:sz w:val="24"/>
        </w:rPr>
        <w:t>表中每一个客户的客户号以及他们所在的地址。</w:t>
      </w:r>
    </w:p>
    <w:p w14:paraId="631081D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查询包含各个出版社的名称、联系人及出版社电话号码的信息。其中，联系人的列在显示的结果中重命名为</w:t>
      </w:r>
      <w:r>
        <w:rPr>
          <w:rFonts w:hint="eastAsia"/>
          <w:sz w:val="24"/>
        </w:rPr>
        <w:t>Contact Person</w:t>
      </w:r>
      <w:r>
        <w:rPr>
          <w:rFonts w:hint="eastAsia"/>
          <w:sz w:val="24"/>
        </w:rPr>
        <w:t>。</w:t>
      </w:r>
    </w:p>
    <w:p w14:paraId="0B51CE34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查询下达了订单的每一个客户的客户号。</w:t>
      </w:r>
    </w:p>
    <w:p w14:paraId="5C60641A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 xml:space="preserve"> 2013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3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日之后发货的订单。</w:t>
      </w:r>
    </w:p>
    <w:p w14:paraId="78ED10A9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查询居住在北京或大连的客户，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将结果按姓名的升序排列。</w:t>
      </w:r>
    </w:p>
    <w:p w14:paraId="39A50DB8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列出姓“王”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的作者编写的所有图书信息，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并将结果按姓名降序排序。</w:t>
      </w:r>
    </w:p>
    <w:p w14:paraId="0C0C1C18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查询“儿童”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类和“烹饪”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类的所有图书。</w:t>
      </w:r>
    </w:p>
    <w:p w14:paraId="479E8CCD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查询书名的第二个字母是“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”、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第四个字母是“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的图书信息。</w:t>
      </w:r>
    </w:p>
    <w:p w14:paraId="288C644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查询电子工业出版社在</w:t>
      </w:r>
      <w:r>
        <w:rPr>
          <w:rFonts w:hint="eastAsia"/>
          <w:sz w:val="24"/>
        </w:rPr>
        <w:t xml:space="preserve"> 2011 </w:t>
      </w:r>
      <w:r>
        <w:rPr>
          <w:rFonts w:hint="eastAsia"/>
          <w:sz w:val="24"/>
        </w:rPr>
        <w:t>年出版的所有“计算机”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类图书的名称。</w:t>
      </w:r>
    </w:p>
    <w:p w14:paraId="2CEF9611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查询图书名称、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出版社名称、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出版社联系人的名称、</w:t>
      </w:r>
      <w:r>
        <w:rPr>
          <w:rFonts w:hint="eastAsia"/>
          <w:sz w:val="24"/>
        </w:rPr>
        <w:t xml:space="preserve"> EMAIL </w:t>
      </w:r>
      <w:r>
        <w:rPr>
          <w:rFonts w:hint="eastAsia"/>
          <w:sz w:val="24"/>
        </w:rPr>
        <w:t>和电话号码。</w:t>
      </w:r>
    </w:p>
    <w:p w14:paraId="7E5CCC5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17</w:t>
      </w:r>
      <w:r>
        <w:rPr>
          <w:rFonts w:hint="eastAsia"/>
          <w:sz w:val="24"/>
        </w:rPr>
        <w:t>）查询当前还没有发货的订单信息及下达订单的用户名，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查询结果按下达订单日期排序。</w:t>
      </w:r>
    </w:p>
    <w:p w14:paraId="4917E7FE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查询已经购买了“计算机”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类图书的所有人的客户号和姓名。</w:t>
      </w:r>
    </w:p>
    <w:p w14:paraId="352BD291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19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查询“王牧”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购买的图书的</w:t>
      </w:r>
      <w:r>
        <w:rPr>
          <w:rFonts w:hint="eastAsia"/>
          <w:sz w:val="24"/>
        </w:rPr>
        <w:t xml:space="preserve"> ISBN </w:t>
      </w:r>
      <w:r>
        <w:rPr>
          <w:rFonts w:hint="eastAsia"/>
          <w:sz w:val="24"/>
        </w:rPr>
        <w:t>以及书名。</w:t>
      </w:r>
    </w:p>
    <w:p w14:paraId="6D39CF9A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）确定客户“张扬”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订购的图书的作者。</w:t>
      </w:r>
    </w:p>
    <w:p w14:paraId="5DDE395C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 xml:space="preserve"> CUSTOMERS </w:t>
      </w:r>
      <w:r>
        <w:rPr>
          <w:rFonts w:hint="eastAsia"/>
          <w:sz w:val="24"/>
        </w:rPr>
        <w:t>表中的每一个客户所下达的订单数量。</w:t>
      </w:r>
    </w:p>
    <w:p w14:paraId="314B6659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查询每个出版社出版图书的平均价格、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最高价格、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最低价格。</w:t>
      </w:r>
      <w:r w:rsidRPr="00633DF7">
        <w:rPr>
          <w:rFonts w:hint="eastAsia"/>
          <w:sz w:val="24"/>
          <w:highlight w:val="yellow"/>
        </w:rPr>
        <w:t>（选做）</w:t>
      </w:r>
    </w:p>
    <w:p w14:paraId="34A23BB3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统计每个客户购买图书的数量及总价钱。（假设均以零售价出售）</w:t>
      </w:r>
      <w:r w:rsidRPr="00633DF7">
        <w:rPr>
          <w:rFonts w:hint="eastAsia"/>
          <w:sz w:val="24"/>
          <w:highlight w:val="yellow"/>
        </w:rPr>
        <w:t>（选做）</w:t>
      </w:r>
    </w:p>
    <w:p w14:paraId="4ED913EC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查询比</w:t>
      </w:r>
      <w:r>
        <w:rPr>
          <w:rFonts w:hint="eastAsia"/>
          <w:sz w:val="24"/>
        </w:rPr>
        <w:t xml:space="preserve"> 1000</w:t>
      </w:r>
      <w:r>
        <w:rPr>
          <w:rFonts w:hint="eastAsia"/>
          <w:sz w:val="24"/>
        </w:rPr>
        <w:t>号订单中图书数量少的其它订单信息。</w:t>
      </w:r>
      <w:r w:rsidRPr="00633DF7">
        <w:rPr>
          <w:rFonts w:hint="eastAsia"/>
          <w:sz w:val="24"/>
          <w:highlight w:val="yellow"/>
        </w:rPr>
        <w:t>（选做）</w:t>
      </w:r>
    </w:p>
    <w:p w14:paraId="78DE3307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查询所有客户及其订购图书的信息。</w:t>
      </w:r>
      <w:r w:rsidRPr="00633DF7">
        <w:rPr>
          <w:rFonts w:hint="eastAsia"/>
          <w:sz w:val="24"/>
          <w:highlight w:val="yellow"/>
        </w:rPr>
        <w:t>（选做）</w:t>
      </w:r>
    </w:p>
    <w:p w14:paraId="7F587BC4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查询没有订购任何图书的客户信息。</w:t>
      </w:r>
      <w:r w:rsidRPr="00633DF7">
        <w:rPr>
          <w:rFonts w:hint="eastAsia"/>
          <w:sz w:val="24"/>
          <w:highlight w:val="yellow"/>
        </w:rPr>
        <w:t>（选做）</w:t>
      </w:r>
    </w:p>
    <w:p w14:paraId="00910186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7</w:t>
      </w:r>
      <w:r>
        <w:rPr>
          <w:rFonts w:hint="eastAsia"/>
          <w:sz w:val="24"/>
        </w:rPr>
        <w:t>）查询订购金额最高的客户信息。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假设均以零售价出售</w:t>
      </w:r>
      <w:r>
        <w:rPr>
          <w:rFonts w:hint="eastAsia"/>
          <w:sz w:val="24"/>
        </w:rPr>
        <w:t>)</w:t>
      </w:r>
      <w:r w:rsidRPr="00633DF7">
        <w:rPr>
          <w:rFonts w:hint="eastAsia"/>
          <w:sz w:val="24"/>
        </w:rPr>
        <w:t xml:space="preserve"> </w:t>
      </w:r>
      <w:r w:rsidRPr="00633DF7">
        <w:rPr>
          <w:rFonts w:hint="eastAsia"/>
          <w:sz w:val="24"/>
          <w:highlight w:val="yellow"/>
        </w:rPr>
        <w:t>（选做）</w:t>
      </w:r>
    </w:p>
    <w:p w14:paraId="55F413C5" w14:textId="77777777" w:rsidR="000D6EEF" w:rsidRDefault="000D6EEF" w:rsidP="000D6EEF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查询名为“赵敏”的客户订购图书的订单信息、订单明细。</w:t>
      </w:r>
      <w:r w:rsidRPr="00633DF7">
        <w:rPr>
          <w:rFonts w:hint="eastAsia"/>
          <w:sz w:val="24"/>
          <w:highlight w:val="yellow"/>
        </w:rPr>
        <w:t>（选做）</w:t>
      </w:r>
    </w:p>
    <w:p w14:paraId="0FA75F36" w14:textId="77777777" w:rsidR="000D6EEF" w:rsidRDefault="000D6EEF" w:rsidP="000D6EEF">
      <w:pPr>
        <w:pStyle w:val="2"/>
      </w:pPr>
      <w:bookmarkStart w:id="40" w:name="_Toc143706626"/>
      <w:r>
        <w:rPr>
          <w:rFonts w:hint="eastAsia"/>
        </w:rPr>
        <w:t>四、问题解答及实验结果</w:t>
      </w:r>
      <w:bookmarkEnd w:id="40"/>
    </w:p>
    <w:p w14:paraId="22FC561D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4580528D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66EBD804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00CB07C5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07F5BCC7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7957D836" w14:textId="77777777" w:rsidR="000D6EEF" w:rsidRDefault="000D6EEF" w:rsidP="000D6EEF">
      <w:pPr>
        <w:pStyle w:val="2"/>
      </w:pPr>
      <w:bookmarkStart w:id="41" w:name="_Toc143706627"/>
      <w:r>
        <w:rPr>
          <w:rFonts w:hint="eastAsia"/>
        </w:rPr>
        <w:t>五、实验体会与收获</w:t>
      </w:r>
      <w:bookmarkEnd w:id="41"/>
    </w:p>
    <w:p w14:paraId="3A0E849E" w14:textId="77777777" w:rsidR="000D6EEF" w:rsidRDefault="000D6EEF" w:rsidP="000D6EEF">
      <w:pPr>
        <w:rPr>
          <w:sz w:val="24"/>
        </w:rPr>
      </w:pPr>
      <w:r>
        <w:rPr>
          <w:rFonts w:hint="eastAsia"/>
          <w:sz w:val="24"/>
        </w:rPr>
        <w:br w:type="page"/>
      </w:r>
    </w:p>
    <w:p w14:paraId="5A028055" w14:textId="77777777" w:rsidR="000D6EEF" w:rsidRDefault="000D6EEF" w:rsidP="000D6EEF">
      <w:pPr>
        <w:pStyle w:val="1"/>
      </w:pPr>
      <w:bookmarkStart w:id="42" w:name="_Toc143706628"/>
      <w:r>
        <w:lastRenderedPageBreak/>
        <w:t>实验</w:t>
      </w:r>
      <w:r>
        <w:rPr>
          <w:rFonts w:eastAsia="宋体" w:hint="eastAsia"/>
        </w:rPr>
        <w:t>八</w:t>
      </w:r>
      <w:r>
        <w:rPr>
          <w:rFonts w:eastAsia="宋体" w:hint="eastAsia"/>
        </w:rPr>
        <w:t xml:space="preserve"> </w:t>
      </w:r>
      <w:r>
        <w:t xml:space="preserve"> PL/SQL</w:t>
      </w:r>
      <w:r>
        <w:t>程序设计</w:t>
      </w:r>
      <w:bookmarkEnd w:id="42"/>
    </w:p>
    <w:p w14:paraId="2D021C0A" w14:textId="77777777" w:rsidR="000D6EEF" w:rsidRDefault="000D6EEF" w:rsidP="000D6EEF">
      <w:pPr>
        <w:pStyle w:val="2"/>
      </w:pPr>
      <w:bookmarkStart w:id="43" w:name="_Toc143706629"/>
      <w:r>
        <w:rPr>
          <w:rFonts w:eastAsia="宋体" w:hint="eastAsia"/>
        </w:rPr>
        <w:t>一、</w:t>
      </w:r>
      <w:r>
        <w:t>实验目的</w:t>
      </w:r>
      <w:bookmarkEnd w:id="43"/>
    </w:p>
    <w:p w14:paraId="44FA7955" w14:textId="77777777" w:rsidR="000D6EEF" w:rsidRDefault="000D6EEF" w:rsidP="000D6EEF">
      <w:pPr>
        <w:spacing w:line="360" w:lineRule="auto"/>
      </w:pPr>
      <w:r>
        <w:rPr>
          <w:rFonts w:eastAsia="Arial"/>
          <w:sz w:val="24"/>
        </w:rPr>
        <w:t>（1）掌握 PL/SQL程序开发方法。</w:t>
      </w:r>
    </w:p>
    <w:p w14:paraId="580D9994" w14:textId="77777777" w:rsidR="000D6EEF" w:rsidRDefault="000D6EEF" w:rsidP="000D6EEF">
      <w:pPr>
        <w:spacing w:line="360" w:lineRule="auto"/>
      </w:pPr>
      <w:r>
        <w:rPr>
          <w:rFonts w:eastAsia="Arial"/>
          <w:sz w:val="24"/>
        </w:rPr>
        <w:t>（2）掌握函数的创建与调用。</w:t>
      </w:r>
    </w:p>
    <w:p w14:paraId="1CC9AB98" w14:textId="77777777" w:rsidR="000D6EEF" w:rsidRDefault="000D6EEF" w:rsidP="000D6EEF">
      <w:pPr>
        <w:spacing w:line="360" w:lineRule="auto"/>
        <w:rPr>
          <w:rFonts w:eastAsia="宋体"/>
        </w:rPr>
      </w:pPr>
      <w:r>
        <w:rPr>
          <w:rFonts w:eastAsia="Arial"/>
          <w:sz w:val="24"/>
        </w:rPr>
        <w:t>（3）掌握存储过程的创建与调用</w:t>
      </w:r>
      <w:r>
        <w:rPr>
          <w:rFonts w:eastAsia="宋体" w:hint="eastAsia"/>
          <w:sz w:val="24"/>
        </w:rPr>
        <w:t>。</w:t>
      </w:r>
    </w:p>
    <w:p w14:paraId="7FC89E1D" w14:textId="77777777" w:rsidR="000D6EEF" w:rsidRDefault="000D6EEF" w:rsidP="000D6EEF">
      <w:pPr>
        <w:spacing w:line="360" w:lineRule="auto"/>
      </w:pPr>
      <w:r>
        <w:rPr>
          <w:rFonts w:eastAsia="Arial"/>
          <w:sz w:val="24"/>
        </w:rPr>
        <w:t>（4）掌握触发器的创建与应用。</w:t>
      </w:r>
    </w:p>
    <w:p w14:paraId="4E66ABB5" w14:textId="77777777" w:rsidR="000D6EEF" w:rsidRDefault="000D6EEF" w:rsidP="000D6EEF">
      <w:pPr>
        <w:pStyle w:val="2"/>
      </w:pPr>
      <w:bookmarkStart w:id="44" w:name="_Toc143706630"/>
      <w:r>
        <w:rPr>
          <w:rFonts w:hint="eastAsia"/>
        </w:rPr>
        <w:t>二、实验要求</w:t>
      </w:r>
      <w:bookmarkEnd w:id="44"/>
    </w:p>
    <w:p w14:paraId="53D60B41" w14:textId="77777777" w:rsidR="000D6EEF" w:rsidRDefault="000D6EEF" w:rsidP="000D6EEF">
      <w:pPr>
        <w:spacing w:line="360" w:lineRule="auto"/>
        <w:rPr>
          <w:rFonts w:eastAsia="宋体"/>
        </w:rPr>
      </w:pPr>
      <w:r>
        <w:rPr>
          <w:rFonts w:eastAsia="Arial"/>
          <w:sz w:val="24"/>
        </w:rPr>
        <w:t>（1）根据图书销售系统业务要求创建实现特定功能的函数</w:t>
      </w:r>
      <w:r>
        <w:rPr>
          <w:rFonts w:eastAsia="宋体" w:hint="eastAsia"/>
          <w:sz w:val="24"/>
        </w:rPr>
        <w:t>。</w:t>
      </w:r>
    </w:p>
    <w:p w14:paraId="557AA7E9" w14:textId="77777777" w:rsidR="000D6EEF" w:rsidRDefault="000D6EEF" w:rsidP="000D6EEF">
      <w:pPr>
        <w:spacing w:line="360" w:lineRule="auto"/>
        <w:rPr>
          <w:rFonts w:eastAsia="宋体"/>
        </w:rPr>
      </w:pPr>
      <w:r>
        <w:rPr>
          <w:rFonts w:eastAsia="Arial"/>
          <w:sz w:val="24"/>
        </w:rPr>
        <w:t>（2）根据图书销售系统业务要求创建实现特定功能的存储过程</w:t>
      </w:r>
      <w:r>
        <w:rPr>
          <w:rFonts w:eastAsia="宋体" w:hint="eastAsia"/>
          <w:sz w:val="24"/>
        </w:rPr>
        <w:t>。</w:t>
      </w:r>
    </w:p>
    <w:p w14:paraId="5D8873AE" w14:textId="77777777" w:rsidR="000D6EEF" w:rsidRDefault="000D6EEF" w:rsidP="000D6EEF">
      <w:pPr>
        <w:spacing w:line="360" w:lineRule="auto"/>
        <w:rPr>
          <w:rFonts w:eastAsia="宋体"/>
        </w:rPr>
      </w:pPr>
      <w:r>
        <w:rPr>
          <w:rFonts w:eastAsia="Arial"/>
          <w:sz w:val="24"/>
        </w:rPr>
        <w:t>（3）根据图书销售系统业务要求创建实现特定功能的触发器</w:t>
      </w:r>
      <w:r>
        <w:rPr>
          <w:rFonts w:eastAsia="宋体" w:hint="eastAsia"/>
          <w:sz w:val="24"/>
        </w:rPr>
        <w:t>。</w:t>
      </w:r>
    </w:p>
    <w:p w14:paraId="56CAB27A" w14:textId="77777777" w:rsidR="000D6EEF" w:rsidRDefault="000D6EEF" w:rsidP="000D6EEF">
      <w:pPr>
        <w:pStyle w:val="2"/>
      </w:pPr>
      <w:bookmarkStart w:id="45" w:name="_Toc143706631"/>
      <w:r>
        <w:rPr>
          <w:rFonts w:hint="eastAsia"/>
        </w:rPr>
        <w:t>三、实验内容</w:t>
      </w:r>
      <w:bookmarkEnd w:id="45"/>
    </w:p>
    <w:p w14:paraId="392DCB1C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 xml:space="preserve">以 </w:t>
      </w:r>
      <w:proofErr w:type="spellStart"/>
      <w:r>
        <w:rPr>
          <w:rFonts w:eastAsia="Arial" w:hint="eastAsia"/>
          <w:sz w:val="24"/>
        </w:rPr>
        <w:t>bs</w:t>
      </w:r>
      <w:proofErr w:type="spellEnd"/>
      <w:r>
        <w:rPr>
          <w:rFonts w:eastAsia="Arial" w:hint="eastAsia"/>
          <w:sz w:val="24"/>
        </w:rPr>
        <w:t xml:space="preserve"> 用户登录 ORCL 数据库， 利用 PL/SQL 程序编写下列功能模块。</w:t>
      </w:r>
    </w:p>
    <w:p w14:paraId="2CD5D461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（1）</w:t>
      </w:r>
      <w:r w:rsidRPr="008E41F4">
        <w:rPr>
          <w:rFonts w:ascii="宋体" w:eastAsia="宋体" w:hAnsi="宋体" w:cs="宋体" w:hint="eastAsia"/>
          <w:sz w:val="24"/>
        </w:rPr>
        <w:t>创建一个函数</w:t>
      </w:r>
      <w:proofErr w:type="spellStart"/>
      <w:r w:rsidRPr="008E41F4">
        <w:rPr>
          <w:rFonts w:ascii="宋体" w:eastAsia="宋体" w:hAnsi="宋体" w:cs="宋体" w:hint="eastAsia"/>
          <w:sz w:val="24"/>
        </w:rPr>
        <w:t>func_customer_total</w:t>
      </w:r>
      <w:proofErr w:type="spellEnd"/>
      <w:r w:rsidRPr="008E41F4">
        <w:rPr>
          <w:rFonts w:ascii="宋体" w:eastAsia="宋体" w:hAnsi="宋体" w:cs="宋体" w:hint="eastAsia"/>
          <w:sz w:val="24"/>
        </w:rPr>
        <w:t>，以客户号为参数，返回该客户订购图书的价格总额</w:t>
      </w:r>
      <w:proofErr w:type="spellStart"/>
      <w:r w:rsidRPr="008E41F4">
        <w:rPr>
          <w:rFonts w:ascii="宋体" w:eastAsia="宋体" w:hAnsi="宋体" w:cs="宋体" w:hint="eastAsia"/>
          <w:sz w:val="24"/>
        </w:rPr>
        <w:t>v_sum</w:t>
      </w:r>
      <w:proofErr w:type="spellEnd"/>
      <w:r w:rsidRPr="008E41F4">
        <w:rPr>
          <w:rFonts w:ascii="宋体" w:eastAsia="宋体" w:hAnsi="宋体" w:cs="宋体" w:hint="eastAsia"/>
          <w:sz w:val="24"/>
        </w:rPr>
        <w:t>。</w:t>
      </w:r>
    </w:p>
    <w:p w14:paraId="22415399" w14:textId="77777777" w:rsidR="000D6EEF" w:rsidRPr="008C2133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（2）</w:t>
      </w:r>
      <w:r w:rsidRPr="008E41F4">
        <w:rPr>
          <w:rFonts w:ascii="宋体" w:eastAsia="宋体" w:hAnsi="宋体" w:cs="宋体" w:hint="eastAsia"/>
          <w:sz w:val="24"/>
        </w:rPr>
        <w:t>创建一个函数</w:t>
      </w:r>
      <w:proofErr w:type="spellStart"/>
      <w:r w:rsidRPr="008E41F4">
        <w:rPr>
          <w:rFonts w:ascii="宋体" w:eastAsia="宋体" w:hAnsi="宋体" w:cs="宋体" w:hint="eastAsia"/>
          <w:sz w:val="24"/>
        </w:rPr>
        <w:t>func_order_total</w:t>
      </w:r>
      <w:proofErr w:type="spellEnd"/>
      <w:r w:rsidRPr="008E41F4">
        <w:rPr>
          <w:rFonts w:ascii="宋体" w:eastAsia="宋体" w:hAnsi="宋体" w:cs="宋体" w:hint="eastAsia"/>
          <w:sz w:val="24"/>
        </w:rPr>
        <w:t>，以订单号为参数，返回该订单订购图书的总金额</w:t>
      </w:r>
      <w:proofErr w:type="spellStart"/>
      <w:r w:rsidRPr="008E41F4">
        <w:rPr>
          <w:rFonts w:ascii="宋体" w:eastAsia="宋体" w:hAnsi="宋体" w:cs="宋体" w:hint="eastAsia"/>
          <w:sz w:val="24"/>
        </w:rPr>
        <w:t>v_sum</w:t>
      </w:r>
      <w:proofErr w:type="spellEnd"/>
      <w:r w:rsidRPr="008E41F4">
        <w:rPr>
          <w:rFonts w:ascii="宋体" w:eastAsia="宋体" w:hAnsi="宋体" w:cs="宋体" w:hint="eastAsia"/>
          <w:sz w:val="24"/>
        </w:rPr>
        <w:t>。</w:t>
      </w:r>
    </w:p>
    <w:p w14:paraId="3F30DD90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（3）</w:t>
      </w:r>
      <w:r w:rsidRPr="008E41F4">
        <w:rPr>
          <w:rFonts w:ascii="宋体" w:eastAsia="宋体" w:hAnsi="宋体" w:cs="宋体" w:hint="eastAsia"/>
          <w:sz w:val="24"/>
        </w:rPr>
        <w:t>创建一个函数</w:t>
      </w:r>
      <w:proofErr w:type="spellStart"/>
      <w:r w:rsidRPr="008E41F4">
        <w:rPr>
          <w:rFonts w:ascii="宋体" w:eastAsia="宋体" w:hAnsi="宋体" w:cs="宋体" w:hint="eastAsia"/>
          <w:sz w:val="24"/>
        </w:rPr>
        <w:t>func_publish_avg</w:t>
      </w:r>
      <w:proofErr w:type="spellEnd"/>
      <w:r w:rsidRPr="008E41F4">
        <w:rPr>
          <w:rFonts w:ascii="宋体" w:eastAsia="宋体" w:hAnsi="宋体" w:cs="宋体" w:hint="eastAsia"/>
          <w:sz w:val="24"/>
        </w:rPr>
        <w:t>，以出版社名为参数，返回该出版社出版的图书的平均价格</w:t>
      </w:r>
      <w:proofErr w:type="spellStart"/>
      <w:r w:rsidRPr="008E41F4">
        <w:rPr>
          <w:rFonts w:ascii="宋体" w:eastAsia="宋体" w:hAnsi="宋体" w:cs="宋体" w:hint="eastAsia"/>
          <w:sz w:val="24"/>
        </w:rPr>
        <w:t>v_avg</w:t>
      </w:r>
      <w:proofErr w:type="spellEnd"/>
      <w:r w:rsidRPr="008E41F4">
        <w:rPr>
          <w:rFonts w:ascii="宋体" w:eastAsia="宋体" w:hAnsi="宋体" w:cs="宋体" w:hint="eastAsia"/>
          <w:sz w:val="24"/>
        </w:rPr>
        <w:t>。</w:t>
      </w:r>
    </w:p>
    <w:p w14:paraId="50B0B401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（4）</w:t>
      </w:r>
      <w:r w:rsidRPr="008E41F4">
        <w:rPr>
          <w:rFonts w:ascii="宋体" w:eastAsia="宋体" w:hAnsi="宋体" w:cs="宋体" w:hint="eastAsia"/>
          <w:sz w:val="24"/>
        </w:rPr>
        <w:t>创建一个函数</w:t>
      </w:r>
      <w:proofErr w:type="spellStart"/>
      <w:r w:rsidRPr="008E41F4">
        <w:rPr>
          <w:rFonts w:ascii="宋体" w:eastAsia="宋体" w:hAnsi="宋体" w:cs="宋体" w:hint="eastAsia"/>
          <w:sz w:val="24"/>
        </w:rPr>
        <w:t>func_customer_gift</w:t>
      </w:r>
      <w:proofErr w:type="spellEnd"/>
      <w:r w:rsidRPr="008E41F4">
        <w:rPr>
          <w:rFonts w:ascii="宋体" w:eastAsia="宋体" w:hAnsi="宋体" w:cs="宋体" w:hint="eastAsia"/>
          <w:sz w:val="24"/>
        </w:rPr>
        <w:t>，以客户号为参数，返回该客户可以获得的礼品名称</w:t>
      </w:r>
      <w:proofErr w:type="spellStart"/>
      <w:r w:rsidRPr="008E41F4">
        <w:rPr>
          <w:rFonts w:ascii="宋体" w:eastAsia="宋体" w:hAnsi="宋体" w:cs="宋体" w:hint="eastAsia"/>
          <w:sz w:val="24"/>
        </w:rPr>
        <w:t>gift_name</w:t>
      </w:r>
      <w:proofErr w:type="spellEnd"/>
      <w:r w:rsidRPr="008E41F4">
        <w:rPr>
          <w:rFonts w:ascii="宋体" w:eastAsia="宋体" w:hAnsi="宋体" w:cs="宋体" w:hint="eastAsia"/>
          <w:sz w:val="24"/>
        </w:rPr>
        <w:t>。</w:t>
      </w:r>
    </w:p>
    <w:p w14:paraId="25F66A46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（5）</w:t>
      </w:r>
      <w:r w:rsidRPr="008E41F4">
        <w:rPr>
          <w:rFonts w:ascii="宋体" w:eastAsia="宋体" w:hAnsi="宋体" w:cs="宋体" w:hint="eastAsia"/>
          <w:sz w:val="24"/>
        </w:rPr>
        <w:t>创建一个函数</w:t>
      </w:r>
      <w:proofErr w:type="spellStart"/>
      <w:r w:rsidRPr="008E41F4">
        <w:rPr>
          <w:rFonts w:ascii="宋体" w:eastAsia="宋体" w:hAnsi="宋体" w:cs="宋体" w:hint="eastAsia"/>
          <w:sz w:val="24"/>
        </w:rPr>
        <w:t>func_book_num</w:t>
      </w:r>
      <w:proofErr w:type="spellEnd"/>
      <w:r w:rsidRPr="008E41F4">
        <w:rPr>
          <w:rFonts w:ascii="宋体" w:eastAsia="宋体" w:hAnsi="宋体" w:cs="宋体" w:hint="eastAsia"/>
          <w:sz w:val="24"/>
        </w:rPr>
        <w:t>，以图书号为参数，统计该图书被订购的总数量</w:t>
      </w:r>
      <w:proofErr w:type="spellStart"/>
      <w:r w:rsidRPr="008E41F4">
        <w:rPr>
          <w:rFonts w:ascii="宋体" w:eastAsia="宋体" w:hAnsi="宋体" w:cs="宋体" w:hint="eastAsia"/>
          <w:sz w:val="24"/>
        </w:rPr>
        <w:t>book_num</w:t>
      </w:r>
      <w:proofErr w:type="spellEnd"/>
      <w:r w:rsidRPr="008E41F4">
        <w:rPr>
          <w:rFonts w:ascii="宋体" w:eastAsia="宋体" w:hAnsi="宋体" w:cs="宋体" w:hint="eastAsia"/>
          <w:sz w:val="24"/>
        </w:rPr>
        <w:t>。</w:t>
      </w:r>
    </w:p>
    <w:p w14:paraId="7957C615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（6）</w:t>
      </w:r>
      <w:r w:rsidRPr="008E41F4">
        <w:rPr>
          <w:rFonts w:ascii="宋体" w:eastAsia="宋体" w:hAnsi="宋体" w:cs="宋体" w:hint="eastAsia"/>
          <w:sz w:val="24"/>
        </w:rPr>
        <w:t>创建一个存储过程</w:t>
      </w:r>
      <w:r w:rsidRPr="008E41F4">
        <w:rPr>
          <w:rFonts w:eastAsia="Arial" w:hint="eastAsia"/>
          <w:sz w:val="24"/>
        </w:rPr>
        <w:t>timu6</w:t>
      </w:r>
      <w:r>
        <w:rPr>
          <w:rFonts w:ascii="宋体" w:eastAsia="宋体" w:hAnsi="宋体" w:cs="宋体" w:hint="eastAsia"/>
          <w:sz w:val="24"/>
        </w:rPr>
        <w:t>，输出不同类型图书的数量、平均价格</w:t>
      </w:r>
      <w:r>
        <w:rPr>
          <w:rFonts w:eastAsia="Arial" w:hint="eastAsia"/>
          <w:sz w:val="24"/>
        </w:rPr>
        <w:t>。</w:t>
      </w:r>
    </w:p>
    <w:p w14:paraId="37571ED9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（7）</w:t>
      </w:r>
      <w:r w:rsidRPr="008E41F4">
        <w:rPr>
          <w:rFonts w:ascii="宋体" w:eastAsia="宋体" w:hAnsi="宋体" w:cs="宋体" w:hint="eastAsia"/>
          <w:sz w:val="24"/>
        </w:rPr>
        <w:t>创建一个存储过程</w:t>
      </w:r>
      <w:r w:rsidRPr="008E41F4">
        <w:rPr>
          <w:rFonts w:eastAsia="Arial" w:hint="eastAsia"/>
          <w:sz w:val="24"/>
        </w:rPr>
        <w:t>timu7</w:t>
      </w:r>
      <w:r w:rsidRPr="008E41F4">
        <w:rPr>
          <w:rFonts w:ascii="宋体" w:eastAsia="宋体" w:hAnsi="宋体" w:cs="宋体" w:hint="eastAsia"/>
          <w:sz w:val="24"/>
        </w:rPr>
        <w:t>，以客户号为参数，输出该客户订购的所有图书的名称与数量。</w:t>
      </w:r>
    </w:p>
    <w:p w14:paraId="2447310B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（8）</w:t>
      </w:r>
      <w:r w:rsidRPr="008E41F4">
        <w:rPr>
          <w:rFonts w:ascii="宋体" w:eastAsia="宋体" w:hAnsi="宋体" w:cs="宋体" w:hint="eastAsia"/>
          <w:sz w:val="24"/>
        </w:rPr>
        <w:t>创建一个存储过程</w:t>
      </w:r>
      <w:r w:rsidRPr="008E41F4">
        <w:rPr>
          <w:rFonts w:eastAsia="Arial" w:hint="eastAsia"/>
          <w:sz w:val="24"/>
        </w:rPr>
        <w:t>timu8</w:t>
      </w:r>
      <w:r w:rsidRPr="008E41F4">
        <w:rPr>
          <w:rFonts w:ascii="宋体" w:eastAsia="宋体" w:hAnsi="宋体" w:cs="宋体" w:hint="eastAsia"/>
          <w:sz w:val="24"/>
        </w:rPr>
        <w:t>，以订单号为参数，输出该订单中所有图书的名称、单</w:t>
      </w:r>
      <w:r w:rsidRPr="008E41F4">
        <w:rPr>
          <w:rFonts w:ascii="宋体" w:eastAsia="宋体" w:hAnsi="宋体" w:cs="宋体" w:hint="eastAsia"/>
          <w:sz w:val="24"/>
        </w:rPr>
        <w:lastRenderedPageBreak/>
        <w:t>价、数量。</w:t>
      </w:r>
    </w:p>
    <w:p w14:paraId="5A312E0A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eastAsia="Arial" w:hint="eastAsia"/>
          <w:sz w:val="24"/>
        </w:rPr>
        <w:t>（9）</w:t>
      </w:r>
      <w:r w:rsidRPr="008E41F4">
        <w:rPr>
          <w:rFonts w:ascii="宋体" w:eastAsia="宋体" w:hAnsi="宋体" w:cs="宋体" w:hint="eastAsia"/>
          <w:sz w:val="24"/>
        </w:rPr>
        <w:t>创建一个存储过程</w:t>
      </w:r>
      <w:r w:rsidRPr="008E41F4">
        <w:rPr>
          <w:rFonts w:eastAsia="Arial" w:hint="eastAsia"/>
          <w:sz w:val="24"/>
        </w:rPr>
        <w:t>timu9</w:t>
      </w:r>
      <w:r w:rsidRPr="008E41F4">
        <w:rPr>
          <w:rFonts w:ascii="宋体" w:eastAsia="宋体" w:hAnsi="宋体" w:cs="宋体" w:hint="eastAsia"/>
          <w:sz w:val="24"/>
        </w:rPr>
        <w:t>，以出版社名为参数，输出该出版社出版的所有图书的名称、</w:t>
      </w:r>
      <w:r w:rsidRPr="008E41F4">
        <w:rPr>
          <w:rFonts w:eastAsia="Arial" w:hint="eastAsia"/>
          <w:sz w:val="24"/>
        </w:rPr>
        <w:t>ISBN</w:t>
      </w:r>
      <w:r w:rsidRPr="008E41F4">
        <w:rPr>
          <w:rFonts w:ascii="宋体" w:eastAsia="宋体" w:hAnsi="宋体" w:cs="宋体" w:hint="eastAsia"/>
          <w:sz w:val="24"/>
        </w:rPr>
        <w:t>、批发价格、零售价格信息。</w:t>
      </w:r>
    </w:p>
    <w:p w14:paraId="2BC01492" w14:textId="77777777" w:rsidR="000D6EEF" w:rsidRDefault="000D6EEF" w:rsidP="000D6EEF">
      <w:pPr>
        <w:spacing w:line="360" w:lineRule="auto"/>
        <w:rPr>
          <w:rFonts w:eastAsia="Arial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（</w:t>
      </w:r>
      <w:r>
        <w:rPr>
          <w:rFonts w:eastAsia="Arial" w:hint="eastAsia"/>
          <w:sz w:val="24"/>
        </w:rPr>
        <w:t>10</w:t>
      </w:r>
      <w:r>
        <w:rPr>
          <w:rFonts w:ascii="微软雅黑" w:eastAsia="微软雅黑" w:hAnsi="微软雅黑" w:cs="微软雅黑" w:hint="eastAsia"/>
          <w:sz w:val="24"/>
        </w:rPr>
        <w:t>）创</w:t>
      </w:r>
      <w:r>
        <w:rPr>
          <w:rFonts w:eastAsia="Arial" w:hint="eastAsia"/>
          <w:sz w:val="24"/>
        </w:rPr>
        <w:t>建一个触发器，当客户下完订单后，自动统计该订单所有图书价格总额。</w:t>
      </w:r>
      <w:r>
        <w:rPr>
          <w:rFonts w:hint="eastAsia"/>
          <w:sz w:val="24"/>
        </w:rPr>
        <w:t>（选做）</w:t>
      </w:r>
    </w:p>
    <w:p w14:paraId="02E1DDD7" w14:textId="77777777" w:rsidR="000D6EEF" w:rsidRDefault="000D6EEF" w:rsidP="000D6EEF">
      <w:pPr>
        <w:pStyle w:val="2"/>
      </w:pPr>
      <w:bookmarkStart w:id="46" w:name="_Toc143706632"/>
      <w:r>
        <w:rPr>
          <w:rFonts w:hint="eastAsia"/>
        </w:rPr>
        <w:t>四、问题解答及实验结果</w:t>
      </w:r>
      <w:bookmarkEnd w:id="46"/>
    </w:p>
    <w:p w14:paraId="2E082872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0A045EC2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64B3EB93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656161F5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63F7E1FF" w14:textId="77777777" w:rsidR="000D6EEF" w:rsidRDefault="000D6EEF" w:rsidP="000D6EEF">
      <w:pPr>
        <w:rPr>
          <w:rFonts w:eastAsia="宋体"/>
          <w:b/>
          <w:bCs/>
          <w:sz w:val="24"/>
        </w:rPr>
      </w:pPr>
    </w:p>
    <w:p w14:paraId="37A5E65A" w14:textId="77777777" w:rsidR="000D6EEF" w:rsidRDefault="000D6EEF" w:rsidP="000D6EEF">
      <w:pPr>
        <w:pStyle w:val="2"/>
      </w:pPr>
      <w:bookmarkStart w:id="47" w:name="_Toc143706633"/>
      <w:r>
        <w:rPr>
          <w:rFonts w:hint="eastAsia"/>
        </w:rPr>
        <w:t>五、实验体会与收获</w:t>
      </w:r>
      <w:bookmarkEnd w:id="47"/>
    </w:p>
    <w:p w14:paraId="7282E80E" w14:textId="77777777" w:rsidR="000D6EEF" w:rsidRPr="00B07F5A" w:rsidRDefault="000D6EEF" w:rsidP="000D6EEF">
      <w:pPr>
        <w:rPr>
          <w:sz w:val="24"/>
        </w:rPr>
      </w:pPr>
    </w:p>
    <w:p w14:paraId="3A456782" w14:textId="7E52D5F7" w:rsidR="00014031" w:rsidRDefault="00014031" w:rsidP="000D6EEF">
      <w:pPr>
        <w:pStyle w:val="TOC1"/>
        <w:rPr>
          <w:rFonts w:hint="eastAsia"/>
        </w:rPr>
      </w:pPr>
    </w:p>
    <w:p w14:paraId="14E7002B" w14:textId="77777777" w:rsidR="00B00CFA" w:rsidRDefault="00B00CFA" w:rsidP="00B00CFA">
      <w:pPr>
        <w:widowControl/>
        <w:shd w:val="clear" w:color="auto" w:fill="FFFFFF"/>
        <w:adjustRightInd w:val="0"/>
        <w:snapToGrid w:val="0"/>
        <w:spacing w:before="100" w:beforeAutospacing="1"/>
        <w:ind w:firstLine="4440"/>
        <w:jc w:val="righ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编写人（课程负责人）：</w:t>
      </w:r>
      <w:proofErr w:type="gramStart"/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罗井知</w:t>
      </w:r>
      <w:proofErr w:type="gramEnd"/>
    </w:p>
    <w:p w14:paraId="7CFE2CD0" w14:textId="77777777" w:rsidR="00B00CFA" w:rsidRDefault="00B00CFA" w:rsidP="00B00CFA">
      <w:pPr>
        <w:widowControl/>
        <w:shd w:val="clear" w:color="auto" w:fill="FFFFFF"/>
        <w:adjustRightInd w:val="0"/>
        <w:snapToGrid w:val="0"/>
        <w:spacing w:before="100" w:beforeAutospacing="1" w:after="200"/>
        <w:ind w:firstLineChars="1850" w:firstLine="4440"/>
        <w:jc w:val="righ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审核人（专业负责人）：钟频</w:t>
      </w:r>
    </w:p>
    <w:p w14:paraId="3E0A146F" w14:textId="0D5AB802" w:rsidR="00B00CFA" w:rsidRDefault="00B00CFA" w:rsidP="00B00CFA">
      <w:pPr>
        <w:widowControl/>
        <w:shd w:val="clear" w:color="auto" w:fill="FFFFFF"/>
        <w:adjustRightInd w:val="0"/>
        <w:snapToGrid w:val="0"/>
        <w:spacing w:before="100" w:beforeAutospacing="1" w:after="200"/>
        <w:ind w:firstLineChars="1800" w:firstLine="4320"/>
        <w:jc w:val="right"/>
        <w:rPr>
          <w:rFonts w:ascii="宋体" w:eastAsia="宋体" w:hAnsi="宋体" w:cs="宋体"/>
          <w:bCs/>
          <w:color w:val="000000"/>
          <w:kern w:val="0"/>
          <w:sz w:val="24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审定人（二级学院院长）：</w:t>
      </w:r>
      <w:r>
        <w:rPr>
          <w:rFonts w:ascii="宋体" w:eastAsia="宋体" w:hAnsi="宋体" w:cs="宋体" w:hint="eastAsia"/>
          <w:bCs/>
          <w:color w:val="000000"/>
          <w:kern w:val="0"/>
          <w:sz w:val="24"/>
        </w:rPr>
        <w:t>杨露</w:t>
      </w:r>
      <w:bookmarkStart w:id="48" w:name="_GoBack"/>
      <w:bookmarkEnd w:id="48"/>
    </w:p>
    <w:p w14:paraId="23BEBD51" w14:textId="2BFF06BD" w:rsidR="00B00CFA" w:rsidRDefault="00B00CFA" w:rsidP="00B00CFA">
      <w:pPr>
        <w:adjustRightInd w:val="0"/>
        <w:snapToGrid w:val="0"/>
        <w:spacing w:after="200"/>
        <w:ind w:firstLineChars="2000" w:firstLine="4800"/>
        <w:jc w:val="right"/>
      </w:pPr>
      <w:r>
        <w:rPr>
          <w:rFonts w:ascii="宋体" w:eastAsia="宋体" w:hAnsi="宋体" w:cs="宋体" w:hint="eastAsia"/>
          <w:sz w:val="24"/>
        </w:rPr>
        <w:t>时间：20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 xml:space="preserve"> 年 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 w:hint="eastAsia"/>
          <w:sz w:val="24"/>
        </w:rPr>
        <w:t xml:space="preserve"> 月 </w:t>
      </w:r>
      <w:r>
        <w:rPr>
          <w:rFonts w:ascii="宋体" w:eastAsia="宋体" w:hAnsi="宋体" w:cs="宋体" w:hint="eastAsia"/>
          <w:sz w:val="24"/>
        </w:rPr>
        <w:t>15</w:t>
      </w:r>
      <w:r>
        <w:rPr>
          <w:rFonts w:ascii="宋体" w:eastAsia="宋体" w:hAnsi="宋体" w:cs="宋体" w:hint="eastAsia"/>
          <w:sz w:val="24"/>
        </w:rPr>
        <w:t xml:space="preserve"> 日</w:t>
      </w:r>
    </w:p>
    <w:p w14:paraId="278ADA57" w14:textId="77777777" w:rsidR="00B00CFA" w:rsidRPr="00B00CFA" w:rsidRDefault="00B00CFA" w:rsidP="00B00CFA"/>
    <w:sectPr w:rsidR="00B00CFA" w:rsidRPr="00B00CFA">
      <w:headerReference w:type="default" r:id="rId21"/>
      <w:footerReference w:type="even" r:id="rId22"/>
      <w:footerReference w:type="default" r:id="rId23"/>
      <w:pgSz w:w="12240" w:h="15840"/>
      <w:pgMar w:top="1418" w:right="1418" w:bottom="1418" w:left="1797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E2D7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4DFD2" w14:textId="77777777" w:rsidR="006E6D15" w:rsidRDefault="006E6D15">
      <w:r>
        <w:separator/>
      </w:r>
    </w:p>
  </w:endnote>
  <w:endnote w:type="continuationSeparator" w:id="0">
    <w:p w14:paraId="6F1AF04C" w14:textId="77777777" w:rsidR="006E6D15" w:rsidRDefault="006E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713C8" w14:textId="77777777" w:rsidR="00B80C14" w:rsidRDefault="00B80C14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244EB680" w14:textId="77777777" w:rsidR="00B80C14" w:rsidRDefault="00B80C14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768F7" w14:textId="70CA620A" w:rsidR="00B80C14" w:rsidRDefault="00B80C14">
    <w:pPr>
      <w:pStyle w:val="a5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B00CFA">
      <w:rPr>
        <w:rStyle w:val="a8"/>
        <w:noProof/>
      </w:rPr>
      <w:t>19</w:t>
    </w:r>
    <w:r>
      <w:fldChar w:fldCharType="end"/>
    </w:r>
  </w:p>
  <w:p w14:paraId="60628B0B" w14:textId="77777777" w:rsidR="00B80C14" w:rsidRDefault="00B80C1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3B380" w14:textId="77777777" w:rsidR="006E6D15" w:rsidRDefault="006E6D15">
      <w:r>
        <w:separator/>
      </w:r>
    </w:p>
  </w:footnote>
  <w:footnote w:type="continuationSeparator" w:id="0">
    <w:p w14:paraId="3C793767" w14:textId="77777777" w:rsidR="006E6D15" w:rsidRDefault="006E6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114D8" w14:textId="77777777" w:rsidR="00B80C14" w:rsidRDefault="00B80C14">
    <w:pPr>
      <w:pStyle w:val="a6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C7"/>
    <w:rsid w:val="000055FB"/>
    <w:rsid w:val="0001134F"/>
    <w:rsid w:val="00014031"/>
    <w:rsid w:val="00017F40"/>
    <w:rsid w:val="000244BD"/>
    <w:rsid w:val="00053F21"/>
    <w:rsid w:val="0006425F"/>
    <w:rsid w:val="00082ABE"/>
    <w:rsid w:val="00085FF4"/>
    <w:rsid w:val="0009551B"/>
    <w:rsid w:val="000C17D9"/>
    <w:rsid w:val="000C7759"/>
    <w:rsid w:val="000D6EEF"/>
    <w:rsid w:val="000E2FF9"/>
    <w:rsid w:val="00116D16"/>
    <w:rsid w:val="001171F1"/>
    <w:rsid w:val="00121CFA"/>
    <w:rsid w:val="001404BA"/>
    <w:rsid w:val="001414E8"/>
    <w:rsid w:val="001F2C2B"/>
    <w:rsid w:val="001F562E"/>
    <w:rsid w:val="002049FC"/>
    <w:rsid w:val="0020524E"/>
    <w:rsid w:val="00266E95"/>
    <w:rsid w:val="00330674"/>
    <w:rsid w:val="00360C1A"/>
    <w:rsid w:val="00363139"/>
    <w:rsid w:val="00365B65"/>
    <w:rsid w:val="003A16A6"/>
    <w:rsid w:val="003A3853"/>
    <w:rsid w:val="003A41D8"/>
    <w:rsid w:val="003B6683"/>
    <w:rsid w:val="003D6CC9"/>
    <w:rsid w:val="00410756"/>
    <w:rsid w:val="004256B1"/>
    <w:rsid w:val="00443430"/>
    <w:rsid w:val="00443B8E"/>
    <w:rsid w:val="00487924"/>
    <w:rsid w:val="004975ED"/>
    <w:rsid w:val="005223E6"/>
    <w:rsid w:val="0052493E"/>
    <w:rsid w:val="0053131F"/>
    <w:rsid w:val="00534747"/>
    <w:rsid w:val="005406FB"/>
    <w:rsid w:val="00571A90"/>
    <w:rsid w:val="00585924"/>
    <w:rsid w:val="005B4FAF"/>
    <w:rsid w:val="005C0DA8"/>
    <w:rsid w:val="005D5390"/>
    <w:rsid w:val="005D5DA7"/>
    <w:rsid w:val="00620850"/>
    <w:rsid w:val="00625FF6"/>
    <w:rsid w:val="00636F8F"/>
    <w:rsid w:val="006516DD"/>
    <w:rsid w:val="00674FC3"/>
    <w:rsid w:val="00681304"/>
    <w:rsid w:val="006840CE"/>
    <w:rsid w:val="006A0004"/>
    <w:rsid w:val="006E6D15"/>
    <w:rsid w:val="00751A06"/>
    <w:rsid w:val="0078299B"/>
    <w:rsid w:val="007914E1"/>
    <w:rsid w:val="007A75EC"/>
    <w:rsid w:val="007B27CB"/>
    <w:rsid w:val="007D43AE"/>
    <w:rsid w:val="007E617C"/>
    <w:rsid w:val="0088480D"/>
    <w:rsid w:val="00893D97"/>
    <w:rsid w:val="008C2133"/>
    <w:rsid w:val="008C6A9D"/>
    <w:rsid w:val="008D2895"/>
    <w:rsid w:val="008E41F4"/>
    <w:rsid w:val="008E7C52"/>
    <w:rsid w:val="008F05A1"/>
    <w:rsid w:val="0090190E"/>
    <w:rsid w:val="00904194"/>
    <w:rsid w:val="00930E3B"/>
    <w:rsid w:val="00932991"/>
    <w:rsid w:val="009341F4"/>
    <w:rsid w:val="009465B0"/>
    <w:rsid w:val="00950506"/>
    <w:rsid w:val="00965329"/>
    <w:rsid w:val="0096605D"/>
    <w:rsid w:val="0096651E"/>
    <w:rsid w:val="009714EB"/>
    <w:rsid w:val="0098438C"/>
    <w:rsid w:val="009B6826"/>
    <w:rsid w:val="009C2A4C"/>
    <w:rsid w:val="009E54AB"/>
    <w:rsid w:val="00A1320F"/>
    <w:rsid w:val="00A23163"/>
    <w:rsid w:val="00A26F46"/>
    <w:rsid w:val="00A27DEE"/>
    <w:rsid w:val="00A45049"/>
    <w:rsid w:val="00A51EDC"/>
    <w:rsid w:val="00A61602"/>
    <w:rsid w:val="00A63996"/>
    <w:rsid w:val="00A66B54"/>
    <w:rsid w:val="00A836B2"/>
    <w:rsid w:val="00A841F0"/>
    <w:rsid w:val="00A94B64"/>
    <w:rsid w:val="00AA201C"/>
    <w:rsid w:val="00AB29BB"/>
    <w:rsid w:val="00AD31A4"/>
    <w:rsid w:val="00AF251D"/>
    <w:rsid w:val="00B00CFA"/>
    <w:rsid w:val="00B23A73"/>
    <w:rsid w:val="00B80C14"/>
    <w:rsid w:val="00BD5530"/>
    <w:rsid w:val="00BE6CA6"/>
    <w:rsid w:val="00BF35D1"/>
    <w:rsid w:val="00BF6D0E"/>
    <w:rsid w:val="00C24273"/>
    <w:rsid w:val="00C87A89"/>
    <w:rsid w:val="00CB742C"/>
    <w:rsid w:val="00CC54C6"/>
    <w:rsid w:val="00CD080E"/>
    <w:rsid w:val="00CF5483"/>
    <w:rsid w:val="00D55AAC"/>
    <w:rsid w:val="00DC7F49"/>
    <w:rsid w:val="00E40B74"/>
    <w:rsid w:val="00E6720F"/>
    <w:rsid w:val="00E81A22"/>
    <w:rsid w:val="00EA2249"/>
    <w:rsid w:val="00F00044"/>
    <w:rsid w:val="00F020EF"/>
    <w:rsid w:val="00F03276"/>
    <w:rsid w:val="00F338C7"/>
    <w:rsid w:val="00F430A2"/>
    <w:rsid w:val="00FA32E6"/>
    <w:rsid w:val="00FB0043"/>
    <w:rsid w:val="00FC503F"/>
    <w:rsid w:val="00FF3352"/>
    <w:rsid w:val="00FF5651"/>
    <w:rsid w:val="6A47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6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 w:cs="Arial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page number"/>
    <w:basedOn w:val="a0"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3ptredcu1">
    <w:name w:val="13pt_red_cu1"/>
    <w:basedOn w:val="a0"/>
    <w:rPr>
      <w:rFonts w:ascii="Arial" w:hAnsi="Arial" w:cs="Arial" w:hint="default"/>
      <w:b/>
      <w:bCs/>
      <w:color w:val="C82828"/>
      <w:sz w:val="20"/>
      <w:szCs w:val="20"/>
    </w:rPr>
  </w:style>
  <w:style w:type="character" w:customStyle="1" w:styleId="Char2">
    <w:name w:val="页眉 Char"/>
    <w:basedOn w:val="a0"/>
    <w:link w:val="a6"/>
    <w:rPr>
      <w:rFonts w:ascii="Arial" w:hAnsi="Arial" w:cs="Arial"/>
      <w:sz w:val="18"/>
      <w:szCs w:val="18"/>
    </w:rPr>
  </w:style>
  <w:style w:type="character" w:customStyle="1" w:styleId="Char1">
    <w:name w:val="页脚 Char"/>
    <w:basedOn w:val="a0"/>
    <w:link w:val="a5"/>
    <w:rPr>
      <w:rFonts w:ascii="Arial" w:hAnsi="Arial" w:cs="Arial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Char">
    <w:name w:val="批注文字 Char"/>
    <w:basedOn w:val="a0"/>
    <w:link w:val="a3"/>
    <w:uiPriority w:val="99"/>
    <w:semiHidden/>
    <w:rPr>
      <w:rFonts w:ascii="Arial" w:hAnsi="Arial" w:cs="Arial"/>
      <w:szCs w:val="24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Arial" w:hAnsi="Arial" w:cs="Arial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 w:cs="Arial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24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page number"/>
    <w:basedOn w:val="a0"/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3ptredcu1">
    <w:name w:val="13pt_red_cu1"/>
    <w:basedOn w:val="a0"/>
    <w:rPr>
      <w:rFonts w:ascii="Arial" w:hAnsi="Arial" w:cs="Arial" w:hint="default"/>
      <w:b/>
      <w:bCs/>
      <w:color w:val="C82828"/>
      <w:sz w:val="20"/>
      <w:szCs w:val="20"/>
    </w:rPr>
  </w:style>
  <w:style w:type="character" w:customStyle="1" w:styleId="Char2">
    <w:name w:val="页眉 Char"/>
    <w:basedOn w:val="a0"/>
    <w:link w:val="a6"/>
    <w:rPr>
      <w:rFonts w:ascii="Arial" w:hAnsi="Arial" w:cs="Arial"/>
      <w:sz w:val="18"/>
      <w:szCs w:val="18"/>
    </w:rPr>
  </w:style>
  <w:style w:type="character" w:customStyle="1" w:styleId="Char1">
    <w:name w:val="页脚 Char"/>
    <w:basedOn w:val="a0"/>
    <w:link w:val="a5"/>
    <w:rPr>
      <w:rFonts w:ascii="Arial" w:hAnsi="Arial" w:cs="Arial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Char">
    <w:name w:val="批注文字 Char"/>
    <w:basedOn w:val="a0"/>
    <w:link w:val="a3"/>
    <w:uiPriority w:val="99"/>
    <w:semiHidden/>
    <w:rPr>
      <w:rFonts w:ascii="Arial" w:hAnsi="Arial" w:cs="Arial"/>
      <w:szCs w:val="24"/>
    </w:rPr>
  </w:style>
  <w:style w:type="character" w:customStyle="1" w:styleId="Char3">
    <w:name w:val="批注主题 Char"/>
    <w:basedOn w:val="Char"/>
    <w:link w:val="a7"/>
    <w:uiPriority w:val="99"/>
    <w:semiHidden/>
    <w:rPr>
      <w:rFonts w:ascii="Arial" w:hAnsi="Arial" w:cs="Arial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14F8A-3DD3-4CEE-AD15-6189608F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1677</Words>
  <Characters>9560</Characters>
  <Application>Microsoft Office Word</Application>
  <DocSecurity>0</DocSecurity>
  <Lines>79</Lines>
  <Paragraphs>22</Paragraphs>
  <ScaleCrop>false</ScaleCrop>
  <Company/>
  <LinksUpToDate>false</LinksUpToDate>
  <CharactersWithSpaces>11215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</cp:revision>
  <dcterms:created xsi:type="dcterms:W3CDTF">2023-10-15T12:59:00Z</dcterms:created>
  <dcterms:modified xsi:type="dcterms:W3CDTF">2024-01-07T13:45:00Z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