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rFonts w:asciiTheme="minorHAnsi" w:eastAsiaTheme="minorEastAsia" w:hAnsiTheme="minorHAnsi" w:cs="Times New Roman"/>
          <w:color w:val="auto"/>
          <w:kern w:val="2"/>
          <w:sz w:val="21"/>
          <w:lang w:val="zh-CN"/>
        </w:rPr>
        <w:id w:val="-2098704814"/>
        <w:docPartObj>
          <w:docPartGallery w:val="Table of Contents"/>
          <w:docPartUnique/>
        </w:docPartObj>
      </w:sdtPr>
      <w:sdtEndPr>
        <w:rPr>
          <w:b/>
          <w:bCs/>
        </w:rPr>
      </w:sdtEndPr>
      <w:sdtContent>
        <w:p w14:paraId="3F04EBE7" w14:textId="0877A603" w:rsidR="002A5569" w:rsidRDefault="002A5569">
          <w:pPr>
            <w:pStyle w:val="TOC"/>
            <w:ind w:firstLine="420"/>
          </w:pPr>
          <w:r>
            <w:rPr>
              <w:lang w:val="zh-CN"/>
            </w:rPr>
            <w:t>目录</w:t>
          </w:r>
        </w:p>
        <w:p w14:paraId="4E3703FE" w14:textId="314ACC42" w:rsidR="002A5569" w:rsidRDefault="002A5569">
          <w:pPr>
            <w:pStyle w:val="TOC1"/>
            <w:tabs>
              <w:tab w:val="left" w:pos="840"/>
              <w:tab w:val="right" w:leader="dot" w:pos="8630"/>
            </w:tabs>
            <w:ind w:firstLine="420"/>
            <w:rPr>
              <w:rFonts w:cstheme="minorBidi"/>
              <w:noProof/>
              <w:sz w:val="22"/>
              <w:szCs w:val="24"/>
              <w14:ligatures w14:val="standardContextual"/>
            </w:rPr>
          </w:pPr>
          <w:r>
            <w:fldChar w:fldCharType="begin"/>
          </w:r>
          <w:r>
            <w:instrText xml:space="preserve"> TOC \o "1-3" \h \z \u </w:instrText>
          </w:r>
          <w:r>
            <w:fldChar w:fldCharType="separate"/>
          </w:r>
          <w:hyperlink w:anchor="_Toc235199599" w:history="1">
            <w:r w:rsidRPr="007F450F">
              <w:rPr>
                <w:rStyle w:val="a8"/>
                <w:rFonts w:asciiTheme="minorEastAsia" w:hAnsiTheme="minorEastAsia" w:hint="eastAsia"/>
                <w:noProof/>
              </w:rPr>
              <w:t>1</w:t>
            </w:r>
            <w:r>
              <w:rPr>
                <w:rFonts w:cstheme="minorBidi" w:hint="eastAsia"/>
                <w:noProof/>
                <w:sz w:val="22"/>
                <w:szCs w:val="24"/>
                <w14:ligatures w14:val="standardContextual"/>
              </w:rPr>
              <w:tab/>
            </w:r>
            <w:r w:rsidRPr="007F450F">
              <w:rPr>
                <w:rStyle w:val="a8"/>
                <w:rFonts w:asciiTheme="minorEastAsia" w:hAnsiTheme="minorEastAsia" w:hint="eastAsia"/>
                <w:noProof/>
              </w:rPr>
              <w:t>第一套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_Toc235199599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FA1163E" w14:textId="6E2CEE23" w:rsidR="002A5569" w:rsidRDefault="002A5569">
          <w:pPr>
            <w:pStyle w:val="TOC2"/>
            <w:tabs>
              <w:tab w:val="left" w:pos="1540"/>
              <w:tab w:val="right" w:leader="dot" w:pos="8630"/>
            </w:tabs>
            <w:ind w:firstLine="420"/>
            <w:rPr>
              <w:rFonts w:cstheme="minorBidi"/>
              <w:noProof/>
              <w:sz w:val="22"/>
              <w:szCs w:val="24"/>
              <w14:ligatures w14:val="standardContextual"/>
            </w:rPr>
          </w:pPr>
          <w:hyperlink w:anchor="_Toc235199600" w:history="1">
            <w:r w:rsidRPr="007F450F">
              <w:rPr>
                <w:rStyle w:val="a8"/>
                <w:rFonts w:asciiTheme="minorEastAsia" w:hAnsiTheme="minorEastAsia" w:hint="eastAsia"/>
                <w:noProof/>
              </w:rPr>
              <w:t>1.1</w:t>
            </w:r>
            <w:r>
              <w:rPr>
                <w:rFonts w:cstheme="minorBidi" w:hint="eastAsia"/>
                <w:noProof/>
                <w:sz w:val="22"/>
                <w:szCs w:val="24"/>
                <w14:ligatures w14:val="standardContextual"/>
              </w:rPr>
              <w:tab/>
            </w:r>
            <w:r w:rsidRPr="007F450F">
              <w:rPr>
                <w:rStyle w:val="a8"/>
                <w:rFonts w:asciiTheme="minorEastAsia" w:hAnsiTheme="minorEastAsia" w:hint="eastAsia"/>
                <w:noProof/>
              </w:rPr>
              <w:t>PPT</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_Toc235199600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1DF22BD" w14:textId="61E810CF" w:rsidR="002A5569" w:rsidRDefault="002A5569">
          <w:pPr>
            <w:pStyle w:val="TOC3"/>
            <w:tabs>
              <w:tab w:val="left" w:pos="1996"/>
              <w:tab w:val="right" w:leader="dot" w:pos="8630"/>
            </w:tabs>
            <w:ind w:firstLine="420"/>
            <w:rPr>
              <w:rFonts w:cstheme="minorBidi"/>
              <w:noProof/>
              <w:sz w:val="22"/>
              <w:szCs w:val="24"/>
              <w14:ligatures w14:val="standardContextual"/>
            </w:rPr>
          </w:pPr>
          <w:hyperlink w:anchor="_Toc235199601" w:history="1">
            <w:r w:rsidRPr="007F450F">
              <w:rPr>
                <w:rStyle w:val="a8"/>
                <w:rFonts w:asciiTheme="minorEastAsia" w:hAnsiTheme="minorEastAsia" w:hint="eastAsia"/>
                <w:noProof/>
              </w:rPr>
              <w:t>1.1.1</w:t>
            </w:r>
            <w:r>
              <w:rPr>
                <w:rFonts w:cstheme="minorBidi" w:hint="eastAsia"/>
                <w:noProof/>
                <w:sz w:val="22"/>
                <w:szCs w:val="24"/>
                <w14:ligatures w14:val="standardContextual"/>
              </w:rPr>
              <w:tab/>
            </w:r>
            <w:r w:rsidRPr="007F450F">
              <w:rPr>
                <w:rStyle w:val="a8"/>
                <w:rFonts w:asciiTheme="minorEastAsia" w:hAnsiTheme="minorEastAsia" w:hint="eastAsia"/>
                <w:noProof/>
              </w:rPr>
              <w:t>为了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_Toc235199601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8447ACF" w14:textId="24D14E1E" w:rsidR="002A5569" w:rsidRDefault="002A5569">
          <w:pPr>
            <w:pStyle w:val="TOC1"/>
            <w:tabs>
              <w:tab w:val="left" w:pos="840"/>
              <w:tab w:val="right" w:leader="dot" w:pos="8630"/>
            </w:tabs>
            <w:ind w:firstLine="420"/>
            <w:rPr>
              <w:rFonts w:cstheme="minorBidi"/>
              <w:noProof/>
              <w:sz w:val="22"/>
              <w:szCs w:val="24"/>
              <w14:ligatures w14:val="standardContextual"/>
            </w:rPr>
          </w:pPr>
          <w:hyperlink w:anchor="_Toc235199602" w:history="1">
            <w:r w:rsidRPr="007F450F">
              <w:rPr>
                <w:rStyle w:val="a8"/>
                <w:rFonts w:asciiTheme="minorEastAsia" w:hAnsiTheme="minorEastAsia" w:hint="eastAsia"/>
                <w:noProof/>
              </w:rPr>
              <w:t>2</w:t>
            </w:r>
            <w:r>
              <w:rPr>
                <w:rFonts w:cstheme="minorBidi" w:hint="eastAsia"/>
                <w:noProof/>
                <w:sz w:val="22"/>
                <w:szCs w:val="24"/>
                <w14:ligatures w14:val="standardContextual"/>
              </w:rPr>
              <w:tab/>
            </w:r>
            <w:r w:rsidRPr="007F450F">
              <w:rPr>
                <w:rStyle w:val="a8"/>
                <w:rFonts w:asciiTheme="minorEastAsia" w:hAnsiTheme="minorEastAsia" w:hint="eastAsia"/>
                <w:noProof/>
              </w:rPr>
              <w:t>编写</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_Toc235199602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6284258" w14:textId="2452BBC2" w:rsidR="002A5569" w:rsidRDefault="002A5569">
          <w:pPr>
            <w:pStyle w:val="TOC2"/>
            <w:tabs>
              <w:tab w:val="left" w:pos="1540"/>
              <w:tab w:val="right" w:leader="dot" w:pos="8630"/>
            </w:tabs>
            <w:ind w:firstLine="420"/>
            <w:rPr>
              <w:rFonts w:cstheme="minorBidi"/>
              <w:noProof/>
              <w:sz w:val="22"/>
              <w:szCs w:val="24"/>
              <w14:ligatures w14:val="standardContextual"/>
            </w:rPr>
          </w:pPr>
          <w:hyperlink w:anchor="_Toc235199603" w:history="1">
            <w:r w:rsidRPr="007F450F">
              <w:rPr>
                <w:rStyle w:val="a8"/>
                <w:rFonts w:asciiTheme="minorEastAsia" w:hAnsiTheme="minorEastAsia" w:hint="eastAsia"/>
                <w:noProof/>
              </w:rPr>
              <w:t>2.1</w:t>
            </w:r>
            <w:r>
              <w:rPr>
                <w:rFonts w:cstheme="minorBidi" w:hint="eastAsia"/>
                <w:noProof/>
                <w:sz w:val="22"/>
                <w:szCs w:val="24"/>
                <w14:ligatures w14:val="standardContextual"/>
              </w:rPr>
              <w:tab/>
            </w:r>
            <w:r w:rsidRPr="007F450F">
              <w:rPr>
                <w:rStyle w:val="a8"/>
                <w:rFonts w:asciiTheme="minorEastAsia" w:hAnsiTheme="minorEastAsia" w:hint="eastAsia"/>
                <w:noProof/>
              </w:rPr>
              <w:t>的内容、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_Toc235199603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862096" w14:textId="4B99DB10" w:rsidR="002A5569" w:rsidRDefault="002A5569">
          <w:pPr>
            <w:pStyle w:val="TOC3"/>
            <w:tabs>
              <w:tab w:val="left" w:pos="1996"/>
              <w:tab w:val="right" w:leader="dot" w:pos="8630"/>
            </w:tabs>
            <w:ind w:firstLine="420"/>
            <w:rPr>
              <w:rFonts w:cstheme="minorBidi"/>
              <w:noProof/>
              <w:sz w:val="22"/>
              <w:szCs w:val="24"/>
              <w14:ligatures w14:val="standardContextual"/>
            </w:rPr>
          </w:pPr>
          <w:hyperlink w:anchor="_Toc235199604" w:history="1">
            <w:r w:rsidRPr="007F450F">
              <w:rPr>
                <w:rStyle w:val="a8"/>
                <w:rFonts w:asciiTheme="minorEastAsia" w:hAnsiTheme="minorEastAsia" w:hint="eastAsia"/>
                <w:noProof/>
              </w:rPr>
              <w:t>2.1.1</w:t>
            </w:r>
            <w:r>
              <w:rPr>
                <w:rFonts w:cstheme="minorBidi" w:hint="eastAsia"/>
                <w:noProof/>
                <w:sz w:val="22"/>
                <w:szCs w:val="24"/>
                <w14:ligatures w14:val="standardContextual"/>
              </w:rPr>
              <w:tab/>
            </w:r>
            <w:r w:rsidRPr="007F450F">
              <w:rPr>
                <w:rStyle w:val="a8"/>
                <w:rFonts w:asciiTheme="minorEastAsia" w:hAnsiTheme="minorEastAsia" w:hint="eastAsia"/>
                <w:noProof/>
              </w:rPr>
              <w:t>质量和流程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_Toc235199604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DADE2D" w14:textId="6875C0F0" w:rsidR="002A5569" w:rsidRDefault="002A5569">
          <w:pPr>
            <w:ind w:firstLine="422"/>
          </w:pPr>
          <w:r>
            <w:rPr>
              <w:b/>
              <w:bCs/>
              <w:lang w:val="zh-CN"/>
            </w:rPr>
            <w:fldChar w:fldCharType="end"/>
          </w:r>
        </w:p>
      </w:sdtContent>
    </w:sdt>
    <w:p w14:paraId="366A53CF" w14:textId="77777777" w:rsidR="002A5569" w:rsidRDefault="002A5569">
      <w:pPr>
        <w:ind w:firstLine="420"/>
        <w:rPr>
          <w:noProof/>
        </w:rPr>
        <w:sectPr w:rsidR="002A5569" w:rsidSect="002A5569">
          <w:type w:val="continuous"/>
          <w:pgSz w:w="12240" w:h="15840"/>
          <w:pgMar w:top="1440" w:right="1800" w:bottom="1440" w:left="1800" w:header="720" w:footer="720" w:gutter="0"/>
          <w:cols w:space="720"/>
        </w:sectPr>
      </w:pPr>
      <w:r>
        <w:fldChar w:fldCharType="begin"/>
      </w:r>
      <w:r>
        <w:instrText xml:space="preserve"> INDEX \o "S" \c "1" \z "2052" </w:instrText>
      </w:r>
      <w:r>
        <w:fldChar w:fldCharType="separate"/>
      </w:r>
    </w:p>
    <w:p w14:paraId="281DFC60" w14:textId="77777777" w:rsidR="002A5569" w:rsidRDefault="002A5569">
      <w:pPr>
        <w:pStyle w:val="11"/>
        <w:tabs>
          <w:tab w:val="right" w:leader="dot" w:pos="8630"/>
        </w:tabs>
        <w:ind w:firstLine="420"/>
        <w:rPr>
          <w:noProof/>
        </w:rPr>
      </w:pPr>
      <w:r w:rsidRPr="00CC3B94">
        <w:rPr>
          <w:rFonts w:ascii="宋体" w:eastAsia="宋体" w:hAnsi="宋体" w:cs="宋体" w:hint="eastAsia"/>
          <w:noProof/>
        </w:rPr>
        <w:t>公开</w:t>
      </w:r>
      <w:r>
        <w:rPr>
          <w:rFonts w:hint="eastAsia"/>
          <w:noProof/>
        </w:rPr>
        <w:t>, 2</w:t>
      </w:r>
    </w:p>
    <w:p w14:paraId="2167AFFD" w14:textId="77777777" w:rsidR="002A5569" w:rsidRDefault="002A5569">
      <w:pPr>
        <w:pStyle w:val="11"/>
        <w:tabs>
          <w:tab w:val="right" w:leader="dot" w:pos="8630"/>
        </w:tabs>
        <w:ind w:firstLine="420"/>
        <w:rPr>
          <w:noProof/>
        </w:rPr>
      </w:pPr>
      <w:r w:rsidRPr="00CC3B94">
        <w:rPr>
          <w:rFonts w:asciiTheme="minorEastAsia" w:hAnsiTheme="minorEastAsia" w:hint="eastAsia"/>
          <w:noProof/>
        </w:rPr>
        <w:t>幻灯片</w:t>
      </w:r>
      <w:r>
        <w:rPr>
          <w:rFonts w:hint="eastAsia"/>
          <w:noProof/>
        </w:rPr>
        <w:t>, 3</w:t>
      </w:r>
    </w:p>
    <w:p w14:paraId="21D750D5" w14:textId="77777777" w:rsidR="002A5569" w:rsidRDefault="002A5569">
      <w:pPr>
        <w:pStyle w:val="11"/>
        <w:tabs>
          <w:tab w:val="right" w:leader="dot" w:pos="8630"/>
        </w:tabs>
        <w:ind w:firstLine="420"/>
        <w:rPr>
          <w:noProof/>
        </w:rPr>
      </w:pPr>
      <w:r w:rsidRPr="00CC3B94">
        <w:rPr>
          <w:rFonts w:ascii="宋体" w:eastAsia="宋体" w:hAnsi="宋体" w:cs="宋体" w:hint="eastAsia"/>
          <w:noProof/>
        </w:rPr>
        <w:t>统计</w:t>
      </w:r>
      <w:r>
        <w:rPr>
          <w:rFonts w:hint="eastAsia"/>
          <w:noProof/>
        </w:rPr>
        <w:t>, 2</w:t>
      </w:r>
    </w:p>
    <w:p w14:paraId="5C44BFA3" w14:textId="77777777" w:rsidR="002A5569" w:rsidRDefault="002A5569">
      <w:pPr>
        <w:pStyle w:val="11"/>
        <w:tabs>
          <w:tab w:val="right" w:leader="dot" w:pos="8630"/>
        </w:tabs>
        <w:ind w:firstLine="420"/>
        <w:rPr>
          <w:noProof/>
        </w:rPr>
      </w:pPr>
      <w:r w:rsidRPr="00CC3B94">
        <w:rPr>
          <w:rFonts w:asciiTheme="minorEastAsia" w:hAnsiTheme="minorEastAsia" w:hint="eastAsia"/>
          <w:noProof/>
        </w:rPr>
        <w:t>题2</w:t>
      </w:r>
      <w:r>
        <w:rPr>
          <w:rFonts w:hint="eastAsia"/>
          <w:noProof/>
        </w:rPr>
        <w:t>, 3</w:t>
      </w:r>
    </w:p>
    <w:p w14:paraId="3E71FFAD" w14:textId="77777777" w:rsidR="002A5569" w:rsidRDefault="002A5569">
      <w:pPr>
        <w:ind w:firstLine="420"/>
        <w:rPr>
          <w:noProof/>
        </w:rPr>
        <w:sectPr w:rsidR="002A5569" w:rsidSect="002A5569">
          <w:type w:val="continuous"/>
          <w:pgSz w:w="12240" w:h="15840"/>
          <w:pgMar w:top="1440" w:right="1800" w:bottom="1440" w:left="1800" w:header="720" w:footer="720" w:gutter="0"/>
          <w:cols w:space="720"/>
        </w:sectPr>
      </w:pPr>
    </w:p>
    <w:p w14:paraId="422E3DB3" w14:textId="77777777" w:rsidR="002A5569" w:rsidRDefault="002A5569">
      <w:pPr>
        <w:ind w:firstLine="420"/>
        <w:rPr>
          <w:noProof/>
        </w:rPr>
      </w:pPr>
      <w:r>
        <w:fldChar w:fldCharType="end"/>
      </w:r>
      <w:r>
        <w:fldChar w:fldCharType="begin"/>
      </w:r>
      <w:r>
        <w:instrText xml:space="preserve"> TOC \h \z \c "</w:instrText>
      </w:r>
      <w:r>
        <w:instrText>表</w:instrText>
      </w:r>
      <w:r>
        <w:instrText xml:space="preserve">" </w:instrText>
      </w:r>
      <w:r>
        <w:fldChar w:fldCharType="separate"/>
      </w:r>
    </w:p>
    <w:p w14:paraId="0301D9D7" w14:textId="6C379190" w:rsidR="002A5569" w:rsidRDefault="002A5569">
      <w:pPr>
        <w:pStyle w:val="af1"/>
        <w:tabs>
          <w:tab w:val="right" w:leader="dot" w:pos="8630"/>
        </w:tabs>
        <w:ind w:left="840" w:hanging="420"/>
        <w:rPr>
          <w:noProof/>
        </w:rPr>
      </w:pPr>
      <w:hyperlink w:anchor="_Toc235199889" w:history="1">
        <w:r w:rsidRPr="005866A4">
          <w:rPr>
            <w:rStyle w:val="a8"/>
            <w:rFonts w:ascii="宋体" w:hAnsi="宋体" w:cs="宋体" w:hint="eastAsia"/>
            <w:noProof/>
          </w:rPr>
          <w:t>表</w:t>
        </w:r>
        <w:r w:rsidRPr="005866A4">
          <w:rPr>
            <w:rStyle w:val="a8"/>
            <w:rFonts w:hint="eastAsia"/>
            <w:noProof/>
          </w:rPr>
          <w:t xml:space="preserve"> 1</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_Toc235199889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68EE74E" w14:textId="77777777" w:rsidR="002A5569" w:rsidRDefault="002A5569">
      <w:pPr>
        <w:ind w:firstLine="420"/>
        <w:rPr>
          <w:noProof/>
        </w:rPr>
      </w:pPr>
      <w:r>
        <w:fldChar w:fldCharType="end"/>
      </w:r>
      <w:r>
        <w:fldChar w:fldCharType="begin"/>
      </w:r>
      <w:r>
        <w:instrText xml:space="preserve"> TOC \h \z \c "</w:instrText>
      </w:r>
      <w:r>
        <w:instrText>图</w:instrText>
      </w:r>
      <w:r>
        <w:instrText xml:space="preserve">" </w:instrText>
      </w:r>
      <w:r>
        <w:fldChar w:fldCharType="separate"/>
      </w:r>
    </w:p>
    <w:p w14:paraId="734C8163" w14:textId="46400A8B" w:rsidR="002A5569" w:rsidRDefault="002A5569">
      <w:pPr>
        <w:pStyle w:val="af1"/>
        <w:tabs>
          <w:tab w:val="right" w:leader="dot" w:pos="8630"/>
        </w:tabs>
        <w:ind w:left="840" w:hanging="420"/>
        <w:rPr>
          <w:rFonts w:cstheme="minorBidi"/>
          <w:noProof/>
          <w:sz w:val="22"/>
          <w:szCs w:val="24"/>
          <w14:ligatures w14:val="standardContextual"/>
        </w:rPr>
      </w:pPr>
      <w:hyperlink w:anchor="_Toc235199912" w:history="1">
        <w:r w:rsidRPr="0097029A">
          <w:rPr>
            <w:rStyle w:val="a8"/>
            <w:rFonts w:hint="eastAsia"/>
            <w:noProof/>
          </w:rPr>
          <w:t>图</w:t>
        </w:r>
        <w:r w:rsidRPr="0097029A">
          <w:rPr>
            <w:rStyle w:val="a8"/>
            <w:rFonts w:hint="eastAsia"/>
            <w:noProof/>
          </w:rPr>
          <w:t xml:space="preserve"> 2</w:t>
        </w:r>
        <w:r w:rsidRPr="0097029A">
          <w:rPr>
            <w:rStyle w:val="a8"/>
            <w:rFonts w:hint="eastAsia"/>
            <w:noProof/>
          </w:rPr>
          <w:noBreakHyphen/>
          <w:t xml:space="preserve">1 </w:t>
        </w:r>
        <w:r w:rsidRPr="0097029A">
          <w:rPr>
            <w:rStyle w:val="a8"/>
            <w:rFonts w:hint="eastAsia"/>
            <w:noProof/>
          </w:rPr>
          <w:t>绿绿绿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_Toc235199912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590C9BF0" w14:textId="5DFE8BF4" w:rsidR="002A5569" w:rsidRDefault="002A5569">
      <w:pPr>
        <w:pStyle w:val="af1"/>
        <w:tabs>
          <w:tab w:val="right" w:leader="dot" w:pos="8630"/>
        </w:tabs>
        <w:ind w:left="840" w:hanging="420"/>
        <w:rPr>
          <w:rFonts w:cstheme="minorBidi"/>
          <w:noProof/>
          <w:sz w:val="22"/>
          <w:szCs w:val="24"/>
          <w14:ligatures w14:val="standardContextual"/>
        </w:rPr>
      </w:pPr>
      <w:hyperlink w:anchor="_Toc235199913" w:history="1">
        <w:r w:rsidRPr="0097029A">
          <w:rPr>
            <w:rStyle w:val="a8"/>
            <w:rFonts w:ascii="宋体" w:eastAsia="宋体" w:hAnsi="宋体" w:cs="宋体" w:hint="eastAsia"/>
            <w:noProof/>
          </w:rPr>
          <w:t>工作的</w:t>
        </w:r>
        <w:r w:rsidRPr="0097029A">
          <w:rPr>
            <w:rStyle w:val="a8"/>
            <w:rFonts w:hint="eastAsia"/>
            <w:noProof/>
          </w:rPr>
          <w:t xml:space="preserve"> </w:t>
        </w:r>
        <w:r w:rsidRPr="0097029A">
          <w:rPr>
            <w:rStyle w:val="a8"/>
            <w:rFonts w:ascii="宋体" w:eastAsia="宋体" w:hAnsi="宋体" w:cs="宋体" w:hint="eastAsia"/>
            <w:noProof/>
          </w:rPr>
          <w:t>图</w:t>
        </w:r>
        <w:r w:rsidRPr="0097029A">
          <w:rPr>
            <w:rStyle w:val="a8"/>
            <w:rFonts w:hint="eastAsia"/>
            <w:noProof/>
          </w:rPr>
          <w:t xml:space="preserve"> 2</w:t>
        </w:r>
        <w:r w:rsidRPr="0097029A">
          <w:rPr>
            <w:rStyle w:val="a8"/>
            <w:rFonts w:hint="eastAsia"/>
            <w:noProof/>
          </w:rPr>
          <w:noBreakHyphen/>
          <w:t>1</w:t>
        </w:r>
        <w:r w:rsidRPr="0097029A">
          <w:rPr>
            <w:rStyle w:val="a8"/>
            <w:rFonts w:ascii="宋体" w:eastAsia="宋体" w:hAnsi="宋体" w:cs="宋体" w:hint="eastAsia"/>
            <w:noProof/>
          </w:rPr>
          <w:t>主管部</w:t>
        </w:r>
        <w:r w:rsidRPr="0097029A">
          <w:rPr>
            <w:rStyle w:val="a8"/>
            <w:rFonts w:hint="eastAsia"/>
            <w:noProof/>
          </w:rPr>
          <w:t xml:space="preserve"> </w:t>
        </w:r>
        <w:r w:rsidRPr="0097029A">
          <w:rPr>
            <w:rStyle w:val="a8"/>
            <w:rFonts w:ascii="宋体" w:eastAsia="宋体" w:hAnsi="宋体" w:cs="宋体" w:hint="eastAsia"/>
            <w:noProof/>
          </w:rPr>
          <w:t>门图</w:t>
        </w:r>
        <w:r w:rsidRPr="0097029A">
          <w:rPr>
            <w:rStyle w:val="a8"/>
            <w:rFonts w:hint="eastAsia"/>
            <w:noProof/>
          </w:rPr>
          <w:t xml:space="preserve"> 2</w:t>
        </w:r>
        <w:r w:rsidRPr="0097029A">
          <w:rPr>
            <w:rStyle w:val="a8"/>
            <w:rFonts w:hint="eastAsia"/>
            <w:noProof/>
          </w:rPr>
          <w:noBreakHyphen/>
          <w:t>2</w:t>
        </w:r>
        <w:r w:rsidRPr="0097029A">
          <w:rPr>
            <w:rStyle w:val="a8"/>
            <w:rFonts w:ascii="宋体" w:eastAsia="宋体" w:hAnsi="宋体" w:cs="宋体" w:hint="eastAsia"/>
            <w:noProof/>
          </w:rPr>
          <w:t>，为了使政府</w:t>
        </w:r>
        <w:r w:rsidRPr="0097029A">
          <w:rPr>
            <w:rStyle w:val="a8"/>
            <w:rFonts w:hint="eastAsia"/>
            <w:noProof/>
          </w:rPr>
          <w:t xml:space="preserve"> </w:t>
        </w:r>
        <w:r w:rsidRPr="0097029A">
          <w:rPr>
            <w:rStyle w:val="a8"/>
            <w:rFonts w:ascii="宋体" w:eastAsia="宋体" w:hAnsi="宋体" w:cs="宋体" w:hint="eastAsia"/>
            <w:noProof/>
          </w:rPr>
          <w:t>统计系统信</w:t>
        </w:r>
        <w:r w:rsidRPr="0097029A">
          <w:rPr>
            <w:rStyle w:val="a8"/>
            <w:rFonts w:hint="eastAsia"/>
            <w:noProof/>
          </w:rPr>
          <w:t xml:space="preserve"> </w:t>
        </w:r>
        <w:r w:rsidRPr="0097029A">
          <w:rPr>
            <w:rStyle w:val="a8"/>
            <w:rFonts w:ascii="宋体" w:eastAsia="宋体" w:hAnsi="宋体" w:hint="eastAsia"/>
            <w:noProof/>
            <w:vertAlign w:val="superscript"/>
          </w:rPr>
          <w:t>[1]</w:t>
        </w:r>
        <w:r w:rsidRPr="0097029A">
          <w:rPr>
            <w:rStyle w:val="a8"/>
            <w:rFonts w:ascii="宋体" w:eastAsia="宋体" w:hAnsi="宋体" w:cs="宋体" w:hint="eastAsia"/>
            <w:noProof/>
          </w:rPr>
          <w:t>息公开工作人员</w:t>
        </w:r>
        <w:r w:rsidRPr="0097029A">
          <w:rPr>
            <w:rStyle w:val="a8"/>
            <w:rFonts w:hint="eastAsia"/>
            <w:noProof/>
          </w:rPr>
          <w:t xml:space="preserve"> </w:t>
        </w:r>
        <w:r w:rsidRPr="0097029A">
          <w:rPr>
            <w:rStyle w:val="a8"/>
            <w:rFonts w:ascii="宋体" w:eastAsia="宋体" w:hAnsi="宋体" w:cs="宋体" w:hint="eastAsia"/>
            <w:noProof/>
          </w:rPr>
          <w:t>能够准确领会和执行《条例》各项规定，</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_Toc235199913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02407F22" w14:textId="77777777" w:rsidR="00CB5FA6" w:rsidRDefault="002A5569">
      <w:pPr>
        <w:ind w:firstLine="420"/>
      </w:pPr>
      <w:r>
        <w:fldChar w:fldCharType="end"/>
      </w:r>
      <w:r w:rsidR="00CB5FA6">
        <w:rPr>
          <w:rFonts w:hint="eastAsia"/>
        </w:rPr>
        <w:t>查找括号内的内容</w:t>
      </w:r>
    </w:p>
    <w:p w14:paraId="643608BE" w14:textId="45344B7B" w:rsidR="002A5569" w:rsidRDefault="00CB5FA6">
      <w:pPr>
        <w:ind w:firstLine="420"/>
      </w:pPr>
      <w:r w:rsidRPr="00CB5FA6">
        <w:t>\(*\)</w:t>
      </w:r>
    </w:p>
    <w:p w14:paraId="6F400DAF" w14:textId="77777777" w:rsidR="00CB5FA6" w:rsidRPr="00CB5FA6" w:rsidRDefault="00CB5FA6" w:rsidP="00CB5FA6">
      <w:pPr>
        <w:ind w:firstLine="420"/>
      </w:pPr>
      <w:r w:rsidRPr="00CB5FA6">
        <w:t>\[*\]</w:t>
      </w:r>
    </w:p>
    <w:p w14:paraId="3DAD3CF2" w14:textId="77777777" w:rsidR="00CB5FA6" w:rsidRDefault="00CB5FA6">
      <w:pPr>
        <w:ind w:firstLine="420"/>
      </w:pPr>
    </w:p>
    <w:p w14:paraId="152D7A5B" w14:textId="77777777" w:rsidR="00A2745C" w:rsidRPr="00E26A0A" w:rsidRDefault="00016F6E">
      <w:pPr>
        <w:pStyle w:val="1"/>
        <w:rPr>
          <w:rFonts w:asciiTheme="minorEastAsia" w:eastAsiaTheme="minorEastAsia" w:hAnsiTheme="minorEastAsia" w:hint="eastAsia"/>
        </w:rPr>
      </w:pPr>
      <w:bookmarkStart w:id="0" w:name="_Toc235199599"/>
      <w:r w:rsidRPr="00E26A0A">
        <w:rPr>
          <w:rFonts w:asciiTheme="minorEastAsia" w:eastAsiaTheme="minorEastAsia" w:hAnsiTheme="minorEastAsia" w:hint="eastAsia"/>
        </w:rPr>
        <w:t>第一套</w:t>
      </w:r>
      <w:bookmarkEnd w:id="0"/>
    </w:p>
    <w:p w14:paraId="0CBBAFF5" w14:textId="77777777" w:rsidR="00A2745C" w:rsidRPr="00E26A0A" w:rsidRDefault="00016F6E">
      <w:pPr>
        <w:pStyle w:val="2"/>
        <w:rPr>
          <w:rFonts w:asciiTheme="minorEastAsia" w:eastAsiaTheme="minorEastAsia" w:hAnsiTheme="minorEastAsia" w:hint="eastAsia"/>
        </w:rPr>
      </w:pPr>
      <w:bookmarkStart w:id="1" w:name="_Toc235199600"/>
      <w:r w:rsidRPr="00E26A0A">
        <w:rPr>
          <w:rFonts w:asciiTheme="minorEastAsia" w:eastAsiaTheme="minorEastAsia" w:hAnsiTheme="minorEastAsia" w:hint="eastAsia"/>
        </w:rPr>
        <w:t>PPT</w:t>
      </w:r>
      <w:bookmarkEnd w:id="1"/>
    </w:p>
    <w:p w14:paraId="1759F4A4" w14:textId="77777777" w:rsidR="00A2745C" w:rsidRPr="00E26A0A" w:rsidRDefault="00016F6E">
      <w:pPr>
        <w:pStyle w:val="3"/>
        <w:ind w:firstLine="562"/>
        <w:rPr>
          <w:rFonts w:asciiTheme="minorEastAsia" w:hAnsiTheme="minorEastAsia" w:hint="eastAsia"/>
        </w:rPr>
      </w:pPr>
      <w:bookmarkStart w:id="2" w:name="_Toc235199601"/>
      <w:r w:rsidRPr="00E26A0A">
        <w:rPr>
          <w:rFonts w:asciiTheme="minorEastAsia" w:hAnsiTheme="minorEastAsia" w:hint="eastAsia"/>
        </w:rPr>
        <w:t>为了</w:t>
      </w:r>
      <w:bookmarkEnd w:id="2"/>
    </w:p>
    <w:p w14:paraId="710AF89D" w14:textId="77777777" w:rsidR="00A2745C" w:rsidRPr="00E26A0A" w:rsidRDefault="00016F6E">
      <w:pPr>
        <w:pStyle w:val="4"/>
        <w:ind w:firstLine="562"/>
        <w:rPr>
          <w:rFonts w:asciiTheme="minorEastAsia" w:eastAsiaTheme="minorEastAsia" w:hAnsiTheme="minorEastAsia" w:hint="eastAsia"/>
        </w:rPr>
      </w:pPr>
      <w:r w:rsidRPr="00E26A0A">
        <w:rPr>
          <w:rFonts w:asciiTheme="minorEastAsia" w:eastAsiaTheme="minorEastAsia" w:hAnsiTheme="minorEastAsia" w:hint="eastAsia"/>
        </w:rPr>
        <w:t>更好地控</w:t>
      </w:r>
    </w:p>
    <w:p w14:paraId="4CF09259" w14:textId="77777777" w:rsidR="00A2745C" w:rsidRPr="00E26A0A" w:rsidRDefault="00016F6E">
      <w:pPr>
        <w:pStyle w:val="5"/>
        <w:ind w:firstLine="562"/>
        <w:rPr>
          <w:rFonts w:asciiTheme="minorEastAsia" w:hAnsiTheme="minorEastAsia" w:hint="eastAsia"/>
        </w:rPr>
      </w:pPr>
      <w:r w:rsidRPr="00E26A0A">
        <w:rPr>
          <w:rFonts w:asciiTheme="minorEastAsia" w:hAnsiTheme="minorEastAsia" w:hint="eastAsia"/>
        </w:rPr>
        <w:t>制教材</w:t>
      </w:r>
    </w:p>
    <w:p w14:paraId="442B4F27" w14:textId="77777777" w:rsidR="00A2745C" w:rsidRPr="00E26A0A" w:rsidRDefault="00016F6E">
      <w:pPr>
        <w:pStyle w:val="1"/>
        <w:rPr>
          <w:rFonts w:asciiTheme="minorEastAsia" w:eastAsiaTheme="minorEastAsia" w:hAnsiTheme="minorEastAsia" w:hint="eastAsia"/>
        </w:rPr>
      </w:pPr>
      <w:bookmarkStart w:id="3" w:name="_Toc235199602"/>
      <w:r w:rsidRPr="00E26A0A">
        <w:rPr>
          <w:rFonts w:asciiTheme="minorEastAsia" w:eastAsiaTheme="minorEastAsia" w:hAnsiTheme="minorEastAsia" w:hint="eastAsia"/>
        </w:rPr>
        <w:t>编写</w:t>
      </w:r>
      <w:bookmarkEnd w:id="3"/>
    </w:p>
    <w:p w14:paraId="4C885772" w14:textId="77777777" w:rsidR="00A2745C" w:rsidRPr="00E26A0A" w:rsidRDefault="00016F6E">
      <w:pPr>
        <w:pStyle w:val="2"/>
        <w:rPr>
          <w:rFonts w:asciiTheme="minorEastAsia" w:eastAsiaTheme="minorEastAsia" w:hAnsiTheme="minorEastAsia" w:hint="eastAsia"/>
        </w:rPr>
      </w:pPr>
      <w:bookmarkStart w:id="4" w:name="_Toc235199603"/>
      <w:r w:rsidRPr="00E26A0A">
        <w:rPr>
          <w:rFonts w:asciiTheme="minorEastAsia" w:eastAsiaTheme="minorEastAsia" w:hAnsiTheme="minorEastAsia" w:hint="eastAsia"/>
        </w:rPr>
        <w:t>的内容、</w:t>
      </w:r>
      <w:bookmarkEnd w:id="4"/>
    </w:p>
    <w:p w14:paraId="258F86CF" w14:textId="77777777" w:rsidR="00A2745C" w:rsidRPr="00E26A0A" w:rsidRDefault="00016F6E">
      <w:pPr>
        <w:pStyle w:val="3"/>
        <w:ind w:firstLine="562"/>
        <w:rPr>
          <w:rFonts w:asciiTheme="minorEastAsia" w:hAnsiTheme="minorEastAsia" w:hint="eastAsia"/>
        </w:rPr>
      </w:pPr>
      <w:bookmarkStart w:id="5" w:name="_Toc235199604"/>
      <w:r w:rsidRPr="00E26A0A">
        <w:rPr>
          <w:rFonts w:asciiTheme="minorEastAsia" w:hAnsiTheme="minorEastAsia" w:hint="eastAsia"/>
        </w:rPr>
        <w:t>质量和流程</w:t>
      </w:r>
      <w:bookmarkEnd w:id="5"/>
    </w:p>
    <w:p w14:paraId="0E33773D" w14:textId="77777777" w:rsidR="00A2745C" w:rsidRPr="00E26A0A" w:rsidRDefault="00016F6E">
      <w:pPr>
        <w:pStyle w:val="4"/>
        <w:ind w:firstLine="562"/>
        <w:rPr>
          <w:rFonts w:asciiTheme="minorEastAsia" w:eastAsiaTheme="minorEastAsia" w:hAnsiTheme="minorEastAsia" w:hint="eastAsia"/>
        </w:rPr>
      </w:pPr>
      <w:r w:rsidRPr="00E26A0A">
        <w:rPr>
          <w:rFonts w:asciiTheme="minorEastAsia" w:eastAsiaTheme="minorEastAsia" w:hAnsiTheme="minorEastAsia" w:hint="eastAsia"/>
        </w:rPr>
        <w:t>，小李负</w:t>
      </w:r>
    </w:p>
    <w:p w14:paraId="67720FF0" w14:textId="181104CA" w:rsidR="00A2745C" w:rsidRDefault="00E3071F" w:rsidP="00E3071F">
      <w:pPr>
        <w:pStyle w:val="4"/>
        <w:numPr>
          <w:ilvl w:val="0"/>
          <w:numId w:val="0"/>
        </w:numPr>
        <w:ind w:left="402"/>
        <w:rPr>
          <w:rFonts w:asciiTheme="minorEastAsia" w:eastAsiaTheme="minorEastAsia" w:hAnsiTheme="minorEastAsia" w:hint="eastAsia"/>
        </w:rPr>
      </w:pPr>
      <w:r>
        <w:rPr>
          <w:rFonts w:asciiTheme="minorEastAsia" w:eastAsiaTheme="minorEastAsia" w:hAnsiTheme="minorEastAsia" w:hint="eastAsia"/>
        </w:rPr>
        <w:t xml:space="preserve"> </w:t>
      </w:r>
      <w:r w:rsidR="00016F6E" w:rsidRPr="00E26A0A">
        <w:rPr>
          <w:rFonts w:asciiTheme="minorEastAsia" w:eastAsiaTheme="minorEastAsia" w:hAnsiTheme="minorEastAsia" w:hint="eastAsia"/>
        </w:rPr>
        <w:t>责起草了</w:t>
      </w:r>
    </w:p>
    <w:p w14:paraId="00027344" w14:textId="77777777" w:rsidR="0069024A" w:rsidRDefault="0069024A" w:rsidP="0069024A">
      <w:pPr>
        <w:ind w:firstLine="420"/>
      </w:pPr>
    </w:p>
    <w:p w14:paraId="734135B6" w14:textId="77777777" w:rsidR="0069024A" w:rsidRDefault="0069024A" w:rsidP="0069024A">
      <w:pPr>
        <w:ind w:firstLine="420"/>
      </w:pPr>
    </w:p>
    <w:p w14:paraId="21A2D8D4" w14:textId="77777777" w:rsidR="0069024A" w:rsidRDefault="0069024A" w:rsidP="0069024A">
      <w:pPr>
        <w:ind w:firstLine="420"/>
      </w:pPr>
    </w:p>
    <w:p w14:paraId="62EB8F95" w14:textId="77777777" w:rsidR="0069024A" w:rsidRDefault="0069024A" w:rsidP="0069024A">
      <w:pPr>
        <w:ind w:firstLine="420"/>
      </w:pPr>
    </w:p>
    <w:p w14:paraId="796EDF3D" w14:textId="77777777" w:rsidR="0069024A" w:rsidRDefault="0069024A" w:rsidP="0069024A">
      <w:pPr>
        <w:ind w:firstLine="420"/>
      </w:pPr>
    </w:p>
    <w:p w14:paraId="4D8A5657" w14:textId="77777777" w:rsidR="0069024A" w:rsidRDefault="0069024A" w:rsidP="0069024A">
      <w:pPr>
        <w:ind w:firstLine="420"/>
      </w:pPr>
    </w:p>
    <w:p w14:paraId="7AD3E73E" w14:textId="77777777" w:rsidR="0069024A" w:rsidRDefault="0069024A" w:rsidP="0069024A">
      <w:pPr>
        <w:ind w:firstLine="420"/>
      </w:pPr>
    </w:p>
    <w:p w14:paraId="7C59D00A" w14:textId="77777777" w:rsidR="0069024A" w:rsidRDefault="0069024A" w:rsidP="0069024A">
      <w:pPr>
        <w:ind w:firstLine="420"/>
      </w:pPr>
    </w:p>
    <w:p w14:paraId="2D048F64" w14:textId="77777777" w:rsidR="0069024A" w:rsidRPr="0069024A" w:rsidRDefault="0069024A" w:rsidP="0069024A">
      <w:pPr>
        <w:ind w:firstLine="420"/>
      </w:pPr>
    </w:p>
    <w:p w14:paraId="2E958C8F" w14:textId="77777777" w:rsidR="00E26A0A" w:rsidRPr="00E26A0A" w:rsidRDefault="00E26A0A" w:rsidP="00E26A0A">
      <w:pPr>
        <w:ind w:firstLine="420"/>
        <w:rPr>
          <w:rFonts w:asciiTheme="minorEastAsia" w:hAnsiTheme="minorEastAsia" w:hint="eastAsia"/>
        </w:rPr>
      </w:pPr>
    </w:p>
    <w:p w14:paraId="77697D8E" w14:textId="77777777" w:rsidR="008F69F3" w:rsidRDefault="00E26A0A" w:rsidP="00016F6E">
      <w:pPr>
        <w:pStyle w:val="ab"/>
        <w:rPr>
          <w:rFonts w:hint="eastAsia"/>
        </w:rPr>
      </w:pPr>
      <w:r w:rsidRPr="003271EA">
        <w:rPr>
          <w:rFonts w:hint="eastAsia"/>
        </w:rPr>
        <w:drawing>
          <wp:inline distT="0" distB="0" distL="0" distR="0" wp14:anchorId="1DE31F45" wp14:editId="3A0A2C59">
            <wp:extent cx="5278120" cy="2969260"/>
            <wp:effectExtent l="0" t="0" r="0" b="2540"/>
            <wp:docPr id="5242702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23" name="图片 52427023"/>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78120" cy="2969260"/>
                    </a:xfrm>
                    <a:prstGeom prst="rect">
                      <a:avLst/>
                    </a:prstGeom>
                  </pic:spPr>
                </pic:pic>
              </a:graphicData>
            </a:graphic>
          </wp:inline>
        </w:drawing>
      </w:r>
    </w:p>
    <w:p w14:paraId="098046F8" w14:textId="6B25540C" w:rsidR="00B46B20" w:rsidRDefault="008F69F3" w:rsidP="008F69F3">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p>
    <w:p w14:paraId="73FBCF46" w14:textId="77777777" w:rsidR="003271EA" w:rsidRPr="003271EA" w:rsidRDefault="003271EA" w:rsidP="003271EA">
      <w:pPr>
        <w:ind w:firstLine="420"/>
      </w:pPr>
    </w:p>
    <w:p w14:paraId="1091B60F" w14:textId="7CEA26AC" w:rsidR="00E26A0A" w:rsidRPr="00E26A0A" w:rsidRDefault="00E26A0A" w:rsidP="003271EA">
      <w:pPr>
        <w:ind w:firstLine="420"/>
      </w:pPr>
      <w:r w:rsidRPr="00E26A0A">
        <w:rPr>
          <w:rFonts w:ascii="宋体" w:eastAsia="宋体" w:hAnsi="宋体" w:cs="宋体" w:hint="eastAsia"/>
        </w:rPr>
        <w:t>统计</w:t>
      </w:r>
      <w:r w:rsidR="002A5569">
        <w:rPr>
          <w:rFonts w:ascii="宋体" w:eastAsia="宋体" w:hAnsi="宋体" w:cs="宋体" w:hint="eastAsia"/>
        </w:rPr>
        <w:fldChar w:fldCharType="begin"/>
      </w:r>
      <w:r w:rsidR="002A5569">
        <w:instrText xml:space="preserve"> XE "</w:instrText>
      </w:r>
      <w:r w:rsidR="002A5569" w:rsidRPr="001B4403">
        <w:rPr>
          <w:rFonts w:ascii="宋体" w:eastAsia="宋体" w:hAnsi="宋体" w:cs="宋体" w:hint="eastAsia"/>
        </w:rPr>
        <w:instrText>统计</w:instrText>
      </w:r>
      <w:r w:rsidR="002A5569">
        <w:instrText xml:space="preserve">" </w:instrText>
      </w:r>
      <w:r w:rsidR="002A5569">
        <w:rPr>
          <w:rFonts w:ascii="宋体" w:eastAsia="宋体" w:hAnsi="宋体" w:cs="宋体" w:hint="eastAsia"/>
        </w:rPr>
        <w:fldChar w:fldCharType="end"/>
      </w:r>
      <w:r w:rsidRPr="00E26A0A">
        <w:rPr>
          <w:rFonts w:hint="eastAsia"/>
        </w:rPr>
        <w:t xml:space="preserve"> </w:t>
      </w:r>
      <w:r w:rsidRPr="00E26A0A">
        <w:rPr>
          <w:rFonts w:ascii="宋体" w:eastAsia="宋体" w:hAnsi="宋体" w:cs="宋体" w:hint="eastAsia"/>
        </w:rPr>
        <w:t>局队</w:t>
      </w:r>
      <w:r w:rsidRPr="00E26A0A">
        <w:rPr>
          <w:rFonts w:hint="eastAsia"/>
        </w:rPr>
        <w:t xml:space="preserve"> </w:t>
      </w:r>
      <w:r w:rsidRPr="00E26A0A">
        <w:rPr>
          <w:rFonts w:ascii="宋体" w:eastAsia="宋体" w:hAnsi="宋体" w:cs="宋体" w:hint="eastAsia"/>
        </w:rPr>
        <w:t>是全市政府统</w:t>
      </w:r>
      <w:r w:rsidRPr="00E26A0A">
        <w:rPr>
          <w:rFonts w:hint="eastAsia"/>
        </w:rPr>
        <w:t xml:space="preserve"> </w:t>
      </w:r>
      <w:r w:rsidRPr="00E26A0A">
        <w:rPr>
          <w:rFonts w:ascii="宋体" w:eastAsia="宋体" w:hAnsi="宋体" w:cs="宋体" w:hint="eastAsia"/>
        </w:rPr>
        <w:t>计信息公开</w:t>
      </w:r>
      <w:r w:rsidR="002A5569">
        <w:rPr>
          <w:rFonts w:ascii="宋体" w:eastAsia="宋体" w:hAnsi="宋体" w:cs="宋体" w:hint="eastAsia"/>
        </w:rPr>
        <w:fldChar w:fldCharType="begin"/>
      </w:r>
      <w:r w:rsidR="002A5569">
        <w:instrText xml:space="preserve"> XE "</w:instrText>
      </w:r>
      <w:r w:rsidR="002A5569" w:rsidRPr="00AE274C">
        <w:rPr>
          <w:rFonts w:ascii="宋体" w:eastAsia="宋体" w:hAnsi="宋体" w:cs="宋体" w:hint="eastAsia"/>
        </w:rPr>
        <w:instrText>公开</w:instrText>
      </w:r>
      <w:r w:rsidR="002A5569">
        <w:instrText xml:space="preserve">" </w:instrText>
      </w:r>
      <w:r w:rsidR="002A5569">
        <w:rPr>
          <w:rFonts w:ascii="宋体" w:eastAsia="宋体" w:hAnsi="宋体" w:cs="宋体" w:hint="eastAsia"/>
        </w:rPr>
        <w:fldChar w:fldCharType="end"/>
      </w:r>
      <w:bookmarkStart w:id="6" w:name="_Toc235199913"/>
      <w:r w:rsidRPr="00E26A0A">
        <w:rPr>
          <w:rFonts w:ascii="宋体" w:eastAsia="宋体" w:hAnsi="宋体" w:cs="宋体" w:hint="eastAsia"/>
        </w:rPr>
        <w:t>工作的</w:t>
      </w:r>
      <w:r w:rsidRPr="00E26A0A">
        <w:rPr>
          <w:rFonts w:hint="eastAsia"/>
        </w:rPr>
        <w:t xml:space="preserve"> </w:t>
      </w:r>
      <w:r>
        <w:rPr>
          <w:rFonts w:hint="eastAsia"/>
        </w:rPr>
        <w:fldChar w:fldCharType="begin"/>
      </w:r>
      <w:r>
        <w:rPr>
          <w:rFonts w:hint="eastAsia"/>
        </w:rPr>
        <w:instrText xml:space="preserve"> REF _Ref235198594 \h </w:instrText>
      </w:r>
      <w:r>
        <w:rPr>
          <w:rFonts w:hint="eastAsia"/>
        </w:rPr>
      </w:r>
      <w:r>
        <w:rPr>
          <w:rFonts w:hint="eastAsia"/>
        </w:rPr>
        <w:fldChar w:fldCharType="separate"/>
      </w:r>
      <w:r w:rsidRPr="00E26A0A">
        <w:rPr>
          <w:rFonts w:ascii="宋体" w:eastAsia="宋体" w:hAnsi="宋体" w:cs="宋体" w:hint="eastAsia"/>
        </w:rPr>
        <w:t>图</w:t>
      </w:r>
      <w:r w:rsidRPr="00E26A0A">
        <w:rPr>
          <w:rFonts w:hint="eastAsia"/>
        </w:rPr>
        <w:t xml:space="preserve"> </w:t>
      </w:r>
      <w:r>
        <w:rPr>
          <w:rFonts w:hint="eastAsia"/>
          <w:noProof/>
        </w:rPr>
        <w:t>2</w:t>
      </w:r>
      <w:r>
        <w:rPr>
          <w:rFonts w:hint="eastAsia"/>
        </w:rPr>
        <w:noBreakHyphen/>
      </w:r>
      <w:r>
        <w:rPr>
          <w:rFonts w:hint="eastAsia"/>
          <w:noProof/>
        </w:rPr>
        <w:t>1</w:t>
      </w:r>
      <w:r>
        <w:rPr>
          <w:rFonts w:hint="eastAsia"/>
        </w:rPr>
        <w:fldChar w:fldCharType="end"/>
      </w:r>
      <w:r w:rsidRPr="00E26A0A">
        <w:rPr>
          <w:rFonts w:ascii="宋体" w:eastAsia="宋体" w:hAnsi="宋体" w:cs="宋体" w:hint="eastAsia"/>
        </w:rPr>
        <w:t>主管部门</w:t>
      </w:r>
      <w:r w:rsidR="009E773B">
        <w:rPr>
          <w:rFonts w:ascii="宋体" w:eastAsia="宋体" w:hAnsi="宋体" w:cs="宋体" w:hint="eastAsia"/>
        </w:rPr>
        <w:t>（</w:t>
      </w:r>
      <w:r w:rsidR="009E773B">
        <w:rPr>
          <w:rFonts w:ascii="宋体" w:eastAsia="宋体" w:hAnsi="宋体" w:cs="宋体" w:hint="eastAsia"/>
        </w:rPr>
        <w:fldChar w:fldCharType="begin"/>
      </w:r>
      <w:r w:rsidR="009E773B">
        <w:rPr>
          <w:rFonts w:ascii="宋体" w:eastAsia="宋体" w:hAnsi="宋体" w:cs="宋体" w:hint="eastAsia"/>
        </w:rPr>
        <w:instrText xml:space="preserve"> REF _Ref235198594 \h </w:instrText>
      </w:r>
      <w:r w:rsidR="009E773B">
        <w:rPr>
          <w:rFonts w:ascii="宋体" w:eastAsia="宋体" w:hAnsi="宋体" w:cs="宋体" w:hint="eastAsia"/>
        </w:rPr>
      </w:r>
      <w:r w:rsidR="009E773B">
        <w:rPr>
          <w:rFonts w:ascii="宋体" w:eastAsia="宋体" w:hAnsi="宋体" w:cs="宋体" w:hint="eastAsia"/>
        </w:rPr>
        <w:fldChar w:fldCharType="separate"/>
      </w:r>
      <w:r w:rsidR="009E773B" w:rsidRPr="00E26A0A">
        <w:rPr>
          <w:rFonts w:hint="eastAsia"/>
        </w:rPr>
        <w:t>图</w:t>
      </w:r>
      <w:r w:rsidR="009E773B" w:rsidRPr="00E26A0A">
        <w:rPr>
          <w:rFonts w:hint="eastAsia"/>
        </w:rPr>
        <w:t xml:space="preserve"> </w:t>
      </w:r>
      <w:r w:rsidR="009E773B">
        <w:rPr>
          <w:rFonts w:hint="eastAsia"/>
          <w:noProof/>
        </w:rPr>
        <w:t>2</w:t>
      </w:r>
      <w:r w:rsidR="009E773B">
        <w:rPr>
          <w:rFonts w:hint="eastAsia"/>
        </w:rPr>
        <w:noBreakHyphen/>
      </w:r>
      <w:r w:rsidR="009E773B">
        <w:rPr>
          <w:rFonts w:hint="eastAsia"/>
          <w:noProof/>
        </w:rPr>
        <w:t>1</w:t>
      </w:r>
      <w:r w:rsidR="009E773B">
        <w:rPr>
          <w:rFonts w:ascii="宋体" w:eastAsia="宋体" w:hAnsi="宋体" w:cs="宋体" w:hint="eastAsia"/>
        </w:rPr>
        <w:fldChar w:fldCharType="end"/>
      </w:r>
      <w:r w:rsidR="009E773B">
        <w:rPr>
          <w:rFonts w:ascii="宋体" w:eastAsia="宋体" w:hAnsi="宋体" w:cs="宋体" w:hint="eastAsia"/>
        </w:rPr>
        <w:t>）</w:t>
      </w:r>
      <w:r w:rsidRPr="00E26A0A">
        <w:rPr>
          <w:rFonts w:ascii="宋体" w:eastAsia="宋体" w:hAnsi="宋体" w:cs="宋体" w:hint="eastAsia"/>
        </w:rPr>
        <w:t>，为了使政府</w:t>
      </w:r>
      <w:r w:rsidRPr="00E26A0A">
        <w:rPr>
          <w:rFonts w:hint="eastAsia"/>
        </w:rPr>
        <w:t xml:space="preserve"> </w:t>
      </w:r>
      <w:r w:rsidRPr="00E26A0A">
        <w:rPr>
          <w:rFonts w:ascii="宋体" w:eastAsia="宋体" w:hAnsi="宋体" w:cs="宋体" w:hint="eastAsia"/>
        </w:rPr>
        <w:t>统计系统信</w:t>
      </w:r>
      <w:r w:rsidRPr="00E26A0A">
        <w:rPr>
          <w:rFonts w:hint="eastAsia"/>
        </w:rPr>
        <w:t xml:space="preserve"> </w:t>
      </w:r>
      <w:r>
        <w:rPr>
          <w:rFonts w:hint="eastAsia"/>
        </w:rPr>
        <w:fldChar w:fldCharType="begin"/>
      </w:r>
      <w:r>
        <w:rPr>
          <w:rFonts w:hint="eastAsia"/>
        </w:rPr>
        <w:instrText xml:space="preserve"> ADDIN ZOTERO_ITEM CSL_CITATION {"citationID":"a1a10Uhb","properties":{"formattedCitation":"\\super [1]\\nosupersub{}","plainCitation":"[1]","noteIndex":0},"citationItems":[{"id":7158,"uris":["http://zotero.org/users/9760809/items/G4TRDAEU"],"itemData":{"id":7158,"type":"article-journal","abstract":"The nighttime light environment has become a critical issue amid rapid urbanization, posing new challenges for urban public health and spatial governance. This study constructs a 1-km-resolution indicator system for the urban nighttime light environment by integrating multi-source remote sensing and Web-based map data. Comparative predictions of nighttime lighting are conducted using multiple linear regression (MLR), random forest (RF), and geographically weighted regression (GWR), while multiscale geographically weighted regression (MGWR) is applied to examine the spatial heterogeneity and scale effects of multidimensional drivers. The results show that RF achieves the highest predictive accuracy (10-fold cro</w:instrText>
      </w:r>
      <w:r>
        <w:instrText>ss-validated R² = 0.760), and MGWR attains a global fitting R² of 0.890. NO</w:instrText>
      </w:r>
      <w:r>
        <w:rPr>
          <w:rFonts w:ascii="Cambria Math" w:hAnsi="Cambria Math" w:cs="Cambria Math"/>
        </w:rPr>
        <w:instrText>₂</w:instrText>
      </w:r>
      <w:r>
        <w:instrText xml:space="preserve"> exhibits the strongest influence on the nighttime light environment, while POI and BSA consistently rank among the top five factors across categories. Based on three governance scenarios, this study identifies short- to medium-term adjustable atmospheric conditions (NO</w:instrText>
      </w:r>
      <w:r>
        <w:rPr>
          <w:rFonts w:ascii="Cambria Math" w:hAnsi="Cambria Math" w:cs="Cambria Math"/>
        </w:rPr>
        <w:instrText>₂</w:instrText>
      </w:r>
      <w:r>
        <w:instrText>, O</w:instrText>
      </w:r>
      <w:r>
        <w:rPr>
          <w:rFonts w:ascii="Cambria Math" w:hAnsi="Cambria Math" w:cs="Cambria Math"/>
        </w:rPr>
        <w:instrText>₃</w:instrText>
      </w:r>
      <w:r>
        <w:instrText>, SO</w:instrText>
      </w:r>
      <w:r>
        <w:rPr>
          <w:rFonts w:ascii="Cambria Math" w:hAnsi="Cambria Math" w:cs="Cambria Math"/>
        </w:rPr>
        <w:instrText>₂</w:instrText>
      </w:r>
      <w:r>
        <w:instrText>, Aerosol Optical Depth/ AOD), nighttime activity and traffic management measures (Point of Interest/ POI, Traffic Condition /TC), and medium- to long-ter</w:instrText>
      </w:r>
      <w:r>
        <w:rPr>
          <w:rFonts w:hint="eastAsia"/>
        </w:rPr>
        <w:instrText xml:space="preserve">m urban construction strategies (Building Surface Area/ BSA, Building Height BH, Normalized Difference Vegetation Index/ NDVI). High-risk areas associated with elevated nighttime light intensity are identified to help inform urban planning and management. Future work should incorporate long-term population data, stratified by time and season, and integrate spatiotemporal models with ground-based measurements to further improve accuracy.","container-title":"Sustainable Cities and Society","DOI":"10.1016/j.scs.2026.107417","ISSN":"2210-6707","journalAbbreviation":"Sustainable Cities Soc.","language":"en","page":"107417","source":"ScienceDirect","title":"Impacts of multidimensional urban factors on the nighttime light environment and its spatial heterogeneity","volume":"144","author":[{"family":"Li","given":"Ruicong"},{"family":"Liu","given":"Ming"},{"family":"Zhang","given":"Baogang"},{"family":"Jiang","given":"Wei"},{"family":"Jiao","given":"Feipeng"},{"family":"Sheng","given":"Hongyi"},{"family":"Liu","given":"Xuan"}],"issued":{"date-parts":[["2026",7,1]]}}}],"schema":"https://github.com/citation-style-language/schema/raw/master/csl-citation.json"} </w:instrText>
      </w:r>
      <w:r>
        <w:rPr>
          <w:rFonts w:hint="eastAsia"/>
        </w:rPr>
        <w:fldChar w:fldCharType="separate"/>
      </w:r>
      <w:r w:rsidRPr="00E26A0A">
        <w:rPr>
          <w:rFonts w:ascii="宋体" w:eastAsia="宋体" w:hAnsi="宋体"/>
          <w:vertAlign w:val="superscript"/>
        </w:rPr>
        <w:t>[1]</w:t>
      </w:r>
      <w:r>
        <w:rPr>
          <w:rFonts w:hint="eastAsia"/>
        </w:rPr>
        <w:fldChar w:fldCharType="end"/>
      </w:r>
      <w:r w:rsidRPr="00E26A0A">
        <w:rPr>
          <w:rFonts w:ascii="宋体" w:eastAsia="宋体" w:hAnsi="宋体" w:cs="宋体" w:hint="eastAsia"/>
        </w:rPr>
        <w:t>息公开工作人员</w:t>
      </w:r>
      <w:r w:rsidRPr="00E26A0A">
        <w:rPr>
          <w:rFonts w:hint="eastAsia"/>
        </w:rPr>
        <w:t xml:space="preserve"> </w:t>
      </w:r>
      <w:r w:rsidRPr="00E26A0A">
        <w:rPr>
          <w:rFonts w:ascii="宋体" w:eastAsia="宋体" w:hAnsi="宋体" w:cs="宋体" w:hint="eastAsia"/>
        </w:rPr>
        <w:t>能够准确领会和执行《条例》各项规定，</w:t>
      </w:r>
      <w:bookmarkEnd w:id="6"/>
    </w:p>
    <w:p w14:paraId="41021199" w14:textId="77777777" w:rsidR="00E26A0A" w:rsidRPr="002A5569" w:rsidRDefault="00E26A0A" w:rsidP="00E26A0A">
      <w:pPr>
        <w:ind w:firstLine="560"/>
        <w:rPr>
          <w:rFonts w:asciiTheme="minorEastAsia" w:hAnsiTheme="minorEastAsia" w:hint="eastAsia"/>
          <w:kern w:val="0"/>
          <w:sz w:val="28"/>
          <w:szCs w:val="28"/>
        </w:rPr>
      </w:pPr>
    </w:p>
    <w:p w14:paraId="076A049C" w14:textId="77777777" w:rsidR="00E26A0A" w:rsidRPr="007E7759" w:rsidRDefault="00E26A0A" w:rsidP="00E26A0A">
      <w:pPr>
        <w:ind w:firstLine="560"/>
        <w:rPr>
          <w:rFonts w:asciiTheme="minorEastAsia" w:hAnsiTheme="minorEastAsia" w:hint="eastAsia"/>
          <w:kern w:val="0"/>
          <w:sz w:val="28"/>
          <w:szCs w:val="28"/>
        </w:rPr>
      </w:pPr>
    </w:p>
    <w:p w14:paraId="568F7B00" w14:textId="77777777" w:rsidR="008F69F3" w:rsidRDefault="007E7759" w:rsidP="00016F6E">
      <w:pPr>
        <w:pStyle w:val="ab"/>
        <w:rPr>
          <w:rFonts w:hint="eastAsia"/>
        </w:rPr>
      </w:pPr>
      <w:r w:rsidRPr="003271EA">
        <w:rPr>
          <w:rFonts w:hint="eastAsia"/>
        </w:rPr>
        <w:drawing>
          <wp:inline distT="0" distB="0" distL="0" distR="0" wp14:anchorId="0E30002B" wp14:editId="3385857B">
            <wp:extent cx="5278120" cy="2969260"/>
            <wp:effectExtent l="0" t="0" r="0" b="2540"/>
            <wp:docPr id="90854871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23" name="图片 52427023"/>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78120" cy="2969260"/>
                    </a:xfrm>
                    <a:prstGeom prst="rect">
                      <a:avLst/>
                    </a:prstGeom>
                  </pic:spPr>
                </pic:pic>
              </a:graphicData>
            </a:graphic>
          </wp:inline>
        </w:drawing>
      </w:r>
    </w:p>
    <w:p w14:paraId="30C99922" w14:textId="1EAF0E0A" w:rsidR="00B46B20" w:rsidRDefault="008F69F3" w:rsidP="008F69F3">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3</w:t>
      </w:r>
      <w:r>
        <w:fldChar w:fldCharType="end"/>
      </w:r>
    </w:p>
    <w:p w14:paraId="41046D44" w14:textId="11EC3CF1" w:rsidR="00B46B20" w:rsidRDefault="00B46B20" w:rsidP="00B46B20">
      <w:pPr>
        <w:pStyle w:val="ad"/>
      </w:pPr>
      <w:r>
        <w:rPr>
          <w:rFonts w:hint="eastAsia"/>
        </w:rPr>
        <w:t>图</w:t>
      </w:r>
      <w:r>
        <w:rPr>
          <w:rFonts w:hint="eastAsia"/>
        </w:rPr>
        <w:t xml:space="preserve"> </w:t>
      </w:r>
      <w:r w:rsidR="008F69F3">
        <w:fldChar w:fldCharType="begin"/>
      </w:r>
      <w:r w:rsidR="008F69F3">
        <w:instrText xml:space="preserve"> </w:instrText>
      </w:r>
      <w:r w:rsidR="008F69F3">
        <w:rPr>
          <w:rFonts w:hint="eastAsia"/>
        </w:rPr>
        <w:instrText>STYLEREF 1 \s</w:instrText>
      </w:r>
      <w:r w:rsidR="008F69F3">
        <w:instrText xml:space="preserve"> </w:instrText>
      </w:r>
      <w:r w:rsidR="008F69F3">
        <w:fldChar w:fldCharType="separate"/>
      </w:r>
      <w:r w:rsidR="008F69F3">
        <w:rPr>
          <w:noProof/>
        </w:rPr>
        <w:t>2</w:t>
      </w:r>
      <w:r w:rsidR="008F69F3">
        <w:fldChar w:fldCharType="end"/>
      </w:r>
      <w:r w:rsidR="008F69F3">
        <w:noBreakHyphen/>
      </w:r>
      <w:r w:rsidR="008F69F3">
        <w:fldChar w:fldCharType="begin"/>
      </w:r>
      <w:r w:rsidR="008F69F3">
        <w:instrText xml:space="preserve"> </w:instrText>
      </w:r>
      <w:r w:rsidR="008F69F3">
        <w:rPr>
          <w:rFonts w:hint="eastAsia"/>
        </w:rPr>
        <w:instrText xml:space="preserve">SEQ </w:instrText>
      </w:r>
      <w:r w:rsidR="008F69F3">
        <w:rPr>
          <w:rFonts w:hint="eastAsia"/>
        </w:rPr>
        <w:instrText>图</w:instrText>
      </w:r>
      <w:r w:rsidR="008F69F3">
        <w:rPr>
          <w:rFonts w:hint="eastAsia"/>
        </w:rPr>
        <w:instrText xml:space="preserve"> \* ARABIC \s 1</w:instrText>
      </w:r>
      <w:r w:rsidR="008F69F3">
        <w:instrText xml:space="preserve"> </w:instrText>
      </w:r>
      <w:r w:rsidR="008F69F3">
        <w:fldChar w:fldCharType="separate"/>
      </w:r>
      <w:r w:rsidR="008F69F3">
        <w:rPr>
          <w:noProof/>
        </w:rPr>
        <w:t>4</w:t>
      </w:r>
      <w:r w:rsidR="008F69F3">
        <w:fldChar w:fldCharType="end"/>
      </w:r>
    </w:p>
    <w:p w14:paraId="0A407CB8" w14:textId="77777777" w:rsidR="008F69F3" w:rsidRDefault="008F69F3" w:rsidP="008F69F3">
      <w:pPr>
        <w:ind w:firstLine="420"/>
      </w:pPr>
    </w:p>
    <w:p w14:paraId="1E299286" w14:textId="77777777" w:rsidR="008F69F3" w:rsidRDefault="008F69F3" w:rsidP="008F69F3">
      <w:pPr>
        <w:ind w:firstLine="420"/>
      </w:pPr>
    </w:p>
    <w:p w14:paraId="25EA42B9" w14:textId="77777777" w:rsidR="008F69F3" w:rsidRDefault="008F69F3" w:rsidP="008F69F3">
      <w:pPr>
        <w:ind w:firstLine="420"/>
      </w:pPr>
    </w:p>
    <w:p w14:paraId="73B8FD5E" w14:textId="77777777" w:rsidR="008F69F3" w:rsidRDefault="008F69F3" w:rsidP="008F69F3">
      <w:pPr>
        <w:ind w:firstLine="420"/>
      </w:pPr>
    </w:p>
    <w:p w14:paraId="26F002E7" w14:textId="77777777" w:rsidR="008F69F3" w:rsidRDefault="008F69F3" w:rsidP="008F69F3">
      <w:pPr>
        <w:ind w:firstLine="420"/>
      </w:pPr>
    </w:p>
    <w:p w14:paraId="43FE8AB3" w14:textId="77777777" w:rsidR="008F69F3" w:rsidRDefault="008F69F3" w:rsidP="008F69F3">
      <w:pPr>
        <w:ind w:firstLine="420"/>
      </w:pPr>
    </w:p>
    <w:p w14:paraId="1FA85A29" w14:textId="77777777" w:rsidR="008F69F3" w:rsidRDefault="008F69F3" w:rsidP="008F69F3">
      <w:pPr>
        <w:ind w:firstLine="420"/>
      </w:pPr>
    </w:p>
    <w:p w14:paraId="0B6A303E" w14:textId="77777777" w:rsidR="008F69F3" w:rsidRDefault="008F69F3" w:rsidP="008F69F3">
      <w:pPr>
        <w:ind w:firstLine="420"/>
      </w:pPr>
    </w:p>
    <w:p w14:paraId="642B8989" w14:textId="77777777" w:rsidR="008F69F3" w:rsidRPr="008F69F3" w:rsidRDefault="008F69F3" w:rsidP="008F69F3">
      <w:pPr>
        <w:ind w:firstLine="420"/>
      </w:pPr>
    </w:p>
    <w:p w14:paraId="632F40C7" w14:textId="77777777" w:rsidR="008F69F3" w:rsidRDefault="007E7759" w:rsidP="00016F6E">
      <w:pPr>
        <w:pStyle w:val="ab"/>
        <w:rPr>
          <w:rFonts w:hint="eastAsia"/>
        </w:rPr>
      </w:pPr>
      <w:r w:rsidRPr="003271EA">
        <w:rPr>
          <w:rFonts w:hint="eastAsia"/>
        </w:rPr>
        <w:drawing>
          <wp:inline distT="0" distB="0" distL="0" distR="0" wp14:anchorId="4734AA1C" wp14:editId="245E891E">
            <wp:extent cx="5278120" cy="2969260"/>
            <wp:effectExtent l="0" t="0" r="0" b="2540"/>
            <wp:docPr id="123754529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23" name="图片 52427023"/>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78120" cy="2969260"/>
                    </a:xfrm>
                    <a:prstGeom prst="rect">
                      <a:avLst/>
                    </a:prstGeom>
                  </pic:spPr>
                </pic:pic>
              </a:graphicData>
            </a:graphic>
          </wp:inline>
        </w:drawing>
      </w:r>
    </w:p>
    <w:p w14:paraId="217F6720" w14:textId="63E06E67" w:rsidR="00B46B20" w:rsidRDefault="008F69F3" w:rsidP="008F69F3">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5</w:t>
      </w:r>
      <w:r>
        <w:fldChar w:fldCharType="end"/>
      </w:r>
    </w:p>
    <w:p w14:paraId="2FA40108" w14:textId="2651160E" w:rsidR="00B46B20" w:rsidRDefault="00B46B20" w:rsidP="00B46B20">
      <w:pPr>
        <w:pStyle w:val="ad"/>
      </w:pPr>
      <w:r>
        <w:rPr>
          <w:rFonts w:hint="eastAsia"/>
        </w:rPr>
        <w:t>图</w:t>
      </w:r>
      <w:r>
        <w:rPr>
          <w:rFonts w:hint="eastAsia"/>
        </w:rPr>
        <w:t xml:space="preserve"> </w:t>
      </w:r>
      <w:r w:rsidR="008F69F3">
        <w:fldChar w:fldCharType="begin"/>
      </w:r>
      <w:r w:rsidR="008F69F3">
        <w:instrText xml:space="preserve"> </w:instrText>
      </w:r>
      <w:r w:rsidR="008F69F3">
        <w:rPr>
          <w:rFonts w:hint="eastAsia"/>
        </w:rPr>
        <w:instrText>STYLEREF 1 \s</w:instrText>
      </w:r>
      <w:r w:rsidR="008F69F3">
        <w:instrText xml:space="preserve"> </w:instrText>
      </w:r>
      <w:r w:rsidR="008F69F3">
        <w:fldChar w:fldCharType="separate"/>
      </w:r>
      <w:r w:rsidR="008F69F3">
        <w:rPr>
          <w:noProof/>
        </w:rPr>
        <w:t>2</w:t>
      </w:r>
      <w:r w:rsidR="008F69F3">
        <w:fldChar w:fldCharType="end"/>
      </w:r>
      <w:r w:rsidR="008F69F3">
        <w:noBreakHyphen/>
      </w:r>
      <w:r w:rsidR="008F69F3">
        <w:fldChar w:fldCharType="begin"/>
      </w:r>
      <w:r w:rsidR="008F69F3">
        <w:instrText xml:space="preserve"> </w:instrText>
      </w:r>
      <w:r w:rsidR="008F69F3">
        <w:rPr>
          <w:rFonts w:hint="eastAsia"/>
        </w:rPr>
        <w:instrText xml:space="preserve">SEQ </w:instrText>
      </w:r>
      <w:r w:rsidR="008F69F3">
        <w:rPr>
          <w:rFonts w:hint="eastAsia"/>
        </w:rPr>
        <w:instrText>图</w:instrText>
      </w:r>
      <w:r w:rsidR="008F69F3">
        <w:rPr>
          <w:rFonts w:hint="eastAsia"/>
        </w:rPr>
        <w:instrText xml:space="preserve"> \* ARABIC \s 1</w:instrText>
      </w:r>
      <w:r w:rsidR="008F69F3">
        <w:instrText xml:space="preserve"> </w:instrText>
      </w:r>
      <w:r w:rsidR="008F69F3">
        <w:fldChar w:fldCharType="separate"/>
      </w:r>
      <w:r w:rsidR="008F69F3">
        <w:rPr>
          <w:noProof/>
        </w:rPr>
        <w:t>6</w:t>
      </w:r>
      <w:r w:rsidR="008F69F3">
        <w:fldChar w:fldCharType="end"/>
      </w:r>
    </w:p>
    <w:p w14:paraId="53047DD6" w14:textId="77777777" w:rsidR="008F69F3" w:rsidRDefault="007E7759" w:rsidP="00016F6E">
      <w:pPr>
        <w:pStyle w:val="ab"/>
        <w:rPr>
          <w:rFonts w:hint="eastAsia"/>
        </w:rPr>
      </w:pPr>
      <w:r w:rsidRPr="003271EA">
        <w:rPr>
          <w:rFonts w:hint="eastAsia"/>
        </w:rPr>
        <w:drawing>
          <wp:inline distT="0" distB="0" distL="0" distR="0" wp14:anchorId="704D1B09" wp14:editId="59BF0EAD">
            <wp:extent cx="5278120" cy="2969260"/>
            <wp:effectExtent l="0" t="0" r="0" b="2540"/>
            <wp:docPr id="160736731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23" name="图片 52427023"/>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78120" cy="2969260"/>
                    </a:xfrm>
                    <a:prstGeom prst="rect">
                      <a:avLst/>
                    </a:prstGeom>
                  </pic:spPr>
                </pic:pic>
              </a:graphicData>
            </a:graphic>
          </wp:inline>
        </w:drawing>
      </w:r>
    </w:p>
    <w:p w14:paraId="0B8B7545" w14:textId="63E3546F" w:rsidR="00B46B20" w:rsidRDefault="008F69F3" w:rsidP="008F69F3">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7</w:t>
      </w:r>
      <w:r>
        <w:fldChar w:fldCharType="end"/>
      </w:r>
    </w:p>
    <w:p w14:paraId="15B69B02" w14:textId="7EFD838A" w:rsidR="00E26A0A" w:rsidRPr="00E26A0A" w:rsidRDefault="00B46B20" w:rsidP="00B46B20">
      <w:pPr>
        <w:pStyle w:val="ad"/>
        <w:rPr>
          <w:rFonts w:asciiTheme="minorEastAsia" w:hAnsiTheme="minorEastAsia" w:hint="eastAsia"/>
          <w:kern w:val="0"/>
          <w:sz w:val="28"/>
          <w:szCs w:val="28"/>
        </w:rPr>
      </w:pPr>
      <w:r>
        <w:rPr>
          <w:rFonts w:hint="eastAsia"/>
        </w:rPr>
        <w:t>图</w:t>
      </w:r>
      <w:r>
        <w:rPr>
          <w:rFonts w:hint="eastAsia"/>
        </w:rPr>
        <w:t xml:space="preserve"> </w:t>
      </w:r>
      <w:r w:rsidR="008F69F3">
        <w:fldChar w:fldCharType="begin"/>
      </w:r>
      <w:r w:rsidR="008F69F3">
        <w:instrText xml:space="preserve"> </w:instrText>
      </w:r>
      <w:r w:rsidR="008F69F3">
        <w:rPr>
          <w:rFonts w:hint="eastAsia"/>
        </w:rPr>
        <w:instrText>STYLEREF 1 \s</w:instrText>
      </w:r>
      <w:r w:rsidR="008F69F3">
        <w:instrText xml:space="preserve"> </w:instrText>
      </w:r>
      <w:r w:rsidR="008F69F3">
        <w:fldChar w:fldCharType="separate"/>
      </w:r>
      <w:r w:rsidR="008F69F3">
        <w:rPr>
          <w:noProof/>
        </w:rPr>
        <w:t>2</w:t>
      </w:r>
      <w:r w:rsidR="008F69F3">
        <w:fldChar w:fldCharType="end"/>
      </w:r>
      <w:r w:rsidR="008F69F3">
        <w:noBreakHyphen/>
      </w:r>
      <w:r w:rsidR="008F69F3">
        <w:fldChar w:fldCharType="begin"/>
      </w:r>
      <w:r w:rsidR="008F69F3">
        <w:instrText xml:space="preserve"> </w:instrText>
      </w:r>
      <w:r w:rsidR="008F69F3">
        <w:rPr>
          <w:rFonts w:hint="eastAsia"/>
        </w:rPr>
        <w:instrText xml:space="preserve">SEQ </w:instrText>
      </w:r>
      <w:r w:rsidR="008F69F3">
        <w:rPr>
          <w:rFonts w:hint="eastAsia"/>
        </w:rPr>
        <w:instrText>图</w:instrText>
      </w:r>
      <w:r w:rsidR="008F69F3">
        <w:rPr>
          <w:rFonts w:hint="eastAsia"/>
        </w:rPr>
        <w:instrText xml:space="preserve"> \* ARABIC \s 1</w:instrText>
      </w:r>
      <w:r w:rsidR="008F69F3">
        <w:instrText xml:space="preserve"> </w:instrText>
      </w:r>
      <w:r w:rsidR="008F69F3">
        <w:fldChar w:fldCharType="separate"/>
      </w:r>
      <w:r w:rsidR="008F69F3">
        <w:rPr>
          <w:noProof/>
        </w:rPr>
        <w:t>8</w:t>
      </w:r>
      <w:r w:rsidR="008F69F3">
        <w:fldChar w:fldCharType="end"/>
      </w:r>
    </w:p>
    <w:p w14:paraId="5EBBEE23" w14:textId="77777777" w:rsidR="00E26A0A" w:rsidRPr="00E26A0A" w:rsidRDefault="00E26A0A" w:rsidP="00E26A0A">
      <w:pPr>
        <w:ind w:firstLine="560"/>
        <w:rPr>
          <w:rFonts w:asciiTheme="minorEastAsia" w:hAnsiTheme="minorEastAsia" w:hint="eastAsia"/>
          <w:kern w:val="0"/>
          <w:sz w:val="28"/>
          <w:szCs w:val="28"/>
        </w:rPr>
      </w:pPr>
    </w:p>
    <w:p w14:paraId="6E8F8BD9" w14:textId="75484B65" w:rsidR="00BD1597" w:rsidRDefault="00BD1597" w:rsidP="00BD1597">
      <w:pPr>
        <w:pStyle w:val="ae"/>
        <w:ind w:firstLine="420"/>
      </w:pPr>
    </w:p>
    <w:p w14:paraId="33542E1F" w14:textId="7FD85899" w:rsidR="008F69F3" w:rsidRDefault="008F69F3" w:rsidP="008F69F3">
      <w:pPr>
        <w:pStyle w:val="ae"/>
        <w:ind w:firstLine="420"/>
      </w:pPr>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Pr>
          <w:noProof/>
        </w:rPr>
        <w:t>1</w:t>
      </w:r>
      <w:r>
        <w:fldChar w:fldCharType="end"/>
      </w:r>
    </w:p>
    <w:tbl>
      <w:tblPr>
        <w:tblStyle w:val="10"/>
        <w:tblW w:w="0" w:type="auto"/>
        <w:tblLook w:val="04A0" w:firstRow="1" w:lastRow="0" w:firstColumn="1" w:lastColumn="0" w:noHBand="0" w:noVBand="1"/>
      </w:tblPr>
      <w:tblGrid>
        <w:gridCol w:w="2768"/>
        <w:gridCol w:w="2769"/>
        <w:gridCol w:w="2769"/>
      </w:tblGrid>
      <w:tr w:rsidR="00E26A0A" w:rsidRPr="00E26A0A" w14:paraId="6161C827" w14:textId="77777777" w:rsidTr="00016F6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68" w:type="dxa"/>
          </w:tcPr>
          <w:p w14:paraId="0F9B0D83" w14:textId="77777777" w:rsidR="00E26A0A" w:rsidRPr="00E26A0A" w:rsidRDefault="00E26A0A" w:rsidP="00280CC2">
            <w:pPr>
              <w:keepNext/>
              <w:ind w:firstLine="562"/>
              <w:rPr>
                <w:rFonts w:asciiTheme="minorEastAsia" w:hAnsiTheme="minorEastAsia" w:hint="eastAsia"/>
                <w:kern w:val="0"/>
                <w:sz w:val="28"/>
                <w:szCs w:val="28"/>
              </w:rPr>
            </w:pPr>
          </w:p>
        </w:tc>
        <w:tc>
          <w:tcPr>
            <w:tcW w:w="2769" w:type="dxa"/>
          </w:tcPr>
          <w:p w14:paraId="4A620693" w14:textId="77777777" w:rsidR="00E26A0A" w:rsidRPr="00E26A0A" w:rsidRDefault="00E26A0A" w:rsidP="00280CC2">
            <w:pPr>
              <w:keepNext/>
              <w:ind w:firstLine="562"/>
              <w:cnfStyle w:val="100000000000" w:firstRow="1" w:lastRow="0" w:firstColumn="0" w:lastColumn="0" w:oddVBand="0" w:evenVBand="0" w:oddHBand="0" w:evenHBand="0" w:firstRowFirstColumn="0" w:firstRowLastColumn="0" w:lastRowFirstColumn="0" w:lastRowLastColumn="0"/>
              <w:rPr>
                <w:rFonts w:asciiTheme="minorEastAsia" w:hAnsiTheme="minorEastAsia" w:hint="eastAsia"/>
                <w:kern w:val="0"/>
                <w:sz w:val="28"/>
                <w:szCs w:val="28"/>
              </w:rPr>
            </w:pPr>
          </w:p>
        </w:tc>
        <w:tc>
          <w:tcPr>
            <w:tcW w:w="2769" w:type="dxa"/>
          </w:tcPr>
          <w:p w14:paraId="2DA300C8" w14:textId="77777777" w:rsidR="00E26A0A" w:rsidRPr="00E26A0A" w:rsidRDefault="00E26A0A" w:rsidP="00280CC2">
            <w:pPr>
              <w:keepNext/>
              <w:ind w:firstLine="562"/>
              <w:cnfStyle w:val="100000000000" w:firstRow="1" w:lastRow="0" w:firstColumn="0" w:lastColumn="0" w:oddVBand="0" w:evenVBand="0" w:oddHBand="0" w:evenHBand="0" w:firstRowFirstColumn="0" w:firstRowLastColumn="0" w:lastRowFirstColumn="0" w:lastRowLastColumn="0"/>
              <w:rPr>
                <w:rFonts w:asciiTheme="minorEastAsia" w:hAnsiTheme="minorEastAsia" w:hint="eastAsia"/>
                <w:kern w:val="0"/>
                <w:sz w:val="28"/>
                <w:szCs w:val="28"/>
              </w:rPr>
            </w:pPr>
          </w:p>
        </w:tc>
      </w:tr>
      <w:tr w:rsidR="00E26A0A" w:rsidRPr="00E26A0A" w14:paraId="61910854" w14:textId="77777777" w:rsidTr="00016F6E">
        <w:tc>
          <w:tcPr>
            <w:cnfStyle w:val="001000000000" w:firstRow="0" w:lastRow="0" w:firstColumn="1" w:lastColumn="0" w:oddVBand="0" w:evenVBand="0" w:oddHBand="0" w:evenHBand="0" w:firstRowFirstColumn="0" w:firstRowLastColumn="0" w:lastRowFirstColumn="0" w:lastRowLastColumn="0"/>
            <w:tcW w:w="2768" w:type="dxa"/>
          </w:tcPr>
          <w:p w14:paraId="7F4875A7" w14:textId="77777777" w:rsidR="00E26A0A" w:rsidRPr="00E26A0A" w:rsidRDefault="00E26A0A" w:rsidP="00E26A0A">
            <w:pPr>
              <w:keepNext/>
              <w:ind w:firstLine="562"/>
              <w:rPr>
                <w:rFonts w:asciiTheme="minorEastAsia" w:hAnsiTheme="minorEastAsia" w:hint="eastAsia"/>
                <w:kern w:val="0"/>
                <w:sz w:val="28"/>
                <w:szCs w:val="28"/>
              </w:rPr>
            </w:pPr>
          </w:p>
        </w:tc>
        <w:tc>
          <w:tcPr>
            <w:tcW w:w="2769" w:type="dxa"/>
          </w:tcPr>
          <w:p w14:paraId="19D680AE" w14:textId="77777777" w:rsidR="00E26A0A" w:rsidRPr="00E26A0A" w:rsidRDefault="00E26A0A" w:rsidP="00E26A0A">
            <w:pPr>
              <w:keepNext/>
              <w:ind w:firstLine="560"/>
              <w:cnfStyle w:val="000000000000" w:firstRow="0" w:lastRow="0" w:firstColumn="0" w:lastColumn="0" w:oddVBand="0" w:evenVBand="0" w:oddHBand="0" w:evenHBand="0" w:firstRowFirstColumn="0" w:firstRowLastColumn="0" w:lastRowFirstColumn="0" w:lastRowLastColumn="0"/>
              <w:rPr>
                <w:rFonts w:asciiTheme="minorEastAsia" w:hAnsiTheme="minorEastAsia" w:hint="eastAsia"/>
                <w:kern w:val="0"/>
                <w:sz w:val="28"/>
                <w:szCs w:val="28"/>
              </w:rPr>
            </w:pPr>
          </w:p>
        </w:tc>
        <w:tc>
          <w:tcPr>
            <w:tcW w:w="2769" w:type="dxa"/>
          </w:tcPr>
          <w:p w14:paraId="5513542C" w14:textId="77777777" w:rsidR="00E26A0A" w:rsidRPr="00E26A0A" w:rsidRDefault="00E26A0A" w:rsidP="00E26A0A">
            <w:pPr>
              <w:keepNext/>
              <w:ind w:firstLine="560"/>
              <w:cnfStyle w:val="000000000000" w:firstRow="0" w:lastRow="0" w:firstColumn="0" w:lastColumn="0" w:oddVBand="0" w:evenVBand="0" w:oddHBand="0" w:evenHBand="0" w:firstRowFirstColumn="0" w:firstRowLastColumn="0" w:lastRowFirstColumn="0" w:lastRowLastColumn="0"/>
              <w:rPr>
                <w:rFonts w:asciiTheme="minorEastAsia" w:hAnsiTheme="minorEastAsia" w:hint="eastAsia"/>
                <w:kern w:val="0"/>
                <w:sz w:val="28"/>
                <w:szCs w:val="28"/>
              </w:rPr>
            </w:pPr>
          </w:p>
        </w:tc>
      </w:tr>
      <w:tr w:rsidR="00E26A0A" w:rsidRPr="00E26A0A" w14:paraId="6BA4B119" w14:textId="77777777" w:rsidTr="00016F6E">
        <w:tc>
          <w:tcPr>
            <w:cnfStyle w:val="001000000000" w:firstRow="0" w:lastRow="0" w:firstColumn="1" w:lastColumn="0" w:oddVBand="0" w:evenVBand="0" w:oddHBand="0" w:evenHBand="0" w:firstRowFirstColumn="0" w:firstRowLastColumn="0" w:lastRowFirstColumn="0" w:lastRowLastColumn="0"/>
            <w:tcW w:w="2768" w:type="dxa"/>
          </w:tcPr>
          <w:p w14:paraId="13F97162" w14:textId="77777777" w:rsidR="00E26A0A" w:rsidRPr="00E26A0A" w:rsidRDefault="00E26A0A" w:rsidP="00280CC2">
            <w:pPr>
              <w:ind w:firstLine="562"/>
              <w:rPr>
                <w:rFonts w:asciiTheme="minorEastAsia" w:hAnsiTheme="minorEastAsia" w:hint="eastAsia"/>
                <w:kern w:val="0"/>
                <w:sz w:val="28"/>
                <w:szCs w:val="28"/>
              </w:rPr>
            </w:pPr>
          </w:p>
        </w:tc>
        <w:tc>
          <w:tcPr>
            <w:tcW w:w="2769" w:type="dxa"/>
          </w:tcPr>
          <w:p w14:paraId="637F8189" w14:textId="77777777" w:rsidR="00E26A0A" w:rsidRPr="00E26A0A" w:rsidRDefault="00E26A0A" w:rsidP="00280CC2">
            <w:pPr>
              <w:ind w:firstLine="560"/>
              <w:cnfStyle w:val="000000000000" w:firstRow="0" w:lastRow="0" w:firstColumn="0" w:lastColumn="0" w:oddVBand="0" w:evenVBand="0" w:oddHBand="0" w:evenHBand="0" w:firstRowFirstColumn="0" w:firstRowLastColumn="0" w:lastRowFirstColumn="0" w:lastRowLastColumn="0"/>
              <w:rPr>
                <w:rFonts w:asciiTheme="minorEastAsia" w:hAnsiTheme="minorEastAsia" w:hint="eastAsia"/>
                <w:kern w:val="0"/>
                <w:sz w:val="28"/>
                <w:szCs w:val="28"/>
              </w:rPr>
            </w:pPr>
          </w:p>
        </w:tc>
        <w:tc>
          <w:tcPr>
            <w:tcW w:w="2769" w:type="dxa"/>
          </w:tcPr>
          <w:p w14:paraId="2D9942CE" w14:textId="77777777" w:rsidR="00E26A0A" w:rsidRPr="00E26A0A" w:rsidRDefault="00E26A0A" w:rsidP="00BD1597">
            <w:pPr>
              <w:keepNext/>
              <w:ind w:firstLine="560"/>
              <w:cnfStyle w:val="000000000000" w:firstRow="0" w:lastRow="0" w:firstColumn="0" w:lastColumn="0" w:oddVBand="0" w:evenVBand="0" w:oddHBand="0" w:evenHBand="0" w:firstRowFirstColumn="0" w:firstRowLastColumn="0" w:lastRowFirstColumn="0" w:lastRowLastColumn="0"/>
              <w:rPr>
                <w:rFonts w:asciiTheme="minorEastAsia" w:hAnsiTheme="minorEastAsia" w:hint="eastAsia"/>
                <w:kern w:val="0"/>
                <w:sz w:val="28"/>
                <w:szCs w:val="28"/>
              </w:rPr>
            </w:pPr>
          </w:p>
        </w:tc>
      </w:tr>
    </w:tbl>
    <w:p w14:paraId="165AE014" w14:textId="77777777" w:rsidR="00E26A0A" w:rsidRPr="00E26A0A" w:rsidRDefault="00E26A0A" w:rsidP="00E26A0A">
      <w:pPr>
        <w:ind w:firstLine="420"/>
        <w:rPr>
          <w:rFonts w:asciiTheme="minorEastAsia" w:hAnsiTheme="minorEastAsia" w:hint="eastAsia"/>
        </w:rPr>
      </w:pPr>
    </w:p>
    <w:p w14:paraId="37532C98" w14:textId="77777777" w:rsidR="00E26A0A" w:rsidRPr="00E26A0A" w:rsidRDefault="00E26A0A" w:rsidP="00E26A0A">
      <w:pPr>
        <w:ind w:firstLine="420"/>
        <w:rPr>
          <w:rFonts w:asciiTheme="minorEastAsia" w:hAnsiTheme="minorEastAsia" w:hint="eastAsia"/>
        </w:rPr>
      </w:pPr>
    </w:p>
    <w:p w14:paraId="0CE28815" w14:textId="77777777" w:rsidR="00E26A0A" w:rsidRPr="00E26A0A" w:rsidRDefault="00E26A0A" w:rsidP="00E26A0A">
      <w:pPr>
        <w:ind w:firstLine="420"/>
        <w:rPr>
          <w:rFonts w:asciiTheme="minorEastAsia" w:hAnsiTheme="minorEastAsia" w:hint="eastAsia"/>
        </w:rPr>
      </w:pPr>
    </w:p>
    <w:p w14:paraId="45BB5219" w14:textId="77777777" w:rsidR="008F69F3" w:rsidRDefault="007E7759" w:rsidP="00016F6E">
      <w:pPr>
        <w:pStyle w:val="ab"/>
        <w:rPr>
          <w:rFonts w:hint="eastAsia"/>
        </w:rPr>
      </w:pPr>
      <w:r w:rsidRPr="003271EA">
        <w:rPr>
          <w:rFonts w:hint="eastAsia"/>
        </w:rPr>
        <w:drawing>
          <wp:inline distT="0" distB="0" distL="0" distR="0" wp14:anchorId="18B3E9DA" wp14:editId="11A2E754">
            <wp:extent cx="5278120" cy="2969260"/>
            <wp:effectExtent l="0" t="0" r="0" b="2540"/>
            <wp:docPr id="86374331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23" name="图片 52427023"/>
                    <pic:cNvPicPr/>
                  </pic:nvPicPr>
                  <pic:blipFill>
                    <a:blip r:embed="rId9" cstate="print">
                      <a:extLst>
                        <a:ext uri="{28A0092B-C50C-407E-A947-70E740481C1C}">
                          <a14:useLocalDpi xmlns:a14="http://schemas.microsoft.com/office/drawing/2010/main" val="0"/>
                        </a:ext>
                      </a:extLst>
                    </a:blip>
                    <a:stretch>
                      <a:fillRect/>
                    </a:stretch>
                  </pic:blipFill>
                  <pic:spPr>
                    <a:xfrm>
                      <a:off x="0" y="0"/>
                      <a:ext cx="5278120" cy="2969260"/>
                    </a:xfrm>
                    <a:prstGeom prst="rect">
                      <a:avLst/>
                    </a:prstGeom>
                  </pic:spPr>
                </pic:pic>
              </a:graphicData>
            </a:graphic>
          </wp:inline>
        </w:drawing>
      </w:r>
    </w:p>
    <w:p w14:paraId="04559127" w14:textId="1506AA40" w:rsidR="00B46B20" w:rsidRDefault="008F69F3" w:rsidP="008F69F3">
      <w:pPr>
        <w:pStyle w:val="ad"/>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9</w:t>
      </w:r>
      <w:r>
        <w:fldChar w:fldCharType="end"/>
      </w:r>
    </w:p>
    <w:p w14:paraId="698B3E55" w14:textId="6AE04D81" w:rsidR="00E26A0A" w:rsidRPr="00E26A0A" w:rsidRDefault="00B46B20" w:rsidP="00B46B20">
      <w:pPr>
        <w:pStyle w:val="ad"/>
        <w:rPr>
          <w:rFonts w:asciiTheme="minorEastAsia" w:hAnsiTheme="minorEastAsia" w:hint="eastAsia"/>
        </w:rPr>
      </w:pPr>
      <w:r>
        <w:rPr>
          <w:rFonts w:hint="eastAsia"/>
        </w:rPr>
        <w:t>图</w:t>
      </w:r>
      <w:r>
        <w:rPr>
          <w:rFonts w:hint="eastAsia"/>
        </w:rPr>
        <w:t xml:space="preserve"> </w:t>
      </w:r>
      <w:r w:rsidR="008F69F3">
        <w:fldChar w:fldCharType="begin"/>
      </w:r>
      <w:r w:rsidR="008F69F3">
        <w:instrText xml:space="preserve"> </w:instrText>
      </w:r>
      <w:r w:rsidR="008F69F3">
        <w:rPr>
          <w:rFonts w:hint="eastAsia"/>
        </w:rPr>
        <w:instrText>STYLEREF 1 \s</w:instrText>
      </w:r>
      <w:r w:rsidR="008F69F3">
        <w:instrText xml:space="preserve"> </w:instrText>
      </w:r>
      <w:r w:rsidR="008F69F3">
        <w:fldChar w:fldCharType="separate"/>
      </w:r>
      <w:r w:rsidR="008F69F3">
        <w:rPr>
          <w:noProof/>
        </w:rPr>
        <w:t>2</w:t>
      </w:r>
      <w:r w:rsidR="008F69F3">
        <w:fldChar w:fldCharType="end"/>
      </w:r>
      <w:r w:rsidR="008F69F3">
        <w:noBreakHyphen/>
      </w:r>
      <w:r w:rsidR="008F69F3">
        <w:fldChar w:fldCharType="begin"/>
      </w:r>
      <w:r w:rsidR="008F69F3">
        <w:instrText xml:space="preserve"> </w:instrText>
      </w:r>
      <w:r w:rsidR="008F69F3">
        <w:rPr>
          <w:rFonts w:hint="eastAsia"/>
        </w:rPr>
        <w:instrText xml:space="preserve">SEQ </w:instrText>
      </w:r>
      <w:r w:rsidR="008F69F3">
        <w:rPr>
          <w:rFonts w:hint="eastAsia"/>
        </w:rPr>
        <w:instrText>图</w:instrText>
      </w:r>
      <w:r w:rsidR="008F69F3">
        <w:rPr>
          <w:rFonts w:hint="eastAsia"/>
        </w:rPr>
        <w:instrText xml:space="preserve"> \* ARABIC \s 1</w:instrText>
      </w:r>
      <w:r w:rsidR="008F69F3">
        <w:instrText xml:space="preserve"> </w:instrText>
      </w:r>
      <w:r w:rsidR="008F69F3">
        <w:fldChar w:fldCharType="separate"/>
      </w:r>
      <w:r w:rsidR="008F69F3">
        <w:rPr>
          <w:noProof/>
        </w:rPr>
        <w:t>10</w:t>
      </w:r>
      <w:r w:rsidR="008F69F3">
        <w:fldChar w:fldCharType="end"/>
      </w:r>
    </w:p>
    <w:p w14:paraId="1DDA4D8B" w14:textId="77777777" w:rsidR="00A2745C" w:rsidRPr="00E26A0A" w:rsidRDefault="00A2745C">
      <w:pPr>
        <w:ind w:firstLine="420"/>
        <w:rPr>
          <w:rFonts w:asciiTheme="minorEastAsia" w:hAnsiTheme="minorEastAsia" w:hint="eastAsia"/>
        </w:rPr>
      </w:pPr>
    </w:p>
    <w:p w14:paraId="5ADDA1CA"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图书策划方案</w:t>
      </w:r>
    </w:p>
    <w:p w14:paraId="0394A97D"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(请参考"图书策划方案.docx" 文件)。他需要将图书策划方案Word文档中的内容制作为可以向教材编委会进行展示的PowerPoint演示文稿。</w:t>
      </w:r>
    </w:p>
    <w:p w14:paraId="7936D17C"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现在，请你根据图书策划方案(请参考"图书策划方案.docx" 文件)中的内容， 按照如下要求完成演示文稿的制作:</w:t>
      </w:r>
    </w:p>
    <w:p w14:paraId="470F8146"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1.创建一个新演示文稿，内容需要包含"图书策划方案.docx" 文件中所有讲解的要点，包括:</w:t>
      </w:r>
    </w:p>
    <w:p w14:paraId="38DF44C1" w14:textId="7E3F43B1" w:rsidR="00A2745C" w:rsidRPr="00E26A0A" w:rsidRDefault="00016F6E">
      <w:pPr>
        <w:ind w:firstLine="420"/>
        <w:rPr>
          <w:rFonts w:asciiTheme="minorEastAsia" w:hAnsiTheme="minorEastAsia" w:hint="eastAsia"/>
        </w:rPr>
      </w:pPr>
      <w:r w:rsidRPr="00E26A0A">
        <w:rPr>
          <w:rFonts w:asciiTheme="minorEastAsia" w:hAnsiTheme="minorEastAsia" w:hint="eastAsia"/>
        </w:rPr>
        <w:t>(1)演示文稿中的内容编排， 需要严格遵循Word文档中的内容顺序，并仅需要包含Word文档中应用了“标题1” 、“标题2</w:t>
      </w:r>
      <w:r w:rsidR="002A5569">
        <w:rPr>
          <w:rFonts w:asciiTheme="minorEastAsia" w:hAnsiTheme="minorEastAsia" w:hint="eastAsia"/>
        </w:rPr>
        <w:fldChar w:fldCharType="begin"/>
      </w:r>
      <w:r w:rsidR="002A5569">
        <w:instrText xml:space="preserve"> XE "</w:instrText>
      </w:r>
      <w:r w:rsidR="002A5569" w:rsidRPr="00AE274C">
        <w:rPr>
          <w:rFonts w:asciiTheme="minorEastAsia" w:hAnsiTheme="minorEastAsia" w:hint="eastAsia"/>
        </w:rPr>
        <w:instrText>题2</w:instrText>
      </w:r>
      <w:r w:rsidR="002A5569">
        <w:instrText xml:space="preserve">" </w:instrText>
      </w:r>
      <w:r w:rsidR="002A5569">
        <w:rPr>
          <w:rFonts w:asciiTheme="minorEastAsia" w:hAnsiTheme="minorEastAsia" w:hint="eastAsia"/>
        </w:rPr>
        <w:fldChar w:fldCharType="end"/>
      </w:r>
      <w:r w:rsidRPr="00E26A0A">
        <w:rPr>
          <w:rFonts w:asciiTheme="minorEastAsia" w:hAnsiTheme="minorEastAsia" w:hint="eastAsia"/>
        </w:rPr>
        <w:t>” 、“标题3”样式的文字内容。</w:t>
      </w:r>
    </w:p>
    <w:p w14:paraId="685D7049"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(2) Word文档中应用了 “标题1” 样式的文字，需要成为演示文稿中每页幻灯片的标题文字。</w:t>
      </w:r>
    </w:p>
    <w:p w14:paraId="63A987FE"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(3) Word文档中应用了“标题2” 样式的文字，需要成为演示文稿中每页幻灯片的第一级文本内容。</w:t>
      </w:r>
    </w:p>
    <w:p w14:paraId="79D3158E"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(4) Word文档中应用了“标题3” 样式的文字，需要成为演示文稿中每页幻灯片的第二级文本内容。</w:t>
      </w:r>
    </w:p>
    <w:p w14:paraId="31EED336" w14:textId="6EC3AC55" w:rsidR="00A2745C" w:rsidRPr="00E26A0A" w:rsidRDefault="00016F6E">
      <w:pPr>
        <w:ind w:firstLine="420"/>
        <w:rPr>
          <w:rFonts w:asciiTheme="minorEastAsia" w:hAnsiTheme="minorEastAsia" w:hint="eastAsia"/>
        </w:rPr>
      </w:pPr>
      <w:r w:rsidRPr="00E26A0A">
        <w:rPr>
          <w:rFonts w:asciiTheme="minorEastAsia" w:hAnsiTheme="minorEastAsia" w:hint="eastAsia"/>
        </w:rPr>
        <w:t>2.将演示文稿中的第一页幻灯片， 调整为“标题幻灯片</w:t>
      </w:r>
      <w:r w:rsidR="002A5569">
        <w:rPr>
          <w:rFonts w:asciiTheme="minorEastAsia" w:hAnsiTheme="minorEastAsia" w:hint="eastAsia"/>
        </w:rPr>
        <w:fldChar w:fldCharType="begin"/>
      </w:r>
      <w:r w:rsidR="002A5569">
        <w:instrText xml:space="preserve"> XE "</w:instrText>
      </w:r>
      <w:r w:rsidR="002A5569" w:rsidRPr="00AE274C">
        <w:rPr>
          <w:rFonts w:asciiTheme="minorEastAsia" w:hAnsiTheme="minorEastAsia" w:hint="eastAsia"/>
        </w:rPr>
        <w:instrText>幻灯片</w:instrText>
      </w:r>
      <w:r w:rsidR="002A5569">
        <w:instrText xml:space="preserve">" </w:instrText>
      </w:r>
      <w:r w:rsidR="002A5569">
        <w:rPr>
          <w:rFonts w:asciiTheme="minorEastAsia" w:hAnsiTheme="minorEastAsia" w:hint="eastAsia"/>
        </w:rPr>
        <w:fldChar w:fldCharType="end"/>
      </w:r>
      <w:r w:rsidRPr="00E26A0A">
        <w:rPr>
          <w:rFonts w:asciiTheme="minorEastAsia" w:hAnsiTheme="minorEastAsia" w:hint="eastAsia"/>
        </w:rPr>
        <w:t>”版式。</w:t>
      </w:r>
    </w:p>
    <w:p w14:paraId="32298460"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3.为演示文稿应用一个美观的主题样式。</w:t>
      </w:r>
    </w:p>
    <w:p w14:paraId="7DC834D5" w14:textId="77777777" w:rsidR="00A2745C" w:rsidRPr="00E26A0A" w:rsidRDefault="00016F6E">
      <w:pPr>
        <w:ind w:firstLine="420"/>
        <w:rPr>
          <w:rFonts w:asciiTheme="minorEastAsia" w:hAnsiTheme="minorEastAsia" w:hint="eastAsia"/>
        </w:rPr>
      </w:pPr>
      <w:r w:rsidRPr="00E26A0A">
        <w:rPr>
          <w:rFonts w:asciiTheme="minorEastAsia" w:hAnsiTheme="minorEastAsia" w:hint="eastAsia"/>
        </w:rPr>
        <w:t>4.在标题为“2012年同类图书销量统计”的幻灯片页中，插入一个6行、5列的表格，列标题分别为“图书名称”、“出版社”、“作者”、“定价”、"销量”。</w:t>
      </w:r>
    </w:p>
    <w:p w14:paraId="010AAFDF" w14:textId="77777777" w:rsidR="00E26A0A" w:rsidRPr="00E26A0A" w:rsidRDefault="00E26A0A" w:rsidP="003271EA">
      <w:pPr>
        <w:pStyle w:val="af0"/>
      </w:pPr>
      <w:r>
        <w:rPr>
          <w:rFonts w:asciiTheme="minorEastAsia" w:hAnsiTheme="minorEastAsia" w:hint="eastAsia"/>
        </w:rPr>
        <w:fldChar w:fldCharType="begin"/>
      </w:r>
      <w:r>
        <w:rPr>
          <w:rFonts w:asciiTheme="minorEastAsia" w:hAnsiTheme="minorEastAsia" w:hint="eastAsia"/>
        </w:rPr>
        <w:instrText xml:space="preserve"> ADDIN ZOTERO_BIBL {"uncited":[],"omitted":[],"custom":[]} CSL_BIBLIOGRAPHY </w:instrText>
      </w:r>
      <w:r>
        <w:rPr>
          <w:rFonts w:asciiTheme="minorEastAsia" w:hAnsiTheme="minorEastAsia" w:hint="eastAsia"/>
        </w:rPr>
        <w:fldChar w:fldCharType="separate"/>
      </w:r>
      <w:r w:rsidRPr="00E26A0A">
        <w:t>[1]</w:t>
      </w:r>
      <w:r w:rsidRPr="00E26A0A">
        <w:tab/>
        <w:t xml:space="preserve">LI R, LIU M, ZHANG B, </w:t>
      </w:r>
      <w:r w:rsidRPr="00E26A0A">
        <w:rPr>
          <w:rFonts w:ascii="宋体" w:eastAsia="宋体" w:hAnsi="宋体" w:cs="宋体" w:hint="eastAsia"/>
        </w:rPr>
        <w:t>等</w:t>
      </w:r>
      <w:r w:rsidRPr="00E26A0A">
        <w:t>. Impacts of multidimensional urban factors on the nighttime light environment and its spatial heterogeneity[J/OL]. Sustainable Cities and Society, 2026, 144: 107417. DOI:10.1016/j.scs.2026.107417.</w:t>
      </w:r>
    </w:p>
    <w:p w14:paraId="049FC70B" w14:textId="1B5D7DE5" w:rsidR="00A2745C" w:rsidRPr="00E26A0A" w:rsidRDefault="00E26A0A">
      <w:pPr>
        <w:ind w:firstLine="420"/>
        <w:rPr>
          <w:rFonts w:asciiTheme="minorEastAsia" w:hAnsiTheme="minorEastAsia" w:hint="eastAsia"/>
        </w:rPr>
      </w:pPr>
      <w:r>
        <w:rPr>
          <w:rFonts w:asciiTheme="minorEastAsia" w:hAnsiTheme="minorEastAsia" w:hint="eastAsia"/>
        </w:rPr>
        <w:fldChar w:fldCharType="end"/>
      </w:r>
    </w:p>
    <w:sectPr w:rsidR="00A2745C" w:rsidRPr="00E26A0A" w:rsidSect="002A5569">
      <w:type w:val="continuous"/>
      <w:pgSz w:w="12240" w:h="15840"/>
      <w:pgMar w:top="1440" w:right="1800" w:bottom="1440" w:left="180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E01D61" w14:textId="77777777" w:rsidR="00E26A0A" w:rsidRDefault="00E26A0A">
      <w:pPr>
        <w:spacing w:after="0"/>
        <w:ind w:firstLine="420"/>
      </w:pPr>
      <w:r>
        <w:separator/>
      </w:r>
    </w:p>
  </w:endnote>
  <w:endnote w:type="continuationSeparator" w:id="0">
    <w:p w14:paraId="0CFB5C25" w14:textId="77777777" w:rsidR="00E26A0A" w:rsidRDefault="00E26A0A">
      <w:pPr>
        <w:spacing w:after="0"/>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宋体">
    <w:altName w:val="SimSun"/>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汉仪正圆-45W">
    <w:altName w:val="Times New Roman"/>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624233" w14:textId="77777777" w:rsidR="00E26A0A" w:rsidRDefault="00E26A0A">
      <w:pPr>
        <w:spacing w:after="0"/>
        <w:ind w:firstLine="420"/>
      </w:pPr>
      <w:r>
        <w:separator/>
      </w:r>
    </w:p>
  </w:footnote>
  <w:footnote w:type="continuationSeparator" w:id="0">
    <w:p w14:paraId="781E2DFA" w14:textId="77777777" w:rsidR="00E26A0A" w:rsidRDefault="00E26A0A">
      <w:pPr>
        <w:spacing w:after="0"/>
        <w:ind w:firstLine="42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D00889B2"/>
    <w:multiLevelType w:val="multilevel"/>
    <w:tmpl w:val="D00889B2"/>
    <w:lvl w:ilvl="0">
      <w:start w:val="1"/>
      <w:numFmt w:val="chineseCounting"/>
      <w:suff w:val="nothing"/>
      <w:lvlText w:val="%1、"/>
      <w:lvlJc w:val="left"/>
      <w:pPr>
        <w:tabs>
          <w:tab w:val="left" w:pos="0"/>
        </w:tabs>
        <w:ind w:left="0" w:firstLine="400"/>
      </w:pPr>
      <w:rPr>
        <w:rFonts w:ascii="宋体" w:eastAsia="宋体" w:hAnsi="宋体" w:cs="宋体" w:hint="eastAsia"/>
      </w:rPr>
    </w:lvl>
    <w:lvl w:ilvl="1">
      <w:start w:val="1"/>
      <w:numFmt w:val="chineseCounting"/>
      <w:suff w:val="nothing"/>
      <w:lvlText w:val="（%2）"/>
      <w:lvlJc w:val="left"/>
      <w:pPr>
        <w:ind w:left="0" w:firstLine="400"/>
      </w:pPr>
      <w:rPr>
        <w:rFonts w:ascii="宋体" w:eastAsia="宋体" w:hAnsi="宋体" w:cs="宋体" w:hint="eastAsia"/>
      </w:rPr>
    </w:lvl>
    <w:lvl w:ilvl="2">
      <w:start w:val="1"/>
      <w:numFmt w:val="decimalFullWidth"/>
      <w:suff w:val="nothing"/>
      <w:lvlText w:val="%3."/>
      <w:lvlJc w:val="left"/>
      <w:pPr>
        <w:tabs>
          <w:tab w:val="left" w:pos="0"/>
        </w:tabs>
        <w:ind w:left="0" w:firstLine="402"/>
      </w:pPr>
      <w:rPr>
        <w:rFonts w:ascii="宋体" w:eastAsia="宋体" w:hAnsi="宋体" w:cs="宋体" w:hint="eastAsia"/>
      </w:rPr>
    </w:lvl>
    <w:lvl w:ilvl="3">
      <w:start w:val="1"/>
      <w:numFmt w:val="decimalFullWidth"/>
      <w:pStyle w:val="4"/>
      <w:suff w:val="nothing"/>
      <w:lvlText w:val="(%4)"/>
      <w:lvlJc w:val="left"/>
      <w:pPr>
        <w:ind w:left="0" w:firstLine="402"/>
      </w:pPr>
      <w:rPr>
        <w:rFonts w:ascii="宋体" w:eastAsia="宋体" w:hAnsi="宋体" w:cs="宋体" w:hint="eastAsia"/>
      </w:rPr>
    </w:lvl>
    <w:lvl w:ilvl="4">
      <w:start w:val="1"/>
      <w:numFmt w:val="decimal"/>
      <w:suff w:val="nothing"/>
      <w:lvlText w:val="%5）"/>
      <w:lvlJc w:val="left"/>
      <w:pPr>
        <w:ind w:left="0" w:firstLine="402"/>
      </w:pPr>
      <w:rPr>
        <w:rFonts w:ascii="宋体" w:eastAsia="宋体" w:hAnsi="宋体" w:cs="宋体" w:hint="eastAsia"/>
      </w:rPr>
    </w:lvl>
    <w:lvl w:ilvl="5">
      <w:start w:val="1"/>
      <w:numFmt w:val="lowerLetter"/>
      <w:suff w:val="nothing"/>
      <w:lvlText w:val="%6．"/>
      <w:lvlJc w:val="left"/>
      <w:pPr>
        <w:ind w:left="0" w:firstLine="402"/>
      </w:pPr>
      <w:rPr>
        <w:rFonts w:hint="eastAsia"/>
      </w:rPr>
    </w:lvl>
    <w:lvl w:ilvl="6">
      <w:start w:val="1"/>
      <w:numFmt w:val="lowerLetter"/>
      <w:suff w:val="nothing"/>
      <w:lvlText w:val="%7）"/>
      <w:lvlJc w:val="left"/>
      <w:pPr>
        <w:ind w:left="0" w:firstLine="402"/>
      </w:pPr>
      <w:rPr>
        <w:rFonts w:hint="eastAsia"/>
      </w:rPr>
    </w:lvl>
    <w:lvl w:ilvl="7">
      <w:start w:val="1"/>
      <w:numFmt w:val="lowerRoman"/>
      <w:suff w:val="nothing"/>
      <w:lvlText w:val="%8. "/>
      <w:lvlJc w:val="left"/>
      <w:pPr>
        <w:ind w:left="0" w:firstLine="402"/>
      </w:pPr>
      <w:rPr>
        <w:rFonts w:hint="eastAsia"/>
      </w:rPr>
    </w:lvl>
    <w:lvl w:ilvl="8">
      <w:start w:val="1"/>
      <w:numFmt w:val="lowerRoman"/>
      <w:suff w:val="nothing"/>
      <w:lvlText w:val="%9）"/>
      <w:lvlJc w:val="left"/>
      <w:pPr>
        <w:ind w:left="0" w:firstLine="402"/>
      </w:pPr>
      <w:rPr>
        <w:rFonts w:hint="eastAsia"/>
      </w:rPr>
    </w:lvl>
  </w:abstractNum>
  <w:abstractNum w:abstractNumId="1" w15:restartNumberingAfterBreak="0">
    <w:nsid w:val="EA1E6849"/>
    <w:multiLevelType w:val="multilevel"/>
    <w:tmpl w:val="29E21CEA"/>
    <w:lvl w:ilvl="0">
      <w:start w:val="1"/>
      <w:numFmt w:val="decimal"/>
      <w:pStyle w:val="1"/>
      <w:lvlText w:val="%1"/>
      <w:lvlJc w:val="left"/>
      <w:pPr>
        <w:ind w:left="425" w:hanging="425"/>
      </w:pPr>
      <w:rPr>
        <w:rFonts w:eastAsia="黑体" w:hint="default"/>
      </w:rPr>
    </w:lvl>
    <w:lvl w:ilvl="1">
      <w:start w:val="1"/>
      <w:numFmt w:val="decimal"/>
      <w:pStyle w:val="2"/>
      <w:isLgl/>
      <w:lvlText w:val="%1.%2"/>
      <w:lvlJc w:val="left"/>
      <w:pPr>
        <w:ind w:left="567" w:hanging="567"/>
      </w:pPr>
      <w:rPr>
        <w:rFonts w:hint="default"/>
      </w:rPr>
    </w:lvl>
    <w:lvl w:ilvl="2">
      <w:start w:val="1"/>
      <w:numFmt w:val="decimal"/>
      <w:pStyle w:val="3"/>
      <w:isLgl/>
      <w:lvlText w:val="%1.%2.%3"/>
      <w:lvlJc w:val="left"/>
      <w:pPr>
        <w:tabs>
          <w:tab w:val="left" w:pos="420"/>
        </w:tabs>
        <w:ind w:left="709" w:hanging="709"/>
      </w:pPr>
      <w:rPr>
        <w:rFonts w:hint="default"/>
      </w:rPr>
    </w:lvl>
    <w:lvl w:ilvl="3">
      <w:start w:val="1"/>
      <w:numFmt w:val="decimal"/>
      <w:lvlText w:val="%1.%2.%3.%4."/>
      <w:lvlJc w:val="left"/>
      <w:pPr>
        <w:ind w:left="850" w:hanging="850"/>
      </w:pPr>
      <w:rPr>
        <w:rFonts w:hint="default"/>
      </w:rPr>
    </w:lvl>
    <w:lvl w:ilvl="4">
      <w:start w:val="1"/>
      <w:numFmt w:val="decimal"/>
      <w:lvlText w:val="%1.%2.%3.%4.%5."/>
      <w:lvlJc w:val="left"/>
      <w:pPr>
        <w:ind w:left="991" w:hanging="991"/>
      </w:pPr>
      <w:rPr>
        <w:rFonts w:hint="default"/>
      </w:rPr>
    </w:lvl>
    <w:lvl w:ilvl="5">
      <w:start w:val="1"/>
      <w:numFmt w:val="decimal"/>
      <w:lvlText w:val="%1.%2.%3.%4.%5.%6."/>
      <w:lvlJc w:val="left"/>
      <w:pPr>
        <w:ind w:left="1134" w:hanging="1134"/>
      </w:pPr>
      <w:rPr>
        <w:rFonts w:hint="default"/>
      </w:rPr>
    </w:lvl>
    <w:lvl w:ilvl="6">
      <w:start w:val="1"/>
      <w:numFmt w:val="decimal"/>
      <w:lvlText w:val="%1.%2.%3.%4.%5.%6.%7."/>
      <w:lvlJc w:val="left"/>
      <w:pPr>
        <w:ind w:left="1275" w:hanging="1275"/>
      </w:pPr>
      <w:rPr>
        <w:rFonts w:hint="default"/>
      </w:rPr>
    </w:lvl>
    <w:lvl w:ilvl="7">
      <w:start w:val="1"/>
      <w:numFmt w:val="decimal"/>
      <w:lvlText w:val="%1.%2.%3.%4.%5.%6.%7.%8."/>
      <w:lvlJc w:val="left"/>
      <w:pPr>
        <w:ind w:left="1418" w:hanging="1418"/>
      </w:pPr>
      <w:rPr>
        <w:rFonts w:hint="default"/>
      </w:rPr>
    </w:lvl>
    <w:lvl w:ilvl="8">
      <w:start w:val="1"/>
      <w:numFmt w:val="decimal"/>
      <w:lvlText w:val="%1.%2.%3.%4.%5.%6.%7.%8.%9."/>
      <w:lvlJc w:val="left"/>
      <w:pPr>
        <w:ind w:left="1558" w:hanging="1558"/>
      </w:pPr>
      <w:rPr>
        <w:rFonts w:hint="default"/>
      </w:rPr>
    </w:lvl>
  </w:abstractNum>
  <w:num w:numId="1" w16cid:durableId="1094979301">
    <w:abstractNumId w:val="1"/>
  </w:num>
  <w:num w:numId="2" w16cid:durableId="45286456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embedSystemFonts/>
  <w:bordersDoNotSurroundHeader/>
  <w:bordersDoNotSurroundFooter/>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VerticalSpacing w:val="156"/>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6A0A"/>
    <w:rsid w:val="00016F6E"/>
    <w:rsid w:val="0017740D"/>
    <w:rsid w:val="001F6041"/>
    <w:rsid w:val="002A5569"/>
    <w:rsid w:val="002B7902"/>
    <w:rsid w:val="003271EA"/>
    <w:rsid w:val="0033128F"/>
    <w:rsid w:val="00335C17"/>
    <w:rsid w:val="003E4375"/>
    <w:rsid w:val="004F1769"/>
    <w:rsid w:val="005061F0"/>
    <w:rsid w:val="005C4102"/>
    <w:rsid w:val="00617390"/>
    <w:rsid w:val="0069024A"/>
    <w:rsid w:val="006A2D19"/>
    <w:rsid w:val="00702030"/>
    <w:rsid w:val="007E7759"/>
    <w:rsid w:val="008364EE"/>
    <w:rsid w:val="00874A40"/>
    <w:rsid w:val="008F69F3"/>
    <w:rsid w:val="00942BA0"/>
    <w:rsid w:val="009B4CCE"/>
    <w:rsid w:val="009E773B"/>
    <w:rsid w:val="00A2745C"/>
    <w:rsid w:val="00A8677B"/>
    <w:rsid w:val="00B45CA6"/>
    <w:rsid w:val="00B46B20"/>
    <w:rsid w:val="00BD1597"/>
    <w:rsid w:val="00C77310"/>
    <w:rsid w:val="00CB1C9A"/>
    <w:rsid w:val="00CB5FA6"/>
    <w:rsid w:val="00DD390E"/>
    <w:rsid w:val="00E26A0A"/>
    <w:rsid w:val="00E3071F"/>
    <w:rsid w:val="00EB7B32"/>
    <w:rsid w:val="00ED4163"/>
    <w:rsid w:val="00F8400B"/>
    <w:rsid w:val="11E073C9"/>
    <w:rsid w:val="1BE06352"/>
    <w:rsid w:val="39ED0DDF"/>
    <w:rsid w:val="40464E24"/>
    <w:rsid w:val="4FC937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06B6CE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宋体"/>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unhideWhenUsed="1" w:qFormat="1"/>
    <w:lsdException w:name="heading 3" w:unhideWhenUsed="1" w:qFormat="1"/>
    <w:lsdException w:name="heading 4" w:unhideWhenUsed="1" w:qFormat="1"/>
    <w:lsdException w:name="heading 5" w:unhideWhenUsed="1" w:qFormat="1"/>
    <w:lsdException w:name="heading 6" w:semiHidden="1" w:unhideWhenUsed="1" w:qFormat="1"/>
    <w:lsdException w:name="heading 7" w:unhideWhenUsed="1"/>
    <w:lsdException w:name="heading 8" w:unhideWhenUsed="1"/>
    <w:lsdException w:name="heading 9" w:unhideWhenUsed="1"/>
    <w:lsdException w:name="index 1" w:uiPriority="99"/>
    <w:lsdException w:name="toc 1" w:uiPriority="39"/>
    <w:lsdException w:name="toc 2" w:uiPriority="39"/>
    <w:lsdException w:name="toc 3" w:uiPriority="39"/>
    <w:lsdException w:name="caption" w:semiHidden="1" w:uiPriority="35" w:unhideWhenUsed="1" w:qFormat="1"/>
    <w:lsdException w:name="table of figures" w:uiPriority="99"/>
    <w:lsdException w:name="Title" w:qFormat="1"/>
    <w:lsdException w:name="Default Paragraph Font" w:semiHidden="1" w:uiPriority="1" w:unhideWhenUsed="1"/>
    <w:lsdException w:name="Subtitle" w:qFormat="1"/>
    <w:lsdException w:name="Hyperlink" w:uiPriority="99" w:unhideWhenUsed="1"/>
    <w:lsdException w:name="Strong" w:uiPriority="22" w:qFormat="1"/>
    <w:lsdException w:name="Emphasis" w:qFormat="1"/>
    <w:lsdException w:name="HTML Top of Form" w:semiHidden="1" w:uiPriority="99" w:unhideWhenUsed="1"/>
    <w:lsdException w:name="HTML Bottom of Form" w:semiHidden="1" w:uiPriority="99" w:unhideWhenUsed="1"/>
    <w:lsdException w:name="Normal Table" w:semiHidden="1" w:uiPriority="99"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9E773B"/>
    <w:pPr>
      <w:widowControl w:val="0"/>
      <w:overflowPunct w:val="0"/>
      <w:topLinePunct/>
      <w:spacing w:after="80"/>
      <w:ind w:firstLineChars="200" w:firstLine="200"/>
    </w:pPr>
    <w:rPr>
      <w:rFonts w:asciiTheme="minorHAnsi" w:eastAsiaTheme="minorEastAsia" w:hAnsiTheme="minorHAnsi" w:cs="Times New Roman"/>
      <w:kern w:val="2"/>
      <w:sz w:val="21"/>
      <w:szCs w:val="32"/>
    </w:rPr>
  </w:style>
  <w:style w:type="paragraph" w:styleId="1">
    <w:name w:val="heading 1"/>
    <w:next w:val="a"/>
    <w:qFormat/>
    <w:pPr>
      <w:numPr>
        <w:numId w:val="1"/>
      </w:numPr>
      <w:spacing w:before="380" w:after="140" w:line="288" w:lineRule="auto"/>
      <w:outlineLvl w:val="0"/>
    </w:pPr>
    <w:rPr>
      <w:rFonts w:ascii="Arial" w:eastAsia="黑体" w:hAnsi="Arial" w:cs="Arial"/>
      <w:bCs/>
      <w:sz w:val="32"/>
      <w:szCs w:val="36"/>
    </w:rPr>
  </w:style>
  <w:style w:type="paragraph" w:styleId="2">
    <w:name w:val="heading 2"/>
    <w:next w:val="a"/>
    <w:unhideWhenUsed/>
    <w:qFormat/>
    <w:pPr>
      <w:numPr>
        <w:ilvl w:val="1"/>
        <w:numId w:val="1"/>
      </w:numPr>
      <w:spacing w:before="320" w:after="120" w:line="288" w:lineRule="auto"/>
      <w:outlineLvl w:val="1"/>
    </w:pPr>
    <w:rPr>
      <w:rFonts w:ascii="Arial" w:eastAsia="黑体" w:hAnsi="Arial" w:cs="Arial"/>
      <w:bCs/>
      <w:sz w:val="28"/>
      <w:szCs w:val="32"/>
    </w:rPr>
  </w:style>
  <w:style w:type="paragraph" w:styleId="3">
    <w:name w:val="heading 3"/>
    <w:next w:val="a"/>
    <w:autoRedefine/>
    <w:unhideWhenUsed/>
    <w:qFormat/>
    <w:rsid w:val="003271EA"/>
    <w:pPr>
      <w:keepNext/>
      <w:keepLines/>
      <w:numPr>
        <w:ilvl w:val="2"/>
        <w:numId w:val="1"/>
      </w:numPr>
      <w:spacing w:before="140" w:after="140" w:line="413" w:lineRule="auto"/>
      <w:outlineLvl w:val="2"/>
    </w:pPr>
    <w:rPr>
      <w:rFonts w:ascii="宋体" w:eastAsiaTheme="minorEastAsia" w:hAnsi="宋体"/>
      <w:b/>
      <w:kern w:val="2"/>
      <w:sz w:val="28"/>
      <w:szCs w:val="32"/>
    </w:rPr>
  </w:style>
  <w:style w:type="paragraph" w:styleId="4">
    <w:name w:val="heading 4"/>
    <w:next w:val="a"/>
    <w:unhideWhenUsed/>
    <w:qFormat/>
    <w:rsid w:val="003271EA"/>
    <w:pPr>
      <w:keepNext/>
      <w:keepLines/>
      <w:numPr>
        <w:ilvl w:val="3"/>
        <w:numId w:val="2"/>
      </w:numPr>
      <w:spacing w:before="280" w:after="290" w:line="372" w:lineRule="auto"/>
      <w:outlineLvl w:val="3"/>
    </w:pPr>
    <w:rPr>
      <w:rFonts w:ascii="Arial" w:eastAsia="黑体" w:hAnsi="Arial" w:cs="Times New Roman"/>
      <w:b/>
      <w:kern w:val="2"/>
      <w:sz w:val="28"/>
      <w:szCs w:val="32"/>
    </w:rPr>
  </w:style>
  <w:style w:type="paragraph" w:styleId="5">
    <w:name w:val="heading 5"/>
    <w:basedOn w:val="a"/>
    <w:next w:val="a"/>
    <w:unhideWhenUsed/>
    <w:qFormat/>
    <w:pPr>
      <w:keepNext/>
      <w:keepLines/>
      <w:spacing w:before="280" w:after="290" w:line="372" w:lineRule="auto"/>
      <w:outlineLvl w:val="4"/>
    </w:pPr>
    <w:rPr>
      <w:b/>
      <w:sz w:val="28"/>
    </w:rPr>
  </w:style>
  <w:style w:type="paragraph" w:styleId="6">
    <w:name w:val="heading 6"/>
    <w:basedOn w:val="a"/>
    <w:next w:val="a"/>
    <w:semiHidden/>
    <w:unhideWhenUsed/>
    <w:qFormat/>
    <w:pPr>
      <w:keepNext/>
      <w:keepLines/>
      <w:spacing w:before="240" w:after="64" w:line="317" w:lineRule="auto"/>
      <w:outlineLvl w:val="5"/>
    </w:pPr>
    <w:rPr>
      <w:rFonts w:eastAsia="黑体" w:hAnsi="Arial"/>
      <w:b/>
      <w:sz w:val="24"/>
    </w:rPr>
  </w:style>
  <w:style w:type="paragraph" w:styleId="7">
    <w:name w:val="heading 7"/>
    <w:basedOn w:val="a"/>
    <w:next w:val="a"/>
    <w:link w:val="70"/>
    <w:unhideWhenUsed/>
    <w:pPr>
      <w:keepNext/>
      <w:keepLines/>
      <w:spacing w:before="240" w:after="64" w:line="320" w:lineRule="auto"/>
      <w:outlineLvl w:val="6"/>
    </w:pPr>
    <w:rPr>
      <w:b/>
      <w:bCs/>
      <w:sz w:val="24"/>
      <w:szCs w:val="24"/>
    </w:rPr>
  </w:style>
  <w:style w:type="paragraph" w:styleId="8">
    <w:name w:val="heading 8"/>
    <w:basedOn w:val="a"/>
    <w:next w:val="a"/>
    <w:link w:val="80"/>
    <w:unhideWhenUsed/>
    <w:pPr>
      <w:keepNext/>
      <w:keepLines/>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0"/>
    <w:unhideWhenUsed/>
    <w:pPr>
      <w:keepNext/>
      <w:keepLines/>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TOC3">
    <w:name w:val="toc 3"/>
    <w:basedOn w:val="a"/>
    <w:next w:val="a"/>
    <w:autoRedefine/>
    <w:uiPriority w:val="39"/>
    <w:pPr>
      <w:ind w:leftChars="400" w:left="840"/>
    </w:pPr>
  </w:style>
  <w:style w:type="paragraph" w:styleId="a3">
    <w:name w:val="footer"/>
    <w:basedOn w:val="a"/>
    <w:link w:val="a4"/>
    <w:pPr>
      <w:tabs>
        <w:tab w:val="center" w:pos="4153"/>
        <w:tab w:val="right" w:pos="8306"/>
      </w:tabs>
      <w:snapToGrid w:val="0"/>
    </w:pPr>
    <w:rPr>
      <w:sz w:val="18"/>
      <w:szCs w:val="18"/>
    </w:rPr>
  </w:style>
  <w:style w:type="paragraph" w:styleId="a5">
    <w:name w:val="header"/>
    <w:basedOn w:val="a"/>
    <w:link w:val="a6"/>
    <w:pPr>
      <w:tabs>
        <w:tab w:val="center" w:pos="4153"/>
        <w:tab w:val="right" w:pos="8306"/>
      </w:tabs>
      <w:snapToGrid w:val="0"/>
      <w:jc w:val="center"/>
    </w:pPr>
    <w:rPr>
      <w:sz w:val="18"/>
      <w:szCs w:val="18"/>
    </w:rPr>
  </w:style>
  <w:style w:type="paragraph" w:styleId="TOC1">
    <w:name w:val="toc 1"/>
    <w:basedOn w:val="a"/>
    <w:next w:val="a"/>
    <w:autoRedefine/>
    <w:uiPriority w:val="39"/>
  </w:style>
  <w:style w:type="paragraph" w:styleId="TOC2">
    <w:name w:val="toc 2"/>
    <w:basedOn w:val="a"/>
    <w:next w:val="a"/>
    <w:autoRedefine/>
    <w:uiPriority w:val="39"/>
    <w:pPr>
      <w:ind w:leftChars="200" w:left="420"/>
    </w:pPr>
  </w:style>
  <w:style w:type="character" w:styleId="a7">
    <w:name w:val="Strong"/>
    <w:basedOn w:val="a0"/>
    <w:uiPriority w:val="22"/>
    <w:qFormat/>
    <w:rPr>
      <w:b/>
      <w:bCs/>
    </w:rPr>
  </w:style>
  <w:style w:type="character" w:styleId="a8">
    <w:name w:val="Hyperlink"/>
    <w:basedOn w:val="a0"/>
    <w:uiPriority w:val="99"/>
    <w:unhideWhenUsed/>
    <w:rPr>
      <w:color w:val="0026E5" w:themeColor="hyperlink"/>
      <w:u w:val="single"/>
    </w:rPr>
  </w:style>
  <w:style w:type="paragraph" w:customStyle="1" w:styleId="TOC10">
    <w:name w:val="TOC 标题1"/>
    <w:basedOn w:val="1"/>
    <w:next w:val="a"/>
    <w:uiPriority w:val="39"/>
    <w:unhideWhenUsed/>
    <w:qFormat/>
    <w:pPr>
      <w:keepNext/>
      <w:keepLines/>
      <w:numPr>
        <w:numId w:val="0"/>
      </w:numPr>
      <w:spacing w:before="240" w:after="0" w:line="259" w:lineRule="auto"/>
      <w:outlineLvl w:val="9"/>
    </w:pPr>
    <w:rPr>
      <w:rFonts w:asciiTheme="majorHAnsi" w:eastAsiaTheme="majorEastAsia" w:hAnsiTheme="majorHAnsi" w:cstheme="majorBidi"/>
      <w:bCs w:val="0"/>
      <w:color w:val="2D53A0" w:themeColor="accent1" w:themeShade="BF"/>
      <w:szCs w:val="32"/>
    </w:rPr>
  </w:style>
  <w:style w:type="character" w:customStyle="1" w:styleId="70">
    <w:name w:val="标题 7 字符"/>
    <w:basedOn w:val="a0"/>
    <w:link w:val="7"/>
    <w:rPr>
      <w:rFonts w:ascii="Arial" w:eastAsia="汉仪正圆-45W" w:hAnsi="Times New Roman" w:cs="Times New Roman"/>
      <w:b/>
      <w:bCs/>
      <w:kern w:val="2"/>
      <w:sz w:val="24"/>
      <w:szCs w:val="24"/>
    </w:rPr>
  </w:style>
  <w:style w:type="character" w:customStyle="1" w:styleId="80">
    <w:name w:val="标题 8 字符"/>
    <w:basedOn w:val="a0"/>
    <w:link w:val="8"/>
    <w:rPr>
      <w:rFonts w:asciiTheme="majorHAnsi" w:eastAsiaTheme="majorEastAsia" w:hAnsiTheme="majorHAnsi" w:cstheme="majorBidi"/>
      <w:kern w:val="2"/>
      <w:sz w:val="24"/>
      <w:szCs w:val="24"/>
    </w:rPr>
  </w:style>
  <w:style w:type="character" w:customStyle="1" w:styleId="90">
    <w:name w:val="标题 9 字符"/>
    <w:basedOn w:val="a0"/>
    <w:link w:val="9"/>
    <w:rPr>
      <w:rFonts w:asciiTheme="majorHAnsi" w:eastAsiaTheme="majorEastAsia" w:hAnsiTheme="majorHAnsi" w:cstheme="majorBidi"/>
      <w:kern w:val="2"/>
      <w:sz w:val="21"/>
      <w:szCs w:val="21"/>
    </w:rPr>
  </w:style>
  <w:style w:type="character" w:customStyle="1" w:styleId="a6">
    <w:name w:val="页眉 字符"/>
    <w:basedOn w:val="a0"/>
    <w:link w:val="a5"/>
    <w:rPr>
      <w:rFonts w:ascii="Arial" w:eastAsia="汉仪正圆-45W" w:hAnsi="Times New Roman" w:cs="Times New Roman"/>
      <w:kern w:val="2"/>
      <w:sz w:val="18"/>
      <w:szCs w:val="18"/>
    </w:rPr>
  </w:style>
  <w:style w:type="character" w:customStyle="1" w:styleId="a4">
    <w:name w:val="页脚 字符"/>
    <w:basedOn w:val="a0"/>
    <w:link w:val="a3"/>
    <w:rPr>
      <w:rFonts w:ascii="Arial" w:eastAsia="汉仪正圆-45W" w:hAnsi="Times New Roman" w:cs="Times New Roman"/>
      <w:kern w:val="2"/>
      <w:sz w:val="18"/>
      <w:szCs w:val="18"/>
    </w:rPr>
  </w:style>
  <w:style w:type="table" w:styleId="10">
    <w:name w:val="Grid Table 1 Light"/>
    <w:aliases w:val="三线表lx"/>
    <w:basedOn w:val="a1"/>
    <w:uiPriority w:val="46"/>
    <w:rsid w:val="00E26A0A"/>
    <w:pPr>
      <w:jc w:val="both"/>
    </w:pPr>
    <w:rPr>
      <w:rFonts w:asciiTheme="minorHAnsi" w:eastAsiaTheme="minorEastAsia" w:hAnsiTheme="minorHAnsi" w:cstheme="minorBidi"/>
      <w:sz w:val="22"/>
      <w:szCs w:val="22"/>
    </w:rPr>
    <w:tblPr>
      <w:tblStyleRowBandSize w:val="1"/>
      <w:tblStyleColBandSize w:val="1"/>
      <w:tblBorders>
        <w:top w:val="single" w:sz="4" w:space="0" w:color="000000" w:themeColor="text1"/>
        <w:bottom w:val="single" w:sz="4" w:space="0" w:color="000000" w:themeColor="text1"/>
      </w:tblBorders>
    </w:tblPr>
    <w:tcPr>
      <w:vAlign w:val="center"/>
    </w:tc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a9">
    <w:name w:val="caption"/>
    <w:basedOn w:val="a"/>
    <w:next w:val="a"/>
    <w:link w:val="aa"/>
    <w:autoRedefine/>
    <w:uiPriority w:val="35"/>
    <w:unhideWhenUsed/>
    <w:qFormat/>
    <w:rsid w:val="00E26A0A"/>
    <w:pPr>
      <w:keepNext/>
      <w:widowControl/>
      <w:overflowPunct/>
      <w:topLinePunct w:val="0"/>
      <w:spacing w:after="0" w:line="360" w:lineRule="auto"/>
      <w:jc w:val="center"/>
    </w:pPr>
    <w:rPr>
      <w:rFonts w:eastAsia="宋体" w:hAnsi="Arial"/>
      <w:szCs w:val="20"/>
    </w:rPr>
  </w:style>
  <w:style w:type="paragraph" w:customStyle="1" w:styleId="ab">
    <w:name w:val="图片"/>
    <w:next w:val="a"/>
    <w:link w:val="ac"/>
    <w:qFormat/>
    <w:rsid w:val="003271EA"/>
    <w:pPr>
      <w:keepNext/>
      <w:jc w:val="both"/>
    </w:pPr>
    <w:rPr>
      <w:rFonts w:ascii="宋体" w:hAnsi="宋体" w:cs="Times New Roman"/>
      <w:noProof/>
      <w:sz w:val="28"/>
      <w:szCs w:val="28"/>
    </w:rPr>
  </w:style>
  <w:style w:type="character" w:customStyle="1" w:styleId="ac">
    <w:name w:val="图片 字符"/>
    <w:basedOn w:val="a0"/>
    <w:link w:val="ab"/>
    <w:rsid w:val="003271EA"/>
    <w:rPr>
      <w:rFonts w:ascii="宋体" w:hAnsi="宋体" w:cs="Times New Roman"/>
      <w:noProof/>
      <w:sz w:val="28"/>
      <w:szCs w:val="28"/>
    </w:rPr>
  </w:style>
  <w:style w:type="paragraph" w:customStyle="1" w:styleId="ad">
    <w:name w:val="图注"/>
    <w:next w:val="a"/>
    <w:qFormat/>
    <w:rsid w:val="00E26A0A"/>
    <w:pPr>
      <w:jc w:val="center"/>
    </w:pPr>
    <w:rPr>
      <w:rFonts w:ascii="Arial" w:eastAsiaTheme="minorEastAsia" w:cs="Times New Roman"/>
      <w:kern w:val="2"/>
      <w:sz w:val="21"/>
      <w:szCs w:val="32"/>
    </w:rPr>
  </w:style>
  <w:style w:type="paragraph" w:customStyle="1" w:styleId="ae">
    <w:name w:val="表注"/>
    <w:basedOn w:val="a9"/>
    <w:link w:val="af"/>
    <w:qFormat/>
    <w:rsid w:val="00E26A0A"/>
    <w:pPr>
      <w:jc w:val="both"/>
    </w:pPr>
  </w:style>
  <w:style w:type="character" w:customStyle="1" w:styleId="aa">
    <w:name w:val="题注 字符"/>
    <w:basedOn w:val="a0"/>
    <w:link w:val="a9"/>
    <w:uiPriority w:val="35"/>
    <w:rsid w:val="00E26A0A"/>
    <w:rPr>
      <w:rFonts w:ascii="Arial" w:hAnsi="Arial" w:cs="Times New Roman"/>
      <w:kern w:val="2"/>
      <w:sz w:val="21"/>
    </w:rPr>
  </w:style>
  <w:style w:type="character" w:customStyle="1" w:styleId="af">
    <w:name w:val="表注 字符"/>
    <w:basedOn w:val="aa"/>
    <w:link w:val="ae"/>
    <w:rsid w:val="00E26A0A"/>
    <w:rPr>
      <w:rFonts w:ascii="Arial" w:hAnsi="Arial" w:cs="Times New Roman"/>
      <w:kern w:val="2"/>
      <w:sz w:val="21"/>
    </w:rPr>
  </w:style>
  <w:style w:type="paragraph" w:styleId="af0">
    <w:name w:val="Bibliography"/>
    <w:basedOn w:val="a"/>
    <w:next w:val="a"/>
    <w:uiPriority w:val="37"/>
    <w:unhideWhenUsed/>
    <w:rsid w:val="003271EA"/>
    <w:pPr>
      <w:tabs>
        <w:tab w:val="left" w:pos="384"/>
      </w:tabs>
      <w:wordWrap w:val="0"/>
      <w:spacing w:after="0"/>
      <w:ind w:firstLineChars="0" w:firstLine="0"/>
    </w:pPr>
  </w:style>
  <w:style w:type="paragraph" w:styleId="TOC">
    <w:name w:val="TOC Heading"/>
    <w:basedOn w:val="1"/>
    <w:next w:val="a"/>
    <w:uiPriority w:val="39"/>
    <w:unhideWhenUsed/>
    <w:qFormat/>
    <w:rsid w:val="002A5569"/>
    <w:pPr>
      <w:keepNext/>
      <w:keepLines/>
      <w:numPr>
        <w:numId w:val="0"/>
      </w:numPr>
      <w:spacing w:before="240" w:after="0" w:line="259" w:lineRule="auto"/>
      <w:outlineLvl w:val="9"/>
    </w:pPr>
    <w:rPr>
      <w:rFonts w:asciiTheme="majorHAnsi" w:eastAsiaTheme="majorEastAsia" w:hAnsiTheme="majorHAnsi" w:cstheme="majorBidi"/>
      <w:bCs w:val="0"/>
      <w:color w:val="2D53A0" w:themeColor="accent1" w:themeShade="BF"/>
      <w:szCs w:val="32"/>
    </w:rPr>
  </w:style>
  <w:style w:type="paragraph" w:styleId="11">
    <w:name w:val="index 1"/>
    <w:basedOn w:val="a"/>
    <w:next w:val="a"/>
    <w:autoRedefine/>
    <w:uiPriority w:val="99"/>
    <w:rsid w:val="002A5569"/>
    <w:pPr>
      <w:ind w:firstLine="0"/>
    </w:pPr>
  </w:style>
  <w:style w:type="paragraph" w:styleId="af1">
    <w:name w:val="table of figures"/>
    <w:basedOn w:val="a"/>
    <w:next w:val="a"/>
    <w:uiPriority w:val="99"/>
    <w:rsid w:val="002A5569"/>
    <w:pPr>
      <w:ind w:leftChars="200" w:left="200" w:hangingChars="200" w:hanging="200"/>
    </w:pPr>
  </w:style>
  <w:style w:type="character" w:styleId="af2">
    <w:name w:val="Placeholder Text"/>
    <w:basedOn w:val="a0"/>
    <w:uiPriority w:val="99"/>
    <w:unhideWhenUsed/>
    <w:rsid w:val="00E3071F"/>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模块7.批量插图注表注并统一图片样式" wne:name="Project.模块7.批量插图注表注并统一图片样式" wne:bEncrypt="00" wne:cmg="56"/>
    <wne:mcd wne:macroName="PROJECT.模块7.SELECTALLIMAGES" wne:name="Project.模块7.SelectAllImages" wne:bEncrypt="00" wne:cmg="56"/>
    <wne:mcd wne:macroName="PROJECT.模块6.批量插图注" wne:name="Project.模块6.批量插图注" wne:bEncrypt="00" wne:cmg="56"/>
    <wne:mcd wne:macroName="PROJECT.模块3.分栏" wne:name="Project.模块3.分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自定义 1">
      <a:majorFont>
        <a:latin typeface="Times New Roman"/>
        <a:ea typeface="宋体"/>
        <a:cs typeface=""/>
      </a:majorFont>
      <a:minorFont>
        <a:latin typeface="Times New Roman"/>
        <a:ea typeface="宋体"/>
        <a:cs typeface=""/>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AE2BD35D-0655-475A-BD02-4C63EF443F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我的模板.dotm</Template>
  <TotalTime>52</TotalTime>
  <Pages>1</Pages>
  <Words>730</Words>
  <Characters>4412</Characters>
  <Application>Microsoft Office Word</Application>
  <DocSecurity>0</DocSecurity>
  <Lines>36</Lines>
  <Paragraphs>10</Paragraphs>
  <ScaleCrop>false</ScaleCrop>
  <Company/>
  <LinksUpToDate>false</LinksUpToDate>
  <CharactersWithSpaces>5132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97505</dc:creator>
  <cp:lastModifiedBy>97505</cp:lastModifiedBy>
  <cp:revision>6</cp:revision>
  <dcterms:created xsi:type="dcterms:W3CDTF">2026-07-17T09:43:00Z</dcterms:created>
  <dcterms:modified xsi:type="dcterms:W3CDTF">2026-07-18T05:28:00Z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2052-12.1.0.23542</vt:lpwstr>
  </property>
  <property fmtid="{D5CDD505-2E9C-101B-9397-08002B2CF9AE}" pid="3" name="ICV">
    <vt:lpwstr>068079E355FA405D958E1ECE7FF49CC0_11</vt:lpwstr>
  </property>
  <property fmtid="{D5CDD505-2E9C-101B-9397-08002B2CF9AE}" pid="4" name="KSOTemplateDocerSaveRecord">
    <vt:lpwstr>eyJoZGlkIjoiM2VhMDliZmJiZmFmZWJmNmM3YzgwOTIzOTFjNjY0M2UiLCJ1c2VySWQiOiIxNzE4MjA2MzAxIn0=</vt:lpwstr>
  </property>
  <property fmtid="{D5CDD505-2E9C-101B-9397-08002B2CF9AE}" pid="5" name="ZOTERO_PREF_1">
    <vt:lpwstr>&lt;data data-version="3" zotero-version="9.0.6"&gt;&lt;session id="89t134Se"/&gt;&lt;style id="http://www.zotero.org/styles/china-national-standard-gb-t-7714-2015-numeric" hasBibliography="1" bibliographyStyleHasBeenSet="1"/&gt;&lt;prefs&gt;&lt;pref name="fieldType" value="Field"/</vt:lpwstr>
  </property>
  <property fmtid="{D5CDD505-2E9C-101B-9397-08002B2CF9AE}" pid="6" name="ZOTERO_PREF_2">
    <vt:lpwstr>&gt;&lt;pref name="automaticJournalAbbreviations" value="true"/&gt;&lt;/prefs&gt;&lt;/data&gt;</vt:lpwstr>
  </property>
</Properties>
</file>