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C6D" w:rsidRDefault="00A50065">
      <w:r>
        <w:rPr>
          <w:rFonts w:hint="eastAsia"/>
        </w:rPr>
        <w:t>规则</w:t>
      </w:r>
      <w:r>
        <w:t>文字：</w:t>
      </w:r>
    </w:p>
    <w:p w:rsidR="00A50065" w:rsidRDefault="00A50065" w:rsidP="00A50065">
      <w:pPr>
        <w:rPr>
          <w:rFonts w:hint="eastAsia"/>
        </w:rPr>
      </w:pPr>
      <w:r>
        <w:rPr>
          <w:rFonts w:hint="eastAsia"/>
        </w:rPr>
        <w:t>发布者规则</w:t>
      </w:r>
    </w:p>
    <w:p w:rsidR="00A50065" w:rsidRDefault="00A50065" w:rsidP="00A50065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发布</w:t>
      </w:r>
    </w:p>
    <w:p w:rsidR="00A50065" w:rsidRDefault="00A50065" w:rsidP="00A50065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根据个人需求发布任务（简单地理解为：我出钱请你帮我完成心愿）；</w:t>
      </w:r>
    </w:p>
    <w:p w:rsidR="00A50065" w:rsidRDefault="00A50065" w:rsidP="00A50065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按照要求认真编写任务内容，并设置任务赏金，完成后点击发布；</w:t>
      </w:r>
    </w:p>
    <w:p w:rsidR="00A50065" w:rsidRDefault="00A50065" w:rsidP="00A50065"/>
    <w:p w:rsidR="00A50065" w:rsidRDefault="00A50065" w:rsidP="00A50065">
      <w:pPr>
        <w:rPr>
          <w:rFonts w:hint="eastAsia"/>
        </w:rPr>
      </w:pPr>
      <w:r>
        <w:rPr>
          <w:rFonts w:hint="eastAsia"/>
        </w:rPr>
        <w:t>审核与咨询</w:t>
      </w:r>
    </w:p>
    <w:p w:rsidR="00A50065" w:rsidRDefault="00A50065" w:rsidP="00A50065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查看参与者的应赏方案，如满足发布者的需求，点击“打赏方案”；</w:t>
      </w:r>
    </w:p>
    <w:p w:rsidR="00A50065" w:rsidRDefault="00A50065" w:rsidP="00A50065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参与者如对任务存在疑问，会向发起者咨询，发起者可以在临时聊天中进行解答；</w:t>
      </w:r>
    </w:p>
    <w:p w:rsidR="00A50065" w:rsidRDefault="00A50065" w:rsidP="00A50065"/>
    <w:p w:rsidR="00A50065" w:rsidRDefault="00A50065" w:rsidP="00A50065">
      <w:pPr>
        <w:rPr>
          <w:rFonts w:hint="eastAsia"/>
        </w:rPr>
      </w:pPr>
      <w:r>
        <w:rPr>
          <w:rFonts w:hint="eastAsia"/>
        </w:rPr>
        <w:t>任务</w:t>
      </w:r>
      <w:proofErr w:type="gramStart"/>
      <w:r>
        <w:rPr>
          <w:rFonts w:hint="eastAsia"/>
        </w:rPr>
        <w:t>结束发赏规则</w:t>
      </w:r>
      <w:proofErr w:type="gramEnd"/>
    </w:p>
    <w:p w:rsidR="00A50065" w:rsidRDefault="00A50065" w:rsidP="00A50065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所有方案中存在标记打赏，则此方案参与者可获得</w:t>
      </w:r>
      <w:r>
        <w:rPr>
          <w:rFonts w:hint="eastAsia"/>
        </w:rPr>
        <w:t>95%</w:t>
      </w:r>
      <w:r>
        <w:rPr>
          <w:rFonts w:hint="eastAsia"/>
        </w:rPr>
        <w:t>总赏金金额（多个标记打赏则平分</w:t>
      </w:r>
      <w:r>
        <w:rPr>
          <w:rFonts w:hint="eastAsia"/>
        </w:rPr>
        <w:t>95</w:t>
      </w:r>
      <w:r>
        <w:rPr>
          <w:rFonts w:hint="eastAsia"/>
        </w:rPr>
        <w:t>总赏金），从无标记“打赏方案”中随机抽取</w:t>
      </w:r>
      <w:r>
        <w:rPr>
          <w:rFonts w:hint="eastAsia"/>
        </w:rPr>
        <w:t>5</w:t>
      </w:r>
      <w:r>
        <w:rPr>
          <w:rFonts w:hint="eastAsia"/>
        </w:rPr>
        <w:t>个作为参与赏金，平分剩余</w:t>
      </w:r>
      <w:r>
        <w:rPr>
          <w:rFonts w:hint="eastAsia"/>
        </w:rPr>
        <w:t>5%</w:t>
      </w:r>
      <w:r>
        <w:rPr>
          <w:rFonts w:hint="eastAsia"/>
        </w:rPr>
        <w:t>总赏金；</w:t>
      </w:r>
    </w:p>
    <w:p w:rsidR="00A50065" w:rsidRDefault="00A50065" w:rsidP="00A50065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所有方案中无标记打赏，则所有参与者平分</w:t>
      </w:r>
      <w:r>
        <w:rPr>
          <w:rFonts w:hint="eastAsia"/>
        </w:rPr>
        <w:t>20%</w:t>
      </w:r>
      <w:r>
        <w:rPr>
          <w:rFonts w:hint="eastAsia"/>
        </w:rPr>
        <w:t>总赏金作为参与赏金；</w:t>
      </w:r>
    </w:p>
    <w:p w:rsidR="00A50065" w:rsidRDefault="00A50065" w:rsidP="00A50065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获赏者人数较多，导致赏金低于</w:t>
      </w:r>
      <w:r>
        <w:rPr>
          <w:rFonts w:hint="eastAsia"/>
        </w:rPr>
        <w:t>0.01</w:t>
      </w:r>
      <w:r>
        <w:rPr>
          <w:rFonts w:hint="eastAsia"/>
        </w:rPr>
        <w:t>元时，系统会根据参与时间进行发放；</w:t>
      </w:r>
    </w:p>
    <w:p w:rsidR="00A50065" w:rsidRDefault="00A50065" w:rsidP="00A50065">
      <w:r>
        <w:rPr>
          <w:rFonts w:hint="eastAsia"/>
        </w:rPr>
        <w:t>4.</w:t>
      </w:r>
      <w:r>
        <w:rPr>
          <w:rFonts w:hint="eastAsia"/>
        </w:rPr>
        <w:t>发布者中途删除任务，则按任务结束发赏</w:t>
      </w:r>
    </w:p>
    <w:p w:rsidR="00A50065" w:rsidRDefault="00A50065" w:rsidP="00A50065"/>
    <w:p w:rsidR="00A50065" w:rsidRDefault="00A50065" w:rsidP="00A50065"/>
    <w:p w:rsidR="00A50065" w:rsidRDefault="00A50065" w:rsidP="00A50065"/>
    <w:p w:rsidR="00A50065" w:rsidRDefault="00A50065" w:rsidP="00A50065">
      <w:pPr>
        <w:rPr>
          <w:rFonts w:hint="eastAsia"/>
        </w:rPr>
      </w:pPr>
      <w:r>
        <w:rPr>
          <w:rFonts w:hint="eastAsia"/>
        </w:rPr>
        <w:t>参与者规则</w:t>
      </w:r>
    </w:p>
    <w:p w:rsidR="00A50065" w:rsidRDefault="00A50065" w:rsidP="00A50065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应赏与咨询</w:t>
      </w:r>
    </w:p>
    <w:p w:rsidR="00A50065" w:rsidRDefault="00A50065" w:rsidP="00A50065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根据任务需求完成任务，上传应赏</w:t>
      </w:r>
    </w:p>
    <w:p w:rsidR="00A50065" w:rsidRDefault="00A50065" w:rsidP="00A50065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如对任务有疑问，可创建临时聊天，</w:t>
      </w:r>
      <w:proofErr w:type="gramStart"/>
      <w:r>
        <w:rPr>
          <w:rFonts w:hint="eastAsia"/>
        </w:rPr>
        <w:t>向任务</w:t>
      </w:r>
      <w:proofErr w:type="gramEnd"/>
      <w:r>
        <w:rPr>
          <w:rFonts w:hint="eastAsia"/>
        </w:rPr>
        <w:t>发布者进行咨询</w:t>
      </w:r>
    </w:p>
    <w:p w:rsidR="00A50065" w:rsidRDefault="00A50065" w:rsidP="00A50065"/>
    <w:p w:rsidR="00A50065" w:rsidRDefault="00A50065" w:rsidP="00A50065">
      <w:pPr>
        <w:rPr>
          <w:rFonts w:hint="eastAsia"/>
        </w:rPr>
      </w:pPr>
      <w:r>
        <w:rPr>
          <w:rFonts w:hint="eastAsia"/>
        </w:rPr>
        <w:t>任务</w:t>
      </w:r>
      <w:proofErr w:type="gramStart"/>
      <w:r>
        <w:rPr>
          <w:rFonts w:hint="eastAsia"/>
        </w:rPr>
        <w:t>结束发赏规则</w:t>
      </w:r>
      <w:proofErr w:type="gramEnd"/>
    </w:p>
    <w:p w:rsidR="00A50065" w:rsidRDefault="00A50065" w:rsidP="00A50065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所有方案中存在标记打赏，则此方案参与者可获得</w:t>
      </w:r>
      <w:r>
        <w:rPr>
          <w:rFonts w:hint="eastAsia"/>
        </w:rPr>
        <w:t>95%</w:t>
      </w:r>
      <w:r>
        <w:rPr>
          <w:rFonts w:hint="eastAsia"/>
        </w:rPr>
        <w:t>总赏金金额（多个标记打赏则平分</w:t>
      </w:r>
      <w:r>
        <w:rPr>
          <w:rFonts w:hint="eastAsia"/>
        </w:rPr>
        <w:t>95</w:t>
      </w:r>
      <w:r>
        <w:rPr>
          <w:rFonts w:hint="eastAsia"/>
        </w:rPr>
        <w:t>总赏金），从无标记“打赏方案”中随机抽取</w:t>
      </w:r>
      <w:r>
        <w:rPr>
          <w:rFonts w:hint="eastAsia"/>
        </w:rPr>
        <w:t>5</w:t>
      </w:r>
      <w:r>
        <w:rPr>
          <w:rFonts w:hint="eastAsia"/>
        </w:rPr>
        <w:t>个作为参与赏金，平分剩余</w:t>
      </w:r>
      <w:r>
        <w:rPr>
          <w:rFonts w:hint="eastAsia"/>
        </w:rPr>
        <w:t>5%</w:t>
      </w:r>
      <w:r>
        <w:rPr>
          <w:rFonts w:hint="eastAsia"/>
        </w:rPr>
        <w:t>总赏金；</w:t>
      </w:r>
    </w:p>
    <w:p w:rsidR="00A50065" w:rsidRDefault="00A50065" w:rsidP="00A50065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所有方案中无标记打赏，则所有参与者平分</w:t>
      </w:r>
      <w:r>
        <w:rPr>
          <w:rFonts w:hint="eastAsia"/>
        </w:rPr>
        <w:t>20%</w:t>
      </w:r>
      <w:r>
        <w:rPr>
          <w:rFonts w:hint="eastAsia"/>
        </w:rPr>
        <w:t>总赏金作为参与赏金；</w:t>
      </w:r>
    </w:p>
    <w:p w:rsidR="00A50065" w:rsidRDefault="00A50065" w:rsidP="00A50065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获赏者人数较多，导致赏金低于</w:t>
      </w:r>
      <w:r>
        <w:rPr>
          <w:rFonts w:hint="eastAsia"/>
        </w:rPr>
        <w:t>0.01</w:t>
      </w:r>
      <w:r>
        <w:rPr>
          <w:rFonts w:hint="eastAsia"/>
        </w:rPr>
        <w:t>元时，系统会根据参与时间进行发放；</w:t>
      </w:r>
    </w:p>
    <w:p w:rsidR="00A50065" w:rsidRDefault="00A50065" w:rsidP="00A50065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发布者中途删除任务，则按任务</w:t>
      </w:r>
      <w:proofErr w:type="gramStart"/>
      <w:r>
        <w:rPr>
          <w:rFonts w:hint="eastAsia"/>
        </w:rPr>
        <w:t>结束发赏</w:t>
      </w:r>
      <w:proofErr w:type="gramEnd"/>
      <w:r>
        <w:rPr>
          <w:rFonts w:hint="eastAsia"/>
        </w:rPr>
        <w:t>"</w:t>
      </w:r>
      <w:bookmarkStart w:id="0" w:name="_GoBack"/>
      <w:bookmarkEnd w:id="0"/>
    </w:p>
    <w:sectPr w:rsidR="00A500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065"/>
    <w:rsid w:val="00A50065"/>
    <w:rsid w:val="00AC1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03F822-639E-481D-A406-65936202E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TCZY</dc:creator>
  <cp:keywords/>
  <dc:description/>
  <cp:lastModifiedBy>TCZY</cp:lastModifiedBy>
  <cp:revision>1</cp:revision>
  <dcterms:created xsi:type="dcterms:W3CDTF">2017-07-07T08:35:00Z</dcterms:created>
  <dcterms:modified xsi:type="dcterms:W3CDTF">2017-07-07T08:36:00Z</dcterms:modified>
</cp:coreProperties>
</file>