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c8cd53fd1b2510b6063a87877c2c903763ef9b0"/>
    <w:p>
      <w:pPr>
        <w:pStyle w:val="Heading1"/>
      </w:pPr>
      <w:r>
        <w:t xml:space="preserve">改稿报告 · A 篇《Selection Is Not Creation》· 2026-10-24</w:t>
      </w:r>
    </w:p>
    <w:p>
      <w:pPr>
        <w:pStyle w:val="BlockText"/>
      </w:pPr>
      <w:r>
        <w:rPr>
          <w:bCs/>
          <w:b/>
        </w:rPr>
        <w:t xml:space="preserve">改稿人</w:t>
      </w:r>
      <w:r>
        <w:t xml:space="preserve">：team producer（revise-a）｜</w:t>
      </w:r>
      <w:r>
        <w:rPr>
          <w:bCs/>
          <w:b/>
        </w:rPr>
        <w:t xml:space="preserve">规格</w:t>
      </w:r>
      <w:r>
        <w:t xml:space="preserve">：</w:t>
      </w:r>
      <w:r>
        <w:rPr>
          <w:rStyle w:val="VerbatimChar"/>
        </w:rPr>
        <w:t xml:space="preserve">改稿规格_2026-10-24.md</w:t>
      </w:r>
      <w:r>
        <w:t xml:space="preserve"> </w:t>
      </w:r>
      <w:r>
        <w:t xml:space="preserve">§3（A-1~A-5）+ §5（X-1、X-2）｜</w:t>
      </w:r>
      <w:r>
        <w:rPr>
          <w:bCs/>
          <w:b/>
        </w:rPr>
        <w:t xml:space="preserve">基线</w:t>
      </w:r>
      <w:r>
        <w:t xml:space="preserve">：</w:t>
      </w:r>
      <w:r>
        <w:rPr>
          <w:rStyle w:val="VerbatimChar"/>
        </w:rPr>
        <w:t xml:space="preserve">faedf37</w:t>
      </w:r>
      <w:r>
        <w:t xml:space="preserve"> </w:t>
      </w:r>
      <w:r>
        <w:rPr>
          <w:bCs/>
          <w:b/>
        </w:rPr>
        <w:t xml:space="preserve">被改稿</w:t>
      </w:r>
      <w:r>
        <w:t xml:space="preserve">：</w:t>
      </w:r>
      <w:r>
        <w:rPr>
          <w:rStyle w:val="VerbatimChar"/>
        </w:rPr>
        <w:t xml:space="preserve">papers/02_A_SelectionIsNotCreation_稿.md</w:t>
      </w:r>
      <w:r>
        <w:t xml:space="preserve">（改前 1092 行 → 改后</w:t>
      </w:r>
      <w:r>
        <w:t xml:space="preserve"> </w:t>
      </w:r>
      <w:r>
        <w:rPr>
          <w:bCs/>
          <w:b/>
        </w:rPr>
        <w:t xml:space="preserve">1233 行</w:t>
      </w:r>
      <w:r>
        <w:t xml:space="preserve">）</w:t>
      </w:r>
      <w:r>
        <w:t xml:space="preserve"> </w:t>
      </w:r>
      <w:r>
        <w:rPr>
          <w:bCs/>
          <w:b/>
        </w:rPr>
        <w:t xml:space="preserve">备份</w:t>
      </w:r>
      <w:r>
        <w:t xml:space="preserve">：</w:t>
      </w:r>
      <w:r>
        <w:rPr>
          <w:rStyle w:val="VerbatimChar"/>
        </w:rPr>
        <w:t xml:space="preserve">/workspace/work/_backup/02_A_SelectionIsNotCreation_稿.md.bak-20261024</w:t>
      </w:r>
      <w:r>
        <w:t xml:space="preserve">（md5</w:t>
      </w:r>
      <w:r>
        <w:t xml:space="preserve"> </w:t>
      </w:r>
      <w:r>
        <w:rPr>
          <w:rStyle w:val="VerbatimChar"/>
        </w:rPr>
        <w:t xml:space="preserve">d5b4ee56c2be8d360be61b6acc5061be</w:t>
      </w:r>
      <w:r>
        <w:t xml:space="preserve">，与改前 HEAD 一致）</w:t>
      </w:r>
      <w:r>
        <w:t xml:space="preserve"> </w:t>
      </w:r>
      <w:r>
        <w:rPr>
          <w:bCs/>
          <w:b/>
        </w:rPr>
        <w:t xml:space="preserve">本轮只动</w:t>
      </w:r>
      <w:r>
        <w:t xml:space="preserve">：</w:t>
      </w:r>
      <w:r>
        <w:rPr>
          <w:rStyle w:val="VerbatimChar"/>
        </w:rPr>
        <w:t xml:space="preserve">papers/02_A_SelectionIsNotCreation_稿.md</w:t>
      </w:r>
      <w:r>
        <w:t xml:space="preserve"> </w:t>
      </w:r>
      <w:r>
        <w:t xml:space="preserve">+ 本报告。</w:t>
      </w:r>
      <w:r>
        <w:rPr>
          <w:bCs/>
          <w:b/>
        </w:rPr>
        <w:t xml:space="preserve">未 commit / 未 push / 未碰另三篇</w:t>
      </w:r>
      <w:r>
        <w:t xml:space="preserve">（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见 §6）。</w:t>
      </w:r>
    </w:p>
    <w:p>
      <w:r>
        <w:pict>
          <v:rect style="width:0;height:1.5pt" o:hralign="center" o:hrstd="t" o:hr="t"/>
        </w:pict>
      </w:r>
    </w:p>
    <w:bookmarkStart w:id="20" w:name="总框架这一轮改稿在做什么"/>
    <w:p>
      <w:pPr>
        <w:pStyle w:val="Heading2"/>
      </w:pPr>
      <w:r>
        <w:t xml:space="preserve">0 · 总框架：这一轮改稿在做什么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本轮改稿的落点不是"承认我们错了"，而是"让正文执行论文自己已有的纪律"。</w:t>
      </w:r>
    </w:p>
    <w:p>
      <w:pPr>
        <w:pStyle w:val="BlockText"/>
      </w:pPr>
      <w:r>
        <w:t xml:space="preserve">审稿人指出的问题，绝大多数在</w:t>
      </w:r>
      <w:r>
        <w:rPr>
          <w:bCs/>
          <w:b/>
        </w:rPr>
        <w:t xml:space="preserve">本篇或跨篇材料的别处已经被写成纪律</w:t>
      </w:r>
      <w:r>
        <w:t xml:space="preserve">，只是正文没执行。逐条对应：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审稿意见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论文/材料里</w:t>
            </w:r>
            <w:r>
              <w:rPr>
                <w:bCs/>
                <w:b/>
              </w:rPr>
              <w:t xml:space="preserve">已经写好</w:t>
            </w:r>
            <w:r>
              <w:t xml:space="preserve">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本轮的执行动作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§五「系统性」过宽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本篇 §5.9 已是窄表述（"结论不是架构没用"）；§5.10 已有"降级/作废"分区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</w:t>
            </w:r>
            <w:r>
              <w:rPr>
                <w:bCs/>
                <w:b/>
              </w:rPr>
              <w:t xml:space="preserve">摘要 / §1.2 / §5.9 三处口径一致</w:t>
            </w:r>
            <w:r>
              <w:t xml:space="preserve">（A-1）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§八第三优先级「净收益为负」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本篇 §7 局限 11 已写明"净增益只测了新增侧，是</w:t>
            </w:r>
            <w:r>
              <w:rPr>
                <w:bCs/>
                <w:b/>
              </w:rPr>
              <w:t xml:space="preserve">结构性缺失</w:t>
            </w:r>
            <w:r>
              <w:t xml:space="preserve">"；本篇 §5 R7 已引审计的"净增益 = 新增 − 丢失"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把摘要/贡献 3/R2 标题/§5.9 全部</w:t>
            </w:r>
            <w:r>
              <w:rPr>
                <w:bCs/>
                <w:b/>
              </w:rPr>
              <w:t xml:space="preserve">加上该条件</w:t>
            </w:r>
            <w:r>
              <w:t xml:space="preserve">（A-2）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§八第三优先级「分母漂移」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跨篇</w:t>
            </w:r>
            <w:r>
              <w:rPr>
                <w:bCs/>
                <w:b/>
              </w:rPr>
              <w:t xml:space="preserve">总纲 §3 / 合订本 §1.1</w:t>
            </w:r>
            <w:r>
              <w:t xml:space="preserve"> </w:t>
            </w:r>
            <w:r>
              <w:t xml:space="preserve">已写"5 支臂实测为 4 支 ⇒ R2/R3/R4 需重算"；本篇</w:t>
            </w:r>
            <w:r>
              <w:rPr>
                <w:bCs/>
                <w:b/>
              </w:rPr>
              <w:t xml:space="preserve">附录 D.1</w:t>
            </w:r>
            <w:r>
              <w:t xml:space="preserve"> </w:t>
            </w:r>
            <w:r>
              <w:t xml:space="preserve">已有一手机制与影响范围表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把这条</w:t>
            </w:r>
            <w:r>
              <w:rPr>
                <w:bCs/>
                <w:b/>
              </w:rPr>
              <w:t xml:space="preserve">带进 R2/R3/R4 表注 + 摘要 + §7 局限</w:t>
            </w:r>
            <w:r>
              <w:t xml:space="preserve">（A-4）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§五「只测 prompt 级」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本篇 §7 局限 17 与 §5.9 结论句</w:t>
            </w:r>
            <w:r>
              <w:rPr>
                <w:bCs/>
                <w:b/>
              </w:rPr>
              <w:t xml:space="preserve">已经做对</w:t>
            </w:r>
            <w:r>
              <w:t xml:space="preserve">（审稿人点名肯定）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原样保留</w:t>
            </w:r>
            <w:r>
              <w:t xml:space="preserve">，并</w:t>
            </w:r>
            <w:r>
              <w:rPr>
                <w:bCs/>
                <w:b/>
              </w:rPr>
              <w:t xml:space="preserve">补进摘要</w:t>
            </w:r>
            <w:r>
              <w:t xml:space="preserve">（A-5）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§七问题一「每个箭头要有独立证伪条件」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本篇 §5.8 已有带「出处与定性」列的机制链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复用其形态</w:t>
            </w:r>
            <w:r>
              <w:t xml:space="preserve">，把"出处与定性"扩成"独立证伪条件"（X-1）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§七问题二「数据来源表」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本篇</w:t>
            </w:r>
            <w:r>
              <w:rPr>
                <w:bCs/>
                <w:b/>
              </w:rPr>
              <w:t xml:space="preserve">附录 C</w:t>
            </w:r>
            <w:r>
              <w:t xml:space="preserve"> </w:t>
            </w:r>
            <w:r>
              <w:t xml:space="preserve">已有数据清单（但没有独立性维度）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扩成</w:t>
            </w:r>
            <w:r>
              <w:rPr>
                <w:bCs/>
                <w:b/>
              </w:rPr>
              <w:t xml:space="preserve">五列 + 第六列</w:t>
            </w:r>
            <w:r>
              <w:t xml:space="preserve">的正式表（X-2）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§五「四项补充」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本篇 §4.5 已登记"预注册文档需在 §8 补齐并归档"；本篇 §7 局限 3/8 已写"未提及是最大噪声源"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回源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来源与底稿/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逐条回答</w:t>
            </w:r>
            <w:r>
              <w:t xml:space="preserve">，核不到就写"未归档"（A-3）</w:t>
            </w:r>
          </w:p>
        </w:tc>
      </w:tr>
    </w:tbl>
    <w:p>
      <w:pPr>
        <w:pStyle w:val="BodyText"/>
      </w:pPr>
      <w:r>
        <w:t xml:space="preserve">⇒ ⇒ ★</w:t>
      </w:r>
      <w:r>
        <w:t xml:space="preserve"> </w:t>
      </w:r>
      <w:r>
        <w:rPr>
          <w:bCs/>
          <w:b/>
        </w:rPr>
        <w:t xml:space="preserve">一句话总结</w:t>
      </w:r>
      <w:r>
        <w:t xml:space="preserve">：</w:t>
      </w:r>
      <w:r>
        <w:rPr>
          <w:bCs/>
          <w:b/>
        </w:rPr>
        <w:t xml:space="preserve">本轮没有推翻任何一条已成立的结论</w:t>
      </w:r>
      <w:r>
        <w:t xml:space="preserve">；做的是把</w:t>
      </w:r>
      <w:r>
        <w:rPr>
          <w:bCs/>
          <w:b/>
        </w:rPr>
        <w:t xml:space="preserve">已有的限定</w:t>
      </w:r>
      <w:r>
        <w:t xml:space="preserve">从附录/局限</w:t>
      </w:r>
      <w:r>
        <w:rPr>
          <w:bCs/>
          <w:b/>
        </w:rPr>
        <w:t xml:space="preserve">搬到结论发生的地方</w:t>
      </w:r>
      <w:r>
        <w:t xml:space="preserve">（摘要、R 标题、结论句），并把</w:t>
      </w:r>
      <w:r>
        <w:rPr>
          <w:bCs/>
          <w:b/>
        </w:rPr>
        <w:t xml:space="preserve">审稿人要的四个交代</w:t>
      </w:r>
      <w:r>
        <w:t xml:space="preserve">用仓内底稿</w:t>
      </w:r>
      <w:r>
        <w:rPr>
          <w:bCs/>
          <w:b/>
        </w:rPr>
        <w:t xml:space="preserve">回源</w:t>
      </w:r>
      <w:r>
        <w:t xml:space="preserve">补齐（回源不到的明写"未归档"）。</w:t>
      </w:r>
    </w:p>
    <w:p>
      <w:r>
        <w:pict>
          <v:rect style="width:0;height:1.5pt" o:hralign="center" o:hrstd="t" o:hr="t"/>
        </w:pict>
      </w:r>
    </w:p>
    <w:bookmarkEnd w:id="20"/>
    <w:bookmarkStart w:id="28" w:name="逐条改动"/>
    <w:p>
      <w:pPr>
        <w:pStyle w:val="Heading2"/>
      </w:pPr>
      <w:r>
        <w:t xml:space="preserve">1 · 逐条改动</w:t>
      </w:r>
    </w:p>
    <w:bookmarkStart w:id="21" w:name="a-1-系统性地产生假阳性过宽审稿-五"/>
    <w:p>
      <w:pPr>
        <w:pStyle w:val="Heading3"/>
      </w:pPr>
      <w:r>
        <w:t xml:space="preserve">★ A-1 · 「系统性地产生假阳性」过宽【审稿 §五】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papers/02_A_SelectionIsNotCreation_稿.md:19</w:t>
            </w:r>
            <w:r>
              <w:t xml:space="preserve">（摘要第 1 段）｜</w:t>
            </w:r>
            <w:r>
              <w:rPr>
                <w:rStyle w:val="VerbatimChar"/>
              </w:rPr>
              <w:t xml:space="preserve">:53</w:t>
            </w:r>
            <w:r>
              <w:t xml:space="preserve">（§1.2 P1）｜</w:t>
            </w:r>
            <w:r>
              <w:rPr>
                <w:rStyle w:val="VerbatimChar"/>
              </w:rPr>
              <w:t xml:space="preserve">:803</w:t>
            </w:r>
            <w:r>
              <w:t xml:space="preserve">（§5.9 新增"同调"块）｜</w:t>
            </w:r>
            <w:r>
              <w:rPr>
                <w:rStyle w:val="VerbatimChar"/>
              </w:rPr>
              <w:t xml:space="preserve">:25</w:t>
            </w:r>
            <w:r>
              <w:t xml:space="preserve">（摘要条目 3 顺带收窄）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摘要第 1 段：</w:t>
            </w:r>
            <w:r>
              <w:rPr>
                <w:rStyle w:val="VerbatimChar"/>
              </w:rPr>
              <w:t xml:space="preserve">本文主张这一范式**系统性地产生不可复现的正面结果**，并给出证据。</w:t>
            </w:r>
            <w:r>
              <w:t xml:space="preserve">§1.2 P1：</w:t>
            </w:r>
            <w:r>
              <w:rPr>
                <w:rStyle w:val="VerbatimChar"/>
              </w:rPr>
              <w:t xml:space="preserve">上述评测范式在样本量受限时系统性地产生假阳性；其失败模式不是随机噪声，而是可预测、可检测、可规避的。</w:t>
            </w:r>
            <w:r>
              <w:t xml:space="preserve">摘要条目 3：</w:t>
            </w:r>
            <w:r>
              <w:rPr>
                <w:rStyle w:val="VerbatimChar"/>
              </w:rPr>
              <w:t xml:space="preserve">"挑最好的那个"是过拟合的结构性根源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摘要第 1 段：</w:t>
            </w:r>
            <w:r>
              <w:rPr>
                <w:rStyle w:val="VerbatimChar"/>
              </w:rPr>
              <w:t xml:space="preserve">……在**一次**具体的规格选择—留出判决过程中，训练集上选出的赢家**未在留出集上保持优势**（5 题选出，13 道未见题 **2 胜 11 负**；训练分与留出分 Spearman **+0.166**）。**本文不主张**所有小样本 Agent 工作流评测都系统性产生假阳性；本文提供的是**该范式在当前规模下的一个实例**。</w:t>
            </w:r>
            <w:r>
              <w:t xml:space="preserve">§1.2 P1：</w:t>
            </w:r>
            <w:r>
              <w:rPr>
                <w:rStyle w:val="VerbatimChar"/>
              </w:rPr>
              <w:t xml:space="preserve">在**一次**具体的规格选择—留出判决过程中，训练集上选出的赢家**未在留出集上保持优势**；**本文不主张**所有小样本 Agent 工作流评测都系统性产生假阳性——本文提供的是**该范式在当前规模下的一个实例**。其失败模式不是随机噪声，而是可预测、可检测、可规避的。</w:t>
            </w:r>
            <w:r>
              <w:t xml:space="preserve">§5.9（新增块）：</w:t>
            </w:r>
            <w:r>
              <w:rPr>
                <w:rStyle w:val="VerbatimChar"/>
              </w:rPr>
              <w:t xml:space="preserve">同调（与【摘要第 1 段】与【§1.2 P1】逐字同口径）……</w:t>
            </w:r>
            <w:r>
              <w:t xml:space="preserve">（并指向《R1 的四个必要交代》）</w:t>
            </w:r>
            <w:r>
              <w:t xml:space="preserve">摘要条目 3：</w:t>
            </w:r>
            <w:r>
              <w:rPr>
                <w:rStyle w:val="VerbatimChar"/>
              </w:rPr>
              <w:t xml:space="preserve">"挑最好的那个"是过拟合的结构性根源（本批本域）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摘要不再出现"系统性地产生不可复现的正面结果"；② 摘要 / §1.2 / §5.9 三处口径一致；③ 出现"不主张…系统性"的显式限定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自查方式与结果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"系统性地产生不可复现的正面结果" papers/02_A_*.md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0 命中 ✓</w:t>
            </w:r>
            <w:r>
              <w:t xml:space="preserve">；</w:t>
            </w:r>
            <w:r>
              <w:rPr>
                <w:rStyle w:val="VerbatimChar"/>
              </w:rPr>
              <w:t xml:space="preserve">grep -n -e "系统性地" -e "不主张" $F</w:t>
            </w:r>
            <w:r>
              <w:t xml:space="preserve"> </w:t>
            </w:r>
            <w:r>
              <w:t xml:space="preserve">→ 19 / 53 / 551 / 803 / 909 行，</w:t>
            </w:r>
            <w:r>
              <w:rPr>
                <w:bCs/>
                <w:b/>
              </w:rPr>
              <w:t xml:space="preserve">19、53、803 三处的"在一次具体的规格选择—留出判决过程中……本文不主张"逐字同构</w:t>
            </w:r>
            <w:r>
              <w:t xml:space="preserve"> </w:t>
            </w:r>
            <w:r>
              <w:t xml:space="preserve">✓（551 行是 A-3 ① 里的另一处"不主张"，909 行是原有的"不主张任何人类评分结论"，与本条无关）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执行的是哪条纪律/审稿意见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 §五</w:t>
            </w:r>
            <w:r>
              <w:t xml:space="preserve">（"它还不能单独证明，所有小样本 Agent 工作流评测都会系统性地产生假阳性"）＋</w:t>
            </w:r>
            <w:r>
              <w:t xml:space="preserve"> </w:t>
            </w:r>
            <w:r>
              <w:rPr>
                <w:bCs/>
                <w:b/>
              </w:rPr>
              <w:t xml:space="preserve">本篇 §5.9 的窄表述纪律</w:t>
            </w:r>
            <w:r>
              <w:t xml:space="preserve">（"结论句是本文对外的唯一结论句"）＋</w:t>
            </w:r>
            <w:r>
              <w:t xml:space="preserve"> </w:t>
            </w:r>
            <w:r>
              <w:rPr>
                <w:bCs/>
                <w:b/>
              </w:rPr>
              <w:t xml:space="preserve">G1 动作②③</w:t>
            </w:r>
            <w:r>
              <w:t xml:space="preserve">（改措辞强度 + 加限定）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-2-架构层净收益为负必须加条件审稿-八.第三优先级"/>
    <w:p>
      <w:pPr>
        <w:pStyle w:val="Heading3"/>
      </w:pPr>
      <w:r>
        <w:t xml:space="preserve">★★ A-2 · 「架构层净收益为负」必须加条件【审稿 §八.第三优先级】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:23</w:t>
            </w:r>
            <w:r>
              <w:t xml:space="preserve">（摘要条目 1）｜</w:t>
            </w:r>
            <w:r>
              <w:rPr>
                <w:rStyle w:val="VerbatimChar"/>
              </w:rPr>
              <w:t xml:space="preserve">:63</w:t>
            </w:r>
            <w:r>
              <w:t xml:space="preserve">（§1.3 贡献 3）｜</w:t>
            </w:r>
            <w:r>
              <w:rPr>
                <w:rStyle w:val="VerbatimChar"/>
              </w:rPr>
              <w:t xml:space="preserve">:620</w:t>
            </w:r>
            <w:r>
              <w:t xml:space="preserve">（§5 R2 标题）｜</w:t>
            </w:r>
            <w:r>
              <w:rPr>
                <w:rStyle w:val="VerbatimChar"/>
              </w:rPr>
              <w:t xml:space="preserve">:804</w:t>
            </w:r>
            <w:r>
              <w:t xml:space="preserve">（§5.9 新增"口径限定"块）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摘要条目 1：</w:t>
            </w:r>
            <w:r>
              <w:rPr>
                <w:rStyle w:val="VerbatimChar"/>
              </w:rPr>
              <w:t xml:space="preserve">1. **架构层净收益为负**：一次直调的每份有效产出（2.65）高于任何工作流臂（dual_select 2.10、dual_fuse 1.36）。</w:t>
            </w:r>
            <w:r>
              <w:t xml:space="preserve">§1.3 贡献 3：</w:t>
            </w:r>
            <w:r>
              <w:rPr>
                <w:rStyle w:val="VerbatimChar"/>
              </w:rPr>
              <w:t xml:space="preserve">3. ✅ **架构层净收益为负**的全量实测（944 断言，21%–49% 的差距，功效远高于此前任何一次）（§5.2）。</w:t>
            </w:r>
            <w:r>
              <w:t xml:space="preserve">§5 R2 标题：</w:t>
            </w:r>
            <w:r>
              <w:rPr>
                <w:rStyle w:val="VerbatimChar"/>
              </w:rPr>
              <w:t xml:space="preserve">### R2 ✅ 架构层的净收益为负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摘要条目 1：</w:t>
            </w:r>
            <w:r>
              <w:rPr>
                <w:rStyle w:val="VerbatimChar"/>
              </w:rPr>
              <w:t xml:space="preserve">1. **在只测了『新增』侧、且在【推导唯一】任务域上的一次直调，每份有效产出（2.65）高于本轮所测工作流臂（dual_select 2.10、dual_fuse 1.36）**；⚠️ **净增益口径未完成（未算『丢失』侧）⇒ 这不是"架构层净收益为负"的一般结论**（§7 局限 11）｜⚠️ **该组 dual 臂数字未按 4 支口径重算**（型号池静默下架，见附录 D.1）。</w:t>
            </w:r>
            <w:r>
              <w:t xml:space="preserve">§1.3 贡献 3：</w:t>
            </w:r>
            <w:r>
              <w:rPr>
                <w:rStyle w:val="VerbatimChar"/>
              </w:rPr>
              <w:t xml:space="preserve">3. ✅ **在只测了『新增』侧、【推导唯一】任务域、本批本口径下，工作流臂未检出优于直调**的全量实测（944 断言，21%–49% 的差距，功效远高于此前任何一次）（§5 R2）⇒ ⚠️ **净增益口径未完成（未算『丢失』侧）⇒ 不是"架构层净收益为负"的一般结论**（§7 局限 11）｜⚠️ **该组 dual 臂数字未按 4 支口径重算**（型号池静默下架，见附录 D.1）。</w:t>
            </w:r>
            <w:r>
              <w:t xml:space="preserve">§5 R2 标题：</w:t>
            </w:r>
            <w:r>
              <w:rPr>
                <w:rStyle w:val="VerbatimChar"/>
              </w:rPr>
              <w:t xml:space="preserve">### R2 ✅ 架构层的净收益为负（本批本域本口径；**净增益口径未完成：只测了『新增』侧、未算『丢失』侧** ⇒ 不作一般结论）</w:t>
            </w:r>
            <w:r>
              <w:t xml:space="preserve">§5.9：</w:t>
            </w:r>
            <w:r>
              <w:rPr>
                <w:rStyle w:val="VerbatimChar"/>
              </w:rPr>
              <w:t xml:space="preserve">净增益口径未完成（本批只测了『新增』侧、未算『丢失』侧）⇒ 上述读数只描述本批、本域、本口径的方向，不作一般结论</w:t>
            </w:r>
            <w:r>
              <w:t xml:space="preserve">（§7 局限 11、局限 25）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摘要出现"只测了『新增』侧 / 未算『丢失』侧"；② R2 标题带限定；③ §5.9 含"本批本域"类限定；④</w:t>
            </w:r>
            <w:r>
              <w:t xml:space="preserve"> </w:t>
            </w:r>
            <w:r>
              <w:rPr>
                <w:bCs/>
                <w:b/>
              </w:rPr>
              <w:t xml:space="preserve">§7 局限 11 原文保留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自查方式与结果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"只测了『新增』侧"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23、63、620、804 行 4 处命中 ✓</w:t>
            </w:r>
            <w:r>
              <w:t xml:space="preserve">；</w:t>
            </w:r>
            <w:r>
              <w:rPr>
                <w:rStyle w:val="VerbatimChar"/>
              </w:rPr>
              <w:t xml:space="preserve">grep -n "架构层净收益为负" $F</w:t>
            </w:r>
            <w:r>
              <w:t xml:space="preserve"> </w:t>
            </w:r>
            <w:r>
              <w:t xml:space="preserve">→ 仅</w:t>
            </w:r>
            <w:r>
              <w:t xml:space="preserve"> </w:t>
            </w:r>
            <w:r>
              <w:rPr>
                <w:bCs/>
                <w:b/>
              </w:rPr>
              <w:t xml:space="preserve">23、63</w:t>
            </w:r>
            <w:r>
              <w:t xml:space="preserve"> </w:t>
            </w:r>
            <w:r>
              <w:t xml:space="preserve">两行，且</w:t>
            </w:r>
            <w:r>
              <w:rPr>
                <w:bCs/>
                <w:b/>
              </w:rPr>
              <w:t xml:space="preserve">两行都在"这不是/不是……的一般结论"的否定句里</w:t>
            </w:r>
            <w:r>
              <w:t xml:space="preserve">（原句已消失）✓；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逐行比对</w:t>
            </w:r>
            <w:r>
              <w:t xml:space="preserve"> </w:t>
            </w:r>
            <w:r>
              <w:rPr>
                <w:bCs/>
                <w:b/>
              </w:rPr>
              <w:t xml:space="preserve">§7 局限 11</w:t>
            </w:r>
            <w:r>
              <w:t xml:space="preserve">（净增益只测了"新增"侧…结构性缺失）→</w:t>
            </w:r>
            <w:r>
              <w:t xml:space="preserve"> </w:t>
            </w:r>
            <w:r>
              <w:rPr>
                <w:bCs/>
                <w:b/>
              </w:rPr>
              <w:t xml:space="preserve">完全一致 ✓</w:t>
            </w:r>
            <w:r>
              <w:t xml:space="preserve">（见 §6 S8 输出）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执行的是哪条纪律/审稿意见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 §八第三优先级</w:t>
            </w:r>
            <w:r>
              <w:t xml:space="preserve">（"未完成净增益重算前，不要把'架构层净收益为负'写成不受条件限制的一般结论"）＋</w:t>
            </w:r>
            <w:r>
              <w:t xml:space="preserve"> </w:t>
            </w:r>
            <w:r>
              <w:rPr>
                <w:bCs/>
                <w:b/>
              </w:rPr>
              <w:t xml:space="preserve">本篇 §7 局限 11</w:t>
            </w:r>
            <w:r>
              <w:t xml:space="preserve">（净增益必须是"新增 − 丢失"，本轮只测新增侧，</w:t>
            </w:r>
            <w:r>
              <w:rPr>
                <w:bCs/>
                <w:b/>
              </w:rPr>
              <w:t xml:space="preserve">结构性缺失</w:t>
            </w:r>
            <w:r>
              <w:t xml:space="preserve">）＋</w:t>
            </w:r>
            <w:r>
              <w:t xml:space="preserve"> </w:t>
            </w:r>
            <w:r>
              <w:rPr>
                <w:bCs/>
                <w:b/>
              </w:rPr>
              <w:t xml:space="preserve">本篇 §5 R7</w:t>
            </w:r>
            <w:r>
              <w:t xml:space="preserve">（审计已指出"净增益必须是新增 − 丢失"）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-3-r1-缺四项补充审稿-五-四项"/>
    <w:p>
      <w:pPr>
        <w:pStyle w:val="Heading3"/>
      </w:pPr>
      <w:r>
        <w:t xml:space="preserve">★ A-3 · R1 缺四项补充【审稿 §五 · 四项】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新增整节</w:t>
            </w:r>
            <w:r>
              <w:t xml:space="preserve"> </w:t>
            </w:r>
            <w:r>
              <w:rPr>
                <w:rStyle w:val="VerbatimChar"/>
              </w:rPr>
              <w:t xml:space="preserve">:539</w:t>
            </w:r>
            <w:r>
              <w:t xml:space="preserve">（</w:t>
            </w:r>
            <w:r>
              <w:rPr>
                <w:rStyle w:val="VerbatimChar"/>
              </w:rPr>
              <w:t xml:space="preserve">### ★ R1 的四个必要交代（外部审稿点名补项 · 2026-10-24）</w:t>
            </w:r>
            <w:r>
              <w:t xml:space="preserve">），含</w:t>
            </w:r>
            <w:r>
              <w:t xml:space="preserve"> </w:t>
            </w:r>
            <w:r>
              <w:rPr>
                <w:rStyle w:val="VerbatimChar"/>
              </w:rPr>
              <w:t xml:space="preserve">:544</w:t>
            </w:r>
            <w:r>
              <w:t xml:space="preserve"> </w:t>
            </w:r>
            <w:r>
              <w:t xml:space="preserve">① 赢家选择过程｜</w:t>
            </w:r>
            <w:r>
              <w:rPr>
                <w:rStyle w:val="VerbatimChar"/>
              </w:rPr>
              <w:t xml:space="preserve">:555</w:t>
            </w:r>
            <w:r>
              <w:t xml:space="preserve"> </w:t>
            </w:r>
            <w:r>
              <w:t xml:space="preserve">② 任务级不确定性（含 18 题逐字清单表）｜</w:t>
            </w:r>
            <w:r>
              <w:rPr>
                <w:rStyle w:val="VerbatimChar"/>
              </w:rPr>
              <w:t xml:space="preserve">:587</w:t>
            </w:r>
            <w:r>
              <w:t xml:space="preserve"> </w:t>
            </w:r>
            <w:r>
              <w:t xml:space="preserve">③ 基线与预算（四臂表）｜</w:t>
            </w:r>
            <w:r>
              <w:rPr>
                <w:rStyle w:val="VerbatimChar"/>
              </w:rPr>
              <w:t xml:space="preserve">:603</w:t>
            </w:r>
            <w:r>
              <w:t xml:space="preserve"> </w:t>
            </w:r>
            <w:r>
              <w:t xml:space="preserve">④ 判据的独立性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（无此节 —— R1 之后直接是</w:t>
            </w:r>
            <w:r>
              <w:t xml:space="preserve"> </w:t>
            </w:r>
            <w:r>
              <w:rPr>
                <w:rStyle w:val="VerbatimChar"/>
              </w:rPr>
              <w:t xml:space="preserve">### R2</w:t>
            </w:r>
            <w:r>
              <w:t xml:space="preserve">，见改前 511–513 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四段式小节，每段带</w:t>
            </w:r>
            <w:r>
              <w:rPr>
                <w:bCs/>
                <w:b/>
              </w:rPr>
              <w:t xml:space="preserve">回源路径</w:t>
            </w:r>
            <w:r>
              <w:t xml:space="preserve">；要点摘录：</w:t>
            </w:r>
            <w:r>
              <w:rPr>
                <w:bCs/>
                <w:b/>
              </w:rPr>
              <w:t xml:space="preserve">①</w:t>
            </w:r>
            <w:r>
              <w:t xml:space="preserve">：比较了</w:t>
            </w:r>
            <w:r>
              <w:rPr>
                <w:bCs/>
                <w:b/>
              </w:rPr>
              <w:t xml:space="preserve">一轮</w:t>
            </w:r>
            <w:r>
              <w:t xml:space="preserve">（18 规格 →</w:t>
            </w:r>
            <w:r>
              <w:t xml:space="preserve"> </w:t>
            </w:r>
            <w:r>
              <w:rPr>
                <w:bCs/>
                <w:b/>
              </w:rPr>
              <w:t xml:space="preserve">一张 18 行排名表</w:t>
            </w:r>
            <w:r>
              <w:t xml:space="preserve"> </w:t>
            </w:r>
            <w:r>
              <w:t xml:space="preserve">→ 冠军 = 第 1 名</w:t>
            </w:r>
            <w:r>
              <w:t xml:space="preserve"> </w:t>
            </w:r>
            <w:r>
              <w:rPr>
                <w:rStyle w:val="VerbatimChar"/>
              </w:rPr>
              <w:t xml:space="preserve">b3-select-p1-sc0</w:t>
            </w:r>
            <w:r>
              <w:t xml:space="preserve">）；基线是同表第 10 名；</w:t>
            </w:r>
            <w:r>
              <w:rPr>
                <w:bCs/>
                <w:b/>
              </w:rPr>
              <w:t xml:space="preserve">"选冠军"这一步不存在反复试验后挑选</w:t>
            </w:r>
            <w:r>
              <w:t xml:space="preserve">（留出判决后不采用、不重挑），但</w:t>
            </w:r>
            <w:r>
              <w:t xml:space="preserve"> </w:t>
            </w:r>
            <w:r>
              <w:rPr>
                <w:bCs/>
                <w:b/>
              </w:rPr>
              <w:t xml:space="preserve">"18 规格这份组合"是否事前冻结 = 未归档</w:t>
            </w:r>
            <w:r>
              <w:t xml:space="preserve">，且同轮先做了单题冒烟测试 ⇒</w:t>
            </w:r>
            <w:r>
              <w:t xml:space="preserve"> </w:t>
            </w:r>
            <w:r>
              <w:rPr>
                <w:bCs/>
                <w:b/>
              </w:rPr>
              <w:t xml:space="preserve">只有【选冠军】这一步是干净的留出判决</w:t>
            </w:r>
            <w:r>
              <w:t xml:space="preserve">；</w:t>
            </w:r>
            <w:r>
              <w:rPr>
                <w:bCs/>
                <w:b/>
              </w:rPr>
              <w:t xml:space="preserve">是否在预注册内 = 未归档</w:t>
            </w:r>
            <w:r>
              <w:t xml:space="preserve">（仓内三份</w:t>
            </w:r>
            <w:r>
              <w:t xml:space="preserve"> </w:t>
            </w:r>
            <w:r>
              <w:rPr>
                <w:rStyle w:val="VerbatimChar"/>
              </w:rPr>
              <w:t xml:space="preserve">PREREG-*</w:t>
            </w:r>
            <w:r>
              <w:t xml:space="preserve"> </w:t>
            </w:r>
            <w:r>
              <w:t xml:space="preserve">都是 2026-10-24 的</w:t>
            </w:r>
            <w:r>
              <w:rPr>
                <w:bCs/>
                <w:b/>
              </w:rPr>
              <w:t xml:space="preserve">另一批</w:t>
            </w:r>
            <w:r>
              <w:t xml:space="preserve">）；</w:t>
            </w:r>
            <w:r>
              <w:rPr>
                <w:bCs/>
                <w:b/>
              </w:rPr>
              <w:t xml:space="preserve">5/4/9 的题级名单 = 未归档</w:t>
            </w:r>
            <w:r>
              <w:t xml:space="preserve">。</w:t>
            </w:r>
            <w:r>
              <w:rPr>
                <w:bCs/>
                <w:b/>
              </w:rPr>
              <w:t xml:space="preserve">②</w:t>
            </w:r>
            <w:r>
              <w:t xml:space="preserve">：</w:t>
            </w:r>
            <w:r>
              <w:rPr>
                <w:bCs/>
                <w:b/>
              </w:rPr>
              <w:t xml:space="preserve">18 道法律题逐字清单</w:t>
            </w:r>
            <w:r>
              <w:t xml:space="preserve">（6 部法 A–F × 每部法 3 道，来源</w:t>
            </w:r>
            <w:r>
              <w:t xml:space="preserve"> </w:t>
            </w:r>
            <w:r>
              <w:rPr>
                <w:rStyle w:val="VerbatimChar"/>
              </w:rPr>
              <w:t xml:space="preserve">legal_topics_v2.json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topics[]</w:t>
            </w:r>
            <w:r>
              <w:t xml:space="preserve">）；★</w:t>
            </w:r>
            <w:r>
              <w:t xml:space="preserve"> </w:t>
            </w:r>
            <w:r>
              <w:rPr>
                <w:bCs/>
                <w:b/>
              </w:rPr>
              <w:t xml:space="preserve">同源风险</w:t>
            </w:r>
            <w:r>
              <w:t xml:space="preserve">：13 道"未见题"在【选冠军】意义上未见，在【域 / 依据包 / 题面类型】上</w:t>
            </w:r>
            <w:r>
              <w:rPr>
                <w:bCs/>
                <w:b/>
              </w:rPr>
              <w:t xml:space="preserve">完全同源</w:t>
            </w:r>
            <w:r>
              <w:t xml:space="preserve">（5+4+9=18 全出自同一部题集、</w:t>
            </w:r>
            <w:r>
              <w:rPr>
                <w:bCs/>
                <w:b/>
              </w:rPr>
              <w:t xml:space="preserve">同 6 个依据包</w:t>
            </w:r>
            <w:r>
              <w:t xml:space="preserve">）⇒</w:t>
            </w:r>
            <w:r>
              <w:t xml:space="preserve"> </w:t>
            </w:r>
            <w:r>
              <w:rPr>
                <w:bCs/>
                <w:b/>
              </w:rPr>
              <w:t xml:space="preserve">不能读成"跨域泛化失败"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题目之间有关联</w:t>
            </w:r>
            <w:r>
              <w:t xml:space="preserve">：同部法 3 题共用同一份</w:t>
            </w:r>
            <w:r>
              <w:t xml:space="preserve"> </w:t>
            </w:r>
            <w:r>
              <w:rPr>
                <w:rStyle w:val="VerbatimChar"/>
              </w:rPr>
              <w:t xml:space="preserve">evidence</w:t>
            </w:r>
            <w:r>
              <w:t xml:space="preserve"> </w:t>
            </w:r>
            <w:r>
              <w:t xml:space="preserve">⇒ 同部法内 3 题</w:t>
            </w:r>
            <w:r>
              <w:rPr>
                <w:bCs/>
                <w:b/>
              </w:rPr>
              <w:t xml:space="preserve">不是相互独立的重复</w:t>
            </w:r>
            <w:r>
              <w:t xml:space="preserve"> </w:t>
            </w:r>
            <w:r>
              <w:t xml:space="preserve">⇒ 本文题级统计的独立性假设</w:t>
            </w:r>
            <w:r>
              <w:rPr>
                <w:bCs/>
                <w:b/>
              </w:rPr>
              <w:t xml:space="preserve">未检验</w:t>
            </w:r>
            <w:r>
              <w:t xml:space="preserve">；</w:t>
            </w:r>
            <w:r>
              <w:rPr>
                <w:bCs/>
                <w:b/>
              </w:rPr>
              <w:t xml:space="preserve">"目标任务分布"本文未定义 ⇒ 该问题无法判定</w:t>
            </w:r>
            <w:r>
              <w:t xml:space="preserve">（登记为未做）。</w:t>
            </w:r>
            <w:r>
              <w:rPr>
                <w:bCs/>
                <w:b/>
              </w:rPr>
              <w:t xml:space="preserve">③</w:t>
            </w:r>
            <w:r>
              <w:t xml:space="preserve">：四臂表 —— direct</w:t>
            </w:r>
            <w:r>
              <w:t xml:space="preserve"> </w:t>
            </w:r>
            <w:r>
              <w:rPr>
                <w:bCs/>
                <w:b/>
              </w:rPr>
              <w:t xml:space="preserve">1 次</w:t>
            </w:r>
            <w:r>
              <w:t xml:space="preserve"> </w:t>
            </w:r>
            <w:r>
              <w:t xml:space="preserve">/ dual 臂</w:t>
            </w:r>
            <w:r>
              <w:t xml:space="preserve"> </w:t>
            </w:r>
            <w:r>
              <w:rPr>
                <w:bCs/>
                <w:b/>
              </w:rPr>
              <w:t xml:space="preserve">多步工作流 6–7 次</w:t>
            </w:r>
            <w:r>
              <w:t xml:space="preserve">（§7 局限 12 的既有读数）/ 18 规格巡练（规格间等匹配、与 direct 不等匹配）/ ToT 原版臂（</w:t>
            </w:r>
            <w:r>
              <w:rPr>
                <w:bCs/>
                <w:b/>
              </w:rPr>
              <w:t xml:space="preserve">另一批</w:t>
            </w:r>
            <w:r>
              <w:t xml:space="preserve">，逐组调用数 无选择器 4–5、value·greedy 8–9、vote·greedy 5–6、value·sample 8–10、b=1 2–3，</w:t>
            </w:r>
            <w:r>
              <w:rPr>
                <w:bCs/>
                <w:b/>
              </w:rPr>
              <w:t xml:space="preserve">按调用数对齐</w:t>
            </w:r>
            <w:r>
              <w:t xml:space="preserve">）；</w:t>
            </w:r>
            <w:r>
              <w:rPr>
                <w:bCs/>
                <w:b/>
              </w:rPr>
              <w:t xml:space="preserve">token 成本全部「未归档」</w:t>
            </w:r>
            <w:r>
              <w:t xml:space="preserve">（</w:t>
            </w: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未纳入版本管理）⇒ ★</w:t>
            </w:r>
            <w:r>
              <w:t xml:space="preserve"> </w:t>
            </w:r>
            <w:r>
              <w:rPr>
                <w:bCs/>
                <w:b/>
              </w:rPr>
              <w:t xml:space="preserve">本文的成本口径目前只有调用数，没有 token</w:t>
            </w:r>
            <w:r>
              <w:t xml:space="preserve">；</w:t>
            </w:r>
            <w:r>
              <w:rPr>
                <w:bCs/>
                <w:b/>
              </w:rPr>
              <w:t xml:space="preserve">模型配置名义同池、实测不等长</w:t>
            </w:r>
            <w:r>
              <w:t xml:space="preserve">（3 个型号 404 ⇒ 5 支变 4 支）。</w:t>
            </w:r>
            <w:r>
              <w:rPr>
                <w:bCs/>
                <w:b/>
              </w:rPr>
              <w:t xml:space="preserve">④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27/27 是同源小样本自检，不是独立数据上的检测能力证明</w:t>
            </w:r>
            <w:r>
              <w:t xml:space="preserve">（无留出集、无外部标注者、无跨域复现；且</w:t>
            </w:r>
            <w:r>
              <w:rPr>
                <w:bCs/>
                <w:b/>
              </w:rPr>
              <w:t xml:space="preserve">核验器实现与 27 条样本均不在本仓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来源与底稿/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内</w:t>
            </w:r>
            <w:r>
              <w:t xml:space="preserve"> </w:t>
            </w:r>
            <w:r>
              <w:t xml:space="preserve">⇒ 外部只能核到"27/27"这句自报）；★</w:t>
            </w:r>
            <w:r>
              <w:t xml:space="preserve"> </w:t>
            </w:r>
            <w:r>
              <w:rPr>
                <w:bCs/>
                <w:b/>
              </w:rPr>
              <w:t xml:space="preserve">对"真实但不在依据包中"的主张 ⇒ 判「未提及」</w:t>
            </w:r>
            <w:r>
              <w:t xml:space="preserve">（实现层原文：「依据没讲到或讲的是别的事 ⇒「未提及」。</w:t>
            </w:r>
            <w:r>
              <w:rPr>
                <w:bCs/>
                <w:b/>
              </w:rPr>
              <w:t xml:space="preserve">不确定时一律答「未提及」</w:t>
            </w:r>
            <w:r>
              <w:t xml:space="preserve">」）⇒</w:t>
            </w:r>
            <w:r>
              <w:t xml:space="preserve"> </w:t>
            </w:r>
            <w:r>
              <w:rPr>
                <w:bCs/>
                <w:b/>
              </w:rPr>
              <w:t xml:space="preserve">它在仪器眼里与"编造的伪规则"完全同形</w:t>
            </w:r>
            <w:r>
              <w:t xml:space="preserve">（§3.3 第 3 类）⇒ 三条量化后果（稀释矛盾率 / 多报 9 条 0 支持 0 矛盾 / 未提及 167·138·182 是最大噪声源）⇒</w:t>
            </w:r>
            <w:r>
              <w:t xml:space="preserve"> </w:t>
            </w:r>
            <w:r>
              <w:rPr>
                <w:bCs/>
                <w:b/>
              </w:rPr>
              <w:t xml:space="preserve">§8.1 第 3 项是唯一出路，未做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净增益缺口不是"不知道要算双边"，而是"本批 944 条没走那条流水线"</w:t>
            </w:r>
            <w:r>
              <w:t xml:space="preserve">（双边计算在</w:t>
            </w:r>
            <w:r>
              <w:t xml:space="preserve"> </w:t>
            </w:r>
            <w:r>
              <w:rPr>
                <w:rStyle w:val="VerbatimChar"/>
              </w:rPr>
              <w:t xml:space="preserve">measure.py</w:t>
            </w:r>
            <w:r>
              <w:t xml:space="preserve"> </w:t>
            </w:r>
            <w:r>
              <w:t xml:space="preserve">里已实现：同 rep 配对基线）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R1 附近有四项逐条回答（四个标题 ✓</w:t>
            </w:r>
            <w:r>
              <w:t xml:space="preserve"> </w:t>
            </w:r>
            <w:r>
              <w:rPr>
                <w:rStyle w:val="VerbatimChar"/>
              </w:rPr>
              <w:t xml:space="preserve">:544/:555/:587/:603</w:t>
            </w:r>
            <w:r>
              <w:t xml:space="preserve">）；② 第 ①③ 项附</w:t>
            </w:r>
            <w:r>
              <w:rPr>
                <w:bCs/>
                <w:b/>
              </w:rPr>
              <w:t xml:space="preserve">具体数字/出处</w:t>
            </w:r>
            <w:r>
              <w:t xml:space="preserve"> </w:t>
            </w:r>
            <w:r>
              <w:t xml:space="preserve">✓（18 规格 / 一张 18 行排名表 / 4.90 / 第 10 名 3.20 / 1 次 / 6–7 次 / 4–5·8–9·5–6·8–10·2–3 / 3 个型号 404）；③ 第 ④ 项明确写出 27/27 的性质</w:t>
            </w:r>
            <w:r>
              <w:rPr>
                <w:bCs/>
                <w:b/>
              </w:rPr>
              <w:t xml:space="preserve">与</w:t>
            </w:r>
            <w:r>
              <w:t xml:space="preserve">依据包外主张的处理方式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自查方式与结果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"^#### [①②③④]" $F</w:t>
            </w:r>
            <w:r>
              <w:t xml:space="preserve"> </w:t>
            </w:r>
            <w:r>
              <w:t xml:space="preserve">→ 544 / 555 / 587 / 603 ✓；</w:t>
            </w:r>
            <w:r>
              <w:rPr>
                <w:bCs/>
                <w:b/>
              </w:rPr>
              <w:t xml:space="preserve">全部回源路径逐条 grep 命中</w:t>
            </w:r>
            <w:r>
              <w:t xml:space="preserve">（见 §6 S9 表）；</w:t>
            </w:r>
            <w:r>
              <w:rPr>
                <w:bCs/>
                <w:b/>
              </w:rPr>
              <w:t xml:space="preserve">18 道题面用脚本从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legal_topics_v2.json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直接生成</w:t>
            </w:r>
            <w:r>
              <w:t xml:space="preserve">（不手抄 ⇒ 零转写风险，生成脚本见 §6 S9）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执行的是哪条纪律/审稿意见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 §五</w:t>
            </w:r>
            <w:r>
              <w:t xml:space="preserve">（四项原话）＋</w:t>
            </w:r>
            <w:r>
              <w:t xml:space="preserve"> </w:t>
            </w:r>
            <w:r>
              <w:rPr>
                <w:bCs/>
                <w:b/>
              </w:rPr>
              <w:t xml:space="preserve">G6 回源优先</w:t>
            </w:r>
            <w:r>
              <w:t xml:space="preserve">（核不到就写"未归档"，本节 4 处"未归档"）＋</w:t>
            </w:r>
            <w:r>
              <w:t xml:space="preserve"> </w:t>
            </w:r>
            <w:r>
              <w:rPr>
                <w:bCs/>
                <w:b/>
              </w:rPr>
              <w:t xml:space="preserve">G1 动作④</w:t>
            </w:r>
            <w:r>
              <w:t xml:space="preserve">（显式登记"未做"）＋</w:t>
            </w:r>
            <w:r>
              <w:t xml:space="preserve"> </w:t>
            </w:r>
            <w:r>
              <w:rPr>
                <w:bCs/>
                <w:b/>
              </w:rPr>
              <w:t xml:space="preserve">G5</w:t>
            </w:r>
            <w:r>
              <w:t xml:space="preserve">（凡"未测/不可分辨"处均给缺什么）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-4-分母漂移带进正文审稿-八.第三优先级"/>
    <w:p>
      <w:pPr>
        <w:pStyle w:val="Heading3"/>
      </w:pPr>
      <w:r>
        <w:t xml:space="preserve">★ A-4 · 分母漂移带进正文【审稿 §八.第三优先级】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:632</w:t>
            </w:r>
            <w:r>
              <w:t xml:space="preserve">（R2 表下统一注）｜</w:t>
            </w:r>
            <w:r>
              <w:rPr>
                <w:rStyle w:val="VerbatimChar"/>
              </w:rPr>
              <w:t xml:space="preserve">:665</w:t>
            </w:r>
            <w:r>
              <w:t xml:space="preserve">（R3 表下统一注 + 特有点）｜</w:t>
            </w:r>
            <w:r>
              <w:rPr>
                <w:rStyle w:val="VerbatimChar"/>
              </w:rPr>
              <w:t xml:space="preserve">:686</w:t>
            </w:r>
            <w:r>
              <w:t xml:space="preserve">（R4 表下统一注 + 方向 vs 绝对值）｜</w:t>
            </w:r>
            <w:r>
              <w:rPr>
                <w:rStyle w:val="VerbatimChar"/>
              </w:rPr>
              <w:t xml:space="preserve">:23</w:t>
            </w:r>
            <w:r>
              <w:t xml:space="preserve">/</w:t>
            </w:r>
            <w:r>
              <w:rPr>
                <w:rStyle w:val="VerbatimChar"/>
              </w:rPr>
              <w:t xml:space="preserve">:24</w:t>
            </w:r>
            <w:r>
              <w:t xml:space="preserve">/</w:t>
            </w:r>
            <w:r>
              <w:rPr>
                <w:rStyle w:val="VerbatimChar"/>
              </w:rPr>
              <w:t xml:space="preserve">:63</w:t>
            </w:r>
            <w:r>
              <w:t xml:space="preserve">（摘要三处同句标注）｜</w:t>
            </w:r>
            <w:r>
              <w:rPr>
                <w:rStyle w:val="VerbatimChar"/>
              </w:rPr>
              <w:t xml:space="preserve">:925</w:t>
            </w:r>
            <w:r>
              <w:t xml:space="preserve">（</w:t>
            </w:r>
            <w:r>
              <w:rPr>
                <w:bCs/>
                <w:b/>
              </w:rPr>
              <w:t xml:space="preserve">§7 局限 25</w:t>
            </w:r>
            <w:r>
              <w:t xml:space="preserve">）｜</w:t>
            </w:r>
            <w:r>
              <w:rPr>
                <w:rStyle w:val="VerbatimChar"/>
              </w:rPr>
              <w:t xml:space="preserve">:941</w:t>
            </w:r>
            <w:r>
              <w:t xml:space="preserve">（</w:t>
            </w:r>
            <w:r>
              <w:rPr>
                <w:bCs/>
                <w:b/>
              </w:rPr>
              <w:t xml:space="preserve">§8.1 待办第 7 项</w:t>
            </w:r>
            <w:r>
              <w:t xml:space="preserve">）｜</w:t>
            </w:r>
            <w:r>
              <w:rPr>
                <w:rStyle w:val="VerbatimChar"/>
              </w:rPr>
              <w:t xml:space="preserve">:1157</w:t>
            </w:r>
            <w:r>
              <w:t xml:space="preserve">（附录 D.1 落点索引）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R2/R3/R4 表下</w:t>
            </w:r>
            <w:r>
              <w:rPr>
                <w:bCs/>
                <w:b/>
              </w:rPr>
              <w:t xml:space="preserve">无任何分母注</w:t>
            </w:r>
            <w:r>
              <w:t xml:space="preserve">；摘要条目 1/2、贡献 3</w:t>
            </w:r>
            <w:r>
              <w:rPr>
                <w:bCs/>
                <w:b/>
              </w:rPr>
              <w:t xml:space="preserve">无"未按 4 支口径重算"</w:t>
            </w:r>
            <w:r>
              <w:t xml:space="preserve">；§7 局限</w:t>
            </w:r>
            <w:r>
              <w:rPr>
                <w:bCs/>
                <w:b/>
              </w:rPr>
              <w:t xml:space="preserve">无分母漂移条目</w:t>
            </w:r>
            <w:r>
              <w:t xml:space="preserve">；§8.1</w:t>
            </w:r>
            <w:r>
              <w:t xml:space="preserve"> </w:t>
            </w:r>
            <w:r>
              <w:rPr>
                <w:bCs/>
                <w:b/>
              </w:rPr>
              <w:t xml:space="preserve">无 4 支重算条目</w:t>
            </w:r>
            <w:r>
              <w:t xml:space="preserve">；附录 D.1 只写了"影响范围"表与答辩措辞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R2/R3/R4 表下各一条统一注</w:t>
            </w:r>
            <w:r>
              <w:t xml:space="preserve">（三处逐字相同）：</w:t>
            </w:r>
            <w:r>
              <w:rPr>
                <w:rStyle w:val="VerbatimChar"/>
              </w:rPr>
              <w:t xml:space="preserve">⚠️ **分母注（★ R2 / R3 / R4 通用注）**：本表的 dual 臂分支数受**型号池静默下架**影响（**跨篇依据：总纲 §3 / 合订本 §1.1**；一手机制见本篇附录 D.1）——**5 支臂实测为 4 支** ⇒ ⇒ **本表数字是「未按 4 支口径重算」的口径** ⇒ ⇒ **引用前必须按 §8.1 待办第 7 项（4 支口径重算）重算**；★ 另见 §8.1 第 5 项（净增益重算：新增 − 丢失）—— 那是**另一项**独立待办，**不覆盖** 4 支口径。⚠️ **在重算完成前，本文不得写"净收益为负"这类依赖绝对值与分母的一般结论**（与 §7 局限 11、局限 25 呼应）。</w:t>
            </w:r>
            <w:r>
              <w:t xml:space="preserve">各节再加一条</w:t>
            </w:r>
            <w:r>
              <w:rPr>
                <w:bCs/>
                <w:b/>
              </w:rPr>
              <w:t xml:space="preserve">特有可能</w:t>
            </w:r>
            <w:r>
              <w:t xml:space="preserve">：R3 —— "</w:t>
            </w:r>
            <w:r>
              <w:rPr>
                <w:bCs/>
                <w:b/>
              </w:rPr>
              <w:t xml:space="preserve">改标法 ≠ 按 4 支重算</w:t>
            </w:r>
            <w:r>
              <w:t xml:space="preserve">"；R4 —— "附录 D.1 的'方向反而更强'是</w:t>
            </w:r>
            <w:r>
              <w:rPr>
                <w:bCs/>
                <w:b/>
              </w:rPr>
              <w:t xml:space="preserve">同一份未重算读数的再解释</w:t>
            </w:r>
            <w:r>
              <w:t xml:space="preserve">，不是重算"＋"本文的宽度（去重并集/题）与第二组 D.3 的语义面宽</w:t>
            </w:r>
            <w:r>
              <w:rPr>
                <w:bCs/>
                <w:b/>
              </w:rPr>
              <w:t xml:space="preserve">不是同一个量</w:t>
            </w:r>
            <w:r>
              <w:t xml:space="preserve">"。</w:t>
            </w:r>
            <w:r>
              <w:t xml:space="preserve">摘要条目 1/2、贡献 3</w:t>
            </w:r>
            <w:r>
              <w:t xml:space="preserve"> </w:t>
            </w:r>
            <w:r>
              <w:rPr>
                <w:bCs/>
                <w:b/>
              </w:rPr>
              <w:t xml:space="preserve">同句</w:t>
            </w:r>
            <w: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⚠️ **未按 4 支口径重算**</w:t>
            </w:r>
            <w:r>
              <w:t xml:space="preserve">。</w:t>
            </w:r>
            <w:r>
              <w:t xml:space="preserve">§7</w:t>
            </w:r>
            <w:r>
              <w:t xml:space="preserve"> </w:t>
            </w:r>
            <w:r>
              <w:rPr>
                <w:bCs/>
                <w:b/>
              </w:rPr>
              <w:t xml:space="preserve">局限 25</w:t>
            </w:r>
            <w:r>
              <w:t xml:space="preserve">：分母漂移专条（受影响读数逐个点名 + "影响方向未知" + "在重算完成前不得写'净收益为负'"）。</w:t>
            </w:r>
            <w:r>
              <w:t xml:space="preserve">§8.1</w:t>
            </w:r>
            <w:r>
              <w:t xml:space="preserve"> </w:t>
            </w:r>
            <w:r>
              <w:rPr>
                <w:bCs/>
                <w:b/>
              </w:rPr>
              <w:t xml:space="preserve">新增第 7 项</w:t>
            </w:r>
            <w:r>
              <w:t xml:space="preserve">：</w:t>
            </w:r>
            <w:r>
              <w:rPr>
                <w:rStyle w:val="VerbatimChar"/>
              </w:rPr>
              <w:t xml:space="preserve">4 支口径重算</w:t>
            </w:r>
            <w:r>
              <w:t xml:space="preserve">（0 API，注明与第 5 项互不覆盖）。</w:t>
            </w:r>
            <w:r>
              <w:t xml:space="preserve">附录 D.1 新增"落点索引"（三处 + 一处待办，并与第 5 项的关系写清）。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R2/R3/R4 附近有分母注 ✓（632 / 665 / 686）；② 摘要若出现 dual 臂数字，则同句有"未按 4 支重算" ✓（23 / 24 / 63）；③ 局限里有一条专讲分母漂移 ✓（925）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自查方式与结果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"分母注（★ R2 / R3 / R4 通用注）"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632 / 665 / 686（3 处）✓</w:t>
            </w:r>
            <w:r>
              <w:t xml:space="preserve">；</w:t>
            </w:r>
            <w:r>
              <w:rPr>
                <w:rStyle w:val="VerbatimChar"/>
              </w:rPr>
              <w:t xml:space="preserve">grep -n "未按 4 支口径重算" $F</w:t>
            </w:r>
            <w:r>
              <w:t xml:space="preserve"> </w:t>
            </w:r>
            <w:r>
              <w:t xml:space="preserve">→ 23 / 24 / 63 / 632 / 665 / 686 / 804 / 925 / 941 ✓；</w:t>
            </w:r>
            <w:r>
              <w:rPr>
                <w:rStyle w:val="VerbatimChar"/>
              </w:rPr>
              <w:t xml:space="preserve">grep -n "^25\. .*分母漂移" $F</w:t>
            </w:r>
            <w:r>
              <w:t xml:space="preserve"> </w:t>
            </w:r>
            <w:r>
              <w:t xml:space="preserve">→ 925 ✓；</w:t>
            </w:r>
            <w:r>
              <w:rPr>
                <w:rStyle w:val="VerbatimChar"/>
              </w:rPr>
              <w:t xml:space="preserve">grep -n "^[|] 7 [|] .*4 支口径重算" $F</w:t>
            </w:r>
            <w:r>
              <w:t xml:space="preserve"> </w:t>
            </w:r>
            <w:r>
              <w:t xml:space="preserve">→ 941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执行的是哪条纪律/审稿意见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 §八第三优先级</w:t>
            </w:r>
            <w:r>
              <w:t xml:space="preserve">（"重新核对模型下架导致的分母漂移，确保所有 dual 臂结果使用正确的分支数、断言数和成本口径"）＋</w:t>
            </w:r>
            <w:r>
              <w:t xml:space="preserve"> </w:t>
            </w:r>
            <w:r>
              <w:rPr>
                <w:bCs/>
                <w:b/>
              </w:rPr>
              <w:t xml:space="preserve">跨篇已有纪律：总纲 §3 / 合订本 §1.1</w:t>
            </w:r>
            <w:r>
              <w:t xml:space="preserve">（"5 支臂实测为 4 支 ⇒ A 篇 R2/R3/R4 需按 4 支重算"）＋</w:t>
            </w:r>
            <w:r>
              <w:t xml:space="preserve"> </w:t>
            </w:r>
            <w:r>
              <w:rPr>
                <w:bCs/>
                <w:b/>
              </w:rPr>
              <w:t xml:space="preserve">本篇附录 D.1</w:t>
            </w:r>
            <w:r>
              <w:t xml:space="preserve"> </w:t>
            </w:r>
            <w:r>
              <w:t xml:space="preserve">的一手机制与影响范围表 ＋</w:t>
            </w:r>
            <w:r>
              <w:t xml:space="preserve"> </w:t>
            </w:r>
            <w:r>
              <w:rPr>
                <w:bCs/>
                <w:b/>
              </w:rPr>
              <w:t xml:space="preserve">G1 动作④</w:t>
            </w:r>
            <w:r>
              <w:t xml:space="preserve">（把"未做"登记成待办第 7 项）</w:t>
            </w:r>
          </w:p>
        </w:tc>
      </w:tr>
    </w:tbl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注（与规格文字的一处偏差，说明理由）</w:t>
      </w:r>
      <w:r>
        <w:t xml:space="preserve">：规格 A-4 改法 1 写的是"引用前必须按</w:t>
      </w:r>
      <w:r>
        <w:t xml:space="preserve"> </w:t>
      </w:r>
      <w:r>
        <w:rPr>
          <w:bCs/>
          <w:b/>
        </w:rPr>
        <w:t xml:space="preserve">§8.1 待办第 5 项</w:t>
      </w:r>
      <w:r>
        <w:t xml:space="preserve">重算"。</w:t>
      </w:r>
      <w:r>
        <w:rPr>
          <w:bCs/>
          <w:b/>
        </w:rPr>
        <w:t xml:space="preserve">§8.1 第 5 项是「净增益重算：新增 − 丢失」，与 4 支口径重算是两件不同的事</w:t>
      </w:r>
      <w:r>
        <w:t xml:space="preserve">（前者算双边净增益，后者重算分支数/断言数/分母）。为避免把读者指到错误的待办，本轮</w:t>
      </w:r>
      <w:r>
        <w:rPr>
          <w:bCs/>
          <w:b/>
        </w:rPr>
        <w:t xml:space="preserve">在 §8.1 新增第 7 项「4 支口径重算」</w:t>
      </w:r>
      <w:r>
        <w:t xml:space="preserve">，三处统一注写"按 §8.1 待办</w:t>
      </w:r>
      <w:r>
        <w:rPr>
          <w:bCs/>
          <w:b/>
        </w:rPr>
        <w:t xml:space="preserve">第 7 项</w:t>
      </w:r>
      <w:r>
        <w:t xml:space="preserve">重算"，并在</w:t>
      </w:r>
      <w:r>
        <w:rPr>
          <w:bCs/>
          <w:b/>
        </w:rPr>
        <w:t xml:space="preserve">同一句里</w:t>
      </w:r>
      <w:r>
        <w:t xml:space="preserve">点明"另见 §8.1 第 5 项……那是另一项独立待办，不覆盖 4 支口径" ⇒ ★</w:t>
      </w:r>
      <w:r>
        <w:t xml:space="preserve"> </w:t>
      </w:r>
      <w:r>
        <w:rPr>
          <w:bCs/>
          <w:b/>
        </w:rPr>
        <w:t xml:space="preserve">两个待办编号都在正文出现且各自被正确表征，语义零歧义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Start w:id="25" w:name="a-5-保留已做对的两处-摘要补上交互结构级未测审稿-五-末段"/>
    <w:p>
      <w:pPr>
        <w:pStyle w:val="Heading3"/>
      </w:pPr>
      <w:r>
        <w:t xml:space="preserve">★ A-5 · 保留已做对的两处 + 摘要补上"交互结构级未测"【审稿 §五 末段】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:27</w:t>
            </w:r>
            <w:r>
              <w:t xml:space="preserve">（</w:t>
            </w:r>
            <w:r>
              <w:rPr>
                <w:bCs/>
                <w:b/>
              </w:rPr>
              <w:t xml:space="preserve">摘要新增段</w:t>
            </w:r>
            <w:r>
              <w:t xml:space="preserve">）｜</w:t>
            </w:r>
            <w:r>
              <w:rPr>
                <w:rStyle w:val="VerbatimChar"/>
              </w:rPr>
              <w:t xml:space="preserve">:801</w:t>
            </w:r>
            <w:r>
              <w:t xml:space="preserve">（§5.9 结论句，</w:t>
            </w:r>
            <w:r>
              <w:rPr>
                <w:bCs/>
                <w:b/>
              </w:rPr>
              <w:t xml:space="preserve">未改动</w:t>
            </w:r>
            <w:r>
              <w:t xml:space="preserve">）｜</w:t>
            </w:r>
            <w:r>
              <w:rPr>
                <w:rStyle w:val="VerbatimChar"/>
              </w:rPr>
              <w:t xml:space="preserve">:917</w:t>
            </w:r>
            <w:r>
              <w:t xml:space="preserve">（§7 局限 17，</w:t>
            </w:r>
            <w:r>
              <w:rPr>
                <w:bCs/>
                <w:b/>
              </w:rPr>
              <w:t xml:space="preserve">未改动</w:t>
            </w:r>
            <w:r>
              <w:t xml:space="preserve">）｜另</w:t>
            </w:r>
            <w:r>
              <w:t xml:space="preserve"> </w:t>
            </w:r>
            <w:r>
              <w:rPr>
                <w:rStyle w:val="VerbatimChar"/>
              </w:rPr>
              <w:t xml:space="preserve">:804</w:t>
            </w:r>
            <w:r>
              <w:t xml:space="preserve">（§5.9 新增"口径限定"块里加"只测了 prompt 级，交互结构级未测"）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</w:t>
            </w:r>
            <w:r>
              <w:rPr>
                <w:bCs/>
                <w:b/>
              </w:rPr>
              <w:t xml:space="preserve">没有</w:t>
            </w:r>
            <w:r>
              <w:t xml:space="preserve">任何关于测量范围的声明（只有条目 1–3 与"三个独立实验"段）。§5.9 结论句 =</w:t>
            </w:r>
            <w:r>
              <w:t xml:space="preserve"> </w:t>
            </w:r>
            <w:r>
              <w:rPr>
                <w:rStyle w:val="VerbatimChar"/>
              </w:rPr>
              <w:t xml:space="preserve">&gt; ⇒ ⇒ **结论不是「架构没用」，而是「架构的杠杆是【交互结构 × 任务结构】的交互，且二者必须分开测」。**</w:t>
            </w:r>
            <w:r>
              <w:t xml:space="preserve">（改前 670 行）｜§7 局限 17 =</w:t>
            </w:r>
            <w:r>
              <w:t xml:space="preserve"> </w:t>
            </w:r>
            <w:r>
              <w:rPr>
                <w:rStyle w:val="VerbatimChar"/>
              </w:rPr>
              <w:t xml:space="preserve">17. ◐ ★★ ★ **本文只测了 prompt 级，交互结构级完全未测（缺口 G1）** —— 前人已发表**交互结构级**（persona × topology / 权威结构）能产生 **Vendi 4.65 → 8.08（+74%）** 的大幅多样性效应……</w:t>
            </w:r>
            <w:r>
              <w:t xml:space="preserve">（改前 783 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摘要新增段（</w:t>
            </w:r>
            <w:r>
              <w:rPr>
                <w:rStyle w:val="VerbatimChar"/>
                <w:bCs/>
                <w:b/>
              </w:rPr>
              <w:t xml:space="preserve">:27</w:t>
            </w:r>
            <w:r>
              <w:rPr>
                <w:bCs/>
                <w:b/>
              </w:rPr>
              <w:t xml:space="preserve">）</w:t>
            </w:r>
            <w:r>
              <w:t xml:space="preserve">：</w:t>
            </w:r>
            <w:r>
              <w:rPr>
                <w:rStyle w:val="VerbatimChar"/>
              </w:rPr>
              <w:t xml:space="preserve">⚠️ **本文只测了 prompt 级旋钮（型号 / 认知框架 / persona 片段），交互结构级（persona structure：persona 与 topology / 权威结构）未测**（§7 局限 17 / 缺口 G1）；前人已报告交互结构级存在大幅多样性效应（Vendi 4.65 → 8.08，+74%）⇒ ⇒ **本文的读数不得被读成"多 Agent 架构整体无效"**（§5.9）。</w:t>
            </w:r>
            <w:r>
              <w:t xml:space="preserve">§5.9 结论句：</w:t>
            </w:r>
            <w:r>
              <w:rPr>
                <w:bCs/>
                <w:b/>
              </w:rPr>
              <w:t xml:space="preserve">逐字未改动</w:t>
            </w:r>
            <w:r>
              <w:t xml:space="preserve">（改前 670 → 改后 801）｜§7 局限 17：</w:t>
            </w:r>
            <w:r>
              <w:rPr>
                <w:bCs/>
                <w:b/>
              </w:rPr>
              <w:t xml:space="preserve">逐字未改动</w:t>
            </w:r>
            <w:r>
              <w:t xml:space="preserve">（改前 783 → 改后 917）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摘要含"只测了 prompt 级"或等义 + 指向交互结构级未测 ✓；② §5.9 与 §7 局限 17</w:t>
            </w:r>
            <w:r>
              <w:t xml:space="preserve"> </w:t>
            </w:r>
            <w:r>
              <w:rPr>
                <w:bCs/>
                <w:b/>
              </w:rPr>
              <w:t xml:space="preserve">原文保留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自查方式与结果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show HEAD:$F &gt; h.txt; grep "结论不是「架构没用」" h.txt &gt; a1.txt; grep … &gt; a2.txt; diff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完全一致 ✓</w:t>
            </w:r>
            <w:r>
              <w:t xml:space="preserve">（§6 S8）；</w:t>
            </w:r>
            <w:r>
              <w:rPr>
                <w:rStyle w:val="VerbatimChar"/>
              </w:rPr>
              <w:t xml:space="preserve">git show HEAD:$F &gt; h.txt; grep "只测了 prompt 级，交互结构级完全未测" h.txt …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完全一致 ✓</w:t>
            </w:r>
            <w:r>
              <w:t xml:space="preserve">；</w:t>
            </w:r>
            <w:r>
              <w:rPr>
                <w:rStyle w:val="VerbatimChar"/>
              </w:rPr>
              <w:t xml:space="preserve">grep -n "本文只测了 prompt 级旋钮" $F</w:t>
            </w:r>
            <w:r>
              <w:t xml:space="preserve"> </w:t>
            </w:r>
            <w:r>
              <w:t xml:space="preserve">→ 27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执行的是哪条纪律/审稿意见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 §五末段</w:t>
            </w:r>
            <w:r>
              <w:t xml:space="preserve">（"你已经主动撤回了'架构没用'……并承认只测了 prompt 级……这种修正应该保留"）＋</w:t>
            </w:r>
            <w:r>
              <w:t xml:space="preserve"> </w:t>
            </w:r>
            <w:r>
              <w:rPr>
                <w:bCs/>
                <w:b/>
              </w:rPr>
              <w:t xml:space="preserve">审稿 §五</w:t>
            </w:r>
            <w:r>
              <w:t xml:space="preserve">（"避免从'某些工作流变体更差'直接跳到'多 Agent 架构整体无效'"）＋</w:t>
            </w:r>
            <w:r>
              <w:t xml:space="preserve"> </w:t>
            </w:r>
            <w:r>
              <w:rPr>
                <w:bCs/>
                <w:b/>
              </w:rPr>
              <w:t xml:space="preserve">G2 不得删除/弱化已有限定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bCs/>
                <w:b/>
              </w:rPr>
              <w:t xml:space="preserve">G1 动作③ 加限定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-1-推断链-证伪条件表审稿-七.问题一-审稿人称最重要的"/>
    <w:p>
      <w:pPr>
        <w:pStyle w:val="Heading3"/>
      </w:pPr>
      <w:r>
        <w:t xml:space="preserve">★★ X-1 · 推断链 — 证伪条件表【审稿 §七.问题一 —— 审稿人称"最重要的"】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新增小节</w:t>
            </w:r>
            <w:r>
              <w:t xml:space="preserve"> </w:t>
            </w:r>
            <w:r>
              <w:rPr>
                <w:rStyle w:val="VerbatimChar"/>
              </w:rPr>
              <w:t xml:space="preserve">:781</w:t>
            </w:r>
            <w:r>
              <w:t xml:space="preserve">（</w:t>
            </w:r>
            <w:r>
              <w:rPr>
                <w:rStyle w:val="VerbatimChar"/>
              </w:rPr>
              <w:t xml:space="preserve">### 5.8.1 ★ 推断链 — 证伪条件表（把 §5.8 的「出处与定性」扩成「独立证伪条件」）</w:t>
            </w:r>
            <w:r>
              <w:t xml:space="preserve">），表体</w:t>
            </w:r>
            <w:r>
              <w:t xml:space="preserve"> </w:t>
            </w:r>
            <w:r>
              <w:rPr>
                <w:rStyle w:val="VerbatimChar"/>
              </w:rPr>
              <w:t xml:space="preserve">:788</w:t>
            </w:r>
            <w:r>
              <w:t xml:space="preserve">–</w:t>
            </w:r>
            <w:r>
              <w:rPr>
                <w:rStyle w:val="VerbatimChar"/>
              </w:rPr>
              <w:t xml:space="preserve">:795</w:t>
            </w:r>
            <w:r>
              <w:t xml:space="preserve">（</w:t>
            </w:r>
            <w:r>
              <w:rPr>
                <w:bCs/>
                <w:b/>
              </w:rPr>
              <w:t xml:space="preserve">6 行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（无此表；本篇只有 §5.8 的机制链表</w:t>
            </w:r>
            <w:r>
              <w:t xml:space="preserve"> </w:t>
            </w:r>
            <w:r>
              <w:rPr>
                <w:rStyle w:val="VerbatimChar"/>
              </w:rPr>
              <w:t xml:space="preserve">:757</w:t>
            </w:r>
            <w:r>
              <w:t xml:space="preserve">–</w:t>
            </w:r>
            <w:r>
              <w:rPr>
                <w:rStyle w:val="VerbatimChar"/>
              </w:rPr>
              <w:t xml:space="preserve">:768</w:t>
            </w:r>
            <w:r>
              <w:t xml:space="preserve">，列为</w:t>
            </w:r>
            <w:r>
              <w:t xml:space="preserve"> </w:t>
            </w:r>
            <w:r>
              <w:rPr>
                <w:rStyle w:val="VerbatimChar"/>
              </w:rPr>
              <w:t xml:space="preserve">#｜结论｜证据｜★ 出处与定性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表头六列（依次）：# ／ 从（读数）／ 到（构念解释）／ 该箭头的</w:t>
            </w:r>
            <w:r>
              <w:rPr>
                <w:bCs/>
                <w:b/>
              </w:rPr>
              <w:t xml:space="preserve">独立</w:t>
            </w:r>
            <w:r>
              <w:t xml:space="preserve">证伪条件 ／ 当前状态 ／ 还缺什么；</w:t>
            </w:r>
            <w:r>
              <w:rPr>
                <w:bCs/>
                <w:b/>
              </w:rPr>
              <w:t xml:space="preserve">6 行</w:t>
            </w:r>
            <w:r>
              <w:t xml:space="preserve">，每行一个箭头、一个</w:t>
            </w:r>
            <w:r>
              <w:rPr>
                <w:bCs/>
                <w:b/>
              </w:rPr>
              <w:t xml:space="preserve">互不重复</w:t>
            </w:r>
            <w:r>
              <w:t xml:space="preserve">的独立证伪条件；</w:t>
            </w:r>
            <w:r>
              <w:rPr>
                <w:bCs/>
                <w:b/>
              </w:rPr>
              <w:t xml:space="preserve">「当前状态」列只出现「已测 / 未测」两档</w:t>
            </w:r>
            <w:r>
              <w:t xml:space="preserve">（无「无效 / 等效 / 已证明」）；每行「还缺什么」给出具体欠账。行摘要：</w:t>
            </w:r>
            <w:r>
              <w:t xml:space="preserve">1. 18 规格巡练读数 → 「小样本赢家不泛化」｜证伪：</w:t>
            </w:r>
            <w:r>
              <w:rPr>
                <w:bCs/>
                <w:b/>
              </w:rPr>
              <w:t xml:space="preserve">预注册 MES 下留出效应不可区分于 0 且题级方向一致</w:t>
            </w:r>
            <w:r>
              <w:t xml:space="preserve">｜已测｜</w:t>
            </w:r>
            <w:r>
              <w:rPr>
                <w:bCs/>
                <w:b/>
              </w:rPr>
              <w:t xml:space="preserve">缺</w:t>
            </w:r>
            <w:r>
              <w:t xml:space="preserve">题级符号检验 + 检出力计算 + MES 未预注册</w:t>
            </w:r>
            <w:r>
              <w:t xml:space="preserve">2. 10.5× → 「末步融合是错误率损失点」｜证伪：</w:t>
            </w:r>
            <w:r>
              <w:rPr>
                <w:bCs/>
                <w:b/>
              </w:rPr>
              <w:t xml:space="preserve">按 4 支口径重算后消失或反向</w:t>
            </w:r>
            <w:r>
              <w:t xml:space="preserve">｜已测｜</w:t>
            </w:r>
            <w:r>
              <w:rPr>
                <w:bCs/>
                <w:b/>
              </w:rPr>
              <w:t xml:space="preserve">缺</w:t>
            </w:r>
            <w:r>
              <w:t xml:space="preserve">未重算</w:t>
            </w:r>
            <w:r>
              <w:t xml:space="preserve">3. 2.65/2.10/1.36 → 「工作流臂未检出优于直调」｜证伪：</w:t>
            </w:r>
            <w:r>
              <w:rPr>
                <w:bCs/>
                <w:b/>
              </w:rPr>
              <w:t xml:space="preserve">净增益双边重算后由负转正</w:t>
            </w:r>
            <w:r>
              <w:t xml:space="preserve">｜已测｜</w:t>
            </w:r>
            <w:r>
              <w:rPr>
                <w:bCs/>
                <w:b/>
              </w:rPr>
              <w:t xml:space="preserve">缺</w:t>
            </w:r>
            <w:r>
              <w:t xml:space="preserve">只测了新增侧</w:t>
            </w:r>
            <w:r>
              <w:t xml:space="preserve">4. 机制链 ① → 「塌缩条件 = 解法路径唯一」｜证伪：</w:t>
            </w:r>
            <w:r>
              <w:rPr>
                <w:bCs/>
                <w:b/>
              </w:rPr>
              <w:t xml:space="preserve">受控孪生题上路径多样版并不更宽</w:t>
            </w:r>
            <w:r>
              <w:t xml:space="preserve">｜</w:t>
            </w:r>
            <w:r>
              <w:rPr>
                <w:bCs/>
                <w:b/>
              </w:rPr>
              <w:t xml:space="preserve">未测</w:t>
            </w:r>
            <w:r>
              <w:t xml:space="preserve">｜</w:t>
            </w:r>
            <w:r>
              <w:rPr>
                <w:bCs/>
                <w:b/>
              </w:rPr>
              <w:t xml:space="preserve">缺</w:t>
            </w:r>
            <w:r>
              <w:t xml:space="preserve">无预注册 + 缺口 G2</w:t>
            </w:r>
            <w:r>
              <w:t xml:space="preserve">5. 「秩/n」18 组次 100% 下降 → 「加支数无效是恒等式产物」｜证伪：</w:t>
            </w:r>
            <w:r>
              <w:rPr>
                <w:bCs/>
                <w:b/>
              </w:rPr>
              <w:t xml:space="preserve">嵌套校准后超出 p90 的组次比例高到与原始读数相当</w:t>
            </w:r>
            <w:r>
              <w:t xml:space="preserve">｜已测｜</w:t>
            </w:r>
            <w:r>
              <w:rPr>
                <w:bCs/>
                <w:b/>
              </w:rPr>
              <w:t xml:space="preserve">缺</w:t>
            </w:r>
            <w:r>
              <w:t xml:space="preserve">事后补做，判决须预注册重跑</w:t>
            </w:r>
            <w:r>
              <w:t xml:space="preserve">6. 三次重复 → 「过拟合是可复现的失败模式」｜证伪：</w:t>
            </w:r>
            <w:r>
              <w:rPr>
                <w:bCs/>
                <w:b/>
              </w:rPr>
              <w:t xml:space="preserve">第三批不同题族/不同臂上不再反向</w:t>
            </w:r>
            <w:r>
              <w:t xml:space="preserve">｜已测｜</w:t>
            </w:r>
            <w:r>
              <w:rPr>
                <w:bCs/>
                <w:b/>
              </w:rPr>
              <w:t xml:space="preserve">缺</w:t>
            </w:r>
            <w:r>
              <w:t xml:space="preserve">无外部独立复现（只到同簇内三次）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有一张该表，</w:t>
            </w:r>
            <w:r>
              <w:rPr>
                <w:bCs/>
                <w:b/>
              </w:rPr>
              <w:t xml:space="preserve">≥3 行</w:t>
            </w:r>
            <w:r>
              <w:t xml:space="preserve"> </w:t>
            </w:r>
            <w:r>
              <w:t xml:space="preserve">✓（6 行）；② 每行有</w:t>
            </w:r>
            <w:r>
              <w:rPr>
                <w:bCs/>
                <w:b/>
              </w:rPr>
              <w:t xml:space="preserve">独立</w:t>
            </w:r>
            <w:r>
              <w:t xml:space="preserve">的证伪条件（相邻行不重复 ✓）；③ "当前状态"列无「无效/等效/已证明」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自查方式与结果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"推断链" -e "证伪条件" $F</w:t>
            </w:r>
            <w:r>
              <w:t xml:space="preserve"> </w:t>
            </w:r>
            <w:r>
              <w:t xml:space="preserve">→ 781 / 784 / 788 ✓；表体行数 = 6 ✓；</w:t>
            </w:r>
            <w:r>
              <w:rPr>
                <w:rStyle w:val="VerbatimChar"/>
              </w:rPr>
              <w:t xml:space="preserve">grep -n -E "当前状态" $F</w:t>
            </w:r>
            <w:r>
              <w:t xml:space="preserve"> </w:t>
            </w:r>
            <w:r>
              <w:t xml:space="preserve">的表体逐行判读：状态列取值仅</w:t>
            </w:r>
            <w:r>
              <w:t xml:space="preserve"> </w:t>
            </w:r>
            <w:r>
              <w:rPr>
                <w:bCs/>
                <w:b/>
              </w:rPr>
              <w:t xml:space="preserve">已测 ×5 / 未测 ×1</w:t>
            </w:r>
            <w:r>
              <w:t xml:space="preserve"> </w:t>
            </w:r>
            <w:r>
              <w:t xml:space="preserve">✓；★</w:t>
            </w:r>
            <w:r>
              <w:t xml:space="preserve"> </w:t>
            </w:r>
            <w:r>
              <w:rPr>
                <w:bCs/>
                <w:b/>
              </w:rPr>
              <w:t xml:space="preserve">形态复用 §5.8 的机制链表</w:t>
            </w:r>
            <w:r>
              <w:t xml:space="preserve">（"出处与定性"列 → "独立证伪条件"列），</w:t>
            </w:r>
            <w:r>
              <w:rPr>
                <w:bCs/>
                <w:b/>
              </w:rPr>
              <w:t xml:space="preserve">未另造术语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执行的是哪条纪律/审稿意见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 §七.问题一</w:t>
            </w:r>
            <w:r>
              <w:t xml:space="preserve">（"你最应该做的不是继续增加术语，而是给每一个推断箭头建立独立的证伪条件"）＋</w:t>
            </w:r>
            <w:r>
              <w:t xml:space="preserve"> </w:t>
            </w:r>
            <w:r>
              <w:rPr>
                <w:bCs/>
                <w:b/>
              </w:rPr>
              <w:t xml:space="preserve">本篇 §5.8 的既有形态</w:t>
            </w:r>
            <w:r>
              <w:t xml:space="preserve">（复用，不自造）＋</w:t>
            </w:r>
            <w:r>
              <w:t xml:space="preserve"> </w:t>
            </w:r>
            <w:r>
              <w:rPr>
                <w:bCs/>
                <w:b/>
              </w:rPr>
              <w:t xml:space="preserve">G5</w:t>
            </w:r>
            <w:r>
              <w:t xml:space="preserve">（状态四档 + 凡"未测"必给缺什么）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-2-数据来源与独立性声明表审稿-七.问题二"/>
    <w:p>
      <w:pPr>
        <w:pStyle w:val="Heading3"/>
      </w:pPr>
      <w:r>
        <w:t xml:space="preserve">★★ X-2 · 数据来源与独立性声明表【审稿 §七.问题二】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新增节</w:t>
            </w:r>
            <w:r>
              <w:t xml:space="preserve"> </w:t>
            </w:r>
            <w:r>
              <w:rPr>
                <w:rStyle w:val="VerbatimChar"/>
              </w:rPr>
              <w:t xml:space="preserve">:478</w:t>
            </w:r>
            <w:r>
              <w:t xml:space="preserve">（</w:t>
            </w:r>
            <w:r>
              <w:rPr>
                <w:rStyle w:val="VerbatimChar"/>
              </w:rPr>
              <w:t xml:space="preserve">### 4.6 ★ 数据来源与独立性声明</w:t>
            </w:r>
            <w:r>
              <w:t xml:space="preserve">），表体</w:t>
            </w:r>
            <w:r>
              <w:t xml:space="preserve"> </w:t>
            </w:r>
            <w:r>
              <w:rPr>
                <w:rStyle w:val="VerbatimChar"/>
              </w:rPr>
              <w:t xml:space="preserve">:484</w:t>
            </w:r>
            <w:r>
              <w:t xml:space="preserve">–</w:t>
            </w:r>
            <w:r>
              <w:rPr>
                <w:rStyle w:val="VerbatimChar"/>
              </w:rPr>
              <w:t xml:space="preserve">:495</w:t>
            </w:r>
            <w:r>
              <w:t xml:space="preserve">（</w:t>
            </w:r>
            <w:r>
              <w:rPr>
                <w:bCs/>
                <w:b/>
              </w:rPr>
              <w:t xml:space="preserve">10 行 × 6 列</w:t>
            </w:r>
            <w:r>
              <w:t xml:space="preserve">），总账</w:t>
            </w:r>
            <w:r>
              <w:t xml:space="preserve"> </w:t>
            </w:r>
            <w:r>
              <w:rPr>
                <w:rStyle w:val="VerbatimChar"/>
              </w:rPr>
              <w:t xml:space="preserve">:497</w:t>
            </w:r>
            <w:r>
              <w:t xml:space="preserve">–</w:t>
            </w:r>
            <w:r>
              <w:rPr>
                <w:rStyle w:val="VerbatimChar"/>
              </w:rPr>
              <w:t xml:space="preserve">:500</w:t>
            </w:r>
            <w:r>
              <w:t xml:space="preserve">；另在</w:t>
            </w:r>
            <w:r>
              <w:rPr>
                <w:bCs/>
                <w:b/>
              </w:rPr>
              <w:t xml:space="preserve">附录 C</w:t>
            </w:r>
            <w:r>
              <w:t xml:space="preserve"> </w:t>
            </w:r>
            <w:r>
              <w:t xml:space="preserve">加一行指针</w:t>
            </w:r>
            <w:r>
              <w:t xml:space="preserve"> </w:t>
            </w:r>
            <w:r>
              <w:rPr>
                <w:rStyle w:val="VerbatimChar"/>
              </w:rPr>
              <w:t xml:space="preserve">:1111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（本篇只有附录 C 的《数据清单与可复现性》表，</w:t>
            </w:r>
            <w:r>
              <w:rPr>
                <w:bCs/>
                <w:b/>
              </w:rPr>
              <w:t xml:space="preserve">没有</w:t>
            </w:r>
            <w:r>
              <w:t xml:space="preserve">独立性维度，也没有"哪些是新实验/哪些是复算/哪些独立复现"的分列）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表头：表头七列（依次）：数据 / 读数 ／ ① 原始实验及其日期 ／ ② 使用了哪些既有数据 ／ ③ 哪些结果是重新计算的 ／ ④ 真正用了新任务 / 新运行 / 新评价者 ／ ⑤ 已独立复现 ／ ⑥ 与其他篇的共享部分 ——</w:t>
            </w:r>
            <w:r>
              <w:t xml:space="preserve"> </w:t>
            </w:r>
            <w:r>
              <w:rPr>
                <w:bCs/>
                <w:b/>
              </w:rPr>
              <w:t xml:space="preserve">五列照审稿原文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bCs/>
                <w:b/>
              </w:rPr>
              <w:t xml:space="preserve">第六列</w:t>
            </w:r>
            <w:r>
              <w:t xml:space="preserve">。10 行：18 规格巡练｜944 条断言重判｜27 条自检｜饱和度对照｜V2｜学习实验｜外部只读审计｜层2 机制链与 §3.8.1 重算｜ToT 原版臂｜层1 的 α 轴。</w:t>
            </w:r>
            <w:r>
              <w:rPr>
                <w:bCs/>
                <w:b/>
              </w:rPr>
              <w:t xml:space="preserve">「已独立复现」列 10 行全为 ❌</w:t>
            </w:r>
            <w:r>
              <w:t xml:space="preserve">。总账三条：① 无任何一条结论有外部独立复现；②</w:t>
            </w:r>
            <w:r>
              <w:t xml:space="preserve"> </w:t>
            </w:r>
            <w:r>
              <w:rPr>
                <w:bCs/>
                <w:b/>
              </w:rPr>
              <w:t xml:space="preserve">四篇共享的东西</w:t>
            </w:r>
            <w:r>
              <w:t xml:space="preserve">逐个点名（18 道法律题 /</w:t>
            </w:r>
            <w:r>
              <w:t xml:space="preserve"> </w:t>
            </w:r>
            <w:r>
              <w:rPr>
                <w:rStyle w:val="VerbatimChar"/>
              </w:rPr>
              <w:t xml:space="preserve">creativity_lab/</w:t>
            </w:r>
            <w:r>
              <w:t xml:space="preserve"> </w:t>
            </w:r>
            <w:r>
              <w:t xml:space="preserve">代码 / 层2·层3 跑批 / 同一次外部只读审计 / 同一块 ToT 臂与末步对照 / 同一个型号池下架根因）⇒</w:t>
            </w:r>
            <w:r>
              <w:t xml:space="preserve"> </w:t>
            </w:r>
            <w:r>
              <w:rPr>
                <w:bCs/>
                <w:b/>
              </w:rPr>
              <w:t xml:space="preserve">互引不构成多次独立复现</w:t>
            </w:r>
            <w:r>
              <w:t xml:space="preserve">；③ 本文自己的可复现性欠账四条（</w:t>
            </w: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未纳管 / 巡练报告来自旧交付版 / 27 条自检样本与核验器实现未随稿归档 / 外部只读审计一手文件在另一沙盒）。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有一张表，</w:t>
            </w:r>
            <w:r>
              <w:rPr>
                <w:bCs/>
                <w:b/>
              </w:rPr>
              <w:t xml:space="preserve">五列齐</w:t>
            </w:r>
            <w:r>
              <w:t xml:space="preserve"> </w:t>
            </w:r>
            <w:r>
              <w:t xml:space="preserve">✓；② 表中</w:t>
            </w:r>
            <w:r>
              <w:rPr>
                <w:bCs/>
                <w:b/>
              </w:rPr>
              <w:t xml:space="preserve">显式写出</w:t>
            </w:r>
            <w:r>
              <w:t xml:space="preserve">与其他篇的共享 ✓；③ "独立复现"列只写真正独立复现过的 ✓（本篇</w:t>
            </w:r>
            <w:r>
              <w:rPr>
                <w:bCs/>
                <w:b/>
              </w:rPr>
              <w:t xml:space="preserve">全为 ❌</w:t>
            </w:r>
            <w:r>
              <w:t xml:space="preserve">，与"三次重复"同簇的事实一致）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自查方式与结果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"数据来源与独立性声明" -e "独立性" $F</w:t>
            </w:r>
            <w:r>
              <w:t xml:space="preserve"> </w:t>
            </w:r>
            <w:r>
              <w:t xml:space="preserve">→ 29 / 478 / 535 / 583 / 603 / 795 / 1111 ✓；★</w:t>
            </w:r>
            <w:r>
              <w:t xml:space="preserve"> </w:t>
            </w:r>
            <w:r>
              <w:rPr>
                <w:bCs/>
                <w:b/>
              </w:rPr>
              <w:t xml:space="preserve">第六列的关键事实逐条回源</w:t>
            </w:r>
            <w:r>
              <w:t xml:space="preserve">：L1 篇判决表</w:t>
            </w:r>
            <w:r>
              <w:rPr>
                <w:bCs/>
                <w:b/>
              </w:rPr>
              <w:t xml:space="preserve">确实直接引用</w:t>
            </w:r>
            <w:r>
              <w:t xml:space="preserve">本篇读数（</w:t>
            </w:r>
            <w:r>
              <w:rPr>
                <w:rStyle w:val="VerbatimChar"/>
              </w:rPr>
              <w:t xml:space="preserve">来源与底稿/来源_L1判决表.md:22</w:t>
            </w:r>
            <w:r>
              <w:t xml:space="preserve"> </w:t>
            </w:r>
            <w:r>
              <w:t xml:space="preserve">逐字含"每份有效产出 direct 2.65 &gt; dual_select 2.10 &gt; dual_fuse 1.36；dual_fuse 矛盾率 4.2%（分母 284 条合法主张）vs direct 0.4%（分母 285）= 10.5×；巡练冠军 13 道未见题 2 胜 11 负"）⇒ ★</w:t>
            </w:r>
            <w:r>
              <w:t xml:space="preserve"> </w:t>
            </w:r>
            <w:r>
              <w:rPr>
                <w:bCs/>
                <w:b/>
              </w:rPr>
              <w:t xml:space="preserve">"L1 引 A 的这组数，不构成对 A 的独立复现"</w:t>
            </w:r>
            <w:r>
              <w:t xml:space="preserve"> </w:t>
            </w:r>
            <w:r>
              <w:t xml:space="preserve">可逐字核 ✓；底稿索引（</w:t>
            </w:r>
            <w:r>
              <w:rPr>
                <w:rStyle w:val="VerbatimChar"/>
              </w:rPr>
              <w:t xml:space="preserve">来源与底稿/README_底稿索引.md:15/16/21</w:t>
            </w:r>
            <w:r>
              <w:t xml:space="preserve">）把 A §3.8.1 与 L1 §3.4 指向</w:t>
            </w:r>
            <w:r>
              <w:rPr>
                <w:bCs/>
                <w:b/>
              </w:rPr>
              <w:t xml:space="preserve">同一结论 2.10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两篇共享同一批层2 数据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执行的是哪条纪律/审稿意见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审稿 §七.问题二</w:t>
            </w:r>
            <w:r>
              <w:t xml:space="preserve">（"我建议在每篇论文中建立清晰的数据来源表，标明：① 原始实验及其日期；② 使用了哪些既有数据；③ 哪些结果是重新计算的；④ 哪些实验真正使用了新任务、新运行或新评价者；⑤ 哪些结论已经独立复现"＋"</w:t>
            </w:r>
            <w:r>
              <w:rPr>
                <w:bCs/>
                <w:b/>
              </w:rPr>
              <w:t xml:space="preserve">不能把四篇论文的相互引用当成四次独立复现</w:t>
            </w:r>
            <w:r>
              <w:t xml:space="preserve">"）＋</w:t>
            </w:r>
            <w:r>
              <w:t xml:space="preserve"> </w:t>
            </w:r>
            <w:r>
              <w:rPr>
                <w:bCs/>
                <w:b/>
              </w:rPr>
              <w:t xml:space="preserve">G1 动作⑤</w:t>
            </w:r>
            <w:r>
              <w:t xml:space="preserve">（方法学元说明）＋</w:t>
            </w:r>
            <w:r>
              <w:t xml:space="preserve"> </w:t>
            </w:r>
            <w:r>
              <w:rPr>
                <w:bCs/>
                <w:b/>
              </w:rPr>
              <w:t xml:space="preserve">G6</w:t>
            </w:r>
            <w:r>
              <w:t xml:space="preserve">（每行带回源路径，"核不到写未归档"）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顺带修掉的两处内部不一致g1-动作②③数字未动"/>
    <w:p>
      <w:pPr>
        <w:pStyle w:val="Heading2"/>
      </w:pPr>
      <w:r>
        <w:t xml:space="preserve">2 · 顺带修掉的两处</w:t>
      </w:r>
      <w:r>
        <w:rPr>
          <w:bCs/>
          <w:b/>
        </w:rPr>
        <w:t xml:space="preserve">内部不一致</w:t>
      </w:r>
      <w:r>
        <w:t xml:space="preserve">（G1 动作②③，数字未动）</w:t>
      </w:r>
    </w:p>
    <w:bookmarkStart w:id="29" w:name="贡献-3-的章节指针指向不存在的节"/>
    <w:p>
      <w:pPr>
        <w:pStyle w:val="Heading3"/>
      </w:pPr>
      <w:r>
        <w:t xml:space="preserve">2.1 · §1.3 贡献 3 的章节指针指向不存在的节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:63</w:t>
            </w:r>
            <w:r>
              <w:t xml:space="preserve">（§1.3 贡献 3 的章节指针）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……（944 断言，21%–49% 的差距，功效远高于此前任何一次）（§5.2）。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……（944 断言，21%–49% 的差距，功效远高于此前任何一次）（§5 R2）。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为什么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本篇 §5 的小节编号是</w:t>
            </w:r>
            <w:r>
              <w:t xml:space="preserve"> </w:t>
            </w:r>
            <w:r>
              <w:rPr>
                <w:bCs/>
                <w:b/>
              </w:rPr>
              <w:t xml:space="preserve">R1–R7</w:t>
            </w:r>
            <w:r>
              <w:t xml:space="preserve">（另有 §5.8 / §5.9 / §5.10），</w:t>
            </w:r>
            <w:r>
              <w:rPr>
                <w:bCs/>
                <w:b/>
              </w:rPr>
              <w:t xml:space="preserve">不存在 §5.2</w:t>
            </w:r>
            <w:r>
              <w:t xml:space="preserve"> </w:t>
            </w:r>
            <w:r>
              <w:t xml:space="preserve">⇒ 旧指针指向不存在的节。</w:t>
            </w:r>
            <w:r>
              <w:rPr>
                <w:bCs/>
                <w:b/>
              </w:rPr>
              <w:t xml:space="preserve">改后字符串的数字集合与改前完全相同</w:t>
            </w:r>
            <w:r>
              <w:t xml:space="preserve">（"5" + "2" → "5" + "R2"）⇒</w:t>
            </w:r>
            <w:r>
              <w:t xml:space="preserve"> </w:t>
            </w:r>
            <w:r>
              <w:rPr>
                <w:bCs/>
                <w:b/>
              </w:rPr>
              <w:t xml:space="preserve">不触发 G1 数字变更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"§5 R2" $F</w:t>
            </w:r>
            <w:r>
              <w:t xml:space="preserve"> </w:t>
            </w:r>
            <w:r>
              <w:t xml:space="preserve">→ 63 ✓</w:t>
            </w:r>
          </w:p>
        </w:tc>
      </w:tr>
    </w:tbl>
    <w:bookmarkEnd w:id="29"/>
    <w:bookmarkStart w:id="30" w:name="r1-标题里的必然与收窄后的摘要对不上"/>
    <w:p>
      <w:pPr>
        <w:pStyle w:val="Heading3"/>
      </w:pPr>
      <w:r>
        <w:t xml:space="preserve">2.2 · §5 R1 标题里的"必然"与收窄后的摘要对不上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:506</w:t>
            </w:r>
            <w:r>
              <w:t xml:space="preserve">（</w:t>
            </w:r>
            <w:r>
              <w:rPr>
                <w:rStyle w:val="VerbatimChar"/>
              </w:rPr>
              <w:t xml:space="preserve">### R1 ✅ "挑最好的那个"在样本受限时必然过拟合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### R1 ✅ "挑最好的那个"在样本受限时必然过拟合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### R1 ✅ "挑最好的那个"在样本受限时过拟合（本批本域的一次实例；★ **本文不主张所有小样本 Agent 工作流评测都系统性产生假阳性** —— 见 §5.9 与《R1 的四个必要交代》）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为什么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§6.4 第 4 条要求验收"改完 A 篇摘要与 §5.9 对不上"这类</w:t>
            </w:r>
            <w:r>
              <w:rPr>
                <w:bCs/>
                <w:b/>
              </w:rPr>
              <w:t xml:space="preserve">新的自我矛盾</w:t>
            </w:r>
            <w:r>
              <w:t xml:space="preserve"> </w:t>
            </w:r>
            <w:r>
              <w:t xml:space="preserve">⇒ A-1 把摘要/§1.2/§5.9 收窄后，R1 标题里的绝对词"</w:t>
            </w:r>
            <w:r>
              <w:rPr>
                <w:bCs/>
                <w:b/>
              </w:rPr>
              <w:t xml:space="preserve">必然</w:t>
            </w:r>
            <w:r>
              <w:t xml:space="preserve">"就成了全文唯一的残留宽表述 ⇒</w:t>
            </w:r>
            <w:r>
              <w:t xml:space="preserve"> </w:t>
            </w:r>
            <w:r>
              <w:rPr>
                <w:bCs/>
                <w:b/>
              </w:rPr>
              <w:t xml:space="preserve">补一条限定即可对齐</w:t>
            </w:r>
            <w:r>
              <w:t xml:space="preserve">（动作③ 加限定，</w:t>
            </w:r>
            <w:r>
              <w:rPr>
                <w:bCs/>
                <w:b/>
              </w:rPr>
              <w:t xml:space="preserve">未改任何读数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"在样本受限时" $F</w:t>
            </w:r>
            <w:r>
              <w:t xml:space="preserve"> </w:t>
            </w:r>
            <w:r>
              <w:t xml:space="preserve">→ 506 ✓；</w:t>
            </w:r>
            <w:r>
              <w:rPr>
                <w:rStyle w:val="VerbatimChar"/>
              </w:rPr>
              <w:t xml:space="preserve">grep -c "必然过拟合"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新增数字白名单g1-自查-diff-的全部解释"/>
    <w:p>
      <w:pPr>
        <w:pStyle w:val="Heading2"/>
      </w:pPr>
      <w:r>
        <w:t xml:space="preserve">3 · 新增数字白名单（G1 自查 diff 的全部解释）</w:t>
      </w:r>
    </w:p>
    <w:p>
      <w:pPr>
        <w:pStyle w:val="FirstParagraph"/>
      </w:pPr>
      <w:r>
        <w:rPr>
          <w:rStyle w:val="VerbatimChar"/>
        </w:rPr>
        <w:t xml:space="preserve">diff a_before.txt a_after.txt</w:t>
      </w:r>
      <w:r>
        <w:t xml:space="preserve"> </w:t>
      </w:r>
      <w:r>
        <w:t xml:space="preserve">的</w:t>
      </w:r>
      <w:r>
        <w:rPr>
          <w:bCs/>
          <w:b/>
        </w:rPr>
        <w:t xml:space="preserve">唯一</w:t>
      </w:r>
      <w:r>
        <w:t xml:space="preserve">变化是</w:t>
      </w:r>
      <w:r>
        <w:rPr>
          <w:bCs/>
          <w:b/>
        </w:rPr>
        <w:t xml:space="preserve">计数增加</w:t>
      </w:r>
      <w:r>
        <w:t xml:space="preserve">，</w:t>
      </w:r>
      <w:r>
        <w:rPr>
          <w:bCs/>
          <w:b/>
        </w:rPr>
        <w:t xml:space="preserve">没有任何一个数字被删除或减少</w:t>
      </w:r>
      <w:r>
        <w:t xml:space="preserve">（脚本输出见 §6 S2）。</w:t>
      </w:r>
      <w:r>
        <w:rPr>
          <w:bCs/>
          <w:b/>
        </w:rPr>
        <w:t xml:space="preserve">全新出现的数字串只有 4 个</w:t>
      </w:r>
      <w:r>
        <w:t xml:space="preserve">，逐条交代：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新数字串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:478</w:t>
            </w:r>
            <w:r>
              <w:t xml:space="preserve"> </w:t>
            </w:r>
            <w:r>
              <w:t xml:space="preserve">等 5 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新增章节号</w:t>
            </w:r>
            <w:r>
              <w:t xml:space="preserve">（§4.6《数据来源与独立性声明》）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本轮新增，非读数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底稿结论编号指针</w:t>
            </w:r>
            <w:r>
              <w:t xml:space="preserve">（"底稿索引把两处都指向同一结论 2.10 / 2.11"）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来源与底稿/README_底稿索引.md:15,18</w:t>
            </w:r>
            <w:r>
              <w:t xml:space="preserve">（结论 2.10 / 2.11 存在）；</w:t>
            </w:r>
            <w:r>
              <w:rPr>
                <w:rStyle w:val="VerbatimChar"/>
              </w:rPr>
              <w:t xml:space="preserve">来源_第二组交付报告_1025_全文_872行_结论0至2.17.md:362</w:t>
            </w:r>
            <w:r>
              <w:t xml:space="preserve">（</w:t>
            </w:r>
            <w:r>
              <w:rPr>
                <w:rStyle w:val="VerbatimChar"/>
              </w:rPr>
              <w:t xml:space="preserve">## 结论 2.11 ·</w:t>
            </w:r>
            <w:r>
              <w:t xml:space="preserve"> </w:t>
            </w:r>
            <w:r>
              <w:t xml:space="preserve">标题逐字命中）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:578</w:t>
            </w:r>
            <w:r>
              <w:t xml:space="preserve">（C3/F3 题面）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题面逐字引用</w:t>
            </w:r>
            <w:r>
              <w:t xml:space="preserve">（"合同约定违约金30万"）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来源与底稿/第二组_源文件/creativity_lab/data/legal_topics_v2.json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topics[]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F3.ask</w:t>
            </w:r>
            <w:r>
              <w:t xml:space="preserve"> </w:t>
            </w:r>
            <w:r>
              <w:t xml:space="preserve">逐字；★</w:t>
            </w:r>
            <w:r>
              <w:t xml:space="preserve"> </w:t>
            </w:r>
            <w:r>
              <w:rPr>
                <w:bCs/>
                <w:b/>
              </w:rPr>
              <w:t xml:space="preserve">该清单由脚本生成，非手抄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:570</w:t>
            </w:r>
            <w:r>
              <w:t xml:space="preserve">（C3 题面）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题面逐字引用</w:t>
            </w:r>
            <w:r>
              <w:t xml:space="preserve">（"在健身房办了3000元年卡"）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同上（</w:t>
            </w:r>
            <w:r>
              <w:rPr>
                <w:rStyle w:val="VerbatimChar"/>
              </w:rPr>
              <w:t xml:space="preserve">topics[]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C3.ask</w:t>
            </w:r>
            <w:r>
              <w:t xml:space="preserve">）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没有新增任何读数、效应量、比例或显著性</w:t>
      </w:r>
      <w:r>
        <w:t xml:space="preserve">；A-3 要求补的"具体数字/出处"全部来自</w:t>
      </w:r>
      <w:r>
        <w:rPr>
          <w:bCs/>
          <w:b/>
        </w:rPr>
        <w:t xml:space="preserve">底稿原文</w:t>
      </w:r>
      <w:r>
        <w:t xml:space="preserve">或</w:t>
      </w:r>
      <w:r>
        <w:rPr>
          <w:bCs/>
          <w:b/>
        </w:rPr>
        <w:t xml:space="preserve">正文已有读数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Start w:id="33" w:name="明确未做的部分不跳过不编造附对审稿意见的回覆"/>
    <w:p>
      <w:pPr>
        <w:pStyle w:val="Heading2"/>
      </w:pPr>
      <w:r>
        <w:t xml:space="preserve">4 · 明确"未做"的部分（不跳过、不编造，附对审稿意见的回覆）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为什么没做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审稿意见如何回覆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A-3 ① 的"是否在预注册内"无法给"是"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本轮巡练（2026-10-18）</w:t>
            </w:r>
            <w:r>
              <w:rPr>
                <w:bCs/>
                <w:b/>
              </w:rPr>
              <w:t xml:space="preserve">没有可核的预注册文件</w:t>
            </w:r>
            <w:r>
              <w:t xml:space="preserve">；仓内三份</w:t>
            </w:r>
            <w:r>
              <w:t xml:space="preserve"> </w:t>
            </w:r>
            <w:r>
              <w:rPr>
                <w:rStyle w:val="VerbatimChar"/>
              </w:rPr>
              <w:t xml:space="preserve">PREREG-*</w:t>
            </w:r>
            <w:r>
              <w:t xml:space="preserve"> </w:t>
            </w:r>
            <w:r>
              <w:t xml:space="preserve">都是</w:t>
            </w:r>
            <w:r>
              <w:t xml:space="preserve"> </w:t>
            </w:r>
            <w:r>
              <w:rPr>
                <w:bCs/>
                <w:b/>
              </w:rPr>
              <w:t xml:space="preserve">2026-10-24 的另一批</w:t>
            </w:r>
            <w:r>
              <w:t xml:space="preserve">（发散层 / 2×2 / ToT 臂），</w:t>
            </w:r>
            <w:r>
              <w:rPr>
                <w:bCs/>
                <w:b/>
              </w:rPr>
              <w:t xml:space="preserve">都不覆盖"18 规格巡练 + 选冠军"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审稿问的是"是否在预注册内"⇒</w:t>
            </w:r>
            <w:r>
              <w:t xml:space="preserve"> </w:t>
            </w:r>
            <w:r>
              <w:rPr>
                <w:bCs/>
                <w:b/>
              </w:rPr>
              <w:t xml:space="preserve">答"未归档"</w:t>
            </w:r>
            <w:r>
              <w:t xml:space="preserve">（G6）⇒ 正文明确写"本文不主张巡练的选择过程是预注册的"；★</w:t>
            </w:r>
            <w:r>
              <w:t xml:space="preserve"> </w:t>
            </w:r>
            <w:r>
              <w:rPr>
                <w:bCs/>
                <w:b/>
              </w:rPr>
              <w:t xml:space="preserve">这与本篇 §4.5 早已登记的缺口（"预注册文档需在 §8 补齐并归档"）一致</w:t>
            </w:r>
            <w:r>
              <w:t xml:space="preserve">，不是新问题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A-3 ① 的 5/4/9 题级名单给不出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巡练报告只记</w:t>
            </w:r>
            <w:r>
              <w:rPr>
                <w:bCs/>
                <w:b/>
              </w:rPr>
              <w:t xml:space="preserve">张数</w:t>
            </w:r>
            <w:r>
              <w:t xml:space="preserve">不记</w:t>
            </w:r>
            <w:r>
              <w:rPr>
                <w:bCs/>
                <w:b/>
              </w:rPr>
              <w:t xml:space="preserve">题号</w:t>
            </w:r>
            <w:r>
              <w:t xml:space="preserve">；</w:t>
            </w:r>
            <w:r>
              <w:rPr>
                <w:rStyle w:val="VerbatimChar"/>
              </w:rPr>
              <w:t xml:space="preserve">legal_topics_v2.json</w:t>
            </w:r>
            <w:r>
              <w:t xml:space="preserve"> </w:t>
            </w:r>
            <w:r>
              <w:t xml:space="preserve">只有 18 道题的题面，无分组标记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审稿问"题目之间是否关联"⇒</w:t>
            </w:r>
            <w:r>
              <w:t xml:space="preserve"> </w:t>
            </w:r>
            <w:r>
              <w:rPr>
                <w:bCs/>
                <w:b/>
              </w:rPr>
              <w:t xml:space="preserve">用集合级事实回答</w:t>
            </w:r>
            <w:r>
              <w:t xml:space="preserve">（全部同源 18 题 + 6 个依据包），并明写"题级名单未归档"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A-3 ② 的"13 题是否代表目标分布"无法判定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</w:t>
            </w:r>
            <w:r>
              <w:rPr>
                <w:bCs/>
                <w:b/>
              </w:rPr>
              <w:t xml:space="preserve">没有"目标任务分布"的形式化定义</w:t>
            </w:r>
            <w:r>
              <w:t xml:space="preserve"> </w:t>
            </w:r>
            <w:r>
              <w:t xml:space="preserve">⇒ 该问题在本文框架内不成立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改为登记为</w:t>
            </w:r>
            <w:r>
              <w:rPr>
                <w:bCs/>
                <w:b/>
              </w:rPr>
              <w:t xml:space="preserve">未做</w:t>
            </w:r>
            <w:r>
              <w:t xml:space="preserve">，并指出 §8.1 第 1 项的 2×2 用的是</w:t>
            </w:r>
            <w:r>
              <w:rPr>
                <w:bCs/>
                <w:b/>
              </w:rPr>
              <w:t xml:space="preserve">另一族题</w:t>
            </w:r>
            <w:r>
              <w:t xml:space="preserve">（U1–U4），不要混为一谈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A-3 ③ 的 token 成本给不出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本批调用日志在</w:t>
            </w:r>
            <w:r>
              <w:t xml:space="preserve"> </w:t>
            </w:r>
            <w:r>
              <w:rPr>
                <w:rStyle w:val="VerbatimChar"/>
              </w:rPr>
              <w:t xml:space="preserve">runs/</w:t>
            </w:r>
            <w:r>
              <w:t xml:space="preserve">，</w:t>
            </w:r>
            <w:r>
              <w:rPr>
                <w:bCs/>
                <w:b/>
              </w:rPr>
              <w:t xml:space="preserve">未纳入版本管理</w:t>
            </w:r>
            <w:r>
              <w:t xml:space="preserve">（附录 C）⇒ 无 token 计量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审稿第八节要求"正确的成本口径"⇒</w:t>
            </w:r>
            <w:r>
              <w:t xml:space="preserve"> </w:t>
            </w:r>
            <w:r>
              <w:rPr>
                <w:bCs/>
                <w:b/>
              </w:rPr>
              <w:t xml:space="preserve">如实说"成本口径目前只有调用数、没有 token"</w:t>
            </w:r>
            <w:r>
              <w:t xml:space="preserve"> </w:t>
            </w: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这本身就是该审稿意见的一个未闭合项</w:t>
            </w:r>
            <w:r>
              <w:t xml:space="preserve">，已在 §4.6 ③ 与 §4.6 总账第 3 条登记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A-3 ④ 的 27 条样本无法逐条核对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test_verifier.py</w:t>
            </w:r>
            <w:r>
              <w:t xml:space="preserve"> </w:t>
            </w:r>
            <w:r>
              <w:t xml:space="preserve">与 27 条样本</w:t>
            </w:r>
            <w:r>
              <w:rPr>
                <w:bCs/>
                <w:b/>
              </w:rPr>
              <w:t xml:space="preserve">均不在本仓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来源与底稿/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内</w:t>
            </w:r>
            <w:r>
              <w:t xml:space="preserve">（该目录</w:t>
            </w:r>
            <w:r>
              <w:t xml:space="preserve"> </w:t>
            </w:r>
            <w:r>
              <w:rPr>
                <w:rStyle w:val="VerbatimChar"/>
              </w:rPr>
              <w:t xml:space="preserve">creativity_lab/</w:t>
            </w:r>
            <w:r>
              <w:t xml:space="preserve"> </w:t>
            </w:r>
            <w:r>
              <w:t xml:space="preserve">只有</w:t>
            </w:r>
            <w:r>
              <w:t xml:space="preserve"> </w:t>
            </w:r>
            <w:r>
              <w:rPr>
                <w:rStyle w:val="VerbatimChar"/>
              </w:rPr>
              <w:t xml:space="preserve">metrics.py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data/legal_topics_v2.json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答"这是</w:t>
            </w:r>
            <w:r>
              <w:rPr>
                <w:bCs/>
                <w:b/>
              </w:rPr>
              <w:t xml:space="preserve">同源小样本自检</w:t>
            </w:r>
            <w:r>
              <w:t xml:space="preserve">，不是独立数据上的检测能力证明"＋"外部目前只能核到 27/27 这句自报"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A-3 ④ 的"未提及"处理未在本文实现里逐条复核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 944 断言那批的核验器实现未随稿归档；</w:t>
            </w:r>
            <w:r>
              <w:rPr>
                <w:bCs/>
                <w:b/>
              </w:rPr>
              <w:t xml:space="preserve">已归档</w:t>
            </w:r>
            <w:r>
              <w:t xml:space="preserve">的是另一批（U1）的测量流水线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rPr>
                <w:bCs/>
                <w:b/>
              </w:rPr>
              <w:t xml:space="preserve">已归档的实现</w:t>
            </w:r>
            <w:r>
              <w:t xml:space="preserve">（</w:t>
            </w:r>
            <w:r>
              <w:rPr>
                <w:rStyle w:val="VerbatimChar"/>
              </w:rPr>
              <w:t xml:space="preserve">measure.py</w:t>
            </w:r>
            <w:r>
              <w:t xml:space="preserve"> </w:t>
            </w:r>
            <w:r>
              <w:t xml:space="preserve">判据二）给出规则原文，并</w:t>
            </w:r>
            <w:r>
              <w:rPr>
                <w:bCs/>
                <w:b/>
              </w:rPr>
              <w:t xml:space="preserve">明说批次不同</w:t>
            </w:r>
            <w:r>
              <w:t xml:space="preserve">；★ 净增益的双边实现也据此定位为"</w:t>
            </w:r>
            <w:r>
              <w:rPr>
                <w:bCs/>
                <w:b/>
              </w:rPr>
              <w:t xml:space="preserve">实现已存在、本批未走这条流水线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支口径重算本身未做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本轮是改稿，</w:t>
            </w:r>
            <w:r>
              <w:rPr>
                <w:bCs/>
                <w:b/>
              </w:rPr>
              <w:t xml:space="preserve">不跑新实验、不改数字</w:t>
            </w:r>
            <w:r>
              <w:t xml:space="preserve">（G1）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bCs/>
                <w:b/>
              </w:rPr>
              <w:t xml:space="preserve">§8.1 待办第 7 项</w:t>
            </w:r>
            <w:r>
              <w:t xml:space="preserve">（0 API）＋ R2/R3/R4 表注 ＋ §7 局限 25 ⇒</w:t>
            </w:r>
            <w:r>
              <w:t xml:space="preserve"> </w:t>
            </w:r>
            <w:r>
              <w:rPr>
                <w:bCs/>
                <w:b/>
              </w:rPr>
              <w:t xml:space="preserve">审稿的"确保使用正确分母"要求，在正文层面已被显式登记为"未重算 ⇒ 引用前必须重算"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净增益（新增 − 丢失）重算未做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§8.1 第 5 项（0 API）</w:t>
            </w:r>
            <w:r>
              <w:rPr>
                <w:bCs/>
                <w:b/>
              </w:rPr>
              <w:t xml:space="preserve">原有条目保留</w:t>
            </w:r>
            <w:r>
              <w:t xml:space="preserve">；★ 本轮</w:t>
            </w:r>
            <w:r>
              <w:rPr>
                <w:bCs/>
                <w:b/>
              </w:rPr>
              <w:t xml:space="preserve">新增的</w:t>
            </w:r>
            <w:r>
              <w:t xml:space="preserve">是"双边实现在</w:t>
            </w:r>
            <w:r>
              <w:t xml:space="preserve"> </w:t>
            </w:r>
            <w:r>
              <w:rPr>
                <w:rStyle w:val="VerbatimChar"/>
              </w:rPr>
              <w:t xml:space="preserve">measure.py</w:t>
            </w:r>
            <w:r>
              <w:t xml:space="preserve"> </w:t>
            </w:r>
            <w:r>
              <w:t xml:space="preserve">里已有 ⇒ 本批不是没算，是没走那条流水线"这条</w:t>
            </w:r>
            <w:r>
              <w:rPr>
                <w:bCs/>
                <w:b/>
              </w:rPr>
              <w:t xml:space="preserve">定位</w:t>
            </w:r>
            <w:r>
              <w:t xml:space="preserve">（让后续执行知道从哪接）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X-2「已独立复现」列全为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本篇</w:t>
            </w:r>
            <w:r>
              <w:rPr>
                <w:bCs/>
                <w:b/>
              </w:rPr>
              <w:t xml:space="preserve">没有任何外部独立复现</w:t>
            </w:r>
            <w:r>
              <w:t xml:space="preserve">；三次"独立重复"都在同一研究簇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如实写 ❌ 并点名共享项</w:t>
            </w:r>
            <w:r>
              <w:t xml:space="preserve"> </w:t>
            </w:r>
            <w:r>
              <w:t xml:space="preserve">⇒ 这正是审稿问题二的落点：</w:t>
            </w:r>
            <w:r>
              <w:rPr>
                <w:bCs/>
                <w:b/>
              </w:rPr>
              <w:t xml:space="preserve">四篇互引不构成四次独立复现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两处</w:t>
            </w:r>
            <w:r>
              <w:t xml:space="preserve">跨篇不一致，</w:t>
            </w:r>
            <w:r>
              <w:rPr>
                <w:bCs/>
                <w:b/>
              </w:rPr>
              <w:t xml:space="preserve">本轮未修</w:t>
            </w:r>
            <w:r>
              <w:t xml:space="preserve">（不越界）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合订本 §1.1 推论 1 声称"已写入 A 篇「本批不成立的结论」"，但</w:t>
            </w:r>
            <w:r>
              <w:rPr>
                <w:bCs/>
                <w:b/>
              </w:rPr>
              <w:t xml:space="preserve">本篇无该节</w:t>
            </w:r>
            <w:r>
              <w:t xml:space="preserve">；② 本篇 §8.1 第 5 / 6 项的"§7 局限 10 / 11"指针</w:t>
            </w:r>
            <w:r>
              <w:rPr>
                <w:bCs/>
                <w:b/>
              </w:rPr>
              <w:t xml:space="preserve">错位一位</w:t>
            </w:r>
            <w:r>
              <w:t xml:space="preserve">（净增益实为局限 11、跨臂调用预算实为局限 12）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合订本正在被</w:t>
            </w:r>
            <w:r>
              <w:rPr>
                <w:bCs/>
                <w:b/>
              </w:rPr>
              <w:t xml:space="preserve">另一 producer</w:t>
            </w:r>
            <w:r>
              <w:t xml:space="preserve"> </w:t>
            </w:r>
            <w:r>
              <w:t xml:space="preserve">并行修改 ⇒ 本篇</w:t>
            </w:r>
            <w:r>
              <w:rPr>
                <w:bCs/>
                <w:b/>
              </w:rPr>
              <w:t xml:space="preserve">不新建</w:t>
            </w:r>
            <w:r>
              <w:t xml:space="preserve">该节（避免口径冲突），</w:t>
            </w:r>
            <w:r>
              <w:rPr>
                <w:bCs/>
                <w:b/>
              </w:rPr>
              <w:t xml:space="preserve">报 owner</w:t>
            </w:r>
            <w:r>
              <w:t xml:space="preserve">；② 属</w:t>
            </w:r>
            <w:r>
              <w:rPr>
                <w:bCs/>
                <w:b/>
              </w:rPr>
              <w:t xml:space="preserve">跨篇指针订正</w:t>
            </w:r>
            <w:r>
              <w:t xml:space="preserve">，修它会</w:t>
            </w:r>
            <w:r>
              <w:rPr>
                <w:bCs/>
                <w:b/>
              </w:rPr>
              <w:t xml:space="preserve">改动既有数字</w:t>
            </w:r>
            <w:r>
              <w:t xml:space="preserve">（10→11、11→12）⇒ 与 G1「数字零改动」冲突 ⇒</w:t>
            </w:r>
            <w:r>
              <w:t xml:space="preserve"> </w:t>
            </w:r>
            <w:r>
              <w:rPr>
                <w:bCs/>
                <w:b/>
              </w:rPr>
              <w:t xml:space="preserve">本轮不改，报 owner</w:t>
            </w:r>
            <w:r>
              <w:t xml:space="preserve">（★ 已在 A-3 ① 末行与 §4.6 总账第 3 条把相关事实登记在案）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六条硬纪律的逐条自查结论"/>
    <w:p>
      <w:pPr>
        <w:pStyle w:val="Heading2"/>
      </w:pPr>
      <w:r>
        <w:t xml:space="preserve">5 · 六条硬纪律的逐条自查结论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G1</w:t>
            </w:r>
            <w:r>
              <w:t xml:space="preserve"> </w:t>
            </w:r>
            <w:r>
              <w:t xml:space="preserve">不新增未验证数字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无任何数字被删除或减少</w:t>
            </w:r>
            <w:r>
              <w:t xml:space="preserve">（diff 逐项核对）；4 个新数字串全部是</w:t>
            </w:r>
            <w:r>
              <w:rPr>
                <w:bCs/>
                <w:b/>
              </w:rPr>
              <w:t xml:space="preserve">章节号 / 底稿结论编号 / 题面逐字引用</w:t>
            </w:r>
            <w:r>
              <w:t xml:space="preserve">（§3）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 S1 / S2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G2</w:t>
            </w:r>
            <w:r>
              <w:t xml:space="preserve"> </w:t>
            </w:r>
            <w:r>
              <w:t xml:space="preserve">不得删除限定条款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⚠️ + 【待完成】 + 📌</w:t>
            </w:r>
            <w:r>
              <w:t xml:space="preserve"> </w:t>
            </w:r>
            <w:r>
              <w:t xml:space="preserve">计数</w:t>
            </w:r>
            <w:r>
              <w:t xml:space="preserve"> </w:t>
            </w:r>
            <w:r>
              <w:rPr>
                <w:bCs/>
                <w:b/>
              </w:rPr>
              <w:t xml:space="preserve">77 → 118</w:t>
            </w:r>
            <w:r>
              <w:t xml:space="preserve">；§5.9 结论句、§7 局限 11、§7 局限 17、§5.9 三条理由</w:t>
            </w:r>
            <w:r>
              <w:rPr>
                <w:bCs/>
                <w:b/>
              </w:rPr>
              <w:t xml:space="preserve">逐行 diff 完全一致</w:t>
            </w:r>
            <w:r>
              <w:t xml:space="preserve">；§3.8 两条自我修正节仍在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 S2 / S8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G3</w:t>
            </w:r>
            <w:r>
              <w:t xml:space="preserve"> </w:t>
            </w:r>
            <w:r>
              <w:t xml:space="preserve">每处改动留痕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本报告逐条给「文件:行号 → 改前 → 改后 → 验收判据 → 自查方式与结果 → 执行的纪律」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本报告 §1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G4</w:t>
            </w:r>
            <w:r>
              <w:t xml:space="preserve"> </w:t>
            </w:r>
            <w:r>
              <w:t xml:space="preserve">不许写"因为注意力…"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grep -c "因为注意力"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 S3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G5</w:t>
            </w:r>
            <w:r>
              <w:t xml:space="preserve"> </w:t>
            </w:r>
            <w:r>
              <w:t xml:space="preserve">越界措辞 + 检出力地板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越界措辞表全 0 命中；★</w:t>
            </w:r>
            <w:r>
              <w:t xml:space="preserve"> </w:t>
            </w:r>
            <w:r>
              <w:rPr>
                <w:bCs/>
                <w:b/>
              </w:rPr>
              <w:t xml:space="preserve">X-1 表「当前状态」列只出现 已测/未测</w:t>
            </w:r>
            <w:r>
              <w:t xml:space="preserve">（无「无效/等效/已证明」）；★ 凡"未测 / 不可分辨"处</w:t>
            </w:r>
            <w:r>
              <w:rPr>
                <w:bCs/>
                <w:b/>
              </w:rPr>
              <w:t xml:space="preserve">同句给出缺什么</w:t>
            </w:r>
            <w:r>
              <w:t xml:space="preserve">（A-3 ①②③④、§5.8.1 全表）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 S3 / S4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G6</w:t>
            </w:r>
            <w:r>
              <w:t xml:space="preserve"> </w:t>
            </w:r>
            <w:r>
              <w:t xml:space="preserve">回源优先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报告中出现的每条</w:t>
            </w:r>
            <w:r>
              <w:rPr>
                <w:bCs/>
                <w:b/>
              </w:rPr>
              <w:t xml:space="preserve">底稿路径与行号</w:t>
            </w:r>
            <w:r>
              <w:t xml:space="preserve">均可 grep（§6 S9）；</w:t>
            </w:r>
            <w:r>
              <w:rPr>
                <w:bCs/>
                <w:b/>
              </w:rPr>
              <w:t xml:space="preserve">核不到的一律写"未归档/未核到"</w:t>
            </w:r>
            <w:r>
              <w:t xml:space="preserve">（本轮 6 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 S9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45" w:name="自查输出真实命令与真实结果"/>
    <w:p>
      <w:pPr>
        <w:pStyle w:val="Heading2"/>
      </w:pPr>
      <w:r>
        <w:t xml:space="preserve">6 · 自查输出（真实命令与真实结果）</w:t>
      </w:r>
    </w:p>
    <w:bookmarkStart w:id="35" w:name="s1-数字零改动diff-全量"/>
    <w:p>
      <w:pPr>
        <w:pStyle w:val="Heading3"/>
      </w:pPr>
      <w:r>
        <w:t xml:space="preserve">S1 · 数字零改动（diff 全量）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/workspace/work/llm-creativity-mechanism-papers</w:t>
      </w:r>
      <w:r>
        <w:br/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papers/02_A_SelectionIsNotCreation_稿.md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HEAD: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'[0-9]+(\.[0-9]+)?'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/workspace/work/_selfcheck/a_before.txt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'[0-9]+(\.[0-9]+)?'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/workspace/work/_selfcheck/a_after.txt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/workspace/work/_selfcheck/a_before.txt /workspace/work/_selfcheck/a_after.txt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</w:t>
      </w:r>
      <w:r>
        <w:rPr>
          <w:rStyle w:val="VerbatimChar"/>
        </w:rPr>
        <w:t xml:space="preserve">diff</w:t>
      </w:r>
      <w:r>
        <w:t xml:space="preserve"> </w:t>
      </w:r>
      <w:r>
        <w:t xml:space="preserve">退出码</w:t>
      </w:r>
      <w:r>
        <w:t xml:space="preserve"> </w:t>
      </w:r>
      <w:r>
        <w:rPr>
          <w:bCs/>
          <w:b/>
        </w:rPr>
        <w:t xml:space="preserve">1</w:t>
      </w:r>
      <w:r>
        <w:t xml:space="preserve">（有差异），差异</w:t>
      </w:r>
      <w:r>
        <w:rPr>
          <w:bCs/>
          <w:b/>
        </w:rPr>
        <w:t xml:space="preserve">全部为计数增加</w:t>
      </w:r>
      <w:r>
        <w:t xml:space="preserve">；脚本化核对（</w:t>
      </w:r>
      <w:r>
        <w:rPr>
          <w:rStyle w:val="VerbatimChar"/>
        </w:rPr>
        <w:t xml:space="preserve">a_after &lt; a_before</w:t>
      </w:r>
      <w:r>
        <w:t xml:space="preserve"> </w:t>
      </w:r>
      <w:r>
        <w:t xml:space="preserve">的数字串集合）：</w:t>
      </w:r>
    </w:p>
    <w:p>
      <w:pPr>
        <w:pStyle w:val="SourceCode"/>
      </w:pPr>
      <w:r>
        <w:rPr>
          <w:rStyle w:val="VerbatimChar"/>
        </w:rPr>
        <w:t xml:space="preserve">被减少或删除的数字: 无 ✓</w:t>
      </w:r>
      <w:r>
        <w:br/>
      </w:r>
      <w:r>
        <w:rPr>
          <w:rStyle w:val="VerbatimChar"/>
        </w:rPr>
        <w:t xml:space="preserve">全新出现的数字串: [('2.11', 1), ('30', 2), ('3000', 1), ('4.6', 5)]</w:t>
      </w:r>
      <w:r>
        <w:br/>
      </w:r>
      <w:r>
        <w:rPr>
          <w:rStyle w:val="VerbatimChar"/>
        </w:rPr>
        <w:t xml:space="preserve">改后总数字token: 2687 改前: 2018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没有任何既有读数被改动或删除</w:t>
      </w:r>
      <w:r>
        <w:t xml:space="preserve">；4 个新数字串的逐条回源见本报告 §3。</w:t>
      </w:r>
    </w:p>
    <w:bookmarkEnd w:id="35"/>
    <w:bookmarkStart w:id="36" w:name="s2-限定条款不减g2"/>
    <w:p>
      <w:pPr>
        <w:pStyle w:val="Heading3"/>
      </w:pPr>
      <w:r>
        <w:t xml:space="preserve">S2 · 限定条款不减（G2）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"before="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HEAD: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"⚠️|【待完成】|📌"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 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"⚠️|【待完成】|📌"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SourceCode"/>
      </w:pPr>
      <w:r>
        <w:rPr>
          <w:rStyle w:val="VerbatimChar"/>
        </w:rPr>
        <w:t xml:space="preserve">before=77</w:t>
      </w:r>
      <w:r>
        <w:br/>
      </w:r>
      <w:r>
        <w:rPr>
          <w:rStyle w:val="VerbatimChar"/>
        </w:rPr>
        <w:t xml:space="preserve">after =118</w:t>
      </w:r>
    </w:p>
    <w:bookmarkEnd w:id="36"/>
    <w:bookmarkStart w:id="37" w:name="s3-g4-g5-越界措辞"/>
    <w:p>
      <w:pPr>
        <w:pStyle w:val="Heading3"/>
      </w:pPr>
      <w:r>
        <w:t xml:space="preserve">S3 · G4 / G5 越界措辞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"因为注意力"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"系统性地产生不可复现的正面结果|已被实测为无效|可判定地不成立|唯一系统性地挡住|六个对比中全部一致|已被实测为等效"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0 命中 ✓</w:t>
      </w:r>
    </w:p>
    <w:bookmarkEnd w:id="37"/>
    <w:bookmarkStart w:id="38" w:name="s4-目标字符串抽查"/>
    <w:p>
      <w:pPr>
        <w:pStyle w:val="Heading3"/>
      </w:pPr>
      <w:r>
        <w:t xml:space="preserve">S4 · 目标字符串抽查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"系统性地产生不可复现的正面结果|架构层净收益为负"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</w:p>
    <w:p>
      <w:pPr>
        <w:pStyle w:val="SourceCode"/>
      </w:pPr>
      <w:r>
        <w:rPr>
          <w:rStyle w:val="VerbatimChar"/>
        </w:rPr>
        <w:t xml:space="preserve">23:1. **在只测了『新增』侧、且在【推导唯一】任务域上的一次直调，每份有效产出（2.65）高于本轮所测工作流臂（dual_select 2.10、dual_fuse 1.36）**；⚠️ **净增益口径未完成（未算『丢失』侧）⇒ 这不是"架构层净收益为负"的一般结论**（§7 局限 11）｜⚠️ **该组 dual 臂数字未按 4 支口径重算**（型号池静默下架，见附录 D.1）。</w:t>
      </w:r>
      <w:r>
        <w:br/>
      </w:r>
      <w:r>
        <w:rPr>
          <w:rStyle w:val="VerbatimChar"/>
        </w:rPr>
        <w:t xml:space="preserve">63:3. `✅` **在只测了『新增』侧、【推导唯一】任务域、本批本口径下，工作流臂未检出优于直调**的全量实测（944 断言，21%–49% 的差距，功效远高于此前任何一次）（§5 R2）⇒ ⚠️ **净增益口径未完成（未算『丢失』侧）⇒ 不是"架构层净收益为负"的一般结论**（§7 局限 11）｜⚠️ **该组 dual 臂数字未按 4 支口径重算**（型号池静默下架，见附录 D.1）。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rStyle w:val="VerbatimChar"/>
          <w:bCs/>
          <w:b/>
        </w:rPr>
        <w:t xml:space="preserve">系统性地产生不可复现的正面结果</w:t>
      </w:r>
      <w:r>
        <w:rPr>
          <w:bCs/>
          <w:b/>
        </w:rPr>
        <w:t xml:space="preserve"> </w:t>
      </w:r>
      <w:r>
        <w:rPr>
          <w:bCs/>
          <w:b/>
        </w:rPr>
        <w:t xml:space="preserve">= 0 命中</w:t>
      </w:r>
      <w:r>
        <w:t xml:space="preserve">；</w:t>
      </w:r>
      <w:r>
        <w:rPr>
          <w:rStyle w:val="VerbatimChar"/>
        </w:rPr>
        <w:t xml:space="preserve">架构层净收益为负</w:t>
      </w:r>
      <w:r>
        <w:t xml:space="preserve"> </w:t>
      </w:r>
      <w:r>
        <w:t xml:space="preserve">仅剩 2 处，</w:t>
      </w:r>
      <w:r>
        <w:rPr>
          <w:bCs/>
          <w:b/>
        </w:rPr>
        <w:t xml:space="preserve">两处均在"这不是/不是……的一般结论"的否定句内</w:t>
      </w:r>
      <w:r>
        <w:t xml:space="preserve">。</w:t>
      </w:r>
    </w:p>
    <w:bookmarkEnd w:id="38"/>
    <w:bookmarkStart w:id="39" w:name="s5-分母注-4-支口径-局限-25-待办第-7-项"/>
    <w:p>
      <w:pPr>
        <w:pStyle w:val="Heading3"/>
      </w:pPr>
      <w:r>
        <w:t xml:space="preserve">S5 · 分母注 / 4 支口径 / 局限 25 / 待办第 7 项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"分母注（★ R2 / R3 / R4 通用注）"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"^25\. .*分母漂移"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"^| 7 | .*4 支口径重算"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</w:p>
    <w:p>
      <w:pPr>
        <w:pStyle w:val="SourceCode"/>
      </w:pPr>
      <w:r>
        <w:rPr>
          <w:rStyle w:val="VerbatimChar"/>
        </w:rPr>
        <w:t xml:space="preserve">632:&gt; ⚠️ **分母注（★ R2 / R3 / R4 通用注）**：本表的 dual 臂分支数受**型号池静默下架**影响（**跨篇依据：总纲 §3 / 合订本 §1.1**；一手机制见本篇附录 D.1）——**5 支臂实测为 4 支** ⇒ ⇒ **本表数字是「未按 4 支口径重算」的口径** ⇒ ⇒ **引用前必须按 §8.1 待办第 7 项（4 支口径重算）重算**；★ 另见 §8.1 第 5 项（净增益重算：新增 − 丢失）—— 那是**另一项**独立待办，**不覆盖** 4 支口径。⚠️ **在重算完成前，本文不得写"净收益为负"这类依赖绝对值与分母的一般结论**（与 §7 局限 11、局限 25 呼应）。</w:t>
      </w:r>
      <w:r>
        <w:br/>
      </w:r>
      <w:r>
        <w:rPr>
          <w:rStyle w:val="VerbatimChar"/>
        </w:rPr>
        <w:t xml:space="preserve">665:&gt; ⚠️ **分母注（★ R2 / R3 / R4 通用注）**：…（同上，逐字相同）</w:t>
      </w:r>
      <w:r>
        <w:br/>
      </w:r>
      <w:r>
        <w:rPr>
          <w:rStyle w:val="VerbatimChar"/>
        </w:rPr>
        <w:t xml:space="preserve">686:&gt; ⚠️ **分母注（★ R2 / R3 / R4 通用注）**：…（同上，逐字相同）</w:t>
      </w:r>
      <w:r>
        <w:br/>
      </w:r>
      <w:r>
        <w:rPr>
          <w:rStyle w:val="VerbatimChar"/>
        </w:rPr>
        <w:t xml:space="preserve">925:25. `◐` ★★★ **分母漂移：型号池静默下架 ⇒ 5 支臂实测为 4 支 ⇒ §5 R2 / R3 / R4 的 dual 臂读数未按 4 支口径重算**（…）</w:t>
      </w:r>
      <w:r>
        <w:br/>
      </w:r>
      <w:r>
        <w:rPr>
          <w:rStyle w:val="VerbatimChar"/>
        </w:rPr>
        <w:t xml:space="preserve">941:| 7 | ★ **4 支口径重算**（型号池静默下架 ⇒ 5 支臂实测为 4 支）| **§7 局限 25 + 附录 D.1**：R2 / R3 / R4 的 dual 臂读数（断言数、矛盾率分母、宽度表、10.5×）目前是**未按 4 支重算**的口径 ⇒ **引用前必须重算**；★ **这是 §8.1 第 5 项（净增益重算）之外的另一项独立待办** | 0 API（重算已有产出） |</w:t>
      </w:r>
    </w:p>
    <w:bookmarkEnd w:id="39"/>
    <w:bookmarkStart w:id="40" w:name="s6-推断链表x-1"/>
    <w:p>
      <w:pPr>
        <w:pStyle w:val="Heading3"/>
      </w:pPr>
      <w:r>
        <w:t xml:space="preserve">S6 · 推断链表（X-1）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"推断链"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"证伪条件"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</w:p>
    <w:p>
      <w:pPr>
        <w:pStyle w:val="SourceCode"/>
      </w:pPr>
      <w:r>
        <w:rPr>
          <w:rStyle w:val="VerbatimChar"/>
        </w:rPr>
        <w:t xml:space="preserve">781:### 5.8.1 ★ 推断链 — 证伪条件表（把 §5.8 的「出处与定性」扩成「独立证伪条件」）</w:t>
      </w:r>
      <w:r>
        <w:br/>
      </w:r>
      <w:r>
        <w:rPr>
          <w:rStyle w:val="VerbatimChar"/>
        </w:rPr>
        <w:t xml:space="preserve">784:&gt; ⇒ ★ **本表逐箭头登记本文的「读数 → 构念解释 → 因果归因」链**：**每行只登记一个箭头**，给出**一个与该箭头独立**的证伪条件 ⇒ ⇒ **相邻行的证伪条件互不重复**（否则是同一个箭头拆成两行凑数）。</w:t>
      </w:r>
      <w:r>
        <w:br/>
      </w:r>
      <w:r>
        <w:rPr>
          <w:rStyle w:val="VerbatimChar"/>
        </w:rPr>
        <w:t xml:space="preserve">788:| # | 从（读数）| 到（构念解释）| 该箭头的**独立**证伪条件 | 当前状态 | 还缺什么 |</w:t>
      </w:r>
    </w:p>
    <w:p>
      <w:pPr>
        <w:pStyle w:val="FirstParagraph"/>
      </w:pPr>
      <w:r>
        <w:t xml:space="preserve">⇒ 表体</w:t>
      </w:r>
      <w:r>
        <w:t xml:space="preserve"> </w:t>
      </w:r>
      <w:r>
        <w:rPr>
          <w:bCs/>
          <w:b/>
        </w:rPr>
        <w:t xml:space="preserve">6 行</w:t>
      </w:r>
      <w:r>
        <w:t xml:space="preserve">（</w:t>
      </w:r>
      <w:r>
        <w:rPr>
          <w:rStyle w:val="VerbatimChar"/>
        </w:rPr>
        <w:t xml:space="preserve">:790</w:t>
      </w:r>
      <w:r>
        <w:t xml:space="preserve">–</w:t>
      </w:r>
      <w:r>
        <w:rPr>
          <w:rStyle w:val="VerbatimChar"/>
        </w:rPr>
        <w:t xml:space="preserve">:795</w:t>
      </w:r>
      <w:r>
        <w:t xml:space="preserve">）；「当前状态」列取值 =</w:t>
      </w:r>
      <w:r>
        <w:t xml:space="preserve"> </w:t>
      </w:r>
      <w:r>
        <w:rPr>
          <w:bCs/>
          <w:b/>
        </w:rPr>
        <w:t xml:space="preserve">已测 ×5 / 未测 ×1</w:t>
      </w:r>
      <w:r>
        <w:t xml:space="preserve">（无「无效 / 等效 / 已证明」）。</w:t>
      </w:r>
    </w:p>
    <w:bookmarkEnd w:id="40"/>
    <w:bookmarkStart w:id="41" w:name="s7-数据来源表x-2"/>
    <w:p>
      <w:pPr>
        <w:pStyle w:val="Heading3"/>
      </w:pPr>
      <w:r>
        <w:t xml:space="preserve">S7 · 数据来源表（X-2）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"数据来源与独立性声明"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"独立性"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</w:p>
    <w:p>
      <w:pPr>
        <w:pStyle w:val="SourceCode"/>
      </w:pPr>
      <w:r>
        <w:rPr>
          <w:rStyle w:val="VerbatimChar"/>
        </w:rPr>
        <w:t xml:space="preserve">29:该失败模式在三个独立实验中重复出现（★ **三次均在同一研究簇内、同一套仪器上 ⇒ 不构成外部独立复现**，见 §4.6《数据来源与独立性声明》）。</w:t>
      </w:r>
      <w:r>
        <w:br/>
      </w:r>
      <w:r>
        <w:rPr>
          <w:rStyle w:val="VerbatimChar"/>
        </w:rPr>
        <w:t xml:space="preserve">478:### 4.6 ★ 数据来源与独立性声明</w:t>
      </w:r>
      <w:r>
        <w:br/>
      </w:r>
      <w:r>
        <w:rPr>
          <w:rStyle w:val="VerbatimChar"/>
        </w:rPr>
        <w:t xml:space="preserve">535:`✅` **该模式在三个独立实验中重复**（§5.5 的学习实验是第三次确认）——★ **但三次均在同一研究簇内、同一套仪器上 ⇒ 不构成外部独立复现**（§4.6《数据来源与独立性声明》）。</w:t>
      </w:r>
      <w:r>
        <w:br/>
      </w:r>
      <w:r>
        <w:rPr>
          <w:rStyle w:val="VerbatimChar"/>
        </w:rPr>
        <w:t xml:space="preserve">583:2. ★ **题目之间存在结构性关联** —— **同一部法的 3 道题共用同一份 `evidence` 依据包** …</w:t>
      </w:r>
      <w:r>
        <w:br/>
      </w:r>
      <w:r>
        <w:rPr>
          <w:rStyle w:val="VerbatimChar"/>
        </w:rPr>
        <w:t xml:space="preserve">603:#### ④ 判据的独立性：27/27 是什么性质的证据、依据包外的主张会怎么处理</w:t>
      </w:r>
      <w:r>
        <w:br/>
      </w:r>
      <w:r>
        <w:rPr>
          <w:rStyle w:val="VerbatimChar"/>
        </w:rPr>
        <w:t xml:space="preserve">795:| 6 | 同一失败模式在**三个独立实验**中重复（巡练 / 复验 / 学习实验）（§5 R1 末、§5 R6）| …</w:t>
      </w:r>
      <w:r>
        <w:br/>
      </w:r>
      <w:r>
        <w:rPr>
          <w:rStyle w:val="VerbatimChar"/>
        </w:rPr>
        <w:t xml:space="preserve">1111:| ★ **本文全部数据的来源与独立性总账**（外部审稿补项）| 正文 **§4.6《数据来源与独立性声明》** | ✅ 已写入正文（2026-10-24）｜★ **"已独立复现"列全为「❌」** |</w:t>
      </w:r>
    </w:p>
    <w:p>
      <w:pPr>
        <w:pStyle w:val="FirstParagraph"/>
      </w:pPr>
      <w:r>
        <w:t xml:space="preserve">⇒ 表体</w:t>
      </w:r>
      <w:r>
        <w:t xml:space="preserve"> </w:t>
      </w:r>
      <w:r>
        <w:rPr>
          <w:bCs/>
          <w:b/>
        </w:rPr>
        <w:t xml:space="preserve">10 行</w:t>
      </w:r>
      <w:r>
        <w:t xml:space="preserve">（</w:t>
      </w:r>
      <w:r>
        <w:rPr>
          <w:rStyle w:val="VerbatimChar"/>
        </w:rPr>
        <w:t xml:space="preserve">:486</w:t>
      </w:r>
      <w:r>
        <w:t xml:space="preserve">–</w:t>
      </w:r>
      <w:r>
        <w:rPr>
          <w:rStyle w:val="VerbatimChar"/>
        </w:rPr>
        <w:t xml:space="preserve">:495</w:t>
      </w:r>
      <w:r>
        <w:t xml:space="preserve">），</w:t>
      </w:r>
      <w:r>
        <w:rPr>
          <w:bCs/>
          <w:b/>
        </w:rPr>
        <w:t xml:space="preserve">六列齐</w:t>
      </w:r>
      <w:r>
        <w:t xml:space="preserve">。</w:t>
      </w:r>
    </w:p>
    <w:bookmarkEnd w:id="41"/>
    <w:bookmarkStart w:id="42" w:name="s8-g2-逐行字节比对必须原样保留的三处"/>
    <w:p>
      <w:pPr>
        <w:pStyle w:val="Heading3"/>
      </w:pPr>
      <w:r>
        <w:t xml:space="preserve">S8 · G2 逐行字节比对（必须原样保留的三处）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show HEAD: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"结论不是「架构没用」"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/tmp/a1.txt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"结论不是「架构没用」"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/tmp/a2.txt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/tmp/a1.txt /tmp/a2.txt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HEAD: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"只测了 prompt 级，交互结构级完全未测"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/tmp/a3.txt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"只测了 prompt 级，交互结构级完全未测"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/tmp/a4.txt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/tmp/a3.txt /tmp/a4.txt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HEAD: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"净增益只测了"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/tmp/a5.txt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"净增益只测了"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/tmp/a6.txt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/tmp/a5.txt /tmp/a6.txt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HEAD: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'672,676p'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/tmp/a7.txt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'806,810p'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/tmp/a8.txt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/tmp/a7.txt /tmp/a8.txt</w:t>
      </w:r>
    </w:p>
    <w:p>
      <w:pPr>
        <w:pStyle w:val="SourceCode"/>
      </w:pPr>
      <w:r>
        <w:rPr>
          <w:rStyle w:val="VerbatimChar"/>
        </w:rPr>
        <w:t xml:space="preserve">§5.9 结论句: 完全一致 ✓</w:t>
      </w:r>
      <w:r>
        <w:br/>
      </w:r>
      <w:r>
        <w:rPr>
          <w:rStyle w:val="VerbatimChar"/>
        </w:rPr>
        <w:t xml:space="preserve">§7 局限 17: 完全一致 ✓</w:t>
      </w:r>
      <w:r>
        <w:br/>
      </w:r>
      <w:r>
        <w:rPr>
          <w:rStyle w:val="VerbatimChar"/>
        </w:rPr>
        <w:t xml:space="preserve">局限 11: 完全一致 ✓</w:t>
      </w:r>
      <w:r>
        <w:br/>
      </w:r>
      <w:r>
        <w:rPr>
          <w:rStyle w:val="VerbatimChar"/>
        </w:rPr>
        <w:t xml:space="preserve">§5.9 三条理由: 完全一致 ✓</w:t>
      </w:r>
    </w:p>
    <w:p>
      <w:pPr>
        <w:pStyle w:val="FirstParagraph"/>
      </w:pPr>
      <w:r>
        <w:t xml:space="preserve">（</w:t>
      </w:r>
      <w:r>
        <w:rPr>
          <w:rStyle w:val="VerbatimChar"/>
        </w:rPr>
        <w:t xml:space="preserve">§3.8.1 (a) 口径修正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:329</w:t>
      </w:r>
      <w:r>
        <w:t xml:space="preserve">、</w:t>
      </w:r>
      <w:r>
        <w:rPr>
          <w:rStyle w:val="VerbatimChar"/>
        </w:rPr>
        <w:t xml:space="preserve">§3.8.2 (b) 诚实标注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:422</w:t>
      </w:r>
      <w:r>
        <w:t xml:space="preserve">，均在 ✓）</w:t>
      </w:r>
    </w:p>
    <w:bookmarkEnd w:id="42"/>
    <w:bookmarkStart w:id="43" w:name="s9-g6-回源抽查报告里出现的每个底稿路径行号都必须-grep-得到"/>
    <w:p>
      <w:pPr>
        <w:pStyle w:val="Heading3"/>
      </w:pPr>
      <w:r>
        <w:t xml:space="preserve">S9 · G6 回源抽查（报告里出现的每个底稿路径/行号都必须 grep 得到）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/workspace/work/llm-creativity-mechanism-papers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 个候选规格\|b3-select-p1-sc0\|冠军在留出集上没有更好"</w:t>
      </w:r>
      <w:r>
        <w:rPr>
          <w:rStyle w:val="NormalTok"/>
        </w:rPr>
        <w:t xml:space="preserve"> 来源与底稿/第二组_源文件/REPORT-DRILL-2026-10-18.md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"事前登记\|事前写死\|写入时间"</w:t>
      </w:r>
      <w:r>
        <w:rPr>
          <w:rStyle w:val="NormalTok"/>
        </w:rPr>
        <w:t xml:space="preserve"> 来源与底稿/第二组_源文件/COLLAPSE_eval/PREREG-DIVERGENCE.md 来源与底稿/第二组_源文件/COLLAPSE_eval/PREREG-2X2.md 来源与底稿/第二组_源文件/COLLAPSE_eval/PREREG-TOT-ARM.md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"预算对齐\|对照臂必须按调用数对齐"</w:t>
      </w:r>
      <w:r>
        <w:rPr>
          <w:rStyle w:val="NormalTok"/>
        </w:rPr>
        <w:t xml:space="preserve"> 来源与底稿/第二组_源文件/COLLAPSE_eval/TOT-ARM-SPEC.md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"不确定时一律答「未提及」\|净维度增益 = \|net_dimension_gain"</w:t>
      </w:r>
      <w:r>
        <w:rPr>
          <w:rStyle w:val="NormalTok"/>
        </w:rPr>
        <w:t xml:space="preserve"> 来源与底稿/第二组_源文件/docs/cmp8/batch-U1/measure.py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"依据包按法共享\|不含用户原题"</w:t>
      </w:r>
      <w:r>
        <w:rPr>
          <w:rStyle w:val="NormalTok"/>
        </w:rPr>
        <w:t xml:space="preserve"> 来源与底稿/第二组_源文件/creativity_lab/data/legal_topics_v2.json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"2\.65\*\* &gt; dual_select \*\*2\.10"</w:t>
      </w:r>
      <w:r>
        <w:rPr>
          <w:rStyle w:val="NormalTok"/>
        </w:rPr>
        <w:t xml:space="preserve"> 来源与底稿/来源_L1判决表.md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"^## 结论 2.11"</w:t>
      </w:r>
      <w:r>
        <w:rPr>
          <w:rStyle w:val="NormalTok"/>
        </w:rPr>
        <w:t xml:space="preserve"> 来源与底稿/来源_第二组交付报告_1025_全文_872行_结论0至2.17.md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"结论 2.10\|结论 2.11"</w:t>
      </w:r>
      <w:r>
        <w:rPr>
          <w:rStyle w:val="NormalTok"/>
        </w:rPr>
        <w:t xml:space="preserve"> 来源与底稿/README_底稿索引.md</w:t>
      </w:r>
    </w:p>
    <w:p>
      <w:pPr>
        <w:pStyle w:val="FirstParagraph"/>
      </w:pPr>
      <w:r>
        <w:t xml:space="preserve">真实输出（逐条，</w:t>
      </w:r>
      <w:r>
        <w:rPr>
          <w:bCs/>
          <w:b/>
        </w:rPr>
        <w:t xml:space="preserve">未删节</w:t>
      </w:r>
      <w:r>
        <w:t xml:space="preserve">）：</w:t>
      </w:r>
    </w:p>
    <w:p>
      <w:pPr>
        <w:pStyle w:val="SourceCode"/>
      </w:pPr>
      <w:r>
        <w:rPr>
          <w:rStyle w:val="VerbatimChar"/>
        </w:rPr>
        <w:t xml:space="preserve">### 1) REPORT-DRILL</w:t>
      </w:r>
      <w:r>
        <w:br/>
      </w:r>
      <w:r>
        <w:rPr>
          <w:rStyle w:val="VerbatimChar"/>
        </w:rPr>
        <w:t xml:space="preserve">42:18 个候选规格，110 分钟。</w:t>
      </w:r>
      <w:r>
        <w:br/>
      </w:r>
      <w:r>
        <w:rPr>
          <w:rStyle w:val="VerbatimChar"/>
        </w:rPr>
        <w:t xml:space="preserve">50:| 1 | **b3-select-p1-sc0** | **4.90** | 27 | 1 | 1 |</w:t>
      </w:r>
      <w:r>
        <w:br/>
      </w:r>
      <w:r>
        <w:rPr>
          <w:rStyle w:val="VerbatimChar"/>
        </w:rPr>
        <w:t xml:space="preserve">73:冠军      b3-select-p1-sc0   留出集 1.50（支持9  矛盾0 非主张6）</w:t>
      </w:r>
      <w:r>
        <w:br/>
      </w:r>
      <w:r>
        <w:rPr>
          <w:rStyle w:val="VerbatimChar"/>
        </w:rPr>
        <w:t xml:space="preserve">75:判决: 冠军在留出集上没有更好 → 巡练无效，不采用</w:t>
      </w:r>
      <w:r>
        <w:br/>
      </w:r>
      <w:r>
        <w:rPr>
          <w:rStyle w:val="VerbatimChar"/>
        </w:rPr>
        <w:t xml:space="preserve">### 2) PREREG 事前登记 / 事前写死</w:t>
      </w:r>
      <w:r>
        <w:br/>
      </w:r>
      <w:r>
        <w:rPr>
          <w:rStyle w:val="VerbatimChar"/>
        </w:rPr>
        <w:t xml:space="preserve">来源与底稿/第二组_源文件/COLLAPSE_eval/PREREG-DIVERGENCE.md:4:&gt; ★ **事前登记**。本文件写完并落盘之后才开始跑批；读数出来后**不得**改这里的因变量与判决规则</w:t>
      </w:r>
      <w:r>
        <w:br/>
      </w:r>
      <w:r>
        <w:rPr>
          <w:rStyle w:val="VerbatimChar"/>
        </w:rPr>
        <w:t xml:space="preserve">来源与底稿/第二组_源文件/COLLAPSE_eval/PREREG-DIVERGENCE.md:82:| 思考深度档 | `effort=medium` | 事前登记（`EFFORT-PRE-REG.md`）；max 档批 ≥4 时 100% 截断 |</w:t>
      </w:r>
      <w:r>
        <w:br/>
      </w:r>
      <w:r>
        <w:rPr>
          <w:rStyle w:val="VerbatimChar"/>
        </w:rPr>
        <w:t xml:space="preserve">来源与底稿/第二组_源文件/COLLAPSE_eval/PREREG-2X2.md:4:&gt; ★ **事前登记**。本文件写完并落盘之后才开始跑批。</w:t>
      </w:r>
      <w:r>
        <w:br/>
      </w:r>
      <w:r>
        <w:rPr>
          <w:rStyle w:val="VerbatimChar"/>
        </w:rPr>
        <w:t xml:space="preserve">（PREREG-TOT-ARM.md 的对应句是「**事前写死**」，见其第 1 行标题与第 4 行「写入时间：**2026-10-24 11:2x（跑批之前）**」）</w:t>
      </w:r>
      <w:r>
        <w:br/>
      </w:r>
      <w:r>
        <w:rPr>
          <w:rStyle w:val="VerbatimChar"/>
        </w:rPr>
        <w:t xml:space="preserve">### 3) TOT-ARM-SPEC 预算对齐</w:t>
      </w:r>
      <w:r>
        <w:br/>
      </w:r>
      <w:r>
        <w:rPr>
          <w:rStyle w:val="VerbatimChar"/>
        </w:rPr>
        <w:t xml:space="preserve">85:⇒ ★ **预算对齐**：ToT 的 b 个分支 = b 次生成调用 + b 次评估调用。</w:t>
      </w:r>
      <w:r>
        <w:br/>
      </w:r>
      <w:r>
        <w:rPr>
          <w:rStyle w:val="VerbatimChar"/>
        </w:rPr>
        <w:t xml:space="preserve">86:⇒ ⇒ **对照臂必须按调用数对齐**（不是按 token 对齐）⇒ **否则又是一次"不同预算下的比较"**（我在 `BESTOFK-EQUIV.md` 里已写过 $ 轴，此处用**调用数**轴，理由写进报告）</w:t>
      </w:r>
      <w:r>
        <w:br/>
      </w:r>
      <w:r>
        <w:rPr>
          <w:rStyle w:val="VerbatimChar"/>
        </w:rPr>
        <w:t xml:space="preserve">### 4) measure.py</w:t>
      </w:r>
      <w:r>
        <w:br/>
      </w:r>
      <w:r>
        <w:rPr>
          <w:rStyle w:val="VerbatimChar"/>
        </w:rPr>
        <w:t xml:space="preserve">8:  净维度增益 = |新增结论| − |丢失结论|   （相对基线臂 B0_direct，双边）</w:t>
      </w:r>
      <w:r>
        <w:br/>
      </w:r>
      <w:r>
        <w:rPr>
          <w:rStyle w:val="VerbatimChar"/>
        </w:rPr>
        <w:t xml:space="preserve">68:依据没讲到或讲的是别的事 ⇒「未提及」。**不确定时一律答「未提及」。**</w:t>
      </w:r>
      <w:r>
        <w:br/>
      </w:r>
      <w:r>
        <w:rPr>
          <w:rStyle w:val="VerbatimChar"/>
        </w:rPr>
        <w:t xml:space="preserve">252:        v["net_dimension_gain"] = len(added) - len(lost)</w:t>
      </w:r>
      <w:r>
        <w:br/>
      </w:r>
      <w:r>
        <w:rPr>
          <w:rStyle w:val="VerbatimChar"/>
        </w:rPr>
        <w:t xml:space="preserve">### 5) legal_topics_v2 note</w:t>
      </w:r>
      <w:r>
        <w:br/>
      </w:r>
      <w:r>
        <w:rPr>
          <w:rStyle w:val="VerbatimChar"/>
        </w:rPr>
        <w:t xml:space="preserve">2: "note": "训练集 v2：6 部法 × 3 角度 = 18 题。依据包按法共享。**不含用户原题。**",</w:t>
      </w:r>
      <w:r>
        <w:br/>
      </w:r>
      <w:r>
        <w:rPr>
          <w:rStyle w:val="VerbatimChar"/>
        </w:rPr>
        <w:t xml:space="preserve">### 6) L1 判决表引用 A 的读数</w:t>
      </w:r>
      <w:r>
        <w:br/>
      </w:r>
      <w:r>
        <w:rPr>
          <w:rStyle w:val="VerbatimChar"/>
        </w:rPr>
        <w:t xml:space="preserve">22:| **「Agent 层工作流干预无效」** | **强**（两条互不依赖的轴同向） | ①已有轴（质量/正确性轴）：18 个变体 **13 个更差**；每份有效产出 direct **2.65** &gt; dual_select **2.10** &gt; dual_fuse **1.36**；dual_fuse 矛盾率 **4.2%（分母 284 条合法主张）** vs direct **0.4%（分母 285）= 10.5×**；巡练冠军 13 道未见题 **2 胜 11 负**。</w:t>
      </w:r>
      <w:r>
        <w:br/>
      </w:r>
      <w:r>
        <w:rPr>
          <w:rStyle w:val="VerbatimChar"/>
        </w:rPr>
        <w:t xml:space="preserve">### 7) 结论 2.11 标题</w:t>
      </w:r>
      <w:r>
        <w:br/>
      </w:r>
      <w:r>
        <w:rPr>
          <w:rStyle w:val="VerbatimChar"/>
        </w:rPr>
        <w:t xml:space="preserve">362:## 结论 2.11 · ★★★ 路径多样题族上的架构重测：信号出现了，**方向与"推导唯一"题相反**</w:t>
      </w:r>
      <w:r>
        <w:br/>
      </w:r>
      <w:r>
        <w:rPr>
          <w:rStyle w:val="VerbatimChar"/>
        </w:rPr>
        <w:t xml:space="preserve">### 8) 底稿索引对 A / L1 两处的指向</w:t>
      </w:r>
      <w:r>
        <w:br/>
      </w:r>
      <w:r>
        <w:rPr>
          <w:rStyle w:val="VerbatimChar"/>
        </w:rPr>
        <w:t xml:space="preserve">15:| **A 篇 §3.8.1** | 「秩/n」口径缺陷的**重算**（↑12 / 持平 6 / ↓0，18 组次 / 6 题）| `来源_第二组交付报告_1025_全文_872行_结论0至2.17.md` **结论 2.10** |</w:t>
      </w:r>
      <w:r>
        <w:br/>
      </w:r>
      <w:r>
        <w:rPr>
          <w:rStyle w:val="VerbatimChar"/>
        </w:rPr>
        <w:t xml:space="preserve">18:| **A 篇 §5.8 机制链** | 四条结论 + 出处定性 | `来源_第二组交付报告_1025_全文_872行_结论0至2.17.md` **结论 2.11**（机制链表）与 **结论 2.12**（前人对账）|</w:t>
      </w:r>
      <w:r>
        <w:br/>
      </w:r>
      <w:r>
        <w:rPr>
          <w:rStyle w:val="VerbatimChar"/>
        </w:rPr>
        <w:t xml:space="preserve">21:| **L1 篇 §3.4 交叉引用** | 「含 n 作分母的量是恒等式」的教训 | `来源_第二组交付报告_1025_全文_872行_结论0至2.17.md` **结论 2.10** |</w:t>
      </w:r>
    </w:p>
    <w:p>
      <w:pPr>
        <w:pStyle w:val="FirstParagraph"/>
      </w:pPr>
      <w:r>
        <w:t xml:space="preserve">⇒ ★ 第 8 条是</w:t>
      </w:r>
      <w:r>
        <w:t xml:space="preserve"> </w:t>
      </w:r>
      <w:r>
        <w:rPr>
          <w:bCs/>
          <w:b/>
        </w:rPr>
        <w:t xml:space="preserve">X-2 第六列的关键证据</w:t>
      </w:r>
      <w:r>
        <w:t xml:space="preserve">：底稿索引把</w:t>
      </w:r>
      <w:r>
        <w:t xml:space="preserve"> </w:t>
      </w:r>
      <w:r>
        <w:rPr>
          <w:bCs/>
          <w:b/>
        </w:rPr>
        <w:t xml:space="preserve">A 篇 §3.8.1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L1 篇 §3.4</w:t>
      </w:r>
      <w:r>
        <w:t xml:space="preserve"> </w:t>
      </w:r>
      <w:r>
        <w:t xml:space="preserve">指向</w:t>
      </w:r>
      <w:r>
        <w:rPr>
          <w:bCs/>
          <w:b/>
        </w:rPr>
        <w:t xml:space="preserve">同一条结论 2.10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两篇共享同一批层2 数据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不构成两次独立复现</w:t>
      </w:r>
      <w:r>
        <w:t xml:space="preserve">。</w:t>
      </w:r>
      <w:r>
        <w:t xml:space="preserve"> </w:t>
      </w:r>
      <w:r>
        <w:t xml:space="preserve">⇒ ★ 第 6 条是</w:t>
      </w:r>
      <w:r>
        <w:t xml:space="preserve"> </w:t>
      </w:r>
      <w:r>
        <w:rPr>
          <w:bCs/>
          <w:b/>
        </w:rPr>
        <w:t xml:space="preserve">X-2 第六列的第二条关键证据</w:t>
      </w:r>
      <w:r>
        <w:t xml:space="preserve">：L1 篇判决表</w:t>
      </w:r>
      <w:r>
        <w:rPr>
          <w:bCs/>
          <w:b/>
        </w:rPr>
        <w:t xml:space="preserve">逐字引用</w:t>
      </w:r>
      <w:r>
        <w:t xml:space="preserve">本篇的 2.65 / 2.10 / 1.36 / 284 / 285 / 10.5× / 2 胜 11 负 ⇒ ⇒</w:t>
      </w:r>
      <w:r>
        <w:t xml:space="preserve"> </w:t>
      </w:r>
      <w:r>
        <w:rPr>
          <w:bCs/>
          <w:b/>
        </w:rPr>
        <w:t xml:space="preserve">L1 引 A 的这组数，不构成对 A 的独立复现</w:t>
      </w:r>
      <w:r>
        <w:t xml:space="preserve">。</w:t>
      </w:r>
    </w:p>
    <w:bookmarkEnd w:id="43"/>
    <w:bookmarkStart w:id="44" w:name="s10-版本管理边界"/>
    <w:p>
      <w:pPr>
        <w:pStyle w:val="Heading3"/>
      </w:pPr>
      <w:r>
        <w:t xml:space="preserve">S10 · 版本管理边界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--porcelain</w:t>
      </w:r>
    </w:p>
    <w:p>
      <w:pPr>
        <w:pStyle w:val="SourceCode"/>
      </w:pPr>
      <w:r>
        <w:rPr>
          <w:rStyle w:val="VerbatimChar"/>
        </w:rPr>
        <w:t xml:space="preserve"> M "papers/01_L1_PrematureConvergence_\344\272\244\345\264\2026-10-24.md"</w:t>
      </w:r>
      <w:r>
        <w:br/>
      </w:r>
      <w:r>
        <w:rPr>
          <w:rStyle w:val="VerbatimChar"/>
        </w:rPr>
        <w:t xml:space="preserve"> M "papers/02_A_SelectionIsNotCreation_\347\250\277.md"</w:t>
      </w:r>
      <w:r>
        <w:br/>
      </w:r>
      <w:r>
        <w:rPr>
          <w:rStyle w:val="VerbatimChar"/>
        </w:rPr>
        <w:t xml:space="preserve"> M "papers/03_C_SixWaysToLookDone_\347\250\277.md"</w:t>
      </w:r>
      <w:r>
        <w:br/>
      </w:r>
      <w:r>
        <w:rPr>
          <w:rStyle w:val="VerbatimChar"/>
        </w:rPr>
        <w:t xml:space="preserve"> M "papers/04_D_StateMachineIsNotYetAPrompt_\344\272\244\345\264\2026-10-24.md"</w:t>
      </w:r>
      <w:r>
        <w:br/>
      </w:r>
      <w:r>
        <w:rPr>
          <w:rStyle w:val="VerbatimChar"/>
        </w:rPr>
        <w:t xml:space="preserve"> M "改稿规格_2026-10-24.md"</w:t>
      </w:r>
      <w:r>
        <w:br/>
      </w:r>
      <w:r>
        <w:rPr>
          <w:rStyle w:val="VerbatimChar"/>
        </w:rPr>
        <w:t xml:space="preserve">?? "papers/改稿报告_A_2026-10-24.md"</w:t>
      </w:r>
      <w:r>
        <w:br/>
      </w:r>
      <w:r>
        <w:rPr>
          <w:rStyle w:val="VerbatimChar"/>
        </w:rPr>
        <w:t xml:space="preserve">?? "papers/改稿报告_D_2026-10-24.md"</w:t>
      </w:r>
      <w:r>
        <w:br/>
      </w:r>
      <w:r>
        <w:rPr>
          <w:rStyle w:val="VerbatimChar"/>
        </w:rPr>
        <w:t xml:space="preserve">?? "papers/改稿报告_L1_2026-10-24.md"</w:t>
      </w:r>
      <w:r>
        <w:br/>
      </w:r>
      <w:r>
        <w:rPr>
          <w:rStyle w:val="VerbatimChar"/>
        </w:rPr>
        <w:t xml:space="preserve">?? "来源与底稿/"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本轮（revise-a）只动了两处</w:t>
      </w:r>
      <w:r>
        <w:t xml:space="preserve">：</w:t>
      </w:r>
      <w:r>
        <w:rPr>
          <w:rStyle w:val="VerbatimChar"/>
        </w:rPr>
        <w:t xml:space="preserve">papers/02_A_SelectionIsNotCreation_稿.md</w:t>
      </w:r>
      <w:r>
        <w:t xml:space="preserve">（改）+</w:t>
      </w:r>
      <w:r>
        <w:t xml:space="preserve"> </w:t>
      </w:r>
      <w:r>
        <w:rPr>
          <w:rStyle w:val="VerbatimChar"/>
        </w:rPr>
        <w:t xml:space="preserve">papers/改稿报告_A_2026-10-24.md</w:t>
      </w:r>
      <w:r>
        <w:t xml:space="preserve">（新建）。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L1 / C / D 三篇及其报告是并行 producer 的产物，与本轮无关</w:t>
      </w:r>
      <w:r>
        <w:t xml:space="preserve">；</w:t>
      </w:r>
      <w:r>
        <w:rPr>
          <w:rStyle w:val="VerbatimChar"/>
        </w:rPr>
        <w:t xml:space="preserve">改稿规格_2026-10-24.md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来源与底稿/</w:t>
      </w:r>
      <w:r>
        <w:t xml:space="preserve"> </w:t>
      </w:r>
      <w:r>
        <w:t xml:space="preserve">在本轮开工前</w:t>
      </w:r>
      <w:r>
        <w:rPr>
          <w:bCs/>
          <w:b/>
        </w:rPr>
        <w:t xml:space="preserve">已</w:t>
      </w:r>
      <w:r>
        <w:t xml:space="preserve">是 modified / untracked 状态（开工前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已记录）。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本轮未执行任何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commit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push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checkout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add</w:t>
      </w:r>
      <w:r>
        <w:t xml:space="preserve">（owner 统一做版本管理）。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备份</w:t>
      </w:r>
      <w:r>
        <w:t xml:space="preserve">：</w:t>
      </w:r>
      <w:r>
        <w:rPr>
          <w:rStyle w:val="VerbatimChar"/>
        </w:rPr>
        <w:t xml:space="preserve">/workspace/work/_backup/02_A_SelectionIsNotCreation_稿.md.bak-20261024</w:t>
      </w:r>
      <w:r>
        <w:t xml:space="preserve">（md5</w:t>
      </w:r>
      <w:r>
        <w:t xml:space="preserve"> </w:t>
      </w:r>
      <w:r>
        <w:rPr>
          <w:rStyle w:val="VerbatimChar"/>
        </w:rPr>
        <w:t xml:space="preserve">d5b4ee56c2be8d360be61b6acc5061be</w:t>
      </w:r>
      <w:r>
        <w:t xml:space="preserve">，与改前 HEAD 一致）⇒ ★</w:t>
      </w:r>
      <w:r>
        <w:t xml:space="preserve"> </w:t>
      </w:r>
      <w:r>
        <w:rPr>
          <w:bCs/>
          <w:b/>
        </w:rPr>
        <w:t xml:space="preserve">本轮全程未用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checkout --</w:t>
      </w:r>
      <w:r>
        <w:rPr>
          <w:bCs/>
          <w:b/>
        </w:rPr>
        <w:t xml:space="preserve"> </w:t>
      </w:r>
      <w:r>
        <w:rPr>
          <w:bCs/>
          <w:b/>
        </w:rPr>
        <w:t xml:space="preserve">还原</w:t>
      </w:r>
      <w:r>
        <w:t xml:space="preserve">（§6.3 明令禁止）。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给-owner-的三条提示不改稿只报告"/>
    <w:p>
      <w:pPr>
        <w:pStyle w:val="Heading2"/>
      </w:pPr>
      <w:r>
        <w:t xml:space="preserve">7 · 给 owner 的三条提示（不改稿，只报告）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合订本 §1.1 推论 1 声称"已写入 A 篇「本批不成立的结论」"，但本篇没有该节</w:t>
      </w:r>
      <w:r>
        <w:t xml:space="preserve">（见 §4 N10）⇒ 若 owner 认为该节应存在，</w:t>
      </w:r>
      <w:r>
        <w:rPr>
          <w:bCs/>
          <w:b/>
        </w:rPr>
        <w:t xml:space="preserve">建议在合订本 producer 的轮次里统一决定</w:t>
      </w:r>
      <w:r>
        <w:t xml:space="preserve">（本篇已用"§7 局限 25 + R2/R3/R4 表注 + §8.1 第 7 项"承担了同一功能，读者路径已通）。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本篇 §8.1 第 5 / 6 项的"§7 局限 10 / 11"指针错位一位</w:t>
      </w:r>
      <w:r>
        <w:t xml:space="preserve">（净增益实为</w:t>
      </w:r>
      <w:r>
        <w:rPr>
          <w:bCs/>
          <w:b/>
        </w:rPr>
        <w:t xml:space="preserve">局限 11</w:t>
      </w:r>
      <w:r>
        <w:t xml:space="preserve">、跨臂调用预算实为</w:t>
      </w:r>
      <w:r>
        <w:rPr>
          <w:bCs/>
          <w:b/>
        </w:rPr>
        <w:t xml:space="preserve">局限 12</w:t>
      </w:r>
      <w:r>
        <w:t xml:space="preserve">）⇒ 本轮</w:t>
      </w:r>
      <w:r>
        <w:rPr>
          <w:bCs/>
          <w:b/>
        </w:rPr>
        <w:t xml:space="preserve">未改</w:t>
      </w:r>
      <w:r>
        <w:t xml:space="preserve">（改动会变更既有数字，与 G1 冲突）⇒</w:t>
      </w:r>
      <w:r>
        <w:t xml:space="preserve"> </w:t>
      </w:r>
      <w:r>
        <w:rPr>
          <w:bCs/>
          <w:b/>
        </w:rPr>
        <w:t xml:space="preserve">请 owner 拍板是否在下一轮一并订正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本篇 §3.5 与 §7 局限 1 的饱和度对照值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+0.0483</w:t>
      </w:r>
      <w:r>
        <w:rPr>
          <w:bCs/>
          <w:b/>
        </w:rPr>
        <w:t xml:space="preserve">，在合订本 §1.1 推论 2 的"作废重算"清单内</w:t>
      </w:r>
      <w:r>
        <w:t xml:space="preserve"> </w:t>
      </w:r>
      <w:r>
        <w:t xml:space="preserve">⇒ 本轮已在</w:t>
      </w:r>
      <w:r>
        <w:t xml:space="preserve"> </w:t>
      </w:r>
      <w:r>
        <w:rPr>
          <w:bCs/>
          <w:b/>
        </w:rPr>
        <w:t xml:space="preserve">§4.6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§7 局限 25</w:t>
      </w:r>
      <w:r>
        <w:t xml:space="preserve"> </w:t>
      </w:r>
      <w:r>
        <w:t xml:space="preserve">登记"该值不作定量引用"，但</w:t>
      </w:r>
      <w:r>
        <w:rPr>
          <w:bCs/>
          <w:b/>
        </w:rPr>
        <w:t xml:space="preserve">正文 §3.5 / 局限 1 的原句未加注</w:t>
      </w:r>
      <w:r>
        <w:t xml:space="preserve">（加注会触及既有读数所在段落）⇒</w:t>
      </w:r>
      <w:r>
        <w:t xml:space="preserve"> </w:t>
      </w:r>
      <w:r>
        <w:rPr>
          <w:bCs/>
          <w:b/>
        </w:rPr>
        <w:t xml:space="preserve">请 owner 决定是否在下一轮给 §3.5 / 局限 1 各加一条指向局限 25 的限定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producer · revise-a · 2026-10-24｜</w:t>
      </w:r>
      <w:r>
        <w:rPr>
          <w:bCs/>
          <w:b/>
          <w:iCs/>
          <w:i/>
        </w:rPr>
        <w:t xml:space="preserve">未 commit / 未 push</w:t>
      </w:r>
      <w:r>
        <w:rPr>
          <w:iCs/>
          <w:i/>
        </w:rPr>
        <w:t xml:space="preserve">｜本报告与改后单稿一并交付 owner 复核。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src-sha256:d41c50b823b39f397bfb530a13f456743086e726d31c7781b59b5b88c3131a2f</cp:keywords>
  <dcterms:created xsi:type="dcterms:W3CDTF">2026-10-24T15:47:10Z</dcterms:created>
  <dcterms:modified xsi:type="dcterms:W3CDTF">2026-10-24T15:47:10Z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