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B69C" w14:textId="6500C33A" w:rsidR="00594D2C" w:rsidRPr="00594D2C" w:rsidRDefault="00594D2C">
      <w:pPr>
        <w:rPr>
          <w:b/>
          <w:bCs/>
          <w:lang w:val="es-ES"/>
        </w:rPr>
      </w:pPr>
      <w:r w:rsidRPr="00594D2C">
        <w:rPr>
          <w:b/>
          <w:bCs/>
          <w:lang w:val="es-ES"/>
        </w:rPr>
        <w:t>DHCP Centralizado</w:t>
      </w:r>
    </w:p>
    <w:p w14:paraId="694E7AA2" w14:textId="70F18CC2" w:rsidR="00594D2C" w:rsidRDefault="00594D2C">
      <w:pPr>
        <w:rPr>
          <w:lang w:val="es-ES"/>
        </w:rPr>
      </w:pPr>
      <w:r>
        <w:rPr>
          <w:lang w:val="es-ES"/>
        </w:rPr>
        <w:t xml:space="preserve">Se pone solamente en un </w:t>
      </w:r>
      <w:proofErr w:type="spellStart"/>
      <w:r>
        <w:rPr>
          <w:lang w:val="es-ES"/>
        </w:rPr>
        <w:t>router</w:t>
      </w:r>
      <w:proofErr w:type="spellEnd"/>
      <w:r>
        <w:rPr>
          <w:lang w:val="es-ES"/>
        </w:rPr>
        <w:t>.</w:t>
      </w:r>
    </w:p>
    <w:p w14:paraId="7DB1D580" w14:textId="1802DDCB" w:rsidR="00594D2C" w:rsidRDefault="00594D2C">
      <w:pPr>
        <w:rPr>
          <w:lang w:val="es-ES"/>
        </w:rPr>
      </w:pPr>
      <w:r>
        <w:rPr>
          <w:lang w:val="es-ES"/>
        </w:rPr>
        <w:t xml:space="preserve">El servicio de DHCP se instala en el </w:t>
      </w:r>
      <w:proofErr w:type="spellStart"/>
      <w:r>
        <w:rPr>
          <w:lang w:val="es-ES"/>
        </w:rPr>
        <w:t>router</w:t>
      </w:r>
      <w:proofErr w:type="spellEnd"/>
      <w:r>
        <w:rPr>
          <w:lang w:val="es-ES"/>
        </w:rPr>
        <w:t xml:space="preserve"> frontera, lo más sugerible</w:t>
      </w:r>
    </w:p>
    <w:p w14:paraId="4103746F" w14:textId="4676E5CD" w:rsidR="00594D2C" w:rsidRDefault="00594D2C">
      <w:pPr>
        <w:rPr>
          <w:lang w:val="es-ES"/>
        </w:rPr>
      </w:pPr>
      <w:r>
        <w:rPr>
          <w:lang w:val="es-ES"/>
        </w:rPr>
        <w:t>La configuración mínima de DHCP requiere nombre del pool, el bloque de direcciones que se va a distribuir y la puerta de enlace predeterminada.</w:t>
      </w:r>
    </w:p>
    <w:p w14:paraId="2C1F48F5" w14:textId="5A5ACE40" w:rsidR="00594D2C" w:rsidRDefault="00594D2C">
      <w:pPr>
        <w:rPr>
          <w:lang w:val="es-ES"/>
        </w:rPr>
      </w:pPr>
      <w:r>
        <w:rPr>
          <w:noProof/>
          <w:lang w:val="es-ES"/>
        </w:rPr>
        <w:drawing>
          <wp:inline distT="0" distB="0" distL="0" distR="0" wp14:anchorId="4B71FB2D" wp14:editId="19446227">
            <wp:extent cx="3390900" cy="296703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3003" cy="2977628"/>
                    </a:xfrm>
                    <a:prstGeom prst="rect">
                      <a:avLst/>
                    </a:prstGeom>
                    <a:noFill/>
                    <a:ln>
                      <a:noFill/>
                    </a:ln>
                  </pic:spPr>
                </pic:pic>
              </a:graphicData>
            </a:graphic>
          </wp:inline>
        </w:drawing>
      </w:r>
    </w:p>
    <w:p w14:paraId="68A752DA" w14:textId="65E9FC0D" w:rsidR="00594D2C" w:rsidRDefault="00594D2C">
      <w:pPr>
        <w:rPr>
          <w:lang w:val="es-ES"/>
        </w:rPr>
      </w:pPr>
      <w:r>
        <w:rPr>
          <w:lang w:val="es-ES"/>
        </w:rPr>
        <w:t xml:space="preserve">Hay que excluir direcciones </w:t>
      </w:r>
      <w:proofErr w:type="spellStart"/>
      <w:r>
        <w:rPr>
          <w:lang w:val="es-ES"/>
        </w:rPr>
        <w:t>ip</w:t>
      </w:r>
      <w:proofErr w:type="spellEnd"/>
      <w:r>
        <w:rPr>
          <w:lang w:val="es-ES"/>
        </w:rPr>
        <w:t xml:space="preserve"> de los servidores, excluir es opcional y no es requisito.</w:t>
      </w:r>
    </w:p>
    <w:p w14:paraId="4E6A089E" w14:textId="77777777" w:rsidR="0033026B" w:rsidRDefault="0033026B">
      <w:pPr>
        <w:rPr>
          <w:lang w:val="es-ES"/>
        </w:rPr>
      </w:pPr>
    </w:p>
    <w:p w14:paraId="37870690" w14:textId="77777777" w:rsidR="0033026B" w:rsidRDefault="0033026B">
      <w:pPr>
        <w:rPr>
          <w:lang w:val="es-ES"/>
        </w:rPr>
      </w:pPr>
    </w:p>
    <w:p w14:paraId="529A1586" w14:textId="77777777" w:rsidR="0033026B" w:rsidRDefault="0033026B">
      <w:pPr>
        <w:rPr>
          <w:lang w:val="es-ES"/>
        </w:rPr>
      </w:pPr>
    </w:p>
    <w:p w14:paraId="22A9FEB0" w14:textId="77777777" w:rsidR="0033026B" w:rsidRDefault="0033026B">
      <w:pPr>
        <w:rPr>
          <w:lang w:val="es-ES"/>
        </w:rPr>
      </w:pPr>
    </w:p>
    <w:p w14:paraId="7FD700E6" w14:textId="77777777" w:rsidR="0033026B" w:rsidRDefault="0033026B">
      <w:pPr>
        <w:rPr>
          <w:lang w:val="es-ES"/>
        </w:rPr>
      </w:pPr>
    </w:p>
    <w:p w14:paraId="228D9777" w14:textId="77777777" w:rsidR="0033026B" w:rsidRDefault="0033026B">
      <w:pPr>
        <w:rPr>
          <w:lang w:val="es-ES"/>
        </w:rPr>
      </w:pPr>
    </w:p>
    <w:p w14:paraId="54433851" w14:textId="77777777" w:rsidR="0033026B" w:rsidRDefault="0033026B">
      <w:pPr>
        <w:rPr>
          <w:lang w:val="es-ES"/>
        </w:rPr>
      </w:pPr>
    </w:p>
    <w:p w14:paraId="3A002191" w14:textId="77777777" w:rsidR="0033026B" w:rsidRDefault="0033026B">
      <w:pPr>
        <w:rPr>
          <w:lang w:val="es-ES"/>
        </w:rPr>
      </w:pPr>
    </w:p>
    <w:p w14:paraId="572868C4" w14:textId="77777777" w:rsidR="0033026B" w:rsidRDefault="0033026B">
      <w:pPr>
        <w:rPr>
          <w:lang w:val="es-ES"/>
        </w:rPr>
      </w:pPr>
    </w:p>
    <w:p w14:paraId="1B5C7DA7" w14:textId="77777777" w:rsidR="0033026B" w:rsidRDefault="0033026B">
      <w:pPr>
        <w:rPr>
          <w:lang w:val="es-ES"/>
        </w:rPr>
      </w:pPr>
    </w:p>
    <w:p w14:paraId="17869CE9" w14:textId="77777777" w:rsidR="0033026B" w:rsidRDefault="0033026B">
      <w:pPr>
        <w:rPr>
          <w:lang w:val="es-ES"/>
        </w:rPr>
      </w:pPr>
    </w:p>
    <w:p w14:paraId="4C5D8589" w14:textId="77777777" w:rsidR="0033026B" w:rsidRDefault="0033026B">
      <w:pPr>
        <w:rPr>
          <w:lang w:val="es-ES"/>
        </w:rPr>
      </w:pPr>
    </w:p>
    <w:p w14:paraId="65E5745D" w14:textId="51FA0F8A" w:rsidR="00594D2C" w:rsidRDefault="001D5F19">
      <w:pPr>
        <w:rPr>
          <w:lang w:val="es-ES"/>
        </w:rPr>
      </w:pPr>
      <w:r>
        <w:rPr>
          <w:lang w:val="es-ES"/>
        </w:rPr>
        <w:lastRenderedPageBreak/>
        <w:t xml:space="preserve">Cuando una estación pide direccionamiento </w:t>
      </w:r>
      <w:proofErr w:type="spellStart"/>
      <w:r>
        <w:rPr>
          <w:lang w:val="es-ES"/>
        </w:rPr>
        <w:t>ip</w:t>
      </w:r>
      <w:proofErr w:type="spellEnd"/>
      <w:r>
        <w:rPr>
          <w:lang w:val="es-ES"/>
        </w:rPr>
        <w:t xml:space="preserve"> dinámico y el servicio de DHCP no funciona, de manera automática el equipo va a tomar un direccionamiento dentro de la red ya identificada como 169.254.x.x (x aleatoria). Podemos concluir que no atrapó direccionamiento dinámico.</w:t>
      </w:r>
    </w:p>
    <w:p w14:paraId="35C15F70" w14:textId="77777777" w:rsidR="001D5F19" w:rsidRDefault="001D5F19">
      <w:pPr>
        <w:rPr>
          <w:lang w:val="es-ES"/>
        </w:rPr>
      </w:pPr>
    </w:p>
    <w:p w14:paraId="5C776D9D" w14:textId="77777777" w:rsidR="00594D2C" w:rsidRDefault="00594D2C">
      <w:pPr>
        <w:rPr>
          <w:lang w:val="es-ES"/>
        </w:rPr>
      </w:pPr>
      <w:r>
        <w:rPr>
          <w:noProof/>
          <w:lang w:val="es-ES"/>
        </w:rPr>
        <w:drawing>
          <wp:inline distT="0" distB="0" distL="0" distR="0" wp14:anchorId="015DBE00" wp14:editId="0FCA29C6">
            <wp:extent cx="4521200" cy="3092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200" cy="3092450"/>
                    </a:xfrm>
                    <a:prstGeom prst="rect">
                      <a:avLst/>
                    </a:prstGeom>
                    <a:noFill/>
                    <a:ln>
                      <a:noFill/>
                    </a:ln>
                  </pic:spPr>
                </pic:pic>
              </a:graphicData>
            </a:graphic>
          </wp:inline>
        </w:drawing>
      </w:r>
    </w:p>
    <w:p w14:paraId="7BCFE2CD" w14:textId="5BB03749" w:rsidR="00594D2C" w:rsidRDefault="0033026B">
      <w:pPr>
        <w:rPr>
          <w:lang w:val="es-ES"/>
        </w:rPr>
      </w:pPr>
      <w:r>
        <w:rPr>
          <w:lang w:val="es-ES"/>
        </w:rPr>
        <w:t xml:space="preserve">El </w:t>
      </w:r>
      <w:proofErr w:type="spellStart"/>
      <w:r>
        <w:rPr>
          <w:lang w:val="es-ES"/>
        </w:rPr>
        <w:t>router</w:t>
      </w:r>
      <w:proofErr w:type="spellEnd"/>
      <w:r>
        <w:rPr>
          <w:lang w:val="es-ES"/>
        </w:rPr>
        <w:t xml:space="preserve"> A, requiere una dirección del </w:t>
      </w:r>
      <w:proofErr w:type="spellStart"/>
      <w:r>
        <w:rPr>
          <w:lang w:val="es-ES"/>
        </w:rPr>
        <w:t>router</w:t>
      </w:r>
      <w:proofErr w:type="spellEnd"/>
      <w:r>
        <w:rPr>
          <w:lang w:val="es-ES"/>
        </w:rPr>
        <w:t xml:space="preserve"> B donde está instalado el servicio DHCP.</w:t>
      </w:r>
    </w:p>
    <w:p w14:paraId="733C7215" w14:textId="314B26B7" w:rsidR="00594D2C" w:rsidRDefault="0033026B">
      <w:pPr>
        <w:rPr>
          <w:lang w:val="es-ES"/>
        </w:rPr>
      </w:pPr>
      <w:r>
        <w:rPr>
          <w:noProof/>
          <w:lang w:val="es-ES"/>
        </w:rPr>
        <w:drawing>
          <wp:inline distT="0" distB="0" distL="0" distR="0" wp14:anchorId="668019B6" wp14:editId="451AA124">
            <wp:extent cx="3308350" cy="33401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8350" cy="3340100"/>
                    </a:xfrm>
                    <a:prstGeom prst="rect">
                      <a:avLst/>
                    </a:prstGeom>
                    <a:noFill/>
                    <a:ln>
                      <a:noFill/>
                    </a:ln>
                  </pic:spPr>
                </pic:pic>
              </a:graphicData>
            </a:graphic>
          </wp:inline>
        </w:drawing>
      </w:r>
    </w:p>
    <w:p w14:paraId="2B1904BC" w14:textId="77777777" w:rsidR="0033026B" w:rsidRDefault="0033026B">
      <w:pPr>
        <w:rPr>
          <w:lang w:val="es-ES"/>
        </w:rPr>
      </w:pPr>
    </w:p>
    <w:p w14:paraId="435E1D83" w14:textId="730D86FE" w:rsidR="00125B82" w:rsidRDefault="00A8406B">
      <w:pPr>
        <w:rPr>
          <w:lang w:val="es-ES"/>
        </w:rPr>
      </w:pPr>
      <w:r>
        <w:rPr>
          <w:lang w:val="es-ES"/>
        </w:rPr>
        <w:lastRenderedPageBreak/>
        <w:t>DHCP</w:t>
      </w:r>
    </w:p>
    <w:p w14:paraId="78357779" w14:textId="24933FC9" w:rsidR="00D913A2" w:rsidRDefault="00D913A2">
      <w:pPr>
        <w:rPr>
          <w:lang w:val="es-ES"/>
        </w:rPr>
      </w:pPr>
      <w:r>
        <w:rPr>
          <w:rStyle w:val="content"/>
        </w:rPr>
        <w:t xml:space="preserve">A DHCP </w:t>
      </w:r>
      <w:proofErr w:type="spellStart"/>
      <w:r>
        <w:rPr>
          <w:rStyle w:val="content"/>
        </w:rPr>
        <w:t>relay</w:t>
      </w:r>
      <w:proofErr w:type="spellEnd"/>
      <w:r>
        <w:rPr>
          <w:rStyle w:val="content"/>
        </w:rPr>
        <w:t xml:space="preserve"> </w:t>
      </w:r>
      <w:proofErr w:type="spellStart"/>
      <w:r>
        <w:rPr>
          <w:rStyle w:val="content"/>
        </w:rPr>
        <w:t>agent</w:t>
      </w:r>
      <w:proofErr w:type="spellEnd"/>
      <w:r>
        <w:rPr>
          <w:rStyle w:val="content"/>
        </w:rPr>
        <w:t xml:space="preserve"> </w:t>
      </w:r>
      <w:proofErr w:type="spellStart"/>
      <w:r>
        <w:rPr>
          <w:rStyle w:val="content"/>
        </w:rPr>
        <w:t>is</w:t>
      </w:r>
      <w:proofErr w:type="spellEnd"/>
      <w:r>
        <w:rPr>
          <w:rStyle w:val="content"/>
        </w:rPr>
        <w:t xml:space="preserve"> </w:t>
      </w:r>
      <w:proofErr w:type="spellStart"/>
      <w:r>
        <w:rPr>
          <w:rStyle w:val="content"/>
        </w:rPr>
        <w:t>any</w:t>
      </w:r>
      <w:proofErr w:type="spellEnd"/>
      <w:r>
        <w:rPr>
          <w:rStyle w:val="content"/>
        </w:rPr>
        <w:t xml:space="preserve"> host </w:t>
      </w:r>
      <w:proofErr w:type="spellStart"/>
      <w:r>
        <w:rPr>
          <w:rStyle w:val="content"/>
        </w:rPr>
        <w:t>that</w:t>
      </w:r>
      <w:proofErr w:type="spellEnd"/>
      <w:r>
        <w:rPr>
          <w:rStyle w:val="content"/>
        </w:rPr>
        <w:t xml:space="preserve"> forwards DHCP </w:t>
      </w:r>
      <w:proofErr w:type="spellStart"/>
      <w:r>
        <w:rPr>
          <w:rStyle w:val="content"/>
        </w:rPr>
        <w:t>packets</w:t>
      </w:r>
      <w:proofErr w:type="spellEnd"/>
      <w:r>
        <w:rPr>
          <w:rStyle w:val="content"/>
        </w:rPr>
        <w:t xml:space="preserve"> </w:t>
      </w:r>
      <w:proofErr w:type="spellStart"/>
      <w:r>
        <w:rPr>
          <w:rStyle w:val="content"/>
        </w:rPr>
        <w:t>between</w:t>
      </w:r>
      <w:proofErr w:type="spellEnd"/>
      <w:r>
        <w:rPr>
          <w:rStyle w:val="content"/>
        </w:rPr>
        <w:t xml:space="preserve"> </w:t>
      </w:r>
      <w:proofErr w:type="spellStart"/>
      <w:r>
        <w:rPr>
          <w:rStyle w:val="content"/>
        </w:rPr>
        <w:t>clients</w:t>
      </w:r>
      <w:proofErr w:type="spellEnd"/>
      <w:r>
        <w:rPr>
          <w:rStyle w:val="content"/>
        </w:rPr>
        <w:t xml:space="preserve"> and servers.</w:t>
      </w:r>
    </w:p>
    <w:p w14:paraId="148BB366" w14:textId="77777777" w:rsidR="00D913A2" w:rsidRDefault="00D913A2" w:rsidP="00D913A2">
      <w:pPr>
        <w:pStyle w:val="HTMLconformatoprevio"/>
      </w:pPr>
      <w:proofErr w:type="spellStart"/>
      <w:r>
        <w:t>domain-name</w:t>
      </w:r>
      <w:proofErr w:type="spellEnd"/>
      <w:r>
        <w:t xml:space="preserve"> Central</w:t>
      </w:r>
    </w:p>
    <w:p w14:paraId="4E6E06E7" w14:textId="77777777" w:rsidR="00D913A2" w:rsidRDefault="00D913A2" w:rsidP="00D913A2">
      <w:pPr>
        <w:pStyle w:val="HTMLconformatoprevio"/>
        <w:rPr>
          <w:i/>
          <w:iCs/>
        </w:rPr>
      </w:pPr>
    </w:p>
    <w:p w14:paraId="6E0BA442" w14:textId="77777777" w:rsidR="00D913A2" w:rsidRDefault="00D913A2" w:rsidP="00D913A2">
      <w:pPr>
        <w:pStyle w:val="HTMLconformatoprevio"/>
        <w:rPr>
          <w:i/>
          <w:iCs/>
        </w:rPr>
      </w:pPr>
      <w:r>
        <w:rPr>
          <w:i/>
          <w:iCs/>
          <w:color w:val="0000FF"/>
        </w:rPr>
        <w:t xml:space="preserve">!--- </w:t>
      </w:r>
      <w:proofErr w:type="spellStart"/>
      <w:r>
        <w:rPr>
          <w:i/>
          <w:iCs/>
          <w:color w:val="0000FF"/>
        </w:rPr>
        <w:t>Specify</w:t>
      </w:r>
      <w:proofErr w:type="spellEnd"/>
      <w:r>
        <w:rPr>
          <w:i/>
          <w:iCs/>
          <w:color w:val="0000FF"/>
        </w:rPr>
        <w:t xml:space="preserve"> </w:t>
      </w:r>
      <w:proofErr w:type="spellStart"/>
      <w:r>
        <w:rPr>
          <w:i/>
          <w:iCs/>
          <w:color w:val="0000FF"/>
        </w:rPr>
        <w:t>the</w:t>
      </w:r>
      <w:proofErr w:type="spellEnd"/>
      <w:r>
        <w:rPr>
          <w:i/>
          <w:iCs/>
          <w:color w:val="0000FF"/>
        </w:rPr>
        <w:t xml:space="preserve"> </w:t>
      </w:r>
      <w:proofErr w:type="spellStart"/>
      <w:r>
        <w:rPr>
          <w:i/>
          <w:iCs/>
          <w:color w:val="0000FF"/>
        </w:rPr>
        <w:t>domain</w:t>
      </w:r>
      <w:proofErr w:type="spellEnd"/>
      <w:r>
        <w:rPr>
          <w:i/>
          <w:iCs/>
          <w:color w:val="0000FF"/>
        </w:rPr>
        <w:t xml:space="preserve"> </w:t>
      </w:r>
      <w:proofErr w:type="spellStart"/>
      <w:r>
        <w:rPr>
          <w:i/>
          <w:iCs/>
          <w:color w:val="0000FF"/>
        </w:rPr>
        <w:t>name</w:t>
      </w:r>
      <w:proofErr w:type="spellEnd"/>
      <w:r>
        <w:rPr>
          <w:i/>
          <w:iCs/>
          <w:color w:val="0000FF"/>
        </w:rPr>
        <w:t xml:space="preserve"> </w:t>
      </w:r>
      <w:proofErr w:type="spellStart"/>
      <w:r>
        <w:rPr>
          <w:i/>
          <w:iCs/>
          <w:color w:val="0000FF"/>
        </w:rPr>
        <w:t>for</w:t>
      </w:r>
      <w:proofErr w:type="spellEnd"/>
      <w:r>
        <w:rPr>
          <w:i/>
          <w:iCs/>
          <w:color w:val="0000FF"/>
        </w:rPr>
        <w:t xml:space="preserve"> </w:t>
      </w:r>
      <w:proofErr w:type="spellStart"/>
      <w:r>
        <w:rPr>
          <w:i/>
          <w:iCs/>
          <w:color w:val="0000FF"/>
        </w:rPr>
        <w:t>the</w:t>
      </w:r>
      <w:proofErr w:type="spellEnd"/>
      <w:r>
        <w:rPr>
          <w:i/>
          <w:iCs/>
          <w:color w:val="0000FF"/>
        </w:rPr>
        <w:t xml:space="preserve"> </w:t>
      </w:r>
      <w:proofErr w:type="spellStart"/>
      <w:r>
        <w:rPr>
          <w:i/>
          <w:iCs/>
          <w:color w:val="0000FF"/>
        </w:rPr>
        <w:t>client</w:t>
      </w:r>
      <w:proofErr w:type="spellEnd"/>
      <w:r>
        <w:rPr>
          <w:i/>
          <w:iCs/>
          <w:color w:val="0000FF"/>
        </w:rPr>
        <w:t>.</w:t>
      </w:r>
    </w:p>
    <w:p w14:paraId="39ADEF59" w14:textId="77777777" w:rsidR="00D913A2" w:rsidRDefault="00D913A2">
      <w:pPr>
        <w:rPr>
          <w:lang w:val="es-ES"/>
        </w:rPr>
      </w:pPr>
    </w:p>
    <w:p w14:paraId="202B02E5" w14:textId="77777777" w:rsidR="00D913A2" w:rsidRPr="00D913A2" w:rsidRDefault="00D913A2" w:rsidP="00D913A2">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proofErr w:type="spellStart"/>
      <w:r w:rsidRPr="00D913A2">
        <w:rPr>
          <w:rFonts w:ascii="Times New Roman" w:eastAsia="Times New Roman" w:hAnsi="Times New Roman" w:cs="Times New Roman"/>
          <w:b/>
          <w:bCs/>
          <w:sz w:val="36"/>
          <w:szCs w:val="36"/>
          <w:lang w:eastAsia="es-MX"/>
        </w:rPr>
        <w:t>lease</w:t>
      </w:r>
      <w:proofErr w:type="spellEnd"/>
    </w:p>
    <w:p w14:paraId="2D1AD1DA"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To</w:t>
      </w:r>
      <w:proofErr w:type="spellEnd"/>
      <w:r w:rsidRPr="00D913A2">
        <w:rPr>
          <w:rFonts w:ascii="Times New Roman" w:eastAsia="Times New Roman" w:hAnsi="Times New Roman" w:cs="Times New Roman"/>
          <w:sz w:val="24"/>
          <w:szCs w:val="24"/>
          <w:lang w:eastAsia="es-MX"/>
        </w:rPr>
        <w:t xml:space="preserve"> configure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for</w:t>
      </w:r>
      <w:proofErr w:type="spellEnd"/>
      <w:r w:rsidRPr="00D913A2">
        <w:rPr>
          <w:rFonts w:ascii="Times New Roman" w:eastAsia="Times New Roman" w:hAnsi="Times New Roman" w:cs="Times New Roman"/>
          <w:sz w:val="24"/>
          <w:szCs w:val="24"/>
          <w:lang w:eastAsia="es-MX"/>
        </w:rPr>
        <w:t xml:space="preserve"> </w:t>
      </w:r>
      <w:proofErr w:type="spellStart"/>
      <w:proofErr w:type="gram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IP</w:t>
      </w:r>
      <w:proofErr w:type="gram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address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that</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assigned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from</w:t>
      </w:r>
      <w:proofErr w:type="spellEnd"/>
      <w:r w:rsidRPr="00D913A2">
        <w:rPr>
          <w:rFonts w:ascii="Times New Roman" w:eastAsia="Times New Roman" w:hAnsi="Times New Roman" w:cs="Times New Roman"/>
          <w:sz w:val="24"/>
          <w:szCs w:val="24"/>
          <w:lang w:eastAsia="es-MX"/>
        </w:rPr>
        <w:t xml:space="preserve"> a Cisco IOS Dynamic Host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Protocol</w:t>
      </w:r>
      <w:proofErr w:type="spellEnd"/>
      <w:r w:rsidRPr="00D913A2">
        <w:rPr>
          <w:rFonts w:ascii="Times New Roman" w:eastAsia="Times New Roman" w:hAnsi="Times New Roman" w:cs="Times New Roman"/>
          <w:sz w:val="24"/>
          <w:szCs w:val="24"/>
          <w:lang w:eastAsia="es-MX"/>
        </w:rPr>
        <w:t xml:space="preserve"> (DHCP) server </w:t>
      </w:r>
      <w:proofErr w:type="spellStart"/>
      <w:r w:rsidRPr="00D913A2">
        <w:rPr>
          <w:rFonts w:ascii="Times New Roman" w:eastAsia="Times New Roman" w:hAnsi="Times New Roman" w:cs="Times New Roman"/>
          <w:sz w:val="24"/>
          <w:szCs w:val="24"/>
          <w:lang w:eastAsia="es-MX"/>
        </w:rPr>
        <w:t>to</w:t>
      </w:r>
      <w:proofErr w:type="spellEnd"/>
      <w:r w:rsidRPr="00D913A2">
        <w:rPr>
          <w:rFonts w:ascii="Times New Roman" w:eastAsia="Times New Roman" w:hAnsi="Times New Roman" w:cs="Times New Roman"/>
          <w:sz w:val="24"/>
          <w:szCs w:val="24"/>
          <w:lang w:eastAsia="es-MX"/>
        </w:rPr>
        <w:t xml:space="preserve"> a DHCP </w:t>
      </w:r>
      <w:proofErr w:type="spellStart"/>
      <w:r w:rsidRPr="00D913A2">
        <w:rPr>
          <w:rFonts w:ascii="Times New Roman" w:eastAsia="Times New Roman" w:hAnsi="Times New Roman" w:cs="Times New Roman"/>
          <w:sz w:val="24"/>
          <w:szCs w:val="24"/>
          <w:lang w:eastAsia="es-MX"/>
        </w:rPr>
        <w:t>client</w:t>
      </w:r>
      <w:proofErr w:type="spellEnd"/>
      <w:r w:rsidRPr="00D913A2">
        <w:rPr>
          <w:rFonts w:ascii="Times New Roman" w:eastAsia="Times New Roman" w:hAnsi="Times New Roman" w:cs="Times New Roman"/>
          <w:sz w:val="24"/>
          <w:szCs w:val="24"/>
          <w:lang w:eastAsia="es-MX"/>
        </w:rPr>
        <w:t xml:space="preserve">, use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in DHCP pool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mode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To</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restore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default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use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no </w:t>
      </w:r>
      <w:proofErr w:type="spellStart"/>
      <w:r w:rsidRPr="00D913A2">
        <w:rPr>
          <w:rFonts w:ascii="Times New Roman" w:eastAsia="Times New Roman" w:hAnsi="Times New Roman" w:cs="Times New Roman"/>
          <w:sz w:val="24"/>
          <w:szCs w:val="24"/>
          <w:lang w:eastAsia="es-MX"/>
        </w:rPr>
        <w:t>form</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
    <w:p w14:paraId="78F156AF"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lease</w:t>
      </w:r>
      <w:proofErr w:type="spellEnd"/>
      <w:r w:rsidRPr="00D913A2">
        <w:rPr>
          <w:rFonts w:ascii="Courier New" w:eastAsia="Times New Roman" w:hAnsi="Courier New" w:cs="Courier New"/>
          <w:sz w:val="20"/>
          <w:szCs w:val="20"/>
          <w:lang w:eastAsia="es-MX"/>
        </w:rPr>
        <w:t xml:space="preserve"> </w:t>
      </w: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Courier New" w:eastAsia="Times New Roman" w:hAnsi="Courier New" w:cs="Courier New"/>
          <w:sz w:val="20"/>
          <w:szCs w:val="20"/>
          <w:lang w:eastAsia="es-MX"/>
        </w:rPr>
        <w:t xml:space="preserve"> </w:t>
      </w: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Courier New" w:eastAsia="Times New Roman" w:hAnsi="Courier New" w:cs="Courier New"/>
          <w:sz w:val="20"/>
          <w:szCs w:val="20"/>
          <w:lang w:eastAsia="es-MX"/>
        </w:rPr>
        <w:t xml:space="preserve"> </w:t>
      </w:r>
      <w:r w:rsidRPr="00D913A2">
        <w:rPr>
          <w:rFonts w:ascii="Times New Roman" w:eastAsia="Times New Roman" w:hAnsi="Times New Roman" w:cs="Times New Roman"/>
          <w:i/>
          <w:iCs/>
          <w:sz w:val="24"/>
          <w:szCs w:val="24"/>
          <w:lang w:eastAsia="es-MX"/>
        </w:rPr>
        <w:t xml:space="preserve">[minutes] </w:t>
      </w:r>
      <w:r w:rsidRPr="00D913A2">
        <w:rPr>
          <w:rFonts w:ascii="Times New Roman" w:eastAsia="Times New Roman" w:hAnsi="Times New Roman" w:cs="Times New Roman"/>
          <w:sz w:val="24"/>
          <w:szCs w:val="24"/>
          <w:lang w:eastAsia="es-MX"/>
        </w:rPr>
        <w:t xml:space="preserve">] | </w:t>
      </w:r>
      <w:proofErr w:type="spellStart"/>
      <w:r w:rsidRPr="00D913A2">
        <w:rPr>
          <w:rFonts w:ascii="Times New Roman" w:eastAsia="Times New Roman" w:hAnsi="Times New Roman" w:cs="Times New Roman"/>
          <w:sz w:val="24"/>
          <w:szCs w:val="24"/>
          <w:lang w:eastAsia="es-MX"/>
        </w:rPr>
        <w:t>infinite</w:t>
      </w:r>
      <w:proofErr w:type="spellEnd"/>
      <w:r w:rsidRPr="00D913A2">
        <w:rPr>
          <w:rFonts w:ascii="Times New Roman" w:eastAsia="Times New Roman" w:hAnsi="Times New Roman" w:cs="Times New Roman"/>
          <w:sz w:val="24"/>
          <w:szCs w:val="24"/>
          <w:lang w:eastAsia="es-MX"/>
        </w:rPr>
        <w:t xml:space="preserve">} </w:t>
      </w:r>
    </w:p>
    <w:p w14:paraId="5D976425"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no</w:t>
      </w:r>
      <w:r w:rsidRPr="00D913A2">
        <w:rPr>
          <w:rFonts w:ascii="Courier New" w:eastAsia="Times New Roman" w:hAnsi="Courier New" w:cs="Courier New"/>
          <w:sz w:val="20"/>
          <w:szCs w:val="20"/>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13E9C0ED"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Syntax</w:t>
      </w:r>
      <w:proofErr w:type="spellEnd"/>
      <w:r w:rsidRPr="00D913A2">
        <w:rPr>
          <w:rFonts w:ascii="Times New Roman" w:eastAsia="Times New Roman" w:hAnsi="Times New Roman" w:cs="Times New Roman"/>
          <w:b/>
          <w:bCs/>
          <w:sz w:val="27"/>
          <w:szCs w:val="27"/>
          <w:lang w:eastAsia="es-MX"/>
        </w:rPr>
        <w:t xml:space="preserve"> </w:t>
      </w:r>
      <w:proofErr w:type="spellStart"/>
      <w:r w:rsidRPr="00D913A2">
        <w:rPr>
          <w:rFonts w:ascii="Times New Roman" w:eastAsia="Times New Roman" w:hAnsi="Times New Roman" w:cs="Times New Roman"/>
          <w:b/>
          <w:bCs/>
          <w:sz w:val="27"/>
          <w:szCs w:val="27"/>
          <w:lang w:eastAsia="es-MX"/>
        </w:rPr>
        <w:t>Description</w:t>
      </w:r>
      <w:proofErr w:type="spellEnd"/>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970"/>
      </w:tblGrid>
      <w:tr w:rsidR="00D913A2" w:rsidRPr="00D913A2" w14:paraId="393E0EB0"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9B03A4"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75F41"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in </w:t>
            </w:r>
            <w:proofErr w:type="spellStart"/>
            <w:r w:rsidRPr="00D913A2">
              <w:rPr>
                <w:rFonts w:ascii="Times New Roman" w:eastAsia="Times New Roman" w:hAnsi="Times New Roman" w:cs="Times New Roman"/>
                <w:sz w:val="24"/>
                <w:szCs w:val="24"/>
                <w:lang w:eastAsia="es-MX"/>
              </w:rPr>
              <w:t>numbers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30DD3008"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65A1E"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C051F"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sz w:val="24"/>
                <w:szCs w:val="24"/>
                <w:lang w:eastAsia="es-MX"/>
              </w:rPr>
              <w:t>Optional</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number</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hours</w:t>
            </w:r>
            <w:proofErr w:type="spellEnd"/>
            <w:r w:rsidRPr="00D913A2">
              <w:rPr>
                <w:rFonts w:ascii="Times New Roman" w:eastAsia="Times New Roman" w:hAnsi="Times New Roman" w:cs="Times New Roman"/>
                <w:sz w:val="24"/>
                <w:szCs w:val="24"/>
                <w:lang w:eastAsia="es-MX"/>
              </w:rPr>
              <w:t xml:space="preserve"> in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A </w:t>
            </w: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must</w:t>
            </w:r>
            <w:proofErr w:type="spellEnd"/>
            <w:r w:rsidRPr="00D913A2">
              <w:rPr>
                <w:rFonts w:ascii="Times New Roman" w:eastAsia="Times New Roman" w:hAnsi="Times New Roman" w:cs="Times New Roman"/>
                <w:sz w:val="24"/>
                <w:szCs w:val="24"/>
                <w:lang w:eastAsia="es-MX"/>
              </w:rPr>
              <w:t xml:space="preserve"> be </w:t>
            </w:r>
            <w:proofErr w:type="spellStart"/>
            <w:r w:rsidRPr="00D913A2">
              <w:rPr>
                <w:rFonts w:ascii="Times New Roman" w:eastAsia="Times New Roman" w:hAnsi="Times New Roman" w:cs="Times New Roman"/>
                <w:sz w:val="24"/>
                <w:szCs w:val="24"/>
                <w:lang w:eastAsia="es-MX"/>
              </w:rPr>
              <w:t>supplied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before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you</w:t>
            </w:r>
            <w:proofErr w:type="spellEnd"/>
            <w:r w:rsidRPr="00D913A2">
              <w:rPr>
                <w:rFonts w:ascii="Times New Roman" w:eastAsia="Times New Roman" w:hAnsi="Times New Roman" w:cs="Times New Roman"/>
                <w:sz w:val="24"/>
                <w:szCs w:val="24"/>
                <w:lang w:eastAsia="es-MX"/>
              </w:rPr>
              <w:t xml:space="preserve"> can configure </w:t>
            </w:r>
            <w:proofErr w:type="spell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6CA54178"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887E79"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i/>
                <w:iCs/>
                <w:sz w:val="24"/>
                <w:szCs w:val="24"/>
                <w:lang w:eastAsia="es-MX"/>
              </w:rPr>
              <w:t>minutes</w:t>
            </w:r>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8A595"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sz w:val="24"/>
                <w:szCs w:val="24"/>
                <w:lang w:eastAsia="es-MX"/>
              </w:rPr>
              <w:t>Optional</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number</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minutes in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A </w:t>
            </w: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and </w:t>
            </w:r>
            <w:proofErr w:type="spell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must</w:t>
            </w:r>
            <w:proofErr w:type="spellEnd"/>
            <w:r w:rsidRPr="00D913A2">
              <w:rPr>
                <w:rFonts w:ascii="Times New Roman" w:eastAsia="Times New Roman" w:hAnsi="Times New Roman" w:cs="Times New Roman"/>
                <w:sz w:val="24"/>
                <w:szCs w:val="24"/>
                <w:lang w:eastAsia="es-MX"/>
              </w:rPr>
              <w:t xml:space="preserve"> be </w:t>
            </w:r>
            <w:proofErr w:type="spellStart"/>
            <w:r w:rsidRPr="00D913A2">
              <w:rPr>
                <w:rFonts w:ascii="Times New Roman" w:eastAsia="Times New Roman" w:hAnsi="Times New Roman" w:cs="Times New Roman"/>
                <w:sz w:val="24"/>
                <w:szCs w:val="24"/>
                <w:lang w:eastAsia="es-MX"/>
              </w:rPr>
              <w:t>supplied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before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you</w:t>
            </w:r>
            <w:proofErr w:type="spellEnd"/>
            <w:r w:rsidRPr="00D913A2">
              <w:rPr>
                <w:rFonts w:ascii="Times New Roman" w:eastAsia="Times New Roman" w:hAnsi="Times New Roman" w:cs="Times New Roman"/>
                <w:sz w:val="24"/>
                <w:szCs w:val="24"/>
                <w:lang w:eastAsia="es-MX"/>
              </w:rPr>
              <w:t xml:space="preserve"> can configure a </w:t>
            </w:r>
            <w:r w:rsidRPr="00D913A2">
              <w:rPr>
                <w:rFonts w:ascii="Times New Roman" w:eastAsia="Times New Roman" w:hAnsi="Times New Roman" w:cs="Times New Roman"/>
                <w:i/>
                <w:iCs/>
                <w:sz w:val="24"/>
                <w:szCs w:val="24"/>
                <w:lang w:eastAsia="es-MX"/>
              </w:rPr>
              <w:t>minutes</w:t>
            </w:r>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01ECF0A3"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D9640"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infinite</w:t>
            </w:r>
            <w:proofErr w:type="spellEnd"/>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9E040"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that</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unlimited</w:t>
            </w:r>
            <w:proofErr w:type="spellEnd"/>
            <w:r w:rsidRPr="00D913A2">
              <w:rPr>
                <w:rFonts w:ascii="Times New Roman" w:eastAsia="Times New Roman" w:hAnsi="Times New Roman" w:cs="Times New Roman"/>
                <w:sz w:val="24"/>
                <w:szCs w:val="24"/>
                <w:lang w:eastAsia="es-MX"/>
              </w:rPr>
              <w:t xml:space="preserve">. </w:t>
            </w:r>
          </w:p>
        </w:tc>
      </w:tr>
    </w:tbl>
    <w:p w14:paraId="79D85A94"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Command</w:t>
      </w:r>
      <w:proofErr w:type="spellEnd"/>
      <w:r w:rsidRPr="00D913A2">
        <w:rPr>
          <w:rFonts w:ascii="Times New Roman" w:eastAsia="Times New Roman" w:hAnsi="Times New Roman" w:cs="Times New Roman"/>
          <w:b/>
          <w:bCs/>
          <w:sz w:val="27"/>
          <w:szCs w:val="27"/>
          <w:lang w:eastAsia="es-MX"/>
        </w:rPr>
        <w:t xml:space="preserve"> Default</w:t>
      </w:r>
    </w:p>
    <w:p w14:paraId="7C17D6E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 </w:t>
      </w:r>
      <w:proofErr w:type="spellStart"/>
      <w:r w:rsidRPr="00D913A2">
        <w:rPr>
          <w:rFonts w:ascii="Times New Roman" w:eastAsia="Times New Roman" w:hAnsi="Times New Roman" w:cs="Times New Roman"/>
          <w:sz w:val="24"/>
          <w:szCs w:val="24"/>
          <w:lang w:eastAsia="es-MX"/>
        </w:rPr>
        <w:t>day</w:t>
      </w:r>
      <w:proofErr w:type="spellEnd"/>
      <w:r w:rsidRPr="00D913A2">
        <w:rPr>
          <w:rFonts w:ascii="Times New Roman" w:eastAsia="Times New Roman" w:hAnsi="Times New Roman" w:cs="Times New Roman"/>
          <w:sz w:val="24"/>
          <w:szCs w:val="24"/>
          <w:lang w:eastAsia="es-MX"/>
        </w:rPr>
        <w:t xml:space="preserve"> </w:t>
      </w:r>
    </w:p>
    <w:p w14:paraId="399C457E"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Command</w:t>
      </w:r>
      <w:proofErr w:type="spellEnd"/>
      <w:r w:rsidRPr="00D913A2">
        <w:rPr>
          <w:rFonts w:ascii="Times New Roman" w:eastAsia="Times New Roman" w:hAnsi="Times New Roman" w:cs="Times New Roman"/>
          <w:b/>
          <w:bCs/>
          <w:sz w:val="27"/>
          <w:szCs w:val="27"/>
          <w:lang w:eastAsia="es-MX"/>
        </w:rPr>
        <w:t xml:space="preserve"> </w:t>
      </w:r>
      <w:proofErr w:type="spellStart"/>
      <w:r w:rsidRPr="00D913A2">
        <w:rPr>
          <w:rFonts w:ascii="Times New Roman" w:eastAsia="Times New Roman" w:hAnsi="Times New Roman" w:cs="Times New Roman"/>
          <w:b/>
          <w:bCs/>
          <w:sz w:val="27"/>
          <w:szCs w:val="27"/>
          <w:lang w:eastAsia="es-MX"/>
        </w:rPr>
        <w:t>Modes</w:t>
      </w:r>
      <w:proofErr w:type="spellEnd"/>
    </w:p>
    <w:p w14:paraId="3B22CA11"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DHCP pool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
    <w:p w14:paraId="40AEB91B" w14:textId="77777777" w:rsidR="00D913A2" w:rsidRPr="00D913A2" w:rsidRDefault="00D913A2" w:rsidP="00D913A2">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proofErr w:type="spellStart"/>
      <w:r w:rsidRPr="00D913A2">
        <w:rPr>
          <w:rFonts w:ascii="Times New Roman" w:eastAsia="Times New Roman" w:hAnsi="Times New Roman" w:cs="Times New Roman"/>
          <w:b/>
          <w:bCs/>
          <w:sz w:val="36"/>
          <w:szCs w:val="36"/>
          <w:lang w:eastAsia="es-MX"/>
        </w:rPr>
        <w:t>Command</w:t>
      </w:r>
      <w:proofErr w:type="spellEnd"/>
      <w:r w:rsidRPr="00D913A2">
        <w:rPr>
          <w:rFonts w:ascii="Times New Roman" w:eastAsia="Times New Roman" w:hAnsi="Times New Roman" w:cs="Times New Roman"/>
          <w:b/>
          <w:bCs/>
          <w:sz w:val="36"/>
          <w:szCs w:val="36"/>
          <w:lang w:eastAsia="es-MX"/>
        </w:rPr>
        <w:t xml:space="preserve"> </w:t>
      </w:r>
      <w:proofErr w:type="spellStart"/>
      <w:r w:rsidRPr="00D913A2">
        <w:rPr>
          <w:rFonts w:ascii="Times New Roman" w:eastAsia="Times New Roman" w:hAnsi="Times New Roman" w:cs="Times New Roman"/>
          <w:b/>
          <w:bCs/>
          <w:sz w:val="36"/>
          <w:szCs w:val="36"/>
          <w:lang w:eastAsia="es-MX"/>
        </w:rPr>
        <w:t>History</w:t>
      </w:r>
      <w:proofErr w:type="spellEnd"/>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2"/>
        <w:gridCol w:w="7430"/>
      </w:tblGrid>
      <w:tr w:rsidR="00D913A2" w:rsidRPr="00D913A2" w14:paraId="20D3EB54" w14:textId="77777777" w:rsidTr="00D913A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00CDD"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Release</w:t>
            </w:r>
            <w:proofErr w:type="spellEnd"/>
            <w:r w:rsidRPr="00D913A2">
              <w:rPr>
                <w:rFonts w:ascii="Times New Roman" w:eastAsia="Times New Roman" w:hAnsi="Times New Roman" w:cs="Times New Roman"/>
                <w:b/>
                <w:bCs/>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3BC6"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Modification</w:t>
            </w:r>
            <w:proofErr w:type="spellEnd"/>
            <w:r w:rsidRPr="00D913A2">
              <w:rPr>
                <w:rFonts w:ascii="Times New Roman" w:eastAsia="Times New Roman" w:hAnsi="Times New Roman" w:cs="Times New Roman"/>
                <w:b/>
                <w:bCs/>
                <w:sz w:val="24"/>
                <w:szCs w:val="24"/>
                <w:lang w:eastAsia="es-MX"/>
              </w:rPr>
              <w:t xml:space="preserve"> </w:t>
            </w:r>
          </w:p>
        </w:tc>
      </w:tr>
      <w:tr w:rsidR="00D913A2" w:rsidRPr="00D913A2" w14:paraId="6C5A71F9"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F7CB88"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12.0(1)T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80E53"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was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introduced</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2CDA7BF8"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D345E8"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12.2(33)SRA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DB73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was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integrated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into</w:t>
            </w:r>
            <w:proofErr w:type="spellEnd"/>
            <w:r w:rsidRPr="00D913A2">
              <w:rPr>
                <w:rFonts w:ascii="Times New Roman" w:eastAsia="Times New Roman" w:hAnsi="Times New Roman" w:cs="Times New Roman"/>
                <w:sz w:val="24"/>
                <w:szCs w:val="24"/>
                <w:lang w:eastAsia="es-MX"/>
              </w:rPr>
              <w:t xml:space="preserve"> Cisco IOS </w:t>
            </w:r>
            <w:proofErr w:type="spellStart"/>
            <w:r w:rsidRPr="00D913A2">
              <w:rPr>
                <w:rFonts w:ascii="Times New Roman" w:eastAsia="Times New Roman" w:hAnsi="Times New Roman" w:cs="Times New Roman"/>
                <w:sz w:val="24"/>
                <w:szCs w:val="24"/>
                <w:lang w:eastAsia="es-MX"/>
              </w:rPr>
              <w:t>Release</w:t>
            </w:r>
            <w:proofErr w:type="spellEnd"/>
            <w:r w:rsidRPr="00D913A2">
              <w:rPr>
                <w:rFonts w:ascii="Times New Roman" w:eastAsia="Times New Roman" w:hAnsi="Times New Roman" w:cs="Times New Roman"/>
                <w:sz w:val="24"/>
                <w:szCs w:val="24"/>
                <w:lang w:eastAsia="es-MX"/>
              </w:rPr>
              <w:t xml:space="preserve"> 12.2(33)SRA. </w:t>
            </w:r>
          </w:p>
        </w:tc>
      </w:tr>
      <w:tr w:rsidR="00D913A2" w:rsidRPr="00D913A2" w14:paraId="66509BDB"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29B68"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lastRenderedPageBreak/>
              <w:t xml:space="preserve">12.2SX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0B51B"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supported</w:t>
            </w:r>
            <w:proofErr w:type="spellEnd"/>
            <w:r w:rsidRPr="00D913A2">
              <w:rPr>
                <w:rFonts w:ascii="Times New Roman" w:eastAsia="Times New Roman" w:hAnsi="Times New Roman" w:cs="Times New Roman"/>
                <w:sz w:val="24"/>
                <w:szCs w:val="24"/>
                <w:lang w:eastAsia="es-MX"/>
              </w:rPr>
              <w:t xml:space="preserve"> in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Cisco IOS </w:t>
            </w:r>
            <w:proofErr w:type="spellStart"/>
            <w:r w:rsidRPr="00D913A2">
              <w:rPr>
                <w:rFonts w:ascii="Times New Roman" w:eastAsia="Times New Roman" w:hAnsi="Times New Roman" w:cs="Times New Roman"/>
                <w:sz w:val="24"/>
                <w:szCs w:val="24"/>
                <w:lang w:eastAsia="es-MX"/>
              </w:rPr>
              <w:t>Release</w:t>
            </w:r>
            <w:proofErr w:type="spellEnd"/>
            <w:r w:rsidRPr="00D913A2">
              <w:rPr>
                <w:rFonts w:ascii="Times New Roman" w:eastAsia="Times New Roman" w:hAnsi="Times New Roman" w:cs="Times New Roman"/>
                <w:sz w:val="24"/>
                <w:szCs w:val="24"/>
                <w:lang w:eastAsia="es-MX"/>
              </w:rPr>
              <w:t xml:space="preserve"> 12.2SX </w:t>
            </w:r>
            <w:proofErr w:type="spellStart"/>
            <w:r w:rsidRPr="00D913A2">
              <w:rPr>
                <w:rFonts w:ascii="Times New Roman" w:eastAsia="Times New Roman" w:hAnsi="Times New Roman" w:cs="Times New Roman"/>
                <w:sz w:val="24"/>
                <w:szCs w:val="24"/>
                <w:lang w:eastAsia="es-MX"/>
              </w:rPr>
              <w:t>train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Support</w:t>
            </w:r>
            <w:proofErr w:type="spellEnd"/>
            <w:r w:rsidRPr="00D913A2">
              <w:rPr>
                <w:rFonts w:ascii="Times New Roman" w:eastAsia="Times New Roman" w:hAnsi="Times New Roman" w:cs="Times New Roman"/>
                <w:sz w:val="24"/>
                <w:szCs w:val="24"/>
                <w:lang w:eastAsia="es-MX"/>
              </w:rPr>
              <w:t xml:space="preserve"> in a </w:t>
            </w:r>
            <w:proofErr w:type="spellStart"/>
            <w:r w:rsidRPr="00D913A2">
              <w:rPr>
                <w:rFonts w:ascii="Times New Roman" w:eastAsia="Times New Roman" w:hAnsi="Times New Roman" w:cs="Times New Roman"/>
                <w:sz w:val="24"/>
                <w:szCs w:val="24"/>
                <w:lang w:eastAsia="es-MX"/>
              </w:rPr>
              <w:t>specific</w:t>
            </w:r>
            <w:proofErr w:type="spellEnd"/>
            <w:r w:rsidRPr="00D913A2">
              <w:rPr>
                <w:rFonts w:ascii="Times New Roman" w:eastAsia="Times New Roman" w:hAnsi="Times New Roman" w:cs="Times New Roman"/>
                <w:sz w:val="24"/>
                <w:szCs w:val="24"/>
                <w:lang w:eastAsia="es-MX"/>
              </w:rPr>
              <w:t xml:space="preserve"> 12.2SX </w:t>
            </w:r>
            <w:proofErr w:type="spellStart"/>
            <w:r w:rsidRPr="00D913A2">
              <w:rPr>
                <w:rFonts w:ascii="Times New Roman" w:eastAsia="Times New Roman" w:hAnsi="Times New Roman" w:cs="Times New Roman"/>
                <w:sz w:val="24"/>
                <w:szCs w:val="24"/>
                <w:lang w:eastAsia="es-MX"/>
              </w:rPr>
              <w:t>release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train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depends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your</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feature</w:t>
            </w:r>
            <w:proofErr w:type="spellEnd"/>
            <w:r w:rsidRPr="00D913A2">
              <w:rPr>
                <w:rFonts w:ascii="Times New Roman" w:eastAsia="Times New Roman" w:hAnsi="Times New Roman" w:cs="Times New Roman"/>
                <w:sz w:val="24"/>
                <w:szCs w:val="24"/>
                <w:lang w:eastAsia="es-MX"/>
              </w:rPr>
              <w:t xml:space="preserve"> set, </w:t>
            </w:r>
            <w:proofErr w:type="spellStart"/>
            <w:r w:rsidRPr="00D913A2">
              <w:rPr>
                <w:rFonts w:ascii="Times New Roman" w:eastAsia="Times New Roman" w:hAnsi="Times New Roman" w:cs="Times New Roman"/>
                <w:sz w:val="24"/>
                <w:szCs w:val="24"/>
                <w:lang w:eastAsia="es-MX"/>
              </w:rPr>
              <w:t>platform</w:t>
            </w:r>
            <w:proofErr w:type="spellEnd"/>
            <w:r w:rsidRPr="00D913A2">
              <w:rPr>
                <w:rFonts w:ascii="Times New Roman" w:eastAsia="Times New Roman" w:hAnsi="Times New Roman" w:cs="Times New Roman"/>
                <w:sz w:val="24"/>
                <w:szCs w:val="24"/>
                <w:lang w:eastAsia="es-MX"/>
              </w:rPr>
              <w:t xml:space="preserve">, and </w:t>
            </w:r>
            <w:proofErr w:type="spellStart"/>
            <w:r w:rsidRPr="00D913A2">
              <w:rPr>
                <w:rFonts w:ascii="Times New Roman" w:eastAsia="Times New Roman" w:hAnsi="Times New Roman" w:cs="Times New Roman"/>
                <w:sz w:val="24"/>
                <w:szCs w:val="24"/>
                <w:lang w:eastAsia="es-MX"/>
              </w:rPr>
              <w:t>platform</w:t>
            </w:r>
            <w:proofErr w:type="spellEnd"/>
            <w:r w:rsidRPr="00D913A2">
              <w:rPr>
                <w:rFonts w:ascii="Times New Roman" w:eastAsia="Times New Roman" w:hAnsi="Times New Roman" w:cs="Times New Roman"/>
                <w:sz w:val="24"/>
                <w:szCs w:val="24"/>
                <w:lang w:eastAsia="es-MX"/>
              </w:rPr>
              <w:t xml:space="preserve"> hardware. </w:t>
            </w:r>
          </w:p>
        </w:tc>
      </w:tr>
    </w:tbl>
    <w:p w14:paraId="3D78129A" w14:textId="77777777" w:rsidR="00D913A2" w:rsidRPr="00D913A2" w:rsidRDefault="00D913A2" w:rsidP="00D913A2">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proofErr w:type="spellStart"/>
      <w:r w:rsidRPr="00D913A2">
        <w:rPr>
          <w:rFonts w:ascii="Times New Roman" w:eastAsia="Times New Roman" w:hAnsi="Times New Roman" w:cs="Times New Roman"/>
          <w:b/>
          <w:bCs/>
          <w:sz w:val="36"/>
          <w:szCs w:val="36"/>
          <w:lang w:eastAsia="es-MX"/>
        </w:rPr>
        <w:t>Examples</w:t>
      </w:r>
      <w:proofErr w:type="spellEnd"/>
    </w:p>
    <w:p w14:paraId="426E62F4"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a 1-day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1FD70FA5"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18800117"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1</w:t>
      </w:r>
    </w:p>
    <w:p w14:paraId="01B68229"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a 1-hour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51AC1837"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5229CE19"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0 1</w:t>
      </w:r>
    </w:p>
    <w:p w14:paraId="28D476F1"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a 1-minute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79E3B791"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30062279"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0 0 1</w:t>
      </w:r>
    </w:p>
    <w:p w14:paraId="76654BE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w:t>
      </w:r>
      <w:proofErr w:type="spell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infinite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unlimited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271DD5DB"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3EA1ECA1"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w:t>
      </w:r>
      <w:proofErr w:type="spellStart"/>
      <w:r w:rsidRPr="00D913A2">
        <w:rPr>
          <w:rFonts w:ascii="Courier New" w:eastAsia="Times New Roman" w:hAnsi="Courier New" w:cs="Courier New"/>
          <w:sz w:val="20"/>
          <w:szCs w:val="20"/>
          <w:lang w:eastAsia="es-MX"/>
        </w:rPr>
        <w:t>infinite</w:t>
      </w:r>
      <w:proofErr w:type="spellEnd"/>
    </w:p>
    <w:p w14:paraId="64FFAD8F"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Related</w:t>
      </w:r>
      <w:proofErr w:type="spellEnd"/>
      <w:r w:rsidRPr="00D913A2">
        <w:rPr>
          <w:rFonts w:ascii="Times New Roman" w:eastAsia="Times New Roman" w:hAnsi="Times New Roman" w:cs="Times New Roman"/>
          <w:b/>
          <w:bCs/>
          <w:sz w:val="27"/>
          <w:szCs w:val="27"/>
          <w:lang w:eastAsia="es-MX"/>
        </w:rPr>
        <w:t xml:space="preserve"> </w:t>
      </w:r>
      <w:proofErr w:type="spellStart"/>
      <w:r w:rsidRPr="00D913A2">
        <w:rPr>
          <w:rFonts w:ascii="Times New Roman" w:eastAsia="Times New Roman" w:hAnsi="Times New Roman" w:cs="Times New Roman"/>
          <w:b/>
          <w:bCs/>
          <w:sz w:val="27"/>
          <w:szCs w:val="27"/>
          <w:lang w:eastAsia="es-MX"/>
        </w:rPr>
        <w:t>Commands</w:t>
      </w:r>
      <w:proofErr w:type="spellEnd"/>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7"/>
        <w:gridCol w:w="7555"/>
      </w:tblGrid>
      <w:tr w:rsidR="00D913A2" w:rsidRPr="00D913A2" w14:paraId="4AF8C384" w14:textId="77777777" w:rsidTr="00D913A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23552"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Command</w:t>
            </w:r>
            <w:proofErr w:type="spellEnd"/>
            <w:r w:rsidRPr="00D913A2">
              <w:rPr>
                <w:rFonts w:ascii="Times New Roman" w:eastAsia="Times New Roman" w:hAnsi="Times New Roman" w:cs="Times New Roman"/>
                <w:b/>
                <w:bCs/>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4539F"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Description</w:t>
            </w:r>
            <w:proofErr w:type="spellEnd"/>
            <w:r w:rsidRPr="00D913A2">
              <w:rPr>
                <w:rFonts w:ascii="Times New Roman" w:eastAsia="Times New Roman" w:hAnsi="Times New Roman" w:cs="Times New Roman"/>
                <w:b/>
                <w:bCs/>
                <w:sz w:val="24"/>
                <w:szCs w:val="24"/>
                <w:lang w:eastAsia="es-MX"/>
              </w:rPr>
              <w:t xml:space="preserve"> </w:t>
            </w:r>
          </w:p>
        </w:tc>
      </w:tr>
      <w:tr w:rsidR="00D913A2" w:rsidRPr="00D913A2" w14:paraId="36184461"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71871A"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ip</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dhcp</w:t>
            </w:r>
            <w:proofErr w:type="spellEnd"/>
            <w:r w:rsidRPr="00D913A2">
              <w:rPr>
                <w:rFonts w:ascii="Times New Roman" w:eastAsia="Times New Roman" w:hAnsi="Times New Roman" w:cs="Times New Roman"/>
                <w:sz w:val="24"/>
                <w:szCs w:val="24"/>
                <w:lang w:eastAsia="es-MX"/>
              </w:rPr>
              <w:t xml:space="preserve"> pool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8DCB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Configures a DHCP </w:t>
            </w:r>
            <w:proofErr w:type="spellStart"/>
            <w:r w:rsidRPr="00D913A2">
              <w:rPr>
                <w:rFonts w:ascii="Times New Roman" w:eastAsia="Times New Roman" w:hAnsi="Times New Roman" w:cs="Times New Roman"/>
                <w:sz w:val="24"/>
                <w:szCs w:val="24"/>
                <w:lang w:eastAsia="es-MX"/>
              </w:rPr>
              <w:t>address</w:t>
            </w:r>
            <w:proofErr w:type="spellEnd"/>
            <w:r w:rsidRPr="00D913A2">
              <w:rPr>
                <w:rFonts w:ascii="Times New Roman" w:eastAsia="Times New Roman" w:hAnsi="Times New Roman" w:cs="Times New Roman"/>
                <w:sz w:val="24"/>
                <w:szCs w:val="24"/>
                <w:lang w:eastAsia="es-MX"/>
              </w:rPr>
              <w:t xml:space="preserve"> pool </w:t>
            </w:r>
            <w:proofErr w:type="spellStart"/>
            <w:r w:rsidRPr="00D913A2">
              <w:rPr>
                <w:rFonts w:ascii="Times New Roman" w:eastAsia="Times New Roman" w:hAnsi="Times New Roman" w:cs="Times New Roman"/>
                <w:sz w:val="24"/>
                <w:szCs w:val="24"/>
                <w:lang w:eastAsia="es-MX"/>
              </w:rPr>
              <w:t>on</w:t>
            </w:r>
            <w:proofErr w:type="spellEnd"/>
            <w:r w:rsidRPr="00D913A2">
              <w:rPr>
                <w:rFonts w:ascii="Times New Roman" w:eastAsia="Times New Roman" w:hAnsi="Times New Roman" w:cs="Times New Roman"/>
                <w:sz w:val="24"/>
                <w:szCs w:val="24"/>
                <w:lang w:eastAsia="es-MX"/>
              </w:rPr>
              <w:t xml:space="preserve"> a Cisco IOS DHCP server and </w:t>
            </w:r>
            <w:proofErr w:type="spellStart"/>
            <w:r w:rsidRPr="00D913A2">
              <w:rPr>
                <w:rFonts w:ascii="Times New Roman" w:eastAsia="Times New Roman" w:hAnsi="Times New Roman" w:cs="Times New Roman"/>
                <w:sz w:val="24"/>
                <w:szCs w:val="24"/>
                <w:lang w:eastAsia="es-MX"/>
              </w:rPr>
              <w:t>enters</w:t>
            </w:r>
            <w:proofErr w:type="spellEnd"/>
            <w:r w:rsidRPr="00D913A2">
              <w:rPr>
                <w:rFonts w:ascii="Times New Roman" w:eastAsia="Times New Roman" w:hAnsi="Times New Roman" w:cs="Times New Roman"/>
                <w:sz w:val="24"/>
                <w:szCs w:val="24"/>
                <w:lang w:eastAsia="es-MX"/>
              </w:rPr>
              <w:t xml:space="preserve"> DHCP pool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mode</w:t>
            </w:r>
            <w:proofErr w:type="spellEnd"/>
            <w:r w:rsidRPr="00D913A2">
              <w:rPr>
                <w:rFonts w:ascii="Times New Roman" w:eastAsia="Times New Roman" w:hAnsi="Times New Roman" w:cs="Times New Roman"/>
                <w:sz w:val="24"/>
                <w:szCs w:val="24"/>
                <w:lang w:eastAsia="es-MX"/>
              </w:rPr>
              <w:t xml:space="preserve">. </w:t>
            </w:r>
          </w:p>
        </w:tc>
      </w:tr>
    </w:tbl>
    <w:p w14:paraId="5B3F5A6C" w14:textId="5C04064B" w:rsidR="004B7810" w:rsidRDefault="004B7810">
      <w:pPr>
        <w:rPr>
          <w:lang w:val="es-ES"/>
        </w:rPr>
      </w:pPr>
    </w:p>
    <w:p w14:paraId="217248E9" w14:textId="3863C812" w:rsidR="00D913A2" w:rsidRDefault="00D913A2">
      <w:pPr>
        <w:rPr>
          <w:lang w:val="es-ES"/>
        </w:rPr>
      </w:pPr>
    </w:p>
    <w:p w14:paraId="66FF2192" w14:textId="77777777" w:rsidR="00D913A2" w:rsidRDefault="00D913A2">
      <w:pPr>
        <w:rPr>
          <w:lang w:val="es-ES"/>
        </w:rPr>
      </w:pPr>
    </w:p>
    <w:p w14:paraId="5624226C" w14:textId="77777777" w:rsidR="004B7810" w:rsidRDefault="004B7810">
      <w:pPr>
        <w:rPr>
          <w:lang w:val="es-ES"/>
        </w:rPr>
      </w:pPr>
    </w:p>
    <w:p w14:paraId="75C8CF43" w14:textId="77777777" w:rsidR="004B7810" w:rsidRDefault="004B7810">
      <w:pPr>
        <w:rPr>
          <w:lang w:val="es-ES"/>
        </w:rPr>
      </w:pPr>
    </w:p>
    <w:p w14:paraId="0BA1E200" w14:textId="77777777" w:rsidR="004B7810" w:rsidRDefault="004B7810">
      <w:pPr>
        <w:rPr>
          <w:lang w:val="es-ES"/>
        </w:rPr>
      </w:pPr>
    </w:p>
    <w:p w14:paraId="4159385A" w14:textId="33C44543" w:rsidR="00CB64A7" w:rsidRDefault="00CB64A7">
      <w:pPr>
        <w:rPr>
          <w:lang w:val="es-ES"/>
        </w:rPr>
      </w:pPr>
      <w:r>
        <w:rPr>
          <w:lang w:val="es-ES"/>
        </w:rPr>
        <w:t xml:space="preserve">Mejores prácticas </w:t>
      </w:r>
    </w:p>
    <w:p w14:paraId="17520226" w14:textId="0F6AEE3E" w:rsidR="00CB64A7" w:rsidRDefault="00CB64A7">
      <w:pPr>
        <w:rPr>
          <w:lang w:val="es-ES"/>
        </w:rPr>
      </w:pPr>
      <w:r>
        <w:rPr>
          <w:lang w:val="es-ES"/>
        </w:rPr>
        <w:t xml:space="preserve">--- Migración de </w:t>
      </w:r>
      <w:proofErr w:type="spellStart"/>
      <w:r>
        <w:rPr>
          <w:lang w:val="es-ES"/>
        </w:rPr>
        <w:t>IPs</w:t>
      </w:r>
      <w:proofErr w:type="spellEnd"/>
      <w:r>
        <w:rPr>
          <w:lang w:val="es-ES"/>
        </w:rPr>
        <w:t xml:space="preserve"> estáticas a DHCP</w:t>
      </w:r>
    </w:p>
    <w:p w14:paraId="1442695D" w14:textId="580D7DF2" w:rsidR="00CB64A7" w:rsidRDefault="00CB64A7" w:rsidP="00CB64A7">
      <w:pPr>
        <w:pStyle w:val="Prrafodelista"/>
        <w:numPr>
          <w:ilvl w:val="0"/>
          <w:numId w:val="2"/>
        </w:numPr>
        <w:rPr>
          <w:lang w:val="es-ES"/>
        </w:rPr>
      </w:pPr>
      <w:r>
        <w:rPr>
          <w:lang w:val="es-ES"/>
        </w:rPr>
        <w:t>Verificar que tenemos conexión entre todos los elementos de la red (interna y externa).</w:t>
      </w:r>
    </w:p>
    <w:p w14:paraId="445693D4" w14:textId="13999DDC" w:rsidR="00CB64A7" w:rsidRDefault="00CB64A7" w:rsidP="00CB64A7">
      <w:pPr>
        <w:pStyle w:val="Prrafodelista"/>
        <w:numPr>
          <w:ilvl w:val="0"/>
          <w:numId w:val="2"/>
        </w:numPr>
        <w:rPr>
          <w:lang w:val="es-ES"/>
        </w:rPr>
      </w:pPr>
      <w:r>
        <w:rPr>
          <w:lang w:val="es-ES"/>
        </w:rPr>
        <w:lastRenderedPageBreak/>
        <w:t xml:space="preserve">Identificar las subredes involucradas para poder asignar el servicio de </w:t>
      </w:r>
      <w:proofErr w:type="spellStart"/>
      <w:r>
        <w:rPr>
          <w:lang w:val="es-ES"/>
        </w:rPr>
        <w:t>dhcp</w:t>
      </w:r>
      <w:proofErr w:type="spellEnd"/>
      <w:r>
        <w:rPr>
          <w:lang w:val="es-ES"/>
        </w:rPr>
        <w:t xml:space="preserve">, (la asignación dinámica de direcciones </w:t>
      </w:r>
      <w:proofErr w:type="spellStart"/>
      <w:r>
        <w:rPr>
          <w:lang w:val="es-ES"/>
        </w:rPr>
        <w:t>ips</w:t>
      </w:r>
      <w:proofErr w:type="spellEnd"/>
      <w:r>
        <w:rPr>
          <w:lang w:val="es-ES"/>
        </w:rPr>
        <w:t>)</w:t>
      </w:r>
    </w:p>
    <w:p w14:paraId="0749BAEC" w14:textId="7A412694" w:rsidR="00CB64A7" w:rsidRDefault="00CB64A7" w:rsidP="00CB64A7">
      <w:pPr>
        <w:pStyle w:val="Prrafodelista"/>
        <w:numPr>
          <w:ilvl w:val="0"/>
          <w:numId w:val="2"/>
        </w:numPr>
        <w:rPr>
          <w:lang w:val="es-ES"/>
        </w:rPr>
      </w:pPr>
      <w:r>
        <w:rPr>
          <w:lang w:val="es-ES"/>
        </w:rPr>
        <w:t>Para cada segmento de red (</w:t>
      </w:r>
      <w:proofErr w:type="spellStart"/>
      <w:r>
        <w:rPr>
          <w:lang w:val="es-ES"/>
        </w:rPr>
        <w:t>VLANs</w:t>
      </w:r>
      <w:proofErr w:type="spellEnd"/>
      <w:r>
        <w:rPr>
          <w:lang w:val="es-ES"/>
        </w:rPr>
        <w:t xml:space="preserve">) identificar la IP asociada a esa </w:t>
      </w:r>
      <w:proofErr w:type="spellStart"/>
      <w:r>
        <w:rPr>
          <w:lang w:val="es-ES"/>
        </w:rPr>
        <w:t>subinterface</w:t>
      </w:r>
      <w:proofErr w:type="spellEnd"/>
      <w:r>
        <w:rPr>
          <w:lang w:val="es-ES"/>
        </w:rPr>
        <w:t>.</w:t>
      </w:r>
    </w:p>
    <w:p w14:paraId="702B74FE" w14:textId="7EC5AB90" w:rsidR="00CB64A7" w:rsidRPr="004B7810" w:rsidRDefault="00CB64A7" w:rsidP="004B7810">
      <w:pPr>
        <w:pStyle w:val="Prrafodelista"/>
        <w:numPr>
          <w:ilvl w:val="0"/>
          <w:numId w:val="3"/>
        </w:numPr>
        <w:rPr>
          <w:lang w:val="es-ES"/>
        </w:rPr>
      </w:pPr>
      <w:r w:rsidRPr="004B7810">
        <w:rPr>
          <w:lang w:val="es-ES"/>
        </w:rPr>
        <w:t>Esta dirección IP será la puerta de enlace predeterminada</w:t>
      </w:r>
      <w:r w:rsidR="004B7810" w:rsidRPr="004B7810">
        <w:rPr>
          <w:lang w:val="es-ES"/>
        </w:rPr>
        <w:t xml:space="preserve"> para cada DHCP</w:t>
      </w:r>
    </w:p>
    <w:p w14:paraId="0DB8792B" w14:textId="49FE8906" w:rsidR="00CB64A7" w:rsidRPr="004B7810" w:rsidRDefault="00CB64A7" w:rsidP="004B7810">
      <w:pPr>
        <w:pStyle w:val="Prrafodelista"/>
        <w:numPr>
          <w:ilvl w:val="0"/>
          <w:numId w:val="3"/>
        </w:numPr>
        <w:rPr>
          <w:lang w:val="es-ES"/>
        </w:rPr>
      </w:pPr>
      <w:r w:rsidRPr="004B7810">
        <w:rPr>
          <w:lang w:val="es-ES"/>
        </w:rPr>
        <w:t>Cada bloque de subred asociar con su propia MSK</w:t>
      </w:r>
    </w:p>
    <w:p w14:paraId="44DB9235" w14:textId="4CD8369C" w:rsidR="00CB64A7" w:rsidRPr="004B7810" w:rsidRDefault="00CB64A7" w:rsidP="004B7810">
      <w:pPr>
        <w:pStyle w:val="Prrafodelista"/>
        <w:numPr>
          <w:ilvl w:val="0"/>
          <w:numId w:val="3"/>
        </w:numPr>
        <w:rPr>
          <w:lang w:val="es-ES"/>
        </w:rPr>
      </w:pPr>
      <w:r w:rsidRPr="004B7810">
        <w:rPr>
          <w:lang w:val="es-ES"/>
        </w:rPr>
        <w:t xml:space="preserve">Identificar la </w:t>
      </w:r>
      <w:proofErr w:type="spellStart"/>
      <w:r w:rsidRPr="004B7810">
        <w:rPr>
          <w:lang w:val="es-ES"/>
        </w:rPr>
        <w:t>IPs</w:t>
      </w:r>
      <w:proofErr w:type="spellEnd"/>
      <w:r w:rsidRPr="004B7810">
        <w:rPr>
          <w:lang w:val="es-ES"/>
        </w:rPr>
        <w:t xml:space="preserve"> a excluir del pool de DHCP</w:t>
      </w:r>
    </w:p>
    <w:p w14:paraId="1DB3D059" w14:textId="75F35CF7" w:rsidR="00CB64A7" w:rsidRDefault="00CB64A7" w:rsidP="00CB64A7">
      <w:pPr>
        <w:pStyle w:val="Prrafodelista"/>
        <w:numPr>
          <w:ilvl w:val="0"/>
          <w:numId w:val="2"/>
        </w:numPr>
        <w:rPr>
          <w:lang w:val="es-ES"/>
        </w:rPr>
      </w:pPr>
      <w:r>
        <w:rPr>
          <w:lang w:val="es-ES"/>
        </w:rPr>
        <w:t>Diseñar y configurar el pool de DHCP</w:t>
      </w:r>
    </w:p>
    <w:p w14:paraId="144255B6" w14:textId="2CE29961" w:rsidR="00CB64A7" w:rsidRDefault="00CB64A7" w:rsidP="00CB64A7">
      <w:pPr>
        <w:pStyle w:val="Prrafodelista"/>
        <w:numPr>
          <w:ilvl w:val="0"/>
          <w:numId w:val="2"/>
        </w:numPr>
        <w:rPr>
          <w:lang w:val="es-ES"/>
        </w:rPr>
      </w:pPr>
      <w:r>
        <w:rPr>
          <w:lang w:val="es-ES"/>
        </w:rPr>
        <w:t>Obtener IP dinámica en cada dispositivo terminal.</w:t>
      </w:r>
    </w:p>
    <w:p w14:paraId="0C22E5CC" w14:textId="439B3D00" w:rsidR="00CB64A7" w:rsidRDefault="00CB64A7" w:rsidP="00CB64A7">
      <w:pPr>
        <w:pStyle w:val="Prrafodelista"/>
        <w:numPr>
          <w:ilvl w:val="0"/>
          <w:numId w:val="2"/>
        </w:numPr>
        <w:rPr>
          <w:lang w:val="es-ES"/>
        </w:rPr>
      </w:pPr>
      <w:r>
        <w:rPr>
          <w:lang w:val="es-ES"/>
        </w:rPr>
        <w:t>Realizar pruebas de conectividad interna y externa.</w:t>
      </w:r>
    </w:p>
    <w:p w14:paraId="357FFC06" w14:textId="5C67D87D" w:rsidR="00CB64A7" w:rsidRPr="001E1C77" w:rsidRDefault="00CB64A7" w:rsidP="001E1C77">
      <w:pPr>
        <w:spacing w:after="0" w:line="240" w:lineRule="auto"/>
        <w:rPr>
          <w:b/>
          <w:bCs/>
          <w:lang w:val="es-ES"/>
        </w:rPr>
      </w:pPr>
    </w:p>
    <w:p w14:paraId="16E91FFC" w14:textId="0B34A8F8" w:rsidR="004B7810" w:rsidRPr="001E1C77" w:rsidRDefault="004B7810" w:rsidP="001E1C77">
      <w:pPr>
        <w:spacing w:after="0" w:line="240" w:lineRule="auto"/>
        <w:rPr>
          <w:b/>
          <w:bCs/>
          <w:lang w:val="es-ES"/>
        </w:rPr>
      </w:pPr>
      <w:r w:rsidRPr="001E1C77">
        <w:rPr>
          <w:b/>
          <w:bCs/>
          <w:lang w:val="es-ES"/>
        </w:rPr>
        <w:t>Bloque amarillo : Home Office</w:t>
      </w:r>
    </w:p>
    <w:p w14:paraId="7E42DE73" w14:textId="4C243C50" w:rsidR="004B7810" w:rsidRPr="001E1C77" w:rsidRDefault="004B7810" w:rsidP="001E1C77">
      <w:pPr>
        <w:spacing w:after="0" w:line="240" w:lineRule="auto"/>
        <w:rPr>
          <w:b/>
          <w:bCs/>
          <w:lang w:val="es-ES"/>
        </w:rPr>
      </w:pPr>
      <w:r w:rsidRPr="001E1C77">
        <w:rPr>
          <w:b/>
          <w:bCs/>
          <w:lang w:val="es-ES"/>
        </w:rPr>
        <w:t>192.168.10.0 255.255.255.128</w:t>
      </w:r>
    </w:p>
    <w:p w14:paraId="252AA2D4" w14:textId="5606B24F"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4B7810">
        <w:rPr>
          <w:rFonts w:ascii="Times New Roman" w:eastAsia="Times New Roman" w:hAnsi="Times New Roman" w:cs="Times New Roman"/>
          <w:b/>
          <w:bCs/>
          <w:sz w:val="24"/>
          <w:szCs w:val="24"/>
          <w:lang w:eastAsia="es-MX"/>
        </w:rPr>
        <w:t>192.168.10.126</w:t>
      </w:r>
    </w:p>
    <w:p w14:paraId="59F36C85" w14:textId="4DCED84F" w:rsidR="001E1C77" w:rsidRPr="001E1C77" w:rsidRDefault="001E1C77" w:rsidP="001E1C77">
      <w:pPr>
        <w:spacing w:after="0" w:line="240" w:lineRule="auto"/>
        <w:rPr>
          <w:b/>
          <w:bCs/>
          <w:lang w:val="es-ES"/>
        </w:rPr>
      </w:pPr>
    </w:p>
    <w:p w14:paraId="11894E46" w14:textId="32F76EF9" w:rsidR="001E1C77" w:rsidRPr="001E1C77" w:rsidRDefault="001E1C77" w:rsidP="001E1C77">
      <w:pPr>
        <w:spacing w:after="0" w:line="240" w:lineRule="auto"/>
        <w:rPr>
          <w:b/>
          <w:bCs/>
          <w:lang w:val="es-ES"/>
        </w:rPr>
      </w:pPr>
      <w:r w:rsidRPr="001E1C77">
        <w:rPr>
          <w:b/>
          <w:bCs/>
          <w:lang w:val="es-ES"/>
        </w:rPr>
        <w:t>Bloque entretenimiento  : Home Office</w:t>
      </w:r>
    </w:p>
    <w:p w14:paraId="5B8C94B1" w14:textId="33870C4C" w:rsidR="001E1C77" w:rsidRPr="001E1C77" w:rsidRDefault="001E1C77" w:rsidP="001E1C77">
      <w:pPr>
        <w:spacing w:after="0" w:line="240" w:lineRule="auto"/>
        <w:rPr>
          <w:b/>
          <w:bCs/>
          <w:lang w:val="es-ES"/>
        </w:rPr>
      </w:pPr>
      <w:r w:rsidRPr="001E1C77">
        <w:rPr>
          <w:b/>
          <w:bCs/>
          <w:lang w:val="es-ES"/>
        </w:rPr>
        <w:t>192.168.10.128 255.255.255.192</w:t>
      </w:r>
    </w:p>
    <w:p w14:paraId="3B312C28" w14:textId="4D60A270"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1E1C77">
        <w:rPr>
          <w:rFonts w:ascii="Times New Roman" w:eastAsia="Times New Roman" w:hAnsi="Times New Roman" w:cs="Times New Roman"/>
          <w:b/>
          <w:bCs/>
          <w:sz w:val="24"/>
          <w:szCs w:val="24"/>
          <w:lang w:eastAsia="es-MX"/>
        </w:rPr>
        <w:t>192.168.10.190</w:t>
      </w:r>
    </w:p>
    <w:p w14:paraId="134D24CB" w14:textId="77777777" w:rsidR="001E1C77" w:rsidRDefault="001E1C77" w:rsidP="00CB64A7">
      <w:pPr>
        <w:rPr>
          <w:lang w:val="es-ES"/>
        </w:rPr>
      </w:pPr>
    </w:p>
    <w:p w14:paraId="6A5D4B75"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interface GigabitEthernet0/1.10</w:t>
      </w:r>
    </w:p>
    <w:p w14:paraId="1824B3B4"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description</w:t>
      </w:r>
      <w:proofErr w:type="spellEnd"/>
      <w:r w:rsidRPr="004B7810">
        <w:rPr>
          <w:rFonts w:ascii="Times New Roman" w:eastAsia="Times New Roman" w:hAnsi="Times New Roman" w:cs="Times New Roman"/>
          <w:sz w:val="24"/>
          <w:szCs w:val="24"/>
          <w:lang w:eastAsia="es-MX"/>
        </w:rPr>
        <w:t xml:space="preserve"> Home Office, Profesional y </w:t>
      </w:r>
      <w:proofErr w:type="spellStart"/>
      <w:r w:rsidRPr="004B7810">
        <w:rPr>
          <w:rFonts w:ascii="Times New Roman" w:eastAsia="Times New Roman" w:hAnsi="Times New Roman" w:cs="Times New Roman"/>
          <w:sz w:val="24"/>
          <w:szCs w:val="24"/>
          <w:lang w:eastAsia="es-MX"/>
        </w:rPr>
        <w:t>Educacin</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Bsica</w:t>
      </w:r>
      <w:proofErr w:type="spellEnd"/>
    </w:p>
    <w:p w14:paraId="530EBEF4"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encapsulation</w:t>
      </w:r>
      <w:proofErr w:type="spellEnd"/>
      <w:r w:rsidRPr="004B7810">
        <w:rPr>
          <w:rFonts w:ascii="Times New Roman" w:eastAsia="Times New Roman" w:hAnsi="Times New Roman" w:cs="Times New Roman"/>
          <w:sz w:val="24"/>
          <w:szCs w:val="24"/>
          <w:lang w:eastAsia="es-MX"/>
        </w:rPr>
        <w:t xml:space="preserve"> dot1Q 10</w:t>
      </w:r>
    </w:p>
    <w:p w14:paraId="77C08A2D"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ip</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address</w:t>
      </w:r>
      <w:proofErr w:type="spellEnd"/>
      <w:r w:rsidRPr="004B7810">
        <w:rPr>
          <w:rFonts w:ascii="Times New Roman" w:eastAsia="Times New Roman" w:hAnsi="Times New Roman" w:cs="Times New Roman"/>
          <w:sz w:val="24"/>
          <w:szCs w:val="24"/>
          <w:lang w:eastAsia="es-MX"/>
        </w:rPr>
        <w:t xml:space="preserve"> 192.168.10.126 255.255.255.128</w:t>
      </w:r>
    </w:p>
    <w:p w14:paraId="3081E3FF"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w:t>
      </w:r>
    </w:p>
    <w:p w14:paraId="02148D06"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interface GigabitEthernet0/1.20</w:t>
      </w:r>
    </w:p>
    <w:p w14:paraId="6972DB6B"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description</w:t>
      </w:r>
      <w:proofErr w:type="spellEnd"/>
      <w:r w:rsidRPr="004B7810">
        <w:rPr>
          <w:rFonts w:ascii="Times New Roman" w:eastAsia="Times New Roman" w:hAnsi="Times New Roman" w:cs="Times New Roman"/>
          <w:sz w:val="24"/>
          <w:szCs w:val="24"/>
          <w:lang w:eastAsia="es-MX"/>
        </w:rPr>
        <w:t xml:space="preserve"> Redes Sociales y Entretenimiento</w:t>
      </w:r>
    </w:p>
    <w:p w14:paraId="76589992"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encapsulation</w:t>
      </w:r>
      <w:proofErr w:type="spellEnd"/>
      <w:r w:rsidRPr="004B7810">
        <w:rPr>
          <w:rFonts w:ascii="Times New Roman" w:eastAsia="Times New Roman" w:hAnsi="Times New Roman" w:cs="Times New Roman"/>
          <w:sz w:val="24"/>
          <w:szCs w:val="24"/>
          <w:lang w:eastAsia="es-MX"/>
        </w:rPr>
        <w:t xml:space="preserve"> dot1Q 20</w:t>
      </w:r>
    </w:p>
    <w:p w14:paraId="4580B75D" w14:textId="1FC9B8FB" w:rsidR="004B7810" w:rsidRDefault="004B7810" w:rsidP="004B7810">
      <w:pPr>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ip</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address</w:t>
      </w:r>
      <w:proofErr w:type="spellEnd"/>
      <w:r w:rsidRPr="004B7810">
        <w:rPr>
          <w:rFonts w:ascii="Times New Roman" w:eastAsia="Times New Roman" w:hAnsi="Times New Roman" w:cs="Times New Roman"/>
          <w:sz w:val="24"/>
          <w:szCs w:val="24"/>
          <w:lang w:eastAsia="es-MX"/>
        </w:rPr>
        <w:t xml:space="preserve"> 192.168.10.190 255.255.255.192</w:t>
      </w:r>
    </w:p>
    <w:p w14:paraId="18CA2C55" w14:textId="74B66DFF" w:rsidR="004B7810" w:rsidRPr="004B7810" w:rsidRDefault="004B7810" w:rsidP="004B7810">
      <w:pPr>
        <w:rPr>
          <w:rFonts w:ascii="Times New Roman" w:eastAsia="Times New Roman" w:hAnsi="Times New Roman" w:cs="Times New Roman"/>
          <w:b/>
          <w:bCs/>
          <w:sz w:val="24"/>
          <w:szCs w:val="24"/>
          <w:lang w:eastAsia="es-MX"/>
        </w:rPr>
      </w:pPr>
      <w:proofErr w:type="spellStart"/>
      <w:r w:rsidRPr="004B7810">
        <w:rPr>
          <w:rFonts w:ascii="Times New Roman" w:eastAsia="Times New Roman" w:hAnsi="Times New Roman" w:cs="Times New Roman"/>
          <w:b/>
          <w:bCs/>
          <w:sz w:val="24"/>
          <w:szCs w:val="24"/>
          <w:lang w:eastAsia="es-MX"/>
        </w:rPr>
        <w:t>Opcion</w:t>
      </w:r>
      <w:proofErr w:type="spellEnd"/>
      <w:r w:rsidRPr="004B7810">
        <w:rPr>
          <w:rFonts w:ascii="Times New Roman" w:eastAsia="Times New Roman" w:hAnsi="Times New Roman" w:cs="Times New Roman"/>
          <w:b/>
          <w:bCs/>
          <w:sz w:val="24"/>
          <w:szCs w:val="24"/>
          <w:lang w:eastAsia="es-MX"/>
        </w:rPr>
        <w:t xml:space="preserve"> -&gt; </w:t>
      </w:r>
      <w:proofErr w:type="spellStart"/>
      <w:r w:rsidRPr="004B7810">
        <w:rPr>
          <w:rFonts w:ascii="Times New Roman" w:eastAsia="Times New Roman" w:hAnsi="Times New Roman" w:cs="Times New Roman"/>
          <w:b/>
          <w:bCs/>
          <w:sz w:val="24"/>
          <w:szCs w:val="24"/>
          <w:lang w:eastAsia="es-MX"/>
        </w:rPr>
        <w:t>Preferences</w:t>
      </w:r>
      <w:proofErr w:type="spellEnd"/>
    </w:p>
    <w:p w14:paraId="15A6BE15" w14:textId="2BDEC2E4" w:rsidR="004B7810" w:rsidRDefault="004B7810" w:rsidP="004B7810">
      <w:pP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lastRenderedPageBreak/>
        <w:drawing>
          <wp:inline distT="0" distB="0" distL="0" distR="0" wp14:anchorId="76D5D78E" wp14:editId="5C2447D2">
            <wp:extent cx="3331210" cy="28740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1210" cy="2874010"/>
                    </a:xfrm>
                    <a:prstGeom prst="rect">
                      <a:avLst/>
                    </a:prstGeom>
                    <a:noFill/>
                    <a:ln>
                      <a:noFill/>
                    </a:ln>
                  </pic:spPr>
                </pic:pic>
              </a:graphicData>
            </a:graphic>
          </wp:inline>
        </w:drawing>
      </w:r>
    </w:p>
    <w:p w14:paraId="1BE7638C" w14:textId="5AE2E0CB" w:rsidR="004B7810" w:rsidRPr="004B7810" w:rsidRDefault="004B7810" w:rsidP="004B7810">
      <w:pPr>
        <w:rPr>
          <w:rFonts w:ascii="Arial" w:eastAsia="Times New Roman" w:hAnsi="Arial" w:cs="Arial"/>
          <w:sz w:val="24"/>
          <w:szCs w:val="24"/>
          <w:lang w:eastAsia="es-MX"/>
        </w:rPr>
      </w:pPr>
      <w:r w:rsidRPr="004B7810">
        <w:rPr>
          <w:rFonts w:ascii="Arial" w:eastAsia="Times New Roman" w:hAnsi="Arial" w:cs="Arial"/>
          <w:sz w:val="24"/>
          <w:szCs w:val="24"/>
          <w:lang w:eastAsia="es-MX"/>
        </w:rPr>
        <w:t xml:space="preserve">G0/0 se conecta a otro </w:t>
      </w:r>
      <w:proofErr w:type="spellStart"/>
      <w:r w:rsidRPr="004B7810">
        <w:rPr>
          <w:rFonts w:ascii="Arial" w:eastAsia="Times New Roman" w:hAnsi="Arial" w:cs="Arial"/>
          <w:sz w:val="24"/>
          <w:szCs w:val="24"/>
          <w:lang w:eastAsia="es-MX"/>
        </w:rPr>
        <w:t>router</w:t>
      </w:r>
      <w:proofErr w:type="spellEnd"/>
    </w:p>
    <w:p w14:paraId="4CD6A37D" w14:textId="35A1D1F4" w:rsidR="004B7810" w:rsidRDefault="004B7810" w:rsidP="004B7810">
      <w:pPr>
        <w:rPr>
          <w:rFonts w:ascii="Arial" w:eastAsia="Times New Roman" w:hAnsi="Arial" w:cs="Arial"/>
          <w:sz w:val="24"/>
          <w:szCs w:val="24"/>
          <w:lang w:eastAsia="es-MX"/>
        </w:rPr>
      </w:pPr>
      <w:r w:rsidRPr="004B7810">
        <w:rPr>
          <w:rFonts w:ascii="Arial" w:eastAsia="Times New Roman" w:hAnsi="Arial" w:cs="Arial"/>
          <w:sz w:val="24"/>
          <w:szCs w:val="24"/>
          <w:lang w:eastAsia="es-MX"/>
        </w:rPr>
        <w:t>La interface g0/1 está subdividida en dos.</w:t>
      </w:r>
    </w:p>
    <w:p w14:paraId="1C0056BC" w14:textId="3C4FB7F1" w:rsidR="001E1C77" w:rsidRDefault="001E1C77" w:rsidP="004B7810">
      <w:pPr>
        <w:rPr>
          <w:rFonts w:ascii="Arial" w:eastAsia="Times New Roman" w:hAnsi="Arial" w:cs="Arial"/>
          <w:sz w:val="24"/>
          <w:szCs w:val="24"/>
          <w:lang w:eastAsia="es-MX"/>
        </w:rPr>
      </w:pPr>
      <w:r>
        <w:rPr>
          <w:rFonts w:ascii="Arial" w:eastAsia="Times New Roman" w:hAnsi="Arial" w:cs="Arial"/>
          <w:sz w:val="24"/>
          <w:szCs w:val="24"/>
          <w:lang w:eastAsia="es-MX"/>
        </w:rPr>
        <w:t xml:space="preserve">La </w:t>
      </w:r>
      <w:proofErr w:type="spellStart"/>
      <w:r>
        <w:rPr>
          <w:rFonts w:ascii="Arial" w:eastAsia="Times New Roman" w:hAnsi="Arial" w:cs="Arial"/>
          <w:sz w:val="24"/>
          <w:szCs w:val="24"/>
          <w:lang w:eastAsia="es-MX"/>
        </w:rPr>
        <w:t>subinterface</w:t>
      </w:r>
      <w:proofErr w:type="spellEnd"/>
      <w:r>
        <w:rPr>
          <w:rFonts w:ascii="Arial" w:eastAsia="Times New Roman" w:hAnsi="Arial" w:cs="Arial"/>
          <w:sz w:val="24"/>
          <w:szCs w:val="24"/>
          <w:lang w:eastAsia="es-MX"/>
        </w:rPr>
        <w:t xml:space="preserve"> 10 da servicio a la </w:t>
      </w:r>
      <w:proofErr w:type="spellStart"/>
      <w:r>
        <w:rPr>
          <w:rFonts w:ascii="Arial" w:eastAsia="Times New Roman" w:hAnsi="Arial" w:cs="Arial"/>
          <w:sz w:val="24"/>
          <w:szCs w:val="24"/>
          <w:lang w:eastAsia="es-MX"/>
        </w:rPr>
        <w:t>vlan</w:t>
      </w:r>
      <w:proofErr w:type="spellEnd"/>
      <w:r>
        <w:rPr>
          <w:rFonts w:ascii="Arial" w:eastAsia="Times New Roman" w:hAnsi="Arial" w:cs="Arial"/>
          <w:sz w:val="24"/>
          <w:szCs w:val="24"/>
          <w:lang w:eastAsia="es-MX"/>
        </w:rPr>
        <w:t xml:space="preserve"> 10</w:t>
      </w:r>
    </w:p>
    <w:p w14:paraId="595059E3" w14:textId="7C714D6E" w:rsidR="001E1C77" w:rsidRPr="004B7810" w:rsidRDefault="001E1C77" w:rsidP="004B7810">
      <w:pPr>
        <w:rPr>
          <w:rFonts w:ascii="Arial" w:eastAsia="Times New Roman" w:hAnsi="Arial" w:cs="Arial"/>
          <w:sz w:val="24"/>
          <w:szCs w:val="24"/>
          <w:lang w:eastAsia="es-MX"/>
        </w:rPr>
      </w:pPr>
      <w:r>
        <w:rPr>
          <w:rFonts w:ascii="Arial" w:eastAsia="Times New Roman" w:hAnsi="Arial" w:cs="Arial"/>
          <w:sz w:val="24"/>
          <w:szCs w:val="24"/>
          <w:lang w:eastAsia="es-MX"/>
        </w:rPr>
        <w:t xml:space="preserve">La </w:t>
      </w:r>
      <w:proofErr w:type="spellStart"/>
      <w:r>
        <w:rPr>
          <w:rFonts w:ascii="Arial" w:eastAsia="Times New Roman" w:hAnsi="Arial" w:cs="Arial"/>
          <w:sz w:val="24"/>
          <w:szCs w:val="24"/>
          <w:lang w:eastAsia="es-MX"/>
        </w:rPr>
        <w:t>subinterface</w:t>
      </w:r>
      <w:proofErr w:type="spellEnd"/>
      <w:r>
        <w:rPr>
          <w:rFonts w:ascii="Arial" w:eastAsia="Times New Roman" w:hAnsi="Arial" w:cs="Arial"/>
          <w:sz w:val="24"/>
          <w:szCs w:val="24"/>
          <w:lang w:eastAsia="es-MX"/>
        </w:rPr>
        <w:t xml:space="preserve"> 20 da servicio a la </w:t>
      </w:r>
      <w:proofErr w:type="spellStart"/>
      <w:r>
        <w:rPr>
          <w:rFonts w:ascii="Arial" w:eastAsia="Times New Roman" w:hAnsi="Arial" w:cs="Arial"/>
          <w:sz w:val="24"/>
          <w:szCs w:val="24"/>
          <w:lang w:eastAsia="es-MX"/>
        </w:rPr>
        <w:t>vlan</w:t>
      </w:r>
      <w:proofErr w:type="spellEnd"/>
      <w:r>
        <w:rPr>
          <w:rFonts w:ascii="Arial" w:eastAsia="Times New Roman" w:hAnsi="Arial" w:cs="Arial"/>
          <w:sz w:val="24"/>
          <w:szCs w:val="24"/>
          <w:lang w:eastAsia="es-MX"/>
        </w:rPr>
        <w:t xml:space="preserve"> 20</w:t>
      </w:r>
    </w:p>
    <w:p w14:paraId="0DC6A32E" w14:textId="15939448" w:rsidR="004B7810" w:rsidRDefault="004B7810" w:rsidP="004B7810">
      <w:pP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14:anchorId="781DD2BB" wp14:editId="288D6C13">
            <wp:extent cx="4870450" cy="3422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0450" cy="3422650"/>
                    </a:xfrm>
                    <a:prstGeom prst="rect">
                      <a:avLst/>
                    </a:prstGeom>
                    <a:noFill/>
                    <a:ln>
                      <a:noFill/>
                    </a:ln>
                  </pic:spPr>
                </pic:pic>
              </a:graphicData>
            </a:graphic>
          </wp:inline>
        </w:drawing>
      </w:r>
    </w:p>
    <w:p w14:paraId="59AC5483" w14:textId="77777777" w:rsidR="004B7810" w:rsidRDefault="004B7810" w:rsidP="004B7810">
      <w:pPr>
        <w:rPr>
          <w:rFonts w:ascii="Times New Roman" w:eastAsia="Times New Roman" w:hAnsi="Times New Roman" w:cs="Times New Roman"/>
          <w:sz w:val="24"/>
          <w:szCs w:val="24"/>
          <w:lang w:eastAsia="es-MX"/>
        </w:rPr>
      </w:pPr>
    </w:p>
    <w:p w14:paraId="56513141" w14:textId="77777777" w:rsidR="004B7810" w:rsidRDefault="004B7810" w:rsidP="004B7810">
      <w:pPr>
        <w:rPr>
          <w:rFonts w:ascii="Times New Roman" w:eastAsia="Times New Roman" w:hAnsi="Times New Roman" w:cs="Times New Roman"/>
          <w:sz w:val="24"/>
          <w:szCs w:val="24"/>
          <w:lang w:eastAsia="es-MX"/>
        </w:rPr>
      </w:pPr>
    </w:p>
    <w:p w14:paraId="2242B8C0" w14:textId="33913598" w:rsidR="004B7810" w:rsidRDefault="001E1C77" w:rsidP="004B7810">
      <w:pPr>
        <w:rPr>
          <w:lang w:val="es-ES"/>
        </w:rPr>
      </w:pPr>
      <w:r>
        <w:rPr>
          <w:lang w:val="es-ES"/>
        </w:rPr>
        <w:lastRenderedPageBreak/>
        <w:t>Configuración</w:t>
      </w:r>
    </w:p>
    <w:p w14:paraId="64C1C489" w14:textId="0368A6C2" w:rsidR="001E1C77" w:rsidRDefault="001E1C77" w:rsidP="004B7810">
      <w:pPr>
        <w:rPr>
          <w:lang w:val="es-ES"/>
        </w:rPr>
      </w:pPr>
      <w:r>
        <w:rPr>
          <w:lang w:val="es-ES"/>
        </w:rPr>
        <w:t>Información básica</w:t>
      </w:r>
    </w:p>
    <w:p w14:paraId="745D3FF1" w14:textId="77777777" w:rsidR="001E1C77" w:rsidRPr="001E1C77" w:rsidRDefault="001E1C77" w:rsidP="001E1C77">
      <w:pPr>
        <w:spacing w:after="0" w:line="240" w:lineRule="auto"/>
        <w:rPr>
          <w:b/>
          <w:bCs/>
          <w:lang w:val="es-ES"/>
        </w:rPr>
      </w:pPr>
      <w:r w:rsidRPr="001E1C77">
        <w:rPr>
          <w:b/>
          <w:bCs/>
          <w:lang w:val="es-ES"/>
        </w:rPr>
        <w:t>Bloque amarillo : Home Office</w:t>
      </w:r>
    </w:p>
    <w:p w14:paraId="386AF896" w14:textId="77777777" w:rsidR="001E1C77" w:rsidRPr="001E1C77" w:rsidRDefault="001E1C77" w:rsidP="001E1C77">
      <w:pPr>
        <w:spacing w:after="0" w:line="240" w:lineRule="auto"/>
        <w:rPr>
          <w:b/>
          <w:bCs/>
          <w:lang w:val="es-ES"/>
        </w:rPr>
      </w:pPr>
      <w:r w:rsidRPr="001E1C77">
        <w:rPr>
          <w:b/>
          <w:bCs/>
          <w:lang w:val="es-ES"/>
        </w:rPr>
        <w:t>192.168.10.0 255.255.255.128</w:t>
      </w:r>
    </w:p>
    <w:p w14:paraId="7ACF6C07" w14:textId="77777777"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4B7810">
        <w:rPr>
          <w:rFonts w:ascii="Times New Roman" w:eastAsia="Times New Roman" w:hAnsi="Times New Roman" w:cs="Times New Roman"/>
          <w:b/>
          <w:bCs/>
          <w:sz w:val="24"/>
          <w:szCs w:val="24"/>
          <w:lang w:eastAsia="es-MX"/>
        </w:rPr>
        <w:t>192.168.10.126</w:t>
      </w:r>
    </w:p>
    <w:p w14:paraId="02704B12" w14:textId="77777777" w:rsidR="001E1C77" w:rsidRPr="001E1C77" w:rsidRDefault="001E1C77" w:rsidP="001E1C77">
      <w:pPr>
        <w:spacing w:after="0" w:line="240" w:lineRule="auto"/>
        <w:rPr>
          <w:b/>
          <w:bCs/>
          <w:lang w:val="es-ES"/>
        </w:rPr>
      </w:pPr>
    </w:p>
    <w:p w14:paraId="28FCB533" w14:textId="77777777" w:rsidR="001E1C77" w:rsidRPr="001E1C77" w:rsidRDefault="001E1C77" w:rsidP="001E1C77">
      <w:pPr>
        <w:spacing w:after="0" w:line="240" w:lineRule="auto"/>
        <w:rPr>
          <w:b/>
          <w:bCs/>
          <w:lang w:val="es-ES"/>
        </w:rPr>
      </w:pPr>
      <w:r w:rsidRPr="001E1C77">
        <w:rPr>
          <w:b/>
          <w:bCs/>
          <w:lang w:val="es-ES"/>
        </w:rPr>
        <w:t>Bloque entretenimiento  : Home Office</w:t>
      </w:r>
    </w:p>
    <w:p w14:paraId="01C04032" w14:textId="77777777" w:rsidR="001E1C77" w:rsidRPr="001E1C77" w:rsidRDefault="001E1C77" w:rsidP="001E1C77">
      <w:pPr>
        <w:spacing w:after="0" w:line="240" w:lineRule="auto"/>
        <w:rPr>
          <w:b/>
          <w:bCs/>
          <w:lang w:val="es-ES"/>
        </w:rPr>
      </w:pPr>
      <w:r w:rsidRPr="001E1C77">
        <w:rPr>
          <w:b/>
          <w:bCs/>
          <w:lang w:val="es-ES"/>
        </w:rPr>
        <w:t>192.168.10.128 255.255.255.192</w:t>
      </w:r>
    </w:p>
    <w:p w14:paraId="476B8067" w14:textId="13B68513" w:rsid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1E1C77">
        <w:rPr>
          <w:rFonts w:ascii="Times New Roman" w:eastAsia="Times New Roman" w:hAnsi="Times New Roman" w:cs="Times New Roman"/>
          <w:b/>
          <w:bCs/>
          <w:sz w:val="24"/>
          <w:szCs w:val="24"/>
          <w:lang w:eastAsia="es-MX"/>
        </w:rPr>
        <w:t>192.168.10.190</w:t>
      </w:r>
    </w:p>
    <w:p w14:paraId="5C1BE59E" w14:textId="0604040B" w:rsidR="00BD27EE" w:rsidRDefault="00BD27EE">
      <w:pPr>
        <w:rPr>
          <w:rFonts w:ascii="Times New Roman" w:eastAsia="Times New Roman" w:hAnsi="Times New Roman" w:cs="Times New Roman"/>
          <w:b/>
          <w:bCs/>
          <w:sz w:val="24"/>
          <w:szCs w:val="24"/>
          <w:lang w:eastAsia="es-MX"/>
        </w:rPr>
      </w:pPr>
    </w:p>
    <w:p w14:paraId="2CC67B02" w14:textId="790577AE"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noProof/>
          <w:sz w:val="24"/>
          <w:szCs w:val="24"/>
          <w:lang w:eastAsia="es-MX"/>
        </w:rPr>
        <w:drawing>
          <wp:inline distT="0" distB="0" distL="0" distR="0" wp14:anchorId="3EC07CC3" wp14:editId="7E71B5D8">
            <wp:extent cx="5384800" cy="28829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58009D7F" w14:textId="48EC167B" w:rsidR="00DF182C" w:rsidRDefault="00DF182C"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Estáticas quitadas</w:t>
      </w:r>
    </w:p>
    <w:p w14:paraId="61CD46EB" w14:textId="79E8187E"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Pc0 </w:t>
      </w:r>
      <w:r w:rsidRPr="00BD27EE">
        <w:rPr>
          <w:rFonts w:ascii="Times New Roman" w:eastAsia="Times New Roman" w:hAnsi="Times New Roman" w:cs="Times New Roman"/>
          <w:b/>
          <w:bCs/>
          <w:sz w:val="24"/>
          <w:szCs w:val="24"/>
          <w:lang w:eastAsia="es-MX"/>
        </w:rPr>
        <w:t>192.168.10.1</w:t>
      </w:r>
      <w:r>
        <w:rPr>
          <w:rFonts w:ascii="Times New Roman" w:eastAsia="Times New Roman" w:hAnsi="Times New Roman" w:cs="Times New Roman"/>
          <w:b/>
          <w:bCs/>
          <w:sz w:val="24"/>
          <w:szCs w:val="24"/>
          <w:lang w:eastAsia="es-MX"/>
        </w:rPr>
        <w:t xml:space="preserve">  </w:t>
      </w:r>
      <w:r w:rsidRPr="00BD27EE">
        <w:rPr>
          <w:rFonts w:ascii="Times New Roman" w:eastAsia="Times New Roman" w:hAnsi="Times New Roman" w:cs="Times New Roman"/>
          <w:b/>
          <w:bCs/>
          <w:sz w:val="24"/>
          <w:szCs w:val="24"/>
          <w:lang w:eastAsia="es-MX"/>
        </w:rPr>
        <w:t>192.168.10.126</w:t>
      </w:r>
    </w:p>
    <w:p w14:paraId="0F57BF8A" w14:textId="6EC8F549"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Laptop0 </w:t>
      </w:r>
      <w:r w:rsidRPr="00BD27EE">
        <w:rPr>
          <w:rFonts w:ascii="Times New Roman" w:eastAsia="Times New Roman" w:hAnsi="Times New Roman" w:cs="Times New Roman"/>
          <w:b/>
          <w:bCs/>
          <w:sz w:val="24"/>
          <w:szCs w:val="24"/>
          <w:lang w:eastAsia="es-MX"/>
        </w:rPr>
        <w:t>192.168.10.33</w:t>
      </w:r>
      <w:r w:rsidR="001F263A">
        <w:rPr>
          <w:rFonts w:ascii="Times New Roman" w:eastAsia="Times New Roman" w:hAnsi="Times New Roman" w:cs="Times New Roman"/>
          <w:b/>
          <w:bCs/>
          <w:sz w:val="24"/>
          <w:szCs w:val="24"/>
          <w:lang w:eastAsia="es-MX"/>
        </w:rPr>
        <w:t xml:space="preserve"> (no se usaron)</w:t>
      </w:r>
    </w:p>
    <w:p w14:paraId="2674F6B5" w14:textId="6B891BFF"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Laptop1 </w:t>
      </w:r>
      <w:r w:rsidRPr="00BD27EE">
        <w:rPr>
          <w:rFonts w:ascii="Times New Roman" w:eastAsia="Times New Roman" w:hAnsi="Times New Roman" w:cs="Times New Roman"/>
          <w:b/>
          <w:bCs/>
          <w:sz w:val="24"/>
          <w:szCs w:val="24"/>
          <w:lang w:eastAsia="es-MX"/>
        </w:rPr>
        <w:t>192.168.10.65</w:t>
      </w:r>
      <w:r w:rsidR="001F263A">
        <w:rPr>
          <w:rFonts w:ascii="Times New Roman" w:eastAsia="Times New Roman" w:hAnsi="Times New Roman" w:cs="Times New Roman"/>
          <w:b/>
          <w:bCs/>
          <w:sz w:val="24"/>
          <w:szCs w:val="24"/>
          <w:lang w:eastAsia="es-MX"/>
        </w:rPr>
        <w:t xml:space="preserve"> (no se usaron)</w:t>
      </w:r>
    </w:p>
    <w:p w14:paraId="3D38A1CD" w14:textId="747D4083" w:rsidR="008021D5" w:rsidRDefault="008021D5" w:rsidP="001E1C77">
      <w:pPr>
        <w:spacing w:after="0" w:line="240" w:lineRule="auto"/>
        <w:rPr>
          <w:rFonts w:ascii="Times New Roman" w:eastAsia="Times New Roman" w:hAnsi="Times New Roman" w:cs="Times New Roman"/>
          <w:b/>
          <w:bCs/>
          <w:sz w:val="24"/>
          <w:szCs w:val="24"/>
          <w:lang w:eastAsia="es-MX"/>
        </w:rPr>
      </w:pPr>
    </w:p>
    <w:p w14:paraId="6E2081EF" w14:textId="230FC935" w:rsidR="008021D5" w:rsidRDefault="008021D5"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Smartphone </w:t>
      </w:r>
      <w:r w:rsidRPr="008021D5">
        <w:rPr>
          <w:rFonts w:ascii="Times New Roman" w:eastAsia="Times New Roman" w:hAnsi="Times New Roman" w:cs="Times New Roman"/>
          <w:b/>
          <w:bCs/>
          <w:sz w:val="24"/>
          <w:szCs w:val="24"/>
          <w:lang w:eastAsia="es-MX"/>
        </w:rPr>
        <w:t>192.168.10.142</w:t>
      </w:r>
      <w:r>
        <w:rPr>
          <w:rFonts w:ascii="Times New Roman" w:eastAsia="Times New Roman" w:hAnsi="Times New Roman" w:cs="Times New Roman"/>
          <w:b/>
          <w:bCs/>
          <w:sz w:val="24"/>
          <w:szCs w:val="24"/>
          <w:lang w:eastAsia="es-MX"/>
        </w:rPr>
        <w:t xml:space="preserve"> </w:t>
      </w:r>
      <w:r w:rsidRPr="008021D5">
        <w:rPr>
          <w:rFonts w:ascii="Times New Roman" w:eastAsia="Times New Roman" w:hAnsi="Times New Roman" w:cs="Times New Roman"/>
          <w:b/>
          <w:bCs/>
          <w:sz w:val="24"/>
          <w:szCs w:val="24"/>
          <w:lang w:eastAsia="es-MX"/>
        </w:rPr>
        <w:t>192.168.10.190</w:t>
      </w:r>
    </w:p>
    <w:p w14:paraId="4E642BB4" w14:textId="7F22A1D6" w:rsidR="008021D5" w:rsidRDefault="008021D5"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Tablet </w:t>
      </w:r>
      <w:r w:rsidRPr="008021D5">
        <w:rPr>
          <w:rFonts w:ascii="Times New Roman" w:eastAsia="Times New Roman" w:hAnsi="Times New Roman" w:cs="Times New Roman"/>
          <w:b/>
          <w:bCs/>
          <w:sz w:val="24"/>
          <w:szCs w:val="24"/>
          <w:lang w:eastAsia="es-MX"/>
        </w:rPr>
        <w:t>192.168.10.130</w:t>
      </w:r>
    </w:p>
    <w:p w14:paraId="3212679F" w14:textId="049800F3" w:rsidR="00BD27EE" w:rsidRDefault="00BD27EE" w:rsidP="001E1C77">
      <w:pPr>
        <w:spacing w:after="0" w:line="240" w:lineRule="auto"/>
        <w:rPr>
          <w:rFonts w:ascii="Times New Roman" w:eastAsia="Times New Roman" w:hAnsi="Times New Roman" w:cs="Times New Roman"/>
          <w:b/>
          <w:bCs/>
          <w:sz w:val="24"/>
          <w:szCs w:val="24"/>
          <w:lang w:eastAsia="es-MX"/>
        </w:rPr>
      </w:pPr>
    </w:p>
    <w:p w14:paraId="56692B50" w14:textId="5352443B" w:rsidR="00DF182C" w:rsidRDefault="00DF182C"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Estáticas puestas</w:t>
      </w:r>
    </w:p>
    <w:p w14:paraId="73B0E581" w14:textId="0B3BD91E"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Server0 </w:t>
      </w:r>
      <w:r w:rsidRPr="00BD27EE">
        <w:rPr>
          <w:rFonts w:ascii="Times New Roman" w:eastAsia="Times New Roman" w:hAnsi="Times New Roman" w:cs="Times New Roman"/>
          <w:b/>
          <w:bCs/>
          <w:sz w:val="24"/>
          <w:szCs w:val="24"/>
          <w:lang w:eastAsia="es-MX"/>
        </w:rPr>
        <w:t>192.168.10.1</w:t>
      </w:r>
      <w:r>
        <w:rPr>
          <w:rFonts w:ascii="Times New Roman" w:eastAsia="Times New Roman" w:hAnsi="Times New Roman" w:cs="Times New Roman"/>
          <w:b/>
          <w:bCs/>
          <w:sz w:val="24"/>
          <w:szCs w:val="24"/>
          <w:lang w:eastAsia="es-MX"/>
        </w:rPr>
        <w:t xml:space="preserve">  </w:t>
      </w:r>
      <w:r w:rsidRPr="00BD27EE">
        <w:rPr>
          <w:rFonts w:ascii="Times New Roman" w:eastAsia="Times New Roman" w:hAnsi="Times New Roman" w:cs="Times New Roman"/>
          <w:b/>
          <w:bCs/>
          <w:sz w:val="24"/>
          <w:szCs w:val="24"/>
          <w:lang w:eastAsia="es-MX"/>
        </w:rPr>
        <w:t>192.168.10.126</w:t>
      </w:r>
    </w:p>
    <w:p w14:paraId="12050C3F" w14:textId="7B3E2EF7"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Printer0 </w:t>
      </w:r>
      <w:r w:rsidRPr="00BD27EE">
        <w:rPr>
          <w:rFonts w:ascii="Times New Roman" w:eastAsia="Times New Roman" w:hAnsi="Times New Roman" w:cs="Times New Roman"/>
          <w:b/>
          <w:bCs/>
          <w:sz w:val="24"/>
          <w:szCs w:val="24"/>
          <w:lang w:eastAsia="es-MX"/>
        </w:rPr>
        <w:t>192.168.10.</w:t>
      </w:r>
      <w:r>
        <w:rPr>
          <w:rFonts w:ascii="Times New Roman" w:eastAsia="Times New Roman" w:hAnsi="Times New Roman" w:cs="Times New Roman"/>
          <w:b/>
          <w:bCs/>
          <w:sz w:val="24"/>
          <w:szCs w:val="24"/>
          <w:lang w:eastAsia="es-MX"/>
        </w:rPr>
        <w:t>2 (YA ESTABA)</w:t>
      </w:r>
    </w:p>
    <w:p w14:paraId="1B9CACF9" w14:textId="2DEEC6E3"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Cafetera </w:t>
      </w:r>
      <w:r w:rsidRPr="00BD27EE">
        <w:rPr>
          <w:rFonts w:ascii="Times New Roman" w:eastAsia="Times New Roman" w:hAnsi="Times New Roman" w:cs="Times New Roman"/>
          <w:b/>
          <w:bCs/>
          <w:sz w:val="24"/>
          <w:szCs w:val="24"/>
          <w:lang w:eastAsia="es-MX"/>
        </w:rPr>
        <w:t>192.168.10.</w:t>
      </w:r>
      <w:r>
        <w:rPr>
          <w:rFonts w:ascii="Times New Roman" w:eastAsia="Times New Roman" w:hAnsi="Times New Roman" w:cs="Times New Roman"/>
          <w:b/>
          <w:bCs/>
          <w:sz w:val="24"/>
          <w:szCs w:val="24"/>
          <w:lang w:eastAsia="es-MX"/>
        </w:rPr>
        <w:t>3</w:t>
      </w:r>
    </w:p>
    <w:p w14:paraId="1CDCC40B" w14:textId="38EA4C28"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Cámara </w:t>
      </w:r>
      <w:r w:rsidRPr="00BD27EE">
        <w:rPr>
          <w:rFonts w:ascii="Times New Roman" w:eastAsia="Times New Roman" w:hAnsi="Times New Roman" w:cs="Times New Roman"/>
          <w:b/>
          <w:bCs/>
          <w:sz w:val="24"/>
          <w:szCs w:val="24"/>
          <w:lang w:eastAsia="es-MX"/>
        </w:rPr>
        <w:t>192.168.10.</w:t>
      </w:r>
      <w:r w:rsidR="001F263A">
        <w:rPr>
          <w:rFonts w:ascii="Times New Roman" w:eastAsia="Times New Roman" w:hAnsi="Times New Roman" w:cs="Times New Roman"/>
          <w:b/>
          <w:bCs/>
          <w:sz w:val="24"/>
          <w:szCs w:val="24"/>
          <w:lang w:eastAsia="es-MX"/>
        </w:rPr>
        <w:t>4</w:t>
      </w:r>
    </w:p>
    <w:p w14:paraId="72D45E12" w14:textId="77777777" w:rsidR="00DF182C" w:rsidRDefault="00DF182C" w:rsidP="00DF182C">
      <w:pPr>
        <w:spacing w:after="0" w:line="240" w:lineRule="auto"/>
        <w:rPr>
          <w:rFonts w:ascii="Times New Roman" w:eastAsia="Times New Roman" w:hAnsi="Times New Roman" w:cs="Times New Roman"/>
          <w:b/>
          <w:bCs/>
          <w:sz w:val="24"/>
          <w:szCs w:val="24"/>
          <w:lang w:eastAsia="es-MX"/>
        </w:rPr>
      </w:pPr>
    </w:p>
    <w:p w14:paraId="16106F77" w14:textId="64617E6C" w:rsidR="00DF182C" w:rsidRDefault="00DF182C" w:rsidP="001E1C77">
      <w:pPr>
        <w:spacing w:after="0" w:line="240" w:lineRule="auto"/>
        <w:rPr>
          <w:rFonts w:ascii="Times New Roman" w:eastAsia="Times New Roman" w:hAnsi="Times New Roman" w:cs="Times New Roman"/>
          <w:b/>
          <w:bCs/>
          <w:sz w:val="24"/>
          <w:szCs w:val="24"/>
          <w:lang w:eastAsia="es-MX"/>
        </w:rPr>
      </w:pPr>
    </w:p>
    <w:p w14:paraId="7DFC2587" w14:textId="77777777" w:rsidR="00BD27EE" w:rsidRPr="001E1C77" w:rsidRDefault="00BD27EE" w:rsidP="001E1C77">
      <w:pPr>
        <w:spacing w:after="0" w:line="240" w:lineRule="auto"/>
        <w:rPr>
          <w:rFonts w:ascii="Times New Roman" w:eastAsia="Times New Roman" w:hAnsi="Times New Roman" w:cs="Times New Roman"/>
          <w:b/>
          <w:bCs/>
          <w:sz w:val="24"/>
          <w:szCs w:val="24"/>
          <w:lang w:eastAsia="es-MX"/>
        </w:rPr>
      </w:pPr>
    </w:p>
    <w:p w14:paraId="60D206D7" w14:textId="0229B8C7" w:rsidR="001E1C77" w:rsidRDefault="001E1C77" w:rsidP="004B7810">
      <w:pPr>
        <w:rPr>
          <w:lang w:val="es-ES"/>
        </w:rPr>
      </w:pPr>
    </w:p>
    <w:p w14:paraId="15A26E1B" w14:textId="77777777" w:rsidR="001E1C77" w:rsidRDefault="001E1C77" w:rsidP="004B7810">
      <w:pPr>
        <w:rPr>
          <w:lang w:val="es-ES"/>
        </w:rPr>
      </w:pPr>
    </w:p>
    <w:p w14:paraId="5F1009DD" w14:textId="77777777" w:rsidR="002B45B2" w:rsidRDefault="002B45B2" w:rsidP="00CB64A7">
      <w:pPr>
        <w:rPr>
          <w:lang w:val="es-ES"/>
        </w:rPr>
      </w:pPr>
    </w:p>
    <w:p w14:paraId="4CF9F82D" w14:textId="1BF9F3F0" w:rsidR="001F263A" w:rsidRDefault="001F263A" w:rsidP="00CB64A7">
      <w:pPr>
        <w:rPr>
          <w:lang w:val="es-ES"/>
        </w:rPr>
      </w:pPr>
      <w:r>
        <w:rPr>
          <w:lang w:val="es-ES"/>
        </w:rPr>
        <w:t>Al checar las direcciones están tomando 169.</w:t>
      </w:r>
      <w:proofErr w:type="gramStart"/>
      <w:r>
        <w:rPr>
          <w:lang w:val="es-ES"/>
        </w:rPr>
        <w:t>254..</w:t>
      </w:r>
      <w:proofErr w:type="gramEnd"/>
      <w:r>
        <w:rPr>
          <w:lang w:val="es-ES"/>
        </w:rPr>
        <w:t xml:space="preserve"> que está dentro del intervalo que por default el DHC</w:t>
      </w:r>
      <w:r w:rsidR="002B45B2">
        <w:rPr>
          <w:lang w:val="es-ES"/>
        </w:rPr>
        <w:t>P cuando no entrega direcciones a la computadora toma una dirección asociada para tales fines.</w:t>
      </w:r>
    </w:p>
    <w:p w14:paraId="5D859A39" w14:textId="67F82852" w:rsidR="004B7810" w:rsidRDefault="001F263A" w:rsidP="00CB64A7">
      <w:pPr>
        <w:rPr>
          <w:lang w:val="es-ES"/>
        </w:rPr>
      </w:pPr>
      <w:r>
        <w:rPr>
          <w:lang w:val="es-ES"/>
        </w:rPr>
        <w:t xml:space="preserve">169.259 son direcciones default de Windows que cuando el DHCP al no tener una dirección </w:t>
      </w:r>
      <w:proofErr w:type="spellStart"/>
      <w:r>
        <w:rPr>
          <w:lang w:val="es-ES"/>
        </w:rPr>
        <w:t>ip</w:t>
      </w:r>
      <w:proofErr w:type="spellEnd"/>
    </w:p>
    <w:p w14:paraId="704504DD" w14:textId="5A32E246" w:rsidR="00B07DC2" w:rsidRDefault="00B07DC2" w:rsidP="00CB64A7">
      <w:pPr>
        <w:rPr>
          <w:lang w:val="es-ES"/>
        </w:rPr>
      </w:pPr>
      <w:r>
        <w:rPr>
          <w:lang w:val="es-ES"/>
        </w:rPr>
        <w:t xml:space="preserve">Si un equipo hace la solicitud de una dirección </w:t>
      </w:r>
      <w:proofErr w:type="spellStart"/>
      <w:r>
        <w:rPr>
          <w:lang w:val="es-ES"/>
        </w:rPr>
        <w:t>ip</w:t>
      </w:r>
      <w:proofErr w:type="spellEnd"/>
      <w:r>
        <w:rPr>
          <w:lang w:val="es-ES"/>
        </w:rPr>
        <w:t xml:space="preserve"> al ruteador lo hace por su </w:t>
      </w:r>
      <w:proofErr w:type="spellStart"/>
      <w:r>
        <w:rPr>
          <w:lang w:val="es-ES"/>
        </w:rPr>
        <w:t>subinterface</w:t>
      </w:r>
      <w:proofErr w:type="spellEnd"/>
      <w:r>
        <w:rPr>
          <w:lang w:val="es-ES"/>
        </w:rPr>
        <w:t>. Y el ruteador le contesta con el pool de direcciones de esa interface.</w:t>
      </w:r>
    </w:p>
    <w:p w14:paraId="6D1F7C48" w14:textId="27C139C2" w:rsidR="00B07DC2" w:rsidRDefault="00B07DC2" w:rsidP="00CB64A7">
      <w:pPr>
        <w:rPr>
          <w:lang w:val="es-ES"/>
        </w:rPr>
      </w:pPr>
      <w:r>
        <w:rPr>
          <w:lang w:val="es-ES"/>
        </w:rPr>
        <w:t xml:space="preserve">Como es que la interface de los </w:t>
      </w:r>
      <w:proofErr w:type="spellStart"/>
      <w:r>
        <w:rPr>
          <w:lang w:val="es-ES"/>
        </w:rPr>
        <w:t>routers</w:t>
      </w:r>
      <w:proofErr w:type="spellEnd"/>
      <w:r>
        <w:rPr>
          <w:lang w:val="es-ES"/>
        </w:rPr>
        <w:t xml:space="preserve"> sabe responderle, porque sabe porque interface recibió la petición (default-</w:t>
      </w:r>
      <w:proofErr w:type="spellStart"/>
      <w:r>
        <w:rPr>
          <w:lang w:val="es-ES"/>
        </w:rPr>
        <w:t>router</w:t>
      </w:r>
      <w:proofErr w:type="spellEnd"/>
      <w:r>
        <w:rPr>
          <w:lang w:val="es-ES"/>
        </w:rPr>
        <w:t>)</w:t>
      </w:r>
    </w:p>
    <w:p w14:paraId="3AF6DFE5" w14:textId="7C055D4E" w:rsidR="00B07DC2" w:rsidRDefault="00B07DC2" w:rsidP="00CB64A7">
      <w:pPr>
        <w:rPr>
          <w:lang w:val="es-ES"/>
        </w:rPr>
      </w:pPr>
      <w:r>
        <w:rPr>
          <w:noProof/>
          <w:lang w:val="es-ES"/>
        </w:rPr>
        <w:drawing>
          <wp:inline distT="0" distB="0" distL="0" distR="0" wp14:anchorId="669F55C9" wp14:editId="67EDC408">
            <wp:extent cx="4762500" cy="381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816350"/>
                    </a:xfrm>
                    <a:prstGeom prst="rect">
                      <a:avLst/>
                    </a:prstGeom>
                    <a:noFill/>
                    <a:ln>
                      <a:noFill/>
                    </a:ln>
                  </pic:spPr>
                </pic:pic>
              </a:graphicData>
            </a:graphic>
          </wp:inline>
        </w:drawing>
      </w:r>
    </w:p>
    <w:p w14:paraId="74D980E1" w14:textId="2FAA2FF6" w:rsidR="00E13AB5" w:rsidRDefault="00E13AB5" w:rsidP="00CB64A7">
      <w:pPr>
        <w:rPr>
          <w:lang w:val="es-ES"/>
        </w:rPr>
      </w:pPr>
      <w:r>
        <w:rPr>
          <w:lang w:val="es-ES"/>
        </w:rPr>
        <w:t xml:space="preserve">Los equipos o computadoras piden una dirección </w:t>
      </w:r>
      <w:proofErr w:type="spellStart"/>
      <w:r>
        <w:rPr>
          <w:lang w:val="es-ES"/>
        </w:rPr>
        <w:t>ip</w:t>
      </w:r>
      <w:proofErr w:type="spellEnd"/>
      <w:r w:rsidR="00EE1139">
        <w:rPr>
          <w:lang w:val="es-ES"/>
        </w:rPr>
        <w:t>.</w:t>
      </w:r>
    </w:p>
    <w:p w14:paraId="50213BD0" w14:textId="77777777" w:rsidR="001814DD" w:rsidRDefault="001814DD" w:rsidP="00CB64A7">
      <w:pPr>
        <w:rPr>
          <w:lang w:val="es-ES"/>
        </w:rPr>
      </w:pPr>
    </w:p>
    <w:p w14:paraId="7D0DC79A" w14:textId="77777777" w:rsidR="001814DD" w:rsidRDefault="001814DD" w:rsidP="00CB64A7">
      <w:pPr>
        <w:rPr>
          <w:lang w:val="es-ES"/>
        </w:rPr>
      </w:pPr>
    </w:p>
    <w:p w14:paraId="23FC67EB" w14:textId="77777777" w:rsidR="001814DD" w:rsidRDefault="001814DD" w:rsidP="00CB64A7">
      <w:pPr>
        <w:rPr>
          <w:lang w:val="es-ES"/>
        </w:rPr>
      </w:pPr>
    </w:p>
    <w:p w14:paraId="0F9F5CEC" w14:textId="77777777" w:rsidR="001814DD" w:rsidRDefault="001814DD" w:rsidP="00CB64A7">
      <w:pPr>
        <w:rPr>
          <w:lang w:val="es-ES"/>
        </w:rPr>
      </w:pPr>
    </w:p>
    <w:p w14:paraId="2EFC5CB1" w14:textId="77777777" w:rsidR="001814DD" w:rsidRDefault="001814DD" w:rsidP="00CB64A7">
      <w:pPr>
        <w:rPr>
          <w:lang w:val="es-ES"/>
        </w:rPr>
      </w:pPr>
    </w:p>
    <w:p w14:paraId="28FB0F64" w14:textId="3E0B1F7F" w:rsidR="001814DD" w:rsidRDefault="001814DD" w:rsidP="00CB64A7">
      <w:pPr>
        <w:rPr>
          <w:lang w:val="es-ES"/>
        </w:rPr>
      </w:pPr>
      <w:r>
        <w:rPr>
          <w:noProof/>
          <w:lang w:val="es-ES"/>
        </w:rPr>
        <w:lastRenderedPageBreak/>
        <w:drawing>
          <wp:inline distT="0" distB="0" distL="0" distR="0" wp14:anchorId="0E97670C" wp14:editId="4F0CEDC9">
            <wp:extent cx="5607050" cy="3536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3536950"/>
                    </a:xfrm>
                    <a:prstGeom prst="rect">
                      <a:avLst/>
                    </a:prstGeom>
                    <a:noFill/>
                    <a:ln>
                      <a:noFill/>
                    </a:ln>
                  </pic:spPr>
                </pic:pic>
              </a:graphicData>
            </a:graphic>
          </wp:inline>
        </w:drawing>
      </w:r>
    </w:p>
    <w:p w14:paraId="49857D93" w14:textId="4BC41F0E" w:rsidR="001814DD" w:rsidRDefault="001814DD" w:rsidP="00CB64A7">
      <w:pPr>
        <w:rPr>
          <w:lang w:val="es-ES"/>
        </w:rPr>
      </w:pPr>
    </w:p>
    <w:p w14:paraId="50F28C02" w14:textId="77777777" w:rsidR="001814DD" w:rsidRDefault="001814DD" w:rsidP="00CB64A7">
      <w:pPr>
        <w:rPr>
          <w:lang w:val="es-ES"/>
        </w:rPr>
      </w:pPr>
      <w:r>
        <w:rPr>
          <w:lang w:val="es-ES"/>
        </w:rPr>
        <w:t>En el servidor se checa que:</w:t>
      </w:r>
    </w:p>
    <w:p w14:paraId="3DE846B6" w14:textId="251FB684" w:rsidR="001814DD" w:rsidRPr="001814DD" w:rsidRDefault="001814DD" w:rsidP="001814DD">
      <w:pPr>
        <w:pStyle w:val="Prrafodelista"/>
        <w:numPr>
          <w:ilvl w:val="0"/>
          <w:numId w:val="4"/>
        </w:numPr>
        <w:rPr>
          <w:lang w:val="es-ES"/>
        </w:rPr>
      </w:pPr>
      <w:r w:rsidRPr="001814DD">
        <w:rPr>
          <w:lang w:val="es-ES"/>
        </w:rPr>
        <w:t>El servicio HTTP esté activo.</w:t>
      </w:r>
    </w:p>
    <w:p w14:paraId="6F4DC3DD" w14:textId="15F1C3B3" w:rsidR="001814DD" w:rsidRDefault="001814DD" w:rsidP="001814DD">
      <w:pPr>
        <w:pStyle w:val="Prrafodelista"/>
        <w:numPr>
          <w:ilvl w:val="0"/>
          <w:numId w:val="4"/>
        </w:numPr>
        <w:rPr>
          <w:lang w:val="es-ES"/>
        </w:rPr>
      </w:pPr>
      <w:r w:rsidRPr="001814DD">
        <w:rPr>
          <w:lang w:val="es-ES"/>
        </w:rPr>
        <w:t xml:space="preserve">El servicio </w:t>
      </w:r>
      <w:r w:rsidR="00EE1139" w:rsidRPr="001814DD">
        <w:rPr>
          <w:lang w:val="es-ES"/>
        </w:rPr>
        <w:t>DHCP</w:t>
      </w:r>
      <w:r w:rsidRPr="001814DD">
        <w:rPr>
          <w:lang w:val="es-ES"/>
        </w:rPr>
        <w:t xml:space="preserve"> esté apagado (off), nosotros podríamos activar para que el servidor sea quien les entregue el pool de direcciones. No siempre en una instalación en casa contamos con un servidor, entonces dejemos el servicio</w:t>
      </w:r>
      <w:r>
        <w:rPr>
          <w:lang w:val="es-ES"/>
        </w:rPr>
        <w:t xml:space="preserve"> del</w:t>
      </w:r>
      <w:r w:rsidRPr="001814DD">
        <w:rPr>
          <w:lang w:val="es-ES"/>
        </w:rPr>
        <w:t xml:space="preserve"> DHCP instalado en el </w:t>
      </w:r>
      <w:proofErr w:type="spellStart"/>
      <w:r w:rsidRPr="001814DD">
        <w:rPr>
          <w:lang w:val="es-ES"/>
        </w:rPr>
        <w:t>router</w:t>
      </w:r>
      <w:proofErr w:type="spellEnd"/>
      <w:r w:rsidRPr="001814DD">
        <w:rPr>
          <w:lang w:val="es-ES"/>
        </w:rPr>
        <w:t>.</w:t>
      </w:r>
    </w:p>
    <w:p w14:paraId="168C8C16" w14:textId="77777777" w:rsidR="001814DD" w:rsidRDefault="001814DD" w:rsidP="001814DD">
      <w:pPr>
        <w:pStyle w:val="Prrafodelista"/>
        <w:numPr>
          <w:ilvl w:val="0"/>
          <w:numId w:val="4"/>
        </w:numPr>
        <w:rPr>
          <w:lang w:val="es-ES"/>
        </w:rPr>
      </w:pPr>
      <w:r w:rsidRPr="001814DD">
        <w:rPr>
          <w:lang w:val="es-ES"/>
        </w:rPr>
        <w:t>El servicio DHCP</w:t>
      </w:r>
      <w:r>
        <w:rPr>
          <w:lang w:val="es-ES"/>
        </w:rPr>
        <w:t xml:space="preserve">v6 </w:t>
      </w:r>
      <w:r w:rsidRPr="001814DD">
        <w:rPr>
          <w:lang w:val="es-ES"/>
        </w:rPr>
        <w:t>apagado (off)</w:t>
      </w:r>
      <w:r>
        <w:rPr>
          <w:lang w:val="es-ES"/>
        </w:rPr>
        <w:t>.</w:t>
      </w:r>
    </w:p>
    <w:p w14:paraId="4BA5B418" w14:textId="5A9B11FC" w:rsidR="001814DD" w:rsidRDefault="001814DD" w:rsidP="001814DD">
      <w:pPr>
        <w:pStyle w:val="Prrafodelista"/>
        <w:numPr>
          <w:ilvl w:val="0"/>
          <w:numId w:val="4"/>
        </w:numPr>
        <w:rPr>
          <w:lang w:val="es-ES"/>
        </w:rPr>
      </w:pPr>
      <w:r>
        <w:rPr>
          <w:lang w:val="es-ES"/>
        </w:rPr>
        <w:t>El servicio TFTP apagado (off)</w:t>
      </w:r>
      <w:r w:rsidR="00AF5B82">
        <w:rPr>
          <w:lang w:val="es-ES"/>
        </w:rPr>
        <w:t xml:space="preserve"> Se apaga el servicio para que nos contacten por FTP</w:t>
      </w:r>
    </w:p>
    <w:p w14:paraId="3E4D3F65" w14:textId="3485ECA5" w:rsidR="001814DD" w:rsidRDefault="001814DD" w:rsidP="001814DD">
      <w:pPr>
        <w:pStyle w:val="Prrafodelista"/>
        <w:numPr>
          <w:ilvl w:val="0"/>
          <w:numId w:val="4"/>
        </w:numPr>
        <w:rPr>
          <w:lang w:val="es-ES"/>
        </w:rPr>
      </w:pPr>
      <w:r>
        <w:rPr>
          <w:lang w:val="es-ES"/>
        </w:rPr>
        <w:t>El servicio FTP apagado (off)</w:t>
      </w:r>
    </w:p>
    <w:p w14:paraId="45BA8111" w14:textId="7A891C0B" w:rsidR="00AF5B82" w:rsidRDefault="00AF5B82" w:rsidP="00AF5B82">
      <w:pPr>
        <w:pStyle w:val="Prrafodelista"/>
        <w:numPr>
          <w:ilvl w:val="0"/>
          <w:numId w:val="4"/>
        </w:numPr>
        <w:rPr>
          <w:lang w:val="es-ES"/>
        </w:rPr>
      </w:pPr>
      <w:r>
        <w:rPr>
          <w:lang w:val="es-ES"/>
        </w:rPr>
        <w:t>El servicio DNS apagado (off)</w:t>
      </w:r>
    </w:p>
    <w:p w14:paraId="7905DCC3" w14:textId="1739AEE7" w:rsidR="00AF5B82" w:rsidRDefault="00AF5B82" w:rsidP="00AF5B82">
      <w:pPr>
        <w:pStyle w:val="Prrafodelista"/>
        <w:numPr>
          <w:ilvl w:val="0"/>
          <w:numId w:val="4"/>
        </w:numPr>
        <w:rPr>
          <w:lang w:val="es-ES"/>
        </w:rPr>
      </w:pPr>
      <w:r>
        <w:rPr>
          <w:lang w:val="es-ES"/>
        </w:rPr>
        <w:t>El servicio SYSLOG apagado (off). Es un servicio que me permite mantener una bitácora de quien se conecta al servidor, que es lo que hace dentro del servidor. Se apaga no lo necesitamos. Es un servidor virtual no lo vamos a administrar.</w:t>
      </w:r>
    </w:p>
    <w:p w14:paraId="73AB2E80" w14:textId="4D3182CD" w:rsidR="00AF5B82" w:rsidRDefault="00AF5B82" w:rsidP="00AF5B82">
      <w:pPr>
        <w:pStyle w:val="Prrafodelista"/>
        <w:numPr>
          <w:ilvl w:val="0"/>
          <w:numId w:val="4"/>
        </w:numPr>
        <w:rPr>
          <w:lang w:val="es-ES"/>
        </w:rPr>
      </w:pPr>
      <w:r>
        <w:rPr>
          <w:lang w:val="es-ES"/>
        </w:rPr>
        <w:t xml:space="preserve">AAA es un servicio que tiene que ver con seguridad y hay que dejarlo apagado (off). </w:t>
      </w:r>
    </w:p>
    <w:p w14:paraId="1AF7872C" w14:textId="662BA2A5" w:rsidR="00AF5B82" w:rsidRDefault="00AF5B82" w:rsidP="00AF5B82">
      <w:pPr>
        <w:pStyle w:val="Prrafodelista"/>
        <w:numPr>
          <w:ilvl w:val="0"/>
          <w:numId w:val="4"/>
        </w:numPr>
        <w:rPr>
          <w:lang w:val="es-ES"/>
        </w:rPr>
      </w:pPr>
      <w:r>
        <w:rPr>
          <w:lang w:val="es-ES"/>
        </w:rPr>
        <w:t>NTP es un servicio de tiempo y está deshabilitado. Nadie va a tomar la hora, ni la fecha de ese servidor.</w:t>
      </w:r>
    </w:p>
    <w:p w14:paraId="76ED6F1C" w14:textId="0ED37864" w:rsidR="001814DD" w:rsidRDefault="00AF5B82" w:rsidP="001814DD">
      <w:pPr>
        <w:pStyle w:val="Prrafodelista"/>
        <w:numPr>
          <w:ilvl w:val="0"/>
          <w:numId w:val="4"/>
        </w:numPr>
        <w:rPr>
          <w:lang w:val="es-ES"/>
        </w:rPr>
      </w:pPr>
      <w:r>
        <w:rPr>
          <w:lang w:val="es-ES"/>
        </w:rPr>
        <w:t xml:space="preserve">EMAIL es para enviar notificaciones de correo electrónico, </w:t>
      </w:r>
      <w:proofErr w:type="spellStart"/>
      <w:r>
        <w:rPr>
          <w:lang w:val="es-ES"/>
        </w:rPr>
        <w:t>etc</w:t>
      </w:r>
      <w:proofErr w:type="spellEnd"/>
      <w:r>
        <w:rPr>
          <w:lang w:val="es-ES"/>
        </w:rPr>
        <w:t>, vamos a apagarlo porque no vamos a mantenerlo arriba.</w:t>
      </w:r>
    </w:p>
    <w:p w14:paraId="61BE476D" w14:textId="6DB7645E" w:rsidR="00AF5B82" w:rsidRDefault="00AF5B82" w:rsidP="001814DD">
      <w:pPr>
        <w:pStyle w:val="Prrafodelista"/>
        <w:numPr>
          <w:ilvl w:val="0"/>
          <w:numId w:val="4"/>
        </w:numPr>
        <w:rPr>
          <w:lang w:val="es-ES"/>
        </w:rPr>
      </w:pPr>
      <w:proofErr w:type="spellStart"/>
      <w:r>
        <w:rPr>
          <w:lang w:val="es-ES"/>
        </w:rPr>
        <w:t>IoT</w:t>
      </w:r>
      <w:proofErr w:type="spellEnd"/>
      <w:r>
        <w:rPr>
          <w:lang w:val="es-ES"/>
        </w:rPr>
        <w:t xml:space="preserve"> apagado</w:t>
      </w:r>
    </w:p>
    <w:p w14:paraId="2F925BBE" w14:textId="5B349BFF" w:rsidR="00AF5B82" w:rsidRDefault="00AF5B82" w:rsidP="001814DD">
      <w:pPr>
        <w:pStyle w:val="Prrafodelista"/>
        <w:numPr>
          <w:ilvl w:val="0"/>
          <w:numId w:val="4"/>
        </w:numPr>
        <w:rPr>
          <w:lang w:val="es-ES"/>
        </w:rPr>
      </w:pPr>
      <w:r>
        <w:rPr>
          <w:lang w:val="es-ES"/>
        </w:rPr>
        <w:t>VM Management (administración virtual) apagado.</w:t>
      </w:r>
    </w:p>
    <w:p w14:paraId="0C5174C2" w14:textId="2FE60C08" w:rsidR="00355133" w:rsidRPr="00355133" w:rsidRDefault="00355133" w:rsidP="00355133">
      <w:pPr>
        <w:rPr>
          <w:lang w:val="es-ES"/>
        </w:rPr>
      </w:pPr>
      <w:r>
        <w:rPr>
          <w:lang w:val="es-ES"/>
        </w:rPr>
        <w:lastRenderedPageBreak/>
        <w:t>NO SE INCLUYE LA DIRECCIÓN DE LA INTERFACE O GATEWAY DENTRO DE LAS EXCLUIDAS, YA QUE ES DIFÍCIL SE LLEGUE A ESA DIRECCIÓN. SIEMPRE SE OCUPAN PRIMERO LAS PRIMERAS Y SE VAN DESOCUPANDO Y OCUPANDO.</w:t>
      </w:r>
    </w:p>
    <w:p w14:paraId="2D1C2826" w14:textId="77777777" w:rsidR="00355133" w:rsidRPr="00355133" w:rsidRDefault="00355133" w:rsidP="00355133">
      <w:pPr>
        <w:spacing w:after="0" w:line="240" w:lineRule="auto"/>
        <w:rPr>
          <w:lang w:val="es-ES"/>
        </w:rPr>
      </w:pPr>
      <w:r w:rsidRPr="00355133">
        <w:rPr>
          <w:lang w:val="es-ES"/>
        </w:rPr>
        <w:t xml:space="preserve">! DHCP para la subred de </w:t>
      </w:r>
      <w:proofErr w:type="spellStart"/>
      <w:r w:rsidRPr="00355133">
        <w:rPr>
          <w:lang w:val="es-ES"/>
        </w:rPr>
        <w:t>HomeOffice</w:t>
      </w:r>
      <w:proofErr w:type="spellEnd"/>
    </w:p>
    <w:p w14:paraId="2C3D1272"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w:t>
      </w:r>
      <w:proofErr w:type="spellStart"/>
      <w:r w:rsidRPr="00C63F25">
        <w:rPr>
          <w:b/>
          <w:bCs/>
          <w:lang w:val="es-ES"/>
        </w:rPr>
        <w:t>excluded-address</w:t>
      </w:r>
      <w:proofErr w:type="spellEnd"/>
      <w:r w:rsidRPr="00C63F25">
        <w:rPr>
          <w:b/>
          <w:bCs/>
          <w:lang w:val="es-ES"/>
        </w:rPr>
        <w:t xml:space="preserve"> 192.168.10.1 192.168.10.4</w:t>
      </w:r>
    </w:p>
    <w:p w14:paraId="3DF974AF" w14:textId="77777777" w:rsidR="00355133" w:rsidRPr="00355133" w:rsidRDefault="00355133" w:rsidP="00355133">
      <w:pPr>
        <w:spacing w:after="0" w:line="240" w:lineRule="auto"/>
        <w:rPr>
          <w:lang w:val="es-ES"/>
        </w:rPr>
      </w:pPr>
      <w:r w:rsidRPr="00355133">
        <w:rPr>
          <w:lang w:val="es-ES"/>
        </w:rPr>
        <w:t>! Si las direcciones no son consecutivas tendría</w:t>
      </w:r>
    </w:p>
    <w:p w14:paraId="25FE2C2D" w14:textId="77777777" w:rsidR="00355133" w:rsidRPr="00355133" w:rsidRDefault="00355133" w:rsidP="00355133">
      <w:pPr>
        <w:spacing w:after="0" w:line="240" w:lineRule="auto"/>
        <w:rPr>
          <w:lang w:val="es-ES"/>
        </w:rPr>
      </w:pPr>
      <w:r w:rsidRPr="00355133">
        <w:rPr>
          <w:lang w:val="es-ES"/>
        </w:rPr>
        <w:t>! que poner cuatro exclusiones.</w:t>
      </w:r>
    </w:p>
    <w:p w14:paraId="22F18295"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pool </w:t>
      </w:r>
      <w:proofErr w:type="spellStart"/>
      <w:r w:rsidRPr="00C63F25">
        <w:rPr>
          <w:b/>
          <w:bCs/>
          <w:lang w:val="es-ES"/>
        </w:rPr>
        <w:t>HomeOffice</w:t>
      </w:r>
      <w:proofErr w:type="spellEnd"/>
    </w:p>
    <w:p w14:paraId="262B4581" w14:textId="77777777" w:rsidR="00355133" w:rsidRPr="00C63F25" w:rsidRDefault="00355133" w:rsidP="00355133">
      <w:pPr>
        <w:spacing w:after="0" w:line="240" w:lineRule="auto"/>
        <w:rPr>
          <w:b/>
          <w:bCs/>
          <w:lang w:val="es-ES"/>
        </w:rPr>
      </w:pPr>
      <w:proofErr w:type="spellStart"/>
      <w:r w:rsidRPr="00C63F25">
        <w:rPr>
          <w:b/>
          <w:bCs/>
          <w:lang w:val="es-ES"/>
        </w:rPr>
        <w:t>network</w:t>
      </w:r>
      <w:proofErr w:type="spellEnd"/>
      <w:r w:rsidRPr="00C63F25">
        <w:rPr>
          <w:b/>
          <w:bCs/>
          <w:lang w:val="es-ES"/>
        </w:rPr>
        <w:t xml:space="preserve"> 192.168.10.0 255.255.255.128</w:t>
      </w:r>
    </w:p>
    <w:p w14:paraId="65162241" w14:textId="77777777" w:rsidR="00355133" w:rsidRPr="00C63F25" w:rsidRDefault="00355133" w:rsidP="00355133">
      <w:pPr>
        <w:spacing w:after="0" w:line="240" w:lineRule="auto"/>
        <w:rPr>
          <w:b/>
          <w:bCs/>
          <w:lang w:val="es-ES"/>
        </w:rPr>
      </w:pPr>
      <w:r w:rsidRPr="00C63F25">
        <w:rPr>
          <w:b/>
          <w:bCs/>
          <w:lang w:val="es-ES"/>
        </w:rPr>
        <w:t>default-</w:t>
      </w:r>
      <w:proofErr w:type="spellStart"/>
      <w:r w:rsidRPr="00C63F25">
        <w:rPr>
          <w:b/>
          <w:bCs/>
          <w:lang w:val="es-ES"/>
        </w:rPr>
        <w:t>router</w:t>
      </w:r>
      <w:proofErr w:type="spellEnd"/>
      <w:r w:rsidRPr="00C63F25">
        <w:rPr>
          <w:b/>
          <w:bCs/>
          <w:lang w:val="es-ES"/>
        </w:rPr>
        <w:t xml:space="preserve"> 192.168.10.126</w:t>
      </w:r>
    </w:p>
    <w:p w14:paraId="1D2D00E4" w14:textId="77777777" w:rsidR="00355133" w:rsidRPr="00355133" w:rsidRDefault="00355133" w:rsidP="00355133">
      <w:pPr>
        <w:spacing w:after="0" w:line="240" w:lineRule="auto"/>
        <w:rPr>
          <w:lang w:val="es-ES"/>
        </w:rPr>
      </w:pPr>
    </w:p>
    <w:p w14:paraId="4B1D68E1" w14:textId="77777777" w:rsidR="00355133" w:rsidRPr="00355133" w:rsidRDefault="00355133" w:rsidP="00355133">
      <w:pPr>
        <w:spacing w:after="0" w:line="240" w:lineRule="auto"/>
        <w:rPr>
          <w:lang w:val="es-ES"/>
        </w:rPr>
      </w:pPr>
      <w:r w:rsidRPr="00355133">
        <w:rPr>
          <w:lang w:val="es-ES"/>
        </w:rPr>
        <w:t>! DHCP para la subred de Entretenimiento</w:t>
      </w:r>
    </w:p>
    <w:p w14:paraId="424D63FE"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pool Entretenimiento</w:t>
      </w:r>
    </w:p>
    <w:p w14:paraId="2E01E276" w14:textId="77777777" w:rsidR="00355133" w:rsidRPr="00C63F25" w:rsidRDefault="00355133" w:rsidP="00355133">
      <w:pPr>
        <w:spacing w:after="0" w:line="240" w:lineRule="auto"/>
        <w:rPr>
          <w:b/>
          <w:bCs/>
          <w:lang w:val="es-ES"/>
        </w:rPr>
      </w:pPr>
      <w:proofErr w:type="spellStart"/>
      <w:r w:rsidRPr="00C63F25">
        <w:rPr>
          <w:b/>
          <w:bCs/>
          <w:lang w:val="es-ES"/>
        </w:rPr>
        <w:t>network</w:t>
      </w:r>
      <w:proofErr w:type="spellEnd"/>
      <w:r w:rsidRPr="00C63F25">
        <w:rPr>
          <w:b/>
          <w:bCs/>
          <w:lang w:val="es-ES"/>
        </w:rPr>
        <w:t xml:space="preserve"> 192.168.10.128 255.255.255.192</w:t>
      </w:r>
    </w:p>
    <w:p w14:paraId="16CCB9B9" w14:textId="1959A4E2" w:rsidR="004B7810" w:rsidRPr="00C63F25" w:rsidRDefault="00355133" w:rsidP="00355133">
      <w:pPr>
        <w:spacing w:after="0" w:line="240" w:lineRule="auto"/>
        <w:rPr>
          <w:b/>
          <w:bCs/>
          <w:lang w:val="es-ES"/>
        </w:rPr>
      </w:pPr>
      <w:r w:rsidRPr="00C63F25">
        <w:rPr>
          <w:b/>
          <w:bCs/>
          <w:lang w:val="es-ES"/>
        </w:rPr>
        <w:t>default-</w:t>
      </w:r>
      <w:proofErr w:type="spellStart"/>
      <w:r w:rsidRPr="00C63F25">
        <w:rPr>
          <w:b/>
          <w:bCs/>
          <w:lang w:val="es-ES"/>
        </w:rPr>
        <w:t>router</w:t>
      </w:r>
      <w:proofErr w:type="spellEnd"/>
      <w:r w:rsidRPr="00C63F25">
        <w:rPr>
          <w:b/>
          <w:bCs/>
          <w:lang w:val="es-ES"/>
        </w:rPr>
        <w:t xml:space="preserve"> 192.168.10.190</w:t>
      </w:r>
    </w:p>
    <w:p w14:paraId="0B5306B3" w14:textId="29EB68D8" w:rsidR="004B7810" w:rsidRDefault="004B7810" w:rsidP="00CB64A7">
      <w:pPr>
        <w:rPr>
          <w:lang w:val="es-ES"/>
        </w:rPr>
      </w:pPr>
    </w:p>
    <w:p w14:paraId="4721EB41" w14:textId="7B4AECB5" w:rsidR="00C63F25" w:rsidRDefault="00C63F25" w:rsidP="00CB64A7">
      <w:pPr>
        <w:rPr>
          <w:lang w:val="es-ES"/>
        </w:rPr>
      </w:pPr>
    </w:p>
    <w:p w14:paraId="0467E2A1" w14:textId="77777777" w:rsidR="00C63F25" w:rsidRPr="00CB64A7" w:rsidRDefault="00C63F25" w:rsidP="00CB64A7">
      <w:pPr>
        <w:rPr>
          <w:lang w:val="es-ES"/>
        </w:rPr>
      </w:pPr>
    </w:p>
    <w:sectPr w:rsidR="00C63F25" w:rsidRPr="00CB64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7DF2"/>
    <w:multiLevelType w:val="hybridMultilevel"/>
    <w:tmpl w:val="0E16D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8F666C5"/>
    <w:multiLevelType w:val="hybridMultilevel"/>
    <w:tmpl w:val="5858AF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5285F2A"/>
    <w:multiLevelType w:val="hybridMultilevel"/>
    <w:tmpl w:val="31CCA66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50C3117A"/>
    <w:multiLevelType w:val="hybridMultilevel"/>
    <w:tmpl w:val="A93E1E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06B"/>
    <w:rsid w:val="00125B82"/>
    <w:rsid w:val="00151BDE"/>
    <w:rsid w:val="001814DD"/>
    <w:rsid w:val="001D5F19"/>
    <w:rsid w:val="001E1C77"/>
    <w:rsid w:val="001F263A"/>
    <w:rsid w:val="002B45B2"/>
    <w:rsid w:val="0033026B"/>
    <w:rsid w:val="00355133"/>
    <w:rsid w:val="004565D9"/>
    <w:rsid w:val="004B7810"/>
    <w:rsid w:val="00594D2C"/>
    <w:rsid w:val="008021D5"/>
    <w:rsid w:val="00961643"/>
    <w:rsid w:val="00A8406B"/>
    <w:rsid w:val="00AF5B82"/>
    <w:rsid w:val="00B07DC2"/>
    <w:rsid w:val="00BD27EE"/>
    <w:rsid w:val="00C63F25"/>
    <w:rsid w:val="00CB64A7"/>
    <w:rsid w:val="00D913A2"/>
    <w:rsid w:val="00DF182C"/>
    <w:rsid w:val="00E13AB5"/>
    <w:rsid w:val="00EE11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50B34"/>
  <w15:chartTrackingRefBased/>
  <w15:docId w15:val="{44F363BB-9E68-43A5-9EBB-FA871F80D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D913A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D913A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64A7"/>
    <w:pPr>
      <w:ind w:left="720"/>
      <w:contextualSpacing/>
    </w:pPr>
  </w:style>
  <w:style w:type="paragraph" w:styleId="NormalWeb">
    <w:name w:val="Normal (Web)"/>
    <w:basedOn w:val="Normal"/>
    <w:uiPriority w:val="99"/>
    <w:semiHidden/>
    <w:unhideWhenUsed/>
    <w:rsid w:val="004B781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D913A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D913A2"/>
    <w:rPr>
      <w:rFonts w:ascii="Times New Roman" w:eastAsia="Times New Roman" w:hAnsi="Times New Roman" w:cs="Times New Roman"/>
      <w:b/>
      <w:bCs/>
      <w:sz w:val="27"/>
      <w:szCs w:val="27"/>
      <w:lang w:eastAsia="es-MX"/>
    </w:rPr>
  </w:style>
  <w:style w:type="paragraph" w:customStyle="1" w:styleId="p">
    <w:name w:val="p"/>
    <w:basedOn w:val="Normal"/>
    <w:rsid w:val="00D913A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ph">
    <w:name w:val="ph"/>
    <w:basedOn w:val="Fuentedeprrafopredeter"/>
    <w:rsid w:val="00D913A2"/>
  </w:style>
  <w:style w:type="character" w:customStyle="1" w:styleId="keyword">
    <w:name w:val="keyword"/>
    <w:basedOn w:val="Fuentedeprrafopredeter"/>
    <w:rsid w:val="00D913A2"/>
  </w:style>
  <w:style w:type="paragraph" w:customStyle="1" w:styleId="figgroup">
    <w:name w:val="figgroup"/>
    <w:basedOn w:val="Normal"/>
    <w:rsid w:val="00D913A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cladoHTML">
    <w:name w:val="HTML Keyboard"/>
    <w:basedOn w:val="Fuentedeprrafopredeter"/>
    <w:uiPriority w:val="99"/>
    <w:semiHidden/>
    <w:unhideWhenUsed/>
    <w:rsid w:val="00D913A2"/>
    <w:rPr>
      <w:rFonts w:ascii="Courier New" w:eastAsia="Times New Roman" w:hAnsi="Courier New" w:cs="Courier New"/>
      <w:sz w:val="20"/>
      <w:szCs w:val="20"/>
    </w:rPr>
  </w:style>
  <w:style w:type="character" w:styleId="VariableHTML">
    <w:name w:val="HTML Variable"/>
    <w:basedOn w:val="Fuentedeprrafopredeter"/>
    <w:uiPriority w:val="99"/>
    <w:semiHidden/>
    <w:unhideWhenUsed/>
    <w:rsid w:val="00D913A2"/>
    <w:rPr>
      <w:i/>
      <w:iCs/>
    </w:rPr>
  </w:style>
  <w:style w:type="paragraph" w:styleId="HTMLconformatoprevio">
    <w:name w:val="HTML Preformatted"/>
    <w:basedOn w:val="Normal"/>
    <w:link w:val="HTMLconformatoprevioCar"/>
    <w:uiPriority w:val="99"/>
    <w:semiHidden/>
    <w:unhideWhenUsed/>
    <w:rsid w:val="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913A2"/>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D913A2"/>
    <w:rPr>
      <w:rFonts w:ascii="Courier New" w:eastAsia="Times New Roman" w:hAnsi="Courier New" w:cs="Courier New"/>
      <w:sz w:val="20"/>
      <w:szCs w:val="20"/>
    </w:rPr>
  </w:style>
  <w:style w:type="character" w:customStyle="1" w:styleId="content">
    <w:name w:val="content"/>
    <w:basedOn w:val="Fuentedeprrafopredeter"/>
    <w:rsid w:val="00D91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602497">
      <w:bodyDiv w:val="1"/>
      <w:marLeft w:val="0"/>
      <w:marRight w:val="0"/>
      <w:marTop w:val="0"/>
      <w:marBottom w:val="0"/>
      <w:divBdr>
        <w:top w:val="none" w:sz="0" w:space="0" w:color="auto"/>
        <w:left w:val="none" w:sz="0" w:space="0" w:color="auto"/>
        <w:bottom w:val="none" w:sz="0" w:space="0" w:color="auto"/>
        <w:right w:val="none" w:sz="0" w:space="0" w:color="auto"/>
      </w:divBdr>
    </w:div>
    <w:div w:id="1055273260">
      <w:bodyDiv w:val="1"/>
      <w:marLeft w:val="0"/>
      <w:marRight w:val="0"/>
      <w:marTop w:val="0"/>
      <w:marBottom w:val="0"/>
      <w:divBdr>
        <w:top w:val="none" w:sz="0" w:space="0" w:color="auto"/>
        <w:left w:val="none" w:sz="0" w:space="0" w:color="auto"/>
        <w:bottom w:val="none" w:sz="0" w:space="0" w:color="auto"/>
        <w:right w:val="none" w:sz="0" w:space="0" w:color="auto"/>
      </w:divBdr>
      <w:divsChild>
        <w:div w:id="21130995">
          <w:marLeft w:val="0"/>
          <w:marRight w:val="0"/>
          <w:marTop w:val="0"/>
          <w:marBottom w:val="0"/>
          <w:divBdr>
            <w:top w:val="none" w:sz="0" w:space="0" w:color="auto"/>
            <w:left w:val="none" w:sz="0" w:space="0" w:color="auto"/>
            <w:bottom w:val="none" w:sz="0" w:space="0" w:color="auto"/>
            <w:right w:val="none" w:sz="0" w:space="0" w:color="auto"/>
          </w:divBdr>
        </w:div>
        <w:div w:id="1823505655">
          <w:marLeft w:val="0"/>
          <w:marRight w:val="0"/>
          <w:marTop w:val="0"/>
          <w:marBottom w:val="0"/>
          <w:divBdr>
            <w:top w:val="none" w:sz="0" w:space="0" w:color="auto"/>
            <w:left w:val="none" w:sz="0" w:space="0" w:color="auto"/>
            <w:bottom w:val="none" w:sz="0" w:space="0" w:color="auto"/>
            <w:right w:val="none" w:sz="0" w:space="0" w:color="auto"/>
          </w:divBdr>
        </w:div>
        <w:div w:id="2038462928">
          <w:marLeft w:val="0"/>
          <w:marRight w:val="0"/>
          <w:marTop w:val="0"/>
          <w:marBottom w:val="0"/>
          <w:divBdr>
            <w:top w:val="none" w:sz="0" w:space="0" w:color="auto"/>
            <w:left w:val="none" w:sz="0" w:space="0" w:color="auto"/>
            <w:bottom w:val="none" w:sz="0" w:space="0" w:color="auto"/>
            <w:right w:val="none" w:sz="0" w:space="0" w:color="auto"/>
          </w:divBdr>
        </w:div>
      </w:divsChild>
    </w:div>
    <w:div w:id="162125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10</Pages>
  <Words>1033</Words>
  <Characters>5684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5</cp:revision>
  <dcterms:created xsi:type="dcterms:W3CDTF">2021-01-27T16:54:00Z</dcterms:created>
  <dcterms:modified xsi:type="dcterms:W3CDTF">2021-01-27T18:45:00Z</dcterms:modified>
</cp:coreProperties>
</file>