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1507895416"/>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D86CCA" w:rsidRDefault="00D86CCA">
          <w:pPr>
            <w:pStyle w:val="TOC"/>
          </w:pPr>
          <w:r>
            <w:rPr>
              <w:lang w:val="zh-CN"/>
            </w:rPr>
            <w:t>目录</w:t>
          </w:r>
        </w:p>
        <w:p w:rsidR="00D86CCA" w:rsidRDefault="00D86CCA">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\h \z \u </w:instrText>
          </w:r>
          <w:r>
            <w:fldChar w:fldCharType="separate"/>
          </w:r>
          <w:hyperlink w:anchor="_Toc29569532" w:history="1">
            <w:r w:rsidRPr="002D2CA5">
              <w:rPr>
                <w:rStyle w:val="a9"/>
                <w:noProof/>
              </w:rPr>
              <w:t>译者序</w:t>
            </w:r>
            <w:r>
              <w:rPr>
                <w:noProof/>
                <w:webHidden/>
              </w:rPr>
              <w:tab/>
            </w:r>
            <w:r>
              <w:rPr>
                <w:noProof/>
                <w:webHidden/>
              </w:rPr>
              <w:fldChar w:fldCharType="begin"/>
            </w:r>
            <w:r>
              <w:rPr>
                <w:noProof/>
                <w:webHidden/>
              </w:rPr>
              <w:instrText xml:space="preserve"> PAGEREF _Toc29569532 \h </w:instrText>
            </w:r>
            <w:r>
              <w:rPr>
                <w:noProof/>
                <w:webHidden/>
              </w:rPr>
            </w:r>
            <w:r>
              <w:rPr>
                <w:noProof/>
                <w:webHidden/>
              </w:rPr>
              <w:fldChar w:fldCharType="separate"/>
            </w:r>
            <w:r>
              <w:rPr>
                <w:noProof/>
                <w:webHidden/>
              </w:rPr>
              <w:t>1</w:t>
            </w:r>
            <w:r>
              <w:rPr>
                <w:noProof/>
                <w:webHidden/>
              </w:rPr>
              <w:fldChar w:fldCharType="end"/>
            </w:r>
          </w:hyperlink>
        </w:p>
        <w:p w:rsidR="00D86CCA" w:rsidRDefault="00D86CCA">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3" w:history="1">
            <w:r w:rsidRPr="002D2CA5">
              <w:rPr>
                <w:rStyle w:val="a9"/>
                <w:noProof/>
              </w:rPr>
              <w:t>序言</w:t>
            </w:r>
            <w:r>
              <w:rPr>
                <w:noProof/>
                <w:webHidden/>
              </w:rPr>
              <w:tab/>
            </w:r>
            <w:r>
              <w:rPr>
                <w:noProof/>
                <w:webHidden/>
              </w:rPr>
              <w:fldChar w:fldCharType="begin"/>
            </w:r>
            <w:r>
              <w:rPr>
                <w:noProof/>
                <w:webHidden/>
              </w:rPr>
              <w:instrText xml:space="preserve"> PAGEREF _Toc29569533 \h </w:instrText>
            </w:r>
            <w:r>
              <w:rPr>
                <w:noProof/>
                <w:webHidden/>
              </w:rPr>
            </w:r>
            <w:r>
              <w:rPr>
                <w:noProof/>
                <w:webHidden/>
              </w:rPr>
              <w:fldChar w:fldCharType="separate"/>
            </w:r>
            <w:r>
              <w:rPr>
                <w:noProof/>
                <w:webHidden/>
              </w:rPr>
              <w:t>3</w:t>
            </w:r>
            <w:r>
              <w:rPr>
                <w:noProof/>
                <w:webHidden/>
              </w:rPr>
              <w:fldChar w:fldCharType="end"/>
            </w:r>
          </w:hyperlink>
        </w:p>
        <w:p w:rsidR="00D86CCA" w:rsidRDefault="00D86CCA">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34" w:history="1">
            <w:r w:rsidRPr="002D2CA5">
              <w:rPr>
                <w:rStyle w:val="a9"/>
                <w:noProof/>
              </w:rPr>
              <w:t>一　甲子篇</w:t>
            </w:r>
            <w:r>
              <w:rPr>
                <w:noProof/>
                <w:webHidden/>
              </w:rPr>
              <w:tab/>
            </w:r>
            <w:r>
              <w:rPr>
                <w:noProof/>
                <w:webHidden/>
              </w:rPr>
              <w:fldChar w:fldCharType="begin"/>
            </w:r>
            <w:r>
              <w:rPr>
                <w:noProof/>
                <w:webHidden/>
              </w:rPr>
              <w:instrText xml:space="preserve"> PAGEREF _Toc29569534 \h </w:instrText>
            </w:r>
            <w:r>
              <w:rPr>
                <w:noProof/>
                <w:webHidden/>
              </w:rPr>
            </w:r>
            <w:r>
              <w:rPr>
                <w:noProof/>
                <w:webHidden/>
              </w:rPr>
              <w:fldChar w:fldCharType="separate"/>
            </w:r>
            <w:r>
              <w:rPr>
                <w:noProof/>
                <w:webHidden/>
              </w:rPr>
              <w:t>4</w:t>
            </w:r>
            <w:r>
              <w:rPr>
                <w:noProof/>
                <w:webHidden/>
              </w:rPr>
              <w:fldChar w:fldCharType="end"/>
            </w:r>
          </w:hyperlink>
        </w:p>
        <w:p w:rsidR="00D86CCA" w:rsidRDefault="00D86CCA">
          <w:pPr>
            <w:pStyle w:val="21"/>
            <w:tabs>
              <w:tab w:val="right" w:leader="dot" w:pos="11896"/>
            </w:tabs>
            <w:rPr>
              <w:noProof/>
            </w:rPr>
          </w:pPr>
          <w:hyperlink w:anchor="_Toc29569535" w:history="1">
            <w:r w:rsidRPr="002D2CA5">
              <w:rPr>
                <w:rStyle w:val="a9"/>
                <w:noProof/>
              </w:rPr>
              <w:t>澄怀</w:t>
            </w:r>
            <w:r>
              <w:rPr>
                <w:noProof/>
                <w:webHidden/>
              </w:rPr>
              <w:tab/>
            </w:r>
            <w:r>
              <w:rPr>
                <w:noProof/>
                <w:webHidden/>
              </w:rPr>
              <w:fldChar w:fldCharType="begin"/>
            </w:r>
            <w:r>
              <w:rPr>
                <w:noProof/>
                <w:webHidden/>
              </w:rPr>
              <w:instrText xml:space="preserve"> PAGEREF _Toc29569535 \h </w:instrText>
            </w:r>
            <w:r>
              <w:rPr>
                <w:noProof/>
                <w:webHidden/>
              </w:rPr>
            </w:r>
            <w:r>
              <w:rPr>
                <w:noProof/>
                <w:webHidden/>
              </w:rPr>
              <w:fldChar w:fldCharType="separate"/>
            </w:r>
            <w:r>
              <w:rPr>
                <w:noProof/>
                <w:webHidden/>
              </w:rPr>
              <w:t>5</w:t>
            </w:r>
            <w:r>
              <w:rPr>
                <w:noProof/>
                <w:webHidden/>
              </w:rPr>
              <w:fldChar w:fldCharType="end"/>
            </w:r>
          </w:hyperlink>
        </w:p>
        <w:p w:rsidR="00D86CCA" w:rsidRDefault="00D86CCA">
          <w:pPr>
            <w:pStyle w:val="21"/>
            <w:tabs>
              <w:tab w:val="right" w:leader="dot" w:pos="11896"/>
            </w:tabs>
            <w:rPr>
              <w:noProof/>
            </w:rPr>
          </w:pPr>
          <w:hyperlink w:anchor="_Toc29569536" w:history="1">
            <w:r w:rsidRPr="002D2CA5">
              <w:rPr>
                <w:rStyle w:val="a9"/>
                <w:noProof/>
              </w:rPr>
              <w:t>杖乡年</w:t>
            </w:r>
            <w:r>
              <w:rPr>
                <w:noProof/>
                <w:webHidden/>
              </w:rPr>
              <w:tab/>
            </w:r>
            <w:r>
              <w:rPr>
                <w:noProof/>
                <w:webHidden/>
              </w:rPr>
              <w:fldChar w:fldCharType="begin"/>
            </w:r>
            <w:r>
              <w:rPr>
                <w:noProof/>
                <w:webHidden/>
              </w:rPr>
              <w:instrText xml:space="preserve"> PAGEREF _Toc29569536 \h </w:instrText>
            </w:r>
            <w:r>
              <w:rPr>
                <w:noProof/>
                <w:webHidden/>
              </w:rPr>
            </w:r>
            <w:r>
              <w:rPr>
                <w:noProof/>
                <w:webHidden/>
              </w:rPr>
              <w:fldChar w:fldCharType="separate"/>
            </w:r>
            <w:r>
              <w:rPr>
                <w:noProof/>
                <w:webHidden/>
              </w:rPr>
              <w:t>6</w:t>
            </w:r>
            <w:r>
              <w:rPr>
                <w:noProof/>
                <w:webHidden/>
              </w:rPr>
              <w:fldChar w:fldCharType="end"/>
            </w:r>
          </w:hyperlink>
        </w:p>
        <w:p w:rsidR="00D86CCA" w:rsidRDefault="00D86CCA">
          <w:pPr>
            <w:pStyle w:val="21"/>
            <w:tabs>
              <w:tab w:val="right" w:leader="dot" w:pos="11896"/>
            </w:tabs>
            <w:rPr>
              <w:noProof/>
            </w:rPr>
          </w:pPr>
          <w:hyperlink w:anchor="_Toc29569537" w:history="1">
            <w:r w:rsidRPr="002D2CA5">
              <w:rPr>
                <w:rStyle w:val="a9"/>
                <w:noProof/>
              </w:rPr>
              <w:t>履影</w:t>
            </w:r>
            <w:r>
              <w:rPr>
                <w:noProof/>
                <w:webHidden/>
              </w:rPr>
              <w:tab/>
            </w:r>
            <w:r>
              <w:rPr>
                <w:noProof/>
                <w:webHidden/>
              </w:rPr>
              <w:fldChar w:fldCharType="begin"/>
            </w:r>
            <w:r>
              <w:rPr>
                <w:noProof/>
                <w:webHidden/>
              </w:rPr>
              <w:instrText xml:space="preserve"> PAGEREF _Toc29569537 \h </w:instrText>
            </w:r>
            <w:r>
              <w:rPr>
                <w:noProof/>
                <w:webHidden/>
              </w:rPr>
            </w:r>
            <w:r>
              <w:rPr>
                <w:noProof/>
                <w:webHidden/>
              </w:rPr>
              <w:fldChar w:fldCharType="separate"/>
            </w:r>
            <w:r>
              <w:rPr>
                <w:noProof/>
                <w:webHidden/>
              </w:rPr>
              <w:t>6</w:t>
            </w:r>
            <w:r>
              <w:rPr>
                <w:noProof/>
                <w:webHidden/>
              </w:rPr>
              <w:fldChar w:fldCharType="end"/>
            </w:r>
          </w:hyperlink>
        </w:p>
        <w:p w:rsidR="00D86CCA" w:rsidRDefault="00D86CCA">
          <w:pPr>
            <w:pStyle w:val="21"/>
            <w:tabs>
              <w:tab w:val="right" w:leader="dot" w:pos="11896"/>
            </w:tabs>
            <w:rPr>
              <w:noProof/>
            </w:rPr>
          </w:pPr>
          <w:hyperlink w:anchor="_Toc29569538" w:history="1">
            <w:r w:rsidRPr="002D2CA5">
              <w:rPr>
                <w:rStyle w:val="a9"/>
                <w:noProof/>
              </w:rPr>
              <w:t>甲子同年</w:t>
            </w:r>
            <w:r>
              <w:rPr>
                <w:noProof/>
                <w:webHidden/>
              </w:rPr>
              <w:tab/>
            </w:r>
            <w:r>
              <w:rPr>
                <w:noProof/>
                <w:webHidden/>
              </w:rPr>
              <w:fldChar w:fldCharType="begin"/>
            </w:r>
            <w:r>
              <w:rPr>
                <w:noProof/>
                <w:webHidden/>
              </w:rPr>
              <w:instrText xml:space="preserve"> PAGEREF _Toc29569538 \h </w:instrText>
            </w:r>
            <w:r>
              <w:rPr>
                <w:noProof/>
                <w:webHidden/>
              </w:rPr>
            </w:r>
            <w:r>
              <w:rPr>
                <w:noProof/>
                <w:webHidden/>
              </w:rPr>
              <w:fldChar w:fldCharType="separate"/>
            </w:r>
            <w:r>
              <w:rPr>
                <w:noProof/>
                <w:webHidden/>
              </w:rPr>
              <w:t>7</w:t>
            </w:r>
            <w:r>
              <w:rPr>
                <w:noProof/>
                <w:webHidden/>
              </w:rPr>
              <w:fldChar w:fldCharType="end"/>
            </w:r>
          </w:hyperlink>
        </w:p>
        <w:p w:rsidR="00D86CCA" w:rsidRDefault="00D86CCA">
          <w:pPr>
            <w:pStyle w:val="21"/>
            <w:tabs>
              <w:tab w:val="right" w:leader="dot" w:pos="11896"/>
            </w:tabs>
            <w:rPr>
              <w:noProof/>
            </w:rPr>
          </w:pPr>
          <w:hyperlink w:anchor="_Toc29569539" w:history="1">
            <w:r w:rsidRPr="002D2CA5">
              <w:rPr>
                <w:rStyle w:val="a9"/>
                <w:noProof/>
              </w:rPr>
              <w:t>畲族福湖村</w:t>
            </w:r>
            <w:r>
              <w:rPr>
                <w:noProof/>
                <w:webHidden/>
              </w:rPr>
              <w:tab/>
            </w:r>
            <w:r>
              <w:rPr>
                <w:noProof/>
                <w:webHidden/>
              </w:rPr>
              <w:fldChar w:fldCharType="begin"/>
            </w:r>
            <w:r>
              <w:rPr>
                <w:noProof/>
                <w:webHidden/>
              </w:rPr>
              <w:instrText xml:space="preserve"> PAGEREF _Toc29569539 \h </w:instrText>
            </w:r>
            <w:r>
              <w:rPr>
                <w:noProof/>
                <w:webHidden/>
              </w:rPr>
            </w:r>
            <w:r>
              <w:rPr>
                <w:noProof/>
                <w:webHidden/>
              </w:rPr>
              <w:fldChar w:fldCharType="separate"/>
            </w:r>
            <w:r>
              <w:rPr>
                <w:noProof/>
                <w:webHidden/>
              </w:rPr>
              <w:t>8</w:t>
            </w:r>
            <w:r>
              <w:rPr>
                <w:noProof/>
                <w:webHidden/>
              </w:rPr>
              <w:fldChar w:fldCharType="end"/>
            </w:r>
          </w:hyperlink>
        </w:p>
        <w:p w:rsidR="00D86CCA" w:rsidRDefault="00D86CCA">
          <w:pPr>
            <w:pStyle w:val="21"/>
            <w:tabs>
              <w:tab w:val="right" w:leader="dot" w:pos="11896"/>
            </w:tabs>
            <w:rPr>
              <w:noProof/>
            </w:rPr>
          </w:pPr>
          <w:hyperlink w:anchor="_Toc29569540" w:history="1">
            <w:r w:rsidRPr="002D2CA5">
              <w:rPr>
                <w:rStyle w:val="a9"/>
                <w:noProof/>
              </w:rPr>
              <w:t>喜张和平君还乡</w:t>
            </w:r>
            <w:r>
              <w:rPr>
                <w:noProof/>
                <w:webHidden/>
              </w:rPr>
              <w:tab/>
            </w:r>
            <w:r>
              <w:rPr>
                <w:noProof/>
                <w:webHidden/>
              </w:rPr>
              <w:fldChar w:fldCharType="begin"/>
            </w:r>
            <w:r>
              <w:rPr>
                <w:noProof/>
                <w:webHidden/>
              </w:rPr>
              <w:instrText xml:space="preserve"> PAGEREF _Toc29569540 \h </w:instrText>
            </w:r>
            <w:r>
              <w:rPr>
                <w:noProof/>
                <w:webHidden/>
              </w:rPr>
            </w:r>
            <w:r>
              <w:rPr>
                <w:noProof/>
                <w:webHidden/>
              </w:rPr>
              <w:fldChar w:fldCharType="separate"/>
            </w:r>
            <w:r>
              <w:rPr>
                <w:noProof/>
                <w:webHidden/>
              </w:rPr>
              <w:t>9</w:t>
            </w:r>
            <w:r>
              <w:rPr>
                <w:noProof/>
                <w:webHidden/>
              </w:rPr>
              <w:fldChar w:fldCharType="end"/>
            </w:r>
          </w:hyperlink>
        </w:p>
        <w:p w:rsidR="00D86CCA" w:rsidRDefault="00D86CCA">
          <w:pPr>
            <w:pStyle w:val="21"/>
            <w:tabs>
              <w:tab w:val="right" w:leader="dot" w:pos="11896"/>
            </w:tabs>
            <w:rPr>
              <w:noProof/>
            </w:rPr>
          </w:pPr>
          <w:hyperlink w:anchor="_Toc29569541" w:history="1">
            <w:r w:rsidRPr="002D2CA5">
              <w:rPr>
                <w:rStyle w:val="a9"/>
                <w:noProof/>
              </w:rPr>
              <w:t>南无观世音菩萨（一）</w:t>
            </w:r>
            <w:r>
              <w:rPr>
                <w:noProof/>
                <w:webHidden/>
              </w:rPr>
              <w:tab/>
            </w:r>
            <w:r>
              <w:rPr>
                <w:noProof/>
                <w:webHidden/>
              </w:rPr>
              <w:fldChar w:fldCharType="begin"/>
            </w:r>
            <w:r>
              <w:rPr>
                <w:noProof/>
                <w:webHidden/>
              </w:rPr>
              <w:instrText xml:space="preserve"> PAGEREF _Toc29569541 \h </w:instrText>
            </w:r>
            <w:r>
              <w:rPr>
                <w:noProof/>
                <w:webHidden/>
              </w:rPr>
            </w:r>
            <w:r>
              <w:rPr>
                <w:noProof/>
                <w:webHidden/>
              </w:rPr>
              <w:fldChar w:fldCharType="separate"/>
            </w:r>
            <w:r>
              <w:rPr>
                <w:noProof/>
                <w:webHidden/>
              </w:rPr>
              <w:t>9</w:t>
            </w:r>
            <w:r>
              <w:rPr>
                <w:noProof/>
                <w:webHidden/>
              </w:rPr>
              <w:fldChar w:fldCharType="end"/>
            </w:r>
          </w:hyperlink>
        </w:p>
        <w:p w:rsidR="00D86CCA" w:rsidRDefault="00D86CCA">
          <w:pPr>
            <w:pStyle w:val="21"/>
            <w:tabs>
              <w:tab w:val="right" w:leader="dot" w:pos="11896"/>
            </w:tabs>
            <w:rPr>
              <w:noProof/>
            </w:rPr>
          </w:pPr>
          <w:hyperlink w:anchor="_Toc29569542" w:history="1">
            <w:r w:rsidRPr="002D2CA5">
              <w:rPr>
                <w:rStyle w:val="a9"/>
                <w:noProof/>
              </w:rPr>
              <w:t>南无观世音菩萨（二）</w:t>
            </w:r>
            <w:r>
              <w:rPr>
                <w:noProof/>
                <w:webHidden/>
              </w:rPr>
              <w:tab/>
            </w:r>
            <w:r>
              <w:rPr>
                <w:noProof/>
                <w:webHidden/>
              </w:rPr>
              <w:fldChar w:fldCharType="begin"/>
            </w:r>
            <w:r>
              <w:rPr>
                <w:noProof/>
                <w:webHidden/>
              </w:rPr>
              <w:instrText xml:space="preserve"> PAGEREF _Toc29569542 \h </w:instrText>
            </w:r>
            <w:r>
              <w:rPr>
                <w:noProof/>
                <w:webHidden/>
              </w:rPr>
            </w:r>
            <w:r>
              <w:rPr>
                <w:noProof/>
                <w:webHidden/>
              </w:rPr>
              <w:fldChar w:fldCharType="separate"/>
            </w:r>
            <w:r>
              <w:rPr>
                <w:noProof/>
                <w:webHidden/>
              </w:rPr>
              <w:t>9</w:t>
            </w:r>
            <w:r>
              <w:rPr>
                <w:noProof/>
                <w:webHidden/>
              </w:rPr>
              <w:fldChar w:fldCharType="end"/>
            </w:r>
          </w:hyperlink>
        </w:p>
        <w:p w:rsidR="00D86CCA" w:rsidRDefault="00D86CCA">
          <w:pPr>
            <w:pStyle w:val="21"/>
            <w:tabs>
              <w:tab w:val="right" w:leader="dot" w:pos="11896"/>
            </w:tabs>
            <w:rPr>
              <w:noProof/>
            </w:rPr>
          </w:pPr>
          <w:hyperlink w:anchor="_Toc29569543" w:history="1">
            <w:r w:rsidRPr="002D2CA5">
              <w:rPr>
                <w:rStyle w:val="a9"/>
                <w:noProof/>
              </w:rPr>
              <w:t>泉州开元寺</w:t>
            </w:r>
            <w:r>
              <w:rPr>
                <w:noProof/>
                <w:webHidden/>
              </w:rPr>
              <w:tab/>
            </w:r>
            <w:r>
              <w:rPr>
                <w:noProof/>
                <w:webHidden/>
              </w:rPr>
              <w:fldChar w:fldCharType="begin"/>
            </w:r>
            <w:r>
              <w:rPr>
                <w:noProof/>
                <w:webHidden/>
              </w:rPr>
              <w:instrText xml:space="preserve"> PAGEREF _Toc29569543 \h </w:instrText>
            </w:r>
            <w:r>
              <w:rPr>
                <w:noProof/>
                <w:webHidden/>
              </w:rPr>
            </w:r>
            <w:r>
              <w:rPr>
                <w:noProof/>
                <w:webHidden/>
              </w:rPr>
              <w:fldChar w:fldCharType="separate"/>
            </w:r>
            <w:r>
              <w:rPr>
                <w:noProof/>
                <w:webHidden/>
              </w:rPr>
              <w:t>10</w:t>
            </w:r>
            <w:r>
              <w:rPr>
                <w:noProof/>
                <w:webHidden/>
              </w:rPr>
              <w:fldChar w:fldCharType="end"/>
            </w:r>
          </w:hyperlink>
        </w:p>
        <w:p w:rsidR="00D86CCA" w:rsidRDefault="00D86CCA">
          <w:pPr>
            <w:pStyle w:val="21"/>
            <w:tabs>
              <w:tab w:val="right" w:leader="dot" w:pos="11896"/>
            </w:tabs>
            <w:rPr>
              <w:noProof/>
            </w:rPr>
          </w:pPr>
          <w:hyperlink w:anchor="_Toc29569544" w:history="1">
            <w:r w:rsidRPr="002D2CA5">
              <w:rPr>
                <w:rStyle w:val="a9"/>
                <w:noProof/>
              </w:rPr>
              <w:t>鱼文颂</w:t>
            </w:r>
            <w:r>
              <w:rPr>
                <w:noProof/>
                <w:webHidden/>
              </w:rPr>
              <w:tab/>
            </w:r>
            <w:r>
              <w:rPr>
                <w:noProof/>
                <w:webHidden/>
              </w:rPr>
              <w:fldChar w:fldCharType="begin"/>
            </w:r>
            <w:r>
              <w:rPr>
                <w:noProof/>
                <w:webHidden/>
              </w:rPr>
              <w:instrText xml:space="preserve"> PAGEREF _Toc29569544 \h </w:instrText>
            </w:r>
            <w:r>
              <w:rPr>
                <w:noProof/>
                <w:webHidden/>
              </w:rPr>
            </w:r>
            <w:r>
              <w:rPr>
                <w:noProof/>
                <w:webHidden/>
              </w:rPr>
              <w:fldChar w:fldCharType="separate"/>
            </w:r>
            <w:r>
              <w:rPr>
                <w:noProof/>
                <w:webHidden/>
              </w:rPr>
              <w:t>10</w:t>
            </w:r>
            <w:r>
              <w:rPr>
                <w:noProof/>
                <w:webHidden/>
              </w:rPr>
              <w:fldChar w:fldCharType="end"/>
            </w:r>
          </w:hyperlink>
        </w:p>
        <w:p w:rsidR="00D86CCA" w:rsidRDefault="00D86CCA">
          <w:pPr>
            <w:pStyle w:val="21"/>
            <w:tabs>
              <w:tab w:val="right" w:leader="dot" w:pos="11896"/>
            </w:tabs>
            <w:rPr>
              <w:noProof/>
            </w:rPr>
          </w:pPr>
          <w:hyperlink w:anchor="_Toc29569545" w:history="1">
            <w:r w:rsidRPr="002D2CA5">
              <w:rPr>
                <w:rStyle w:val="a9"/>
                <w:noProof/>
              </w:rPr>
              <w:t>兵马俑歌</w:t>
            </w:r>
            <w:r>
              <w:rPr>
                <w:noProof/>
                <w:webHidden/>
              </w:rPr>
              <w:tab/>
            </w:r>
            <w:r>
              <w:rPr>
                <w:noProof/>
                <w:webHidden/>
              </w:rPr>
              <w:fldChar w:fldCharType="begin"/>
            </w:r>
            <w:r>
              <w:rPr>
                <w:noProof/>
                <w:webHidden/>
              </w:rPr>
              <w:instrText xml:space="preserve"> PAGEREF _Toc29569545 \h </w:instrText>
            </w:r>
            <w:r>
              <w:rPr>
                <w:noProof/>
                <w:webHidden/>
              </w:rPr>
            </w:r>
            <w:r>
              <w:rPr>
                <w:noProof/>
                <w:webHidden/>
              </w:rPr>
              <w:fldChar w:fldCharType="separate"/>
            </w:r>
            <w:r>
              <w:rPr>
                <w:noProof/>
                <w:webHidden/>
              </w:rPr>
              <w:t>11</w:t>
            </w:r>
            <w:r>
              <w:rPr>
                <w:noProof/>
                <w:webHidden/>
              </w:rPr>
              <w:fldChar w:fldCharType="end"/>
            </w:r>
          </w:hyperlink>
        </w:p>
        <w:p w:rsidR="00D86CCA" w:rsidRDefault="00D86CCA">
          <w:pPr>
            <w:pStyle w:val="21"/>
            <w:tabs>
              <w:tab w:val="right" w:leader="dot" w:pos="11896"/>
            </w:tabs>
            <w:rPr>
              <w:noProof/>
            </w:rPr>
          </w:pPr>
          <w:hyperlink w:anchor="_Toc29569546" w:history="1">
            <w:r w:rsidRPr="002D2CA5">
              <w:rPr>
                <w:rStyle w:val="a9"/>
                <w:noProof/>
              </w:rPr>
              <w:t>敦煌文物</w:t>
            </w:r>
            <w:r>
              <w:rPr>
                <w:noProof/>
                <w:webHidden/>
              </w:rPr>
              <w:tab/>
            </w:r>
            <w:r>
              <w:rPr>
                <w:noProof/>
                <w:webHidden/>
              </w:rPr>
              <w:fldChar w:fldCharType="begin"/>
            </w:r>
            <w:r>
              <w:rPr>
                <w:noProof/>
                <w:webHidden/>
              </w:rPr>
              <w:instrText xml:space="preserve"> PAGEREF _Toc29569546 \h </w:instrText>
            </w:r>
            <w:r>
              <w:rPr>
                <w:noProof/>
                <w:webHidden/>
              </w:rPr>
            </w:r>
            <w:r>
              <w:rPr>
                <w:noProof/>
                <w:webHidden/>
              </w:rPr>
              <w:fldChar w:fldCharType="separate"/>
            </w:r>
            <w:r>
              <w:rPr>
                <w:noProof/>
                <w:webHidden/>
              </w:rPr>
              <w:t>11</w:t>
            </w:r>
            <w:r>
              <w:rPr>
                <w:noProof/>
                <w:webHidden/>
              </w:rPr>
              <w:fldChar w:fldCharType="end"/>
            </w:r>
          </w:hyperlink>
        </w:p>
        <w:p w:rsidR="00D86CCA" w:rsidRDefault="00D86CCA">
          <w:pPr>
            <w:pStyle w:val="21"/>
            <w:tabs>
              <w:tab w:val="right" w:leader="dot" w:pos="11896"/>
            </w:tabs>
            <w:rPr>
              <w:noProof/>
            </w:rPr>
          </w:pPr>
          <w:hyperlink w:anchor="_Toc29569547" w:history="1">
            <w:r w:rsidRPr="002D2CA5">
              <w:rPr>
                <w:rStyle w:val="a9"/>
                <w:noProof/>
              </w:rPr>
              <w:t>威尼斯</w:t>
            </w:r>
            <w:r>
              <w:rPr>
                <w:noProof/>
                <w:webHidden/>
              </w:rPr>
              <w:tab/>
            </w:r>
            <w:r>
              <w:rPr>
                <w:noProof/>
                <w:webHidden/>
              </w:rPr>
              <w:fldChar w:fldCharType="begin"/>
            </w:r>
            <w:r>
              <w:rPr>
                <w:noProof/>
                <w:webHidden/>
              </w:rPr>
              <w:instrText xml:space="preserve"> PAGEREF _Toc29569547 \h </w:instrText>
            </w:r>
            <w:r>
              <w:rPr>
                <w:noProof/>
                <w:webHidden/>
              </w:rPr>
            </w:r>
            <w:r>
              <w:rPr>
                <w:noProof/>
                <w:webHidden/>
              </w:rPr>
              <w:fldChar w:fldCharType="separate"/>
            </w:r>
            <w:r>
              <w:rPr>
                <w:noProof/>
                <w:webHidden/>
              </w:rPr>
              <w:t>12</w:t>
            </w:r>
            <w:r>
              <w:rPr>
                <w:noProof/>
                <w:webHidden/>
              </w:rPr>
              <w:fldChar w:fldCharType="end"/>
            </w:r>
          </w:hyperlink>
        </w:p>
        <w:p w:rsidR="00D86CCA" w:rsidRDefault="00D86CCA">
          <w:pPr>
            <w:pStyle w:val="21"/>
            <w:tabs>
              <w:tab w:val="right" w:leader="dot" w:pos="11896"/>
            </w:tabs>
            <w:rPr>
              <w:noProof/>
            </w:rPr>
          </w:pPr>
          <w:hyperlink w:anchor="_Toc29569548" w:history="1">
            <w:r w:rsidRPr="002D2CA5">
              <w:rPr>
                <w:rStyle w:val="a9"/>
                <w:noProof/>
              </w:rPr>
              <w:t>大英博物馆</w:t>
            </w:r>
            <w:r>
              <w:rPr>
                <w:noProof/>
                <w:webHidden/>
              </w:rPr>
              <w:tab/>
            </w:r>
            <w:r>
              <w:rPr>
                <w:noProof/>
                <w:webHidden/>
              </w:rPr>
              <w:fldChar w:fldCharType="begin"/>
            </w:r>
            <w:r>
              <w:rPr>
                <w:noProof/>
                <w:webHidden/>
              </w:rPr>
              <w:instrText xml:space="preserve"> PAGEREF _Toc29569548 \h </w:instrText>
            </w:r>
            <w:r>
              <w:rPr>
                <w:noProof/>
                <w:webHidden/>
              </w:rPr>
            </w:r>
            <w:r>
              <w:rPr>
                <w:noProof/>
                <w:webHidden/>
              </w:rPr>
              <w:fldChar w:fldCharType="separate"/>
            </w:r>
            <w:r>
              <w:rPr>
                <w:noProof/>
                <w:webHidden/>
              </w:rPr>
              <w:t>13</w:t>
            </w:r>
            <w:r>
              <w:rPr>
                <w:noProof/>
                <w:webHidden/>
              </w:rPr>
              <w:fldChar w:fldCharType="end"/>
            </w:r>
          </w:hyperlink>
        </w:p>
        <w:p w:rsidR="00D86CCA" w:rsidRDefault="00D86CCA">
          <w:pPr>
            <w:pStyle w:val="21"/>
            <w:tabs>
              <w:tab w:val="right" w:leader="dot" w:pos="11896"/>
            </w:tabs>
            <w:rPr>
              <w:noProof/>
            </w:rPr>
          </w:pPr>
          <w:hyperlink w:anchor="_Toc29569549" w:history="1">
            <w:r w:rsidRPr="002D2CA5">
              <w:rPr>
                <w:rStyle w:val="a9"/>
                <w:noProof/>
              </w:rPr>
              <w:t>老虎</w:t>
            </w:r>
            <w:r>
              <w:rPr>
                <w:noProof/>
                <w:webHidden/>
              </w:rPr>
              <w:tab/>
            </w:r>
            <w:r>
              <w:rPr>
                <w:noProof/>
                <w:webHidden/>
              </w:rPr>
              <w:fldChar w:fldCharType="begin"/>
            </w:r>
            <w:r>
              <w:rPr>
                <w:noProof/>
                <w:webHidden/>
              </w:rPr>
              <w:instrText xml:space="preserve"> PAGEREF _Toc29569549 \h </w:instrText>
            </w:r>
            <w:r>
              <w:rPr>
                <w:noProof/>
                <w:webHidden/>
              </w:rPr>
            </w:r>
            <w:r>
              <w:rPr>
                <w:noProof/>
                <w:webHidden/>
              </w:rPr>
              <w:fldChar w:fldCharType="separate"/>
            </w:r>
            <w:r>
              <w:rPr>
                <w:noProof/>
                <w:webHidden/>
              </w:rPr>
              <w:t>13</w:t>
            </w:r>
            <w:r>
              <w:rPr>
                <w:noProof/>
                <w:webHidden/>
              </w:rPr>
              <w:fldChar w:fldCharType="end"/>
            </w:r>
          </w:hyperlink>
        </w:p>
        <w:p w:rsidR="00D86CCA" w:rsidRDefault="00D86CCA">
          <w:pPr>
            <w:pStyle w:val="21"/>
            <w:tabs>
              <w:tab w:val="right" w:leader="dot" w:pos="11896"/>
            </w:tabs>
            <w:rPr>
              <w:noProof/>
            </w:rPr>
          </w:pPr>
          <w:hyperlink w:anchor="_Toc29569550" w:history="1">
            <w:r w:rsidRPr="002D2CA5">
              <w:rPr>
                <w:rStyle w:val="a9"/>
                <w:noProof/>
              </w:rPr>
              <w:t>再游敦煌</w:t>
            </w:r>
            <w:r>
              <w:rPr>
                <w:noProof/>
                <w:webHidden/>
              </w:rPr>
              <w:tab/>
            </w:r>
            <w:r>
              <w:rPr>
                <w:noProof/>
                <w:webHidden/>
              </w:rPr>
              <w:fldChar w:fldCharType="begin"/>
            </w:r>
            <w:r>
              <w:rPr>
                <w:noProof/>
                <w:webHidden/>
              </w:rPr>
              <w:instrText xml:space="preserve"> PAGEREF _Toc29569550 \h </w:instrText>
            </w:r>
            <w:r>
              <w:rPr>
                <w:noProof/>
                <w:webHidden/>
              </w:rPr>
            </w:r>
            <w:r>
              <w:rPr>
                <w:noProof/>
                <w:webHidden/>
              </w:rPr>
              <w:fldChar w:fldCharType="separate"/>
            </w:r>
            <w:r>
              <w:rPr>
                <w:noProof/>
                <w:webHidden/>
              </w:rPr>
              <w:t>14</w:t>
            </w:r>
            <w:r>
              <w:rPr>
                <w:noProof/>
                <w:webHidden/>
              </w:rPr>
              <w:fldChar w:fldCharType="end"/>
            </w:r>
          </w:hyperlink>
        </w:p>
        <w:p w:rsidR="00D86CCA" w:rsidRDefault="00D86CCA">
          <w:pPr>
            <w:pStyle w:val="21"/>
            <w:tabs>
              <w:tab w:val="right" w:leader="dot" w:pos="11896"/>
            </w:tabs>
            <w:rPr>
              <w:noProof/>
            </w:rPr>
          </w:pPr>
          <w:hyperlink w:anchor="_Toc29569551" w:history="1">
            <w:r w:rsidRPr="002D2CA5">
              <w:rPr>
                <w:rStyle w:val="a9"/>
                <w:noProof/>
              </w:rPr>
              <w:t>飞天</w:t>
            </w:r>
            <w:r>
              <w:rPr>
                <w:noProof/>
                <w:webHidden/>
              </w:rPr>
              <w:tab/>
            </w:r>
            <w:r>
              <w:rPr>
                <w:noProof/>
                <w:webHidden/>
              </w:rPr>
              <w:fldChar w:fldCharType="begin"/>
            </w:r>
            <w:r>
              <w:rPr>
                <w:noProof/>
                <w:webHidden/>
              </w:rPr>
              <w:instrText xml:space="preserve"> PAGEREF _Toc29569551 \h </w:instrText>
            </w:r>
            <w:r>
              <w:rPr>
                <w:noProof/>
                <w:webHidden/>
              </w:rPr>
            </w:r>
            <w:r>
              <w:rPr>
                <w:noProof/>
                <w:webHidden/>
              </w:rPr>
              <w:fldChar w:fldCharType="separate"/>
            </w:r>
            <w:r>
              <w:rPr>
                <w:noProof/>
                <w:webHidden/>
              </w:rPr>
              <w:t>14</w:t>
            </w:r>
            <w:r>
              <w:rPr>
                <w:noProof/>
                <w:webHidden/>
              </w:rPr>
              <w:fldChar w:fldCharType="end"/>
            </w:r>
          </w:hyperlink>
        </w:p>
        <w:p w:rsidR="00D86CCA" w:rsidRDefault="00D86CCA">
          <w:pPr>
            <w:pStyle w:val="21"/>
            <w:tabs>
              <w:tab w:val="right" w:leader="dot" w:pos="11896"/>
            </w:tabs>
            <w:rPr>
              <w:noProof/>
            </w:rPr>
          </w:pPr>
          <w:hyperlink w:anchor="_Toc29569552" w:history="1">
            <w:r w:rsidRPr="002D2CA5">
              <w:rPr>
                <w:rStyle w:val="a9"/>
                <w:noProof/>
              </w:rPr>
              <w:t>飞天之歌</w:t>
            </w:r>
            <w:r>
              <w:rPr>
                <w:noProof/>
                <w:webHidden/>
              </w:rPr>
              <w:tab/>
            </w:r>
            <w:r>
              <w:rPr>
                <w:noProof/>
                <w:webHidden/>
              </w:rPr>
              <w:fldChar w:fldCharType="begin"/>
            </w:r>
            <w:r>
              <w:rPr>
                <w:noProof/>
                <w:webHidden/>
              </w:rPr>
              <w:instrText xml:space="preserve"> PAGEREF _Toc29569552 \h </w:instrText>
            </w:r>
            <w:r>
              <w:rPr>
                <w:noProof/>
                <w:webHidden/>
              </w:rPr>
            </w:r>
            <w:r>
              <w:rPr>
                <w:noProof/>
                <w:webHidden/>
              </w:rPr>
              <w:fldChar w:fldCharType="separate"/>
            </w:r>
            <w:r>
              <w:rPr>
                <w:noProof/>
                <w:webHidden/>
              </w:rPr>
              <w:t>15</w:t>
            </w:r>
            <w:r>
              <w:rPr>
                <w:noProof/>
                <w:webHidden/>
              </w:rPr>
              <w:fldChar w:fldCharType="end"/>
            </w:r>
          </w:hyperlink>
        </w:p>
        <w:p w:rsidR="00D86CCA" w:rsidRDefault="00D86CCA">
          <w:pPr>
            <w:pStyle w:val="21"/>
            <w:tabs>
              <w:tab w:val="right" w:leader="dot" w:pos="11896"/>
            </w:tabs>
            <w:rPr>
              <w:noProof/>
            </w:rPr>
          </w:pPr>
          <w:hyperlink w:anchor="_Toc29569553" w:history="1">
            <w:r w:rsidRPr="002D2CA5">
              <w:rPr>
                <w:rStyle w:val="a9"/>
                <w:noProof/>
              </w:rPr>
              <w:t>算命曲</w:t>
            </w:r>
            <w:r>
              <w:rPr>
                <w:noProof/>
                <w:webHidden/>
              </w:rPr>
              <w:tab/>
            </w:r>
            <w:r>
              <w:rPr>
                <w:noProof/>
                <w:webHidden/>
              </w:rPr>
              <w:fldChar w:fldCharType="begin"/>
            </w:r>
            <w:r>
              <w:rPr>
                <w:noProof/>
                <w:webHidden/>
              </w:rPr>
              <w:instrText xml:space="preserve"> PAGEREF _Toc29569553 \h </w:instrText>
            </w:r>
            <w:r>
              <w:rPr>
                <w:noProof/>
                <w:webHidden/>
              </w:rPr>
            </w:r>
            <w:r>
              <w:rPr>
                <w:noProof/>
                <w:webHidden/>
              </w:rPr>
              <w:fldChar w:fldCharType="separate"/>
            </w:r>
            <w:r>
              <w:rPr>
                <w:noProof/>
                <w:webHidden/>
              </w:rPr>
              <w:t>16</w:t>
            </w:r>
            <w:r>
              <w:rPr>
                <w:noProof/>
                <w:webHidden/>
              </w:rPr>
              <w:fldChar w:fldCharType="end"/>
            </w:r>
          </w:hyperlink>
        </w:p>
        <w:p w:rsidR="00D86CCA" w:rsidRDefault="00D86CCA">
          <w:pPr>
            <w:pStyle w:val="21"/>
            <w:tabs>
              <w:tab w:val="right" w:leader="dot" w:pos="11896"/>
            </w:tabs>
            <w:rPr>
              <w:noProof/>
            </w:rPr>
          </w:pPr>
          <w:hyperlink w:anchor="_Toc29569554" w:history="1">
            <w:r w:rsidRPr="002D2CA5">
              <w:rPr>
                <w:rStyle w:val="a9"/>
                <w:noProof/>
              </w:rPr>
              <w:t>冬至</w:t>
            </w:r>
            <w:r>
              <w:rPr>
                <w:noProof/>
                <w:webHidden/>
              </w:rPr>
              <w:tab/>
            </w:r>
            <w:r>
              <w:rPr>
                <w:noProof/>
                <w:webHidden/>
              </w:rPr>
              <w:fldChar w:fldCharType="begin"/>
            </w:r>
            <w:r>
              <w:rPr>
                <w:noProof/>
                <w:webHidden/>
              </w:rPr>
              <w:instrText xml:space="preserve"> PAGEREF _Toc29569554 \h </w:instrText>
            </w:r>
            <w:r>
              <w:rPr>
                <w:noProof/>
                <w:webHidden/>
              </w:rPr>
            </w:r>
            <w:r>
              <w:rPr>
                <w:noProof/>
                <w:webHidden/>
              </w:rPr>
              <w:fldChar w:fldCharType="separate"/>
            </w:r>
            <w:r>
              <w:rPr>
                <w:noProof/>
                <w:webHidden/>
              </w:rPr>
              <w:t>17</w:t>
            </w:r>
            <w:r>
              <w:rPr>
                <w:noProof/>
                <w:webHidden/>
              </w:rPr>
              <w:fldChar w:fldCharType="end"/>
            </w:r>
          </w:hyperlink>
        </w:p>
        <w:p w:rsidR="00D86CCA" w:rsidRDefault="00D86CCA">
          <w:pPr>
            <w:pStyle w:val="21"/>
            <w:tabs>
              <w:tab w:val="right" w:leader="dot" w:pos="11896"/>
            </w:tabs>
            <w:rPr>
              <w:noProof/>
            </w:rPr>
          </w:pPr>
          <w:hyperlink w:anchor="_Toc29569555" w:history="1">
            <w:r w:rsidRPr="002D2CA5">
              <w:rPr>
                <w:rStyle w:val="a9"/>
                <w:noProof/>
              </w:rPr>
              <w:t>别馆牡丹园</w:t>
            </w:r>
            <w:r>
              <w:rPr>
                <w:noProof/>
                <w:webHidden/>
              </w:rPr>
              <w:tab/>
            </w:r>
            <w:r>
              <w:rPr>
                <w:noProof/>
                <w:webHidden/>
              </w:rPr>
              <w:fldChar w:fldCharType="begin"/>
            </w:r>
            <w:r>
              <w:rPr>
                <w:noProof/>
                <w:webHidden/>
              </w:rPr>
              <w:instrText xml:space="preserve"> PAGEREF _Toc29569555 \h </w:instrText>
            </w:r>
            <w:r>
              <w:rPr>
                <w:noProof/>
                <w:webHidden/>
              </w:rPr>
            </w:r>
            <w:r>
              <w:rPr>
                <w:noProof/>
                <w:webHidden/>
              </w:rPr>
              <w:fldChar w:fldCharType="separate"/>
            </w:r>
            <w:r>
              <w:rPr>
                <w:noProof/>
                <w:webHidden/>
              </w:rPr>
              <w:t>17</w:t>
            </w:r>
            <w:r>
              <w:rPr>
                <w:noProof/>
                <w:webHidden/>
              </w:rPr>
              <w:fldChar w:fldCharType="end"/>
            </w:r>
          </w:hyperlink>
        </w:p>
        <w:p w:rsidR="00D86CCA" w:rsidRDefault="00D86CCA">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56" w:history="1">
            <w:r w:rsidRPr="002D2CA5">
              <w:rPr>
                <w:rStyle w:val="a9"/>
                <w:noProof/>
              </w:rPr>
              <w:t>二　乙丑篇</w:t>
            </w:r>
            <w:r>
              <w:rPr>
                <w:noProof/>
                <w:webHidden/>
              </w:rPr>
              <w:tab/>
            </w:r>
            <w:r>
              <w:rPr>
                <w:noProof/>
                <w:webHidden/>
              </w:rPr>
              <w:fldChar w:fldCharType="begin"/>
            </w:r>
            <w:r>
              <w:rPr>
                <w:noProof/>
                <w:webHidden/>
              </w:rPr>
              <w:instrText xml:space="preserve"> PAGEREF _Toc29569556 \h </w:instrText>
            </w:r>
            <w:r>
              <w:rPr>
                <w:noProof/>
                <w:webHidden/>
              </w:rPr>
            </w:r>
            <w:r>
              <w:rPr>
                <w:noProof/>
                <w:webHidden/>
              </w:rPr>
              <w:fldChar w:fldCharType="separate"/>
            </w:r>
            <w:r>
              <w:rPr>
                <w:noProof/>
                <w:webHidden/>
              </w:rPr>
              <w:t>19</w:t>
            </w:r>
            <w:r>
              <w:rPr>
                <w:noProof/>
                <w:webHidden/>
              </w:rPr>
              <w:fldChar w:fldCharType="end"/>
            </w:r>
          </w:hyperlink>
        </w:p>
        <w:p w:rsidR="00D86CCA" w:rsidRDefault="00D86CCA">
          <w:pPr>
            <w:pStyle w:val="21"/>
            <w:tabs>
              <w:tab w:val="right" w:leader="dot" w:pos="11896"/>
            </w:tabs>
            <w:rPr>
              <w:noProof/>
            </w:rPr>
          </w:pPr>
          <w:hyperlink w:anchor="_Toc29569557" w:history="1">
            <w:r w:rsidRPr="002D2CA5">
              <w:rPr>
                <w:rStyle w:val="a9"/>
                <w:noProof/>
              </w:rPr>
              <w:t>迎春</w:t>
            </w:r>
            <w:r>
              <w:rPr>
                <w:noProof/>
                <w:webHidden/>
              </w:rPr>
              <w:tab/>
            </w:r>
            <w:r>
              <w:rPr>
                <w:noProof/>
                <w:webHidden/>
              </w:rPr>
              <w:fldChar w:fldCharType="begin"/>
            </w:r>
            <w:r>
              <w:rPr>
                <w:noProof/>
                <w:webHidden/>
              </w:rPr>
              <w:instrText xml:space="preserve"> PAGEREF _Toc29569557 \h </w:instrText>
            </w:r>
            <w:r>
              <w:rPr>
                <w:noProof/>
                <w:webHidden/>
              </w:rPr>
            </w:r>
            <w:r>
              <w:rPr>
                <w:noProof/>
                <w:webHidden/>
              </w:rPr>
              <w:fldChar w:fldCharType="separate"/>
            </w:r>
            <w:r>
              <w:rPr>
                <w:noProof/>
                <w:webHidden/>
              </w:rPr>
              <w:t>19</w:t>
            </w:r>
            <w:r>
              <w:rPr>
                <w:noProof/>
                <w:webHidden/>
              </w:rPr>
              <w:fldChar w:fldCharType="end"/>
            </w:r>
          </w:hyperlink>
        </w:p>
        <w:p w:rsidR="00D86CCA" w:rsidRDefault="00D86CCA">
          <w:pPr>
            <w:pStyle w:val="21"/>
            <w:tabs>
              <w:tab w:val="right" w:leader="dot" w:pos="11896"/>
            </w:tabs>
            <w:rPr>
              <w:noProof/>
            </w:rPr>
          </w:pPr>
          <w:hyperlink w:anchor="_Toc29569558" w:history="1">
            <w:r w:rsidRPr="002D2CA5">
              <w:rPr>
                <w:rStyle w:val="a9"/>
                <w:noProof/>
              </w:rPr>
              <w:t>画花郎</w:t>
            </w:r>
            <w:r>
              <w:rPr>
                <w:noProof/>
                <w:webHidden/>
              </w:rPr>
              <w:tab/>
            </w:r>
            <w:r>
              <w:rPr>
                <w:noProof/>
                <w:webHidden/>
              </w:rPr>
              <w:fldChar w:fldCharType="begin"/>
            </w:r>
            <w:r>
              <w:rPr>
                <w:noProof/>
                <w:webHidden/>
              </w:rPr>
              <w:instrText xml:space="preserve"> PAGEREF _Toc29569558 \h </w:instrText>
            </w:r>
            <w:r>
              <w:rPr>
                <w:noProof/>
                <w:webHidden/>
              </w:rPr>
            </w:r>
            <w:r>
              <w:rPr>
                <w:noProof/>
                <w:webHidden/>
              </w:rPr>
              <w:fldChar w:fldCharType="separate"/>
            </w:r>
            <w:r>
              <w:rPr>
                <w:noProof/>
                <w:webHidden/>
              </w:rPr>
              <w:t>19</w:t>
            </w:r>
            <w:r>
              <w:rPr>
                <w:noProof/>
                <w:webHidden/>
              </w:rPr>
              <w:fldChar w:fldCharType="end"/>
            </w:r>
          </w:hyperlink>
        </w:p>
        <w:p w:rsidR="00D86CCA" w:rsidRDefault="00D86CCA">
          <w:pPr>
            <w:pStyle w:val="21"/>
            <w:tabs>
              <w:tab w:val="right" w:leader="dot" w:pos="11896"/>
            </w:tabs>
            <w:rPr>
              <w:noProof/>
            </w:rPr>
          </w:pPr>
          <w:hyperlink w:anchor="_Toc29569559" w:history="1">
            <w:r w:rsidRPr="002D2CA5">
              <w:rPr>
                <w:rStyle w:val="a9"/>
                <w:noProof/>
              </w:rPr>
              <w:t>贺婚</w:t>
            </w:r>
            <w:r>
              <w:rPr>
                <w:noProof/>
                <w:webHidden/>
              </w:rPr>
              <w:tab/>
            </w:r>
            <w:r>
              <w:rPr>
                <w:noProof/>
                <w:webHidden/>
              </w:rPr>
              <w:fldChar w:fldCharType="begin"/>
            </w:r>
            <w:r>
              <w:rPr>
                <w:noProof/>
                <w:webHidden/>
              </w:rPr>
              <w:instrText xml:space="preserve"> PAGEREF _Toc29569559 \h </w:instrText>
            </w:r>
            <w:r>
              <w:rPr>
                <w:noProof/>
                <w:webHidden/>
              </w:rPr>
            </w:r>
            <w:r>
              <w:rPr>
                <w:noProof/>
                <w:webHidden/>
              </w:rPr>
              <w:fldChar w:fldCharType="separate"/>
            </w:r>
            <w:r>
              <w:rPr>
                <w:noProof/>
                <w:webHidden/>
              </w:rPr>
              <w:t>20</w:t>
            </w:r>
            <w:r>
              <w:rPr>
                <w:noProof/>
                <w:webHidden/>
              </w:rPr>
              <w:fldChar w:fldCharType="end"/>
            </w:r>
          </w:hyperlink>
        </w:p>
        <w:p w:rsidR="00D86CCA" w:rsidRDefault="00D86CCA">
          <w:pPr>
            <w:pStyle w:val="21"/>
            <w:tabs>
              <w:tab w:val="right" w:leader="dot" w:pos="11896"/>
            </w:tabs>
            <w:rPr>
              <w:noProof/>
            </w:rPr>
          </w:pPr>
          <w:hyperlink w:anchor="_Toc29569560" w:history="1">
            <w:r w:rsidRPr="002D2CA5">
              <w:rPr>
                <w:rStyle w:val="a9"/>
                <w:noProof/>
              </w:rPr>
              <w:t>和范曾先生韵</w:t>
            </w:r>
            <w:r>
              <w:rPr>
                <w:noProof/>
                <w:webHidden/>
              </w:rPr>
              <w:tab/>
            </w:r>
            <w:r>
              <w:rPr>
                <w:noProof/>
                <w:webHidden/>
              </w:rPr>
              <w:fldChar w:fldCharType="begin"/>
            </w:r>
            <w:r>
              <w:rPr>
                <w:noProof/>
                <w:webHidden/>
              </w:rPr>
              <w:instrText xml:space="preserve"> PAGEREF _Toc29569560 \h </w:instrText>
            </w:r>
            <w:r>
              <w:rPr>
                <w:noProof/>
                <w:webHidden/>
              </w:rPr>
            </w:r>
            <w:r>
              <w:rPr>
                <w:noProof/>
                <w:webHidden/>
              </w:rPr>
              <w:fldChar w:fldCharType="separate"/>
            </w:r>
            <w:r>
              <w:rPr>
                <w:noProof/>
                <w:webHidden/>
              </w:rPr>
              <w:t>21</w:t>
            </w:r>
            <w:r>
              <w:rPr>
                <w:noProof/>
                <w:webHidden/>
              </w:rPr>
              <w:fldChar w:fldCharType="end"/>
            </w:r>
          </w:hyperlink>
        </w:p>
        <w:p w:rsidR="00D86CCA" w:rsidRDefault="00D86CCA">
          <w:pPr>
            <w:pStyle w:val="21"/>
            <w:tabs>
              <w:tab w:val="right" w:leader="dot" w:pos="11896"/>
            </w:tabs>
            <w:rPr>
              <w:noProof/>
            </w:rPr>
          </w:pPr>
          <w:hyperlink w:anchor="_Toc29569561" w:history="1">
            <w:r w:rsidRPr="002D2CA5">
              <w:rPr>
                <w:rStyle w:val="a9"/>
                <w:noProof/>
              </w:rPr>
              <w:t>级友</w:t>
            </w:r>
            <w:r>
              <w:rPr>
                <w:noProof/>
                <w:webHidden/>
              </w:rPr>
              <w:tab/>
            </w:r>
            <w:r>
              <w:rPr>
                <w:noProof/>
                <w:webHidden/>
              </w:rPr>
              <w:fldChar w:fldCharType="begin"/>
            </w:r>
            <w:r>
              <w:rPr>
                <w:noProof/>
                <w:webHidden/>
              </w:rPr>
              <w:instrText xml:space="preserve"> PAGEREF _Toc29569561 \h </w:instrText>
            </w:r>
            <w:r>
              <w:rPr>
                <w:noProof/>
                <w:webHidden/>
              </w:rPr>
            </w:r>
            <w:r>
              <w:rPr>
                <w:noProof/>
                <w:webHidden/>
              </w:rPr>
              <w:fldChar w:fldCharType="separate"/>
            </w:r>
            <w:r>
              <w:rPr>
                <w:noProof/>
                <w:webHidden/>
              </w:rPr>
              <w:t>22</w:t>
            </w:r>
            <w:r>
              <w:rPr>
                <w:noProof/>
                <w:webHidden/>
              </w:rPr>
              <w:fldChar w:fldCharType="end"/>
            </w:r>
          </w:hyperlink>
        </w:p>
        <w:p w:rsidR="00D86CCA" w:rsidRDefault="00D86CCA">
          <w:pPr>
            <w:pStyle w:val="21"/>
            <w:tabs>
              <w:tab w:val="right" w:leader="dot" w:pos="11896"/>
            </w:tabs>
            <w:rPr>
              <w:noProof/>
            </w:rPr>
          </w:pPr>
          <w:hyperlink w:anchor="_Toc29569562" w:history="1">
            <w:r w:rsidRPr="002D2CA5">
              <w:rPr>
                <w:rStyle w:val="a9"/>
                <w:noProof/>
              </w:rPr>
              <w:t>厦门</w:t>
            </w:r>
            <w:r>
              <w:rPr>
                <w:noProof/>
                <w:webHidden/>
              </w:rPr>
              <w:tab/>
            </w:r>
            <w:r>
              <w:rPr>
                <w:noProof/>
                <w:webHidden/>
              </w:rPr>
              <w:fldChar w:fldCharType="begin"/>
            </w:r>
            <w:r>
              <w:rPr>
                <w:noProof/>
                <w:webHidden/>
              </w:rPr>
              <w:instrText xml:space="preserve"> PAGEREF _Toc29569562 \h </w:instrText>
            </w:r>
            <w:r>
              <w:rPr>
                <w:noProof/>
                <w:webHidden/>
              </w:rPr>
            </w:r>
            <w:r>
              <w:rPr>
                <w:noProof/>
                <w:webHidden/>
              </w:rPr>
              <w:fldChar w:fldCharType="separate"/>
            </w:r>
            <w:r>
              <w:rPr>
                <w:noProof/>
                <w:webHidden/>
              </w:rPr>
              <w:t>22</w:t>
            </w:r>
            <w:r>
              <w:rPr>
                <w:noProof/>
                <w:webHidden/>
              </w:rPr>
              <w:fldChar w:fldCharType="end"/>
            </w:r>
          </w:hyperlink>
        </w:p>
        <w:p w:rsidR="00D86CCA" w:rsidRDefault="00D86CCA">
          <w:pPr>
            <w:pStyle w:val="21"/>
            <w:tabs>
              <w:tab w:val="right" w:leader="dot" w:pos="11896"/>
            </w:tabs>
            <w:rPr>
              <w:noProof/>
            </w:rPr>
          </w:pPr>
          <w:hyperlink w:anchor="_Toc29569563" w:history="1">
            <w:r w:rsidRPr="002D2CA5">
              <w:rPr>
                <w:rStyle w:val="a9"/>
                <w:noProof/>
              </w:rPr>
              <w:t>游普陀山和王安石游洛迦山韵</w:t>
            </w:r>
            <w:r>
              <w:rPr>
                <w:noProof/>
                <w:webHidden/>
              </w:rPr>
              <w:tab/>
            </w:r>
            <w:r>
              <w:rPr>
                <w:noProof/>
                <w:webHidden/>
              </w:rPr>
              <w:fldChar w:fldCharType="begin"/>
            </w:r>
            <w:r>
              <w:rPr>
                <w:noProof/>
                <w:webHidden/>
              </w:rPr>
              <w:instrText xml:space="preserve"> PAGEREF _Toc29569563 \h </w:instrText>
            </w:r>
            <w:r>
              <w:rPr>
                <w:noProof/>
                <w:webHidden/>
              </w:rPr>
            </w:r>
            <w:r>
              <w:rPr>
                <w:noProof/>
                <w:webHidden/>
              </w:rPr>
              <w:fldChar w:fldCharType="separate"/>
            </w:r>
            <w:r>
              <w:rPr>
                <w:noProof/>
                <w:webHidden/>
              </w:rPr>
              <w:t>24</w:t>
            </w:r>
            <w:r>
              <w:rPr>
                <w:noProof/>
                <w:webHidden/>
              </w:rPr>
              <w:fldChar w:fldCharType="end"/>
            </w:r>
          </w:hyperlink>
        </w:p>
        <w:p w:rsidR="00D86CCA" w:rsidRDefault="00D86CCA">
          <w:pPr>
            <w:pStyle w:val="21"/>
            <w:tabs>
              <w:tab w:val="right" w:leader="dot" w:pos="11896"/>
            </w:tabs>
            <w:rPr>
              <w:noProof/>
            </w:rPr>
          </w:pPr>
          <w:hyperlink w:anchor="_Toc29569564" w:history="1">
            <w:r w:rsidRPr="002D2CA5">
              <w:rPr>
                <w:rStyle w:val="a9"/>
                <w:noProof/>
              </w:rPr>
              <w:t>和张光年先生韵</w:t>
            </w:r>
            <w:r>
              <w:rPr>
                <w:noProof/>
                <w:webHidden/>
              </w:rPr>
              <w:tab/>
            </w:r>
            <w:r>
              <w:rPr>
                <w:noProof/>
                <w:webHidden/>
              </w:rPr>
              <w:fldChar w:fldCharType="begin"/>
            </w:r>
            <w:r>
              <w:rPr>
                <w:noProof/>
                <w:webHidden/>
              </w:rPr>
              <w:instrText xml:space="preserve"> PAGEREF _Toc29569564 \h </w:instrText>
            </w:r>
            <w:r>
              <w:rPr>
                <w:noProof/>
                <w:webHidden/>
              </w:rPr>
            </w:r>
            <w:r>
              <w:rPr>
                <w:noProof/>
                <w:webHidden/>
              </w:rPr>
              <w:fldChar w:fldCharType="separate"/>
            </w:r>
            <w:r>
              <w:rPr>
                <w:noProof/>
                <w:webHidden/>
              </w:rPr>
              <w:t>25</w:t>
            </w:r>
            <w:r>
              <w:rPr>
                <w:noProof/>
                <w:webHidden/>
              </w:rPr>
              <w:fldChar w:fldCharType="end"/>
            </w:r>
          </w:hyperlink>
        </w:p>
        <w:p w:rsidR="00D86CCA" w:rsidRDefault="00D86CCA">
          <w:pPr>
            <w:pStyle w:val="21"/>
            <w:tabs>
              <w:tab w:val="right" w:leader="dot" w:pos="11896"/>
            </w:tabs>
            <w:rPr>
              <w:noProof/>
            </w:rPr>
          </w:pPr>
          <w:hyperlink w:anchor="_Toc29569565" w:history="1">
            <w:r w:rsidRPr="002D2CA5">
              <w:rPr>
                <w:rStyle w:val="a9"/>
                <w:noProof/>
              </w:rPr>
              <w:t>和丛维熙先生韵</w:t>
            </w:r>
            <w:r>
              <w:rPr>
                <w:noProof/>
                <w:webHidden/>
              </w:rPr>
              <w:tab/>
            </w:r>
            <w:r>
              <w:rPr>
                <w:noProof/>
                <w:webHidden/>
              </w:rPr>
              <w:fldChar w:fldCharType="begin"/>
            </w:r>
            <w:r>
              <w:rPr>
                <w:noProof/>
                <w:webHidden/>
              </w:rPr>
              <w:instrText xml:space="preserve"> PAGEREF _Toc29569565 \h </w:instrText>
            </w:r>
            <w:r>
              <w:rPr>
                <w:noProof/>
                <w:webHidden/>
              </w:rPr>
            </w:r>
            <w:r>
              <w:rPr>
                <w:noProof/>
                <w:webHidden/>
              </w:rPr>
              <w:fldChar w:fldCharType="separate"/>
            </w:r>
            <w:r>
              <w:rPr>
                <w:noProof/>
                <w:webHidden/>
              </w:rPr>
              <w:t>27</w:t>
            </w:r>
            <w:r>
              <w:rPr>
                <w:noProof/>
                <w:webHidden/>
              </w:rPr>
              <w:fldChar w:fldCharType="end"/>
            </w:r>
          </w:hyperlink>
        </w:p>
        <w:p w:rsidR="00D86CCA" w:rsidRDefault="00D86CCA">
          <w:pPr>
            <w:pStyle w:val="21"/>
            <w:tabs>
              <w:tab w:val="right" w:leader="dot" w:pos="11896"/>
            </w:tabs>
            <w:rPr>
              <w:noProof/>
            </w:rPr>
          </w:pPr>
          <w:hyperlink w:anchor="_Toc29569566" w:history="1">
            <w:r w:rsidRPr="002D2CA5">
              <w:rPr>
                <w:rStyle w:val="a9"/>
                <w:noProof/>
              </w:rPr>
              <w:t>哈费兹庙</w:t>
            </w:r>
            <w:r>
              <w:rPr>
                <w:noProof/>
                <w:webHidden/>
              </w:rPr>
              <w:tab/>
            </w:r>
            <w:r>
              <w:rPr>
                <w:noProof/>
                <w:webHidden/>
              </w:rPr>
              <w:fldChar w:fldCharType="begin"/>
            </w:r>
            <w:r>
              <w:rPr>
                <w:noProof/>
                <w:webHidden/>
              </w:rPr>
              <w:instrText xml:space="preserve"> PAGEREF _Toc29569566 \h </w:instrText>
            </w:r>
            <w:r>
              <w:rPr>
                <w:noProof/>
                <w:webHidden/>
              </w:rPr>
            </w:r>
            <w:r>
              <w:rPr>
                <w:noProof/>
                <w:webHidden/>
              </w:rPr>
              <w:fldChar w:fldCharType="separate"/>
            </w:r>
            <w:r>
              <w:rPr>
                <w:noProof/>
                <w:webHidden/>
              </w:rPr>
              <w:t>27</w:t>
            </w:r>
            <w:r>
              <w:rPr>
                <w:noProof/>
                <w:webHidden/>
              </w:rPr>
              <w:fldChar w:fldCharType="end"/>
            </w:r>
          </w:hyperlink>
        </w:p>
        <w:p w:rsidR="00D86CCA" w:rsidRDefault="00D86CCA">
          <w:pPr>
            <w:pStyle w:val="21"/>
            <w:tabs>
              <w:tab w:val="right" w:leader="dot" w:pos="11896"/>
            </w:tabs>
            <w:rPr>
              <w:noProof/>
            </w:rPr>
          </w:pPr>
          <w:hyperlink w:anchor="_Toc29569567" w:history="1">
            <w:r w:rsidRPr="002D2CA5">
              <w:rPr>
                <w:rStyle w:val="a9"/>
                <w:noProof/>
              </w:rPr>
              <w:t>刺舌</w:t>
            </w:r>
            <w:r>
              <w:rPr>
                <w:noProof/>
                <w:webHidden/>
              </w:rPr>
              <w:tab/>
            </w:r>
            <w:r>
              <w:rPr>
                <w:noProof/>
                <w:webHidden/>
              </w:rPr>
              <w:fldChar w:fldCharType="begin"/>
            </w:r>
            <w:r>
              <w:rPr>
                <w:noProof/>
                <w:webHidden/>
              </w:rPr>
              <w:instrText xml:space="preserve"> PAGEREF _Toc29569567 \h </w:instrText>
            </w:r>
            <w:r>
              <w:rPr>
                <w:noProof/>
                <w:webHidden/>
              </w:rPr>
            </w:r>
            <w:r>
              <w:rPr>
                <w:noProof/>
                <w:webHidden/>
              </w:rPr>
              <w:fldChar w:fldCharType="separate"/>
            </w:r>
            <w:r>
              <w:rPr>
                <w:noProof/>
                <w:webHidden/>
              </w:rPr>
              <w:t>28</w:t>
            </w:r>
            <w:r>
              <w:rPr>
                <w:noProof/>
                <w:webHidden/>
              </w:rPr>
              <w:fldChar w:fldCharType="end"/>
            </w:r>
          </w:hyperlink>
        </w:p>
        <w:p w:rsidR="00D86CCA" w:rsidRDefault="00D86CCA">
          <w:pPr>
            <w:pStyle w:val="21"/>
            <w:tabs>
              <w:tab w:val="right" w:leader="dot" w:pos="11896"/>
            </w:tabs>
            <w:rPr>
              <w:noProof/>
            </w:rPr>
          </w:pPr>
          <w:hyperlink w:anchor="_Toc29569568" w:history="1">
            <w:r w:rsidRPr="002D2CA5">
              <w:rPr>
                <w:rStyle w:val="a9"/>
                <w:noProof/>
              </w:rPr>
              <w:t>逆旅</w:t>
            </w:r>
            <w:r>
              <w:rPr>
                <w:noProof/>
                <w:webHidden/>
              </w:rPr>
              <w:tab/>
            </w:r>
            <w:r>
              <w:rPr>
                <w:noProof/>
                <w:webHidden/>
              </w:rPr>
              <w:fldChar w:fldCharType="begin"/>
            </w:r>
            <w:r>
              <w:rPr>
                <w:noProof/>
                <w:webHidden/>
              </w:rPr>
              <w:instrText xml:space="preserve"> PAGEREF _Toc29569568 \h </w:instrText>
            </w:r>
            <w:r>
              <w:rPr>
                <w:noProof/>
                <w:webHidden/>
              </w:rPr>
            </w:r>
            <w:r>
              <w:rPr>
                <w:noProof/>
                <w:webHidden/>
              </w:rPr>
              <w:fldChar w:fldCharType="separate"/>
            </w:r>
            <w:r>
              <w:rPr>
                <w:noProof/>
                <w:webHidden/>
              </w:rPr>
              <w:t>28</w:t>
            </w:r>
            <w:r>
              <w:rPr>
                <w:noProof/>
                <w:webHidden/>
              </w:rPr>
              <w:fldChar w:fldCharType="end"/>
            </w:r>
          </w:hyperlink>
        </w:p>
        <w:p w:rsidR="00D86CCA" w:rsidRDefault="00D86CCA">
          <w:pPr>
            <w:pStyle w:val="21"/>
            <w:tabs>
              <w:tab w:val="right" w:leader="dot" w:pos="11896"/>
            </w:tabs>
            <w:rPr>
              <w:noProof/>
            </w:rPr>
          </w:pPr>
          <w:hyperlink w:anchor="_Toc29569569" w:history="1">
            <w:r w:rsidRPr="002D2CA5">
              <w:rPr>
                <w:rStyle w:val="a9"/>
                <w:noProof/>
              </w:rPr>
              <w:t>托钵</w:t>
            </w:r>
            <w:r>
              <w:rPr>
                <w:noProof/>
                <w:webHidden/>
              </w:rPr>
              <w:tab/>
            </w:r>
            <w:r>
              <w:rPr>
                <w:noProof/>
                <w:webHidden/>
              </w:rPr>
              <w:fldChar w:fldCharType="begin"/>
            </w:r>
            <w:r>
              <w:rPr>
                <w:noProof/>
                <w:webHidden/>
              </w:rPr>
              <w:instrText xml:space="preserve"> PAGEREF _Toc29569569 \h </w:instrText>
            </w:r>
            <w:r>
              <w:rPr>
                <w:noProof/>
                <w:webHidden/>
              </w:rPr>
            </w:r>
            <w:r>
              <w:rPr>
                <w:noProof/>
                <w:webHidden/>
              </w:rPr>
              <w:fldChar w:fldCharType="separate"/>
            </w:r>
            <w:r>
              <w:rPr>
                <w:noProof/>
                <w:webHidden/>
              </w:rPr>
              <w:t>29</w:t>
            </w:r>
            <w:r>
              <w:rPr>
                <w:noProof/>
                <w:webHidden/>
              </w:rPr>
              <w:fldChar w:fldCharType="end"/>
            </w:r>
          </w:hyperlink>
        </w:p>
        <w:p w:rsidR="00D86CCA" w:rsidRDefault="00D86CCA">
          <w:pPr>
            <w:pStyle w:val="21"/>
            <w:tabs>
              <w:tab w:val="right" w:leader="dot" w:pos="11896"/>
            </w:tabs>
            <w:rPr>
              <w:noProof/>
            </w:rPr>
          </w:pPr>
          <w:hyperlink w:anchor="_Toc29569570" w:history="1">
            <w:r w:rsidRPr="002D2CA5">
              <w:rPr>
                <w:rStyle w:val="a9"/>
                <w:noProof/>
              </w:rPr>
              <w:t>翡翠</w:t>
            </w:r>
            <w:r>
              <w:rPr>
                <w:noProof/>
                <w:webHidden/>
              </w:rPr>
              <w:tab/>
            </w:r>
            <w:r>
              <w:rPr>
                <w:noProof/>
                <w:webHidden/>
              </w:rPr>
              <w:fldChar w:fldCharType="begin"/>
            </w:r>
            <w:r>
              <w:rPr>
                <w:noProof/>
                <w:webHidden/>
              </w:rPr>
              <w:instrText xml:space="preserve"> PAGEREF _Toc29569570 \h </w:instrText>
            </w:r>
            <w:r>
              <w:rPr>
                <w:noProof/>
                <w:webHidden/>
              </w:rPr>
            </w:r>
            <w:r>
              <w:rPr>
                <w:noProof/>
                <w:webHidden/>
              </w:rPr>
              <w:fldChar w:fldCharType="separate"/>
            </w:r>
            <w:r>
              <w:rPr>
                <w:noProof/>
                <w:webHidden/>
              </w:rPr>
              <w:t>29</w:t>
            </w:r>
            <w:r>
              <w:rPr>
                <w:noProof/>
                <w:webHidden/>
              </w:rPr>
              <w:fldChar w:fldCharType="end"/>
            </w:r>
          </w:hyperlink>
        </w:p>
        <w:p w:rsidR="00D86CCA" w:rsidRDefault="00D86CCA">
          <w:pPr>
            <w:pStyle w:val="21"/>
            <w:tabs>
              <w:tab w:val="right" w:leader="dot" w:pos="11896"/>
            </w:tabs>
            <w:rPr>
              <w:noProof/>
            </w:rPr>
          </w:pPr>
          <w:hyperlink w:anchor="_Toc29569571" w:history="1">
            <w:r w:rsidRPr="002D2CA5">
              <w:rPr>
                <w:rStyle w:val="a9"/>
                <w:noProof/>
              </w:rPr>
              <w:t>欢喜歌</w:t>
            </w:r>
            <w:r>
              <w:rPr>
                <w:noProof/>
                <w:webHidden/>
              </w:rPr>
              <w:tab/>
            </w:r>
            <w:r>
              <w:rPr>
                <w:noProof/>
                <w:webHidden/>
              </w:rPr>
              <w:fldChar w:fldCharType="begin"/>
            </w:r>
            <w:r>
              <w:rPr>
                <w:noProof/>
                <w:webHidden/>
              </w:rPr>
              <w:instrText xml:space="preserve"> PAGEREF _Toc29569571 \h </w:instrText>
            </w:r>
            <w:r>
              <w:rPr>
                <w:noProof/>
                <w:webHidden/>
              </w:rPr>
            </w:r>
            <w:r>
              <w:rPr>
                <w:noProof/>
                <w:webHidden/>
              </w:rPr>
              <w:fldChar w:fldCharType="separate"/>
            </w:r>
            <w:r>
              <w:rPr>
                <w:noProof/>
                <w:webHidden/>
              </w:rPr>
              <w:t>30</w:t>
            </w:r>
            <w:r>
              <w:rPr>
                <w:noProof/>
                <w:webHidden/>
              </w:rPr>
              <w:fldChar w:fldCharType="end"/>
            </w:r>
          </w:hyperlink>
        </w:p>
        <w:p w:rsidR="00D86CCA" w:rsidRDefault="00D86CCA">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72" w:history="1">
            <w:r w:rsidRPr="002D2CA5">
              <w:rPr>
                <w:rStyle w:val="a9"/>
                <w:noProof/>
              </w:rPr>
              <w:t>三　丙寅、丁卯篇</w:t>
            </w:r>
            <w:r>
              <w:rPr>
                <w:noProof/>
                <w:webHidden/>
              </w:rPr>
              <w:tab/>
            </w:r>
            <w:r>
              <w:rPr>
                <w:noProof/>
                <w:webHidden/>
              </w:rPr>
              <w:fldChar w:fldCharType="begin"/>
            </w:r>
            <w:r>
              <w:rPr>
                <w:noProof/>
                <w:webHidden/>
              </w:rPr>
              <w:instrText xml:space="preserve"> PAGEREF _Toc29569572 \h </w:instrText>
            </w:r>
            <w:r>
              <w:rPr>
                <w:noProof/>
                <w:webHidden/>
              </w:rPr>
            </w:r>
            <w:r>
              <w:rPr>
                <w:noProof/>
                <w:webHidden/>
              </w:rPr>
              <w:fldChar w:fldCharType="separate"/>
            </w:r>
            <w:r>
              <w:rPr>
                <w:noProof/>
                <w:webHidden/>
              </w:rPr>
              <w:t>31</w:t>
            </w:r>
            <w:r>
              <w:rPr>
                <w:noProof/>
                <w:webHidden/>
              </w:rPr>
              <w:fldChar w:fldCharType="end"/>
            </w:r>
          </w:hyperlink>
        </w:p>
        <w:p w:rsidR="00D86CCA" w:rsidRDefault="00D86CCA">
          <w:pPr>
            <w:pStyle w:val="21"/>
            <w:tabs>
              <w:tab w:val="right" w:leader="dot" w:pos="11896"/>
            </w:tabs>
            <w:rPr>
              <w:noProof/>
            </w:rPr>
          </w:pPr>
          <w:hyperlink w:anchor="_Toc29569573" w:history="1">
            <w:r w:rsidRPr="002D2CA5">
              <w:rPr>
                <w:rStyle w:val="a9"/>
                <w:noProof/>
              </w:rPr>
              <w:t>示左季</w:t>
            </w:r>
            <w:r>
              <w:rPr>
                <w:noProof/>
                <w:webHidden/>
              </w:rPr>
              <w:tab/>
            </w:r>
            <w:r>
              <w:rPr>
                <w:noProof/>
                <w:webHidden/>
              </w:rPr>
              <w:fldChar w:fldCharType="begin"/>
            </w:r>
            <w:r>
              <w:rPr>
                <w:noProof/>
                <w:webHidden/>
              </w:rPr>
              <w:instrText xml:space="preserve"> PAGEREF _Toc29569573 \h </w:instrText>
            </w:r>
            <w:r>
              <w:rPr>
                <w:noProof/>
                <w:webHidden/>
              </w:rPr>
            </w:r>
            <w:r>
              <w:rPr>
                <w:noProof/>
                <w:webHidden/>
              </w:rPr>
              <w:fldChar w:fldCharType="separate"/>
            </w:r>
            <w:r>
              <w:rPr>
                <w:noProof/>
                <w:webHidden/>
              </w:rPr>
              <w:t>32</w:t>
            </w:r>
            <w:r>
              <w:rPr>
                <w:noProof/>
                <w:webHidden/>
              </w:rPr>
              <w:fldChar w:fldCharType="end"/>
            </w:r>
          </w:hyperlink>
        </w:p>
        <w:p w:rsidR="00D86CCA" w:rsidRDefault="00D86CCA">
          <w:pPr>
            <w:pStyle w:val="21"/>
            <w:tabs>
              <w:tab w:val="right" w:leader="dot" w:pos="11896"/>
            </w:tabs>
            <w:rPr>
              <w:noProof/>
            </w:rPr>
          </w:pPr>
          <w:hyperlink w:anchor="_Toc29569574" w:history="1">
            <w:r w:rsidRPr="002D2CA5">
              <w:rPr>
                <w:rStyle w:val="a9"/>
                <w:noProof/>
              </w:rPr>
              <w:t>惠理</w:t>
            </w:r>
            <w:r>
              <w:rPr>
                <w:noProof/>
                <w:webHidden/>
              </w:rPr>
              <w:tab/>
            </w:r>
            <w:r>
              <w:rPr>
                <w:noProof/>
                <w:webHidden/>
              </w:rPr>
              <w:fldChar w:fldCharType="begin"/>
            </w:r>
            <w:r>
              <w:rPr>
                <w:noProof/>
                <w:webHidden/>
              </w:rPr>
              <w:instrText xml:space="preserve"> PAGEREF _Toc29569574 \h </w:instrText>
            </w:r>
            <w:r>
              <w:rPr>
                <w:noProof/>
                <w:webHidden/>
              </w:rPr>
            </w:r>
            <w:r>
              <w:rPr>
                <w:noProof/>
                <w:webHidden/>
              </w:rPr>
              <w:fldChar w:fldCharType="separate"/>
            </w:r>
            <w:r>
              <w:rPr>
                <w:noProof/>
                <w:webHidden/>
              </w:rPr>
              <w:t>33</w:t>
            </w:r>
            <w:r>
              <w:rPr>
                <w:noProof/>
                <w:webHidden/>
              </w:rPr>
              <w:fldChar w:fldCharType="end"/>
            </w:r>
          </w:hyperlink>
        </w:p>
        <w:p w:rsidR="00D86CCA" w:rsidRDefault="00D86CCA">
          <w:pPr>
            <w:pStyle w:val="21"/>
            <w:tabs>
              <w:tab w:val="right" w:leader="dot" w:pos="11896"/>
            </w:tabs>
            <w:rPr>
              <w:noProof/>
            </w:rPr>
          </w:pPr>
          <w:hyperlink w:anchor="_Toc29569575" w:history="1">
            <w:r w:rsidRPr="002D2CA5">
              <w:rPr>
                <w:rStyle w:val="a9"/>
                <w:noProof/>
              </w:rPr>
              <w:t>双珠耀</w:t>
            </w:r>
            <w:r>
              <w:rPr>
                <w:noProof/>
                <w:webHidden/>
              </w:rPr>
              <w:tab/>
            </w:r>
            <w:r>
              <w:rPr>
                <w:noProof/>
                <w:webHidden/>
              </w:rPr>
              <w:fldChar w:fldCharType="begin"/>
            </w:r>
            <w:r>
              <w:rPr>
                <w:noProof/>
                <w:webHidden/>
              </w:rPr>
              <w:instrText xml:space="preserve"> PAGEREF _Toc29569575 \h </w:instrText>
            </w:r>
            <w:r>
              <w:rPr>
                <w:noProof/>
                <w:webHidden/>
              </w:rPr>
            </w:r>
            <w:r>
              <w:rPr>
                <w:noProof/>
                <w:webHidden/>
              </w:rPr>
              <w:fldChar w:fldCharType="separate"/>
            </w:r>
            <w:r>
              <w:rPr>
                <w:noProof/>
                <w:webHidden/>
              </w:rPr>
              <w:t>33</w:t>
            </w:r>
            <w:r>
              <w:rPr>
                <w:noProof/>
                <w:webHidden/>
              </w:rPr>
              <w:fldChar w:fldCharType="end"/>
            </w:r>
          </w:hyperlink>
        </w:p>
        <w:p w:rsidR="00D86CCA" w:rsidRDefault="00D86CCA">
          <w:pPr>
            <w:pStyle w:val="21"/>
            <w:tabs>
              <w:tab w:val="right" w:leader="dot" w:pos="11896"/>
            </w:tabs>
            <w:rPr>
              <w:noProof/>
            </w:rPr>
          </w:pPr>
          <w:hyperlink w:anchor="_Toc29569576" w:history="1">
            <w:r w:rsidRPr="002D2CA5">
              <w:rPr>
                <w:rStyle w:val="a9"/>
                <w:noProof/>
              </w:rPr>
              <w:t>马剌孜基遗迹</w:t>
            </w:r>
            <w:r>
              <w:rPr>
                <w:noProof/>
                <w:webHidden/>
              </w:rPr>
              <w:tab/>
            </w:r>
            <w:r>
              <w:rPr>
                <w:noProof/>
                <w:webHidden/>
              </w:rPr>
              <w:fldChar w:fldCharType="begin"/>
            </w:r>
            <w:r>
              <w:rPr>
                <w:noProof/>
                <w:webHidden/>
              </w:rPr>
              <w:instrText xml:space="preserve"> PAGEREF _Toc29569576 \h </w:instrText>
            </w:r>
            <w:r>
              <w:rPr>
                <w:noProof/>
                <w:webHidden/>
              </w:rPr>
            </w:r>
            <w:r>
              <w:rPr>
                <w:noProof/>
                <w:webHidden/>
              </w:rPr>
              <w:fldChar w:fldCharType="separate"/>
            </w:r>
            <w:r>
              <w:rPr>
                <w:noProof/>
                <w:webHidden/>
              </w:rPr>
              <w:t>34</w:t>
            </w:r>
            <w:r>
              <w:rPr>
                <w:noProof/>
                <w:webHidden/>
              </w:rPr>
              <w:fldChar w:fldCharType="end"/>
            </w:r>
          </w:hyperlink>
        </w:p>
        <w:p w:rsidR="00D86CCA" w:rsidRDefault="00D86CCA">
          <w:pPr>
            <w:pStyle w:val="21"/>
            <w:tabs>
              <w:tab w:val="right" w:leader="dot" w:pos="11896"/>
            </w:tabs>
            <w:rPr>
              <w:noProof/>
            </w:rPr>
          </w:pPr>
          <w:hyperlink w:anchor="_Toc29569577" w:history="1">
            <w:r w:rsidRPr="002D2CA5">
              <w:rPr>
                <w:rStyle w:val="a9"/>
                <w:noProof/>
              </w:rPr>
              <w:t>阿尼遗迹</w:t>
            </w:r>
            <w:r>
              <w:rPr>
                <w:noProof/>
                <w:webHidden/>
              </w:rPr>
              <w:tab/>
            </w:r>
            <w:r>
              <w:rPr>
                <w:noProof/>
                <w:webHidden/>
              </w:rPr>
              <w:fldChar w:fldCharType="begin"/>
            </w:r>
            <w:r>
              <w:rPr>
                <w:noProof/>
                <w:webHidden/>
              </w:rPr>
              <w:instrText xml:space="preserve"> PAGEREF _Toc29569577 \h </w:instrText>
            </w:r>
            <w:r>
              <w:rPr>
                <w:noProof/>
                <w:webHidden/>
              </w:rPr>
            </w:r>
            <w:r>
              <w:rPr>
                <w:noProof/>
                <w:webHidden/>
              </w:rPr>
              <w:fldChar w:fldCharType="separate"/>
            </w:r>
            <w:r>
              <w:rPr>
                <w:noProof/>
                <w:webHidden/>
              </w:rPr>
              <w:t>35</w:t>
            </w:r>
            <w:r>
              <w:rPr>
                <w:noProof/>
                <w:webHidden/>
              </w:rPr>
              <w:fldChar w:fldCharType="end"/>
            </w:r>
          </w:hyperlink>
        </w:p>
        <w:p w:rsidR="00D86CCA" w:rsidRDefault="00D86CCA">
          <w:pPr>
            <w:pStyle w:val="21"/>
            <w:tabs>
              <w:tab w:val="right" w:leader="dot" w:pos="11896"/>
            </w:tabs>
            <w:rPr>
              <w:noProof/>
            </w:rPr>
          </w:pPr>
          <w:hyperlink w:anchor="_Toc29569578" w:history="1">
            <w:r w:rsidRPr="002D2CA5">
              <w:rPr>
                <w:rStyle w:val="a9"/>
                <w:noProof/>
              </w:rPr>
              <w:t>西冷桥吊秋瑾</w:t>
            </w:r>
            <w:r>
              <w:rPr>
                <w:noProof/>
                <w:webHidden/>
              </w:rPr>
              <w:tab/>
            </w:r>
            <w:r>
              <w:rPr>
                <w:noProof/>
                <w:webHidden/>
              </w:rPr>
              <w:fldChar w:fldCharType="begin"/>
            </w:r>
            <w:r>
              <w:rPr>
                <w:noProof/>
                <w:webHidden/>
              </w:rPr>
              <w:instrText xml:space="preserve"> PAGEREF _Toc29569578 \h </w:instrText>
            </w:r>
            <w:r>
              <w:rPr>
                <w:noProof/>
                <w:webHidden/>
              </w:rPr>
            </w:r>
            <w:r>
              <w:rPr>
                <w:noProof/>
                <w:webHidden/>
              </w:rPr>
              <w:fldChar w:fldCharType="separate"/>
            </w:r>
            <w:r>
              <w:rPr>
                <w:noProof/>
                <w:webHidden/>
              </w:rPr>
              <w:t>35</w:t>
            </w:r>
            <w:r>
              <w:rPr>
                <w:noProof/>
                <w:webHidden/>
              </w:rPr>
              <w:fldChar w:fldCharType="end"/>
            </w:r>
          </w:hyperlink>
        </w:p>
        <w:p w:rsidR="00D86CCA" w:rsidRDefault="00D86CCA">
          <w:pPr>
            <w:pStyle w:val="21"/>
            <w:tabs>
              <w:tab w:val="right" w:leader="dot" w:pos="11896"/>
            </w:tabs>
            <w:rPr>
              <w:noProof/>
            </w:rPr>
          </w:pPr>
          <w:hyperlink w:anchor="_Toc29569579" w:history="1">
            <w:r w:rsidRPr="002D2CA5">
              <w:rPr>
                <w:rStyle w:val="a9"/>
                <w:noProof/>
              </w:rPr>
              <w:t>桥山黄帝陵</w:t>
            </w:r>
            <w:r>
              <w:rPr>
                <w:noProof/>
                <w:webHidden/>
              </w:rPr>
              <w:tab/>
            </w:r>
            <w:r>
              <w:rPr>
                <w:noProof/>
                <w:webHidden/>
              </w:rPr>
              <w:fldChar w:fldCharType="begin"/>
            </w:r>
            <w:r>
              <w:rPr>
                <w:noProof/>
                <w:webHidden/>
              </w:rPr>
              <w:instrText xml:space="preserve"> PAGEREF _Toc29569579 \h </w:instrText>
            </w:r>
            <w:r>
              <w:rPr>
                <w:noProof/>
                <w:webHidden/>
              </w:rPr>
            </w:r>
            <w:r>
              <w:rPr>
                <w:noProof/>
                <w:webHidden/>
              </w:rPr>
              <w:fldChar w:fldCharType="separate"/>
            </w:r>
            <w:r>
              <w:rPr>
                <w:noProof/>
                <w:webHidden/>
              </w:rPr>
              <w:t>37</w:t>
            </w:r>
            <w:r>
              <w:rPr>
                <w:noProof/>
                <w:webHidden/>
              </w:rPr>
              <w:fldChar w:fldCharType="end"/>
            </w:r>
          </w:hyperlink>
        </w:p>
        <w:p w:rsidR="00D86CCA" w:rsidRDefault="00D86CCA">
          <w:pPr>
            <w:pStyle w:val="21"/>
            <w:tabs>
              <w:tab w:val="right" w:leader="dot" w:pos="11896"/>
            </w:tabs>
            <w:rPr>
              <w:noProof/>
            </w:rPr>
          </w:pPr>
          <w:hyperlink w:anchor="_Toc29569580" w:history="1">
            <w:r w:rsidRPr="002D2CA5">
              <w:rPr>
                <w:rStyle w:val="a9"/>
                <w:noProof/>
              </w:rPr>
              <w:t>西双版纳</w:t>
            </w:r>
            <w:r>
              <w:rPr>
                <w:noProof/>
                <w:webHidden/>
              </w:rPr>
              <w:tab/>
            </w:r>
            <w:r>
              <w:rPr>
                <w:noProof/>
                <w:webHidden/>
              </w:rPr>
              <w:fldChar w:fldCharType="begin"/>
            </w:r>
            <w:r>
              <w:rPr>
                <w:noProof/>
                <w:webHidden/>
              </w:rPr>
              <w:instrText xml:space="preserve"> PAGEREF _Toc29569580 \h </w:instrText>
            </w:r>
            <w:r>
              <w:rPr>
                <w:noProof/>
                <w:webHidden/>
              </w:rPr>
            </w:r>
            <w:r>
              <w:rPr>
                <w:noProof/>
                <w:webHidden/>
              </w:rPr>
              <w:fldChar w:fldCharType="separate"/>
            </w:r>
            <w:r>
              <w:rPr>
                <w:noProof/>
                <w:webHidden/>
              </w:rPr>
              <w:t>37</w:t>
            </w:r>
            <w:r>
              <w:rPr>
                <w:noProof/>
                <w:webHidden/>
              </w:rPr>
              <w:fldChar w:fldCharType="end"/>
            </w:r>
          </w:hyperlink>
        </w:p>
        <w:p w:rsidR="00D86CCA" w:rsidRDefault="00D86CCA">
          <w:pPr>
            <w:pStyle w:val="21"/>
            <w:tabs>
              <w:tab w:val="right" w:leader="dot" w:pos="11896"/>
            </w:tabs>
            <w:rPr>
              <w:noProof/>
            </w:rPr>
          </w:pPr>
          <w:hyperlink w:anchor="_Toc29569581" w:history="1">
            <w:r w:rsidRPr="002D2CA5">
              <w:rPr>
                <w:rStyle w:val="a9"/>
                <w:noProof/>
              </w:rPr>
              <w:t>须磨寺有感</w:t>
            </w:r>
            <w:r>
              <w:rPr>
                <w:noProof/>
                <w:webHidden/>
              </w:rPr>
              <w:tab/>
            </w:r>
            <w:r>
              <w:rPr>
                <w:noProof/>
                <w:webHidden/>
              </w:rPr>
              <w:fldChar w:fldCharType="begin"/>
            </w:r>
            <w:r>
              <w:rPr>
                <w:noProof/>
                <w:webHidden/>
              </w:rPr>
              <w:instrText xml:space="preserve"> PAGEREF _Toc29569581 \h </w:instrText>
            </w:r>
            <w:r>
              <w:rPr>
                <w:noProof/>
                <w:webHidden/>
              </w:rPr>
            </w:r>
            <w:r>
              <w:rPr>
                <w:noProof/>
                <w:webHidden/>
              </w:rPr>
              <w:fldChar w:fldCharType="separate"/>
            </w:r>
            <w:r>
              <w:rPr>
                <w:noProof/>
                <w:webHidden/>
              </w:rPr>
              <w:t>38</w:t>
            </w:r>
            <w:r>
              <w:rPr>
                <w:noProof/>
                <w:webHidden/>
              </w:rPr>
              <w:fldChar w:fldCharType="end"/>
            </w:r>
          </w:hyperlink>
        </w:p>
        <w:p w:rsidR="00D86CCA" w:rsidRDefault="00D86CCA">
          <w:pPr>
            <w:pStyle w:val="21"/>
            <w:tabs>
              <w:tab w:val="right" w:leader="dot" w:pos="11896"/>
            </w:tabs>
            <w:rPr>
              <w:noProof/>
            </w:rPr>
          </w:pPr>
          <w:hyperlink w:anchor="_Toc29569582" w:history="1">
            <w:r w:rsidRPr="002D2CA5">
              <w:rPr>
                <w:rStyle w:val="a9"/>
                <w:noProof/>
              </w:rPr>
              <w:t>梶山季之十三回忌</w:t>
            </w:r>
            <w:r>
              <w:rPr>
                <w:noProof/>
                <w:webHidden/>
              </w:rPr>
              <w:tab/>
            </w:r>
            <w:r>
              <w:rPr>
                <w:noProof/>
                <w:webHidden/>
              </w:rPr>
              <w:fldChar w:fldCharType="begin"/>
            </w:r>
            <w:r>
              <w:rPr>
                <w:noProof/>
                <w:webHidden/>
              </w:rPr>
              <w:instrText xml:space="preserve"> PAGEREF _Toc29569582 \h </w:instrText>
            </w:r>
            <w:r>
              <w:rPr>
                <w:noProof/>
                <w:webHidden/>
              </w:rPr>
            </w:r>
            <w:r>
              <w:rPr>
                <w:noProof/>
                <w:webHidden/>
              </w:rPr>
              <w:fldChar w:fldCharType="separate"/>
            </w:r>
            <w:r>
              <w:rPr>
                <w:noProof/>
                <w:webHidden/>
              </w:rPr>
              <w:t>39</w:t>
            </w:r>
            <w:r>
              <w:rPr>
                <w:noProof/>
                <w:webHidden/>
              </w:rPr>
              <w:fldChar w:fldCharType="end"/>
            </w:r>
          </w:hyperlink>
        </w:p>
        <w:p w:rsidR="00D86CCA" w:rsidRDefault="00D86CCA">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83" w:history="1">
            <w:r w:rsidRPr="002D2CA5">
              <w:rPr>
                <w:rStyle w:val="a9"/>
                <w:noProof/>
              </w:rPr>
              <w:t>四　戊辰篇</w:t>
            </w:r>
            <w:r>
              <w:rPr>
                <w:noProof/>
                <w:webHidden/>
              </w:rPr>
              <w:tab/>
            </w:r>
            <w:r>
              <w:rPr>
                <w:noProof/>
                <w:webHidden/>
              </w:rPr>
              <w:fldChar w:fldCharType="begin"/>
            </w:r>
            <w:r>
              <w:rPr>
                <w:noProof/>
                <w:webHidden/>
              </w:rPr>
              <w:instrText xml:space="preserve"> PAGEREF _Toc29569583 \h </w:instrText>
            </w:r>
            <w:r>
              <w:rPr>
                <w:noProof/>
                <w:webHidden/>
              </w:rPr>
            </w:r>
            <w:r>
              <w:rPr>
                <w:noProof/>
                <w:webHidden/>
              </w:rPr>
              <w:fldChar w:fldCharType="separate"/>
            </w:r>
            <w:r>
              <w:rPr>
                <w:noProof/>
                <w:webHidden/>
              </w:rPr>
              <w:t>42</w:t>
            </w:r>
            <w:r>
              <w:rPr>
                <w:noProof/>
                <w:webHidden/>
              </w:rPr>
              <w:fldChar w:fldCharType="end"/>
            </w:r>
          </w:hyperlink>
        </w:p>
        <w:p w:rsidR="00D86CCA" w:rsidRDefault="00D86CCA">
          <w:pPr>
            <w:pStyle w:val="21"/>
            <w:tabs>
              <w:tab w:val="right" w:leader="dot" w:pos="11896"/>
            </w:tabs>
            <w:rPr>
              <w:noProof/>
            </w:rPr>
          </w:pPr>
          <w:hyperlink w:anchor="_Toc29569584" w:history="1">
            <w:r w:rsidRPr="002D2CA5">
              <w:rPr>
                <w:rStyle w:val="a9"/>
                <w:noProof/>
              </w:rPr>
              <w:t>酬杜宣先生</w:t>
            </w:r>
            <w:r>
              <w:rPr>
                <w:noProof/>
                <w:webHidden/>
              </w:rPr>
              <w:tab/>
            </w:r>
            <w:r>
              <w:rPr>
                <w:noProof/>
                <w:webHidden/>
              </w:rPr>
              <w:fldChar w:fldCharType="begin"/>
            </w:r>
            <w:r>
              <w:rPr>
                <w:noProof/>
                <w:webHidden/>
              </w:rPr>
              <w:instrText xml:space="preserve"> PAGEREF _Toc29569584 \h </w:instrText>
            </w:r>
            <w:r>
              <w:rPr>
                <w:noProof/>
                <w:webHidden/>
              </w:rPr>
            </w:r>
            <w:r>
              <w:rPr>
                <w:noProof/>
                <w:webHidden/>
              </w:rPr>
              <w:fldChar w:fldCharType="separate"/>
            </w:r>
            <w:r>
              <w:rPr>
                <w:noProof/>
                <w:webHidden/>
              </w:rPr>
              <w:t>43</w:t>
            </w:r>
            <w:r>
              <w:rPr>
                <w:noProof/>
                <w:webHidden/>
              </w:rPr>
              <w:fldChar w:fldCharType="end"/>
            </w:r>
          </w:hyperlink>
        </w:p>
        <w:p w:rsidR="00D86CCA" w:rsidRDefault="00D86CCA">
          <w:pPr>
            <w:pStyle w:val="21"/>
            <w:tabs>
              <w:tab w:val="right" w:leader="dot" w:pos="11896"/>
            </w:tabs>
            <w:rPr>
              <w:noProof/>
            </w:rPr>
          </w:pPr>
          <w:hyperlink w:anchor="_Toc29569585" w:history="1">
            <w:r w:rsidRPr="002D2CA5">
              <w:rPr>
                <w:rStyle w:val="a9"/>
                <w:noProof/>
              </w:rPr>
              <w:t>祝新光贸易乔迁</w:t>
            </w:r>
            <w:r>
              <w:rPr>
                <w:noProof/>
                <w:webHidden/>
              </w:rPr>
              <w:tab/>
            </w:r>
            <w:r>
              <w:rPr>
                <w:noProof/>
                <w:webHidden/>
              </w:rPr>
              <w:fldChar w:fldCharType="begin"/>
            </w:r>
            <w:r>
              <w:rPr>
                <w:noProof/>
                <w:webHidden/>
              </w:rPr>
              <w:instrText xml:space="preserve"> PAGEREF _Toc29569585 \h </w:instrText>
            </w:r>
            <w:r>
              <w:rPr>
                <w:noProof/>
                <w:webHidden/>
              </w:rPr>
            </w:r>
            <w:r>
              <w:rPr>
                <w:noProof/>
                <w:webHidden/>
              </w:rPr>
              <w:fldChar w:fldCharType="separate"/>
            </w:r>
            <w:r>
              <w:rPr>
                <w:noProof/>
                <w:webHidden/>
              </w:rPr>
              <w:t>43</w:t>
            </w:r>
            <w:r>
              <w:rPr>
                <w:noProof/>
                <w:webHidden/>
              </w:rPr>
              <w:fldChar w:fldCharType="end"/>
            </w:r>
          </w:hyperlink>
        </w:p>
        <w:p w:rsidR="00D86CCA" w:rsidRDefault="00D86CCA">
          <w:pPr>
            <w:pStyle w:val="21"/>
            <w:tabs>
              <w:tab w:val="right" w:leader="dot" w:pos="11896"/>
            </w:tabs>
            <w:rPr>
              <w:noProof/>
            </w:rPr>
          </w:pPr>
          <w:hyperlink w:anchor="_Toc29569586" w:history="1">
            <w:r w:rsidRPr="002D2CA5">
              <w:rPr>
                <w:rStyle w:val="a9"/>
                <w:noProof/>
              </w:rPr>
              <w:t>登峨嵋不见佛光</w:t>
            </w:r>
            <w:r>
              <w:rPr>
                <w:noProof/>
                <w:webHidden/>
              </w:rPr>
              <w:tab/>
            </w:r>
            <w:r>
              <w:rPr>
                <w:noProof/>
                <w:webHidden/>
              </w:rPr>
              <w:fldChar w:fldCharType="begin"/>
            </w:r>
            <w:r>
              <w:rPr>
                <w:noProof/>
                <w:webHidden/>
              </w:rPr>
              <w:instrText xml:space="preserve"> PAGEREF _Toc29569586 \h </w:instrText>
            </w:r>
            <w:r>
              <w:rPr>
                <w:noProof/>
                <w:webHidden/>
              </w:rPr>
            </w:r>
            <w:r>
              <w:rPr>
                <w:noProof/>
                <w:webHidden/>
              </w:rPr>
              <w:fldChar w:fldCharType="separate"/>
            </w:r>
            <w:r>
              <w:rPr>
                <w:noProof/>
                <w:webHidden/>
              </w:rPr>
              <w:t>44</w:t>
            </w:r>
            <w:r>
              <w:rPr>
                <w:noProof/>
                <w:webHidden/>
              </w:rPr>
              <w:fldChar w:fldCharType="end"/>
            </w:r>
          </w:hyperlink>
        </w:p>
        <w:p w:rsidR="00D86CCA" w:rsidRDefault="00D86CCA">
          <w:pPr>
            <w:pStyle w:val="21"/>
            <w:tabs>
              <w:tab w:val="right" w:leader="dot" w:pos="11896"/>
            </w:tabs>
            <w:rPr>
              <w:noProof/>
            </w:rPr>
          </w:pPr>
          <w:hyperlink w:anchor="_Toc29569587" w:history="1">
            <w:r w:rsidRPr="002D2CA5">
              <w:rPr>
                <w:rStyle w:val="a9"/>
                <w:noProof/>
              </w:rPr>
              <w:t>峨眉偶成</w:t>
            </w:r>
            <w:r>
              <w:rPr>
                <w:noProof/>
                <w:webHidden/>
              </w:rPr>
              <w:tab/>
            </w:r>
            <w:r>
              <w:rPr>
                <w:noProof/>
                <w:webHidden/>
              </w:rPr>
              <w:fldChar w:fldCharType="begin"/>
            </w:r>
            <w:r>
              <w:rPr>
                <w:noProof/>
                <w:webHidden/>
              </w:rPr>
              <w:instrText xml:space="preserve"> PAGEREF _Toc29569587 \h </w:instrText>
            </w:r>
            <w:r>
              <w:rPr>
                <w:noProof/>
                <w:webHidden/>
              </w:rPr>
            </w:r>
            <w:r>
              <w:rPr>
                <w:noProof/>
                <w:webHidden/>
              </w:rPr>
              <w:fldChar w:fldCharType="separate"/>
            </w:r>
            <w:r>
              <w:rPr>
                <w:noProof/>
                <w:webHidden/>
              </w:rPr>
              <w:t>44</w:t>
            </w:r>
            <w:r>
              <w:rPr>
                <w:noProof/>
                <w:webHidden/>
              </w:rPr>
              <w:fldChar w:fldCharType="end"/>
            </w:r>
          </w:hyperlink>
        </w:p>
        <w:p w:rsidR="00D86CCA" w:rsidRDefault="00D86CCA">
          <w:pPr>
            <w:pStyle w:val="21"/>
            <w:tabs>
              <w:tab w:val="right" w:leader="dot" w:pos="11896"/>
            </w:tabs>
            <w:rPr>
              <w:noProof/>
            </w:rPr>
          </w:pPr>
          <w:hyperlink w:anchor="_Toc29569588" w:history="1">
            <w:r w:rsidRPr="002D2CA5">
              <w:rPr>
                <w:rStyle w:val="a9"/>
                <w:noProof/>
              </w:rPr>
              <w:t>题中国诗人传</w:t>
            </w:r>
            <w:r>
              <w:rPr>
                <w:noProof/>
                <w:webHidden/>
              </w:rPr>
              <w:tab/>
            </w:r>
            <w:r>
              <w:rPr>
                <w:noProof/>
                <w:webHidden/>
              </w:rPr>
              <w:fldChar w:fldCharType="begin"/>
            </w:r>
            <w:r>
              <w:rPr>
                <w:noProof/>
                <w:webHidden/>
              </w:rPr>
              <w:instrText xml:space="preserve"> PAGEREF _Toc29569588 \h </w:instrText>
            </w:r>
            <w:r>
              <w:rPr>
                <w:noProof/>
                <w:webHidden/>
              </w:rPr>
            </w:r>
            <w:r>
              <w:rPr>
                <w:noProof/>
                <w:webHidden/>
              </w:rPr>
              <w:fldChar w:fldCharType="separate"/>
            </w:r>
            <w:r>
              <w:rPr>
                <w:noProof/>
                <w:webHidden/>
              </w:rPr>
              <w:t>45</w:t>
            </w:r>
            <w:r>
              <w:rPr>
                <w:noProof/>
                <w:webHidden/>
              </w:rPr>
              <w:fldChar w:fldCharType="end"/>
            </w:r>
          </w:hyperlink>
        </w:p>
        <w:p w:rsidR="00D86CCA" w:rsidRDefault="00D86CCA">
          <w:pPr>
            <w:pStyle w:val="21"/>
            <w:tabs>
              <w:tab w:val="right" w:leader="dot" w:pos="11896"/>
            </w:tabs>
            <w:rPr>
              <w:noProof/>
            </w:rPr>
          </w:pPr>
          <w:hyperlink w:anchor="_Toc29569589" w:history="1">
            <w:r w:rsidRPr="002D2CA5">
              <w:rPr>
                <w:rStyle w:val="a9"/>
                <w:noProof/>
              </w:rPr>
              <w:t>无题</w:t>
            </w:r>
            <w:r>
              <w:rPr>
                <w:noProof/>
                <w:webHidden/>
              </w:rPr>
              <w:tab/>
            </w:r>
            <w:r>
              <w:rPr>
                <w:noProof/>
                <w:webHidden/>
              </w:rPr>
              <w:fldChar w:fldCharType="begin"/>
            </w:r>
            <w:r>
              <w:rPr>
                <w:noProof/>
                <w:webHidden/>
              </w:rPr>
              <w:instrText xml:space="preserve"> PAGEREF _Toc29569589 \h </w:instrText>
            </w:r>
            <w:r>
              <w:rPr>
                <w:noProof/>
                <w:webHidden/>
              </w:rPr>
            </w:r>
            <w:r>
              <w:rPr>
                <w:noProof/>
                <w:webHidden/>
              </w:rPr>
              <w:fldChar w:fldCharType="separate"/>
            </w:r>
            <w:r>
              <w:rPr>
                <w:noProof/>
                <w:webHidden/>
              </w:rPr>
              <w:t>46</w:t>
            </w:r>
            <w:r>
              <w:rPr>
                <w:noProof/>
                <w:webHidden/>
              </w:rPr>
              <w:fldChar w:fldCharType="end"/>
            </w:r>
          </w:hyperlink>
        </w:p>
        <w:p w:rsidR="00D86CCA" w:rsidRDefault="00D86CCA">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590" w:history="1">
            <w:r w:rsidRPr="002D2CA5">
              <w:rPr>
                <w:rStyle w:val="a9"/>
                <w:noProof/>
              </w:rPr>
              <w:t>五　己巳篇</w:t>
            </w:r>
            <w:r>
              <w:rPr>
                <w:noProof/>
                <w:webHidden/>
              </w:rPr>
              <w:tab/>
            </w:r>
            <w:r>
              <w:rPr>
                <w:noProof/>
                <w:webHidden/>
              </w:rPr>
              <w:fldChar w:fldCharType="begin"/>
            </w:r>
            <w:r>
              <w:rPr>
                <w:noProof/>
                <w:webHidden/>
              </w:rPr>
              <w:instrText xml:space="preserve"> PAGEREF _Toc29569590 \h </w:instrText>
            </w:r>
            <w:r>
              <w:rPr>
                <w:noProof/>
                <w:webHidden/>
              </w:rPr>
            </w:r>
            <w:r>
              <w:rPr>
                <w:noProof/>
                <w:webHidden/>
              </w:rPr>
              <w:fldChar w:fldCharType="separate"/>
            </w:r>
            <w:r>
              <w:rPr>
                <w:noProof/>
                <w:webHidden/>
              </w:rPr>
              <w:t>47</w:t>
            </w:r>
            <w:r>
              <w:rPr>
                <w:noProof/>
                <w:webHidden/>
              </w:rPr>
              <w:fldChar w:fldCharType="end"/>
            </w:r>
          </w:hyperlink>
        </w:p>
        <w:p w:rsidR="00D86CCA" w:rsidRDefault="00D86CCA">
          <w:pPr>
            <w:pStyle w:val="21"/>
            <w:tabs>
              <w:tab w:val="right" w:leader="dot" w:pos="11896"/>
            </w:tabs>
            <w:rPr>
              <w:noProof/>
            </w:rPr>
          </w:pPr>
          <w:hyperlink w:anchor="_Toc29569591" w:history="1">
            <w:r w:rsidRPr="002D2CA5">
              <w:rPr>
                <w:rStyle w:val="a9"/>
                <w:noProof/>
              </w:rPr>
              <w:t>徐福研讨会</w:t>
            </w:r>
            <w:r>
              <w:rPr>
                <w:noProof/>
                <w:webHidden/>
              </w:rPr>
              <w:tab/>
            </w:r>
            <w:r>
              <w:rPr>
                <w:noProof/>
                <w:webHidden/>
              </w:rPr>
              <w:fldChar w:fldCharType="begin"/>
            </w:r>
            <w:r>
              <w:rPr>
                <w:noProof/>
                <w:webHidden/>
              </w:rPr>
              <w:instrText xml:space="preserve"> PAGEREF _Toc29569591 \h </w:instrText>
            </w:r>
            <w:r>
              <w:rPr>
                <w:noProof/>
                <w:webHidden/>
              </w:rPr>
            </w:r>
            <w:r>
              <w:rPr>
                <w:noProof/>
                <w:webHidden/>
              </w:rPr>
              <w:fldChar w:fldCharType="separate"/>
            </w:r>
            <w:r>
              <w:rPr>
                <w:noProof/>
                <w:webHidden/>
              </w:rPr>
              <w:t>48</w:t>
            </w:r>
            <w:r>
              <w:rPr>
                <w:noProof/>
                <w:webHidden/>
              </w:rPr>
              <w:fldChar w:fldCharType="end"/>
            </w:r>
          </w:hyperlink>
        </w:p>
        <w:p w:rsidR="00D86CCA" w:rsidRDefault="00D86CCA">
          <w:pPr>
            <w:pStyle w:val="21"/>
            <w:tabs>
              <w:tab w:val="right" w:leader="dot" w:pos="11896"/>
            </w:tabs>
            <w:rPr>
              <w:noProof/>
            </w:rPr>
          </w:pPr>
          <w:hyperlink w:anchor="_Toc29569592" w:history="1">
            <w:r w:rsidRPr="002D2CA5">
              <w:rPr>
                <w:rStyle w:val="a9"/>
                <w:noProof/>
              </w:rPr>
              <w:t>左季描芍药花</w:t>
            </w:r>
            <w:r>
              <w:rPr>
                <w:noProof/>
                <w:webHidden/>
              </w:rPr>
              <w:tab/>
            </w:r>
            <w:r>
              <w:rPr>
                <w:noProof/>
                <w:webHidden/>
              </w:rPr>
              <w:fldChar w:fldCharType="begin"/>
            </w:r>
            <w:r>
              <w:rPr>
                <w:noProof/>
                <w:webHidden/>
              </w:rPr>
              <w:instrText xml:space="preserve"> PAGEREF _Toc29569592 \h </w:instrText>
            </w:r>
            <w:r>
              <w:rPr>
                <w:noProof/>
                <w:webHidden/>
              </w:rPr>
            </w:r>
            <w:r>
              <w:rPr>
                <w:noProof/>
                <w:webHidden/>
              </w:rPr>
              <w:fldChar w:fldCharType="separate"/>
            </w:r>
            <w:r>
              <w:rPr>
                <w:noProof/>
                <w:webHidden/>
              </w:rPr>
              <w:t>49</w:t>
            </w:r>
            <w:r>
              <w:rPr>
                <w:noProof/>
                <w:webHidden/>
              </w:rPr>
              <w:fldChar w:fldCharType="end"/>
            </w:r>
          </w:hyperlink>
        </w:p>
        <w:p w:rsidR="00D86CCA" w:rsidRDefault="00D86CCA">
          <w:pPr>
            <w:pStyle w:val="21"/>
            <w:tabs>
              <w:tab w:val="right" w:leader="dot" w:pos="11896"/>
            </w:tabs>
            <w:rPr>
              <w:noProof/>
            </w:rPr>
          </w:pPr>
          <w:hyperlink w:anchor="_Toc29569593" w:history="1">
            <w:r w:rsidRPr="002D2CA5">
              <w:rPr>
                <w:rStyle w:val="a9"/>
                <w:noProof/>
              </w:rPr>
              <w:t>题白峰僻村学校</w:t>
            </w:r>
            <w:r>
              <w:rPr>
                <w:noProof/>
                <w:webHidden/>
              </w:rPr>
              <w:tab/>
            </w:r>
            <w:r>
              <w:rPr>
                <w:noProof/>
                <w:webHidden/>
              </w:rPr>
              <w:fldChar w:fldCharType="begin"/>
            </w:r>
            <w:r>
              <w:rPr>
                <w:noProof/>
                <w:webHidden/>
              </w:rPr>
              <w:instrText xml:space="preserve"> PAGEREF _Toc29569593 \h </w:instrText>
            </w:r>
            <w:r>
              <w:rPr>
                <w:noProof/>
                <w:webHidden/>
              </w:rPr>
            </w:r>
            <w:r>
              <w:rPr>
                <w:noProof/>
                <w:webHidden/>
              </w:rPr>
              <w:fldChar w:fldCharType="separate"/>
            </w:r>
            <w:r>
              <w:rPr>
                <w:noProof/>
                <w:webHidden/>
              </w:rPr>
              <w:t>49</w:t>
            </w:r>
            <w:r>
              <w:rPr>
                <w:noProof/>
                <w:webHidden/>
              </w:rPr>
              <w:fldChar w:fldCharType="end"/>
            </w:r>
          </w:hyperlink>
        </w:p>
        <w:p w:rsidR="00D86CCA" w:rsidRDefault="00D86CCA">
          <w:pPr>
            <w:pStyle w:val="21"/>
            <w:tabs>
              <w:tab w:val="right" w:leader="dot" w:pos="11896"/>
            </w:tabs>
            <w:rPr>
              <w:noProof/>
            </w:rPr>
          </w:pPr>
          <w:hyperlink w:anchor="_Toc29569594" w:history="1">
            <w:r w:rsidRPr="002D2CA5">
              <w:rPr>
                <w:rStyle w:val="a9"/>
                <w:noProof/>
              </w:rPr>
              <w:t>游北欧有怀</w:t>
            </w:r>
            <w:r>
              <w:rPr>
                <w:noProof/>
                <w:webHidden/>
              </w:rPr>
              <w:tab/>
            </w:r>
            <w:r>
              <w:rPr>
                <w:noProof/>
                <w:webHidden/>
              </w:rPr>
              <w:fldChar w:fldCharType="begin"/>
            </w:r>
            <w:r>
              <w:rPr>
                <w:noProof/>
                <w:webHidden/>
              </w:rPr>
              <w:instrText xml:space="preserve"> PAGEREF _Toc29569594 \h </w:instrText>
            </w:r>
            <w:r>
              <w:rPr>
                <w:noProof/>
                <w:webHidden/>
              </w:rPr>
            </w:r>
            <w:r>
              <w:rPr>
                <w:noProof/>
                <w:webHidden/>
              </w:rPr>
              <w:fldChar w:fldCharType="separate"/>
            </w:r>
            <w:r>
              <w:rPr>
                <w:noProof/>
                <w:webHidden/>
              </w:rPr>
              <w:t>50</w:t>
            </w:r>
            <w:r>
              <w:rPr>
                <w:noProof/>
                <w:webHidden/>
              </w:rPr>
              <w:fldChar w:fldCharType="end"/>
            </w:r>
          </w:hyperlink>
        </w:p>
        <w:p w:rsidR="00D86CCA" w:rsidRDefault="00D86CCA">
          <w:pPr>
            <w:pStyle w:val="21"/>
            <w:tabs>
              <w:tab w:val="right" w:leader="dot" w:pos="11896"/>
            </w:tabs>
            <w:rPr>
              <w:noProof/>
            </w:rPr>
          </w:pPr>
          <w:hyperlink w:anchor="_Toc29569595" w:history="1">
            <w:r w:rsidRPr="002D2CA5">
              <w:rPr>
                <w:rStyle w:val="a9"/>
                <w:noProof/>
              </w:rPr>
              <w:t>湖畔</w:t>
            </w:r>
            <w:r>
              <w:rPr>
                <w:noProof/>
                <w:webHidden/>
              </w:rPr>
              <w:tab/>
            </w:r>
            <w:r>
              <w:rPr>
                <w:noProof/>
                <w:webHidden/>
              </w:rPr>
              <w:fldChar w:fldCharType="begin"/>
            </w:r>
            <w:r>
              <w:rPr>
                <w:noProof/>
                <w:webHidden/>
              </w:rPr>
              <w:instrText xml:space="preserve"> PAGEREF _Toc29569595 \h </w:instrText>
            </w:r>
            <w:r>
              <w:rPr>
                <w:noProof/>
                <w:webHidden/>
              </w:rPr>
            </w:r>
            <w:r>
              <w:rPr>
                <w:noProof/>
                <w:webHidden/>
              </w:rPr>
              <w:fldChar w:fldCharType="separate"/>
            </w:r>
            <w:r>
              <w:rPr>
                <w:noProof/>
                <w:webHidden/>
              </w:rPr>
              <w:t>51</w:t>
            </w:r>
            <w:r>
              <w:rPr>
                <w:noProof/>
                <w:webHidden/>
              </w:rPr>
              <w:fldChar w:fldCharType="end"/>
            </w:r>
          </w:hyperlink>
        </w:p>
        <w:p w:rsidR="00D86CCA" w:rsidRDefault="00D86CCA">
          <w:pPr>
            <w:pStyle w:val="21"/>
            <w:tabs>
              <w:tab w:val="right" w:leader="dot" w:pos="11896"/>
            </w:tabs>
            <w:rPr>
              <w:noProof/>
            </w:rPr>
          </w:pPr>
          <w:hyperlink w:anchor="_Toc29569596" w:history="1">
            <w:r w:rsidRPr="002D2CA5">
              <w:rPr>
                <w:rStyle w:val="a9"/>
                <w:noProof/>
              </w:rPr>
              <w:t>普湖七月</w:t>
            </w:r>
            <w:r>
              <w:rPr>
                <w:noProof/>
                <w:webHidden/>
              </w:rPr>
              <w:tab/>
            </w:r>
            <w:r>
              <w:rPr>
                <w:noProof/>
                <w:webHidden/>
              </w:rPr>
              <w:fldChar w:fldCharType="begin"/>
            </w:r>
            <w:r>
              <w:rPr>
                <w:noProof/>
                <w:webHidden/>
              </w:rPr>
              <w:instrText xml:space="preserve"> PAGEREF _Toc29569596 \h </w:instrText>
            </w:r>
            <w:r>
              <w:rPr>
                <w:noProof/>
                <w:webHidden/>
              </w:rPr>
            </w:r>
            <w:r>
              <w:rPr>
                <w:noProof/>
                <w:webHidden/>
              </w:rPr>
              <w:fldChar w:fldCharType="separate"/>
            </w:r>
            <w:r>
              <w:rPr>
                <w:noProof/>
                <w:webHidden/>
              </w:rPr>
              <w:t>51</w:t>
            </w:r>
            <w:r>
              <w:rPr>
                <w:noProof/>
                <w:webHidden/>
              </w:rPr>
              <w:fldChar w:fldCharType="end"/>
            </w:r>
          </w:hyperlink>
        </w:p>
        <w:p w:rsidR="00D86CCA" w:rsidRDefault="00D86CCA">
          <w:pPr>
            <w:pStyle w:val="21"/>
            <w:tabs>
              <w:tab w:val="right" w:leader="dot" w:pos="11896"/>
            </w:tabs>
            <w:rPr>
              <w:noProof/>
            </w:rPr>
          </w:pPr>
          <w:hyperlink w:anchor="_Toc29569597" w:history="1">
            <w:r w:rsidRPr="002D2CA5">
              <w:rPr>
                <w:rStyle w:val="a9"/>
                <w:noProof/>
              </w:rPr>
              <w:t>芬京朝市</w:t>
            </w:r>
            <w:r>
              <w:rPr>
                <w:noProof/>
                <w:webHidden/>
              </w:rPr>
              <w:tab/>
            </w:r>
            <w:r>
              <w:rPr>
                <w:noProof/>
                <w:webHidden/>
              </w:rPr>
              <w:fldChar w:fldCharType="begin"/>
            </w:r>
            <w:r>
              <w:rPr>
                <w:noProof/>
                <w:webHidden/>
              </w:rPr>
              <w:instrText xml:space="preserve"> PAGEREF _Toc29569597 \h </w:instrText>
            </w:r>
            <w:r>
              <w:rPr>
                <w:noProof/>
                <w:webHidden/>
              </w:rPr>
            </w:r>
            <w:r>
              <w:rPr>
                <w:noProof/>
                <w:webHidden/>
              </w:rPr>
              <w:fldChar w:fldCharType="separate"/>
            </w:r>
            <w:r>
              <w:rPr>
                <w:noProof/>
                <w:webHidden/>
              </w:rPr>
              <w:t>52</w:t>
            </w:r>
            <w:r>
              <w:rPr>
                <w:noProof/>
                <w:webHidden/>
              </w:rPr>
              <w:fldChar w:fldCharType="end"/>
            </w:r>
          </w:hyperlink>
        </w:p>
        <w:p w:rsidR="00D86CCA" w:rsidRDefault="00D86CCA">
          <w:pPr>
            <w:pStyle w:val="21"/>
            <w:tabs>
              <w:tab w:val="right" w:leader="dot" w:pos="11896"/>
            </w:tabs>
            <w:rPr>
              <w:noProof/>
            </w:rPr>
          </w:pPr>
          <w:hyperlink w:anchor="_Toc29569598" w:history="1">
            <w:r w:rsidRPr="002D2CA5">
              <w:rPr>
                <w:rStyle w:val="a9"/>
                <w:noProof/>
              </w:rPr>
              <w:t>不空羂索观音</w:t>
            </w:r>
            <w:r>
              <w:rPr>
                <w:noProof/>
                <w:webHidden/>
              </w:rPr>
              <w:tab/>
            </w:r>
            <w:r>
              <w:rPr>
                <w:noProof/>
                <w:webHidden/>
              </w:rPr>
              <w:fldChar w:fldCharType="begin"/>
            </w:r>
            <w:r>
              <w:rPr>
                <w:noProof/>
                <w:webHidden/>
              </w:rPr>
              <w:instrText xml:space="preserve"> PAGEREF _Toc29569598 \h </w:instrText>
            </w:r>
            <w:r>
              <w:rPr>
                <w:noProof/>
                <w:webHidden/>
              </w:rPr>
            </w:r>
            <w:r>
              <w:rPr>
                <w:noProof/>
                <w:webHidden/>
              </w:rPr>
              <w:fldChar w:fldCharType="separate"/>
            </w:r>
            <w:r>
              <w:rPr>
                <w:noProof/>
                <w:webHidden/>
              </w:rPr>
              <w:t>52</w:t>
            </w:r>
            <w:r>
              <w:rPr>
                <w:noProof/>
                <w:webHidden/>
              </w:rPr>
              <w:fldChar w:fldCharType="end"/>
            </w:r>
          </w:hyperlink>
        </w:p>
        <w:p w:rsidR="00D86CCA" w:rsidRDefault="00D86CCA">
          <w:pPr>
            <w:pStyle w:val="21"/>
            <w:tabs>
              <w:tab w:val="right" w:leader="dot" w:pos="11896"/>
            </w:tabs>
            <w:rPr>
              <w:noProof/>
            </w:rPr>
          </w:pPr>
          <w:hyperlink w:anchor="_Toc29569599" w:history="1">
            <w:r w:rsidRPr="002D2CA5">
              <w:rPr>
                <w:rStyle w:val="a9"/>
                <w:noProof/>
              </w:rPr>
              <w:t>良辨</w:t>
            </w:r>
            <w:r>
              <w:rPr>
                <w:noProof/>
                <w:webHidden/>
              </w:rPr>
              <w:tab/>
            </w:r>
            <w:r>
              <w:rPr>
                <w:noProof/>
                <w:webHidden/>
              </w:rPr>
              <w:fldChar w:fldCharType="begin"/>
            </w:r>
            <w:r>
              <w:rPr>
                <w:noProof/>
                <w:webHidden/>
              </w:rPr>
              <w:instrText xml:space="preserve"> PAGEREF _Toc29569599 \h </w:instrText>
            </w:r>
            <w:r>
              <w:rPr>
                <w:noProof/>
                <w:webHidden/>
              </w:rPr>
            </w:r>
            <w:r>
              <w:rPr>
                <w:noProof/>
                <w:webHidden/>
              </w:rPr>
              <w:fldChar w:fldCharType="separate"/>
            </w:r>
            <w:r>
              <w:rPr>
                <w:noProof/>
                <w:webHidden/>
              </w:rPr>
              <w:t>52</w:t>
            </w:r>
            <w:r>
              <w:rPr>
                <w:noProof/>
                <w:webHidden/>
              </w:rPr>
              <w:fldChar w:fldCharType="end"/>
            </w:r>
          </w:hyperlink>
        </w:p>
        <w:p w:rsidR="00D86CCA" w:rsidRDefault="00D86CCA">
          <w:pPr>
            <w:pStyle w:val="21"/>
            <w:tabs>
              <w:tab w:val="right" w:leader="dot" w:pos="11896"/>
            </w:tabs>
            <w:rPr>
              <w:noProof/>
            </w:rPr>
          </w:pPr>
          <w:hyperlink w:anchor="_Toc29569600" w:history="1">
            <w:r w:rsidRPr="002D2CA5">
              <w:rPr>
                <w:rStyle w:val="a9"/>
                <w:noProof/>
              </w:rPr>
              <w:t>谷川忘归居</w:t>
            </w:r>
            <w:r>
              <w:rPr>
                <w:noProof/>
                <w:webHidden/>
              </w:rPr>
              <w:tab/>
            </w:r>
            <w:r>
              <w:rPr>
                <w:noProof/>
                <w:webHidden/>
              </w:rPr>
              <w:fldChar w:fldCharType="begin"/>
            </w:r>
            <w:r>
              <w:rPr>
                <w:noProof/>
                <w:webHidden/>
              </w:rPr>
              <w:instrText xml:space="preserve"> PAGEREF _Toc29569600 \h </w:instrText>
            </w:r>
            <w:r>
              <w:rPr>
                <w:noProof/>
                <w:webHidden/>
              </w:rPr>
            </w:r>
            <w:r>
              <w:rPr>
                <w:noProof/>
                <w:webHidden/>
              </w:rPr>
              <w:fldChar w:fldCharType="separate"/>
            </w:r>
            <w:r>
              <w:rPr>
                <w:noProof/>
                <w:webHidden/>
              </w:rPr>
              <w:t>53</w:t>
            </w:r>
            <w:r>
              <w:rPr>
                <w:noProof/>
                <w:webHidden/>
              </w:rPr>
              <w:fldChar w:fldCharType="end"/>
            </w:r>
          </w:hyperlink>
        </w:p>
        <w:p w:rsidR="00D86CCA" w:rsidRDefault="00D86CCA">
          <w:pPr>
            <w:pStyle w:val="21"/>
            <w:tabs>
              <w:tab w:val="right" w:leader="dot" w:pos="11896"/>
            </w:tabs>
            <w:rPr>
              <w:noProof/>
            </w:rPr>
          </w:pPr>
          <w:hyperlink w:anchor="_Toc29569601" w:history="1">
            <w:r w:rsidRPr="002D2CA5">
              <w:rPr>
                <w:rStyle w:val="a9"/>
                <w:noProof/>
              </w:rPr>
              <w:t>祝中华同文学校创立九十周年</w:t>
            </w:r>
            <w:r>
              <w:rPr>
                <w:noProof/>
                <w:webHidden/>
              </w:rPr>
              <w:tab/>
            </w:r>
            <w:r>
              <w:rPr>
                <w:noProof/>
                <w:webHidden/>
              </w:rPr>
              <w:fldChar w:fldCharType="begin"/>
            </w:r>
            <w:r>
              <w:rPr>
                <w:noProof/>
                <w:webHidden/>
              </w:rPr>
              <w:instrText xml:space="preserve"> PAGEREF _Toc29569601 \h </w:instrText>
            </w:r>
            <w:r>
              <w:rPr>
                <w:noProof/>
                <w:webHidden/>
              </w:rPr>
            </w:r>
            <w:r>
              <w:rPr>
                <w:noProof/>
                <w:webHidden/>
              </w:rPr>
              <w:fldChar w:fldCharType="separate"/>
            </w:r>
            <w:r>
              <w:rPr>
                <w:noProof/>
                <w:webHidden/>
              </w:rPr>
              <w:t>54</w:t>
            </w:r>
            <w:r>
              <w:rPr>
                <w:noProof/>
                <w:webHidden/>
              </w:rPr>
              <w:fldChar w:fldCharType="end"/>
            </w:r>
          </w:hyperlink>
        </w:p>
        <w:p w:rsidR="00D86CCA" w:rsidRDefault="00D86CCA">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602" w:history="1">
            <w:r w:rsidRPr="002D2CA5">
              <w:rPr>
                <w:rStyle w:val="a9"/>
                <w:noProof/>
              </w:rPr>
              <w:t>六　庚午篇</w:t>
            </w:r>
            <w:r>
              <w:rPr>
                <w:noProof/>
                <w:webHidden/>
              </w:rPr>
              <w:tab/>
            </w:r>
            <w:r>
              <w:rPr>
                <w:noProof/>
                <w:webHidden/>
              </w:rPr>
              <w:fldChar w:fldCharType="begin"/>
            </w:r>
            <w:r>
              <w:rPr>
                <w:noProof/>
                <w:webHidden/>
              </w:rPr>
              <w:instrText xml:space="preserve"> PAGEREF _Toc29569602 \h </w:instrText>
            </w:r>
            <w:r>
              <w:rPr>
                <w:noProof/>
                <w:webHidden/>
              </w:rPr>
            </w:r>
            <w:r>
              <w:rPr>
                <w:noProof/>
                <w:webHidden/>
              </w:rPr>
              <w:fldChar w:fldCharType="separate"/>
            </w:r>
            <w:r>
              <w:rPr>
                <w:noProof/>
                <w:webHidden/>
              </w:rPr>
              <w:t>55</w:t>
            </w:r>
            <w:r>
              <w:rPr>
                <w:noProof/>
                <w:webHidden/>
              </w:rPr>
              <w:fldChar w:fldCharType="end"/>
            </w:r>
          </w:hyperlink>
        </w:p>
        <w:p w:rsidR="00D86CCA" w:rsidRDefault="00D86CCA">
          <w:pPr>
            <w:pStyle w:val="21"/>
            <w:tabs>
              <w:tab w:val="right" w:leader="dot" w:pos="11896"/>
            </w:tabs>
            <w:rPr>
              <w:noProof/>
            </w:rPr>
          </w:pPr>
          <w:hyperlink w:anchor="_Toc29569603" w:history="1">
            <w:r w:rsidRPr="002D2CA5">
              <w:rPr>
                <w:rStyle w:val="a9"/>
                <w:noProof/>
              </w:rPr>
              <w:t>兰亭芭蕉园</w:t>
            </w:r>
            <w:r>
              <w:rPr>
                <w:noProof/>
                <w:webHidden/>
              </w:rPr>
              <w:tab/>
            </w:r>
            <w:r>
              <w:rPr>
                <w:noProof/>
                <w:webHidden/>
              </w:rPr>
              <w:fldChar w:fldCharType="begin"/>
            </w:r>
            <w:r>
              <w:rPr>
                <w:noProof/>
                <w:webHidden/>
              </w:rPr>
              <w:instrText xml:space="preserve"> PAGEREF _Toc29569603 \h </w:instrText>
            </w:r>
            <w:r>
              <w:rPr>
                <w:noProof/>
                <w:webHidden/>
              </w:rPr>
            </w:r>
            <w:r>
              <w:rPr>
                <w:noProof/>
                <w:webHidden/>
              </w:rPr>
              <w:fldChar w:fldCharType="separate"/>
            </w:r>
            <w:r>
              <w:rPr>
                <w:noProof/>
                <w:webHidden/>
              </w:rPr>
              <w:t>56</w:t>
            </w:r>
            <w:r>
              <w:rPr>
                <w:noProof/>
                <w:webHidden/>
              </w:rPr>
              <w:fldChar w:fldCharType="end"/>
            </w:r>
          </w:hyperlink>
        </w:p>
        <w:p w:rsidR="00D86CCA" w:rsidRDefault="00D86CCA">
          <w:pPr>
            <w:pStyle w:val="21"/>
            <w:tabs>
              <w:tab w:val="right" w:leader="dot" w:pos="11896"/>
            </w:tabs>
            <w:rPr>
              <w:noProof/>
            </w:rPr>
          </w:pPr>
          <w:hyperlink w:anchor="_Toc29569604" w:history="1">
            <w:r w:rsidRPr="002D2CA5">
              <w:rPr>
                <w:rStyle w:val="a9"/>
                <w:noProof/>
              </w:rPr>
              <w:t>寄菊翁</w:t>
            </w:r>
            <w:r>
              <w:rPr>
                <w:noProof/>
                <w:webHidden/>
              </w:rPr>
              <w:tab/>
            </w:r>
            <w:r>
              <w:rPr>
                <w:noProof/>
                <w:webHidden/>
              </w:rPr>
              <w:fldChar w:fldCharType="begin"/>
            </w:r>
            <w:r>
              <w:rPr>
                <w:noProof/>
                <w:webHidden/>
              </w:rPr>
              <w:instrText xml:space="preserve"> PAGEREF _Toc29569604 \h </w:instrText>
            </w:r>
            <w:r>
              <w:rPr>
                <w:noProof/>
                <w:webHidden/>
              </w:rPr>
            </w:r>
            <w:r>
              <w:rPr>
                <w:noProof/>
                <w:webHidden/>
              </w:rPr>
              <w:fldChar w:fldCharType="separate"/>
            </w:r>
            <w:r>
              <w:rPr>
                <w:noProof/>
                <w:webHidden/>
              </w:rPr>
              <w:t>57</w:t>
            </w:r>
            <w:r>
              <w:rPr>
                <w:noProof/>
                <w:webHidden/>
              </w:rPr>
              <w:fldChar w:fldCharType="end"/>
            </w:r>
          </w:hyperlink>
        </w:p>
        <w:p w:rsidR="00D86CCA" w:rsidRDefault="00D86CCA">
          <w:pPr>
            <w:pStyle w:val="21"/>
            <w:tabs>
              <w:tab w:val="right" w:leader="dot" w:pos="11896"/>
            </w:tabs>
            <w:rPr>
              <w:noProof/>
            </w:rPr>
          </w:pPr>
          <w:hyperlink w:anchor="_Toc29569605" w:history="1">
            <w:r w:rsidRPr="002D2CA5">
              <w:rPr>
                <w:rStyle w:val="a9"/>
                <w:noProof/>
              </w:rPr>
              <w:t>六十六岁</w:t>
            </w:r>
            <w:r>
              <w:rPr>
                <w:noProof/>
                <w:webHidden/>
              </w:rPr>
              <w:tab/>
            </w:r>
            <w:r>
              <w:rPr>
                <w:noProof/>
                <w:webHidden/>
              </w:rPr>
              <w:fldChar w:fldCharType="begin"/>
            </w:r>
            <w:r>
              <w:rPr>
                <w:noProof/>
                <w:webHidden/>
              </w:rPr>
              <w:instrText xml:space="preserve"> PAGEREF _Toc29569605 \h </w:instrText>
            </w:r>
            <w:r>
              <w:rPr>
                <w:noProof/>
                <w:webHidden/>
              </w:rPr>
            </w:r>
            <w:r>
              <w:rPr>
                <w:noProof/>
                <w:webHidden/>
              </w:rPr>
              <w:fldChar w:fldCharType="separate"/>
            </w:r>
            <w:r>
              <w:rPr>
                <w:noProof/>
                <w:webHidden/>
              </w:rPr>
              <w:t>57</w:t>
            </w:r>
            <w:r>
              <w:rPr>
                <w:noProof/>
                <w:webHidden/>
              </w:rPr>
              <w:fldChar w:fldCharType="end"/>
            </w:r>
          </w:hyperlink>
        </w:p>
        <w:p w:rsidR="00D86CCA" w:rsidRDefault="00D86CCA">
          <w:pPr>
            <w:pStyle w:val="21"/>
            <w:tabs>
              <w:tab w:val="right" w:leader="dot" w:pos="11896"/>
            </w:tabs>
            <w:rPr>
              <w:noProof/>
            </w:rPr>
          </w:pPr>
          <w:hyperlink w:anchor="_Toc29569606" w:history="1">
            <w:r w:rsidRPr="002D2CA5">
              <w:rPr>
                <w:rStyle w:val="a9"/>
                <w:noProof/>
              </w:rPr>
              <w:t>忘归居初夏</w:t>
            </w:r>
            <w:r>
              <w:rPr>
                <w:noProof/>
                <w:webHidden/>
              </w:rPr>
              <w:tab/>
            </w:r>
            <w:r>
              <w:rPr>
                <w:noProof/>
                <w:webHidden/>
              </w:rPr>
              <w:fldChar w:fldCharType="begin"/>
            </w:r>
            <w:r>
              <w:rPr>
                <w:noProof/>
                <w:webHidden/>
              </w:rPr>
              <w:instrText xml:space="preserve"> PAGEREF _Toc29569606 \h </w:instrText>
            </w:r>
            <w:r>
              <w:rPr>
                <w:noProof/>
                <w:webHidden/>
              </w:rPr>
            </w:r>
            <w:r>
              <w:rPr>
                <w:noProof/>
                <w:webHidden/>
              </w:rPr>
              <w:fldChar w:fldCharType="separate"/>
            </w:r>
            <w:r>
              <w:rPr>
                <w:noProof/>
                <w:webHidden/>
              </w:rPr>
              <w:t>58</w:t>
            </w:r>
            <w:r>
              <w:rPr>
                <w:noProof/>
                <w:webHidden/>
              </w:rPr>
              <w:fldChar w:fldCharType="end"/>
            </w:r>
          </w:hyperlink>
        </w:p>
        <w:p w:rsidR="00D86CCA" w:rsidRDefault="00D86CCA">
          <w:pPr>
            <w:pStyle w:val="21"/>
            <w:tabs>
              <w:tab w:val="right" w:leader="dot" w:pos="11896"/>
            </w:tabs>
            <w:rPr>
              <w:noProof/>
            </w:rPr>
          </w:pPr>
          <w:hyperlink w:anchor="_Toc29569607" w:history="1">
            <w:r w:rsidRPr="002D2CA5">
              <w:rPr>
                <w:rStyle w:val="a9"/>
                <w:noProof/>
              </w:rPr>
              <w:t>含笑花树</w:t>
            </w:r>
            <w:r>
              <w:rPr>
                <w:noProof/>
                <w:webHidden/>
              </w:rPr>
              <w:tab/>
            </w:r>
            <w:r>
              <w:rPr>
                <w:noProof/>
                <w:webHidden/>
              </w:rPr>
              <w:fldChar w:fldCharType="begin"/>
            </w:r>
            <w:r>
              <w:rPr>
                <w:noProof/>
                <w:webHidden/>
              </w:rPr>
              <w:instrText xml:space="preserve"> PAGEREF _Toc29569607 \h </w:instrText>
            </w:r>
            <w:r>
              <w:rPr>
                <w:noProof/>
                <w:webHidden/>
              </w:rPr>
            </w:r>
            <w:r>
              <w:rPr>
                <w:noProof/>
                <w:webHidden/>
              </w:rPr>
              <w:fldChar w:fldCharType="separate"/>
            </w:r>
            <w:r>
              <w:rPr>
                <w:noProof/>
                <w:webHidden/>
              </w:rPr>
              <w:t>58</w:t>
            </w:r>
            <w:r>
              <w:rPr>
                <w:noProof/>
                <w:webHidden/>
              </w:rPr>
              <w:fldChar w:fldCharType="end"/>
            </w:r>
          </w:hyperlink>
        </w:p>
        <w:p w:rsidR="00D86CCA" w:rsidRDefault="00D86CCA">
          <w:pPr>
            <w:pStyle w:val="21"/>
            <w:tabs>
              <w:tab w:val="right" w:leader="dot" w:pos="11896"/>
            </w:tabs>
            <w:rPr>
              <w:noProof/>
            </w:rPr>
          </w:pPr>
          <w:hyperlink w:anchor="_Toc29569608" w:history="1">
            <w:r w:rsidRPr="002D2CA5">
              <w:rPr>
                <w:rStyle w:val="a9"/>
                <w:noProof/>
              </w:rPr>
              <w:t>忘归居偶成</w:t>
            </w:r>
            <w:r>
              <w:rPr>
                <w:noProof/>
                <w:webHidden/>
              </w:rPr>
              <w:tab/>
            </w:r>
            <w:r>
              <w:rPr>
                <w:noProof/>
                <w:webHidden/>
              </w:rPr>
              <w:fldChar w:fldCharType="begin"/>
            </w:r>
            <w:r>
              <w:rPr>
                <w:noProof/>
                <w:webHidden/>
              </w:rPr>
              <w:instrText xml:space="preserve"> PAGEREF _Toc29569608 \h </w:instrText>
            </w:r>
            <w:r>
              <w:rPr>
                <w:noProof/>
                <w:webHidden/>
              </w:rPr>
            </w:r>
            <w:r>
              <w:rPr>
                <w:noProof/>
                <w:webHidden/>
              </w:rPr>
              <w:fldChar w:fldCharType="separate"/>
            </w:r>
            <w:r>
              <w:rPr>
                <w:noProof/>
                <w:webHidden/>
              </w:rPr>
              <w:t>59</w:t>
            </w:r>
            <w:r>
              <w:rPr>
                <w:noProof/>
                <w:webHidden/>
              </w:rPr>
              <w:fldChar w:fldCharType="end"/>
            </w:r>
          </w:hyperlink>
        </w:p>
        <w:p w:rsidR="00D86CCA" w:rsidRDefault="00D86CCA">
          <w:pPr>
            <w:pStyle w:val="21"/>
            <w:tabs>
              <w:tab w:val="right" w:leader="dot" w:pos="11896"/>
            </w:tabs>
            <w:rPr>
              <w:noProof/>
            </w:rPr>
          </w:pPr>
          <w:hyperlink w:anchor="_Toc29569609" w:history="1">
            <w:r w:rsidRPr="002D2CA5">
              <w:rPr>
                <w:rStyle w:val="a9"/>
                <w:noProof/>
              </w:rPr>
              <w:t>含笑花晚景</w:t>
            </w:r>
            <w:r>
              <w:rPr>
                <w:noProof/>
                <w:webHidden/>
              </w:rPr>
              <w:tab/>
            </w:r>
            <w:r>
              <w:rPr>
                <w:noProof/>
                <w:webHidden/>
              </w:rPr>
              <w:fldChar w:fldCharType="begin"/>
            </w:r>
            <w:r>
              <w:rPr>
                <w:noProof/>
                <w:webHidden/>
              </w:rPr>
              <w:instrText xml:space="preserve"> PAGEREF _Toc29569609 \h </w:instrText>
            </w:r>
            <w:r>
              <w:rPr>
                <w:noProof/>
                <w:webHidden/>
              </w:rPr>
            </w:r>
            <w:r>
              <w:rPr>
                <w:noProof/>
                <w:webHidden/>
              </w:rPr>
              <w:fldChar w:fldCharType="separate"/>
            </w:r>
            <w:r>
              <w:rPr>
                <w:noProof/>
                <w:webHidden/>
              </w:rPr>
              <w:t>60</w:t>
            </w:r>
            <w:r>
              <w:rPr>
                <w:noProof/>
                <w:webHidden/>
              </w:rPr>
              <w:fldChar w:fldCharType="end"/>
            </w:r>
          </w:hyperlink>
        </w:p>
        <w:p w:rsidR="00D86CCA" w:rsidRDefault="00D86CCA">
          <w:pPr>
            <w:pStyle w:val="21"/>
            <w:tabs>
              <w:tab w:val="right" w:leader="dot" w:pos="11896"/>
            </w:tabs>
            <w:rPr>
              <w:noProof/>
            </w:rPr>
          </w:pPr>
          <w:hyperlink w:anchor="_Toc29569610" w:history="1">
            <w:r w:rsidRPr="002D2CA5">
              <w:rPr>
                <w:rStyle w:val="a9"/>
                <w:noProof/>
              </w:rPr>
              <w:t>寄河上民雄先生</w:t>
            </w:r>
            <w:r>
              <w:rPr>
                <w:noProof/>
                <w:webHidden/>
              </w:rPr>
              <w:tab/>
            </w:r>
            <w:r>
              <w:rPr>
                <w:noProof/>
                <w:webHidden/>
              </w:rPr>
              <w:fldChar w:fldCharType="begin"/>
            </w:r>
            <w:r>
              <w:rPr>
                <w:noProof/>
                <w:webHidden/>
              </w:rPr>
              <w:instrText xml:space="preserve"> PAGEREF _Toc29569610 \h </w:instrText>
            </w:r>
            <w:r>
              <w:rPr>
                <w:noProof/>
                <w:webHidden/>
              </w:rPr>
            </w:r>
            <w:r>
              <w:rPr>
                <w:noProof/>
                <w:webHidden/>
              </w:rPr>
              <w:fldChar w:fldCharType="separate"/>
            </w:r>
            <w:r>
              <w:rPr>
                <w:noProof/>
                <w:webHidden/>
              </w:rPr>
              <w:t>60</w:t>
            </w:r>
            <w:r>
              <w:rPr>
                <w:noProof/>
                <w:webHidden/>
              </w:rPr>
              <w:fldChar w:fldCharType="end"/>
            </w:r>
          </w:hyperlink>
        </w:p>
        <w:p w:rsidR="00D86CCA" w:rsidRDefault="00D86CCA">
          <w:pPr>
            <w:pStyle w:val="21"/>
            <w:tabs>
              <w:tab w:val="right" w:leader="dot" w:pos="11896"/>
            </w:tabs>
            <w:rPr>
              <w:noProof/>
            </w:rPr>
          </w:pPr>
          <w:hyperlink w:anchor="_Toc29569611" w:history="1">
            <w:r w:rsidRPr="002D2CA5">
              <w:rPr>
                <w:rStyle w:val="a9"/>
                <w:noProof/>
              </w:rPr>
              <w:t>汉阳研讨会</w:t>
            </w:r>
            <w:r>
              <w:rPr>
                <w:noProof/>
                <w:webHidden/>
              </w:rPr>
              <w:tab/>
            </w:r>
            <w:r>
              <w:rPr>
                <w:noProof/>
                <w:webHidden/>
              </w:rPr>
              <w:fldChar w:fldCharType="begin"/>
            </w:r>
            <w:r>
              <w:rPr>
                <w:noProof/>
                <w:webHidden/>
              </w:rPr>
              <w:instrText xml:space="preserve"> PAGEREF _Toc29569611 \h </w:instrText>
            </w:r>
            <w:r>
              <w:rPr>
                <w:noProof/>
                <w:webHidden/>
              </w:rPr>
            </w:r>
            <w:r>
              <w:rPr>
                <w:noProof/>
                <w:webHidden/>
              </w:rPr>
              <w:fldChar w:fldCharType="separate"/>
            </w:r>
            <w:r>
              <w:rPr>
                <w:noProof/>
                <w:webHidden/>
              </w:rPr>
              <w:t>61</w:t>
            </w:r>
            <w:r>
              <w:rPr>
                <w:noProof/>
                <w:webHidden/>
              </w:rPr>
              <w:fldChar w:fldCharType="end"/>
            </w:r>
          </w:hyperlink>
        </w:p>
        <w:p w:rsidR="00D86CCA" w:rsidRDefault="00D86CCA">
          <w:pPr>
            <w:pStyle w:val="21"/>
            <w:tabs>
              <w:tab w:val="right" w:leader="dot" w:pos="11896"/>
            </w:tabs>
            <w:rPr>
              <w:noProof/>
            </w:rPr>
          </w:pPr>
          <w:hyperlink w:anchor="_Toc29569612" w:history="1">
            <w:r w:rsidRPr="002D2CA5">
              <w:rPr>
                <w:rStyle w:val="a9"/>
                <w:noProof/>
              </w:rPr>
              <w:t>回乡</w:t>
            </w:r>
            <w:r>
              <w:rPr>
                <w:noProof/>
                <w:webHidden/>
              </w:rPr>
              <w:tab/>
            </w:r>
            <w:r>
              <w:rPr>
                <w:noProof/>
                <w:webHidden/>
              </w:rPr>
              <w:fldChar w:fldCharType="begin"/>
            </w:r>
            <w:r>
              <w:rPr>
                <w:noProof/>
                <w:webHidden/>
              </w:rPr>
              <w:instrText xml:space="preserve"> PAGEREF _Toc29569612 \h </w:instrText>
            </w:r>
            <w:r>
              <w:rPr>
                <w:noProof/>
                <w:webHidden/>
              </w:rPr>
            </w:r>
            <w:r>
              <w:rPr>
                <w:noProof/>
                <w:webHidden/>
              </w:rPr>
              <w:fldChar w:fldCharType="separate"/>
            </w:r>
            <w:r>
              <w:rPr>
                <w:noProof/>
                <w:webHidden/>
              </w:rPr>
              <w:t>62</w:t>
            </w:r>
            <w:r>
              <w:rPr>
                <w:noProof/>
                <w:webHidden/>
              </w:rPr>
              <w:fldChar w:fldCharType="end"/>
            </w:r>
          </w:hyperlink>
        </w:p>
        <w:p w:rsidR="00D86CCA" w:rsidRDefault="00D86CCA">
          <w:pPr>
            <w:pStyle w:val="21"/>
            <w:tabs>
              <w:tab w:val="right" w:leader="dot" w:pos="11896"/>
            </w:tabs>
            <w:rPr>
              <w:noProof/>
            </w:rPr>
          </w:pPr>
          <w:hyperlink w:anchor="_Toc29569613" w:history="1">
            <w:r w:rsidRPr="002D2CA5">
              <w:rPr>
                <w:rStyle w:val="a9"/>
                <w:noProof/>
              </w:rPr>
              <w:t>乡路　其一</w:t>
            </w:r>
            <w:r>
              <w:rPr>
                <w:noProof/>
                <w:webHidden/>
              </w:rPr>
              <w:tab/>
            </w:r>
            <w:r>
              <w:rPr>
                <w:noProof/>
                <w:webHidden/>
              </w:rPr>
              <w:fldChar w:fldCharType="begin"/>
            </w:r>
            <w:r>
              <w:rPr>
                <w:noProof/>
                <w:webHidden/>
              </w:rPr>
              <w:instrText xml:space="preserve"> PAGEREF _Toc29569613 \h </w:instrText>
            </w:r>
            <w:r>
              <w:rPr>
                <w:noProof/>
                <w:webHidden/>
              </w:rPr>
            </w:r>
            <w:r>
              <w:rPr>
                <w:noProof/>
                <w:webHidden/>
              </w:rPr>
              <w:fldChar w:fldCharType="separate"/>
            </w:r>
            <w:r>
              <w:rPr>
                <w:noProof/>
                <w:webHidden/>
              </w:rPr>
              <w:t>63</w:t>
            </w:r>
            <w:r>
              <w:rPr>
                <w:noProof/>
                <w:webHidden/>
              </w:rPr>
              <w:fldChar w:fldCharType="end"/>
            </w:r>
          </w:hyperlink>
        </w:p>
        <w:p w:rsidR="00D86CCA" w:rsidRDefault="00D86CCA">
          <w:pPr>
            <w:pStyle w:val="21"/>
            <w:tabs>
              <w:tab w:val="right" w:leader="dot" w:pos="11896"/>
            </w:tabs>
            <w:rPr>
              <w:noProof/>
            </w:rPr>
          </w:pPr>
          <w:hyperlink w:anchor="_Toc29569614" w:history="1">
            <w:r w:rsidRPr="002D2CA5">
              <w:rPr>
                <w:rStyle w:val="a9"/>
                <w:noProof/>
              </w:rPr>
              <w:t>乡路　其二</w:t>
            </w:r>
            <w:r>
              <w:rPr>
                <w:noProof/>
                <w:webHidden/>
              </w:rPr>
              <w:tab/>
            </w:r>
            <w:r>
              <w:rPr>
                <w:noProof/>
                <w:webHidden/>
              </w:rPr>
              <w:fldChar w:fldCharType="begin"/>
            </w:r>
            <w:r>
              <w:rPr>
                <w:noProof/>
                <w:webHidden/>
              </w:rPr>
              <w:instrText xml:space="preserve"> PAGEREF _Toc29569614 \h </w:instrText>
            </w:r>
            <w:r>
              <w:rPr>
                <w:noProof/>
                <w:webHidden/>
              </w:rPr>
            </w:r>
            <w:r>
              <w:rPr>
                <w:noProof/>
                <w:webHidden/>
              </w:rPr>
              <w:fldChar w:fldCharType="separate"/>
            </w:r>
            <w:r>
              <w:rPr>
                <w:noProof/>
                <w:webHidden/>
              </w:rPr>
              <w:t>63</w:t>
            </w:r>
            <w:r>
              <w:rPr>
                <w:noProof/>
                <w:webHidden/>
              </w:rPr>
              <w:fldChar w:fldCharType="end"/>
            </w:r>
          </w:hyperlink>
        </w:p>
        <w:p w:rsidR="00D86CCA" w:rsidRDefault="00D86CCA">
          <w:pPr>
            <w:pStyle w:val="21"/>
            <w:tabs>
              <w:tab w:val="right" w:leader="dot" w:pos="11896"/>
            </w:tabs>
            <w:rPr>
              <w:noProof/>
            </w:rPr>
          </w:pPr>
          <w:hyperlink w:anchor="_Toc29569615" w:history="1">
            <w:r w:rsidRPr="002D2CA5">
              <w:rPr>
                <w:rStyle w:val="a9"/>
                <w:noProof/>
              </w:rPr>
              <w:t>戏作</w:t>
            </w:r>
            <w:r>
              <w:rPr>
                <w:noProof/>
                <w:webHidden/>
              </w:rPr>
              <w:tab/>
            </w:r>
            <w:r>
              <w:rPr>
                <w:noProof/>
                <w:webHidden/>
              </w:rPr>
              <w:fldChar w:fldCharType="begin"/>
            </w:r>
            <w:r>
              <w:rPr>
                <w:noProof/>
                <w:webHidden/>
              </w:rPr>
              <w:instrText xml:space="preserve"> PAGEREF _Toc29569615 \h </w:instrText>
            </w:r>
            <w:r>
              <w:rPr>
                <w:noProof/>
                <w:webHidden/>
              </w:rPr>
            </w:r>
            <w:r>
              <w:rPr>
                <w:noProof/>
                <w:webHidden/>
              </w:rPr>
              <w:fldChar w:fldCharType="separate"/>
            </w:r>
            <w:r>
              <w:rPr>
                <w:noProof/>
                <w:webHidden/>
              </w:rPr>
              <w:t>64</w:t>
            </w:r>
            <w:r>
              <w:rPr>
                <w:noProof/>
                <w:webHidden/>
              </w:rPr>
              <w:fldChar w:fldCharType="end"/>
            </w:r>
          </w:hyperlink>
        </w:p>
        <w:p w:rsidR="00D86CCA" w:rsidRDefault="00D86CCA">
          <w:pPr>
            <w:pStyle w:val="11"/>
            <w:tabs>
              <w:tab w:val="right" w:leader="dot" w:pos="11896"/>
            </w:tabs>
            <w:spacing w:before="312" w:after="312"/>
            <w:ind w:firstLine="480"/>
            <w:rPr>
              <w:rFonts w:asciiTheme="minorHAnsi" w:eastAsiaTheme="minorEastAsia" w:hAnsiTheme="minorHAnsi" w:cstheme="minorBidi"/>
              <w:noProof/>
              <w:color w:val="auto"/>
              <w:kern w:val="2"/>
              <w:sz w:val="21"/>
              <w:szCs w:val="22"/>
              <w:lang w:val="en-US" w:eastAsia="zh-CN" w:bidi="ar-SA"/>
            </w:rPr>
          </w:pPr>
          <w:hyperlink w:anchor="_Toc29569616" w:history="1">
            <w:r w:rsidRPr="002D2CA5">
              <w:rPr>
                <w:rStyle w:val="a9"/>
                <w:noProof/>
              </w:rPr>
              <w:t>七　辛未、壬申篇</w:t>
            </w:r>
            <w:r>
              <w:rPr>
                <w:noProof/>
                <w:webHidden/>
              </w:rPr>
              <w:tab/>
            </w:r>
            <w:r>
              <w:rPr>
                <w:noProof/>
                <w:webHidden/>
              </w:rPr>
              <w:fldChar w:fldCharType="begin"/>
            </w:r>
            <w:r>
              <w:rPr>
                <w:noProof/>
                <w:webHidden/>
              </w:rPr>
              <w:instrText xml:space="preserve"> PAGEREF _Toc29569616 \h </w:instrText>
            </w:r>
            <w:r>
              <w:rPr>
                <w:noProof/>
                <w:webHidden/>
              </w:rPr>
            </w:r>
            <w:r>
              <w:rPr>
                <w:noProof/>
                <w:webHidden/>
              </w:rPr>
              <w:fldChar w:fldCharType="separate"/>
            </w:r>
            <w:r>
              <w:rPr>
                <w:noProof/>
                <w:webHidden/>
              </w:rPr>
              <w:t>65</w:t>
            </w:r>
            <w:r>
              <w:rPr>
                <w:noProof/>
                <w:webHidden/>
              </w:rPr>
              <w:fldChar w:fldCharType="end"/>
            </w:r>
          </w:hyperlink>
        </w:p>
        <w:p w:rsidR="00D86CCA" w:rsidRDefault="00D86CCA">
          <w:pPr>
            <w:pStyle w:val="21"/>
            <w:tabs>
              <w:tab w:val="right" w:leader="dot" w:pos="11896"/>
            </w:tabs>
            <w:rPr>
              <w:noProof/>
            </w:rPr>
          </w:pPr>
          <w:hyperlink w:anchor="_Toc29569617" w:history="1">
            <w:r w:rsidRPr="002D2CA5">
              <w:rPr>
                <w:rStyle w:val="a9"/>
                <w:noProof/>
              </w:rPr>
              <w:t>伊斯坦布尔怀古</w:t>
            </w:r>
            <w:r>
              <w:rPr>
                <w:noProof/>
                <w:webHidden/>
              </w:rPr>
              <w:tab/>
            </w:r>
            <w:r>
              <w:rPr>
                <w:noProof/>
                <w:webHidden/>
              </w:rPr>
              <w:fldChar w:fldCharType="begin"/>
            </w:r>
            <w:r>
              <w:rPr>
                <w:noProof/>
                <w:webHidden/>
              </w:rPr>
              <w:instrText xml:space="preserve"> PAGEREF _Toc29569617 \h </w:instrText>
            </w:r>
            <w:r>
              <w:rPr>
                <w:noProof/>
                <w:webHidden/>
              </w:rPr>
            </w:r>
            <w:r>
              <w:rPr>
                <w:noProof/>
                <w:webHidden/>
              </w:rPr>
              <w:fldChar w:fldCharType="separate"/>
            </w:r>
            <w:r>
              <w:rPr>
                <w:noProof/>
                <w:webHidden/>
              </w:rPr>
              <w:t>66</w:t>
            </w:r>
            <w:r>
              <w:rPr>
                <w:noProof/>
                <w:webHidden/>
              </w:rPr>
              <w:fldChar w:fldCharType="end"/>
            </w:r>
          </w:hyperlink>
        </w:p>
        <w:p w:rsidR="00D86CCA" w:rsidRDefault="00D86CCA">
          <w:pPr>
            <w:pStyle w:val="21"/>
            <w:tabs>
              <w:tab w:val="right" w:leader="dot" w:pos="11896"/>
            </w:tabs>
            <w:rPr>
              <w:noProof/>
            </w:rPr>
          </w:pPr>
          <w:hyperlink w:anchor="_Toc29569618" w:history="1">
            <w:r w:rsidRPr="002D2CA5">
              <w:rPr>
                <w:rStyle w:val="a9"/>
                <w:noProof/>
              </w:rPr>
              <w:t>蒙古行</w:t>
            </w:r>
            <w:r>
              <w:rPr>
                <w:noProof/>
                <w:webHidden/>
              </w:rPr>
              <w:tab/>
            </w:r>
            <w:r>
              <w:rPr>
                <w:noProof/>
                <w:webHidden/>
              </w:rPr>
              <w:fldChar w:fldCharType="begin"/>
            </w:r>
            <w:r>
              <w:rPr>
                <w:noProof/>
                <w:webHidden/>
              </w:rPr>
              <w:instrText xml:space="preserve"> PAGEREF _Toc29569618 \h </w:instrText>
            </w:r>
            <w:r>
              <w:rPr>
                <w:noProof/>
                <w:webHidden/>
              </w:rPr>
            </w:r>
            <w:r>
              <w:rPr>
                <w:noProof/>
                <w:webHidden/>
              </w:rPr>
              <w:fldChar w:fldCharType="separate"/>
            </w:r>
            <w:r>
              <w:rPr>
                <w:noProof/>
                <w:webHidden/>
              </w:rPr>
              <w:t>66</w:t>
            </w:r>
            <w:r>
              <w:rPr>
                <w:noProof/>
                <w:webHidden/>
              </w:rPr>
              <w:fldChar w:fldCharType="end"/>
            </w:r>
          </w:hyperlink>
        </w:p>
        <w:p w:rsidR="00D86CCA" w:rsidRDefault="00D86CCA">
          <w:pPr>
            <w:pStyle w:val="21"/>
            <w:tabs>
              <w:tab w:val="right" w:leader="dot" w:pos="11896"/>
            </w:tabs>
            <w:rPr>
              <w:noProof/>
            </w:rPr>
          </w:pPr>
          <w:hyperlink w:anchor="_Toc29569619" w:history="1">
            <w:r w:rsidRPr="002D2CA5">
              <w:rPr>
                <w:rStyle w:val="a9"/>
                <w:noProof/>
              </w:rPr>
              <w:t>银山铁壁</w:t>
            </w:r>
            <w:r>
              <w:rPr>
                <w:noProof/>
                <w:webHidden/>
              </w:rPr>
              <w:tab/>
            </w:r>
            <w:r>
              <w:rPr>
                <w:noProof/>
                <w:webHidden/>
              </w:rPr>
              <w:fldChar w:fldCharType="begin"/>
            </w:r>
            <w:r>
              <w:rPr>
                <w:noProof/>
                <w:webHidden/>
              </w:rPr>
              <w:instrText xml:space="preserve"> PAGEREF _Toc29569619 \h </w:instrText>
            </w:r>
            <w:r>
              <w:rPr>
                <w:noProof/>
                <w:webHidden/>
              </w:rPr>
            </w:r>
            <w:r>
              <w:rPr>
                <w:noProof/>
                <w:webHidden/>
              </w:rPr>
              <w:fldChar w:fldCharType="separate"/>
            </w:r>
            <w:r>
              <w:rPr>
                <w:noProof/>
                <w:webHidden/>
              </w:rPr>
              <w:t>68</w:t>
            </w:r>
            <w:r>
              <w:rPr>
                <w:noProof/>
                <w:webHidden/>
              </w:rPr>
              <w:fldChar w:fldCharType="end"/>
            </w:r>
          </w:hyperlink>
        </w:p>
        <w:p w:rsidR="00D86CCA" w:rsidRDefault="00D86CCA">
          <w:pPr>
            <w:pStyle w:val="21"/>
            <w:tabs>
              <w:tab w:val="right" w:leader="dot" w:pos="11896"/>
            </w:tabs>
            <w:rPr>
              <w:noProof/>
            </w:rPr>
          </w:pPr>
          <w:hyperlink w:anchor="_Toc29569620" w:history="1">
            <w:r w:rsidRPr="002D2CA5">
              <w:rPr>
                <w:rStyle w:val="a9"/>
                <w:noProof/>
              </w:rPr>
              <w:t>和张虎生先生韵</w:t>
            </w:r>
            <w:r>
              <w:rPr>
                <w:noProof/>
                <w:webHidden/>
              </w:rPr>
              <w:tab/>
            </w:r>
            <w:r>
              <w:rPr>
                <w:noProof/>
                <w:webHidden/>
              </w:rPr>
              <w:fldChar w:fldCharType="begin"/>
            </w:r>
            <w:r>
              <w:rPr>
                <w:noProof/>
                <w:webHidden/>
              </w:rPr>
              <w:instrText xml:space="preserve"> PAGEREF _Toc29569620 \h </w:instrText>
            </w:r>
            <w:r>
              <w:rPr>
                <w:noProof/>
                <w:webHidden/>
              </w:rPr>
            </w:r>
            <w:r>
              <w:rPr>
                <w:noProof/>
                <w:webHidden/>
              </w:rPr>
              <w:fldChar w:fldCharType="separate"/>
            </w:r>
            <w:r>
              <w:rPr>
                <w:noProof/>
                <w:webHidden/>
              </w:rPr>
              <w:t>69</w:t>
            </w:r>
            <w:r>
              <w:rPr>
                <w:noProof/>
                <w:webHidden/>
              </w:rPr>
              <w:fldChar w:fldCharType="end"/>
            </w:r>
          </w:hyperlink>
        </w:p>
        <w:p w:rsidR="00D86CCA" w:rsidRDefault="00D86CCA">
          <w:pPr>
            <w:pStyle w:val="21"/>
            <w:tabs>
              <w:tab w:val="right" w:leader="dot" w:pos="11896"/>
            </w:tabs>
            <w:rPr>
              <w:noProof/>
            </w:rPr>
          </w:pPr>
          <w:hyperlink w:anchor="_Toc29569621" w:history="1">
            <w:r w:rsidRPr="002D2CA5">
              <w:rPr>
                <w:rStyle w:val="a9"/>
                <w:noProof/>
              </w:rPr>
              <w:t>其一</w:t>
            </w:r>
            <w:r>
              <w:rPr>
                <w:noProof/>
                <w:webHidden/>
              </w:rPr>
              <w:tab/>
            </w:r>
            <w:r>
              <w:rPr>
                <w:noProof/>
                <w:webHidden/>
              </w:rPr>
              <w:fldChar w:fldCharType="begin"/>
            </w:r>
            <w:r>
              <w:rPr>
                <w:noProof/>
                <w:webHidden/>
              </w:rPr>
              <w:instrText xml:space="preserve"> PAGEREF _Toc29569621 \h </w:instrText>
            </w:r>
            <w:r>
              <w:rPr>
                <w:noProof/>
                <w:webHidden/>
              </w:rPr>
            </w:r>
            <w:r>
              <w:rPr>
                <w:noProof/>
                <w:webHidden/>
              </w:rPr>
              <w:fldChar w:fldCharType="separate"/>
            </w:r>
            <w:r>
              <w:rPr>
                <w:noProof/>
                <w:webHidden/>
              </w:rPr>
              <w:t>70</w:t>
            </w:r>
            <w:r>
              <w:rPr>
                <w:noProof/>
                <w:webHidden/>
              </w:rPr>
              <w:fldChar w:fldCharType="end"/>
            </w:r>
          </w:hyperlink>
        </w:p>
        <w:p w:rsidR="00D86CCA" w:rsidRDefault="00D86CCA">
          <w:pPr>
            <w:pStyle w:val="21"/>
            <w:tabs>
              <w:tab w:val="right" w:leader="dot" w:pos="11896"/>
            </w:tabs>
            <w:rPr>
              <w:noProof/>
            </w:rPr>
          </w:pPr>
          <w:hyperlink w:anchor="_Toc29569622" w:history="1">
            <w:r w:rsidRPr="002D2CA5">
              <w:rPr>
                <w:rStyle w:val="a9"/>
                <w:noProof/>
              </w:rPr>
              <w:t>其二</w:t>
            </w:r>
            <w:r>
              <w:rPr>
                <w:noProof/>
                <w:webHidden/>
              </w:rPr>
              <w:tab/>
            </w:r>
            <w:r>
              <w:rPr>
                <w:noProof/>
                <w:webHidden/>
              </w:rPr>
              <w:fldChar w:fldCharType="begin"/>
            </w:r>
            <w:r>
              <w:rPr>
                <w:noProof/>
                <w:webHidden/>
              </w:rPr>
              <w:instrText xml:space="preserve"> PAGEREF _Toc29569622 \h </w:instrText>
            </w:r>
            <w:r>
              <w:rPr>
                <w:noProof/>
                <w:webHidden/>
              </w:rPr>
            </w:r>
            <w:r>
              <w:rPr>
                <w:noProof/>
                <w:webHidden/>
              </w:rPr>
              <w:fldChar w:fldCharType="separate"/>
            </w:r>
            <w:r>
              <w:rPr>
                <w:noProof/>
                <w:webHidden/>
              </w:rPr>
              <w:t>70</w:t>
            </w:r>
            <w:r>
              <w:rPr>
                <w:noProof/>
                <w:webHidden/>
              </w:rPr>
              <w:fldChar w:fldCharType="end"/>
            </w:r>
          </w:hyperlink>
        </w:p>
        <w:p w:rsidR="00D86CCA" w:rsidRDefault="00D86CCA">
          <w:pPr>
            <w:pStyle w:val="21"/>
            <w:tabs>
              <w:tab w:val="right" w:leader="dot" w:pos="11896"/>
            </w:tabs>
            <w:rPr>
              <w:noProof/>
            </w:rPr>
          </w:pPr>
          <w:hyperlink w:anchor="_Toc29569623" w:history="1">
            <w:r w:rsidRPr="002D2CA5">
              <w:rPr>
                <w:rStyle w:val="a9"/>
                <w:noProof/>
              </w:rPr>
              <w:t>琉球台风</w:t>
            </w:r>
            <w:r>
              <w:rPr>
                <w:noProof/>
                <w:webHidden/>
              </w:rPr>
              <w:tab/>
            </w:r>
            <w:r>
              <w:rPr>
                <w:noProof/>
                <w:webHidden/>
              </w:rPr>
              <w:fldChar w:fldCharType="begin"/>
            </w:r>
            <w:r>
              <w:rPr>
                <w:noProof/>
                <w:webHidden/>
              </w:rPr>
              <w:instrText xml:space="preserve"> PAGEREF _Toc29569623 \h </w:instrText>
            </w:r>
            <w:r>
              <w:rPr>
                <w:noProof/>
                <w:webHidden/>
              </w:rPr>
            </w:r>
            <w:r>
              <w:rPr>
                <w:noProof/>
                <w:webHidden/>
              </w:rPr>
              <w:fldChar w:fldCharType="separate"/>
            </w:r>
            <w:r>
              <w:rPr>
                <w:noProof/>
                <w:webHidden/>
              </w:rPr>
              <w:t>70</w:t>
            </w:r>
            <w:r>
              <w:rPr>
                <w:noProof/>
                <w:webHidden/>
              </w:rPr>
              <w:fldChar w:fldCharType="end"/>
            </w:r>
          </w:hyperlink>
        </w:p>
        <w:p w:rsidR="00D86CCA" w:rsidRDefault="00D86CCA">
          <w:pPr>
            <w:pStyle w:val="21"/>
            <w:tabs>
              <w:tab w:val="right" w:leader="dot" w:pos="11896"/>
            </w:tabs>
            <w:rPr>
              <w:noProof/>
            </w:rPr>
          </w:pPr>
          <w:hyperlink w:anchor="_Toc29569624" w:history="1">
            <w:r w:rsidRPr="002D2CA5">
              <w:rPr>
                <w:rStyle w:val="a9"/>
                <w:noProof/>
              </w:rPr>
              <w:t>游琉球</w:t>
            </w:r>
            <w:r>
              <w:rPr>
                <w:noProof/>
                <w:webHidden/>
              </w:rPr>
              <w:tab/>
            </w:r>
            <w:r>
              <w:rPr>
                <w:noProof/>
                <w:webHidden/>
              </w:rPr>
              <w:fldChar w:fldCharType="begin"/>
            </w:r>
            <w:r>
              <w:rPr>
                <w:noProof/>
                <w:webHidden/>
              </w:rPr>
              <w:instrText xml:space="preserve"> PAGEREF _Toc29569624 \h </w:instrText>
            </w:r>
            <w:r>
              <w:rPr>
                <w:noProof/>
                <w:webHidden/>
              </w:rPr>
            </w:r>
            <w:r>
              <w:rPr>
                <w:noProof/>
                <w:webHidden/>
              </w:rPr>
              <w:fldChar w:fldCharType="separate"/>
            </w:r>
            <w:r>
              <w:rPr>
                <w:noProof/>
                <w:webHidden/>
              </w:rPr>
              <w:t>70</w:t>
            </w:r>
            <w:r>
              <w:rPr>
                <w:noProof/>
                <w:webHidden/>
              </w:rPr>
              <w:fldChar w:fldCharType="end"/>
            </w:r>
          </w:hyperlink>
        </w:p>
        <w:p w:rsidR="00D86CCA" w:rsidRDefault="00D86CCA">
          <w:pPr>
            <w:pStyle w:val="21"/>
            <w:tabs>
              <w:tab w:val="right" w:leader="dot" w:pos="11896"/>
            </w:tabs>
            <w:rPr>
              <w:noProof/>
            </w:rPr>
          </w:pPr>
          <w:hyperlink w:anchor="_Toc29569625" w:history="1">
            <w:r w:rsidRPr="002D2CA5">
              <w:rPr>
                <w:rStyle w:val="a9"/>
                <w:noProof/>
              </w:rPr>
              <w:t>古稀有感　其一</w:t>
            </w:r>
            <w:r>
              <w:rPr>
                <w:noProof/>
                <w:webHidden/>
              </w:rPr>
              <w:tab/>
            </w:r>
            <w:r>
              <w:rPr>
                <w:noProof/>
                <w:webHidden/>
              </w:rPr>
              <w:fldChar w:fldCharType="begin"/>
            </w:r>
            <w:r>
              <w:rPr>
                <w:noProof/>
                <w:webHidden/>
              </w:rPr>
              <w:instrText xml:space="preserve"> PAGEREF _Toc29569625 \h </w:instrText>
            </w:r>
            <w:r>
              <w:rPr>
                <w:noProof/>
                <w:webHidden/>
              </w:rPr>
            </w:r>
            <w:r>
              <w:rPr>
                <w:noProof/>
                <w:webHidden/>
              </w:rPr>
              <w:fldChar w:fldCharType="separate"/>
            </w:r>
            <w:r>
              <w:rPr>
                <w:noProof/>
                <w:webHidden/>
              </w:rPr>
              <w:t>71</w:t>
            </w:r>
            <w:r>
              <w:rPr>
                <w:noProof/>
                <w:webHidden/>
              </w:rPr>
              <w:fldChar w:fldCharType="end"/>
            </w:r>
          </w:hyperlink>
        </w:p>
        <w:p w:rsidR="00D86CCA" w:rsidRDefault="00D86CCA">
          <w:pPr>
            <w:pStyle w:val="21"/>
            <w:tabs>
              <w:tab w:val="right" w:leader="dot" w:pos="11896"/>
            </w:tabs>
            <w:rPr>
              <w:noProof/>
            </w:rPr>
          </w:pPr>
          <w:hyperlink w:anchor="_Toc29569626" w:history="1">
            <w:r w:rsidRPr="002D2CA5">
              <w:rPr>
                <w:rStyle w:val="a9"/>
                <w:noProof/>
              </w:rPr>
              <w:t>古稀有感　其二</w:t>
            </w:r>
            <w:r>
              <w:rPr>
                <w:noProof/>
                <w:webHidden/>
              </w:rPr>
              <w:tab/>
            </w:r>
            <w:r>
              <w:rPr>
                <w:noProof/>
                <w:webHidden/>
              </w:rPr>
              <w:fldChar w:fldCharType="begin"/>
            </w:r>
            <w:r>
              <w:rPr>
                <w:noProof/>
                <w:webHidden/>
              </w:rPr>
              <w:instrText xml:space="preserve"> PAGEREF _Toc29569626 \h </w:instrText>
            </w:r>
            <w:r>
              <w:rPr>
                <w:noProof/>
                <w:webHidden/>
              </w:rPr>
            </w:r>
            <w:r>
              <w:rPr>
                <w:noProof/>
                <w:webHidden/>
              </w:rPr>
              <w:fldChar w:fldCharType="separate"/>
            </w:r>
            <w:r>
              <w:rPr>
                <w:noProof/>
                <w:webHidden/>
              </w:rPr>
              <w:t>72</w:t>
            </w:r>
            <w:r>
              <w:rPr>
                <w:noProof/>
                <w:webHidden/>
              </w:rPr>
              <w:fldChar w:fldCharType="end"/>
            </w:r>
          </w:hyperlink>
        </w:p>
        <w:p w:rsidR="00D86CCA" w:rsidRDefault="00D86CCA">
          <w:r>
            <w:rPr>
              <w:b/>
              <w:bCs/>
              <w:lang w:val="zh-CN"/>
            </w:rPr>
            <w:fldChar w:fldCharType="end"/>
          </w:r>
        </w:p>
      </w:sdtContent>
    </w:sdt>
    <w:p w:rsidR="00981869" w:rsidRPr="00DC1088" w:rsidRDefault="00981869" w:rsidP="00DC1088">
      <w:pPr>
        <w:pStyle w:val="1"/>
      </w:pPr>
      <w:bookmarkStart w:id="0" w:name="_Toc29569532"/>
      <w:bookmarkStart w:id="1" w:name="_GoBack"/>
      <w:bookmarkEnd w:id="1"/>
      <w:r w:rsidRPr="00DC1088">
        <w:lastRenderedPageBreak/>
        <w:t>译者序</w:t>
      </w:r>
      <w:bookmarkEnd w:id="0"/>
    </w:p>
    <w:p w:rsidR="00981869" w:rsidRPr="00981869" w:rsidRDefault="00981869" w:rsidP="00981869">
      <w:pPr>
        <w:spacing w:before="240" w:after="240"/>
        <w:ind w:firstLine="480"/>
        <w:rPr>
          <w:color w:val="000000" w:themeColor="text1"/>
        </w:rPr>
      </w:pPr>
      <w:r w:rsidRPr="00981869">
        <w:rPr>
          <w:color w:val="000000" w:themeColor="text1"/>
        </w:rPr>
        <w:t>陈舜臣，一位不善张扬、不喜虚华、默默笔耕的作家。他所作历史小说和推理小说很多，也因此被读者称为历史小说家或推理小说家。其实，他的作品中还有众多精彩随笔、札记和诗作等。无论篇幅长短，你尽可透过他的文笔感受他的思想。</w:t>
      </w:r>
    </w:p>
    <w:p w:rsidR="00981869" w:rsidRPr="00981869" w:rsidRDefault="00981869" w:rsidP="00981869">
      <w:pPr>
        <w:spacing w:before="240" w:after="240"/>
        <w:ind w:firstLine="480"/>
        <w:rPr>
          <w:color w:val="000000" w:themeColor="text1"/>
        </w:rPr>
      </w:pPr>
      <w:r w:rsidRPr="00981869">
        <w:rPr>
          <w:color w:val="000000" w:themeColor="text1"/>
        </w:rPr>
        <w:t>2015年1月21日，一代文学巨匠离我们而去，痛哉！</w:t>
      </w:r>
    </w:p>
    <w:p w:rsidR="00981869" w:rsidRPr="00981869" w:rsidRDefault="00981869" w:rsidP="00981869">
      <w:pPr>
        <w:spacing w:before="240" w:after="240"/>
        <w:ind w:firstLine="480"/>
        <w:rPr>
          <w:color w:val="000000" w:themeColor="text1"/>
        </w:rPr>
      </w:pPr>
      <w:r w:rsidRPr="00981869">
        <w:rPr>
          <w:color w:val="000000" w:themeColor="text1"/>
        </w:rPr>
        <w:t>追思的方式有很多种，谨以此译文寄托我的哀思。您著作等身，但随您而去的只有这部作品，足可见此书于您是何等的贴近。恰似天意的一个偶然，《麒麟之志》中译版竟成了我的第一部翻译作品。我在想，那本唯一拿来随葬的日文版《麒麟之志》总该有这本中文版《麒麟之志》相随吧，因为只有这样您才会安心远行。</w:t>
      </w:r>
    </w:p>
    <w:p w:rsidR="00981869" w:rsidRPr="00981869" w:rsidRDefault="00981869" w:rsidP="00981869">
      <w:pPr>
        <w:spacing w:before="240" w:after="240"/>
        <w:ind w:firstLine="480"/>
        <w:rPr>
          <w:color w:val="000000" w:themeColor="text1"/>
        </w:rPr>
      </w:pPr>
      <w:r w:rsidRPr="00981869">
        <w:rPr>
          <w:color w:val="000000" w:themeColor="text1"/>
        </w:rPr>
        <w:t>本书是陈舜臣通过自作的八十八首韵律诗、词并以随笔形式自我解读的“诗话”，也是陈舜臣的一部自传体随笔。在这里，陈舜臣讲述了一种不同于以往形式的对祖国、对神秘西域、对异国他乡、对亲朋好友的难以释怀之情。通过这些诗话，可以感受到并非诗人的陈舜臣给予读者的那份宁静以及不乏奔放的韵律，可以感受一种来自作者内心深处的温暖凝视。陈舜臣通过“诗”这一流淌在血脉中的优美语言形式缓缓而谦逊地展示了他的儒雅、才华，还通过“话”为读者娓娓道出我们熟知或未知的历史长河中点滴而凝重的故事。</w:t>
      </w:r>
    </w:p>
    <w:p w:rsidR="00981869" w:rsidRPr="00981869" w:rsidRDefault="00981869" w:rsidP="00981869">
      <w:pPr>
        <w:spacing w:before="240" w:after="240"/>
        <w:ind w:firstLine="480"/>
        <w:rPr>
          <w:color w:val="000000" w:themeColor="text1"/>
        </w:rPr>
      </w:pPr>
      <w:r w:rsidRPr="00981869">
        <w:rPr>
          <w:color w:val="000000" w:themeColor="text1"/>
        </w:rPr>
        <w:t>译者以为，读陈舜臣的随笔，恰似一杯香茶陪伴。听他侃侃而谈，有一种无处不闻历史之苦涩、记忆之浓香的感觉。人生难免与无奈和躁动不期而遇，此书恰似一剂良药。</w:t>
      </w:r>
    </w:p>
    <w:p w:rsidR="00981869" w:rsidRPr="00981869" w:rsidRDefault="00981869" w:rsidP="00981869">
      <w:pPr>
        <w:spacing w:before="240" w:after="240"/>
        <w:ind w:firstLine="480"/>
        <w:rPr>
          <w:color w:val="000000" w:themeColor="text1"/>
        </w:rPr>
      </w:pPr>
      <w:r w:rsidRPr="00981869">
        <w:rPr>
          <w:color w:val="000000" w:themeColor="text1"/>
        </w:rPr>
        <w:t>在《麒麟之志》出版十年前，陈舜臣在日本出版过一本限量发行的《风骚集》，里面收集了他花甲以前的部分诗作。至于本书中提及的超限量版《澄怀集》则是两册装帧精湛的怀古样式书籍，在日本市面上已经难得一见了。</w:t>
      </w:r>
    </w:p>
    <w:p w:rsidR="00981869" w:rsidRPr="00981869" w:rsidRDefault="00981869" w:rsidP="00981869">
      <w:pPr>
        <w:spacing w:before="240" w:after="240"/>
        <w:ind w:firstLine="480"/>
        <w:rPr>
          <w:color w:val="000000" w:themeColor="text1"/>
        </w:rPr>
      </w:pPr>
      <w:r w:rsidRPr="00981869">
        <w:rPr>
          <w:color w:val="000000" w:themeColor="text1"/>
        </w:rPr>
        <w:t>当年，受陈舜臣之托，谨在此书翻译出版之际，向关心他的中国亲朋挚友们致以深深的问候！2009年的夏天，陈舜臣已是85岁高龄的老人，但在轮椅上仍始终保持着他惯有的“不获麒麟笔不休”的气势。当我去神户东滩区的家中探望他时，他一边露出孩童般的笑容，一边气宇轩昂地表示“指日尚可握笔，我将继续完成因病而中断的《天际的诗人——李白》。”</w:t>
      </w:r>
    </w:p>
    <w:p w:rsidR="00981869" w:rsidRPr="00981869" w:rsidRDefault="00981869" w:rsidP="00981869">
      <w:pPr>
        <w:pStyle w:val="Para17"/>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李达章</w:t>
      </w:r>
    </w:p>
    <w:p w:rsidR="00981869" w:rsidRPr="00981869" w:rsidRDefault="00981869" w:rsidP="00981869">
      <w:pPr>
        <w:pStyle w:val="Para33"/>
        <w:pageBreakBefore/>
        <w:spacing w:before="209" w:after="156"/>
        <w:rPr>
          <w:rFonts w:asciiTheme="minorHAnsi" w:eastAsiaTheme="minorEastAsia" w:hAnsiTheme="minorHAnsi"/>
          <w:color w:val="000000" w:themeColor="text1"/>
          <w:sz w:val="21"/>
        </w:rPr>
      </w:pPr>
      <w:bookmarkStart w:id="2" w:name="Mu_Lu___Yi_Zhe_Xu__Xu_Yan__Yi__J"/>
      <w:bookmarkStart w:id="3" w:name="Top_of_part0060_html"/>
      <w:r w:rsidRPr="00981869">
        <w:rPr>
          <w:rFonts w:asciiTheme="minorHAnsi" w:eastAsiaTheme="minorEastAsia" w:hAnsiTheme="minorHAnsi"/>
          <w:color w:val="000000" w:themeColor="text1"/>
          <w:sz w:val="21"/>
        </w:rPr>
        <w:lastRenderedPageBreak/>
        <w:t>目录</w:t>
      </w:r>
      <w:bookmarkEnd w:id="2"/>
      <w:bookmarkEnd w:id="3"/>
    </w:p>
    <w:bookmarkStart w:id="4" w:name="Yi_Zhe_Xu"/>
    <w:p w:rsidR="00981869" w:rsidRPr="00981869" w:rsidRDefault="00981869" w:rsidP="00981869">
      <w:pPr>
        <w:pStyle w:val="Para01"/>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fldChar w:fldCharType="begin"/>
      </w:r>
      <w:r w:rsidRPr="00981869">
        <w:rPr>
          <w:rFonts w:asciiTheme="minorHAnsi" w:eastAsiaTheme="minorEastAsia" w:hAnsiTheme="minorHAnsi"/>
          <w:b/>
          <w:color w:val="000000" w:themeColor="text1"/>
          <w:sz w:val="21"/>
        </w:rPr>
        <w:instrText xml:space="preserve"> HYPERLINK \l "Yi_Zhe_Xu__Chen_Shun_Chen__Yi_We" \h </w:instrText>
      </w:r>
      <w:r w:rsidRPr="00981869">
        <w:rPr>
          <w:rFonts w:asciiTheme="minorHAnsi" w:eastAsiaTheme="minorEastAsia" w:hAnsiTheme="minorHAnsi"/>
          <w:b/>
          <w:color w:val="000000" w:themeColor="text1"/>
          <w:sz w:val="21"/>
        </w:rPr>
        <w:fldChar w:fldCharType="separate"/>
      </w:r>
      <w:r w:rsidRPr="00981869">
        <w:rPr>
          <w:rFonts w:asciiTheme="minorHAnsi" w:eastAsiaTheme="minorEastAsia" w:hAnsiTheme="minorHAnsi"/>
          <w:b/>
          <w:color w:val="000000" w:themeColor="text1"/>
          <w:sz w:val="21"/>
        </w:rPr>
        <w:t>译者序</w:t>
      </w:r>
      <w:r w:rsidRPr="00981869">
        <w:rPr>
          <w:rFonts w:asciiTheme="minorHAnsi" w:eastAsiaTheme="minorEastAsia" w:hAnsiTheme="minorHAnsi"/>
          <w:b/>
          <w:color w:val="000000" w:themeColor="text1"/>
          <w:sz w:val="21"/>
        </w:rPr>
        <w:fldChar w:fldCharType="end"/>
      </w:r>
      <w:bookmarkEnd w:id="4"/>
    </w:p>
    <w:bookmarkStart w:id="5" w:name="Xu_Yan"/>
    <w:p w:rsidR="00981869" w:rsidRPr="00981869" w:rsidRDefault="00981869" w:rsidP="00981869">
      <w:pPr>
        <w:pStyle w:val="Para01"/>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fldChar w:fldCharType="begin"/>
      </w:r>
      <w:r w:rsidRPr="00981869">
        <w:rPr>
          <w:rFonts w:asciiTheme="minorHAnsi" w:eastAsiaTheme="minorEastAsia" w:hAnsiTheme="minorHAnsi"/>
          <w:b/>
          <w:color w:val="000000" w:themeColor="text1"/>
          <w:sz w:val="21"/>
        </w:rPr>
        <w:instrText xml:space="preserve"> HYPERLINK \l "Xu_Yan__Kai_Shi_Yong_Gan_Zhi_Lai" \h </w:instrText>
      </w:r>
      <w:r w:rsidRPr="00981869">
        <w:rPr>
          <w:rFonts w:asciiTheme="minorHAnsi" w:eastAsiaTheme="minorEastAsia" w:hAnsiTheme="minorHAnsi"/>
          <w:b/>
          <w:color w:val="000000" w:themeColor="text1"/>
          <w:sz w:val="21"/>
        </w:rPr>
        <w:fldChar w:fldCharType="separate"/>
      </w:r>
      <w:r w:rsidRPr="00981869">
        <w:rPr>
          <w:rFonts w:asciiTheme="minorHAnsi" w:eastAsiaTheme="minorEastAsia" w:hAnsiTheme="minorHAnsi"/>
          <w:b/>
          <w:color w:val="000000" w:themeColor="text1"/>
          <w:sz w:val="21"/>
        </w:rPr>
        <w:t>序言</w:t>
      </w:r>
      <w:r w:rsidRPr="00981869">
        <w:rPr>
          <w:rFonts w:asciiTheme="minorHAnsi" w:eastAsiaTheme="minorEastAsia" w:hAnsiTheme="minorHAnsi"/>
          <w:b/>
          <w:color w:val="000000" w:themeColor="text1"/>
          <w:sz w:val="21"/>
        </w:rPr>
        <w:fldChar w:fldCharType="end"/>
      </w:r>
      <w:bookmarkEnd w:id="5"/>
    </w:p>
    <w:bookmarkStart w:id="6" w:name="Yi__Jia_Zi_Pian"/>
    <w:p w:rsidR="00981869" w:rsidRPr="00981869" w:rsidRDefault="00981869" w:rsidP="00981869">
      <w:pPr>
        <w:pStyle w:val="Para01"/>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fldChar w:fldCharType="begin"/>
      </w:r>
      <w:r w:rsidRPr="00981869">
        <w:rPr>
          <w:rFonts w:asciiTheme="minorHAnsi" w:eastAsiaTheme="minorEastAsia" w:hAnsiTheme="minorHAnsi"/>
          <w:b/>
          <w:color w:val="000000" w:themeColor="text1"/>
          <w:sz w:val="21"/>
        </w:rPr>
        <w:instrText xml:space="preserve"> HYPERLINK \l "Yi__Jia_Zi_Pian___Jia_Zi_Zhe_Yi" \h </w:instrText>
      </w:r>
      <w:r w:rsidRPr="00981869">
        <w:rPr>
          <w:rFonts w:asciiTheme="minorHAnsi" w:eastAsiaTheme="minorEastAsia" w:hAnsiTheme="minorHAnsi"/>
          <w:b/>
          <w:color w:val="000000" w:themeColor="text1"/>
          <w:sz w:val="21"/>
        </w:rPr>
        <w:fldChar w:fldCharType="separate"/>
      </w:r>
      <w:r w:rsidRPr="00981869">
        <w:rPr>
          <w:rFonts w:asciiTheme="minorHAnsi" w:eastAsiaTheme="minorEastAsia" w:hAnsiTheme="minorHAnsi"/>
          <w:b/>
          <w:color w:val="000000" w:themeColor="text1"/>
          <w:sz w:val="21"/>
        </w:rPr>
        <w:t>一　甲子篇</w:t>
      </w:r>
      <w:r w:rsidRPr="00981869">
        <w:rPr>
          <w:rFonts w:asciiTheme="minorHAnsi" w:eastAsiaTheme="minorEastAsia" w:hAnsiTheme="minorHAnsi"/>
          <w:b/>
          <w:color w:val="000000" w:themeColor="text1"/>
          <w:sz w:val="21"/>
        </w:rPr>
        <w:fldChar w:fldCharType="end"/>
      </w:r>
      <w:bookmarkEnd w:id="6"/>
    </w:p>
    <w:bookmarkStart w:id="7" w:name="Er__Yi_Chou_Pian"/>
    <w:p w:rsidR="00981869" w:rsidRPr="00981869" w:rsidRDefault="00981869" w:rsidP="00981869">
      <w:pPr>
        <w:pStyle w:val="Para01"/>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fldChar w:fldCharType="begin"/>
      </w:r>
      <w:r w:rsidRPr="00981869">
        <w:rPr>
          <w:rFonts w:asciiTheme="minorHAnsi" w:eastAsiaTheme="minorEastAsia" w:hAnsiTheme="minorHAnsi"/>
          <w:b/>
          <w:color w:val="000000" w:themeColor="text1"/>
          <w:sz w:val="21"/>
        </w:rPr>
        <w:instrText xml:space="preserve"> HYPERLINK \l "Er__Yi_Chou_Pian___Ying_Chun__Qi" \h </w:instrText>
      </w:r>
      <w:r w:rsidRPr="00981869">
        <w:rPr>
          <w:rFonts w:asciiTheme="minorHAnsi" w:eastAsiaTheme="minorEastAsia" w:hAnsiTheme="minorHAnsi"/>
          <w:b/>
          <w:color w:val="000000" w:themeColor="text1"/>
          <w:sz w:val="21"/>
        </w:rPr>
        <w:fldChar w:fldCharType="separate"/>
      </w:r>
      <w:r w:rsidRPr="00981869">
        <w:rPr>
          <w:rFonts w:asciiTheme="minorHAnsi" w:eastAsiaTheme="minorEastAsia" w:hAnsiTheme="minorHAnsi"/>
          <w:b/>
          <w:color w:val="000000" w:themeColor="text1"/>
          <w:sz w:val="21"/>
        </w:rPr>
        <w:t>二　乙丑篇</w:t>
      </w:r>
      <w:r w:rsidRPr="00981869">
        <w:rPr>
          <w:rFonts w:asciiTheme="minorHAnsi" w:eastAsiaTheme="minorEastAsia" w:hAnsiTheme="minorHAnsi"/>
          <w:b/>
          <w:color w:val="000000" w:themeColor="text1"/>
          <w:sz w:val="21"/>
        </w:rPr>
        <w:fldChar w:fldCharType="end"/>
      </w:r>
      <w:bookmarkEnd w:id="7"/>
    </w:p>
    <w:bookmarkStart w:id="8" w:name="San__Bing_Yin___Ding_Mao_Pian"/>
    <w:p w:rsidR="00981869" w:rsidRPr="00981869" w:rsidRDefault="00981869" w:rsidP="00981869">
      <w:pPr>
        <w:pStyle w:val="Para01"/>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fldChar w:fldCharType="begin"/>
      </w:r>
      <w:r w:rsidRPr="00981869">
        <w:rPr>
          <w:rFonts w:asciiTheme="minorHAnsi" w:eastAsiaTheme="minorEastAsia" w:hAnsiTheme="minorHAnsi"/>
          <w:b/>
          <w:color w:val="000000" w:themeColor="text1"/>
          <w:sz w:val="21"/>
        </w:rPr>
        <w:instrText xml:space="preserve"> HYPERLINK \l "San__Bing_Yin___Ding_Mao_Pian_1" \h </w:instrText>
      </w:r>
      <w:r w:rsidRPr="00981869">
        <w:rPr>
          <w:rFonts w:asciiTheme="minorHAnsi" w:eastAsiaTheme="minorEastAsia" w:hAnsiTheme="minorHAnsi"/>
          <w:b/>
          <w:color w:val="000000" w:themeColor="text1"/>
          <w:sz w:val="21"/>
        </w:rPr>
        <w:fldChar w:fldCharType="separate"/>
      </w:r>
      <w:r w:rsidRPr="00981869">
        <w:rPr>
          <w:rFonts w:asciiTheme="minorHAnsi" w:eastAsiaTheme="minorEastAsia" w:hAnsiTheme="minorHAnsi"/>
          <w:b/>
          <w:color w:val="000000" w:themeColor="text1"/>
          <w:sz w:val="21"/>
        </w:rPr>
        <w:t>三　丙寅、丁卯篇</w:t>
      </w:r>
      <w:r w:rsidRPr="00981869">
        <w:rPr>
          <w:rFonts w:asciiTheme="minorHAnsi" w:eastAsiaTheme="minorEastAsia" w:hAnsiTheme="minorHAnsi"/>
          <w:b/>
          <w:color w:val="000000" w:themeColor="text1"/>
          <w:sz w:val="21"/>
        </w:rPr>
        <w:fldChar w:fldCharType="end"/>
      </w:r>
      <w:bookmarkEnd w:id="8"/>
    </w:p>
    <w:bookmarkStart w:id="9" w:name="Si__Wu_Chen_Pian"/>
    <w:p w:rsidR="00981869" w:rsidRPr="00981869" w:rsidRDefault="00981869" w:rsidP="00981869">
      <w:pPr>
        <w:pStyle w:val="Para01"/>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fldChar w:fldCharType="begin"/>
      </w:r>
      <w:r w:rsidRPr="00981869">
        <w:rPr>
          <w:rFonts w:asciiTheme="minorHAnsi" w:eastAsiaTheme="minorEastAsia" w:hAnsiTheme="minorHAnsi"/>
          <w:b/>
          <w:color w:val="000000" w:themeColor="text1"/>
          <w:sz w:val="21"/>
        </w:rPr>
        <w:instrText xml:space="preserve"> HYPERLINK \l "Si__Wu_Chen_Pian___Yi_Jiu_Ba_Ba" \h </w:instrText>
      </w:r>
      <w:r w:rsidRPr="00981869">
        <w:rPr>
          <w:rFonts w:asciiTheme="minorHAnsi" w:eastAsiaTheme="minorEastAsia" w:hAnsiTheme="minorHAnsi"/>
          <w:b/>
          <w:color w:val="000000" w:themeColor="text1"/>
          <w:sz w:val="21"/>
        </w:rPr>
        <w:fldChar w:fldCharType="separate"/>
      </w:r>
      <w:r w:rsidRPr="00981869">
        <w:rPr>
          <w:rFonts w:asciiTheme="minorHAnsi" w:eastAsiaTheme="minorEastAsia" w:hAnsiTheme="minorHAnsi"/>
          <w:b/>
          <w:color w:val="000000" w:themeColor="text1"/>
          <w:sz w:val="21"/>
        </w:rPr>
        <w:t>四　戊辰篇</w:t>
      </w:r>
      <w:r w:rsidRPr="00981869">
        <w:rPr>
          <w:rFonts w:asciiTheme="minorHAnsi" w:eastAsiaTheme="minorEastAsia" w:hAnsiTheme="minorHAnsi"/>
          <w:b/>
          <w:color w:val="000000" w:themeColor="text1"/>
          <w:sz w:val="21"/>
        </w:rPr>
        <w:fldChar w:fldCharType="end"/>
      </w:r>
      <w:bookmarkEnd w:id="9"/>
    </w:p>
    <w:bookmarkStart w:id="10" w:name="Wu__Ji_Si_Pian"/>
    <w:p w:rsidR="00981869" w:rsidRPr="00981869" w:rsidRDefault="00981869" w:rsidP="00981869">
      <w:pPr>
        <w:pStyle w:val="Para01"/>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fldChar w:fldCharType="begin"/>
      </w:r>
      <w:r w:rsidRPr="00981869">
        <w:rPr>
          <w:rFonts w:asciiTheme="minorHAnsi" w:eastAsiaTheme="minorEastAsia" w:hAnsiTheme="minorHAnsi"/>
          <w:b/>
          <w:color w:val="000000" w:themeColor="text1"/>
          <w:sz w:val="21"/>
        </w:rPr>
        <w:instrText xml:space="preserve"> HYPERLINK \l "Wu__Ji_Si_Pian___Ji_Si__1989_Shi" \h </w:instrText>
      </w:r>
      <w:r w:rsidRPr="00981869">
        <w:rPr>
          <w:rFonts w:asciiTheme="minorHAnsi" w:eastAsiaTheme="minorEastAsia" w:hAnsiTheme="minorHAnsi"/>
          <w:b/>
          <w:color w:val="000000" w:themeColor="text1"/>
          <w:sz w:val="21"/>
        </w:rPr>
        <w:fldChar w:fldCharType="separate"/>
      </w:r>
      <w:r w:rsidRPr="00981869">
        <w:rPr>
          <w:rFonts w:asciiTheme="minorHAnsi" w:eastAsiaTheme="minorEastAsia" w:hAnsiTheme="minorHAnsi"/>
          <w:b/>
          <w:color w:val="000000" w:themeColor="text1"/>
          <w:sz w:val="21"/>
        </w:rPr>
        <w:t>五　己巳篇</w:t>
      </w:r>
      <w:r w:rsidRPr="00981869">
        <w:rPr>
          <w:rFonts w:asciiTheme="minorHAnsi" w:eastAsiaTheme="minorEastAsia" w:hAnsiTheme="minorHAnsi"/>
          <w:b/>
          <w:color w:val="000000" w:themeColor="text1"/>
          <w:sz w:val="21"/>
        </w:rPr>
        <w:fldChar w:fldCharType="end"/>
      </w:r>
      <w:bookmarkEnd w:id="10"/>
    </w:p>
    <w:bookmarkStart w:id="11" w:name="Liu__Geng_Wu_Pian"/>
    <w:p w:rsidR="00981869" w:rsidRPr="00981869" w:rsidRDefault="00981869" w:rsidP="00981869">
      <w:pPr>
        <w:pStyle w:val="Para01"/>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fldChar w:fldCharType="begin"/>
      </w:r>
      <w:r w:rsidRPr="00981869">
        <w:rPr>
          <w:rFonts w:asciiTheme="minorHAnsi" w:eastAsiaTheme="minorEastAsia" w:hAnsiTheme="minorHAnsi"/>
          <w:b/>
          <w:color w:val="000000" w:themeColor="text1"/>
          <w:sz w:val="21"/>
        </w:rPr>
        <w:instrText xml:space="preserve"> HYPERLINK \l "Liu__Geng_Wu_Pian___Yi_Jiu_Jiu_0" \h </w:instrText>
      </w:r>
      <w:r w:rsidRPr="00981869">
        <w:rPr>
          <w:rFonts w:asciiTheme="minorHAnsi" w:eastAsiaTheme="minorEastAsia" w:hAnsiTheme="minorHAnsi"/>
          <w:b/>
          <w:color w:val="000000" w:themeColor="text1"/>
          <w:sz w:val="21"/>
        </w:rPr>
        <w:fldChar w:fldCharType="separate"/>
      </w:r>
      <w:r w:rsidRPr="00981869">
        <w:rPr>
          <w:rFonts w:asciiTheme="minorHAnsi" w:eastAsiaTheme="minorEastAsia" w:hAnsiTheme="minorHAnsi"/>
          <w:b/>
          <w:color w:val="000000" w:themeColor="text1"/>
          <w:sz w:val="21"/>
        </w:rPr>
        <w:t>六　庚午篇</w:t>
      </w:r>
      <w:r w:rsidRPr="00981869">
        <w:rPr>
          <w:rFonts w:asciiTheme="minorHAnsi" w:eastAsiaTheme="minorEastAsia" w:hAnsiTheme="minorHAnsi"/>
          <w:b/>
          <w:color w:val="000000" w:themeColor="text1"/>
          <w:sz w:val="21"/>
        </w:rPr>
        <w:fldChar w:fldCharType="end"/>
      </w:r>
      <w:bookmarkEnd w:id="11"/>
    </w:p>
    <w:bookmarkStart w:id="12" w:name="Qi__Xin_Wei___Ren_Shen_Pian"/>
    <w:p w:rsidR="00981869" w:rsidRPr="00981869" w:rsidRDefault="00981869" w:rsidP="00981869">
      <w:pPr>
        <w:pStyle w:val="Para01"/>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fldChar w:fldCharType="begin"/>
      </w:r>
      <w:r w:rsidRPr="00981869">
        <w:rPr>
          <w:rFonts w:asciiTheme="minorHAnsi" w:eastAsiaTheme="minorEastAsia" w:hAnsiTheme="minorHAnsi"/>
          <w:b/>
          <w:color w:val="000000" w:themeColor="text1"/>
          <w:sz w:val="21"/>
        </w:rPr>
        <w:instrText xml:space="preserve"> HYPERLINK \l "Qi__Xin_Wei___Ren_Shen_Pian___Xi" \h </w:instrText>
      </w:r>
      <w:r w:rsidRPr="00981869">
        <w:rPr>
          <w:rFonts w:asciiTheme="minorHAnsi" w:eastAsiaTheme="minorEastAsia" w:hAnsiTheme="minorHAnsi"/>
          <w:b/>
          <w:color w:val="000000" w:themeColor="text1"/>
          <w:sz w:val="21"/>
        </w:rPr>
        <w:fldChar w:fldCharType="separate"/>
      </w:r>
      <w:r w:rsidRPr="00981869">
        <w:rPr>
          <w:rFonts w:asciiTheme="minorHAnsi" w:eastAsiaTheme="minorEastAsia" w:hAnsiTheme="minorHAnsi"/>
          <w:b/>
          <w:color w:val="000000" w:themeColor="text1"/>
          <w:sz w:val="21"/>
        </w:rPr>
        <w:t>七　辛未、壬申篇</w:t>
      </w:r>
      <w:r w:rsidRPr="00981869">
        <w:rPr>
          <w:rFonts w:asciiTheme="minorHAnsi" w:eastAsiaTheme="minorEastAsia" w:hAnsiTheme="minorHAnsi"/>
          <w:b/>
          <w:color w:val="000000" w:themeColor="text1"/>
          <w:sz w:val="21"/>
        </w:rPr>
        <w:fldChar w:fldCharType="end"/>
      </w:r>
      <w:bookmarkEnd w:id="12"/>
    </w:p>
    <w:p w:rsidR="00981869" w:rsidRPr="00981869" w:rsidRDefault="00D86CCA" w:rsidP="00981869">
      <w:pPr>
        <w:pStyle w:val="Para01"/>
        <w:spacing w:before="312" w:after="312"/>
        <w:rPr>
          <w:rFonts w:asciiTheme="minorHAnsi" w:eastAsiaTheme="minorEastAsia" w:hAnsiTheme="minorHAnsi"/>
          <w:b/>
          <w:color w:val="000000" w:themeColor="text1"/>
          <w:sz w:val="21"/>
        </w:rPr>
      </w:pPr>
      <w:hyperlink w:anchor="Zong_Mu_Lu">
        <w:r w:rsidR="00981869" w:rsidRPr="00981869">
          <w:rPr>
            <w:rFonts w:asciiTheme="minorHAnsi" w:eastAsiaTheme="minorEastAsia" w:hAnsiTheme="minorHAnsi"/>
            <w:b/>
            <w:color w:val="000000" w:themeColor="text1"/>
            <w:sz w:val="21"/>
          </w:rPr>
          <w:t>返回总目录</w:t>
        </w:r>
      </w:hyperlink>
    </w:p>
    <w:p w:rsidR="00981869" w:rsidRPr="00DC1088" w:rsidRDefault="00981869" w:rsidP="00DC1088">
      <w:pPr>
        <w:pStyle w:val="1"/>
      </w:pPr>
      <w:bookmarkStart w:id="13" w:name="_Toc29569533"/>
      <w:r w:rsidRPr="00DC1088">
        <w:lastRenderedPageBreak/>
        <w:t>序言</w:t>
      </w:r>
      <w:bookmarkEnd w:id="13"/>
    </w:p>
    <w:p w:rsidR="00981869" w:rsidRPr="00981869" w:rsidRDefault="00981869" w:rsidP="00981869">
      <w:pPr>
        <w:spacing w:before="240" w:after="240"/>
        <w:ind w:firstLine="480"/>
        <w:rPr>
          <w:color w:val="000000" w:themeColor="text1"/>
        </w:rPr>
      </w:pPr>
      <w:r w:rsidRPr="00981869">
        <w:rPr>
          <w:color w:val="000000" w:themeColor="text1"/>
        </w:rPr>
        <w:t>开始用干支来计算年历的方法是很古远的事了，早在三千多年以前殷代的甲骨文中就已经使用了。这里，一共有六十种组合，用十干和十二支各自最初的字组成的“甲子”似乎在告诉我们这是万物的开始。</w:t>
      </w:r>
    </w:p>
    <w:p w:rsidR="00981869" w:rsidRPr="00981869" w:rsidRDefault="00981869" w:rsidP="00981869">
      <w:pPr>
        <w:spacing w:before="240" w:after="240"/>
        <w:ind w:firstLine="480"/>
        <w:rPr>
          <w:color w:val="000000" w:themeColor="text1"/>
        </w:rPr>
      </w:pPr>
      <w:r w:rsidRPr="00981869">
        <w:rPr>
          <w:color w:val="000000" w:themeColor="text1"/>
        </w:rPr>
        <w:t>我出生的一九二四年正好是甲子年，沿（日本）阪神电气铁路修建的棒球场也是在那一年建成的，因此球场冠名为“甲子园”。六十年之后轮回的甲子年，即一九八四年，不用说也是我的花甲之年了。</w:t>
      </w:r>
    </w:p>
    <w:p w:rsidR="00981869" w:rsidRPr="00981869" w:rsidRDefault="00981869" w:rsidP="00981869">
      <w:pPr>
        <w:spacing w:before="240" w:after="240"/>
        <w:ind w:firstLine="480"/>
        <w:rPr>
          <w:color w:val="000000" w:themeColor="text1"/>
        </w:rPr>
      </w:pPr>
      <w:r w:rsidRPr="00981869">
        <w:rPr>
          <w:color w:val="000000" w:themeColor="text1"/>
        </w:rPr>
        <w:t>在当今平均寿命不断延长的年代，如若刻意举行一个花甲庆贺，实在会让人有些羞涩的感觉。但是，作为后人对先人流传下来的仪式表示恭敬还是应该的吧。所以，我举办了一个仅限亲戚范围之内的很是温馨的花甲庆贺仪式。作为纪念，我打算在仪式上赠送一套私人版汉诗集。没想到，诗集的印刷拜托平凡社之时，出版社劝我公开发表。或许与其说是“劝”倒不如说是“唆使”更准确些。而我呢，竟然也厚着脸面应允了，拿出二十七首绝句、八首律诗、八首词集成册，名曰《风骚集》。如果没有记错的话，好像只印刷了三千册。</w:t>
      </w:r>
    </w:p>
    <w:p w:rsidR="00981869" w:rsidRPr="00981869" w:rsidRDefault="00981869" w:rsidP="00981869">
      <w:pPr>
        <w:spacing w:before="240" w:after="240"/>
        <w:ind w:firstLine="480"/>
        <w:rPr>
          <w:color w:val="000000" w:themeColor="text1"/>
        </w:rPr>
      </w:pPr>
      <w:r w:rsidRPr="00981869">
        <w:rPr>
          <w:color w:val="000000" w:themeColor="text1"/>
        </w:rPr>
        <w:t>这一切就仿佛发生在昨日一样，而今忽然发现自己马上就要迎接古稀之年了。古稀之年是虚岁七十，从花甲算起我已度过了九年。这一年，我接到了朝日新闻社的诱惑：“您那里一定又积攒了不少诗作，何不编辑出版一本纪念古稀的诗集呢？”</w:t>
      </w:r>
    </w:p>
    <w:p w:rsidR="00981869" w:rsidRPr="00981869" w:rsidRDefault="00981869" w:rsidP="00981869">
      <w:pPr>
        <w:spacing w:before="240" w:after="240"/>
        <w:ind w:firstLine="480"/>
        <w:rPr>
          <w:color w:val="000000" w:themeColor="text1"/>
        </w:rPr>
      </w:pPr>
      <w:r w:rsidRPr="00981869">
        <w:rPr>
          <w:color w:val="000000" w:themeColor="text1"/>
        </w:rPr>
        <w:t>这的确是很令人感激的诱惑。然而，身为作家的我写诗完全是为了调剂一下心情，把这种东西作为“诗集”问世，实在是有些狂妄了。最后，还是决定以随笔赋诗的形式出版。其实，充其量也就是中国文人们常说的“诗话”而已。</w:t>
      </w:r>
    </w:p>
    <w:p w:rsidR="00981869" w:rsidRPr="00981869" w:rsidRDefault="00981869" w:rsidP="00981869">
      <w:pPr>
        <w:spacing w:before="240" w:after="240"/>
        <w:ind w:firstLine="480"/>
        <w:rPr>
          <w:color w:val="000000" w:themeColor="text1"/>
        </w:rPr>
      </w:pPr>
      <w:r w:rsidRPr="00981869">
        <w:rPr>
          <w:color w:val="000000" w:themeColor="text1"/>
        </w:rPr>
        <w:t>在《风骚集》出版两年后，只能说我依仗着一时兴起，忘乎所以地悄悄出版了名曰《澄怀集》的诗集。但因这是一本仅发行113部的超限量发行本，所以几乎不被人赏阅。</w:t>
      </w:r>
    </w:p>
    <w:p w:rsidR="00981869" w:rsidRPr="00981869" w:rsidRDefault="00981869" w:rsidP="00981869">
      <w:pPr>
        <w:spacing w:before="240" w:after="240"/>
        <w:ind w:firstLine="480"/>
        <w:rPr>
          <w:color w:val="000000" w:themeColor="text1"/>
        </w:rPr>
      </w:pPr>
      <w:r w:rsidRPr="00981869">
        <w:rPr>
          <w:color w:val="000000" w:themeColor="text1"/>
        </w:rPr>
        <w:t>因《风骚集》的附笔日期写着“甲子岁首”，故收录的大都是我花甲之前的作品。在此之后出版的这本纪念古稀的诗话则是我花甲以后的作品，因此我就以最后一首诗的末句“麒麟之志”作为该诗话的书名。写诗，对我来说既有诗兴盎然之年，也有因过于忙碌而匮乏之年，因此充其量只能算作近十年来的笔墨消遣吧。在旅行中我也时常在便条上作诗，或许这一“副产品”对我的本职工作还起到了帮助作用。</w:t>
      </w:r>
    </w:p>
    <w:p w:rsidR="00981869" w:rsidRPr="00DC1088" w:rsidRDefault="00981869" w:rsidP="00DC1088">
      <w:pPr>
        <w:pStyle w:val="1"/>
      </w:pPr>
      <w:bookmarkStart w:id="14" w:name="_Toc29569534"/>
      <w:r w:rsidRPr="00DC1088">
        <w:lastRenderedPageBreak/>
        <w:t>一　甲子篇</w:t>
      </w:r>
      <w:bookmarkEnd w:id="14"/>
    </w:p>
    <w:p w:rsidR="00981869" w:rsidRPr="00981869" w:rsidRDefault="00981869" w:rsidP="00981869">
      <w:pPr>
        <w:pageBreakBefore/>
        <w:spacing w:before="240" w:after="240"/>
        <w:ind w:firstLine="480"/>
        <w:rPr>
          <w:color w:val="000000" w:themeColor="text1"/>
        </w:rPr>
      </w:pPr>
      <w:r w:rsidRPr="00981869">
        <w:rPr>
          <w:color w:val="000000" w:themeColor="text1"/>
        </w:rPr>
        <w:lastRenderedPageBreak/>
        <w:t>甲子这一年（一九八四年）我的诗作很多。这大概得益于恰逢花甲之年，谈论感怀或者频繁旅行的缘故吧。印象中，作为私人版诗集书名《澄怀》的那首七言律诗应该于那年的初始所作，写的是自己的抱负。</w:t>
      </w:r>
    </w:p>
    <w:p w:rsidR="00981869" w:rsidRPr="00981869" w:rsidRDefault="00981869" w:rsidP="00DC1088">
      <w:pPr>
        <w:pStyle w:val="2"/>
      </w:pPr>
      <w:bookmarkStart w:id="15" w:name="_Toc29569535"/>
      <w:r w:rsidRPr="00981869">
        <w:t>澄怀</w:t>
      </w:r>
      <w:bookmarkEnd w:id="15"/>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澄怀默稿数离忧，</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耳顺那甘章句囚。</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天外孤蓬常举踵，</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栏中老骥尚昂头。</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胸闲薄膜存余悸，</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脑底残筋耐激流。</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泼墨江湖呵冻笔，</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展笺编录百春秋。</w:t>
      </w:r>
    </w:p>
    <w:p w:rsidR="00981869" w:rsidRPr="00981869" w:rsidRDefault="00981869" w:rsidP="00981869">
      <w:pPr>
        <w:pStyle w:val="Para17"/>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李可染先生　赠余“澄怀观道”四字。</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一九八三年李可染先生第二次来日本，那时为我挥毫相赠“澄怀观道”四字。</w:t>
      </w:r>
    </w:p>
    <w:p w:rsidR="00981869" w:rsidRPr="00981869" w:rsidRDefault="00981869" w:rsidP="00981869">
      <w:pPr>
        <w:spacing w:before="240" w:after="240"/>
        <w:ind w:firstLine="480"/>
        <w:rPr>
          <w:color w:val="000000" w:themeColor="text1"/>
        </w:rPr>
      </w:pPr>
      <w:r w:rsidRPr="00981869">
        <w:rPr>
          <w:color w:val="000000" w:themeColor="text1"/>
        </w:rPr>
        <w:t>六朝的名画家宗炳（375—443）在年事已高无法出游名山之时，曾写道“唯当澄怀观道卧以游之”，此句可在《宋书》“宗炳传”一览。李可染先生此次来日本之时已经七十六岁高龄了，但精神很好，仍能出国游访。其挥毫之意也许是告诉我们即便年迈卧床不起，仍抱有“澄怀观道”般继续作画的感悟吧。</w:t>
      </w:r>
    </w:p>
    <w:p w:rsidR="00981869" w:rsidRPr="00981869" w:rsidRDefault="00981869" w:rsidP="00981869">
      <w:pPr>
        <w:spacing w:before="240" w:after="240"/>
        <w:ind w:firstLine="480"/>
        <w:rPr>
          <w:color w:val="000000" w:themeColor="text1"/>
        </w:rPr>
      </w:pPr>
      <w:r w:rsidRPr="00981869">
        <w:rPr>
          <w:color w:val="000000" w:themeColor="text1"/>
        </w:rPr>
        <w:t>对于现在写历史小说的我来说，虽然无从置身于那个年代，但当你能够领悟“澄怀”之意，你就能领略时代的风采，这只是我个人的见解。</w:t>
      </w:r>
    </w:p>
    <w:p w:rsidR="00981869" w:rsidRPr="00981869" w:rsidRDefault="00981869" w:rsidP="00981869">
      <w:pPr>
        <w:spacing w:before="240" w:after="240"/>
        <w:ind w:firstLine="480"/>
        <w:rPr>
          <w:color w:val="000000" w:themeColor="text1"/>
        </w:rPr>
      </w:pPr>
      <w:r w:rsidRPr="00981869">
        <w:rPr>
          <w:color w:val="000000" w:themeColor="text1"/>
        </w:rPr>
        <w:t>手中并未握笔，而在胸中起稿被称作“默稿”。苏东坡的诗中有“默稿已在腹”的句子，这里的“默稿”和“腹稿”是相同的意思。</w:t>
      </w:r>
      <w:hyperlink w:anchor="_1_116">
        <w:bookmarkStart w:id="16" w:name="_1_115"/>
        <w:bookmarkEnd w:id="16"/>
      </w:hyperlink>
      <w:hyperlink w:anchor="_1_116">
        <w:r w:rsidRPr="00981869">
          <w:rPr>
            <w:rStyle w:val="10Text"/>
            <w:color w:val="000000" w:themeColor="text1"/>
            <w:sz w:val="21"/>
          </w:rPr>
          <w:t>[1]</w:t>
        </w:r>
      </w:hyperlink>
    </w:p>
    <w:p w:rsidR="00981869" w:rsidRPr="00981869" w:rsidRDefault="00981869" w:rsidP="00981869">
      <w:pPr>
        <w:spacing w:before="240" w:after="240"/>
        <w:ind w:firstLine="480"/>
        <w:rPr>
          <w:color w:val="000000" w:themeColor="text1"/>
        </w:rPr>
      </w:pPr>
      <w:r w:rsidRPr="00981869">
        <w:rPr>
          <w:color w:val="000000" w:themeColor="text1"/>
        </w:rPr>
        <w:t>这里的“离”和“罹”意思一样，就是遭遇、遭受。战国时期楚国的屈原因焦虑不堪，便给自己的长篇叙事诗起名为《离骚》。耳顺，则代表六十岁。正如四十岁为“不惑”之年，均出自于《论语》的“为政篇”。</w:t>
      </w:r>
    </w:p>
    <w:p w:rsidR="00981869" w:rsidRPr="00981869" w:rsidRDefault="00981869" w:rsidP="00981869">
      <w:pPr>
        <w:spacing w:before="240" w:after="240"/>
        <w:ind w:firstLine="480"/>
        <w:rPr>
          <w:color w:val="000000" w:themeColor="text1"/>
        </w:rPr>
      </w:pPr>
      <w:r w:rsidRPr="00981869">
        <w:rPr>
          <w:color w:val="000000" w:themeColor="text1"/>
        </w:rPr>
        <w:t>当心境排除杂念推敲稿子时，我时常会产生一种不安的感觉：“这样写行不行。”尽管已经过了六十岁，还是不甘心自己成为文章字句的奴隶。</w:t>
      </w:r>
    </w:p>
    <w:p w:rsidR="00981869" w:rsidRPr="00981869" w:rsidRDefault="00981869" w:rsidP="00981869">
      <w:pPr>
        <w:spacing w:before="240" w:after="240"/>
        <w:ind w:firstLine="480"/>
        <w:rPr>
          <w:color w:val="000000" w:themeColor="text1"/>
        </w:rPr>
      </w:pPr>
      <w:r w:rsidRPr="00981869">
        <w:rPr>
          <w:color w:val="000000" w:themeColor="text1"/>
        </w:rPr>
        <w:t>哪怕是一棵被吹向远空已然失去根须的小草，只要还没有触及大地，就要高高地向上伸展，不会丢弃希望，就像曹操诗中那匹被困在栏栅中年迈的名驹那样“老骥伏枥志在千里”，依然高昂着。在我并不宽厚的胸中仍然残存着澎湃激情、在我的脑海中依然可以抗衡感情悸动的岁月里，来吧，在一生的舞台上挥洒笔墨，假如笔毫冻结了，呵呵气仍可继续，大大地铺展那稿纸，在上面留住这百年历史！</w:t>
      </w:r>
    </w:p>
    <w:p w:rsidR="00981869" w:rsidRPr="00981869" w:rsidRDefault="00981869" w:rsidP="00981869">
      <w:pPr>
        <w:spacing w:before="240" w:after="240"/>
        <w:ind w:firstLine="480"/>
        <w:rPr>
          <w:color w:val="000000" w:themeColor="text1"/>
        </w:rPr>
      </w:pPr>
      <w:r w:rsidRPr="00981869">
        <w:rPr>
          <w:color w:val="000000" w:themeColor="text1"/>
        </w:rPr>
        <w:t>这就是诗的大意。现在读起来也会觉得从花甲之年开始，无论何事总要略带夸张地拿出一股上了年纪的气势，这一点连自己都能感觉到。然而，这种气势应不失为壮志，因此，在那以后我常常告诫自己不可丢失这壮志。</w:t>
      </w:r>
    </w:p>
    <w:p w:rsidR="00981869" w:rsidRPr="00981869" w:rsidRDefault="00981869" w:rsidP="00981869">
      <w:pPr>
        <w:spacing w:before="240" w:after="240"/>
        <w:ind w:firstLine="480"/>
        <w:rPr>
          <w:color w:val="000000" w:themeColor="text1"/>
        </w:rPr>
      </w:pPr>
      <w:r w:rsidRPr="00981869">
        <w:rPr>
          <w:color w:val="000000" w:themeColor="text1"/>
        </w:rPr>
        <w:t>现代中国屈指可数的大画家李可染先生于一九八九年八十二岁的高龄辞世。应该说，先生是一位热血男儿，在抗日战争期间，</w:t>
      </w:r>
      <w:r w:rsidRPr="00981869">
        <w:rPr>
          <w:color w:val="000000" w:themeColor="text1"/>
        </w:rPr>
        <w:lastRenderedPageBreak/>
        <w:t>就曾在中央军委政治部第三厅（负责文化事务，当时的厅长是郭沫若）担任美术方面的宣传、启蒙等工作。从武汉转辗到长沙、衡山、桂林、贵阳，最后到了重庆。曾拜齐白石、黄宾虹为师。战争结束后也曾受邀去过德国。先生的子女中排行老六的男孩叫李庚，曾在京都市立艺术大学攻读，现任京都造型艺术大学助教。他也曾帮我在部分书籍出版中做过装帧和插图工作，而我也在去中国旅游时到李可染先生家中拜访过。正是这种缘分，在他访日之时我才有幸得到先生为我挥毫的墨宝。这幅字在家里的墙壁上挂了很久，也让我不由得时常去凝视它，之后才有了上面这首诗。</w:t>
      </w:r>
    </w:p>
    <w:p w:rsidR="00981869" w:rsidRPr="00981869" w:rsidRDefault="00981869" w:rsidP="00981869">
      <w:pPr>
        <w:spacing w:before="240" w:after="240"/>
        <w:ind w:firstLine="480"/>
        <w:rPr>
          <w:color w:val="000000" w:themeColor="text1"/>
        </w:rPr>
      </w:pPr>
      <w:r w:rsidRPr="00981869">
        <w:rPr>
          <w:color w:val="000000" w:themeColor="text1"/>
        </w:rPr>
        <w:t>查阅《论语》可知，六十岁叫作“耳顺”。顺从于耳朵，就是别人说的话能够听进去。查阅《礼记》可知，六十岁叫作“杖乡”。在周朝，五十岁起才可以在家里使用拐杖，到了六十岁，允许拄着拐杖回乡。到了七十岁可以在国家、八十岁可以在朝廷拄着拐杖。所以，“杖家”“杖乡”“杖国”“杖朝”等就变成了年龄的别称。</w:t>
      </w:r>
    </w:p>
    <w:p w:rsidR="00981869" w:rsidRPr="00981869" w:rsidRDefault="00981869" w:rsidP="00981869">
      <w:pPr>
        <w:spacing w:before="240" w:after="240"/>
        <w:ind w:firstLine="480"/>
        <w:rPr>
          <w:color w:val="000000" w:themeColor="text1"/>
        </w:rPr>
      </w:pPr>
      <w:r w:rsidRPr="00981869">
        <w:rPr>
          <w:color w:val="000000" w:themeColor="text1"/>
        </w:rPr>
        <w:t>前一段时间，我开始写诸葛孔明，“中央公论文艺特集”已开始连载。尽管明年才能写完，但在甲子之年就早早开始准备了。</w:t>
      </w:r>
    </w:p>
    <w:p w:rsidR="00981869" w:rsidRPr="00981869" w:rsidRDefault="00981869" w:rsidP="00DC1088">
      <w:pPr>
        <w:pStyle w:val="2"/>
      </w:pPr>
      <w:bookmarkStart w:id="17" w:name="_Toc29569536"/>
      <w:r w:rsidRPr="00981869">
        <w:t>杖乡年</w:t>
      </w:r>
      <w:bookmarkEnd w:id="17"/>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蹉跎今抵杖乡年，</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吟罢襄阳梁父篇。</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风烈迅雷凡骨变，</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林中一树壳中蝉。</w:t>
      </w:r>
    </w:p>
    <w:p w:rsidR="00981869" w:rsidRPr="00981869" w:rsidRDefault="00981869" w:rsidP="00981869">
      <w:pPr>
        <w:pStyle w:val="Para17"/>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拟撰诸葛亮故事</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在刘备三顾茅庐恭迎之前，据说诸葛孔明还在襄阳吟唱《梁父吟》（也称作《梁甫吟》），过着晴耕雨读的日子。由于这段故事太过有名，很多人误解《梁父吟》是诸葛孔明所作。但实际上，这首曲目是在诸葛孔明的家乡传唱了很久的春秋时期齐国的民谣。</w:t>
      </w:r>
    </w:p>
    <w:p w:rsidR="00981869" w:rsidRPr="00981869" w:rsidRDefault="00981869" w:rsidP="00981869">
      <w:pPr>
        <w:spacing w:before="240" w:after="240"/>
        <w:ind w:firstLine="480"/>
        <w:rPr>
          <w:color w:val="000000" w:themeColor="text1"/>
        </w:rPr>
      </w:pPr>
      <w:r w:rsidRPr="00981869">
        <w:rPr>
          <w:color w:val="000000" w:themeColor="text1"/>
        </w:rPr>
        <w:t>一生难免蹉跎，竟然也到了六十岁。都说诸葛孔明二十七岁之前还在襄阳吟唱《梁父吟》，而我的年纪已是人家的两倍之多，已经不想再去吟唱别人的诗歌了。圣人曰，“迅雷烈风必变”（《论语》乡党篇），那么我辈凡人即便身处天地异变之中仍应该端坐、凛然、屏息，就连那蜷缩在壳中的蝉，终究要离开树干，毅然决然地放声鸣唱它自己的歌。</w:t>
      </w:r>
    </w:p>
    <w:p w:rsidR="00981869" w:rsidRPr="00981869" w:rsidRDefault="00981869" w:rsidP="00981869">
      <w:pPr>
        <w:spacing w:before="240" w:after="240"/>
        <w:ind w:firstLine="480"/>
        <w:rPr>
          <w:color w:val="000000" w:themeColor="text1"/>
        </w:rPr>
      </w:pPr>
      <w:r w:rsidRPr="00981869">
        <w:rPr>
          <w:color w:val="000000" w:themeColor="text1"/>
        </w:rPr>
        <w:t>甲子之年通常会降大雪。孔子视其迅雷烈风的天地异变为上苍发出的警告，认为人们应对此肃然相对。我虽然不是君子，但希望自己无论面对什么，都能保持正襟以对。</w:t>
      </w:r>
    </w:p>
    <w:p w:rsidR="00981869" w:rsidRPr="00981869" w:rsidRDefault="00981869" w:rsidP="00981869">
      <w:pPr>
        <w:spacing w:before="240" w:after="240"/>
        <w:ind w:firstLine="480"/>
        <w:rPr>
          <w:color w:val="000000" w:themeColor="text1"/>
        </w:rPr>
      </w:pPr>
      <w:r w:rsidRPr="00981869">
        <w:rPr>
          <w:color w:val="000000" w:themeColor="text1"/>
        </w:rPr>
        <w:t>这年生日的前一天，应神户市之邀我做过一个演讲。恰逢此时一场大雪降临，由于我家在山坡之上，前来迎接我的车经过艰难跋涉之后才接到我。但是回家的时候，车子却无论如何开不上去了。负责送我的人特意为我买来了一双登山鞋，穿上它，我步履维艰地回到了家。住在这里将近二十年了，这种事却只有那一年遇到过。</w:t>
      </w:r>
    </w:p>
    <w:p w:rsidR="00981869" w:rsidRPr="00981869" w:rsidRDefault="00981869" w:rsidP="00981869">
      <w:pPr>
        <w:spacing w:before="240" w:after="240"/>
        <w:ind w:firstLine="480"/>
        <w:rPr>
          <w:color w:val="000000" w:themeColor="text1"/>
        </w:rPr>
      </w:pPr>
      <w:r w:rsidRPr="00981869">
        <w:rPr>
          <w:color w:val="000000" w:themeColor="text1"/>
        </w:rPr>
        <w:t>至今还记得演讲时我说的第一句话：</w:t>
      </w:r>
    </w:p>
    <w:p w:rsidR="00981869" w:rsidRPr="00981869" w:rsidRDefault="00981869" w:rsidP="00981869">
      <w:pPr>
        <w:spacing w:before="240" w:after="240"/>
        <w:ind w:firstLine="480"/>
        <w:rPr>
          <w:color w:val="000000" w:themeColor="text1"/>
        </w:rPr>
      </w:pPr>
      <w:r w:rsidRPr="00981869">
        <w:rPr>
          <w:color w:val="000000" w:themeColor="text1"/>
        </w:rPr>
        <w:t>“明天，我就满六十岁了，今天是我五旬的最后一天。”</w:t>
      </w:r>
    </w:p>
    <w:p w:rsidR="00981869" w:rsidRPr="00981869" w:rsidRDefault="00981869" w:rsidP="00981869">
      <w:pPr>
        <w:spacing w:before="240" w:after="240"/>
        <w:ind w:firstLine="480"/>
        <w:rPr>
          <w:color w:val="000000" w:themeColor="text1"/>
        </w:rPr>
      </w:pPr>
      <w:r w:rsidRPr="00981869">
        <w:rPr>
          <w:color w:val="000000" w:themeColor="text1"/>
        </w:rPr>
        <w:t>“华”这个字，由六个“十”和一个“一”组成，按照虚岁六十一岁讲就是轮回“华甲”。甲，不用说即是干支的代表了。</w:t>
      </w:r>
    </w:p>
    <w:p w:rsidR="00981869" w:rsidRPr="00981869" w:rsidRDefault="00981869" w:rsidP="00DC1088">
      <w:pPr>
        <w:pStyle w:val="2"/>
      </w:pPr>
      <w:bookmarkStart w:id="18" w:name="_Toc29569537"/>
      <w:r w:rsidRPr="00981869">
        <w:t>履影</w:t>
      </w:r>
      <w:bookmarkEnd w:id="18"/>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履影依然醉，</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无添尺寸功。</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临池仍缩憟，</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华甲孺孩同。</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王羲之曾与人书云：后汉张芝“临池学书，池水为黑”，后人就把写字用“临池”来表示。</w:t>
      </w:r>
    </w:p>
    <w:p w:rsidR="00981869" w:rsidRPr="00981869" w:rsidRDefault="00981869" w:rsidP="00981869">
      <w:pPr>
        <w:spacing w:before="240" w:after="240"/>
        <w:ind w:firstLine="480"/>
        <w:rPr>
          <w:color w:val="000000" w:themeColor="text1"/>
        </w:rPr>
      </w:pPr>
      <w:r w:rsidRPr="00981869">
        <w:rPr>
          <w:color w:val="000000" w:themeColor="text1"/>
        </w:rPr>
        <w:t>常言道，跟随先生外出须退后三尺，万不可踏在先生的影子上。而我却总是踏着先人的影子，哪怕是醉意中的跌跌撞撞，仍紧随其后。值此我竭尽全力，但毫无成就可言。当我提笔写作时，至今仍心怀敬畏曲卷着身躯，虽然已经到了花甲之年，却和孩童一样，不是吗？</w:t>
      </w:r>
    </w:p>
    <w:p w:rsidR="00981869" w:rsidRPr="00981869" w:rsidRDefault="00981869" w:rsidP="00981869">
      <w:pPr>
        <w:spacing w:before="240" w:after="240"/>
        <w:ind w:firstLine="480"/>
        <w:rPr>
          <w:color w:val="000000" w:themeColor="text1"/>
        </w:rPr>
      </w:pPr>
      <w:r w:rsidRPr="00981869">
        <w:rPr>
          <w:color w:val="000000" w:themeColor="text1"/>
        </w:rPr>
        <w:t>这是花甲之年某日的反省。</w:t>
      </w:r>
    </w:p>
    <w:p w:rsidR="00981869" w:rsidRPr="00981869" w:rsidRDefault="00981869" w:rsidP="00981869">
      <w:pPr>
        <w:spacing w:before="240" w:after="240"/>
        <w:ind w:firstLine="480"/>
        <w:rPr>
          <w:color w:val="000000" w:themeColor="text1"/>
        </w:rPr>
      </w:pPr>
      <w:r w:rsidRPr="00981869">
        <w:rPr>
          <w:color w:val="000000" w:themeColor="text1"/>
        </w:rPr>
        <w:t>在我的同行中，这一年迎来花甲的大有人在。因为都是属鼠的，所以我们自称为“鼠会”，时常要聚一聚，诸如，吉行淳之介、黑岩重吾、川上宗熏等各位。某日，因某个文学大奖的评选，我和黑岩先生一同前往东京，大家约定在银座的“玛莉花”相聚。负责召集大家的是每日新闻社的、同样属鼠的星野庆荣先生。“玛莉花”在地下街内，这恰似老鼠的窝一样，想起来与我们这个“鼠会”很相称。可是，自从星野先生去世之后，我们就再也没有相聚过。无论是什么形式的“会”，失去了召集联络人是很难维持下去的。</w:t>
      </w:r>
    </w:p>
    <w:p w:rsidR="00981869" w:rsidRPr="00981869" w:rsidRDefault="00981869" w:rsidP="00981869">
      <w:pPr>
        <w:spacing w:before="240" w:after="240"/>
        <w:ind w:firstLine="480"/>
        <w:rPr>
          <w:color w:val="000000" w:themeColor="text1"/>
        </w:rPr>
      </w:pPr>
      <w:r w:rsidRPr="00981869">
        <w:rPr>
          <w:color w:val="000000" w:themeColor="text1"/>
        </w:rPr>
        <w:t>在神户也有一个“吱吱太郎会”</w:t>
      </w:r>
      <w:hyperlink w:anchor="_2_64">
        <w:bookmarkStart w:id="19" w:name="_2_63"/>
        <w:bookmarkEnd w:id="19"/>
      </w:hyperlink>
      <w:hyperlink w:anchor="_2_64">
        <w:r w:rsidRPr="00981869">
          <w:rPr>
            <w:rStyle w:val="10Text"/>
            <w:color w:val="000000" w:themeColor="text1"/>
            <w:sz w:val="21"/>
          </w:rPr>
          <w:t>[2]</w:t>
        </w:r>
      </w:hyperlink>
      <w:r w:rsidRPr="00981869">
        <w:rPr>
          <w:color w:val="000000" w:themeColor="text1"/>
        </w:rPr>
        <w:t>，同样是属鼠的聚会，也曾一起搞过联谊花甲庆祝会。当中有画家中西胜、我的同窗竹田洋太郎等各位。</w:t>
      </w:r>
    </w:p>
    <w:p w:rsidR="00981869" w:rsidRPr="00981869" w:rsidRDefault="00981869" w:rsidP="00981869">
      <w:pPr>
        <w:spacing w:before="240" w:after="240"/>
        <w:ind w:firstLine="480"/>
        <w:rPr>
          <w:color w:val="000000" w:themeColor="text1"/>
        </w:rPr>
      </w:pPr>
      <w:r w:rsidRPr="00981869">
        <w:rPr>
          <w:color w:val="000000" w:themeColor="text1"/>
        </w:rPr>
        <w:t>此外，和其他同年挚友，也有过因馋嘴而以花甲为由的相聚。我们把再现青春叫作“还童”，而这还童之水，自然除了好酒别无它物了。</w:t>
      </w:r>
    </w:p>
    <w:p w:rsidR="00981869" w:rsidRPr="00981869" w:rsidRDefault="00981869" w:rsidP="00DC1088">
      <w:pPr>
        <w:pStyle w:val="2"/>
      </w:pPr>
      <w:bookmarkStart w:id="20" w:name="_Toc29569538"/>
      <w:r w:rsidRPr="00981869">
        <w:t>甲子同年</w:t>
      </w:r>
      <w:bookmarkEnd w:id="20"/>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甲子华轮蓦地巡，</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纷纷换了往来人。</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应倾万斛还童水，</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浣尽心肝六秩尘。</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甲子的花车转瞬之间已经到来，在彼此的这段人生舞台上，可曾有多少人登台闪现后消失，消失后再来。环顾这一切，原来还有一个让我尽情沐浴的还童之水，此水已然渗透心灵深处。那么，何不让它洗去这六十年的尘埃呢。</w:t>
      </w:r>
    </w:p>
    <w:p w:rsidR="00981869" w:rsidRPr="00981869" w:rsidRDefault="00981869" w:rsidP="00981869">
      <w:pPr>
        <w:spacing w:before="240" w:after="240"/>
        <w:ind w:firstLine="480"/>
        <w:rPr>
          <w:color w:val="000000" w:themeColor="text1"/>
        </w:rPr>
      </w:pPr>
      <w:r w:rsidRPr="00981869">
        <w:rPr>
          <w:color w:val="000000" w:themeColor="text1"/>
        </w:rPr>
        <w:t>十日，我们称之为“旬”，十年，我们称之为“秩”。白居易的《元日对酒》中有“年开第七秩，屈指几多人”的句子。</w:t>
      </w:r>
    </w:p>
    <w:p w:rsidR="00981869" w:rsidRPr="00981869" w:rsidRDefault="00981869" w:rsidP="00981869">
      <w:pPr>
        <w:spacing w:before="240" w:after="240"/>
        <w:ind w:firstLine="480"/>
        <w:rPr>
          <w:color w:val="000000" w:themeColor="text1"/>
        </w:rPr>
      </w:pPr>
      <w:r w:rsidRPr="00981869">
        <w:rPr>
          <w:color w:val="000000" w:themeColor="text1"/>
        </w:rPr>
        <w:t>这应该是虚岁六十二岁那年正月初一所作，表达了花甲为六秩结束，下一年开始就是七秩的想法。</w:t>
      </w:r>
    </w:p>
    <w:p w:rsidR="00981869" w:rsidRPr="00981869" w:rsidRDefault="00981869" w:rsidP="00981869">
      <w:pPr>
        <w:spacing w:before="240" w:after="240"/>
        <w:ind w:firstLine="480"/>
        <w:rPr>
          <w:color w:val="000000" w:themeColor="text1"/>
        </w:rPr>
      </w:pPr>
      <w:r w:rsidRPr="00981869">
        <w:rPr>
          <w:color w:val="000000" w:themeColor="text1"/>
        </w:rPr>
        <w:t>这一年我外出旅行多次。四月份去了中国，六月份去了欧洲，八月份再次到中国，其他是日本国内旅行。</w:t>
      </w:r>
    </w:p>
    <w:p w:rsidR="00981869" w:rsidRPr="00981869" w:rsidRDefault="00981869" w:rsidP="00981869">
      <w:pPr>
        <w:spacing w:before="240" w:after="240"/>
        <w:ind w:firstLine="480"/>
        <w:rPr>
          <w:color w:val="000000" w:themeColor="text1"/>
        </w:rPr>
      </w:pPr>
      <w:r w:rsidRPr="00981869">
        <w:rPr>
          <w:color w:val="000000" w:themeColor="text1"/>
        </w:rPr>
        <w:t>四月份的中国之旅，我与司马辽太郎先生的“街巷漫步·福建篇”采访团同行。结束后，与他们分手道别，我坐飞机去了北京。</w:t>
      </w:r>
    </w:p>
    <w:p w:rsidR="00981869" w:rsidRPr="00981869" w:rsidRDefault="00981869" w:rsidP="00981869">
      <w:pPr>
        <w:spacing w:before="240" w:after="240"/>
        <w:ind w:firstLine="480"/>
        <w:rPr>
          <w:color w:val="000000" w:themeColor="text1"/>
        </w:rPr>
      </w:pPr>
      <w:r w:rsidRPr="00981869">
        <w:rPr>
          <w:color w:val="000000" w:themeColor="text1"/>
        </w:rPr>
        <w:t>从大阪机场出发那天是四月二日，当天住在上海，次日坐飞机去了福州。在这之后，我多次拜访过福州，新的宾馆饭店一个接一个地涌现。然而，在一九八四年，很现代的饭店并不多。我们当时就住进了在一大片空地上散落着几栋西洋式建筑的西湖宾馆。由于这一年是闰年，所以清明是四月四日。在清明这天，我们一行拜访了位于福州市郊外的福湖村。这里是中国少数民族之一畲族的居住地。“畲”就是刀耕火种，意思也是火耕农业。</w:t>
      </w:r>
    </w:p>
    <w:p w:rsidR="00981869" w:rsidRPr="00981869" w:rsidRDefault="00981869" w:rsidP="00981869">
      <w:pPr>
        <w:spacing w:before="240" w:after="240"/>
        <w:ind w:firstLine="480"/>
        <w:rPr>
          <w:color w:val="000000" w:themeColor="text1"/>
        </w:rPr>
      </w:pPr>
      <w:r w:rsidRPr="00981869">
        <w:rPr>
          <w:color w:val="000000" w:themeColor="text1"/>
        </w:rPr>
        <w:t>陪同我们从福州到福湖村的雷先生其实就是畲族人。可是，在没到村子之前我并不知道，因为身着中山装的他看上去和汉族人</w:t>
      </w:r>
      <w:r w:rsidRPr="00981869">
        <w:rPr>
          <w:color w:val="000000" w:themeColor="text1"/>
        </w:rPr>
        <w:lastRenderedPageBreak/>
        <w:t>几乎没有什么区别。畲族和汉族有着相似的姓，但听说福湖村里只有雷和蓝两个姓。</w:t>
      </w:r>
    </w:p>
    <w:p w:rsidR="00981869" w:rsidRPr="00981869" w:rsidRDefault="00981869" w:rsidP="00981869">
      <w:pPr>
        <w:spacing w:before="240" w:after="240"/>
        <w:ind w:firstLine="480"/>
        <w:rPr>
          <w:color w:val="000000" w:themeColor="text1"/>
        </w:rPr>
      </w:pPr>
      <w:r w:rsidRPr="00981869">
        <w:rPr>
          <w:color w:val="000000" w:themeColor="text1"/>
        </w:rPr>
        <w:t>在村里见到一户相当于日本（江户时期）村长家的庭院内矗立着两个旗杆状的木杆。这是只有考中乡试（省级的科举），并取得进京赶考资格的“举人”家庭才可享有的一种特权。县级考试合格，成为“秀才”（或曰生员）就已经很难了，能考中举人，比现在日本考取东京大学要难得多。虽然科举制度在清朝末期的一九〇五年被废除，但废除之前，少数民族也有参加科举考试的资格。在福湖村这个村长的家里，当年兄弟二人一起考上了举人，所以竖起了两个旗杆。</w:t>
      </w:r>
    </w:p>
    <w:p w:rsidR="00981869" w:rsidRPr="00981869" w:rsidRDefault="00981869" w:rsidP="00981869">
      <w:pPr>
        <w:spacing w:before="240" w:after="240"/>
        <w:ind w:firstLine="480"/>
        <w:rPr>
          <w:color w:val="000000" w:themeColor="text1"/>
        </w:rPr>
      </w:pPr>
      <w:r w:rsidRPr="00981869">
        <w:rPr>
          <w:color w:val="000000" w:themeColor="text1"/>
        </w:rPr>
        <w:t>福湖村被一条名叫岱江的大河环绕着，因此我们是坐小船到达那里的。村子里的青年男女穿着民族服装，为我们唱起了“山歌”。这山歌类似于日本的“歌垣”</w:t>
      </w:r>
      <w:hyperlink w:anchor="_3_39">
        <w:bookmarkStart w:id="21" w:name="_3_38"/>
        <w:bookmarkEnd w:id="21"/>
      </w:hyperlink>
      <w:hyperlink w:anchor="_3_39">
        <w:r w:rsidRPr="00981869">
          <w:rPr>
            <w:rStyle w:val="10Text"/>
            <w:color w:val="000000" w:themeColor="text1"/>
            <w:sz w:val="21"/>
          </w:rPr>
          <w:t>[3]</w:t>
        </w:r>
      </w:hyperlink>
      <w:r w:rsidRPr="00981869">
        <w:rPr>
          <w:color w:val="000000" w:themeColor="text1"/>
        </w:rPr>
        <w:t>，据说通过这种活动，一对对年轻的恋人就应运而生了。我们一行当中，有日本同志社大学的森浩一和国立民族学博物馆的松原正毅两位先生，他们对少数民族的事情极为关心，一路上热情地提问不断。</w:t>
      </w:r>
    </w:p>
    <w:p w:rsidR="00981869" w:rsidRPr="00981869" w:rsidRDefault="00981869" w:rsidP="00981869">
      <w:pPr>
        <w:spacing w:before="240" w:after="240"/>
        <w:ind w:firstLine="480"/>
        <w:rPr>
          <w:color w:val="000000" w:themeColor="text1"/>
        </w:rPr>
      </w:pPr>
      <w:r w:rsidRPr="00981869">
        <w:rPr>
          <w:color w:val="000000" w:themeColor="text1"/>
        </w:rPr>
        <w:t>当天中午，为我们准备了一顿非常丰盛的饭菜，就在吃到一半时，天空中突然响起一声炸雷。由于我们此行没有准备什么礼物，森浩一先生便提议，“陈先生，不如您给留几行字吧。”</w:t>
      </w:r>
    </w:p>
    <w:p w:rsidR="00981869" w:rsidRPr="00981869" w:rsidRDefault="00981869" w:rsidP="00981869">
      <w:pPr>
        <w:spacing w:before="240" w:after="240"/>
        <w:ind w:firstLine="480"/>
        <w:rPr>
          <w:color w:val="000000" w:themeColor="text1"/>
        </w:rPr>
      </w:pPr>
      <w:r w:rsidRPr="00981869">
        <w:rPr>
          <w:color w:val="000000" w:themeColor="text1"/>
        </w:rPr>
        <w:t>村里的人们取来纸墨，我即兴写下这首七言绝句相赠。其实，就连我自己都觉得当时做了一件大胆到旁若无人的事。</w:t>
      </w:r>
    </w:p>
    <w:p w:rsidR="00981869" w:rsidRPr="00981869" w:rsidRDefault="00981869" w:rsidP="00DC1088">
      <w:pPr>
        <w:pStyle w:val="2"/>
      </w:pPr>
      <w:bookmarkStart w:id="22" w:name="_Toc29569539"/>
      <w:r w:rsidRPr="00981869">
        <w:t>畲族福湖村</w:t>
      </w:r>
      <w:bookmarkEnd w:id="22"/>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岱江滔滔响雷鸣，</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云海苍烟路几程。</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对对山歌无数梦，</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福湖村里过清明。</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在署名的后面，我记得还加了一笔：甲子清明中午，雷鸣殷殷。</w:t>
      </w:r>
    </w:p>
    <w:p w:rsidR="00981869" w:rsidRPr="00981869" w:rsidRDefault="00981869" w:rsidP="00981869">
      <w:pPr>
        <w:spacing w:before="240" w:after="240"/>
        <w:ind w:firstLine="480"/>
        <w:rPr>
          <w:color w:val="000000" w:themeColor="text1"/>
        </w:rPr>
      </w:pPr>
      <w:r w:rsidRPr="00981869">
        <w:rPr>
          <w:color w:val="000000" w:themeColor="text1"/>
        </w:rPr>
        <w:t>畲族的山歌，属于那种高八度的歌。据说，年轻男女以歌相唤，如与意中人情投意合就会结合成婚。</w:t>
      </w:r>
    </w:p>
    <w:p w:rsidR="00981869" w:rsidRPr="00981869" w:rsidRDefault="00981869" w:rsidP="00981869">
      <w:pPr>
        <w:spacing w:before="240" w:after="240"/>
        <w:ind w:firstLine="480"/>
        <w:rPr>
          <w:color w:val="000000" w:themeColor="text1"/>
        </w:rPr>
      </w:pPr>
      <w:r w:rsidRPr="00981869">
        <w:rPr>
          <w:color w:val="000000" w:themeColor="text1"/>
        </w:rPr>
        <w:t>用云海苍烟形容我们此行路途遥遥似乎有些夸张，但是，考虑到从福州市经过三个半小时的山路行车至此，再加上从上海飞到福州，自己当时并没有觉得那么夸张。</w:t>
      </w:r>
    </w:p>
    <w:p w:rsidR="00981869" w:rsidRPr="00981869" w:rsidRDefault="00981869" w:rsidP="00981869">
      <w:pPr>
        <w:spacing w:before="240" w:after="240"/>
        <w:ind w:firstLine="480"/>
        <w:rPr>
          <w:color w:val="000000" w:themeColor="text1"/>
        </w:rPr>
      </w:pPr>
      <w:r w:rsidRPr="00981869">
        <w:rPr>
          <w:color w:val="000000" w:themeColor="text1"/>
        </w:rPr>
        <w:t>据传，畲族是瑶族的一个分支。听说至今在浙江、广东也有，但是，以广东潮州移居香港的为最多。此外，不仅有从越南北部移居过来的传说，也有惨遭明代王阳明的讨伐，逃往浙江的传说。因我们的到访，村里人穿上了民族服装，但他们平时的装束和别处的普通人一样。火耕农业几乎不再进行了，我们仅在山坡的斜面看到了一些火田的痕迹。</w:t>
      </w:r>
    </w:p>
    <w:p w:rsidR="00981869" w:rsidRPr="00981869" w:rsidRDefault="00981869" w:rsidP="00981869">
      <w:pPr>
        <w:spacing w:before="240" w:after="240"/>
        <w:ind w:firstLine="480"/>
        <w:rPr>
          <w:color w:val="000000" w:themeColor="text1"/>
        </w:rPr>
      </w:pPr>
      <w:r w:rsidRPr="00981869">
        <w:rPr>
          <w:color w:val="000000" w:themeColor="text1"/>
        </w:rPr>
        <w:t>次日，乘巴士从福州出发经过永康来到了德化县。陪同我们的中日友好协会理事张和平先生恰好是德化出身的，可以说我们正要去拜访他的故乡。虽说他的故乡属于德化县，但其实还要进入深山，是一个叫雷峰长基的、我们此行无法抵达的地方。因此我们只是拜访了德化县城。</w:t>
      </w:r>
    </w:p>
    <w:p w:rsidR="00981869" w:rsidRPr="00981869" w:rsidRDefault="00981869" w:rsidP="00981869">
      <w:pPr>
        <w:spacing w:before="240" w:after="240"/>
        <w:ind w:firstLine="480"/>
        <w:rPr>
          <w:color w:val="000000" w:themeColor="text1"/>
        </w:rPr>
      </w:pPr>
      <w:r w:rsidRPr="00981869">
        <w:rPr>
          <w:color w:val="000000" w:themeColor="text1"/>
        </w:rPr>
        <w:t>我是于第一次游访乌鲁木齐的一九七三年在北京与张和平先生初识的，算起来我们也有十年之交了。张先生毕业于德化县的中学，后考入北京大学，再往后就一直在北京工作，应该说已经十几年没有回故乡了。这附近一带使用的语言是闽南话，一路走来，我虽听不懂福建话，但到了这里我却基本能够听懂。</w:t>
      </w:r>
    </w:p>
    <w:p w:rsidR="00981869" w:rsidRPr="00981869" w:rsidRDefault="00981869" w:rsidP="00981869">
      <w:pPr>
        <w:spacing w:before="240" w:after="240"/>
        <w:ind w:firstLine="480"/>
        <w:rPr>
          <w:color w:val="000000" w:themeColor="text1"/>
        </w:rPr>
      </w:pPr>
      <w:r w:rsidRPr="00981869">
        <w:rPr>
          <w:color w:val="000000" w:themeColor="text1"/>
        </w:rPr>
        <w:t>德化以窑业闻名，还留有屈斗宫这一宋代的登窑。德化窑出产象牙色白瓷，在这里烧制的观音像最受东南亚华侨的喜爱。这绝不是单纯的摆设物品，而是信仰的对象。</w:t>
      </w:r>
    </w:p>
    <w:p w:rsidR="00981869" w:rsidRPr="00981869" w:rsidRDefault="00981869" w:rsidP="00981869">
      <w:pPr>
        <w:spacing w:before="240" w:after="240"/>
        <w:ind w:firstLine="480"/>
        <w:rPr>
          <w:color w:val="000000" w:themeColor="text1"/>
        </w:rPr>
      </w:pPr>
      <w:r w:rsidRPr="00981869">
        <w:rPr>
          <w:color w:val="000000" w:themeColor="text1"/>
        </w:rPr>
        <w:t>在县招待所停留了一日，县长和张和平先生是中学的同届。要见的人都是昔日的朋友，张先生和十余年再会的人们寒暄着、忙碌着。</w:t>
      </w:r>
    </w:p>
    <w:p w:rsidR="00981869" w:rsidRPr="00981869" w:rsidRDefault="00981869" w:rsidP="00DC1088">
      <w:pPr>
        <w:pStyle w:val="2"/>
      </w:pPr>
      <w:bookmarkStart w:id="23" w:name="_Toc29569540"/>
      <w:r w:rsidRPr="00981869">
        <w:lastRenderedPageBreak/>
        <w:t>喜张和平君还乡</w:t>
      </w:r>
      <w:bookmarkEnd w:id="23"/>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世务牵缠身不轻，</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十年偿梦德窑城。</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雷峰雨急樟溪乱，</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难抚张郎怀旧情。</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沿通往德化的路旁流淌着一条河，被称为大樟溪。下过暴雨的河面，此时就像张先生被搅乱的心情一样上下翻腾着，而我们一行人却找不出可以安抚他思乡怀旧之情的语言。他出生的长基村从雷峰地区过去还有相当一段路，现在好不容易到了这里，却依旧无法前往故里。我写的这首送给张先生的诗中，应该是“德化城”的地方，因平仄不押韵，我改“化”为“窑”，以衬托德化是陶瓷之都。</w:t>
      </w:r>
    </w:p>
    <w:p w:rsidR="00981869" w:rsidRPr="00981869" w:rsidRDefault="00981869" w:rsidP="00981869">
      <w:pPr>
        <w:spacing w:before="240" w:after="240"/>
        <w:ind w:firstLine="480"/>
        <w:rPr>
          <w:color w:val="000000" w:themeColor="text1"/>
        </w:rPr>
      </w:pPr>
      <w:r w:rsidRPr="00981869">
        <w:rPr>
          <w:color w:val="000000" w:themeColor="text1"/>
        </w:rPr>
        <w:t>在德化我请了一尊白瓷千手观音菩萨。在菩萨面前，我双手合十，有些怯生生地祈祷。</w:t>
      </w:r>
    </w:p>
    <w:p w:rsidR="00981869" w:rsidRPr="00981869" w:rsidRDefault="00981869" w:rsidP="00DC1088">
      <w:pPr>
        <w:pStyle w:val="2"/>
      </w:pPr>
      <w:bookmarkStart w:id="24" w:name="_Toc29569541"/>
      <w:r w:rsidRPr="00981869">
        <w:t>南无观世音菩萨（一）</w:t>
      </w:r>
      <w:bookmarkEnd w:id="24"/>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一百余篇竖子文，</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新笺欲掷垂天云。</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南无观世音菩萨，</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佑我才调聊出群。</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数一数，到现在我也出版一百多本书了，可读起来的感觉不是依然很孩子气吗？从今以后的新作品，希望能更加气宇恢宏，就如同让我竭尽全力在天空中挥洒出那舒展的云朵一样。南无观世音菩萨，保佑我的才华和智能再出类拔萃一些，哪怕是一点点也好。</w:t>
      </w:r>
    </w:p>
    <w:p w:rsidR="00981869" w:rsidRPr="00981869" w:rsidRDefault="00981869" w:rsidP="00981869">
      <w:pPr>
        <w:spacing w:before="240" w:after="240"/>
        <w:ind w:firstLine="480"/>
        <w:rPr>
          <w:color w:val="000000" w:themeColor="text1"/>
        </w:rPr>
      </w:pPr>
      <w:r w:rsidRPr="00981869">
        <w:rPr>
          <w:color w:val="000000" w:themeColor="text1"/>
        </w:rPr>
        <w:t>《庄子》“逍遥游”篇中，有这样一句：有鸟焉，其名为鹏，背若泰山，翼若垂天之云。</w:t>
      </w:r>
    </w:p>
    <w:p w:rsidR="00981869" w:rsidRPr="00981869" w:rsidRDefault="00981869" w:rsidP="00DC1088">
      <w:pPr>
        <w:pStyle w:val="2"/>
      </w:pPr>
      <w:bookmarkStart w:id="25" w:name="_Toc29569542"/>
      <w:r w:rsidRPr="00981869">
        <w:t>南无观世音菩萨（二）</w:t>
      </w:r>
      <w:bookmarkEnd w:id="25"/>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天鼓自然传妙声，</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诗文拙朴误鸣筝。</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南无观世音菩萨，</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佑我翻经灵气生。</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上天之鼓自己可以发出美妙的声音，与之相比，人间创作的诗文则显得那么拙涩，时而鸣筝不是还有人要故作误拂吗？南无观世音菩萨，保佑我阅经览卷时灵气如泉吧。</w:t>
      </w:r>
    </w:p>
    <w:p w:rsidR="00981869" w:rsidRPr="00981869" w:rsidRDefault="00981869" w:rsidP="00981869">
      <w:pPr>
        <w:spacing w:before="240" w:after="240"/>
        <w:ind w:firstLine="480"/>
        <w:rPr>
          <w:color w:val="000000" w:themeColor="text1"/>
        </w:rPr>
      </w:pPr>
      <w:r w:rsidRPr="00981869">
        <w:rPr>
          <w:color w:val="000000" w:themeColor="text1"/>
        </w:rPr>
        <w:t>《法华经》中有一句“天鼓自然鸣”。说的是，忉利天善法堂有一个鼓，不用人敲击也能发出美妙的声音。</w:t>
      </w:r>
    </w:p>
    <w:p w:rsidR="00981869" w:rsidRPr="00981869" w:rsidRDefault="00981869" w:rsidP="00981869">
      <w:pPr>
        <w:spacing w:before="240" w:after="240"/>
        <w:ind w:firstLine="480"/>
        <w:rPr>
          <w:color w:val="000000" w:themeColor="text1"/>
        </w:rPr>
      </w:pPr>
      <w:r w:rsidRPr="00981869">
        <w:rPr>
          <w:color w:val="000000" w:themeColor="text1"/>
        </w:rPr>
        <w:t>次日，从德化出发，经蓬壶、永春、南安，我们到了泉州市。这次是大约四小时的巴士旅程。因为从德化出发已经是下午了，所以这一日到达后就休息了。第二天清晨，我们拜访了开元寺。</w:t>
      </w:r>
    </w:p>
    <w:p w:rsidR="00981869" w:rsidRPr="00981869" w:rsidRDefault="00981869" w:rsidP="00981869">
      <w:pPr>
        <w:spacing w:before="240" w:after="240"/>
        <w:ind w:firstLine="480"/>
        <w:rPr>
          <w:color w:val="000000" w:themeColor="text1"/>
        </w:rPr>
      </w:pPr>
      <w:r w:rsidRPr="00981869">
        <w:rPr>
          <w:color w:val="000000" w:themeColor="text1"/>
        </w:rPr>
        <w:t>泉州，在唐朝灭亡后由留氏掌管地方政权，并对从前的城墙进行了加固，在旁边还种上了刺桐树。所以泉州的别名也称为“刺桐城”。在马可·波罗的《东方见闻录》中出现的“Zayton”便是刺桐的谐音，这里也是当时世界最大的贸易港。马可·波罗回国时，正是从这里登船启程的。这里现存的建于宋代的东西双塔也相当有名。</w:t>
      </w:r>
    </w:p>
    <w:p w:rsidR="00981869" w:rsidRPr="00981869" w:rsidRDefault="00981869" w:rsidP="00DC1088">
      <w:pPr>
        <w:pStyle w:val="2"/>
      </w:pPr>
      <w:bookmarkStart w:id="26" w:name="_Toc29569543"/>
      <w:r w:rsidRPr="00981869">
        <w:t>泉州开元寺</w:t>
      </w:r>
      <w:bookmarkEnd w:id="26"/>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桐城古刹雨霏霏，</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双塔模糊春望微。</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最是清明三日后，</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时听南曲思依依。</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拜访了细雨中烟雾朦胧的泉州开元寺，东西双塔在细雨中也显得迷蒙，让人觉得就连这里的春色都是忽隐忽现的。由于河道太浅的缘故，泉州的贸易港地位只好让给了厦门，但是多年形成的风雅传统至今仍保留着。四年前我拜访这里的时候，正值举行弘一法师的金石作品（篆刻）展，那次游访中我聆听了南曲，有三弦、双弦、月琴、胡琴、铜锣，还有笛。那曲调很静，但时而毅然响起的敲击板乐，在柔美中似乎诉说着某种刚烈，那是一种无以言状的音乐流淌。演奏的乐曲，次日仍在耳边环绕，让你思绪不绝，给你一种就要消失在细雨彼岸时，却又回转而连绵不断的感觉。这是清明之后的第三天。</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弘一法师（1880—1942），俗名李叔同。曾在日本的美术学校学习，回国后出家，寿终于泉州。他在美术学校曾接受黑田清辉的指导，同时在音乐学校学习过作曲。他还因用中文给欧美的名曲填词而闻名。身为僧侣，他在泉州鼓山涌泉寺发现了没有收录进“大藏经”的《华严疏论纂要》的木刻版，并自费印刷了二十五部，其中的十二部赠送给日本的大学，成为佳话。</w:t>
      </w:r>
    </w:p>
    <w:p w:rsidR="00981869" w:rsidRPr="00981869" w:rsidRDefault="00981869" w:rsidP="00DC1088">
      <w:pPr>
        <w:pStyle w:val="2"/>
      </w:pPr>
      <w:bookmarkStart w:id="27" w:name="_Toc29569544"/>
      <w:r w:rsidRPr="00981869">
        <w:t>鱼文颂</w:t>
      </w:r>
      <w:bookmarkEnd w:id="27"/>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黄河风雨六千年，</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亿兆黎民慧叡传。</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久埋地中逢霹雳，</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鳞声初响半坡渊。</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我和妻子从厦门坐飞机去了北京。正好为我当时写《中国发掘物语》收集素材、进行采访。</w:t>
      </w:r>
    </w:p>
    <w:p w:rsidR="00981869" w:rsidRPr="00981869" w:rsidRDefault="00981869" w:rsidP="00981869">
      <w:pPr>
        <w:spacing w:before="240" w:after="240"/>
        <w:ind w:firstLine="480"/>
        <w:rPr>
          <w:color w:val="000000" w:themeColor="text1"/>
        </w:rPr>
      </w:pPr>
      <w:r w:rsidRPr="00981869">
        <w:rPr>
          <w:color w:val="000000" w:themeColor="text1"/>
        </w:rPr>
        <w:t>在北京的历史博物馆，王宏钧馆长和保管部主任姚立信先生等陪同我们一起欣赏了各种各样的珍宝。“您想看些什么？”说</w:t>
      </w:r>
      <w:r w:rsidRPr="00981869">
        <w:rPr>
          <w:color w:val="000000" w:themeColor="text1"/>
        </w:rPr>
        <w:lastRenderedPageBreak/>
        <w:t>着，博物馆的人拿出的竟是一本日本讲谈社出版的图鉴。</w:t>
      </w:r>
    </w:p>
    <w:p w:rsidR="00981869" w:rsidRPr="00981869" w:rsidRDefault="00981869" w:rsidP="00981869">
      <w:pPr>
        <w:spacing w:before="240" w:after="240"/>
        <w:ind w:firstLine="480"/>
        <w:rPr>
          <w:color w:val="000000" w:themeColor="text1"/>
        </w:rPr>
      </w:pPr>
      <w:r w:rsidRPr="00981869">
        <w:rPr>
          <w:color w:val="000000" w:themeColor="text1"/>
        </w:rPr>
        <w:t>从北京我们又飞到西安。这次是我自己想再一次好好地参观一下已经去过多次的半坡遗址。</w:t>
      </w:r>
    </w:p>
    <w:p w:rsidR="00981869" w:rsidRPr="00981869" w:rsidRDefault="00981869" w:rsidP="00981869">
      <w:pPr>
        <w:spacing w:before="240" w:after="240"/>
        <w:ind w:firstLine="480"/>
        <w:rPr>
          <w:color w:val="000000" w:themeColor="text1"/>
        </w:rPr>
      </w:pPr>
      <w:r w:rsidRPr="00981869">
        <w:rPr>
          <w:color w:val="000000" w:themeColor="text1"/>
        </w:rPr>
        <w:t>位于黄河河畔的半坡遗址是大约六千年前新石器时代（仰韶时期）的文物。当时的半坡人制作了令人惊叹不已的彩陶器，这不能不说是聚集了历代无数人的聪明才智传承下来的成果。如此久远地深藏地下之后，于一九五二年，犹如惊雷落地般出现在二十世纪迫于生计而建造发电厂的人们面前。这里出土的彩陶绘纹以鱼类为多，让你仿佛能听见鱼鳞的跳跃声。</w:t>
      </w:r>
    </w:p>
    <w:p w:rsidR="00981869" w:rsidRPr="00981869" w:rsidRDefault="00981869" w:rsidP="00DC1088">
      <w:pPr>
        <w:pStyle w:val="2"/>
      </w:pPr>
      <w:bookmarkStart w:id="28" w:name="_Toc29569545"/>
      <w:r w:rsidRPr="00981869">
        <w:t>兵马俑歌</w:t>
      </w:r>
      <w:bookmarkEnd w:id="28"/>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骊陵点点石榴多，</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满眼关中麦穗波。</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天下六雄虽覆灭，</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泥中万卒备荆轲。</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始皇傲语传无极，</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二世骄痴忘枕戈。</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莫怪陈吴翻叛帜，</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无兵地上奈秦何。</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枕戈，将戈作为枕头，时刻不敢放松警戒之意。来自《晋书·刘琨传》中，“吾枕戈待旦”。</w:t>
      </w:r>
      <w:hyperlink w:anchor="_4_21">
        <w:bookmarkStart w:id="29" w:name="_4_20"/>
        <w:bookmarkEnd w:id="29"/>
      </w:hyperlink>
      <w:hyperlink w:anchor="_4_21">
        <w:r w:rsidRPr="00981869">
          <w:rPr>
            <w:rStyle w:val="10Text"/>
            <w:rFonts w:asciiTheme="minorHAnsi" w:eastAsiaTheme="minorEastAsia" w:hAnsiTheme="minorHAnsi"/>
            <w:color w:val="000000" w:themeColor="text1"/>
            <w:sz w:val="21"/>
          </w:rPr>
          <w:t>[4]</w:t>
        </w:r>
      </w:hyperlink>
    </w:p>
    <w:p w:rsidR="00981869" w:rsidRPr="00981869" w:rsidRDefault="00981869" w:rsidP="00981869">
      <w:pPr>
        <w:spacing w:before="240" w:after="240"/>
        <w:ind w:firstLine="480"/>
        <w:rPr>
          <w:color w:val="000000" w:themeColor="text1"/>
        </w:rPr>
      </w:pPr>
      <w:r w:rsidRPr="00981869">
        <w:rPr>
          <w:color w:val="000000" w:themeColor="text1"/>
        </w:rPr>
        <w:t>位于骊山的秦始皇陵为方形墓丘，据说其高度有七十六米。在墓丘的部分山坡上，散落着星星点点的石榴树，环顾四周，关中平原犹如麦浪。</w:t>
      </w:r>
    </w:p>
    <w:p w:rsidR="00981869" w:rsidRPr="00981869" w:rsidRDefault="00981869" w:rsidP="00981869">
      <w:pPr>
        <w:spacing w:before="240" w:after="240"/>
        <w:ind w:firstLine="480"/>
        <w:rPr>
          <w:color w:val="000000" w:themeColor="text1"/>
        </w:rPr>
      </w:pPr>
      <w:r w:rsidRPr="00981869">
        <w:rPr>
          <w:color w:val="000000" w:themeColor="text1"/>
        </w:rPr>
        <w:t>当年，秦始皇一个接一个地攻下六国，却好像仍不放心，于是就建造了如此之多的兵马俑，而且这些将士都面向东方，如同防备曾经的刺客荆轲那样，防备着来自东方窥视大秦的敌人。秦始皇在一统中国之后，曾豪言天下：皇位要一代一代无穷尽地延续下去。但是，大秦帝国却在他死后轻而易举地崩溃了，这都源于秦二世的昏庸愚昧和懈怠的防备。当陈胜、吴广高举叛旗时，人们加入了叛军的队伍，可以说这是极权主义强权政治的必然末路吧。尽管地下拥有百万军马，而地上却没有可以仰仗的士兵，这对大秦来说是一件多么无奈的事呀。</w:t>
      </w:r>
    </w:p>
    <w:p w:rsidR="00981869" w:rsidRPr="00981869" w:rsidRDefault="00981869" w:rsidP="00DC1088">
      <w:pPr>
        <w:pStyle w:val="2"/>
      </w:pPr>
      <w:bookmarkStart w:id="30" w:name="_Toc29569546"/>
      <w:r w:rsidRPr="00981869">
        <w:t>敦煌文物</w:t>
      </w:r>
      <w:bookmarkEnd w:id="30"/>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千年封壁莫高窝，</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不惜蹄银购卷多。</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今日巴黎书库里，</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惊逢前代伯希和</w:t>
      </w:r>
      <w:hyperlink w:anchor="_5_17">
        <w:bookmarkStart w:id="31" w:name="_5_16"/>
        <w:bookmarkEnd w:id="31"/>
      </w:hyperlink>
      <w:hyperlink w:anchor="_5_17">
        <w:r w:rsidRPr="00981869">
          <w:rPr>
            <w:rStyle w:val="10Text"/>
            <w:rFonts w:asciiTheme="minorHAnsi" w:eastAsiaTheme="minorEastAsia" w:hAnsiTheme="minorHAnsi"/>
            <w:color w:val="000000" w:themeColor="text1"/>
            <w:sz w:val="21"/>
          </w:rPr>
          <w:t>[5]</w:t>
        </w:r>
      </w:hyperlink>
      <w:r w:rsidRPr="00981869">
        <w:rPr>
          <w:rFonts w:asciiTheme="minorHAnsi" w:eastAsiaTheme="minorEastAsia" w:hAnsiTheme="minorHAnsi"/>
          <w:b/>
          <w:color w:val="000000" w:themeColor="text1"/>
          <w:sz w:val="21"/>
        </w:rPr>
        <w:t>。</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这一年的六月，我去了欧洲旅游。</w:t>
      </w:r>
    </w:p>
    <w:p w:rsidR="00981869" w:rsidRPr="00981869" w:rsidRDefault="00981869" w:rsidP="00981869">
      <w:pPr>
        <w:spacing w:before="240" w:after="240"/>
        <w:ind w:firstLine="480"/>
        <w:rPr>
          <w:color w:val="000000" w:themeColor="text1"/>
        </w:rPr>
      </w:pPr>
      <w:r w:rsidRPr="00981869">
        <w:rPr>
          <w:color w:val="000000" w:themeColor="text1"/>
        </w:rPr>
        <w:t>这是因为日本NHK电视台的特别节目《丝绸之路》在罗马杀青的缘故。</w:t>
      </w:r>
    </w:p>
    <w:p w:rsidR="00981869" w:rsidRPr="00981869" w:rsidRDefault="00981869" w:rsidP="00981869">
      <w:pPr>
        <w:spacing w:before="240" w:after="240"/>
        <w:ind w:firstLine="480"/>
        <w:rPr>
          <w:color w:val="000000" w:themeColor="text1"/>
        </w:rPr>
      </w:pPr>
      <w:r w:rsidRPr="00981869">
        <w:rPr>
          <w:color w:val="000000" w:themeColor="text1"/>
        </w:rPr>
        <w:t>“从长安到罗马”是《丝绸之路》这个节目的宣传词。因为在第一集从长安出发的时候，作为开篇引导人，是我登上西安的钟楼，站在那里对观众说：“现在开始，让我们向西、再向西……”所以，在该节目的最后一集还必须由我来做个片尾总结。而有趣的是，作为解说人，石坂浩二先生虽然在每一集都会说“我们采访小组到了什么什么地方……”，我和他却没有一次同行采访过，还好在最后一集杀青时他参加了，也算是有终之美吧。而我则正好利用这次机会，要亲眼看看流失到海外的有关中国丝绸之路的文物。也恰好八月份我要再次拜访敦煌，这是一个绝佳的机会。</w:t>
      </w:r>
    </w:p>
    <w:p w:rsidR="00981869" w:rsidRPr="00981869" w:rsidRDefault="00981869" w:rsidP="00981869">
      <w:pPr>
        <w:spacing w:before="240" w:after="240"/>
        <w:ind w:firstLine="480"/>
        <w:rPr>
          <w:color w:val="000000" w:themeColor="text1"/>
        </w:rPr>
      </w:pPr>
      <w:r w:rsidRPr="00981869">
        <w:rPr>
          <w:color w:val="000000" w:themeColor="text1"/>
        </w:rPr>
        <w:t>在巴黎的国家图书馆（Bibliothèque Nationale）里，至今保存着一九〇八年伯希和在敦煌用数枚马蹄银从王道士手中购买的六千余件文物。</w:t>
      </w:r>
    </w:p>
    <w:p w:rsidR="00981869" w:rsidRPr="00981869" w:rsidRDefault="00981869" w:rsidP="00981869">
      <w:pPr>
        <w:spacing w:before="240" w:after="240"/>
        <w:ind w:firstLine="480"/>
        <w:rPr>
          <w:color w:val="000000" w:themeColor="text1"/>
        </w:rPr>
      </w:pPr>
      <w:r w:rsidRPr="00981869">
        <w:rPr>
          <w:color w:val="000000" w:themeColor="text1"/>
        </w:rPr>
        <w:t>这里还保管着很多著名作家的亲笔手稿，如果得到允许的话可以进行阅览。但是，必须办理相当烦琐的手续才可以。无论是我在威尼斯图书馆观赏马可·波罗的遗书，还是在北京图书馆的地下观赏《四库全书》，照相机及其他携带物品是必须寄存保管的。</w:t>
      </w:r>
    </w:p>
    <w:p w:rsidR="00981869" w:rsidRPr="00981869" w:rsidRDefault="00981869" w:rsidP="00981869">
      <w:pPr>
        <w:spacing w:before="240" w:after="240"/>
        <w:ind w:firstLine="480"/>
        <w:rPr>
          <w:color w:val="000000" w:themeColor="text1"/>
        </w:rPr>
      </w:pPr>
      <w:r w:rsidRPr="00981869">
        <w:rPr>
          <w:color w:val="000000" w:themeColor="text1"/>
        </w:rPr>
        <w:t>我在巴黎国家图书馆观赏敦煌文物时，还被波拉罗伊德相机拍了一张头像。另外，要证明身份，需要将笔俱乐部（国际组织）的会员证和护照一起出示才算有效。</w:t>
      </w:r>
    </w:p>
    <w:p w:rsidR="00981869" w:rsidRPr="00981869" w:rsidRDefault="00981869" w:rsidP="00981869">
      <w:pPr>
        <w:spacing w:before="240" w:after="240"/>
        <w:ind w:firstLine="480"/>
        <w:rPr>
          <w:color w:val="000000" w:themeColor="text1"/>
        </w:rPr>
      </w:pPr>
      <w:r w:rsidRPr="00981869">
        <w:rPr>
          <w:color w:val="000000" w:themeColor="text1"/>
        </w:rPr>
        <w:t>伯希和买到敦煌文物是清朝灭亡之前四年的事，而斯坦因</w:t>
      </w:r>
      <w:hyperlink w:anchor="_6_13">
        <w:bookmarkStart w:id="32" w:name="_6_12"/>
        <w:bookmarkEnd w:id="32"/>
      </w:hyperlink>
      <w:hyperlink w:anchor="_6_13">
        <w:r w:rsidRPr="00981869">
          <w:rPr>
            <w:rStyle w:val="10Text"/>
            <w:color w:val="000000" w:themeColor="text1"/>
            <w:sz w:val="21"/>
          </w:rPr>
          <w:t>[6]</w:t>
        </w:r>
      </w:hyperlink>
      <w:r w:rsidRPr="00981869">
        <w:rPr>
          <w:color w:val="000000" w:themeColor="text1"/>
        </w:rPr>
        <w:t>则早于他。但是，相比不懂汉字的斯坦因得到的那些良莠不齐的文物，可自由阅读汉文的伯希和得到的则是精选之后的绝品文物。</w:t>
      </w:r>
    </w:p>
    <w:p w:rsidR="00981869" w:rsidRPr="00981869" w:rsidRDefault="00981869" w:rsidP="00981869">
      <w:pPr>
        <w:spacing w:before="240" w:after="240"/>
        <w:ind w:firstLine="480"/>
        <w:rPr>
          <w:color w:val="000000" w:themeColor="text1"/>
        </w:rPr>
      </w:pPr>
      <w:r w:rsidRPr="00981869">
        <w:rPr>
          <w:color w:val="000000" w:themeColor="text1"/>
        </w:rPr>
        <w:t>图书馆馆员借给我的目录是一九六一年商务印书局出版的《敦煌遗书总目索引》，索引中有一标题为“伯希和劫经录”（即，伯希和掠夺的经卷目录之意），我以为不妥。在这当中，我挑选了“秦妇吟”“李陵苏武往还书”等六件借读。其实，比起阅读这些内容而言，我更想自己亲手触摸一下这些藏匿于墙壁千年之久的文物。这是一些用褐色纸卷起来的纸片，一片一片被很好地保存着。</w:t>
      </w:r>
    </w:p>
    <w:p w:rsidR="00981869" w:rsidRPr="00981869" w:rsidRDefault="00981869" w:rsidP="00981869">
      <w:pPr>
        <w:spacing w:before="240" w:after="240"/>
        <w:ind w:firstLine="480"/>
        <w:rPr>
          <w:color w:val="000000" w:themeColor="text1"/>
        </w:rPr>
      </w:pPr>
      <w:r w:rsidRPr="00981869">
        <w:rPr>
          <w:color w:val="000000" w:themeColor="text1"/>
        </w:rPr>
        <w:t>敦煌莫高窟第十七窟是什么时候被密封于墙内的不得而知。但是，从墙壁内发现的文书纪年看，不是十一世纪以后的文物。因为这是书籍印刷之前的事，所以像装订成书本状的文物当然一个也没有，从长达数米的纸片，到短于几十厘米的纸片，所有都是写在纸片上、卷起来的文物。贵重文书阅览室的职员是个很英俊但目光锐利的人。最初我对他没有什么好印象，但是当看到我要把铺开的纸重新卷回原状，动作很是艰难吃力的时候，他从一旁按住另一端帮了我的大忙。这让我改变了对他的看法，这人相当随和。而接下来让我吃惊的是，他的长相竟然和照片中的伯希和太像了。</w:t>
      </w:r>
    </w:p>
    <w:p w:rsidR="00981869" w:rsidRPr="00981869" w:rsidRDefault="00981869" w:rsidP="00DC1088">
      <w:pPr>
        <w:pStyle w:val="2"/>
      </w:pPr>
      <w:bookmarkStart w:id="33" w:name="_Toc29569547"/>
      <w:r w:rsidRPr="00981869">
        <w:t>威尼斯</w:t>
      </w:r>
      <w:bookmarkEnd w:id="33"/>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听棹船夫叫，</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狮城四百桥。</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有人空倚槛，</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波面为谁摇。</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贡多拉船的船夫在大声呼唤着什么。在狮城街区的威尼斯，据传有四百座桥，有人依偎在桥的栏栅处、专注于水面，似乎连船夫的声音也听不到，难道这荡漾的水和呼唤声已然交融了吗？</w:t>
      </w:r>
    </w:p>
    <w:p w:rsidR="00981869" w:rsidRPr="00981869" w:rsidRDefault="00981869" w:rsidP="00981869">
      <w:pPr>
        <w:spacing w:before="240" w:after="240"/>
        <w:ind w:firstLine="480"/>
        <w:rPr>
          <w:color w:val="000000" w:themeColor="text1"/>
        </w:rPr>
      </w:pPr>
      <w:r w:rsidRPr="00981869">
        <w:rPr>
          <w:color w:val="000000" w:themeColor="text1"/>
        </w:rPr>
        <w:t>我和石坂浩二先生一起去的威尼斯。他很熟悉威尼斯，甚至知道大街后面的每一条小路。对我来说能遇到这样的导游真是求之不得的美事。在罗马常驻的草野咲子女士也过来陪伴，这让我过得非常愉快。</w:t>
      </w:r>
    </w:p>
    <w:p w:rsidR="00981869" w:rsidRPr="00981869" w:rsidRDefault="00981869" w:rsidP="00981869">
      <w:pPr>
        <w:spacing w:before="240" w:after="240"/>
        <w:ind w:firstLine="480"/>
        <w:rPr>
          <w:color w:val="000000" w:themeColor="text1"/>
        </w:rPr>
      </w:pPr>
      <w:r w:rsidRPr="00981869">
        <w:rPr>
          <w:color w:val="000000" w:themeColor="text1"/>
        </w:rPr>
        <w:t>六年之后的一九九〇年，为参加一个座谈会，我和森本哲郎先生、盐野七生先生再次来到这个城市，从翻译人员那里听到草野咲子女士已于一周前刚刚去世的消息，那一刻：</w:t>
      </w:r>
    </w:p>
    <w:p w:rsidR="00981869" w:rsidRPr="00981869" w:rsidRDefault="00981869" w:rsidP="00981869">
      <w:pPr>
        <w:spacing w:before="240" w:after="240"/>
        <w:ind w:firstLine="480"/>
        <w:rPr>
          <w:color w:val="000000" w:themeColor="text1"/>
        </w:rPr>
      </w:pPr>
      <w:r w:rsidRPr="00981869">
        <w:rPr>
          <w:color w:val="000000" w:themeColor="text1"/>
        </w:rPr>
        <w:lastRenderedPageBreak/>
        <w:t>——波面为谁摇？是我听到这个噩耗时禁不住冲出内心的一句话。</w:t>
      </w:r>
    </w:p>
    <w:p w:rsidR="00981869" w:rsidRPr="00981869" w:rsidRDefault="00981869" w:rsidP="00DC1088">
      <w:pPr>
        <w:pStyle w:val="2"/>
      </w:pPr>
      <w:bookmarkStart w:id="34" w:name="_Toc29569548"/>
      <w:r w:rsidRPr="00981869">
        <w:t>大英博物馆</w:t>
      </w:r>
      <w:bookmarkEnd w:id="34"/>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边陲夜宿烂星辰，</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冒险调查常苦辛。</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石窟飞天消彩色，</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流沙菩萨老风尘。</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仰瞻求法唐玄奘，</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俯阅探奇斯坦因。</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边陲，就是边境。陲，还有大地尽头的意思。</w:t>
      </w:r>
    </w:p>
    <w:p w:rsidR="00981869" w:rsidRPr="00981869" w:rsidRDefault="00981869" w:rsidP="00981869">
      <w:pPr>
        <w:spacing w:before="240" w:after="240"/>
        <w:ind w:firstLine="480"/>
        <w:rPr>
          <w:color w:val="000000" w:themeColor="text1"/>
        </w:rPr>
      </w:pPr>
      <w:r w:rsidRPr="00981869">
        <w:rPr>
          <w:color w:val="000000" w:themeColor="text1"/>
        </w:rPr>
        <w:t>飞天，就是在天空中一边飞翔一边守护佛门世界的天仙，主要以女性的身姿出现，也是以阿旃陀为首的印度石窟壁画，雕刻的主题。</w:t>
      </w:r>
    </w:p>
    <w:p w:rsidR="00981869" w:rsidRPr="00981869" w:rsidRDefault="00981869" w:rsidP="00981869">
      <w:pPr>
        <w:spacing w:before="240" w:after="240"/>
        <w:ind w:firstLine="480"/>
        <w:rPr>
          <w:color w:val="000000" w:themeColor="text1"/>
        </w:rPr>
      </w:pPr>
      <w:r w:rsidRPr="00981869">
        <w:rPr>
          <w:color w:val="000000" w:themeColor="text1"/>
        </w:rPr>
        <w:t>斯坦因（Aurel Stein，1862—1943），东方学者，出生于匈牙利，后加入英国国籍。</w:t>
      </w:r>
    </w:p>
    <w:p w:rsidR="00981869" w:rsidRPr="00981869" w:rsidRDefault="00981869" w:rsidP="00981869">
      <w:pPr>
        <w:spacing w:before="240" w:after="240"/>
        <w:ind w:firstLine="480"/>
        <w:rPr>
          <w:color w:val="000000" w:themeColor="text1"/>
        </w:rPr>
      </w:pPr>
      <w:r w:rsidRPr="00981869">
        <w:rPr>
          <w:color w:val="000000" w:themeColor="text1"/>
        </w:rPr>
        <w:t>在大英博物馆，威特菲尔德教授陪同我们参观了斯坦因的珍藏品。教授后来改行去了伦敦大学，在我拜访的时候，据说他还在博物馆做一些文物的清理善后工作。</w:t>
      </w:r>
    </w:p>
    <w:p w:rsidR="00981869" w:rsidRPr="00981869" w:rsidRDefault="00981869" w:rsidP="00981869">
      <w:pPr>
        <w:spacing w:before="240" w:after="240"/>
        <w:ind w:firstLine="480"/>
        <w:rPr>
          <w:color w:val="000000" w:themeColor="text1"/>
        </w:rPr>
      </w:pPr>
      <w:r w:rsidRPr="00981869">
        <w:rPr>
          <w:color w:val="000000" w:themeColor="text1"/>
        </w:rPr>
        <w:t>斯坦因于敦煌以及和田周边收集的文物当中，古书籍被放到图书馆，绘画及其他文物就放在这里。敦煌出土的日曜菩萨画幡正是其中的绝品。木版《金刚般若经》的门扉画绘中，纪年为咸通九年（868）。世界最古老的木刻版画“蚕种西渐说话”以及被称为波斯菩萨的版画，我虽在书中的插图见过多次，也很熟知了，但当你亲眼目睹和接触实物时，还是能感觉到一种直袭心灵的震撼力。从墙壁上剥离下来的壁画让人痛心不已，斯坦因在伯孜克里克石窟剥离的那些文物收藏在新德里的博物馆，这里看不到。和田附近出土的文物，如果斯坦因没有挖掘，考虑到其后的持续战乱，或许仍深埋于地下吧。斯坦因当时发现并挖掘出的木版画仍沾满着泥土。</w:t>
      </w:r>
    </w:p>
    <w:p w:rsidR="00981869" w:rsidRPr="00981869" w:rsidRDefault="00981869" w:rsidP="00981869">
      <w:pPr>
        <w:spacing w:before="240" w:after="240"/>
        <w:ind w:firstLine="480"/>
        <w:rPr>
          <w:color w:val="000000" w:themeColor="text1"/>
        </w:rPr>
      </w:pPr>
      <w:r w:rsidRPr="00981869">
        <w:rPr>
          <w:color w:val="000000" w:themeColor="text1"/>
        </w:rPr>
        <w:t>在边陲地区宿营的话，想必星空是很灿烂的。但是，冒险和调查是伴随着艰辛的，石窟中纤细的飞天也会因此而失去色彩，大漠各地佛教遗迹的菩萨们也会饱受风尘而困乏至极。我们敬仰取经走过这条路的唐玄奘，同时，面对出于对学问极度好奇而收集了各式各样文物的斯坦因做出的业绩，我们也应该用自己的双眼亲自去看一看。斯坦因的珍藏品在大英博物馆受到宾客般的接纳和收藏，像这样无与伦比的文物走到哪里都是座上宾。</w:t>
      </w:r>
    </w:p>
    <w:p w:rsidR="00981869" w:rsidRPr="00981869" w:rsidRDefault="00981869" w:rsidP="00981869">
      <w:pPr>
        <w:spacing w:before="240" w:after="240"/>
        <w:ind w:firstLine="480"/>
        <w:rPr>
          <w:color w:val="000000" w:themeColor="text1"/>
        </w:rPr>
      </w:pPr>
      <w:r w:rsidRPr="00981869">
        <w:rPr>
          <w:color w:val="000000" w:themeColor="text1"/>
        </w:rPr>
        <w:t>六月十九日从欧洲回来，两个月后的八月二十日去了敦煌。在这期间，我有机会去了冲绳和五岛。这一年的夏天真可谓酷暑，我写了下面这首诗。在末尾追加了一笔：</w:t>
      </w:r>
    </w:p>
    <w:p w:rsidR="00981869" w:rsidRPr="00981869" w:rsidRDefault="00981869" w:rsidP="00981869">
      <w:pPr>
        <w:spacing w:before="240" w:after="240"/>
        <w:ind w:firstLine="480"/>
        <w:rPr>
          <w:color w:val="000000" w:themeColor="text1"/>
        </w:rPr>
      </w:pPr>
      <w:r w:rsidRPr="00981869">
        <w:rPr>
          <w:color w:val="000000" w:themeColor="text1"/>
        </w:rPr>
        <w:t>——甲子三伏热炽如烘（甲子的三伏天热得犹如烘烤一般）。</w:t>
      </w:r>
    </w:p>
    <w:p w:rsidR="00981869" w:rsidRPr="00981869" w:rsidRDefault="00981869" w:rsidP="00981869">
      <w:pPr>
        <w:spacing w:before="240" w:after="240"/>
        <w:ind w:firstLine="480"/>
        <w:rPr>
          <w:color w:val="000000" w:themeColor="text1"/>
        </w:rPr>
      </w:pPr>
      <w:r w:rsidRPr="00981869">
        <w:rPr>
          <w:color w:val="000000" w:themeColor="text1"/>
        </w:rPr>
        <w:t>三伏说的是夏至以后的第三、第四个庚日，也是立秋之后最初的庚日，是最热的时候，人们把这种炎热比喻为老虎。</w:t>
      </w:r>
    </w:p>
    <w:p w:rsidR="00981869" w:rsidRPr="00981869" w:rsidRDefault="00981869" w:rsidP="00DC1088">
      <w:pPr>
        <w:pStyle w:val="2"/>
      </w:pPr>
      <w:bookmarkStart w:id="35" w:name="_Toc29569549"/>
      <w:r w:rsidRPr="00981869">
        <w:t>老虎</w:t>
      </w:r>
      <w:bookmarkEnd w:id="35"/>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老虎炎威石欲颓，</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稗官无处退休回。</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今晨海面微秋色，</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卜得愁眉次第开。</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今年特别的热，被人们比作老虎的三伏热浪袭来，好像连石头也要崩溃一样。到了花甲之年仍无法退休的小说家，想休息的时候，居然无处可归。无奈，只能一味等待酷暑的离去，清晨从窗户向大海望去，海面上似乎渐渐浮现出一丝秋意，紧锁的愁眉可以慢慢舒展了吧——看来还需要最后的一点点耐心。</w:t>
      </w:r>
    </w:p>
    <w:p w:rsidR="00981869" w:rsidRPr="00981869" w:rsidRDefault="00981869" w:rsidP="00981869">
      <w:pPr>
        <w:spacing w:before="240" w:after="240"/>
        <w:ind w:firstLine="480"/>
        <w:rPr>
          <w:color w:val="000000" w:themeColor="text1"/>
        </w:rPr>
      </w:pPr>
      <w:r w:rsidRPr="00981869">
        <w:rPr>
          <w:color w:val="000000" w:themeColor="text1"/>
        </w:rPr>
        <w:t>稗官，在古代（周朝）是官职的名称。从禾木旁加上表示低贱的卑字可以看出，意味着捣碎的谷物，很卑微的意思。稗官的工作就是收集街头巷尾的传言或井边妇女的闲聊等。天子虽然从大臣那里听取天下大事的报告，但也必须知道一般庶民在想什么这类细琐小事，因此，稗官就会深入到街头小巷收集庶民的呼声。后来的人们就把撰写故事传说的作家称为“稗官”了，一个很好的名字。</w:t>
      </w:r>
    </w:p>
    <w:p w:rsidR="00981869" w:rsidRPr="00981869" w:rsidRDefault="00981869" w:rsidP="00DC1088">
      <w:pPr>
        <w:pStyle w:val="2"/>
      </w:pPr>
      <w:bookmarkStart w:id="36" w:name="_Toc29569550"/>
      <w:r w:rsidRPr="00981869">
        <w:t>再游敦煌</w:t>
      </w:r>
      <w:bookmarkEnd w:id="36"/>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沙山抱拥月牙泉，</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戈壁障围疎勒川。</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相问九年千佛路，</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莫高还遇旧飞天。</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鸣沙山环抱着月牙泉，戈壁和从前一样，围着疎勒河玩着不让通行的游戏，在过去的九年里，千佛洞敦煌的样子彻底发生了改变，苦苦地寻访，在无法忘怀的莫高窟，终与飞天仙女们再次相逢。</w:t>
      </w:r>
    </w:p>
    <w:p w:rsidR="00981869" w:rsidRPr="00981869" w:rsidRDefault="00981869" w:rsidP="00981869">
      <w:pPr>
        <w:spacing w:before="240" w:after="240"/>
        <w:ind w:firstLine="480"/>
        <w:rPr>
          <w:color w:val="000000" w:themeColor="text1"/>
        </w:rPr>
      </w:pPr>
      <w:r w:rsidRPr="00981869">
        <w:rPr>
          <w:color w:val="000000" w:themeColor="text1"/>
        </w:rPr>
        <w:t>鸣沙的山麓中，呈月牙形的泉叫作月牙泉。泉的四面被沙丘围困着，但始终没有被沙丘淹没过。《史记》中记载获得神马的渥洼水，据说指的就是这个泉。戈壁一词并不是专有名词，指的是砾石状的地方，与颗粒更小一些的沙丘状、即被称作沙漠的地方是有区别的。</w:t>
      </w:r>
    </w:p>
    <w:p w:rsidR="00981869" w:rsidRPr="00981869" w:rsidRDefault="00981869" w:rsidP="00DC1088">
      <w:pPr>
        <w:pStyle w:val="2"/>
      </w:pPr>
      <w:bookmarkStart w:id="37" w:name="_Toc29569551"/>
      <w:r w:rsidRPr="00981869">
        <w:t>飞天</w:t>
      </w:r>
      <w:bookmarkEnd w:id="37"/>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重见西方净土图，</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飞天翔舞尽欢娱。</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胡弦几许难弹谱，</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不为罗裙冰雪肤。</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再一次看到了敦煌壁画的西方净土图。敦煌壁画中，唐代之前的以本生谭为多，唐代以后的以净土图为多。其中心主题飞天，在天空中飞翔翻舞，总是那么愉悦。</w:t>
      </w:r>
    </w:p>
    <w:p w:rsidR="00981869" w:rsidRPr="00981869" w:rsidRDefault="00981869" w:rsidP="00981869">
      <w:pPr>
        <w:spacing w:before="240" w:after="240"/>
        <w:ind w:firstLine="480"/>
        <w:rPr>
          <w:color w:val="000000" w:themeColor="text1"/>
        </w:rPr>
      </w:pPr>
      <w:r w:rsidRPr="00981869">
        <w:rPr>
          <w:color w:val="000000" w:themeColor="text1"/>
        </w:rPr>
        <w:t>壁画中的琵琶，总会让我觉得有一种笔法生涩不流畅的感觉，明明应该是曲项的波斯系列四弦琵琶，结果却是直项琵琶；明明应该是印度系列的窄幅梨形五弦琵琶，却被画成了宽幅的。这也许是远离都市的敦煌画匠接触真正的管弦乐器机会太少的缘故吧。</w:t>
      </w:r>
      <w:r w:rsidRPr="00981869">
        <w:rPr>
          <w:color w:val="000000" w:themeColor="text1"/>
        </w:rPr>
        <w:lastRenderedPageBreak/>
        <w:t>无论怎么看都让人觉得琵琶的弹奏有些别样，弹得很辛苦。当然，这么说并非是因为我太偏爱或沉迷于身着罗裙（很薄的丝绸做的裙子）和冰雪肌肤般飞天的缘故。</w:t>
      </w:r>
    </w:p>
    <w:p w:rsidR="00981869" w:rsidRPr="00981869" w:rsidRDefault="00981869" w:rsidP="00981869">
      <w:pPr>
        <w:spacing w:before="240" w:after="240"/>
        <w:ind w:firstLine="480"/>
        <w:rPr>
          <w:color w:val="000000" w:themeColor="text1"/>
        </w:rPr>
      </w:pPr>
      <w:r w:rsidRPr="00981869">
        <w:rPr>
          <w:color w:val="000000" w:themeColor="text1"/>
        </w:rPr>
        <w:t>长期以来，大阪梅田中心剧场是热爱戏剧的人们最爱去的地方。后来，该剧场移址到位于茶屋町的阪急国际大厦并更名为“飞天”，这是一九九二年的事。当时，他们让我做一首“飞天之歌”，可我没有写词的经验，因而踌躇不定。但当我听说在新剧场开业庆典的舞台上，著名的凤兰女士要演唱</w:t>
      </w:r>
      <w:hyperlink w:anchor="_7_13">
        <w:bookmarkStart w:id="38" w:name="_7_12"/>
        <w:bookmarkEnd w:id="38"/>
      </w:hyperlink>
      <w:hyperlink w:anchor="_7_13">
        <w:r w:rsidRPr="00981869">
          <w:rPr>
            <w:rStyle w:val="10Text"/>
            <w:color w:val="000000" w:themeColor="text1"/>
            <w:sz w:val="21"/>
          </w:rPr>
          <w:t>[7]</w:t>
        </w:r>
      </w:hyperlink>
      <w:r w:rsidRPr="00981869">
        <w:rPr>
          <w:color w:val="000000" w:themeColor="text1"/>
        </w:rPr>
        <w:t>，不由得来了精神，当即应允下来，打算一试身手。</w:t>
      </w:r>
    </w:p>
    <w:p w:rsidR="00981869" w:rsidRPr="00981869" w:rsidRDefault="00981869" w:rsidP="00DC1088">
      <w:pPr>
        <w:pStyle w:val="2"/>
      </w:pPr>
      <w:bookmarkStart w:id="39" w:name="_Toc29569552"/>
      <w:r w:rsidRPr="00981869">
        <w:t>飞天之歌</w:t>
      </w:r>
      <w:bookmarkEnd w:id="39"/>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何谓飞天？</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拜我佛，翱翔于天际，</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苍天无国界，喜自心涌。</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俯视人间，</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帕米尔银岭延绵，</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驼儿铃动白沙梦，</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何不觉醒，看吧，</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火红的晨曦中，梦在燃起，</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啊，花落之处尽显天之华。</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飞天，飞天，Sura！</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长袖翻飞，</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于你欢喜，即我欢喜。</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何谓飞天？</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拜我佛，起舞于天际，</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苍天无操戈，辽阔祥和。</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俯视人间，</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敦煌自有鸣沙丘，</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云霞比肩也相依，</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落雨纷纷，看吧，</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雨过彩虹一架，清香四起，</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啊，香飘一方尽散天之香。</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飞天，飞天，Sura！</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璎珞飘逸，</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于你祥和，即我祥和。</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何谓飞天？</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拜我佛，高歌于天际，</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苍天无忧伤，充满生命。</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俯视人间，</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恒河激流的河畔</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飞鹫合翼闭目翔，</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遥遥期待，看吧，</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沉静中的庄严，耳边钟鸣，</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啊，乐章一曲尽奏天之乐。</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飞天，飞天，Sura！</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绶带狂舞，</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于你生命，即我生命。</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Sura，在梵文里是“飞天”的意思。</w:t>
      </w:r>
      <w:hyperlink w:anchor="_8_13">
        <w:bookmarkStart w:id="40" w:name="_8_12"/>
        <w:bookmarkEnd w:id="40"/>
      </w:hyperlink>
      <w:hyperlink w:anchor="_8_13">
        <w:r w:rsidRPr="00981869">
          <w:rPr>
            <w:rStyle w:val="10Text"/>
            <w:rFonts w:asciiTheme="minorHAnsi" w:eastAsiaTheme="minorEastAsia" w:hAnsiTheme="minorHAnsi"/>
            <w:color w:val="000000" w:themeColor="text1"/>
            <w:sz w:val="21"/>
          </w:rPr>
          <w:t>[8]</w:t>
        </w:r>
      </w:hyperlink>
    </w:p>
    <w:p w:rsidR="00981869" w:rsidRPr="00981869" w:rsidRDefault="00981869" w:rsidP="00981869">
      <w:pPr>
        <w:spacing w:before="240" w:after="240"/>
        <w:ind w:firstLine="480"/>
        <w:rPr>
          <w:color w:val="000000" w:themeColor="text1"/>
        </w:rPr>
      </w:pPr>
      <w:r w:rsidRPr="00981869">
        <w:rPr>
          <w:color w:val="000000" w:themeColor="text1"/>
        </w:rPr>
        <w:t>与飞天重逢之后的次月，为了参加海音寺潮五郎纪念会主办的讲演会，我去了长崎和鹿儿岛两地。</w:t>
      </w:r>
    </w:p>
    <w:p w:rsidR="00981869" w:rsidRPr="00981869" w:rsidRDefault="00981869" w:rsidP="00981869">
      <w:pPr>
        <w:spacing w:before="240" w:after="240"/>
        <w:ind w:firstLine="480"/>
        <w:rPr>
          <w:color w:val="000000" w:themeColor="text1"/>
        </w:rPr>
      </w:pPr>
      <w:r w:rsidRPr="00981869">
        <w:rPr>
          <w:color w:val="000000" w:themeColor="text1"/>
        </w:rPr>
        <w:t>在长崎，有一首四百年前从中国明代传来的《算命曲》，至今仍有人在弹唱。在长崎听到这首曲子是我此行的一大收获，那天正好是九月十二日。</w:t>
      </w:r>
    </w:p>
    <w:p w:rsidR="00981869" w:rsidRPr="00981869" w:rsidRDefault="00981869" w:rsidP="00DC1088">
      <w:pPr>
        <w:pStyle w:val="2"/>
      </w:pPr>
      <w:bookmarkStart w:id="41" w:name="_Toc29569553"/>
      <w:r w:rsidRPr="00981869">
        <w:t>算命曲</w:t>
      </w:r>
      <w:bookmarkEnd w:id="41"/>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重阳节后第三天，</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作客长崎翰墨筵。</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老妓把琴弹算命，</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流年四百词几篇。</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重阳节（农历九月九日）的三天后，我参加了在长崎举行的文人之间的宴会，席间一位老艺妓拿来月琴弹奏了一曲来自中国的《算命曲》。这个曲子传入日本已经四百年了。算命，原本是占卜命运的，在这四百年当中，命运与这曲调一起究竟孕育了多少浪漫的故事呢？</w:t>
      </w:r>
    </w:p>
    <w:p w:rsidR="00981869" w:rsidRPr="00981869" w:rsidRDefault="00981869" w:rsidP="00981869">
      <w:pPr>
        <w:spacing w:before="240" w:after="240"/>
        <w:ind w:firstLine="480"/>
        <w:rPr>
          <w:color w:val="000000" w:themeColor="text1"/>
        </w:rPr>
      </w:pPr>
      <w:r w:rsidRPr="00981869">
        <w:rPr>
          <w:color w:val="000000" w:themeColor="text1"/>
        </w:rPr>
        <w:t>“流年”就是逝去的岁月，苏东坡有“不悲去国悲流年”的句子。</w:t>
      </w:r>
    </w:p>
    <w:p w:rsidR="00981869" w:rsidRPr="00981869" w:rsidRDefault="00981869" w:rsidP="00981869">
      <w:pPr>
        <w:spacing w:before="240" w:after="240"/>
        <w:ind w:firstLine="480"/>
        <w:rPr>
          <w:color w:val="000000" w:themeColor="text1"/>
        </w:rPr>
      </w:pPr>
      <w:r w:rsidRPr="00981869">
        <w:rPr>
          <w:color w:val="000000" w:themeColor="text1"/>
        </w:rPr>
        <w:t>的确，再没有岁月的流逝能让人伤感的了。</w:t>
      </w:r>
    </w:p>
    <w:p w:rsidR="00981869" w:rsidRPr="00981869" w:rsidRDefault="00981869" w:rsidP="00DC1088">
      <w:pPr>
        <w:pStyle w:val="2"/>
      </w:pPr>
      <w:bookmarkStart w:id="42" w:name="_Toc29569554"/>
      <w:r w:rsidRPr="00981869">
        <w:t>冬至</w:t>
      </w:r>
      <w:bookmarkEnd w:id="42"/>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莫向尘氛老，</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委身联袂缘。</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门无通俗客，</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囊有卖文钱。</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黄道垂三百，</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青云丈五千。</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同心看见处，</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六甲破寒烟。</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冬至在中国也是很重要的日子。</w:t>
      </w:r>
    </w:p>
    <w:p w:rsidR="00981869" w:rsidRPr="00981869" w:rsidRDefault="00981869" w:rsidP="00981869">
      <w:pPr>
        <w:spacing w:before="240" w:after="240"/>
        <w:ind w:firstLine="480"/>
        <w:rPr>
          <w:color w:val="000000" w:themeColor="text1"/>
        </w:rPr>
      </w:pPr>
      <w:r w:rsidRPr="00981869">
        <w:rPr>
          <w:color w:val="000000" w:themeColor="text1"/>
        </w:rPr>
        <w:t>唐代的朝廷，包括正月初一在内有七天的休息日。而包括冬至这一天，前后同样有七天的休息日。这足以说明当时冬至和正月是同等的重要。</w:t>
      </w:r>
    </w:p>
    <w:p w:rsidR="00981869" w:rsidRPr="00981869" w:rsidRDefault="00981869" w:rsidP="00981869">
      <w:pPr>
        <w:spacing w:before="240" w:after="240"/>
        <w:ind w:firstLine="480"/>
        <w:rPr>
          <w:color w:val="000000" w:themeColor="text1"/>
        </w:rPr>
      </w:pPr>
      <w:r w:rsidRPr="00981869">
        <w:rPr>
          <w:color w:val="000000" w:themeColor="text1"/>
        </w:rPr>
        <w:t>在西方，也有一种说法认为圣诞节原本是冬至举行的一种活动。</w:t>
      </w:r>
    </w:p>
    <w:p w:rsidR="00981869" w:rsidRPr="00981869" w:rsidRDefault="00981869" w:rsidP="00981869">
      <w:pPr>
        <w:spacing w:before="240" w:after="240"/>
        <w:ind w:firstLine="480"/>
        <w:rPr>
          <w:color w:val="000000" w:themeColor="text1"/>
        </w:rPr>
      </w:pPr>
      <w:r w:rsidRPr="00981869">
        <w:rPr>
          <w:color w:val="000000" w:themeColor="text1"/>
        </w:rPr>
        <w:t>就这样，这一年的冬至，在我迎来花甲之后也悄然而至。</w:t>
      </w:r>
    </w:p>
    <w:p w:rsidR="00981869" w:rsidRPr="00981869" w:rsidRDefault="00981869" w:rsidP="00981869">
      <w:pPr>
        <w:spacing w:before="240" w:after="240"/>
        <w:ind w:firstLine="480"/>
        <w:rPr>
          <w:color w:val="000000" w:themeColor="text1"/>
        </w:rPr>
      </w:pPr>
      <w:r w:rsidRPr="00981869">
        <w:rPr>
          <w:color w:val="000000" w:themeColor="text1"/>
        </w:rPr>
        <w:t>岂能甘心在忙碌尘世的琐碎之中就这样慢慢老去，我宁愿将自己交给那些意气相投或快乐投缘的朋友，家门既没有很世俗的客人前来烦扰，口袋里还能有一些卖文章挣来的小钱。冬至这一天是黄道二百七十度，地球在规定好的轨道上运行，抬头仰望天空，金代诗人元好问“青云玉立三千丈”中那壮观的青云高高耸立着。在六甲这寒气中，以相同的心情去凝视，一定能看到带有几许暖意升腾的烟云。</w:t>
      </w:r>
      <w:hyperlink w:anchor="_9_13">
        <w:bookmarkStart w:id="43" w:name="_9_12"/>
        <w:bookmarkEnd w:id="43"/>
      </w:hyperlink>
      <w:hyperlink w:anchor="_9_13">
        <w:r w:rsidRPr="00981869">
          <w:rPr>
            <w:rStyle w:val="10Text"/>
            <w:color w:val="000000" w:themeColor="text1"/>
            <w:sz w:val="21"/>
          </w:rPr>
          <w:t>[9]</w:t>
        </w:r>
      </w:hyperlink>
    </w:p>
    <w:p w:rsidR="00981869" w:rsidRPr="00981869" w:rsidRDefault="00981869" w:rsidP="00DC1088">
      <w:pPr>
        <w:pStyle w:val="2"/>
      </w:pPr>
      <w:bookmarkStart w:id="44" w:name="_Toc29569555"/>
      <w:r w:rsidRPr="00981869">
        <w:t>别馆牡丹园</w:t>
      </w:r>
      <w:bookmarkEnd w:id="44"/>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神户元町老酒家，</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得名丰艳牡丹花。</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当垆四季调风味，</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操俎无忘负鼎夸。</w:t>
      </w:r>
    </w:p>
    <w:p w:rsidR="00981869" w:rsidRPr="00981869" w:rsidRDefault="00981869" w:rsidP="00981869">
      <w:pPr>
        <w:pStyle w:val="Para17"/>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别馆牡丹园主人王丙炽氏素与余友谊至笃。</w:t>
      </w:r>
    </w:p>
    <w:p w:rsidR="00981869" w:rsidRPr="00981869" w:rsidRDefault="00981869" w:rsidP="00981869">
      <w:pPr>
        <w:pStyle w:val="Para17"/>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惜哉前年以病卒于香港。菜馆由嗣子继之。</w:t>
      </w:r>
    </w:p>
    <w:p w:rsidR="00981869" w:rsidRPr="00981869" w:rsidRDefault="00981869" w:rsidP="00981869">
      <w:pPr>
        <w:pStyle w:val="Para17"/>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生意仍兴隆。</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当垆，用于温酒等的地炉称为垆。身为司马相如夫人的文君曾开了酒家做过当垆（负责烫酒的人）的逸事，在《史记》中可以读到。</w:t>
      </w:r>
    </w:p>
    <w:p w:rsidR="00981869" w:rsidRPr="00981869" w:rsidRDefault="00981869" w:rsidP="00981869">
      <w:pPr>
        <w:spacing w:before="240" w:after="240"/>
        <w:ind w:firstLine="480"/>
        <w:rPr>
          <w:color w:val="000000" w:themeColor="text1"/>
        </w:rPr>
      </w:pPr>
      <w:r w:rsidRPr="00981869">
        <w:rPr>
          <w:color w:val="000000" w:themeColor="text1"/>
        </w:rPr>
        <w:t>操俎、负鼎，《史记·殷纪》中记载，名臣伊尹很想给商汤阐述仁德政道，然而始终没有机缘，因此就以厨师的身份借美味接近商汤，阐述了治国之道。</w:t>
      </w:r>
    </w:p>
    <w:p w:rsidR="00981869" w:rsidRPr="00981869" w:rsidRDefault="00981869" w:rsidP="00981869">
      <w:pPr>
        <w:spacing w:before="240" w:after="240"/>
        <w:ind w:firstLine="480"/>
        <w:rPr>
          <w:color w:val="000000" w:themeColor="text1"/>
        </w:rPr>
      </w:pPr>
      <w:r w:rsidRPr="00981869">
        <w:rPr>
          <w:color w:val="000000" w:themeColor="text1"/>
        </w:rPr>
        <w:t>“负鼎俎以滋味说汤，致于王道。”</w:t>
      </w:r>
      <w:hyperlink w:anchor="_10_13">
        <w:bookmarkStart w:id="45" w:name="_10_12"/>
        <w:bookmarkEnd w:id="45"/>
      </w:hyperlink>
      <w:hyperlink w:anchor="_10_13">
        <w:r w:rsidRPr="00981869">
          <w:rPr>
            <w:rStyle w:val="10Text"/>
            <w:color w:val="000000" w:themeColor="text1"/>
            <w:sz w:val="21"/>
          </w:rPr>
          <w:t>[10]</w:t>
        </w:r>
      </w:hyperlink>
    </w:p>
    <w:p w:rsidR="00981869" w:rsidRPr="00981869" w:rsidRDefault="00981869" w:rsidP="00981869">
      <w:pPr>
        <w:spacing w:before="240" w:after="240"/>
        <w:ind w:firstLine="480"/>
        <w:rPr>
          <w:color w:val="000000" w:themeColor="text1"/>
        </w:rPr>
      </w:pPr>
      <w:r w:rsidRPr="00981869">
        <w:rPr>
          <w:color w:val="000000" w:themeColor="text1"/>
        </w:rPr>
        <w:t>神户元町有家中华料理老店，取了牡丹这个很富贵、很艳丽的店名，一年四季在这里烹调着不同风味。烹饪之人最能贴近人心，我实在无法忘记前辈王老先生，就犹如无法忘记当年以美味至于王道、负鼎操俎人的那份自豪一样。</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1_115">
        <w:bookmarkStart w:id="46" w:name="_1_116"/>
        <w:r w:rsidR="00981869" w:rsidRPr="00981869">
          <w:rPr>
            <w:rStyle w:val="05Text"/>
            <w:rFonts w:asciiTheme="minorHAnsi" w:eastAsiaTheme="minorEastAsia" w:hAnsiTheme="minorHAnsi"/>
            <w:color w:val="000000" w:themeColor="text1"/>
            <w:sz w:val="21"/>
          </w:rPr>
          <w:t>[1]</w:t>
        </w:r>
        <w:bookmarkEnd w:id="46"/>
      </w:hyperlink>
      <w:r w:rsidR="00981869" w:rsidRPr="00981869">
        <w:rPr>
          <w:rFonts w:asciiTheme="minorHAnsi" w:eastAsiaTheme="minorEastAsia" w:hAnsiTheme="minorHAnsi"/>
          <w:color w:val="000000" w:themeColor="text1"/>
          <w:sz w:val="21"/>
        </w:rPr>
        <w:t>苏东坡《袁公济和刘景文登介亭诗复次韵答之》有句“袖手独不言，默稿已在腹”。——译者注（本书均为译者注，不再一一注明）</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2_63">
        <w:bookmarkStart w:id="47" w:name="_2_64"/>
        <w:r w:rsidR="00981869" w:rsidRPr="00981869">
          <w:rPr>
            <w:rStyle w:val="05Text"/>
            <w:rFonts w:asciiTheme="minorHAnsi" w:eastAsiaTheme="minorEastAsia" w:hAnsiTheme="minorHAnsi"/>
            <w:color w:val="000000" w:themeColor="text1"/>
            <w:sz w:val="21"/>
          </w:rPr>
          <w:t>[2]</w:t>
        </w:r>
        <w:bookmarkEnd w:id="47"/>
      </w:hyperlink>
      <w:r w:rsidR="00981869" w:rsidRPr="00981869">
        <w:rPr>
          <w:rFonts w:asciiTheme="minorHAnsi" w:eastAsiaTheme="minorEastAsia" w:hAnsiTheme="minorHAnsi"/>
          <w:color w:val="000000" w:themeColor="text1"/>
          <w:sz w:val="21"/>
        </w:rPr>
        <w:t>取意于老鼠吱吱的叫声。</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3_38">
        <w:bookmarkStart w:id="48" w:name="_3_39"/>
        <w:r w:rsidR="00981869" w:rsidRPr="00981869">
          <w:rPr>
            <w:rStyle w:val="05Text"/>
            <w:rFonts w:asciiTheme="minorHAnsi" w:eastAsiaTheme="minorEastAsia" w:hAnsiTheme="minorHAnsi"/>
            <w:color w:val="000000" w:themeColor="text1"/>
            <w:sz w:val="21"/>
          </w:rPr>
          <w:t>[3]</w:t>
        </w:r>
        <w:bookmarkEnd w:id="48"/>
      </w:hyperlink>
      <w:r w:rsidR="00981869" w:rsidRPr="00981869">
        <w:rPr>
          <w:rFonts w:asciiTheme="minorHAnsi" w:eastAsiaTheme="minorEastAsia" w:hAnsiTheme="minorHAnsi"/>
          <w:color w:val="000000" w:themeColor="text1"/>
          <w:sz w:val="21"/>
        </w:rPr>
        <w:t>“垣”在日语里有篱笆、围拢的栅栏等意。歌垣，在远古日本，是一种男女相聚在山里或街道、边唱歌边跳舞的游戏；也是一种求婚、性解放的仪式。</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4_20">
        <w:bookmarkStart w:id="49" w:name="_4_21"/>
        <w:r w:rsidR="00981869" w:rsidRPr="00981869">
          <w:rPr>
            <w:rStyle w:val="05Text"/>
            <w:rFonts w:asciiTheme="minorHAnsi" w:eastAsiaTheme="minorEastAsia" w:hAnsiTheme="minorHAnsi"/>
            <w:color w:val="000000" w:themeColor="text1"/>
            <w:sz w:val="21"/>
          </w:rPr>
          <w:t>[4]</w:t>
        </w:r>
        <w:bookmarkEnd w:id="49"/>
      </w:hyperlink>
      <w:r w:rsidR="00981869" w:rsidRPr="00981869">
        <w:rPr>
          <w:rFonts w:asciiTheme="minorHAnsi" w:eastAsiaTheme="minorEastAsia" w:hAnsiTheme="minorHAnsi"/>
          <w:color w:val="000000" w:themeColor="text1"/>
          <w:sz w:val="21"/>
        </w:rPr>
        <w:t>《晋书·刘琨传》，有句“吾枕戈待旦，志枭逆虏，常恐祖生先吾着鞭。”</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5_16">
        <w:bookmarkStart w:id="50" w:name="_5_17"/>
        <w:r w:rsidR="00981869" w:rsidRPr="00981869">
          <w:rPr>
            <w:rStyle w:val="05Text"/>
            <w:rFonts w:asciiTheme="minorHAnsi" w:eastAsiaTheme="minorEastAsia" w:hAnsiTheme="minorHAnsi"/>
            <w:color w:val="000000" w:themeColor="text1"/>
            <w:sz w:val="21"/>
          </w:rPr>
          <w:t>[5]</w:t>
        </w:r>
        <w:bookmarkEnd w:id="50"/>
      </w:hyperlink>
      <w:r w:rsidR="00981869" w:rsidRPr="00981869">
        <w:rPr>
          <w:rFonts w:asciiTheme="minorHAnsi" w:eastAsiaTheme="minorEastAsia" w:hAnsiTheme="minorHAnsi"/>
          <w:color w:val="000000" w:themeColor="text1"/>
          <w:sz w:val="21"/>
        </w:rPr>
        <w:t>Paul Pelliot，法国汉学家。</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6_12">
        <w:bookmarkStart w:id="51" w:name="_6_13"/>
        <w:r w:rsidR="00981869" w:rsidRPr="00981869">
          <w:rPr>
            <w:rStyle w:val="05Text"/>
            <w:rFonts w:asciiTheme="minorHAnsi" w:eastAsiaTheme="minorEastAsia" w:hAnsiTheme="minorHAnsi"/>
            <w:color w:val="000000" w:themeColor="text1"/>
            <w:sz w:val="21"/>
          </w:rPr>
          <w:t>[6]</w:t>
        </w:r>
        <w:bookmarkEnd w:id="51"/>
      </w:hyperlink>
      <w:r w:rsidR="00981869" w:rsidRPr="00981869">
        <w:rPr>
          <w:rFonts w:asciiTheme="minorHAnsi" w:eastAsiaTheme="minorEastAsia" w:hAnsiTheme="minorHAnsi"/>
          <w:color w:val="000000" w:themeColor="text1"/>
          <w:sz w:val="21"/>
        </w:rPr>
        <w:t>Marc Aurel Stein，英国人。</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7_12">
        <w:bookmarkStart w:id="52" w:name="_7_13"/>
        <w:r w:rsidR="00981869" w:rsidRPr="00981869">
          <w:rPr>
            <w:rStyle w:val="05Text"/>
            <w:rFonts w:asciiTheme="minorHAnsi" w:eastAsiaTheme="minorEastAsia" w:hAnsiTheme="minorHAnsi"/>
            <w:color w:val="000000" w:themeColor="text1"/>
            <w:sz w:val="21"/>
          </w:rPr>
          <w:t>[7]</w:t>
        </w:r>
        <w:bookmarkEnd w:id="52"/>
      </w:hyperlink>
      <w:r w:rsidR="00981869" w:rsidRPr="00981869">
        <w:rPr>
          <w:rFonts w:asciiTheme="minorHAnsi" w:eastAsiaTheme="minorEastAsia" w:hAnsiTheme="minorHAnsi"/>
          <w:color w:val="000000" w:themeColor="text1"/>
          <w:sz w:val="21"/>
        </w:rPr>
        <w:t>凤兰，艺名。是日本著名现代歌舞剧“宝冢歌剧团”当年的明星，生于日本兵库县，华侨。</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8_12">
        <w:bookmarkStart w:id="53" w:name="_8_13"/>
        <w:r w:rsidR="00981869" w:rsidRPr="00981869">
          <w:rPr>
            <w:rStyle w:val="05Text"/>
            <w:rFonts w:asciiTheme="minorHAnsi" w:eastAsiaTheme="minorEastAsia" w:hAnsiTheme="minorHAnsi"/>
            <w:color w:val="000000" w:themeColor="text1"/>
            <w:sz w:val="21"/>
          </w:rPr>
          <w:t>[8]</w:t>
        </w:r>
        <w:bookmarkEnd w:id="53"/>
      </w:hyperlink>
      <w:r w:rsidR="00981869" w:rsidRPr="00981869">
        <w:rPr>
          <w:rFonts w:asciiTheme="minorHAnsi" w:eastAsiaTheme="minorEastAsia" w:hAnsiTheme="minorHAnsi"/>
          <w:color w:val="000000" w:themeColor="text1"/>
          <w:sz w:val="21"/>
        </w:rPr>
        <w:t>大阪飞天剧场现已更名为大阪梅田艺术剧院。因不得擅自入内，译者无从知晓《飞天之歌》词作是否还得以保留。唯值得庆幸的是，该词的翻译曾发传真给陈舜臣看过，回复“尚可”。2009年见面时，原想再次征求意见和修订，没想到老人家竟给予了一个微笑和点头。</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9_12">
        <w:bookmarkStart w:id="54" w:name="_9_13"/>
        <w:r w:rsidR="00981869" w:rsidRPr="00981869">
          <w:rPr>
            <w:rStyle w:val="05Text"/>
            <w:rFonts w:asciiTheme="minorHAnsi" w:eastAsiaTheme="minorEastAsia" w:hAnsiTheme="minorHAnsi"/>
            <w:color w:val="000000" w:themeColor="text1"/>
            <w:sz w:val="21"/>
          </w:rPr>
          <w:t>[9]</w:t>
        </w:r>
        <w:bookmarkEnd w:id="54"/>
      </w:hyperlink>
      <w:r w:rsidR="00981869" w:rsidRPr="00981869">
        <w:rPr>
          <w:rFonts w:asciiTheme="minorHAnsi" w:eastAsiaTheme="minorEastAsia" w:hAnsiTheme="minorHAnsi"/>
          <w:color w:val="000000" w:themeColor="text1"/>
          <w:sz w:val="21"/>
        </w:rPr>
        <w:t>金代大诗人元好问的《石岭关书所见闻》：“青云玉立三千丈，元只东山意气豪。”六甲地区，位于日本兵库县神户市。登六甲山观神户夜景为日本夜景极品。作者原居住的地方属于六甲，故诸多作品中提及，足可见对其偏爱有加。周边有神户大学、松荫女子学院大学、六甲中学等。</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10_12">
        <w:bookmarkStart w:id="55" w:name="_10_13"/>
        <w:r w:rsidR="00981869" w:rsidRPr="00981869">
          <w:rPr>
            <w:rStyle w:val="05Text"/>
            <w:rFonts w:asciiTheme="minorHAnsi" w:eastAsiaTheme="minorEastAsia" w:hAnsiTheme="minorHAnsi"/>
            <w:color w:val="000000" w:themeColor="text1"/>
            <w:sz w:val="21"/>
          </w:rPr>
          <w:t>[10]</w:t>
        </w:r>
        <w:bookmarkEnd w:id="55"/>
      </w:hyperlink>
      <w:r w:rsidR="00981869" w:rsidRPr="00981869">
        <w:rPr>
          <w:rFonts w:asciiTheme="minorHAnsi" w:eastAsiaTheme="minorEastAsia" w:hAnsiTheme="minorHAnsi"/>
          <w:color w:val="000000" w:themeColor="text1"/>
          <w:sz w:val="21"/>
        </w:rPr>
        <w:t>《史记·殷纪》中有：“阿衡欲干汤而无由，乃为有莘，氏媵臣，负鼎俎以滋味说汤，致于王道。”</w:t>
      </w:r>
    </w:p>
    <w:p w:rsidR="00981869" w:rsidRPr="00DC1088" w:rsidRDefault="00981869" w:rsidP="00DC1088">
      <w:pPr>
        <w:pStyle w:val="1"/>
      </w:pPr>
      <w:bookmarkStart w:id="56" w:name="_Toc29569556"/>
      <w:r w:rsidRPr="00DC1088">
        <w:lastRenderedPageBreak/>
        <w:t>二　乙丑篇</w:t>
      </w:r>
      <w:bookmarkEnd w:id="56"/>
    </w:p>
    <w:p w:rsidR="00981869" w:rsidRPr="00981869" w:rsidRDefault="00981869" w:rsidP="00DC1088">
      <w:pPr>
        <w:pStyle w:val="2"/>
      </w:pPr>
      <w:bookmarkStart w:id="57" w:name="_Toc29569557"/>
      <w:r w:rsidRPr="00981869">
        <w:t>迎春</w:t>
      </w:r>
      <w:bookmarkEnd w:id="57"/>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情多才薄乏奇功，</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结梦寄生不作丛。</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怕看山闲新历日，</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嗟叹吴下旧阿蒙。</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徒翻杂籍三千卷，</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宁舐春酸一点红。</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褒贬等闲风雪度，</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随缘六甲护花翁。</w:t>
      </w:r>
    </w:p>
    <w:p w:rsidR="00981869" w:rsidRPr="00981869" w:rsidRDefault="00981869" w:rsidP="00981869">
      <w:pPr>
        <w:pStyle w:val="Para17"/>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六甲山房庭有腊梅</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过了新年，人总是希望改变一下自己的心情，就好像要反思一下自己。</w:t>
      </w:r>
    </w:p>
    <w:p w:rsidR="00981869" w:rsidRPr="00981869" w:rsidRDefault="00981869" w:rsidP="00981869">
      <w:pPr>
        <w:spacing w:before="240" w:after="240"/>
        <w:ind w:firstLine="480"/>
        <w:rPr>
          <w:color w:val="000000" w:themeColor="text1"/>
        </w:rPr>
      </w:pPr>
      <w:r w:rsidRPr="00981869">
        <w:rPr>
          <w:color w:val="000000" w:themeColor="text1"/>
        </w:rPr>
        <w:t>的确，我的热情高涨得有些过头，然而我既没有什么了不起的才华，也没能干好希望做的事情，常常会去梦想，依赖别人的事情也很多，没有取得什么伟业。新年之际，细细品味苏东坡的那句“老去怕看新历日”时，发现自己在六甲时竟然也不敢翻看那新的挂历。《三国志》中的吕蒙在很短的时间内以“非复吴下阿蒙”曾让旧识老友对其学识英博感到吃惊，而我自叹不如只因自己毫无进步。</w:t>
      </w:r>
    </w:p>
    <w:p w:rsidR="00981869" w:rsidRPr="00981869" w:rsidRDefault="00981869" w:rsidP="00981869">
      <w:pPr>
        <w:spacing w:before="240" w:after="240"/>
        <w:ind w:firstLine="480"/>
        <w:rPr>
          <w:color w:val="000000" w:themeColor="text1"/>
        </w:rPr>
      </w:pPr>
      <w:r w:rsidRPr="00981869">
        <w:rPr>
          <w:color w:val="000000" w:themeColor="text1"/>
        </w:rPr>
        <w:t>我徒然看了如此之多的各类杂书，却没有经历过一次神奇。望着庭院中的腊梅我这样想。既然如此，将毁誉褒贬置之度外吧，能跨越长期以来承受的那份艰辛，也算是缘分吧。我无心去违抗这一切，而甘心做一个守护人生之花的老者。</w:t>
      </w:r>
    </w:p>
    <w:p w:rsidR="00981869" w:rsidRPr="00981869" w:rsidRDefault="00981869" w:rsidP="00981869">
      <w:pPr>
        <w:spacing w:before="240" w:after="240"/>
        <w:ind w:firstLine="480"/>
        <w:rPr>
          <w:color w:val="000000" w:themeColor="text1"/>
        </w:rPr>
      </w:pPr>
      <w:r w:rsidRPr="00981869">
        <w:rPr>
          <w:color w:val="000000" w:themeColor="text1"/>
        </w:rPr>
        <w:t>清代龚自珍（1792—1841）有句：“落红不是无情物，化作春泥更护花”，这是我喜欢的诗句。</w:t>
      </w:r>
    </w:p>
    <w:p w:rsidR="00981869" w:rsidRPr="00981869" w:rsidRDefault="00981869" w:rsidP="00DC1088">
      <w:pPr>
        <w:pStyle w:val="2"/>
      </w:pPr>
      <w:bookmarkStart w:id="58" w:name="_Toc29569558"/>
      <w:r w:rsidRPr="00981869">
        <w:t>画花郎</w:t>
      </w:r>
      <w:bookmarkEnd w:id="58"/>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缘由仆本画花郎，</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润笔兼探甘露浆。</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前世折枝私赏味，</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谪迁神户作文狂。</w:t>
      </w:r>
    </w:p>
    <w:p w:rsidR="00981869" w:rsidRPr="00981869" w:rsidRDefault="00981869" w:rsidP="00981869">
      <w:pPr>
        <w:pStyle w:val="Para17"/>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近撰中国画人传</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看倪云林的“鱼庄秋霁图”时不禁为之震撼，这样的画我是绝对画不出来的。而看恽南田的着色没骨花，越看越有趣，有一种这样的画我也想试试的感觉。在《艺术新潮》杂志连载《中国画人传》的近两年里，我被一幅幅名画吸引着，想了很多。石涛的画让我明白了什么是看似能画却无法画出的感觉。无论是连载中，还是出书之后，我都曾忽然有过自己怎么没有成为画家的念头，这足以说明我痴迷的程度吧。该不是我的前世曾经是一名描绘美丽花朵的画师吧，因为哪怕是初次观赏的画，也总会有一种似曾相识的感觉。</w:t>
      </w:r>
    </w:p>
    <w:p w:rsidR="00981869" w:rsidRPr="00981869" w:rsidRDefault="00981869" w:rsidP="00981869">
      <w:pPr>
        <w:spacing w:before="240" w:after="240"/>
        <w:ind w:firstLine="480"/>
        <w:rPr>
          <w:color w:val="000000" w:themeColor="text1"/>
        </w:rPr>
      </w:pPr>
      <w:r w:rsidRPr="00981869">
        <w:rPr>
          <w:color w:val="000000" w:themeColor="text1"/>
        </w:rPr>
        <w:t>这究竟是为什么？也许前世我不仅画花，甚至对开花之后果实的甘甜都没有放过吧，不知为什么会这样想。大概曾经粗暴地折断树枝，还一个人躲起来悄悄品尝果实，这一定激怒了掌管美丽的神灵，所以在来世就收回了让我作画的乐趣，而让我在神户这个地方做了埋头写字的工作。没错，罚我做个“文狂”。</w:t>
      </w:r>
    </w:p>
    <w:p w:rsidR="00981869" w:rsidRPr="00981869" w:rsidRDefault="00981869" w:rsidP="00981869">
      <w:pPr>
        <w:spacing w:before="240" w:after="240"/>
        <w:ind w:firstLine="480"/>
        <w:rPr>
          <w:color w:val="000000" w:themeColor="text1"/>
        </w:rPr>
      </w:pPr>
      <w:r w:rsidRPr="00981869">
        <w:rPr>
          <w:color w:val="000000" w:themeColor="text1"/>
        </w:rPr>
        <w:t>“润笔”的意思是作画，但也有挥毫答谢的意思。“缘由”就是由来，也就是最初的意思。</w:t>
      </w:r>
    </w:p>
    <w:p w:rsidR="00981869" w:rsidRPr="00981869" w:rsidRDefault="00981869" w:rsidP="00981869">
      <w:pPr>
        <w:spacing w:before="240" w:after="240"/>
        <w:ind w:firstLine="480"/>
        <w:rPr>
          <w:color w:val="000000" w:themeColor="text1"/>
        </w:rPr>
      </w:pPr>
      <w:r w:rsidRPr="00981869">
        <w:rPr>
          <w:color w:val="000000" w:themeColor="text1"/>
        </w:rPr>
        <w:t>“文狂”指的是对文章很专注，对其他事物无暇顾及之人。狂，说的是志向极其高涨而毫不遮掩之人。《论语》子路篇中也有“狂者进取”，此句可理解为褒义。</w:t>
      </w:r>
    </w:p>
    <w:p w:rsidR="00981869" w:rsidRPr="00981869" w:rsidRDefault="00981869" w:rsidP="00DC1088">
      <w:pPr>
        <w:pStyle w:val="2"/>
      </w:pPr>
      <w:bookmarkStart w:id="59" w:name="_Toc29569559"/>
      <w:r w:rsidRPr="00981869">
        <w:t>贺婚</w:t>
      </w:r>
      <w:bookmarkEnd w:id="59"/>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难忘云外故园情，</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十五寿官添一名。</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家业鸡林司火术，</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传封壶里卧龙声。</w:t>
      </w:r>
    </w:p>
    <w:p w:rsidR="00981869" w:rsidRPr="00981869" w:rsidRDefault="00981869" w:rsidP="00981869">
      <w:pPr>
        <w:pStyle w:val="Para17"/>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乙丑四月，十四代沈寿官公子一辉君成婚。</w:t>
      </w:r>
    </w:p>
    <w:p w:rsidR="00981869" w:rsidRPr="00981869" w:rsidRDefault="00981869" w:rsidP="00981869">
      <w:pPr>
        <w:pStyle w:val="Para17"/>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新妇名寿美子。苗代川沈家门内有卧龙梅。</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在丰臣秀吉出兵朝鲜的时候，曾从朝鲜带回一名制陶工匠沈寿官。现在的当家人已是第十四代传人了。祖祖辈辈都住在萨摩苗代川，尽管已经记不得祖国的语言了，但还是“难忘故乡情”，思慕着远方白云另一端的家乡。当家人的儿子一辉君马上就要成为第十五代沈寿官了，现在迎娶了新娘。新娘的名字里也有一个“寿”字，那么第十五代寿官将是“双寿”了。祖业在鸡林（朝鲜）是掌管烧制技术的，希望在继承祖业、烧制出极品的同时，也能够像沉默的卧龙那样把高雅之趣熔于陶器之中，因为这是我们所企盼的陶艺。</w:t>
      </w:r>
    </w:p>
    <w:p w:rsidR="00981869" w:rsidRPr="00981869" w:rsidRDefault="00981869" w:rsidP="00981869">
      <w:pPr>
        <w:spacing w:before="240" w:after="240"/>
        <w:ind w:firstLine="480"/>
        <w:rPr>
          <w:color w:val="000000" w:themeColor="text1"/>
        </w:rPr>
      </w:pPr>
      <w:r w:rsidRPr="00981869">
        <w:rPr>
          <w:color w:val="000000" w:themeColor="text1"/>
        </w:rPr>
        <w:t>我被邀请到鹿儿岛参加沈家婚礼的时候，恰逢画家范曾夫妇作为天津南开大学考察团的成员到日本访问。他委托早稻田大学教授稻畑先生赠我一幅“童翁桑麻絮语图”，并在上面题诗一首：</w:t>
      </w:r>
    </w:p>
    <w:p w:rsidR="00981869" w:rsidRPr="00981869" w:rsidRDefault="00981869" w:rsidP="00981869">
      <w:pPr>
        <w:pStyle w:val="Para23"/>
        <w:spacing w:before="312" w:after="312"/>
        <w:ind w:left="420"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岁在乙丑，余扶桑成行，与松田基诸公夜饮，有诗志欣。</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千秋胜景亦多磨，</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梦里亲朋隔碧波。</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忧乐希文天下事，</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流霞一饮醉颜酡。</w:t>
      </w:r>
    </w:p>
    <w:p w:rsidR="00981869" w:rsidRPr="00981869" w:rsidRDefault="00981869" w:rsidP="00981869">
      <w:pPr>
        <w:pStyle w:val="Para17"/>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舜臣先生何以和我</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据说范曾先生是宋代以“先忧后乐”而闻名的范仲淹（989—1052）的后裔。希文是范仲淹的字。范曾先生在冈山与松田基先生等喝酒，而喝酒的地方名叫“后乐园”，这与他先祖所言有关，因此想到这句“忧乐希文天下事”吧。意思是放下天下事先喝一杯。“酡”形容醉酒后的红脸，“流霞”指的是仙人喝的酒的名字。</w:t>
      </w:r>
    </w:p>
    <w:p w:rsidR="00981869" w:rsidRPr="00981869" w:rsidRDefault="00981869" w:rsidP="00981869">
      <w:pPr>
        <w:spacing w:before="240" w:after="240"/>
        <w:ind w:firstLine="480"/>
        <w:rPr>
          <w:color w:val="000000" w:themeColor="text1"/>
        </w:rPr>
      </w:pPr>
      <w:r w:rsidRPr="00981869">
        <w:rPr>
          <w:color w:val="000000" w:themeColor="text1"/>
        </w:rPr>
        <w:t>本来喝一杯是件挺好的事，但是范先生即兴做诗要我奉和一首。作为回赋，就有了下面这首诗。</w:t>
      </w:r>
    </w:p>
    <w:p w:rsidR="00981869" w:rsidRPr="00981869" w:rsidRDefault="00981869" w:rsidP="00DC1088">
      <w:pPr>
        <w:pStyle w:val="2"/>
      </w:pPr>
      <w:bookmarkStart w:id="60" w:name="_Toc29569560"/>
      <w:r w:rsidRPr="00981869">
        <w:t>和范曾先生韵</w:t>
      </w:r>
      <w:bookmarkEnd w:id="60"/>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胸中成竹墨旋磨，</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砚海绝无名利波。</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恰值扶桑春景浅，</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劝君双蝶醉双酡。</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人们常说，画家在提笔之前其实在胸中已经描绘了要画的东西。正如宋代苏东坡所言：“成竹于胸中。”范曾先生的这幅画也一定是在心中构图之后挥墨而就的吧。在你置身的砚海里，没有世间名利的波涛。恰逢日本早春之时，夫妇二人来到日本，以“三三九度”时的双蝶酒壶来品酒，只盼夫妇二人举杯同醉，双双脸上泛出微红。</w:t>
      </w:r>
    </w:p>
    <w:p w:rsidR="00981869" w:rsidRPr="00981869" w:rsidRDefault="00981869" w:rsidP="00981869">
      <w:pPr>
        <w:spacing w:before="240" w:after="240"/>
        <w:ind w:firstLine="480"/>
        <w:rPr>
          <w:color w:val="000000" w:themeColor="text1"/>
        </w:rPr>
      </w:pPr>
      <w:r w:rsidRPr="00981869">
        <w:rPr>
          <w:color w:val="000000" w:themeColor="text1"/>
        </w:rPr>
        <w:t>明治初期，作为外交官来到日本的黄遵宪（1848—1905）曾编写过一本《日本杂事诗》，在一首以“三三九度”为题的诗中有下面两句：</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君看壶头双蛱蝶，</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夫夫妇妇不相离。</w:t>
      </w:r>
      <w:hyperlink w:anchor="_1_118">
        <w:bookmarkStart w:id="61" w:name="_1_117"/>
        <w:bookmarkEnd w:id="61"/>
      </w:hyperlink>
      <w:hyperlink w:anchor="_1_118">
        <w:r w:rsidRPr="00981869">
          <w:rPr>
            <w:rStyle w:val="10Text"/>
            <w:rFonts w:asciiTheme="minorHAnsi" w:eastAsiaTheme="minorEastAsia" w:hAnsiTheme="minorHAnsi"/>
            <w:color w:val="000000" w:themeColor="text1"/>
            <w:sz w:val="21"/>
          </w:rPr>
          <w:t>[1]</w:t>
        </w:r>
      </w:hyperlink>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对中国人来说，日本的“三三九度”一定是很新奇的。双蛱蝶大概指的是酒壶上的蝴蝶结，或者是礼品用的彩带吧。</w:t>
      </w:r>
      <w:hyperlink w:anchor="_2_66">
        <w:bookmarkStart w:id="62" w:name="_2_65"/>
        <w:bookmarkEnd w:id="62"/>
      </w:hyperlink>
      <w:hyperlink w:anchor="_2_66">
        <w:r w:rsidRPr="00981869">
          <w:rPr>
            <w:rStyle w:val="10Text"/>
            <w:rFonts w:asciiTheme="minorHAnsi" w:eastAsiaTheme="minorEastAsia" w:hAnsiTheme="minorHAnsi"/>
            <w:color w:val="000000" w:themeColor="text1"/>
            <w:sz w:val="21"/>
          </w:rPr>
          <w:t>[2]</w:t>
        </w:r>
      </w:hyperlink>
      <w:r w:rsidRPr="00981869">
        <w:rPr>
          <w:rFonts w:asciiTheme="minorHAnsi" w:eastAsiaTheme="minorEastAsia" w:hAnsiTheme="minorHAnsi"/>
          <w:b/>
          <w:color w:val="000000" w:themeColor="text1"/>
          <w:sz w:val="21"/>
        </w:rPr>
        <w:t>范曾先生自二十世纪八十年代末去了巴黎，好像至今尚未返乡。</w:t>
      </w:r>
    </w:p>
    <w:p w:rsidR="00981869" w:rsidRPr="00981869" w:rsidRDefault="00981869" w:rsidP="00981869">
      <w:pPr>
        <w:spacing w:before="240" w:after="240"/>
        <w:ind w:firstLine="480"/>
        <w:rPr>
          <w:color w:val="000000" w:themeColor="text1"/>
        </w:rPr>
      </w:pPr>
      <w:r w:rsidRPr="00981869">
        <w:rPr>
          <w:color w:val="000000" w:themeColor="text1"/>
        </w:rPr>
        <w:t>这一年的三月，我荣获日本NHK电视台放送文化奖，这让我高兴不已。四月份，一年一度的神户小学校友会“一一会”（昭和十一年毕业）也同时为我获奖举行了庆祝会。学友们都到了花甲之年，餐桌上谈论的自然多是围绕健康的话题。其中因腰痛而苦恼的人不在少数。</w:t>
      </w:r>
    </w:p>
    <w:p w:rsidR="00981869" w:rsidRPr="00981869" w:rsidRDefault="00981869" w:rsidP="00DC1088">
      <w:pPr>
        <w:pStyle w:val="2"/>
      </w:pPr>
      <w:bookmarkStart w:id="63" w:name="_Toc29569561"/>
      <w:r w:rsidRPr="00981869">
        <w:lastRenderedPageBreak/>
        <w:t>级友</w:t>
      </w:r>
      <w:bookmarkEnd w:id="63"/>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人境结庐多少难，</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年颓齿软越梅酸。</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青衫红袖都腰痛，</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犹按新诗春梦残。</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人境结庐，陶渊明的“饮酒”第五首里有一句“结庐在人境”，说的是生活在世俗当中。</w:t>
      </w:r>
    </w:p>
    <w:p w:rsidR="00981869" w:rsidRPr="00981869" w:rsidRDefault="00981869" w:rsidP="00981869">
      <w:pPr>
        <w:spacing w:before="240" w:after="240"/>
        <w:ind w:firstLine="480"/>
        <w:rPr>
          <w:color w:val="000000" w:themeColor="text1"/>
        </w:rPr>
      </w:pPr>
      <w:r w:rsidRPr="00981869">
        <w:rPr>
          <w:color w:val="000000" w:themeColor="text1"/>
        </w:rPr>
        <w:t>齿软，韩偓（844—923）的诗中有句“手香江橘嫩，齿软越梅酸”。</w:t>
      </w:r>
    </w:p>
    <w:p w:rsidR="00981869" w:rsidRPr="00981869" w:rsidRDefault="00981869" w:rsidP="00981869">
      <w:pPr>
        <w:spacing w:before="240" w:after="240"/>
        <w:ind w:firstLine="480"/>
        <w:rPr>
          <w:color w:val="000000" w:themeColor="text1"/>
        </w:rPr>
      </w:pPr>
      <w:r w:rsidRPr="00981869">
        <w:rPr>
          <w:color w:val="000000" w:themeColor="text1"/>
        </w:rPr>
        <w:t>青衫，指的是古代的学生服，也指青年人。</w:t>
      </w:r>
    </w:p>
    <w:p w:rsidR="00981869" w:rsidRPr="00981869" w:rsidRDefault="00981869" w:rsidP="00981869">
      <w:pPr>
        <w:spacing w:before="240" w:after="240"/>
        <w:ind w:firstLine="480"/>
        <w:rPr>
          <w:color w:val="000000" w:themeColor="text1"/>
        </w:rPr>
      </w:pPr>
      <w:r w:rsidRPr="00981869">
        <w:rPr>
          <w:color w:val="000000" w:themeColor="text1"/>
        </w:rPr>
        <w:t>红袖，说的是年轻的女性。</w:t>
      </w:r>
    </w:p>
    <w:p w:rsidR="00981869" w:rsidRPr="00981869" w:rsidRDefault="00981869" w:rsidP="00981869">
      <w:pPr>
        <w:spacing w:before="240" w:after="240"/>
        <w:ind w:firstLine="480"/>
        <w:rPr>
          <w:color w:val="000000" w:themeColor="text1"/>
        </w:rPr>
      </w:pPr>
      <w:r w:rsidRPr="00981869">
        <w:rPr>
          <w:color w:val="000000" w:themeColor="text1"/>
        </w:rPr>
        <w:t>身居世俗之中，希望能不再操劳。相互上了年纪，牙齿也参差不齐了，对梅子的酸也格外敏感了，曾经的年轻男女现在也都在诉说着腰痛或其他的不适。而我却盘算着新的劳作，尽管身心日趋衰退，但我仍要书写自己的梦，仍在不断地努力着。</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一九八五年是林则徐诞辰二百周年，我有幸被邀请参加了在福州举行的研讨会。一八三九年为了解决鸦片问题，林则徐受命于当朝皇帝，作为钦差大臣被派往广东，这一年他虚岁五十五。与英国之间发生的战事被世间称为“鸦片战争”，所以也可以说东亚近代史就始于这场战争。于是，研讨会的主题并不仅限于林则徐，也涉及中国的现代化。</w:t>
      </w:r>
    </w:p>
    <w:p w:rsidR="00981869" w:rsidRPr="00981869" w:rsidRDefault="00981869" w:rsidP="00981869">
      <w:pPr>
        <w:spacing w:before="240" w:after="240"/>
        <w:ind w:firstLine="480"/>
        <w:rPr>
          <w:color w:val="000000" w:themeColor="text1"/>
        </w:rPr>
      </w:pPr>
      <w:r w:rsidRPr="00981869">
        <w:rPr>
          <w:color w:val="000000" w:themeColor="text1"/>
        </w:rPr>
        <w:t>因我写过一部小说描写鸦片战争的缘故，所以被邀请参加了研讨会。福州是林则徐的出生地，也是他的陵墓所在。而我虽然多次来过福州，但是没有去过林则徐的墓地。因为墓地在军事禁区里面，就是说在军事要塞的里面。为了纪念林则徐，这次得到特殊许可后，我们前往林则徐墓地参观。虽说墓地在军事禁区里面，其实就在军事要塞入口处不远的地方。在担任总督期间，林则徐为其父亲修建了墓地，而他自己最后也葬在了这里。墓地很大，虽有很多这样的墓地被毁坏，但他的陵墓由于在军事禁区里面而幸免。</w:t>
      </w:r>
    </w:p>
    <w:p w:rsidR="00981869" w:rsidRPr="00981869" w:rsidRDefault="00981869" w:rsidP="00981869">
      <w:pPr>
        <w:spacing w:before="240" w:after="240"/>
        <w:ind w:firstLine="480"/>
        <w:rPr>
          <w:color w:val="000000" w:themeColor="text1"/>
        </w:rPr>
      </w:pPr>
      <w:r w:rsidRPr="00981869">
        <w:rPr>
          <w:color w:val="000000" w:themeColor="text1"/>
        </w:rPr>
        <w:t>主办研讨会的是福建社会科学院，该院院长林子东女士是林则徐的直系第五代子孙。她是个身材矮小很和蔼的中年女子。</w:t>
      </w:r>
    </w:p>
    <w:p w:rsidR="00981869" w:rsidRPr="00981869" w:rsidRDefault="00981869" w:rsidP="00981869">
      <w:pPr>
        <w:spacing w:before="240" w:after="240"/>
        <w:ind w:firstLine="480"/>
        <w:rPr>
          <w:color w:val="000000" w:themeColor="text1"/>
        </w:rPr>
      </w:pPr>
      <w:r w:rsidRPr="00981869">
        <w:rPr>
          <w:color w:val="000000" w:themeColor="text1"/>
        </w:rPr>
        <w:t>福州研讨会结束后，我因收集素材和采访去了厦门。去年曾和司马辽太郎先生一行去过厦门，但此次没有绕道德化而是径直到了厦门。</w:t>
      </w:r>
    </w:p>
    <w:p w:rsidR="00981869" w:rsidRPr="00981869" w:rsidRDefault="00981869" w:rsidP="00981869">
      <w:pPr>
        <w:spacing w:before="240" w:after="240"/>
        <w:ind w:firstLine="480"/>
        <w:rPr>
          <w:color w:val="000000" w:themeColor="text1"/>
        </w:rPr>
      </w:pPr>
      <w:r w:rsidRPr="00981869">
        <w:rPr>
          <w:color w:val="000000" w:themeColor="text1"/>
        </w:rPr>
        <w:t>厦门原隶属于同安县，郑成功（1624—1662）将其改名为思明州。其意是思念明王朝。由于这里白鹭甚多，所以厦门的雅称叫作鹭江。</w:t>
      </w:r>
    </w:p>
    <w:p w:rsidR="00981869" w:rsidRPr="00981869" w:rsidRDefault="00981869" w:rsidP="00DC1088">
      <w:pPr>
        <w:pStyle w:val="2"/>
      </w:pPr>
      <w:bookmarkStart w:id="64" w:name="_Toc29569562"/>
      <w:r w:rsidRPr="00981869">
        <w:t>厦门</w:t>
      </w:r>
      <w:bookmarkEnd w:id="64"/>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一只思明鹭，</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念归缝白云。</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故乡秋未老，</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莫复恨离群。</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清晰可见一只闻名遐迩的厦门白鹭在高高的蓝天上，据说因这里的环境污染白鹭曾一度失去踪影，只有少数几只思恋故土的白鹭飞回，在白云之间盘旋，好似缝合被撕裂的白云一样。因厦门市环保措施的成功，故乡时值秋意盎然，成双结对的白鹭一定也在相互追逐着嬉戏，再也不会因离群而怨恨什么了。</w:t>
      </w:r>
    </w:p>
    <w:p w:rsidR="00981869" w:rsidRPr="00981869" w:rsidRDefault="00981869" w:rsidP="00981869">
      <w:pPr>
        <w:spacing w:before="240" w:after="240"/>
        <w:ind w:firstLine="480"/>
        <w:rPr>
          <w:color w:val="000000" w:themeColor="text1"/>
        </w:rPr>
      </w:pPr>
      <w:r w:rsidRPr="00981869">
        <w:rPr>
          <w:color w:val="000000" w:themeColor="text1"/>
        </w:rPr>
        <w:t>从厦门飞往上海，又从上海坐火车直奔宁波。很久以来我就想拜访舟山列岛的普陀山，但一直没有机会。鸦片战争时期，英国军队曾占领这里，但据说在商讨是否将这里变为殖民地时，意见分歧很大。比较香港和舟山的结果，选中了香港。传说，占领舟山后，英军或生病或死亡的为数不少，这让英军给这里打上了不祥之地的烙印；另外，也有一种反对意见说，从防卫角度来看，这里距离英军驻扎地印度太远了。</w:t>
      </w:r>
    </w:p>
    <w:p w:rsidR="00981869" w:rsidRPr="00981869" w:rsidRDefault="00981869" w:rsidP="00981869">
      <w:pPr>
        <w:spacing w:before="240" w:after="240"/>
        <w:ind w:firstLine="480"/>
        <w:rPr>
          <w:color w:val="000000" w:themeColor="text1"/>
        </w:rPr>
      </w:pPr>
      <w:r w:rsidRPr="00981869">
        <w:rPr>
          <w:color w:val="000000" w:themeColor="text1"/>
        </w:rPr>
        <w:t>参加纪念林则徐研讨会是个绝好的机会，因此我决定前往舟山。从宁波坐船，四个半小时后抵达普陀山。</w:t>
      </w:r>
    </w:p>
    <w:p w:rsidR="00981869" w:rsidRPr="00981869" w:rsidRDefault="00981869" w:rsidP="00981869">
      <w:pPr>
        <w:spacing w:before="240" w:after="240"/>
        <w:ind w:firstLine="480"/>
        <w:rPr>
          <w:color w:val="000000" w:themeColor="text1"/>
        </w:rPr>
      </w:pPr>
      <w:r w:rsidRPr="00981869">
        <w:rPr>
          <w:color w:val="000000" w:themeColor="text1"/>
        </w:rPr>
        <w:t>普陀山位于浙江省舟山群岛，这个面积为十二万平方千米的岛屿全部是朝拜观音菩萨的道场。传说距南印度马拉巴尔海岸很近的POTALAKA是观音居住的地方，汉字谐音译为“普陀洛迦”。就在舟山普陀山旁边有个更小的洛迦岛，这两个岛屿便组成了普陀洛迦。</w:t>
      </w:r>
    </w:p>
    <w:p w:rsidR="00981869" w:rsidRPr="00981869" w:rsidRDefault="00981869" w:rsidP="00981869">
      <w:pPr>
        <w:spacing w:before="240" w:after="240"/>
        <w:ind w:firstLine="480"/>
        <w:rPr>
          <w:color w:val="000000" w:themeColor="text1"/>
        </w:rPr>
      </w:pPr>
      <w:r w:rsidRPr="00981869">
        <w:rPr>
          <w:color w:val="000000" w:themeColor="text1"/>
        </w:rPr>
        <w:t>普陀山始创于日本僧人慧萼。当年（日本）嵯峨皇上很想去中国的五台山捐赠进香，慧萼和尚作为使者先后四次被派遣入唐。圆仁（慈觉大师）所著《入唐求法巡礼行记》中也记载了慧萼的名字。唐朝大中十二年（858），慧萼和尚手捧从五台山恭请的观音像打算回国，然而所乘船只在普陀山海面搁浅无法行进。此事让慧萼和尚认定这是观音菩萨不愿意去日本，随后便在该地修建了一个小庙宇安顿下来。</w:t>
      </w:r>
    </w:p>
    <w:p w:rsidR="00981869" w:rsidRPr="00981869" w:rsidRDefault="00981869" w:rsidP="00981869">
      <w:pPr>
        <w:spacing w:before="240" w:after="240"/>
        <w:ind w:firstLine="480"/>
        <w:rPr>
          <w:color w:val="000000" w:themeColor="text1"/>
        </w:rPr>
      </w:pPr>
      <w:r w:rsidRPr="00981869">
        <w:rPr>
          <w:color w:val="000000" w:themeColor="text1"/>
        </w:rPr>
        <w:t>船只搁浅的一种说法是遇到了“铁莲花”，也有遇到了海豚的传说。因此，这一带的海面也曾被称作“莲花洋”。</w:t>
      </w:r>
    </w:p>
    <w:p w:rsidR="00981869" w:rsidRPr="00981869" w:rsidRDefault="00981869" w:rsidP="00981869">
      <w:pPr>
        <w:spacing w:before="240" w:after="240"/>
        <w:ind w:firstLine="480"/>
        <w:rPr>
          <w:color w:val="000000" w:themeColor="text1"/>
        </w:rPr>
      </w:pPr>
      <w:r w:rsidRPr="00981869">
        <w:rPr>
          <w:color w:val="000000" w:themeColor="text1"/>
        </w:rPr>
        <w:t>前汉末期，为了躲避王莽之乱，一个名叫梅福的仙人来到该岛，传说是来炼仙丹的。因而该岛曾取名为“梅岭”。自从慧萼来了之后便更名为普陀山了。</w:t>
      </w:r>
    </w:p>
    <w:p w:rsidR="00981869" w:rsidRPr="00981869" w:rsidRDefault="00981869" w:rsidP="00981869">
      <w:pPr>
        <w:spacing w:before="240" w:after="240"/>
        <w:ind w:firstLine="480"/>
        <w:rPr>
          <w:color w:val="000000" w:themeColor="text1"/>
        </w:rPr>
      </w:pPr>
      <w:r w:rsidRPr="00981869">
        <w:rPr>
          <w:color w:val="000000" w:themeColor="text1"/>
        </w:rPr>
        <w:t>岛内有很多寺庙，无论哪一个都是供奉观音菩萨的。其中最大的寺庙便是康熙三十八年（1699）因皇帝赏赐“普济群灵”银两而得名的“普济寺”。除了普济寺，还有法雨寺、慧济寺、潮音洞、大乘庵、梵音洞等。在日本开创黄檗山万福寺的隐元禅师出家前曾在普陀山潮音洞担任过“茶头”（在佛前献茶或向大众献茶的工作）。受“水户藩”盛邀的儒者朱舜水（1600—1682）也是从普陀山东渡去的日本。</w:t>
      </w:r>
    </w:p>
    <w:p w:rsidR="00981869" w:rsidRPr="00981869" w:rsidRDefault="00981869" w:rsidP="00981869">
      <w:pPr>
        <w:spacing w:before="240" w:after="240"/>
        <w:ind w:firstLine="480"/>
        <w:rPr>
          <w:color w:val="000000" w:themeColor="text1"/>
        </w:rPr>
      </w:pPr>
      <w:r w:rsidRPr="00981869">
        <w:rPr>
          <w:color w:val="000000" w:themeColor="text1"/>
        </w:rPr>
        <w:t>宋代王安石于庆历七年（1047）二十七岁时曾任知鄞县（宁波）县令，在此任职三年。王安石在任期间曾巡访过管辖内的舟山群岛，下面这首题为“游洛迦山”的五言律诗便是当时在洛迦山留下的。</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山势欲压海，</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禅宫向此开。</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鱼龙腥不到，</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日月影先来。</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树色秋擎出，</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钟声浪答回。</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何期乘吏役，</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暂此拂尘埃。</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这个岛屿因为有了寺庙，就连鱼类等海腥味道也不会飘到这里来，比起其他地方，日月之光总是最先照耀这里。秋天的树色是那样迷人，对应着庙宇的钟声，阵阵海浪附和着作答。</w:t>
      </w:r>
    </w:p>
    <w:p w:rsidR="00981869" w:rsidRPr="00981869" w:rsidRDefault="00981869" w:rsidP="00981869">
      <w:pPr>
        <w:spacing w:before="240" w:after="240"/>
        <w:ind w:firstLine="480"/>
        <w:rPr>
          <w:color w:val="000000" w:themeColor="text1"/>
        </w:rPr>
      </w:pPr>
      <w:r w:rsidRPr="00981869">
        <w:rPr>
          <w:color w:val="000000" w:themeColor="text1"/>
        </w:rPr>
        <w:t>实在没有想到，因公事前来，还能暂时享受这世俗的时间。看得出来，王安石为此行备感兴奋。</w:t>
      </w:r>
    </w:p>
    <w:p w:rsidR="00981869" w:rsidRPr="00981869" w:rsidRDefault="00981869" w:rsidP="00981869">
      <w:pPr>
        <w:spacing w:before="240" w:after="240"/>
        <w:ind w:firstLine="480"/>
        <w:rPr>
          <w:color w:val="000000" w:themeColor="text1"/>
        </w:rPr>
      </w:pPr>
      <w:r w:rsidRPr="00981869">
        <w:rPr>
          <w:color w:val="000000" w:themeColor="text1"/>
        </w:rPr>
        <w:t>历史上，王安石时而被称作恶人，但我却喜欢他。因为他对佛教慈悲的认同是他思想的根本所在。在普陀山，我依王安石这首诗韵随赋一首。</w:t>
      </w:r>
    </w:p>
    <w:p w:rsidR="00981869" w:rsidRPr="00981869" w:rsidRDefault="00981869" w:rsidP="00DC1088">
      <w:pPr>
        <w:pStyle w:val="2"/>
      </w:pPr>
      <w:bookmarkStart w:id="65" w:name="_Toc29569563"/>
      <w:r w:rsidRPr="00981869">
        <w:t>游普陀山和王安石游洛迦山韵</w:t>
      </w:r>
      <w:bookmarkEnd w:id="65"/>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普济观音寺，</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扶桑慧萼开。</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莲洋摇月稳，</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梅岭避殃来。</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懦府偷安久，</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骄船鼙鼓回。</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黄粱何处熟，</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脱帽掸轻埃。</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这里的观音寺庙，由日本僧人慧萼所开创。据说，他乘坐的船因在这里遇到莲花洋而无法前行。那片海面至今仍摇动着朦胧的月影，显得十分恬静。很久以前，有个为躲避乱世的名叫梅福的仙人来到这个岛屿，从此这里就被称作梅岭。然而，尽管这里被认为是远离动荡的祥和岛屿，但在十九世纪中叶的鸦片战争中，还是遭遇了英国军队的进攻。软弱寡断的清政府沉溺于长久以来的太平盛世而疏于防御，让你仿佛看到当年傲慢的异国军舰演奏着进行曲在这片海域炫耀。</w:t>
      </w:r>
    </w:p>
    <w:p w:rsidR="00981869" w:rsidRPr="00981869" w:rsidRDefault="00981869" w:rsidP="00981869">
      <w:pPr>
        <w:spacing w:before="240" w:after="240"/>
        <w:ind w:firstLine="480"/>
        <w:rPr>
          <w:color w:val="000000" w:themeColor="text1"/>
        </w:rPr>
      </w:pPr>
      <w:r w:rsidRPr="00981869">
        <w:rPr>
          <w:color w:val="000000" w:themeColor="text1"/>
        </w:rPr>
        <w:t>鸦片战争结束后，香港岛被迫割让，这已然是一个半世纪之前的事了。现在，香港岛马上就要回归中国了，这一切恰如邯郸一梦，似乎鸦片战争中烧煮的黄粱仍在附近的炊烟之中。想到这里，不由得摘下帽子，轻轻弹去那厚厚的尘埃。</w:t>
      </w:r>
    </w:p>
    <w:p w:rsidR="00981869" w:rsidRPr="00981869" w:rsidRDefault="00981869" w:rsidP="00981869">
      <w:pPr>
        <w:spacing w:before="240" w:after="240"/>
        <w:ind w:firstLine="480"/>
        <w:rPr>
          <w:color w:val="000000" w:themeColor="text1"/>
        </w:rPr>
      </w:pPr>
      <w:r w:rsidRPr="00981869">
        <w:rPr>
          <w:color w:val="000000" w:themeColor="text1"/>
        </w:rPr>
        <w:t>唐代传奇中有《枕中记》一书，故事说的是一个名叫卢生的青年来到邯郸投宿，梦中尽享荣华富贵，醒来时发现这一切仅仅是烧煮黄粱的一段时间而已。</w:t>
      </w:r>
    </w:p>
    <w:p w:rsidR="00981869" w:rsidRPr="00981869" w:rsidRDefault="00981869" w:rsidP="00981869">
      <w:pPr>
        <w:spacing w:before="240" w:after="240"/>
        <w:ind w:firstLine="480"/>
        <w:rPr>
          <w:color w:val="000000" w:themeColor="text1"/>
        </w:rPr>
      </w:pPr>
      <w:r w:rsidRPr="00981869">
        <w:rPr>
          <w:color w:val="000000" w:themeColor="text1"/>
        </w:rPr>
        <w:t>从普陀山经由宁波回到了上海，然后从上海飞回了北京。</w:t>
      </w:r>
    </w:p>
    <w:p w:rsidR="00981869" w:rsidRPr="00981869" w:rsidRDefault="00981869" w:rsidP="00981869">
      <w:pPr>
        <w:spacing w:before="240" w:after="240"/>
        <w:ind w:firstLine="480"/>
        <w:rPr>
          <w:color w:val="000000" w:themeColor="text1"/>
        </w:rPr>
      </w:pPr>
      <w:r w:rsidRPr="00981869">
        <w:rPr>
          <w:color w:val="000000" w:themeColor="text1"/>
        </w:rPr>
        <w:t>从北京回日本的前一天，中午接受了中国作家协会的款待，晚上接受了作家出版社的款待，和以往一样都是盛情难却的美味大餐。</w:t>
      </w:r>
    </w:p>
    <w:p w:rsidR="00981869" w:rsidRPr="00981869" w:rsidRDefault="00981869" w:rsidP="00981869">
      <w:pPr>
        <w:spacing w:before="240" w:after="240"/>
        <w:ind w:firstLine="480"/>
        <w:rPr>
          <w:color w:val="000000" w:themeColor="text1"/>
        </w:rPr>
      </w:pPr>
      <w:r w:rsidRPr="00981869">
        <w:rPr>
          <w:color w:val="000000" w:themeColor="text1"/>
        </w:rPr>
        <w:t>中日两国每年都有作家代表团的互访。这一年的四月，以张光年为团长的代表团访问了日本，我也有幸接待他们到我神户的家中做客。时值日本樱花盛开，也顺道去了神户护国神社赏花。</w:t>
      </w:r>
    </w:p>
    <w:p w:rsidR="00981869" w:rsidRPr="00981869" w:rsidRDefault="00981869" w:rsidP="00981869">
      <w:pPr>
        <w:spacing w:before="240" w:after="240"/>
        <w:ind w:firstLine="480"/>
        <w:rPr>
          <w:color w:val="000000" w:themeColor="text1"/>
        </w:rPr>
      </w:pPr>
      <w:r w:rsidRPr="00981869">
        <w:rPr>
          <w:color w:val="000000" w:themeColor="text1"/>
        </w:rPr>
        <w:t>张光年先生是诗人，同时也是文艺评论家。听说此次来日本之前刚刚做了肠部手术，出院才两天，让我们对如此高龄的张先生</w:t>
      </w:r>
      <w:r w:rsidRPr="00981869">
        <w:rPr>
          <w:color w:val="000000" w:themeColor="text1"/>
        </w:rPr>
        <w:lastRenderedPageBreak/>
        <w:t>的健康状况不免十分担忧。</w:t>
      </w:r>
    </w:p>
    <w:p w:rsidR="00981869" w:rsidRPr="00981869" w:rsidRDefault="00981869" w:rsidP="00981869">
      <w:pPr>
        <w:spacing w:before="240" w:after="240"/>
        <w:ind w:firstLine="480"/>
        <w:rPr>
          <w:color w:val="000000" w:themeColor="text1"/>
        </w:rPr>
      </w:pPr>
      <w:r w:rsidRPr="00981869">
        <w:rPr>
          <w:color w:val="000000" w:themeColor="text1"/>
        </w:rPr>
        <w:t>此次在北京见到了张光年先生，他身体很好，听说刚从湖北旅游归来。在北海公园的“仿膳”我们一起用餐，张先生带来了他此前去湖北旅行途中所创的八首绝句墨宝相赠予我。</w:t>
      </w:r>
    </w:p>
    <w:p w:rsidR="00981869" w:rsidRPr="00981869" w:rsidRDefault="00981869" w:rsidP="00981869">
      <w:pPr>
        <w:spacing w:before="240" w:after="240"/>
        <w:ind w:firstLine="480"/>
        <w:rPr>
          <w:color w:val="000000" w:themeColor="text1"/>
        </w:rPr>
      </w:pPr>
      <w:r w:rsidRPr="00981869">
        <w:rPr>
          <w:color w:val="000000" w:themeColor="text1"/>
        </w:rPr>
        <w:t>这八首绝句中，有一首是拜访王昭君故里时的诗作。王昭君出生于湖北的巫山，嫁给匈奴单于的故事非常有名，也因此常常被看作悲剧的主人公。下面是张光年先生的七言绝句：</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铁骑压境汉宫惊，</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虎将谋臣妙计生。</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独有昭君闯绝域，</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千古传奇唱到今。</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这是一首咏史的诗，是一首没有将王昭君视为悲剧的诗，也可以说是在赞许王昭君的威严可敬。的确，迄今为止很多以王昭君为主题的诗是强调离开汉朝皇宫远嫁到大漠匈奴的悲剧色彩。但是，王安石在他《明妃曲》这首长诗中却有下面的句子：</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汉恩自浅胡自深，</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人生乐在相知心。</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拥有后宫佳丽三千的汉代皇帝和王昭君甚至从未谋面，当属薄情吧。相比之下，王昭君和匈奴首领之间却有多个子女，可谓爱情深厚吧。人生最大的愉悦莫过于感受到那颗知己的心，纵然留在汉朝又何尝不是悲剧，而到了匈奴却得到了幸福。这是王安石的想法。</w:t>
      </w:r>
    </w:p>
    <w:p w:rsidR="00981869" w:rsidRPr="00981869" w:rsidRDefault="00981869" w:rsidP="00981869">
      <w:pPr>
        <w:spacing w:before="240" w:after="240"/>
        <w:ind w:firstLine="480"/>
        <w:rPr>
          <w:color w:val="000000" w:themeColor="text1"/>
        </w:rPr>
      </w:pPr>
      <w:r w:rsidRPr="00981869">
        <w:rPr>
          <w:color w:val="000000" w:themeColor="text1"/>
        </w:rPr>
        <w:t>这首诗引起了轩然大波。当时的宋朝和契丹族的辽国关系紧张，“汉朝薄情胡人恩重”的说法被认为是极不像话、没有民族观念、亡国思想，因而备受指责。</w:t>
      </w:r>
    </w:p>
    <w:p w:rsidR="00981869" w:rsidRPr="00981869" w:rsidRDefault="00981869" w:rsidP="00981869">
      <w:pPr>
        <w:spacing w:before="240" w:after="240"/>
        <w:ind w:firstLine="480"/>
        <w:rPr>
          <w:color w:val="000000" w:themeColor="text1"/>
        </w:rPr>
      </w:pPr>
      <w:r w:rsidRPr="00981869">
        <w:rPr>
          <w:color w:val="000000" w:themeColor="text1"/>
        </w:rPr>
        <w:t>而我喜欢王安石却正因为这一点。无论是汉朝还是匈奴均是平等的，问题仅是恩情的深浅。所以我认为在王安石的内心深处存有佛教的平等思想。</w:t>
      </w:r>
    </w:p>
    <w:p w:rsidR="00981869" w:rsidRPr="00981869" w:rsidRDefault="00981869" w:rsidP="00981869">
      <w:pPr>
        <w:spacing w:before="240" w:after="240"/>
        <w:ind w:firstLine="480"/>
        <w:rPr>
          <w:color w:val="000000" w:themeColor="text1"/>
        </w:rPr>
      </w:pPr>
      <w:r w:rsidRPr="00981869">
        <w:rPr>
          <w:color w:val="000000" w:themeColor="text1"/>
        </w:rPr>
        <w:t>张先生的八首诗我无法一一和韵，只选了一首和韵随赋，也就是在王昭君故里所作的那首。</w:t>
      </w:r>
    </w:p>
    <w:p w:rsidR="00981869" w:rsidRPr="00981869" w:rsidRDefault="00981869" w:rsidP="00DC1088">
      <w:pPr>
        <w:pStyle w:val="2"/>
      </w:pPr>
      <w:bookmarkStart w:id="66" w:name="_Toc29569564"/>
      <w:r w:rsidRPr="00981869">
        <w:t>和张光年先生韵</w:t>
      </w:r>
      <w:bookmarkEnd w:id="66"/>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风寒朔北梦魂惊，</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异域不妨情意生。</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乐尽相知宁亿兆，</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弭兵三世古犹今。</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弭兵，说的是宁熄战事，王昭君出嫁到匈奴后，汉朝和匈奴之间持续了三代和平，从而使亿兆的百姓得以安宁。但是，这并不意味着王昭君牺牲了自我。对她而言，应该正如王安石所说尽享了“相知”的愉悦吧。即便是在异域他乡，彼此产生情意就不应该了吗？</w:t>
      </w:r>
    </w:p>
    <w:p w:rsidR="00981869" w:rsidRPr="00981869" w:rsidRDefault="00981869" w:rsidP="00981869">
      <w:pPr>
        <w:spacing w:before="240" w:after="240"/>
        <w:ind w:firstLine="480"/>
        <w:rPr>
          <w:color w:val="000000" w:themeColor="text1"/>
        </w:rPr>
      </w:pPr>
      <w:r w:rsidRPr="00981869">
        <w:rPr>
          <w:color w:val="000000" w:themeColor="text1"/>
        </w:rPr>
        <w:t>这天晚上的宴请在北京市内的某家餐馆，我见到了冯牧、丛维熙、唐达成、龙世辉以及高蔚女士。</w:t>
      </w:r>
    </w:p>
    <w:p w:rsidR="00981869" w:rsidRPr="00981869" w:rsidRDefault="00981869" w:rsidP="00981869">
      <w:pPr>
        <w:spacing w:before="240" w:after="240"/>
        <w:ind w:firstLine="480"/>
        <w:rPr>
          <w:color w:val="000000" w:themeColor="text1"/>
        </w:rPr>
      </w:pPr>
      <w:r w:rsidRPr="00981869">
        <w:rPr>
          <w:color w:val="000000" w:themeColor="text1"/>
        </w:rPr>
        <w:t>丛维熙先生在这一年的四月作为代表团成员和张光年先生一起到过我家，因此我们算是“旧识”了。</w:t>
      </w:r>
    </w:p>
    <w:p w:rsidR="00981869" w:rsidRPr="00981869" w:rsidRDefault="00981869" w:rsidP="00981869">
      <w:pPr>
        <w:spacing w:before="240" w:after="240"/>
        <w:ind w:firstLine="480"/>
        <w:rPr>
          <w:color w:val="000000" w:themeColor="text1"/>
        </w:rPr>
      </w:pPr>
      <w:r w:rsidRPr="00981869">
        <w:rPr>
          <w:color w:val="000000" w:themeColor="text1"/>
        </w:rPr>
        <w:t>丛维熙先生特意为我赋诗一首，如下：</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牛年再逢孺子牛，</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文苑耕耘到白头。</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碧血丹心化翰墨，</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心香一气人间留。</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因为四月在神户相见、十月又在北京相见，故而称作牛年两度相逢。</w:t>
      </w:r>
    </w:p>
    <w:p w:rsidR="00981869" w:rsidRPr="00981869" w:rsidRDefault="00981869" w:rsidP="00981869">
      <w:pPr>
        <w:spacing w:before="240" w:after="240"/>
        <w:ind w:firstLine="480"/>
        <w:rPr>
          <w:color w:val="000000" w:themeColor="text1"/>
        </w:rPr>
      </w:pPr>
      <w:r w:rsidRPr="00981869">
        <w:rPr>
          <w:color w:val="000000" w:themeColor="text1"/>
        </w:rPr>
        <w:t>背着孩童玩耍，在日本用“骑马”来形容，在中国则比喻为牛，即“孺子牛”的寓意。鲁迅题为“自嘲”的诗句有：</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横眉冷对千夫指，</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俯首甘为孺子牛。</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这是非常有名的诗句。意为，即便被上千个男人用手指着辱骂，自己仍会横起眉须、冷冷对峙；但是为了孩子们，却甘愿做牛与其玩耍。这正是鲁迅理想中的壮士形象。</w:t>
      </w:r>
    </w:p>
    <w:p w:rsidR="00981869" w:rsidRPr="00981869" w:rsidRDefault="00981869" w:rsidP="00981869">
      <w:pPr>
        <w:spacing w:before="240" w:after="240"/>
        <w:ind w:firstLine="480"/>
        <w:rPr>
          <w:color w:val="000000" w:themeColor="text1"/>
        </w:rPr>
      </w:pPr>
      <w:r w:rsidRPr="00981869">
        <w:rPr>
          <w:color w:val="000000" w:themeColor="text1"/>
        </w:rPr>
        <w:t>用孺子牛来比喻我，实在是对我的过奖。诗中下一句，说我在文章的田野里耕耘直至头发花白倒是很贴切。毕竟我比丛维熙先生年长九岁。</w:t>
      </w:r>
    </w:p>
    <w:p w:rsidR="00981869" w:rsidRPr="00981869" w:rsidRDefault="00981869" w:rsidP="00981869">
      <w:pPr>
        <w:spacing w:before="240" w:after="240"/>
        <w:ind w:firstLine="480"/>
        <w:rPr>
          <w:color w:val="000000" w:themeColor="text1"/>
        </w:rPr>
      </w:pPr>
      <w:r w:rsidRPr="00981869">
        <w:rPr>
          <w:color w:val="000000" w:themeColor="text1"/>
        </w:rPr>
        <w:t>身怀精诚之人的血为碧色。周朝的苌弘因忠贞进言而被不容，自杀后三年其血化为绿宝石（祖母绿）。此典故可在《庄子》中一阅。中唐时期的李贺（791—817）也有一句：</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恨血千年土中碧</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无论是碧血（精诚）还是丹心（真心）都是我的志向所在，但将此志向化作笔墨，写出留香高雅的作品传给后世却还远远不及。</w:t>
      </w:r>
    </w:p>
    <w:p w:rsidR="00981869" w:rsidRPr="00981869" w:rsidRDefault="00981869" w:rsidP="00981869">
      <w:pPr>
        <w:spacing w:before="240" w:after="240"/>
        <w:ind w:firstLine="480"/>
        <w:rPr>
          <w:color w:val="000000" w:themeColor="text1"/>
        </w:rPr>
      </w:pPr>
      <w:r w:rsidRPr="00981869">
        <w:rPr>
          <w:color w:val="000000" w:themeColor="text1"/>
        </w:rPr>
        <w:lastRenderedPageBreak/>
        <w:t>丛维熙先生是一位怀抱坚韧不屈精神、勇敢地行进在文学道路上的作家。其实，将碧血丹心化作翰墨（笔和墨）的非丛维熙先生莫数。此时，丛维熙先生大概正在执笔他的长篇三部曲的第一部《风泪眼》吧。他的《走向混沌》一书最近已在日本出版了。</w:t>
      </w:r>
    </w:p>
    <w:p w:rsidR="00981869" w:rsidRPr="00981869" w:rsidRDefault="00981869" w:rsidP="00981869">
      <w:pPr>
        <w:spacing w:before="240" w:after="240"/>
        <w:ind w:firstLine="480"/>
        <w:rPr>
          <w:color w:val="000000" w:themeColor="text1"/>
        </w:rPr>
      </w:pPr>
      <w:r w:rsidRPr="00981869">
        <w:rPr>
          <w:color w:val="000000" w:themeColor="text1"/>
        </w:rPr>
        <w:t>张光年先生赠我去湖北旅行途中创作的作品，而丛维熙先生却是特意为我作了一首。</w:t>
      </w:r>
    </w:p>
    <w:p w:rsidR="00981869" w:rsidRPr="00981869" w:rsidRDefault="00981869" w:rsidP="00981869">
      <w:pPr>
        <w:spacing w:before="240" w:after="240"/>
        <w:ind w:firstLine="480"/>
        <w:rPr>
          <w:color w:val="000000" w:themeColor="text1"/>
        </w:rPr>
      </w:pPr>
      <w:r w:rsidRPr="00981869">
        <w:rPr>
          <w:color w:val="000000" w:themeColor="text1"/>
        </w:rPr>
        <w:t>下面这首七言绝句是我和丛先生之韵所作。</w:t>
      </w:r>
    </w:p>
    <w:p w:rsidR="00981869" w:rsidRPr="00981869" w:rsidRDefault="00981869" w:rsidP="00DC1088">
      <w:pPr>
        <w:pStyle w:val="2"/>
      </w:pPr>
      <w:bookmarkStart w:id="67" w:name="_Toc29569565"/>
      <w:r w:rsidRPr="00981869">
        <w:t>和丛维熙先生韵</w:t>
      </w:r>
      <w:bookmarkEnd w:id="67"/>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徘徊践历似蜗牛，</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顽石依然未点头。</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碧血淡浓深几许，</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丹心一片白云留。</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慢吞吞的、迈着蜗牛般的步子。听晋朝的道生说法，连顽石都会点头，而我的笔力却远远无法相比。自以为带着一腔碧血在奋笔疾书，却仍留下了浓淡不一的斑迹，深浅程度究竟如何呢，自己岂敢妄言，只希望这一片丹心能留给高高的白云。</w:t>
      </w:r>
    </w:p>
    <w:p w:rsidR="00981869" w:rsidRPr="00981869" w:rsidRDefault="00981869" w:rsidP="00981869">
      <w:pPr>
        <w:spacing w:before="240" w:after="240"/>
        <w:ind w:firstLine="480"/>
        <w:rPr>
          <w:color w:val="000000" w:themeColor="text1"/>
        </w:rPr>
      </w:pPr>
      <w:r w:rsidRPr="00981869">
        <w:rPr>
          <w:color w:val="000000" w:themeColor="text1"/>
        </w:rPr>
        <w:t>晋朝的道生在苏州虎丘山说法的时候，连无心之石听了都点头称道，后来就有了“顽石点头”的成语。</w:t>
      </w:r>
    </w:p>
    <w:p w:rsidR="00981869" w:rsidRPr="00981869" w:rsidRDefault="00981869" w:rsidP="00981869">
      <w:pPr>
        <w:spacing w:before="240" w:after="240"/>
        <w:ind w:firstLine="480"/>
        <w:rPr>
          <w:color w:val="000000" w:themeColor="text1"/>
        </w:rPr>
      </w:pPr>
      <w:r w:rsidRPr="00981869">
        <w:rPr>
          <w:color w:val="000000" w:themeColor="text1"/>
        </w:rPr>
        <w:t>外出旅游做诗是常有的事，但偶尔回想起曾经的旅途，也会触动做诗的意念。访问伊朗是一九八二年的事，现在仍会时常想起当时的情景。一次在阅读伊朗诗人哈费兹</w:t>
      </w:r>
      <w:hyperlink w:anchor="_3_41">
        <w:bookmarkStart w:id="68" w:name="_3_40"/>
        <w:bookmarkEnd w:id="68"/>
      </w:hyperlink>
      <w:hyperlink w:anchor="_3_41">
        <w:r w:rsidRPr="00981869">
          <w:rPr>
            <w:rStyle w:val="10Text"/>
            <w:color w:val="000000" w:themeColor="text1"/>
            <w:sz w:val="21"/>
          </w:rPr>
          <w:t>[3]</w:t>
        </w:r>
      </w:hyperlink>
      <w:r w:rsidRPr="00981869">
        <w:rPr>
          <w:color w:val="000000" w:themeColor="text1"/>
        </w:rPr>
        <w:t>的诗时，脑海里浮现出曾到过他在（伊朗）设拉子的陵园，随后作了一首诗。</w:t>
      </w:r>
    </w:p>
    <w:p w:rsidR="00981869" w:rsidRPr="00981869" w:rsidRDefault="00981869" w:rsidP="00DC1088">
      <w:pPr>
        <w:pStyle w:val="2"/>
      </w:pPr>
      <w:bookmarkStart w:id="69" w:name="_Toc29569566"/>
      <w:r w:rsidRPr="00981869">
        <w:t>哈费兹庙</w:t>
      </w:r>
      <w:bookmarkEnd w:id="69"/>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酒家深锁断箜篌，</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歌舞恨无蛟蜃楼。</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伪善商尘门大辟，</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诗人庙苑足遨游。</w:t>
      </w:r>
    </w:p>
    <w:p w:rsidR="00981869" w:rsidRPr="00981869" w:rsidRDefault="00981869" w:rsidP="00981869">
      <w:pPr>
        <w:pStyle w:val="Para17"/>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伊朗设拉子（Shiraz）市有波斯名诗人</w:t>
      </w:r>
    </w:p>
    <w:p w:rsidR="00981869" w:rsidRPr="00981869" w:rsidRDefault="00981869" w:rsidP="00981869">
      <w:pPr>
        <w:pStyle w:val="Para17"/>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哈费兹（Hafiz）灵庙。闲人拥挤。</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哈费兹（Hafiz，1326—1389），波斯诗人。歌德正是读了哈费兹的德文译本诗文后深受感动，从而写出了闻名遐迩的“西东诗集”</w:t>
      </w:r>
      <w:hyperlink w:anchor="_4_23">
        <w:bookmarkStart w:id="70" w:name="_4_22"/>
        <w:bookmarkEnd w:id="70"/>
      </w:hyperlink>
      <w:hyperlink w:anchor="_4_23">
        <w:r w:rsidRPr="00981869">
          <w:rPr>
            <w:rStyle w:val="10Text"/>
            <w:rFonts w:asciiTheme="minorHAnsi" w:eastAsiaTheme="minorEastAsia" w:hAnsiTheme="minorHAnsi"/>
            <w:color w:val="000000" w:themeColor="text1"/>
            <w:sz w:val="21"/>
          </w:rPr>
          <w:t>[4]</w:t>
        </w:r>
      </w:hyperlink>
    </w:p>
    <w:p w:rsidR="00981869" w:rsidRPr="00981869" w:rsidRDefault="00981869" w:rsidP="00981869">
      <w:pPr>
        <w:spacing w:before="240" w:after="240"/>
        <w:ind w:firstLine="480"/>
        <w:rPr>
          <w:color w:val="000000" w:themeColor="text1"/>
        </w:rPr>
      </w:pPr>
      <w:r w:rsidRPr="00981869">
        <w:rPr>
          <w:color w:val="000000" w:themeColor="text1"/>
        </w:rPr>
        <w:t>酒家深锁，一三五三年穆巴利兹占领了设拉子，并实行了严格的伊斯兰戒律，酒馆被关闭，歌舞被禁止。</w:t>
      </w:r>
    </w:p>
    <w:p w:rsidR="00981869" w:rsidRPr="00981869" w:rsidRDefault="00981869" w:rsidP="00981869">
      <w:pPr>
        <w:spacing w:before="240" w:after="240"/>
        <w:ind w:firstLine="480"/>
        <w:rPr>
          <w:color w:val="000000" w:themeColor="text1"/>
        </w:rPr>
      </w:pPr>
      <w:r w:rsidRPr="00981869">
        <w:rPr>
          <w:color w:val="000000" w:themeColor="text1"/>
        </w:rPr>
        <w:t>箜篌，就是竖琴。</w:t>
      </w:r>
    </w:p>
    <w:p w:rsidR="00981869" w:rsidRPr="00981869" w:rsidRDefault="00981869" w:rsidP="00981869">
      <w:pPr>
        <w:spacing w:before="240" w:after="240"/>
        <w:ind w:firstLine="480"/>
        <w:rPr>
          <w:color w:val="000000" w:themeColor="text1"/>
        </w:rPr>
      </w:pPr>
      <w:r w:rsidRPr="00981869">
        <w:rPr>
          <w:color w:val="000000" w:themeColor="text1"/>
        </w:rPr>
        <w:lastRenderedPageBreak/>
        <w:t>蛟蜃楼，蜃气楼。蛟（水神）和蜃（大的蛤蜊）形成的一种怪异景象。</w:t>
      </w:r>
    </w:p>
    <w:p w:rsidR="00981869" w:rsidRPr="00981869" w:rsidRDefault="00981869" w:rsidP="00981869">
      <w:pPr>
        <w:spacing w:before="240" w:after="240"/>
        <w:ind w:firstLine="480"/>
        <w:rPr>
          <w:color w:val="000000" w:themeColor="text1"/>
        </w:rPr>
      </w:pPr>
      <w:r w:rsidRPr="00981869">
        <w:rPr>
          <w:color w:val="000000" w:themeColor="text1"/>
        </w:rPr>
        <w:t>伪善商尘，在穆巴利兹的强制禁欲时代，哈费兹写过一首大意为“即使酒家的大门被关闭，也请真主放心，因为虚伪和伪善的店门将被打开”的诗句。</w:t>
      </w:r>
    </w:p>
    <w:p w:rsidR="00981869" w:rsidRPr="00981869" w:rsidRDefault="00981869" w:rsidP="00981869">
      <w:pPr>
        <w:spacing w:before="240" w:after="240"/>
        <w:ind w:firstLine="480"/>
        <w:rPr>
          <w:color w:val="000000" w:themeColor="text1"/>
        </w:rPr>
      </w:pPr>
      <w:r w:rsidRPr="00981869">
        <w:rPr>
          <w:color w:val="000000" w:themeColor="text1"/>
        </w:rPr>
        <w:t>诗人庙苑，哈费兹在生前曾就自己的坟墓写过如下一首诗：</w:t>
      </w:r>
    </w:p>
    <w:p w:rsidR="00981869" w:rsidRPr="00981869" w:rsidRDefault="00981869" w:rsidP="00981869">
      <w:pPr>
        <w:pStyle w:val="Para13"/>
        <w:spacing w:before="624" w:after="312"/>
        <w:ind w:left="420"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汇集着心灵穿越我墓地的朋友呀，这里，迟早是你们盛装旋舞的圣地。</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遨游，自由自在地游玩。李白有“三山动逸兴，五马同遨游”的诗句。</w:t>
      </w:r>
    </w:p>
    <w:p w:rsidR="00981869" w:rsidRPr="00981869" w:rsidRDefault="00981869" w:rsidP="00981869">
      <w:pPr>
        <w:spacing w:before="240" w:after="240"/>
        <w:ind w:firstLine="480"/>
        <w:rPr>
          <w:color w:val="000000" w:themeColor="text1"/>
        </w:rPr>
      </w:pPr>
      <w:r w:rsidRPr="00981869">
        <w:rPr>
          <w:color w:val="000000" w:themeColor="text1"/>
        </w:rPr>
        <w:t>哈费兹的陵园得以细致的修整，到此的游客让这里热闹非凡。恰逢麦加朝圣的季节，朝圣的出发地设拉子汇集了很多人。说到朝圣，哈费兹曾经预言自己的墓地迟早会成为流浪者的朝圣场所。</w:t>
      </w:r>
    </w:p>
    <w:p w:rsidR="00981869" w:rsidRPr="00981869" w:rsidRDefault="00981869" w:rsidP="00981869">
      <w:pPr>
        <w:spacing w:before="240" w:after="240"/>
        <w:ind w:firstLine="480"/>
        <w:rPr>
          <w:color w:val="000000" w:themeColor="text1"/>
        </w:rPr>
      </w:pPr>
      <w:r w:rsidRPr="00981869">
        <w:rPr>
          <w:color w:val="000000" w:themeColor="text1"/>
        </w:rPr>
        <w:t>这年秋天，我为了给《小说新潮》写有关孔融（153—208）的故事，反复阅读了《后汉书》中的《孔融传》。</w:t>
      </w:r>
    </w:p>
    <w:p w:rsidR="00981869" w:rsidRPr="00981869" w:rsidRDefault="00981869" w:rsidP="00981869">
      <w:pPr>
        <w:spacing w:before="240" w:after="240"/>
        <w:ind w:firstLine="480"/>
        <w:rPr>
          <w:color w:val="000000" w:themeColor="text1"/>
        </w:rPr>
      </w:pPr>
      <w:r w:rsidRPr="00981869">
        <w:rPr>
          <w:color w:val="000000" w:themeColor="text1"/>
        </w:rPr>
        <w:t>孔子第二十代孙孔融是个刚烈、直言之士，且舌锋锐利，从未向权势阿谀奉承。正因如此，最终被曹操所杀。</w:t>
      </w:r>
    </w:p>
    <w:p w:rsidR="00981869" w:rsidRPr="00981869" w:rsidRDefault="00981869" w:rsidP="00981869">
      <w:pPr>
        <w:spacing w:before="240" w:after="240"/>
        <w:ind w:firstLine="480"/>
        <w:rPr>
          <w:color w:val="000000" w:themeColor="text1"/>
        </w:rPr>
      </w:pPr>
      <w:r w:rsidRPr="00981869">
        <w:rPr>
          <w:color w:val="000000" w:themeColor="text1"/>
        </w:rPr>
        <w:t>结束中国之旅回到日本之后，我在笔记中曾写过一首诗：</w:t>
      </w:r>
    </w:p>
    <w:p w:rsidR="00981869" w:rsidRPr="00981869" w:rsidRDefault="00981869" w:rsidP="00DC1088">
      <w:pPr>
        <w:pStyle w:val="2"/>
      </w:pPr>
      <w:bookmarkStart w:id="71" w:name="_Toc29569567"/>
      <w:r w:rsidRPr="00981869">
        <w:t>刺舌</w:t>
      </w:r>
      <w:bookmarkEnd w:id="71"/>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乳臭难消白发添，</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多年舐笔笔锋尖。</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仍留舌内初心血，</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一刺淋漓气也炎。</w:t>
      </w:r>
    </w:p>
    <w:p w:rsidR="00981869" w:rsidRPr="00981869" w:rsidRDefault="00981869" w:rsidP="00981869">
      <w:pPr>
        <w:pStyle w:val="Para17"/>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乙丑秋撰孔融故事有感</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孔融五十六岁那年被杀，我现在不仅年长于他，文笔生活也长，但仍难免幼稚，只叹凭空增添了许多白发。舔着用了多年的笔，那笔尖无疑已磨得十分锐利，自己的舌头里是否还流淌着怀抱初衷时那份纯真的血？倘若用力刺下去，那初衷纯真的血一定会猛然涌淌吧，这或许能使我更加气宇轩昂。</w:t>
      </w:r>
    </w:p>
    <w:p w:rsidR="00981869" w:rsidRPr="00981869" w:rsidRDefault="00981869" w:rsidP="00981869">
      <w:pPr>
        <w:spacing w:before="240" w:after="240"/>
        <w:ind w:firstLine="480"/>
        <w:rPr>
          <w:color w:val="000000" w:themeColor="text1"/>
        </w:rPr>
      </w:pPr>
      <w:r w:rsidRPr="00981869">
        <w:rPr>
          <w:color w:val="000000" w:themeColor="text1"/>
        </w:rPr>
        <w:t>手边的笔记本中总会写下一些诗句，但不知为什么有的诗句却丢失了日期。下面这两首五言绝句应该是一九八五年至次年初写的。</w:t>
      </w:r>
    </w:p>
    <w:p w:rsidR="00981869" w:rsidRPr="00981869" w:rsidRDefault="00981869" w:rsidP="00DC1088">
      <w:pPr>
        <w:pStyle w:val="2"/>
      </w:pPr>
      <w:bookmarkStart w:id="72" w:name="_Toc29569568"/>
      <w:r w:rsidRPr="00981869">
        <w:t>逆旅</w:t>
      </w:r>
      <w:bookmarkEnd w:id="72"/>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逆旅同为客，</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浮生离合多。</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冰壶醪醴尽，</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益似恋灯蛾。</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逆旅，这里的“逆”同“迎”，迎接出游的人，即旅馆。</w:t>
      </w:r>
    </w:p>
    <w:p w:rsidR="00981869" w:rsidRPr="00981869" w:rsidRDefault="00981869" w:rsidP="00981869">
      <w:pPr>
        <w:spacing w:before="240" w:after="240"/>
        <w:ind w:firstLine="480"/>
        <w:rPr>
          <w:color w:val="000000" w:themeColor="text1"/>
        </w:rPr>
      </w:pPr>
      <w:r w:rsidRPr="00981869">
        <w:rPr>
          <w:color w:val="000000" w:themeColor="text1"/>
        </w:rPr>
        <w:t>浮生，短暂的人生。杜甫有“是非何处定，高枕笑浮生”的诗句。</w:t>
      </w:r>
    </w:p>
    <w:p w:rsidR="00981869" w:rsidRPr="00981869" w:rsidRDefault="00981869" w:rsidP="00981869">
      <w:pPr>
        <w:spacing w:before="240" w:after="240"/>
        <w:ind w:firstLine="480"/>
        <w:rPr>
          <w:color w:val="000000" w:themeColor="text1"/>
        </w:rPr>
      </w:pPr>
      <w:r w:rsidRPr="00981869">
        <w:rPr>
          <w:color w:val="000000" w:themeColor="text1"/>
        </w:rPr>
        <w:t>醪醴，浓郁的甜酒。梅尧臣的诗中有“我壶无醪醴”的诗句。</w:t>
      </w:r>
    </w:p>
    <w:p w:rsidR="00981869" w:rsidRPr="00981869" w:rsidRDefault="00981869" w:rsidP="00981869">
      <w:pPr>
        <w:spacing w:before="240" w:after="240"/>
        <w:ind w:firstLine="480"/>
        <w:rPr>
          <w:color w:val="000000" w:themeColor="text1"/>
        </w:rPr>
      </w:pPr>
      <w:r w:rsidRPr="00981869">
        <w:rPr>
          <w:color w:val="000000" w:themeColor="text1"/>
        </w:rPr>
        <w:t>古人在诗偈中说得好，世间犹如客栈。在同一个时代，降生在相同的世界，在漂泊不定的人生中，偶然相逢，却又不得不立即分离，多么无奈。也许人生中最辉煌的那一刻已成为过去，岂知正因如此，我更加像爱慕灯火的飞蛾一般，心被那光芒的灿烂所吸引。</w:t>
      </w:r>
    </w:p>
    <w:p w:rsidR="00981869" w:rsidRPr="00981869" w:rsidRDefault="00981869" w:rsidP="00DC1088">
      <w:pPr>
        <w:pStyle w:val="2"/>
      </w:pPr>
      <w:bookmarkStart w:id="73" w:name="_Toc29569569"/>
      <w:r w:rsidRPr="00981869">
        <w:t>托钵</w:t>
      </w:r>
      <w:bookmarkEnd w:id="73"/>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托钵穷途泪，</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人闲泡影繁。</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壶中般若水，</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难洗五情痕。</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穷途泪，有竹林七贤之称的晋人阮籍曾驾车任马前行，到了路的尽头，不禁放声大哭，其后默然返回。</w:t>
      </w:r>
    </w:p>
    <w:p w:rsidR="00981869" w:rsidRPr="00981869" w:rsidRDefault="00981869" w:rsidP="00981869">
      <w:pPr>
        <w:spacing w:before="240" w:after="240"/>
        <w:ind w:firstLine="480"/>
        <w:rPr>
          <w:color w:val="000000" w:themeColor="text1"/>
        </w:rPr>
      </w:pPr>
      <w:r w:rsidRPr="00981869">
        <w:rPr>
          <w:color w:val="000000" w:themeColor="text1"/>
        </w:rPr>
        <w:t>般若水，梁简文帝有句“流般若之水，洗意识之尘”。</w:t>
      </w:r>
      <w:hyperlink w:anchor="_5_19">
        <w:bookmarkStart w:id="74" w:name="_5_18"/>
        <w:bookmarkEnd w:id="74"/>
      </w:hyperlink>
      <w:hyperlink w:anchor="_5_19">
        <w:r w:rsidRPr="00981869">
          <w:rPr>
            <w:rStyle w:val="10Text"/>
            <w:color w:val="000000" w:themeColor="text1"/>
            <w:sz w:val="21"/>
          </w:rPr>
          <w:t>[5]</w:t>
        </w:r>
      </w:hyperlink>
    </w:p>
    <w:p w:rsidR="00981869" w:rsidRPr="00981869" w:rsidRDefault="00981869" w:rsidP="00981869">
      <w:pPr>
        <w:spacing w:before="240" w:after="240"/>
        <w:ind w:firstLine="480"/>
        <w:rPr>
          <w:color w:val="000000" w:themeColor="text1"/>
        </w:rPr>
      </w:pPr>
      <w:r w:rsidRPr="00981869">
        <w:rPr>
          <w:color w:val="000000" w:themeColor="text1"/>
        </w:rPr>
        <w:t>所谓般若，说的是悟道。般若汤是僧人之间的隐语，即酒的意思。</w:t>
      </w:r>
    </w:p>
    <w:p w:rsidR="00981869" w:rsidRPr="00981869" w:rsidRDefault="00981869" w:rsidP="00981869">
      <w:pPr>
        <w:spacing w:before="240" w:after="240"/>
        <w:ind w:firstLine="480"/>
        <w:rPr>
          <w:color w:val="000000" w:themeColor="text1"/>
        </w:rPr>
      </w:pPr>
      <w:r w:rsidRPr="00981869">
        <w:rPr>
          <w:color w:val="000000" w:themeColor="text1"/>
        </w:rPr>
        <w:t>五情，佛语。指眼、耳、鼻、舌、身中存有的情欲。</w:t>
      </w:r>
    </w:p>
    <w:p w:rsidR="00981869" w:rsidRPr="00981869" w:rsidRDefault="00981869" w:rsidP="00981869">
      <w:pPr>
        <w:spacing w:before="240" w:after="240"/>
        <w:ind w:firstLine="480"/>
        <w:rPr>
          <w:color w:val="000000" w:themeColor="text1"/>
        </w:rPr>
      </w:pPr>
      <w:r w:rsidRPr="00981869">
        <w:rPr>
          <w:color w:val="000000" w:themeColor="text1"/>
        </w:rPr>
        <w:t>人生何尝不是怀抱衣钵去乞求布施的旅途呢，时常会遇到束手无策而痛哭的事情。人世间虚幻的泡影为何如此之多？我胸中尚有几分悟性之水，但即便如此，五情的痕迹仍无法洗刷干净。</w:t>
      </w:r>
    </w:p>
    <w:p w:rsidR="00981869" w:rsidRPr="00981869" w:rsidRDefault="00981869" w:rsidP="00DC1088">
      <w:pPr>
        <w:pStyle w:val="2"/>
      </w:pPr>
      <w:bookmarkStart w:id="75" w:name="_Toc29569570"/>
      <w:r w:rsidRPr="00981869">
        <w:t>翡翠</w:t>
      </w:r>
      <w:bookmarkEnd w:id="75"/>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费竭锦囊千虑交，</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婆裟结轨倦推敲。</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海南书幌桄榔树，</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斑白空窥翡翠巢。</w:t>
      </w:r>
    </w:p>
    <w:p w:rsidR="00981869" w:rsidRPr="00981869" w:rsidRDefault="00981869" w:rsidP="00981869">
      <w:pPr>
        <w:pStyle w:val="Para17"/>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翡翠珍禽。陈子昂曰巢南海，徐晶曰巢书幌。</w:t>
      </w:r>
    </w:p>
    <w:p w:rsidR="00981869" w:rsidRPr="00981869" w:rsidRDefault="00981869" w:rsidP="00981869">
      <w:pPr>
        <w:pStyle w:val="Para17"/>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梅尧臣诗有句，行识桄榔树、初窥翡翠巢，云。</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锦囊，中唐李贺（791—817）说自己经常带着锦囊，有了佳句便写下来，然后放进锦囊。</w:t>
      </w:r>
    </w:p>
    <w:p w:rsidR="00981869" w:rsidRPr="00981869" w:rsidRDefault="00981869" w:rsidP="00981869">
      <w:pPr>
        <w:spacing w:before="240" w:after="240"/>
        <w:ind w:firstLine="480"/>
        <w:rPr>
          <w:color w:val="000000" w:themeColor="text1"/>
        </w:rPr>
      </w:pPr>
      <w:r w:rsidRPr="00981869">
        <w:rPr>
          <w:color w:val="000000" w:themeColor="text1"/>
        </w:rPr>
        <w:t>婆裟，衣服的袖子或下摆翻起来摆动着。</w:t>
      </w:r>
    </w:p>
    <w:p w:rsidR="00981869" w:rsidRPr="00981869" w:rsidRDefault="00981869" w:rsidP="00981869">
      <w:pPr>
        <w:spacing w:before="240" w:after="240"/>
        <w:ind w:firstLine="480"/>
        <w:rPr>
          <w:color w:val="000000" w:themeColor="text1"/>
        </w:rPr>
      </w:pPr>
      <w:r w:rsidRPr="00981869">
        <w:rPr>
          <w:color w:val="000000" w:themeColor="text1"/>
        </w:rPr>
        <w:t>结轨，车辙相互交错。</w:t>
      </w:r>
    </w:p>
    <w:p w:rsidR="00981869" w:rsidRPr="00981869" w:rsidRDefault="00981869" w:rsidP="00981869">
      <w:pPr>
        <w:spacing w:before="240" w:after="240"/>
        <w:ind w:firstLine="480"/>
        <w:rPr>
          <w:color w:val="000000" w:themeColor="text1"/>
        </w:rPr>
      </w:pPr>
      <w:r w:rsidRPr="00981869">
        <w:rPr>
          <w:color w:val="000000" w:themeColor="text1"/>
        </w:rPr>
        <w:t>书幌，书斋中的避阳窗帘，也称书帷。</w:t>
      </w:r>
    </w:p>
    <w:p w:rsidR="00981869" w:rsidRPr="00981869" w:rsidRDefault="00981869" w:rsidP="00981869">
      <w:pPr>
        <w:spacing w:before="240" w:after="240"/>
        <w:ind w:firstLine="480"/>
        <w:rPr>
          <w:color w:val="000000" w:themeColor="text1"/>
        </w:rPr>
      </w:pPr>
      <w:r w:rsidRPr="00981869">
        <w:rPr>
          <w:color w:val="000000" w:themeColor="text1"/>
        </w:rPr>
        <w:t>桄榔，一种热带类似棕榈的植物。</w:t>
      </w:r>
    </w:p>
    <w:p w:rsidR="00981869" w:rsidRPr="00981869" w:rsidRDefault="00981869" w:rsidP="00981869">
      <w:pPr>
        <w:spacing w:before="240" w:after="240"/>
        <w:ind w:firstLine="480"/>
        <w:rPr>
          <w:color w:val="000000" w:themeColor="text1"/>
        </w:rPr>
      </w:pPr>
      <w:r w:rsidRPr="00981869">
        <w:rPr>
          <w:color w:val="000000" w:themeColor="text1"/>
        </w:rPr>
        <w:t>斑白，头发花白，指一半白发。</w:t>
      </w:r>
    </w:p>
    <w:p w:rsidR="00981869" w:rsidRPr="00981869" w:rsidRDefault="00981869" w:rsidP="00981869">
      <w:pPr>
        <w:spacing w:before="240" w:after="240"/>
        <w:ind w:firstLine="480"/>
        <w:rPr>
          <w:color w:val="000000" w:themeColor="text1"/>
        </w:rPr>
      </w:pPr>
      <w:r w:rsidRPr="00981869">
        <w:rPr>
          <w:color w:val="000000" w:themeColor="text1"/>
        </w:rPr>
        <w:t>用尽积蓄下来的佳句，接下来该做什么呢，实在让人困惑难耐。一会儿这里一会儿那里，茫然之中好似陷入迷途，推敲让我筋疲力尽。但是，听说有一种叫翡翠的珍禽拥有灵气，何不抓来帮帮我。然而它在哪里？人们的说法各式各样，有人说在海南，也有人说停落在书幌中，更有人说住在桄榔树上。已经到了头发半白之时，竟然仍在寻找那不知藏身何处巢穴的翡翠鸟，这是否太过空虚了？</w:t>
      </w:r>
    </w:p>
    <w:p w:rsidR="00981869" w:rsidRPr="00981869" w:rsidRDefault="00981869" w:rsidP="00981869">
      <w:pPr>
        <w:spacing w:before="240" w:after="240"/>
        <w:ind w:firstLine="480"/>
        <w:rPr>
          <w:color w:val="000000" w:themeColor="text1"/>
        </w:rPr>
      </w:pPr>
      <w:r w:rsidRPr="00981869">
        <w:rPr>
          <w:color w:val="000000" w:themeColor="text1"/>
        </w:rPr>
        <w:t>每年十二月的第一个周日，在（日本）大阪城的礼堂都会举行“第九交响曲”的万人合唱。这已成为必定举行的活动。要取得参演资格，须经过反复练习，并能使用原文背诵演唱才可以。但是作为例外，有十几名特邀嘉宾是允许看着乐谱演唱的，而我正是凭借这种照顾每年都要参加。三得利公司的佐治敬三先生和日本象棋选手谷川司先生也是这个活动的常客。一九九二年迎来了该活动的十周年庆典，也是我参加该活动的第九个年头。晚上躺在床上听磁带是我主要的练习方式，但多半都是听着听着便进入了梦乡。</w:t>
      </w:r>
    </w:p>
    <w:p w:rsidR="00981869" w:rsidRPr="00981869" w:rsidRDefault="00981869" w:rsidP="00DC1088">
      <w:pPr>
        <w:pStyle w:val="2"/>
      </w:pPr>
      <w:bookmarkStart w:id="76" w:name="_Toc29569571"/>
      <w:r w:rsidRPr="00981869">
        <w:t>欢喜歌</w:t>
      </w:r>
      <w:bookmarkEnd w:id="76"/>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人闲甲子在须臾，</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残梦流萤不可摸。</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搔首欲听欢喜歌，</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中秋半学旧音符。</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须臾，非常短的时间。</w:t>
      </w:r>
    </w:p>
    <w:p w:rsidR="00981869" w:rsidRPr="00981869" w:rsidRDefault="00981869" w:rsidP="00981869">
      <w:pPr>
        <w:spacing w:before="240" w:after="240"/>
        <w:ind w:firstLine="480"/>
        <w:rPr>
          <w:color w:val="000000" w:themeColor="text1"/>
        </w:rPr>
      </w:pPr>
      <w:r w:rsidRPr="00981869">
        <w:rPr>
          <w:color w:val="000000" w:themeColor="text1"/>
        </w:rPr>
        <w:t>这个世界给我们的岁月真可谓转瞬即逝，感觉如同做了一个美梦，所有闪亮精彩的东西就像萤火虫一样飞着掠过我的人生，然而现实中用手抓到了什么呢？想到这些，我只有无奈地挠头。对我来说，岁月流逝的印记便是此时十二月要演唱的那首贝多芬第九交响曲“欢乐颂”。我想好好地听，在十二月好好地唱，这样才可以真真实实地记住又过了一年。开始练习这首歌，已到了中秋明月之时，差不多学会了一半。</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1_117">
        <w:bookmarkStart w:id="77" w:name="_1_118"/>
        <w:r w:rsidR="00981869" w:rsidRPr="00981869">
          <w:rPr>
            <w:rStyle w:val="05Text"/>
            <w:rFonts w:asciiTheme="minorHAnsi" w:eastAsiaTheme="minorEastAsia" w:hAnsiTheme="minorHAnsi"/>
            <w:color w:val="000000" w:themeColor="text1"/>
            <w:sz w:val="21"/>
          </w:rPr>
          <w:t>[1]</w:t>
        </w:r>
        <w:bookmarkEnd w:id="77"/>
      </w:hyperlink>
      <w:r w:rsidR="00981869" w:rsidRPr="00981869">
        <w:rPr>
          <w:rFonts w:asciiTheme="minorHAnsi" w:eastAsiaTheme="minorEastAsia" w:hAnsiTheme="minorHAnsi"/>
          <w:color w:val="000000" w:themeColor="text1"/>
          <w:sz w:val="21"/>
        </w:rPr>
        <w:t>《日本杂事诗》卷二中有：“三千大神监誓词，万亿菩萨作盟司，君看壶头双蛱蝶，夫夫妇妇不相离。”</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2_65">
        <w:bookmarkStart w:id="78" w:name="_2_66"/>
        <w:r w:rsidR="00981869" w:rsidRPr="00981869">
          <w:rPr>
            <w:rStyle w:val="05Text"/>
            <w:rFonts w:asciiTheme="minorHAnsi" w:eastAsiaTheme="minorEastAsia" w:hAnsiTheme="minorHAnsi"/>
            <w:color w:val="000000" w:themeColor="text1"/>
            <w:sz w:val="21"/>
          </w:rPr>
          <w:t>[2]</w:t>
        </w:r>
        <w:bookmarkEnd w:id="78"/>
      </w:hyperlink>
      <w:r w:rsidR="00981869" w:rsidRPr="00981869">
        <w:rPr>
          <w:rFonts w:asciiTheme="minorHAnsi" w:eastAsiaTheme="minorEastAsia" w:hAnsiTheme="minorHAnsi"/>
          <w:color w:val="000000" w:themeColor="text1"/>
          <w:sz w:val="21"/>
        </w:rPr>
        <w:t>“三三九度”是日本传统结婚仪式中，新郎新娘饮酒立誓的一种仪式。</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3_40">
        <w:bookmarkStart w:id="79" w:name="_3_41"/>
        <w:r w:rsidR="00981869" w:rsidRPr="00981869">
          <w:rPr>
            <w:rStyle w:val="05Text"/>
            <w:rFonts w:asciiTheme="minorHAnsi" w:eastAsiaTheme="minorEastAsia" w:hAnsiTheme="minorHAnsi"/>
            <w:color w:val="000000" w:themeColor="text1"/>
            <w:sz w:val="21"/>
          </w:rPr>
          <w:t>[3]</w:t>
        </w:r>
        <w:bookmarkEnd w:id="79"/>
      </w:hyperlink>
      <w:r w:rsidR="00981869" w:rsidRPr="00981869">
        <w:rPr>
          <w:rFonts w:asciiTheme="minorHAnsi" w:eastAsiaTheme="minorEastAsia" w:hAnsiTheme="minorHAnsi"/>
          <w:color w:val="000000" w:themeColor="text1"/>
          <w:sz w:val="21"/>
        </w:rPr>
        <w:t>也有翻译为“哈菲兹”的。</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4_22">
        <w:bookmarkStart w:id="80" w:name="_4_23"/>
        <w:r w:rsidR="00981869" w:rsidRPr="00981869">
          <w:rPr>
            <w:rStyle w:val="05Text"/>
            <w:rFonts w:asciiTheme="minorHAnsi" w:eastAsiaTheme="minorEastAsia" w:hAnsiTheme="minorHAnsi"/>
            <w:color w:val="000000" w:themeColor="text1"/>
            <w:sz w:val="21"/>
          </w:rPr>
          <w:t>[4]</w:t>
        </w:r>
        <w:bookmarkEnd w:id="80"/>
      </w:hyperlink>
      <w:r w:rsidR="00981869" w:rsidRPr="00981869">
        <w:rPr>
          <w:rFonts w:asciiTheme="minorHAnsi" w:eastAsiaTheme="minorEastAsia" w:hAnsiTheme="minorHAnsi"/>
          <w:color w:val="000000" w:themeColor="text1"/>
          <w:sz w:val="21"/>
        </w:rPr>
        <w:t>也称之为“西东合集”。</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5_18">
        <w:bookmarkStart w:id="81" w:name="_5_19"/>
        <w:r w:rsidR="00981869" w:rsidRPr="00981869">
          <w:rPr>
            <w:rStyle w:val="05Text"/>
            <w:rFonts w:asciiTheme="minorHAnsi" w:eastAsiaTheme="minorEastAsia" w:hAnsiTheme="minorHAnsi"/>
            <w:color w:val="000000" w:themeColor="text1"/>
            <w:sz w:val="21"/>
          </w:rPr>
          <w:t>[5]</w:t>
        </w:r>
        <w:bookmarkEnd w:id="81"/>
      </w:hyperlink>
      <w:r w:rsidR="00981869" w:rsidRPr="00981869">
        <w:rPr>
          <w:rFonts w:asciiTheme="minorHAnsi" w:eastAsiaTheme="minorEastAsia" w:hAnsiTheme="minorHAnsi"/>
          <w:color w:val="000000" w:themeColor="text1"/>
          <w:sz w:val="21"/>
        </w:rPr>
        <w:t>此句可查阅梁简文帝的《与广信侯书》。</w:t>
      </w:r>
    </w:p>
    <w:p w:rsidR="00981869" w:rsidRPr="00DC1088" w:rsidRDefault="00981869" w:rsidP="00DC1088">
      <w:pPr>
        <w:pStyle w:val="1"/>
      </w:pPr>
      <w:bookmarkStart w:id="82" w:name="_Toc29569572"/>
      <w:r w:rsidRPr="00DC1088">
        <w:lastRenderedPageBreak/>
        <w:t>三　丙寅、丁卯篇</w:t>
      </w:r>
      <w:bookmarkEnd w:id="82"/>
    </w:p>
    <w:p w:rsidR="00981869" w:rsidRPr="00981869" w:rsidRDefault="00981869" w:rsidP="00981869">
      <w:pPr>
        <w:pageBreakBefore/>
        <w:spacing w:before="240" w:after="240"/>
        <w:ind w:firstLine="480"/>
        <w:rPr>
          <w:color w:val="000000" w:themeColor="text1"/>
        </w:rPr>
      </w:pPr>
      <w:r w:rsidRPr="00981869">
        <w:rPr>
          <w:color w:val="000000" w:themeColor="text1"/>
        </w:rPr>
        <w:lastRenderedPageBreak/>
        <w:t>为孙子左季作的七言律诗是在他进幼稚园的时候，一九八六年的年初。等他长大了，想读一读这首诗的时候，为了不让他费劲儿地去查阅，我特意标明了很详细的注释。现在，儿子一家住在镰仓，当时他们住在东京的神宫前面的一栋公寓。</w:t>
      </w:r>
    </w:p>
    <w:p w:rsidR="00981869" w:rsidRPr="00981869" w:rsidRDefault="00981869" w:rsidP="00DC1088">
      <w:pPr>
        <w:pStyle w:val="2"/>
      </w:pPr>
      <w:bookmarkStart w:id="83" w:name="_Toc29569573"/>
      <w:r w:rsidRPr="00981869">
        <w:t>示左季</w:t>
      </w:r>
      <w:bookmarkEnd w:id="83"/>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投刺新登著作庭，</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仲弓裔冑重传经。</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阿公抖擞驱金马，</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稚子无忧逐乱萤。</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五世续载探药客，</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一朝同跨摩云翎。</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蓬莱炼尽醍醐味，</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热愿继承如写瓶。</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投刺，带着名片去拜访。意为自己主动出访。</w:t>
      </w:r>
    </w:p>
    <w:p w:rsidR="00981869" w:rsidRPr="00981869" w:rsidRDefault="00981869" w:rsidP="00981869">
      <w:pPr>
        <w:spacing w:before="240" w:after="240"/>
        <w:ind w:firstLine="480"/>
        <w:rPr>
          <w:color w:val="000000" w:themeColor="text1"/>
        </w:rPr>
      </w:pPr>
      <w:r w:rsidRPr="00981869">
        <w:rPr>
          <w:color w:val="000000" w:themeColor="text1"/>
        </w:rPr>
        <w:t>著作庭，后汉的班固（32—92）在《西都赋》中有“有承明金马著作之庭”的句子。前汉长安的未央宫承明殿是朝廷的著述场所。另外，武帝在得到大苑的汗血马时为该马建立铜像的金马门是文学之士上班的场所。</w:t>
      </w:r>
    </w:p>
    <w:p w:rsidR="00981869" w:rsidRPr="00981869" w:rsidRDefault="00981869" w:rsidP="00981869">
      <w:pPr>
        <w:spacing w:before="240" w:after="240"/>
        <w:ind w:firstLine="480"/>
        <w:rPr>
          <w:color w:val="000000" w:themeColor="text1"/>
        </w:rPr>
      </w:pPr>
      <w:r w:rsidRPr="00981869">
        <w:rPr>
          <w:color w:val="000000" w:themeColor="text1"/>
        </w:rPr>
        <w:t>仲弓，后汉著名人士陈寔（shí）的字。他曾做过太丘县县令，反对官吏专横霸道，尽管受害入狱仍不屈服。很多颍川的陈氏宗族把陈寔视为远祖敬仰。我的宗族也是如此。这个陈氏族系中，在唐代出现过三藏法师玄奘。</w:t>
      </w:r>
    </w:p>
    <w:p w:rsidR="00981869" w:rsidRPr="00981869" w:rsidRDefault="00981869" w:rsidP="00981869">
      <w:pPr>
        <w:spacing w:before="240" w:after="240"/>
        <w:ind w:firstLine="480"/>
        <w:rPr>
          <w:color w:val="000000" w:themeColor="text1"/>
        </w:rPr>
      </w:pPr>
      <w:r w:rsidRPr="00981869">
        <w:rPr>
          <w:color w:val="000000" w:themeColor="text1"/>
        </w:rPr>
        <w:t>裔胄，很久远的子孙。</w:t>
      </w:r>
    </w:p>
    <w:p w:rsidR="00981869" w:rsidRPr="00981869" w:rsidRDefault="00981869" w:rsidP="00981869">
      <w:pPr>
        <w:spacing w:before="240" w:after="240"/>
        <w:ind w:firstLine="480"/>
        <w:rPr>
          <w:color w:val="000000" w:themeColor="text1"/>
        </w:rPr>
      </w:pPr>
      <w:r w:rsidRPr="00981869">
        <w:rPr>
          <w:color w:val="000000" w:themeColor="text1"/>
        </w:rPr>
        <w:t>阿公，祖父的称谓。</w:t>
      </w:r>
      <w:hyperlink w:anchor="_1_120">
        <w:bookmarkStart w:id="84" w:name="_1_119"/>
        <w:bookmarkEnd w:id="84"/>
      </w:hyperlink>
      <w:hyperlink w:anchor="_1_120">
        <w:r w:rsidRPr="00981869">
          <w:rPr>
            <w:rStyle w:val="10Text"/>
            <w:color w:val="000000" w:themeColor="text1"/>
            <w:sz w:val="21"/>
          </w:rPr>
          <w:t>[1]</w:t>
        </w:r>
      </w:hyperlink>
    </w:p>
    <w:p w:rsidR="00981869" w:rsidRPr="00981869" w:rsidRDefault="00981869" w:rsidP="00981869">
      <w:pPr>
        <w:spacing w:before="240" w:after="240"/>
        <w:ind w:firstLine="480"/>
        <w:rPr>
          <w:color w:val="000000" w:themeColor="text1"/>
        </w:rPr>
      </w:pPr>
      <w:r w:rsidRPr="00981869">
        <w:rPr>
          <w:color w:val="000000" w:themeColor="text1"/>
        </w:rPr>
        <w:t>抖擞，颤巍巍地发抖，也作发奋之意。</w:t>
      </w:r>
    </w:p>
    <w:p w:rsidR="00981869" w:rsidRPr="00981869" w:rsidRDefault="00981869" w:rsidP="00981869">
      <w:pPr>
        <w:spacing w:before="240" w:after="240"/>
        <w:ind w:firstLine="480"/>
        <w:rPr>
          <w:color w:val="000000" w:themeColor="text1"/>
        </w:rPr>
      </w:pPr>
      <w:r w:rsidRPr="00981869">
        <w:rPr>
          <w:color w:val="000000" w:themeColor="text1"/>
        </w:rPr>
        <w:t>无忧，杜甫诗中有“稚子无忧走风雨”的句子。</w:t>
      </w:r>
    </w:p>
    <w:p w:rsidR="00981869" w:rsidRPr="00981869" w:rsidRDefault="00981869" w:rsidP="00981869">
      <w:pPr>
        <w:spacing w:before="240" w:after="240"/>
        <w:ind w:firstLine="480"/>
        <w:rPr>
          <w:color w:val="000000" w:themeColor="text1"/>
        </w:rPr>
      </w:pPr>
      <w:r w:rsidRPr="00981869">
        <w:rPr>
          <w:color w:val="000000" w:themeColor="text1"/>
        </w:rPr>
        <w:t>摩云翎，直上凌云的羽毛。翎，指鸟的羽毛，古代插在有功者的帽子上。王履的诗中有“金仙已跨摩云翎”的句子。</w:t>
      </w:r>
      <w:hyperlink w:anchor="_2_68">
        <w:bookmarkStart w:id="85" w:name="_2_67"/>
        <w:bookmarkEnd w:id="85"/>
      </w:hyperlink>
      <w:hyperlink w:anchor="_2_68">
        <w:r w:rsidRPr="00981869">
          <w:rPr>
            <w:rStyle w:val="10Text"/>
            <w:color w:val="000000" w:themeColor="text1"/>
            <w:sz w:val="21"/>
          </w:rPr>
          <w:t>[2]</w:t>
        </w:r>
      </w:hyperlink>
    </w:p>
    <w:p w:rsidR="00981869" w:rsidRPr="00981869" w:rsidRDefault="00981869" w:rsidP="00981869">
      <w:pPr>
        <w:spacing w:before="240" w:after="240"/>
        <w:ind w:firstLine="480"/>
        <w:rPr>
          <w:color w:val="000000" w:themeColor="text1"/>
        </w:rPr>
      </w:pPr>
      <w:r w:rsidRPr="00981869">
        <w:rPr>
          <w:color w:val="000000" w:themeColor="text1"/>
        </w:rPr>
        <w:t>蓬莱，《史记》中将东海的蓬莱、方丈、瀛洲奉为三座神山。秦始皇为了得到长生不老的仙药，派方士徐福去东海寻找。和扶桑一样，蓬莱也是日本的雅称。</w:t>
      </w:r>
    </w:p>
    <w:p w:rsidR="00981869" w:rsidRPr="00981869" w:rsidRDefault="00981869" w:rsidP="00981869">
      <w:pPr>
        <w:spacing w:before="240" w:after="240"/>
        <w:ind w:firstLine="480"/>
        <w:rPr>
          <w:color w:val="000000" w:themeColor="text1"/>
        </w:rPr>
      </w:pPr>
      <w:r w:rsidRPr="00981869">
        <w:rPr>
          <w:color w:val="000000" w:themeColor="text1"/>
        </w:rPr>
        <w:t>醍醐，佛典指出，醍醐是五味中被作为最高品级的一种乳制品，也是涅槃的意思。</w:t>
      </w:r>
    </w:p>
    <w:p w:rsidR="00981869" w:rsidRPr="00981869" w:rsidRDefault="00981869" w:rsidP="00981869">
      <w:pPr>
        <w:spacing w:before="240" w:after="240"/>
        <w:ind w:firstLine="480"/>
        <w:rPr>
          <w:color w:val="000000" w:themeColor="text1"/>
        </w:rPr>
      </w:pPr>
      <w:r w:rsidRPr="00981869">
        <w:rPr>
          <w:color w:val="000000" w:themeColor="text1"/>
        </w:rPr>
        <w:t>写瓶，就像将一瓶水倒入另一个瓶子里一样，师傅向弟子毫无遗漏地传授全部秘诀的意思，这是佛教用语。长安青龙寺的惠果大师向日本的空海“传法阿阇梨位”时（805年），也被形容为“犹如写瓶”。</w:t>
      </w:r>
    </w:p>
    <w:p w:rsidR="00981869" w:rsidRPr="00981869" w:rsidRDefault="00981869" w:rsidP="00981869">
      <w:pPr>
        <w:spacing w:before="240" w:after="240"/>
        <w:ind w:firstLine="480"/>
        <w:rPr>
          <w:color w:val="000000" w:themeColor="text1"/>
        </w:rPr>
      </w:pPr>
      <w:r w:rsidRPr="00981869">
        <w:rPr>
          <w:color w:val="000000" w:themeColor="text1"/>
        </w:rPr>
        <w:t>细想起来，自从我写小说、投稿以来，在日本作为一个文笔之人逐渐被认可了。我们作为仰慕远祖陈寔的后裔，就像唐朝三藏法师玄奘从遥远的地方来到这里从事传经交流一样，我也立志要做好中日两国和睦相处的工作。你的祖父为了在金马门聚集的文士中再出类拔萃一些，正在拼命努力着。现在你还小，不知道什么叫作忧虑，追逐着身边飞过的萤火虫，玩耍着。尽情地追逐那黑暗中萤火虫的光亮吧，今后要做个追逐光明的人。</w:t>
      </w:r>
    </w:p>
    <w:p w:rsidR="00981869" w:rsidRPr="00981869" w:rsidRDefault="00981869" w:rsidP="00981869">
      <w:pPr>
        <w:spacing w:before="240" w:after="240"/>
        <w:ind w:firstLine="480"/>
        <w:rPr>
          <w:color w:val="000000" w:themeColor="text1"/>
        </w:rPr>
      </w:pPr>
      <w:r w:rsidRPr="00981869">
        <w:rPr>
          <w:color w:val="000000" w:themeColor="text1"/>
        </w:rPr>
        <w:lastRenderedPageBreak/>
        <w:t>你这一代是我陈家来日本的第五代。早在两千数百年前，从大秦国来这个岛屿的徐福受命于秦始皇，为了寻找仙药跨海到了这里。我们也和他一样，至今都在探寻渴求对这个世界有所作为的东西。希望有那样一天，和你一起跨乘可抵达云间的羽翼，自由自在地飞翔。即便我在这里取得了点滴成就，那也是微不足道的，但却是我竭尽全力的结果。将这些成就一滴不漏地传授给你是我至诚的愿望，这愿望一直在我的胸中荡漾。</w:t>
      </w:r>
    </w:p>
    <w:p w:rsidR="00981869" w:rsidRPr="00981869" w:rsidRDefault="00981869" w:rsidP="00981869">
      <w:pPr>
        <w:spacing w:before="240" w:after="240"/>
        <w:ind w:firstLine="480"/>
        <w:rPr>
          <w:color w:val="000000" w:themeColor="text1"/>
        </w:rPr>
      </w:pPr>
      <w:r w:rsidRPr="00981869">
        <w:rPr>
          <w:color w:val="000000" w:themeColor="text1"/>
        </w:rPr>
        <w:t>女儿一家原来住在芦屋</w:t>
      </w:r>
      <w:hyperlink w:anchor="_3_43">
        <w:bookmarkStart w:id="86" w:name="_3_42"/>
        <w:bookmarkEnd w:id="86"/>
      </w:hyperlink>
      <w:hyperlink w:anchor="_3_43">
        <w:r w:rsidRPr="00981869">
          <w:rPr>
            <w:rStyle w:val="10Text"/>
            <w:color w:val="000000" w:themeColor="text1"/>
            <w:sz w:val="21"/>
          </w:rPr>
          <w:t>[3]</w:t>
        </w:r>
      </w:hyperlink>
      <w:r w:rsidRPr="00981869">
        <w:rPr>
          <w:color w:val="000000" w:themeColor="text1"/>
        </w:rPr>
        <w:t>，最近搬到了京都。无奈和外孙女惠理也不能经常见面了。偶尔见到，竟有了“相逢”的感觉。</w:t>
      </w:r>
    </w:p>
    <w:p w:rsidR="00981869" w:rsidRPr="00981869" w:rsidRDefault="00981869" w:rsidP="00DC1088">
      <w:pPr>
        <w:pStyle w:val="2"/>
      </w:pPr>
      <w:bookmarkStart w:id="87" w:name="_Toc29569574"/>
      <w:r w:rsidRPr="00981869">
        <w:t>惠理</w:t>
      </w:r>
      <w:bookmarkEnd w:id="87"/>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相逢惠理喜抱携，</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戴白缠绵想洛西。</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六甲山房春渐老，</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护花翁愿作春泥。</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住在京都的外孙女惠理偶尔来看我时，我都会拥抱或牵住她的小手，高兴得不得了。虽然已经头发花白，上了年纪，但总是想见京都的外孙女，思念不断。这里六甲山房的春意渐渐消失，一心只想照看花蕾的老翁甘愿去做培育她的春泥。</w:t>
      </w:r>
    </w:p>
    <w:p w:rsidR="00981869" w:rsidRPr="00981869" w:rsidRDefault="00981869" w:rsidP="00981869">
      <w:pPr>
        <w:spacing w:before="240" w:after="240"/>
        <w:ind w:firstLine="480"/>
        <w:rPr>
          <w:color w:val="000000" w:themeColor="text1"/>
        </w:rPr>
      </w:pPr>
      <w:r w:rsidRPr="00981869">
        <w:rPr>
          <w:color w:val="000000" w:themeColor="text1"/>
        </w:rPr>
        <w:t>“护花”的意思在前面的“迎春”诗中有过解释。</w:t>
      </w:r>
    </w:p>
    <w:p w:rsidR="00981869" w:rsidRPr="00981869" w:rsidRDefault="00981869" w:rsidP="00981869">
      <w:pPr>
        <w:spacing w:before="240" w:after="240"/>
        <w:ind w:firstLine="480"/>
        <w:rPr>
          <w:color w:val="000000" w:themeColor="text1"/>
        </w:rPr>
      </w:pPr>
      <w:r w:rsidRPr="00981869">
        <w:rPr>
          <w:color w:val="000000" w:themeColor="text1"/>
        </w:rPr>
        <w:t>一九八六年是寅年，这一年上苍又赐福给我两个孙女。儿子夫妇在五月、女儿夫妇在六月各生了一个女儿。</w:t>
      </w:r>
    </w:p>
    <w:p w:rsidR="00981869" w:rsidRPr="00981869" w:rsidRDefault="00981869" w:rsidP="00981869">
      <w:pPr>
        <w:spacing w:before="240" w:after="240"/>
        <w:ind w:firstLine="480"/>
        <w:rPr>
          <w:color w:val="000000" w:themeColor="text1"/>
        </w:rPr>
      </w:pPr>
      <w:r w:rsidRPr="00981869">
        <w:rPr>
          <w:color w:val="000000" w:themeColor="text1"/>
        </w:rPr>
        <w:t>就这样我成了有四个孙儿的祖父，高兴得不知如何是好。</w:t>
      </w:r>
    </w:p>
    <w:p w:rsidR="00981869" w:rsidRPr="00981869" w:rsidRDefault="00981869" w:rsidP="00981869">
      <w:pPr>
        <w:spacing w:before="240" w:after="240"/>
        <w:ind w:firstLine="480"/>
        <w:rPr>
          <w:color w:val="000000" w:themeColor="text1"/>
        </w:rPr>
      </w:pPr>
      <w:r w:rsidRPr="00981869">
        <w:rPr>
          <w:color w:val="000000" w:themeColor="text1"/>
        </w:rPr>
        <w:t>不禁提笔写了一首词，真是久违了。</w:t>
      </w:r>
    </w:p>
    <w:p w:rsidR="00981869" w:rsidRPr="00981869" w:rsidRDefault="00981869" w:rsidP="00981869">
      <w:pPr>
        <w:spacing w:before="240" w:after="240"/>
        <w:ind w:firstLine="480"/>
        <w:rPr>
          <w:color w:val="000000" w:themeColor="text1"/>
        </w:rPr>
      </w:pPr>
      <w:r w:rsidRPr="00981869">
        <w:rPr>
          <w:color w:val="000000" w:themeColor="text1"/>
        </w:rPr>
        <w:t>“词”原是需要有乐曲相伴的，被称为“长短句”或“诗余”。最初好像是在宴会上即兴创作并附和着乐曲演唱的。乐曲的名字称为“词牌”，基本有八百种以上，如果加上变调曲目就更多了。但是，一般用于创作的词牌大概只有一百多种。</w:t>
      </w:r>
    </w:p>
    <w:p w:rsidR="00981869" w:rsidRPr="00981869" w:rsidRDefault="00981869" w:rsidP="00981869">
      <w:pPr>
        <w:spacing w:before="240" w:after="240"/>
        <w:ind w:firstLine="480"/>
        <w:rPr>
          <w:color w:val="000000" w:themeColor="text1"/>
        </w:rPr>
      </w:pPr>
      <w:r w:rsidRPr="00981869">
        <w:rPr>
          <w:color w:val="000000" w:themeColor="text1"/>
        </w:rPr>
        <w:t>词，也有押韵的规矩，但词牌种类很多且多数发生在即兴而作的时候，因而我自认为比起作诗要来得自由一些。</w:t>
      </w:r>
    </w:p>
    <w:p w:rsidR="00981869" w:rsidRPr="00981869" w:rsidRDefault="00981869" w:rsidP="00981869">
      <w:pPr>
        <w:spacing w:before="240" w:after="240"/>
        <w:ind w:firstLine="480"/>
        <w:rPr>
          <w:color w:val="000000" w:themeColor="text1"/>
        </w:rPr>
      </w:pPr>
      <w:r w:rsidRPr="00981869">
        <w:rPr>
          <w:color w:val="000000" w:themeColor="text1"/>
        </w:rPr>
        <w:t>据说，词是从唐朝开始的，或许是文人们醉酒后开始创作的吧。不过，将无法用诗详尽表达的情感横溢用“词”来承载的确是很恰当的方式。李白和白居易写过很多词，但杜甫却很少写词。</w:t>
      </w:r>
    </w:p>
    <w:p w:rsidR="00981869" w:rsidRPr="00981869" w:rsidRDefault="00981869" w:rsidP="00981869">
      <w:pPr>
        <w:spacing w:before="240" w:after="240"/>
        <w:ind w:firstLine="480"/>
        <w:rPr>
          <w:color w:val="000000" w:themeColor="text1"/>
        </w:rPr>
      </w:pPr>
      <w:r w:rsidRPr="00981869">
        <w:rPr>
          <w:color w:val="000000" w:themeColor="text1"/>
        </w:rPr>
        <w:t>我也曾写过词，回想起来几乎都是在去敦煌或伊朗的途中，或者是酒后情绪高昂状态下的产物。和诗相比较，词，极富跳跃性，并带有自以为是的倾向。最近很少作词了，这也许是无意中自我约束造成的吧。</w:t>
      </w:r>
    </w:p>
    <w:p w:rsidR="00981869" w:rsidRPr="00981869" w:rsidRDefault="00981869" w:rsidP="00981869">
      <w:pPr>
        <w:spacing w:before="240" w:after="240"/>
        <w:ind w:firstLine="480"/>
        <w:rPr>
          <w:color w:val="000000" w:themeColor="text1"/>
        </w:rPr>
      </w:pPr>
      <w:r w:rsidRPr="00981869">
        <w:rPr>
          <w:color w:val="000000" w:themeColor="text1"/>
        </w:rPr>
        <w:t>词的曲子几乎失传了，这很像从前那种非舞台演出的剧本的宿命，无曲伴唱的词作为韵文艺术被书写继承下来。在近代，前面提及的弘一法师写过《满江红》和《清平乐》等词作；毛泽东的《沁园春》则更是有名。</w:t>
      </w:r>
    </w:p>
    <w:p w:rsidR="00981869" w:rsidRPr="00981869" w:rsidRDefault="00981869" w:rsidP="00981869">
      <w:pPr>
        <w:spacing w:before="240" w:after="240"/>
        <w:ind w:firstLine="480"/>
        <w:rPr>
          <w:color w:val="000000" w:themeColor="text1"/>
        </w:rPr>
      </w:pPr>
      <w:r w:rsidRPr="00981869">
        <w:rPr>
          <w:color w:val="000000" w:themeColor="text1"/>
        </w:rPr>
        <w:t>“满江红”等就是词牌，不用说曾有过这样的曲子，现在不外乎是重新填词罢了。因此，现在的词牌和词作内容并无直接关系。毛泽东的《沁园春》也是如此，主题写的是雪。</w:t>
      </w:r>
    </w:p>
    <w:p w:rsidR="00981869" w:rsidRPr="00981869" w:rsidRDefault="00981869" w:rsidP="00981869">
      <w:pPr>
        <w:spacing w:before="240" w:after="240"/>
        <w:ind w:firstLine="480"/>
        <w:rPr>
          <w:color w:val="000000" w:themeColor="text1"/>
        </w:rPr>
      </w:pPr>
      <w:r w:rsidRPr="00981869">
        <w:rPr>
          <w:color w:val="000000" w:themeColor="text1"/>
        </w:rPr>
        <w:t>两个孙女的诞生让我喜出望外，借着酒劲儿我拿起毛笔，写了一首词牌为“忆江南”的词作。笔尖滴洒着墨汁，可见我酒醉得不轻。</w:t>
      </w:r>
    </w:p>
    <w:p w:rsidR="00981869" w:rsidRPr="00981869" w:rsidRDefault="00981869" w:rsidP="00DC1088">
      <w:pPr>
        <w:pStyle w:val="2"/>
      </w:pPr>
      <w:bookmarkStart w:id="88" w:name="_Toc29569575"/>
      <w:r w:rsidRPr="00981869">
        <w:t>双珠耀</w:t>
      </w:r>
      <w:bookmarkEnd w:id="88"/>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燕子逐风旋，</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老大欣欢挥醉笔。</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墨痕红点润青笺，</w:t>
      </w:r>
    </w:p>
    <w:p w:rsidR="00981869" w:rsidRPr="00981869" w:rsidRDefault="00981869" w:rsidP="00981869">
      <w:pPr>
        <w:pStyle w:val="Para38"/>
        <w:spacing w:before="312" w:after="312"/>
        <w:ind w:left="84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独占艳阳天。</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将愿望写下来，供俸给神灵，道教称其为“青词”。据说是要用朱红写在青色的青藤纸上。</w:t>
      </w:r>
    </w:p>
    <w:p w:rsidR="00981869" w:rsidRPr="00981869" w:rsidRDefault="00981869" w:rsidP="00981869">
      <w:pPr>
        <w:spacing w:before="240" w:after="240"/>
        <w:ind w:firstLine="480"/>
        <w:rPr>
          <w:color w:val="000000" w:themeColor="text1"/>
        </w:rPr>
      </w:pPr>
      <w:r w:rsidRPr="00981869">
        <w:rPr>
          <w:color w:val="000000" w:themeColor="text1"/>
        </w:rPr>
        <w:t>爷爷乘兴提笔，都说心里的愿望要用朱红来写，那就用朱墨吧。这朱墨滴滴答答滴落在纸上，看着黑、红、青几种颜色凑在一起好不热闹，爷爷的兴致陡增，已然觉得唯有自己才可独享这华丽多彩的季节。</w:t>
      </w:r>
    </w:p>
    <w:p w:rsidR="00981869" w:rsidRPr="00981869" w:rsidRDefault="00981869" w:rsidP="00981869">
      <w:pPr>
        <w:spacing w:before="240" w:after="240"/>
        <w:ind w:firstLine="480"/>
        <w:rPr>
          <w:color w:val="000000" w:themeColor="text1"/>
        </w:rPr>
      </w:pPr>
      <w:r w:rsidRPr="00981869">
        <w:rPr>
          <w:color w:val="000000" w:themeColor="text1"/>
        </w:rPr>
        <w:t>这一年的八月，我走访了土耳其的东部。在国立民族学博物馆松原正毅教授的陪同下，我终于实现了夙愿。</w:t>
      </w:r>
    </w:p>
    <w:p w:rsidR="00981869" w:rsidRPr="00981869" w:rsidRDefault="00981869" w:rsidP="00981869">
      <w:pPr>
        <w:spacing w:before="240" w:after="240"/>
        <w:ind w:firstLine="480"/>
        <w:rPr>
          <w:color w:val="000000" w:themeColor="text1"/>
        </w:rPr>
      </w:pPr>
      <w:r w:rsidRPr="00981869">
        <w:rPr>
          <w:color w:val="000000" w:themeColor="text1"/>
        </w:rPr>
        <w:t>现在的小亚细亚半岛属于土耳其领土是不言而喻的，但在十一世纪之前，这里均是拜占庭帝国的领土。土耳其裔的塞尔柱王朝的苏丹阿尔普·阿尔斯兰（1063—1072年在位）率领军队于一〇七二年在马拉兹吉尔特</w:t>
      </w:r>
      <w:hyperlink w:anchor="_4_25">
        <w:bookmarkStart w:id="89" w:name="_4_24"/>
        <w:bookmarkEnd w:id="89"/>
      </w:hyperlink>
      <w:hyperlink w:anchor="_4_25">
        <w:r w:rsidRPr="00981869">
          <w:rPr>
            <w:rStyle w:val="10Text"/>
            <w:color w:val="000000" w:themeColor="text1"/>
            <w:sz w:val="21"/>
          </w:rPr>
          <w:t>[4]</w:t>
        </w:r>
      </w:hyperlink>
      <w:r w:rsidRPr="00981869">
        <w:rPr>
          <w:color w:val="000000" w:themeColor="text1"/>
        </w:rPr>
        <w:t>与拜占庭皇帝罗梅纳斯四世</w:t>
      </w:r>
      <w:hyperlink w:anchor="_5_21">
        <w:bookmarkStart w:id="90" w:name="_5_20"/>
        <w:bookmarkEnd w:id="90"/>
      </w:hyperlink>
      <w:hyperlink w:anchor="_5_21">
        <w:r w:rsidRPr="00981869">
          <w:rPr>
            <w:rStyle w:val="10Text"/>
            <w:color w:val="000000" w:themeColor="text1"/>
            <w:sz w:val="21"/>
          </w:rPr>
          <w:t>[5]</w:t>
        </w:r>
      </w:hyperlink>
      <w:r w:rsidRPr="00981869">
        <w:rPr>
          <w:color w:val="000000" w:themeColor="text1"/>
        </w:rPr>
        <w:t>的军队进行了一场恶战。当时，由于拜占庭军队中的亚美尼亚、格鲁吉亚雇佣军发生反叛，从而招致了毁灭性溃败。就这样，小亚细亚半岛东部归属于塞尔柱王朝的统治之下。“马拉兹吉尔特”可谓划分天下的十分重要的会战遗址，但是，今天看来，这里不过是一片再普通不过的空地而已。想必那些来自吉尔吉斯大草原远征至此的土耳其将士见到此情此景，内心也一定十分沮丧吧。马拉兹吉尔特位于凡湖的西北，距离因诺亚方舟而闻名的亚拉腊山很近，也曾经是该区域各民族的朝圣之地。现在的亚美尼亚加盟共和国就将亚拉腊山的形状作为国旗的图案。</w:t>
      </w:r>
    </w:p>
    <w:p w:rsidR="00981869" w:rsidRPr="00981869" w:rsidRDefault="00981869" w:rsidP="00981869">
      <w:pPr>
        <w:spacing w:before="240" w:after="240"/>
        <w:ind w:firstLine="480"/>
        <w:rPr>
          <w:color w:val="000000" w:themeColor="text1"/>
        </w:rPr>
      </w:pPr>
      <w:r w:rsidRPr="00981869">
        <w:rPr>
          <w:color w:val="000000" w:themeColor="text1"/>
        </w:rPr>
        <w:t>关于国旗图案还有一段十分有趣的故事。据说土耳其曾就亚美尼亚的国旗提出过不满意见：</w:t>
      </w:r>
    </w:p>
    <w:p w:rsidR="00981869" w:rsidRPr="00981869" w:rsidRDefault="00981869" w:rsidP="00981869">
      <w:pPr>
        <w:spacing w:before="240" w:after="240"/>
        <w:ind w:firstLine="480"/>
        <w:rPr>
          <w:color w:val="000000" w:themeColor="text1"/>
        </w:rPr>
      </w:pPr>
      <w:r w:rsidRPr="00981869">
        <w:rPr>
          <w:color w:val="000000" w:themeColor="text1"/>
        </w:rPr>
        <w:t>——亚拉腊山属于土耳其领土。将他国的山脉作为己国的国旗设计实在不像话。</w:t>
      </w:r>
    </w:p>
    <w:p w:rsidR="00981869" w:rsidRPr="00981869" w:rsidRDefault="00981869" w:rsidP="00981869">
      <w:pPr>
        <w:spacing w:before="240" w:after="240"/>
        <w:ind w:firstLine="480"/>
        <w:rPr>
          <w:color w:val="000000" w:themeColor="text1"/>
        </w:rPr>
      </w:pPr>
      <w:r w:rsidRPr="00981869">
        <w:rPr>
          <w:color w:val="000000" w:themeColor="text1"/>
        </w:rPr>
        <w:t>对此亚美尼亚方面说：</w:t>
      </w:r>
    </w:p>
    <w:p w:rsidR="00981869" w:rsidRPr="00981869" w:rsidRDefault="00981869" w:rsidP="00981869">
      <w:pPr>
        <w:spacing w:before="240" w:after="240"/>
        <w:ind w:firstLine="480"/>
        <w:rPr>
          <w:color w:val="000000" w:themeColor="text1"/>
        </w:rPr>
      </w:pPr>
      <w:r w:rsidRPr="00981869">
        <w:rPr>
          <w:color w:val="000000" w:themeColor="text1"/>
        </w:rPr>
        <w:t>——从我们这里也可以看到亚拉腊山。</w:t>
      </w:r>
    </w:p>
    <w:p w:rsidR="00981869" w:rsidRPr="00981869" w:rsidRDefault="00981869" w:rsidP="00981869">
      <w:pPr>
        <w:spacing w:before="240" w:after="240"/>
        <w:ind w:firstLine="480"/>
        <w:rPr>
          <w:color w:val="000000" w:themeColor="text1"/>
        </w:rPr>
      </w:pPr>
      <w:r w:rsidRPr="00981869">
        <w:rPr>
          <w:color w:val="000000" w:themeColor="text1"/>
        </w:rPr>
        <w:t>——仅仅是看到，但并不是自己的东西，难道不是吗？</w:t>
      </w:r>
    </w:p>
    <w:p w:rsidR="00981869" w:rsidRPr="00981869" w:rsidRDefault="00981869" w:rsidP="00981869">
      <w:pPr>
        <w:spacing w:before="240" w:after="240"/>
        <w:ind w:firstLine="480"/>
        <w:rPr>
          <w:color w:val="000000" w:themeColor="text1"/>
        </w:rPr>
      </w:pPr>
      <w:r w:rsidRPr="00981869">
        <w:rPr>
          <w:color w:val="000000" w:themeColor="text1"/>
        </w:rPr>
        <w:t>面对土耳其方面的责难，亚美尼亚方面回击道：</w:t>
      </w:r>
    </w:p>
    <w:p w:rsidR="00981869" w:rsidRPr="00981869" w:rsidRDefault="00981869" w:rsidP="00981869">
      <w:pPr>
        <w:spacing w:before="240" w:after="240"/>
        <w:ind w:firstLine="480"/>
        <w:rPr>
          <w:color w:val="000000" w:themeColor="text1"/>
        </w:rPr>
      </w:pPr>
      <w:r w:rsidRPr="00981869">
        <w:rPr>
          <w:color w:val="000000" w:themeColor="text1"/>
        </w:rPr>
        <w:t>——月亮和星星在土耳其也可以看到，但是这些是你们的吗？</w:t>
      </w:r>
    </w:p>
    <w:p w:rsidR="00981869" w:rsidRPr="00981869" w:rsidRDefault="00981869" w:rsidP="00981869">
      <w:pPr>
        <w:spacing w:before="240" w:after="240"/>
        <w:ind w:firstLine="480"/>
        <w:rPr>
          <w:color w:val="000000" w:themeColor="text1"/>
        </w:rPr>
      </w:pPr>
      <w:r w:rsidRPr="00981869">
        <w:rPr>
          <w:color w:val="000000" w:themeColor="text1"/>
        </w:rPr>
        <w:t>原来，土耳其的国旗中配有月亮和星星的设计图案。</w:t>
      </w:r>
    </w:p>
    <w:p w:rsidR="00981869" w:rsidRPr="00981869" w:rsidRDefault="00981869" w:rsidP="00981869">
      <w:pPr>
        <w:spacing w:before="240" w:after="240"/>
        <w:ind w:firstLine="480"/>
        <w:rPr>
          <w:color w:val="000000" w:themeColor="text1"/>
        </w:rPr>
      </w:pPr>
      <w:r w:rsidRPr="00981869">
        <w:rPr>
          <w:color w:val="000000" w:themeColor="text1"/>
        </w:rPr>
        <w:t>现在亚拉腊山周边一带已经成为众多信奉《古兰经》的穆斯林的区域。</w:t>
      </w:r>
    </w:p>
    <w:p w:rsidR="00981869" w:rsidRPr="00981869" w:rsidRDefault="00981869" w:rsidP="00DC1088">
      <w:pPr>
        <w:pStyle w:val="2"/>
      </w:pPr>
      <w:bookmarkStart w:id="91" w:name="_Toc29569576"/>
      <w:r w:rsidRPr="00981869">
        <w:t>马剌孜基遗迹</w:t>
      </w:r>
      <w:bookmarkEnd w:id="91"/>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大秦营覆去西州，</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举戟东风突厥愁。</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阿剌罗山多故事，</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念经今日尽缠头。</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中国史书中将罗马称为“大秦”。在日本，常常将拜占庭帝国称为东罗马帝国，然而那里的人们却只称自己是“罗马帝国”。因为在马拉兹吉尔特，那个罗马帝国败给了塞尔柱。塞尔柱王朝的苏丹阿尔普·阿尔斯兰在这场胜利之后于次年死去。他的儿子玛立</w:t>
      </w:r>
      <w:r w:rsidRPr="00981869">
        <w:rPr>
          <w:rFonts w:asciiTheme="minorHAnsi" w:eastAsiaTheme="minorEastAsia" w:hAnsiTheme="minorHAnsi"/>
          <w:b/>
          <w:color w:val="000000" w:themeColor="text1"/>
          <w:sz w:val="21"/>
        </w:rPr>
        <w:lastRenderedPageBreak/>
        <w:t>克沙王（1072—1092年在位）由宰相伊朗人尼扎姆·乌鲁·穆勒克辅佐构筑了他的黄金时代。我在“二战”期间学习波斯语的时候，曾沉迷于《鲁拜集》，该诗集作者、诗人莪默·伽亚谟（奥马尔·哈雅姆）就曾居住在由玛立克王建造的天文台。当年阿拉穆得山暗杀教团的长老霍山·沙伯也是同时代人。</w:t>
      </w:r>
    </w:p>
    <w:p w:rsidR="00981869" w:rsidRPr="00981869" w:rsidRDefault="00981869" w:rsidP="00981869">
      <w:pPr>
        <w:spacing w:before="240" w:after="240"/>
        <w:ind w:firstLine="480"/>
        <w:rPr>
          <w:color w:val="000000" w:themeColor="text1"/>
        </w:rPr>
      </w:pPr>
      <w:r w:rsidRPr="00981869">
        <w:rPr>
          <w:color w:val="000000" w:themeColor="text1"/>
        </w:rPr>
        <w:t>据《圣经》描述，由于诺亚方舟漂泊停靠在亚拉腊山，因此所有民族都是从这里开始繁衍的。另外，据说亚述国王辛那赫里布被儿子杀害后，他的儿子也曾逃亡至此。总之，关于这座山的故事实在有很多很多。</w:t>
      </w:r>
    </w:p>
    <w:p w:rsidR="00981869" w:rsidRPr="00981869" w:rsidRDefault="00981869" w:rsidP="00981869">
      <w:pPr>
        <w:spacing w:before="240" w:after="240"/>
        <w:ind w:firstLine="480"/>
        <w:rPr>
          <w:color w:val="000000" w:themeColor="text1"/>
        </w:rPr>
      </w:pPr>
      <w:r w:rsidRPr="00981869">
        <w:rPr>
          <w:color w:val="000000" w:themeColor="text1"/>
        </w:rPr>
        <w:t>“缠头”指的是裹着头巾的穆斯林。</w:t>
      </w:r>
    </w:p>
    <w:p w:rsidR="00981869" w:rsidRPr="00981869" w:rsidRDefault="00981869" w:rsidP="00981869">
      <w:pPr>
        <w:spacing w:before="240" w:after="240"/>
        <w:ind w:firstLine="480"/>
        <w:rPr>
          <w:color w:val="000000" w:themeColor="text1"/>
        </w:rPr>
      </w:pPr>
      <w:r w:rsidRPr="00981869">
        <w:rPr>
          <w:color w:val="000000" w:themeColor="text1"/>
        </w:rPr>
        <w:t>亚拉腊山脚下亚鲁帕加河（也称作大麦河）的右岸是阿尼遗址。这里曾经是亚美尼亚王国的首都，四周有双重城墙环绕。一〇四四年拜占庭帝国曾吞并这里；一〇六四年塞尔柱的阿尔普·阿尔斯兰占领过这里；一二三九年蒙古西征大军曾攻陷这里；但是，现在这里的荒芜则是因为一三一八年的大地震。</w:t>
      </w:r>
    </w:p>
    <w:p w:rsidR="00981869" w:rsidRPr="00981869" w:rsidRDefault="00981869" w:rsidP="00DC1088">
      <w:pPr>
        <w:pStyle w:val="2"/>
      </w:pPr>
      <w:bookmarkStart w:id="92" w:name="_Toc29569577"/>
      <w:r w:rsidRPr="00981869">
        <w:t>阿尼遗迹</w:t>
      </w:r>
      <w:bookmarkEnd w:id="92"/>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关山风散毁垣花，</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大麦河边旧路斜。</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变幻城头新月旗，</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千年换了几王家。</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关山”在中国的诗中多意味着国家边境的山。现在流淌在阿尼遗址旁边的亚鲁帕加河的中心线曾经是土耳其和苏联的国境线。当时看到对岸苏联士兵的身影还不免要紧张，现在那里已经是亚美尼亚加盟共和国了。</w:t>
      </w:r>
    </w:p>
    <w:p w:rsidR="00981869" w:rsidRPr="00981869" w:rsidRDefault="00981869" w:rsidP="00981869">
      <w:pPr>
        <w:spacing w:before="240" w:after="240"/>
        <w:ind w:firstLine="480"/>
        <w:rPr>
          <w:color w:val="000000" w:themeColor="text1"/>
        </w:rPr>
      </w:pPr>
      <w:r w:rsidRPr="00981869">
        <w:rPr>
          <w:color w:val="000000" w:themeColor="text1"/>
        </w:rPr>
        <w:t>该遗址相当有名的是大教堂。这座屋顶内镶十字矩形图案的早期基督教长方形教堂是亚美尼亚建筑的代表性杰作。可惜的是，阿尼作为一个城市的命运因大地震而终结，现在这里变成了边境守卫部队的驻地。在毁坏的城墙缝隙中，野花随风沙沙摇摆。</w:t>
      </w:r>
    </w:p>
    <w:p w:rsidR="00981869" w:rsidRPr="00981869" w:rsidRDefault="00981869" w:rsidP="00981869">
      <w:pPr>
        <w:spacing w:before="240" w:after="240"/>
        <w:ind w:firstLine="480"/>
        <w:rPr>
          <w:color w:val="000000" w:themeColor="text1"/>
        </w:rPr>
      </w:pPr>
      <w:r w:rsidRPr="00981869">
        <w:rPr>
          <w:color w:val="000000" w:themeColor="text1"/>
        </w:rPr>
        <w:t>在边防部队总部的建筑物上，不用说当然飘扬着配有新月图案的土耳其国旗了。</w:t>
      </w:r>
    </w:p>
    <w:p w:rsidR="00981869" w:rsidRPr="00981869" w:rsidRDefault="00981869" w:rsidP="00981869">
      <w:pPr>
        <w:spacing w:before="240" w:after="240"/>
        <w:ind w:firstLine="480"/>
        <w:rPr>
          <w:color w:val="000000" w:themeColor="text1"/>
        </w:rPr>
      </w:pPr>
      <w:r w:rsidRPr="00981869">
        <w:rPr>
          <w:color w:val="000000" w:themeColor="text1"/>
        </w:rPr>
        <w:t>亚美尼亚的巴格拉东王朝从哈里发</w:t>
      </w:r>
      <w:hyperlink w:anchor="_6_15">
        <w:bookmarkStart w:id="93" w:name="_6_14"/>
        <w:bookmarkEnd w:id="93"/>
      </w:hyperlink>
      <w:hyperlink w:anchor="_6_15">
        <w:r w:rsidRPr="00981869">
          <w:rPr>
            <w:rStyle w:val="10Text"/>
            <w:color w:val="000000" w:themeColor="text1"/>
            <w:sz w:val="21"/>
          </w:rPr>
          <w:t>[6]</w:t>
        </w:r>
      </w:hyperlink>
      <w:r w:rsidRPr="00981869">
        <w:rPr>
          <w:color w:val="000000" w:themeColor="text1"/>
        </w:rPr>
        <w:t>独立出来是八八六年，可见阿尼的建造已经是上千年以前的事了。在这期间，拜占庭、塞尔柱、蒙古、奥斯曼土耳其都曾是这里的君主。</w:t>
      </w:r>
    </w:p>
    <w:p w:rsidR="00981869" w:rsidRPr="00981869" w:rsidRDefault="00981869" w:rsidP="00981869">
      <w:pPr>
        <w:spacing w:before="240" w:after="240"/>
        <w:ind w:firstLine="480"/>
        <w:rPr>
          <w:color w:val="000000" w:themeColor="text1"/>
        </w:rPr>
      </w:pPr>
      <w:r w:rsidRPr="00981869">
        <w:rPr>
          <w:color w:val="000000" w:themeColor="text1"/>
        </w:rPr>
        <w:t>这一年从十月到十一月，我去了中国旅游。主要目的是到近代史中占有重要地位的上海及浙江收集素材和进行采访。当时，伴野郎先生是朝日新闻上海支局的局长，所以很多事情都是他帮我打理的。在上海社会科学院老朋友杜长庚先生的斡旋下，有幸汇集了该院文史系的各位学者，召开了一个以上海为中心的近代、现代史座谈会，这让我受益匪浅，得到诸多启发。</w:t>
      </w:r>
    </w:p>
    <w:p w:rsidR="00981869" w:rsidRPr="00981869" w:rsidRDefault="00981869" w:rsidP="00981869">
      <w:pPr>
        <w:spacing w:before="240" w:after="240"/>
        <w:ind w:firstLine="480"/>
        <w:rPr>
          <w:color w:val="000000" w:themeColor="text1"/>
        </w:rPr>
      </w:pPr>
      <w:r w:rsidRPr="00981869">
        <w:rPr>
          <w:color w:val="000000" w:themeColor="text1"/>
        </w:rPr>
        <w:t>从上海我又去了杭州、绍兴，回日本前顺道去了北京。</w:t>
      </w:r>
    </w:p>
    <w:p w:rsidR="00981869" w:rsidRPr="00981869" w:rsidRDefault="00981869" w:rsidP="00981869">
      <w:pPr>
        <w:spacing w:before="240" w:after="240"/>
        <w:ind w:firstLine="480"/>
        <w:rPr>
          <w:color w:val="000000" w:themeColor="text1"/>
        </w:rPr>
      </w:pPr>
      <w:r w:rsidRPr="00981869">
        <w:rPr>
          <w:color w:val="000000" w:themeColor="text1"/>
        </w:rPr>
        <w:t>在绍兴我参观了为革命殉难的秋瑾女士（1875—1907）的故居。这里距鲁迅的故居不太远。清朝末年，因起义失败，秋瑾被处以死刑的故事很是悲凉，这在武田泰淳的《秋风秋雨愁煞人》一书中有详尽的描述。她的纪念碑就建在杭州西湖的湖畔。</w:t>
      </w:r>
    </w:p>
    <w:p w:rsidR="00981869" w:rsidRPr="00981869" w:rsidRDefault="00981869" w:rsidP="00DC1088">
      <w:pPr>
        <w:pStyle w:val="2"/>
      </w:pPr>
      <w:bookmarkStart w:id="94" w:name="_Toc29569578"/>
      <w:r w:rsidRPr="00981869">
        <w:t>西冷桥吊秋瑾</w:t>
      </w:r>
      <w:bookmarkEnd w:id="94"/>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西冷桥边落叶频，</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秋风秋雨惜斯人。</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丹叶似染英雄血，</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埋玉云低累劫尘。</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传说在行刑前，秋瑾只字未吐，最后在纸上写下“秋雨秋风愁煞人”，仅此七个字（根据课本的不同，雨和风的排列顺序各有前后之说）。这大概就是她的遗言了。</w:t>
      </w:r>
    </w:p>
    <w:p w:rsidR="00981869" w:rsidRPr="00981869" w:rsidRDefault="00981869" w:rsidP="00981869">
      <w:pPr>
        <w:spacing w:before="240" w:after="240"/>
        <w:ind w:firstLine="480"/>
        <w:rPr>
          <w:color w:val="000000" w:themeColor="text1"/>
        </w:rPr>
      </w:pPr>
      <w:r w:rsidRPr="00981869">
        <w:rPr>
          <w:color w:val="000000" w:themeColor="text1"/>
        </w:rPr>
        <w:t>“埋玉”，把玉石埋在地下，就是掩埋美女的意思，也说“埋香”。</w:t>
      </w:r>
    </w:p>
    <w:p w:rsidR="00981869" w:rsidRPr="00981869" w:rsidRDefault="00981869" w:rsidP="00981869">
      <w:pPr>
        <w:spacing w:before="240" w:after="240"/>
        <w:ind w:firstLine="480"/>
        <w:rPr>
          <w:color w:val="000000" w:themeColor="text1"/>
        </w:rPr>
      </w:pPr>
      <w:r w:rsidRPr="00981869">
        <w:rPr>
          <w:color w:val="000000" w:themeColor="text1"/>
        </w:rPr>
        <w:t>“劫”是梵语Kalpa的汉译，意思是很长的时间。秋瑾死后至少过去八十多年了，在这期间发生了很多事，而那低垂的云朵好像一直都在凭吊她的死。</w:t>
      </w:r>
    </w:p>
    <w:p w:rsidR="00981869" w:rsidRPr="00981869" w:rsidRDefault="00981869" w:rsidP="00981869">
      <w:pPr>
        <w:spacing w:before="240" w:after="240"/>
        <w:ind w:firstLine="480"/>
        <w:rPr>
          <w:color w:val="000000" w:themeColor="text1"/>
        </w:rPr>
      </w:pPr>
      <w:r w:rsidRPr="00981869">
        <w:rPr>
          <w:color w:val="000000" w:themeColor="text1"/>
        </w:rPr>
        <w:t>说到扫墓，我于次年（一九八七年）拜祭了黄帝陵。黄帝是中国人视为始祖的人物。常言说“三皇五帝”，但是三皇（伏羲、女娲、神农）的神话色彩过于浓郁，就连撰写历史的司马迁也选择了敬而远之，所以《史记》是从五帝开始的。五帝中排列第一位的就是黄帝，当然被神化的色彩也很浓，但仍不乏历史的痕迹。伏羲、女娲都是蛇身人首，神农则是人身牛首，我总是不太愿意把他们作为祖先来供奉。而到了黄帝，已经有了人类的样子。虽然无法考证是否真实存在过，但在远古，已经有讨伐蚩尤这类破坏秩序、不顺从的异己分子，并拥有强有力的领导才能的首领了，大概后人就将这些映衬到“黄帝”身上了吧。</w:t>
      </w:r>
    </w:p>
    <w:p w:rsidR="00981869" w:rsidRPr="00981869" w:rsidRDefault="00981869" w:rsidP="00981869">
      <w:pPr>
        <w:spacing w:before="240" w:after="240"/>
        <w:ind w:firstLine="480"/>
        <w:rPr>
          <w:color w:val="000000" w:themeColor="text1"/>
        </w:rPr>
      </w:pPr>
      <w:r w:rsidRPr="00981869">
        <w:rPr>
          <w:color w:val="000000" w:themeColor="text1"/>
        </w:rPr>
        <w:t>中国人认为黄帝是象征性的始祖，有“我们黄帝子孙……”的说法。《史记》中记载，黄帝是少典的儿子，姓公孙，名轩辕，死后葬于桥山。人们认为陕西省黄陵县就是其所在地。</w:t>
      </w:r>
    </w:p>
    <w:p w:rsidR="00981869" w:rsidRPr="00981869" w:rsidRDefault="00981869" w:rsidP="00981869">
      <w:pPr>
        <w:spacing w:before="240" w:after="240"/>
        <w:ind w:firstLine="480"/>
        <w:rPr>
          <w:color w:val="000000" w:themeColor="text1"/>
        </w:rPr>
      </w:pPr>
      <w:r w:rsidRPr="00981869">
        <w:rPr>
          <w:color w:val="000000" w:themeColor="text1"/>
        </w:rPr>
        <w:t>日本人在春分、秋分时节要去扫墓，中国人在清明（农历四月五日）、别名称作“扫墓节”的这一天前往祖先的陵墓进行祭拜。</w:t>
      </w:r>
    </w:p>
    <w:p w:rsidR="00981869" w:rsidRPr="00981869" w:rsidRDefault="00981869" w:rsidP="00981869">
      <w:pPr>
        <w:spacing w:before="240" w:after="240"/>
        <w:ind w:firstLine="480"/>
        <w:rPr>
          <w:color w:val="000000" w:themeColor="text1"/>
        </w:rPr>
      </w:pPr>
      <w:r w:rsidRPr="00981869">
        <w:rPr>
          <w:color w:val="000000" w:themeColor="text1"/>
        </w:rPr>
        <w:t>桥山的黄帝陵，自古以来就在农历四月五日举行公祭，并宣读祭文。现存的最古老的祭文应该是明太祖洪武四年（1371）的祭文了。</w:t>
      </w:r>
    </w:p>
    <w:p w:rsidR="00981869" w:rsidRPr="00981869" w:rsidRDefault="00981869" w:rsidP="00981869">
      <w:pPr>
        <w:spacing w:before="240" w:after="240"/>
        <w:ind w:firstLine="480"/>
        <w:rPr>
          <w:color w:val="000000" w:themeColor="text1"/>
        </w:rPr>
      </w:pPr>
      <w:r w:rsidRPr="00981869">
        <w:rPr>
          <w:color w:val="000000" w:themeColor="text1"/>
        </w:rPr>
        <w:t>“朕生后世，为民营于草野之间。当有元（元王朝）失驭，天下纷纭，乃乘群雄大乱之秋，集众用武。荷皇天后土眷佑（保佑之意），遂平暴乱，以有天下，主宰庶民，今已四年矣。……”</w:t>
      </w:r>
    </w:p>
    <w:p w:rsidR="00981869" w:rsidRPr="00981869" w:rsidRDefault="00981869" w:rsidP="00981869">
      <w:pPr>
        <w:spacing w:before="240" w:after="240"/>
        <w:ind w:firstLine="480"/>
        <w:rPr>
          <w:color w:val="000000" w:themeColor="text1"/>
        </w:rPr>
      </w:pPr>
      <w:r w:rsidRPr="00981869">
        <w:rPr>
          <w:color w:val="000000" w:themeColor="text1"/>
        </w:rPr>
        <w:t>将天下太平告慰先祖。</w:t>
      </w:r>
    </w:p>
    <w:p w:rsidR="00981869" w:rsidRPr="00981869" w:rsidRDefault="00981869" w:rsidP="00981869">
      <w:pPr>
        <w:spacing w:before="240" w:after="240"/>
        <w:ind w:firstLine="480"/>
        <w:rPr>
          <w:color w:val="000000" w:themeColor="text1"/>
        </w:rPr>
      </w:pPr>
      <w:r w:rsidRPr="00981869">
        <w:rPr>
          <w:color w:val="000000" w:themeColor="text1"/>
        </w:rPr>
        <w:t>在清朝的时候，祭祖不是在清明这一天，而是在皇帝的诞辰或平定叛乱等国家大事之后，派遣敕使前往。清朝皇帝也要到黄帝陵举行子孙后代向始祖汇报的“祭告”仪式。北魏是鲜卑族的王朝，但据《魏书》记载，他们的远祖是黄帝的次子昌意的最小的儿子。《史记》的《匈奴传》中，匈奴是夏后氏的末裔，而夏后氏的国号为禹，其曾祖父正是昌意，而昌意就是黄帝的儿子。如此说来，黄帝便是大家的先祖了。</w:t>
      </w:r>
    </w:p>
    <w:p w:rsidR="00981869" w:rsidRPr="00981869" w:rsidRDefault="00981869" w:rsidP="00981869">
      <w:pPr>
        <w:spacing w:before="240" w:after="240"/>
        <w:ind w:firstLine="480"/>
        <w:rPr>
          <w:color w:val="000000" w:themeColor="text1"/>
        </w:rPr>
      </w:pPr>
      <w:r w:rsidRPr="00981869">
        <w:rPr>
          <w:color w:val="000000" w:themeColor="text1"/>
        </w:rPr>
        <w:t>黄帝陵所在的桥山几乎位于西安市和延安市的中间。从西安驱车向北行进大约五个小时，途中经过铜川市就到了黄陵县。</w:t>
      </w:r>
    </w:p>
    <w:p w:rsidR="00981869" w:rsidRPr="00981869" w:rsidRDefault="00981869" w:rsidP="00981869">
      <w:pPr>
        <w:spacing w:before="240" w:after="240"/>
        <w:ind w:firstLine="480"/>
        <w:rPr>
          <w:color w:val="000000" w:themeColor="text1"/>
        </w:rPr>
      </w:pPr>
      <w:r w:rsidRPr="00981869">
        <w:rPr>
          <w:color w:val="000000" w:themeColor="text1"/>
        </w:rPr>
        <w:t>桥山黄帝陵的陵墓很小，传说因黄帝乘龙升天，人们只是将其衣冠埋葬于此。</w:t>
      </w:r>
    </w:p>
    <w:p w:rsidR="00981869" w:rsidRPr="00981869" w:rsidRDefault="00981869" w:rsidP="00981869">
      <w:pPr>
        <w:spacing w:before="240" w:after="240"/>
        <w:ind w:firstLine="480"/>
        <w:rPr>
          <w:color w:val="000000" w:themeColor="text1"/>
        </w:rPr>
      </w:pPr>
      <w:r w:rsidRPr="00981869">
        <w:rPr>
          <w:color w:val="000000" w:themeColor="text1"/>
        </w:rPr>
        <w:t>战争结束后，从一九五五年开始恢复了黄帝陵的公祭，但一九六二年之后的十九年间中断了。一九八〇年再次恢复了公祭。</w:t>
      </w:r>
    </w:p>
    <w:p w:rsidR="00981869" w:rsidRPr="00981869" w:rsidRDefault="00981869" w:rsidP="00981869">
      <w:pPr>
        <w:spacing w:before="240" w:after="240"/>
        <w:ind w:firstLine="480"/>
        <w:rPr>
          <w:color w:val="000000" w:themeColor="text1"/>
        </w:rPr>
      </w:pPr>
      <w:r w:rsidRPr="00981869">
        <w:rPr>
          <w:color w:val="000000" w:themeColor="text1"/>
        </w:rPr>
        <w:t>公祭活动从去年（一九八六年）开始邀请海外的中国人以陪祭人的身份参加，我也收到了邀请，然而由于时间上无法安排未能成行，只好推迟了一年。</w:t>
      </w:r>
    </w:p>
    <w:p w:rsidR="00981869" w:rsidRPr="00981869" w:rsidRDefault="00981869" w:rsidP="00981869">
      <w:pPr>
        <w:spacing w:before="240" w:after="240"/>
        <w:ind w:firstLine="480"/>
        <w:rPr>
          <w:color w:val="000000" w:themeColor="text1"/>
        </w:rPr>
      </w:pPr>
      <w:r w:rsidRPr="00981869">
        <w:rPr>
          <w:color w:val="000000" w:themeColor="text1"/>
        </w:rPr>
        <w:t>公祭大典在胡笳十六拍乐曲的演奏下开始，献花之后三鞠躬，然后宣读了祭文。</w:t>
      </w:r>
    </w:p>
    <w:p w:rsidR="00981869" w:rsidRPr="00981869" w:rsidRDefault="00981869" w:rsidP="00981869">
      <w:pPr>
        <w:spacing w:before="240" w:after="240"/>
        <w:ind w:firstLine="480"/>
        <w:rPr>
          <w:color w:val="000000" w:themeColor="text1"/>
        </w:rPr>
      </w:pPr>
      <w:r w:rsidRPr="00981869">
        <w:rPr>
          <w:color w:val="000000" w:themeColor="text1"/>
        </w:rPr>
        <w:t>“……文化昌盛，经济繁荣。一国两制，五洲共钦。祖国一统，华胄（中华子孙）同心。昆仑毓秀，黄河澄清。……”</w:t>
      </w:r>
    </w:p>
    <w:p w:rsidR="00981869" w:rsidRPr="00981869" w:rsidRDefault="00981869" w:rsidP="00981869">
      <w:pPr>
        <w:spacing w:before="240" w:after="240"/>
        <w:ind w:firstLine="480"/>
        <w:rPr>
          <w:color w:val="000000" w:themeColor="text1"/>
        </w:rPr>
      </w:pPr>
      <w:r w:rsidRPr="00981869">
        <w:rPr>
          <w:color w:val="000000" w:themeColor="text1"/>
        </w:rPr>
        <w:t>可喜可贺之词尽表于祭文之中。</w:t>
      </w:r>
    </w:p>
    <w:p w:rsidR="00981869" w:rsidRPr="00981869" w:rsidRDefault="00981869" w:rsidP="00981869">
      <w:pPr>
        <w:spacing w:before="240" w:after="240"/>
        <w:ind w:firstLine="480"/>
        <w:rPr>
          <w:color w:val="000000" w:themeColor="text1"/>
        </w:rPr>
      </w:pPr>
      <w:r w:rsidRPr="00981869">
        <w:rPr>
          <w:color w:val="000000" w:themeColor="text1"/>
        </w:rPr>
        <w:t>祭文宣读之后，响起了阵阵爆竹声，主祭人和我等陪祭人绕黄帝陵一周，随后公祭结束。</w:t>
      </w:r>
    </w:p>
    <w:p w:rsidR="00981869" w:rsidRPr="00981869" w:rsidRDefault="00981869" w:rsidP="00DC1088">
      <w:pPr>
        <w:pStyle w:val="2"/>
      </w:pPr>
      <w:bookmarkStart w:id="95" w:name="_Toc29569579"/>
      <w:r w:rsidRPr="00981869">
        <w:lastRenderedPageBreak/>
        <w:t>桥山黄帝陵</w:t>
      </w:r>
      <w:bookmarkEnd w:id="95"/>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劲柏参天瑞气凝，</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远来同赏最高层。</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桥山崛起胸襟阔，</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肃拜中华第一陵。</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这一年去中国旅游的目的并非只是祭拜黄帝陵，还要收集素材并进行采访。因为自十一月起朝日新闻以“茶事遍路”的标题，在大约半年的时间里刊载我有关“茶”的随笔。</w:t>
      </w:r>
      <w:hyperlink w:anchor="_7_15">
        <w:bookmarkStart w:id="96" w:name="_7_14"/>
        <w:bookmarkEnd w:id="96"/>
      </w:hyperlink>
      <w:hyperlink w:anchor="_7_15">
        <w:r w:rsidRPr="00981869">
          <w:rPr>
            <w:rStyle w:val="10Text"/>
            <w:rFonts w:asciiTheme="minorHAnsi" w:eastAsiaTheme="minorEastAsia" w:hAnsiTheme="minorHAnsi"/>
            <w:color w:val="000000" w:themeColor="text1"/>
            <w:sz w:val="21"/>
          </w:rPr>
          <w:t>[7]</w:t>
        </w:r>
      </w:hyperlink>
    </w:p>
    <w:p w:rsidR="00981869" w:rsidRPr="00981869" w:rsidRDefault="00981869" w:rsidP="00981869">
      <w:pPr>
        <w:spacing w:before="240" w:after="240"/>
        <w:ind w:firstLine="480"/>
        <w:rPr>
          <w:color w:val="000000" w:themeColor="text1"/>
        </w:rPr>
      </w:pPr>
      <w:r w:rsidRPr="00981869">
        <w:rPr>
          <w:color w:val="000000" w:themeColor="text1"/>
        </w:rPr>
        <w:t>关于茶的原产地，除长江以及湄公河上游，即四川、云南之说以外，也有从中国东部到南部之说，更有源自这两个地方的二元学说。也曾经有过阿萨姆（印度东北部的州）为原产地的说法，但据说在学术上已经被否定了。</w:t>
      </w:r>
    </w:p>
    <w:p w:rsidR="00981869" w:rsidRPr="00981869" w:rsidRDefault="00981869" w:rsidP="00981869">
      <w:pPr>
        <w:spacing w:before="240" w:after="240"/>
        <w:ind w:firstLine="480"/>
        <w:rPr>
          <w:color w:val="000000" w:themeColor="text1"/>
        </w:rPr>
      </w:pPr>
      <w:r w:rsidRPr="00981869">
        <w:rPr>
          <w:color w:val="000000" w:themeColor="text1"/>
        </w:rPr>
        <w:t>位于云南省南部、老挝和缅甸国境交界处附近的“西双版纳”居住着很多傣族人，这里也因出产茶叶而闻名。结束黄帝陵祭拜的次日，我们坐飞机从西安到了成都。在成都，我们刻意停留了三天，为的是追忆一下古远的三国。四月九日，从成都飞往昆明，在昆明停留了两天，四月十一日乘坐一架螺旋桨飞机到了思茅，又马上乘汽车颠簸了四个小时，终于到达了西双版纳傣族自治州的州府景洪县。</w:t>
      </w:r>
    </w:p>
    <w:p w:rsidR="00981869" w:rsidRPr="00981869" w:rsidRDefault="00981869" w:rsidP="00981869">
      <w:pPr>
        <w:spacing w:before="240" w:after="240"/>
        <w:ind w:firstLine="480"/>
        <w:rPr>
          <w:color w:val="000000" w:themeColor="text1"/>
        </w:rPr>
      </w:pPr>
      <w:r w:rsidRPr="00981869">
        <w:rPr>
          <w:color w:val="000000" w:themeColor="text1"/>
        </w:rPr>
        <w:t>在景洪宾馆住了两天，我全身心地投入到采访之中。与景洪县西邻的是勐海县，久闻那里的“茶树王”就在该县的南糯山中。树龄已有八百多年，是国家重点保护文物。</w:t>
      </w:r>
    </w:p>
    <w:p w:rsidR="00981869" w:rsidRPr="00981869" w:rsidRDefault="00981869" w:rsidP="00981869">
      <w:pPr>
        <w:spacing w:before="240" w:after="240"/>
        <w:ind w:firstLine="480"/>
        <w:rPr>
          <w:color w:val="000000" w:themeColor="text1"/>
        </w:rPr>
      </w:pPr>
      <w:r w:rsidRPr="00981869">
        <w:rPr>
          <w:color w:val="000000" w:themeColor="text1"/>
        </w:rPr>
        <w:t>勐海县的别名叫“茶城”，是茶叶之乡。另有一个“雾城”的别名，据说因为这里一年当中有一百四十天到一百八十天都是雨天。</w:t>
      </w:r>
    </w:p>
    <w:p w:rsidR="00981869" w:rsidRPr="00981869" w:rsidRDefault="00981869" w:rsidP="00981869">
      <w:pPr>
        <w:spacing w:before="240" w:after="240"/>
        <w:ind w:firstLine="480"/>
        <w:rPr>
          <w:color w:val="000000" w:themeColor="text1"/>
        </w:rPr>
      </w:pPr>
      <w:r w:rsidRPr="00981869">
        <w:rPr>
          <w:color w:val="000000" w:themeColor="text1"/>
        </w:rPr>
        <w:t>傣族是使用泰语系语言的少数民族，几乎都是佛教徒，但这里隶属小乘佛教，所以佛教寺庙的氛围很像缅甸和老挝。这个地方最大的佛教寺庙叫作“八宝亭寺”。</w:t>
      </w:r>
    </w:p>
    <w:p w:rsidR="00981869" w:rsidRPr="00981869" w:rsidRDefault="00981869" w:rsidP="00981869">
      <w:pPr>
        <w:spacing w:before="240" w:after="240"/>
        <w:ind w:firstLine="480"/>
        <w:rPr>
          <w:color w:val="000000" w:themeColor="text1"/>
        </w:rPr>
      </w:pPr>
      <w:r w:rsidRPr="00981869">
        <w:rPr>
          <w:color w:val="000000" w:themeColor="text1"/>
        </w:rPr>
        <w:t>流入越南南部的湄公河，其上游来自中国，被称为澜沧江，景洪县就在江边。</w:t>
      </w:r>
    </w:p>
    <w:p w:rsidR="00981869" w:rsidRPr="00981869" w:rsidRDefault="00981869" w:rsidP="00981869">
      <w:pPr>
        <w:spacing w:before="240" w:after="240"/>
        <w:ind w:firstLine="480"/>
        <w:rPr>
          <w:color w:val="000000" w:themeColor="text1"/>
        </w:rPr>
      </w:pPr>
      <w:r w:rsidRPr="00981869">
        <w:rPr>
          <w:color w:val="000000" w:themeColor="text1"/>
        </w:rPr>
        <w:t>每到傣族年历的正月，都要举行相互泼水的“泼水节”活动。传说中，很久以前火魔王掠走了七个姑娘，于是姑娘们用自己的长发勒死了恶魔，之后相互泼水洗掉溅在身上的血迹，这就是今天的泼水节。泼水节从四月十四日开始，而我们却要在四月十三日这天离开西双版纳。当地人不由得一个劲儿地摇头，表示极不理解，“你们到底是为什么来的呀？”老实说，我们真的是为了采访而来，并非为了参加泼水节。但来之前也的的确确不知道傣族的正月是什么时候，如果知道的话，肯定会加上参加泼水节的行程。</w:t>
      </w:r>
    </w:p>
    <w:p w:rsidR="00981869" w:rsidRPr="00981869" w:rsidRDefault="00981869" w:rsidP="00981869">
      <w:pPr>
        <w:spacing w:before="240" w:after="240"/>
        <w:ind w:firstLine="480"/>
        <w:rPr>
          <w:color w:val="000000" w:themeColor="text1"/>
        </w:rPr>
      </w:pPr>
      <w:r w:rsidRPr="00981869">
        <w:rPr>
          <w:color w:val="000000" w:themeColor="text1"/>
        </w:rPr>
        <w:t>以“西双版纳”为标题我写了下面这首五言律诗。</w:t>
      </w:r>
    </w:p>
    <w:p w:rsidR="00981869" w:rsidRPr="00981869" w:rsidRDefault="00981869" w:rsidP="00DC1088">
      <w:pPr>
        <w:pStyle w:val="2"/>
      </w:pPr>
      <w:bookmarkStart w:id="97" w:name="_Toc29569580"/>
      <w:r w:rsidRPr="00981869">
        <w:t>西双版纳</w:t>
      </w:r>
      <w:bookmarkEnd w:id="97"/>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云蒸昏按乐，</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天破渥无量。</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泼水千愁散，</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洗尘八寳光。</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点茶游勐海，</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摇棹度澜沧。</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占梦多年梦，</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西双版纳乡。</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按乐、无量，都是山脉的名字，是从飞机上俯视群山之意。按乐也称为“哀牢山”。</w:t>
      </w:r>
    </w:p>
    <w:p w:rsidR="00981869" w:rsidRPr="00981869" w:rsidRDefault="00981869" w:rsidP="00981869">
      <w:pPr>
        <w:spacing w:before="240" w:after="240"/>
        <w:ind w:firstLine="480"/>
        <w:rPr>
          <w:color w:val="000000" w:themeColor="text1"/>
        </w:rPr>
      </w:pPr>
      <w:r w:rsidRPr="00981869">
        <w:rPr>
          <w:color w:val="000000" w:themeColor="text1"/>
        </w:rPr>
        <w:t>八宝，说的是八宝亭寺。</w:t>
      </w:r>
    </w:p>
    <w:p w:rsidR="00981869" w:rsidRPr="00981869" w:rsidRDefault="00981869" w:rsidP="00981869">
      <w:pPr>
        <w:spacing w:before="240" w:after="240"/>
        <w:ind w:firstLine="480"/>
        <w:rPr>
          <w:color w:val="000000" w:themeColor="text1"/>
        </w:rPr>
      </w:pPr>
      <w:r w:rsidRPr="00981869">
        <w:rPr>
          <w:color w:val="000000" w:themeColor="text1"/>
        </w:rPr>
        <w:t>占梦，《庄子·齐物论》中有“梦之中又占其梦焉”的句子。</w:t>
      </w:r>
    </w:p>
    <w:p w:rsidR="00981869" w:rsidRPr="00981869" w:rsidRDefault="00981869" w:rsidP="00981869">
      <w:pPr>
        <w:spacing w:before="240" w:after="240"/>
        <w:ind w:firstLine="480"/>
        <w:rPr>
          <w:color w:val="000000" w:themeColor="text1"/>
        </w:rPr>
      </w:pPr>
      <w:r w:rsidRPr="00981869">
        <w:rPr>
          <w:color w:val="000000" w:themeColor="text1"/>
        </w:rPr>
        <w:t>云南西双版纳这片土地，是我梦中追寻已久的我的仙境。毫不夸张地说，就在相遇的那一刻，“这不是做梦吧”，至今我仍会经常这样问自己。</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这一年的五月，我接到了须磨寺正觉院三浦真严和尚的请求，要我为须磨寺的出版物写一篇随笔。</w:t>
      </w:r>
    </w:p>
    <w:p w:rsidR="00981869" w:rsidRPr="00981869" w:rsidRDefault="00981869" w:rsidP="00981869">
      <w:pPr>
        <w:spacing w:before="240" w:after="240"/>
        <w:ind w:firstLine="480"/>
        <w:rPr>
          <w:color w:val="000000" w:themeColor="text1"/>
        </w:rPr>
      </w:pPr>
      <w:r w:rsidRPr="00981869">
        <w:rPr>
          <w:color w:val="000000" w:themeColor="text1"/>
        </w:rPr>
        <w:t>在神户海岸大道与荣町附近，整齐排列着很多海鲜产品的代理批发店。那里有个“同业联谊会”，被称为“海荣会”。每年的四月三日（从前是神武天皇节的休息日）在须磨寺的广场都会举行一个运动会。记得小时候，我总盼着这一天，于是我就写了这件事。可是写完之后发现，和约定的篇幅还差几行，于是就以“须磨寺有感”写了两首七言绝句。</w:t>
      </w:r>
    </w:p>
    <w:p w:rsidR="00981869" w:rsidRPr="00981869" w:rsidRDefault="00981869" w:rsidP="00DC1088">
      <w:pPr>
        <w:pStyle w:val="2"/>
      </w:pPr>
      <w:bookmarkStart w:id="98" w:name="_Toc29569581"/>
      <w:r w:rsidRPr="00981869">
        <w:t>须磨寺有感</w:t>
      </w:r>
      <w:bookmarkEnd w:id="98"/>
    </w:p>
    <w:p w:rsidR="00981869" w:rsidRPr="00981869" w:rsidRDefault="00981869" w:rsidP="00981869">
      <w:pPr>
        <w:pStyle w:val="4"/>
        <w:spacing w:before="400" w:after="400"/>
        <w:rPr>
          <w:rFonts w:asciiTheme="minorHAnsi" w:eastAsiaTheme="minorEastAsia" w:hAnsiTheme="minorHAnsi"/>
          <w:color w:val="000000" w:themeColor="text1"/>
          <w:sz w:val="21"/>
        </w:rPr>
      </w:pPr>
      <w:r w:rsidRPr="00981869">
        <w:rPr>
          <w:rFonts w:asciiTheme="minorHAnsi" w:eastAsiaTheme="minorEastAsia" w:hAnsiTheme="minorHAnsi"/>
          <w:color w:val="000000" w:themeColor="text1"/>
          <w:sz w:val="21"/>
        </w:rPr>
        <w:t>其一</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龙华桥畔吊平郎，</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青叶笛声余韵长。</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底事海风吹到晓，</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吹残兰麝断人肠。</w:t>
      </w:r>
    </w:p>
    <w:p w:rsidR="00981869" w:rsidRPr="00981869" w:rsidRDefault="00981869" w:rsidP="00981869">
      <w:pPr>
        <w:pStyle w:val="4"/>
        <w:spacing w:before="400" w:after="400"/>
        <w:rPr>
          <w:rFonts w:asciiTheme="minorHAnsi" w:eastAsiaTheme="minorEastAsia" w:hAnsiTheme="minorHAnsi"/>
          <w:color w:val="000000" w:themeColor="text1"/>
          <w:sz w:val="21"/>
        </w:rPr>
      </w:pPr>
      <w:r w:rsidRPr="00981869">
        <w:rPr>
          <w:rFonts w:asciiTheme="minorHAnsi" w:eastAsiaTheme="minorEastAsia" w:hAnsiTheme="minorHAnsi"/>
          <w:color w:val="000000" w:themeColor="text1"/>
          <w:sz w:val="21"/>
        </w:rPr>
        <w:t>其二</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源家铁骑卷尘征，</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警报频传青叶营。</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记否兴亡棋一局，</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笛声清雅白沙平。</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须磨寺是平氏敦盛的菩提寺。美少年敦盛在“一之谷”战役中被熊谷直实打败，其死很是悲壮，因此直到今天，那里每年仍会举行“敦盛忌”的活动。</w:t>
      </w:r>
      <w:hyperlink w:anchor="_8_15">
        <w:bookmarkStart w:id="99" w:name="_8_14"/>
        <w:bookmarkEnd w:id="99"/>
      </w:hyperlink>
      <w:hyperlink w:anchor="_8_15">
        <w:r w:rsidRPr="00981869">
          <w:rPr>
            <w:rStyle w:val="10Text"/>
            <w:rFonts w:asciiTheme="minorHAnsi" w:eastAsiaTheme="minorEastAsia" w:hAnsiTheme="minorHAnsi"/>
            <w:color w:val="000000" w:themeColor="text1"/>
            <w:sz w:val="21"/>
          </w:rPr>
          <w:t>[8]</w:t>
        </w:r>
      </w:hyperlink>
    </w:p>
    <w:p w:rsidR="00981869" w:rsidRPr="00981869" w:rsidRDefault="00981869" w:rsidP="00981869">
      <w:pPr>
        <w:spacing w:before="240" w:after="240"/>
        <w:ind w:firstLine="480"/>
        <w:rPr>
          <w:color w:val="000000" w:themeColor="text1"/>
        </w:rPr>
      </w:pPr>
      <w:r w:rsidRPr="00981869">
        <w:rPr>
          <w:color w:val="000000" w:themeColor="text1"/>
        </w:rPr>
        <w:t>而我则是将安魂的词句以诗的形式表现出来。</w:t>
      </w:r>
    </w:p>
    <w:p w:rsidR="00981869" w:rsidRPr="00981869" w:rsidRDefault="00981869" w:rsidP="00981869">
      <w:pPr>
        <w:spacing w:before="240" w:after="240"/>
        <w:ind w:firstLine="480"/>
        <w:rPr>
          <w:color w:val="000000" w:themeColor="text1"/>
        </w:rPr>
      </w:pPr>
      <w:r w:rsidRPr="00981869">
        <w:rPr>
          <w:color w:val="000000" w:themeColor="text1"/>
        </w:rPr>
        <w:t>正觉院前面的龙华桥并不像桥的名字那样宏大，是座很小的桥。在桥的附近矗立着两个文学碑石。一个是以《须磨寺附近》一书步入文坛的山本周五郎的文学碑，一个是良宽的。两个石碑都是雕刻家速水史郎的作品。良宽的碑上有几个球形的石雕做搭配，据说这是表现玩耍五彩绣球。山本周五郎是笔名，也曾雅号为曲轩。良宽的俗姓叫山本，字曲。因此总会给人有什么地方很相通的感觉。</w:t>
      </w:r>
    </w:p>
    <w:p w:rsidR="00981869" w:rsidRPr="00981869" w:rsidRDefault="00981869" w:rsidP="00981869">
      <w:pPr>
        <w:spacing w:before="240" w:after="240"/>
        <w:ind w:firstLine="480"/>
        <w:rPr>
          <w:color w:val="000000" w:themeColor="text1"/>
        </w:rPr>
      </w:pPr>
      <w:r w:rsidRPr="00981869">
        <w:rPr>
          <w:color w:val="000000" w:themeColor="text1"/>
        </w:rPr>
        <w:t>诗寄出大约五年之后，三浦真严和尚突然决定要把我的两首诗作刻成石碑，由速水史郎先生挑选石料，并已按部就班地开始准备了。这突如其来的事情多少让我有些难为情，但看来我和真言寺庙的确有缘，那么结缘之事岂能违抗。</w:t>
      </w:r>
    </w:p>
    <w:p w:rsidR="00981869" w:rsidRPr="00981869" w:rsidRDefault="00981869" w:rsidP="00981869">
      <w:pPr>
        <w:spacing w:before="240" w:after="240"/>
        <w:ind w:firstLine="480"/>
        <w:rPr>
          <w:color w:val="000000" w:themeColor="text1"/>
        </w:rPr>
      </w:pPr>
      <w:r w:rsidRPr="00981869">
        <w:rPr>
          <w:color w:val="000000" w:themeColor="text1"/>
        </w:rPr>
        <w:t>这一年是亡友梶山季之的第十三个忌日。梶山君是位和蔼可亲的男子汉，曾多次到我神户的家中做客。不知为什么，我们成了意气相投的朋友。</w:t>
      </w:r>
    </w:p>
    <w:p w:rsidR="00981869" w:rsidRPr="00981869" w:rsidRDefault="00981869" w:rsidP="00981869">
      <w:pPr>
        <w:spacing w:before="240" w:after="240"/>
        <w:ind w:firstLine="480"/>
        <w:rPr>
          <w:color w:val="000000" w:themeColor="text1"/>
        </w:rPr>
      </w:pPr>
      <w:r w:rsidRPr="00981869">
        <w:rPr>
          <w:color w:val="000000" w:themeColor="text1"/>
        </w:rPr>
        <w:t>想起梶山君客死澳门一事，我总有一种内心被刺痛至极的感觉。这是因为当年我的小妹夫妇就住在澳门，且妹夫就在镜湖医院做大夫，他曾留学大阪大学，当然也会说日语。如果我和梶山君闲聊的时候提及过这些，那么在他病痛难熬之际或许能想起，也许就能得到紧急的治疗；如果他告诉我那次要去澳门的事情，说不定我会提及小妹夫妇；如果……实在是太遗憾了。</w:t>
      </w:r>
    </w:p>
    <w:p w:rsidR="00981869" w:rsidRPr="00981869" w:rsidRDefault="00981869" w:rsidP="00981869">
      <w:pPr>
        <w:spacing w:before="240" w:after="240"/>
        <w:ind w:firstLine="480"/>
        <w:rPr>
          <w:color w:val="000000" w:themeColor="text1"/>
        </w:rPr>
      </w:pPr>
      <w:r w:rsidRPr="00981869">
        <w:rPr>
          <w:color w:val="000000" w:themeColor="text1"/>
        </w:rPr>
        <w:t>十二年前，在芝增上寺</w:t>
      </w:r>
      <w:hyperlink w:anchor="_9_15">
        <w:bookmarkStart w:id="100" w:name="_9_14"/>
        <w:bookmarkEnd w:id="100"/>
      </w:hyperlink>
      <w:hyperlink w:anchor="_9_15">
        <w:r w:rsidRPr="00981869">
          <w:rPr>
            <w:rStyle w:val="10Text"/>
            <w:color w:val="000000" w:themeColor="text1"/>
            <w:sz w:val="21"/>
          </w:rPr>
          <w:t>[9]</w:t>
        </w:r>
      </w:hyperlink>
      <w:r w:rsidRPr="00981869">
        <w:rPr>
          <w:color w:val="000000" w:themeColor="text1"/>
        </w:rPr>
        <w:t>为梶山君举行葬礼那天，正好是我和津村节子、长部日出雄三人结束在关东地区各地讲演旅行的日子。而几乎在同一时间，作家野村尚吾先生也去世了，葬礼在同一天举行。因此，津村赶往野村先生的葬礼，长部和我则赶往芝增上寺。时至今日，当年主持葬礼的今东光和尚、友人代表柴田錬三郎也已辞世。</w:t>
      </w:r>
    </w:p>
    <w:p w:rsidR="00981869" w:rsidRPr="00981869" w:rsidRDefault="00981869" w:rsidP="00DC1088">
      <w:pPr>
        <w:pStyle w:val="2"/>
      </w:pPr>
      <w:bookmarkStart w:id="101" w:name="_Toc29569582"/>
      <w:r w:rsidRPr="00981869">
        <w:t>梶山季之十三回忌</w:t>
      </w:r>
      <w:bookmarkEnd w:id="101"/>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嗟君掷笔十三年，</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积乱云飞折铁鞭。</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千律千篇供世眼，</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一声豪笑响冥泉。</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记得当年梶山君正意气风发地为一生中的巨著做着准备，而且那部长篇小说已决定用《积乱云》作为书名了。</w:t>
      </w:r>
    </w:p>
    <w:p w:rsidR="00981869" w:rsidRPr="00981869" w:rsidRDefault="00981869" w:rsidP="00981869">
      <w:pPr>
        <w:spacing w:before="240" w:after="240"/>
        <w:ind w:firstLine="480"/>
        <w:rPr>
          <w:color w:val="000000" w:themeColor="text1"/>
        </w:rPr>
      </w:pPr>
      <w:r w:rsidRPr="00981869">
        <w:rPr>
          <w:color w:val="000000" w:themeColor="text1"/>
        </w:rPr>
        <w:t>在此之前，他的小说很擅长运用一些新颖的素材博得读者的喜爱。有句话叫作“千篇一律”，而他在每一部小说中都会想方设法融会一些新的东西，从而避免墨守成规的套路。所以说他千篇千律绝不为过。再也无法听到他豪爽的笑声，这的确很遗憾，但在另一个世界，他肯定仍在尽情地大笑。</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中国的史学家有两个工作，一是整理自己所处时代的各种记录，并传给下一代；同时根据上一代编辑的资料对正史进行编修。一个朝代的正史由下一个朝代汇总编修应该尽可能多放置一些时间为妥。因为还会有新的资料出来，以及尚不清晰的朝代更迭的来龙去脉等，更是为了回避某些活着的过来人掺杂进种种借口、辩解。从元朝更迭到明朝之后，急匆匆地编写了《元史》，但多于杜撰，所以在五百年后的二十世纪不得不进行了《新元史》的编修。</w:t>
      </w:r>
    </w:p>
    <w:p w:rsidR="00981869" w:rsidRPr="00981869" w:rsidRDefault="00981869" w:rsidP="00981869">
      <w:pPr>
        <w:spacing w:before="240" w:after="240"/>
        <w:ind w:firstLine="480"/>
        <w:rPr>
          <w:color w:val="000000" w:themeColor="text1"/>
        </w:rPr>
      </w:pPr>
      <w:r w:rsidRPr="00981869">
        <w:rPr>
          <w:color w:val="000000" w:themeColor="text1"/>
        </w:rPr>
        <w:t>唐朝灭亡三十八年之后，五代后晋的刘昫等编写了《唐书》，然而后来因大量相关唐朝资料接踵而至，到了宋朝，欧阳修等又进行了编修。前者被称为《旧唐书》，后者被称为《新唐书》。从唐朝灭亡算起，《新唐书》的完成已经是历经一百五十三年之后嘉佑五年（1060）的事了。</w:t>
      </w:r>
    </w:p>
    <w:p w:rsidR="00981869" w:rsidRPr="00981869" w:rsidRDefault="00981869" w:rsidP="00981869">
      <w:pPr>
        <w:spacing w:before="240" w:after="240"/>
        <w:ind w:firstLine="480"/>
        <w:rPr>
          <w:color w:val="000000" w:themeColor="text1"/>
        </w:rPr>
      </w:pPr>
      <w:r w:rsidRPr="00981869">
        <w:rPr>
          <w:color w:val="000000" w:themeColor="text1"/>
        </w:rPr>
        <w:lastRenderedPageBreak/>
        <w:t>清朝灭亡是一九一一年，已经过去八十多年了，但清朝正史的编纂尚未完成。目前仍在编修之中，其工作在北京通称为“清史馆”的地方进行。</w:t>
      </w:r>
    </w:p>
    <w:p w:rsidR="00981869" w:rsidRPr="00981869" w:rsidRDefault="00981869" w:rsidP="00981869">
      <w:pPr>
        <w:spacing w:before="240" w:after="240"/>
        <w:ind w:firstLine="480"/>
        <w:rPr>
          <w:color w:val="000000" w:themeColor="text1"/>
        </w:rPr>
      </w:pPr>
      <w:r w:rsidRPr="00981869">
        <w:rPr>
          <w:color w:val="000000" w:themeColor="text1"/>
        </w:rPr>
        <w:t>清朝末代皇帝的弟弟爱新觉罗·溥杰先生作为该工作的一员不用说是最适合的。溥杰先生是从日本嵯峨家族迎娶的夫人，可以说是一位和日本很有缘的人。现在他女儿就住在日本，孙子已经长大，溥杰先生也经常来日本。</w:t>
      </w:r>
    </w:p>
    <w:p w:rsidR="00981869" w:rsidRPr="00981869" w:rsidRDefault="00981869" w:rsidP="00981869">
      <w:pPr>
        <w:spacing w:before="240" w:after="240"/>
        <w:ind w:firstLine="480"/>
        <w:rPr>
          <w:color w:val="000000" w:themeColor="text1"/>
        </w:rPr>
      </w:pPr>
      <w:r w:rsidRPr="00981869">
        <w:rPr>
          <w:color w:val="000000" w:themeColor="text1"/>
        </w:rPr>
        <w:t>这一年的秋天，我有幸得到一幅溥杰先生的墨宝。溥杰先生作为书法家是一流的、格调高雅的，其优雅的笔法堪称独特。最近，在北京到处可见他的墨宝。只需看上一眼就能因字体的独特知道是溥杰先生的。</w:t>
      </w:r>
    </w:p>
    <w:p w:rsidR="00981869" w:rsidRPr="00981869" w:rsidRDefault="00981869" w:rsidP="00981869">
      <w:pPr>
        <w:spacing w:before="240" w:after="240"/>
        <w:ind w:firstLine="480"/>
        <w:rPr>
          <w:color w:val="000000" w:themeColor="text1"/>
        </w:rPr>
      </w:pPr>
      <w:r w:rsidRPr="00981869">
        <w:rPr>
          <w:color w:val="000000" w:themeColor="text1"/>
        </w:rPr>
        <w:t>我得到的墨宝是溥杰先生几年前在静冈看见富士山之后的诗作，而且是他的亲笔，其全文如下：</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春云叆叇泊群峰，</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晨起推窓喟颠悭。</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倏卷艮天风一扫，</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巍峨富岳现眞容。</w:t>
      </w:r>
    </w:p>
    <w:p w:rsidR="00981869" w:rsidRPr="00981869" w:rsidRDefault="00981869" w:rsidP="00981869">
      <w:pPr>
        <w:pStyle w:val="Para17"/>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曩咏游静冈，喜见富士。</w:t>
      </w:r>
    </w:p>
    <w:p w:rsidR="00981869" w:rsidRPr="00981869" w:rsidRDefault="00981869" w:rsidP="00981869">
      <w:pPr>
        <w:pStyle w:val="Para17"/>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诗　丁卯季秋中浣，书贻陈舜臣先生正旃　溥杰</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早上起来推开窗户，春天的云朵挂在群峰之上，无法看见富士山顶。“悭”在这里是惋惜的意思。“艮”是（丑寅）东北方向，用时间来说就是下午两点到四点这个时段。另外，这是易经八卦中的艮下艮上的卦象，阳遮挡住上方，阴则汇集下方，动弹不得的样子。我理解，诗的大意包括了上述含意，清晨令人无奈的天气忽然被风一气吹散，富士山得以显露真面目了。</w:t>
      </w:r>
    </w:p>
    <w:p w:rsidR="00981869" w:rsidRPr="00981869" w:rsidRDefault="00981869" w:rsidP="00981869">
      <w:pPr>
        <w:spacing w:before="240" w:after="240"/>
        <w:ind w:firstLine="480"/>
        <w:rPr>
          <w:color w:val="000000" w:themeColor="text1"/>
        </w:rPr>
      </w:pPr>
      <w:r w:rsidRPr="00981869">
        <w:rPr>
          <w:color w:val="000000" w:themeColor="text1"/>
        </w:rPr>
        <w:t>不过，作为该诗的读者，我们应该根据溥杰先生的阅历去解读才对。</w:t>
      </w:r>
    </w:p>
    <w:p w:rsidR="00981869" w:rsidRPr="00981869" w:rsidRDefault="00981869" w:rsidP="00981869">
      <w:pPr>
        <w:spacing w:before="240" w:after="240"/>
        <w:ind w:firstLine="480"/>
        <w:rPr>
          <w:color w:val="000000" w:themeColor="text1"/>
        </w:rPr>
      </w:pPr>
      <w:r w:rsidRPr="00981869">
        <w:rPr>
          <w:color w:val="000000" w:themeColor="text1"/>
        </w:rPr>
        <w:t>晨起可以理解为人生的初期、前半生吧。作为被政治左右的皇族，其命运坎坷残酷。但是风助我也，观赏富士山的夙愿得以实现。依此寓意去解读应该不会错吧。</w:t>
      </w:r>
    </w:p>
    <w:p w:rsidR="00981869" w:rsidRPr="00981869" w:rsidRDefault="00981869" w:rsidP="00981869">
      <w:pPr>
        <w:spacing w:before="240" w:after="240"/>
        <w:ind w:firstLine="480"/>
        <w:rPr>
          <w:color w:val="000000" w:themeColor="text1"/>
        </w:rPr>
      </w:pPr>
      <w:r w:rsidRPr="00981869">
        <w:rPr>
          <w:color w:val="000000" w:themeColor="text1"/>
        </w:rPr>
        <w:t>季秋，就是秋天结束的时节（晚秋），“浣”指的是清洗，唐代规定有十日一次“休浴”（休息沐浴日），替代旬而使用。中浣自然是指中旬了。</w:t>
      </w:r>
    </w:p>
    <w:p w:rsidR="00981869" w:rsidRPr="00981869" w:rsidRDefault="00981869" w:rsidP="00981869">
      <w:pPr>
        <w:spacing w:before="240" w:after="240"/>
        <w:ind w:firstLine="480"/>
        <w:rPr>
          <w:color w:val="000000" w:themeColor="text1"/>
        </w:rPr>
      </w:pPr>
      <w:r w:rsidRPr="00981869">
        <w:rPr>
          <w:color w:val="000000" w:themeColor="text1"/>
        </w:rPr>
        <w:t>我能感觉到，一种面对笼罩在富士山山顶的云雾发出的哀痛思绪被藏匿在这首温和的诗中。如果是很了解韵律的人，应该能注意到这首诗的重点是“悭”。如果你非要追问个究竟，我是无法作答的。总之，可以看作这是要求你按照该诗的韵律给予回复的意思吧。因此就有了我下面这首诗。</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炎精照映最高峰，</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忽现忽消山路悭。</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近晚红霞天地染，</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昆仑葱岭作华容。</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炎精，指的是太阳。</w:t>
      </w:r>
    </w:p>
    <w:p w:rsidR="00981869" w:rsidRPr="00981869" w:rsidRDefault="00981869" w:rsidP="00981869">
      <w:pPr>
        <w:spacing w:before="240" w:after="240"/>
        <w:ind w:firstLine="480"/>
        <w:rPr>
          <w:color w:val="000000" w:themeColor="text1"/>
        </w:rPr>
      </w:pPr>
      <w:r w:rsidRPr="00981869">
        <w:rPr>
          <w:color w:val="000000" w:themeColor="text1"/>
        </w:rPr>
        <w:t>葱岭，说的是帕米尔。</w:t>
      </w:r>
    </w:p>
    <w:p w:rsidR="00981869" w:rsidRPr="00981869" w:rsidRDefault="00981869" w:rsidP="00981869">
      <w:pPr>
        <w:spacing w:before="240" w:after="240"/>
        <w:ind w:firstLine="480"/>
        <w:rPr>
          <w:color w:val="000000" w:themeColor="text1"/>
        </w:rPr>
      </w:pPr>
      <w:r w:rsidRPr="00981869">
        <w:rPr>
          <w:color w:val="000000" w:themeColor="text1"/>
        </w:rPr>
        <w:t>动乱的年代总算过去了，年过八旬的溥杰老先生仍在做着编修清史这一最适合他的工作。每年也可以如愿到日本走访了。那忽然显现却又消逝的险峻山路，不是已经成为过去了吗？</w:t>
      </w:r>
    </w:p>
    <w:p w:rsidR="00981869" w:rsidRPr="00981869" w:rsidRDefault="00981869" w:rsidP="00981869">
      <w:pPr>
        <w:spacing w:before="240" w:after="240"/>
        <w:ind w:firstLine="480"/>
        <w:rPr>
          <w:color w:val="000000" w:themeColor="text1"/>
        </w:rPr>
      </w:pPr>
      <w:r w:rsidRPr="00981869">
        <w:rPr>
          <w:color w:val="000000" w:themeColor="text1"/>
        </w:rPr>
        <w:t>崎岖险峻的道路总是从最高峰垂落而下。在垂落站定之后你才会发现，身处尽染微红的天地之中，可以仰视祖国群山那巍峨的身躯。仔细想来，站在最高峰的时候，也正是太阳最严酷暴晒之时。</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1_119">
        <w:bookmarkStart w:id="102" w:name="_1_120"/>
        <w:r w:rsidR="00981869" w:rsidRPr="00981869">
          <w:rPr>
            <w:rStyle w:val="05Text"/>
            <w:rFonts w:asciiTheme="minorHAnsi" w:eastAsiaTheme="minorEastAsia" w:hAnsiTheme="minorHAnsi"/>
            <w:color w:val="000000" w:themeColor="text1"/>
            <w:sz w:val="21"/>
          </w:rPr>
          <w:t>[1]</w:t>
        </w:r>
        <w:bookmarkEnd w:id="102"/>
      </w:hyperlink>
      <w:r w:rsidR="00981869" w:rsidRPr="00981869">
        <w:rPr>
          <w:rFonts w:asciiTheme="minorHAnsi" w:eastAsiaTheme="minorEastAsia" w:hAnsiTheme="minorHAnsi"/>
          <w:color w:val="000000" w:themeColor="text1"/>
          <w:sz w:val="21"/>
        </w:rPr>
        <w:t>闽南话。</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2_67">
        <w:bookmarkStart w:id="103" w:name="_2_68"/>
        <w:r w:rsidR="00981869" w:rsidRPr="00981869">
          <w:rPr>
            <w:rStyle w:val="05Text"/>
            <w:rFonts w:asciiTheme="minorHAnsi" w:eastAsiaTheme="minorEastAsia" w:hAnsiTheme="minorHAnsi"/>
            <w:color w:val="000000" w:themeColor="text1"/>
            <w:sz w:val="21"/>
          </w:rPr>
          <w:t>[2]</w:t>
        </w:r>
        <w:bookmarkEnd w:id="103"/>
      </w:hyperlink>
      <w:r w:rsidR="00981869" w:rsidRPr="00981869">
        <w:rPr>
          <w:rFonts w:asciiTheme="minorHAnsi" w:eastAsiaTheme="minorEastAsia" w:hAnsiTheme="minorHAnsi"/>
          <w:color w:val="000000" w:themeColor="text1"/>
          <w:sz w:val="21"/>
        </w:rPr>
        <w:t>王履《上方峰》诗中有“西悬空通隔世路，金仙已跨摩云翎”的句子。</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3_42">
        <w:bookmarkStart w:id="104" w:name="_3_43"/>
        <w:r w:rsidR="00981869" w:rsidRPr="00981869">
          <w:rPr>
            <w:rStyle w:val="05Text"/>
            <w:rFonts w:asciiTheme="minorHAnsi" w:eastAsiaTheme="minorEastAsia" w:hAnsiTheme="minorHAnsi"/>
            <w:color w:val="000000" w:themeColor="text1"/>
            <w:sz w:val="21"/>
          </w:rPr>
          <w:t>[3]</w:t>
        </w:r>
        <w:bookmarkEnd w:id="104"/>
      </w:hyperlink>
      <w:r w:rsidR="00981869" w:rsidRPr="00981869">
        <w:rPr>
          <w:rFonts w:asciiTheme="minorHAnsi" w:eastAsiaTheme="minorEastAsia" w:hAnsiTheme="minorHAnsi"/>
          <w:color w:val="000000" w:themeColor="text1"/>
          <w:sz w:val="21"/>
        </w:rPr>
        <w:t>神户和大阪之间。</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4_24">
        <w:bookmarkStart w:id="105" w:name="_4_25"/>
        <w:r w:rsidR="00981869" w:rsidRPr="00981869">
          <w:rPr>
            <w:rStyle w:val="05Text"/>
            <w:rFonts w:asciiTheme="minorHAnsi" w:eastAsiaTheme="minorEastAsia" w:hAnsiTheme="minorHAnsi"/>
            <w:color w:val="000000" w:themeColor="text1"/>
            <w:sz w:val="21"/>
          </w:rPr>
          <w:t>[4]</w:t>
        </w:r>
        <w:bookmarkEnd w:id="105"/>
      </w:hyperlink>
      <w:r w:rsidR="00981869" w:rsidRPr="00981869">
        <w:rPr>
          <w:rFonts w:asciiTheme="minorHAnsi" w:eastAsiaTheme="minorEastAsia" w:hAnsiTheme="minorHAnsi"/>
          <w:color w:val="000000" w:themeColor="text1"/>
          <w:sz w:val="21"/>
        </w:rPr>
        <w:t>也有称为曼齐刻尔特、曼兹科特、曼奇克托等的。</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5_20">
        <w:bookmarkStart w:id="106" w:name="_5_21"/>
        <w:r w:rsidR="00981869" w:rsidRPr="00981869">
          <w:rPr>
            <w:rStyle w:val="05Text"/>
            <w:rFonts w:asciiTheme="minorHAnsi" w:eastAsiaTheme="minorEastAsia" w:hAnsiTheme="minorHAnsi"/>
            <w:color w:val="000000" w:themeColor="text1"/>
            <w:sz w:val="21"/>
          </w:rPr>
          <w:t>[5]</w:t>
        </w:r>
        <w:bookmarkEnd w:id="106"/>
      </w:hyperlink>
      <w:r w:rsidR="00981869" w:rsidRPr="00981869">
        <w:rPr>
          <w:rFonts w:asciiTheme="minorHAnsi" w:eastAsiaTheme="minorEastAsia" w:hAnsiTheme="minorHAnsi"/>
          <w:color w:val="000000" w:themeColor="text1"/>
          <w:sz w:val="21"/>
        </w:rPr>
        <w:t>也称为罗曼努斯四世。</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6_14">
        <w:bookmarkStart w:id="107" w:name="_6_15"/>
        <w:r w:rsidR="00981869" w:rsidRPr="00981869">
          <w:rPr>
            <w:rStyle w:val="05Text"/>
            <w:rFonts w:asciiTheme="minorHAnsi" w:eastAsiaTheme="minorEastAsia" w:hAnsiTheme="minorHAnsi"/>
            <w:color w:val="000000" w:themeColor="text1"/>
            <w:sz w:val="21"/>
          </w:rPr>
          <w:t>[6]</w:t>
        </w:r>
        <w:bookmarkEnd w:id="107"/>
      </w:hyperlink>
      <w:r w:rsidR="00981869" w:rsidRPr="00981869">
        <w:rPr>
          <w:rFonts w:asciiTheme="minorHAnsi" w:eastAsiaTheme="minorEastAsia" w:hAnsiTheme="minorHAnsi"/>
          <w:color w:val="000000" w:themeColor="text1"/>
          <w:sz w:val="21"/>
        </w:rPr>
        <w:t>穆罕默德逝世后，伊斯兰教国家政教合一的领袖的称呼。</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7_14">
        <w:bookmarkStart w:id="108" w:name="_7_15"/>
        <w:r w:rsidR="00981869" w:rsidRPr="00981869">
          <w:rPr>
            <w:rStyle w:val="05Text"/>
            <w:rFonts w:asciiTheme="minorHAnsi" w:eastAsiaTheme="minorEastAsia" w:hAnsiTheme="minorHAnsi"/>
            <w:color w:val="000000" w:themeColor="text1"/>
            <w:sz w:val="21"/>
          </w:rPr>
          <w:t>[7]</w:t>
        </w:r>
        <w:bookmarkEnd w:id="108"/>
      </w:hyperlink>
      <w:r w:rsidR="00981869" w:rsidRPr="00981869">
        <w:rPr>
          <w:rFonts w:asciiTheme="minorHAnsi" w:eastAsiaTheme="minorEastAsia" w:hAnsiTheme="minorHAnsi"/>
          <w:color w:val="000000" w:themeColor="text1"/>
          <w:sz w:val="21"/>
        </w:rPr>
        <w:t>《茶事遍路》一书已在中国出版。</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8_14">
        <w:bookmarkStart w:id="109" w:name="_8_15"/>
        <w:r w:rsidR="00981869" w:rsidRPr="00981869">
          <w:rPr>
            <w:rStyle w:val="05Text"/>
            <w:rFonts w:asciiTheme="minorHAnsi" w:eastAsiaTheme="minorEastAsia" w:hAnsiTheme="minorHAnsi"/>
            <w:color w:val="000000" w:themeColor="text1"/>
            <w:sz w:val="21"/>
          </w:rPr>
          <w:t>[8]</w:t>
        </w:r>
        <w:bookmarkEnd w:id="109"/>
      </w:hyperlink>
      <w:r w:rsidR="00981869" w:rsidRPr="00981869">
        <w:rPr>
          <w:rFonts w:asciiTheme="minorHAnsi" w:eastAsiaTheme="minorEastAsia" w:hAnsiTheme="minorHAnsi"/>
          <w:color w:val="000000" w:themeColor="text1"/>
          <w:sz w:val="21"/>
        </w:rPr>
        <w:t>一之谷为地名，在神户市须磨区。1184年2月，源氏在一之谷偷袭平氏家族，使其败走海上。日本史称“一之谷战役”（</w:t>
      </w:r>
      <w:r w:rsidR="00981869" w:rsidRPr="00981869">
        <w:rPr>
          <w:rStyle w:val="02Text"/>
          <w:rFonts w:asciiTheme="minorHAnsi" w:eastAsiaTheme="minorEastAsia" w:hAnsiTheme="minorHAnsi"/>
          <w:color w:val="000000" w:themeColor="text1"/>
          <w:sz w:val="21"/>
          <w:lang w:val="ja" w:eastAsia="ja" w:bidi="ja"/>
        </w:rPr>
        <w:t>一ノ谷の戦い</w:t>
      </w:r>
      <w:r w:rsidR="00981869" w:rsidRPr="00981869">
        <w:rPr>
          <w:rFonts w:asciiTheme="minorHAnsi" w:eastAsiaTheme="minorEastAsia" w:hAnsiTheme="minorHAnsi"/>
          <w:color w:val="000000" w:themeColor="text1"/>
          <w:sz w:val="21"/>
        </w:rPr>
        <w:t>），平氏敦盛死于源氏武将熊谷直实之手。熊谷直实后来出家，法号莲生，某夜闻笛声，遇敦盛显灵。敦盛的悲剧性一生为后世诸多传说、文学艺术的素材所用。</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9_14">
        <w:bookmarkStart w:id="110" w:name="_9_15"/>
        <w:r w:rsidR="00981869" w:rsidRPr="00981869">
          <w:rPr>
            <w:rStyle w:val="05Text"/>
            <w:rFonts w:asciiTheme="minorHAnsi" w:eastAsiaTheme="minorEastAsia" w:hAnsiTheme="minorHAnsi"/>
            <w:color w:val="000000" w:themeColor="text1"/>
            <w:sz w:val="21"/>
          </w:rPr>
          <w:t>[9]</w:t>
        </w:r>
        <w:bookmarkEnd w:id="110"/>
      </w:hyperlink>
      <w:r w:rsidR="00981869" w:rsidRPr="00981869">
        <w:rPr>
          <w:rFonts w:asciiTheme="minorHAnsi" w:eastAsiaTheme="minorEastAsia" w:hAnsiTheme="minorHAnsi"/>
          <w:color w:val="000000" w:themeColor="text1"/>
          <w:sz w:val="21"/>
        </w:rPr>
        <w:t>该寺位于东京都港区芝公园。</w:t>
      </w:r>
    </w:p>
    <w:p w:rsidR="00981869" w:rsidRPr="00DC1088" w:rsidRDefault="00981869" w:rsidP="00DC1088">
      <w:pPr>
        <w:pStyle w:val="1"/>
      </w:pPr>
      <w:bookmarkStart w:id="111" w:name="_Toc29569583"/>
      <w:r w:rsidRPr="00DC1088">
        <w:lastRenderedPageBreak/>
        <w:t>四　戊辰篇</w:t>
      </w:r>
      <w:bookmarkEnd w:id="111"/>
    </w:p>
    <w:p w:rsidR="00981869" w:rsidRPr="00981869" w:rsidRDefault="00981869" w:rsidP="00981869">
      <w:pPr>
        <w:pageBreakBefore/>
        <w:spacing w:before="240" w:after="240"/>
        <w:ind w:firstLine="480"/>
        <w:rPr>
          <w:color w:val="000000" w:themeColor="text1"/>
        </w:rPr>
      </w:pPr>
      <w:r w:rsidRPr="00981869">
        <w:rPr>
          <w:color w:val="000000" w:themeColor="text1"/>
        </w:rPr>
        <w:lastRenderedPageBreak/>
        <w:t>一九八八年在奈良举行了丝绸之路博览会，我也作为委员之一经常去奈良。在那里和敦煌的段文杰先生久别重逢，并一同出席了研讨会。</w:t>
      </w:r>
    </w:p>
    <w:p w:rsidR="00981869" w:rsidRPr="00981869" w:rsidRDefault="00981869" w:rsidP="00981869">
      <w:pPr>
        <w:spacing w:before="240" w:after="240"/>
        <w:ind w:firstLine="480"/>
        <w:rPr>
          <w:color w:val="000000" w:themeColor="text1"/>
        </w:rPr>
      </w:pPr>
      <w:r w:rsidRPr="00981869">
        <w:rPr>
          <w:color w:val="000000" w:themeColor="text1"/>
        </w:rPr>
        <w:t>和往年一样，以继承发扬京都、大阪地区文化艺术为目的的“花的舞台”在这一年特意从中国请来了杂技团，表演节目也确定为以和唐代的遣唐使有关的牡丹为主题，可谓规模空前。</w:t>
      </w:r>
    </w:p>
    <w:p w:rsidR="00981869" w:rsidRPr="00981869" w:rsidRDefault="00981869" w:rsidP="00981869">
      <w:pPr>
        <w:spacing w:before="240" w:after="240"/>
        <w:ind w:firstLine="480"/>
        <w:rPr>
          <w:color w:val="000000" w:themeColor="text1"/>
        </w:rPr>
      </w:pPr>
      <w:r w:rsidRPr="00981869">
        <w:rPr>
          <w:color w:val="000000" w:themeColor="text1"/>
        </w:rPr>
        <w:t>舞台剧由司马辽太郎先生和我进行大致的构思，松山善三先生编写剧本，朝仓摄先生负责舞台美术，演出由林与一先生、夏木玛丽这一豪华阵容组成。打着开会讨论剧情的旗号，我们在一家名叫“大和家”的饭馆一起畅饮。在那里我见到了久违的高峰秀子女士，还邀请了来自上海的作家杜宣先生。</w:t>
      </w:r>
    </w:p>
    <w:p w:rsidR="00981869" w:rsidRPr="00981869" w:rsidRDefault="00981869" w:rsidP="00981869">
      <w:pPr>
        <w:spacing w:before="240" w:after="240"/>
        <w:ind w:firstLine="480"/>
        <w:rPr>
          <w:color w:val="000000" w:themeColor="text1"/>
        </w:rPr>
      </w:pPr>
      <w:r w:rsidRPr="00981869">
        <w:rPr>
          <w:color w:val="000000" w:themeColor="text1"/>
        </w:rPr>
        <w:t>演出的剧名叫做《长安之春》，杜宣先生为此作赋“喜见长安之春”五绝一首，我随后也奉还了一首。由于是即兴而作，只留下了当时的便笺。诗的大体如下：</w:t>
      </w:r>
    </w:p>
    <w:p w:rsidR="00981869" w:rsidRPr="00981869" w:rsidRDefault="00981869" w:rsidP="00DC1088">
      <w:pPr>
        <w:pStyle w:val="2"/>
      </w:pPr>
      <w:bookmarkStart w:id="112" w:name="_Toc29569584"/>
      <w:r w:rsidRPr="00981869">
        <w:t>酬杜宣先生</w:t>
      </w:r>
      <w:bookmarkEnd w:id="112"/>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不厌扶桑远，</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长安梦幻春。</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牡丹红白紫，</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恼杀千年人。</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在横滨经营新光贸易（公司）的曾德深先生搬入了新建大楼。正好我在东京出差，忙里偷闲去了一趟横滨的中华街，作为祝贺写了下面这首诗：</w:t>
      </w:r>
    </w:p>
    <w:p w:rsidR="00981869" w:rsidRPr="00981869" w:rsidRDefault="00981869" w:rsidP="00DC1088">
      <w:pPr>
        <w:pStyle w:val="2"/>
      </w:pPr>
      <w:bookmarkStart w:id="113" w:name="_Toc29569585"/>
      <w:r w:rsidRPr="00981869">
        <w:t>祝新光贸易乔迁</w:t>
      </w:r>
      <w:bookmarkEnd w:id="113"/>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雷芽香叶满堂芳，</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洗尽当今雅友肠。</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一线新光兼五彩，</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横滨唐街若吾乡。</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乔迁，《诗经》中有“出自幽谷，迁于乔木”的句子，莺从山谷搬到了高高的树上，从此作为对搬家、新居、荣升等的恭贺用语。</w:t>
      </w:r>
    </w:p>
    <w:p w:rsidR="00981869" w:rsidRPr="00981869" w:rsidRDefault="00981869" w:rsidP="00981869">
      <w:pPr>
        <w:spacing w:before="240" w:after="240"/>
        <w:ind w:firstLine="480"/>
        <w:rPr>
          <w:color w:val="000000" w:themeColor="text1"/>
        </w:rPr>
      </w:pPr>
      <w:r w:rsidRPr="00981869">
        <w:rPr>
          <w:color w:val="000000" w:themeColor="text1"/>
        </w:rPr>
        <w:t>雷芽，就是茶叶。</w:t>
      </w:r>
    </w:p>
    <w:p w:rsidR="00981869" w:rsidRPr="00981869" w:rsidRDefault="00981869" w:rsidP="00981869">
      <w:pPr>
        <w:spacing w:before="240" w:after="240"/>
        <w:ind w:firstLine="480"/>
        <w:rPr>
          <w:color w:val="000000" w:themeColor="text1"/>
        </w:rPr>
      </w:pPr>
      <w:r w:rsidRPr="00981869">
        <w:rPr>
          <w:color w:val="000000" w:themeColor="text1"/>
        </w:rPr>
        <w:t>新光贸易公司主要从事中国方面的贸易，尤以茶叶为主。虽然刚刚搬入新的大楼，但里面已经飘满茶香了。公司的名字仍叫作“新光”，那“光”已成为五彩的华丽之光。横滨的中华街也早已成为我们的故乡了。</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这一年的九月我去了中国四川的峨眉山。人们说，登上山顶可以看见佛光，这大概是光线折射的缘故吧。然而就在我们登上山顶之前，下起了细雨，结果什么也没看到。峨眉连绵，山连着山，几乎和云朵比肩。尽管我没能用肉眼拜见佛光，但在我紧紧双手合十之时，却可用心中的慧眼迎来那温暖慈祥的佛光。</w:t>
      </w:r>
    </w:p>
    <w:p w:rsidR="00981869" w:rsidRPr="00981869" w:rsidRDefault="00981869" w:rsidP="00DC1088">
      <w:pPr>
        <w:pStyle w:val="2"/>
      </w:pPr>
      <w:bookmarkStart w:id="114" w:name="_Toc29569586"/>
      <w:r w:rsidRPr="00981869">
        <w:t>登峨嵋不见佛光</w:t>
      </w:r>
      <w:bookmarkEnd w:id="114"/>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细雨斜飞衔日轮，</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峨嵋断影与云邻。</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携俦踏磴攀金顶，</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心眼佛光温可亲。</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磴，是石头台阶，石头铺成的坡道。</w:t>
      </w:r>
    </w:p>
    <w:p w:rsidR="00981869" w:rsidRPr="00981869" w:rsidRDefault="00981869" w:rsidP="00981869">
      <w:pPr>
        <w:spacing w:before="240" w:after="240"/>
        <w:ind w:firstLine="480"/>
        <w:rPr>
          <w:color w:val="000000" w:themeColor="text1"/>
        </w:rPr>
      </w:pPr>
      <w:r w:rsidRPr="00981869">
        <w:rPr>
          <w:color w:val="000000" w:themeColor="text1"/>
        </w:rPr>
        <w:t>金顶，峨眉山的山顶称作“金顶”。</w:t>
      </w:r>
    </w:p>
    <w:p w:rsidR="00981869" w:rsidRPr="00981869" w:rsidRDefault="00981869" w:rsidP="00981869">
      <w:pPr>
        <w:spacing w:before="240" w:after="240"/>
        <w:ind w:firstLine="480"/>
        <w:rPr>
          <w:color w:val="000000" w:themeColor="text1"/>
        </w:rPr>
      </w:pPr>
      <w:r w:rsidRPr="00981869">
        <w:rPr>
          <w:color w:val="000000" w:themeColor="text1"/>
        </w:rPr>
        <w:t>登上峨眉山的那天恰逢秋分。峨眉山现有报国寺、万年寺、伏虎寺等寺院，称之为佛教之山一点儿不为过。但是，在唐朝之前，这里却以道观（道教的庙）为多。现在也能看到西藏的僧侣以及难得一见的道士身影。</w:t>
      </w:r>
    </w:p>
    <w:p w:rsidR="00981869" w:rsidRPr="00981869" w:rsidRDefault="00981869" w:rsidP="00981869">
      <w:pPr>
        <w:spacing w:before="240" w:after="240"/>
        <w:ind w:firstLine="480"/>
        <w:rPr>
          <w:color w:val="000000" w:themeColor="text1"/>
        </w:rPr>
      </w:pPr>
      <w:r w:rsidRPr="00981869">
        <w:rPr>
          <w:color w:val="000000" w:themeColor="text1"/>
        </w:rPr>
        <w:t>陪同我们的李兆生先生是一位气功大师，字真阳，号龙虎堂主人。他以气功书法闻名，身怀一气书写的绝技。其实与其说是运用手腕的技巧，不如说这是内心精力高度集中的技巧更为恰当。</w:t>
      </w:r>
    </w:p>
    <w:p w:rsidR="00981869" w:rsidRPr="00981869" w:rsidRDefault="00981869" w:rsidP="00DC1088">
      <w:pPr>
        <w:pStyle w:val="2"/>
      </w:pPr>
      <w:bookmarkStart w:id="115" w:name="_Toc29569587"/>
      <w:r w:rsidRPr="00981869">
        <w:t>峨眉偶成</w:t>
      </w:r>
      <w:bookmarkEnd w:id="115"/>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正是秋分气最圆，</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峨眉山雨浴神仙。</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南无圣普贤菩萨，</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耀我齐州九点烟。</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峨眉山是中国四大佛教圣地之一。山西的五台山为文殊菩萨的道场，舟山的普陀山为观音菩萨的道场，安徽的九华山为地藏菩萨的道场，峨眉山则是坐骑为大象的普贤菩萨的道场。</w:t>
      </w:r>
    </w:p>
    <w:p w:rsidR="00981869" w:rsidRPr="00981869" w:rsidRDefault="00981869" w:rsidP="00981869">
      <w:pPr>
        <w:spacing w:before="240" w:after="240"/>
        <w:ind w:firstLine="480"/>
        <w:rPr>
          <w:color w:val="000000" w:themeColor="text1"/>
        </w:rPr>
      </w:pPr>
      <w:r w:rsidRPr="00981869">
        <w:rPr>
          <w:color w:val="000000" w:themeColor="text1"/>
        </w:rPr>
        <w:t>中唐时期的诗人李贺在《梦天》诗中有“遥望齐州九点烟”的句子。</w:t>
      </w:r>
    </w:p>
    <w:p w:rsidR="00981869" w:rsidRPr="00981869" w:rsidRDefault="00981869" w:rsidP="00981869">
      <w:pPr>
        <w:spacing w:before="240" w:after="240"/>
        <w:ind w:firstLine="480"/>
        <w:rPr>
          <w:color w:val="000000" w:themeColor="text1"/>
        </w:rPr>
      </w:pPr>
      <w:r w:rsidRPr="00981869">
        <w:rPr>
          <w:color w:val="000000" w:themeColor="text1"/>
        </w:rPr>
        <w:t>这是一种在梦中飞上天空俯视人间世界的表达。意思是说，在遥远的天际俯瞰齐州（所有的州县，即天下之意），也不过是九个小小的烟霭。</w:t>
      </w:r>
    </w:p>
    <w:p w:rsidR="00981869" w:rsidRPr="00981869" w:rsidRDefault="00981869" w:rsidP="00981869">
      <w:pPr>
        <w:spacing w:before="240" w:after="240"/>
        <w:ind w:firstLine="480"/>
        <w:rPr>
          <w:color w:val="000000" w:themeColor="text1"/>
        </w:rPr>
      </w:pPr>
      <w:r w:rsidRPr="00981869">
        <w:rPr>
          <w:color w:val="000000" w:themeColor="text1"/>
        </w:rPr>
        <w:t>李兆生先生以“酬陈舜臣先生”为题，回赠我下面这首诗：</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昨夜秋光月未圆，</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峨眉金顶聚群仙。</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同登大道呈众品，</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注入摩尼九点烟。</w:t>
      </w:r>
    </w:p>
    <w:p w:rsidR="00981869" w:rsidRPr="00981869" w:rsidRDefault="00981869" w:rsidP="00981869">
      <w:pPr>
        <w:pStyle w:val="Para17"/>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龙虎堂主人　李真阳</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众品，世间种种事物。</w:t>
      </w:r>
    </w:p>
    <w:p w:rsidR="00981869" w:rsidRPr="00981869" w:rsidRDefault="00981869" w:rsidP="00981869">
      <w:pPr>
        <w:spacing w:before="240" w:after="240"/>
        <w:ind w:firstLine="480"/>
        <w:rPr>
          <w:color w:val="000000" w:themeColor="text1"/>
        </w:rPr>
      </w:pPr>
      <w:r w:rsidRPr="00981869">
        <w:rPr>
          <w:color w:val="000000" w:themeColor="text1"/>
        </w:rPr>
        <w:t>摩尼，指的是珠玉，十分清静之物。</w:t>
      </w:r>
    </w:p>
    <w:p w:rsidR="00981869" w:rsidRPr="00981869" w:rsidRDefault="00981869" w:rsidP="00981869">
      <w:pPr>
        <w:spacing w:before="240" w:after="240"/>
        <w:ind w:firstLine="480"/>
        <w:rPr>
          <w:color w:val="000000" w:themeColor="text1"/>
        </w:rPr>
      </w:pPr>
      <w:r w:rsidRPr="00981869">
        <w:rPr>
          <w:color w:val="000000" w:themeColor="text1"/>
        </w:rPr>
        <w:t>下峨眉山之后，讲谈社告诉我《陈舜臣全集》二十七卷已全部出版。同时连载在各卷月刊的《中国诗人传》也随之结束，十二月底将汇集成单本出版。和连载时一样，单本仍以李庚先生那极具魄力的诗人画像来装点。由于全集只有二十七卷，因此《中国诗人传》只提及了屈原等二十七位诗人。为了纪念该书的出版，我写了下面这首诗：</w:t>
      </w:r>
    </w:p>
    <w:p w:rsidR="00981869" w:rsidRPr="00981869" w:rsidRDefault="00981869" w:rsidP="00DC1088">
      <w:pPr>
        <w:pStyle w:val="2"/>
      </w:pPr>
      <w:bookmarkStart w:id="116" w:name="_Toc29569588"/>
      <w:r w:rsidRPr="00981869">
        <w:t>题中国诗人传</w:t>
      </w:r>
      <w:bookmarkEnd w:id="116"/>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人闲有韵对谁弹，</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天地无情入骨酸。</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二十七豪诗万朶，</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文章不朽顺缘刊。</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文章不朽，魏文帝（曹丕）在《典论·论文》中有“盖文章，经国之大业，不朽之盛事”的论述。</w:t>
      </w:r>
    </w:p>
    <w:p w:rsidR="00981869" w:rsidRPr="00981869" w:rsidRDefault="00981869" w:rsidP="00981869">
      <w:pPr>
        <w:spacing w:before="240" w:after="240"/>
        <w:ind w:firstLine="480"/>
        <w:rPr>
          <w:color w:val="000000" w:themeColor="text1"/>
        </w:rPr>
      </w:pPr>
      <w:r w:rsidRPr="00981869">
        <w:rPr>
          <w:color w:val="000000" w:themeColor="text1"/>
        </w:rPr>
        <w:t>粗略浏览了这些伟大诗人的足迹，他们究竟在对谁倾诉，我不得而知。天地终为无情之物，最终他们还是折返回到了自我，那一定是深深入骨的痛。他们创作了数不尽的诗篇，正如曹丕所言，文章乃不朽之盛事。既然我们机缘相投，自然不该放弃这个机会，那就出版吧。</w:t>
      </w:r>
    </w:p>
    <w:p w:rsidR="00981869" w:rsidRPr="00981869" w:rsidRDefault="00981869" w:rsidP="00981869">
      <w:pPr>
        <w:spacing w:before="240" w:after="240"/>
        <w:ind w:firstLine="480"/>
        <w:rPr>
          <w:color w:val="000000" w:themeColor="text1"/>
        </w:rPr>
      </w:pPr>
      <w:r w:rsidRPr="00981869">
        <w:rPr>
          <w:color w:val="000000" w:themeColor="text1"/>
        </w:rPr>
        <w:t>生活在三国混战年代的曹丕一定亲身知晓那个年代的虚幻无常。因为，在军费不足之时，连曹丕也干过挖掘古墓、掠夺财宝的事情。</w:t>
      </w:r>
    </w:p>
    <w:p w:rsidR="00981869" w:rsidRPr="00981869" w:rsidRDefault="00981869" w:rsidP="00981869">
      <w:pPr>
        <w:spacing w:before="240" w:after="240"/>
        <w:ind w:firstLine="480"/>
        <w:rPr>
          <w:color w:val="000000" w:themeColor="text1"/>
        </w:rPr>
      </w:pPr>
      <w:r w:rsidRPr="00981869">
        <w:rPr>
          <w:color w:val="000000" w:themeColor="text1"/>
        </w:rPr>
        <w:t>反曹檄文这样描述过：“操率将吏士，亲临发掘，破棺裸尸，略取金宝，……”</w:t>
      </w:r>
    </w:p>
    <w:p w:rsidR="00981869" w:rsidRPr="00981869" w:rsidRDefault="00981869" w:rsidP="00981869">
      <w:pPr>
        <w:spacing w:before="240" w:after="240"/>
        <w:ind w:firstLine="480"/>
        <w:rPr>
          <w:color w:val="000000" w:themeColor="text1"/>
        </w:rPr>
      </w:pPr>
      <w:r w:rsidRPr="00981869">
        <w:rPr>
          <w:color w:val="000000" w:themeColor="text1"/>
        </w:rPr>
        <w:t>可见，极尽荣华富贵，死后也只是朽骨残留。与此相比，被人们喜爱并传颂的文章，的的确确无论到何时都是不朽之物。</w:t>
      </w:r>
    </w:p>
    <w:p w:rsidR="00981869" w:rsidRPr="00981869" w:rsidRDefault="00981869" w:rsidP="00981869">
      <w:pPr>
        <w:spacing w:before="240" w:after="240"/>
        <w:ind w:firstLine="480"/>
        <w:rPr>
          <w:color w:val="000000" w:themeColor="text1"/>
        </w:rPr>
      </w:pPr>
      <w:r w:rsidRPr="00981869">
        <w:rPr>
          <w:color w:val="000000" w:themeColor="text1"/>
        </w:rPr>
        <w:t>从峨眉山回到北京是九月底，得知昭和天皇的病情已经加重。那段时间里人们似乎是屏住呼吸在极度关注之中度过每一天的。</w:t>
      </w:r>
    </w:p>
    <w:p w:rsidR="00981869" w:rsidRPr="00981869" w:rsidRDefault="00981869" w:rsidP="00981869">
      <w:pPr>
        <w:spacing w:before="240" w:after="240"/>
        <w:ind w:firstLine="480"/>
        <w:rPr>
          <w:color w:val="000000" w:themeColor="text1"/>
        </w:rPr>
      </w:pPr>
      <w:r w:rsidRPr="00981869">
        <w:rPr>
          <w:color w:val="000000" w:themeColor="text1"/>
        </w:rPr>
        <w:t>常和诗人们打交道，会让人也变得伤感。这一年的年末，我写了一首“无题”的五律，如果一定要附上个诗名，或许应该叫“梦”吧。</w:t>
      </w:r>
    </w:p>
    <w:p w:rsidR="00981869" w:rsidRPr="00981869" w:rsidRDefault="00981869" w:rsidP="00DC1088">
      <w:pPr>
        <w:pStyle w:val="2"/>
      </w:pPr>
      <w:bookmarkStart w:id="117" w:name="_Toc29569589"/>
      <w:r w:rsidRPr="00981869">
        <w:lastRenderedPageBreak/>
        <w:t>无题</w:t>
      </w:r>
      <w:bookmarkEnd w:id="117"/>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洗钵清潭水，</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心猿渴欲狂。</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流萤千点累，</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闪电一条长。</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积闷望青鸟，</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排忧对绿觞。</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罗浮香满岳，</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赵使独悲伤。</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洗钵，清洗手捧的衣钵，意思是离开。</w:t>
      </w:r>
    </w:p>
    <w:p w:rsidR="00981869" w:rsidRPr="00981869" w:rsidRDefault="00981869" w:rsidP="00981869">
      <w:pPr>
        <w:spacing w:before="240" w:after="240"/>
        <w:ind w:firstLine="480"/>
        <w:rPr>
          <w:color w:val="000000" w:themeColor="text1"/>
        </w:rPr>
      </w:pPr>
      <w:r w:rsidRPr="00981869">
        <w:rPr>
          <w:color w:val="000000" w:themeColor="text1"/>
        </w:rPr>
        <w:t>心猿，心中烦乱难以抑制。</w:t>
      </w:r>
    </w:p>
    <w:p w:rsidR="00981869" w:rsidRPr="00981869" w:rsidRDefault="00981869" w:rsidP="00981869">
      <w:pPr>
        <w:spacing w:before="240" w:after="240"/>
        <w:ind w:firstLine="480"/>
        <w:rPr>
          <w:color w:val="000000" w:themeColor="text1"/>
        </w:rPr>
      </w:pPr>
      <w:r w:rsidRPr="00981869">
        <w:rPr>
          <w:color w:val="000000" w:themeColor="text1"/>
        </w:rPr>
        <w:t>青鸟，西王母的使者，带来好消息的意思。</w:t>
      </w:r>
    </w:p>
    <w:p w:rsidR="00981869" w:rsidRPr="00981869" w:rsidRDefault="00981869" w:rsidP="00981869">
      <w:pPr>
        <w:spacing w:before="240" w:after="240"/>
        <w:ind w:firstLine="480"/>
        <w:rPr>
          <w:color w:val="000000" w:themeColor="text1"/>
        </w:rPr>
      </w:pPr>
      <w:r w:rsidRPr="00981869">
        <w:rPr>
          <w:color w:val="000000" w:themeColor="text1"/>
        </w:rPr>
        <w:t>绿觞，白居易有“遥想清吟对绿觞”的句子。意为绿色的酒杯。</w:t>
      </w:r>
      <w:hyperlink w:anchor="_1_122">
        <w:bookmarkStart w:id="118" w:name="_1_121"/>
        <w:bookmarkEnd w:id="118"/>
      </w:hyperlink>
      <w:hyperlink w:anchor="_1_122">
        <w:r w:rsidRPr="00981869">
          <w:rPr>
            <w:rStyle w:val="10Text"/>
            <w:color w:val="000000" w:themeColor="text1"/>
            <w:sz w:val="21"/>
          </w:rPr>
          <w:t>[1]</w:t>
        </w:r>
      </w:hyperlink>
    </w:p>
    <w:p w:rsidR="00981869" w:rsidRPr="00981869" w:rsidRDefault="00981869" w:rsidP="00981869">
      <w:pPr>
        <w:spacing w:before="240" w:after="240"/>
        <w:ind w:firstLine="480"/>
        <w:rPr>
          <w:color w:val="000000" w:themeColor="text1"/>
        </w:rPr>
      </w:pPr>
      <w:r w:rsidRPr="00981869">
        <w:rPr>
          <w:color w:val="000000" w:themeColor="text1"/>
        </w:rPr>
        <w:t>这段时间，正好我的《天外之花》在产经新闻报连载（单行本出版时改书名为《战国海商传》）。次年的上半年连载即将结束，下半年又要写新的报刊小说了，所以说此时正是我酝酿新构思的时候。</w:t>
      </w:r>
    </w:p>
    <w:p w:rsidR="00981869" w:rsidRPr="00981869" w:rsidRDefault="00981869" w:rsidP="00981869">
      <w:pPr>
        <w:spacing w:before="240" w:after="240"/>
        <w:ind w:firstLine="480"/>
        <w:rPr>
          <w:color w:val="000000" w:themeColor="text1"/>
        </w:rPr>
      </w:pPr>
      <w:r w:rsidRPr="00981869">
        <w:rPr>
          <w:color w:val="000000" w:themeColor="text1"/>
        </w:rPr>
        <w:t>创作长篇现代题材的东西真是久违了，打算围绕现代史描写一个梦想与浪漫的故事，不知为什么脑海里闪现出一个类似电视剧的词汇，因此给书起名为《梦醒在末路》。</w:t>
      </w:r>
      <w:hyperlink w:anchor="_2_70">
        <w:bookmarkStart w:id="119" w:name="_2_69"/>
        <w:bookmarkEnd w:id="119"/>
      </w:hyperlink>
      <w:hyperlink w:anchor="_2_70">
        <w:r w:rsidRPr="00981869">
          <w:rPr>
            <w:rStyle w:val="10Text"/>
            <w:color w:val="000000" w:themeColor="text1"/>
            <w:sz w:val="21"/>
          </w:rPr>
          <w:t>[2]</w:t>
        </w:r>
      </w:hyperlink>
    </w:p>
    <w:p w:rsidR="00981869" w:rsidRPr="00981869" w:rsidRDefault="00981869" w:rsidP="00981869">
      <w:pPr>
        <w:spacing w:before="240" w:after="240"/>
        <w:ind w:firstLine="480"/>
        <w:rPr>
          <w:color w:val="000000" w:themeColor="text1"/>
        </w:rPr>
      </w:pPr>
      <w:r w:rsidRPr="00981869">
        <w:rPr>
          <w:color w:val="000000" w:themeColor="text1"/>
        </w:rPr>
        <w:t>塑造故事中的人物虽是一件绞尽脑汁为难自己的事，但其实也是一件令人兴奋的劳作。当人们很想放弃转身离去的时候，却常常因无法掌控的心烦意乱而苦恼。翻开记忆问自己，有过犹如聚集的萤火虫舞动流淌的火焰那般辉煌吗？总有一些记忆虽如天降电闪一般在意想不到的瞬间逝去，但之后那场景却永远无法忘怀。</w:t>
      </w:r>
    </w:p>
    <w:p w:rsidR="00981869" w:rsidRPr="00981869" w:rsidRDefault="00981869" w:rsidP="00981869">
      <w:pPr>
        <w:spacing w:before="240" w:after="240"/>
        <w:ind w:firstLine="480"/>
        <w:rPr>
          <w:color w:val="000000" w:themeColor="text1"/>
        </w:rPr>
      </w:pPr>
      <w:r w:rsidRPr="00981869">
        <w:rPr>
          <w:color w:val="000000" w:themeColor="text1"/>
        </w:rPr>
        <w:t>当心中积聚烦闷，总要期盼有个好机遇来解消，手举酒杯为的是驱赶忧愁。</w:t>
      </w:r>
    </w:p>
    <w:p w:rsidR="00981869" w:rsidRPr="00981869" w:rsidRDefault="00981869" w:rsidP="00981869">
      <w:pPr>
        <w:spacing w:before="240" w:after="240"/>
        <w:ind w:firstLine="480"/>
        <w:rPr>
          <w:color w:val="000000" w:themeColor="text1"/>
        </w:rPr>
      </w:pPr>
      <w:r w:rsidRPr="00981869">
        <w:rPr>
          <w:color w:val="000000" w:themeColor="text1"/>
        </w:rPr>
        <w:t>广东罗浮山是有名的梅花观赏地，满山梅花飘香。在隋朝（581—619）时期，名叫赵师雄的人被派到此地，偶遇梅花仙女，并一起欢饮。酒醒后发觉竟睡在一棵很大的梅树下，不禁惆怅不已。</w:t>
      </w:r>
    </w:p>
    <w:p w:rsidR="00981869" w:rsidRPr="00981869" w:rsidRDefault="00981869" w:rsidP="00981869">
      <w:pPr>
        <w:spacing w:before="240" w:after="240"/>
        <w:ind w:firstLine="480"/>
        <w:rPr>
          <w:color w:val="000000" w:themeColor="text1"/>
        </w:rPr>
      </w:pPr>
      <w:r w:rsidRPr="00981869">
        <w:rPr>
          <w:color w:val="000000" w:themeColor="text1"/>
        </w:rPr>
        <w:t>无论谁，都拥有自己的梦，但无论是谁，都将从梦中醒来。</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1_121">
        <w:bookmarkStart w:id="120" w:name="_1_122"/>
        <w:r w:rsidR="00981869" w:rsidRPr="00981869">
          <w:rPr>
            <w:rStyle w:val="05Text"/>
            <w:rFonts w:asciiTheme="minorHAnsi" w:eastAsiaTheme="minorEastAsia" w:hAnsiTheme="minorHAnsi"/>
            <w:color w:val="000000" w:themeColor="text1"/>
            <w:sz w:val="21"/>
          </w:rPr>
          <w:t>[1]</w:t>
        </w:r>
        <w:bookmarkEnd w:id="120"/>
      </w:hyperlink>
      <w:r w:rsidR="00981869" w:rsidRPr="00981869">
        <w:rPr>
          <w:rFonts w:asciiTheme="minorHAnsi" w:eastAsiaTheme="minorEastAsia" w:hAnsiTheme="minorHAnsi"/>
          <w:color w:val="000000" w:themeColor="text1"/>
          <w:sz w:val="21"/>
        </w:rPr>
        <w:t>白居易的《早春同刘郎中寄宣武令狐相公》。</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2_69">
        <w:bookmarkStart w:id="121" w:name="_2_70"/>
        <w:r w:rsidR="00981869" w:rsidRPr="00981869">
          <w:rPr>
            <w:rStyle w:val="05Text"/>
            <w:rFonts w:asciiTheme="minorHAnsi" w:eastAsiaTheme="minorEastAsia" w:hAnsiTheme="minorHAnsi"/>
            <w:color w:val="000000" w:themeColor="text1"/>
            <w:sz w:val="21"/>
          </w:rPr>
          <w:t>[2]</w:t>
        </w:r>
        <w:bookmarkEnd w:id="121"/>
      </w:hyperlink>
      <w:r w:rsidR="00981869" w:rsidRPr="00981869">
        <w:rPr>
          <w:rFonts w:asciiTheme="minorHAnsi" w:eastAsiaTheme="minorEastAsia" w:hAnsiTheme="minorHAnsi"/>
          <w:color w:val="000000" w:themeColor="text1"/>
          <w:sz w:val="21"/>
        </w:rPr>
        <w:t>日文书名《</w:t>
      </w:r>
      <w:r w:rsidR="00981869" w:rsidRPr="00981869">
        <w:rPr>
          <w:rStyle w:val="02Text"/>
          <w:rFonts w:asciiTheme="minorHAnsi" w:eastAsiaTheme="minorEastAsia" w:hAnsiTheme="minorHAnsi"/>
          <w:color w:val="000000" w:themeColor="text1"/>
          <w:sz w:val="21"/>
          <w:lang w:val="ja" w:eastAsia="ja" w:bidi="ja"/>
        </w:rPr>
        <w:t>夢ざめの坂</w:t>
      </w:r>
      <w:r w:rsidR="00981869" w:rsidRPr="00981869">
        <w:rPr>
          <w:rFonts w:asciiTheme="minorHAnsi" w:eastAsiaTheme="minorEastAsia" w:hAnsiTheme="minorHAnsi"/>
          <w:color w:val="000000" w:themeColor="text1"/>
          <w:sz w:val="21"/>
        </w:rPr>
        <w:t>》。</w:t>
      </w:r>
    </w:p>
    <w:p w:rsidR="00981869" w:rsidRPr="00DC1088" w:rsidRDefault="00981869" w:rsidP="00DC1088">
      <w:pPr>
        <w:pStyle w:val="1"/>
      </w:pPr>
      <w:bookmarkStart w:id="122" w:name="_Toc29569590"/>
      <w:r w:rsidRPr="00DC1088">
        <w:lastRenderedPageBreak/>
        <w:t>五　己巳篇</w:t>
      </w:r>
      <w:bookmarkEnd w:id="122"/>
    </w:p>
    <w:p w:rsidR="00981869" w:rsidRPr="00981869" w:rsidRDefault="00981869" w:rsidP="00981869">
      <w:pPr>
        <w:pageBreakBefore/>
        <w:spacing w:before="240" w:after="240"/>
        <w:ind w:firstLine="480"/>
        <w:rPr>
          <w:color w:val="000000" w:themeColor="text1"/>
        </w:rPr>
      </w:pPr>
      <w:r w:rsidRPr="00981869">
        <w:rPr>
          <w:color w:val="000000" w:themeColor="text1"/>
        </w:rPr>
        <w:lastRenderedPageBreak/>
        <w:t>己巳（1989）是个多事之年。</w:t>
      </w:r>
    </w:p>
    <w:p w:rsidR="00981869" w:rsidRPr="00981869" w:rsidRDefault="00981869" w:rsidP="00981869">
      <w:pPr>
        <w:spacing w:before="240" w:after="240"/>
        <w:ind w:firstLine="480"/>
        <w:rPr>
          <w:color w:val="000000" w:themeColor="text1"/>
        </w:rPr>
      </w:pPr>
      <w:r w:rsidRPr="00981869">
        <w:rPr>
          <w:color w:val="000000" w:themeColor="text1"/>
        </w:rPr>
        <w:t>年初，一月七日昭和天皇驾崩，日本改年号为“平成”。</w:t>
      </w:r>
    </w:p>
    <w:p w:rsidR="00981869" w:rsidRPr="00981869" w:rsidRDefault="00981869" w:rsidP="00981869">
      <w:pPr>
        <w:spacing w:before="240" w:after="240"/>
        <w:ind w:firstLine="480"/>
        <w:rPr>
          <w:color w:val="000000" w:themeColor="text1"/>
        </w:rPr>
      </w:pPr>
      <w:r w:rsidRPr="00981869">
        <w:rPr>
          <w:color w:val="000000" w:themeColor="text1"/>
        </w:rPr>
        <w:t>去年我的个人全集出版了，也有人说应该庆贺一下以示纪念，但因昭和天皇驾崩只好自律了。这一年的二月，我荣获“读卖新闻奖”，获此奖项皆因朝日新闻社出版的《茶事遍路》。但即便如此，我也只参加了在东京皇家酒店举行的颁奖仪式和随后的二次酒会。颁奖仪式的次日恰逢我的生日，也只和亲属等自家人在一起小范围庆贺了一下。</w:t>
      </w:r>
    </w:p>
    <w:p w:rsidR="00981869" w:rsidRPr="00981869" w:rsidRDefault="00981869" w:rsidP="00981869">
      <w:pPr>
        <w:spacing w:before="240" w:after="240"/>
        <w:ind w:firstLine="480"/>
        <w:rPr>
          <w:color w:val="000000" w:themeColor="text1"/>
        </w:rPr>
      </w:pPr>
      <w:r w:rsidRPr="00981869">
        <w:rPr>
          <w:color w:val="000000" w:themeColor="text1"/>
        </w:rPr>
        <w:t>三月去了美国旅游，四月参加了在佐贺举行的“徐福专题研讨会”。</w:t>
      </w:r>
    </w:p>
    <w:p w:rsidR="00981869" w:rsidRPr="00981869" w:rsidRDefault="00981869" w:rsidP="00981869">
      <w:pPr>
        <w:spacing w:before="240" w:after="240"/>
        <w:ind w:firstLine="480"/>
        <w:rPr>
          <w:color w:val="000000" w:themeColor="text1"/>
        </w:rPr>
      </w:pPr>
      <w:r w:rsidRPr="00981869">
        <w:rPr>
          <w:color w:val="000000" w:themeColor="text1"/>
        </w:rPr>
        <w:t>在日本除了熊野以外，徐福东渡日本的传说在另外十一个地方都有。佐贺也是其中之一。</w:t>
      </w:r>
    </w:p>
    <w:p w:rsidR="00981869" w:rsidRPr="00981869" w:rsidRDefault="00981869" w:rsidP="00981869">
      <w:pPr>
        <w:spacing w:before="240" w:after="240"/>
        <w:ind w:firstLine="480"/>
        <w:rPr>
          <w:color w:val="000000" w:themeColor="text1"/>
        </w:rPr>
      </w:pPr>
      <w:r w:rsidRPr="00981869">
        <w:rPr>
          <w:color w:val="000000" w:themeColor="text1"/>
        </w:rPr>
        <w:t>传说徐福是到了日本的有明海</w:t>
      </w:r>
      <w:hyperlink w:anchor="_1_124">
        <w:bookmarkStart w:id="123" w:name="_1_123"/>
        <w:bookmarkEnd w:id="123"/>
      </w:hyperlink>
      <w:hyperlink w:anchor="_1_124">
        <w:r w:rsidRPr="00981869">
          <w:rPr>
            <w:rStyle w:val="10Text"/>
            <w:color w:val="000000" w:themeColor="text1"/>
            <w:sz w:val="21"/>
          </w:rPr>
          <w:t>[1]</w:t>
        </w:r>
      </w:hyperlink>
      <w:r w:rsidRPr="00981869">
        <w:rPr>
          <w:color w:val="000000" w:themeColor="text1"/>
        </w:rPr>
        <w:t>，在佐贺县诸富町的浮杯一带登陆，之后前往金立神社。至今，金立神社仍供奉着徐福。在浮杯一带有一种叫“扁芦”的植物，其叶单面、色浅，为簇生植物。</w:t>
      </w:r>
    </w:p>
    <w:p w:rsidR="00981869" w:rsidRPr="00981869" w:rsidRDefault="00981869" w:rsidP="00981869">
      <w:pPr>
        <w:spacing w:before="240" w:after="240"/>
        <w:ind w:firstLine="480"/>
        <w:rPr>
          <w:color w:val="000000" w:themeColor="text1"/>
        </w:rPr>
      </w:pPr>
      <w:r w:rsidRPr="00981869">
        <w:rPr>
          <w:color w:val="000000" w:themeColor="text1"/>
        </w:rPr>
        <w:t>有诸多学者参加了研讨会，如日本的梅原猛、金关恕、内藤芳笃、樋口隆康、福永光司、茂在寅男、森醇一郎等。此外还有来自中国的安志敏和汪向荣两位特邀嘉宾。</w:t>
      </w:r>
    </w:p>
    <w:p w:rsidR="00981869" w:rsidRPr="00981869" w:rsidRDefault="00981869" w:rsidP="00981869">
      <w:pPr>
        <w:spacing w:before="240" w:after="240"/>
        <w:ind w:firstLine="480"/>
        <w:rPr>
          <w:color w:val="000000" w:themeColor="text1"/>
        </w:rPr>
      </w:pPr>
      <w:r w:rsidRPr="00981869">
        <w:rPr>
          <w:color w:val="000000" w:themeColor="text1"/>
        </w:rPr>
        <w:t>按照会议程序，最初的内容是吉野故里遗迹。但意想不到的是这次研讨会受到了格外的关注。备受关注的主要原因自然是议题涉及吉野故里遗址的考古挖掘（其实，挖掘作业早就开始了，只是对外公布的时间较晚），因而还造成当时不少人认为这就是急匆匆召开徐福研讨会的起因。然而并非如此，佐贺电视台的内藤先生等人很早就开始关注有明海与中国大陆的交流问题，并早早就着手准备徐福专题研讨会了。而恰巧此时公布了有关弥生年代环濠部落群的考古挖掘消息。可见，这仅仅是时间上的巧合。</w:t>
      </w:r>
    </w:p>
    <w:p w:rsidR="00981869" w:rsidRPr="00981869" w:rsidRDefault="00981869" w:rsidP="00981869">
      <w:pPr>
        <w:spacing w:before="240" w:after="240"/>
        <w:ind w:firstLine="480"/>
        <w:rPr>
          <w:color w:val="000000" w:themeColor="text1"/>
        </w:rPr>
      </w:pPr>
      <w:r w:rsidRPr="00981869">
        <w:rPr>
          <w:color w:val="000000" w:themeColor="text1"/>
        </w:rPr>
        <w:t>不过，也正因参加此次研讨会，我才得以有机会参观近在咫尺的吉野故里。</w:t>
      </w:r>
    </w:p>
    <w:p w:rsidR="00981869" w:rsidRPr="00981869" w:rsidRDefault="00981869" w:rsidP="00DC1088">
      <w:pPr>
        <w:pStyle w:val="2"/>
      </w:pPr>
      <w:bookmarkStart w:id="124" w:name="_Toc29569591"/>
      <w:r w:rsidRPr="00981869">
        <w:t>徐福研讨会</w:t>
      </w:r>
      <w:bookmarkEnd w:id="124"/>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徐福魂消佐贺洲，</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平原广泽筑江流。</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扁芦满岸浮杯港，</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几许乡怀几日收。</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《史记》中记载，徐福东渡日本后“得平原、广泽，止王不来”。</w:t>
      </w:r>
    </w:p>
    <w:p w:rsidR="00981869" w:rsidRPr="00981869" w:rsidRDefault="00981869" w:rsidP="00981869">
      <w:pPr>
        <w:spacing w:before="240" w:after="240"/>
        <w:ind w:firstLine="480"/>
        <w:rPr>
          <w:color w:val="000000" w:themeColor="text1"/>
        </w:rPr>
      </w:pPr>
      <w:r w:rsidRPr="00981869">
        <w:rPr>
          <w:color w:val="000000" w:themeColor="text1"/>
        </w:rPr>
        <w:t>曾经既是外交官也是历史学家的廖世功先生有个另类说法，认为平原、广泽指的是美国。其实，无论“平”还是“广”，说的都是比较的问题，因此不能说一定不是佐贺平原，筑后川也有很丰富的流域。</w:t>
      </w:r>
      <w:hyperlink w:anchor="_2_72">
        <w:bookmarkStart w:id="125" w:name="_2_71"/>
        <w:bookmarkEnd w:id="125"/>
      </w:hyperlink>
      <w:hyperlink w:anchor="_2_72">
        <w:r w:rsidRPr="00981869">
          <w:rPr>
            <w:rStyle w:val="10Text"/>
            <w:color w:val="000000" w:themeColor="text1"/>
            <w:sz w:val="21"/>
          </w:rPr>
          <w:t>[2]</w:t>
        </w:r>
      </w:hyperlink>
    </w:p>
    <w:p w:rsidR="00981869" w:rsidRPr="00981869" w:rsidRDefault="00981869" w:rsidP="00981869">
      <w:pPr>
        <w:spacing w:before="240" w:after="240"/>
        <w:ind w:firstLine="480"/>
        <w:rPr>
          <w:color w:val="000000" w:themeColor="text1"/>
        </w:rPr>
      </w:pPr>
      <w:r w:rsidRPr="00981869">
        <w:rPr>
          <w:color w:val="000000" w:themeColor="text1"/>
        </w:rPr>
        <w:t>根据《史记》记载，徐福东渡被推论发生在公元前二二〇年。如果真是这样，在当时应该算是一次大航海了。当徐福到达佐贺三角洲时，一定非常惊讶吧。或许也会思念家乡，或许思乡之情数日之后方可了却。</w:t>
      </w:r>
    </w:p>
    <w:p w:rsidR="00981869" w:rsidRPr="00981869" w:rsidRDefault="00981869" w:rsidP="00981869">
      <w:pPr>
        <w:spacing w:before="240" w:after="240"/>
        <w:ind w:firstLine="480"/>
        <w:rPr>
          <w:color w:val="000000" w:themeColor="text1"/>
        </w:rPr>
      </w:pPr>
      <w:r w:rsidRPr="00981869">
        <w:rPr>
          <w:color w:val="000000" w:themeColor="text1"/>
        </w:rPr>
        <w:t>在日本，徐福属于传说中的人物。不仅在日本，在中国同样也有类似的看法，不少人认为以往的徐福故事不过是众多地方捏造虚构的宣传而已。例如，此次参会的汪向荣先生就曾持此观点。我认为，《史记》的作者司马迁生于徐福东渡的七十余年之后，那么现在将其定性为神话未免有些过早。因此，在演讲中我这样阐明我的观点：“……关于徐福，确有这样或那样的不可信或疑点，但是，这些疑点都是针对有关他故事的疑点，而对他这个人物的存在却是没有任何疑点可言的。”</w:t>
      </w:r>
    </w:p>
    <w:p w:rsidR="00981869" w:rsidRPr="00981869" w:rsidRDefault="00981869" w:rsidP="00981869">
      <w:pPr>
        <w:spacing w:before="240" w:after="240"/>
        <w:ind w:firstLine="480"/>
        <w:rPr>
          <w:color w:val="000000" w:themeColor="text1"/>
        </w:rPr>
      </w:pPr>
      <w:r w:rsidRPr="00981869">
        <w:rPr>
          <w:color w:val="000000" w:themeColor="text1"/>
        </w:rPr>
        <w:t>此后，汪向荣先生告诉我，他在二十世纪四十年代的时候认为徐福是虚构的，但后来他主张确有其人。闻听此言，倒让我深感欣慰。不过，汪向荣先生仍主张目前尚无徐福到过日本的确证。而在我看来，当然也没有确实没来日本的佐证。</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住在镰仓的孙子左季送来一幅画，是一幅芍药花的写生，对于刚上小学三年级的孩子来说已经画得很好了，爷爷奶奶自然乐在其中。</w:t>
      </w:r>
    </w:p>
    <w:p w:rsidR="00981869" w:rsidRPr="00981869" w:rsidRDefault="00981869" w:rsidP="00981869">
      <w:pPr>
        <w:spacing w:before="240" w:after="240"/>
        <w:ind w:firstLine="480"/>
        <w:rPr>
          <w:color w:val="000000" w:themeColor="text1"/>
        </w:rPr>
      </w:pPr>
      <w:r w:rsidRPr="00981869">
        <w:rPr>
          <w:color w:val="000000" w:themeColor="text1"/>
        </w:rPr>
        <w:t>在白居易的诗中，曾描写过年幼时就能把竹子画得出神入化的萧郎。</w:t>
      </w:r>
      <w:hyperlink w:anchor="_3_45">
        <w:bookmarkStart w:id="126" w:name="_3_44"/>
        <w:bookmarkEnd w:id="126"/>
      </w:hyperlink>
      <w:hyperlink w:anchor="_3_45">
        <w:r w:rsidRPr="00981869">
          <w:rPr>
            <w:rStyle w:val="10Text"/>
            <w:color w:val="000000" w:themeColor="text1"/>
            <w:sz w:val="21"/>
          </w:rPr>
          <w:t>[3]</w:t>
        </w:r>
      </w:hyperlink>
      <w:r w:rsidRPr="00981869">
        <w:rPr>
          <w:color w:val="000000" w:themeColor="text1"/>
        </w:rPr>
        <w:t>因此，后来就把年幼便能绘得一手好画的高手用“萧郎之笔”一词来形容。爷爷我禁不住脱口连声赞道：“这简直就是萧郎之笔。”不由得即刻拿起笔来在这幅画上题诗一首。</w:t>
      </w:r>
    </w:p>
    <w:p w:rsidR="00981869" w:rsidRPr="00981869" w:rsidRDefault="00981869" w:rsidP="00DC1088">
      <w:pPr>
        <w:pStyle w:val="2"/>
      </w:pPr>
      <w:bookmarkStart w:id="127" w:name="_Toc29569592"/>
      <w:r w:rsidRPr="00981869">
        <w:t>左季描芍药花</w:t>
      </w:r>
      <w:bookmarkEnd w:id="127"/>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莫笑山房两老夸，</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欢欣赏画试新茶。</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童心轻把萧郎笔，</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左季描成芍药花。</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作家高桥治先生在石川县的两白山区白峰村创办了一所“僻村学校”。为的是提高偏远地区年轻人的文化水平，也希望多少能起到振兴当地的作用。对其想法我是赞许的。其实，高桥先生并非石川县人，只是年轻时期就读于金泽的第四高中，也许正是这种缘分，他对白山一带的事情有着旁人难以比拟的关切之心。</w:t>
      </w:r>
    </w:p>
    <w:p w:rsidR="00981869" w:rsidRPr="00981869" w:rsidRDefault="00981869" w:rsidP="00981869">
      <w:pPr>
        <w:spacing w:before="240" w:after="240"/>
        <w:ind w:firstLine="480"/>
        <w:rPr>
          <w:color w:val="000000" w:themeColor="text1"/>
        </w:rPr>
      </w:pPr>
      <w:r w:rsidRPr="00981869">
        <w:rPr>
          <w:color w:val="000000" w:themeColor="text1"/>
        </w:rPr>
        <w:t>某日，他邀我去那里做个讲演。从神户去白峰村是五月十六日星期二。那天正好我在松荫女子学院大学授课，因课时安排在上午，我便于课后直接前往大阪，然后换乘北陆线抵达白峰村。我在僻村学校的讲演被安排在晚间，自然要在这里投宿一夜了。僻村学校似乎也兼作高桥先生的工作场所。虽说是穷乡僻壤，但这里现代文明之利器应有尽有，绝无任何不便之处。</w:t>
      </w:r>
    </w:p>
    <w:p w:rsidR="00981869" w:rsidRPr="00981869" w:rsidRDefault="00981869" w:rsidP="00981869">
      <w:pPr>
        <w:spacing w:before="240" w:after="240"/>
        <w:ind w:firstLine="480"/>
        <w:rPr>
          <w:color w:val="000000" w:themeColor="text1"/>
        </w:rPr>
      </w:pPr>
      <w:r w:rsidRPr="00981869">
        <w:rPr>
          <w:color w:val="000000" w:themeColor="text1"/>
        </w:rPr>
        <w:t>次日清晨，从僻村学校的校园眺望白山，那无疑是一件令人赏心悦目的事情。绽放的梧桐花，盛开的杜鹃花，好一幅争奇斗艳的景色。</w:t>
      </w:r>
    </w:p>
    <w:p w:rsidR="00981869" w:rsidRPr="00981869" w:rsidRDefault="00981869" w:rsidP="00DC1088">
      <w:pPr>
        <w:pStyle w:val="2"/>
      </w:pPr>
      <w:bookmarkStart w:id="128" w:name="_Toc29569593"/>
      <w:r w:rsidRPr="00981869">
        <w:t>题白峰僻村学校</w:t>
      </w:r>
      <w:bookmarkEnd w:id="128"/>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晓云收尽扫心胸，</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点缀奇崖见白峰。</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风过僻村精舍树，</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桐花踯躅一时浓。</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六月三日，因“泉屋俱乐部”有活动，我去了橿源。泉屋俱乐部的来由，主要是京都大学的樋口隆康先生辞掉官职后担任了京都泉屋博古馆</w:t>
      </w:r>
      <w:hyperlink w:anchor="_4_27">
        <w:bookmarkStart w:id="129" w:name="_4_26"/>
        <w:bookmarkEnd w:id="129"/>
      </w:hyperlink>
      <w:hyperlink w:anchor="_4_27">
        <w:r w:rsidRPr="00981869">
          <w:rPr>
            <w:rStyle w:val="10Text"/>
            <w:rFonts w:asciiTheme="minorHAnsi" w:eastAsiaTheme="minorEastAsia" w:hAnsiTheme="minorHAnsi"/>
            <w:color w:val="000000" w:themeColor="text1"/>
            <w:sz w:val="21"/>
          </w:rPr>
          <w:t>[4]</w:t>
        </w:r>
      </w:hyperlink>
      <w:r w:rsidRPr="00981869">
        <w:rPr>
          <w:rFonts w:asciiTheme="minorHAnsi" w:eastAsiaTheme="minorEastAsia" w:hAnsiTheme="minorHAnsi"/>
          <w:b/>
          <w:color w:val="000000" w:themeColor="text1"/>
          <w:sz w:val="21"/>
        </w:rPr>
        <w:t>的馆长，那时我们都说，一边听樋口先生的解说一边鉴赏展品岂非绝妙之事，于是几个朋友相约要经常聚一聚。要聚会，当然就要有通知等联系手段，而“通知”总要有个借口，于是就有了“泉屋俱乐部”。</w:t>
      </w:r>
    </w:p>
    <w:p w:rsidR="00981869" w:rsidRPr="00981869" w:rsidRDefault="00981869" w:rsidP="00981869">
      <w:pPr>
        <w:spacing w:before="240" w:after="240"/>
        <w:ind w:firstLine="480"/>
        <w:rPr>
          <w:color w:val="000000" w:themeColor="text1"/>
        </w:rPr>
      </w:pPr>
      <w:r w:rsidRPr="00981869">
        <w:rPr>
          <w:color w:val="000000" w:themeColor="text1"/>
        </w:rPr>
        <w:t>时下繁忙的人太多，要想凑齐所有人实在是太难，于是众人约定能来多少算多少，一年仅此一次。起初，打算把聚会的日子固定在每年的五月二十八日，这样便于各自安排日程。但五月二十八日却是以前的海军纪念日，无奈我们约定聚会就放在这个日子前后的某一天。</w:t>
      </w:r>
    </w:p>
    <w:p w:rsidR="00981869" w:rsidRPr="00981869" w:rsidRDefault="00981869" w:rsidP="00981869">
      <w:pPr>
        <w:spacing w:before="240" w:after="240"/>
        <w:ind w:firstLine="480"/>
        <w:rPr>
          <w:color w:val="000000" w:themeColor="text1"/>
        </w:rPr>
      </w:pPr>
      <w:r w:rsidRPr="00981869">
        <w:rPr>
          <w:color w:val="000000" w:themeColor="text1"/>
        </w:rPr>
        <w:t>今年的聚会安排在樋口先生兼任所长的橿源考古学研究所。对我而言，此次终于可以近距离地认真观赏收藏在那里的藤之木</w:t>
      </w:r>
      <w:r w:rsidRPr="00981869">
        <w:rPr>
          <w:color w:val="000000" w:themeColor="text1"/>
        </w:rPr>
        <w:lastRenderedPageBreak/>
        <w:t>古墓出土的文物了。前来聚会的除了樋口先生，还有小松左京、松原正毅、石毛直道和我等几位，在橿源观光饭店共进晚餐时，老前辈江上波夫匆匆赶到让我们惊喜不已。司马辽太郎先生却因动身之前有了其他事情只好缺席。</w:t>
      </w:r>
    </w:p>
    <w:p w:rsidR="00981869" w:rsidRPr="00981869" w:rsidRDefault="00981869" w:rsidP="00981869">
      <w:pPr>
        <w:spacing w:before="240" w:after="240"/>
        <w:ind w:firstLine="480"/>
        <w:rPr>
          <w:color w:val="000000" w:themeColor="text1"/>
        </w:rPr>
      </w:pPr>
      <w:r w:rsidRPr="00981869">
        <w:rPr>
          <w:color w:val="000000" w:themeColor="text1"/>
        </w:rPr>
        <w:t>在返回的途中，我们在大阪的广场饭店开始了二次酒会，彼此一如既往地信口开河聊了起来。泉屋俱乐部的成员在京都通常也是如此，时常心照不宣地有意拖到很晚，这当然要归结于我们一群人都是偏爱熬夜的夜猫子吧。自然家住神户的我也变成“宿酒晨归”之人了。</w:t>
      </w:r>
    </w:p>
    <w:p w:rsidR="00981869" w:rsidRPr="00981869" w:rsidRDefault="00981869" w:rsidP="00981869">
      <w:pPr>
        <w:spacing w:before="240" w:after="240"/>
        <w:ind w:firstLine="480"/>
        <w:rPr>
          <w:color w:val="000000" w:themeColor="text1"/>
        </w:rPr>
      </w:pPr>
      <w:r w:rsidRPr="00981869">
        <w:rPr>
          <w:color w:val="000000" w:themeColor="text1"/>
        </w:rPr>
        <w:t>与知心朋友畅叙的余味一直延续到次日，这让我备感欣喜和幸福，心潮澎湃。但将这种感觉一举淹没的事情还是有的。</w:t>
      </w:r>
    </w:p>
    <w:p w:rsidR="00981869" w:rsidRPr="00981869" w:rsidRDefault="00981869" w:rsidP="00981869">
      <w:pPr>
        <w:spacing w:before="240" w:after="240"/>
        <w:ind w:firstLine="480"/>
        <w:rPr>
          <w:color w:val="000000" w:themeColor="text1"/>
        </w:rPr>
      </w:pPr>
      <w:r w:rsidRPr="00981869">
        <w:rPr>
          <w:color w:val="000000" w:themeColor="text1"/>
        </w:rPr>
        <w:t>……</w:t>
      </w:r>
    </w:p>
    <w:p w:rsidR="00981869" w:rsidRPr="00981869" w:rsidRDefault="00981869" w:rsidP="00981869">
      <w:pPr>
        <w:spacing w:before="240" w:after="240"/>
        <w:ind w:firstLine="480"/>
        <w:rPr>
          <w:color w:val="000000" w:themeColor="text1"/>
        </w:rPr>
      </w:pPr>
      <w:r w:rsidRPr="00981869">
        <w:rPr>
          <w:color w:val="000000" w:themeColor="text1"/>
        </w:rPr>
        <w:t>都说诗是激情的产物，对于此时的心情，我却无论如何都难以用诗来表达。在我看来，过于激情却是无法作诗的。</w:t>
      </w:r>
    </w:p>
    <w:p w:rsidR="00981869" w:rsidRPr="00981869" w:rsidRDefault="00981869" w:rsidP="00981869">
      <w:pPr>
        <w:spacing w:before="240" w:after="240"/>
        <w:ind w:firstLine="480"/>
        <w:rPr>
          <w:color w:val="000000" w:themeColor="text1"/>
        </w:rPr>
      </w:pPr>
      <w:r w:rsidRPr="00981869">
        <w:rPr>
          <w:color w:val="000000" w:themeColor="text1"/>
        </w:rPr>
        <w:t>两天之后，我去了东京参加朝日新闻社主办的“昭和百笔”评选会。该活动是评选出昭和时代一百位书法大家，并收集他们的名作，准备开一个展览会。昭和时代过去了，这类活动的策划也将越来越多吧。这次要评选出书法名家七十位、文学家和画家等非书法界名家三十位。青山杉雨、村山三岛、小田切进和我被指定为评选委员。这本应是一件很愉快的工作，但此时我的心情却郁闷难耐。听朝日新闻社的人说，以水上勉为团长的日本作家代表团尚在国外未归，这让我的心情不由得更加沉重。</w:t>
      </w:r>
    </w:p>
    <w:p w:rsidR="00981869" w:rsidRPr="00981869" w:rsidRDefault="00981869" w:rsidP="00981869">
      <w:pPr>
        <w:spacing w:before="240" w:after="240"/>
        <w:ind w:firstLine="480"/>
        <w:rPr>
          <w:color w:val="000000" w:themeColor="text1"/>
        </w:rPr>
      </w:pPr>
      <w:r w:rsidRPr="00981869">
        <w:rPr>
          <w:color w:val="000000" w:themeColor="text1"/>
        </w:rPr>
        <w:t>后来听说作家代表团的全体成员都平安回国了，但就在到达成田机场的时候，水上先生突然病倒住进了医院。于是我拜托朝日新闻社将水上勉先生的近况随时通报给我。</w:t>
      </w:r>
    </w:p>
    <w:p w:rsidR="00981869" w:rsidRPr="00981869" w:rsidRDefault="00981869" w:rsidP="00981869">
      <w:pPr>
        <w:spacing w:before="240" w:after="240"/>
        <w:ind w:firstLine="480"/>
        <w:rPr>
          <w:color w:val="000000" w:themeColor="text1"/>
        </w:rPr>
      </w:pPr>
      <w:r w:rsidRPr="00981869">
        <w:rPr>
          <w:color w:val="000000" w:themeColor="text1"/>
        </w:rPr>
        <w:t>七月中旬，我出游北欧。这并非是刻意要安抚一下受伤的心灵，而是很早就计划好的旅程。从成田机场乘坐斯堪的纳维亚航空公司的班机飞抵赫尔辛基，在名叫赫波尼埃米（Heponiemi）的湖边旅店住下。所谓旅店，在这里被称作“夏日小屋”，说得通俗一些就相当于租赁别墅。</w:t>
      </w:r>
    </w:p>
    <w:p w:rsidR="00981869" w:rsidRPr="00981869" w:rsidRDefault="00981869" w:rsidP="00981869">
      <w:pPr>
        <w:spacing w:before="240" w:after="240"/>
        <w:ind w:firstLine="480"/>
        <w:rPr>
          <w:color w:val="000000" w:themeColor="text1"/>
        </w:rPr>
      </w:pPr>
      <w:r w:rsidRPr="00981869">
        <w:rPr>
          <w:color w:val="000000" w:themeColor="text1"/>
        </w:rPr>
        <w:t>在这里可以悠然休息，任凭小船漂在湖面上。</w:t>
      </w:r>
    </w:p>
    <w:p w:rsidR="00981869" w:rsidRPr="00981869" w:rsidRDefault="00981869" w:rsidP="00981869">
      <w:pPr>
        <w:spacing w:before="240" w:after="240"/>
        <w:ind w:firstLine="480"/>
        <w:rPr>
          <w:color w:val="000000" w:themeColor="text1"/>
        </w:rPr>
      </w:pPr>
      <w:r w:rsidRPr="00981869">
        <w:rPr>
          <w:color w:val="000000" w:themeColor="text1"/>
        </w:rPr>
        <w:t>这里是芬兰，“夏日小屋”里自然少不了桑拿浴。这一天蒸完桑拿，望着久久不愿垂暮的天空提笔写了下面这首诗。</w:t>
      </w:r>
    </w:p>
    <w:p w:rsidR="00981869" w:rsidRPr="00981869" w:rsidRDefault="00981869" w:rsidP="00DC1088">
      <w:pPr>
        <w:pStyle w:val="2"/>
      </w:pPr>
      <w:bookmarkStart w:id="130" w:name="_Toc29569594"/>
      <w:r w:rsidRPr="00981869">
        <w:t>游北欧有怀</w:t>
      </w:r>
      <w:bookmarkEnd w:id="130"/>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芬兰夏舍临澄湾，</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枕肘邯郸梦故关。</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蜀鸟一声啼滴血，</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湘君万斛涕成斑。</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江南石烁鸣蝉乱，</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欧北水凉游鸭还。</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赤县何时灵气动，</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甘棠郁郁满唐山。</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邯郸梦，前面已经说过，不再赘述。</w:t>
      </w:r>
    </w:p>
    <w:p w:rsidR="00981869" w:rsidRPr="00981869" w:rsidRDefault="00981869" w:rsidP="00981869">
      <w:pPr>
        <w:spacing w:before="240" w:after="240"/>
        <w:ind w:firstLine="480"/>
        <w:rPr>
          <w:color w:val="000000" w:themeColor="text1"/>
        </w:rPr>
      </w:pPr>
      <w:r w:rsidRPr="00981869">
        <w:rPr>
          <w:color w:val="000000" w:themeColor="text1"/>
        </w:rPr>
        <w:t>蜀鸟，就是杜鹃鸟。因吐着血红的舌头鸣叫，看似吐血一般。</w:t>
      </w:r>
    </w:p>
    <w:p w:rsidR="00981869" w:rsidRPr="00981869" w:rsidRDefault="00981869" w:rsidP="00981869">
      <w:pPr>
        <w:spacing w:before="240" w:after="240"/>
        <w:ind w:firstLine="480"/>
        <w:rPr>
          <w:color w:val="000000" w:themeColor="text1"/>
        </w:rPr>
      </w:pPr>
      <w:r w:rsidRPr="00981869">
        <w:rPr>
          <w:color w:val="000000" w:themeColor="text1"/>
        </w:rPr>
        <w:t>湘君，传说中舜的妃子。舜死后，其妃为其殉死。妃子的眼泪让周围的竹子变得斑斑点点。斑竹以湖南为多。</w:t>
      </w:r>
    </w:p>
    <w:p w:rsidR="00981869" w:rsidRPr="00981869" w:rsidRDefault="00981869" w:rsidP="00981869">
      <w:pPr>
        <w:spacing w:before="240" w:after="240"/>
        <w:ind w:firstLine="480"/>
        <w:rPr>
          <w:color w:val="000000" w:themeColor="text1"/>
        </w:rPr>
      </w:pPr>
      <w:r w:rsidRPr="00981869">
        <w:rPr>
          <w:color w:val="000000" w:themeColor="text1"/>
        </w:rPr>
        <w:lastRenderedPageBreak/>
        <w:t>赤县，指的是中国。赤县神州一词在《史记》中可查。</w:t>
      </w:r>
      <w:hyperlink w:anchor="_5_23">
        <w:bookmarkStart w:id="131" w:name="_5_22"/>
        <w:bookmarkEnd w:id="131"/>
      </w:hyperlink>
      <w:hyperlink w:anchor="_5_23">
        <w:r w:rsidRPr="00981869">
          <w:rPr>
            <w:rStyle w:val="10Text"/>
            <w:color w:val="000000" w:themeColor="text1"/>
            <w:sz w:val="21"/>
          </w:rPr>
          <w:t>[5]</w:t>
        </w:r>
      </w:hyperlink>
    </w:p>
    <w:p w:rsidR="00981869" w:rsidRPr="00981869" w:rsidRDefault="00981869" w:rsidP="00981869">
      <w:pPr>
        <w:spacing w:before="240" w:after="240"/>
        <w:ind w:firstLine="480"/>
        <w:rPr>
          <w:color w:val="000000" w:themeColor="text1"/>
        </w:rPr>
      </w:pPr>
      <w:r w:rsidRPr="00981869">
        <w:rPr>
          <w:color w:val="000000" w:themeColor="text1"/>
        </w:rPr>
        <w:t>甘棠，树木名，也称棠梨。传说周朝的召公曾在棠树下休息。《诗经》对此也有赞美之词，后来甘棠成为仁政的象征。</w:t>
      </w:r>
    </w:p>
    <w:p w:rsidR="00981869" w:rsidRPr="00981869" w:rsidRDefault="00981869" w:rsidP="00981869">
      <w:pPr>
        <w:spacing w:before="240" w:after="240"/>
        <w:ind w:firstLine="480"/>
        <w:rPr>
          <w:color w:val="000000" w:themeColor="text1"/>
        </w:rPr>
      </w:pPr>
      <w:r w:rsidRPr="00981869">
        <w:rPr>
          <w:color w:val="000000" w:themeColor="text1"/>
        </w:rPr>
        <w:t>蜀鸟、湘君都是很悲伤的。这血和泪不免让人浮想联翩。故国江南今夏已是酷暑，树上的蝉是否已在鸣叫？这北欧的湖泊看上去十分清爽，水鸟们舒缓地畅游着。</w:t>
      </w:r>
    </w:p>
    <w:p w:rsidR="00981869" w:rsidRPr="00981869" w:rsidRDefault="00981869" w:rsidP="00981869">
      <w:pPr>
        <w:spacing w:before="240" w:after="240"/>
        <w:ind w:firstLine="480"/>
        <w:rPr>
          <w:color w:val="000000" w:themeColor="text1"/>
        </w:rPr>
      </w:pPr>
      <w:r w:rsidRPr="00981869">
        <w:rPr>
          <w:color w:val="000000" w:themeColor="text1"/>
        </w:rPr>
        <w:t>中国应该是洋溢祥和之灵气的大地，所到之处那遍布的象征仁政的甘棠树郁郁繁茂。身在北欧这样的地方，这种感触尤为深切。</w:t>
      </w:r>
    </w:p>
    <w:p w:rsidR="00981869" w:rsidRPr="00981869" w:rsidRDefault="00981869" w:rsidP="00981869">
      <w:pPr>
        <w:spacing w:before="240" w:after="240"/>
        <w:ind w:firstLine="480"/>
        <w:rPr>
          <w:color w:val="000000" w:themeColor="text1"/>
        </w:rPr>
      </w:pPr>
      <w:r w:rsidRPr="00981869">
        <w:rPr>
          <w:color w:val="000000" w:themeColor="text1"/>
        </w:rPr>
        <w:t>我在芬兰除了赫波尼埃米湖边的夏日小屋，还在普拉韦西（Puruves）湖畔的夏日小屋驻留过。</w:t>
      </w:r>
    </w:p>
    <w:p w:rsidR="00981869" w:rsidRPr="00981869" w:rsidRDefault="00981869" w:rsidP="00981869">
      <w:pPr>
        <w:spacing w:before="240" w:after="240"/>
        <w:ind w:firstLine="480"/>
        <w:rPr>
          <w:color w:val="000000" w:themeColor="text1"/>
        </w:rPr>
      </w:pPr>
      <w:r w:rsidRPr="00981869">
        <w:rPr>
          <w:color w:val="000000" w:themeColor="text1"/>
        </w:rPr>
        <w:t>在赫波尼埃米湖畔留有七绝一首：</w:t>
      </w:r>
    </w:p>
    <w:p w:rsidR="00981869" w:rsidRPr="00981869" w:rsidRDefault="00981869" w:rsidP="00DC1088">
      <w:pPr>
        <w:pStyle w:val="2"/>
      </w:pPr>
      <w:bookmarkStart w:id="132" w:name="_Toc29569595"/>
      <w:r w:rsidRPr="00981869">
        <w:t>湖畔</w:t>
      </w:r>
      <w:bookmarkEnd w:id="132"/>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雨歇鸟飞云气随，</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湖平满目碧琉璃。</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与君箕踞沧苔上，</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石径留光日没迟。</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箕踞，两脚向前随意伸出的坐姿。</w:t>
      </w:r>
    </w:p>
    <w:p w:rsidR="00981869" w:rsidRPr="00981869" w:rsidRDefault="00981869" w:rsidP="00981869">
      <w:pPr>
        <w:spacing w:before="240" w:after="240"/>
        <w:ind w:firstLine="480"/>
        <w:rPr>
          <w:color w:val="000000" w:themeColor="text1"/>
        </w:rPr>
      </w:pPr>
      <w:r w:rsidRPr="00981869">
        <w:rPr>
          <w:color w:val="000000" w:themeColor="text1"/>
        </w:rPr>
        <w:t>在普拉韦西湖畔留有七绝一首：</w:t>
      </w:r>
    </w:p>
    <w:p w:rsidR="00981869" w:rsidRPr="00981869" w:rsidRDefault="00981869" w:rsidP="00DC1088">
      <w:pPr>
        <w:pStyle w:val="2"/>
      </w:pPr>
      <w:bookmarkStart w:id="133" w:name="_Toc29569596"/>
      <w:r w:rsidRPr="00981869">
        <w:t>普湖七月</w:t>
      </w:r>
      <w:bookmarkEnd w:id="133"/>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普湖波上睡莲黄，</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气爽停桡桦树旁。</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两岸分明深浅色，</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芬兰七月日足长。</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普湖，意思是普拉韦西湖。</w:t>
      </w:r>
    </w:p>
    <w:p w:rsidR="00981869" w:rsidRPr="00981869" w:rsidRDefault="00981869" w:rsidP="00981869">
      <w:pPr>
        <w:spacing w:before="240" w:after="240"/>
        <w:ind w:firstLine="480"/>
        <w:rPr>
          <w:color w:val="000000" w:themeColor="text1"/>
        </w:rPr>
      </w:pPr>
      <w:r w:rsidRPr="00981869">
        <w:rPr>
          <w:color w:val="000000" w:themeColor="text1"/>
        </w:rPr>
        <w:t>分明，就是很明确的意思。</w:t>
      </w:r>
    </w:p>
    <w:p w:rsidR="00981869" w:rsidRPr="00981869" w:rsidRDefault="00981869" w:rsidP="00981869">
      <w:pPr>
        <w:spacing w:before="240" w:after="240"/>
        <w:ind w:firstLine="480"/>
        <w:rPr>
          <w:color w:val="000000" w:themeColor="text1"/>
        </w:rPr>
      </w:pPr>
      <w:r w:rsidRPr="00981869">
        <w:rPr>
          <w:color w:val="000000" w:themeColor="text1"/>
        </w:rPr>
        <w:t>湖畔两岸那绿茵深浅分明的景象给我留下了很深的印象。这里的桦树是白桦，据说在桑拿的时候，用白桦树的枝条仔细拍打身体对健康很有好处。</w:t>
      </w:r>
    </w:p>
    <w:p w:rsidR="00981869" w:rsidRPr="00981869" w:rsidRDefault="00981869" w:rsidP="00981869">
      <w:pPr>
        <w:spacing w:before="240" w:after="240"/>
        <w:ind w:firstLine="480"/>
        <w:rPr>
          <w:color w:val="000000" w:themeColor="text1"/>
        </w:rPr>
      </w:pPr>
      <w:r w:rsidRPr="00981869">
        <w:rPr>
          <w:color w:val="000000" w:themeColor="text1"/>
        </w:rPr>
        <w:t>在赫尔辛基期间，我们乘坐诗丽雅航线（Silja Line）游览船去了瑞典的斯德哥尔摩。往返都是住在船上。芬兰湾的对岸是爱沙尼亚共和国。从芬兰湾到波罗的海，星星点点散布着很多岛屿。这的确是一次令人心旷神怡的游船之旅。</w:t>
      </w:r>
    </w:p>
    <w:p w:rsidR="00981869" w:rsidRPr="00981869" w:rsidRDefault="00981869" w:rsidP="00981869">
      <w:pPr>
        <w:spacing w:before="240" w:after="240"/>
        <w:ind w:firstLine="480"/>
        <w:rPr>
          <w:color w:val="000000" w:themeColor="text1"/>
        </w:rPr>
      </w:pPr>
      <w:r w:rsidRPr="00981869">
        <w:rPr>
          <w:color w:val="000000" w:themeColor="text1"/>
        </w:rPr>
        <w:t>看地图可以知道，赫尔辛基距列宁格勒非常近。我们这些亲临过战争的人都会对列宁格勒这个地名怀有特殊的感慨。可是现在</w:t>
      </w:r>
      <w:r w:rsidRPr="00981869">
        <w:rPr>
          <w:color w:val="000000" w:themeColor="text1"/>
        </w:rPr>
        <w:lastRenderedPageBreak/>
        <w:t>的列宁格勒已经更名为圣彼得堡，恢复了过去的名字。</w:t>
      </w:r>
    </w:p>
    <w:p w:rsidR="00981869" w:rsidRPr="00981869" w:rsidRDefault="00981869" w:rsidP="00981869">
      <w:pPr>
        <w:spacing w:before="240" w:after="240"/>
        <w:ind w:firstLine="480"/>
        <w:rPr>
          <w:color w:val="000000" w:themeColor="text1"/>
        </w:rPr>
      </w:pPr>
      <w:r w:rsidRPr="00981869">
        <w:rPr>
          <w:color w:val="000000" w:themeColor="text1"/>
        </w:rPr>
        <w:t>在赫尔辛基海边的突堤式广场有个早市非常不错。起初，我们是早起到公园散步而路过此地，后来竟遇见大清早就拿着酒瓶迈着醉步的酒鬼，这或许是社会福利太充实的缘故吧。与此景象相比，这里的早市可谓应有尽有。摆放的食品的颜色都那么鲜亮。往来于斯德哥尔摩的诗丽雅航线游览船是上午九点钟靠岸，那白垩色的船体也十分漂亮。此时，你可以看到在赫尔辛基那古老教堂和耸立灯塔的衬托下，光线随着时间微妙地交错变换着，这景色无论看多少遍都是不会厌倦的。</w:t>
      </w:r>
    </w:p>
    <w:p w:rsidR="00981869" w:rsidRPr="00981869" w:rsidRDefault="00981869" w:rsidP="00DC1088">
      <w:pPr>
        <w:pStyle w:val="2"/>
      </w:pPr>
      <w:bookmarkStart w:id="134" w:name="_Toc29569597"/>
      <w:r w:rsidRPr="00981869">
        <w:t>芬京朝市</w:t>
      </w:r>
      <w:bookmarkEnd w:id="134"/>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港岸初晴朝市开，</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杏桃青菜满廛堆。</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高楼古塔良移景，</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白垩游船自瑞回。</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从北欧旅行回来，NHK电视台有两件工作在等着我，即《汉诗纪行》和《寻国宝之旅》的拍摄录制。《寻国宝之旅》则遵循我的意愿选择在三月堂。</w:t>
      </w:r>
    </w:p>
    <w:p w:rsidR="00981869" w:rsidRPr="00981869" w:rsidRDefault="00981869" w:rsidP="00981869">
      <w:pPr>
        <w:spacing w:before="240" w:after="240"/>
        <w:ind w:firstLine="480"/>
        <w:rPr>
          <w:color w:val="000000" w:themeColor="text1"/>
        </w:rPr>
      </w:pPr>
      <w:r w:rsidRPr="00981869">
        <w:rPr>
          <w:color w:val="000000" w:themeColor="text1"/>
        </w:rPr>
        <w:t>对三月堂里的众佛，我在学生时代就为之倾倒，甚至去过那里写生。NHK电视台此次要进行高清晰电视的摄制，因此动用了大型转播车。</w:t>
      </w:r>
    </w:p>
    <w:p w:rsidR="00981869" w:rsidRPr="00981869" w:rsidRDefault="00981869" w:rsidP="00DC1088">
      <w:pPr>
        <w:pStyle w:val="2"/>
      </w:pPr>
      <w:bookmarkStart w:id="135" w:name="_Toc29569598"/>
      <w:r w:rsidRPr="00981869">
        <w:t>不空羂索观音</w:t>
      </w:r>
      <w:bookmarkEnd w:id="135"/>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嫩草山边三月堂，</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观音合掌白毫光。</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慈悲普洽阎浮利，</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绶带翩翻璎珞长。</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普洽，遍及无遗的意思。</w:t>
      </w:r>
      <w:hyperlink w:anchor="_6_17">
        <w:bookmarkStart w:id="136" w:name="_6_16"/>
        <w:bookmarkEnd w:id="136"/>
      </w:hyperlink>
      <w:hyperlink w:anchor="_6_17">
        <w:r w:rsidRPr="00981869">
          <w:rPr>
            <w:rStyle w:val="10Text"/>
            <w:rFonts w:asciiTheme="minorHAnsi" w:eastAsiaTheme="minorEastAsia" w:hAnsiTheme="minorHAnsi"/>
            <w:color w:val="000000" w:themeColor="text1"/>
            <w:sz w:val="21"/>
          </w:rPr>
          <w:t>[6]</w:t>
        </w:r>
      </w:hyperlink>
    </w:p>
    <w:p w:rsidR="00981869" w:rsidRPr="00981869" w:rsidRDefault="00981869" w:rsidP="00981869">
      <w:pPr>
        <w:spacing w:before="240" w:after="240"/>
        <w:ind w:firstLine="480"/>
        <w:rPr>
          <w:color w:val="000000" w:themeColor="text1"/>
        </w:rPr>
      </w:pPr>
      <w:r w:rsidRPr="00981869">
        <w:rPr>
          <w:color w:val="000000" w:themeColor="text1"/>
        </w:rPr>
        <w:t>阎浮利，梵文“jambu-dvipa”一词的音译，指人间世界。也有音译写为“阎浮提”的。</w:t>
      </w:r>
    </w:p>
    <w:p w:rsidR="00981869" w:rsidRPr="00981869" w:rsidRDefault="00981869" w:rsidP="00981869">
      <w:pPr>
        <w:spacing w:before="240" w:after="240"/>
        <w:ind w:firstLine="480"/>
        <w:rPr>
          <w:color w:val="000000" w:themeColor="text1"/>
        </w:rPr>
      </w:pPr>
      <w:r w:rsidRPr="00981869">
        <w:rPr>
          <w:color w:val="000000" w:themeColor="text1"/>
        </w:rPr>
        <w:t>NHK电视台的摄制工作并非一次就能结束，因此我们又去了位于开山与良辨有关的竹林寺。良辨（689—773）是古代朝鲜人的后裔，曾从事佛像的建造，佛像开光后，在东大寺担任了别当一职。</w:t>
      </w:r>
      <w:hyperlink w:anchor="_7_17">
        <w:bookmarkStart w:id="137" w:name="_7_16"/>
        <w:bookmarkEnd w:id="137"/>
      </w:hyperlink>
      <w:hyperlink w:anchor="_7_17">
        <w:r w:rsidRPr="00981869">
          <w:rPr>
            <w:rStyle w:val="10Text"/>
            <w:color w:val="000000" w:themeColor="text1"/>
            <w:sz w:val="21"/>
          </w:rPr>
          <w:t>[7]</w:t>
        </w:r>
      </w:hyperlink>
    </w:p>
    <w:p w:rsidR="00981869" w:rsidRPr="00981869" w:rsidRDefault="00981869" w:rsidP="00DC1088">
      <w:pPr>
        <w:pStyle w:val="2"/>
      </w:pPr>
      <w:bookmarkStart w:id="138" w:name="_Toc29569599"/>
      <w:r w:rsidRPr="00981869">
        <w:t>良辨</w:t>
      </w:r>
      <w:bookmarkEnd w:id="138"/>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天平良辨慕慈光，</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建立华严圣道场。</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自在法轮无限转，</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传灯羂索观音堂。</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慈光，佛祖的慈悲光明。</w:t>
      </w:r>
    </w:p>
    <w:p w:rsidR="00981869" w:rsidRPr="00981869" w:rsidRDefault="00981869" w:rsidP="00981869">
      <w:pPr>
        <w:spacing w:before="240" w:after="240"/>
        <w:ind w:firstLine="480"/>
        <w:rPr>
          <w:color w:val="000000" w:themeColor="text1"/>
        </w:rPr>
      </w:pPr>
      <w:r w:rsidRPr="00981869">
        <w:rPr>
          <w:color w:val="000000" w:themeColor="text1"/>
        </w:rPr>
        <w:t>法轮，梵文“dharma-cakra”（教诲的车轮）的词译。</w:t>
      </w:r>
    </w:p>
    <w:p w:rsidR="00981869" w:rsidRPr="00981869" w:rsidRDefault="00981869" w:rsidP="00981869">
      <w:pPr>
        <w:spacing w:before="240" w:after="240"/>
        <w:ind w:firstLine="480"/>
        <w:rPr>
          <w:color w:val="000000" w:themeColor="text1"/>
        </w:rPr>
      </w:pPr>
      <w:r w:rsidRPr="00981869">
        <w:rPr>
          <w:color w:val="000000" w:themeColor="text1"/>
        </w:rPr>
        <w:t>传灯，继承正法并使其相传不绝。</w:t>
      </w:r>
    </w:p>
    <w:p w:rsidR="00981869" w:rsidRPr="00981869" w:rsidRDefault="00981869" w:rsidP="00981869">
      <w:pPr>
        <w:spacing w:before="240" w:after="240"/>
        <w:ind w:firstLine="480"/>
        <w:rPr>
          <w:color w:val="000000" w:themeColor="text1"/>
        </w:rPr>
      </w:pPr>
      <w:r w:rsidRPr="00981869">
        <w:rPr>
          <w:color w:val="000000" w:themeColor="text1"/>
        </w:rPr>
        <w:t>三月堂是华严宗的原始道场，很久以前称作羂索堂。本尊不空羂索观音为三目八臂，眉间白毫处镶有珍珠。</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最近，在兵库县冰上郡山南町的谷川为自己开辟了一个小巧舒适的工作场所。与其说工作场所，或许称作贪图休息的山庄更好一些。从神户我的家到这里驱车仅一个半小时，很方便。为此写了下面这首七绝，因诗句的缘故，给山庄起名为“忘归居”。</w:t>
      </w:r>
    </w:p>
    <w:p w:rsidR="00981869" w:rsidRPr="00981869" w:rsidRDefault="00981869" w:rsidP="00DC1088">
      <w:pPr>
        <w:pStyle w:val="2"/>
      </w:pPr>
      <w:bookmarkStart w:id="139" w:name="_Toc29569600"/>
      <w:r w:rsidRPr="00981869">
        <w:t>谷川忘归居</w:t>
      </w:r>
      <w:bookmarkEnd w:id="139"/>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风影层层翠障围，</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清阴洗暑暂忘归。</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谷川乡里披襟坐，</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举目浮云向我飞。</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障围，向屏风那样围着。</w:t>
      </w:r>
    </w:p>
    <w:p w:rsidR="00981869" w:rsidRPr="00981869" w:rsidRDefault="00981869" w:rsidP="00981869">
      <w:pPr>
        <w:spacing w:before="240" w:after="240"/>
        <w:ind w:firstLine="480"/>
        <w:rPr>
          <w:color w:val="000000" w:themeColor="text1"/>
        </w:rPr>
      </w:pPr>
      <w:r w:rsidRPr="00981869">
        <w:rPr>
          <w:color w:val="000000" w:themeColor="text1"/>
        </w:rPr>
        <w:t>这一年，神户中华同文学校迎来了建校九十周年，十一月十二日是举行纪念庆典的日子，我应邀去做一个纪念演讲。</w:t>
      </w:r>
    </w:p>
    <w:p w:rsidR="00981869" w:rsidRPr="00981869" w:rsidRDefault="00981869" w:rsidP="00981869">
      <w:pPr>
        <w:spacing w:before="240" w:after="240"/>
        <w:ind w:firstLine="480"/>
        <w:rPr>
          <w:color w:val="000000" w:themeColor="text1"/>
        </w:rPr>
      </w:pPr>
      <w:r w:rsidRPr="00981869">
        <w:rPr>
          <w:color w:val="000000" w:themeColor="text1"/>
        </w:rPr>
        <w:t>这所华侨学校创建于一八九九年，当然那还是大清国时期，那年是光绪二十五年。其间发生了很多事情，孙文四年前发动的革命虽以失败告终，但在广州已经点燃了革命的烽火。尤其是后来那次在清朝驻伦敦使馆遭绑架、囚禁，于千钧一发之际被营救，从此革命家孙文的名字便世人皆知了。</w:t>
      </w:r>
    </w:p>
    <w:p w:rsidR="00981869" w:rsidRPr="00981869" w:rsidRDefault="00981869" w:rsidP="00981869">
      <w:pPr>
        <w:spacing w:before="240" w:after="240"/>
        <w:ind w:firstLine="480"/>
        <w:rPr>
          <w:color w:val="000000" w:themeColor="text1"/>
        </w:rPr>
      </w:pPr>
      <w:r w:rsidRPr="00981869">
        <w:rPr>
          <w:color w:val="000000" w:themeColor="text1"/>
        </w:rPr>
        <w:t>戊戌维新失败后，到日本的梁启超（1873—1929）此时已经开始在日本的横滨创办名为《清议报》的旬刊了。</w:t>
      </w:r>
    </w:p>
    <w:p w:rsidR="00981869" w:rsidRPr="00981869" w:rsidRDefault="00981869" w:rsidP="00981869">
      <w:pPr>
        <w:spacing w:before="240" w:after="240"/>
        <w:ind w:firstLine="480"/>
        <w:rPr>
          <w:color w:val="000000" w:themeColor="text1"/>
        </w:rPr>
      </w:pPr>
      <w:r w:rsidRPr="00981869">
        <w:rPr>
          <w:color w:val="000000" w:themeColor="text1"/>
        </w:rPr>
        <w:t>再有就是，为了解决华侨子弟的教育问题，横滨地区于一年前创办了（华侨）大同学校。后来神户也创建了华侨学校，不过是因梁启超的提倡。</w:t>
      </w:r>
    </w:p>
    <w:p w:rsidR="00981869" w:rsidRPr="00981869" w:rsidRDefault="00981869" w:rsidP="00981869">
      <w:pPr>
        <w:spacing w:before="240" w:after="240"/>
        <w:ind w:firstLine="480"/>
        <w:rPr>
          <w:color w:val="000000" w:themeColor="text1"/>
        </w:rPr>
      </w:pPr>
      <w:r w:rsidRPr="00981869">
        <w:rPr>
          <w:color w:val="000000" w:themeColor="text1"/>
        </w:rPr>
        <w:t>由于那时梁启超是清朝政府通缉的逃犯，因此与他有关的人都不便出面。这样，神户的“华侨同文学校”便推举日本的政治家犬养毅为名誉校长。这或许也是因中日甲午战争刚刚结束不久，考虑到日本人对中国人的情感问题而做出的选择吧。</w:t>
      </w:r>
    </w:p>
    <w:p w:rsidR="00981869" w:rsidRPr="00981869" w:rsidRDefault="00981869" w:rsidP="00981869">
      <w:pPr>
        <w:spacing w:before="240" w:after="240"/>
        <w:ind w:firstLine="480"/>
        <w:rPr>
          <w:color w:val="000000" w:themeColor="text1"/>
        </w:rPr>
      </w:pPr>
      <w:r w:rsidRPr="00981869">
        <w:rPr>
          <w:color w:val="000000" w:themeColor="text1"/>
        </w:rPr>
        <w:t>神户华侨同文学校创立之际有学生一百三十人，其中男生一百一十五名，女生仅十五名，这不免给人男女生比例过于失调的感觉。</w:t>
      </w:r>
    </w:p>
    <w:p w:rsidR="00981869" w:rsidRPr="00981869" w:rsidRDefault="00981869" w:rsidP="00981869">
      <w:pPr>
        <w:spacing w:before="240" w:after="240"/>
        <w:ind w:firstLine="480"/>
        <w:rPr>
          <w:color w:val="000000" w:themeColor="text1"/>
        </w:rPr>
      </w:pPr>
      <w:r w:rsidRPr="00981869">
        <w:rPr>
          <w:color w:val="000000" w:themeColor="text1"/>
        </w:rPr>
        <w:t>为纪念创建九十周年，决定制作一批电话磁卡，上面印有校舍以及该校毕业生凤兰</w:t>
      </w:r>
      <w:hyperlink w:anchor="_8_17">
        <w:bookmarkStart w:id="140" w:name="_8_16"/>
        <w:bookmarkEnd w:id="140"/>
      </w:hyperlink>
      <w:hyperlink w:anchor="_8_17">
        <w:r w:rsidRPr="00981869">
          <w:rPr>
            <w:rStyle w:val="10Text"/>
            <w:color w:val="000000" w:themeColor="text1"/>
            <w:sz w:val="21"/>
          </w:rPr>
          <w:t>[8]</w:t>
        </w:r>
      </w:hyperlink>
      <w:r w:rsidRPr="00981869">
        <w:rPr>
          <w:color w:val="000000" w:themeColor="text1"/>
        </w:rPr>
        <w:t>等的照片。起初也曾找过我，但吾辈这张脸还是算了吧。不过，提笔赋诗一首倒是心甘情愿的。</w:t>
      </w:r>
    </w:p>
    <w:p w:rsidR="00981869" w:rsidRPr="00981869" w:rsidRDefault="00981869" w:rsidP="00DC1088">
      <w:pPr>
        <w:pStyle w:val="2"/>
      </w:pPr>
      <w:bookmarkStart w:id="141" w:name="_Toc29569601"/>
      <w:r w:rsidRPr="00981869">
        <w:lastRenderedPageBreak/>
        <w:t>祝中华同文学校创立九十周年</w:t>
      </w:r>
      <w:bookmarkEnd w:id="141"/>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熏育英才九十年，</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扶桑隔海根株连。</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同心高举和平帜，</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展志环球气浩然。</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环球，指的是整个地球。</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1_123">
        <w:bookmarkStart w:id="142" w:name="_1_124"/>
        <w:r w:rsidR="00981869" w:rsidRPr="00981869">
          <w:rPr>
            <w:rStyle w:val="05Text"/>
            <w:rFonts w:asciiTheme="minorHAnsi" w:eastAsiaTheme="minorEastAsia" w:hAnsiTheme="minorHAnsi"/>
            <w:color w:val="000000" w:themeColor="text1"/>
            <w:sz w:val="21"/>
          </w:rPr>
          <w:t>[1]</w:t>
        </w:r>
        <w:bookmarkEnd w:id="142"/>
      </w:hyperlink>
      <w:r w:rsidR="00981869" w:rsidRPr="00981869">
        <w:rPr>
          <w:rFonts w:asciiTheme="minorHAnsi" w:eastAsiaTheme="minorEastAsia" w:hAnsiTheme="minorHAnsi"/>
          <w:color w:val="000000" w:themeColor="text1"/>
          <w:sz w:val="21"/>
        </w:rPr>
        <w:t>有明海位于日本九州岛西部，属于浅海性海湾，别称筑紫舄、前海。周围有长崎、佐贺、福冈、熊本四县围绕。</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2_71">
        <w:bookmarkStart w:id="143" w:name="_2_72"/>
        <w:r w:rsidR="00981869" w:rsidRPr="00981869">
          <w:rPr>
            <w:rStyle w:val="05Text"/>
            <w:rFonts w:asciiTheme="minorHAnsi" w:eastAsiaTheme="minorEastAsia" w:hAnsiTheme="minorHAnsi"/>
            <w:color w:val="000000" w:themeColor="text1"/>
            <w:sz w:val="21"/>
          </w:rPr>
          <w:t>[2]</w:t>
        </w:r>
        <w:bookmarkEnd w:id="143"/>
      </w:hyperlink>
      <w:r w:rsidR="00981869" w:rsidRPr="00981869">
        <w:rPr>
          <w:rFonts w:asciiTheme="minorHAnsi" w:eastAsiaTheme="minorEastAsia" w:hAnsiTheme="minorHAnsi"/>
          <w:color w:val="000000" w:themeColor="text1"/>
          <w:sz w:val="21"/>
        </w:rPr>
        <w:t>筑后川流域跨越日本福冈、佐贺、熊本、大分四个大县，是日本九州岛注入有明海的第一大河，别名“筑紫次郎”。长143千米，流域面积2860平方千米。</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3_44">
        <w:bookmarkStart w:id="144" w:name="_3_45"/>
        <w:r w:rsidR="00981869" w:rsidRPr="00981869">
          <w:rPr>
            <w:rStyle w:val="05Text"/>
            <w:rFonts w:asciiTheme="minorHAnsi" w:eastAsiaTheme="minorEastAsia" w:hAnsiTheme="minorHAnsi"/>
            <w:color w:val="000000" w:themeColor="text1"/>
            <w:sz w:val="21"/>
          </w:rPr>
          <w:t>[3]</w:t>
        </w:r>
        <w:bookmarkEnd w:id="144"/>
      </w:hyperlink>
      <w:r w:rsidR="00981869" w:rsidRPr="00981869">
        <w:rPr>
          <w:rFonts w:asciiTheme="minorHAnsi" w:eastAsiaTheme="minorEastAsia" w:hAnsiTheme="minorHAnsi"/>
          <w:color w:val="000000" w:themeColor="text1"/>
          <w:sz w:val="21"/>
        </w:rPr>
        <w:t>白居易有诗《画竹歌并引》。</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4_26">
        <w:bookmarkStart w:id="145" w:name="_4_27"/>
        <w:r w:rsidR="00981869" w:rsidRPr="00981869">
          <w:rPr>
            <w:rStyle w:val="05Text"/>
            <w:rFonts w:asciiTheme="minorHAnsi" w:eastAsiaTheme="minorEastAsia" w:hAnsiTheme="minorHAnsi"/>
            <w:color w:val="000000" w:themeColor="text1"/>
            <w:sz w:val="21"/>
          </w:rPr>
          <w:t>[4]</w:t>
        </w:r>
        <w:bookmarkEnd w:id="145"/>
      </w:hyperlink>
      <w:r w:rsidR="00981869" w:rsidRPr="00981869">
        <w:rPr>
          <w:rFonts w:asciiTheme="minorHAnsi" w:eastAsiaTheme="minorEastAsia" w:hAnsiTheme="minorHAnsi"/>
          <w:color w:val="000000" w:themeColor="text1"/>
          <w:sz w:val="21"/>
        </w:rPr>
        <w:t>博古馆，日本古文物收藏、展示的馆所。</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5_22">
        <w:bookmarkStart w:id="146" w:name="_5_23"/>
        <w:r w:rsidR="00981869" w:rsidRPr="00981869">
          <w:rPr>
            <w:rStyle w:val="05Text"/>
            <w:rFonts w:asciiTheme="minorHAnsi" w:eastAsiaTheme="minorEastAsia" w:hAnsiTheme="minorHAnsi"/>
            <w:color w:val="000000" w:themeColor="text1"/>
            <w:sz w:val="21"/>
          </w:rPr>
          <w:t>[5]</w:t>
        </w:r>
        <w:bookmarkEnd w:id="146"/>
      </w:hyperlink>
      <w:r w:rsidR="00981869" w:rsidRPr="00981869">
        <w:rPr>
          <w:rFonts w:asciiTheme="minorHAnsi" w:eastAsiaTheme="minorEastAsia" w:hAnsiTheme="minorHAnsi"/>
          <w:color w:val="000000" w:themeColor="text1"/>
          <w:sz w:val="21"/>
        </w:rPr>
        <w:t>《史记·孟子荀卿列传》中有“中国名曰赤县神州，赤县神州内自有九州岛”的句子。</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6_16">
        <w:bookmarkStart w:id="147" w:name="_6_17"/>
        <w:r w:rsidR="00981869" w:rsidRPr="00981869">
          <w:rPr>
            <w:rStyle w:val="05Text"/>
            <w:rFonts w:asciiTheme="minorHAnsi" w:eastAsiaTheme="minorEastAsia" w:hAnsiTheme="minorHAnsi"/>
            <w:color w:val="000000" w:themeColor="text1"/>
            <w:sz w:val="21"/>
          </w:rPr>
          <w:t>[6]</w:t>
        </w:r>
        <w:bookmarkEnd w:id="147"/>
      </w:hyperlink>
      <w:r w:rsidR="00981869" w:rsidRPr="00981869">
        <w:rPr>
          <w:rFonts w:asciiTheme="minorHAnsi" w:eastAsiaTheme="minorEastAsia" w:hAnsiTheme="minorHAnsi"/>
          <w:color w:val="000000" w:themeColor="text1"/>
          <w:sz w:val="21"/>
        </w:rPr>
        <w:t>通常解释为“犹遍及，普施”。</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7_16">
        <w:bookmarkStart w:id="148" w:name="_7_17"/>
        <w:r w:rsidR="00981869" w:rsidRPr="00981869">
          <w:rPr>
            <w:rStyle w:val="05Text"/>
            <w:rFonts w:asciiTheme="minorHAnsi" w:eastAsiaTheme="minorEastAsia" w:hAnsiTheme="minorHAnsi"/>
            <w:color w:val="000000" w:themeColor="text1"/>
            <w:sz w:val="21"/>
          </w:rPr>
          <w:t>[7]</w:t>
        </w:r>
        <w:bookmarkEnd w:id="148"/>
      </w:hyperlink>
      <w:r w:rsidR="00981869" w:rsidRPr="00981869">
        <w:rPr>
          <w:rFonts w:asciiTheme="minorHAnsi" w:eastAsiaTheme="minorEastAsia" w:hAnsiTheme="minorHAnsi"/>
          <w:color w:val="000000" w:themeColor="text1"/>
          <w:sz w:val="21"/>
        </w:rPr>
        <w:t>原文为“百济血统的渡来人”。“百济”是前汉三国时代朝鲜的国名；日文中的“渡来人”除了泛指外国人以外，还特指4世纪至7世纪从中国和朝鲜来到日本的人。“别当”是日本佛教寺庙中的职位名称，为寺务的总管。</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8_16">
        <w:bookmarkStart w:id="149" w:name="_8_17"/>
        <w:r w:rsidR="00981869" w:rsidRPr="00981869">
          <w:rPr>
            <w:rStyle w:val="05Text"/>
            <w:rFonts w:asciiTheme="minorHAnsi" w:eastAsiaTheme="minorEastAsia" w:hAnsiTheme="minorHAnsi"/>
            <w:color w:val="000000" w:themeColor="text1"/>
            <w:sz w:val="21"/>
          </w:rPr>
          <w:t>[8]</w:t>
        </w:r>
        <w:bookmarkEnd w:id="149"/>
      </w:hyperlink>
      <w:r w:rsidR="00981869" w:rsidRPr="00981869">
        <w:rPr>
          <w:rFonts w:asciiTheme="minorHAnsi" w:eastAsiaTheme="minorEastAsia" w:hAnsiTheme="minorHAnsi"/>
          <w:color w:val="000000" w:themeColor="text1"/>
          <w:sz w:val="21"/>
        </w:rPr>
        <w:t>前面提及过当时的宝冢歌剧团明星。</w:t>
      </w:r>
    </w:p>
    <w:p w:rsidR="00981869" w:rsidRPr="00DC1088" w:rsidRDefault="00981869" w:rsidP="00DC1088">
      <w:pPr>
        <w:pStyle w:val="1"/>
      </w:pPr>
      <w:bookmarkStart w:id="150" w:name="_Toc29569602"/>
      <w:r w:rsidRPr="00DC1088">
        <w:lastRenderedPageBreak/>
        <w:t>六　庚午篇</w:t>
      </w:r>
      <w:bookmarkEnd w:id="150"/>
    </w:p>
    <w:p w:rsidR="00981869" w:rsidRPr="00981869" w:rsidRDefault="00981869" w:rsidP="00981869">
      <w:pPr>
        <w:pageBreakBefore/>
        <w:spacing w:before="240" w:after="240"/>
        <w:ind w:firstLine="480"/>
        <w:rPr>
          <w:color w:val="000000" w:themeColor="text1"/>
        </w:rPr>
      </w:pPr>
      <w:r w:rsidRPr="00981869">
        <w:rPr>
          <w:color w:val="000000" w:themeColor="text1"/>
        </w:rPr>
        <w:lastRenderedPageBreak/>
        <w:t>一九九〇年一月，结束直木奖评选委员会的工作后，我先回了一趟神户。因年少时的好友叶祥祯的新店就要开张，所以马上又去了熊本。其实，也是因为很想见到他的父亲叶菊华先生。</w:t>
      </w:r>
    </w:p>
    <w:p w:rsidR="00981869" w:rsidRPr="00981869" w:rsidRDefault="00981869" w:rsidP="00981869">
      <w:pPr>
        <w:spacing w:before="240" w:after="240"/>
        <w:ind w:firstLine="480"/>
        <w:rPr>
          <w:color w:val="000000" w:themeColor="text1"/>
        </w:rPr>
      </w:pPr>
      <w:r w:rsidRPr="00981869">
        <w:rPr>
          <w:color w:val="000000" w:themeColor="text1"/>
        </w:rPr>
        <w:t>叶菊华先生是曾和我一起出游中国的华侨老前辈，也是收藏极品紫砂茶壶的名家。很久前，他在曾是日本料理店那片河滩地上几乎靠一己之力修建了名曰“兰亭芭蕉园”的庭院。庭院中还有一个规模虽小却可展示中国文物的展馆。对于庭院，他颇有信心地表示，这里将来一定可以举行“曲水宴”的游戏。</w:t>
      </w:r>
      <w:hyperlink w:anchor="_1_126">
        <w:bookmarkStart w:id="151" w:name="_1_125"/>
        <w:bookmarkEnd w:id="151"/>
      </w:hyperlink>
      <w:hyperlink w:anchor="_1_126">
        <w:r w:rsidRPr="00981869">
          <w:rPr>
            <w:rStyle w:val="10Text"/>
            <w:color w:val="000000" w:themeColor="text1"/>
            <w:sz w:val="21"/>
          </w:rPr>
          <w:t>[1]</w:t>
        </w:r>
      </w:hyperlink>
      <w:r w:rsidRPr="00981869">
        <w:rPr>
          <w:color w:val="000000" w:themeColor="text1"/>
        </w:rPr>
        <w:t>前不久听说他身体欠佳，此次也算是探望吧，没想到他看上去比我想象的要好很多。</w:t>
      </w:r>
    </w:p>
    <w:p w:rsidR="00981869" w:rsidRPr="00981869" w:rsidRDefault="00981869" w:rsidP="00DC1088">
      <w:pPr>
        <w:pStyle w:val="2"/>
      </w:pPr>
      <w:bookmarkStart w:id="152" w:name="_Toc29569603"/>
      <w:r w:rsidRPr="00981869">
        <w:t>兰亭芭蕉园</w:t>
      </w:r>
      <w:bookmarkEnd w:id="152"/>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菊翁乘逸兴，</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寒日剪芭蕉。</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煮茗兰亭畔，</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浮杯曲水桥。</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紫泥延寿字，</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白玉大悲雕。</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拔壶丹青萃，</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风光坐可招。</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紫泥，原指天子在诏敕上盖印时使用的紫色印泥，这里则指宜兴出产的一种上等陶土制成的紫砂壶。其颜色从赭石色到黑紫色，色彩各异。</w:t>
      </w:r>
    </w:p>
    <w:p w:rsidR="00981869" w:rsidRPr="00981869" w:rsidRDefault="00981869" w:rsidP="00981869">
      <w:pPr>
        <w:spacing w:before="240" w:after="240"/>
        <w:ind w:firstLine="480"/>
        <w:rPr>
          <w:color w:val="000000" w:themeColor="text1"/>
        </w:rPr>
      </w:pPr>
      <w:r w:rsidRPr="00981869">
        <w:rPr>
          <w:color w:val="000000" w:themeColor="text1"/>
        </w:rPr>
        <w:t>大悲，观世音菩萨的另一种尊称是大悲菩萨。</w:t>
      </w:r>
    </w:p>
    <w:p w:rsidR="00981869" w:rsidRPr="00981869" w:rsidRDefault="00981869" w:rsidP="00981869">
      <w:pPr>
        <w:spacing w:before="240" w:after="240"/>
        <w:ind w:firstLine="480"/>
        <w:rPr>
          <w:color w:val="000000" w:themeColor="text1"/>
        </w:rPr>
      </w:pPr>
      <w:r w:rsidRPr="00981869">
        <w:rPr>
          <w:color w:val="000000" w:themeColor="text1"/>
        </w:rPr>
        <w:t>有人以为这里芭蕉很多，所以叫作芭蕉园；岂知因这里可以进行风雅的游戏，才取名兰亭的。</w:t>
      </w:r>
    </w:p>
    <w:p w:rsidR="00981869" w:rsidRPr="00981869" w:rsidRDefault="00981869" w:rsidP="00981869">
      <w:pPr>
        <w:spacing w:before="240" w:after="240"/>
        <w:ind w:firstLine="480"/>
        <w:rPr>
          <w:color w:val="000000" w:themeColor="text1"/>
        </w:rPr>
      </w:pPr>
      <w:r w:rsidRPr="00981869">
        <w:rPr>
          <w:color w:val="000000" w:themeColor="text1"/>
        </w:rPr>
        <w:t>兰亭，当然是指位于浙江绍兴西南的一个亭子。在永和九年（353）农历三月初三，谢安等四十一位文人欢聚于此亭，将觞（酒杯）浮水放置弯曲的流水中赋诗饮酒，更因王羲之将序文书写于此而闻名遐迩。这一风雅游戏也传入日本，成为宫廷活动之一。</w:t>
      </w:r>
    </w:p>
    <w:p w:rsidR="00981869" w:rsidRPr="00981869" w:rsidRDefault="00981869" w:rsidP="00981869">
      <w:pPr>
        <w:spacing w:before="240" w:after="240"/>
        <w:ind w:firstLine="480"/>
        <w:rPr>
          <w:color w:val="000000" w:themeColor="text1"/>
        </w:rPr>
      </w:pPr>
      <w:r w:rsidRPr="00981869">
        <w:rPr>
          <w:color w:val="000000" w:themeColor="text1"/>
        </w:rPr>
        <w:t>这是一种觞浮在水上流经自己面前之前必须创作出诗歌的游戏。因此，如果流觞来得过快，则没有时间思考创作。为了尽量延长觞浮水而来的时间，曲水的路径就需要多个弯曲才可以。看叶菊华先生考虑修建“曲水”时歪着头苦思冥想的样子就知道，他是很认真的。</w:t>
      </w:r>
    </w:p>
    <w:p w:rsidR="00981869" w:rsidRPr="00981869" w:rsidRDefault="00981869" w:rsidP="00981869">
      <w:pPr>
        <w:spacing w:before="240" w:after="240"/>
        <w:ind w:firstLine="480"/>
        <w:rPr>
          <w:color w:val="000000" w:themeColor="text1"/>
        </w:rPr>
      </w:pPr>
      <w:r w:rsidRPr="00981869">
        <w:rPr>
          <w:color w:val="000000" w:themeColor="text1"/>
        </w:rPr>
        <w:t>小溪流水旁边的岩石上，摆放了一尊德化窑烧制的白瓷观音像，一眼望去妙趣横生。</w:t>
      </w:r>
    </w:p>
    <w:p w:rsidR="00981869" w:rsidRPr="00981869" w:rsidRDefault="00981869" w:rsidP="00981869">
      <w:pPr>
        <w:spacing w:before="240" w:after="240"/>
        <w:ind w:firstLine="480"/>
        <w:rPr>
          <w:color w:val="000000" w:themeColor="text1"/>
        </w:rPr>
      </w:pPr>
      <w:r w:rsidRPr="00981869">
        <w:rPr>
          <w:color w:val="000000" w:themeColor="text1"/>
        </w:rPr>
        <w:t>面朝着流水的亭子，仍在施工当中。倘若坐在那里喝上一杯极品茶壶泡的名茶，无疑将是一件美事。</w:t>
      </w:r>
    </w:p>
    <w:p w:rsidR="00981869" w:rsidRPr="00981869" w:rsidRDefault="00981869" w:rsidP="00981869">
      <w:pPr>
        <w:spacing w:before="240" w:after="240"/>
        <w:ind w:firstLine="480"/>
        <w:rPr>
          <w:color w:val="000000" w:themeColor="text1"/>
        </w:rPr>
      </w:pPr>
      <w:r w:rsidRPr="00981869">
        <w:rPr>
          <w:color w:val="000000" w:themeColor="text1"/>
        </w:rPr>
        <w:t>一个茶杯在日本甚至可以卖到几亿日元，但中国看重的则是紫砂茶壶。日本战国时期的武士宁愿拿城池做交换都渴望得到的名为“小茄子”或“肩冲”的器具是指日本十分名贵的茶叶罐，而叶先生收藏的则是紫砂壶。</w:t>
      </w:r>
      <w:hyperlink w:anchor="_2_74">
        <w:bookmarkStart w:id="153" w:name="_2_73"/>
        <w:bookmarkEnd w:id="153"/>
      </w:hyperlink>
      <w:hyperlink w:anchor="_2_74">
        <w:r w:rsidRPr="00981869">
          <w:rPr>
            <w:rStyle w:val="10Text"/>
            <w:color w:val="000000" w:themeColor="text1"/>
            <w:sz w:val="21"/>
          </w:rPr>
          <w:t>[2]</w:t>
        </w:r>
      </w:hyperlink>
      <w:r w:rsidRPr="00981869">
        <w:rPr>
          <w:color w:val="000000" w:themeColor="text1"/>
        </w:rPr>
        <w:t>抹茶自十四世纪后期开始在中国消失，或许消失的原因之一是当时茶杯并无突出地位吧。不过，在日本的煎茶•茶道里，清水六兵卫和青木木米的（茶壶）作品却得以受珍爱至今。</w:t>
      </w:r>
    </w:p>
    <w:p w:rsidR="00981869" w:rsidRPr="00981869" w:rsidRDefault="00981869" w:rsidP="00981869">
      <w:pPr>
        <w:spacing w:before="240" w:after="240"/>
        <w:ind w:firstLine="480"/>
        <w:rPr>
          <w:color w:val="000000" w:themeColor="text1"/>
        </w:rPr>
      </w:pPr>
      <w:r w:rsidRPr="00981869">
        <w:rPr>
          <w:color w:val="000000" w:themeColor="text1"/>
        </w:rPr>
        <w:t>紫砂壶在中国几乎都是用宜兴陶土烧制的。宜兴位于江苏省太湖的西侧，也是茶的产地，出产一种名茶叫阳羡茶。宜兴的紫砂壶以刻绘诗句或吉祥文字居多。叶老先生现已高龄，虽无法像从前那样经常外出旅行，但仍能抚托心爱的茶壶，亲临兰亭芭蕉园的</w:t>
      </w:r>
      <w:r w:rsidRPr="00981869">
        <w:rPr>
          <w:color w:val="000000" w:themeColor="text1"/>
        </w:rPr>
        <w:lastRenderedPageBreak/>
        <w:t>景色拔萃之中，足不出户便可招纳风光无限。</w:t>
      </w:r>
    </w:p>
    <w:p w:rsidR="00981869" w:rsidRPr="00981869" w:rsidRDefault="00981869" w:rsidP="00981869">
      <w:pPr>
        <w:spacing w:before="240" w:after="240"/>
        <w:ind w:firstLine="480"/>
        <w:rPr>
          <w:color w:val="000000" w:themeColor="text1"/>
        </w:rPr>
      </w:pPr>
      <w:r w:rsidRPr="00981869">
        <w:rPr>
          <w:color w:val="000000" w:themeColor="text1"/>
        </w:rPr>
        <w:t>长崎的旅游名胜之一是那里的孔庙。二十多年前几乎荒废。叶菊华先生为其修复工作付出了相当的努力。一九七四年去中国旅游时还为此事念念不忘。要知道，孔庙在中国是必须依照特殊建筑方法施工的，甚至修建的材料等如果没有中国国内的帮助，修复将无从谈起。</w:t>
      </w:r>
    </w:p>
    <w:p w:rsidR="00981869" w:rsidRPr="00981869" w:rsidRDefault="00981869" w:rsidP="00981869">
      <w:pPr>
        <w:spacing w:before="240" w:after="240"/>
        <w:ind w:firstLine="480"/>
        <w:rPr>
          <w:color w:val="000000" w:themeColor="text1"/>
        </w:rPr>
      </w:pPr>
      <w:r w:rsidRPr="00981869">
        <w:rPr>
          <w:color w:val="000000" w:themeColor="text1"/>
        </w:rPr>
        <w:t>时代在变化着，孔庙终于修复完好。与此同时，不仅展示中国文物的博物馆随之建成，和北京历史博物馆的合作也得以实现。叶菊华老先生终于完成了自己的夙愿，作为第一任理事长给后人留下了令人钦佩的业绩。</w:t>
      </w:r>
    </w:p>
    <w:p w:rsidR="00981869" w:rsidRPr="00981869" w:rsidRDefault="00981869" w:rsidP="00DC1088">
      <w:pPr>
        <w:pStyle w:val="2"/>
      </w:pPr>
      <w:bookmarkStart w:id="154" w:name="_Toc29569604"/>
      <w:r w:rsidRPr="00981869">
        <w:t>寄菊翁</w:t>
      </w:r>
      <w:bookmarkEnd w:id="154"/>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陶朱谈玄稳，</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蕉里起茶烟。</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手弄宜兴土，</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壶中别有天。</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陶朱，越国的名臣范蠡在灭吴之后，乘舟泛海去了当时天下的交易中心地“陶”</w:t>
      </w:r>
      <w:hyperlink w:anchor="_3_47">
        <w:bookmarkStart w:id="155" w:name="_3_46"/>
        <w:bookmarkEnd w:id="155"/>
      </w:hyperlink>
      <w:hyperlink w:anchor="_3_47">
        <w:r w:rsidRPr="00981869">
          <w:rPr>
            <w:rStyle w:val="10Text"/>
            <w:rFonts w:asciiTheme="minorHAnsi" w:eastAsiaTheme="minorEastAsia" w:hAnsiTheme="minorHAnsi"/>
            <w:color w:val="000000" w:themeColor="text1"/>
            <w:sz w:val="21"/>
          </w:rPr>
          <w:t>[3]</w:t>
        </w:r>
      </w:hyperlink>
      <w:r w:rsidRPr="00981869">
        <w:rPr>
          <w:rFonts w:asciiTheme="minorHAnsi" w:eastAsiaTheme="minorEastAsia" w:hAnsiTheme="minorHAnsi"/>
          <w:b/>
          <w:color w:val="000000" w:themeColor="text1"/>
          <w:sz w:val="21"/>
        </w:rPr>
        <w:t>，后自号陶朱公，成为了大富翁。自那以后，就称富豪为陶朱了。</w:t>
      </w:r>
    </w:p>
    <w:p w:rsidR="00981869" w:rsidRPr="00981869" w:rsidRDefault="00981869" w:rsidP="00981869">
      <w:pPr>
        <w:spacing w:before="240" w:after="240"/>
        <w:ind w:firstLine="480"/>
        <w:rPr>
          <w:color w:val="000000" w:themeColor="text1"/>
        </w:rPr>
      </w:pPr>
      <w:r w:rsidRPr="00981869">
        <w:rPr>
          <w:color w:val="000000" w:themeColor="text1"/>
        </w:rPr>
        <w:t>壶中天，说的是后汉时期，在汝南某集市有卖药人，屋顶总是悬挂一壶，待集市散去后便跳入壶中，人们都叫他壶公。有名的仙人费长房便是与壶公学得仙道。那壶中可谓别有天地。</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这一年的二月十八日我迎来了第六十六个生日。仿佛花甲的生日就发生在昨天一样，感觉这六十过半竟是瞬间而至。</w:t>
      </w:r>
    </w:p>
    <w:p w:rsidR="00981869" w:rsidRPr="00981869" w:rsidRDefault="00981869" w:rsidP="00DC1088">
      <w:pPr>
        <w:pStyle w:val="2"/>
      </w:pPr>
      <w:bookmarkStart w:id="156" w:name="_Toc29569605"/>
      <w:r w:rsidRPr="00981869">
        <w:t>六十六岁</w:t>
      </w:r>
      <w:bookmarkEnd w:id="156"/>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六十六年长短吟，</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摇头几度洒尘襟。</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三灯书斋兰芬馥，</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舔笔新怀千里心。</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尘襟，指世俗杂念。唐代张九龄有“来此涤尘襟”的诗句。</w:t>
      </w:r>
      <w:hyperlink w:anchor="_4_29">
        <w:bookmarkStart w:id="157" w:name="_4_28"/>
        <w:bookmarkEnd w:id="157"/>
      </w:hyperlink>
      <w:hyperlink w:anchor="_4_29">
        <w:r w:rsidRPr="00981869">
          <w:rPr>
            <w:rStyle w:val="10Text"/>
            <w:rFonts w:asciiTheme="minorHAnsi" w:eastAsiaTheme="minorEastAsia" w:hAnsiTheme="minorHAnsi"/>
            <w:color w:val="000000" w:themeColor="text1"/>
            <w:sz w:val="21"/>
          </w:rPr>
          <w:t>[4]</w:t>
        </w:r>
      </w:hyperlink>
    </w:p>
    <w:p w:rsidR="00981869" w:rsidRPr="00981869" w:rsidRDefault="00981869" w:rsidP="00981869">
      <w:pPr>
        <w:spacing w:before="240" w:after="240"/>
        <w:ind w:firstLine="480"/>
        <w:rPr>
          <w:color w:val="000000" w:themeColor="text1"/>
        </w:rPr>
      </w:pPr>
      <w:r w:rsidRPr="00981869">
        <w:rPr>
          <w:color w:val="000000" w:themeColor="text1"/>
        </w:rPr>
        <w:t>千里心，曹操的诗句“老骥伏枥志在千里”，前面曾有解释。</w:t>
      </w:r>
    </w:p>
    <w:p w:rsidR="00981869" w:rsidRPr="00981869" w:rsidRDefault="00981869" w:rsidP="00981869">
      <w:pPr>
        <w:spacing w:before="240" w:after="240"/>
        <w:ind w:firstLine="480"/>
        <w:rPr>
          <w:color w:val="000000" w:themeColor="text1"/>
        </w:rPr>
      </w:pPr>
      <w:r w:rsidRPr="00981869">
        <w:rPr>
          <w:color w:val="000000" w:themeColor="text1"/>
        </w:rPr>
        <w:t>生日这天，女儿和孙子孙女们过来看我，并带来一篮兰花赠我。书斋被兰花的香气环抱。</w:t>
      </w:r>
    </w:p>
    <w:p w:rsidR="00981869" w:rsidRPr="00981869" w:rsidRDefault="00981869" w:rsidP="00981869">
      <w:pPr>
        <w:spacing w:before="240" w:after="240"/>
        <w:ind w:firstLine="480"/>
        <w:rPr>
          <w:color w:val="000000" w:themeColor="text1"/>
        </w:rPr>
      </w:pPr>
      <w:r w:rsidRPr="00981869">
        <w:rPr>
          <w:color w:val="000000" w:themeColor="text1"/>
        </w:rPr>
        <w:t>“三灯书斋”是我书斋的名字。曾开玩笑解释说，因为书房天花板吊着三只日光灯。实际上“灯”是陈家传到我这辈人的字。</w:t>
      </w:r>
    </w:p>
    <w:p w:rsidR="00981869" w:rsidRPr="00981869" w:rsidRDefault="00981869" w:rsidP="00981869">
      <w:pPr>
        <w:spacing w:before="240" w:after="240"/>
        <w:ind w:firstLine="480"/>
        <w:rPr>
          <w:color w:val="000000" w:themeColor="text1"/>
        </w:rPr>
      </w:pPr>
      <w:r w:rsidRPr="00981869">
        <w:rPr>
          <w:color w:val="000000" w:themeColor="text1"/>
        </w:rPr>
        <w:t>中国的家族里，其姓名中会有一个因辈分所规定的字。我的家族也有，其顺序是：炳、培、钩、河、杨、灯、地、银、汉、柳。不过这些字除了火土金水木这五行的含义外，据说文字的顺序并无其他意思。也不知为什么，先我四辈的培字辈为最后，以后就不</w:t>
      </w:r>
      <w:r w:rsidRPr="00981869">
        <w:rPr>
          <w:color w:val="000000" w:themeColor="text1"/>
        </w:rPr>
        <w:lastRenderedPageBreak/>
        <w:t>再使用这些字了。我猜想，大概怕会出现在一个地方居住一百年乃至二百年之后，家族中的老者反而比刚出生的婴儿辈分低，甚至不得不称其为叔伯这类过于离谱的现象而取消的吧。</w:t>
      </w:r>
    </w:p>
    <w:p w:rsidR="00981869" w:rsidRPr="00981869" w:rsidRDefault="00981869" w:rsidP="00981869">
      <w:pPr>
        <w:spacing w:before="240" w:after="240"/>
        <w:ind w:firstLine="480"/>
        <w:rPr>
          <w:color w:val="000000" w:themeColor="text1"/>
        </w:rPr>
      </w:pPr>
      <w:r w:rsidRPr="00981869">
        <w:rPr>
          <w:color w:val="000000" w:themeColor="text1"/>
        </w:rPr>
        <w:t>本来我的名字应该叫陈灯某某，在户籍上我又是排行老三，因而给书斋取名“三灯书斋”。前年，也就是一九八九年十月开始，大阪读卖新闻的晚报连载我的随笔作品，那时之所以通篇标题使用“三灯随笔”就是这个原委。</w:t>
      </w:r>
    </w:p>
    <w:p w:rsidR="00981869" w:rsidRPr="00981869" w:rsidRDefault="00981869" w:rsidP="00981869">
      <w:pPr>
        <w:spacing w:before="240" w:after="240"/>
        <w:ind w:firstLine="480"/>
        <w:rPr>
          <w:color w:val="000000" w:themeColor="text1"/>
        </w:rPr>
      </w:pPr>
      <w:r w:rsidRPr="00981869">
        <w:rPr>
          <w:color w:val="000000" w:themeColor="text1"/>
        </w:rPr>
        <w:t>还记得那时我的主要精力一是在“中央公论文艺特集”上连载《诸葛孔明》，二是在河北新报、德岛新闻等十几家地方报纸上连载《梦醒在末路》。</w:t>
      </w:r>
    </w:p>
    <w:p w:rsidR="00981869" w:rsidRPr="00981869" w:rsidRDefault="00981869" w:rsidP="00981869">
      <w:pPr>
        <w:spacing w:before="240" w:after="240"/>
        <w:ind w:firstLine="480"/>
        <w:rPr>
          <w:color w:val="000000" w:themeColor="text1"/>
        </w:rPr>
      </w:pPr>
      <w:r w:rsidRPr="00981869">
        <w:rPr>
          <w:color w:val="000000" w:themeColor="text1"/>
        </w:rPr>
        <w:t>历史小说《诸葛孔明》因刊登在季刊，到如今已经是第五个年头了，马上就要收笔，正在做最后阶段的整理。《梦醒在末路》则是推理小说，因此构思可谓煞费苦心。</w:t>
      </w:r>
    </w:p>
    <w:p w:rsidR="00981869" w:rsidRPr="00981869" w:rsidRDefault="00981869" w:rsidP="00981869">
      <w:pPr>
        <w:spacing w:before="240" w:after="240"/>
        <w:ind w:firstLine="480"/>
        <w:rPr>
          <w:color w:val="000000" w:themeColor="text1"/>
        </w:rPr>
      </w:pPr>
      <w:r w:rsidRPr="00981869">
        <w:rPr>
          <w:color w:val="000000" w:themeColor="text1"/>
        </w:rPr>
        <w:t>也就是说，我正在同时写历史和传奇类的故事。</w:t>
      </w:r>
    </w:p>
    <w:p w:rsidR="00981869" w:rsidRPr="00981869" w:rsidRDefault="00981869" w:rsidP="00981869">
      <w:pPr>
        <w:spacing w:before="240" w:after="240"/>
        <w:ind w:firstLine="480"/>
        <w:rPr>
          <w:color w:val="000000" w:themeColor="text1"/>
        </w:rPr>
      </w:pPr>
      <w:r w:rsidRPr="00981869">
        <w:rPr>
          <w:color w:val="000000" w:themeColor="text1"/>
        </w:rPr>
        <w:t>没有别的办法，只能让自己躲进谷川的“忘归居”了。埋头于两个作品的日子就这样延续着。</w:t>
      </w:r>
    </w:p>
    <w:p w:rsidR="00981869" w:rsidRPr="00981869" w:rsidRDefault="00981869" w:rsidP="00DC1088">
      <w:pPr>
        <w:pStyle w:val="2"/>
      </w:pPr>
      <w:bookmarkStart w:id="158" w:name="_Toc29569606"/>
      <w:r w:rsidRPr="00981869">
        <w:t>忘归居初夏</w:t>
      </w:r>
      <w:bookmarkEnd w:id="158"/>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浅绿丹波路，</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庭前栗叶疏。</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构思尘外话，</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写破隆中庐。</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久慕春秋笔，</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新怀稗史书。</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风清蝴蝶舞，</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梦醒忘归居。</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构思，提炼揣摩自己的构想。</w:t>
      </w:r>
    </w:p>
    <w:p w:rsidR="00981869" w:rsidRPr="00981869" w:rsidRDefault="00981869" w:rsidP="00981869">
      <w:pPr>
        <w:spacing w:before="240" w:after="240"/>
        <w:ind w:firstLine="480"/>
        <w:rPr>
          <w:color w:val="000000" w:themeColor="text1"/>
        </w:rPr>
      </w:pPr>
      <w:r w:rsidRPr="00981869">
        <w:rPr>
          <w:color w:val="000000" w:themeColor="text1"/>
        </w:rPr>
        <w:t>隆中庐，在隆中的茅庐过着晴耕雨读生活的诸葛孔明受刘备三顾之恩。</w:t>
      </w:r>
    </w:p>
    <w:p w:rsidR="00981869" w:rsidRPr="00981869" w:rsidRDefault="00981869" w:rsidP="00981869">
      <w:pPr>
        <w:spacing w:before="240" w:after="240"/>
        <w:ind w:firstLine="480"/>
        <w:rPr>
          <w:color w:val="000000" w:themeColor="text1"/>
        </w:rPr>
      </w:pPr>
      <w:r w:rsidRPr="00981869">
        <w:rPr>
          <w:color w:val="000000" w:themeColor="text1"/>
        </w:rPr>
        <w:t>稗史，小说、传奇之类的东西。</w:t>
      </w:r>
    </w:p>
    <w:p w:rsidR="00981869" w:rsidRPr="00981869" w:rsidRDefault="00981869" w:rsidP="00981869">
      <w:pPr>
        <w:spacing w:before="240" w:after="240"/>
        <w:ind w:firstLine="480"/>
        <w:rPr>
          <w:color w:val="000000" w:themeColor="text1"/>
        </w:rPr>
      </w:pPr>
      <w:r w:rsidRPr="00981869">
        <w:rPr>
          <w:color w:val="000000" w:themeColor="text1"/>
        </w:rPr>
        <w:t>所谓“尘外话”，我指的是虚构。因为当我们踏入文坛之初就被告知写推理之类的小说以远离现实为安妥。稗史，中国自古以来对小说的称谓。不能不贴近现实的是历史，我们叫它“春秋”。能同时进行两个截然不同的写作也算是一种乐趣所在吧。</w:t>
      </w:r>
    </w:p>
    <w:p w:rsidR="00981869" w:rsidRPr="00981869" w:rsidRDefault="00981869" w:rsidP="00981869">
      <w:pPr>
        <w:spacing w:before="240" w:after="240"/>
        <w:ind w:firstLine="480"/>
        <w:rPr>
          <w:color w:val="000000" w:themeColor="text1"/>
        </w:rPr>
      </w:pPr>
      <w:r w:rsidRPr="00981869">
        <w:rPr>
          <w:color w:val="000000" w:themeColor="text1"/>
        </w:rPr>
        <w:t>这首诗的末句“梦醒”，不用说当然考虑到书的名字，也指同时进行两个性质不同的工作，其本身就是一个体验从梦境回到现实的过程。</w:t>
      </w:r>
    </w:p>
    <w:p w:rsidR="00981869" w:rsidRPr="00981869" w:rsidRDefault="00981869" w:rsidP="00DC1088">
      <w:pPr>
        <w:pStyle w:val="2"/>
      </w:pPr>
      <w:bookmarkStart w:id="159" w:name="_Toc29569607"/>
      <w:r w:rsidRPr="00981869">
        <w:t>含笑花树</w:t>
      </w:r>
      <w:bookmarkEnd w:id="159"/>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蝉声沁石更无风，</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庚午立秋烘碧穹。</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独有故乡含笑木，</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嬉欢三伏谢祝融。</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祝融，神话中掌管火的神。有趣的是在各种传说中，他时而是掌管夏季、南方的神，时而是掌管炉灶的神。</w:t>
      </w:r>
    </w:p>
    <w:p w:rsidR="00981869" w:rsidRPr="00981869" w:rsidRDefault="00981869" w:rsidP="00981869">
      <w:pPr>
        <w:spacing w:before="240" w:after="240"/>
        <w:ind w:firstLine="480"/>
        <w:rPr>
          <w:color w:val="000000" w:themeColor="text1"/>
        </w:rPr>
      </w:pPr>
      <w:r w:rsidRPr="00981869">
        <w:rPr>
          <w:color w:val="000000" w:themeColor="text1"/>
        </w:rPr>
        <w:t>谷川“忘归居”的庭院中，栽种着含笑花树。</w:t>
      </w:r>
    </w:p>
    <w:p w:rsidR="00981869" w:rsidRPr="00981869" w:rsidRDefault="00981869" w:rsidP="00981869">
      <w:pPr>
        <w:spacing w:before="240" w:after="240"/>
        <w:ind w:firstLine="480"/>
        <w:rPr>
          <w:color w:val="000000" w:themeColor="text1"/>
        </w:rPr>
      </w:pPr>
      <w:r w:rsidRPr="00981869">
        <w:rPr>
          <w:color w:val="000000" w:themeColor="text1"/>
        </w:rPr>
        <w:t>含笑花原是热带植物，在日本并不多见。据说在日本的学名叫作“唐种含笑花的树”。从名字中的“唐种”即可知道这是外来的树种。关于日本引进的时期，有江户中期及明治初期两种说法。呈乳白色的花朵会散发出很浓郁的香气，所以在台湾，妇女们会插在发髻上替代香水使用。和茉莉花一样，含笑花也可掺入茶叶，浸染芳香之后饮用。</w:t>
      </w:r>
    </w:p>
    <w:p w:rsidR="00981869" w:rsidRPr="00981869" w:rsidRDefault="00981869" w:rsidP="00981869">
      <w:pPr>
        <w:spacing w:before="240" w:after="240"/>
        <w:ind w:firstLine="480"/>
        <w:rPr>
          <w:color w:val="000000" w:themeColor="text1"/>
        </w:rPr>
      </w:pPr>
      <w:r w:rsidRPr="00981869">
        <w:rPr>
          <w:color w:val="000000" w:themeColor="text1"/>
        </w:rPr>
        <w:t>在神户，“二战”前曾经常在外国人家中的庭院内看到含笑花树。但是，含笑花对我来说则是想起已故母亲的一种芬芳。记得母亲总会将含笑花或插在发髻上或包裹在绢帕中随身携带。</w:t>
      </w:r>
    </w:p>
    <w:p w:rsidR="00981869" w:rsidRPr="00981869" w:rsidRDefault="00981869" w:rsidP="00981869">
      <w:pPr>
        <w:spacing w:before="240" w:after="240"/>
        <w:ind w:firstLine="480"/>
        <w:rPr>
          <w:color w:val="000000" w:themeColor="text1"/>
        </w:rPr>
      </w:pPr>
      <w:r w:rsidRPr="00981869">
        <w:rPr>
          <w:color w:val="000000" w:themeColor="text1"/>
        </w:rPr>
        <w:t>有了含笑花的情结，当我搬家到六甲的时候就剪了一枝带去种上。很幸运，长出了根须，直到现在已经有二十多年了。</w:t>
      </w:r>
    </w:p>
    <w:p w:rsidR="00981869" w:rsidRPr="00981869" w:rsidRDefault="00981869" w:rsidP="00981869">
      <w:pPr>
        <w:spacing w:before="240" w:after="240"/>
        <w:ind w:firstLine="480"/>
        <w:rPr>
          <w:color w:val="000000" w:themeColor="text1"/>
        </w:rPr>
      </w:pPr>
      <w:r w:rsidRPr="00981869">
        <w:rPr>
          <w:color w:val="000000" w:themeColor="text1"/>
        </w:rPr>
        <w:t>忘归居也有含笑花树，那是朋友也是陶艺家的长井与志典先生剪枝、栽培，长大后移植过来的。长井先生不仅是陶艺家，对园艺也颇有心得，这里被他布置得相当不错。我在忘归居期间，总是很卖力地给两株含笑花树浇水。</w:t>
      </w:r>
    </w:p>
    <w:p w:rsidR="00981869" w:rsidRPr="00981869" w:rsidRDefault="00981869" w:rsidP="00981869">
      <w:pPr>
        <w:spacing w:before="240" w:after="240"/>
        <w:ind w:firstLine="480"/>
        <w:rPr>
          <w:color w:val="000000" w:themeColor="text1"/>
        </w:rPr>
      </w:pPr>
      <w:r w:rsidRPr="00981869">
        <w:rPr>
          <w:color w:val="000000" w:themeColor="text1"/>
        </w:rPr>
        <w:t>庚午这年（1990）的立秋是阴历八月初八，这天可谓酷暑。原本为了躲避炎热从神户来到谷川，可没想到这里同样酷暑难耐。晴空如同被烤焦一般，好像知了的声音已然浸透在石头当中，一点多余的风都没有。就在万物奈何不得之时，只有来自故乡台湾的含笑花树不负热带生长植物的美名显得那样茁壮，在三伏的酷暑中露出欢快，那神态分明是在感谢炎热之神祝融。</w:t>
      </w:r>
    </w:p>
    <w:p w:rsidR="00981869" w:rsidRPr="00981869" w:rsidRDefault="00981869" w:rsidP="00981869">
      <w:pPr>
        <w:spacing w:before="240" w:after="240"/>
        <w:ind w:firstLine="480"/>
        <w:rPr>
          <w:color w:val="000000" w:themeColor="text1"/>
        </w:rPr>
      </w:pPr>
      <w:r w:rsidRPr="00981869">
        <w:rPr>
          <w:color w:val="000000" w:themeColor="text1"/>
        </w:rPr>
        <w:t>之前曾提及须磨寺正觉院前面有座龙华桥，承蒙三浦真严和尚的厚意，桥边矗立的我那诗碑的旁边也种上了含笑花树。</w:t>
      </w:r>
    </w:p>
    <w:p w:rsidR="00981869" w:rsidRPr="00981869" w:rsidRDefault="00981869" w:rsidP="00DC1088">
      <w:pPr>
        <w:pStyle w:val="2"/>
      </w:pPr>
      <w:bookmarkStart w:id="160" w:name="_Toc29569608"/>
      <w:r w:rsidRPr="00981869">
        <w:t>忘归居偶成</w:t>
      </w:r>
      <w:bookmarkEnd w:id="160"/>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数颗琉璃茄，</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尘消爽气多。</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山南已晚夏，</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树顶淡云过。</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忘归居庭院中种有茄子，那琉璃色的茄子灿烂夺目，在阵雨洗礼后更显清爽怡人。山南町的夏日不久也该结束了，飘过树冠那淡淡的云朵，隐约中让人感受到秋天的气息。</w:t>
      </w:r>
    </w:p>
    <w:p w:rsidR="00981869" w:rsidRPr="00981869" w:rsidRDefault="00981869" w:rsidP="00981869">
      <w:pPr>
        <w:spacing w:before="240" w:after="240"/>
        <w:ind w:firstLine="480"/>
        <w:rPr>
          <w:color w:val="000000" w:themeColor="text1"/>
        </w:rPr>
      </w:pPr>
      <w:r w:rsidRPr="00981869">
        <w:rPr>
          <w:color w:val="000000" w:themeColor="text1"/>
        </w:rPr>
        <w:t>谷川一带的特产是丹波的栗子</w:t>
      </w:r>
      <w:hyperlink w:anchor="_5_25">
        <w:bookmarkStart w:id="161" w:name="_5_24"/>
        <w:bookmarkEnd w:id="161"/>
      </w:hyperlink>
      <w:hyperlink w:anchor="_5_25">
        <w:r w:rsidRPr="00981869">
          <w:rPr>
            <w:rStyle w:val="10Text"/>
            <w:color w:val="000000" w:themeColor="text1"/>
            <w:sz w:val="21"/>
          </w:rPr>
          <w:t>[5]</w:t>
        </w:r>
      </w:hyperlink>
      <w:r w:rsidRPr="00981869">
        <w:rPr>
          <w:color w:val="000000" w:themeColor="text1"/>
        </w:rPr>
        <w:t>。忘归居附近就有一个栗子园，那里的栗子尤其好吃。从六甲的家中还带来了中国新疆产的哈密瓜。自从二十年前在吐鲁番吃过哈密瓜之后，这个水果除了它的独特味道，还带给我很多很多的遐想。</w:t>
      </w:r>
    </w:p>
    <w:p w:rsidR="00981869" w:rsidRPr="00981869" w:rsidRDefault="00981869" w:rsidP="00981869">
      <w:pPr>
        <w:spacing w:before="240" w:after="240"/>
        <w:ind w:firstLine="480"/>
        <w:rPr>
          <w:color w:val="000000" w:themeColor="text1"/>
        </w:rPr>
      </w:pPr>
      <w:r w:rsidRPr="00981869">
        <w:rPr>
          <w:color w:val="000000" w:themeColor="text1"/>
        </w:rPr>
        <w:t>忘归居备有很多酒。有个名叫“湖之酒”，一种糯米为原料酿成的中国湖南的酒，用新光贸易曾先生的话说，《三国志》中的大英雄关云长绝对喝过这种酒。还有将竹叶浸泡酿成的、呈非常漂亮碧绿色的竹叶青酒，这酒虽然度数高了一些，但只饮用少许的话，作为饭前酒最为合适。</w:t>
      </w:r>
    </w:p>
    <w:p w:rsidR="00981869" w:rsidRPr="00981869" w:rsidRDefault="00981869" w:rsidP="00981869">
      <w:pPr>
        <w:spacing w:before="240" w:after="240"/>
        <w:ind w:firstLine="480"/>
        <w:rPr>
          <w:color w:val="000000" w:themeColor="text1"/>
        </w:rPr>
      </w:pPr>
      <w:r w:rsidRPr="00981869">
        <w:rPr>
          <w:color w:val="000000" w:themeColor="text1"/>
        </w:rPr>
        <w:t>忘归居还藏有八王子的甘利先生送来的楼兰乌龙茶</w:t>
      </w:r>
      <w:hyperlink w:anchor="_6_19">
        <w:bookmarkStart w:id="162" w:name="_6_18"/>
        <w:bookmarkEnd w:id="162"/>
      </w:hyperlink>
      <w:hyperlink w:anchor="_6_19">
        <w:r w:rsidRPr="00981869">
          <w:rPr>
            <w:rStyle w:val="10Text"/>
            <w:color w:val="000000" w:themeColor="text1"/>
            <w:sz w:val="21"/>
          </w:rPr>
          <w:t>[6]</w:t>
        </w:r>
      </w:hyperlink>
      <w:r w:rsidRPr="00981869">
        <w:rPr>
          <w:color w:val="000000" w:themeColor="text1"/>
        </w:rPr>
        <w:t>。我曾为《茶事遍路》一书去福州采访，那时还参观了福州的中医研究所提炼生药成分浸入茶叶的实验。</w:t>
      </w:r>
    </w:p>
    <w:p w:rsidR="00981869" w:rsidRPr="00981869" w:rsidRDefault="00981869" w:rsidP="00981869">
      <w:pPr>
        <w:spacing w:before="240" w:after="240"/>
        <w:ind w:firstLine="480"/>
        <w:rPr>
          <w:color w:val="000000" w:themeColor="text1"/>
        </w:rPr>
      </w:pPr>
      <w:r w:rsidRPr="00981869">
        <w:rPr>
          <w:color w:val="000000" w:themeColor="text1"/>
        </w:rPr>
        <w:lastRenderedPageBreak/>
        <w:t>带有药味的茶很多，但他们要做的是尽量去掉生药的味道，让药茶仍可保持原本的茶香乐趣。几年后他们成功了，取名为“药膳茶”。据说其秘诀是使用高级茶叶。看来用茶的芳香的确可以掩盖药的味道。</w:t>
      </w:r>
    </w:p>
    <w:p w:rsidR="00981869" w:rsidRPr="00981869" w:rsidRDefault="00981869" w:rsidP="00981869">
      <w:pPr>
        <w:spacing w:before="240" w:after="240"/>
        <w:ind w:firstLine="480"/>
        <w:rPr>
          <w:color w:val="000000" w:themeColor="text1"/>
        </w:rPr>
      </w:pPr>
      <w:r w:rsidRPr="00981869">
        <w:rPr>
          <w:color w:val="000000" w:themeColor="text1"/>
        </w:rPr>
        <w:t>到了傍晚，忘归居凉台的桌子上已经摆满了各式各样的东西。眺望丹波夕阳西下的山影，让人忘却了时光在流逝。乘凉的时间越拖越久，竟变成了赏月。</w:t>
      </w:r>
    </w:p>
    <w:p w:rsidR="00981869" w:rsidRPr="00981869" w:rsidRDefault="00981869" w:rsidP="00981869">
      <w:pPr>
        <w:spacing w:before="240" w:after="240"/>
        <w:ind w:firstLine="480"/>
        <w:rPr>
          <w:color w:val="000000" w:themeColor="text1"/>
        </w:rPr>
      </w:pPr>
      <w:r w:rsidRPr="00981869">
        <w:rPr>
          <w:color w:val="000000" w:themeColor="text1"/>
        </w:rPr>
        <w:t>山庄虽然取名“忘归居”，但名字的原意是可以在那里闲坐发呆。但眼下这个围出来的狭窄的庭院却与含笑花有缘，干脆叫作“含笑苑”岂不更好。</w:t>
      </w:r>
    </w:p>
    <w:p w:rsidR="00981869" w:rsidRPr="00981869" w:rsidRDefault="00981869" w:rsidP="00DC1088">
      <w:pPr>
        <w:pStyle w:val="2"/>
      </w:pPr>
      <w:bookmarkStart w:id="163" w:name="_Toc29569609"/>
      <w:r w:rsidRPr="00981869">
        <w:t>含笑花晚景</w:t>
      </w:r>
      <w:bookmarkEnd w:id="163"/>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谷川含笑苑，</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洗砚托生涯。</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桌上丹波栗，</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盘中哈密瓜。</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芳醇青竹酒，</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药膳乌龙茶。</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缓带微风起，</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梢头月影斜。</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神户市选举出来的国会议员河上民雄先生从政界引退，听说又回到东海大学做了教授。我觉得，还是做大学教授更适合他。即便从政界引身而退，他仍能以此为人生起点，而绝非是人生乐章的曲终。</w:t>
      </w:r>
    </w:p>
    <w:p w:rsidR="00981869" w:rsidRPr="00981869" w:rsidRDefault="00981869" w:rsidP="00DC1088">
      <w:pPr>
        <w:pStyle w:val="2"/>
      </w:pPr>
      <w:bookmarkStart w:id="164" w:name="_Toc29569610"/>
      <w:r w:rsidRPr="00981869">
        <w:t>寄河上民雄先生</w:t>
      </w:r>
      <w:bookmarkEnd w:id="164"/>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樱花多骤雨，</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五月映山红。</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翠竹鲜如洗，</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玲珑乐未终。</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映山红，意为山被映照得通红。但这三个字也是“杜鹃花”的意思。</w:t>
      </w:r>
    </w:p>
    <w:p w:rsidR="00981869" w:rsidRPr="00981869" w:rsidRDefault="00981869" w:rsidP="00981869">
      <w:pPr>
        <w:spacing w:before="240" w:after="240"/>
        <w:ind w:firstLine="480"/>
        <w:rPr>
          <w:color w:val="000000" w:themeColor="text1"/>
        </w:rPr>
      </w:pPr>
      <w:r w:rsidRPr="00981869">
        <w:rPr>
          <w:color w:val="000000" w:themeColor="text1"/>
        </w:rPr>
        <w:t>樱花季节往往会下骤雨，政界不是也一样吗？时下的五月，已是杜鹃花的季节，但见青竹如洗光鲜夺目，这不正意味着美妙乐曲尚未终结嘛。</w:t>
      </w:r>
    </w:p>
    <w:p w:rsidR="00981869" w:rsidRPr="00981869" w:rsidRDefault="00981869" w:rsidP="00981869">
      <w:pPr>
        <w:spacing w:before="240" w:after="240"/>
        <w:ind w:firstLine="480"/>
        <w:rPr>
          <w:color w:val="000000" w:themeColor="text1"/>
        </w:rPr>
      </w:pPr>
      <w:r w:rsidRPr="00981869">
        <w:rPr>
          <w:color w:val="000000" w:themeColor="text1"/>
        </w:rPr>
        <w:t>一九九〇年，我到国外参加了两个研讨会。</w:t>
      </w:r>
    </w:p>
    <w:p w:rsidR="00981869" w:rsidRPr="00981869" w:rsidRDefault="00981869" w:rsidP="00981869">
      <w:pPr>
        <w:spacing w:before="240" w:after="240"/>
        <w:ind w:firstLine="480"/>
        <w:rPr>
          <w:color w:val="000000" w:themeColor="text1"/>
        </w:rPr>
      </w:pPr>
      <w:r w:rsidRPr="00981869">
        <w:rPr>
          <w:color w:val="000000" w:themeColor="text1"/>
        </w:rPr>
        <w:lastRenderedPageBreak/>
        <w:t>七月二十三日、二十四日参加了在首尔举行的“二十一世纪的日韩”研讨会。该活动是每日新闻和韩国东亚日报共同举办的。第二天我在第四分组（文化小组）作了一个基调讲演。日本方面参加的人员中有田英夫、绪方贞子、石川好和其他几位。韩国方面参加讨论的人很多，且几乎所有人的发言都超过了规定的时间，不过这也恰恰说明当时的气氛有多么热烈。</w:t>
      </w:r>
    </w:p>
    <w:p w:rsidR="00981869" w:rsidRPr="00981869" w:rsidRDefault="00981869" w:rsidP="00DC1088">
      <w:pPr>
        <w:pStyle w:val="2"/>
      </w:pPr>
      <w:bookmarkStart w:id="165" w:name="_Toc29569611"/>
      <w:r w:rsidRPr="00981869">
        <w:t>汉阳研讨会</w:t>
      </w:r>
      <w:bookmarkEnd w:id="165"/>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汉阳胜景四时和，</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治乱千年指弹过。</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舞袖一旋风物改，</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论坛热闹谋夫多。</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首尔位于汉江之滨，也称作汉城或汉阳。“指弹”这个词在日本是用手指着责难的意思，在中国则表示用手指轻轻一弹那样短暂的一刹那。同样，舞袖是翻转一下飘舞的袖子，也是形容一瞬间的意思。</w:t>
      </w:r>
    </w:p>
    <w:p w:rsidR="00981869" w:rsidRPr="00981869" w:rsidRDefault="00981869" w:rsidP="00981869">
      <w:pPr>
        <w:spacing w:before="240" w:after="240"/>
        <w:ind w:firstLine="480"/>
        <w:rPr>
          <w:color w:val="000000" w:themeColor="text1"/>
        </w:rPr>
      </w:pPr>
      <w:r w:rsidRPr="00981869">
        <w:rPr>
          <w:color w:val="000000" w:themeColor="text1"/>
        </w:rPr>
        <w:t>这一年十月二十二日之后的三天里，由国际笔俱乐部</w:t>
      </w:r>
      <w:hyperlink w:anchor="_7_19">
        <w:bookmarkStart w:id="166" w:name="_7_18"/>
        <w:bookmarkEnd w:id="166"/>
      </w:hyperlink>
      <w:hyperlink w:anchor="_7_19">
        <w:r w:rsidRPr="00981869">
          <w:rPr>
            <w:rStyle w:val="10Text"/>
            <w:color w:val="000000" w:themeColor="text1"/>
            <w:sz w:val="21"/>
          </w:rPr>
          <w:t>[7]</w:t>
        </w:r>
      </w:hyperlink>
      <w:r w:rsidRPr="00981869">
        <w:rPr>
          <w:color w:val="000000" w:themeColor="text1"/>
        </w:rPr>
        <w:t>和联合国教科文组织等主办，在CINI财团赞助以及日本朝日新闻社的鼎力支持下，在威尼斯举办了一个论坛。</w:t>
      </w:r>
    </w:p>
    <w:p w:rsidR="00981869" w:rsidRPr="00981869" w:rsidRDefault="00981869" w:rsidP="00981869">
      <w:pPr>
        <w:spacing w:before="240" w:after="240"/>
        <w:ind w:firstLine="480"/>
        <w:rPr>
          <w:color w:val="000000" w:themeColor="text1"/>
        </w:rPr>
      </w:pPr>
      <w:r w:rsidRPr="00981869">
        <w:rPr>
          <w:color w:val="000000" w:themeColor="text1"/>
        </w:rPr>
        <w:t>多年来，联合国教科文组织一直在推进丝绸之路的研究项目，“海上丝绸之路”的调查活动决定从威尼斯启动。承蒙阿曼苏丹国王的好意，参与调查的人员借到了国王专用的游艇，历时四个月的航程就这样开始了，航程的终点是日本。说是游艇，这可是一艘不仅有一万吨位，还能起落直升飞机的大型船舶。游艇取名为“和平号”，预定十月二十三日从威尼斯启航。由于此次论坛是专门纪念这次航程的，所以会议的主题就叫“旅途与文学”。从日本前来参加活动的有森本哲郎、盐野七生和我。我们目送“和平号”出航之后，便来到曾是八国集团首脑会议的场址，我以“伟大的佛教传道者之旅”为题，在那里谈了法显和玄奘的旅行记。</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威尼斯港和平轮，</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博望环球事事新。</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碎破十年骚客梦，</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丝绸海路结为邻。</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博望”一词，其意如文字表示的那样，是博大愿望的意思。用在这里是我想到了汉武帝时代派往西域的张骞被册封为博望侯的故事（博望原是地名），意为探索未知世界的先觉者。海上丝绸之路的调查即将踏上未知世界的征程，期待着更多更新的收获。</w:t>
      </w:r>
    </w:p>
    <w:p w:rsidR="00981869" w:rsidRPr="00981869" w:rsidRDefault="00981869" w:rsidP="00981869">
      <w:pPr>
        <w:spacing w:before="240" w:after="240"/>
        <w:ind w:firstLine="480"/>
        <w:rPr>
          <w:color w:val="000000" w:themeColor="text1"/>
        </w:rPr>
      </w:pPr>
      <w:r w:rsidRPr="00981869">
        <w:rPr>
          <w:color w:val="000000" w:themeColor="text1"/>
        </w:rPr>
        <w:t>骚客，自屈原创作《离骚》之后，骚客一词多比作诗人。此处则指我自己，一个并非钻研学术而仅仅在学问周边张望、关注之人。参与NHK电视台特别节目“丝绸之路”之后已经十年过去了，这期间一直在谈论有关丝绸之路的梦想与浪漫，相信此次能有一举突破的成果。与此同时，也期盼海上丝绸之路航线所跨越的大地能够像游艇名字那样与和平、友好紧紧相连。因为，就在“和平号”出航后不到三个月的时间里，海湾战争爆发了。</w:t>
      </w:r>
    </w:p>
    <w:p w:rsidR="00981869" w:rsidRPr="00981869" w:rsidRDefault="00981869" w:rsidP="00981869">
      <w:pPr>
        <w:spacing w:before="240" w:after="240"/>
        <w:ind w:firstLine="480"/>
        <w:rPr>
          <w:color w:val="000000" w:themeColor="text1"/>
        </w:rPr>
      </w:pPr>
      <w:r w:rsidRPr="00981869">
        <w:rPr>
          <w:color w:val="000000" w:themeColor="text1"/>
        </w:rPr>
        <w:t>船经印度洋驶过东南亚各地，最终圆满完成了使命。我们曾非常担心这艘考察游艇能否继续前行。因为，虽说这是国王的船，那也一定是阿曼苏丹国海军不可缺少的战斗力。而且船长是英国人，同时还担负着培养、指导阿曼苏丹国海军人才的重任，一旦发</w:t>
      </w:r>
      <w:r w:rsidRPr="00981869">
        <w:rPr>
          <w:color w:val="000000" w:themeColor="text1"/>
        </w:rPr>
        <w:lastRenderedPageBreak/>
        <w:t>生紧急事态，被召回的可能性很大。所以，我们的担心不是没有道理的。</w:t>
      </w:r>
    </w:p>
    <w:p w:rsidR="00981869" w:rsidRPr="00981869" w:rsidRDefault="00981869" w:rsidP="00981869">
      <w:pPr>
        <w:spacing w:before="240" w:after="240"/>
        <w:ind w:firstLine="480"/>
        <w:rPr>
          <w:color w:val="000000" w:themeColor="text1"/>
        </w:rPr>
      </w:pPr>
      <w:r w:rsidRPr="00981869">
        <w:rPr>
          <w:color w:val="000000" w:themeColor="text1"/>
        </w:rPr>
        <w:t>第二年的二月二十八日是“和平号”抵达日本博德的日子，这天海湾战争宣布停战。在抵达最终目的地大阪之前，福冈为纪念“和平号”抵港举行了入港仪式。我应邀在那里做了演讲。从威尼斯的码头目送它离港，历经四个月，在博德迎接它的到来。</w:t>
      </w:r>
    </w:p>
    <w:p w:rsidR="00981869" w:rsidRPr="00981869" w:rsidRDefault="00981869" w:rsidP="00981869">
      <w:pPr>
        <w:spacing w:before="240" w:after="240"/>
        <w:ind w:firstLine="480"/>
        <w:rPr>
          <w:color w:val="000000" w:themeColor="text1"/>
        </w:rPr>
      </w:pPr>
      <w:r w:rsidRPr="00981869">
        <w:rPr>
          <w:color w:val="000000" w:themeColor="text1"/>
        </w:rPr>
        <w:t>就在“和平号”航行在大海的这段期间，我从十二月开始，利用两周的时间回了一趟台湾。此后，时值年底年初我又去美国住了一段时间。</w:t>
      </w:r>
    </w:p>
    <w:p w:rsidR="00981869" w:rsidRPr="00981869" w:rsidRDefault="00981869" w:rsidP="00981869">
      <w:pPr>
        <w:spacing w:before="240" w:after="240"/>
        <w:ind w:firstLine="480"/>
        <w:rPr>
          <w:color w:val="000000" w:themeColor="text1"/>
        </w:rPr>
      </w:pPr>
      <w:r w:rsidRPr="00981869">
        <w:rPr>
          <w:color w:val="000000" w:themeColor="text1"/>
        </w:rPr>
        <w:t>台湾，四十一年后的重逢。我生在日本，长在日本，但父母都出生在台湾。战争结束后，我曾有段时间回过台湾。距台北市很近的一个名叫新庄的地方就是我的故乡。日本统治时期那里叫作新庄街，战后叫作新庄镇，现在叫作新庄市了。</w:t>
      </w:r>
    </w:p>
    <w:p w:rsidR="00981869" w:rsidRPr="00981869" w:rsidRDefault="00981869" w:rsidP="00981869">
      <w:pPr>
        <w:spacing w:before="240" w:after="240"/>
        <w:ind w:firstLine="480"/>
        <w:rPr>
          <w:color w:val="000000" w:themeColor="text1"/>
        </w:rPr>
      </w:pPr>
      <w:r w:rsidRPr="00981869">
        <w:rPr>
          <w:color w:val="000000" w:themeColor="text1"/>
        </w:rPr>
        <w:t>日本投降后，这里创办了中学。早在日本统治时期，要上中学只能去台北。所以当地的长老们发起了办学运动，县立初等中学的设立实现了几辈人的愿望。当地不少大户人家与我父亲或是同窗，或是朋友。也是受这些人之托，我才有机会到这里的中学来教英文。</w:t>
      </w:r>
    </w:p>
    <w:p w:rsidR="00981869" w:rsidRPr="00981869" w:rsidRDefault="00981869" w:rsidP="00981869">
      <w:pPr>
        <w:spacing w:before="240" w:after="240"/>
        <w:ind w:firstLine="480"/>
        <w:rPr>
          <w:color w:val="000000" w:themeColor="text1"/>
        </w:rPr>
      </w:pPr>
      <w:r w:rsidRPr="00981869">
        <w:rPr>
          <w:color w:val="000000" w:themeColor="text1"/>
        </w:rPr>
        <w:t>当时的台湾教育界还处在比较混乱的时期，这也是没办法的事，因为在日本统治时期只能用日语进行教学，所以我回去的那段时间才刚刚转变成国语教育。</w:t>
      </w:r>
    </w:p>
    <w:p w:rsidR="00981869" w:rsidRPr="00981869" w:rsidRDefault="00981869" w:rsidP="00981869">
      <w:pPr>
        <w:spacing w:before="240" w:after="240"/>
        <w:ind w:firstLine="480"/>
        <w:rPr>
          <w:color w:val="000000" w:themeColor="text1"/>
        </w:rPr>
      </w:pPr>
      <w:r w:rsidRPr="00981869">
        <w:rPr>
          <w:color w:val="000000" w:themeColor="text1"/>
        </w:rPr>
        <w:t>新庄初等中学首届学生的年龄差距很大。因为当时的升学考试除了允许公学校（相当于一般的小学）</w:t>
      </w:r>
      <w:hyperlink w:anchor="_8_19">
        <w:bookmarkStart w:id="167" w:name="_8_18"/>
        <w:bookmarkEnd w:id="167"/>
      </w:hyperlink>
      <w:hyperlink w:anchor="_8_19">
        <w:r w:rsidRPr="00981869">
          <w:rPr>
            <w:rStyle w:val="10Text"/>
            <w:color w:val="000000" w:themeColor="text1"/>
            <w:sz w:val="21"/>
          </w:rPr>
          <w:t>[8]</w:t>
        </w:r>
      </w:hyperlink>
      <w:r w:rsidRPr="00981869">
        <w:rPr>
          <w:color w:val="000000" w:themeColor="text1"/>
        </w:rPr>
        <w:t>的高等科二年级毕业生、高等科一年级结业生、公学校六年级毕业生参加，也允许公学校五年级结业生参加。想必当时的高等科学生以及他们的父兄一定深感仅接受了日语教育仍很难立足于社会。抱着这种不安，加上处在那样一个转折时期，允许参加考试的学生当然会考虑在五年级结业后就转入新课程的班级。</w:t>
      </w:r>
    </w:p>
    <w:p w:rsidR="00981869" w:rsidRPr="00981869" w:rsidRDefault="00981869" w:rsidP="00981869">
      <w:pPr>
        <w:spacing w:before="240" w:after="240"/>
        <w:ind w:firstLine="480"/>
        <w:rPr>
          <w:color w:val="000000" w:themeColor="text1"/>
        </w:rPr>
      </w:pPr>
      <w:r w:rsidRPr="00981869">
        <w:rPr>
          <w:color w:val="000000" w:themeColor="text1"/>
        </w:rPr>
        <w:t>我在这批首届学生毕业那年回到了日本，那是一九四九年。从此以后我就再没有踏上台湾这块土地。</w:t>
      </w:r>
    </w:p>
    <w:p w:rsidR="00981869" w:rsidRPr="00981869" w:rsidRDefault="00981869" w:rsidP="00981869">
      <w:pPr>
        <w:spacing w:before="240" w:after="240"/>
        <w:ind w:firstLine="480"/>
        <w:rPr>
          <w:color w:val="000000" w:themeColor="text1"/>
        </w:rPr>
      </w:pPr>
      <w:r w:rsidRPr="00981869">
        <w:rPr>
          <w:color w:val="000000" w:themeColor="text1"/>
        </w:rPr>
        <w:t>至于为什么会这样，其中有五花八门的缘由。家里的主业是做中国大陆贸易，我父亲又任职与中国大陆关系密切的华侨团体的会长，因此听说上了台湾的黑名单。而作为儿子的我又因写作需要时常去中国大陆采访，听说也被定为要密切关注的人物。我虽然从没有申请去台湾，但估计即便申请也很难得到批准吧。</w:t>
      </w:r>
    </w:p>
    <w:p w:rsidR="00981869" w:rsidRPr="00981869" w:rsidRDefault="00981869" w:rsidP="00981869">
      <w:pPr>
        <w:spacing w:before="240" w:after="240"/>
        <w:ind w:firstLine="480"/>
        <w:rPr>
          <w:color w:val="000000" w:themeColor="text1"/>
        </w:rPr>
      </w:pPr>
      <w:r w:rsidRPr="00981869">
        <w:rPr>
          <w:color w:val="000000" w:themeColor="text1"/>
        </w:rPr>
        <w:t>近年来的政局发生了很大改变，比如在中国大陆到处可见台湾的游客。</w:t>
      </w:r>
    </w:p>
    <w:p w:rsidR="00981869" w:rsidRPr="00981869" w:rsidRDefault="00981869" w:rsidP="00981869">
      <w:pPr>
        <w:spacing w:before="240" w:after="240"/>
        <w:ind w:firstLine="480"/>
        <w:rPr>
          <w:color w:val="000000" w:themeColor="text1"/>
        </w:rPr>
      </w:pPr>
      <w:r w:rsidRPr="00981869">
        <w:rPr>
          <w:color w:val="000000" w:themeColor="text1"/>
        </w:rPr>
        <w:t>数年之前，我的书是不允许被带入台湾的，但现在已经有很多翻译版本了。</w:t>
      </w:r>
    </w:p>
    <w:p w:rsidR="00981869" w:rsidRPr="00981869" w:rsidRDefault="00981869" w:rsidP="00981869">
      <w:pPr>
        <w:spacing w:before="240" w:after="240"/>
        <w:ind w:firstLine="480"/>
        <w:rPr>
          <w:color w:val="000000" w:themeColor="text1"/>
        </w:rPr>
      </w:pPr>
      <w:r w:rsidRPr="00981869">
        <w:rPr>
          <w:color w:val="000000" w:themeColor="text1"/>
        </w:rPr>
        <w:t>时过境迁，台湾某主流报刊邀请我去台湾，并为我安排了在台北演讲的行程，我当然非常感激地接受了。就这样，十二月四日这天，我时隔四十一年又踏上了台湾这块故土。对我来说相隔四十一年，而对于七岁就去了日本再也没有返回过故乡的妻子来说，则是阔别五十多年。</w:t>
      </w:r>
    </w:p>
    <w:p w:rsidR="00981869" w:rsidRPr="00981869" w:rsidRDefault="00981869" w:rsidP="00981869">
      <w:pPr>
        <w:spacing w:before="240" w:after="240"/>
        <w:ind w:firstLine="480"/>
        <w:rPr>
          <w:color w:val="000000" w:themeColor="text1"/>
        </w:rPr>
      </w:pPr>
      <w:r w:rsidRPr="00981869">
        <w:rPr>
          <w:color w:val="000000" w:themeColor="text1"/>
        </w:rPr>
        <w:t>在台湾，除了演讲等活动，就都是自由活动了。前半程由某报社，后半程由当地新闻主管部门的工作人员陪同，其中最大的活动就是与新庄中学当年教过的学生们见面。同学们因为自己是第一届毕业生，所以爱校心非常强，我听说他们每年都会定期举行两次同学会。</w:t>
      </w:r>
    </w:p>
    <w:p w:rsidR="00981869" w:rsidRPr="00981869" w:rsidRDefault="00981869" w:rsidP="00981869">
      <w:pPr>
        <w:spacing w:before="240" w:after="240"/>
        <w:ind w:firstLine="480"/>
        <w:rPr>
          <w:color w:val="000000" w:themeColor="text1"/>
        </w:rPr>
      </w:pPr>
      <w:r w:rsidRPr="00981869">
        <w:rPr>
          <w:color w:val="000000" w:themeColor="text1"/>
        </w:rPr>
        <w:t>学生当中，除了做贸易或海运物流的毕业生曾来日本见过面，其余的几乎都是四十一年之后的再相聚。毕业时平均年龄应该是十六岁的他们，现在多半应该五十过半的年纪吧。高等科毕业班的话，说不定马上就要迎接花甲了。女生基本上都抱孙子了。闲聊得知，一位曾是排球选手的女生已经是九个孙子的奶奶了。</w:t>
      </w:r>
    </w:p>
    <w:p w:rsidR="00981869" w:rsidRPr="00981869" w:rsidRDefault="00981869" w:rsidP="00981869">
      <w:pPr>
        <w:spacing w:before="240" w:after="240"/>
        <w:ind w:firstLine="480"/>
        <w:rPr>
          <w:color w:val="000000" w:themeColor="text1"/>
        </w:rPr>
      </w:pPr>
      <w:r w:rsidRPr="00981869">
        <w:rPr>
          <w:color w:val="000000" w:themeColor="text1"/>
        </w:rPr>
        <w:t>不少学生已经从大学教授、校长、银行高管、实业家、县议员等要职引退，可谓济济多士。但无论他们如何改变，对我来说，从那一张张面孔中仍依稀可见昔日少男少女的稚嫩身影，我仍能猜出将近三分之二学生的名字。十二月十四日的晚上，在名叫“海霸王”的酒楼举行了同学会。第一届毕业生九十三人中来了六十五人。除了因身在国外或在其他地方的或已故的，应该算来了很多人。未能前来的人甚至数日前就赶往台北的演讲会，特意告诉我因其他要事不能参加同学会。同学会还邀请了几位当年的老师，而我则是当年老师中最年轻的。往昔的同僚已经上了年纪，有几位已经拄上了拐杖，但看上去气色依旧很好，这让我心里十分高兴。</w:t>
      </w:r>
    </w:p>
    <w:p w:rsidR="00981869" w:rsidRPr="00981869" w:rsidRDefault="00981869" w:rsidP="00981869">
      <w:pPr>
        <w:spacing w:before="240" w:after="240"/>
        <w:ind w:firstLine="480"/>
        <w:rPr>
          <w:color w:val="000000" w:themeColor="text1"/>
        </w:rPr>
      </w:pPr>
      <w:r w:rsidRPr="00981869">
        <w:rPr>
          <w:color w:val="000000" w:themeColor="text1"/>
        </w:rPr>
        <w:t>妻子也参加了我的同学会，因为年纪和我教过的女生相差无几，所以她们之间谈得十分投缘。</w:t>
      </w:r>
    </w:p>
    <w:p w:rsidR="00981869" w:rsidRPr="00981869" w:rsidRDefault="00981869" w:rsidP="00DC1088">
      <w:pPr>
        <w:pStyle w:val="2"/>
      </w:pPr>
      <w:bookmarkStart w:id="168" w:name="_Toc29569612"/>
      <w:r w:rsidRPr="00981869">
        <w:t>回乡</w:t>
      </w:r>
      <w:bookmarkEnd w:id="168"/>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乡云尽日绕观音，</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四十一年迟暮心。</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同学献杯顽骨健，</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僚朋扶杖气根深。</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新庄把袂人多感，</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旧邑停车雾满林。</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明志墨池磨铁砚，</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剑锋醉倒梦飞沈。</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观音，新庄后面有座山，名叫观音山。</w:t>
      </w:r>
    </w:p>
    <w:p w:rsidR="00981869" w:rsidRPr="00981869" w:rsidRDefault="00981869" w:rsidP="00981869">
      <w:pPr>
        <w:spacing w:before="240" w:after="240"/>
        <w:ind w:firstLine="480"/>
        <w:rPr>
          <w:color w:val="000000" w:themeColor="text1"/>
        </w:rPr>
      </w:pPr>
      <w:r w:rsidRPr="00981869">
        <w:rPr>
          <w:color w:val="000000" w:themeColor="text1"/>
        </w:rPr>
        <w:t>迟暮，渐渐上了年纪。杜甫《寓目》诗中有句“自伤迟暮眼”。</w:t>
      </w:r>
    </w:p>
    <w:p w:rsidR="00981869" w:rsidRPr="00981869" w:rsidRDefault="00981869" w:rsidP="00981869">
      <w:pPr>
        <w:spacing w:before="240" w:after="240"/>
        <w:ind w:firstLine="480"/>
        <w:rPr>
          <w:color w:val="000000" w:themeColor="text1"/>
        </w:rPr>
      </w:pPr>
      <w:r w:rsidRPr="00981869">
        <w:rPr>
          <w:color w:val="000000" w:themeColor="text1"/>
        </w:rPr>
        <w:t>明志，新庄有个清代时期的“明志书院”，曾培育过很多英才。</w:t>
      </w:r>
    </w:p>
    <w:p w:rsidR="00981869" w:rsidRPr="00981869" w:rsidRDefault="00981869" w:rsidP="00981869">
      <w:pPr>
        <w:spacing w:before="240" w:after="240"/>
        <w:ind w:firstLine="480"/>
        <w:rPr>
          <w:color w:val="000000" w:themeColor="text1"/>
        </w:rPr>
      </w:pPr>
      <w:r w:rsidRPr="00981869">
        <w:rPr>
          <w:color w:val="000000" w:themeColor="text1"/>
        </w:rPr>
        <w:t>还记得当时应学生们的要求我写了几个字，不过当时已经醉意浓浓了。</w:t>
      </w:r>
    </w:p>
    <w:p w:rsidR="00981869" w:rsidRPr="00981869" w:rsidRDefault="00981869" w:rsidP="00981869">
      <w:pPr>
        <w:spacing w:before="240" w:after="240"/>
        <w:ind w:firstLine="480"/>
        <w:rPr>
          <w:color w:val="000000" w:themeColor="text1"/>
        </w:rPr>
      </w:pPr>
      <w:r w:rsidRPr="00981869">
        <w:rPr>
          <w:color w:val="000000" w:themeColor="text1"/>
        </w:rPr>
        <w:t>移居到日本的祖父在家里排行老二，但祖父的兄长膝下没有男孩儿，祖父就将我的一个弟弟过继给本家，这个弟弟起名“本臣”。我们家是七男三女的十人兄弟姐妹，本臣排在兄弟当中的老六。回到台湾后，本臣非常照顾我。四十一年前我离开台湾的时候，本臣还是小学生。现在，他已经是四个儿子的爸爸了，大儿子正在美国留学。</w:t>
      </w:r>
    </w:p>
    <w:p w:rsidR="00981869" w:rsidRPr="00981869" w:rsidRDefault="00981869" w:rsidP="00DC1088">
      <w:pPr>
        <w:pStyle w:val="2"/>
      </w:pPr>
      <w:bookmarkStart w:id="169" w:name="_Toc29569613"/>
      <w:r w:rsidRPr="00981869">
        <w:t>乡路　其一</w:t>
      </w:r>
      <w:bookmarkEnd w:id="169"/>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昨夜梦蓬莱，</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今朝宿雾开。</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凝视乡路近，</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涕举手中杯。</w:t>
      </w:r>
    </w:p>
    <w:p w:rsidR="00981869" w:rsidRPr="00981869" w:rsidRDefault="00981869" w:rsidP="00DC1088">
      <w:pPr>
        <w:pStyle w:val="2"/>
      </w:pPr>
      <w:bookmarkStart w:id="170" w:name="_Toc29569614"/>
      <w:r w:rsidRPr="00981869">
        <w:t>乡路　其二</w:t>
      </w:r>
      <w:bookmarkEnd w:id="170"/>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乡路三千里，</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梦飞四十年。</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旅魂几点泪，</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宴罢尚留连。</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这两首五绝都是那个时候写的。</w:t>
      </w:r>
    </w:p>
    <w:p w:rsidR="00981869" w:rsidRPr="00981869" w:rsidRDefault="00981869" w:rsidP="00981869">
      <w:pPr>
        <w:spacing w:before="240" w:after="240"/>
        <w:ind w:firstLine="480"/>
        <w:rPr>
          <w:color w:val="000000" w:themeColor="text1"/>
        </w:rPr>
      </w:pPr>
      <w:r w:rsidRPr="00981869">
        <w:rPr>
          <w:color w:val="000000" w:themeColor="text1"/>
        </w:rPr>
        <w:t>蓬莱，说的是东方海上的神仙岛屿，有时候也指日本，这里也可看作有意识地指台湾。还记得小时候就是乘坐“蓬莱丸号”船回的台湾。</w:t>
      </w:r>
    </w:p>
    <w:p w:rsidR="00981869" w:rsidRPr="00981869" w:rsidRDefault="00981869" w:rsidP="00981869">
      <w:pPr>
        <w:spacing w:before="240" w:after="240"/>
        <w:ind w:firstLine="480"/>
        <w:rPr>
          <w:color w:val="000000" w:themeColor="text1"/>
        </w:rPr>
      </w:pPr>
      <w:r w:rsidRPr="00981869">
        <w:rPr>
          <w:color w:val="000000" w:themeColor="text1"/>
        </w:rPr>
        <w:t>从台湾回日本后，我马上去了美国。旧金山附近有个叫圣拉斐尔的城市，我的小妹和小妹夫就住在那里。妻弟和弟媳妇也住在不远处的圣何塞，因为很想和他们相见一叙，所以年末年初就在那里度过了。</w:t>
      </w:r>
    </w:p>
    <w:p w:rsidR="00981869" w:rsidRPr="00981869" w:rsidRDefault="00981869" w:rsidP="00981869">
      <w:pPr>
        <w:spacing w:before="240" w:after="240"/>
        <w:ind w:firstLine="480"/>
        <w:rPr>
          <w:color w:val="000000" w:themeColor="text1"/>
        </w:rPr>
      </w:pPr>
      <w:r w:rsidRPr="00981869">
        <w:rPr>
          <w:color w:val="000000" w:themeColor="text1"/>
        </w:rPr>
        <w:t>旅行是非常愉快的，但回想这半年多来，从首尔到威尼斯，又到台湾，最后到美国，对我而言，还真有点漫天飞舞的感觉。</w:t>
      </w:r>
    </w:p>
    <w:p w:rsidR="00981869" w:rsidRPr="00981869" w:rsidRDefault="00981869" w:rsidP="00DC1088">
      <w:pPr>
        <w:pStyle w:val="2"/>
      </w:pPr>
      <w:bookmarkStart w:id="171" w:name="_Toc29569615"/>
      <w:r w:rsidRPr="00981869">
        <w:t>戏作</w:t>
      </w:r>
      <w:bookmarkEnd w:id="171"/>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托钵山河写杂篇，</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无端抱笔直飞天。</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三罗市内三闲馆，</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梦断香消又一年。</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三罗市，这里指圣拉斐尔。妹妹十分闲静的家被我戏称为“三闲馆”。这不仅因为琅琅上口，还因为湛然居士（耶律楚材）的诗中有“闲人闲居竟闲欢”的句子，所以才会如此调侃。而结尾句则几乎是拜借了诗人陆游著名的《沈园》其二中的起句：“梦断香消四十年。”</w:t>
      </w:r>
    </w:p>
    <w:p w:rsidR="00981869" w:rsidRPr="00981869" w:rsidRDefault="00981869" w:rsidP="00981869">
      <w:pPr>
        <w:spacing w:before="240" w:after="240"/>
        <w:ind w:firstLine="480"/>
        <w:rPr>
          <w:color w:val="000000" w:themeColor="text1"/>
        </w:rPr>
      </w:pPr>
      <w:r w:rsidRPr="00981869">
        <w:rPr>
          <w:color w:val="000000" w:themeColor="text1"/>
        </w:rPr>
        <w:t>陆游写这首诗的时候正好七十五岁，与离别达五十五年的第一任妻子于四十年前曾偶然重逢在名叫沈园的地方。正是这次重逢让他无法忘怀，才写了这首诗。陆游很爱这位妻子，但妻子与陆游的母亲合不来，因此他们只好分离。其实，第一任妻子是他母亲的侄女。封建时代的家庭，仅有爱情是无法维系的。我非常喜爱这句诗，面对自己曾经拥有的愉悦竟一幕一幕变成寂寞的回忆，唯有感叹又是岁月如梭的一年。这大概就是人们常说的迟暮之心吧。</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1_125">
        <w:bookmarkStart w:id="172" w:name="_1_126"/>
        <w:r w:rsidR="00981869" w:rsidRPr="00981869">
          <w:rPr>
            <w:rStyle w:val="05Text"/>
            <w:rFonts w:asciiTheme="minorHAnsi" w:eastAsiaTheme="minorEastAsia" w:hAnsiTheme="minorHAnsi"/>
            <w:color w:val="000000" w:themeColor="text1"/>
            <w:sz w:val="21"/>
          </w:rPr>
          <w:t>[1]</w:t>
        </w:r>
        <w:bookmarkEnd w:id="172"/>
      </w:hyperlink>
      <w:r w:rsidR="00981869" w:rsidRPr="00981869">
        <w:rPr>
          <w:rFonts w:asciiTheme="minorHAnsi" w:eastAsiaTheme="minorEastAsia" w:hAnsiTheme="minorHAnsi"/>
          <w:color w:val="000000" w:themeColor="text1"/>
          <w:sz w:val="21"/>
        </w:rPr>
        <w:t>中国的“曲水流觞”传入日本后，曾在日本贵族中流行。每年三月初三举行，称之为“曲水宴”。</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2_73">
        <w:bookmarkStart w:id="173" w:name="_2_74"/>
        <w:r w:rsidR="00981869" w:rsidRPr="00981869">
          <w:rPr>
            <w:rStyle w:val="05Text"/>
            <w:rFonts w:asciiTheme="minorHAnsi" w:eastAsiaTheme="minorEastAsia" w:hAnsiTheme="minorHAnsi"/>
            <w:color w:val="000000" w:themeColor="text1"/>
            <w:sz w:val="21"/>
          </w:rPr>
          <w:t>[2]</w:t>
        </w:r>
        <w:bookmarkEnd w:id="173"/>
      </w:hyperlink>
      <w:r w:rsidR="00981869" w:rsidRPr="00981869">
        <w:rPr>
          <w:rFonts w:asciiTheme="minorHAnsi" w:eastAsiaTheme="minorEastAsia" w:hAnsiTheme="minorHAnsi"/>
          <w:color w:val="000000" w:themeColor="text1"/>
          <w:sz w:val="21"/>
        </w:rPr>
        <w:t>日本茶道中，“小茄子”是形似茄子的略小型茶叶罐的专用名词；“肩冲”是罐口肩部挺拔、略显棱角的茶叶罐的专用名词，二者均是日本茶道器皿中的极品。</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3_46">
        <w:bookmarkStart w:id="174" w:name="_3_47"/>
        <w:r w:rsidR="00981869" w:rsidRPr="00981869">
          <w:rPr>
            <w:rStyle w:val="05Text"/>
            <w:rFonts w:asciiTheme="minorHAnsi" w:eastAsiaTheme="minorEastAsia" w:hAnsiTheme="minorHAnsi"/>
            <w:color w:val="000000" w:themeColor="text1"/>
            <w:sz w:val="21"/>
          </w:rPr>
          <w:t>[3]</w:t>
        </w:r>
        <w:bookmarkEnd w:id="174"/>
      </w:hyperlink>
      <w:r w:rsidR="00981869" w:rsidRPr="00981869">
        <w:rPr>
          <w:rFonts w:asciiTheme="minorHAnsi" w:eastAsiaTheme="minorEastAsia" w:hAnsiTheme="minorHAnsi"/>
          <w:color w:val="000000" w:themeColor="text1"/>
          <w:sz w:val="21"/>
        </w:rPr>
        <w:t>如今山东的定陶西北方向。</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4_28">
        <w:bookmarkStart w:id="175" w:name="_4_29"/>
        <w:r w:rsidR="00981869" w:rsidRPr="00981869">
          <w:rPr>
            <w:rStyle w:val="05Text"/>
            <w:rFonts w:asciiTheme="minorHAnsi" w:eastAsiaTheme="minorEastAsia" w:hAnsiTheme="minorHAnsi"/>
            <w:color w:val="000000" w:themeColor="text1"/>
            <w:sz w:val="21"/>
          </w:rPr>
          <w:t>[4]</w:t>
        </w:r>
        <w:bookmarkEnd w:id="175"/>
      </w:hyperlink>
      <w:r w:rsidR="00981869" w:rsidRPr="00981869">
        <w:rPr>
          <w:rFonts w:asciiTheme="minorHAnsi" w:eastAsiaTheme="minorEastAsia" w:hAnsiTheme="minorHAnsi"/>
          <w:color w:val="000000" w:themeColor="text1"/>
          <w:sz w:val="21"/>
        </w:rPr>
        <w:t>出自张九龄的《出为豫章郡途次庐山东岩下》。</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5_24">
        <w:bookmarkStart w:id="176" w:name="_5_25"/>
        <w:r w:rsidR="00981869" w:rsidRPr="00981869">
          <w:rPr>
            <w:rStyle w:val="05Text"/>
            <w:rFonts w:asciiTheme="minorHAnsi" w:eastAsiaTheme="minorEastAsia" w:hAnsiTheme="minorHAnsi"/>
            <w:color w:val="000000" w:themeColor="text1"/>
            <w:sz w:val="21"/>
          </w:rPr>
          <w:t>[5]</w:t>
        </w:r>
        <w:bookmarkEnd w:id="176"/>
      </w:hyperlink>
      <w:r w:rsidR="00981869" w:rsidRPr="00981869">
        <w:rPr>
          <w:rFonts w:asciiTheme="minorHAnsi" w:eastAsiaTheme="minorEastAsia" w:hAnsiTheme="minorHAnsi"/>
          <w:color w:val="000000" w:themeColor="text1"/>
          <w:sz w:val="21"/>
        </w:rPr>
        <w:t>丹波，地名。位于神户的东北方向。</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6_18">
        <w:bookmarkStart w:id="177" w:name="_6_19"/>
        <w:r w:rsidR="00981869" w:rsidRPr="00981869">
          <w:rPr>
            <w:rStyle w:val="05Text"/>
            <w:rFonts w:asciiTheme="minorHAnsi" w:eastAsiaTheme="minorEastAsia" w:hAnsiTheme="minorHAnsi"/>
            <w:color w:val="000000" w:themeColor="text1"/>
            <w:sz w:val="21"/>
          </w:rPr>
          <w:t>[6]</w:t>
        </w:r>
        <w:bookmarkEnd w:id="177"/>
      </w:hyperlink>
      <w:r w:rsidR="00981869" w:rsidRPr="00981869">
        <w:rPr>
          <w:rFonts w:asciiTheme="minorHAnsi" w:eastAsiaTheme="minorEastAsia" w:hAnsiTheme="minorHAnsi"/>
          <w:color w:val="000000" w:themeColor="text1"/>
          <w:sz w:val="21"/>
        </w:rPr>
        <w:t>八王子，地名。位于东京都的西边。</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7_18">
        <w:bookmarkStart w:id="178" w:name="_7_19"/>
        <w:r w:rsidR="00981869" w:rsidRPr="00981869">
          <w:rPr>
            <w:rStyle w:val="05Text"/>
            <w:rFonts w:asciiTheme="minorHAnsi" w:eastAsiaTheme="minorEastAsia" w:hAnsiTheme="minorHAnsi"/>
            <w:color w:val="000000" w:themeColor="text1"/>
            <w:sz w:val="21"/>
          </w:rPr>
          <w:t>[7]</w:t>
        </w:r>
        <w:bookmarkEnd w:id="178"/>
      </w:hyperlink>
      <w:r w:rsidR="00981869" w:rsidRPr="00981869">
        <w:rPr>
          <w:rFonts w:asciiTheme="minorHAnsi" w:eastAsiaTheme="minorEastAsia" w:hAnsiTheme="minorHAnsi"/>
          <w:color w:val="000000" w:themeColor="text1"/>
          <w:sz w:val="21"/>
        </w:rPr>
        <w:t>中国称“国际笔会”。</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8_18">
        <w:bookmarkStart w:id="179" w:name="_8_19"/>
        <w:r w:rsidR="00981869" w:rsidRPr="00981869">
          <w:rPr>
            <w:rStyle w:val="05Text"/>
            <w:rFonts w:asciiTheme="minorHAnsi" w:eastAsiaTheme="minorEastAsia" w:hAnsiTheme="minorHAnsi"/>
            <w:color w:val="000000" w:themeColor="text1"/>
            <w:sz w:val="21"/>
          </w:rPr>
          <w:t>[8]</w:t>
        </w:r>
        <w:bookmarkEnd w:id="179"/>
      </w:hyperlink>
      <w:r w:rsidR="00981869" w:rsidRPr="00981869">
        <w:rPr>
          <w:rFonts w:asciiTheme="minorHAnsi" w:eastAsiaTheme="minorEastAsia" w:hAnsiTheme="minorHAnsi"/>
          <w:color w:val="000000" w:themeColor="text1"/>
          <w:sz w:val="21"/>
        </w:rPr>
        <w:t>当时台湾的“公学校”，即小学义务教育。</w:t>
      </w:r>
    </w:p>
    <w:p w:rsidR="00981869" w:rsidRPr="00DC1088" w:rsidRDefault="00981869" w:rsidP="00DC1088">
      <w:pPr>
        <w:pStyle w:val="1"/>
      </w:pPr>
      <w:bookmarkStart w:id="180" w:name="_Toc29569616"/>
      <w:r w:rsidRPr="00DC1088">
        <w:lastRenderedPageBreak/>
        <w:t>七　辛未、壬申篇</w:t>
      </w:r>
      <w:bookmarkEnd w:id="180"/>
    </w:p>
    <w:p w:rsidR="00981869" w:rsidRPr="00981869" w:rsidRDefault="00981869" w:rsidP="00981869">
      <w:pPr>
        <w:pageBreakBefore/>
        <w:spacing w:before="240" w:after="240"/>
        <w:ind w:firstLine="480"/>
        <w:rPr>
          <w:color w:val="000000" w:themeColor="text1"/>
        </w:rPr>
      </w:pPr>
      <w:r w:rsidRPr="00981869">
        <w:rPr>
          <w:color w:val="000000" w:themeColor="text1"/>
        </w:rPr>
        <w:lastRenderedPageBreak/>
        <w:t>系列丛书《世界都市物语》由文艺春秋出版社策划，并确定由木村尚三郎、猿谷要和我共三人担任主编。我负责伊斯坦布尔这部分。</w:t>
      </w:r>
    </w:p>
    <w:p w:rsidR="00981869" w:rsidRPr="00981869" w:rsidRDefault="00981869" w:rsidP="00981869">
      <w:pPr>
        <w:spacing w:before="240" w:after="240"/>
        <w:ind w:firstLine="480"/>
        <w:rPr>
          <w:color w:val="000000" w:themeColor="text1"/>
        </w:rPr>
      </w:pPr>
      <w:r w:rsidRPr="00981869">
        <w:rPr>
          <w:color w:val="000000" w:themeColor="text1"/>
        </w:rPr>
        <w:t>一九九一年五月到六月这段期间，因采访需要，我借道维也纳去了土耳其。实在太喜欢伊斯坦布尔这个城市了，我穿行、游荡在那里，贪婪地品味着每一条街巷。</w:t>
      </w:r>
    </w:p>
    <w:p w:rsidR="00981869" w:rsidRPr="00981869" w:rsidRDefault="00981869" w:rsidP="00DC1088">
      <w:pPr>
        <w:pStyle w:val="2"/>
      </w:pPr>
      <w:bookmarkStart w:id="181" w:name="_Toc29569617"/>
      <w:r w:rsidRPr="00981869">
        <w:t>伊斯坦布尔怀古</w:t>
      </w:r>
      <w:bookmarkEnd w:id="181"/>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惊破南柯梦，</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旗翻突厥营。</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君府晨钟祷，</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苏丹戌鼓声。</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断续三重壁，</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玄黄七塔城。</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功名千载后，</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新月漫多情。</w:t>
      </w:r>
    </w:p>
    <w:p w:rsidR="00981869" w:rsidRPr="00981869" w:rsidRDefault="00981869" w:rsidP="00981869">
      <w:pPr>
        <w:spacing w:before="240" w:after="240"/>
        <w:ind w:firstLine="480"/>
        <w:rPr>
          <w:color w:val="000000" w:themeColor="text1"/>
        </w:rPr>
      </w:pPr>
      <w:r w:rsidRPr="00981869">
        <w:rPr>
          <w:color w:val="000000" w:themeColor="text1"/>
        </w:rPr>
        <w:t>南柯梦，唐朝李公佐的小说《南柯太守传》中，主人公大醉之后于一株古槐南侧树枝下昏睡，梦中尽享荣华富贵。从梦中醒来后才知道一切都不过是发生在蚂蚁王国的故事。这是告诉人们，荣华富贵实为一种虚幻。</w:t>
      </w:r>
    </w:p>
    <w:p w:rsidR="00981869" w:rsidRPr="00981869" w:rsidRDefault="00981869" w:rsidP="00981869">
      <w:pPr>
        <w:spacing w:before="240" w:after="240"/>
        <w:ind w:firstLine="480"/>
        <w:rPr>
          <w:color w:val="000000" w:themeColor="text1"/>
        </w:rPr>
      </w:pPr>
      <w:r w:rsidRPr="00981869">
        <w:rPr>
          <w:color w:val="000000" w:themeColor="text1"/>
        </w:rPr>
        <w:t>三重壁，拜占庭帝国的首都君士坦丁堡（现在的伊斯坦布尔）四周环绕有全长十六千米的城墙，沿海一侧为第一重城墙，陆地一侧有第二、第三重城墙环绕。</w:t>
      </w:r>
    </w:p>
    <w:p w:rsidR="00981869" w:rsidRPr="00981869" w:rsidRDefault="00981869" w:rsidP="00981869">
      <w:pPr>
        <w:spacing w:before="240" w:after="240"/>
        <w:ind w:firstLine="480"/>
        <w:rPr>
          <w:color w:val="000000" w:themeColor="text1"/>
        </w:rPr>
      </w:pPr>
      <w:r w:rsidRPr="00981869">
        <w:rPr>
          <w:color w:val="000000" w:themeColor="text1"/>
        </w:rPr>
        <w:t>玄黄，指天和地的颜色，即黑色和黄色。</w:t>
      </w:r>
    </w:p>
    <w:p w:rsidR="00981869" w:rsidRPr="00981869" w:rsidRDefault="00981869" w:rsidP="00981869">
      <w:pPr>
        <w:spacing w:before="240" w:after="240"/>
        <w:ind w:firstLine="480"/>
        <w:rPr>
          <w:color w:val="000000" w:themeColor="text1"/>
        </w:rPr>
      </w:pPr>
      <w:r w:rsidRPr="00981869">
        <w:rPr>
          <w:color w:val="000000" w:themeColor="text1"/>
        </w:rPr>
        <w:t>七塔城，呈五角形城池的迪奥多休斯墙的外塔楼黄金门一带被称作七塔城，现在那里已成为博物馆。</w:t>
      </w:r>
    </w:p>
    <w:p w:rsidR="00981869" w:rsidRPr="00981869" w:rsidRDefault="00981869" w:rsidP="00981869">
      <w:pPr>
        <w:spacing w:before="240" w:after="240"/>
        <w:ind w:firstLine="480"/>
        <w:rPr>
          <w:color w:val="000000" w:themeColor="text1"/>
        </w:rPr>
      </w:pPr>
      <w:r w:rsidRPr="00981869">
        <w:rPr>
          <w:color w:val="000000" w:themeColor="text1"/>
        </w:rPr>
        <w:t>沉浸于短暂繁华梦中的拜占庭首都被奥斯曼土耳其军队攻陷是一四五三年的事。在首都君士坦丁堡，圣索菲亚大教堂清晨祈祷的钟声刚刚响起，奥斯曼土耳其的苏丹穆罕默德二世就用他的军乐将其淹没。曾引以为豪的铁壁防线三重城墙，至今残壁仍在不断剥落，七塔楼也因黑、黄混杂的色彩而显得灰暗。穆罕默德二世的称霸不到五百年，印着新月的土耳其共和国国旗已然在晴空下飘扬。深陷此情此景之中，那番感慨好似上苍馈赠一般在我的心中不断涌起。</w:t>
      </w:r>
    </w:p>
    <w:p w:rsidR="00981869" w:rsidRPr="00981869" w:rsidRDefault="00981869" w:rsidP="00981869">
      <w:pPr>
        <w:spacing w:before="240" w:after="240"/>
        <w:ind w:firstLine="480"/>
        <w:rPr>
          <w:color w:val="000000" w:themeColor="text1"/>
        </w:rPr>
      </w:pPr>
      <w:r w:rsidRPr="00981869">
        <w:rPr>
          <w:color w:val="000000" w:themeColor="text1"/>
        </w:rPr>
        <w:t>记不清是谁说起的，反正揭开成吉思汗陵墓之谜的事被提上了日程。好像是去过蒙古共和国钓鱼的开高健先生提起的吧。由读卖新闻社等参与策划，此次活动被称作“三河流域计划”。这次不仅要动用很多高科技设备，还要进行地下深层探测，算是一个涉及多方面的大型考察了。蒙古共和国方面同意了这次考察，大概对他们而言，比起寻找成吉思汗陵墓，更想知道地下资源的埋藏情况吧。一九九〇年，先是司马辽太郎先生去采访，来年的一九九一年轮到我去。那是六月到七月间的旅行，去之前听说那里会很热，但意外地遭遇到犹如天降冰雹一样的寒冷。</w:t>
      </w:r>
    </w:p>
    <w:p w:rsidR="00981869" w:rsidRPr="00981869" w:rsidRDefault="00981869" w:rsidP="00DC1088">
      <w:pPr>
        <w:pStyle w:val="2"/>
      </w:pPr>
      <w:bookmarkStart w:id="182" w:name="_Toc29569618"/>
      <w:r w:rsidRPr="00981869">
        <w:t>蒙古行</w:t>
      </w:r>
      <w:bookmarkEnd w:id="182"/>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漠北平芜远，</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天寒七月初。</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惊雷鸣牧圉，</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疾雹鼓穹庐。</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起辇风痕碎，</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斡难云影疏。</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可汗埋骨处，</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奔马散丘墟。</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平芜，平坦的荒野。</w:t>
      </w:r>
    </w:p>
    <w:p w:rsidR="00981869" w:rsidRPr="00981869" w:rsidRDefault="00981869" w:rsidP="00981869">
      <w:pPr>
        <w:spacing w:before="240" w:after="240"/>
        <w:ind w:firstLine="480"/>
        <w:rPr>
          <w:color w:val="000000" w:themeColor="text1"/>
        </w:rPr>
      </w:pPr>
      <w:r w:rsidRPr="00981869">
        <w:rPr>
          <w:color w:val="000000" w:themeColor="text1"/>
        </w:rPr>
        <w:t>牧圉，牛马的牧场。喂养牛的地方称为“牧”，喂养马的小屋称为“圉”。</w:t>
      </w:r>
    </w:p>
    <w:p w:rsidR="00981869" w:rsidRPr="00981869" w:rsidRDefault="00981869" w:rsidP="00981869">
      <w:pPr>
        <w:spacing w:before="240" w:after="240"/>
        <w:ind w:firstLine="480"/>
        <w:rPr>
          <w:color w:val="000000" w:themeColor="text1"/>
        </w:rPr>
      </w:pPr>
      <w:r w:rsidRPr="00981869">
        <w:rPr>
          <w:color w:val="000000" w:themeColor="text1"/>
        </w:rPr>
        <w:t>穹庐，拱形的房屋，游牧民居住的帐篷。</w:t>
      </w:r>
    </w:p>
    <w:p w:rsidR="00981869" w:rsidRPr="00981869" w:rsidRDefault="00981869" w:rsidP="00981869">
      <w:pPr>
        <w:spacing w:before="240" w:after="240"/>
        <w:ind w:firstLine="480"/>
        <w:rPr>
          <w:color w:val="000000" w:themeColor="text1"/>
        </w:rPr>
      </w:pPr>
      <w:r w:rsidRPr="00981869">
        <w:rPr>
          <w:color w:val="000000" w:themeColor="text1"/>
        </w:rPr>
        <w:t>起辇，克鲁伦河。</w:t>
      </w:r>
    </w:p>
    <w:p w:rsidR="00981869" w:rsidRPr="00981869" w:rsidRDefault="00981869" w:rsidP="00981869">
      <w:pPr>
        <w:spacing w:before="240" w:after="240"/>
        <w:ind w:firstLine="480"/>
        <w:rPr>
          <w:color w:val="000000" w:themeColor="text1"/>
        </w:rPr>
      </w:pPr>
      <w:r w:rsidRPr="00981869">
        <w:rPr>
          <w:color w:val="000000" w:themeColor="text1"/>
        </w:rPr>
        <w:t>斡难，鄂嫩河。</w:t>
      </w:r>
    </w:p>
    <w:p w:rsidR="00981869" w:rsidRPr="00981869" w:rsidRDefault="00981869" w:rsidP="00981869">
      <w:pPr>
        <w:spacing w:before="240" w:after="240"/>
        <w:ind w:firstLine="480"/>
        <w:rPr>
          <w:color w:val="000000" w:themeColor="text1"/>
        </w:rPr>
      </w:pPr>
      <w:r w:rsidRPr="00981869">
        <w:rPr>
          <w:color w:val="000000" w:themeColor="text1"/>
        </w:rPr>
        <w:t>《元史》中记载成吉思汗死后，葬起辇谷。</w:t>
      </w:r>
    </w:p>
    <w:p w:rsidR="00981869" w:rsidRPr="00981869" w:rsidRDefault="00981869" w:rsidP="00981869">
      <w:pPr>
        <w:spacing w:before="240" w:after="240"/>
        <w:ind w:firstLine="480"/>
        <w:rPr>
          <w:color w:val="000000" w:themeColor="text1"/>
        </w:rPr>
      </w:pPr>
      <w:r w:rsidRPr="00981869">
        <w:rPr>
          <w:color w:val="000000" w:themeColor="text1"/>
        </w:rPr>
        <w:t>这样说来，一定指的是克鲁伦河。成吉思汗生前非常喜爱那里的一棵大树，相传他预言自己死后将埋在这里。成吉思汗出生在鄂嫩河附近。</w:t>
      </w:r>
    </w:p>
    <w:p w:rsidR="00981869" w:rsidRPr="00981869" w:rsidRDefault="00981869" w:rsidP="00981869">
      <w:pPr>
        <w:spacing w:before="240" w:after="240"/>
        <w:ind w:firstLine="480"/>
        <w:rPr>
          <w:color w:val="000000" w:themeColor="text1"/>
        </w:rPr>
      </w:pPr>
      <w:r w:rsidRPr="00981869">
        <w:rPr>
          <w:color w:val="000000" w:themeColor="text1"/>
        </w:rPr>
        <w:t>要想发现成吉思汗的陵墓，大概只能在这两条大河的区域内寻找了。而此次“三河流域计划”就是以这个地区为重点展开采访、考察的。</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一九九二年的九月到十月之间，我在中国参加了两个研讨会。</w:t>
      </w:r>
    </w:p>
    <w:p w:rsidR="00981869" w:rsidRPr="00981869" w:rsidRDefault="00981869" w:rsidP="00981869">
      <w:pPr>
        <w:spacing w:before="240" w:after="240"/>
        <w:ind w:firstLine="480"/>
        <w:rPr>
          <w:color w:val="000000" w:themeColor="text1"/>
        </w:rPr>
      </w:pPr>
      <w:r w:rsidRPr="00981869">
        <w:rPr>
          <w:color w:val="000000" w:themeColor="text1"/>
        </w:rPr>
        <w:t>两个研讨会都是纪念中日邦交正常化二十周年的，主题是展望中日关系的未来，进而思考整个亚洲问题。</w:t>
      </w:r>
    </w:p>
    <w:p w:rsidR="00981869" w:rsidRPr="00981869" w:rsidRDefault="00981869" w:rsidP="00981869">
      <w:pPr>
        <w:spacing w:before="240" w:after="240"/>
        <w:ind w:firstLine="480"/>
        <w:rPr>
          <w:color w:val="000000" w:themeColor="text1"/>
        </w:rPr>
      </w:pPr>
      <w:r w:rsidRPr="00981869">
        <w:rPr>
          <w:color w:val="000000" w:themeColor="text1"/>
        </w:rPr>
        <w:t>九月二十二日、二十三日这两天在大连召开的研讨会是由每日新闻社和光明日报社共同举办的。研讨会分文化和经济两个分会场。日本方面有电影导演山田洋次先生、关西大学教授河田悌一先生和我参加，对应的中国方面也是作家、电影导演和大学教授参加。</w:t>
      </w:r>
    </w:p>
    <w:p w:rsidR="00981869" w:rsidRPr="00981869" w:rsidRDefault="00981869" w:rsidP="00981869">
      <w:pPr>
        <w:spacing w:before="240" w:after="240"/>
        <w:ind w:firstLine="480"/>
        <w:rPr>
          <w:color w:val="000000" w:themeColor="text1"/>
        </w:rPr>
      </w:pPr>
      <w:r w:rsidRPr="00981869">
        <w:rPr>
          <w:color w:val="000000" w:themeColor="text1"/>
        </w:rPr>
        <w:t>中国方面参会的作家是王朔先生。他是三十来岁的年轻人，理着一头运动型的短发，身着牛仔裤的装扮。他是一位超人气作家，其原著只要拍成电视连续剧就肯定能火起来。据说由他编剧的《编辑部的故事》，只要到了播放时间，就会很难在户外看到人影。然而，在日本以及其他国家研究“中国文学”的学者却极少有人知道他。在北京曾询问过一位中国文艺评论家，得到的回答竟然是“他的作品不是我们评论的对象”。</w:t>
      </w:r>
    </w:p>
    <w:p w:rsidR="00981869" w:rsidRPr="00981869" w:rsidRDefault="00981869" w:rsidP="00981869">
      <w:pPr>
        <w:spacing w:before="240" w:after="240"/>
        <w:ind w:firstLine="480"/>
        <w:rPr>
          <w:color w:val="000000" w:themeColor="text1"/>
        </w:rPr>
      </w:pPr>
      <w:r w:rsidRPr="00981869">
        <w:rPr>
          <w:color w:val="000000" w:themeColor="text1"/>
        </w:rPr>
        <w:t>研讨会的话题涉及作家的任务是什么。对此王朔先生发言说：</w:t>
      </w:r>
    </w:p>
    <w:p w:rsidR="00981869" w:rsidRPr="00981869" w:rsidRDefault="00981869" w:rsidP="00981869">
      <w:pPr>
        <w:spacing w:before="240" w:after="240"/>
        <w:ind w:firstLine="480"/>
        <w:rPr>
          <w:color w:val="000000" w:themeColor="text1"/>
        </w:rPr>
      </w:pPr>
      <w:r w:rsidRPr="00981869">
        <w:rPr>
          <w:color w:val="000000" w:themeColor="text1"/>
        </w:rPr>
        <w:t>为什么作家就一定要背负如此沉重的任务去写作呢？</w:t>
      </w:r>
    </w:p>
    <w:p w:rsidR="00981869" w:rsidRPr="00981869" w:rsidRDefault="00981869" w:rsidP="00981869">
      <w:pPr>
        <w:spacing w:before="240" w:after="240"/>
        <w:ind w:firstLine="480"/>
        <w:rPr>
          <w:color w:val="000000" w:themeColor="text1"/>
        </w:rPr>
      </w:pPr>
      <w:r w:rsidRPr="00981869">
        <w:rPr>
          <w:color w:val="000000" w:themeColor="text1"/>
        </w:rPr>
        <w:t>终于出现了，中国文坛的新人类，这种感觉给我的印象极为深刻。能涌现出拥有各式各样取向的作家，倒让我感到十分的宽心。</w:t>
      </w:r>
    </w:p>
    <w:p w:rsidR="00981869" w:rsidRPr="00981869" w:rsidRDefault="00981869" w:rsidP="00981869">
      <w:pPr>
        <w:spacing w:before="240" w:after="240"/>
        <w:ind w:firstLine="480"/>
        <w:rPr>
          <w:color w:val="000000" w:themeColor="text1"/>
        </w:rPr>
      </w:pPr>
      <w:r w:rsidRPr="00981869">
        <w:rPr>
          <w:color w:val="000000" w:themeColor="text1"/>
        </w:rPr>
        <w:t>山田洋次先生是在大连长大的，对这里的一切他都感到那么亲切。他陪我们到处游览了一番。就连他一直居住到战后的房子我们也去看了，那是一幢相当大的洋房，看上去现在那里住了好几户人家。</w:t>
      </w:r>
    </w:p>
    <w:p w:rsidR="00981869" w:rsidRPr="00981869" w:rsidRDefault="00981869" w:rsidP="00981869">
      <w:pPr>
        <w:spacing w:before="240" w:after="240"/>
        <w:ind w:firstLine="480"/>
        <w:rPr>
          <w:color w:val="000000" w:themeColor="text1"/>
        </w:rPr>
      </w:pPr>
      <w:r w:rsidRPr="00981869">
        <w:rPr>
          <w:color w:val="000000" w:themeColor="text1"/>
        </w:rPr>
        <w:lastRenderedPageBreak/>
        <w:t>我是第三次来大连，和五年前相比，这里的变化简直就是令人眼花缭乱。而就在五年前我第二次来的时候，很失望地发现和十三年前相比大连几乎没有变化。现在好了，中国沿海地区的变化还在不断加速。</w:t>
      </w:r>
    </w:p>
    <w:p w:rsidR="00981869" w:rsidRPr="00981869" w:rsidRDefault="00981869" w:rsidP="00981869">
      <w:pPr>
        <w:spacing w:before="240" w:after="240"/>
        <w:ind w:firstLine="480"/>
        <w:rPr>
          <w:color w:val="000000" w:themeColor="text1"/>
        </w:rPr>
      </w:pPr>
      <w:r w:rsidRPr="00981869">
        <w:rPr>
          <w:color w:val="000000" w:themeColor="text1"/>
        </w:rPr>
        <w:t>在大连逗留了三天，我又返回了北京。那时候，我正准备写小说《耶律楚材》。辅佐成吉思汗的耶律楚材出身于契丹贵族，号为湛然居士的他也是著名的佛教徒。他身为宰相给后人留下了诸多伟业。</w:t>
      </w:r>
    </w:p>
    <w:p w:rsidR="00981869" w:rsidRPr="00981869" w:rsidRDefault="00981869" w:rsidP="00981869">
      <w:pPr>
        <w:spacing w:before="240" w:after="240"/>
        <w:ind w:firstLine="480"/>
        <w:rPr>
          <w:color w:val="000000" w:themeColor="text1"/>
        </w:rPr>
      </w:pPr>
      <w:r w:rsidRPr="00981869">
        <w:rPr>
          <w:color w:val="000000" w:themeColor="text1"/>
        </w:rPr>
        <w:t>在北京的郊外有个名叫“银山铁壁”的地方。那里残留着契丹王朝辽国时期的寺院。那附近是个军事要塞，尽管防御工事非常坚固，但辽国仍未抵挡住女真族金国的进攻，而金国最终也未能抵御南下的蒙古军队。</w:t>
      </w:r>
    </w:p>
    <w:p w:rsidR="00981869" w:rsidRPr="00981869" w:rsidRDefault="00981869" w:rsidP="00DC1088">
      <w:pPr>
        <w:pStyle w:val="2"/>
      </w:pPr>
      <w:bookmarkStart w:id="183" w:name="_Toc29569619"/>
      <w:r w:rsidRPr="00981869">
        <w:t>银山铁壁</w:t>
      </w:r>
      <w:bookmarkEnd w:id="183"/>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同过三日大连秋，</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渤海飞跨燕都游。</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铁壁银山徒恃险，</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风高飒飒淡烟流。</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在北京停留了四天，拜访了中国作家协会。与冯牧、邓友梅、陈喜儒等先生也是久别重逢。我还去了积水潭医院探望康大川先生。听说康先生是因脑血栓住进医院的，但他看上去比想象的要好很多，这让我得到不少安慰。我和康大川先生很熟悉，他在《人民中国》杂志任主编的时候，我们曾一起游遍了中国各地。</w:t>
      </w:r>
    </w:p>
    <w:p w:rsidR="00981869" w:rsidRPr="00981869" w:rsidRDefault="00981869" w:rsidP="00981869">
      <w:pPr>
        <w:spacing w:before="240" w:after="240"/>
        <w:ind w:firstLine="480"/>
        <w:rPr>
          <w:color w:val="000000" w:themeColor="text1"/>
        </w:rPr>
      </w:pPr>
      <w:r w:rsidRPr="00981869">
        <w:rPr>
          <w:color w:val="000000" w:themeColor="text1"/>
        </w:rPr>
        <w:t>九月二十八日我参加了在人民大会堂举行的“纪念中日邦交正常化二十周年晚宴”。那天，从日本也来了几位国会议员参加。在会场我见到了溥杰老先生。尽管他年事已高，但走起路来腿脚还是那么矫健。</w:t>
      </w:r>
    </w:p>
    <w:p w:rsidR="00981869" w:rsidRPr="00981869" w:rsidRDefault="00981869" w:rsidP="00981869">
      <w:pPr>
        <w:spacing w:before="240" w:after="240"/>
        <w:ind w:firstLine="480"/>
        <w:rPr>
          <w:color w:val="000000" w:themeColor="text1"/>
        </w:rPr>
      </w:pPr>
      <w:r w:rsidRPr="00981869">
        <w:rPr>
          <w:color w:val="000000" w:themeColor="text1"/>
        </w:rPr>
        <w:t>次日，我飞往武汉，住进了晴川宾馆。武汉已经十四年没来了。那里历代诗人都会在诗中吟唱的黄鹤楼被当年太平天国军队攻占时烧毁了（1852年）。</w:t>
      </w:r>
    </w:p>
    <w:p w:rsidR="00981869" w:rsidRPr="00981869" w:rsidRDefault="00981869" w:rsidP="00981869">
      <w:pPr>
        <w:spacing w:before="240" w:after="240"/>
        <w:ind w:firstLine="480"/>
        <w:rPr>
          <w:color w:val="000000" w:themeColor="text1"/>
        </w:rPr>
      </w:pPr>
      <w:r w:rsidRPr="00981869">
        <w:rPr>
          <w:color w:val="000000" w:themeColor="text1"/>
        </w:rPr>
        <w:t>黄鹤楼曾多次被焚毁、重建。太平天国那场战争焚毁的是清朝乾隆元年（1736）由湖广总督重建的，据说楼高十八丈（约58米）。</w:t>
      </w:r>
    </w:p>
    <w:p w:rsidR="00981869" w:rsidRPr="00981869" w:rsidRDefault="00981869" w:rsidP="00981869">
      <w:pPr>
        <w:spacing w:before="240" w:after="240"/>
        <w:ind w:firstLine="480"/>
        <w:rPr>
          <w:color w:val="000000" w:themeColor="text1"/>
        </w:rPr>
      </w:pPr>
      <w:r w:rsidRPr="00981869">
        <w:rPr>
          <w:color w:val="000000" w:themeColor="text1"/>
        </w:rPr>
        <w:t>清末的湖广总督张之洞在焚毁的遗迹上重新修建了楼阁，但规模要小很多。也许考虑到沿用黄鹤楼的名字有些诚惶诚恐，因此将重建的楼阁起名为“警钟楼”。我相信，这个警钟楼一定看到了一九一一年十月十日标志着辛亥革命开始的武昌起义。然而没过多久，一九二〇年因一场大火再次被焚毁。自那之后，就一直没有重建。十四年前我来的时候还有这样的解说：“黄鹤楼曾建在这里。”没想到，此次到武汉一看，一座非常壮观的楼阁高耸入云，观光游客更是络绎不绝。</w:t>
      </w:r>
    </w:p>
    <w:p w:rsidR="00981869" w:rsidRPr="00981869" w:rsidRDefault="00981869" w:rsidP="00981869">
      <w:pPr>
        <w:spacing w:before="240" w:after="240"/>
        <w:ind w:firstLine="480"/>
        <w:rPr>
          <w:color w:val="000000" w:themeColor="text1"/>
        </w:rPr>
      </w:pPr>
      <w:r w:rsidRPr="00981869">
        <w:rPr>
          <w:color w:val="000000" w:themeColor="text1"/>
        </w:rPr>
        <w:t>此次来武汉是为了参加朝日新闻社和人民日报社共同举办的三峡研讨会。参观了黄鹤楼之后，人民日报社社长高狄先生设宴款待了我们。那时的高狄先生被人们形容为“保守派的代表”，可在我眼里，他简直就像《三国志》中登场亮相的人物一样，是一位很壮实的好汉。他毕业于原伪满建国大学，因此日语应该是运用自如的，但在四天五夜的游船之旅中，从他嘴里却没有说出一句日语。</w:t>
      </w:r>
    </w:p>
    <w:p w:rsidR="00981869" w:rsidRPr="00981869" w:rsidRDefault="00981869" w:rsidP="00981869">
      <w:pPr>
        <w:spacing w:before="240" w:after="240"/>
        <w:ind w:firstLine="480"/>
        <w:rPr>
          <w:color w:val="000000" w:themeColor="text1"/>
        </w:rPr>
      </w:pPr>
      <w:r w:rsidRPr="00981869">
        <w:rPr>
          <w:color w:val="000000" w:themeColor="text1"/>
        </w:rPr>
        <w:t>九月三十日，我们从江陵搭乘了一艘名叫“峨嵋号”的豪华游览船。包下这艘船就是为了此次研讨会。上船那天的晚上举行了欢迎晚宴，人民日报社方面的张虎生先生致欢迎词。张先生是人民日报海外版的负责人，也是为了准备此次研讨会特意赶往日本，并特意到神户来见我的人。在致词的最后，张先生朗诵了他自己的一篇诗作。</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丽地佳期溯水行，</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尽收秋色襟怀中。</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击笻煮酒论天下，</w:t>
      </w:r>
    </w:p>
    <w:p w:rsidR="00981869" w:rsidRPr="00981869" w:rsidRDefault="00981869" w:rsidP="00981869">
      <w:pPr>
        <w:pStyle w:val="Para15"/>
        <w:spacing w:before="624"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芍药樱花别样红。</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由于在神户彼此交流过，因此我十分理解张先生的心情。中国将以自己的方式推进现代化，可以说这是他想告诉人们的一个委婉的宣言。用“红”来表现把人民的幸福放在心上，无论是中国的芍药还是日本的樱花都是“红”的，但却拥有彼此各异的色彩，我这样理解。</w:t>
      </w:r>
    </w:p>
    <w:p w:rsidR="00981869" w:rsidRPr="00981869" w:rsidRDefault="00981869" w:rsidP="00981869">
      <w:pPr>
        <w:spacing w:before="240" w:after="240"/>
        <w:ind w:firstLine="480"/>
        <w:rPr>
          <w:color w:val="000000" w:themeColor="text1"/>
        </w:rPr>
      </w:pPr>
      <w:r w:rsidRPr="00981869">
        <w:rPr>
          <w:color w:val="000000" w:themeColor="text1"/>
        </w:rPr>
        <w:t>依此诗韵，我写了下面这首诗赠张虎生先生。</w:t>
      </w:r>
    </w:p>
    <w:p w:rsidR="00981869" w:rsidRPr="00981869" w:rsidRDefault="00981869" w:rsidP="00DC1088">
      <w:pPr>
        <w:pStyle w:val="2"/>
      </w:pPr>
      <w:bookmarkStart w:id="184" w:name="_Toc29569620"/>
      <w:r w:rsidRPr="00981869">
        <w:t>和张虎生先生韵</w:t>
      </w:r>
      <w:bookmarkEnd w:id="184"/>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论界英豪一苇行，</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亚洲成竹在胸中。</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长江富士同风月，</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晓夕山河孰不红。</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一苇，经常将一束芦苇比作船。从古老的《诗经》到苏东坡的《前赤壁赋》都有这样的用法。</w:t>
      </w:r>
    </w:p>
    <w:p w:rsidR="00981869" w:rsidRPr="00981869" w:rsidRDefault="00981869" w:rsidP="00981869">
      <w:pPr>
        <w:spacing w:before="240" w:after="240"/>
        <w:ind w:firstLine="480"/>
        <w:rPr>
          <w:color w:val="000000" w:themeColor="text1"/>
        </w:rPr>
      </w:pPr>
      <w:r w:rsidRPr="00981869">
        <w:rPr>
          <w:color w:val="000000" w:themeColor="text1"/>
        </w:rPr>
        <w:t>亚洲，此次三峡研讨会的正式名称是“展望二十一世纪的亚洲国际研讨会”。</w:t>
      </w:r>
    </w:p>
    <w:p w:rsidR="00981869" w:rsidRPr="00981869" w:rsidRDefault="00981869" w:rsidP="00981869">
      <w:pPr>
        <w:spacing w:before="240" w:after="240"/>
        <w:ind w:firstLine="480"/>
        <w:rPr>
          <w:color w:val="000000" w:themeColor="text1"/>
        </w:rPr>
      </w:pPr>
      <w:r w:rsidRPr="00981869">
        <w:rPr>
          <w:color w:val="000000" w:themeColor="text1"/>
        </w:rPr>
        <w:t>形容此次逆流而上的三峡研讨会是划时代的尝试一点不为过。</w:t>
      </w:r>
    </w:p>
    <w:p w:rsidR="00981869" w:rsidRPr="00981869" w:rsidRDefault="00981869" w:rsidP="00981869">
      <w:pPr>
        <w:spacing w:before="240" w:after="240"/>
        <w:ind w:firstLine="480"/>
        <w:rPr>
          <w:color w:val="000000" w:themeColor="text1"/>
        </w:rPr>
      </w:pPr>
      <w:r w:rsidRPr="00981869">
        <w:rPr>
          <w:color w:val="000000" w:themeColor="text1"/>
        </w:rPr>
        <w:t>日本方面参加研讨的有田中直毅、吉岗忍、松山幸雄和我四人。中国方面有季羡林、肖向前、季崇威、冯骥才、胡汉林五人。不过，胡汉林先生是长江水利委员会的成员，是专门为说明三峡大坝而来的。</w:t>
      </w:r>
    </w:p>
    <w:p w:rsidR="00981869" w:rsidRPr="00981869" w:rsidRDefault="00981869" w:rsidP="00981869">
      <w:pPr>
        <w:spacing w:before="240" w:after="240"/>
        <w:ind w:firstLine="480"/>
        <w:rPr>
          <w:color w:val="000000" w:themeColor="text1"/>
        </w:rPr>
      </w:pPr>
      <w:r w:rsidRPr="00981869">
        <w:rPr>
          <w:color w:val="000000" w:themeColor="text1"/>
        </w:rPr>
        <w:t>季羡林先生已经八十多岁了，当他还是北京大学副校长的时候，我和他多次见面。他在中国是印度学的泰斗，作为伽梨陀娑的《沙恭达罗》以及古典《罗摩衍那》全集的汉译者是非常有名望的。</w:t>
      </w:r>
    </w:p>
    <w:p w:rsidR="00981869" w:rsidRPr="00981869" w:rsidRDefault="00981869" w:rsidP="00981869">
      <w:pPr>
        <w:spacing w:before="240" w:after="240"/>
        <w:ind w:firstLine="480"/>
        <w:rPr>
          <w:color w:val="000000" w:themeColor="text1"/>
        </w:rPr>
      </w:pPr>
      <w:r w:rsidRPr="00981869">
        <w:rPr>
          <w:color w:val="000000" w:themeColor="text1"/>
        </w:rPr>
        <w:t>肖向前先生曾留学日本东京高等师范和文理大学，对日本十分精通，也曾是驻日大使馆的政务参赞，和我算是旧知了。卸任驻孟加拉国大使之后，他现任中日友协副会长。</w:t>
      </w:r>
    </w:p>
    <w:p w:rsidR="00981869" w:rsidRPr="00981869" w:rsidRDefault="00981869" w:rsidP="00981869">
      <w:pPr>
        <w:spacing w:before="240" w:after="240"/>
        <w:ind w:firstLine="480"/>
        <w:rPr>
          <w:color w:val="000000" w:themeColor="text1"/>
        </w:rPr>
      </w:pPr>
      <w:r w:rsidRPr="00981869">
        <w:rPr>
          <w:color w:val="000000" w:themeColor="text1"/>
        </w:rPr>
        <w:t>研讨会正如预期的那样，不乏激烈场面。不过毕竟是漫长的四天五夜，当时参会众人到后来都难免面露疲惫。激烈的争论从研讨会的后半段开始，其实无论长江还是富士山，其风月本是相同的。最后，在彼此都是地球人的原则下，总算避免了“决裂”。是朝阳似火还是夕阳似火，其实无论哪个不都是红艳艳的，而这正应对了芍药和樱花。</w:t>
      </w:r>
    </w:p>
    <w:p w:rsidR="00981869" w:rsidRPr="00981869" w:rsidRDefault="00981869" w:rsidP="00981869">
      <w:pPr>
        <w:spacing w:before="240" w:after="240"/>
        <w:ind w:firstLine="480"/>
        <w:rPr>
          <w:color w:val="000000" w:themeColor="text1"/>
        </w:rPr>
      </w:pPr>
      <w:r w:rsidRPr="00981869">
        <w:rPr>
          <w:color w:val="000000" w:themeColor="text1"/>
        </w:rPr>
        <w:t>自从接受了NHK电视台大型电视连续剧的原著创作之后，为了收集素材我经常去冲绳。因此从中国回日本后的第三天，我又去了冲绳。</w:t>
      </w:r>
    </w:p>
    <w:p w:rsidR="00981869" w:rsidRPr="00981869" w:rsidRDefault="00981869" w:rsidP="00981869">
      <w:pPr>
        <w:spacing w:before="240" w:after="240"/>
        <w:ind w:firstLine="480"/>
        <w:rPr>
          <w:color w:val="000000" w:themeColor="text1"/>
        </w:rPr>
      </w:pPr>
      <w:r w:rsidRPr="00981869">
        <w:rPr>
          <w:color w:val="000000" w:themeColor="text1"/>
        </w:rPr>
        <w:t>身为作家，还需要更多地了解历史上的某些细节以及琉球独特的风俗和其他考证，棘手的事情实在太多。为此，我经常向浦添市立图书馆馆长、历史学家高良仓吉先生讨教。高良仓吉先生出生在伊是名岛，那里曾是尚王朝的发祥地。能跟随高良先生游览该岛，并聆听他的讲解，实在是令人欣喜若狂的一件事。这里有两首写给高良先生的五绝。</w:t>
      </w:r>
    </w:p>
    <w:p w:rsidR="00981869" w:rsidRPr="00981869" w:rsidRDefault="00981869" w:rsidP="00DC1088">
      <w:pPr>
        <w:pStyle w:val="2"/>
      </w:pPr>
      <w:bookmarkStart w:id="185" w:name="_Toc29569621"/>
      <w:r w:rsidRPr="00981869">
        <w:lastRenderedPageBreak/>
        <w:t>其一</w:t>
      </w:r>
      <w:bookmarkEnd w:id="185"/>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风急惊沙鸥，</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仓郎更上楼。</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把杯披襟坐。</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青眼说琉球。</w:t>
      </w:r>
    </w:p>
    <w:p w:rsidR="00981869" w:rsidRPr="00981869" w:rsidRDefault="00981869" w:rsidP="00DC1088">
      <w:pPr>
        <w:pStyle w:val="2"/>
      </w:pPr>
      <w:bookmarkStart w:id="186" w:name="_Toc29569622"/>
      <w:r w:rsidRPr="00981869">
        <w:t>其二</w:t>
      </w:r>
      <w:bookmarkEnd w:id="186"/>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倾壶驶车轻，</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南风似有情。</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旧乡伊是渚，</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云外一星明。</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冲绳是我经常往返的地方。无论是收集资料、讲演还是参加研讨会等，只要和冲绳有关，我都会愉快接受。当然时而也会遭遇台风。不过冲绳的“万座海滨饭店”位于观赏台风十分便利的地方，在那里观赏台风可谓痛快淋漓，会给你一种释然的满足感。</w:t>
      </w:r>
    </w:p>
    <w:p w:rsidR="00981869" w:rsidRPr="00981869" w:rsidRDefault="00981869" w:rsidP="00DC1088">
      <w:pPr>
        <w:pStyle w:val="2"/>
      </w:pPr>
      <w:bookmarkStart w:id="187" w:name="_Toc29569623"/>
      <w:r w:rsidRPr="00981869">
        <w:t>琉球台风</w:t>
      </w:r>
      <w:bookmarkEnd w:id="187"/>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猛雨奔雷海角昏，</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怒涛飞沫洗乾坤。</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残波万座添豪趣，</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卷地风波接密云。</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残波、万座，都是地名。</w:t>
      </w:r>
    </w:p>
    <w:p w:rsidR="00981869" w:rsidRPr="00981869" w:rsidRDefault="00981869" w:rsidP="00981869">
      <w:pPr>
        <w:spacing w:before="240" w:after="240"/>
        <w:ind w:firstLine="480"/>
        <w:rPr>
          <w:color w:val="000000" w:themeColor="text1"/>
        </w:rPr>
      </w:pPr>
      <w:r w:rsidRPr="00981869">
        <w:rPr>
          <w:color w:val="000000" w:themeColor="text1"/>
        </w:rPr>
        <w:t>自三峡研讨会回来后，之所以匆匆赶往冲绳，一是因小说《琉球之风》圆满完成，我要赶往御狱以示谢意；二是大型电视连续剧《琉球之风》在冲绳位于知念村的斋场御狱拍摄时受到诸多关照，所以非去不可。</w:t>
      </w:r>
      <w:hyperlink w:anchor="_1_128">
        <w:bookmarkStart w:id="188" w:name="_1_127"/>
        <w:bookmarkEnd w:id="188"/>
      </w:hyperlink>
      <w:hyperlink w:anchor="_1_128">
        <w:r w:rsidRPr="00981869">
          <w:rPr>
            <w:rStyle w:val="10Text"/>
            <w:color w:val="000000" w:themeColor="text1"/>
            <w:sz w:val="21"/>
          </w:rPr>
          <w:t>[1]</w:t>
        </w:r>
      </w:hyperlink>
    </w:p>
    <w:p w:rsidR="00981869" w:rsidRPr="00981869" w:rsidRDefault="00981869" w:rsidP="00981869">
      <w:pPr>
        <w:spacing w:before="240" w:after="240"/>
        <w:ind w:firstLine="480"/>
        <w:rPr>
          <w:color w:val="000000" w:themeColor="text1"/>
        </w:rPr>
      </w:pPr>
      <w:r w:rsidRPr="00981869">
        <w:rPr>
          <w:color w:val="000000" w:themeColor="text1"/>
        </w:rPr>
        <w:t>在了却心愿后，我写了下面这首七律。</w:t>
      </w:r>
    </w:p>
    <w:p w:rsidR="00981869" w:rsidRPr="00981869" w:rsidRDefault="00981869" w:rsidP="00DC1088">
      <w:pPr>
        <w:pStyle w:val="2"/>
      </w:pPr>
      <w:bookmarkStart w:id="189" w:name="_Toc29569624"/>
      <w:r w:rsidRPr="00981869">
        <w:t>游琉球</w:t>
      </w:r>
      <w:bookmarkEnd w:id="189"/>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风涛往昔撼唐营，</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今日津梁钟尚鸣。</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满盏鹅黄甘古酒，</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点盘浓绿苦瓜羹。</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三弦奏尽时新曲，</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百唱南流故旧声。</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首里王宫朱柱里，</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深藏几册海邦盟。</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唐营，冲绳有个闽人（福建人）三十六姓氏居住的久米村被称作唐营（后来另选一佳字，也称唐荣）。</w:t>
      </w:r>
    </w:p>
    <w:p w:rsidR="00981869" w:rsidRPr="00981869" w:rsidRDefault="00981869" w:rsidP="00981869">
      <w:pPr>
        <w:spacing w:before="240" w:after="240"/>
        <w:ind w:firstLine="480"/>
        <w:rPr>
          <w:color w:val="000000" w:themeColor="text1"/>
        </w:rPr>
      </w:pPr>
      <w:r w:rsidRPr="00981869">
        <w:rPr>
          <w:color w:val="000000" w:themeColor="text1"/>
        </w:rPr>
        <w:t>津梁钟，悬挂在首里王宫正殿的钟。钟上有铭文“以舟楫为万国之津梁”（意为船是万国之间架设的桥梁），表明崇尚贸易立国。于尚泰久五年（1458）铸造。</w:t>
      </w:r>
    </w:p>
    <w:p w:rsidR="00981869" w:rsidRPr="00981869" w:rsidRDefault="00981869" w:rsidP="00981869">
      <w:pPr>
        <w:spacing w:before="240" w:after="240"/>
        <w:ind w:firstLine="480"/>
        <w:rPr>
          <w:color w:val="000000" w:themeColor="text1"/>
        </w:rPr>
      </w:pPr>
      <w:r w:rsidRPr="00981869">
        <w:rPr>
          <w:color w:val="000000" w:themeColor="text1"/>
        </w:rPr>
        <w:t>鹅黄，淡黄的漂亮颜色。</w:t>
      </w:r>
    </w:p>
    <w:p w:rsidR="00981869" w:rsidRPr="00981869" w:rsidRDefault="00981869" w:rsidP="00981869">
      <w:pPr>
        <w:spacing w:before="240" w:after="240"/>
        <w:ind w:firstLine="480"/>
        <w:rPr>
          <w:color w:val="000000" w:themeColor="text1"/>
        </w:rPr>
      </w:pPr>
      <w:r w:rsidRPr="00981869">
        <w:rPr>
          <w:color w:val="000000" w:themeColor="text1"/>
        </w:rPr>
        <w:t>海邦盟，每一次贸易立国的承诺，一定都有它新的诠释。</w:t>
      </w:r>
      <w:hyperlink w:anchor="_2_76">
        <w:bookmarkStart w:id="190" w:name="_2_75"/>
        <w:bookmarkEnd w:id="190"/>
      </w:hyperlink>
      <w:hyperlink w:anchor="_2_76">
        <w:r w:rsidRPr="00981869">
          <w:rPr>
            <w:rStyle w:val="10Text"/>
            <w:color w:val="000000" w:themeColor="text1"/>
            <w:sz w:val="21"/>
          </w:rPr>
          <w:t>[2]</w:t>
        </w:r>
      </w:hyperlink>
    </w:p>
    <w:p w:rsidR="00981869" w:rsidRPr="00981869" w:rsidRDefault="00981869" w:rsidP="00981869">
      <w:pPr>
        <w:spacing w:before="240" w:after="240"/>
        <w:ind w:firstLine="480"/>
        <w:rPr>
          <w:color w:val="000000" w:themeColor="text1"/>
        </w:rPr>
      </w:pPr>
      <w:r w:rsidRPr="00981869">
        <w:rPr>
          <w:color w:val="000000" w:themeColor="text1"/>
        </w:rPr>
        <w:t>这一年的最后一天，我又飞往那霸，元旦的清晨出席了NHK电视台举办的“恭喜列岛”节目，算是给《琉球之风》画上了句号。这天傍晚，从那霸飞到了台北。</w:t>
      </w:r>
    </w:p>
    <w:p w:rsidR="00981869" w:rsidRPr="00981869" w:rsidRDefault="00981869" w:rsidP="00981869">
      <w:pPr>
        <w:spacing w:before="240" w:after="240"/>
        <w:ind w:firstLine="480"/>
        <w:rPr>
          <w:color w:val="000000" w:themeColor="text1"/>
        </w:rPr>
      </w:pPr>
      <w:r w:rsidRPr="00981869">
        <w:rPr>
          <w:color w:val="000000" w:themeColor="text1"/>
        </w:rPr>
        <w:t>地球竟变得如此狭小，恍然之间竟有一种置身其中的感觉。</w:t>
      </w:r>
    </w:p>
    <w:p w:rsidR="00981869" w:rsidRPr="00981869" w:rsidRDefault="00981869" w:rsidP="00981869">
      <w:pPr>
        <w:spacing w:before="240" w:after="240"/>
        <w:ind w:firstLine="480"/>
        <w:rPr>
          <w:color w:val="000000" w:themeColor="text1"/>
        </w:rPr>
      </w:pPr>
      <w:r w:rsidRPr="00981869">
        <w:rPr>
          <w:color w:val="000000" w:themeColor="text1"/>
        </w:rPr>
        <w:t>虚岁七十称为古稀。毫无疑问这来自杜甫的诗句：人生七十古来稀。</w:t>
      </w:r>
    </w:p>
    <w:p w:rsidR="00981869" w:rsidRPr="00981869" w:rsidRDefault="00981869" w:rsidP="00981869">
      <w:pPr>
        <w:spacing w:before="240" w:after="240"/>
        <w:ind w:firstLine="480"/>
        <w:rPr>
          <w:color w:val="000000" w:themeColor="text1"/>
        </w:rPr>
      </w:pPr>
      <w:r w:rsidRPr="00981869">
        <w:rPr>
          <w:color w:val="000000" w:themeColor="text1"/>
        </w:rPr>
        <w:t>只要元月来临，就意味着又长了一岁。我在冲绳和台湾两地迎来了古稀之年。以“古稀有感”为题的两首七律是从台湾回日本之后写的。</w:t>
      </w:r>
    </w:p>
    <w:p w:rsidR="00981869" w:rsidRPr="00981869" w:rsidRDefault="00981869" w:rsidP="00DC1088">
      <w:pPr>
        <w:pStyle w:val="2"/>
      </w:pPr>
      <w:bookmarkStart w:id="191" w:name="_Toc29569625"/>
      <w:r w:rsidRPr="00981869">
        <w:t>古稀有感　其一</w:t>
      </w:r>
      <w:bookmarkEnd w:id="191"/>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吟游七秩踏纵横，</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途绝犹羞仿步兵。</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造物垂怜留此笔，</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诗家守拙寄其生。</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眼中碧水流无尽，</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梦里红云去有情。</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潦倒还奔歌舞路，</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lastRenderedPageBreak/>
        <w:t>清风满袖指前程。</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步兵，竹林七贤之一的阮籍曾做过步兵校尉，后来人们称他“步兵”。在前面“托钵”诗中曾写过，他驾马车一直纵行，于末路之处放声大哭。即“穷途泪”的故事。</w:t>
      </w:r>
    </w:p>
    <w:p w:rsidR="00981869" w:rsidRPr="00981869" w:rsidRDefault="00981869" w:rsidP="00981869">
      <w:pPr>
        <w:spacing w:before="240" w:after="240"/>
        <w:ind w:firstLine="480"/>
        <w:rPr>
          <w:color w:val="000000" w:themeColor="text1"/>
        </w:rPr>
      </w:pPr>
      <w:r w:rsidRPr="00981869">
        <w:rPr>
          <w:color w:val="000000" w:themeColor="text1"/>
        </w:rPr>
        <w:t>造物，创造万物的神。元好问（1190—1257）有诗句“造物留此笔”。</w:t>
      </w:r>
      <w:hyperlink w:anchor="_3_49">
        <w:bookmarkStart w:id="192" w:name="_3_48"/>
        <w:bookmarkEnd w:id="192"/>
      </w:hyperlink>
      <w:hyperlink w:anchor="_3_49">
        <w:r w:rsidRPr="00981869">
          <w:rPr>
            <w:rStyle w:val="10Text"/>
            <w:color w:val="000000" w:themeColor="text1"/>
            <w:sz w:val="21"/>
          </w:rPr>
          <w:t>[3]</w:t>
        </w:r>
      </w:hyperlink>
    </w:p>
    <w:p w:rsidR="00981869" w:rsidRPr="00981869" w:rsidRDefault="00981869" w:rsidP="00981869">
      <w:pPr>
        <w:spacing w:before="240" w:after="240"/>
        <w:ind w:firstLine="480"/>
        <w:rPr>
          <w:color w:val="000000" w:themeColor="text1"/>
        </w:rPr>
      </w:pPr>
      <w:r w:rsidRPr="00981869">
        <w:rPr>
          <w:color w:val="000000" w:themeColor="text1"/>
        </w:rPr>
        <w:t>守拙，陶渊明（365—427）的《归园田居》其一中有句：守拙归园田。意思是固守着那份笨拙。夏目漱石喜爱“守拙”一词是出了名的，他在松山时代的诗中有“才子群中只守拙”的句子。</w:t>
      </w:r>
    </w:p>
    <w:p w:rsidR="00981869" w:rsidRPr="00981869" w:rsidRDefault="00981869" w:rsidP="00981869">
      <w:pPr>
        <w:spacing w:before="240" w:after="240"/>
        <w:ind w:firstLine="480"/>
        <w:rPr>
          <w:color w:val="000000" w:themeColor="text1"/>
        </w:rPr>
      </w:pPr>
      <w:r w:rsidRPr="00981869">
        <w:rPr>
          <w:color w:val="000000" w:themeColor="text1"/>
        </w:rPr>
        <w:t>潦倒，衰老且步履蹒跚的样子。苏东坡曾有“嗟予潦倒无归日”的句子。</w:t>
      </w:r>
      <w:hyperlink w:anchor="_4_31">
        <w:bookmarkStart w:id="193" w:name="_4_30"/>
        <w:bookmarkEnd w:id="193"/>
      </w:hyperlink>
      <w:hyperlink w:anchor="_4_31">
        <w:r w:rsidRPr="00981869">
          <w:rPr>
            <w:rStyle w:val="10Text"/>
            <w:color w:val="000000" w:themeColor="text1"/>
            <w:sz w:val="21"/>
          </w:rPr>
          <w:t>[4]</w:t>
        </w:r>
      </w:hyperlink>
    </w:p>
    <w:p w:rsidR="00981869" w:rsidRPr="00981869" w:rsidRDefault="00981869" w:rsidP="00981869">
      <w:pPr>
        <w:spacing w:before="240" w:after="240"/>
        <w:ind w:firstLine="480"/>
        <w:rPr>
          <w:color w:val="000000" w:themeColor="text1"/>
        </w:rPr>
      </w:pPr>
      <w:r w:rsidRPr="00981869">
        <w:rPr>
          <w:color w:val="000000" w:themeColor="text1"/>
        </w:rPr>
        <w:t>人到古稀，都要回首往事，我此生好似雀跃不定般到处东奔西走。哼唱喜爱的歌曲，忙碌于生计，时而还会遭遇窘迫，但我从不夸张地唉声叹气。一路走来，上苍赐予的这一切不是很好吗？承蒙造物之神的宠爱，让我略有文笔之才，尽管文拙笔劣，但尚可养家糊口。现实中亲眼目睹的、凭空想象的，诚然丰富多彩，而这看似即将消失却尚未散尽的一切依旧残留。我已年迈步履蹒跚，但尚有高歌未尽之心，今后仍要继续高歌下去。我要带着清风满袖，绝不彷徨地挥笔前行。</w:t>
      </w:r>
    </w:p>
    <w:p w:rsidR="00981869" w:rsidRPr="00981869" w:rsidRDefault="00981869" w:rsidP="00DC1088">
      <w:pPr>
        <w:pStyle w:val="2"/>
      </w:pPr>
      <w:bookmarkStart w:id="194" w:name="_Toc29569626"/>
      <w:r w:rsidRPr="00981869">
        <w:t>古稀有感　其二</w:t>
      </w:r>
      <w:bookmarkEnd w:id="194"/>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人生七十近来多，</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厌了饱听长恨歌。</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扫破五胡争霸策，</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跳喷八路绒衣波。</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长墙劈裂黄粱梦，</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巨像崩颓赤帜过。</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莫道流云千里远，</w:t>
      </w:r>
    </w:p>
    <w:p w:rsidR="00981869" w:rsidRPr="00981869" w:rsidRDefault="00981869" w:rsidP="00981869">
      <w:pPr>
        <w:pStyle w:val="Para10"/>
        <w:spacing w:before="312" w:after="312"/>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麒麟志在昆仑河。</w:t>
      </w:r>
    </w:p>
    <w:p w:rsidR="00981869" w:rsidRPr="00981869" w:rsidRDefault="00981869" w:rsidP="00981869">
      <w:pPr>
        <w:pStyle w:val="Para03"/>
        <w:spacing w:before="624" w:after="312"/>
        <w:ind w:firstLine="420"/>
        <w:rPr>
          <w:rFonts w:asciiTheme="minorHAnsi" w:eastAsiaTheme="minorEastAsia" w:hAnsiTheme="minorHAnsi"/>
          <w:b/>
          <w:color w:val="000000" w:themeColor="text1"/>
          <w:sz w:val="21"/>
        </w:rPr>
      </w:pPr>
      <w:r w:rsidRPr="00981869">
        <w:rPr>
          <w:rFonts w:asciiTheme="minorHAnsi" w:eastAsiaTheme="minorEastAsia" w:hAnsiTheme="minorHAnsi"/>
          <w:b/>
          <w:color w:val="000000" w:themeColor="text1"/>
          <w:sz w:val="21"/>
        </w:rPr>
        <w:t>厌了，已经厌烦的意思。</w:t>
      </w:r>
    </w:p>
    <w:p w:rsidR="00981869" w:rsidRPr="00981869" w:rsidRDefault="00981869" w:rsidP="00981869">
      <w:pPr>
        <w:spacing w:before="240" w:after="240"/>
        <w:ind w:firstLine="480"/>
        <w:rPr>
          <w:color w:val="000000" w:themeColor="text1"/>
        </w:rPr>
      </w:pPr>
      <w:r w:rsidRPr="00981869">
        <w:rPr>
          <w:color w:val="000000" w:themeColor="text1"/>
        </w:rPr>
        <w:t>《长恨歌》，白居易描写唐玄宗和杨贵妃之间浪漫故事的作品。杨氏被立为贵妃后虽十分得宠，却在安史之乱时被赐死。玄宗因无法忘怀贵妃，曾派遣道士去仙山寻找过贵妃。</w:t>
      </w:r>
      <w:hyperlink w:anchor="_5_27">
        <w:bookmarkStart w:id="195" w:name="_5_26"/>
        <w:bookmarkEnd w:id="195"/>
      </w:hyperlink>
      <w:hyperlink w:anchor="_5_27">
        <w:r w:rsidRPr="00981869">
          <w:rPr>
            <w:rStyle w:val="10Text"/>
            <w:color w:val="000000" w:themeColor="text1"/>
            <w:sz w:val="21"/>
          </w:rPr>
          <w:t>[5]</w:t>
        </w:r>
      </w:hyperlink>
    </w:p>
    <w:p w:rsidR="00981869" w:rsidRPr="00981869" w:rsidRDefault="00981869" w:rsidP="00981869">
      <w:pPr>
        <w:spacing w:before="240" w:after="240"/>
        <w:ind w:firstLine="480"/>
        <w:rPr>
          <w:color w:val="000000" w:themeColor="text1"/>
        </w:rPr>
      </w:pPr>
      <w:r w:rsidRPr="00981869">
        <w:rPr>
          <w:color w:val="000000" w:themeColor="text1"/>
        </w:rPr>
        <w:t>五胡，前赵建国（304）到北凉灭亡（439），这段历史在中国史上称为五胡十六国时代。五胡指匈奴、羯、鲜卑、氐、羌各族，但这里指包括日本在内的近代帝国主义列强。</w:t>
      </w:r>
    </w:p>
    <w:p w:rsidR="00981869" w:rsidRPr="00981869" w:rsidRDefault="00981869" w:rsidP="00981869">
      <w:pPr>
        <w:spacing w:before="240" w:after="240"/>
        <w:ind w:firstLine="480"/>
        <w:rPr>
          <w:color w:val="000000" w:themeColor="text1"/>
        </w:rPr>
      </w:pPr>
      <w:r w:rsidRPr="00981869">
        <w:rPr>
          <w:color w:val="000000" w:themeColor="text1"/>
        </w:rPr>
        <w:t>八路，抗日战争全面爆发后，国共开始第二次合作。中国共产党正规军改编为“国民革命军第八路军”，朱德任总司令，副总司令是彭德怀。不过，“八路”一词通常作为包括非正规军、游击队、民兵等共产党军队的统称。</w:t>
      </w:r>
    </w:p>
    <w:p w:rsidR="00981869" w:rsidRPr="00981869" w:rsidRDefault="00981869" w:rsidP="00981869">
      <w:pPr>
        <w:spacing w:before="240" w:after="240"/>
        <w:ind w:firstLine="480"/>
        <w:rPr>
          <w:color w:val="000000" w:themeColor="text1"/>
        </w:rPr>
      </w:pPr>
      <w:r w:rsidRPr="00981869">
        <w:rPr>
          <w:color w:val="000000" w:themeColor="text1"/>
        </w:rPr>
        <w:t>黄粱梦，名叫卢生的年轻人到邯郸投宿，从道士那里借来枕头昏昏入睡，梦中一生尽享荣华富贵，醒来后发现这场好梦不过是店家蒸煮黄粱的短暂时间而已。故事可在唐代《枕中记》里一阅。</w:t>
      </w:r>
    </w:p>
    <w:p w:rsidR="00981869" w:rsidRPr="00981869" w:rsidRDefault="00981869" w:rsidP="00981869">
      <w:pPr>
        <w:spacing w:before="240" w:after="240"/>
        <w:ind w:firstLine="480"/>
        <w:rPr>
          <w:color w:val="000000" w:themeColor="text1"/>
        </w:rPr>
      </w:pPr>
      <w:r w:rsidRPr="00981869">
        <w:rPr>
          <w:color w:val="000000" w:themeColor="text1"/>
        </w:rPr>
        <w:lastRenderedPageBreak/>
        <w:t>麒麟，想象中的圣兽。孔子著述《春秋》时，写到俘获麒麟之处搁笔。</w:t>
      </w:r>
    </w:p>
    <w:p w:rsidR="00981869" w:rsidRPr="00981869" w:rsidRDefault="00981869" w:rsidP="00981869">
      <w:pPr>
        <w:spacing w:before="240" w:after="240"/>
        <w:ind w:firstLine="480"/>
        <w:rPr>
          <w:color w:val="000000" w:themeColor="text1"/>
        </w:rPr>
      </w:pPr>
      <w:r w:rsidRPr="00981869">
        <w:rPr>
          <w:color w:val="000000" w:themeColor="text1"/>
        </w:rPr>
        <w:t>昆仑河，古人将远在西方的西王母居住的乐园视为昆仑山，认为那里是黄河的发源地。</w:t>
      </w:r>
    </w:p>
    <w:p w:rsidR="00981869" w:rsidRPr="00981869" w:rsidRDefault="00981869" w:rsidP="00981869">
      <w:pPr>
        <w:spacing w:before="240" w:after="240"/>
        <w:ind w:firstLine="480"/>
        <w:rPr>
          <w:color w:val="000000" w:themeColor="text1"/>
        </w:rPr>
      </w:pPr>
      <w:r w:rsidRPr="00981869">
        <w:rPr>
          <w:color w:val="000000" w:themeColor="text1"/>
        </w:rPr>
        <w:t>杜甫说“古来稀”，但在平均寿命不断延长的当下，人生七十早已“近来多”了。今年同样迎接古稀的人们，年少时都曾身陷动荡之中，都亲身体验过、亲眼目睹过那个让人不堪回首的荣辱兴衰。</w:t>
      </w:r>
    </w:p>
    <w:p w:rsidR="00981869" w:rsidRPr="00981869" w:rsidRDefault="00981869" w:rsidP="00981869">
      <w:pPr>
        <w:spacing w:before="240" w:after="240"/>
        <w:ind w:firstLine="480"/>
        <w:rPr>
          <w:color w:val="000000" w:themeColor="text1"/>
        </w:rPr>
      </w:pPr>
      <w:r w:rsidRPr="00981869">
        <w:rPr>
          <w:color w:val="000000" w:themeColor="text1"/>
        </w:rPr>
        <w:t>人到七十又能怎样，我的前程依旧在远方，岂能怯懦地喃喃太过遥远。曹操说，老骥伏枥志在千里，而那仁兽麒麟之志又岂止千里。其志，早已指向更加高远的昆仑河，而吾辈不获麒麟，焉能罢笔！</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1_127">
        <w:bookmarkStart w:id="196" w:name="_1_128"/>
        <w:r w:rsidR="00981869" w:rsidRPr="00981869">
          <w:rPr>
            <w:rStyle w:val="05Text"/>
            <w:rFonts w:asciiTheme="minorHAnsi" w:eastAsiaTheme="minorEastAsia" w:hAnsiTheme="minorHAnsi"/>
            <w:color w:val="000000" w:themeColor="text1"/>
            <w:sz w:val="21"/>
          </w:rPr>
          <w:t>[1]</w:t>
        </w:r>
        <w:bookmarkEnd w:id="196"/>
      </w:hyperlink>
      <w:r w:rsidR="00981869" w:rsidRPr="00981869">
        <w:rPr>
          <w:rFonts w:asciiTheme="minorHAnsi" w:eastAsiaTheme="minorEastAsia" w:hAnsiTheme="minorHAnsi"/>
          <w:color w:val="000000" w:themeColor="text1"/>
          <w:sz w:val="21"/>
        </w:rPr>
        <w:t>“御狱”为冲绳地区神降临的地方，共有七处。“斋场御狱”被誉为冲绳地区七个御狱之首，也是琉球王国最高级别的圣地，有开辟琉球的神话之说。</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2_75">
        <w:bookmarkStart w:id="197" w:name="_2_76"/>
        <w:r w:rsidR="00981869" w:rsidRPr="00981869">
          <w:rPr>
            <w:rStyle w:val="05Text"/>
            <w:rFonts w:asciiTheme="minorHAnsi" w:eastAsiaTheme="minorEastAsia" w:hAnsiTheme="minorHAnsi"/>
            <w:color w:val="000000" w:themeColor="text1"/>
            <w:sz w:val="21"/>
          </w:rPr>
          <w:t>[2]</w:t>
        </w:r>
        <w:bookmarkEnd w:id="197"/>
      </w:hyperlink>
      <w:r w:rsidR="00981869" w:rsidRPr="00981869">
        <w:rPr>
          <w:rFonts w:asciiTheme="minorHAnsi" w:eastAsiaTheme="minorEastAsia" w:hAnsiTheme="minorHAnsi"/>
          <w:color w:val="000000" w:themeColor="text1"/>
          <w:sz w:val="21"/>
        </w:rPr>
        <w:t>津梁钟铭文“琉球国者南海胜地，而钟三韩之秀，以大明为辅车，以日域为唇齿，在此二中间涌出之蓬莱岛也，以舟楫为万国之津梁，异产至宝充满十方刹”。</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3_48">
        <w:bookmarkStart w:id="198" w:name="_3_49"/>
        <w:r w:rsidR="00981869" w:rsidRPr="00981869">
          <w:rPr>
            <w:rStyle w:val="05Text"/>
            <w:rFonts w:asciiTheme="minorHAnsi" w:eastAsiaTheme="minorEastAsia" w:hAnsiTheme="minorHAnsi"/>
            <w:color w:val="000000" w:themeColor="text1"/>
            <w:sz w:val="21"/>
          </w:rPr>
          <w:t>[3]</w:t>
        </w:r>
        <w:bookmarkEnd w:id="198"/>
      </w:hyperlink>
      <w:r w:rsidR="00981869" w:rsidRPr="00981869">
        <w:rPr>
          <w:rFonts w:asciiTheme="minorHAnsi" w:eastAsiaTheme="minorEastAsia" w:hAnsiTheme="minorHAnsi"/>
          <w:color w:val="000000" w:themeColor="text1"/>
          <w:sz w:val="21"/>
        </w:rPr>
        <w:t>元好问的《学东坡移居八首》中有句：造物留此笔，吾贫复何辞。</w:t>
      </w:r>
    </w:p>
    <w:p w:rsidR="00981869" w:rsidRPr="00981869" w:rsidRDefault="00D86CCA" w:rsidP="00981869">
      <w:pPr>
        <w:pStyle w:val="Para07"/>
        <w:spacing w:before="312" w:after="312"/>
        <w:ind w:firstLine="360"/>
        <w:rPr>
          <w:rFonts w:asciiTheme="minorHAnsi" w:eastAsiaTheme="minorEastAsia" w:hAnsiTheme="minorHAnsi"/>
          <w:color w:val="000000" w:themeColor="text1"/>
          <w:sz w:val="21"/>
        </w:rPr>
      </w:pPr>
      <w:hyperlink w:anchor="_4_30">
        <w:bookmarkStart w:id="199" w:name="_4_31"/>
        <w:r w:rsidR="00981869" w:rsidRPr="00981869">
          <w:rPr>
            <w:rStyle w:val="05Text"/>
            <w:rFonts w:asciiTheme="minorHAnsi" w:eastAsiaTheme="minorEastAsia" w:hAnsiTheme="minorHAnsi"/>
            <w:color w:val="000000" w:themeColor="text1"/>
            <w:sz w:val="21"/>
          </w:rPr>
          <w:t>[4]</w:t>
        </w:r>
        <w:bookmarkEnd w:id="199"/>
      </w:hyperlink>
      <w:r w:rsidR="00981869" w:rsidRPr="00981869">
        <w:rPr>
          <w:rFonts w:asciiTheme="minorHAnsi" w:eastAsiaTheme="minorEastAsia" w:hAnsiTheme="minorHAnsi"/>
          <w:color w:val="000000" w:themeColor="text1"/>
          <w:sz w:val="21"/>
        </w:rPr>
        <w:t>出自苏东坡的《侄安节远来夜坐三首》。</w:t>
      </w:r>
    </w:p>
    <w:p w:rsidR="005B4D21" w:rsidRDefault="00D86CCA" w:rsidP="00981869">
      <w:pPr>
        <w:pStyle w:val="Para07"/>
        <w:spacing w:before="312" w:after="312"/>
        <w:ind w:firstLine="360"/>
        <w:rPr>
          <w:rFonts w:asciiTheme="minorHAnsi" w:eastAsiaTheme="minorEastAsia" w:hAnsiTheme="minorHAnsi"/>
          <w:color w:val="000000" w:themeColor="text1"/>
          <w:sz w:val="21"/>
        </w:rPr>
      </w:pPr>
      <w:hyperlink w:anchor="_5_26">
        <w:bookmarkStart w:id="200" w:name="_5_27"/>
        <w:r w:rsidR="00981869" w:rsidRPr="00981869">
          <w:rPr>
            <w:rStyle w:val="05Text"/>
            <w:rFonts w:asciiTheme="minorHAnsi" w:eastAsiaTheme="minorEastAsia" w:hAnsiTheme="minorHAnsi"/>
            <w:color w:val="000000" w:themeColor="text1"/>
            <w:sz w:val="21"/>
          </w:rPr>
          <w:t>[5]</w:t>
        </w:r>
        <w:bookmarkEnd w:id="200"/>
      </w:hyperlink>
      <w:r w:rsidR="00981869" w:rsidRPr="00981869">
        <w:rPr>
          <w:rFonts w:asciiTheme="minorHAnsi" w:eastAsiaTheme="minorEastAsia" w:hAnsiTheme="minorHAnsi"/>
          <w:color w:val="000000" w:themeColor="text1"/>
          <w:sz w:val="21"/>
        </w:rPr>
        <w:t>白居易《长恨歌》中有“忽闻海上有仙山”的句子。</w:t>
      </w:r>
    </w:p>
    <w:p w:rsidR="00BF6DD3" w:rsidRPr="00981869" w:rsidRDefault="00BF6DD3" w:rsidP="001B2E65">
      <w:pPr>
        <w:rPr>
          <w:color w:val="000000" w:themeColor="text1"/>
          <w:lang w:eastAsia="zh"/>
        </w:rPr>
      </w:pPr>
    </w:p>
    <w:sectPr w:rsidR="00BF6DD3" w:rsidRPr="00981869"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869" w:rsidRDefault="00981869" w:rsidP="00981869">
      <w:r>
        <w:separator/>
      </w:r>
    </w:p>
  </w:endnote>
  <w:endnote w:type="continuationSeparator" w:id="0">
    <w:p w:rsidR="00981869" w:rsidRDefault="00981869" w:rsidP="00981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Ying">
    <w:altName w:val="Times New Roman"/>
    <w:charset w:val="00"/>
    <w:family w:val="auto"/>
    <w:pitch w:val="default"/>
  </w:font>
  <w:font w:name="STKai">
    <w:altName w:val="Times New Roman"/>
    <w:charset w:val="00"/>
    <w:family w:val="auto"/>
    <w:pitch w:val="default"/>
  </w:font>
  <w:font w:name="MYing Hei S">
    <w:altName w:val="Times New Roman"/>
    <w:charset w:val="00"/>
    <w:family w:val="auto"/>
    <w:pitch w:val="default"/>
  </w:font>
  <w:font w:name="Hei">
    <w:altName w:val="Times New Roman"/>
    <w:charset w:val="00"/>
    <w:family w:val="auto"/>
    <w:pitch w:val="default"/>
  </w:font>
  <w:font w:name="TBGothic">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869" w:rsidRDefault="00981869" w:rsidP="00981869">
      <w:r>
        <w:separator/>
      </w:r>
    </w:p>
  </w:footnote>
  <w:footnote w:type="continuationSeparator" w:id="0">
    <w:p w:rsidR="00981869" w:rsidRDefault="00981869" w:rsidP="009818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C1773"/>
    <w:rsid w:val="005B4D21"/>
    <w:rsid w:val="00864ADF"/>
    <w:rsid w:val="00981869"/>
    <w:rsid w:val="009A3AB5"/>
    <w:rsid w:val="00BA6855"/>
    <w:rsid w:val="00BF6DD3"/>
    <w:rsid w:val="00D86CCA"/>
    <w:rsid w:val="00DC1088"/>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DC1088"/>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9818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C1088"/>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98186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81869"/>
    <w:rPr>
      <w:sz w:val="18"/>
      <w:szCs w:val="18"/>
    </w:rPr>
  </w:style>
  <w:style w:type="paragraph" w:styleId="a7">
    <w:name w:val="footer"/>
    <w:basedOn w:val="a"/>
    <w:link w:val="a8"/>
    <w:uiPriority w:val="99"/>
    <w:unhideWhenUsed/>
    <w:rsid w:val="00981869"/>
    <w:pPr>
      <w:tabs>
        <w:tab w:val="center" w:pos="4153"/>
        <w:tab w:val="right" w:pos="8306"/>
      </w:tabs>
      <w:snapToGrid w:val="0"/>
      <w:jc w:val="left"/>
    </w:pPr>
    <w:rPr>
      <w:sz w:val="18"/>
      <w:szCs w:val="18"/>
    </w:rPr>
  </w:style>
  <w:style w:type="character" w:customStyle="1" w:styleId="a8">
    <w:name w:val="页脚 字符"/>
    <w:basedOn w:val="a0"/>
    <w:link w:val="a7"/>
    <w:uiPriority w:val="99"/>
    <w:rsid w:val="00981869"/>
    <w:rPr>
      <w:sz w:val="18"/>
      <w:szCs w:val="18"/>
    </w:rPr>
  </w:style>
  <w:style w:type="character" w:customStyle="1" w:styleId="40">
    <w:name w:val="标题 4 字符"/>
    <w:basedOn w:val="a0"/>
    <w:link w:val="4"/>
    <w:uiPriority w:val="9"/>
    <w:semiHidden/>
    <w:rsid w:val="00981869"/>
    <w:rPr>
      <w:rFonts w:asciiTheme="majorHAnsi" w:eastAsiaTheme="majorEastAsia" w:hAnsiTheme="majorHAnsi" w:cstheme="majorBidi"/>
      <w:b/>
      <w:bCs/>
      <w:sz w:val="28"/>
      <w:szCs w:val="28"/>
    </w:rPr>
  </w:style>
  <w:style w:type="paragraph" w:customStyle="1" w:styleId="Para01">
    <w:name w:val="Para 01"/>
    <w:basedOn w:val="a"/>
    <w:qFormat/>
    <w:rsid w:val="00981869"/>
    <w:pPr>
      <w:widowControl/>
      <w:spacing w:beforeLines="100" w:afterLines="100" w:line="388" w:lineRule="atLeast"/>
      <w:jc w:val="left"/>
    </w:pPr>
    <w:rPr>
      <w:rFonts w:ascii="Cambria" w:eastAsia="Cambria" w:hAnsi="Cambria" w:cs="Cambria"/>
      <w:color w:val="0000FF"/>
      <w:kern w:val="0"/>
      <w:sz w:val="24"/>
      <w:szCs w:val="24"/>
      <w:u w:val="single"/>
      <w:lang w:val="zh" w:eastAsia="zh" w:bidi="zh"/>
    </w:rPr>
  </w:style>
  <w:style w:type="paragraph" w:customStyle="1" w:styleId="Para03">
    <w:name w:val="Para 03"/>
    <w:basedOn w:val="a"/>
    <w:qFormat/>
    <w:rsid w:val="00981869"/>
    <w:pPr>
      <w:widowControl/>
      <w:spacing w:beforeLines="200" w:afterLines="100" w:line="3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4">
    <w:name w:val="Para 04"/>
    <w:basedOn w:val="a"/>
    <w:qFormat/>
    <w:rsid w:val="00981869"/>
    <w:pPr>
      <w:widowControl/>
      <w:spacing w:beforeLines="50" w:afterLines="50" w:line="270" w:lineRule="atLeast"/>
      <w:ind w:firstLineChars="200" w:firstLine="200"/>
    </w:pPr>
    <w:rPr>
      <w:rFonts w:ascii="Cambria" w:eastAsia="Cambria" w:hAnsi="Cambria" w:cs="Cambria"/>
      <w:color w:val="000000"/>
      <w:kern w:val="0"/>
      <w:sz w:val="18"/>
      <w:szCs w:val="18"/>
      <w:lang w:val="zh" w:eastAsia="zh" w:bidi="zh"/>
    </w:rPr>
  </w:style>
  <w:style w:type="paragraph" w:customStyle="1" w:styleId="Para05">
    <w:name w:val="Para 05"/>
    <w:basedOn w:val="a"/>
    <w:qFormat/>
    <w:rsid w:val="00981869"/>
    <w:pPr>
      <w:widowControl/>
      <w:spacing w:beforeLines="100" w:afterLines="100" w:line="388" w:lineRule="atLeast"/>
    </w:pPr>
    <w:rPr>
      <w:rFonts w:ascii="Cambria" w:eastAsia="Cambria" w:hAnsi="Cambria" w:cs="Cambria"/>
      <w:color w:val="000000"/>
      <w:kern w:val="0"/>
      <w:sz w:val="24"/>
      <w:szCs w:val="24"/>
      <w:lang w:val="zh" w:eastAsia="zh" w:bidi="zh"/>
    </w:rPr>
  </w:style>
  <w:style w:type="paragraph" w:customStyle="1" w:styleId="Para06">
    <w:name w:val="Para 06"/>
    <w:basedOn w:val="a"/>
    <w:qFormat/>
    <w:rsid w:val="00981869"/>
    <w:pPr>
      <w:widowControl/>
      <w:spacing w:beforeLines="100" w:afterLines="100" w:line="388" w:lineRule="atLeast"/>
      <w:ind w:firstLineChars="200" w:firstLine="200"/>
    </w:pPr>
    <w:rPr>
      <w:rFonts w:ascii="MYing" w:eastAsia="MYing" w:hAnsi="MYing" w:cs="MYing"/>
      <w:color w:val="000000"/>
      <w:kern w:val="0"/>
      <w:sz w:val="24"/>
      <w:szCs w:val="24"/>
      <w:lang w:val="zh" w:eastAsia="zh" w:bidi="zh"/>
    </w:rPr>
  </w:style>
  <w:style w:type="paragraph" w:customStyle="1" w:styleId="Para07">
    <w:name w:val="Para 07"/>
    <w:basedOn w:val="a"/>
    <w:qFormat/>
    <w:rsid w:val="00981869"/>
    <w:pPr>
      <w:widowControl/>
      <w:spacing w:beforeLines="100" w:afterLines="100" w:line="270" w:lineRule="atLeast"/>
      <w:ind w:firstLineChars="200" w:firstLine="200"/>
    </w:pPr>
    <w:rPr>
      <w:rFonts w:ascii="STKai" w:eastAsia="STKai" w:hAnsi="STKai" w:cs="STKai"/>
      <w:color w:val="000000"/>
      <w:kern w:val="0"/>
      <w:sz w:val="18"/>
      <w:szCs w:val="18"/>
      <w:lang w:val="zh" w:eastAsia="zh" w:bidi="zh"/>
    </w:rPr>
  </w:style>
  <w:style w:type="paragraph" w:customStyle="1" w:styleId="Para08">
    <w:name w:val="Para 08"/>
    <w:basedOn w:val="a"/>
    <w:qFormat/>
    <w:rsid w:val="00981869"/>
    <w:pPr>
      <w:widowControl/>
      <w:spacing w:beforeLines="100" w:afterLines="100" w:line="388" w:lineRule="atLeast"/>
      <w:ind w:leftChars="200" w:left="200"/>
      <w:jc w:val="left"/>
    </w:pPr>
    <w:rPr>
      <w:rFonts w:ascii="Cambria" w:eastAsia="Cambria" w:hAnsi="Cambria" w:cs="Cambria"/>
      <w:color w:val="0000FF"/>
      <w:kern w:val="0"/>
      <w:sz w:val="24"/>
      <w:szCs w:val="24"/>
      <w:u w:val="single"/>
      <w:lang w:val="zh" w:eastAsia="zh" w:bidi="zh"/>
    </w:rPr>
  </w:style>
  <w:style w:type="paragraph" w:customStyle="1" w:styleId="Para09">
    <w:name w:val="Para 09"/>
    <w:basedOn w:val="a"/>
    <w:qFormat/>
    <w:rsid w:val="00981869"/>
    <w:pPr>
      <w:widowControl/>
      <w:spacing w:beforeLines="100" w:afterLines="100" w:line="388" w:lineRule="atLeast"/>
      <w:ind w:firstLineChars="200" w:firstLine="200"/>
      <w:jc w:val="right"/>
    </w:pPr>
    <w:rPr>
      <w:rFonts w:ascii="STKai" w:eastAsia="STKai" w:hAnsi="STKai" w:cs="STKai"/>
      <w:color w:val="000000"/>
      <w:kern w:val="0"/>
      <w:sz w:val="24"/>
      <w:szCs w:val="24"/>
      <w:lang w:val="zh" w:eastAsia="zh" w:bidi="zh"/>
    </w:rPr>
  </w:style>
  <w:style w:type="paragraph" w:customStyle="1" w:styleId="Para10">
    <w:name w:val="Para 10"/>
    <w:basedOn w:val="a"/>
    <w:qFormat/>
    <w:rsid w:val="00981869"/>
    <w:pPr>
      <w:widowControl/>
      <w:spacing w:beforeLines="100" w:afterLines="100" w:line="388" w:lineRule="atLeast"/>
      <w:jc w:val="center"/>
    </w:pPr>
    <w:rPr>
      <w:rFonts w:ascii="STKai" w:eastAsia="STKai" w:hAnsi="STKai" w:cs="STKai"/>
      <w:color w:val="000000"/>
      <w:kern w:val="0"/>
      <w:sz w:val="24"/>
      <w:szCs w:val="24"/>
      <w:lang w:val="zh" w:eastAsia="zh" w:bidi="zh"/>
    </w:rPr>
  </w:style>
  <w:style w:type="paragraph" w:customStyle="1" w:styleId="Para12">
    <w:name w:val="Para 12"/>
    <w:basedOn w:val="a"/>
    <w:qFormat/>
    <w:rsid w:val="00981869"/>
    <w:pPr>
      <w:widowControl/>
      <w:spacing w:beforeLines="50" w:afterLines="50" w:line="270" w:lineRule="atLeast"/>
      <w:ind w:firstLineChars="200" w:firstLine="200"/>
    </w:pPr>
    <w:rPr>
      <w:rFonts w:ascii="STKai" w:eastAsia="STKai" w:hAnsi="STKai" w:cs="STKai"/>
      <w:color w:val="000000"/>
      <w:kern w:val="0"/>
      <w:sz w:val="18"/>
      <w:szCs w:val="18"/>
      <w:lang w:val="zh" w:eastAsia="zh" w:bidi="zh"/>
    </w:rPr>
  </w:style>
  <w:style w:type="paragraph" w:customStyle="1" w:styleId="Para13">
    <w:name w:val="Para 13"/>
    <w:basedOn w:val="a"/>
    <w:qFormat/>
    <w:rsid w:val="00981869"/>
    <w:pPr>
      <w:widowControl/>
      <w:spacing w:beforeLines="200" w:afterLines="100" w:line="388" w:lineRule="atLeast"/>
      <w:ind w:leftChars="200" w:left="200" w:firstLineChars="200" w:firstLine="200"/>
    </w:pPr>
    <w:rPr>
      <w:rFonts w:ascii="STKai" w:eastAsia="STKai" w:hAnsi="STKai" w:cs="STKai"/>
      <w:color w:val="000000"/>
      <w:kern w:val="0"/>
      <w:sz w:val="24"/>
      <w:szCs w:val="24"/>
      <w:lang w:val="zh" w:eastAsia="zh" w:bidi="zh"/>
    </w:rPr>
  </w:style>
  <w:style w:type="paragraph" w:customStyle="1" w:styleId="Para15">
    <w:name w:val="Para 15"/>
    <w:basedOn w:val="a"/>
    <w:qFormat/>
    <w:rsid w:val="00981869"/>
    <w:pPr>
      <w:widowControl/>
      <w:spacing w:beforeLines="200" w:afterLines="100" w:line="388" w:lineRule="atLeast"/>
      <w:jc w:val="center"/>
    </w:pPr>
    <w:rPr>
      <w:rFonts w:ascii="STKai" w:eastAsia="STKai" w:hAnsi="STKai" w:cs="STKai"/>
      <w:color w:val="000000"/>
      <w:kern w:val="0"/>
      <w:sz w:val="24"/>
      <w:szCs w:val="24"/>
      <w:lang w:val="zh" w:eastAsia="zh" w:bidi="zh"/>
    </w:rPr>
  </w:style>
  <w:style w:type="paragraph" w:customStyle="1" w:styleId="Para16">
    <w:name w:val="Para 16"/>
    <w:basedOn w:val="a"/>
    <w:qFormat/>
    <w:rsid w:val="00981869"/>
    <w:pPr>
      <w:widowControl/>
      <w:spacing w:line="388" w:lineRule="atLeast"/>
      <w:jc w:val="center"/>
    </w:pPr>
    <w:rPr>
      <w:rFonts w:ascii="STKai" w:eastAsia="STKai" w:hAnsi="STKai" w:cs="STKai"/>
      <w:color w:val="000000"/>
      <w:kern w:val="0"/>
      <w:sz w:val="24"/>
      <w:szCs w:val="24"/>
      <w:lang w:val="zh" w:eastAsia="zh" w:bidi="zh"/>
    </w:rPr>
  </w:style>
  <w:style w:type="paragraph" w:customStyle="1" w:styleId="Para17">
    <w:name w:val="Para 17"/>
    <w:basedOn w:val="a"/>
    <w:qFormat/>
    <w:rsid w:val="00981869"/>
    <w:pPr>
      <w:widowControl/>
      <w:spacing w:beforeLines="200" w:afterLines="100" w:line="388" w:lineRule="atLeast"/>
      <w:ind w:firstLineChars="200" w:firstLine="200"/>
      <w:jc w:val="right"/>
    </w:pPr>
    <w:rPr>
      <w:rFonts w:ascii="STKai" w:eastAsia="STKai" w:hAnsi="STKai" w:cs="STKai"/>
      <w:color w:val="000000"/>
      <w:kern w:val="0"/>
      <w:sz w:val="24"/>
      <w:szCs w:val="24"/>
      <w:lang w:val="zh" w:eastAsia="zh" w:bidi="zh"/>
    </w:rPr>
  </w:style>
  <w:style w:type="paragraph" w:customStyle="1" w:styleId="Para18">
    <w:name w:val="Para 18"/>
    <w:basedOn w:val="a"/>
    <w:qFormat/>
    <w:rsid w:val="00981869"/>
    <w:pPr>
      <w:widowControl/>
      <w:spacing w:beforeLines="100" w:afterLines="100" w:line="388" w:lineRule="atLeast"/>
    </w:pPr>
    <w:rPr>
      <w:rFonts w:ascii="MYing" w:eastAsia="MYing" w:hAnsi="MYing" w:cs="MYing"/>
      <w:color w:val="000000"/>
      <w:kern w:val="0"/>
      <w:sz w:val="24"/>
      <w:szCs w:val="24"/>
      <w:lang w:val="zh" w:eastAsia="zh" w:bidi="zh"/>
    </w:rPr>
  </w:style>
  <w:style w:type="paragraph" w:customStyle="1" w:styleId="Para19">
    <w:name w:val="Para 19"/>
    <w:basedOn w:val="a"/>
    <w:qFormat/>
    <w:rsid w:val="00981869"/>
    <w:pPr>
      <w:widowControl/>
      <w:spacing w:beforeLines="100" w:afterLines="100" w:line="388" w:lineRule="atLeast"/>
      <w:ind w:leftChars="200" w:left="200" w:firstLineChars="200" w:firstLine="200"/>
    </w:pPr>
    <w:rPr>
      <w:rFonts w:ascii="Cambria" w:eastAsia="Cambria" w:hAnsi="Cambria" w:cs="Cambria"/>
      <w:color w:val="000000"/>
      <w:kern w:val="0"/>
      <w:sz w:val="18"/>
      <w:szCs w:val="18"/>
      <w:lang w:val="zh" w:eastAsia="zh" w:bidi="zh"/>
    </w:rPr>
  </w:style>
  <w:style w:type="paragraph" w:customStyle="1" w:styleId="Para20">
    <w:name w:val="Para 20"/>
    <w:basedOn w:val="a"/>
    <w:qFormat/>
    <w:rsid w:val="00981869"/>
    <w:pPr>
      <w:widowControl/>
      <w:spacing w:beforeLines="200" w:afterLines="100" w:line="388" w:lineRule="atLeast"/>
    </w:pPr>
    <w:rPr>
      <w:rFonts w:ascii="Cambria" w:eastAsia="Cambria" w:hAnsi="Cambria" w:cs="Cambria"/>
      <w:color w:val="000000"/>
      <w:kern w:val="0"/>
      <w:sz w:val="24"/>
      <w:szCs w:val="24"/>
      <w:lang w:val="zh" w:eastAsia="zh" w:bidi="zh"/>
    </w:rPr>
  </w:style>
  <w:style w:type="paragraph" w:customStyle="1" w:styleId="Para21">
    <w:name w:val="Para 21"/>
    <w:basedOn w:val="a"/>
    <w:qFormat/>
    <w:rsid w:val="00981869"/>
    <w:pPr>
      <w:widowControl/>
      <w:spacing w:beforeLines="200" w:afterLines="100" w:line="3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22">
    <w:name w:val="Para 22"/>
    <w:basedOn w:val="a"/>
    <w:qFormat/>
    <w:rsid w:val="00981869"/>
    <w:pPr>
      <w:widowControl/>
      <w:pBdr>
        <w:bottom w:val="dashed" w:sz="11" w:space="0" w:color="C7C7C7"/>
      </w:pBdr>
      <w:spacing w:beforeLines="67" w:afterLines="100" w:line="576" w:lineRule="atLeast"/>
      <w:jc w:val="center"/>
    </w:pPr>
    <w:rPr>
      <w:rFonts w:ascii="MYing Hei S" w:eastAsia="MYing Hei S" w:hAnsi="MYing Hei S" w:cs="MYing Hei S"/>
      <w:b/>
      <w:bCs/>
      <w:color w:val="000000"/>
      <w:kern w:val="0"/>
      <w:sz w:val="48"/>
      <w:szCs w:val="48"/>
      <w:lang w:val="zh" w:eastAsia="zh" w:bidi="zh"/>
    </w:rPr>
  </w:style>
  <w:style w:type="paragraph" w:customStyle="1" w:styleId="Para23">
    <w:name w:val="Para 23"/>
    <w:basedOn w:val="a"/>
    <w:qFormat/>
    <w:rsid w:val="00981869"/>
    <w:pPr>
      <w:widowControl/>
      <w:spacing w:beforeLines="100" w:afterLines="100" w:line="388" w:lineRule="atLeast"/>
      <w:ind w:leftChars="200" w:left="200" w:firstLineChars="200" w:firstLine="200"/>
    </w:pPr>
    <w:rPr>
      <w:rFonts w:ascii="STKai" w:eastAsia="STKai" w:hAnsi="STKai" w:cs="STKai"/>
      <w:color w:val="000000"/>
      <w:kern w:val="0"/>
      <w:sz w:val="24"/>
      <w:szCs w:val="24"/>
      <w:lang w:val="zh" w:eastAsia="zh" w:bidi="zh"/>
    </w:rPr>
  </w:style>
  <w:style w:type="paragraph" w:customStyle="1" w:styleId="Para24">
    <w:name w:val="Para 24"/>
    <w:basedOn w:val="a"/>
    <w:qFormat/>
    <w:rsid w:val="00981869"/>
    <w:pPr>
      <w:widowControl/>
      <w:spacing w:beforeLines="100" w:afterLines="100" w:line="388" w:lineRule="atLeast"/>
      <w:jc w:val="center"/>
    </w:pPr>
    <w:rPr>
      <w:rFonts w:ascii="Cambria" w:eastAsia="Cambria" w:hAnsi="Cambria" w:cs="Cambria"/>
      <w:color w:val="000000"/>
      <w:kern w:val="0"/>
      <w:sz w:val="24"/>
      <w:szCs w:val="24"/>
      <w:lang w:val="zh" w:eastAsia="zh" w:bidi="zh"/>
    </w:rPr>
  </w:style>
  <w:style w:type="paragraph" w:customStyle="1" w:styleId="Para25">
    <w:name w:val="Para 25"/>
    <w:basedOn w:val="a"/>
    <w:qFormat/>
    <w:rsid w:val="00981869"/>
    <w:pPr>
      <w:widowControl/>
      <w:spacing w:beforeLines="200" w:afterLines="100" w:line="388" w:lineRule="atLeast"/>
      <w:ind w:leftChars="400" w:left="400"/>
    </w:pPr>
    <w:rPr>
      <w:rFonts w:ascii="STKai" w:eastAsia="STKai" w:hAnsi="STKai" w:cs="STKai"/>
      <w:color w:val="000000"/>
      <w:kern w:val="0"/>
      <w:sz w:val="24"/>
      <w:szCs w:val="24"/>
      <w:lang w:val="zh" w:eastAsia="zh" w:bidi="zh"/>
    </w:rPr>
  </w:style>
  <w:style w:type="paragraph" w:customStyle="1" w:styleId="Para26">
    <w:name w:val="Para 26"/>
    <w:basedOn w:val="a"/>
    <w:qFormat/>
    <w:rsid w:val="00981869"/>
    <w:pPr>
      <w:widowControl/>
      <w:spacing w:beforeLines="100" w:afterLines="100" w:line="388" w:lineRule="atLeast"/>
      <w:ind w:firstLineChars="200" w:firstLine="200"/>
    </w:pPr>
    <w:rPr>
      <w:rFonts w:ascii="STKai" w:eastAsia="STKai" w:hAnsi="STKai" w:cs="STKai"/>
      <w:color w:val="000000"/>
      <w:kern w:val="0"/>
      <w:sz w:val="24"/>
      <w:szCs w:val="24"/>
      <w:lang w:val="zh" w:eastAsia="zh" w:bidi="zh"/>
    </w:rPr>
  </w:style>
  <w:style w:type="paragraph" w:customStyle="1" w:styleId="Para27">
    <w:name w:val="Para 27"/>
    <w:basedOn w:val="a"/>
    <w:qFormat/>
    <w:rsid w:val="00981869"/>
    <w:pPr>
      <w:widowControl/>
      <w:spacing w:beforeLines="100" w:afterLines="100" w:line="388" w:lineRule="atLeast"/>
    </w:pPr>
    <w:rPr>
      <w:rFonts w:ascii="Cambria" w:eastAsia="Cambria" w:hAnsi="Cambria" w:cs="Cambria"/>
      <w:b/>
      <w:bCs/>
      <w:color w:val="000000"/>
      <w:kern w:val="0"/>
      <w:sz w:val="24"/>
      <w:szCs w:val="24"/>
      <w:lang w:val="zh" w:eastAsia="zh" w:bidi="zh"/>
    </w:rPr>
  </w:style>
  <w:style w:type="paragraph" w:customStyle="1" w:styleId="Para28">
    <w:name w:val="Para 28"/>
    <w:basedOn w:val="a"/>
    <w:qFormat/>
    <w:rsid w:val="00981869"/>
    <w:pPr>
      <w:widowControl/>
      <w:spacing w:beforeLines="200" w:afterLines="100" w:line="3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29">
    <w:name w:val="Para 29"/>
    <w:basedOn w:val="a"/>
    <w:qFormat/>
    <w:rsid w:val="00981869"/>
    <w:pPr>
      <w:widowControl/>
      <w:spacing w:beforeLines="100" w:afterLines="100" w:line="388" w:lineRule="atLeast"/>
      <w:ind w:leftChars="200" w:left="200" w:firstLineChars="200" w:firstLine="200"/>
    </w:pPr>
    <w:rPr>
      <w:rFonts w:ascii="Cambria" w:eastAsia="Cambria" w:hAnsi="Cambria" w:cs="Cambria"/>
      <w:color w:val="000000"/>
      <w:kern w:val="0"/>
      <w:sz w:val="18"/>
      <w:szCs w:val="18"/>
      <w:lang w:val="zh" w:eastAsia="zh" w:bidi="zh"/>
    </w:rPr>
  </w:style>
  <w:style w:type="paragraph" w:customStyle="1" w:styleId="Para30">
    <w:name w:val="Para 30"/>
    <w:basedOn w:val="a"/>
    <w:qFormat/>
    <w:rsid w:val="00981869"/>
    <w:pPr>
      <w:widowControl/>
      <w:spacing w:line="388" w:lineRule="atLeast"/>
      <w:ind w:leftChars="200" w:left="200"/>
    </w:pPr>
    <w:rPr>
      <w:rFonts w:ascii="STKai" w:eastAsia="STKai" w:hAnsi="STKai" w:cs="STKai"/>
      <w:color w:val="000000"/>
      <w:kern w:val="0"/>
      <w:sz w:val="24"/>
      <w:szCs w:val="24"/>
      <w:lang w:val="zh" w:eastAsia="zh" w:bidi="zh"/>
    </w:rPr>
  </w:style>
  <w:style w:type="paragraph" w:customStyle="1" w:styleId="Para31">
    <w:name w:val="Para 31"/>
    <w:basedOn w:val="a"/>
    <w:qFormat/>
    <w:rsid w:val="00981869"/>
    <w:pPr>
      <w:widowControl/>
      <w:spacing w:beforeLines="100" w:afterLines="100" w:line="408" w:lineRule="atLeast"/>
      <w:jc w:val="center"/>
    </w:pPr>
    <w:rPr>
      <w:rFonts w:ascii="Hei" w:eastAsia="Hei" w:hAnsi="Hei" w:cs="Hei"/>
      <w:color w:val="000000"/>
      <w:kern w:val="0"/>
      <w:sz w:val="34"/>
      <w:szCs w:val="34"/>
      <w:lang w:val="zh" w:eastAsia="zh" w:bidi="zh"/>
    </w:rPr>
  </w:style>
  <w:style w:type="paragraph" w:customStyle="1" w:styleId="Para32">
    <w:name w:val="Para 32"/>
    <w:basedOn w:val="a"/>
    <w:qFormat/>
    <w:rsid w:val="00981869"/>
    <w:pPr>
      <w:widowControl/>
      <w:spacing w:beforeLines="133" w:afterLines="133" w:line="408" w:lineRule="atLeast"/>
    </w:pPr>
    <w:rPr>
      <w:rFonts w:ascii="Cambria" w:eastAsia="Cambria" w:hAnsi="Cambria" w:cs="Cambria"/>
      <w:b/>
      <w:bCs/>
      <w:color w:val="000000"/>
      <w:kern w:val="0"/>
      <w:sz w:val="34"/>
      <w:szCs w:val="34"/>
      <w:lang w:val="zh" w:eastAsia="zh" w:bidi="zh"/>
    </w:rPr>
  </w:style>
  <w:style w:type="paragraph" w:customStyle="1" w:styleId="Para33">
    <w:name w:val="Para 33"/>
    <w:basedOn w:val="a"/>
    <w:qFormat/>
    <w:rsid w:val="00981869"/>
    <w:pPr>
      <w:widowControl/>
      <w:pBdr>
        <w:bottom w:val="dotted" w:sz="8" w:space="0" w:color="000000"/>
      </w:pBdr>
      <w:spacing w:beforeLines="67" w:afterLines="50" w:line="576" w:lineRule="atLeast"/>
      <w:jc w:val="center"/>
    </w:pPr>
    <w:rPr>
      <w:rFonts w:ascii="Cambria" w:eastAsia="Cambria" w:hAnsi="Cambria" w:cs="Cambria"/>
      <w:b/>
      <w:bCs/>
      <w:color w:val="000000"/>
      <w:kern w:val="0"/>
      <w:sz w:val="48"/>
      <w:szCs w:val="48"/>
      <w:lang w:val="zh" w:eastAsia="zh" w:bidi="zh"/>
    </w:rPr>
  </w:style>
  <w:style w:type="paragraph" w:customStyle="1" w:styleId="Para34">
    <w:name w:val="Para 34"/>
    <w:basedOn w:val="a"/>
    <w:qFormat/>
    <w:rsid w:val="00981869"/>
    <w:pPr>
      <w:widowControl/>
      <w:spacing w:beforeLines="100" w:afterLines="100" w:line="388" w:lineRule="atLeast"/>
      <w:ind w:leftChars="200" w:left="200"/>
    </w:pPr>
    <w:rPr>
      <w:rFonts w:ascii="STKai" w:eastAsia="STKai" w:hAnsi="STKai" w:cs="STKai"/>
      <w:color w:val="000000"/>
      <w:kern w:val="0"/>
      <w:sz w:val="24"/>
      <w:szCs w:val="24"/>
      <w:lang w:val="zh" w:eastAsia="zh" w:bidi="zh"/>
    </w:rPr>
  </w:style>
  <w:style w:type="paragraph" w:customStyle="1" w:styleId="Para35">
    <w:name w:val="Para 35"/>
    <w:basedOn w:val="a"/>
    <w:qFormat/>
    <w:rsid w:val="00981869"/>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36">
    <w:name w:val="Para 36"/>
    <w:basedOn w:val="a"/>
    <w:qFormat/>
    <w:rsid w:val="00981869"/>
    <w:pPr>
      <w:widowControl/>
      <w:pBdr>
        <w:bottom w:val="dotted" w:sz="8" w:space="0" w:color="000000"/>
      </w:pBdr>
      <w:spacing w:beforeLines="100" w:afterLines="50" w:line="576" w:lineRule="atLeast"/>
      <w:jc w:val="center"/>
    </w:pPr>
    <w:rPr>
      <w:rFonts w:ascii="Cambria" w:eastAsia="Cambria" w:hAnsi="Cambria" w:cs="Cambria"/>
      <w:b/>
      <w:bCs/>
      <w:color w:val="000000"/>
      <w:kern w:val="0"/>
      <w:sz w:val="48"/>
      <w:szCs w:val="48"/>
      <w:lang w:val="zh" w:eastAsia="zh" w:bidi="zh"/>
    </w:rPr>
  </w:style>
  <w:style w:type="paragraph" w:customStyle="1" w:styleId="Para37">
    <w:name w:val="Para 37"/>
    <w:basedOn w:val="a"/>
    <w:qFormat/>
    <w:rsid w:val="00981869"/>
    <w:pPr>
      <w:widowControl/>
      <w:spacing w:beforeLines="200" w:afterLines="100" w:line="576" w:lineRule="atLeast"/>
      <w:jc w:val="center"/>
    </w:pPr>
    <w:rPr>
      <w:rFonts w:ascii="Hei" w:eastAsia="Hei" w:hAnsi="Hei" w:cs="Hei"/>
      <w:color w:val="000000"/>
      <w:kern w:val="0"/>
      <w:sz w:val="48"/>
      <w:szCs w:val="48"/>
      <w:lang w:val="zh" w:eastAsia="zh" w:bidi="zh"/>
    </w:rPr>
  </w:style>
  <w:style w:type="paragraph" w:customStyle="1" w:styleId="Para38">
    <w:name w:val="Para 38"/>
    <w:basedOn w:val="a"/>
    <w:qFormat/>
    <w:rsid w:val="00981869"/>
    <w:pPr>
      <w:widowControl/>
      <w:spacing w:beforeLines="100" w:afterLines="100" w:line="388" w:lineRule="atLeast"/>
      <w:ind w:leftChars="400" w:left="400"/>
    </w:pPr>
    <w:rPr>
      <w:rFonts w:ascii="STKai" w:eastAsia="STKai" w:hAnsi="STKai" w:cs="STKai"/>
      <w:color w:val="000000"/>
      <w:kern w:val="0"/>
      <w:sz w:val="24"/>
      <w:szCs w:val="24"/>
      <w:lang w:val="zh" w:eastAsia="zh" w:bidi="zh"/>
    </w:rPr>
  </w:style>
  <w:style w:type="paragraph" w:customStyle="1" w:styleId="Para39">
    <w:name w:val="Para 39"/>
    <w:basedOn w:val="a"/>
    <w:qFormat/>
    <w:rsid w:val="00981869"/>
    <w:pPr>
      <w:widowControl/>
      <w:spacing w:beforeLines="600" w:afterLines="100" w:line="388" w:lineRule="atLeast"/>
    </w:pPr>
    <w:rPr>
      <w:rFonts w:ascii="Cambria" w:eastAsia="Cambria" w:hAnsi="Cambria" w:cs="Cambria"/>
      <w:b/>
      <w:bCs/>
      <w:color w:val="000000"/>
      <w:kern w:val="0"/>
      <w:sz w:val="34"/>
      <w:szCs w:val="34"/>
      <w:lang w:val="zh" w:eastAsia="zh" w:bidi="zh"/>
    </w:rPr>
  </w:style>
  <w:style w:type="paragraph" w:customStyle="1" w:styleId="Para40">
    <w:name w:val="Para 40"/>
    <w:basedOn w:val="a"/>
    <w:qFormat/>
    <w:rsid w:val="00981869"/>
    <w:pPr>
      <w:widowControl/>
      <w:spacing w:beforeLines="400" w:afterLines="100" w:line="388" w:lineRule="atLeast"/>
    </w:pPr>
    <w:rPr>
      <w:rFonts w:ascii="Cambria" w:eastAsia="Cambria" w:hAnsi="Cambria" w:cs="Cambria"/>
      <w:b/>
      <w:bCs/>
      <w:color w:val="000000"/>
      <w:kern w:val="0"/>
      <w:sz w:val="34"/>
      <w:szCs w:val="34"/>
      <w:lang w:val="zh" w:eastAsia="zh" w:bidi="zh"/>
    </w:rPr>
  </w:style>
  <w:style w:type="paragraph" w:customStyle="1" w:styleId="Para41">
    <w:name w:val="Para 41"/>
    <w:basedOn w:val="a"/>
    <w:qFormat/>
    <w:rsid w:val="00981869"/>
    <w:pPr>
      <w:widowControl/>
      <w:spacing w:beforeLines="100" w:afterLines="100" w:line="3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42">
    <w:name w:val="Para 42"/>
    <w:basedOn w:val="a"/>
    <w:qFormat/>
    <w:rsid w:val="00981869"/>
    <w:pPr>
      <w:widowControl/>
      <w:spacing w:beforeLines="600" w:afterLines="100" w:line="408" w:lineRule="atLeast"/>
      <w:jc w:val="center"/>
    </w:pPr>
    <w:rPr>
      <w:rFonts w:ascii="Hei" w:eastAsia="Hei" w:hAnsi="Hei" w:cs="Hei"/>
      <w:color w:val="000000"/>
      <w:kern w:val="0"/>
      <w:sz w:val="23"/>
      <w:szCs w:val="23"/>
      <w:lang w:val="zh" w:eastAsia="zh" w:bidi="zh"/>
    </w:rPr>
  </w:style>
  <w:style w:type="paragraph" w:customStyle="1" w:styleId="Para43">
    <w:name w:val="Para 43"/>
    <w:basedOn w:val="a"/>
    <w:qFormat/>
    <w:rsid w:val="00981869"/>
    <w:pPr>
      <w:widowControl/>
      <w:spacing w:beforeLines="600" w:afterLines="100" w:line="408" w:lineRule="atLeast"/>
      <w:jc w:val="center"/>
    </w:pPr>
    <w:rPr>
      <w:rFonts w:ascii="Hei" w:eastAsia="Hei" w:hAnsi="Hei" w:cs="Hei"/>
      <w:color w:val="000000"/>
      <w:kern w:val="0"/>
      <w:sz w:val="34"/>
      <w:szCs w:val="34"/>
      <w:lang w:val="zh" w:eastAsia="zh" w:bidi="zh"/>
    </w:rPr>
  </w:style>
  <w:style w:type="paragraph" w:customStyle="1" w:styleId="Para44">
    <w:name w:val="Para 44"/>
    <w:basedOn w:val="a"/>
    <w:qFormat/>
    <w:rsid w:val="00981869"/>
    <w:pPr>
      <w:widowControl/>
      <w:spacing w:beforeLines="100" w:afterLines="100" w:line="388" w:lineRule="atLeast"/>
    </w:pPr>
    <w:rPr>
      <w:rFonts w:ascii="Cambria" w:eastAsia="Cambria" w:hAnsi="Cambria" w:cs="Cambria"/>
      <w:b/>
      <w:bCs/>
      <w:color w:val="000000"/>
      <w:kern w:val="0"/>
      <w:sz w:val="27"/>
      <w:szCs w:val="27"/>
      <w:lang w:val="zh" w:eastAsia="zh" w:bidi="zh"/>
    </w:rPr>
  </w:style>
  <w:style w:type="paragraph" w:customStyle="1" w:styleId="Para46">
    <w:name w:val="Para 46"/>
    <w:basedOn w:val="a"/>
    <w:qFormat/>
    <w:rsid w:val="00981869"/>
    <w:pPr>
      <w:widowControl/>
      <w:spacing w:beforeLines="100" w:afterLines="100" w:line="388" w:lineRule="atLeast"/>
      <w:jc w:val="center"/>
    </w:pPr>
    <w:rPr>
      <w:rFonts w:ascii="Hei" w:eastAsia="Hei" w:hAnsi="Hei" w:cs="Hei"/>
      <w:color w:val="000000"/>
      <w:kern w:val="0"/>
      <w:sz w:val="24"/>
      <w:szCs w:val="24"/>
      <w:lang w:val="zh" w:eastAsia="zh" w:bidi="zh"/>
    </w:rPr>
  </w:style>
  <w:style w:type="paragraph" w:customStyle="1" w:styleId="Para47">
    <w:name w:val="Para 47"/>
    <w:basedOn w:val="a"/>
    <w:qFormat/>
    <w:rsid w:val="00981869"/>
    <w:pPr>
      <w:widowControl/>
      <w:spacing w:beforeLines="600" w:afterLines="100" w:line="388" w:lineRule="atLeast"/>
      <w:jc w:val="center"/>
    </w:pPr>
    <w:rPr>
      <w:rFonts w:ascii="Cambria" w:eastAsia="Cambria" w:hAnsi="Cambria" w:cs="Cambria"/>
      <w:color w:val="000000"/>
      <w:kern w:val="0"/>
      <w:sz w:val="24"/>
      <w:szCs w:val="24"/>
      <w:lang w:val="zh" w:eastAsia="zh" w:bidi="zh"/>
    </w:rPr>
  </w:style>
  <w:style w:type="paragraph" w:customStyle="1" w:styleId="Para48">
    <w:name w:val="Para 48"/>
    <w:basedOn w:val="a"/>
    <w:qFormat/>
    <w:rsid w:val="00981869"/>
    <w:pPr>
      <w:widowControl/>
      <w:spacing w:beforeLines="100" w:afterLines="100" w:line="388" w:lineRule="atLeast"/>
      <w:jc w:val="center"/>
    </w:pPr>
    <w:rPr>
      <w:rFonts w:ascii="Cambria" w:eastAsia="Cambria" w:hAnsi="Cambria" w:cs="Cambria"/>
      <w:b/>
      <w:bCs/>
      <w:color w:val="000000"/>
      <w:kern w:val="0"/>
      <w:sz w:val="24"/>
      <w:szCs w:val="24"/>
      <w:lang w:val="zh" w:eastAsia="zh" w:bidi="zh"/>
    </w:rPr>
  </w:style>
  <w:style w:type="paragraph" w:customStyle="1" w:styleId="Para49">
    <w:name w:val="Para 49"/>
    <w:basedOn w:val="a"/>
    <w:qFormat/>
    <w:rsid w:val="00981869"/>
    <w:pPr>
      <w:widowControl/>
      <w:spacing w:beforeLines="100" w:afterLines="100" w:line="388" w:lineRule="atLeast"/>
    </w:pPr>
    <w:rPr>
      <w:rFonts w:ascii="MYing" w:eastAsia="MYing" w:hAnsi="MYing" w:cs="MYing"/>
      <w:color w:val="000000"/>
      <w:kern w:val="0"/>
      <w:sz w:val="27"/>
      <w:szCs w:val="27"/>
      <w:lang w:val="zh" w:eastAsia="zh" w:bidi="zh"/>
    </w:rPr>
  </w:style>
  <w:style w:type="paragraph" w:customStyle="1" w:styleId="Para50">
    <w:name w:val="Para 50"/>
    <w:basedOn w:val="a"/>
    <w:qFormat/>
    <w:rsid w:val="00981869"/>
    <w:pPr>
      <w:widowControl/>
      <w:spacing w:beforeLines="100" w:afterLines="100" w:line="388" w:lineRule="atLeast"/>
    </w:pPr>
    <w:rPr>
      <w:rFonts w:ascii="MYing" w:eastAsia="MYing" w:hAnsi="MYing" w:cs="MYing"/>
      <w:color w:val="000000"/>
      <w:kern w:val="0"/>
      <w:sz w:val="34"/>
      <w:szCs w:val="34"/>
      <w:lang w:val="zh" w:eastAsia="zh" w:bidi="zh"/>
    </w:rPr>
  </w:style>
  <w:style w:type="paragraph" w:customStyle="1" w:styleId="Para51">
    <w:name w:val="Para 51"/>
    <w:basedOn w:val="a"/>
    <w:qFormat/>
    <w:rsid w:val="00981869"/>
    <w:pPr>
      <w:widowControl/>
      <w:spacing w:beforeLines="100" w:afterLines="100" w:line="388" w:lineRule="atLeast"/>
      <w:jc w:val="center"/>
    </w:pPr>
    <w:rPr>
      <w:rFonts w:ascii="Hei" w:eastAsia="Hei" w:hAnsi="Hei" w:cs="Hei"/>
      <w:color w:val="000000"/>
      <w:kern w:val="0"/>
      <w:sz w:val="27"/>
      <w:szCs w:val="27"/>
      <w:lang w:val="zh" w:eastAsia="zh" w:bidi="zh"/>
    </w:rPr>
  </w:style>
  <w:style w:type="paragraph" w:customStyle="1" w:styleId="Para52">
    <w:name w:val="Para 52"/>
    <w:basedOn w:val="a"/>
    <w:qFormat/>
    <w:rsid w:val="00981869"/>
    <w:pPr>
      <w:widowControl/>
      <w:spacing w:beforeLines="100" w:afterLines="100" w:line="388" w:lineRule="atLeast"/>
      <w:jc w:val="center"/>
    </w:pPr>
    <w:rPr>
      <w:rFonts w:ascii="Cambria" w:eastAsia="Cambria" w:hAnsi="Cambria" w:cs="Cambria"/>
      <w:color w:val="000000"/>
      <w:kern w:val="0"/>
      <w:sz w:val="24"/>
      <w:szCs w:val="24"/>
      <w:lang w:val="zh" w:eastAsia="zh" w:bidi="zh"/>
    </w:rPr>
  </w:style>
  <w:style w:type="character" w:customStyle="1" w:styleId="00Text">
    <w:name w:val="00 Text"/>
    <w:rsid w:val="00981869"/>
    <w:rPr>
      <w:color w:val="000000"/>
      <w:u w:val="none"/>
    </w:rPr>
  </w:style>
  <w:style w:type="character" w:customStyle="1" w:styleId="01Text">
    <w:name w:val="01 Text"/>
    <w:rsid w:val="00981869"/>
    <w:rPr>
      <w:i/>
      <w:iCs/>
    </w:rPr>
  </w:style>
  <w:style w:type="character" w:customStyle="1" w:styleId="02Text">
    <w:name w:val="02 Text"/>
    <w:rsid w:val="00981869"/>
    <w:rPr>
      <w:rFonts w:ascii="TBGothic" w:eastAsia="TBGothic" w:hAnsi="TBGothic" w:cs="TBGothic"/>
    </w:rPr>
  </w:style>
  <w:style w:type="character" w:customStyle="1" w:styleId="03Text">
    <w:name w:val="03 Text"/>
    <w:rsid w:val="00981869"/>
    <w:rPr>
      <w:sz w:val="34"/>
      <w:szCs w:val="34"/>
    </w:rPr>
  </w:style>
  <w:style w:type="character" w:customStyle="1" w:styleId="04Text">
    <w:name w:val="04 Text"/>
    <w:rsid w:val="00981869"/>
    <w:rPr>
      <w:rFonts w:ascii="MYing Hei S" w:eastAsia="MYing Hei S" w:hAnsi="MYing Hei S" w:cs="MYing Hei S"/>
    </w:rPr>
  </w:style>
  <w:style w:type="character" w:customStyle="1" w:styleId="05Text">
    <w:name w:val="05 Text"/>
    <w:rsid w:val="00981869"/>
    <w:rPr>
      <w:rFonts w:ascii="Cambria" w:eastAsia="Cambria" w:hAnsi="Cambria" w:cs="Cambria"/>
      <w:color w:val="0000FF"/>
      <w:u w:val="single"/>
    </w:rPr>
  </w:style>
  <w:style w:type="character" w:customStyle="1" w:styleId="06Text">
    <w:name w:val="06 Text"/>
    <w:rsid w:val="00981869"/>
    <w:rPr>
      <w:sz w:val="18"/>
      <w:szCs w:val="18"/>
      <w:vertAlign w:val="superscript"/>
    </w:rPr>
  </w:style>
  <w:style w:type="character" w:customStyle="1" w:styleId="07Text">
    <w:name w:val="07 Text"/>
    <w:rsid w:val="00981869"/>
    <w:rPr>
      <w:color w:val="0000FF"/>
      <w:sz w:val="33"/>
      <w:szCs w:val="33"/>
      <w:u w:val="single"/>
      <w:vertAlign w:val="superscript"/>
    </w:rPr>
  </w:style>
  <w:style w:type="character" w:customStyle="1" w:styleId="08Text">
    <w:name w:val="08 Text"/>
    <w:rsid w:val="00981869"/>
    <w:rPr>
      <w:rFonts w:ascii="Cambria" w:eastAsia="Cambria" w:hAnsi="Cambria" w:cs="Cambria"/>
      <w:color w:val="0000FF"/>
      <w:sz w:val="18"/>
      <w:szCs w:val="18"/>
      <w:u w:val="single"/>
      <w:vertAlign w:val="superscript"/>
    </w:rPr>
  </w:style>
  <w:style w:type="character" w:customStyle="1" w:styleId="09Text">
    <w:name w:val="09 Text"/>
    <w:rsid w:val="00981869"/>
    <w:rPr>
      <w:color w:val="0000FF"/>
      <w:sz w:val="44"/>
      <w:szCs w:val="44"/>
      <w:u w:val="single"/>
      <w:vertAlign w:val="superscript"/>
    </w:rPr>
  </w:style>
  <w:style w:type="character" w:customStyle="1" w:styleId="10Text">
    <w:name w:val="10 Text"/>
    <w:rsid w:val="00981869"/>
    <w:rPr>
      <w:color w:val="0000FF"/>
      <w:sz w:val="18"/>
      <w:szCs w:val="18"/>
      <w:u w:val="single"/>
      <w:vertAlign w:val="superscript"/>
    </w:rPr>
  </w:style>
  <w:style w:type="character" w:customStyle="1" w:styleId="11Text">
    <w:name w:val="11 Text"/>
    <w:rsid w:val="00981869"/>
    <w:rPr>
      <w:sz w:val="14"/>
      <w:szCs w:val="14"/>
      <w:vertAlign w:val="superscript"/>
    </w:rPr>
  </w:style>
  <w:style w:type="character" w:customStyle="1" w:styleId="12Text">
    <w:name w:val="12 Text"/>
    <w:rsid w:val="00981869"/>
    <w:rPr>
      <w:color w:val="0000FF"/>
      <w:u w:val="single"/>
    </w:rPr>
  </w:style>
  <w:style w:type="character" w:customStyle="1" w:styleId="13Text">
    <w:name w:val="13 Text"/>
    <w:rsid w:val="00981869"/>
    <w:rPr>
      <w:color w:val="0000FF"/>
      <w:u w:val="single"/>
      <w:vertAlign w:val="superscript"/>
    </w:rPr>
  </w:style>
  <w:style w:type="character" w:customStyle="1" w:styleId="14Text">
    <w:name w:val="14 Text"/>
    <w:rsid w:val="00981869"/>
    <w:rPr>
      <w:color w:val="0000FF"/>
      <w:sz w:val="14"/>
      <w:szCs w:val="14"/>
      <w:u w:val="single"/>
      <w:vertAlign w:val="superscript"/>
    </w:rPr>
  </w:style>
  <w:style w:type="paragraph" w:customStyle="1" w:styleId="0Block">
    <w:name w:val="0 Block"/>
    <w:rsid w:val="00981869"/>
    <w:pPr>
      <w:spacing w:beforeLines="220" w:afterLines="220" w:line="388" w:lineRule="atLeast"/>
      <w:jc w:val="both"/>
    </w:pPr>
    <w:rPr>
      <w:kern w:val="0"/>
      <w:sz w:val="22"/>
      <w:szCs w:val="22"/>
      <w:lang w:val="zh" w:eastAsia="zh" w:bidi="zh"/>
    </w:rPr>
  </w:style>
  <w:style w:type="paragraph" w:customStyle="1" w:styleId="1Block">
    <w:name w:val="1 Block"/>
    <w:basedOn w:val="0Block"/>
    <w:rsid w:val="00981869"/>
    <w:pPr>
      <w:jc w:val="center"/>
    </w:pPr>
  </w:style>
  <w:style w:type="paragraph" w:customStyle="1" w:styleId="2Block">
    <w:name w:val="2 Block"/>
    <w:basedOn w:val="0Block"/>
    <w:rsid w:val="00981869"/>
    <w:pPr>
      <w:pBdr>
        <w:top w:val="inset" w:sz="5" w:space="0" w:color="auto"/>
        <w:left w:val="none" w:sz="5" w:space="0" w:color="auto"/>
        <w:bottom w:val="none" w:sz="5" w:space="0" w:color="auto"/>
        <w:right w:val="none" w:sz="5" w:space="0" w:color="auto"/>
      </w:pBdr>
      <w:spacing w:beforeLines="50" w:afterLines="50"/>
    </w:pPr>
  </w:style>
  <w:style w:type="paragraph" w:customStyle="1" w:styleId="3Block">
    <w:name w:val="3 Block"/>
    <w:basedOn w:val="0Block"/>
    <w:rsid w:val="00981869"/>
    <w:pPr>
      <w:spacing w:beforeLines="100" w:afterLines="100"/>
    </w:pPr>
  </w:style>
  <w:style w:type="paragraph" w:customStyle="1" w:styleId="4Block">
    <w:name w:val="4 Block"/>
    <w:basedOn w:val="0Block"/>
    <w:rsid w:val="00981869"/>
  </w:style>
  <w:style w:type="paragraph" w:customStyle="1" w:styleId="5Block">
    <w:name w:val="5 Block"/>
    <w:basedOn w:val="0Block"/>
    <w:rsid w:val="00981869"/>
    <w:pPr>
      <w:spacing w:beforeLines="100" w:afterLines="100"/>
      <w:ind w:firstLineChars="200" w:firstLine="200"/>
    </w:pPr>
  </w:style>
  <w:style w:type="paragraph" w:styleId="11">
    <w:name w:val="toc 1"/>
    <w:basedOn w:val="a"/>
    <w:next w:val="a"/>
    <w:autoRedefine/>
    <w:uiPriority w:val="39"/>
    <w:unhideWhenUsed/>
    <w:rsid w:val="00981869"/>
    <w:pPr>
      <w:widowControl/>
      <w:spacing w:beforeLines="100" w:afterLines="100" w:line="388" w:lineRule="atLeast"/>
      <w:ind w:firstLineChars="200" w:firstLine="200"/>
    </w:pPr>
    <w:rPr>
      <w:rFonts w:ascii="Cambria" w:eastAsia="Cambria" w:hAnsi="Cambria" w:cs="Cambria"/>
      <w:color w:val="000000"/>
      <w:kern w:val="0"/>
      <w:sz w:val="24"/>
      <w:szCs w:val="24"/>
      <w:lang w:val="zh" w:eastAsia="zh" w:bidi="zh"/>
    </w:rPr>
  </w:style>
  <w:style w:type="paragraph" w:styleId="31">
    <w:name w:val="toc 3"/>
    <w:basedOn w:val="a"/>
    <w:next w:val="a"/>
    <w:autoRedefine/>
    <w:uiPriority w:val="39"/>
    <w:unhideWhenUsed/>
    <w:rsid w:val="00981869"/>
    <w:pPr>
      <w:widowControl/>
      <w:spacing w:beforeLines="100" w:afterLines="100" w:line="388" w:lineRule="atLeast"/>
      <w:ind w:leftChars="400" w:left="840" w:firstLineChars="200" w:firstLine="200"/>
    </w:pPr>
    <w:rPr>
      <w:rFonts w:ascii="Cambria" w:eastAsia="Cambria" w:hAnsi="Cambria" w:cs="Cambria"/>
      <w:color w:val="000000"/>
      <w:kern w:val="0"/>
      <w:sz w:val="24"/>
      <w:szCs w:val="24"/>
      <w:lang w:val="zh" w:eastAsia="zh" w:bidi="zh"/>
    </w:rPr>
  </w:style>
  <w:style w:type="paragraph" w:styleId="41">
    <w:name w:val="toc 4"/>
    <w:basedOn w:val="a"/>
    <w:next w:val="a"/>
    <w:autoRedefine/>
    <w:uiPriority w:val="39"/>
    <w:unhideWhenUsed/>
    <w:rsid w:val="00981869"/>
    <w:pPr>
      <w:widowControl/>
      <w:spacing w:beforeLines="100" w:afterLines="100" w:line="388" w:lineRule="atLeast"/>
      <w:ind w:leftChars="600" w:left="1260" w:firstLineChars="200" w:firstLine="200"/>
    </w:pPr>
    <w:rPr>
      <w:rFonts w:ascii="Cambria" w:eastAsia="Cambria" w:hAnsi="Cambria" w:cs="Cambria"/>
      <w:color w:val="000000"/>
      <w:kern w:val="0"/>
      <w:sz w:val="24"/>
      <w:szCs w:val="24"/>
      <w:lang w:val="zh" w:eastAsia="zh" w:bidi="zh"/>
    </w:rPr>
  </w:style>
  <w:style w:type="paragraph" w:styleId="21">
    <w:name w:val="toc 2"/>
    <w:basedOn w:val="a"/>
    <w:next w:val="a"/>
    <w:autoRedefine/>
    <w:uiPriority w:val="39"/>
    <w:unhideWhenUsed/>
    <w:rsid w:val="00981869"/>
    <w:pPr>
      <w:ind w:leftChars="200" w:left="420"/>
    </w:pPr>
    <w:rPr>
      <w:szCs w:val="22"/>
    </w:rPr>
  </w:style>
  <w:style w:type="paragraph" w:styleId="5">
    <w:name w:val="toc 5"/>
    <w:basedOn w:val="a"/>
    <w:next w:val="a"/>
    <w:autoRedefine/>
    <w:uiPriority w:val="39"/>
    <w:unhideWhenUsed/>
    <w:rsid w:val="00981869"/>
    <w:pPr>
      <w:ind w:leftChars="800" w:left="1680"/>
    </w:pPr>
    <w:rPr>
      <w:szCs w:val="22"/>
    </w:rPr>
  </w:style>
  <w:style w:type="paragraph" w:styleId="6">
    <w:name w:val="toc 6"/>
    <w:basedOn w:val="a"/>
    <w:next w:val="a"/>
    <w:autoRedefine/>
    <w:uiPriority w:val="39"/>
    <w:unhideWhenUsed/>
    <w:rsid w:val="00981869"/>
    <w:pPr>
      <w:ind w:leftChars="1000" w:left="2100"/>
    </w:pPr>
    <w:rPr>
      <w:szCs w:val="22"/>
    </w:rPr>
  </w:style>
  <w:style w:type="paragraph" w:styleId="7">
    <w:name w:val="toc 7"/>
    <w:basedOn w:val="a"/>
    <w:next w:val="a"/>
    <w:autoRedefine/>
    <w:uiPriority w:val="39"/>
    <w:unhideWhenUsed/>
    <w:rsid w:val="00981869"/>
    <w:pPr>
      <w:ind w:leftChars="1200" w:left="2520"/>
    </w:pPr>
    <w:rPr>
      <w:szCs w:val="22"/>
    </w:rPr>
  </w:style>
  <w:style w:type="paragraph" w:styleId="8">
    <w:name w:val="toc 8"/>
    <w:basedOn w:val="a"/>
    <w:next w:val="a"/>
    <w:autoRedefine/>
    <w:uiPriority w:val="39"/>
    <w:unhideWhenUsed/>
    <w:rsid w:val="00981869"/>
    <w:pPr>
      <w:ind w:leftChars="1400" w:left="2940"/>
    </w:pPr>
    <w:rPr>
      <w:szCs w:val="22"/>
    </w:rPr>
  </w:style>
  <w:style w:type="paragraph" w:styleId="9">
    <w:name w:val="toc 9"/>
    <w:basedOn w:val="a"/>
    <w:next w:val="a"/>
    <w:autoRedefine/>
    <w:uiPriority w:val="39"/>
    <w:unhideWhenUsed/>
    <w:rsid w:val="00981869"/>
    <w:pPr>
      <w:ind w:leftChars="1600" w:left="3360"/>
    </w:pPr>
    <w:rPr>
      <w:szCs w:val="22"/>
    </w:rPr>
  </w:style>
  <w:style w:type="character" w:styleId="a9">
    <w:name w:val="Hyperlink"/>
    <w:basedOn w:val="a0"/>
    <w:uiPriority w:val="99"/>
    <w:unhideWhenUsed/>
    <w:rsid w:val="009818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A6905-D74A-4F92-BBE4-27CCEF611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76</Pages>
  <Words>9832</Words>
  <Characters>56046</Characters>
  <Application>Microsoft Office Word</Application>
  <DocSecurity>0</DocSecurity>
  <Lines>467</Lines>
  <Paragraphs>131</Paragraphs>
  <ScaleCrop>false</ScaleCrop>
  <Company/>
  <LinksUpToDate>false</LinksUpToDate>
  <CharactersWithSpaces>65747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11</cp:revision>
  <dcterms:created xsi:type="dcterms:W3CDTF">2019-09-03T01:29:00Z</dcterms:created>
  <dcterms:modified xsi:type="dcterms:W3CDTF">2020-01-10T09:25:00Z</dcterms:modified>
</cp:coreProperties>
</file>