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ED0D" w14:textId="77777777" w:rsidR="00EA40ED" w:rsidRPr="00EA40ED" w:rsidRDefault="00EA40ED" w:rsidP="00EA40ED">
      <w:r w:rsidRPr="00EA40ED">
        <w:t>Updated 1537 GMT+8 Oct 10, 2024</w:t>
      </w:r>
    </w:p>
    <w:p w14:paraId="233A0B7A" w14:textId="6B04CA55" w:rsidR="00EA40ED" w:rsidRPr="00EA40ED" w:rsidRDefault="00EA40ED" w:rsidP="00EA40ED">
      <w:r w:rsidRPr="00EA40ED">
        <w:t xml:space="preserve">2024 fall, Complied by </w:t>
      </w:r>
      <w:r>
        <w:rPr>
          <w:rFonts w:eastAsia="DengXian" w:hint="eastAsia"/>
          <w:lang w:eastAsia="zh-CN"/>
        </w:rPr>
        <w:t>李振硕</w:t>
      </w:r>
      <w:r>
        <w:rPr>
          <w:rFonts w:ascii="DengXian" w:eastAsia="DengXian" w:hAnsi="DengXian" w:hint="eastAsia"/>
          <w:lang w:eastAsia="zh-CN"/>
        </w:rPr>
        <w:t>，</w:t>
      </w:r>
      <w:r w:rsidRPr="00EA40ED">
        <w:rPr>
          <w:rFonts w:hint="eastAsia"/>
        </w:rPr>
        <w:t>院系</w:t>
      </w:r>
      <w:r w:rsidRPr="00EA40ED">
        <w:t>==</w:t>
      </w:r>
      <w:r>
        <w:rPr>
          <w:rFonts w:ascii="DengXian" w:eastAsia="DengXian" w:hAnsi="DengXian" w:hint="eastAsia"/>
          <w:lang w:eastAsia="zh-CN"/>
        </w:rPr>
        <w:t>信息管理系</w:t>
      </w:r>
    </w:p>
    <w:p w14:paraId="3A39845F" w14:textId="77777777" w:rsidR="00EA40ED" w:rsidRPr="00EA40ED" w:rsidRDefault="00EA40ED" w:rsidP="00EA40ED">
      <w:r w:rsidRPr="00EA40ED">
        <w:t xml:space="preserve">1. </w:t>
      </w:r>
      <w:r w:rsidRPr="00EA40ED">
        <w:rPr>
          <w:rFonts w:ascii="새굴림" w:eastAsia="새굴림" w:hAnsi="새굴림" w:cs="새굴림" w:hint="eastAsia"/>
        </w:rPr>
        <w:t>题</w:t>
      </w:r>
      <w:r w:rsidRPr="00EA40ED">
        <w:rPr>
          <w:rFonts w:hint="eastAsia"/>
        </w:rPr>
        <w:t>目</w:t>
      </w:r>
    </w:p>
    <w:p w14:paraId="4B97FD76" w14:textId="77777777" w:rsidR="00EA40ED" w:rsidRPr="00EA40ED" w:rsidRDefault="00EA40ED" w:rsidP="00EA40ED">
      <w:r w:rsidRPr="00EA40ED">
        <w:t>E28674:《黑神</w:t>
      </w:r>
      <w:r w:rsidRPr="00EA40ED">
        <w:rPr>
          <w:rFonts w:ascii="새굴림" w:eastAsia="새굴림" w:hAnsi="새굴림" w:cs="새굴림" w:hint="eastAsia"/>
        </w:rPr>
        <w:t>话</w:t>
      </w:r>
      <w:r w:rsidRPr="00EA40ED">
        <w:rPr>
          <w:rFonts w:hint="eastAsia"/>
        </w:rPr>
        <w:t>：悟空》之加密</w:t>
      </w:r>
    </w:p>
    <w:p w14:paraId="20E3869D" w14:textId="77777777" w:rsidR="00EA40ED" w:rsidRPr="00EA40ED" w:rsidRDefault="00683CE9" w:rsidP="00EA40ED">
      <w:hyperlink r:id="rId4" w:history="1">
        <w:r w:rsidR="00EA40ED" w:rsidRPr="00EA40ED">
          <w:rPr>
            <w:rStyle w:val="a5"/>
          </w:rPr>
          <w:t>http://cs101.openjudge.cn/practice/28674/</w:t>
        </w:r>
      </w:hyperlink>
    </w:p>
    <w:p w14:paraId="53AFFA58" w14:textId="77777777" w:rsidR="00EA40ED" w:rsidRPr="00EA40ED" w:rsidRDefault="00EA40ED" w:rsidP="00EA40ED">
      <w:r w:rsidRPr="00EA40ED">
        <w:t>思路：</w:t>
      </w:r>
    </w:p>
    <w:p w14:paraId="2123DC7C" w14:textId="31D2FEDD" w:rsidR="00EA40ED" w:rsidRDefault="00EA40ED" w:rsidP="00EA40ED">
      <w:pPr>
        <w:rPr>
          <w:rFonts w:ascii="새굴림" w:eastAsia="새굴림" w:hAnsi="새굴림" w:cs="새굴림"/>
        </w:rPr>
      </w:pPr>
      <w:r w:rsidRPr="00EA40ED">
        <w:t>代</w:t>
      </w:r>
      <w:r w:rsidRPr="00EA40ED">
        <w:rPr>
          <w:rFonts w:ascii="새굴림" w:eastAsia="새굴림" w:hAnsi="새굴림" w:cs="새굴림" w:hint="eastAsia"/>
        </w:rPr>
        <w:t>码</w:t>
      </w:r>
    </w:p>
    <w:p w14:paraId="068831FD" w14:textId="0C7B79B1" w:rsidR="00EA40ED" w:rsidRPr="00EA40ED" w:rsidRDefault="00EA40ED" w:rsidP="00EA40ED">
      <w:r w:rsidRPr="00EA40ED">
        <w:rPr>
          <w:noProof/>
        </w:rPr>
        <w:drawing>
          <wp:inline distT="0" distB="0" distL="0" distR="0" wp14:anchorId="77F82C73" wp14:editId="71F0E59D">
            <wp:extent cx="57315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44B4" w14:textId="77777777" w:rsidR="00EA40ED" w:rsidRPr="00EA40ED" w:rsidRDefault="00EA40ED" w:rsidP="00EA40ED">
      <w:r w:rsidRPr="00EA40ED">
        <w:t>代</w:t>
      </w:r>
      <w:r w:rsidRPr="00EA40ED">
        <w:rPr>
          <w:rFonts w:ascii="새굴림" w:eastAsia="새굴림" w:hAnsi="새굴림" w:cs="새굴림" w:hint="eastAsia"/>
        </w:rPr>
        <w:t>码运</w:t>
      </w:r>
      <w:r w:rsidRPr="00EA40ED">
        <w:rPr>
          <w:rFonts w:hint="eastAsia"/>
        </w:rPr>
        <w:t>行截</w:t>
      </w:r>
      <w:r w:rsidRPr="00EA40ED">
        <w:rPr>
          <w:rFonts w:ascii="새굴림" w:eastAsia="새굴림" w:hAnsi="새굴림" w:cs="새굴림" w:hint="eastAsia"/>
        </w:rPr>
        <w:t>图</w:t>
      </w:r>
      <w:r w:rsidRPr="00EA40ED">
        <w:t xml:space="preserve"> ==（至少包含有"Accepted"）==</w:t>
      </w:r>
    </w:p>
    <w:p w14:paraId="3F2EAE6B" w14:textId="77777777" w:rsidR="00EA40ED" w:rsidRPr="00EA40ED" w:rsidRDefault="00EA40ED" w:rsidP="00EA40ED">
      <w:r w:rsidRPr="00EA40ED">
        <w:t>E28691: 字符串中的整</w:t>
      </w:r>
      <w:r w:rsidRPr="00EA40ED">
        <w:rPr>
          <w:rFonts w:ascii="새굴림" w:eastAsia="새굴림" w:hAnsi="새굴림" w:cs="새굴림" w:hint="eastAsia"/>
        </w:rPr>
        <w:t>数</w:t>
      </w:r>
      <w:r w:rsidRPr="00EA40ED">
        <w:rPr>
          <w:rFonts w:hint="eastAsia"/>
        </w:rPr>
        <w:t>求和</w:t>
      </w:r>
    </w:p>
    <w:p w14:paraId="7CE6109D" w14:textId="77777777" w:rsidR="00EA40ED" w:rsidRPr="00EA40ED" w:rsidRDefault="00683CE9" w:rsidP="00EA40ED">
      <w:hyperlink r:id="rId6" w:history="1">
        <w:r w:rsidR="00EA40ED" w:rsidRPr="00EA40ED">
          <w:rPr>
            <w:rStyle w:val="a5"/>
          </w:rPr>
          <w:t>http://cs101.openjudge.cn/practice/28691/</w:t>
        </w:r>
      </w:hyperlink>
    </w:p>
    <w:p w14:paraId="21185DC2" w14:textId="77777777" w:rsidR="00EA40ED" w:rsidRPr="00EA40ED" w:rsidRDefault="00EA40ED" w:rsidP="00EA40ED">
      <w:r w:rsidRPr="00EA40ED">
        <w:t>思路：</w:t>
      </w:r>
    </w:p>
    <w:p w14:paraId="3ED1A5BB" w14:textId="41A59D57" w:rsidR="00EA40ED" w:rsidRDefault="00EA40ED" w:rsidP="00EA40ED">
      <w:pPr>
        <w:rPr>
          <w:rFonts w:ascii="새굴림" w:eastAsia="새굴림" w:hAnsi="새굴림" w:cs="새굴림"/>
        </w:rPr>
      </w:pPr>
      <w:r w:rsidRPr="00EA40ED">
        <w:t>代</w:t>
      </w:r>
      <w:r w:rsidRPr="00EA40ED">
        <w:rPr>
          <w:rFonts w:ascii="새굴림" w:eastAsia="새굴림" w:hAnsi="새굴림" w:cs="새굴림" w:hint="eastAsia"/>
        </w:rPr>
        <w:t>码</w:t>
      </w:r>
    </w:p>
    <w:p w14:paraId="0991DC43" w14:textId="00E1A845" w:rsidR="00EA40ED" w:rsidRPr="00EA40ED" w:rsidRDefault="00EA40ED" w:rsidP="00EA40ED">
      <w:r w:rsidRPr="00EA40ED">
        <w:rPr>
          <w:noProof/>
        </w:rPr>
        <w:drawing>
          <wp:inline distT="0" distB="0" distL="0" distR="0" wp14:anchorId="6C0111CA" wp14:editId="6E9DB649">
            <wp:extent cx="5731510" cy="1361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D100" w14:textId="77777777" w:rsidR="00EA40ED" w:rsidRPr="00EA40ED" w:rsidRDefault="00EA40ED" w:rsidP="00EA40ED">
      <w:r w:rsidRPr="00EA40ED">
        <w:t>代</w:t>
      </w:r>
      <w:r w:rsidRPr="00EA40ED">
        <w:rPr>
          <w:rFonts w:ascii="새굴림" w:eastAsia="새굴림" w:hAnsi="새굴림" w:cs="새굴림" w:hint="eastAsia"/>
        </w:rPr>
        <w:t>码运</w:t>
      </w:r>
      <w:r w:rsidRPr="00EA40ED">
        <w:rPr>
          <w:rFonts w:hint="eastAsia"/>
        </w:rPr>
        <w:t>行截</w:t>
      </w:r>
      <w:r w:rsidRPr="00EA40ED">
        <w:rPr>
          <w:rFonts w:ascii="새굴림" w:eastAsia="새굴림" w:hAnsi="새굴림" w:cs="새굴림" w:hint="eastAsia"/>
        </w:rPr>
        <w:t>图</w:t>
      </w:r>
      <w:r w:rsidRPr="00EA40ED">
        <w:t xml:space="preserve"> ==（至少包含有"Accepted"）==</w:t>
      </w:r>
    </w:p>
    <w:p w14:paraId="3E91AD37" w14:textId="77777777" w:rsidR="00EA40ED" w:rsidRPr="00EA40ED" w:rsidRDefault="00EA40ED" w:rsidP="00EA40ED">
      <w:r w:rsidRPr="00EA40ED">
        <w:t xml:space="preserve">M28664: </w:t>
      </w:r>
      <w:r w:rsidRPr="00EA40ED">
        <w:rPr>
          <w:rFonts w:ascii="새굴림" w:eastAsia="새굴림" w:hAnsi="새굴림" w:cs="새굴림" w:hint="eastAsia"/>
        </w:rPr>
        <w:t>验证</w:t>
      </w:r>
      <w:r w:rsidRPr="00EA40ED">
        <w:rPr>
          <w:rFonts w:hint="eastAsia"/>
        </w:rPr>
        <w:t>身</w:t>
      </w:r>
      <w:r w:rsidRPr="00EA40ED">
        <w:rPr>
          <w:rFonts w:ascii="새굴림" w:eastAsia="새굴림" w:hAnsi="새굴림" w:cs="새굴림" w:hint="eastAsia"/>
        </w:rPr>
        <w:t>份证号</w:t>
      </w:r>
    </w:p>
    <w:p w14:paraId="75AEE401" w14:textId="77777777" w:rsidR="00EA40ED" w:rsidRPr="00EA40ED" w:rsidRDefault="00683CE9" w:rsidP="00EA40ED">
      <w:hyperlink r:id="rId8" w:history="1">
        <w:r w:rsidR="00EA40ED" w:rsidRPr="00EA40ED">
          <w:rPr>
            <w:rStyle w:val="a5"/>
          </w:rPr>
          <w:t>http://cs101.openjudge.cn/practice/28664/</w:t>
        </w:r>
      </w:hyperlink>
    </w:p>
    <w:p w14:paraId="516DF013" w14:textId="77777777" w:rsidR="00EA40ED" w:rsidRPr="00EA40ED" w:rsidRDefault="00EA40ED" w:rsidP="00EA40ED">
      <w:r w:rsidRPr="00EA40ED">
        <w:t>思路：</w:t>
      </w:r>
    </w:p>
    <w:p w14:paraId="019FF088" w14:textId="3366FE63" w:rsidR="00EA40ED" w:rsidRDefault="00EA40ED" w:rsidP="00EA40ED">
      <w:pPr>
        <w:rPr>
          <w:rFonts w:ascii="새굴림" w:eastAsia="새굴림" w:hAnsi="새굴림" w:cs="새굴림"/>
        </w:rPr>
      </w:pPr>
      <w:r w:rsidRPr="00EA40ED">
        <w:t>代</w:t>
      </w:r>
      <w:r w:rsidRPr="00EA40ED">
        <w:rPr>
          <w:rFonts w:ascii="새굴림" w:eastAsia="새굴림" w:hAnsi="새굴림" w:cs="새굴림" w:hint="eastAsia"/>
        </w:rPr>
        <w:t>码</w:t>
      </w:r>
    </w:p>
    <w:p w14:paraId="1139FD26" w14:textId="4A0272B3" w:rsidR="00EA40ED" w:rsidRDefault="00EA40ED" w:rsidP="00EA40ED">
      <w:r w:rsidRPr="00EA40ED">
        <w:rPr>
          <w:noProof/>
        </w:rPr>
        <w:drawing>
          <wp:inline distT="0" distB="0" distL="0" distR="0" wp14:anchorId="66BD96D1" wp14:editId="6149099B">
            <wp:extent cx="5731510" cy="2897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0C60" w14:textId="739FDA02" w:rsidR="00EA40ED" w:rsidRPr="00EA40ED" w:rsidRDefault="00EA40ED" w:rsidP="00EA40ED">
      <w:r w:rsidRPr="00EA40ED">
        <w:rPr>
          <w:noProof/>
        </w:rPr>
        <w:drawing>
          <wp:inline distT="0" distB="0" distL="0" distR="0" wp14:anchorId="567B830D" wp14:editId="3E0FA09D">
            <wp:extent cx="4470516" cy="27622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281" cy="27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4CE6" w14:textId="77777777" w:rsidR="00EA40ED" w:rsidRPr="00EA40ED" w:rsidRDefault="00EA40ED" w:rsidP="00EA40ED">
      <w:r w:rsidRPr="00EA40ED">
        <w:t>代</w:t>
      </w:r>
      <w:r w:rsidRPr="00EA40ED">
        <w:rPr>
          <w:rFonts w:ascii="새굴림" w:eastAsia="새굴림" w:hAnsi="새굴림" w:cs="새굴림" w:hint="eastAsia"/>
        </w:rPr>
        <w:t>码运</w:t>
      </w:r>
      <w:r w:rsidRPr="00EA40ED">
        <w:rPr>
          <w:rFonts w:hint="eastAsia"/>
        </w:rPr>
        <w:t>行截</w:t>
      </w:r>
      <w:r w:rsidRPr="00EA40ED">
        <w:rPr>
          <w:rFonts w:ascii="새굴림" w:eastAsia="새굴림" w:hAnsi="새굴림" w:cs="새굴림" w:hint="eastAsia"/>
        </w:rPr>
        <w:t>图</w:t>
      </w:r>
      <w:r w:rsidRPr="00EA40ED">
        <w:t xml:space="preserve"> ==（AC代</w:t>
      </w:r>
      <w:r w:rsidRPr="00EA40ED">
        <w:rPr>
          <w:rFonts w:ascii="새굴림" w:eastAsia="새굴림" w:hAnsi="새굴림" w:cs="새굴림" w:hint="eastAsia"/>
        </w:rPr>
        <w:t>码</w:t>
      </w:r>
      <w:r w:rsidRPr="00EA40ED">
        <w:rPr>
          <w:rFonts w:hint="eastAsia"/>
        </w:rPr>
        <w:t>截</w:t>
      </w:r>
      <w:r w:rsidRPr="00EA40ED">
        <w:rPr>
          <w:rFonts w:ascii="새굴림" w:eastAsia="새굴림" w:hAnsi="새굴림" w:cs="새굴림" w:hint="eastAsia"/>
        </w:rPr>
        <w:t>图</w:t>
      </w:r>
      <w:r w:rsidRPr="00EA40ED">
        <w:rPr>
          <w:rFonts w:hint="eastAsia"/>
        </w:rPr>
        <w:t>，至少包含有</w:t>
      </w:r>
      <w:r w:rsidRPr="00EA40ED">
        <w:t>"Accepted"）==</w:t>
      </w:r>
    </w:p>
    <w:p w14:paraId="4B21F5F0" w14:textId="77777777" w:rsidR="00EA40ED" w:rsidRPr="00EA40ED" w:rsidRDefault="00EA40ED" w:rsidP="00EA40ED">
      <w:r w:rsidRPr="00EA40ED">
        <w:t>M28678: 角谷猜想</w:t>
      </w:r>
    </w:p>
    <w:p w14:paraId="70E4CA3B" w14:textId="77777777" w:rsidR="00EA40ED" w:rsidRPr="00EA40ED" w:rsidRDefault="00683CE9" w:rsidP="00EA40ED">
      <w:hyperlink r:id="rId11" w:history="1">
        <w:r w:rsidR="00EA40ED" w:rsidRPr="00EA40ED">
          <w:rPr>
            <w:rStyle w:val="a5"/>
          </w:rPr>
          <w:t>http://cs101.openjudge.cn/practice/28678/</w:t>
        </w:r>
      </w:hyperlink>
    </w:p>
    <w:p w14:paraId="142F35AB" w14:textId="77777777" w:rsidR="00EA40ED" w:rsidRPr="00EA40ED" w:rsidRDefault="00EA40ED" w:rsidP="00EA40ED">
      <w:r w:rsidRPr="00EA40ED">
        <w:t>思路：</w:t>
      </w:r>
    </w:p>
    <w:p w14:paraId="722A9AE3" w14:textId="091318A0" w:rsidR="00EA40ED" w:rsidRDefault="00EA40ED" w:rsidP="00EA40ED">
      <w:pPr>
        <w:rPr>
          <w:rFonts w:ascii="새굴림" w:eastAsia="새굴림" w:hAnsi="새굴림" w:cs="새굴림"/>
        </w:rPr>
      </w:pPr>
      <w:r w:rsidRPr="00EA40ED">
        <w:t>代</w:t>
      </w:r>
      <w:r w:rsidRPr="00EA40ED">
        <w:rPr>
          <w:rFonts w:ascii="새굴림" w:eastAsia="새굴림" w:hAnsi="새굴림" w:cs="새굴림" w:hint="eastAsia"/>
        </w:rPr>
        <w:t>码</w:t>
      </w:r>
    </w:p>
    <w:p w14:paraId="3CA4690D" w14:textId="7A9B8029" w:rsidR="00EA40ED" w:rsidRPr="00EA40ED" w:rsidRDefault="00EA40ED" w:rsidP="00EA40ED">
      <w:r w:rsidRPr="00EA40ED">
        <w:rPr>
          <w:noProof/>
        </w:rPr>
        <w:lastRenderedPageBreak/>
        <w:drawing>
          <wp:inline distT="0" distB="0" distL="0" distR="0" wp14:anchorId="3A90AF23" wp14:editId="25F532D5">
            <wp:extent cx="5731510" cy="2422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F863" w14:textId="77777777" w:rsidR="00EA40ED" w:rsidRPr="00EA40ED" w:rsidRDefault="00EA40ED" w:rsidP="00EA40ED">
      <w:pPr>
        <w:rPr>
          <w:lang w:eastAsia="zh-CN"/>
        </w:rPr>
      </w:pPr>
      <w:r w:rsidRPr="00EA40ED">
        <w:rPr>
          <w:lang w:eastAsia="zh-CN"/>
        </w:rPr>
        <w:t>代</w:t>
      </w:r>
      <w:r w:rsidRPr="00EA40ED">
        <w:rPr>
          <w:rFonts w:ascii="새굴림" w:eastAsia="새굴림" w:hAnsi="새굴림" w:cs="새굴림" w:hint="eastAsia"/>
          <w:lang w:eastAsia="zh-CN"/>
        </w:rPr>
        <w:t>码运</w:t>
      </w:r>
      <w:r w:rsidRPr="00EA40ED">
        <w:rPr>
          <w:rFonts w:hint="eastAsia"/>
          <w:lang w:eastAsia="zh-CN"/>
        </w:rPr>
        <w:t>行截</w:t>
      </w:r>
      <w:r w:rsidRPr="00EA40ED">
        <w:rPr>
          <w:rFonts w:ascii="새굴림" w:eastAsia="새굴림" w:hAnsi="새굴림" w:cs="새굴림" w:hint="eastAsia"/>
          <w:lang w:eastAsia="zh-CN"/>
        </w:rPr>
        <w:t>图</w:t>
      </w:r>
      <w:r w:rsidRPr="00EA40ED">
        <w:rPr>
          <w:lang w:eastAsia="zh-CN"/>
        </w:rPr>
        <w:t xml:space="preserve"> ==（AC代</w:t>
      </w:r>
      <w:r w:rsidRPr="00EA40ED">
        <w:rPr>
          <w:rFonts w:ascii="새굴림" w:eastAsia="새굴림" w:hAnsi="새굴림" w:cs="새굴림" w:hint="eastAsia"/>
          <w:lang w:eastAsia="zh-CN"/>
        </w:rPr>
        <w:t>码</w:t>
      </w:r>
      <w:r w:rsidRPr="00EA40ED">
        <w:rPr>
          <w:rFonts w:hint="eastAsia"/>
          <w:lang w:eastAsia="zh-CN"/>
        </w:rPr>
        <w:t>截</w:t>
      </w:r>
      <w:r w:rsidRPr="00EA40ED">
        <w:rPr>
          <w:rFonts w:ascii="새굴림" w:eastAsia="새굴림" w:hAnsi="새굴림" w:cs="새굴림" w:hint="eastAsia"/>
          <w:lang w:eastAsia="zh-CN"/>
        </w:rPr>
        <w:t>图</w:t>
      </w:r>
      <w:r w:rsidRPr="00EA40ED">
        <w:rPr>
          <w:rFonts w:hint="eastAsia"/>
          <w:lang w:eastAsia="zh-CN"/>
        </w:rPr>
        <w:t>，至少包含有</w:t>
      </w:r>
      <w:r w:rsidRPr="00EA40ED">
        <w:rPr>
          <w:lang w:eastAsia="zh-CN"/>
        </w:rPr>
        <w:t>"Accepted"）==</w:t>
      </w:r>
    </w:p>
    <w:p w14:paraId="7339ECF7" w14:textId="77777777" w:rsidR="00EA40ED" w:rsidRPr="00EA40ED" w:rsidRDefault="00EA40ED" w:rsidP="00EA40ED">
      <w:pPr>
        <w:rPr>
          <w:lang w:eastAsia="zh-CN"/>
        </w:rPr>
      </w:pPr>
      <w:r w:rsidRPr="00EA40ED">
        <w:rPr>
          <w:lang w:eastAsia="zh-CN"/>
        </w:rPr>
        <w:t xml:space="preserve">M28700: </w:t>
      </w:r>
      <w:r w:rsidRPr="00EA40ED">
        <w:rPr>
          <w:rFonts w:ascii="새굴림" w:eastAsia="새굴림" w:hAnsi="새굴림" w:cs="새굴림" w:hint="eastAsia"/>
          <w:lang w:eastAsia="zh-CN"/>
        </w:rPr>
        <w:t>罗马数</w:t>
      </w:r>
      <w:r w:rsidRPr="00EA40ED">
        <w:rPr>
          <w:rFonts w:hint="eastAsia"/>
          <w:lang w:eastAsia="zh-CN"/>
        </w:rPr>
        <w:t>字</w:t>
      </w:r>
      <w:r w:rsidRPr="00EA40ED">
        <w:rPr>
          <w:rFonts w:ascii="새굴림" w:eastAsia="새굴림" w:hAnsi="새굴림" w:cs="새굴림" w:hint="eastAsia"/>
          <w:lang w:eastAsia="zh-CN"/>
        </w:rPr>
        <w:t>与</w:t>
      </w:r>
      <w:r w:rsidRPr="00EA40ED">
        <w:rPr>
          <w:rFonts w:hint="eastAsia"/>
          <w:lang w:eastAsia="zh-CN"/>
        </w:rPr>
        <w:t>整</w:t>
      </w:r>
      <w:r w:rsidRPr="00EA40ED">
        <w:rPr>
          <w:rFonts w:ascii="새굴림" w:eastAsia="새굴림" w:hAnsi="새굴림" w:cs="새굴림" w:hint="eastAsia"/>
          <w:lang w:eastAsia="zh-CN"/>
        </w:rPr>
        <w:t>数</w:t>
      </w:r>
      <w:r w:rsidRPr="00EA40ED">
        <w:rPr>
          <w:rFonts w:hint="eastAsia"/>
          <w:lang w:eastAsia="zh-CN"/>
        </w:rPr>
        <w:t>的</w:t>
      </w:r>
      <w:r w:rsidRPr="00EA40ED">
        <w:rPr>
          <w:rFonts w:ascii="새굴림" w:eastAsia="새굴림" w:hAnsi="새굴림" w:cs="새굴림" w:hint="eastAsia"/>
          <w:lang w:eastAsia="zh-CN"/>
        </w:rPr>
        <w:t>转换</w:t>
      </w:r>
    </w:p>
    <w:p w14:paraId="1044BB5E" w14:textId="77777777" w:rsidR="00EA40ED" w:rsidRPr="00EA40ED" w:rsidRDefault="00683CE9" w:rsidP="00EA40ED">
      <w:hyperlink r:id="rId13" w:history="1">
        <w:r w:rsidR="00EA40ED" w:rsidRPr="00EA40ED">
          <w:rPr>
            <w:rStyle w:val="a5"/>
          </w:rPr>
          <w:t>http://cs101.openjudge.cn/practice/28700/</w:t>
        </w:r>
      </w:hyperlink>
    </w:p>
    <w:p w14:paraId="37D4AD89" w14:textId="77777777" w:rsidR="00EA40ED" w:rsidRPr="00EA40ED" w:rsidRDefault="00EA40ED" w:rsidP="00EA40ED">
      <w:r w:rsidRPr="00EA40ED">
        <w:t>思路：</w:t>
      </w:r>
    </w:p>
    <w:p w14:paraId="751236EF" w14:textId="3602B224" w:rsidR="00EA40ED" w:rsidRDefault="00EA40ED" w:rsidP="00EA40ED">
      <w:pPr>
        <w:rPr>
          <w:rFonts w:ascii="새굴림" w:eastAsia="새굴림" w:hAnsi="새굴림" w:cs="새굴림"/>
        </w:rPr>
      </w:pPr>
      <w:r w:rsidRPr="00EA40ED">
        <w:t>代</w:t>
      </w:r>
      <w:r w:rsidRPr="00EA40ED">
        <w:rPr>
          <w:rFonts w:ascii="새굴림" w:eastAsia="새굴림" w:hAnsi="새굴림" w:cs="새굴림" w:hint="eastAsia"/>
        </w:rPr>
        <w:t>码</w:t>
      </w:r>
    </w:p>
    <w:p w14:paraId="2078EFE3" w14:textId="06A26439" w:rsidR="00EA40ED" w:rsidRPr="00EA40ED" w:rsidRDefault="00EA40ED" w:rsidP="00EA40ED">
      <w:r>
        <w:rPr>
          <w:rFonts w:hint="eastAsia"/>
          <w:noProof/>
        </w:rPr>
        <w:drawing>
          <wp:inline distT="0" distB="0" distL="0" distR="0" wp14:anchorId="1EEB830D" wp14:editId="30ED9F89">
            <wp:extent cx="5731510" cy="3988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6AAE" w14:textId="4AABE5DA" w:rsidR="00EA40ED" w:rsidRDefault="00EA40ED" w:rsidP="00EA40ED">
      <w:r w:rsidRPr="00EA40ED">
        <w:t xml:space="preserve"># </w:t>
      </w:r>
    </w:p>
    <w:p w14:paraId="3F9DB92F" w14:textId="0CB164CE" w:rsidR="00EA40ED" w:rsidRPr="00EA40ED" w:rsidRDefault="00EA40ED" w:rsidP="00EA40ED">
      <w:r w:rsidRPr="00EA40ED">
        <w:rPr>
          <w:noProof/>
        </w:rPr>
        <w:lastRenderedPageBreak/>
        <w:drawing>
          <wp:inline distT="0" distB="0" distL="0" distR="0" wp14:anchorId="0C74EAE3" wp14:editId="5AC79742">
            <wp:extent cx="5731510" cy="18008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78CA" w14:textId="77777777" w:rsidR="00EA40ED" w:rsidRPr="00EA40ED" w:rsidRDefault="00EA40ED" w:rsidP="00EA40ED">
      <w:r w:rsidRPr="00EA40ED">
        <w:t>代</w:t>
      </w:r>
      <w:r w:rsidRPr="00EA40ED">
        <w:rPr>
          <w:rFonts w:ascii="새굴림" w:eastAsia="새굴림" w:hAnsi="새굴림" w:cs="새굴림" w:hint="eastAsia"/>
        </w:rPr>
        <w:t>码运</w:t>
      </w:r>
      <w:r w:rsidRPr="00EA40ED">
        <w:rPr>
          <w:rFonts w:hint="eastAsia"/>
        </w:rPr>
        <w:t>行截</w:t>
      </w:r>
      <w:r w:rsidRPr="00EA40ED">
        <w:rPr>
          <w:rFonts w:ascii="새굴림" w:eastAsia="새굴림" w:hAnsi="새굴림" w:cs="새굴림" w:hint="eastAsia"/>
        </w:rPr>
        <w:t>图</w:t>
      </w:r>
      <w:r w:rsidRPr="00EA40ED">
        <w:t xml:space="preserve"> ==（AC代</w:t>
      </w:r>
      <w:r w:rsidRPr="00EA40ED">
        <w:rPr>
          <w:rFonts w:ascii="새굴림" w:eastAsia="새굴림" w:hAnsi="새굴림" w:cs="새굴림" w:hint="eastAsia"/>
        </w:rPr>
        <w:t>码</w:t>
      </w:r>
      <w:r w:rsidRPr="00EA40ED">
        <w:rPr>
          <w:rFonts w:hint="eastAsia"/>
        </w:rPr>
        <w:t>截</w:t>
      </w:r>
      <w:r w:rsidRPr="00EA40ED">
        <w:rPr>
          <w:rFonts w:ascii="새굴림" w:eastAsia="새굴림" w:hAnsi="새굴림" w:cs="새굴림" w:hint="eastAsia"/>
        </w:rPr>
        <w:t>图</w:t>
      </w:r>
      <w:r w:rsidRPr="00EA40ED">
        <w:rPr>
          <w:rFonts w:hint="eastAsia"/>
        </w:rPr>
        <w:t>，至少包含有</w:t>
      </w:r>
      <w:r w:rsidRPr="00EA40ED">
        <w:t>"Accepted"）==</w:t>
      </w:r>
    </w:p>
    <w:p w14:paraId="5A4DC695" w14:textId="77777777" w:rsidR="00EA40ED" w:rsidRPr="00EA40ED" w:rsidRDefault="00EA40ED" w:rsidP="00EA40ED">
      <w:r w:rsidRPr="00EA40ED">
        <w:t>*T25353: 排</w:t>
      </w:r>
      <w:r w:rsidRPr="00EA40ED">
        <w:rPr>
          <w:rFonts w:ascii="새굴림" w:eastAsia="새굴림" w:hAnsi="새굴림" w:cs="새굴림" w:hint="eastAsia"/>
        </w:rPr>
        <w:t>队</w:t>
      </w:r>
      <w:r w:rsidRPr="00EA40ED">
        <w:t xml:space="preserve"> （</w:t>
      </w:r>
      <w:r w:rsidRPr="00EA40ED">
        <w:rPr>
          <w:rFonts w:ascii="새굴림" w:eastAsia="새굴림" w:hAnsi="새굴림" w:cs="새굴림" w:hint="eastAsia"/>
        </w:rPr>
        <w:t>选</w:t>
      </w:r>
      <w:r w:rsidRPr="00EA40ED">
        <w:rPr>
          <w:rFonts w:hint="eastAsia"/>
        </w:rPr>
        <w:t>做）</w:t>
      </w:r>
    </w:p>
    <w:p w14:paraId="74C81CDD" w14:textId="77777777" w:rsidR="00EA40ED" w:rsidRPr="00EA40ED" w:rsidRDefault="00683CE9" w:rsidP="00EA40ED">
      <w:hyperlink r:id="rId16" w:history="1">
        <w:r w:rsidR="00EA40ED" w:rsidRPr="00EA40ED">
          <w:rPr>
            <w:rStyle w:val="a5"/>
          </w:rPr>
          <w:t>http://cs101.openjudge.cn/practice/25353/</w:t>
        </w:r>
      </w:hyperlink>
    </w:p>
    <w:p w14:paraId="3C084937" w14:textId="77777777" w:rsidR="00EA40ED" w:rsidRPr="00EA40ED" w:rsidRDefault="00EA40ED" w:rsidP="00EA40ED">
      <w:r w:rsidRPr="00EA40ED">
        <w:t>思路：</w:t>
      </w:r>
    </w:p>
    <w:p w14:paraId="24ED916F" w14:textId="77777777" w:rsidR="00EA40ED" w:rsidRPr="00EA40ED" w:rsidRDefault="00EA40ED" w:rsidP="00EA40ED">
      <w:r w:rsidRPr="00EA40ED">
        <w:t>代</w:t>
      </w:r>
      <w:r w:rsidRPr="00EA40ED">
        <w:rPr>
          <w:rFonts w:ascii="새굴림" w:eastAsia="새굴림" w:hAnsi="새굴림" w:cs="새굴림" w:hint="eastAsia"/>
        </w:rPr>
        <w:t>码</w:t>
      </w:r>
    </w:p>
    <w:p w14:paraId="48F1099E" w14:textId="77777777" w:rsidR="00EA40ED" w:rsidRPr="00EA40ED" w:rsidRDefault="00EA40ED" w:rsidP="00EA40ED">
      <w:pPr>
        <w:rPr>
          <w:lang w:eastAsia="zh-CN"/>
        </w:rPr>
      </w:pPr>
      <w:r w:rsidRPr="00EA40ED">
        <w:rPr>
          <w:lang w:eastAsia="zh-CN"/>
        </w:rPr>
        <w:t>代</w:t>
      </w:r>
      <w:r w:rsidRPr="00EA40ED">
        <w:rPr>
          <w:rFonts w:ascii="새굴림" w:eastAsia="새굴림" w:hAnsi="새굴림" w:cs="새굴림" w:hint="eastAsia"/>
          <w:lang w:eastAsia="zh-CN"/>
        </w:rPr>
        <w:t>码运</w:t>
      </w:r>
      <w:r w:rsidRPr="00EA40ED">
        <w:rPr>
          <w:rFonts w:hint="eastAsia"/>
          <w:lang w:eastAsia="zh-CN"/>
        </w:rPr>
        <w:t>行截</w:t>
      </w:r>
      <w:r w:rsidRPr="00EA40ED">
        <w:rPr>
          <w:rFonts w:ascii="새굴림" w:eastAsia="새굴림" w:hAnsi="새굴림" w:cs="새굴림" w:hint="eastAsia"/>
          <w:lang w:eastAsia="zh-CN"/>
        </w:rPr>
        <w:t>图</w:t>
      </w:r>
      <w:r w:rsidRPr="00EA40ED">
        <w:rPr>
          <w:lang w:eastAsia="zh-CN"/>
        </w:rPr>
        <w:t xml:space="preserve"> ==（AC代</w:t>
      </w:r>
      <w:r w:rsidRPr="00EA40ED">
        <w:rPr>
          <w:rFonts w:ascii="새굴림" w:eastAsia="새굴림" w:hAnsi="새굴림" w:cs="새굴림" w:hint="eastAsia"/>
          <w:lang w:eastAsia="zh-CN"/>
        </w:rPr>
        <w:t>码</w:t>
      </w:r>
      <w:r w:rsidRPr="00EA40ED">
        <w:rPr>
          <w:rFonts w:hint="eastAsia"/>
          <w:lang w:eastAsia="zh-CN"/>
        </w:rPr>
        <w:t>截</w:t>
      </w:r>
      <w:r w:rsidRPr="00EA40ED">
        <w:rPr>
          <w:rFonts w:ascii="새굴림" w:eastAsia="새굴림" w:hAnsi="새굴림" w:cs="새굴림" w:hint="eastAsia"/>
          <w:lang w:eastAsia="zh-CN"/>
        </w:rPr>
        <w:t>图</w:t>
      </w:r>
      <w:r w:rsidRPr="00EA40ED">
        <w:rPr>
          <w:rFonts w:hint="eastAsia"/>
          <w:lang w:eastAsia="zh-CN"/>
        </w:rPr>
        <w:t>，至少包含有</w:t>
      </w:r>
      <w:r w:rsidRPr="00EA40ED">
        <w:rPr>
          <w:lang w:eastAsia="zh-CN"/>
        </w:rPr>
        <w:t>"Accepted"）==</w:t>
      </w:r>
    </w:p>
    <w:p w14:paraId="620AD860" w14:textId="77777777" w:rsidR="00EA40ED" w:rsidRPr="00EA40ED" w:rsidRDefault="00EA40ED" w:rsidP="00EA40ED">
      <w:pPr>
        <w:rPr>
          <w:lang w:eastAsia="zh-CN"/>
        </w:rPr>
      </w:pPr>
      <w:r w:rsidRPr="00EA40ED">
        <w:rPr>
          <w:lang w:eastAsia="zh-CN"/>
        </w:rPr>
        <w:t xml:space="preserve">2. </w:t>
      </w:r>
      <w:r w:rsidRPr="00EA40ED">
        <w:rPr>
          <w:rFonts w:ascii="새굴림" w:eastAsia="새굴림" w:hAnsi="새굴림" w:cs="새굴림" w:hint="eastAsia"/>
          <w:lang w:eastAsia="zh-CN"/>
        </w:rPr>
        <w:t>学习总结</w:t>
      </w:r>
      <w:r w:rsidRPr="00EA40ED">
        <w:rPr>
          <w:rFonts w:hint="eastAsia"/>
          <w:lang w:eastAsia="zh-CN"/>
        </w:rPr>
        <w:t>和收</w:t>
      </w:r>
      <w:r w:rsidRPr="00EA40ED">
        <w:rPr>
          <w:rFonts w:ascii="새굴림" w:eastAsia="새굴림" w:hAnsi="새굴림" w:cs="새굴림" w:hint="eastAsia"/>
          <w:lang w:eastAsia="zh-CN"/>
        </w:rPr>
        <w:t>获</w:t>
      </w:r>
    </w:p>
    <w:p w14:paraId="551BBCE1" w14:textId="59B932A9" w:rsidR="00EA40ED" w:rsidRPr="00683CE9" w:rsidRDefault="00EA40ED" w:rsidP="00EA40ED">
      <w:pPr>
        <w:rPr>
          <w:rFonts w:eastAsia="DengXian" w:hint="eastAsia"/>
          <w:lang w:eastAsia="zh-CN"/>
        </w:rPr>
      </w:pPr>
      <w:r w:rsidRPr="00EA40ED">
        <w:rPr>
          <w:lang w:eastAsia="zh-CN"/>
        </w:rPr>
        <w:t>==</w:t>
      </w:r>
      <w:r w:rsidR="00683CE9">
        <w:rPr>
          <w:rFonts w:eastAsia="DengXian" w:hint="eastAsia"/>
          <w:lang w:eastAsia="zh-CN"/>
        </w:rPr>
        <w:t>对我来说，第一题中需要的函数还没掌握所以没成功写出来，其他的问题比较简答，但是罗马数字题写代码的时候需要考虑的细节比较多。通过做上面的几道题，掌握了一些写代码的过程种需要考虑的细节以及基本函数。</w:t>
      </w:r>
    </w:p>
    <w:p w14:paraId="3D739D34" w14:textId="77777777" w:rsidR="00482EA0" w:rsidRDefault="00482EA0">
      <w:pPr>
        <w:rPr>
          <w:lang w:eastAsia="zh-CN"/>
        </w:rPr>
      </w:pPr>
    </w:p>
    <w:sectPr w:rsidR="0048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ED"/>
    <w:rsid w:val="001014E7"/>
    <w:rsid w:val="00482EA0"/>
    <w:rsid w:val="00683CE9"/>
    <w:rsid w:val="0089789D"/>
    <w:rsid w:val="00BE6B44"/>
    <w:rsid w:val="00EA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C14"/>
  <w15:chartTrackingRefBased/>
  <w15:docId w15:val="{CF70ADB3-173E-4D27-A357-A415D0C6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0"/>
    <w:uiPriority w:val="9"/>
    <w:qFormat/>
    <w:rsid w:val="00EA40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A40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EA40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40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A40E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EA40ED"/>
    <w:rPr>
      <w:rFonts w:ascii="굴림" w:eastAsia="굴림" w:hAnsi="굴림" w:cs="굴림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EA40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40ED"/>
    <w:rPr>
      <w:b/>
      <w:bCs/>
    </w:rPr>
  </w:style>
  <w:style w:type="character" w:styleId="a5">
    <w:name w:val="Hyperlink"/>
    <w:basedOn w:val="a0"/>
    <w:uiPriority w:val="99"/>
    <w:unhideWhenUsed/>
    <w:rsid w:val="00EA40E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4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40ED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">
    <w:name w:val="pl-c"/>
    <w:basedOn w:val="a0"/>
    <w:rsid w:val="00EA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28664/" TargetMode="External"/><Relationship Id="rId13" Type="http://schemas.openxmlformats.org/officeDocument/2006/relationships/hyperlink" Target="http://cs101.openjudge.cn/practice/28700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s101.openjudge.cn/practice/25353/" TargetMode="Externa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28691/" TargetMode="External"/><Relationship Id="rId11" Type="http://schemas.openxmlformats.org/officeDocument/2006/relationships/hyperlink" Target="http://cs101.openjudge.cn/practice/28678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://cs101.openjudge.cn/practice/28674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2</cp:revision>
  <dcterms:created xsi:type="dcterms:W3CDTF">2024-10-11T04:29:00Z</dcterms:created>
  <dcterms:modified xsi:type="dcterms:W3CDTF">2024-10-14T07:31:00Z</dcterms:modified>
</cp:coreProperties>
</file>