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1DD" w:rsidRDefault="007C5787" w:rsidP="007C5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</w:t>
      </w:r>
      <w:r>
        <w:t>打开后，不能平铺</w:t>
      </w:r>
      <w:r>
        <w:rPr>
          <w:rFonts w:hint="eastAsia"/>
        </w:rPr>
        <w:t>，</w:t>
      </w:r>
      <w:r>
        <w:t>总是挤在左上侧，右侧空白，很不美观，需要改进。</w:t>
      </w:r>
    </w:p>
    <w:p w:rsidR="007C5787" w:rsidRDefault="007C5787" w:rsidP="007C5787">
      <w:r>
        <w:rPr>
          <w:noProof/>
        </w:rPr>
        <w:drawing>
          <wp:inline distT="0" distB="0" distL="0" distR="0" wp14:anchorId="617A81E0" wp14:editId="5DFC281A">
            <wp:extent cx="5274310" cy="2808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87" w:rsidRDefault="007C5787" w:rsidP="007C5787"/>
    <w:p w:rsidR="007C5787" w:rsidRDefault="007C5787" w:rsidP="007C5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t>的</w:t>
      </w:r>
      <w:r>
        <w:rPr>
          <w:rFonts w:hint="eastAsia"/>
        </w:rPr>
        <w:t>这个</w:t>
      </w:r>
      <w:r>
        <w:t>时间是什么意思？既</w:t>
      </w:r>
      <w:proofErr w:type="gramStart"/>
      <w:r>
        <w:t>不</w:t>
      </w:r>
      <w:proofErr w:type="gramEnd"/>
      <w:r>
        <w:t>可选</w:t>
      </w:r>
      <w:r>
        <w:rPr>
          <w:rFonts w:hint="eastAsia"/>
        </w:rPr>
        <w:t>，</w:t>
      </w:r>
      <w:r>
        <w:t>又不能变化</w:t>
      </w:r>
    </w:p>
    <w:p w:rsidR="007C5787" w:rsidRDefault="007C5787" w:rsidP="007C57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64F778" wp14:editId="5B5E8F2C">
            <wp:extent cx="2553056" cy="13717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87" w:rsidRDefault="007C5787" w:rsidP="007C5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工序</w:t>
      </w:r>
      <w:r>
        <w:t>切换与表格分开</w:t>
      </w:r>
      <w:r>
        <w:rPr>
          <w:rFonts w:hint="eastAsia"/>
        </w:rPr>
        <w:t>。</w:t>
      </w:r>
    </w:p>
    <w:p w:rsidR="007C5787" w:rsidRDefault="007C5787" w:rsidP="007C57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F343B4" wp14:editId="5751AB9E">
            <wp:extent cx="5274310" cy="3514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87" w:rsidRDefault="007C5787" w:rsidP="007C5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各</w:t>
      </w:r>
      <w:r>
        <w:t>大项中的</w:t>
      </w:r>
      <w:r>
        <w:rPr>
          <w:rFonts w:hint="eastAsia"/>
        </w:rPr>
        <w:t>不必要</w:t>
      </w:r>
      <w:r>
        <w:t>选项全部删除。比如</w:t>
      </w:r>
      <w:r>
        <w:rPr>
          <w:rFonts w:hint="eastAsia"/>
        </w:rPr>
        <w:t>计量管理只有</w:t>
      </w:r>
      <w:r>
        <w:t>其本身，没有子选项</w:t>
      </w:r>
      <w:r>
        <w:rPr>
          <w:rFonts w:hint="eastAsia"/>
        </w:rPr>
        <w:t>。</w:t>
      </w:r>
    </w:p>
    <w:p w:rsidR="007C5787" w:rsidRDefault="007C5787" w:rsidP="007C5787">
      <w:r>
        <w:rPr>
          <w:noProof/>
        </w:rPr>
        <w:drawing>
          <wp:inline distT="0" distB="0" distL="0" distR="0" wp14:anchorId="599A9CE3" wp14:editId="7AFE7B45">
            <wp:extent cx="2362530" cy="315321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87" w:rsidRDefault="007C5787" w:rsidP="00CB20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能源实绩</w:t>
      </w:r>
      <w:r>
        <w:t>的表，</w:t>
      </w:r>
      <w:r>
        <w:rPr>
          <w:rFonts w:hint="eastAsia"/>
        </w:rPr>
        <w:t>可以单</w:t>
      </w:r>
      <w:r>
        <w:t>向</w:t>
      </w:r>
      <w:r>
        <w:rPr>
          <w:rFonts w:hint="eastAsia"/>
        </w:rPr>
        <w:t>排</w:t>
      </w:r>
      <w:r>
        <w:t>两个，纵向三排，这样更美观</w:t>
      </w:r>
      <w:r>
        <w:rPr>
          <w:rFonts w:hint="eastAsia"/>
        </w:rPr>
        <w:t>。</w:t>
      </w:r>
    </w:p>
    <w:p w:rsidR="00CB20D1" w:rsidRDefault="00CB20D1" w:rsidP="00CB20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能源对标</w:t>
      </w:r>
      <w:r>
        <w:t>的表格里，是【</w:t>
      </w:r>
      <w:r>
        <w:rPr>
          <w:rFonts w:hint="eastAsia"/>
        </w:rPr>
        <w:t>万元</w:t>
      </w:r>
      <w:r>
        <w:t>产值能耗对标</w:t>
      </w:r>
      <w:r>
        <w:rPr>
          <w:rFonts w:hint="eastAsia"/>
        </w:rPr>
        <w:t>】</w:t>
      </w:r>
      <w:r>
        <w:t>和</w:t>
      </w:r>
      <w:r>
        <w:rPr>
          <w:rFonts w:hint="eastAsia"/>
        </w:rPr>
        <w:t>【</w:t>
      </w:r>
      <w:r>
        <w:rPr>
          <w:rFonts w:hint="eastAsia"/>
        </w:rPr>
        <w:t>重量</w:t>
      </w:r>
      <w:r>
        <w:t>箱综合能耗对标</w:t>
      </w:r>
      <w:r>
        <w:t>】</w:t>
      </w:r>
    </w:p>
    <w:p w:rsidR="00CB20D1" w:rsidRDefault="00CB20D1" w:rsidP="00CB20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成本</w:t>
      </w:r>
      <w:r>
        <w:t>分析的表格也要修改</w:t>
      </w:r>
    </w:p>
    <w:p w:rsidR="00CB20D1" w:rsidRDefault="00CB20D1" w:rsidP="00CB20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另外</w:t>
      </w:r>
      <w:r>
        <w:t>这个草案基本是挺好的，要修改的</w:t>
      </w:r>
      <w:r>
        <w:rPr>
          <w:rFonts w:hint="eastAsia"/>
        </w:rPr>
        <w:t>内容</w:t>
      </w:r>
      <w:r>
        <w:t>可能</w:t>
      </w:r>
      <w:r>
        <w:rPr>
          <w:rFonts w:hint="eastAsia"/>
        </w:rPr>
        <w:t>不多</w:t>
      </w:r>
      <w:r>
        <w:t>也不麻烦了。</w:t>
      </w:r>
      <w:r>
        <w:rPr>
          <w:rFonts w:hint="eastAsia"/>
        </w:rPr>
        <w:t>图标</w:t>
      </w:r>
      <w:r>
        <w:t>应该再优化</w:t>
      </w:r>
      <w:r>
        <w:rPr>
          <w:rFonts w:hint="eastAsia"/>
        </w:rPr>
        <w:t>美观</w:t>
      </w:r>
      <w:r>
        <w:t>一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LD</w:t>
      </w:r>
      <w:r>
        <w:rPr>
          <w:rFonts w:hint="eastAsia"/>
        </w:rPr>
        <w:t>就</w:t>
      </w:r>
      <w:r>
        <w:t>喜欢直观的东西</w:t>
      </w:r>
      <w:r>
        <w:rPr>
          <w:rFonts w:hint="eastAsia"/>
        </w:rPr>
        <w:t>，可以</w:t>
      </w:r>
      <w:r>
        <w:t>直接在</w:t>
      </w:r>
      <w:r>
        <w:t>excel</w:t>
      </w:r>
      <w:r>
        <w:t>里做个</w:t>
      </w:r>
      <w:r>
        <w:rPr>
          <w:rFonts w:hint="eastAsia"/>
        </w:rPr>
        <w:t>饼状图</w:t>
      </w:r>
      <w:r>
        <w:t>，然后</w:t>
      </w:r>
      <w:r>
        <w:rPr>
          <w:rFonts w:hint="eastAsia"/>
        </w:rPr>
        <w:t>粘贴</w:t>
      </w:r>
      <w:r>
        <w:t>进去，类似这样的方法，仅供参考</w:t>
      </w:r>
      <w:bookmarkStart w:id="0" w:name="_GoBack"/>
      <w:bookmarkEnd w:id="0"/>
    </w:p>
    <w:sectPr w:rsidR="00CB2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F6B06"/>
    <w:multiLevelType w:val="hybridMultilevel"/>
    <w:tmpl w:val="9F225AE6"/>
    <w:lvl w:ilvl="0" w:tplc="24482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78"/>
    <w:rsid w:val="004D0678"/>
    <w:rsid w:val="007C5787"/>
    <w:rsid w:val="00A601DD"/>
    <w:rsid w:val="00C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BB726-53BC-4645-AF9F-F90A3134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2016-03-21T00:38:00Z</dcterms:created>
  <dcterms:modified xsi:type="dcterms:W3CDTF">2016-03-21T00:53:00Z</dcterms:modified>
</cp:coreProperties>
</file>