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8AB53" w14:textId="1F105FD9" w:rsidR="002E558C" w:rsidRDefault="00757113">
      <w:pPr>
        <w:rPr>
          <w:rFonts w:hint="eastAsia"/>
        </w:rPr>
      </w:pPr>
      <w:r>
        <w:rPr>
          <w:rFonts w:hint="eastAsia"/>
        </w:rPr>
        <w:t>大整数加法：</w:t>
      </w:r>
      <w:r>
        <w:br/>
      </w:r>
      <w:r>
        <w:tab/>
      </w:r>
      <w:r>
        <w:rPr>
          <w:rFonts w:hint="eastAsia"/>
        </w:rPr>
        <w:t>建立两个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用于保存操作数，再新建一个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用于保存结果。先把两个大整数从高位到低位依次入栈S</w:t>
      </w:r>
      <w:r>
        <w:t>1</w:t>
      </w:r>
      <w:r>
        <w:rPr>
          <w:rFonts w:hint="eastAsia"/>
        </w:rPr>
        <w:t>和S</w:t>
      </w:r>
      <w:r>
        <w:t>2</w:t>
      </w:r>
      <w:bookmarkStart w:id="0" w:name="_GoBack"/>
      <w:bookmarkEnd w:id="0"/>
    </w:p>
    <w:sectPr w:rsidR="002E5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A5"/>
    <w:rsid w:val="002E558C"/>
    <w:rsid w:val="00757113"/>
    <w:rsid w:val="008024A5"/>
    <w:rsid w:val="00EA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3811"/>
  <w15:chartTrackingRefBased/>
  <w15:docId w15:val="{2A4602E2-B3FF-41FE-8655-CD803166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Lumos Frisk</dc:creator>
  <cp:keywords/>
  <dc:description/>
  <cp:lastModifiedBy>Lumos Frisk</cp:lastModifiedBy>
  <cp:revision>3</cp:revision>
  <dcterms:created xsi:type="dcterms:W3CDTF">2017-12-15T00:34:00Z</dcterms:created>
  <dcterms:modified xsi:type="dcterms:W3CDTF">2017-12-15T01:41:00Z</dcterms:modified>
</cp:coreProperties>
</file>