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9" w:type="dxa"/>
        <w:tblInd w:w="-142" w:type="dxa"/>
        <w:tblLook w:val="0000" w:firstRow="0" w:lastRow="0" w:firstColumn="0" w:lastColumn="0" w:noHBand="0" w:noVBand="0"/>
      </w:tblPr>
      <w:tblGrid>
        <w:gridCol w:w="3403"/>
        <w:gridCol w:w="6136"/>
      </w:tblGrid>
      <w:tr w:rsidR="00063AC3" w:rsidRPr="00063AC3" w14:paraId="363D65EA" w14:textId="77777777" w:rsidTr="007E6B5A">
        <w:tc>
          <w:tcPr>
            <w:tcW w:w="3403" w:type="dxa"/>
          </w:tcPr>
          <w:p w14:paraId="5AD02983" w14:textId="77777777" w:rsidR="007E6B5A" w:rsidRPr="00063AC3" w:rsidRDefault="007E6B5A" w:rsidP="007E6B5A">
            <w:pPr>
              <w:spacing w:after="0" w:line="240" w:lineRule="auto"/>
              <w:jc w:val="center"/>
              <w:rPr>
                <w:rFonts w:cs="Times New Roman"/>
                <w:b/>
                <w:bCs/>
                <w:sz w:val="26"/>
                <w:szCs w:val="26"/>
              </w:rPr>
            </w:pPr>
            <w:r w:rsidRPr="00063AC3">
              <w:rPr>
                <w:rFonts w:cs="Times New Roman"/>
                <w:b/>
                <w:bCs/>
                <w:sz w:val="26"/>
                <w:szCs w:val="26"/>
              </w:rPr>
              <w:t>HỘI ĐỒNG NHÂN DÂN</w:t>
            </w:r>
          </w:p>
          <w:p w14:paraId="02451B41" w14:textId="75FBAE39" w:rsidR="007E6B5A" w:rsidRPr="00063AC3" w:rsidRDefault="007E6B5A" w:rsidP="00606D72">
            <w:pPr>
              <w:spacing w:after="0" w:line="240" w:lineRule="auto"/>
              <w:jc w:val="center"/>
              <w:rPr>
                <w:rFonts w:cs="Times New Roman"/>
                <w:b/>
                <w:bCs/>
                <w:sz w:val="26"/>
                <w:szCs w:val="26"/>
              </w:rPr>
            </w:pPr>
            <w:r w:rsidRPr="00063AC3">
              <w:rPr>
                <w:rFonts w:cs="Times New Roman"/>
                <w:b/>
                <w:bCs/>
                <w:sz w:val="26"/>
                <w:szCs w:val="26"/>
              </w:rPr>
              <w:t xml:space="preserve">TỈNH </w:t>
            </w:r>
            <w:r w:rsidR="00606D72" w:rsidRPr="00063AC3">
              <w:rPr>
                <w:rFonts w:cs="Times New Roman"/>
                <w:b/>
                <w:bCs/>
                <w:sz w:val="26"/>
                <w:szCs w:val="26"/>
              </w:rPr>
              <w:t>QUẢNG NGÃI</w:t>
            </w:r>
          </w:p>
        </w:tc>
        <w:tc>
          <w:tcPr>
            <w:tcW w:w="6136" w:type="dxa"/>
          </w:tcPr>
          <w:p w14:paraId="72861F8E" w14:textId="77777777" w:rsidR="007E6B5A" w:rsidRPr="00063AC3" w:rsidRDefault="007E6B5A" w:rsidP="007E6B5A">
            <w:pPr>
              <w:spacing w:after="0" w:line="240" w:lineRule="auto"/>
              <w:jc w:val="center"/>
              <w:rPr>
                <w:rFonts w:cs="Times New Roman"/>
                <w:b/>
                <w:bCs/>
                <w:sz w:val="26"/>
                <w:szCs w:val="26"/>
              </w:rPr>
            </w:pPr>
            <w:r w:rsidRPr="00063AC3">
              <w:rPr>
                <w:rFonts w:cs="Times New Roman"/>
                <w:b/>
                <w:bCs/>
                <w:sz w:val="26"/>
                <w:szCs w:val="26"/>
              </w:rPr>
              <w:t>CỘNG HÒA XÃ HỘI CHỦ NGHĨA VIỆT NAM</w:t>
            </w:r>
          </w:p>
          <w:p w14:paraId="30332C76" w14:textId="1E758732" w:rsidR="007E6B5A" w:rsidRPr="00063AC3" w:rsidRDefault="007E6B5A" w:rsidP="007E6B5A">
            <w:pPr>
              <w:spacing w:after="0" w:line="240" w:lineRule="auto"/>
              <w:jc w:val="center"/>
              <w:rPr>
                <w:rFonts w:cs="Times New Roman"/>
                <w:b/>
                <w:bCs/>
                <w:sz w:val="26"/>
                <w:szCs w:val="26"/>
              </w:rPr>
            </w:pPr>
            <w:r w:rsidRPr="00063AC3">
              <w:rPr>
                <w:rFonts w:cs="Times New Roman"/>
                <w:b/>
                <w:bCs/>
                <w:sz w:val="26"/>
                <w:szCs w:val="26"/>
              </w:rPr>
              <w:t>Độc lập - Tự do - Hạnh phúc</w:t>
            </w:r>
          </w:p>
        </w:tc>
      </w:tr>
      <w:tr w:rsidR="00063AC3" w:rsidRPr="00063AC3" w14:paraId="5A15A5BF" w14:textId="77777777" w:rsidTr="007E6B5A">
        <w:tc>
          <w:tcPr>
            <w:tcW w:w="3403" w:type="dxa"/>
          </w:tcPr>
          <w:p w14:paraId="3EC892A5" w14:textId="7E9CC128" w:rsidR="007E6B5A" w:rsidRPr="00063AC3" w:rsidRDefault="007E6B5A" w:rsidP="007E6B5A">
            <w:pPr>
              <w:pStyle w:val="Heading2"/>
              <w:spacing w:before="240" w:after="0" w:line="240" w:lineRule="auto"/>
              <w:jc w:val="center"/>
              <w:rPr>
                <w:rFonts w:ascii="Times New Roman" w:hAnsi="Times New Roman" w:cs="Times New Roman"/>
                <w:color w:val="auto"/>
                <w:sz w:val="26"/>
                <w:szCs w:val="26"/>
              </w:rPr>
            </w:pPr>
            <w:r w:rsidRPr="00063AC3">
              <w:rPr>
                <w:rFonts w:ascii="Times New Roman" w:hAnsi="Times New Roman" w:cs="Times New Roman"/>
                <w:noProof/>
                <w:color w:val="auto"/>
                <w:sz w:val="26"/>
                <w:szCs w:val="26"/>
              </w:rPr>
              <mc:AlternateContent>
                <mc:Choice Requires="wps">
                  <w:drawing>
                    <wp:anchor distT="0" distB="0" distL="114300" distR="114300" simplePos="0" relativeHeight="251663360" behindDoc="0" locked="0" layoutInCell="1" allowOverlap="1" wp14:anchorId="5EFB6150" wp14:editId="62A9CC2D">
                      <wp:simplePos x="0" y="0"/>
                      <wp:positionH relativeFrom="column">
                        <wp:posOffset>594995</wp:posOffset>
                      </wp:positionH>
                      <wp:positionV relativeFrom="paragraph">
                        <wp:posOffset>29210</wp:posOffset>
                      </wp:positionV>
                      <wp:extent cx="768928" cy="0"/>
                      <wp:effectExtent l="0" t="0" r="31750" b="19050"/>
                      <wp:wrapNone/>
                      <wp:docPr id="725014473" name="Straight Connector 1"/>
                      <wp:cNvGraphicFramePr/>
                      <a:graphic xmlns:a="http://schemas.openxmlformats.org/drawingml/2006/main">
                        <a:graphicData uri="http://schemas.microsoft.com/office/word/2010/wordprocessingShape">
                          <wps:wsp>
                            <wps:cNvCnPr/>
                            <wps:spPr>
                              <a:xfrm>
                                <a:off x="0" y="0"/>
                                <a:ext cx="7689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FE01F5"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6.85pt,2.3pt" to="107.4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" strokecolor="black [3200]" strokeweight=".5pt">
                      <v:stroke joinstyle="miter"/>
                    </v:line>
                  </w:pict>
                </mc:Fallback>
              </mc:AlternateContent>
            </w:r>
            <w:r w:rsidRPr="00063AC3">
              <w:rPr>
                <w:rFonts w:ascii="Times New Roman" w:hAnsi="Times New Roman" w:cs="Times New Roman"/>
                <w:color w:val="auto"/>
                <w:sz w:val="26"/>
                <w:szCs w:val="26"/>
              </w:rPr>
              <w:t>Số</w:t>
            </w:r>
            <w:r w:rsidR="007A3B3E">
              <w:rPr>
                <w:rFonts w:ascii="Times New Roman" w:hAnsi="Times New Roman" w:cs="Times New Roman"/>
                <w:color w:val="auto"/>
                <w:sz w:val="26"/>
                <w:szCs w:val="26"/>
              </w:rPr>
              <w:t>:  74</w:t>
            </w:r>
            <w:r w:rsidR="00F44696" w:rsidRPr="00063AC3">
              <w:rPr>
                <w:rFonts w:ascii="Times New Roman" w:hAnsi="Times New Roman" w:cs="Times New Roman"/>
                <w:color w:val="auto"/>
                <w:sz w:val="26"/>
                <w:szCs w:val="26"/>
              </w:rPr>
              <w:t>/2026</w:t>
            </w:r>
            <w:r w:rsidRPr="00063AC3">
              <w:rPr>
                <w:rFonts w:ascii="Times New Roman" w:hAnsi="Times New Roman" w:cs="Times New Roman"/>
                <w:color w:val="auto"/>
                <w:sz w:val="26"/>
                <w:szCs w:val="26"/>
              </w:rPr>
              <w:t>/NQ-HĐND</w:t>
            </w:r>
          </w:p>
        </w:tc>
        <w:tc>
          <w:tcPr>
            <w:tcW w:w="6136" w:type="dxa"/>
          </w:tcPr>
          <w:p w14:paraId="2FAEA5A6" w14:textId="64DA89F3" w:rsidR="007E6B5A" w:rsidRPr="00063AC3" w:rsidRDefault="007E6B5A" w:rsidP="00606D72">
            <w:pPr>
              <w:pStyle w:val="Heading5"/>
              <w:spacing w:before="240" w:after="0" w:line="240" w:lineRule="auto"/>
              <w:jc w:val="center"/>
              <w:rPr>
                <w:rFonts w:ascii="Times New Roman" w:hAnsi="Times New Roman" w:cs="Times New Roman"/>
                <w:i/>
                <w:iCs/>
                <w:color w:val="auto"/>
                <w:sz w:val="26"/>
                <w:szCs w:val="26"/>
              </w:rPr>
            </w:pPr>
            <w:r w:rsidRPr="00063AC3">
              <w:rPr>
                <w:rFonts w:ascii="Times New Roman" w:hAnsi="Times New Roman" w:cs="Times New Roman"/>
                <w:i/>
                <w:iCs/>
                <w:noProof/>
                <w:color w:val="auto"/>
                <w:sz w:val="26"/>
                <w:szCs w:val="26"/>
              </w:rPr>
              <mc:AlternateContent>
                <mc:Choice Requires="wps">
                  <w:drawing>
                    <wp:anchor distT="0" distB="0" distL="114300" distR="114300" simplePos="0" relativeHeight="251664384" behindDoc="0" locked="0" layoutInCell="1" allowOverlap="1" wp14:anchorId="385E00A8" wp14:editId="3177BCD4">
                      <wp:simplePos x="0" y="0"/>
                      <wp:positionH relativeFrom="column">
                        <wp:posOffset>922020</wp:posOffset>
                      </wp:positionH>
                      <wp:positionV relativeFrom="paragraph">
                        <wp:posOffset>41275</wp:posOffset>
                      </wp:positionV>
                      <wp:extent cx="1895475" cy="0"/>
                      <wp:effectExtent l="0" t="0" r="28575" b="19050"/>
                      <wp:wrapNone/>
                      <wp:docPr id="1148377289" name="Straight Connector 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DB9CA39"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6pt,3.25pt" to="221.8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" strokecolor="black [3200]" strokeweight=".5pt">
                      <v:stroke joinstyle="miter"/>
                    </v:line>
                  </w:pict>
                </mc:Fallback>
              </mc:AlternateContent>
            </w:r>
            <w:r w:rsidR="00606D72" w:rsidRPr="00063AC3">
              <w:rPr>
                <w:rFonts w:ascii="Times New Roman" w:hAnsi="Times New Roman" w:cs="Times New Roman"/>
                <w:i/>
                <w:iCs/>
                <w:color w:val="auto"/>
                <w:sz w:val="26"/>
                <w:szCs w:val="26"/>
              </w:rPr>
              <w:t>Quảng Ngãi</w:t>
            </w:r>
            <w:r w:rsidRPr="00063AC3">
              <w:rPr>
                <w:rFonts w:ascii="Times New Roman" w:hAnsi="Times New Roman" w:cs="Times New Roman"/>
                <w:i/>
                <w:iCs/>
                <w:color w:val="auto"/>
                <w:sz w:val="26"/>
                <w:szCs w:val="26"/>
              </w:rPr>
              <w:t xml:space="preserve">, ngày </w:t>
            </w:r>
            <w:r w:rsidR="00063AC3">
              <w:rPr>
                <w:rFonts w:ascii="Times New Roman" w:hAnsi="Times New Roman" w:cs="Times New Roman"/>
                <w:i/>
                <w:iCs/>
                <w:color w:val="auto"/>
                <w:sz w:val="26"/>
                <w:szCs w:val="26"/>
              </w:rPr>
              <w:t>17</w:t>
            </w:r>
            <w:r w:rsidRPr="00063AC3">
              <w:rPr>
                <w:rFonts w:ascii="Times New Roman" w:hAnsi="Times New Roman" w:cs="Times New Roman"/>
                <w:i/>
                <w:iCs/>
                <w:color w:val="auto"/>
                <w:sz w:val="26"/>
                <w:szCs w:val="26"/>
              </w:rPr>
              <w:t xml:space="preserve"> tháng </w:t>
            </w:r>
            <w:r w:rsidR="00063AC3">
              <w:rPr>
                <w:rFonts w:ascii="Times New Roman" w:hAnsi="Times New Roman" w:cs="Times New Roman"/>
                <w:i/>
                <w:iCs/>
                <w:color w:val="auto"/>
                <w:sz w:val="26"/>
                <w:szCs w:val="26"/>
              </w:rPr>
              <w:t xml:space="preserve">7 </w:t>
            </w:r>
            <w:r w:rsidRPr="00063AC3">
              <w:rPr>
                <w:rFonts w:ascii="Times New Roman" w:hAnsi="Times New Roman" w:cs="Times New Roman"/>
                <w:i/>
                <w:iCs/>
                <w:color w:val="auto"/>
                <w:sz w:val="26"/>
                <w:szCs w:val="26"/>
              </w:rPr>
              <w:t>năm 202</w:t>
            </w:r>
            <w:r w:rsidR="00606D72" w:rsidRPr="00063AC3">
              <w:rPr>
                <w:rFonts w:ascii="Times New Roman" w:hAnsi="Times New Roman" w:cs="Times New Roman"/>
                <w:i/>
                <w:iCs/>
                <w:color w:val="auto"/>
                <w:sz w:val="26"/>
                <w:szCs w:val="26"/>
              </w:rPr>
              <w:t>6</w:t>
            </w:r>
          </w:p>
        </w:tc>
      </w:tr>
    </w:tbl>
    <w:p w14:paraId="0B84856E" w14:textId="469C8884" w:rsidR="007E6B5A" w:rsidRPr="00063AC3" w:rsidRDefault="007E6B5A" w:rsidP="007E6B5A">
      <w:pPr>
        <w:jc w:val="center"/>
      </w:pPr>
    </w:p>
    <w:p w14:paraId="75FF75CB" w14:textId="77777777" w:rsidR="007E6B5A" w:rsidRPr="00063AC3" w:rsidRDefault="007E6B5A" w:rsidP="007E6B5A">
      <w:pPr>
        <w:jc w:val="center"/>
        <w:rPr>
          <w:vanish/>
        </w:rPr>
      </w:pPr>
    </w:p>
    <w:p w14:paraId="6456ECB9" w14:textId="77777777" w:rsidR="007E6B5A" w:rsidRPr="00063AC3" w:rsidRDefault="007E6B5A" w:rsidP="007E6B5A">
      <w:pPr>
        <w:spacing w:after="0" w:line="240" w:lineRule="auto"/>
        <w:jc w:val="center"/>
        <w:rPr>
          <w:b/>
          <w:szCs w:val="28"/>
        </w:rPr>
      </w:pPr>
      <w:r w:rsidRPr="00063AC3">
        <w:rPr>
          <w:b/>
          <w:szCs w:val="28"/>
        </w:rPr>
        <w:t>NGHỊ QUYẾT</w:t>
      </w:r>
    </w:p>
    <w:p w14:paraId="61673D7A" w14:textId="134C9DF8" w:rsidR="00944819" w:rsidRPr="00063AC3" w:rsidRDefault="00944819" w:rsidP="00B3295F">
      <w:pPr>
        <w:spacing w:after="0" w:line="240" w:lineRule="auto"/>
        <w:jc w:val="center"/>
        <w:rPr>
          <w:rFonts w:ascii="Times New Roman Bold" w:hAnsi="Times New Roman Bold"/>
          <w:b/>
          <w:iCs/>
        </w:rPr>
      </w:pPr>
      <w:r w:rsidRPr="00063AC3">
        <w:rPr>
          <w:rFonts w:ascii="Times New Roman Bold" w:hAnsi="Times New Roman Bold"/>
          <w:b/>
          <w:iCs/>
        </w:rPr>
        <w:t>Quy định tỷ lệ chi phí quả</w:t>
      </w:r>
      <w:r w:rsidR="0034216E" w:rsidRPr="00063AC3">
        <w:rPr>
          <w:rFonts w:ascii="Times New Roman Bold" w:hAnsi="Times New Roman Bold"/>
          <w:b/>
          <w:iCs/>
        </w:rPr>
        <w:t>n lý,</w:t>
      </w:r>
      <w:r w:rsidRPr="00063AC3">
        <w:rPr>
          <w:rFonts w:ascii="Times New Roman Bold" w:hAnsi="Times New Roman Bold"/>
          <w:b/>
          <w:iCs/>
        </w:rPr>
        <w:t xml:space="preserve"> mức chi trả thù lao cho người trực tiếp </w:t>
      </w:r>
    </w:p>
    <w:p w14:paraId="1A13282F" w14:textId="6A5AA3E0" w:rsidR="00944819" w:rsidRPr="00063AC3" w:rsidRDefault="00944819" w:rsidP="00B3295F">
      <w:pPr>
        <w:spacing w:after="0" w:line="240" w:lineRule="auto"/>
        <w:jc w:val="center"/>
        <w:rPr>
          <w:b/>
          <w:bCs/>
        </w:rPr>
      </w:pPr>
      <w:r w:rsidRPr="00063AC3">
        <w:rPr>
          <w:rFonts w:ascii="Times New Roman Bold" w:hAnsi="Times New Roman Bold"/>
          <w:b/>
          <w:iCs/>
        </w:rPr>
        <w:t>chi trả và mức chi phí chi trả cho tổ chức dịch vụ chi trả trợ cấp cho người có công với cách mạng</w:t>
      </w:r>
      <w:r w:rsidR="007735D0" w:rsidRPr="00063AC3">
        <w:rPr>
          <w:rFonts w:ascii="Times New Roman Bold" w:hAnsi="Times New Roman Bold"/>
          <w:bCs/>
          <w:iCs/>
        </w:rPr>
        <w:t>,</w:t>
      </w:r>
      <w:r w:rsidRPr="00063AC3">
        <w:rPr>
          <w:rFonts w:ascii="Times New Roman Bold" w:hAnsi="Times New Roman Bold"/>
          <w:bCs/>
          <w:iCs/>
        </w:rPr>
        <w:t xml:space="preserve"> </w:t>
      </w:r>
      <w:r w:rsidR="007735D0" w:rsidRPr="00063AC3">
        <w:rPr>
          <w:rFonts w:ascii="Times New Roman Bold" w:hAnsi="Times New Roman Bold"/>
          <w:bCs/>
          <w:iCs/>
        </w:rPr>
        <w:t>thân nhân của người có công với cách mạng và người trực tiếp tham gia kháng chiến</w:t>
      </w:r>
      <w:r w:rsidR="007735D0" w:rsidRPr="00063AC3">
        <w:rPr>
          <w:rFonts w:ascii="Times New Roman Bold" w:hAnsi="Times New Roman Bold"/>
          <w:b/>
          <w:bCs/>
          <w:iCs/>
        </w:rPr>
        <w:t xml:space="preserve"> </w:t>
      </w:r>
      <w:r w:rsidRPr="00063AC3">
        <w:rPr>
          <w:b/>
          <w:bCs/>
        </w:rPr>
        <w:t>trên địa bàn tỉnh Quảng Ngãi</w:t>
      </w:r>
    </w:p>
    <w:p w14:paraId="45E0F015" w14:textId="44FCD9CE" w:rsidR="00944819" w:rsidRPr="00063AC3" w:rsidRDefault="00944819" w:rsidP="00944819">
      <w:pPr>
        <w:spacing w:after="0"/>
        <w:jc w:val="center"/>
        <w:rPr>
          <w:b/>
          <w:iCs/>
        </w:rPr>
      </w:pPr>
    </w:p>
    <w:p w14:paraId="212718A6" w14:textId="230D8973" w:rsidR="007E6B5A" w:rsidRPr="00063AC3" w:rsidRDefault="007E6B5A" w:rsidP="00115758">
      <w:pPr>
        <w:spacing w:after="120" w:line="240" w:lineRule="auto"/>
        <w:ind w:firstLine="720"/>
        <w:jc w:val="both"/>
        <w:rPr>
          <w:rFonts w:eastAsia="Times New Roman" w:cs="Times New Roman"/>
          <w:i/>
          <w:szCs w:val="28"/>
          <w:lang w:val="x-none" w:eastAsia="x-none"/>
        </w:rPr>
      </w:pPr>
      <w:r w:rsidRPr="00063AC3">
        <w:rPr>
          <w:rFonts w:eastAsia="Times New Roman" w:cs="Times New Roman"/>
          <w:i/>
          <w:szCs w:val="28"/>
          <w:lang w:val="x-none" w:eastAsia="x-none"/>
        </w:rPr>
        <w:t>Căn cứ Luật Tổ chức chính q</w:t>
      </w:r>
      <w:r w:rsidR="00DD3B0E" w:rsidRPr="00063AC3">
        <w:rPr>
          <w:rFonts w:eastAsia="Times New Roman" w:cs="Times New Roman"/>
          <w:i/>
          <w:szCs w:val="28"/>
          <w:lang w:val="x-none" w:eastAsia="x-none"/>
        </w:rPr>
        <w:t>uyền địa phương số 72/2025/QH15</w:t>
      </w:r>
      <w:r w:rsidRPr="00063AC3">
        <w:rPr>
          <w:rFonts w:eastAsia="Times New Roman" w:cs="Times New Roman"/>
          <w:i/>
          <w:szCs w:val="28"/>
          <w:lang w:val="x-none" w:eastAsia="x-none"/>
        </w:rPr>
        <w:t>;</w:t>
      </w:r>
    </w:p>
    <w:p w14:paraId="37E5D100" w14:textId="378D9D2A" w:rsidR="00DD3B0E" w:rsidRPr="00063AC3" w:rsidRDefault="007E6B5A" w:rsidP="00115758">
      <w:pPr>
        <w:spacing w:after="120" w:line="240" w:lineRule="auto"/>
        <w:ind w:firstLine="720"/>
        <w:jc w:val="both"/>
        <w:rPr>
          <w:rFonts w:eastAsia="Times New Roman" w:cs="Times New Roman"/>
          <w:i/>
          <w:szCs w:val="28"/>
          <w:lang w:eastAsia="x-none"/>
        </w:rPr>
      </w:pPr>
      <w:r w:rsidRPr="00063AC3">
        <w:rPr>
          <w:rFonts w:eastAsia="Times New Roman" w:cs="Times New Roman"/>
          <w:i/>
          <w:szCs w:val="28"/>
          <w:lang w:val="x-none" w:eastAsia="x-none"/>
        </w:rPr>
        <w:t>Căn cứ Luật Ban hành văn bản quy phạm pháp luật số 64/2025/QH15</w:t>
      </w:r>
      <w:r w:rsidR="00DD3B0E" w:rsidRPr="00063AC3">
        <w:rPr>
          <w:rFonts w:eastAsia="Times New Roman" w:cs="Times New Roman"/>
          <w:i/>
          <w:szCs w:val="28"/>
          <w:lang w:eastAsia="x-none"/>
        </w:rPr>
        <w:t xml:space="preserve"> </w:t>
      </w:r>
      <w:r w:rsidR="00DD3B0E" w:rsidRPr="00063AC3">
        <w:rPr>
          <w:i/>
          <w:szCs w:val="28"/>
        </w:rPr>
        <w:t>được sửa đổi, bổ sung bởi Luật số 87/2025/QH15;</w:t>
      </w:r>
    </w:p>
    <w:p w14:paraId="3A1C4856" w14:textId="2B9427DA" w:rsidR="007E6B5A" w:rsidRPr="00063AC3" w:rsidRDefault="007E6B5A" w:rsidP="00115758">
      <w:pPr>
        <w:spacing w:after="120" w:line="240" w:lineRule="auto"/>
        <w:ind w:firstLine="720"/>
        <w:jc w:val="both"/>
        <w:rPr>
          <w:rFonts w:eastAsia="Times New Roman" w:cs="Times New Roman"/>
          <w:i/>
          <w:szCs w:val="28"/>
          <w:lang w:eastAsia="x-none"/>
        </w:rPr>
      </w:pPr>
      <w:r w:rsidRPr="00063AC3">
        <w:rPr>
          <w:rFonts w:eastAsia="Times New Roman" w:cs="Times New Roman"/>
          <w:i/>
          <w:szCs w:val="28"/>
          <w:lang w:val="x-none" w:eastAsia="x-none"/>
        </w:rPr>
        <w:t>Căn cứ Luật Ngân sách nhà nước số 89/2025/</w:t>
      </w:r>
      <w:r w:rsidR="00DD3B0E" w:rsidRPr="00063AC3">
        <w:rPr>
          <w:rFonts w:eastAsia="Times New Roman" w:cs="Times New Roman"/>
          <w:i/>
          <w:szCs w:val="28"/>
          <w:lang w:val="x-none" w:eastAsia="x-none"/>
        </w:rPr>
        <w:t>QH15</w:t>
      </w:r>
      <w:r w:rsidRPr="00063AC3">
        <w:rPr>
          <w:rFonts w:eastAsia="Times New Roman" w:cs="Times New Roman"/>
          <w:i/>
          <w:szCs w:val="28"/>
          <w:lang w:eastAsia="x-none"/>
        </w:rPr>
        <w:t>;</w:t>
      </w:r>
    </w:p>
    <w:p w14:paraId="29BB3FB3" w14:textId="77777777" w:rsidR="00DD3B0E" w:rsidRPr="00063AC3" w:rsidRDefault="00DD3B0E" w:rsidP="00115758">
      <w:pPr>
        <w:pStyle w:val="BodyText"/>
        <w:spacing w:before="0" w:after="120"/>
        <w:ind w:left="0" w:firstLine="720"/>
        <w:rPr>
          <w:i/>
        </w:rPr>
      </w:pPr>
      <w:r w:rsidRPr="00063AC3">
        <w:rPr>
          <w:i/>
        </w:rPr>
        <w:t xml:space="preserve">Căn cứ </w:t>
      </w:r>
      <w:r w:rsidRPr="00063AC3">
        <w:rPr>
          <w:i/>
          <w:shd w:val="clear" w:color="auto" w:fill="FFFFFF"/>
        </w:rPr>
        <w:t xml:space="preserve">Pháp lệnh số 02/2020/UBTVQH14 của Ủy ban Thường vụ Quốc hội về Ưu đãi </w:t>
      </w:r>
      <w:r w:rsidRPr="00063AC3">
        <w:rPr>
          <w:i/>
          <w:shd w:val="clear" w:color="auto" w:fill="FFFFFF"/>
          <w:lang w:val="vi-VN"/>
        </w:rPr>
        <w:t>người có công</w:t>
      </w:r>
      <w:r w:rsidRPr="00063AC3">
        <w:rPr>
          <w:i/>
          <w:shd w:val="clear" w:color="auto" w:fill="FFFFFF"/>
        </w:rPr>
        <w:t xml:space="preserve"> với cách mạng</w:t>
      </w:r>
      <w:r w:rsidRPr="00063AC3">
        <w:rPr>
          <w:i/>
        </w:rPr>
        <w:t>;</w:t>
      </w:r>
    </w:p>
    <w:p w14:paraId="6DC99848" w14:textId="4A88B4C5" w:rsidR="00DD3B0E" w:rsidRPr="00063AC3" w:rsidRDefault="00DD3B0E" w:rsidP="00115758">
      <w:pPr>
        <w:spacing w:after="120" w:line="240" w:lineRule="auto"/>
        <w:ind w:firstLine="720"/>
        <w:jc w:val="both"/>
        <w:rPr>
          <w:i/>
        </w:rPr>
      </w:pPr>
      <w:r w:rsidRPr="00063AC3">
        <w:rPr>
          <w:i/>
        </w:rPr>
        <w:t xml:space="preserve">Căn cứ </w:t>
      </w:r>
      <w:r w:rsidRPr="00063AC3">
        <w:rPr>
          <w:i/>
          <w:shd w:val="clear" w:color="auto" w:fill="FFFFFF"/>
        </w:rPr>
        <w:t xml:space="preserve">Nghị định số 73/2025/NĐ-CP của Chính phủ </w:t>
      </w:r>
      <w:r w:rsidR="003B5EFA" w:rsidRPr="00063AC3">
        <w:rPr>
          <w:i/>
          <w:shd w:val="clear" w:color="auto" w:fill="FFFFFF"/>
        </w:rPr>
        <w:t>Q</w:t>
      </w:r>
      <w:r w:rsidRPr="00063AC3">
        <w:rPr>
          <w:i/>
          <w:shd w:val="clear" w:color="auto" w:fill="FFFFFF"/>
        </w:rPr>
        <w:t>uy định chi tiết và hướng dẫn thi hành một số điều của Luật Ngân sách nhà nước</w:t>
      </w:r>
      <w:r w:rsidRPr="00063AC3">
        <w:rPr>
          <w:i/>
        </w:rPr>
        <w:t>;</w:t>
      </w:r>
    </w:p>
    <w:p w14:paraId="180D93FF" w14:textId="0241798B" w:rsidR="00DD3B0E" w:rsidRPr="00063AC3" w:rsidRDefault="00DD3B0E" w:rsidP="00115758">
      <w:pPr>
        <w:spacing w:after="120" w:line="240" w:lineRule="auto"/>
        <w:ind w:firstLine="720"/>
        <w:jc w:val="both"/>
        <w:rPr>
          <w:i/>
          <w:iCs/>
          <w:szCs w:val="28"/>
          <w:shd w:val="clear" w:color="auto" w:fill="FFFFFF"/>
        </w:rPr>
      </w:pPr>
      <w:r w:rsidRPr="00063AC3">
        <w:rPr>
          <w:i/>
          <w:iCs/>
          <w:szCs w:val="28"/>
          <w:shd w:val="clear" w:color="auto" w:fill="FFFFFF"/>
        </w:rPr>
        <w:t xml:space="preserve">Căn cứ Thông tư số 44/2022/TT-BTC của Bộ trưởng Bộ Tài chính </w:t>
      </w:r>
      <w:r w:rsidR="003B5EFA" w:rsidRPr="00063AC3">
        <w:rPr>
          <w:i/>
          <w:iCs/>
          <w:szCs w:val="28"/>
          <w:shd w:val="clear" w:color="auto" w:fill="FFFFFF"/>
        </w:rPr>
        <w:t>Q</w:t>
      </w:r>
      <w:r w:rsidRPr="00063AC3">
        <w:rPr>
          <w:i/>
          <w:iCs/>
          <w:szCs w:val="28"/>
          <w:shd w:val="clear" w:color="auto" w:fill="FFFFFF"/>
        </w:rPr>
        <w:t>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 được sửa đổi, bổ sung bởi Thông tư số 95/2025/TT-BTC.</w:t>
      </w:r>
    </w:p>
    <w:p w14:paraId="139D1A77" w14:textId="6E1441CF" w:rsidR="003451EE" w:rsidRPr="00063AC3" w:rsidRDefault="003451EE" w:rsidP="00115758">
      <w:pPr>
        <w:spacing w:after="120" w:line="240" w:lineRule="auto"/>
        <w:ind w:firstLine="720"/>
        <w:jc w:val="both"/>
        <w:rPr>
          <w:rFonts w:eastAsia="Calibri" w:cs="Times New Roman"/>
          <w:i/>
          <w:iCs/>
          <w:szCs w:val="28"/>
          <w:lang w:val="nl-NL"/>
        </w:rPr>
      </w:pPr>
      <w:r w:rsidRPr="00063AC3">
        <w:rPr>
          <w:i/>
        </w:rPr>
        <w:t xml:space="preserve">Xét Tờ trình số </w:t>
      </w:r>
      <w:r w:rsidR="00795446" w:rsidRPr="00063AC3">
        <w:rPr>
          <w:i/>
        </w:rPr>
        <w:t>218/TTr-UBND ngày 21</w:t>
      </w:r>
      <w:r w:rsidRPr="00063AC3">
        <w:rPr>
          <w:i/>
        </w:rPr>
        <w:t xml:space="preserve"> tháng </w:t>
      </w:r>
      <w:r w:rsidR="00795446" w:rsidRPr="00063AC3">
        <w:rPr>
          <w:i/>
        </w:rPr>
        <w:t>5</w:t>
      </w:r>
      <w:r w:rsidRPr="00063AC3">
        <w:rPr>
          <w:i/>
        </w:rPr>
        <w:t xml:space="preserve"> năm 2026 của Ủy ban nhân dân tỉnh về việc đề nghị ban hành Nghị quyết Quy định tỷ lệ chi phí quản lý, mức chi trả thù lao cho người trực tiếp chi trả trợ cấp và mức chi phí chi trả cho tổ chức dịch vụ chi trả </w:t>
      </w:r>
      <w:r w:rsidR="002B05ED" w:rsidRPr="00063AC3">
        <w:rPr>
          <w:i/>
        </w:rPr>
        <w:t xml:space="preserve">trợ cấp cho người có công với cách mạng </w:t>
      </w:r>
      <w:r w:rsidRPr="00063AC3">
        <w:rPr>
          <w:i/>
          <w:iCs/>
        </w:rPr>
        <w:t>trên địa bàn tỉnh Quảng Ngãi</w:t>
      </w:r>
      <w:r w:rsidRPr="00063AC3">
        <w:rPr>
          <w:i/>
        </w:rPr>
        <w:t xml:space="preserve">; Báo cáo thẩm tra của </w:t>
      </w:r>
      <w:r w:rsidR="00CB7BED" w:rsidRPr="00063AC3">
        <w:rPr>
          <w:bCs/>
          <w:i/>
          <w:szCs w:val="28"/>
        </w:rPr>
        <w:t xml:space="preserve">Ban Văn hóa - Xã hội </w:t>
      </w:r>
      <w:r w:rsidRPr="00063AC3">
        <w:rPr>
          <w:i/>
        </w:rPr>
        <w:t>Hội đồng nhân dân tỉnh; ý kiến thảo luận của đại biểu Hội đồng nhân dân tại kỳ họp.</w:t>
      </w:r>
    </w:p>
    <w:p w14:paraId="649A3B0E" w14:textId="589641A8" w:rsidR="007E6B5A" w:rsidRPr="00063AC3" w:rsidRDefault="007E6B5A" w:rsidP="00115758">
      <w:pPr>
        <w:spacing w:after="120" w:line="240" w:lineRule="auto"/>
        <w:ind w:firstLine="720"/>
        <w:jc w:val="both"/>
        <w:rPr>
          <w:i/>
        </w:rPr>
      </w:pPr>
      <w:r w:rsidRPr="00063AC3">
        <w:rPr>
          <w:i/>
        </w:rPr>
        <w:t>Hội đồ</w:t>
      </w:r>
      <w:r w:rsidR="00BA0509" w:rsidRPr="00063AC3">
        <w:rPr>
          <w:i/>
        </w:rPr>
        <w:t>ng nhân dân</w:t>
      </w:r>
      <w:r w:rsidR="00944819" w:rsidRPr="00063AC3">
        <w:rPr>
          <w:i/>
        </w:rPr>
        <w:t xml:space="preserve"> </w:t>
      </w:r>
      <w:r w:rsidRPr="00063AC3">
        <w:rPr>
          <w:i/>
        </w:rPr>
        <w:t xml:space="preserve">ban hành Nghị quyết </w:t>
      </w:r>
      <w:bookmarkStart w:id="0" w:name="_Hlk214195293"/>
      <w:r w:rsidR="00795446" w:rsidRPr="00063AC3">
        <w:rPr>
          <w:rFonts w:eastAsia="Times New Roman" w:cs="Times New Roman"/>
          <w:i/>
          <w:iCs/>
          <w:szCs w:val="28"/>
        </w:rPr>
        <w:t>Quy định tỷ lệ chi phí quản lý,</w:t>
      </w:r>
      <w:r w:rsidR="00944819" w:rsidRPr="00063AC3">
        <w:rPr>
          <w:rFonts w:eastAsia="Times New Roman" w:cs="Times New Roman"/>
          <w:i/>
          <w:iCs/>
          <w:szCs w:val="28"/>
        </w:rPr>
        <w:t xml:space="preserve"> mức chi trả thù lao cho người trực tiếp chi trả và mức chi phí chi trả cho tổ chức dịch vụ chi trả trợ cấp cho người có công với cách mạng</w:t>
      </w:r>
      <w:r w:rsidR="007735D0" w:rsidRPr="00063AC3">
        <w:rPr>
          <w:rFonts w:cs="Times New Roman"/>
          <w:bCs/>
          <w:i/>
        </w:rPr>
        <w:t>, thân nhân của người có công với cách mạng và người trực tiếp tham gia kháng chiến</w:t>
      </w:r>
      <w:r w:rsidR="00944819" w:rsidRPr="00063AC3">
        <w:rPr>
          <w:rFonts w:eastAsia="Times New Roman" w:cs="Times New Roman"/>
          <w:i/>
          <w:iCs/>
          <w:szCs w:val="28"/>
        </w:rPr>
        <w:t xml:space="preserve"> trên địa bàn tỉnh</w:t>
      </w:r>
      <w:r w:rsidRPr="00063AC3">
        <w:rPr>
          <w:bCs/>
          <w:i/>
          <w:iCs/>
        </w:rPr>
        <w:t xml:space="preserve"> </w:t>
      </w:r>
      <w:bookmarkEnd w:id="0"/>
      <w:r w:rsidR="00606D72" w:rsidRPr="00063AC3">
        <w:rPr>
          <w:bCs/>
          <w:i/>
          <w:iCs/>
        </w:rPr>
        <w:t>Quảng Ngãi</w:t>
      </w:r>
      <w:r w:rsidRPr="00063AC3">
        <w:rPr>
          <w:i/>
        </w:rPr>
        <w:t>.</w:t>
      </w:r>
    </w:p>
    <w:p w14:paraId="0BD87376" w14:textId="77777777" w:rsidR="007E6B5A" w:rsidRPr="00063AC3" w:rsidRDefault="007E6B5A" w:rsidP="003F0B51">
      <w:pPr>
        <w:spacing w:before="160" w:after="120" w:line="240" w:lineRule="auto"/>
        <w:ind w:firstLine="720"/>
        <w:jc w:val="both"/>
        <w:rPr>
          <w:rFonts w:cs="Times New Roman"/>
          <w:b/>
          <w:bCs/>
          <w:szCs w:val="28"/>
          <w:lang w:val="nl-NL"/>
        </w:rPr>
      </w:pPr>
      <w:r w:rsidRPr="00063AC3">
        <w:rPr>
          <w:rFonts w:cs="Times New Roman"/>
          <w:b/>
          <w:bCs/>
          <w:szCs w:val="28"/>
          <w:lang w:val="nl-NL"/>
        </w:rPr>
        <w:t>Điều 1. Phạm vi điều chỉnh và đối tượng áp dụng</w:t>
      </w:r>
    </w:p>
    <w:p w14:paraId="3FA29A13" w14:textId="4F2EB0DA" w:rsidR="00D516D3" w:rsidRPr="00063AC3" w:rsidRDefault="001A217B" w:rsidP="00115758">
      <w:pPr>
        <w:spacing w:after="120" w:line="240" w:lineRule="auto"/>
        <w:ind w:firstLine="720"/>
        <w:jc w:val="both"/>
        <w:rPr>
          <w:rFonts w:eastAsia="Times New Roman" w:cs="Times New Roman"/>
          <w:szCs w:val="28"/>
        </w:rPr>
      </w:pPr>
      <w:r w:rsidRPr="00063AC3">
        <w:rPr>
          <w:rFonts w:eastAsia="Times New Roman" w:cs="Times New Roman"/>
          <w:szCs w:val="28"/>
        </w:rPr>
        <w:t>1</w:t>
      </w:r>
      <w:r w:rsidR="007E6B5A" w:rsidRPr="00063AC3">
        <w:rPr>
          <w:rFonts w:eastAsia="Times New Roman" w:cs="Times New Roman"/>
          <w:szCs w:val="28"/>
        </w:rPr>
        <w:t>. Phạm vi điều chỉnh</w:t>
      </w:r>
    </w:p>
    <w:p w14:paraId="68E1A5C3" w14:textId="27F70EEE" w:rsidR="00DD3B0E" w:rsidRPr="00063AC3" w:rsidRDefault="007E6B5A" w:rsidP="00115758">
      <w:pPr>
        <w:spacing w:after="120" w:line="240" w:lineRule="auto"/>
        <w:ind w:firstLine="720"/>
        <w:jc w:val="both"/>
        <w:rPr>
          <w:rFonts w:eastAsia="Calibri"/>
        </w:rPr>
      </w:pPr>
      <w:bookmarkStart w:id="1" w:name="_Hlk214180622"/>
      <w:r w:rsidRPr="00063AC3">
        <w:rPr>
          <w:rFonts w:eastAsia="Calibri"/>
        </w:rPr>
        <w:t xml:space="preserve">a) Nghị quyết này </w:t>
      </w:r>
      <w:r w:rsidR="00410DD7" w:rsidRPr="00063AC3">
        <w:t>q</w:t>
      </w:r>
      <w:r w:rsidRPr="00063AC3">
        <w:t xml:space="preserve">uy định tỷ lệ chi phí quản lý, mức </w:t>
      </w:r>
      <w:r w:rsidR="00DD3B0E" w:rsidRPr="00063AC3">
        <w:t xml:space="preserve">chi trả </w:t>
      </w:r>
      <w:r w:rsidRPr="00063AC3">
        <w:t xml:space="preserve">thù lao cho người trực tiếp chi trả trợ cấp và mức chi phí chi trả cho tổ chức dịch vụ chi trả từ nguồn </w:t>
      </w:r>
      <w:r w:rsidR="00D516D3" w:rsidRPr="00063AC3">
        <w:t xml:space="preserve">chi phí quản lý </w:t>
      </w:r>
      <w:r w:rsidR="00DD3B0E" w:rsidRPr="00063AC3">
        <w:rPr>
          <w:rFonts w:eastAsia="Calibri"/>
        </w:rPr>
        <w:t xml:space="preserve">thực hiện </w:t>
      </w:r>
      <w:r w:rsidR="00DD3B0E" w:rsidRPr="00063AC3">
        <w:t xml:space="preserve">chính sách, chế độ ưu đãi người có công với cách mạng, thân nhân người có công với cách mạng và người trực tiếp tham gia kháng </w:t>
      </w:r>
      <w:r w:rsidR="00DD3B0E" w:rsidRPr="00063AC3">
        <w:lastRenderedPageBreak/>
        <w:t xml:space="preserve">chiến </w:t>
      </w:r>
      <w:r w:rsidR="00B85F18" w:rsidRPr="00063AC3">
        <w:rPr>
          <w:rFonts w:eastAsia="Calibri"/>
        </w:rPr>
        <w:t xml:space="preserve">(sau đây gọi chung là người có công với cách mạng) </w:t>
      </w:r>
      <w:r w:rsidR="00DD3B0E" w:rsidRPr="00063AC3">
        <w:t>do ngành Nội vụ quản lý</w:t>
      </w:r>
      <w:r w:rsidR="00DD3B0E" w:rsidRPr="00063AC3">
        <w:rPr>
          <w:rFonts w:eastAsia="Calibri"/>
        </w:rPr>
        <w:t xml:space="preserve"> trên địa bàn tỉnh </w:t>
      </w:r>
      <w:r w:rsidR="00DD3B0E" w:rsidRPr="00063AC3">
        <w:rPr>
          <w:bCs/>
        </w:rPr>
        <w:t>Quảng Ngãi</w:t>
      </w:r>
      <w:r w:rsidR="00B85F18" w:rsidRPr="00063AC3">
        <w:rPr>
          <w:rFonts w:eastAsia="Calibri"/>
        </w:rPr>
        <w:t>.</w:t>
      </w:r>
    </w:p>
    <w:p w14:paraId="366E74EE" w14:textId="2F3FBE0E" w:rsidR="00D516D3" w:rsidRPr="00063AC3" w:rsidRDefault="007E6B5A" w:rsidP="00115758">
      <w:pPr>
        <w:spacing w:after="120" w:line="240" w:lineRule="auto"/>
        <w:ind w:firstLine="720"/>
        <w:jc w:val="both"/>
        <w:rPr>
          <w:rFonts w:eastAsia="Calibri"/>
        </w:rPr>
      </w:pPr>
      <w:r w:rsidRPr="00063AC3">
        <w:rPr>
          <w:rFonts w:eastAsia="Calibri"/>
        </w:rPr>
        <w:t xml:space="preserve">b) Nghị quyết này không áp dụng đối với các khoản chi hỗ trợ cho các cơ sở nuôi dưỡng, điều dưỡng người có công với cách mạng và chi công tác mộ liệt sĩ, nghĩa trang liệt sĩ từ nguồn ngân sách trung ương </w:t>
      </w:r>
      <w:r w:rsidR="00606D72" w:rsidRPr="00063AC3">
        <w:rPr>
          <w:rFonts w:eastAsia="Calibri"/>
        </w:rPr>
        <w:t>bổ sung có mục tiêu</w:t>
      </w:r>
      <w:r w:rsidRPr="00063AC3">
        <w:rPr>
          <w:rFonts w:eastAsia="Calibri"/>
        </w:rPr>
        <w:t>.</w:t>
      </w:r>
      <w:bookmarkEnd w:id="1"/>
    </w:p>
    <w:p w14:paraId="4210960A" w14:textId="77777777" w:rsidR="00D516D3" w:rsidRPr="00063AC3" w:rsidRDefault="007E6B5A" w:rsidP="00115758">
      <w:pPr>
        <w:spacing w:after="120" w:line="240" w:lineRule="auto"/>
        <w:ind w:firstLine="720"/>
        <w:jc w:val="both"/>
      </w:pPr>
      <w:r w:rsidRPr="00063AC3">
        <w:t>2. Đối tượng áp dụng</w:t>
      </w:r>
    </w:p>
    <w:p w14:paraId="74AE51A2" w14:textId="65B738DD" w:rsidR="00D516D3" w:rsidRPr="00063AC3" w:rsidRDefault="007E6B5A" w:rsidP="00115758">
      <w:pPr>
        <w:spacing w:after="120" w:line="240" w:lineRule="auto"/>
        <w:ind w:firstLine="720"/>
        <w:jc w:val="both"/>
        <w:rPr>
          <w:rFonts w:eastAsia="Calibri"/>
        </w:rPr>
      </w:pPr>
      <w:bookmarkStart w:id="2" w:name="_Hlk214180643"/>
      <w:r w:rsidRPr="00063AC3">
        <w:rPr>
          <w:rFonts w:eastAsia="Calibri"/>
        </w:rPr>
        <w:t xml:space="preserve">a) Cơ quan, đơn vị được cấp có thẩm quyền giao thực hiện quản lý và sử dụng kinh phí thực hiện </w:t>
      </w:r>
      <w:r w:rsidRPr="00063AC3">
        <w:t>chính sách, chế độ ưu đãi người có công</w:t>
      </w:r>
      <w:r w:rsidR="00B85F18" w:rsidRPr="00063AC3">
        <w:t xml:space="preserve"> với cách mạng</w:t>
      </w:r>
      <w:r w:rsidRPr="00063AC3">
        <w:t xml:space="preserve"> do ngành Nội vụ quản lý</w:t>
      </w:r>
      <w:r w:rsidRPr="00063AC3">
        <w:rPr>
          <w:rFonts w:eastAsia="Calibri"/>
        </w:rPr>
        <w:t xml:space="preserve"> từ nguồn ngân sách trung ương </w:t>
      </w:r>
      <w:r w:rsidR="00606D72" w:rsidRPr="00063AC3">
        <w:rPr>
          <w:rFonts w:eastAsia="Calibri"/>
        </w:rPr>
        <w:t>bổ sung có mục tiêu</w:t>
      </w:r>
      <w:r w:rsidRPr="00063AC3">
        <w:rPr>
          <w:rFonts w:eastAsia="Calibri"/>
        </w:rPr>
        <w:t xml:space="preserve"> trên địa bàn tỉnh </w:t>
      </w:r>
      <w:r w:rsidR="00606D72" w:rsidRPr="00063AC3">
        <w:rPr>
          <w:bCs/>
        </w:rPr>
        <w:t>Quảng Ngãi</w:t>
      </w:r>
      <w:r w:rsidRPr="00063AC3">
        <w:rPr>
          <w:rFonts w:eastAsia="Calibri"/>
        </w:rPr>
        <w:t>.</w:t>
      </w:r>
    </w:p>
    <w:p w14:paraId="71645890" w14:textId="3D31361E" w:rsidR="00D516D3" w:rsidRPr="00063AC3" w:rsidRDefault="007E6B5A" w:rsidP="00115758">
      <w:pPr>
        <w:spacing w:after="120" w:line="240" w:lineRule="auto"/>
        <w:ind w:firstLine="720"/>
        <w:jc w:val="both"/>
        <w:rPr>
          <w:rFonts w:eastAsia="Calibri"/>
        </w:rPr>
      </w:pPr>
      <w:r w:rsidRPr="00063AC3">
        <w:rPr>
          <w:rFonts w:eastAsia="Calibri"/>
        </w:rPr>
        <w:t xml:space="preserve">b) </w:t>
      </w:r>
      <w:r w:rsidR="00D516D3" w:rsidRPr="00063AC3">
        <w:rPr>
          <w:rFonts w:eastAsia="Calibri"/>
        </w:rPr>
        <w:t>Các t</w:t>
      </w:r>
      <w:r w:rsidRPr="00063AC3">
        <w:rPr>
          <w:rFonts w:eastAsia="Calibri"/>
        </w:rPr>
        <w:t xml:space="preserve">ổ chức dịch vụ chi trả, cá nhân trực tiếp chi trả </w:t>
      </w:r>
      <w:r w:rsidR="00BA0509" w:rsidRPr="00063AC3">
        <w:rPr>
          <w:rFonts w:eastAsia="Times New Roman" w:cs="Times New Roman"/>
          <w:szCs w:val="28"/>
        </w:rPr>
        <w:t>chế độ ưu đãi người có công với cách mạng</w:t>
      </w:r>
      <w:bookmarkEnd w:id="2"/>
      <w:r w:rsidR="00BA0509" w:rsidRPr="00063AC3">
        <w:rPr>
          <w:rFonts w:eastAsia="Calibri"/>
        </w:rPr>
        <w:t>.</w:t>
      </w:r>
    </w:p>
    <w:p w14:paraId="04B5BD89" w14:textId="77777777" w:rsidR="00BA0509" w:rsidRPr="00063AC3" w:rsidRDefault="00BA0509" w:rsidP="00115758">
      <w:pPr>
        <w:spacing w:after="120" w:line="240" w:lineRule="auto"/>
        <w:ind w:firstLine="720"/>
        <w:jc w:val="both"/>
        <w:rPr>
          <w:rStyle w:val="fontstyle01"/>
          <w:i w:val="0"/>
          <w:color w:val="auto"/>
        </w:rPr>
      </w:pPr>
      <w:r w:rsidRPr="00063AC3">
        <w:rPr>
          <w:rStyle w:val="fontstyle01"/>
          <w:i w:val="0"/>
          <w:color w:val="auto"/>
        </w:rPr>
        <w:t>c) Các cơ quan, tổ chức và cá nhân khác có liên quan.</w:t>
      </w:r>
    </w:p>
    <w:p w14:paraId="7EFDC8B2" w14:textId="2B89605B" w:rsidR="003F755F" w:rsidRPr="00063AC3" w:rsidRDefault="003F755F" w:rsidP="00115758">
      <w:pPr>
        <w:spacing w:after="120" w:line="240" w:lineRule="auto"/>
        <w:ind w:firstLine="720"/>
        <w:jc w:val="both"/>
        <w:rPr>
          <w:rFonts w:cs="Times New Roman"/>
          <w:szCs w:val="28"/>
        </w:rPr>
      </w:pPr>
      <w:bookmarkStart w:id="3" w:name="dieu_2"/>
      <w:r w:rsidRPr="00063AC3">
        <w:rPr>
          <w:rFonts w:cs="Times New Roman"/>
          <w:b/>
          <w:bCs/>
          <w:szCs w:val="28"/>
        </w:rPr>
        <w:t>Điều 2. Nguyên tắc xác định tỷ lệ</w:t>
      </w:r>
      <w:bookmarkEnd w:id="3"/>
      <w:r w:rsidR="009F305E" w:rsidRPr="00063AC3">
        <w:rPr>
          <w:rFonts w:cs="Times New Roman"/>
          <w:b/>
          <w:bCs/>
          <w:szCs w:val="28"/>
        </w:rPr>
        <w:t xml:space="preserve"> chi phí</w:t>
      </w:r>
    </w:p>
    <w:p w14:paraId="690949C6" w14:textId="77777777" w:rsidR="003F755F" w:rsidRPr="00063AC3" w:rsidRDefault="003F755F" w:rsidP="00115758">
      <w:pPr>
        <w:spacing w:after="120" w:line="240" w:lineRule="auto"/>
        <w:ind w:firstLine="720"/>
        <w:jc w:val="both"/>
        <w:rPr>
          <w:rFonts w:cs="Times New Roman"/>
          <w:szCs w:val="28"/>
        </w:rPr>
      </w:pPr>
      <w:r w:rsidRPr="00063AC3">
        <w:rPr>
          <w:rFonts w:cs="Times New Roman"/>
          <w:szCs w:val="28"/>
        </w:rPr>
        <w:t>Việc xác định tỷ lệ chi phí quản lý, mức chi thù lao và chi phí chi trả bảo đảm các nguyên tắc sau:</w:t>
      </w:r>
    </w:p>
    <w:p w14:paraId="24602D8A" w14:textId="49E05670" w:rsidR="003F755F" w:rsidRPr="00063AC3" w:rsidRDefault="003F755F" w:rsidP="00115758">
      <w:pPr>
        <w:spacing w:after="120" w:line="240" w:lineRule="auto"/>
        <w:ind w:firstLine="720"/>
        <w:jc w:val="both"/>
        <w:rPr>
          <w:rFonts w:cs="Times New Roman"/>
          <w:szCs w:val="28"/>
        </w:rPr>
      </w:pPr>
      <w:r w:rsidRPr="00063AC3">
        <w:rPr>
          <w:rFonts w:cs="Times New Roman"/>
          <w:szCs w:val="28"/>
        </w:rPr>
        <w:t>1. Căn cứ số lượng người có công với cách mạng</w:t>
      </w:r>
      <w:r w:rsidR="00B85F18" w:rsidRPr="00063AC3">
        <w:rPr>
          <w:rFonts w:cs="Times New Roman"/>
          <w:szCs w:val="28"/>
        </w:rPr>
        <w:t xml:space="preserve"> do địa phương quản lý</w:t>
      </w:r>
      <w:r w:rsidRPr="00063AC3">
        <w:rPr>
          <w:rFonts w:cs="Times New Roman"/>
          <w:szCs w:val="28"/>
        </w:rPr>
        <w:t xml:space="preserve"> đang hưởng chế độ;</w:t>
      </w:r>
    </w:p>
    <w:p w14:paraId="18BFBD3C" w14:textId="7EE33A14" w:rsidR="003F755F" w:rsidRPr="00063AC3" w:rsidRDefault="003F755F" w:rsidP="00115758">
      <w:pPr>
        <w:spacing w:after="120" w:line="240" w:lineRule="auto"/>
        <w:ind w:firstLine="720"/>
        <w:jc w:val="both"/>
        <w:rPr>
          <w:rFonts w:cs="Times New Roman"/>
          <w:szCs w:val="28"/>
        </w:rPr>
      </w:pPr>
      <w:r w:rsidRPr="00063AC3">
        <w:rPr>
          <w:rFonts w:cs="Times New Roman"/>
          <w:szCs w:val="28"/>
        </w:rPr>
        <w:t>2. Căn cứ điều kiện địa bàn</w:t>
      </w:r>
      <w:r w:rsidR="00B85F18" w:rsidRPr="00063AC3">
        <w:rPr>
          <w:rFonts w:cs="Times New Roman"/>
          <w:szCs w:val="28"/>
        </w:rPr>
        <w:t>;</w:t>
      </w:r>
    </w:p>
    <w:p w14:paraId="0ECB5FD2" w14:textId="64EC57F3" w:rsidR="003F755F" w:rsidRPr="00063AC3" w:rsidRDefault="003F755F" w:rsidP="00115758">
      <w:pPr>
        <w:spacing w:after="120" w:line="240" w:lineRule="auto"/>
        <w:ind w:firstLine="720"/>
        <w:jc w:val="both"/>
        <w:rPr>
          <w:rFonts w:cs="Times New Roman"/>
          <w:szCs w:val="28"/>
        </w:rPr>
      </w:pPr>
      <w:r w:rsidRPr="00063AC3">
        <w:rPr>
          <w:rFonts w:cs="Times New Roman"/>
          <w:szCs w:val="28"/>
        </w:rPr>
        <w:t>3. Căn cứ dự toán chi trả trợ cấp, phụ cấp được giao hằng năm;</w:t>
      </w:r>
    </w:p>
    <w:p w14:paraId="2B27B788" w14:textId="36815520" w:rsidR="003F755F" w:rsidRPr="00063AC3" w:rsidRDefault="003F755F" w:rsidP="00115758">
      <w:pPr>
        <w:spacing w:after="120" w:line="240" w:lineRule="auto"/>
        <w:ind w:firstLine="720"/>
        <w:jc w:val="both"/>
        <w:rPr>
          <w:rFonts w:cs="Times New Roman"/>
          <w:szCs w:val="28"/>
        </w:rPr>
      </w:pPr>
      <w:r w:rsidRPr="00063AC3">
        <w:rPr>
          <w:rFonts w:cs="Times New Roman"/>
          <w:szCs w:val="28"/>
        </w:rPr>
        <w:t>4. Căn cứ nhiệm vụ quản lý, tổ chức thực hiện chi trả được phân cấp cho cấp tỉnh và cấp xã;</w:t>
      </w:r>
    </w:p>
    <w:p w14:paraId="2DB8B7BF" w14:textId="29E3BEEA" w:rsidR="003F755F" w:rsidRPr="00063AC3" w:rsidRDefault="003F755F" w:rsidP="00115758">
      <w:pPr>
        <w:spacing w:after="120" w:line="240" w:lineRule="auto"/>
        <w:ind w:firstLine="720"/>
        <w:jc w:val="both"/>
        <w:rPr>
          <w:rFonts w:cs="Times New Roman"/>
          <w:szCs w:val="28"/>
        </w:rPr>
      </w:pPr>
      <w:r w:rsidRPr="00063AC3">
        <w:rPr>
          <w:rFonts w:cs="Times New Roman"/>
          <w:szCs w:val="28"/>
        </w:rPr>
        <w:t xml:space="preserve">5. Bảo đảm tổng mức chi không vượt dự toán </w:t>
      </w:r>
      <w:r w:rsidR="00382EB7" w:rsidRPr="00063AC3">
        <w:rPr>
          <w:rFonts w:cs="Times New Roman"/>
          <w:szCs w:val="28"/>
        </w:rPr>
        <w:t>t</w:t>
      </w:r>
      <w:r w:rsidRPr="00063AC3">
        <w:rPr>
          <w:rFonts w:cs="Times New Roman"/>
          <w:szCs w:val="28"/>
        </w:rPr>
        <w:t>rung ương giao.</w:t>
      </w:r>
    </w:p>
    <w:p w14:paraId="12C881F6" w14:textId="0455111A" w:rsidR="00D516D3" w:rsidRPr="00063AC3" w:rsidRDefault="007E6B5A" w:rsidP="00115758">
      <w:pPr>
        <w:spacing w:after="120" w:line="240" w:lineRule="auto"/>
        <w:ind w:firstLine="720"/>
        <w:jc w:val="both"/>
        <w:rPr>
          <w:rFonts w:ascii="Times New Roman Bold" w:hAnsi="Times New Roman Bold"/>
          <w:b/>
          <w:iCs/>
        </w:rPr>
      </w:pPr>
      <w:r w:rsidRPr="00063AC3">
        <w:rPr>
          <w:rFonts w:cs="Times New Roman"/>
          <w:b/>
          <w:szCs w:val="28"/>
        </w:rPr>
        <w:t xml:space="preserve">Điều </w:t>
      </w:r>
      <w:r w:rsidR="00B43578" w:rsidRPr="00063AC3">
        <w:rPr>
          <w:rFonts w:cs="Times New Roman"/>
          <w:b/>
          <w:szCs w:val="28"/>
        </w:rPr>
        <w:t>3</w:t>
      </w:r>
      <w:r w:rsidRPr="00063AC3">
        <w:rPr>
          <w:rFonts w:cs="Times New Roman"/>
          <w:b/>
          <w:szCs w:val="28"/>
        </w:rPr>
        <w:t xml:space="preserve">. </w:t>
      </w:r>
      <w:r w:rsidR="006D7372" w:rsidRPr="00063AC3">
        <w:rPr>
          <w:b/>
          <w:bCs/>
        </w:rPr>
        <w:t xml:space="preserve">Tỷ lệ (%) chi phí quản lý, mức chi trả thù lao cho người trực tiếp chi trả trợ cấp và mức chi phí chi trả cho tổ chức dịch vụ chi trả </w:t>
      </w:r>
      <w:r w:rsidR="00B43578" w:rsidRPr="00063AC3">
        <w:rPr>
          <w:rFonts w:ascii="Times New Roman Bold" w:hAnsi="Times New Roman Bold"/>
          <w:b/>
          <w:iCs/>
        </w:rPr>
        <w:t>trợ cấp cho người có công với cách mạng</w:t>
      </w:r>
    </w:p>
    <w:p w14:paraId="7F6C96F5" w14:textId="058B0667" w:rsidR="00FF54BC" w:rsidRPr="00063AC3" w:rsidRDefault="00FF54BC" w:rsidP="00115758">
      <w:pPr>
        <w:spacing w:after="120" w:line="240" w:lineRule="auto"/>
        <w:ind w:firstLine="720"/>
        <w:jc w:val="both"/>
        <w:rPr>
          <w:rFonts w:eastAsia="Times New Roman" w:cs="Times New Roman"/>
          <w:szCs w:val="28"/>
        </w:rPr>
      </w:pPr>
      <w:bookmarkStart w:id="4" w:name="_Hlk214181291"/>
      <w:r w:rsidRPr="00063AC3">
        <w:rPr>
          <w:rFonts w:eastAsia="Times New Roman" w:cs="Times New Roman"/>
          <w:bCs/>
          <w:szCs w:val="28"/>
        </w:rPr>
        <w:t>1. Tỷ lệ</w:t>
      </w:r>
      <w:r w:rsidR="00E60EB7" w:rsidRPr="00063AC3">
        <w:rPr>
          <w:rFonts w:eastAsia="Times New Roman" w:cs="Times New Roman"/>
          <w:bCs/>
          <w:szCs w:val="28"/>
        </w:rPr>
        <w:t xml:space="preserve"> </w:t>
      </w:r>
      <w:r w:rsidR="00B85F18" w:rsidRPr="00063AC3">
        <w:rPr>
          <w:rFonts w:eastAsia="Times New Roman" w:cs="Times New Roman"/>
          <w:bCs/>
          <w:szCs w:val="28"/>
        </w:rPr>
        <w:t xml:space="preserve">(%) </w:t>
      </w:r>
      <w:r w:rsidRPr="00063AC3">
        <w:rPr>
          <w:rFonts w:eastAsia="Times New Roman" w:cs="Times New Roman"/>
          <w:bCs/>
          <w:szCs w:val="28"/>
        </w:rPr>
        <w:t>chi phí quản lý</w:t>
      </w:r>
    </w:p>
    <w:p w14:paraId="03E83296" w14:textId="77777777" w:rsidR="00FF54BC" w:rsidRPr="00063AC3" w:rsidRDefault="00FF54BC" w:rsidP="00115758">
      <w:pPr>
        <w:spacing w:after="120" w:line="240" w:lineRule="auto"/>
        <w:ind w:firstLine="720"/>
        <w:jc w:val="both"/>
        <w:rPr>
          <w:rFonts w:eastAsia="Times New Roman" w:cs="Times New Roman"/>
          <w:szCs w:val="28"/>
        </w:rPr>
      </w:pPr>
      <w:r w:rsidRPr="00063AC3">
        <w:rPr>
          <w:rFonts w:eastAsia="Times New Roman" w:cs="Times New Roman"/>
          <w:szCs w:val="28"/>
        </w:rPr>
        <w:t>Chi phí quản lý thực hiện chính sách, chế độ ưu đãi đối với người có công với cách mạng từ nguồn ngân sách trung ương bố trí trong dự toán hằng năm cho tỉnh được phân bổ như sau:</w:t>
      </w:r>
    </w:p>
    <w:p w14:paraId="7DE96873" w14:textId="77777777" w:rsidR="00FF54BC" w:rsidRPr="00063AC3" w:rsidRDefault="00FF54BC" w:rsidP="00115758">
      <w:pPr>
        <w:spacing w:after="120" w:line="240" w:lineRule="auto"/>
        <w:ind w:firstLine="720"/>
        <w:jc w:val="both"/>
        <w:rPr>
          <w:rFonts w:eastAsia="Times New Roman" w:cs="Times New Roman"/>
          <w:szCs w:val="28"/>
        </w:rPr>
      </w:pPr>
      <w:r w:rsidRPr="00063AC3">
        <w:rPr>
          <w:rFonts w:eastAsia="Times New Roman" w:cs="Times New Roman"/>
          <w:szCs w:val="28"/>
        </w:rPr>
        <w:t xml:space="preserve">a) </w:t>
      </w:r>
      <w:r w:rsidRPr="00063AC3">
        <w:rPr>
          <w:rFonts w:eastAsia="Times New Roman" w:cs="Times New Roman"/>
          <w:bCs/>
          <w:szCs w:val="28"/>
        </w:rPr>
        <w:t>Cấp tỉnh:</w:t>
      </w:r>
      <w:r w:rsidRPr="00063AC3">
        <w:rPr>
          <w:rFonts w:eastAsia="Times New Roman" w:cs="Times New Roman"/>
          <w:szCs w:val="28"/>
        </w:rPr>
        <w:t xml:space="preserve"> 25% tổng kinh phí chi quản lý, trong đó:</w:t>
      </w:r>
    </w:p>
    <w:p w14:paraId="7E58FA4F" w14:textId="1802B100" w:rsidR="00FF54BC" w:rsidRPr="00063AC3" w:rsidRDefault="00FF54BC" w:rsidP="00115758">
      <w:pPr>
        <w:spacing w:after="120" w:line="240" w:lineRule="auto"/>
        <w:ind w:firstLine="720"/>
        <w:jc w:val="both"/>
        <w:rPr>
          <w:rFonts w:eastAsia="Times New Roman" w:cs="Times New Roman"/>
          <w:szCs w:val="28"/>
        </w:rPr>
      </w:pPr>
      <w:r w:rsidRPr="00063AC3">
        <w:rPr>
          <w:rFonts w:eastAsia="Times New Roman" w:cs="Times New Roman"/>
          <w:szCs w:val="28"/>
        </w:rPr>
        <w:t>- Sở Nội vụ: 75% phần kinh phí của cấp tỉnh.</w:t>
      </w:r>
    </w:p>
    <w:p w14:paraId="3687B6B0" w14:textId="3A4D0F50" w:rsidR="00FF54BC" w:rsidRPr="00063AC3" w:rsidRDefault="00FF54BC" w:rsidP="00115758">
      <w:pPr>
        <w:spacing w:after="120" w:line="240" w:lineRule="auto"/>
        <w:ind w:firstLine="720"/>
        <w:jc w:val="both"/>
        <w:rPr>
          <w:rFonts w:eastAsia="Times New Roman" w:cs="Times New Roman"/>
          <w:szCs w:val="28"/>
        </w:rPr>
      </w:pPr>
      <w:r w:rsidRPr="00063AC3">
        <w:rPr>
          <w:rFonts w:eastAsia="Times New Roman" w:cs="Times New Roman"/>
          <w:szCs w:val="28"/>
        </w:rPr>
        <w:t>- Sở Tài chính: 25% phần kinh phí của cấp tỉnh.</w:t>
      </w:r>
    </w:p>
    <w:p w14:paraId="0F785FDF" w14:textId="19436741" w:rsidR="00FF54BC" w:rsidRPr="00063AC3" w:rsidRDefault="00FF54BC" w:rsidP="00115758">
      <w:pPr>
        <w:spacing w:after="120" w:line="240" w:lineRule="auto"/>
        <w:ind w:firstLine="720"/>
        <w:jc w:val="both"/>
        <w:rPr>
          <w:rFonts w:eastAsia="Times New Roman" w:cs="Times New Roman"/>
          <w:szCs w:val="28"/>
        </w:rPr>
      </w:pPr>
      <w:r w:rsidRPr="00063AC3">
        <w:rPr>
          <w:rFonts w:eastAsia="Times New Roman" w:cs="Times New Roman"/>
          <w:szCs w:val="28"/>
        </w:rPr>
        <w:t xml:space="preserve">b) </w:t>
      </w:r>
      <w:r w:rsidR="00115758" w:rsidRPr="00063AC3">
        <w:rPr>
          <w:rFonts w:eastAsia="Times New Roman" w:cs="Times New Roman"/>
          <w:bCs/>
          <w:szCs w:val="28"/>
        </w:rPr>
        <w:t>Cấp xã</w:t>
      </w:r>
      <w:r w:rsidRPr="00063AC3">
        <w:rPr>
          <w:rFonts w:eastAsia="Times New Roman" w:cs="Times New Roman"/>
          <w:bCs/>
          <w:szCs w:val="28"/>
        </w:rPr>
        <w:t>:</w:t>
      </w:r>
      <w:r w:rsidRPr="00063AC3">
        <w:rPr>
          <w:rFonts w:eastAsia="Times New Roman" w:cs="Times New Roman"/>
          <w:szCs w:val="28"/>
        </w:rPr>
        <w:t xml:space="preserve"> 75% tổng kinh phí chi quản lý; </w:t>
      </w:r>
      <w:r w:rsidR="00667512" w:rsidRPr="00063AC3">
        <w:rPr>
          <w:rFonts w:eastAsia="Times New Roman" w:cs="Times New Roman"/>
          <w:szCs w:val="28"/>
        </w:rPr>
        <w:t>tỷ lệ</w:t>
      </w:r>
      <w:r w:rsidRPr="00063AC3">
        <w:rPr>
          <w:rFonts w:eastAsia="Times New Roman" w:cs="Times New Roman"/>
          <w:szCs w:val="28"/>
        </w:rPr>
        <w:t xml:space="preserve"> </w:t>
      </w:r>
      <w:r w:rsidR="00795446" w:rsidRPr="00063AC3">
        <w:rPr>
          <w:rFonts w:eastAsia="Times New Roman" w:cs="Times New Roman"/>
          <w:szCs w:val="28"/>
        </w:rPr>
        <w:t>(%) chi phí quản lý</w:t>
      </w:r>
      <w:r w:rsidRPr="00063AC3">
        <w:rPr>
          <w:rFonts w:eastAsia="Times New Roman" w:cs="Times New Roman"/>
          <w:szCs w:val="28"/>
        </w:rPr>
        <w:t xml:space="preserve"> cho từng xã, phường, đặc khu được </w:t>
      </w:r>
      <w:r w:rsidR="00115758" w:rsidRPr="00063AC3">
        <w:rPr>
          <w:rFonts w:eastAsia="Times New Roman" w:cs="Times New Roman"/>
          <w:szCs w:val="28"/>
        </w:rPr>
        <w:t>quy định tại</w:t>
      </w:r>
      <w:r w:rsidRPr="00063AC3">
        <w:rPr>
          <w:rFonts w:eastAsia="Times New Roman" w:cs="Times New Roman"/>
          <w:szCs w:val="28"/>
        </w:rPr>
        <w:t xml:space="preserve"> Phụ lục ban hành kèm theo Nghị quyết này.</w:t>
      </w:r>
    </w:p>
    <w:p w14:paraId="6C6F1BC6" w14:textId="762B7857" w:rsidR="00581A95" w:rsidRPr="00063AC3" w:rsidRDefault="00581A95" w:rsidP="00115758">
      <w:pPr>
        <w:spacing w:after="120" w:line="240" w:lineRule="auto"/>
        <w:ind w:firstLine="720"/>
        <w:jc w:val="both"/>
        <w:rPr>
          <w:rFonts w:eastAsia="Times New Roman" w:cs="Times New Roman"/>
          <w:szCs w:val="28"/>
        </w:rPr>
      </w:pPr>
      <w:r w:rsidRPr="00063AC3">
        <w:rPr>
          <w:szCs w:val="28"/>
        </w:rPr>
        <w:lastRenderedPageBreak/>
        <w:t xml:space="preserve">2. </w:t>
      </w:r>
      <w:r w:rsidR="00E60EB7" w:rsidRPr="00063AC3">
        <w:rPr>
          <w:lang w:val="pt-BR"/>
        </w:rPr>
        <w:t>Tổng m</w:t>
      </w:r>
      <w:r w:rsidRPr="00063AC3">
        <w:rPr>
          <w:lang w:val="pt-BR"/>
        </w:rPr>
        <w:t xml:space="preserve">ức </w:t>
      </w:r>
      <w:bookmarkStart w:id="5" w:name="_Hlk214194461"/>
      <w:r w:rsidRPr="00063AC3">
        <w:rPr>
          <w:lang w:val="pt-BR"/>
        </w:rPr>
        <w:t>chi trả thù lao cho người trực tiếp chi trả trợ cấp đến người thụ hưởng (đối với trường hợp cơ quan được cấp có thẩm quyền giao thực hiện chi trả) và chi phí trả cho tổ chức dịch vụ chi trả</w:t>
      </w:r>
      <w:bookmarkEnd w:id="5"/>
      <w:r w:rsidR="00B43578" w:rsidRPr="00063AC3">
        <w:rPr>
          <w:lang w:val="pt-BR"/>
        </w:rPr>
        <w:t xml:space="preserve"> trợ cấp cho người có công với cách mạng</w:t>
      </w:r>
      <w:r w:rsidR="00E60EB7" w:rsidRPr="00063AC3">
        <w:rPr>
          <w:lang w:val="pt-BR"/>
        </w:rPr>
        <w:t>:</w:t>
      </w:r>
      <w:r w:rsidRPr="00063AC3">
        <w:rPr>
          <w:lang w:val="pt-BR"/>
        </w:rPr>
        <w:t xml:space="preserve"> </w:t>
      </w:r>
      <w:r w:rsidR="00E60EB7" w:rsidRPr="00063AC3">
        <w:rPr>
          <w:lang w:val="pt-BR"/>
        </w:rPr>
        <w:t>K</w:t>
      </w:r>
      <w:r w:rsidRPr="00063AC3">
        <w:rPr>
          <w:lang w:val="pt-BR"/>
        </w:rPr>
        <w:t xml:space="preserve">hông vượt quá 60% </w:t>
      </w:r>
      <w:r w:rsidR="004C47C2" w:rsidRPr="00063AC3">
        <w:rPr>
          <w:rFonts w:eastAsia="Times New Roman" w:cs="Times New Roman"/>
          <w:bCs/>
          <w:szCs w:val="28"/>
        </w:rPr>
        <w:t xml:space="preserve">tổng </w:t>
      </w:r>
      <w:r w:rsidR="00E60EB7" w:rsidRPr="00063AC3">
        <w:rPr>
          <w:rFonts w:eastAsia="Times New Roman" w:cs="Times New Roman"/>
          <w:bCs/>
          <w:szCs w:val="28"/>
        </w:rPr>
        <w:t>kinh phí chi</w:t>
      </w:r>
      <w:r w:rsidRPr="00063AC3">
        <w:rPr>
          <w:rFonts w:eastAsia="Times New Roman" w:cs="Times New Roman"/>
          <w:bCs/>
          <w:szCs w:val="28"/>
        </w:rPr>
        <w:t xml:space="preserve"> quản lý được giao hằng năm </w:t>
      </w:r>
      <w:r w:rsidR="00115758" w:rsidRPr="00063AC3">
        <w:rPr>
          <w:rFonts w:eastAsia="Times New Roman" w:cs="Times New Roman"/>
          <w:bCs/>
          <w:szCs w:val="28"/>
        </w:rPr>
        <w:t xml:space="preserve">của </w:t>
      </w:r>
      <w:r w:rsidRPr="00063AC3">
        <w:rPr>
          <w:rFonts w:eastAsia="Times New Roman" w:cs="Times New Roman"/>
          <w:bCs/>
          <w:szCs w:val="28"/>
        </w:rPr>
        <w:t>từng xã, phường, đặc khu</w:t>
      </w:r>
      <w:r w:rsidR="00E60EB7" w:rsidRPr="00063AC3">
        <w:rPr>
          <w:rFonts w:eastAsia="Times New Roman" w:cs="Times New Roman"/>
          <w:bCs/>
          <w:szCs w:val="28"/>
        </w:rPr>
        <w:t>.</w:t>
      </w:r>
    </w:p>
    <w:p w14:paraId="1FDCBB5F" w14:textId="6F2F39EF" w:rsidR="007E6B5A" w:rsidRPr="00063AC3" w:rsidRDefault="000C594F" w:rsidP="00115758">
      <w:pPr>
        <w:spacing w:after="120" w:line="240" w:lineRule="auto"/>
        <w:ind w:firstLine="720"/>
        <w:jc w:val="both"/>
        <w:rPr>
          <w:rFonts w:cs="Times New Roman"/>
          <w:b/>
          <w:szCs w:val="28"/>
        </w:rPr>
      </w:pPr>
      <w:r w:rsidRPr="00063AC3">
        <w:rPr>
          <w:rFonts w:cs="Times New Roman"/>
          <w:b/>
          <w:szCs w:val="28"/>
        </w:rPr>
        <w:t xml:space="preserve">Điều </w:t>
      </w:r>
      <w:r w:rsidR="00B43578" w:rsidRPr="00063AC3">
        <w:rPr>
          <w:rFonts w:cs="Times New Roman"/>
          <w:b/>
          <w:szCs w:val="28"/>
        </w:rPr>
        <w:t>4</w:t>
      </w:r>
      <w:r w:rsidR="007E6B5A" w:rsidRPr="00063AC3">
        <w:rPr>
          <w:rFonts w:cs="Times New Roman"/>
          <w:b/>
          <w:szCs w:val="28"/>
          <w:lang w:val="vi-VN"/>
        </w:rPr>
        <w:t>. Kinh phí th</w:t>
      </w:r>
      <w:r w:rsidR="007E6B5A" w:rsidRPr="00063AC3">
        <w:rPr>
          <w:rFonts w:cs="Times New Roman"/>
          <w:b/>
          <w:szCs w:val="28"/>
        </w:rPr>
        <w:t>ực</w:t>
      </w:r>
      <w:r w:rsidR="007E6B5A" w:rsidRPr="00063AC3">
        <w:rPr>
          <w:rFonts w:cs="Times New Roman"/>
          <w:b/>
          <w:szCs w:val="28"/>
          <w:lang w:val="vi-VN"/>
        </w:rPr>
        <w:t xml:space="preserve"> hiện</w:t>
      </w:r>
    </w:p>
    <w:p w14:paraId="6ED545B4" w14:textId="41814624" w:rsidR="007E6B5A" w:rsidRPr="00063AC3" w:rsidRDefault="007E6B5A" w:rsidP="00115758">
      <w:pPr>
        <w:spacing w:after="120" w:line="240" w:lineRule="auto"/>
        <w:ind w:firstLine="720"/>
        <w:jc w:val="both"/>
        <w:rPr>
          <w:rFonts w:eastAsia="Times New Roman" w:cs="Times New Roman"/>
          <w:szCs w:val="28"/>
        </w:rPr>
      </w:pPr>
      <w:r w:rsidRPr="00063AC3">
        <w:rPr>
          <w:rFonts w:cs="Times New Roman"/>
          <w:szCs w:val="28"/>
          <w:lang w:val="vi-VN"/>
        </w:rPr>
        <w:t>T</w:t>
      </w:r>
      <w:r w:rsidRPr="00063AC3">
        <w:rPr>
          <w:rFonts w:cs="Times New Roman"/>
          <w:szCs w:val="28"/>
        </w:rPr>
        <w:t>ừ</w:t>
      </w:r>
      <w:r w:rsidRPr="00063AC3">
        <w:rPr>
          <w:rFonts w:cs="Times New Roman"/>
          <w:szCs w:val="28"/>
          <w:lang w:val="vi-VN"/>
        </w:rPr>
        <w:t xml:space="preserve"> ngu</w:t>
      </w:r>
      <w:r w:rsidRPr="00063AC3">
        <w:rPr>
          <w:rFonts w:cs="Times New Roman"/>
          <w:szCs w:val="28"/>
        </w:rPr>
        <w:t>ồn</w:t>
      </w:r>
      <w:r w:rsidRPr="00063AC3">
        <w:rPr>
          <w:rFonts w:cs="Times New Roman"/>
          <w:szCs w:val="28"/>
          <w:lang w:val="vi-VN"/>
        </w:rPr>
        <w:t xml:space="preserve"> ngân sách </w:t>
      </w:r>
      <w:r w:rsidRPr="00063AC3">
        <w:rPr>
          <w:rFonts w:cs="Times New Roman"/>
          <w:szCs w:val="28"/>
        </w:rPr>
        <w:t xml:space="preserve">trung ương bổ sung có mục tiêu cho ngân sách </w:t>
      </w:r>
      <w:r w:rsidR="0057339F" w:rsidRPr="00063AC3">
        <w:rPr>
          <w:rFonts w:cs="Times New Roman"/>
          <w:szCs w:val="28"/>
        </w:rPr>
        <w:t>tỉnh</w:t>
      </w:r>
      <w:r w:rsidRPr="00063AC3">
        <w:rPr>
          <w:rFonts w:cs="Times New Roman"/>
          <w:szCs w:val="28"/>
        </w:rPr>
        <w:t xml:space="preserve"> để thực hiện các </w:t>
      </w:r>
      <w:r w:rsidRPr="00063AC3">
        <w:t>chính sách, chế độ ưu đãi người có công với cách mạng do ngành Nội vụ quản lý</w:t>
      </w:r>
      <w:r w:rsidRPr="00063AC3">
        <w:rPr>
          <w:rFonts w:eastAsia="Calibri"/>
        </w:rPr>
        <w:t xml:space="preserve"> trên địa bàn tỉnh </w:t>
      </w:r>
      <w:r w:rsidR="00886D38" w:rsidRPr="00063AC3">
        <w:rPr>
          <w:bCs/>
        </w:rPr>
        <w:t>Quảng Ngãi</w:t>
      </w:r>
      <w:r w:rsidRPr="00063AC3">
        <w:rPr>
          <w:rFonts w:eastAsia="Times New Roman" w:cs="Times New Roman"/>
          <w:szCs w:val="28"/>
        </w:rPr>
        <w:t>.</w:t>
      </w:r>
      <w:bookmarkEnd w:id="4"/>
    </w:p>
    <w:p w14:paraId="5A089327" w14:textId="66B71D3A" w:rsidR="00CB7BED" w:rsidRPr="00063AC3" w:rsidRDefault="00CB7BED" w:rsidP="00115758">
      <w:pPr>
        <w:spacing w:after="120" w:line="240" w:lineRule="auto"/>
        <w:ind w:firstLine="720"/>
        <w:jc w:val="both"/>
        <w:rPr>
          <w:rFonts w:cs="Times New Roman"/>
          <w:b/>
          <w:szCs w:val="28"/>
        </w:rPr>
      </w:pPr>
      <w:r w:rsidRPr="00063AC3">
        <w:rPr>
          <w:rFonts w:cs="Times New Roman"/>
          <w:b/>
          <w:szCs w:val="28"/>
        </w:rPr>
        <w:t xml:space="preserve">Điều </w:t>
      </w:r>
      <w:r w:rsidR="00B43578" w:rsidRPr="00063AC3">
        <w:rPr>
          <w:rFonts w:cs="Times New Roman"/>
          <w:b/>
          <w:szCs w:val="28"/>
        </w:rPr>
        <w:t>5</w:t>
      </w:r>
      <w:r w:rsidRPr="00063AC3">
        <w:rPr>
          <w:rFonts w:cs="Times New Roman"/>
          <w:b/>
          <w:szCs w:val="28"/>
        </w:rPr>
        <w:t>. Tổ chức thực hiện</w:t>
      </w:r>
    </w:p>
    <w:p w14:paraId="1602351C" w14:textId="4D114C12" w:rsidR="00CB7BED" w:rsidRPr="00063AC3" w:rsidRDefault="00CB7BED" w:rsidP="00115758">
      <w:pPr>
        <w:spacing w:after="120" w:line="240" w:lineRule="auto"/>
        <w:ind w:firstLine="720"/>
        <w:jc w:val="both"/>
        <w:rPr>
          <w:rFonts w:cs="Times New Roman"/>
          <w:szCs w:val="28"/>
        </w:rPr>
      </w:pPr>
      <w:r w:rsidRPr="00063AC3">
        <w:rPr>
          <w:rFonts w:cs="Times New Roman"/>
          <w:szCs w:val="28"/>
        </w:rPr>
        <w:t>1. Ủy ban nhân dân tỉnh tổ chức triển khai thực hiện Nghị quyết</w:t>
      </w:r>
      <w:r w:rsidR="00795446" w:rsidRPr="00063AC3">
        <w:rPr>
          <w:rFonts w:cs="Times New Roman"/>
          <w:szCs w:val="28"/>
        </w:rPr>
        <w:t>.</w:t>
      </w:r>
    </w:p>
    <w:p w14:paraId="6DBC22E6" w14:textId="2A7EE657" w:rsidR="00CB7BED" w:rsidRPr="00063AC3" w:rsidRDefault="00CB7BED" w:rsidP="00115758">
      <w:pPr>
        <w:spacing w:after="120" w:line="240" w:lineRule="auto"/>
        <w:ind w:firstLine="720"/>
        <w:jc w:val="both"/>
        <w:rPr>
          <w:rFonts w:cs="Times New Roman"/>
          <w:szCs w:val="28"/>
        </w:rPr>
      </w:pPr>
      <w:r w:rsidRPr="00063AC3">
        <w:rPr>
          <w:rFonts w:cs="Times New Roman"/>
          <w:szCs w:val="28"/>
        </w:rPr>
        <w:t xml:space="preserve">2. Thường trực Hội đồng nhân </w:t>
      </w:r>
      <w:r w:rsidRPr="00063AC3">
        <w:rPr>
          <w:rFonts w:cs="Times New Roman"/>
          <w:szCs w:val="28"/>
          <w:lang w:val="vi-VN"/>
        </w:rPr>
        <w:t>dân</w:t>
      </w:r>
      <w:r w:rsidR="00E55355" w:rsidRPr="00063AC3">
        <w:rPr>
          <w:rFonts w:cs="Times New Roman"/>
          <w:szCs w:val="28"/>
        </w:rPr>
        <w:t xml:space="preserve"> tỉnh</w:t>
      </w:r>
      <w:r w:rsidRPr="00063AC3">
        <w:rPr>
          <w:rFonts w:cs="Times New Roman"/>
          <w:szCs w:val="28"/>
        </w:rPr>
        <w:t>, các Ban</w:t>
      </w:r>
      <w:r w:rsidR="00E55355" w:rsidRPr="00063AC3">
        <w:rPr>
          <w:rFonts w:cs="Times New Roman"/>
          <w:szCs w:val="28"/>
        </w:rPr>
        <w:t xml:space="preserve"> của</w:t>
      </w:r>
      <w:r w:rsidRPr="00063AC3">
        <w:rPr>
          <w:rFonts w:cs="Times New Roman"/>
          <w:szCs w:val="28"/>
        </w:rPr>
        <w:t xml:space="preserve"> Hội đồng nhân dân</w:t>
      </w:r>
      <w:r w:rsidR="00E55355" w:rsidRPr="00063AC3">
        <w:rPr>
          <w:rFonts w:cs="Times New Roman"/>
          <w:szCs w:val="28"/>
        </w:rPr>
        <w:t xml:space="preserve"> tỉnh</w:t>
      </w:r>
      <w:r w:rsidRPr="00063AC3">
        <w:rPr>
          <w:rFonts w:cs="Times New Roman"/>
          <w:szCs w:val="28"/>
        </w:rPr>
        <w:t>, Tổ đại biểu và đại biểu Hội đồng nhân dân tỉnh giám sát việc thực hiện Nghị quyết.</w:t>
      </w:r>
    </w:p>
    <w:p w14:paraId="2BA0C0D8" w14:textId="21B5ABE5" w:rsidR="007E6B5A" w:rsidRPr="00063AC3" w:rsidRDefault="007E6B5A" w:rsidP="00115758">
      <w:pPr>
        <w:spacing w:after="120" w:line="240" w:lineRule="auto"/>
        <w:ind w:firstLine="720"/>
        <w:jc w:val="both"/>
        <w:rPr>
          <w:rFonts w:cs="Times New Roman"/>
          <w:b/>
          <w:szCs w:val="28"/>
        </w:rPr>
      </w:pPr>
      <w:r w:rsidRPr="00063AC3">
        <w:rPr>
          <w:rFonts w:cs="Times New Roman"/>
          <w:b/>
          <w:szCs w:val="28"/>
        </w:rPr>
        <w:t xml:space="preserve">Điều </w:t>
      </w:r>
      <w:r w:rsidR="00B43578" w:rsidRPr="00063AC3">
        <w:rPr>
          <w:rFonts w:cs="Times New Roman"/>
          <w:b/>
          <w:szCs w:val="28"/>
        </w:rPr>
        <w:t>6</w:t>
      </w:r>
      <w:r w:rsidRPr="00063AC3">
        <w:rPr>
          <w:rFonts w:cs="Times New Roman"/>
          <w:b/>
          <w:szCs w:val="28"/>
        </w:rPr>
        <w:t>. Hiệu lực thi hành</w:t>
      </w:r>
    </w:p>
    <w:p w14:paraId="02CF2657" w14:textId="6F0B7860" w:rsidR="007E6B5A" w:rsidRPr="00063AC3" w:rsidRDefault="007E6B5A" w:rsidP="00115758">
      <w:pPr>
        <w:spacing w:after="120" w:line="240" w:lineRule="auto"/>
        <w:ind w:firstLine="720"/>
        <w:jc w:val="both"/>
      </w:pPr>
      <w:r w:rsidRPr="00063AC3">
        <w:t xml:space="preserve">Nghị quyết </w:t>
      </w:r>
      <w:r w:rsidR="00E55355" w:rsidRPr="00063AC3">
        <w:t xml:space="preserve">này </w:t>
      </w:r>
      <w:r w:rsidRPr="00063AC3">
        <w:t xml:space="preserve">có hiệu lực thi hành kể từ ngày </w:t>
      </w:r>
      <w:r w:rsidR="00795446" w:rsidRPr="00063AC3">
        <w:t>27</w:t>
      </w:r>
      <w:r w:rsidRPr="00063AC3">
        <w:t xml:space="preserve"> tháng </w:t>
      </w:r>
      <w:r w:rsidR="00795446" w:rsidRPr="00063AC3">
        <w:t>7</w:t>
      </w:r>
      <w:r w:rsidRPr="00063AC3">
        <w:t xml:space="preserve"> năm 2026.</w:t>
      </w:r>
    </w:p>
    <w:p w14:paraId="66FD6114" w14:textId="329769ED" w:rsidR="007E6B5A" w:rsidRPr="00063AC3" w:rsidRDefault="007E6B5A" w:rsidP="00115758">
      <w:pPr>
        <w:spacing w:after="120" w:line="240" w:lineRule="auto"/>
        <w:ind w:firstLine="720"/>
        <w:jc w:val="both"/>
        <w:rPr>
          <w:rFonts w:cs="Times New Roman"/>
          <w:i/>
          <w:spacing w:val="8"/>
          <w:szCs w:val="28"/>
        </w:rPr>
      </w:pPr>
      <w:r w:rsidRPr="00063AC3">
        <w:rPr>
          <w:i/>
          <w:spacing w:val="8"/>
        </w:rPr>
        <w:t xml:space="preserve">Nghị quyết này đã được Hội đồng nhân dân tỉnh </w:t>
      </w:r>
      <w:r w:rsidR="0070457C" w:rsidRPr="00063AC3">
        <w:rPr>
          <w:bCs/>
          <w:i/>
        </w:rPr>
        <w:t>Quảng Ngãi</w:t>
      </w:r>
      <w:r w:rsidR="0070457C" w:rsidRPr="00063AC3">
        <w:rPr>
          <w:i/>
          <w:spacing w:val="8"/>
        </w:rPr>
        <w:t xml:space="preserve"> </w:t>
      </w:r>
      <w:r w:rsidRPr="00063AC3">
        <w:rPr>
          <w:i/>
          <w:spacing w:val="8"/>
        </w:rPr>
        <w:t>khóa</w:t>
      </w:r>
      <w:r w:rsidR="00795446" w:rsidRPr="00063AC3">
        <w:rPr>
          <w:i/>
          <w:spacing w:val="8"/>
        </w:rPr>
        <w:t xml:space="preserve"> XIV</w:t>
      </w:r>
      <w:r w:rsidRPr="00063AC3">
        <w:rPr>
          <w:i/>
          <w:spacing w:val="8"/>
        </w:rPr>
        <w:t>, Kỳ họp thứ</w:t>
      </w:r>
      <w:r w:rsidR="00795446" w:rsidRPr="00063AC3">
        <w:rPr>
          <w:i/>
          <w:spacing w:val="8"/>
        </w:rPr>
        <w:t xml:space="preserve"> 5 </w:t>
      </w:r>
      <w:r w:rsidRPr="00063AC3">
        <w:rPr>
          <w:i/>
          <w:spacing w:val="8"/>
        </w:rPr>
        <w:t>thông qua ngày</w:t>
      </w:r>
      <w:r w:rsidR="00795446" w:rsidRPr="00063AC3">
        <w:rPr>
          <w:i/>
          <w:spacing w:val="8"/>
        </w:rPr>
        <w:t xml:space="preserve"> 17 tháng 7 </w:t>
      </w:r>
      <w:r w:rsidR="0070457C" w:rsidRPr="00063AC3">
        <w:rPr>
          <w:i/>
          <w:spacing w:val="8"/>
        </w:rPr>
        <w:t xml:space="preserve">năm </w:t>
      </w:r>
      <w:r w:rsidRPr="00063AC3">
        <w:rPr>
          <w:rFonts w:cs="Times New Roman"/>
          <w:i/>
          <w:spacing w:val="8"/>
          <w:szCs w:val="28"/>
        </w:rPr>
        <w:t>2026./.</w:t>
      </w:r>
    </w:p>
    <w:p w14:paraId="60EB82D6" w14:textId="77777777" w:rsidR="00E90B76" w:rsidRPr="00063AC3" w:rsidRDefault="00E90B76" w:rsidP="007E6B5A">
      <w:pPr>
        <w:spacing w:before="120" w:after="120" w:line="240" w:lineRule="auto"/>
        <w:ind w:firstLine="720"/>
        <w:jc w:val="both"/>
        <w:rPr>
          <w:rFonts w:cs="Times New Roman"/>
          <w:i/>
          <w:spacing w:val="8"/>
          <w:sz w:val="14"/>
          <w:szCs w:val="28"/>
        </w:rPr>
      </w:pPr>
    </w:p>
    <w:tbl>
      <w:tblPr>
        <w:tblW w:w="9356" w:type="dxa"/>
        <w:tblLook w:val="0000" w:firstRow="0" w:lastRow="0" w:firstColumn="0" w:lastColumn="0" w:noHBand="0" w:noVBand="0"/>
      </w:tblPr>
      <w:tblGrid>
        <w:gridCol w:w="5353"/>
        <w:gridCol w:w="4003"/>
      </w:tblGrid>
      <w:tr w:rsidR="00063AC3" w:rsidRPr="00063AC3" w14:paraId="727C1D7A" w14:textId="77777777" w:rsidTr="00415124">
        <w:tc>
          <w:tcPr>
            <w:tcW w:w="5353" w:type="dxa"/>
          </w:tcPr>
          <w:p w14:paraId="17CBC61D" w14:textId="77777777" w:rsidR="007E6B5A" w:rsidRPr="00063AC3" w:rsidRDefault="007E6B5A" w:rsidP="00E55355">
            <w:pPr>
              <w:spacing w:after="0" w:line="240" w:lineRule="auto"/>
              <w:ind w:left="-113" w:right="-142"/>
              <w:jc w:val="both"/>
              <w:rPr>
                <w:b/>
                <w:i/>
                <w:sz w:val="22"/>
                <w:lang w:val="it-IT"/>
              </w:rPr>
            </w:pPr>
            <w:r w:rsidRPr="00063AC3">
              <w:rPr>
                <w:b/>
                <w:i/>
                <w:sz w:val="22"/>
                <w:lang w:val="it-IT"/>
              </w:rPr>
              <w:t>Nơi nhận:</w:t>
            </w:r>
          </w:p>
          <w:p w14:paraId="3E9D30AE" w14:textId="45787D06" w:rsidR="00795446" w:rsidRPr="00063AC3" w:rsidRDefault="00795446" w:rsidP="00E55355">
            <w:pPr>
              <w:widowControl w:val="0"/>
              <w:spacing w:after="0" w:line="240" w:lineRule="auto"/>
              <w:ind w:left="-113"/>
              <w:rPr>
                <w:sz w:val="22"/>
                <w:lang w:val="vi-VN"/>
              </w:rPr>
            </w:pPr>
            <w:r w:rsidRPr="00063AC3">
              <w:rPr>
                <w:sz w:val="22"/>
                <w:lang w:val="vi-VN"/>
              </w:rPr>
              <w:t xml:space="preserve">- </w:t>
            </w:r>
            <w:r w:rsidR="00410DD7" w:rsidRPr="00063AC3">
              <w:rPr>
                <w:sz w:val="22"/>
              </w:rPr>
              <w:t>Ủy</w:t>
            </w:r>
            <w:r w:rsidRPr="00063AC3">
              <w:rPr>
                <w:sz w:val="22"/>
                <w:lang w:val="vi-VN"/>
              </w:rPr>
              <w:t xml:space="preserve"> ban Thường vụ Quốc hội</w:t>
            </w:r>
            <w:r w:rsidRPr="00063AC3">
              <w:rPr>
                <w:sz w:val="22"/>
              </w:rPr>
              <w:t>, Chính phủ</w:t>
            </w:r>
            <w:r w:rsidRPr="00063AC3">
              <w:rPr>
                <w:sz w:val="22"/>
                <w:lang w:val="vi-VN"/>
              </w:rPr>
              <w:t>;</w:t>
            </w:r>
          </w:p>
          <w:p w14:paraId="2F6168E4" w14:textId="3B567223" w:rsidR="00795446" w:rsidRPr="00063AC3" w:rsidRDefault="00795446" w:rsidP="00E55355">
            <w:pPr>
              <w:widowControl w:val="0"/>
              <w:spacing w:after="0" w:line="240" w:lineRule="auto"/>
              <w:ind w:left="-113"/>
              <w:rPr>
                <w:sz w:val="22"/>
                <w:lang w:val="vi-VN"/>
              </w:rPr>
            </w:pPr>
            <w:r w:rsidRPr="00063AC3">
              <w:rPr>
                <w:sz w:val="22"/>
                <w:lang w:val="vi-VN"/>
              </w:rPr>
              <w:t xml:space="preserve">- </w:t>
            </w:r>
            <w:r w:rsidRPr="00063AC3">
              <w:rPr>
                <w:sz w:val="22"/>
              </w:rPr>
              <w:t xml:space="preserve">Các </w:t>
            </w:r>
            <w:r w:rsidRPr="00063AC3">
              <w:rPr>
                <w:sz w:val="22"/>
                <w:lang w:val="vi-VN"/>
              </w:rPr>
              <w:t>Bộ</w:t>
            </w:r>
            <w:r w:rsidRPr="00063AC3">
              <w:rPr>
                <w:sz w:val="22"/>
              </w:rPr>
              <w:t>:</w:t>
            </w:r>
            <w:r w:rsidRPr="00063AC3">
              <w:rPr>
                <w:sz w:val="22"/>
                <w:lang w:val="vi-VN"/>
              </w:rPr>
              <w:t xml:space="preserve"> </w:t>
            </w:r>
            <w:r w:rsidRPr="00063AC3">
              <w:rPr>
                <w:sz w:val="22"/>
              </w:rPr>
              <w:t>Tài chính, Nội vụ</w:t>
            </w:r>
            <w:r w:rsidRPr="00063AC3">
              <w:rPr>
                <w:sz w:val="22"/>
                <w:lang w:val="vi-VN"/>
              </w:rPr>
              <w:t xml:space="preserve">; </w:t>
            </w:r>
          </w:p>
          <w:p w14:paraId="4701B8F6" w14:textId="64AA36B4" w:rsidR="00795446" w:rsidRPr="00063AC3" w:rsidRDefault="00795446" w:rsidP="00E55355">
            <w:pPr>
              <w:widowControl w:val="0"/>
              <w:spacing w:after="0" w:line="240" w:lineRule="auto"/>
              <w:ind w:left="-113"/>
              <w:rPr>
                <w:sz w:val="22"/>
              </w:rPr>
            </w:pPr>
            <w:r w:rsidRPr="00063AC3">
              <w:rPr>
                <w:sz w:val="22"/>
              </w:rPr>
              <w:t>- Vụ Pháp chế, Bộ Nội vụ;</w:t>
            </w:r>
          </w:p>
          <w:p w14:paraId="28218FCF" w14:textId="77777777" w:rsidR="00795446" w:rsidRPr="00063AC3" w:rsidRDefault="00795446" w:rsidP="00E55355">
            <w:pPr>
              <w:widowControl w:val="0"/>
              <w:spacing w:after="0" w:line="240" w:lineRule="auto"/>
              <w:ind w:left="-113"/>
              <w:rPr>
                <w:sz w:val="22"/>
                <w:lang w:val="vi-VN"/>
              </w:rPr>
            </w:pPr>
            <w:r w:rsidRPr="00063AC3">
              <w:rPr>
                <w:sz w:val="22"/>
                <w:lang w:val="vi-VN"/>
              </w:rPr>
              <w:t xml:space="preserve">- </w:t>
            </w:r>
            <w:r w:rsidRPr="00063AC3">
              <w:rPr>
                <w:bCs/>
                <w:iCs/>
                <w:sz w:val="22"/>
                <w:lang w:val="vi-VN"/>
              </w:rPr>
              <w:t>Cục KTVB và TCTHPL, Bộ Tư pháp</w:t>
            </w:r>
            <w:r w:rsidRPr="00063AC3">
              <w:rPr>
                <w:sz w:val="22"/>
                <w:lang w:val="vi-VN"/>
              </w:rPr>
              <w:t xml:space="preserve">; </w:t>
            </w:r>
          </w:p>
          <w:p w14:paraId="2A96B4E5" w14:textId="77777777" w:rsidR="00795446" w:rsidRPr="00063AC3" w:rsidRDefault="00795446" w:rsidP="00E55355">
            <w:pPr>
              <w:widowControl w:val="0"/>
              <w:spacing w:after="0" w:line="240" w:lineRule="auto"/>
              <w:ind w:left="-113"/>
              <w:rPr>
                <w:sz w:val="22"/>
                <w:lang w:val="vi-VN"/>
              </w:rPr>
            </w:pPr>
            <w:r w:rsidRPr="00063AC3">
              <w:rPr>
                <w:sz w:val="22"/>
                <w:lang w:val="vi-VN"/>
              </w:rPr>
              <w:t>- TTTU, TTHĐND, UBND, UBMTTQVN tỉnh;</w:t>
            </w:r>
          </w:p>
          <w:p w14:paraId="72A66D9C" w14:textId="77777777" w:rsidR="00795446" w:rsidRPr="00063AC3" w:rsidRDefault="00795446" w:rsidP="00E55355">
            <w:pPr>
              <w:widowControl w:val="0"/>
              <w:spacing w:after="0" w:line="240" w:lineRule="auto"/>
              <w:ind w:left="-113"/>
              <w:rPr>
                <w:sz w:val="22"/>
                <w:lang w:val="vi-VN"/>
              </w:rPr>
            </w:pPr>
            <w:r w:rsidRPr="00063AC3">
              <w:rPr>
                <w:sz w:val="22"/>
                <w:lang w:val="vi-VN"/>
              </w:rPr>
              <w:t>- Các cơ quan chuyên trách tham mưu, giúp việc Tỉnh ủy;</w:t>
            </w:r>
          </w:p>
          <w:p w14:paraId="75C7F141" w14:textId="77777777" w:rsidR="00795446" w:rsidRPr="00063AC3" w:rsidRDefault="00795446" w:rsidP="00E55355">
            <w:pPr>
              <w:widowControl w:val="0"/>
              <w:spacing w:after="0" w:line="240" w:lineRule="auto"/>
              <w:ind w:left="-113"/>
              <w:rPr>
                <w:sz w:val="22"/>
                <w:lang w:val="vi-VN"/>
              </w:rPr>
            </w:pPr>
            <w:r w:rsidRPr="00063AC3">
              <w:rPr>
                <w:sz w:val="22"/>
                <w:lang w:val="vi-VN"/>
              </w:rPr>
              <w:t>- Đoàn ĐBQH tỉnh;</w:t>
            </w:r>
          </w:p>
          <w:p w14:paraId="127F46EC" w14:textId="77777777" w:rsidR="00795446" w:rsidRPr="00063AC3" w:rsidRDefault="00795446" w:rsidP="00E55355">
            <w:pPr>
              <w:widowControl w:val="0"/>
              <w:spacing w:after="0" w:line="240" w:lineRule="auto"/>
              <w:ind w:left="-113"/>
              <w:rPr>
                <w:sz w:val="22"/>
                <w:lang w:val="vi-VN"/>
              </w:rPr>
            </w:pPr>
            <w:r w:rsidRPr="00063AC3">
              <w:rPr>
                <w:sz w:val="22"/>
                <w:lang w:val="vi-VN"/>
              </w:rPr>
              <w:t>- Các Ban của HĐND tỉnh;</w:t>
            </w:r>
          </w:p>
          <w:p w14:paraId="37D08C66" w14:textId="3B362496" w:rsidR="00795446" w:rsidRPr="00063AC3" w:rsidRDefault="00795446" w:rsidP="00E55355">
            <w:pPr>
              <w:widowControl w:val="0"/>
              <w:spacing w:after="0" w:line="240" w:lineRule="auto"/>
              <w:ind w:left="-113"/>
              <w:rPr>
                <w:sz w:val="22"/>
              </w:rPr>
            </w:pPr>
            <w:r w:rsidRPr="00063AC3">
              <w:rPr>
                <w:sz w:val="22"/>
                <w:lang w:val="vi-VN"/>
              </w:rPr>
              <w:t>- Đại biểu HĐND tỉnh</w:t>
            </w:r>
            <w:r w:rsidR="00410DD7" w:rsidRPr="00063AC3">
              <w:rPr>
                <w:sz w:val="22"/>
              </w:rPr>
              <w:t>;</w:t>
            </w:r>
          </w:p>
          <w:p w14:paraId="56A6F587" w14:textId="77777777" w:rsidR="00795446" w:rsidRPr="00063AC3" w:rsidRDefault="00795446" w:rsidP="00E55355">
            <w:pPr>
              <w:widowControl w:val="0"/>
              <w:spacing w:after="0" w:line="240" w:lineRule="auto"/>
              <w:ind w:left="-113"/>
              <w:rPr>
                <w:sz w:val="22"/>
                <w:lang w:val="vi-VN"/>
              </w:rPr>
            </w:pPr>
            <w:r w:rsidRPr="00063AC3">
              <w:rPr>
                <w:sz w:val="22"/>
                <w:lang w:val="vi-VN"/>
              </w:rPr>
              <w:t>- Các sở, ban, ngành;</w:t>
            </w:r>
          </w:p>
          <w:p w14:paraId="5E261907" w14:textId="77777777" w:rsidR="00795446" w:rsidRPr="00063AC3" w:rsidRDefault="00795446" w:rsidP="00E55355">
            <w:pPr>
              <w:widowControl w:val="0"/>
              <w:spacing w:after="0" w:line="240" w:lineRule="auto"/>
              <w:ind w:left="-113"/>
              <w:rPr>
                <w:sz w:val="22"/>
                <w:lang w:val="vi-VN"/>
              </w:rPr>
            </w:pPr>
            <w:r w:rsidRPr="00063AC3">
              <w:rPr>
                <w:sz w:val="22"/>
                <w:lang w:val="vi-VN"/>
              </w:rPr>
              <w:t>- Cơ quan Trung ương đóng trên địa bàn tỉnh;</w:t>
            </w:r>
          </w:p>
          <w:p w14:paraId="769B0B57" w14:textId="77777777" w:rsidR="00795446" w:rsidRPr="00063AC3" w:rsidRDefault="00795446" w:rsidP="00E55355">
            <w:pPr>
              <w:widowControl w:val="0"/>
              <w:spacing w:after="0" w:line="240" w:lineRule="auto"/>
              <w:ind w:left="-113"/>
              <w:rPr>
                <w:sz w:val="22"/>
                <w:lang w:val="vi-VN"/>
              </w:rPr>
            </w:pPr>
            <w:r w:rsidRPr="00063AC3">
              <w:rPr>
                <w:sz w:val="22"/>
                <w:lang w:val="vi-VN"/>
              </w:rPr>
              <w:t>- TT HĐND, UBND các xã, phường và đặc khu;</w:t>
            </w:r>
          </w:p>
          <w:p w14:paraId="350EF4BA" w14:textId="77777777" w:rsidR="00795446" w:rsidRPr="00063AC3" w:rsidRDefault="00795446" w:rsidP="00E55355">
            <w:pPr>
              <w:widowControl w:val="0"/>
              <w:spacing w:after="0" w:line="240" w:lineRule="auto"/>
              <w:ind w:left="-113"/>
              <w:rPr>
                <w:sz w:val="22"/>
                <w:lang w:val="vi-VN"/>
              </w:rPr>
            </w:pPr>
            <w:r w:rsidRPr="00063AC3">
              <w:rPr>
                <w:sz w:val="22"/>
                <w:lang w:val="vi-VN"/>
              </w:rPr>
              <w:t>- Báo và Phát thanh, Truyền hình Quảng Ngãi;</w:t>
            </w:r>
          </w:p>
          <w:p w14:paraId="19CF619C" w14:textId="77777777" w:rsidR="00795446" w:rsidRPr="00063AC3" w:rsidRDefault="00795446" w:rsidP="00E55355">
            <w:pPr>
              <w:widowControl w:val="0"/>
              <w:spacing w:after="0" w:line="240" w:lineRule="auto"/>
              <w:ind w:left="-113"/>
              <w:rPr>
                <w:sz w:val="22"/>
                <w:lang w:val="vi-VN"/>
              </w:rPr>
            </w:pPr>
            <w:r w:rsidRPr="00063AC3">
              <w:rPr>
                <w:sz w:val="22"/>
                <w:lang w:val="vi-VN"/>
              </w:rPr>
              <w:t xml:space="preserve">- Trung tâm </w:t>
            </w:r>
            <w:r w:rsidRPr="00063AC3">
              <w:rPr>
                <w:sz w:val="22"/>
              </w:rPr>
              <w:t>Thông tin - Hội nghị tỉnh</w:t>
            </w:r>
            <w:r w:rsidRPr="00063AC3">
              <w:rPr>
                <w:sz w:val="22"/>
                <w:lang w:val="vi-VN"/>
              </w:rPr>
              <w:t>;</w:t>
            </w:r>
          </w:p>
          <w:p w14:paraId="43E04F93" w14:textId="77777777" w:rsidR="00795446" w:rsidRPr="00063AC3" w:rsidRDefault="00795446" w:rsidP="00E55355">
            <w:pPr>
              <w:widowControl w:val="0"/>
              <w:spacing w:after="0" w:line="240" w:lineRule="auto"/>
              <w:ind w:left="-113"/>
              <w:rPr>
                <w:sz w:val="22"/>
                <w:lang w:val="vi-VN"/>
              </w:rPr>
            </w:pPr>
            <w:r w:rsidRPr="00063AC3">
              <w:rPr>
                <w:sz w:val="22"/>
                <w:lang w:val="vi-VN"/>
              </w:rPr>
              <w:t>- VP ĐĐBQH và HĐND tỉnh: C-PCVP, các phòng, CV;</w:t>
            </w:r>
          </w:p>
          <w:p w14:paraId="2D613325" w14:textId="18401EC4" w:rsidR="007E6B5A" w:rsidRPr="00063AC3" w:rsidRDefault="00795446" w:rsidP="003976E9">
            <w:pPr>
              <w:spacing w:after="0" w:line="240" w:lineRule="auto"/>
              <w:ind w:left="-113" w:right="-142"/>
              <w:jc w:val="both"/>
              <w:rPr>
                <w:sz w:val="22"/>
                <w:lang w:val="it-IT"/>
              </w:rPr>
            </w:pPr>
            <w:r w:rsidRPr="00063AC3">
              <w:rPr>
                <w:sz w:val="22"/>
                <w:lang w:val="vi-VN"/>
              </w:rPr>
              <w:t>- Lưu: VT, C</w:t>
            </w:r>
            <w:r w:rsidRPr="00063AC3">
              <w:rPr>
                <w:sz w:val="22"/>
              </w:rPr>
              <w:t>thđnd</w:t>
            </w:r>
            <w:r w:rsidR="003976E9" w:rsidRPr="00063AC3">
              <w:rPr>
                <w:sz w:val="22"/>
              </w:rPr>
              <w:t>(dtqq).</w:t>
            </w:r>
          </w:p>
        </w:tc>
        <w:tc>
          <w:tcPr>
            <w:tcW w:w="4003" w:type="dxa"/>
          </w:tcPr>
          <w:p w14:paraId="04F3DC06" w14:textId="77777777" w:rsidR="007E6B5A" w:rsidRPr="00063AC3" w:rsidRDefault="007E6B5A" w:rsidP="004D75BB">
            <w:pPr>
              <w:spacing w:after="0" w:line="240" w:lineRule="auto"/>
              <w:ind w:right="-142"/>
              <w:jc w:val="center"/>
              <w:rPr>
                <w:b/>
                <w:szCs w:val="28"/>
                <w:lang w:val="de-DE"/>
              </w:rPr>
            </w:pPr>
            <w:r w:rsidRPr="00063AC3">
              <w:rPr>
                <w:b/>
                <w:szCs w:val="28"/>
                <w:lang w:val="de-DE"/>
              </w:rPr>
              <w:t>CHỦ TỊCH</w:t>
            </w:r>
          </w:p>
          <w:p w14:paraId="1A4C93E5" w14:textId="77777777" w:rsidR="007E6B5A" w:rsidRPr="00063AC3" w:rsidRDefault="007E6B5A" w:rsidP="004D75BB">
            <w:pPr>
              <w:spacing w:after="0" w:line="240" w:lineRule="auto"/>
              <w:ind w:right="-142"/>
              <w:jc w:val="center"/>
              <w:rPr>
                <w:szCs w:val="28"/>
                <w:lang w:val="de-DE"/>
              </w:rPr>
            </w:pPr>
          </w:p>
          <w:p w14:paraId="06D27723" w14:textId="77777777" w:rsidR="007E6B5A" w:rsidRPr="00063AC3" w:rsidRDefault="007E6B5A" w:rsidP="004D75BB">
            <w:pPr>
              <w:spacing w:after="0" w:line="240" w:lineRule="auto"/>
              <w:ind w:right="-142"/>
              <w:jc w:val="center"/>
              <w:rPr>
                <w:szCs w:val="28"/>
                <w:lang w:val="de-DE"/>
              </w:rPr>
            </w:pPr>
          </w:p>
          <w:p w14:paraId="53311D01" w14:textId="77777777" w:rsidR="007E6B5A" w:rsidRPr="00063AC3" w:rsidRDefault="007E6B5A" w:rsidP="004D75BB">
            <w:pPr>
              <w:spacing w:after="0" w:line="240" w:lineRule="auto"/>
              <w:ind w:right="-142"/>
              <w:jc w:val="center"/>
              <w:rPr>
                <w:szCs w:val="28"/>
                <w:lang w:val="de-DE"/>
              </w:rPr>
            </w:pPr>
          </w:p>
          <w:p w14:paraId="1E329E69" w14:textId="77777777" w:rsidR="007E6B5A" w:rsidRPr="00063AC3" w:rsidRDefault="007E6B5A" w:rsidP="004D75BB">
            <w:pPr>
              <w:spacing w:after="0" w:line="240" w:lineRule="auto"/>
              <w:ind w:right="-142"/>
              <w:jc w:val="center"/>
              <w:rPr>
                <w:szCs w:val="28"/>
                <w:lang w:val="de-DE"/>
              </w:rPr>
            </w:pPr>
          </w:p>
          <w:p w14:paraId="16F3DCF7" w14:textId="77777777" w:rsidR="007E6B5A" w:rsidRPr="00063AC3" w:rsidRDefault="007E6B5A" w:rsidP="004D75BB">
            <w:pPr>
              <w:spacing w:after="0" w:line="240" w:lineRule="auto"/>
              <w:ind w:right="-142"/>
              <w:jc w:val="center"/>
              <w:rPr>
                <w:szCs w:val="28"/>
                <w:lang w:val="de-DE"/>
              </w:rPr>
            </w:pPr>
          </w:p>
          <w:p w14:paraId="54C0A3E9" w14:textId="77777777" w:rsidR="007E6B5A" w:rsidRPr="00063AC3" w:rsidRDefault="007E6B5A" w:rsidP="004D75BB">
            <w:pPr>
              <w:spacing w:after="0" w:line="240" w:lineRule="auto"/>
              <w:ind w:right="-142"/>
              <w:jc w:val="center"/>
              <w:rPr>
                <w:szCs w:val="28"/>
                <w:lang w:val="de-DE"/>
              </w:rPr>
            </w:pPr>
          </w:p>
          <w:p w14:paraId="7D5CF6FC" w14:textId="3ACE55DD" w:rsidR="007E6B5A" w:rsidRPr="00063AC3" w:rsidRDefault="00C93578" w:rsidP="004D75BB">
            <w:pPr>
              <w:spacing w:after="0" w:line="240" w:lineRule="auto"/>
              <w:ind w:left="35" w:right="-142"/>
              <w:jc w:val="center"/>
              <w:rPr>
                <w:b/>
                <w:lang w:val="de-DE"/>
              </w:rPr>
            </w:pPr>
            <w:r w:rsidRPr="00063AC3">
              <w:rPr>
                <w:b/>
                <w:szCs w:val="28"/>
                <w:lang w:val="de-DE"/>
              </w:rPr>
              <w:t>Nguyễn Đức Tuy</w:t>
            </w:r>
          </w:p>
        </w:tc>
      </w:tr>
    </w:tbl>
    <w:p w14:paraId="4A92095F" w14:textId="38D52F2A" w:rsidR="009077F2" w:rsidRDefault="009077F2" w:rsidP="00115758">
      <w:pPr>
        <w:spacing w:before="120" w:after="120" w:line="240" w:lineRule="auto"/>
        <w:ind w:firstLine="720"/>
        <w:jc w:val="both"/>
        <w:rPr>
          <w:iCs/>
        </w:rPr>
      </w:pPr>
    </w:p>
    <w:p w14:paraId="657F3ADE" w14:textId="77777777" w:rsidR="009077F2" w:rsidRDefault="009077F2">
      <w:pPr>
        <w:rPr>
          <w:iCs/>
        </w:rPr>
      </w:pPr>
      <w:r>
        <w:rPr>
          <w:iCs/>
        </w:rPr>
        <w:br w:type="page"/>
      </w:r>
    </w:p>
    <w:tbl>
      <w:tblPr>
        <w:tblW w:w="9356" w:type="dxa"/>
        <w:tblLook w:val="04A0" w:firstRow="1" w:lastRow="0" w:firstColumn="1" w:lastColumn="0" w:noHBand="0" w:noVBand="1"/>
      </w:tblPr>
      <w:tblGrid>
        <w:gridCol w:w="9356"/>
      </w:tblGrid>
      <w:tr w:rsidR="009077F2" w:rsidRPr="002769AB" w14:paraId="4460D6D7" w14:textId="77777777" w:rsidTr="009D2C53">
        <w:trPr>
          <w:trHeight w:val="345"/>
        </w:trPr>
        <w:tc>
          <w:tcPr>
            <w:tcW w:w="9214" w:type="dxa"/>
            <w:tcBorders>
              <w:top w:val="nil"/>
              <w:left w:val="nil"/>
              <w:bottom w:val="nil"/>
              <w:right w:val="nil"/>
            </w:tcBorders>
            <w:vAlign w:val="bottom"/>
          </w:tcPr>
          <w:p w14:paraId="5D0243F8" w14:textId="77777777" w:rsidR="009077F2" w:rsidRPr="002769AB" w:rsidRDefault="009077F2" w:rsidP="009D2C53">
            <w:pPr>
              <w:spacing w:after="0" w:line="240" w:lineRule="auto"/>
              <w:jc w:val="center"/>
              <w:rPr>
                <w:rFonts w:eastAsia="Times New Roman" w:cs="Times New Roman"/>
                <w:b/>
                <w:bCs/>
                <w:szCs w:val="28"/>
              </w:rPr>
            </w:pPr>
            <w:r w:rsidRPr="002769AB">
              <w:rPr>
                <w:rFonts w:eastAsia="Times New Roman" w:cs="Times New Roman"/>
                <w:b/>
                <w:bCs/>
                <w:szCs w:val="28"/>
              </w:rPr>
              <w:lastRenderedPageBreak/>
              <w:t>Phụ lục</w:t>
            </w:r>
          </w:p>
          <w:p w14:paraId="3AF65B75" w14:textId="77777777" w:rsidR="009077F2" w:rsidRPr="002769AB" w:rsidRDefault="009077F2" w:rsidP="009D2C53">
            <w:pPr>
              <w:spacing w:after="0" w:line="240" w:lineRule="auto"/>
              <w:jc w:val="center"/>
              <w:rPr>
                <w:rFonts w:cs="Times New Roman"/>
                <w:b/>
                <w:iCs/>
                <w:szCs w:val="28"/>
              </w:rPr>
            </w:pPr>
            <w:r w:rsidRPr="002769AB">
              <w:rPr>
                <w:rFonts w:eastAsia="Times New Roman" w:cs="Times New Roman"/>
                <w:b/>
                <w:bCs/>
                <w:iCs/>
                <w:szCs w:val="28"/>
              </w:rPr>
              <w:t xml:space="preserve">TỶ LỆ (%) </w:t>
            </w:r>
            <w:r w:rsidRPr="002769AB">
              <w:rPr>
                <w:rFonts w:eastAsia="Times New Roman" w:cs="Times New Roman"/>
                <w:b/>
                <w:szCs w:val="28"/>
              </w:rPr>
              <w:t xml:space="preserve">CHI PHÍ QUẢN LÝ </w:t>
            </w:r>
            <w:r w:rsidRPr="002769AB">
              <w:rPr>
                <w:rFonts w:cs="Times New Roman"/>
                <w:b/>
                <w:iCs/>
                <w:szCs w:val="28"/>
              </w:rPr>
              <w:t>CHO CẤP XÃ</w:t>
            </w:r>
          </w:p>
          <w:p w14:paraId="181F7398" w14:textId="77777777" w:rsidR="009077F2" w:rsidRDefault="009077F2" w:rsidP="009D2C53">
            <w:pPr>
              <w:spacing w:after="0" w:line="240" w:lineRule="auto"/>
              <w:jc w:val="center"/>
              <w:rPr>
                <w:rFonts w:eastAsia="Times New Roman" w:cs="Times New Roman"/>
                <w:i/>
                <w:iCs/>
                <w:color w:val="000000"/>
                <w:szCs w:val="28"/>
              </w:rPr>
            </w:pPr>
            <w:r w:rsidRPr="002769AB">
              <w:rPr>
                <w:rFonts w:eastAsia="Times New Roman" w:cs="Times New Roman"/>
                <w:i/>
                <w:iCs/>
                <w:color w:val="000000"/>
                <w:szCs w:val="28"/>
              </w:rPr>
              <w:t>(Ban hàn</w:t>
            </w:r>
            <w:r>
              <w:rPr>
                <w:rFonts w:eastAsia="Times New Roman" w:cs="Times New Roman"/>
                <w:i/>
                <w:iCs/>
                <w:color w:val="000000"/>
                <w:szCs w:val="28"/>
              </w:rPr>
              <w:t xml:space="preserve">h kèm theo Nghị quyết số 74/2026/NQ-HĐND </w:t>
            </w:r>
          </w:p>
          <w:p w14:paraId="09A24AC4" w14:textId="77777777" w:rsidR="009077F2" w:rsidRPr="000F744B" w:rsidRDefault="009077F2" w:rsidP="009D2C53">
            <w:pPr>
              <w:spacing w:after="0" w:line="240" w:lineRule="auto"/>
              <w:jc w:val="center"/>
              <w:rPr>
                <w:rFonts w:eastAsia="Times New Roman" w:cs="Times New Roman"/>
                <w:b/>
                <w:bCs/>
                <w:color w:val="000000"/>
                <w:szCs w:val="28"/>
              </w:rPr>
            </w:pPr>
            <w:r>
              <w:rPr>
                <w:rFonts w:eastAsia="Times New Roman" w:cs="Times New Roman"/>
                <w:i/>
                <w:iCs/>
                <w:color w:val="000000"/>
                <w:szCs w:val="28"/>
              </w:rPr>
              <w:t xml:space="preserve">ngày 17 tháng 7 năm </w:t>
            </w:r>
            <w:r w:rsidRPr="002769AB">
              <w:rPr>
                <w:rFonts w:eastAsia="Times New Roman" w:cs="Times New Roman"/>
                <w:i/>
                <w:iCs/>
                <w:color w:val="000000"/>
                <w:szCs w:val="28"/>
              </w:rPr>
              <w:t>2026 của Hội đồng nhân dân tỉnh Quảng Ngãi)</w:t>
            </w:r>
          </w:p>
          <w:p w14:paraId="321AEBB0" w14:textId="77777777" w:rsidR="009077F2" w:rsidRPr="002769AB" w:rsidRDefault="009077F2" w:rsidP="009D2C53">
            <w:pPr>
              <w:spacing w:after="0" w:line="240" w:lineRule="auto"/>
              <w:jc w:val="center"/>
              <w:rPr>
                <w:rFonts w:eastAsia="Times New Roman" w:cs="Times New Roman"/>
                <w:i/>
                <w:iCs/>
                <w:color w:val="000000"/>
                <w:szCs w:val="28"/>
              </w:rPr>
            </w:pPr>
          </w:p>
          <w:tbl>
            <w:tblPr>
              <w:tblStyle w:val="TableGrid"/>
              <w:tblW w:w="0" w:type="auto"/>
              <w:jc w:val="center"/>
              <w:tblLook w:val="04A0" w:firstRow="1" w:lastRow="0" w:firstColumn="1" w:lastColumn="0" w:noHBand="0" w:noVBand="1"/>
            </w:tblPr>
            <w:tblGrid>
              <w:gridCol w:w="590"/>
              <w:gridCol w:w="3810"/>
              <w:gridCol w:w="3680"/>
            </w:tblGrid>
            <w:tr w:rsidR="009077F2" w:rsidRPr="002769AB" w14:paraId="02231E7A" w14:textId="77777777" w:rsidTr="009D2C53">
              <w:trPr>
                <w:trHeight w:val="1025"/>
                <w:jc w:val="center"/>
              </w:trPr>
              <w:tc>
                <w:tcPr>
                  <w:tcW w:w="590" w:type="dxa"/>
                  <w:vAlign w:val="center"/>
                </w:tcPr>
                <w:p w14:paraId="4DD09867"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b/>
                      <w:color w:val="000000"/>
                      <w:szCs w:val="28"/>
                    </w:rPr>
                    <w:t>TT</w:t>
                  </w:r>
                </w:p>
              </w:tc>
              <w:tc>
                <w:tcPr>
                  <w:tcW w:w="3810" w:type="dxa"/>
                  <w:vAlign w:val="center"/>
                </w:tcPr>
                <w:p w14:paraId="56737C9C"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b/>
                      <w:color w:val="000000"/>
                      <w:szCs w:val="28"/>
                    </w:rPr>
                    <w:t>Tên đơn vị</w:t>
                  </w:r>
                </w:p>
              </w:tc>
              <w:tc>
                <w:tcPr>
                  <w:tcW w:w="3680" w:type="dxa"/>
                  <w:vAlign w:val="center"/>
                </w:tcPr>
                <w:p w14:paraId="27805AAB" w14:textId="77777777" w:rsidR="009077F2" w:rsidRPr="002769AB" w:rsidRDefault="009077F2" w:rsidP="009D2C53">
                  <w:pPr>
                    <w:spacing w:before="20" w:after="20"/>
                    <w:jc w:val="center"/>
                    <w:rPr>
                      <w:rFonts w:eastAsia="Times New Roman" w:cs="Times New Roman"/>
                      <w:i/>
                      <w:iCs/>
                      <w:szCs w:val="28"/>
                    </w:rPr>
                  </w:pPr>
                  <w:r w:rsidRPr="002769AB">
                    <w:rPr>
                      <w:rFonts w:cs="Times New Roman"/>
                      <w:b/>
                      <w:bCs/>
                      <w:szCs w:val="28"/>
                    </w:rPr>
                    <w:t>Tỷ lệ (%) chi phí quản lý</w:t>
                  </w:r>
                  <w:r w:rsidRPr="002769AB">
                    <w:rPr>
                      <w:rFonts w:cs="Times New Roman"/>
                      <w:b/>
                      <w:bCs/>
                      <w:szCs w:val="28"/>
                    </w:rPr>
                    <w:br/>
                  </w:r>
                  <w:r w:rsidRPr="002769AB">
                    <w:rPr>
                      <w:rFonts w:cs="Times New Roman"/>
                      <w:szCs w:val="28"/>
                    </w:rPr>
                    <w:t>(quy định trên tổng kinh phí chi trả các loại chế độ ưu đãi người có công với cách mạng của từng xã, phường, đặc khu)</w:t>
                  </w:r>
                </w:p>
              </w:tc>
            </w:tr>
            <w:tr w:rsidR="009077F2" w:rsidRPr="002769AB" w14:paraId="69D63669" w14:textId="77777777" w:rsidTr="009D2C53">
              <w:trPr>
                <w:trHeight w:val="485"/>
                <w:jc w:val="center"/>
              </w:trPr>
              <w:tc>
                <w:tcPr>
                  <w:tcW w:w="590" w:type="dxa"/>
                  <w:vAlign w:val="center"/>
                </w:tcPr>
                <w:p w14:paraId="1854E552" w14:textId="77777777" w:rsidR="009077F2" w:rsidRPr="002769AB" w:rsidRDefault="009077F2" w:rsidP="009D2C53">
                  <w:pPr>
                    <w:spacing w:before="20" w:after="20"/>
                    <w:jc w:val="center"/>
                    <w:rPr>
                      <w:rFonts w:cs="Times New Roman"/>
                      <w:b/>
                      <w:color w:val="000000"/>
                      <w:szCs w:val="28"/>
                    </w:rPr>
                  </w:pPr>
                  <w:r w:rsidRPr="002769AB">
                    <w:rPr>
                      <w:rFonts w:cs="Times New Roman"/>
                      <w:b/>
                      <w:color w:val="000000"/>
                      <w:szCs w:val="28"/>
                    </w:rPr>
                    <w:t>1</w:t>
                  </w:r>
                </w:p>
              </w:tc>
              <w:tc>
                <w:tcPr>
                  <w:tcW w:w="3810" w:type="dxa"/>
                  <w:vAlign w:val="center"/>
                </w:tcPr>
                <w:p w14:paraId="0BEE3AB5" w14:textId="77777777" w:rsidR="009077F2" w:rsidRPr="002769AB" w:rsidRDefault="009077F2" w:rsidP="009D2C53">
                  <w:pPr>
                    <w:spacing w:before="20" w:after="20"/>
                    <w:jc w:val="center"/>
                    <w:rPr>
                      <w:rFonts w:cs="Times New Roman"/>
                      <w:b/>
                      <w:color w:val="000000"/>
                      <w:szCs w:val="28"/>
                    </w:rPr>
                  </w:pPr>
                  <w:r w:rsidRPr="002769AB">
                    <w:rPr>
                      <w:rFonts w:cs="Times New Roman"/>
                      <w:b/>
                      <w:color w:val="000000"/>
                      <w:szCs w:val="28"/>
                    </w:rPr>
                    <w:t>2</w:t>
                  </w:r>
                </w:p>
              </w:tc>
              <w:tc>
                <w:tcPr>
                  <w:tcW w:w="3680" w:type="dxa"/>
                  <w:vAlign w:val="center"/>
                </w:tcPr>
                <w:p w14:paraId="4D4EF9E9" w14:textId="77777777" w:rsidR="009077F2" w:rsidRPr="002769AB" w:rsidRDefault="009077F2" w:rsidP="009D2C53">
                  <w:pPr>
                    <w:spacing w:before="20" w:after="20"/>
                    <w:jc w:val="center"/>
                    <w:rPr>
                      <w:rFonts w:cs="Times New Roman"/>
                      <w:b/>
                      <w:bCs/>
                      <w:szCs w:val="28"/>
                    </w:rPr>
                  </w:pPr>
                  <w:r w:rsidRPr="002769AB">
                    <w:rPr>
                      <w:rFonts w:cs="Times New Roman"/>
                      <w:b/>
                      <w:bCs/>
                      <w:szCs w:val="28"/>
                    </w:rPr>
                    <w:t>4</w:t>
                  </w:r>
                </w:p>
              </w:tc>
            </w:tr>
            <w:tr w:rsidR="009077F2" w:rsidRPr="002769AB" w14:paraId="3717A2CE" w14:textId="77777777" w:rsidTr="009D2C53">
              <w:trPr>
                <w:jc w:val="center"/>
              </w:trPr>
              <w:tc>
                <w:tcPr>
                  <w:tcW w:w="590" w:type="dxa"/>
                  <w:vAlign w:val="center"/>
                </w:tcPr>
                <w:p w14:paraId="59F24105"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w:t>
                  </w:r>
                </w:p>
              </w:tc>
              <w:tc>
                <w:tcPr>
                  <w:tcW w:w="3810" w:type="dxa"/>
                  <w:vAlign w:val="center"/>
                </w:tcPr>
                <w:p w14:paraId="3DB545B7"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Mỏ Cày</w:t>
                  </w:r>
                </w:p>
              </w:tc>
              <w:tc>
                <w:tcPr>
                  <w:tcW w:w="3680" w:type="dxa"/>
                  <w:vAlign w:val="center"/>
                </w:tcPr>
                <w:p w14:paraId="6E4062B5"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0,44</w:t>
                  </w:r>
                </w:p>
              </w:tc>
            </w:tr>
            <w:tr w:rsidR="009077F2" w:rsidRPr="002769AB" w14:paraId="5E195E1A" w14:textId="77777777" w:rsidTr="009D2C53">
              <w:trPr>
                <w:jc w:val="center"/>
              </w:trPr>
              <w:tc>
                <w:tcPr>
                  <w:tcW w:w="590" w:type="dxa"/>
                  <w:vAlign w:val="center"/>
                </w:tcPr>
                <w:p w14:paraId="20CD85CA"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w:t>
                  </w:r>
                </w:p>
              </w:tc>
              <w:tc>
                <w:tcPr>
                  <w:tcW w:w="3810" w:type="dxa"/>
                  <w:vAlign w:val="center"/>
                </w:tcPr>
                <w:p w14:paraId="07925EC4"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Mộ Đức</w:t>
                  </w:r>
                </w:p>
              </w:tc>
              <w:tc>
                <w:tcPr>
                  <w:tcW w:w="3680" w:type="dxa"/>
                  <w:vAlign w:val="center"/>
                </w:tcPr>
                <w:p w14:paraId="154A4A84"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0,44</w:t>
                  </w:r>
                </w:p>
              </w:tc>
            </w:tr>
            <w:tr w:rsidR="009077F2" w:rsidRPr="002769AB" w14:paraId="180869D4" w14:textId="77777777" w:rsidTr="009D2C53">
              <w:trPr>
                <w:jc w:val="center"/>
              </w:trPr>
              <w:tc>
                <w:tcPr>
                  <w:tcW w:w="590" w:type="dxa"/>
                  <w:vAlign w:val="center"/>
                </w:tcPr>
                <w:p w14:paraId="0E3BF579"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w:t>
                  </w:r>
                </w:p>
              </w:tc>
              <w:tc>
                <w:tcPr>
                  <w:tcW w:w="3810" w:type="dxa"/>
                  <w:vAlign w:val="center"/>
                </w:tcPr>
                <w:p w14:paraId="2D44D742"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Lân Phong</w:t>
                  </w:r>
                </w:p>
              </w:tc>
              <w:tc>
                <w:tcPr>
                  <w:tcW w:w="3680" w:type="dxa"/>
                  <w:vAlign w:val="center"/>
                </w:tcPr>
                <w:p w14:paraId="4502D093"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0,44</w:t>
                  </w:r>
                </w:p>
              </w:tc>
            </w:tr>
            <w:tr w:rsidR="009077F2" w:rsidRPr="002769AB" w14:paraId="2B556ADC" w14:textId="77777777" w:rsidTr="009D2C53">
              <w:trPr>
                <w:jc w:val="center"/>
              </w:trPr>
              <w:tc>
                <w:tcPr>
                  <w:tcW w:w="590" w:type="dxa"/>
                  <w:vAlign w:val="center"/>
                </w:tcPr>
                <w:p w14:paraId="15D09600"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4</w:t>
                  </w:r>
                </w:p>
              </w:tc>
              <w:tc>
                <w:tcPr>
                  <w:tcW w:w="3810" w:type="dxa"/>
                  <w:vAlign w:val="center"/>
                </w:tcPr>
                <w:p w14:paraId="7E174960"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Phường Trà Câu</w:t>
                  </w:r>
                </w:p>
              </w:tc>
              <w:tc>
                <w:tcPr>
                  <w:tcW w:w="3680" w:type="dxa"/>
                  <w:vAlign w:val="center"/>
                </w:tcPr>
                <w:p w14:paraId="5E66DDBC"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0,46</w:t>
                  </w:r>
                </w:p>
              </w:tc>
            </w:tr>
            <w:tr w:rsidR="009077F2" w:rsidRPr="002769AB" w14:paraId="262845F4" w14:textId="77777777" w:rsidTr="009D2C53">
              <w:trPr>
                <w:jc w:val="center"/>
              </w:trPr>
              <w:tc>
                <w:tcPr>
                  <w:tcW w:w="590" w:type="dxa"/>
                  <w:vAlign w:val="center"/>
                </w:tcPr>
                <w:p w14:paraId="06F1538A"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5</w:t>
                  </w:r>
                </w:p>
              </w:tc>
              <w:tc>
                <w:tcPr>
                  <w:tcW w:w="3810" w:type="dxa"/>
                  <w:vAlign w:val="center"/>
                </w:tcPr>
                <w:p w14:paraId="731E91E6"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Phường Trương Quang Trọng</w:t>
                  </w:r>
                </w:p>
              </w:tc>
              <w:tc>
                <w:tcPr>
                  <w:tcW w:w="3680" w:type="dxa"/>
                  <w:vAlign w:val="center"/>
                </w:tcPr>
                <w:p w14:paraId="76D00A4E"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0,48</w:t>
                  </w:r>
                </w:p>
              </w:tc>
            </w:tr>
            <w:tr w:rsidR="009077F2" w:rsidRPr="002769AB" w14:paraId="3079F164" w14:textId="77777777" w:rsidTr="009D2C53">
              <w:trPr>
                <w:jc w:val="center"/>
              </w:trPr>
              <w:tc>
                <w:tcPr>
                  <w:tcW w:w="590" w:type="dxa"/>
                  <w:vAlign w:val="center"/>
                </w:tcPr>
                <w:p w14:paraId="72105F9B"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6</w:t>
                  </w:r>
                </w:p>
              </w:tc>
              <w:tc>
                <w:tcPr>
                  <w:tcW w:w="3810" w:type="dxa"/>
                  <w:vAlign w:val="center"/>
                </w:tcPr>
                <w:p w14:paraId="79309F76"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Phường Cẩm Thành</w:t>
                  </w:r>
                </w:p>
              </w:tc>
              <w:tc>
                <w:tcPr>
                  <w:tcW w:w="3680" w:type="dxa"/>
                  <w:vAlign w:val="center"/>
                </w:tcPr>
                <w:p w14:paraId="59627045"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0,48</w:t>
                  </w:r>
                </w:p>
              </w:tc>
            </w:tr>
            <w:tr w:rsidR="009077F2" w:rsidRPr="002769AB" w14:paraId="408B5949" w14:textId="77777777" w:rsidTr="009D2C53">
              <w:trPr>
                <w:jc w:val="center"/>
              </w:trPr>
              <w:tc>
                <w:tcPr>
                  <w:tcW w:w="590" w:type="dxa"/>
                  <w:vAlign w:val="center"/>
                </w:tcPr>
                <w:p w14:paraId="512E5980"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7</w:t>
                  </w:r>
                </w:p>
              </w:tc>
              <w:tc>
                <w:tcPr>
                  <w:tcW w:w="3810" w:type="dxa"/>
                  <w:vAlign w:val="center"/>
                </w:tcPr>
                <w:p w14:paraId="7A2C6AF9"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Phường Nghĩa Lộ</w:t>
                  </w:r>
                </w:p>
              </w:tc>
              <w:tc>
                <w:tcPr>
                  <w:tcW w:w="3680" w:type="dxa"/>
                  <w:vAlign w:val="center"/>
                </w:tcPr>
                <w:p w14:paraId="1510CCBE"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0,48</w:t>
                  </w:r>
                </w:p>
              </w:tc>
            </w:tr>
            <w:tr w:rsidR="009077F2" w:rsidRPr="002769AB" w14:paraId="78F271DA" w14:textId="77777777" w:rsidTr="009D2C53">
              <w:trPr>
                <w:jc w:val="center"/>
              </w:trPr>
              <w:tc>
                <w:tcPr>
                  <w:tcW w:w="590" w:type="dxa"/>
                  <w:vAlign w:val="center"/>
                </w:tcPr>
                <w:p w14:paraId="3CED0B34"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8</w:t>
                  </w:r>
                </w:p>
              </w:tc>
              <w:tc>
                <w:tcPr>
                  <w:tcW w:w="3810" w:type="dxa"/>
                  <w:vAlign w:val="center"/>
                </w:tcPr>
                <w:p w14:paraId="6CD3A0E1"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An Phú</w:t>
                  </w:r>
                </w:p>
              </w:tc>
              <w:tc>
                <w:tcPr>
                  <w:tcW w:w="3680" w:type="dxa"/>
                  <w:vAlign w:val="center"/>
                </w:tcPr>
                <w:p w14:paraId="0DCFD386"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0,48</w:t>
                  </w:r>
                </w:p>
              </w:tc>
            </w:tr>
            <w:tr w:rsidR="009077F2" w:rsidRPr="002769AB" w14:paraId="6D25436B" w14:textId="77777777" w:rsidTr="009D2C53">
              <w:trPr>
                <w:jc w:val="center"/>
              </w:trPr>
              <w:tc>
                <w:tcPr>
                  <w:tcW w:w="590" w:type="dxa"/>
                  <w:vAlign w:val="center"/>
                </w:tcPr>
                <w:p w14:paraId="08069E8D"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9</w:t>
                  </w:r>
                </w:p>
              </w:tc>
              <w:tc>
                <w:tcPr>
                  <w:tcW w:w="3810" w:type="dxa"/>
                  <w:vAlign w:val="center"/>
                </w:tcPr>
                <w:p w14:paraId="00FD3F7F"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Trường Giang</w:t>
                  </w:r>
                </w:p>
              </w:tc>
              <w:tc>
                <w:tcPr>
                  <w:tcW w:w="3680" w:type="dxa"/>
                  <w:vAlign w:val="center"/>
                </w:tcPr>
                <w:p w14:paraId="0E79AE6D"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0,48</w:t>
                  </w:r>
                </w:p>
              </w:tc>
            </w:tr>
            <w:tr w:rsidR="009077F2" w:rsidRPr="002769AB" w14:paraId="5DD389D4" w14:textId="77777777" w:rsidTr="009D2C53">
              <w:trPr>
                <w:jc w:val="center"/>
              </w:trPr>
              <w:tc>
                <w:tcPr>
                  <w:tcW w:w="590" w:type="dxa"/>
                  <w:vAlign w:val="center"/>
                </w:tcPr>
                <w:p w14:paraId="49985193"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10</w:t>
                  </w:r>
                </w:p>
              </w:tc>
              <w:tc>
                <w:tcPr>
                  <w:tcW w:w="3810" w:type="dxa"/>
                  <w:vAlign w:val="center"/>
                </w:tcPr>
                <w:p w14:paraId="737E53A2"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Sơn Tịnh</w:t>
                  </w:r>
                </w:p>
              </w:tc>
              <w:tc>
                <w:tcPr>
                  <w:tcW w:w="3680" w:type="dxa"/>
                  <w:vAlign w:val="center"/>
                </w:tcPr>
                <w:p w14:paraId="505B68E2"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0,48</w:t>
                  </w:r>
                </w:p>
              </w:tc>
            </w:tr>
            <w:tr w:rsidR="009077F2" w:rsidRPr="002769AB" w14:paraId="4C08C629" w14:textId="77777777" w:rsidTr="009D2C53">
              <w:trPr>
                <w:jc w:val="center"/>
              </w:trPr>
              <w:tc>
                <w:tcPr>
                  <w:tcW w:w="590" w:type="dxa"/>
                  <w:vAlign w:val="center"/>
                </w:tcPr>
                <w:p w14:paraId="175B8128"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11</w:t>
                  </w:r>
                </w:p>
              </w:tc>
              <w:tc>
                <w:tcPr>
                  <w:tcW w:w="3810" w:type="dxa"/>
                  <w:vAlign w:val="center"/>
                </w:tcPr>
                <w:p w14:paraId="2C7687AA"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Tịnh Khê</w:t>
                  </w:r>
                </w:p>
              </w:tc>
              <w:tc>
                <w:tcPr>
                  <w:tcW w:w="3680" w:type="dxa"/>
                  <w:vAlign w:val="center"/>
                </w:tcPr>
                <w:p w14:paraId="5A3F5E12"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0,50</w:t>
                  </w:r>
                </w:p>
              </w:tc>
            </w:tr>
            <w:tr w:rsidR="009077F2" w:rsidRPr="002769AB" w14:paraId="1DB1104E" w14:textId="77777777" w:rsidTr="009D2C53">
              <w:trPr>
                <w:jc w:val="center"/>
              </w:trPr>
              <w:tc>
                <w:tcPr>
                  <w:tcW w:w="590" w:type="dxa"/>
                  <w:vAlign w:val="center"/>
                </w:tcPr>
                <w:p w14:paraId="07A6E2C6"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12</w:t>
                  </w:r>
                </w:p>
              </w:tc>
              <w:tc>
                <w:tcPr>
                  <w:tcW w:w="3810" w:type="dxa"/>
                  <w:vAlign w:val="center"/>
                </w:tcPr>
                <w:p w14:paraId="28566B2C"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Phường Đức Phổ</w:t>
                  </w:r>
                </w:p>
              </w:tc>
              <w:tc>
                <w:tcPr>
                  <w:tcW w:w="3680" w:type="dxa"/>
                  <w:vAlign w:val="center"/>
                </w:tcPr>
                <w:p w14:paraId="165A3507"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0,50</w:t>
                  </w:r>
                </w:p>
              </w:tc>
            </w:tr>
            <w:tr w:rsidR="009077F2" w:rsidRPr="002769AB" w14:paraId="788AC60D" w14:textId="77777777" w:rsidTr="009D2C53">
              <w:trPr>
                <w:jc w:val="center"/>
              </w:trPr>
              <w:tc>
                <w:tcPr>
                  <w:tcW w:w="590" w:type="dxa"/>
                  <w:vAlign w:val="center"/>
                </w:tcPr>
                <w:p w14:paraId="2CCB541B"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13</w:t>
                  </w:r>
                </w:p>
              </w:tc>
              <w:tc>
                <w:tcPr>
                  <w:tcW w:w="3810" w:type="dxa"/>
                  <w:vAlign w:val="center"/>
                </w:tcPr>
                <w:p w14:paraId="0F666C80"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Phường Sa Huỳnh</w:t>
                  </w:r>
                </w:p>
              </w:tc>
              <w:tc>
                <w:tcPr>
                  <w:tcW w:w="3680" w:type="dxa"/>
                  <w:vAlign w:val="center"/>
                </w:tcPr>
                <w:p w14:paraId="675D120F"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0,50</w:t>
                  </w:r>
                </w:p>
              </w:tc>
            </w:tr>
            <w:tr w:rsidR="009077F2" w:rsidRPr="002769AB" w14:paraId="2F8C730E" w14:textId="77777777" w:rsidTr="009D2C53">
              <w:trPr>
                <w:jc w:val="center"/>
              </w:trPr>
              <w:tc>
                <w:tcPr>
                  <w:tcW w:w="590" w:type="dxa"/>
                  <w:vAlign w:val="center"/>
                </w:tcPr>
                <w:p w14:paraId="7EDCE38B"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14</w:t>
                  </w:r>
                </w:p>
              </w:tc>
              <w:tc>
                <w:tcPr>
                  <w:tcW w:w="3810" w:type="dxa"/>
                  <w:vAlign w:val="center"/>
                </w:tcPr>
                <w:p w14:paraId="7B125164"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Nguyễn Nghiêm</w:t>
                  </w:r>
                </w:p>
              </w:tc>
              <w:tc>
                <w:tcPr>
                  <w:tcW w:w="3680" w:type="dxa"/>
                  <w:vAlign w:val="center"/>
                </w:tcPr>
                <w:p w14:paraId="08C959F3"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0,50</w:t>
                  </w:r>
                </w:p>
              </w:tc>
            </w:tr>
            <w:tr w:rsidR="009077F2" w:rsidRPr="002769AB" w14:paraId="5F4D02BD" w14:textId="77777777" w:rsidTr="009D2C53">
              <w:trPr>
                <w:jc w:val="center"/>
              </w:trPr>
              <w:tc>
                <w:tcPr>
                  <w:tcW w:w="590" w:type="dxa"/>
                  <w:vAlign w:val="center"/>
                </w:tcPr>
                <w:p w14:paraId="3A26A745"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15</w:t>
                  </w:r>
                </w:p>
              </w:tc>
              <w:tc>
                <w:tcPr>
                  <w:tcW w:w="3810" w:type="dxa"/>
                  <w:vAlign w:val="center"/>
                </w:tcPr>
                <w:p w14:paraId="77EBCAF8"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Khánh Cường</w:t>
                  </w:r>
                </w:p>
              </w:tc>
              <w:tc>
                <w:tcPr>
                  <w:tcW w:w="3680" w:type="dxa"/>
                  <w:vAlign w:val="center"/>
                </w:tcPr>
                <w:p w14:paraId="2BD6822F"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0,50</w:t>
                  </w:r>
                </w:p>
              </w:tc>
            </w:tr>
            <w:tr w:rsidR="009077F2" w:rsidRPr="002769AB" w14:paraId="7BBE5EFE" w14:textId="77777777" w:rsidTr="009D2C53">
              <w:trPr>
                <w:jc w:val="center"/>
              </w:trPr>
              <w:tc>
                <w:tcPr>
                  <w:tcW w:w="590" w:type="dxa"/>
                  <w:vAlign w:val="center"/>
                </w:tcPr>
                <w:p w14:paraId="286EF94F"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16</w:t>
                  </w:r>
                </w:p>
              </w:tc>
              <w:tc>
                <w:tcPr>
                  <w:tcW w:w="3810" w:type="dxa"/>
                  <w:vAlign w:val="center"/>
                </w:tcPr>
                <w:p w14:paraId="445F0DB6"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Long Phụng</w:t>
                  </w:r>
                </w:p>
              </w:tc>
              <w:tc>
                <w:tcPr>
                  <w:tcW w:w="3680" w:type="dxa"/>
                  <w:vAlign w:val="center"/>
                </w:tcPr>
                <w:p w14:paraId="0D9DD9EF"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0,50</w:t>
                  </w:r>
                </w:p>
              </w:tc>
            </w:tr>
            <w:tr w:rsidR="009077F2" w:rsidRPr="002769AB" w14:paraId="1915F564" w14:textId="77777777" w:rsidTr="009D2C53">
              <w:trPr>
                <w:jc w:val="center"/>
              </w:trPr>
              <w:tc>
                <w:tcPr>
                  <w:tcW w:w="590" w:type="dxa"/>
                  <w:vAlign w:val="center"/>
                </w:tcPr>
                <w:p w14:paraId="514F26D1"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17</w:t>
                  </w:r>
                </w:p>
              </w:tc>
              <w:tc>
                <w:tcPr>
                  <w:tcW w:w="3810" w:type="dxa"/>
                  <w:vAlign w:val="center"/>
                </w:tcPr>
                <w:p w14:paraId="6490F32B"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Bình Sơn</w:t>
                  </w:r>
                </w:p>
              </w:tc>
              <w:tc>
                <w:tcPr>
                  <w:tcW w:w="3680" w:type="dxa"/>
                  <w:vAlign w:val="center"/>
                </w:tcPr>
                <w:p w14:paraId="27CDB142"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0,51</w:t>
                  </w:r>
                </w:p>
              </w:tc>
            </w:tr>
            <w:tr w:rsidR="009077F2" w:rsidRPr="002769AB" w14:paraId="6C9F7EAA" w14:textId="77777777" w:rsidTr="009D2C53">
              <w:trPr>
                <w:jc w:val="center"/>
              </w:trPr>
              <w:tc>
                <w:tcPr>
                  <w:tcW w:w="590" w:type="dxa"/>
                  <w:vAlign w:val="center"/>
                </w:tcPr>
                <w:p w14:paraId="7A73AA95"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18</w:t>
                  </w:r>
                </w:p>
              </w:tc>
              <w:tc>
                <w:tcPr>
                  <w:tcW w:w="3810" w:type="dxa"/>
                  <w:vAlign w:val="center"/>
                </w:tcPr>
                <w:p w14:paraId="42640B3E"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Vạn Tường</w:t>
                  </w:r>
                </w:p>
              </w:tc>
              <w:tc>
                <w:tcPr>
                  <w:tcW w:w="3680" w:type="dxa"/>
                  <w:vAlign w:val="center"/>
                </w:tcPr>
                <w:p w14:paraId="13101FC5"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0,51</w:t>
                  </w:r>
                </w:p>
              </w:tc>
            </w:tr>
            <w:tr w:rsidR="009077F2" w:rsidRPr="002769AB" w14:paraId="5E94DC7B" w14:textId="77777777" w:rsidTr="009D2C53">
              <w:trPr>
                <w:jc w:val="center"/>
              </w:trPr>
              <w:tc>
                <w:tcPr>
                  <w:tcW w:w="590" w:type="dxa"/>
                  <w:vAlign w:val="center"/>
                </w:tcPr>
                <w:p w14:paraId="3DCB1F24"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19</w:t>
                  </w:r>
                </w:p>
              </w:tc>
              <w:tc>
                <w:tcPr>
                  <w:tcW w:w="3810" w:type="dxa"/>
                  <w:vAlign w:val="center"/>
                </w:tcPr>
                <w:p w14:paraId="34768AC2"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Đông Sơn</w:t>
                  </w:r>
                </w:p>
              </w:tc>
              <w:tc>
                <w:tcPr>
                  <w:tcW w:w="3680" w:type="dxa"/>
                  <w:vAlign w:val="center"/>
                </w:tcPr>
                <w:p w14:paraId="42B616C8"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0,51</w:t>
                  </w:r>
                </w:p>
              </w:tc>
            </w:tr>
            <w:tr w:rsidR="009077F2" w:rsidRPr="002769AB" w14:paraId="139C3A6C" w14:textId="77777777" w:rsidTr="009D2C53">
              <w:trPr>
                <w:jc w:val="center"/>
              </w:trPr>
              <w:tc>
                <w:tcPr>
                  <w:tcW w:w="590" w:type="dxa"/>
                  <w:vAlign w:val="center"/>
                </w:tcPr>
                <w:p w14:paraId="0FDB551F"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20</w:t>
                  </w:r>
                </w:p>
              </w:tc>
              <w:tc>
                <w:tcPr>
                  <w:tcW w:w="3810" w:type="dxa"/>
                  <w:vAlign w:val="center"/>
                </w:tcPr>
                <w:p w14:paraId="6C5D3218"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Ba Gia</w:t>
                  </w:r>
                </w:p>
              </w:tc>
              <w:tc>
                <w:tcPr>
                  <w:tcW w:w="3680" w:type="dxa"/>
                  <w:vAlign w:val="center"/>
                </w:tcPr>
                <w:p w14:paraId="4E57A686"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0,51</w:t>
                  </w:r>
                </w:p>
              </w:tc>
            </w:tr>
            <w:tr w:rsidR="009077F2" w:rsidRPr="002769AB" w14:paraId="10C68BD2" w14:textId="77777777" w:rsidTr="009D2C53">
              <w:trPr>
                <w:jc w:val="center"/>
              </w:trPr>
              <w:tc>
                <w:tcPr>
                  <w:tcW w:w="590" w:type="dxa"/>
                  <w:vAlign w:val="center"/>
                </w:tcPr>
                <w:p w14:paraId="6B7A0F9B"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w:t>
                  </w:r>
                </w:p>
              </w:tc>
              <w:tc>
                <w:tcPr>
                  <w:tcW w:w="3810" w:type="dxa"/>
                  <w:vAlign w:val="center"/>
                </w:tcPr>
                <w:p w14:paraId="44B5AD5C"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Thọ Phong</w:t>
                  </w:r>
                </w:p>
              </w:tc>
              <w:tc>
                <w:tcPr>
                  <w:tcW w:w="3680" w:type="dxa"/>
                  <w:vAlign w:val="center"/>
                </w:tcPr>
                <w:p w14:paraId="08C88C99"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0,51</w:t>
                  </w:r>
                </w:p>
              </w:tc>
            </w:tr>
            <w:tr w:rsidR="009077F2" w:rsidRPr="002769AB" w14:paraId="59D72CA3" w14:textId="77777777" w:rsidTr="009D2C53">
              <w:trPr>
                <w:jc w:val="center"/>
              </w:trPr>
              <w:tc>
                <w:tcPr>
                  <w:tcW w:w="590" w:type="dxa"/>
                  <w:vAlign w:val="center"/>
                </w:tcPr>
                <w:p w14:paraId="2BEEC0A5"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22</w:t>
                  </w:r>
                </w:p>
              </w:tc>
              <w:tc>
                <w:tcPr>
                  <w:tcW w:w="3810" w:type="dxa"/>
                  <w:vAlign w:val="center"/>
                </w:tcPr>
                <w:p w14:paraId="01614D1E"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Bình Minh</w:t>
                  </w:r>
                </w:p>
              </w:tc>
              <w:tc>
                <w:tcPr>
                  <w:tcW w:w="3680" w:type="dxa"/>
                  <w:vAlign w:val="center"/>
                </w:tcPr>
                <w:p w14:paraId="0CD81CD7"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0,60</w:t>
                  </w:r>
                </w:p>
              </w:tc>
            </w:tr>
            <w:tr w:rsidR="009077F2" w:rsidRPr="002769AB" w14:paraId="707D3519" w14:textId="77777777" w:rsidTr="009D2C53">
              <w:trPr>
                <w:jc w:val="center"/>
              </w:trPr>
              <w:tc>
                <w:tcPr>
                  <w:tcW w:w="590" w:type="dxa"/>
                  <w:vAlign w:val="center"/>
                </w:tcPr>
                <w:p w14:paraId="2ED847F7"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23</w:t>
                  </w:r>
                </w:p>
              </w:tc>
              <w:tc>
                <w:tcPr>
                  <w:tcW w:w="3810" w:type="dxa"/>
                  <w:vAlign w:val="center"/>
                </w:tcPr>
                <w:p w14:paraId="3A4D8953"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Bình Chương</w:t>
                  </w:r>
                </w:p>
              </w:tc>
              <w:tc>
                <w:tcPr>
                  <w:tcW w:w="3680" w:type="dxa"/>
                  <w:vAlign w:val="center"/>
                </w:tcPr>
                <w:p w14:paraId="4B9A10A4"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0,60</w:t>
                  </w:r>
                </w:p>
              </w:tc>
            </w:tr>
            <w:tr w:rsidR="009077F2" w:rsidRPr="002769AB" w14:paraId="53B287FC" w14:textId="77777777" w:rsidTr="009D2C53">
              <w:trPr>
                <w:jc w:val="center"/>
              </w:trPr>
              <w:tc>
                <w:tcPr>
                  <w:tcW w:w="590" w:type="dxa"/>
                  <w:vAlign w:val="center"/>
                </w:tcPr>
                <w:p w14:paraId="0E6AF1E7"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24</w:t>
                  </w:r>
                </w:p>
              </w:tc>
              <w:tc>
                <w:tcPr>
                  <w:tcW w:w="3810" w:type="dxa"/>
                  <w:vAlign w:val="center"/>
                </w:tcPr>
                <w:p w14:paraId="37CEDB19"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Nghĩa Giang</w:t>
                  </w:r>
                </w:p>
              </w:tc>
              <w:tc>
                <w:tcPr>
                  <w:tcW w:w="3680" w:type="dxa"/>
                  <w:vAlign w:val="center"/>
                </w:tcPr>
                <w:p w14:paraId="15B8200E"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0,70</w:t>
                  </w:r>
                </w:p>
              </w:tc>
            </w:tr>
            <w:tr w:rsidR="009077F2" w:rsidRPr="002769AB" w14:paraId="12A0E052" w14:textId="77777777" w:rsidTr="009D2C53">
              <w:trPr>
                <w:jc w:val="center"/>
              </w:trPr>
              <w:tc>
                <w:tcPr>
                  <w:tcW w:w="590" w:type="dxa"/>
                  <w:vAlign w:val="center"/>
                </w:tcPr>
                <w:p w14:paraId="0317B2A8"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25</w:t>
                  </w:r>
                </w:p>
              </w:tc>
              <w:tc>
                <w:tcPr>
                  <w:tcW w:w="3810" w:type="dxa"/>
                  <w:vAlign w:val="center"/>
                </w:tcPr>
                <w:p w14:paraId="3F2D7DEB"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Tư Nghĩa</w:t>
                  </w:r>
                </w:p>
              </w:tc>
              <w:tc>
                <w:tcPr>
                  <w:tcW w:w="3680" w:type="dxa"/>
                  <w:vAlign w:val="center"/>
                </w:tcPr>
                <w:p w14:paraId="4F4484A0"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0,72</w:t>
                  </w:r>
                </w:p>
              </w:tc>
            </w:tr>
            <w:tr w:rsidR="009077F2" w:rsidRPr="002769AB" w14:paraId="129D5B47" w14:textId="77777777" w:rsidTr="009D2C53">
              <w:trPr>
                <w:jc w:val="center"/>
              </w:trPr>
              <w:tc>
                <w:tcPr>
                  <w:tcW w:w="590" w:type="dxa"/>
                  <w:vAlign w:val="center"/>
                </w:tcPr>
                <w:p w14:paraId="40CA565F"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26</w:t>
                  </w:r>
                </w:p>
              </w:tc>
              <w:tc>
                <w:tcPr>
                  <w:tcW w:w="3810" w:type="dxa"/>
                  <w:vAlign w:val="center"/>
                </w:tcPr>
                <w:p w14:paraId="2D605746"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Vệ Giang</w:t>
                  </w:r>
                </w:p>
              </w:tc>
              <w:tc>
                <w:tcPr>
                  <w:tcW w:w="3680" w:type="dxa"/>
                  <w:vAlign w:val="center"/>
                </w:tcPr>
                <w:p w14:paraId="6400ED52"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0,72</w:t>
                  </w:r>
                </w:p>
              </w:tc>
            </w:tr>
            <w:tr w:rsidR="009077F2" w:rsidRPr="002769AB" w14:paraId="29AFAB0F" w14:textId="77777777" w:rsidTr="009D2C53">
              <w:trPr>
                <w:jc w:val="center"/>
              </w:trPr>
              <w:tc>
                <w:tcPr>
                  <w:tcW w:w="590" w:type="dxa"/>
                  <w:vAlign w:val="center"/>
                </w:tcPr>
                <w:p w14:paraId="39C36944"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27</w:t>
                  </w:r>
                </w:p>
              </w:tc>
              <w:tc>
                <w:tcPr>
                  <w:tcW w:w="3810" w:type="dxa"/>
                  <w:vAlign w:val="center"/>
                </w:tcPr>
                <w:p w14:paraId="18AA3191"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Trà Giang</w:t>
                  </w:r>
                </w:p>
              </w:tc>
              <w:tc>
                <w:tcPr>
                  <w:tcW w:w="3680" w:type="dxa"/>
                  <w:vAlign w:val="center"/>
                </w:tcPr>
                <w:p w14:paraId="543C55AD"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0,75</w:t>
                  </w:r>
                </w:p>
              </w:tc>
            </w:tr>
            <w:tr w:rsidR="009077F2" w:rsidRPr="002769AB" w14:paraId="4D79E0FD" w14:textId="77777777" w:rsidTr="009D2C53">
              <w:trPr>
                <w:jc w:val="center"/>
              </w:trPr>
              <w:tc>
                <w:tcPr>
                  <w:tcW w:w="590" w:type="dxa"/>
                  <w:vAlign w:val="center"/>
                </w:tcPr>
                <w:p w14:paraId="534236CA"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28</w:t>
                  </w:r>
                </w:p>
              </w:tc>
              <w:tc>
                <w:tcPr>
                  <w:tcW w:w="3810" w:type="dxa"/>
                  <w:vAlign w:val="center"/>
                </w:tcPr>
                <w:p w14:paraId="2E3CC325"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Nghĩa Hành</w:t>
                  </w:r>
                </w:p>
              </w:tc>
              <w:tc>
                <w:tcPr>
                  <w:tcW w:w="3680" w:type="dxa"/>
                  <w:vAlign w:val="center"/>
                </w:tcPr>
                <w:p w14:paraId="6C171B29"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0,84</w:t>
                  </w:r>
                </w:p>
              </w:tc>
            </w:tr>
            <w:tr w:rsidR="009077F2" w:rsidRPr="002769AB" w14:paraId="3F841F17" w14:textId="77777777" w:rsidTr="009D2C53">
              <w:trPr>
                <w:jc w:val="center"/>
              </w:trPr>
              <w:tc>
                <w:tcPr>
                  <w:tcW w:w="590" w:type="dxa"/>
                  <w:vAlign w:val="center"/>
                </w:tcPr>
                <w:p w14:paraId="57B935BB"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29</w:t>
                  </w:r>
                </w:p>
              </w:tc>
              <w:tc>
                <w:tcPr>
                  <w:tcW w:w="3810" w:type="dxa"/>
                  <w:vAlign w:val="center"/>
                </w:tcPr>
                <w:p w14:paraId="774F2F61"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Đình Cương</w:t>
                  </w:r>
                </w:p>
              </w:tc>
              <w:tc>
                <w:tcPr>
                  <w:tcW w:w="3680" w:type="dxa"/>
                  <w:vAlign w:val="center"/>
                </w:tcPr>
                <w:p w14:paraId="33D9A462"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0,84</w:t>
                  </w:r>
                </w:p>
              </w:tc>
            </w:tr>
            <w:tr w:rsidR="009077F2" w:rsidRPr="002769AB" w14:paraId="337B5112" w14:textId="77777777" w:rsidTr="009D2C53">
              <w:trPr>
                <w:jc w:val="center"/>
              </w:trPr>
              <w:tc>
                <w:tcPr>
                  <w:tcW w:w="590" w:type="dxa"/>
                  <w:vAlign w:val="center"/>
                </w:tcPr>
                <w:p w14:paraId="4AA986E1"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lastRenderedPageBreak/>
                    <w:t>30</w:t>
                  </w:r>
                </w:p>
              </w:tc>
              <w:tc>
                <w:tcPr>
                  <w:tcW w:w="3810" w:type="dxa"/>
                  <w:vAlign w:val="center"/>
                </w:tcPr>
                <w:p w14:paraId="64A83130"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Thiện Tín</w:t>
                  </w:r>
                </w:p>
              </w:tc>
              <w:tc>
                <w:tcPr>
                  <w:tcW w:w="3680" w:type="dxa"/>
                  <w:vAlign w:val="center"/>
                </w:tcPr>
                <w:p w14:paraId="2373FB45"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0,84</w:t>
                  </w:r>
                </w:p>
              </w:tc>
            </w:tr>
            <w:tr w:rsidR="009077F2" w:rsidRPr="002769AB" w14:paraId="5C3D600B" w14:textId="77777777" w:rsidTr="009D2C53">
              <w:trPr>
                <w:jc w:val="center"/>
              </w:trPr>
              <w:tc>
                <w:tcPr>
                  <w:tcW w:w="590" w:type="dxa"/>
                  <w:vAlign w:val="center"/>
                </w:tcPr>
                <w:p w14:paraId="1CE1F290"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31</w:t>
                  </w:r>
                </w:p>
              </w:tc>
              <w:tc>
                <w:tcPr>
                  <w:tcW w:w="3810" w:type="dxa"/>
                  <w:vAlign w:val="center"/>
                </w:tcPr>
                <w:p w14:paraId="23233BAE"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Phước Giang</w:t>
                  </w:r>
                </w:p>
              </w:tc>
              <w:tc>
                <w:tcPr>
                  <w:tcW w:w="3680" w:type="dxa"/>
                  <w:vAlign w:val="center"/>
                </w:tcPr>
                <w:p w14:paraId="19B552FC"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0,84</w:t>
                  </w:r>
                </w:p>
              </w:tc>
            </w:tr>
            <w:tr w:rsidR="009077F2" w:rsidRPr="002769AB" w14:paraId="7F5C1982" w14:textId="77777777" w:rsidTr="009D2C53">
              <w:trPr>
                <w:jc w:val="center"/>
              </w:trPr>
              <w:tc>
                <w:tcPr>
                  <w:tcW w:w="590" w:type="dxa"/>
                  <w:vAlign w:val="center"/>
                </w:tcPr>
                <w:p w14:paraId="399A5F50"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32</w:t>
                  </w:r>
                </w:p>
              </w:tc>
              <w:tc>
                <w:tcPr>
                  <w:tcW w:w="3810" w:type="dxa"/>
                  <w:vAlign w:val="center"/>
                </w:tcPr>
                <w:p w14:paraId="72474751"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Sơn Hạ</w:t>
                  </w:r>
                </w:p>
              </w:tc>
              <w:tc>
                <w:tcPr>
                  <w:tcW w:w="3680" w:type="dxa"/>
                  <w:vAlign w:val="center"/>
                </w:tcPr>
                <w:p w14:paraId="3387E4AA"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1,20</w:t>
                  </w:r>
                </w:p>
              </w:tc>
            </w:tr>
            <w:tr w:rsidR="009077F2" w:rsidRPr="002769AB" w14:paraId="448DDC2B" w14:textId="77777777" w:rsidTr="009D2C53">
              <w:trPr>
                <w:jc w:val="center"/>
              </w:trPr>
              <w:tc>
                <w:tcPr>
                  <w:tcW w:w="590" w:type="dxa"/>
                  <w:vAlign w:val="center"/>
                </w:tcPr>
                <w:p w14:paraId="0B4B8292"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33</w:t>
                  </w:r>
                </w:p>
              </w:tc>
              <w:tc>
                <w:tcPr>
                  <w:tcW w:w="3810" w:type="dxa"/>
                  <w:vAlign w:val="center"/>
                </w:tcPr>
                <w:p w14:paraId="6ADCD5B5"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Sơn Hà</w:t>
                  </w:r>
                </w:p>
              </w:tc>
              <w:tc>
                <w:tcPr>
                  <w:tcW w:w="3680" w:type="dxa"/>
                  <w:vAlign w:val="center"/>
                </w:tcPr>
                <w:p w14:paraId="34FF6336"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1,20</w:t>
                  </w:r>
                </w:p>
              </w:tc>
            </w:tr>
            <w:tr w:rsidR="009077F2" w:rsidRPr="002769AB" w14:paraId="32CC30B4" w14:textId="77777777" w:rsidTr="009D2C53">
              <w:trPr>
                <w:jc w:val="center"/>
              </w:trPr>
              <w:tc>
                <w:tcPr>
                  <w:tcW w:w="590" w:type="dxa"/>
                  <w:vAlign w:val="center"/>
                </w:tcPr>
                <w:p w14:paraId="11443763"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34</w:t>
                  </w:r>
                </w:p>
              </w:tc>
              <w:tc>
                <w:tcPr>
                  <w:tcW w:w="3810" w:type="dxa"/>
                  <w:vAlign w:val="center"/>
                </w:tcPr>
                <w:p w14:paraId="010D9BAC"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Sơn Thủy</w:t>
                  </w:r>
                </w:p>
              </w:tc>
              <w:tc>
                <w:tcPr>
                  <w:tcW w:w="3680" w:type="dxa"/>
                  <w:vAlign w:val="center"/>
                </w:tcPr>
                <w:p w14:paraId="0219CCA3"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1,20</w:t>
                  </w:r>
                </w:p>
              </w:tc>
            </w:tr>
            <w:tr w:rsidR="009077F2" w:rsidRPr="002769AB" w14:paraId="236621EC" w14:textId="77777777" w:rsidTr="009D2C53">
              <w:trPr>
                <w:jc w:val="center"/>
              </w:trPr>
              <w:tc>
                <w:tcPr>
                  <w:tcW w:w="590" w:type="dxa"/>
                  <w:vAlign w:val="center"/>
                </w:tcPr>
                <w:p w14:paraId="5E75442A"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35</w:t>
                  </w:r>
                </w:p>
              </w:tc>
              <w:tc>
                <w:tcPr>
                  <w:tcW w:w="3810" w:type="dxa"/>
                  <w:vAlign w:val="center"/>
                </w:tcPr>
                <w:p w14:paraId="53C4D77C"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Sơn Kỳ</w:t>
                  </w:r>
                </w:p>
              </w:tc>
              <w:tc>
                <w:tcPr>
                  <w:tcW w:w="3680" w:type="dxa"/>
                  <w:vAlign w:val="center"/>
                </w:tcPr>
                <w:p w14:paraId="418B987F"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1,20</w:t>
                  </w:r>
                </w:p>
              </w:tc>
            </w:tr>
            <w:tr w:rsidR="009077F2" w:rsidRPr="002769AB" w14:paraId="05FC4711" w14:textId="77777777" w:rsidTr="009D2C53">
              <w:trPr>
                <w:jc w:val="center"/>
              </w:trPr>
              <w:tc>
                <w:tcPr>
                  <w:tcW w:w="590" w:type="dxa"/>
                  <w:vAlign w:val="center"/>
                </w:tcPr>
                <w:p w14:paraId="20300FC9"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36</w:t>
                  </w:r>
                </w:p>
              </w:tc>
              <w:tc>
                <w:tcPr>
                  <w:tcW w:w="3810" w:type="dxa"/>
                  <w:vAlign w:val="center"/>
                </w:tcPr>
                <w:p w14:paraId="6EDA5C92"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Sơn Linh</w:t>
                  </w:r>
                </w:p>
              </w:tc>
              <w:tc>
                <w:tcPr>
                  <w:tcW w:w="3680" w:type="dxa"/>
                  <w:vAlign w:val="center"/>
                </w:tcPr>
                <w:p w14:paraId="4A1E42FA"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1,50</w:t>
                  </w:r>
                </w:p>
              </w:tc>
            </w:tr>
            <w:tr w:rsidR="009077F2" w:rsidRPr="002769AB" w14:paraId="48CEDFF5" w14:textId="77777777" w:rsidTr="009D2C53">
              <w:trPr>
                <w:jc w:val="center"/>
              </w:trPr>
              <w:tc>
                <w:tcPr>
                  <w:tcW w:w="590" w:type="dxa"/>
                  <w:vAlign w:val="center"/>
                </w:tcPr>
                <w:p w14:paraId="3A3F0D46"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37</w:t>
                  </w:r>
                </w:p>
              </w:tc>
              <w:tc>
                <w:tcPr>
                  <w:tcW w:w="3810" w:type="dxa"/>
                  <w:vAlign w:val="center"/>
                </w:tcPr>
                <w:p w14:paraId="1FED15D1"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Ba Vì</w:t>
                  </w:r>
                </w:p>
              </w:tc>
              <w:tc>
                <w:tcPr>
                  <w:tcW w:w="3680" w:type="dxa"/>
                  <w:vAlign w:val="center"/>
                </w:tcPr>
                <w:p w14:paraId="656AAF2B"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1,53</w:t>
                  </w:r>
                </w:p>
              </w:tc>
            </w:tr>
            <w:tr w:rsidR="009077F2" w:rsidRPr="002769AB" w14:paraId="6B0A3A69" w14:textId="77777777" w:rsidTr="009D2C53">
              <w:trPr>
                <w:jc w:val="center"/>
              </w:trPr>
              <w:tc>
                <w:tcPr>
                  <w:tcW w:w="590" w:type="dxa"/>
                  <w:vAlign w:val="center"/>
                </w:tcPr>
                <w:p w14:paraId="4372A3F4"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38</w:t>
                  </w:r>
                </w:p>
              </w:tc>
              <w:tc>
                <w:tcPr>
                  <w:tcW w:w="3810" w:type="dxa"/>
                  <w:vAlign w:val="center"/>
                </w:tcPr>
                <w:p w14:paraId="20089B56"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Ba Tô</w:t>
                  </w:r>
                </w:p>
              </w:tc>
              <w:tc>
                <w:tcPr>
                  <w:tcW w:w="3680" w:type="dxa"/>
                  <w:vAlign w:val="center"/>
                </w:tcPr>
                <w:p w14:paraId="053C07F7"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1,53</w:t>
                  </w:r>
                </w:p>
              </w:tc>
            </w:tr>
            <w:tr w:rsidR="009077F2" w:rsidRPr="002769AB" w14:paraId="28AD1B61" w14:textId="77777777" w:rsidTr="009D2C53">
              <w:trPr>
                <w:jc w:val="center"/>
              </w:trPr>
              <w:tc>
                <w:tcPr>
                  <w:tcW w:w="590" w:type="dxa"/>
                  <w:vAlign w:val="center"/>
                </w:tcPr>
                <w:p w14:paraId="026FCA61"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39</w:t>
                  </w:r>
                </w:p>
              </w:tc>
              <w:tc>
                <w:tcPr>
                  <w:tcW w:w="3810" w:type="dxa"/>
                  <w:vAlign w:val="center"/>
                </w:tcPr>
                <w:p w14:paraId="15B3A503"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Ba Dinh</w:t>
                  </w:r>
                </w:p>
              </w:tc>
              <w:tc>
                <w:tcPr>
                  <w:tcW w:w="3680" w:type="dxa"/>
                  <w:vAlign w:val="center"/>
                </w:tcPr>
                <w:p w14:paraId="27CE194B"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1,53</w:t>
                  </w:r>
                </w:p>
              </w:tc>
            </w:tr>
            <w:tr w:rsidR="009077F2" w:rsidRPr="002769AB" w14:paraId="5A168B5F" w14:textId="77777777" w:rsidTr="009D2C53">
              <w:trPr>
                <w:jc w:val="center"/>
              </w:trPr>
              <w:tc>
                <w:tcPr>
                  <w:tcW w:w="590" w:type="dxa"/>
                  <w:vAlign w:val="center"/>
                </w:tcPr>
                <w:p w14:paraId="14001682"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40</w:t>
                  </w:r>
                </w:p>
              </w:tc>
              <w:tc>
                <w:tcPr>
                  <w:tcW w:w="3810" w:type="dxa"/>
                  <w:vAlign w:val="center"/>
                </w:tcPr>
                <w:p w14:paraId="626C2A87"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Ba Tơ</w:t>
                  </w:r>
                </w:p>
              </w:tc>
              <w:tc>
                <w:tcPr>
                  <w:tcW w:w="3680" w:type="dxa"/>
                  <w:vAlign w:val="center"/>
                </w:tcPr>
                <w:p w14:paraId="6AA86AD0"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1,53</w:t>
                  </w:r>
                </w:p>
              </w:tc>
            </w:tr>
            <w:tr w:rsidR="009077F2" w:rsidRPr="002769AB" w14:paraId="64DFE158" w14:textId="77777777" w:rsidTr="009D2C53">
              <w:trPr>
                <w:jc w:val="center"/>
              </w:trPr>
              <w:tc>
                <w:tcPr>
                  <w:tcW w:w="590" w:type="dxa"/>
                  <w:vAlign w:val="center"/>
                </w:tcPr>
                <w:p w14:paraId="2DEDA53D"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41</w:t>
                  </w:r>
                </w:p>
              </w:tc>
              <w:tc>
                <w:tcPr>
                  <w:tcW w:w="3810" w:type="dxa"/>
                  <w:vAlign w:val="center"/>
                </w:tcPr>
                <w:p w14:paraId="10E8D3F4"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Ba Vinh</w:t>
                  </w:r>
                </w:p>
              </w:tc>
              <w:tc>
                <w:tcPr>
                  <w:tcW w:w="3680" w:type="dxa"/>
                  <w:vAlign w:val="center"/>
                </w:tcPr>
                <w:p w14:paraId="4F17F35C"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1,53</w:t>
                  </w:r>
                </w:p>
              </w:tc>
            </w:tr>
            <w:tr w:rsidR="009077F2" w:rsidRPr="002769AB" w14:paraId="2F85273B" w14:textId="77777777" w:rsidTr="009D2C53">
              <w:trPr>
                <w:jc w:val="center"/>
              </w:trPr>
              <w:tc>
                <w:tcPr>
                  <w:tcW w:w="590" w:type="dxa"/>
                  <w:vAlign w:val="center"/>
                </w:tcPr>
                <w:p w14:paraId="7BD4CD66"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42</w:t>
                  </w:r>
                </w:p>
              </w:tc>
              <w:tc>
                <w:tcPr>
                  <w:tcW w:w="3810" w:type="dxa"/>
                  <w:vAlign w:val="center"/>
                </w:tcPr>
                <w:p w14:paraId="2DD8B97E"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Ba Động</w:t>
                  </w:r>
                </w:p>
              </w:tc>
              <w:tc>
                <w:tcPr>
                  <w:tcW w:w="3680" w:type="dxa"/>
                  <w:vAlign w:val="center"/>
                </w:tcPr>
                <w:p w14:paraId="6E50DEED"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1,53</w:t>
                  </w:r>
                </w:p>
              </w:tc>
            </w:tr>
            <w:tr w:rsidR="009077F2" w:rsidRPr="002769AB" w14:paraId="1F06F4D7" w14:textId="77777777" w:rsidTr="009D2C53">
              <w:trPr>
                <w:jc w:val="center"/>
              </w:trPr>
              <w:tc>
                <w:tcPr>
                  <w:tcW w:w="590" w:type="dxa"/>
                  <w:vAlign w:val="center"/>
                </w:tcPr>
                <w:p w14:paraId="223EC319"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43</w:t>
                  </w:r>
                </w:p>
              </w:tc>
              <w:tc>
                <w:tcPr>
                  <w:tcW w:w="3810" w:type="dxa"/>
                  <w:vAlign w:val="center"/>
                </w:tcPr>
                <w:p w14:paraId="5CCF668E"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Đặng Thùy Trâm</w:t>
                  </w:r>
                </w:p>
              </w:tc>
              <w:tc>
                <w:tcPr>
                  <w:tcW w:w="3680" w:type="dxa"/>
                  <w:vAlign w:val="center"/>
                </w:tcPr>
                <w:p w14:paraId="1B9E3293"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1,53</w:t>
                  </w:r>
                </w:p>
              </w:tc>
            </w:tr>
            <w:tr w:rsidR="009077F2" w:rsidRPr="002769AB" w14:paraId="637EE2FC" w14:textId="77777777" w:rsidTr="009D2C53">
              <w:trPr>
                <w:jc w:val="center"/>
              </w:trPr>
              <w:tc>
                <w:tcPr>
                  <w:tcW w:w="590" w:type="dxa"/>
                  <w:vAlign w:val="center"/>
                </w:tcPr>
                <w:p w14:paraId="68EBA1DD"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44</w:t>
                  </w:r>
                </w:p>
              </w:tc>
              <w:tc>
                <w:tcPr>
                  <w:tcW w:w="3810" w:type="dxa"/>
                  <w:vAlign w:val="center"/>
                </w:tcPr>
                <w:p w14:paraId="32AD793F"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Ba Xa</w:t>
                  </w:r>
                  <w:r>
                    <w:rPr>
                      <w:rFonts w:cs="Times New Roman"/>
                      <w:color w:val="000000"/>
                      <w:szCs w:val="28"/>
                    </w:rPr>
                    <w:t xml:space="preserve"> </w:t>
                  </w:r>
                </w:p>
              </w:tc>
              <w:tc>
                <w:tcPr>
                  <w:tcW w:w="3680" w:type="dxa"/>
                  <w:vAlign w:val="center"/>
                </w:tcPr>
                <w:p w14:paraId="4411372F"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1,53</w:t>
                  </w:r>
                </w:p>
              </w:tc>
            </w:tr>
            <w:tr w:rsidR="009077F2" w:rsidRPr="002769AB" w14:paraId="5902C0DD" w14:textId="77777777" w:rsidTr="009D2C53">
              <w:trPr>
                <w:jc w:val="center"/>
              </w:trPr>
              <w:tc>
                <w:tcPr>
                  <w:tcW w:w="590" w:type="dxa"/>
                  <w:vAlign w:val="center"/>
                </w:tcPr>
                <w:p w14:paraId="15D6C061"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45</w:t>
                  </w:r>
                </w:p>
              </w:tc>
              <w:tc>
                <w:tcPr>
                  <w:tcW w:w="3810" w:type="dxa"/>
                  <w:vAlign w:val="center"/>
                </w:tcPr>
                <w:p w14:paraId="6A9F131E"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Phường Kon Tum</w:t>
                  </w:r>
                </w:p>
              </w:tc>
              <w:tc>
                <w:tcPr>
                  <w:tcW w:w="3680" w:type="dxa"/>
                  <w:vAlign w:val="center"/>
                </w:tcPr>
                <w:p w14:paraId="73AD437B"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1,70</w:t>
                  </w:r>
                </w:p>
              </w:tc>
            </w:tr>
            <w:tr w:rsidR="009077F2" w:rsidRPr="002769AB" w14:paraId="22FDD460" w14:textId="77777777" w:rsidTr="009D2C53">
              <w:trPr>
                <w:jc w:val="center"/>
              </w:trPr>
              <w:tc>
                <w:tcPr>
                  <w:tcW w:w="590" w:type="dxa"/>
                  <w:vAlign w:val="center"/>
                </w:tcPr>
                <w:p w14:paraId="59ADCFCD"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46</w:t>
                  </w:r>
                </w:p>
              </w:tc>
              <w:tc>
                <w:tcPr>
                  <w:tcW w:w="3810" w:type="dxa"/>
                  <w:vAlign w:val="center"/>
                </w:tcPr>
                <w:p w14:paraId="7C09CC6D"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Phường Đăk Cấm</w:t>
                  </w:r>
                </w:p>
              </w:tc>
              <w:tc>
                <w:tcPr>
                  <w:tcW w:w="3680" w:type="dxa"/>
                  <w:vAlign w:val="center"/>
                </w:tcPr>
                <w:p w14:paraId="1EF47373"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1,90</w:t>
                  </w:r>
                </w:p>
              </w:tc>
            </w:tr>
            <w:tr w:rsidR="009077F2" w:rsidRPr="002769AB" w14:paraId="2EFF52F9" w14:textId="77777777" w:rsidTr="009D2C53">
              <w:trPr>
                <w:jc w:val="center"/>
              </w:trPr>
              <w:tc>
                <w:tcPr>
                  <w:tcW w:w="590" w:type="dxa"/>
                  <w:vAlign w:val="center"/>
                </w:tcPr>
                <w:p w14:paraId="7EC9394B"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47</w:t>
                  </w:r>
                </w:p>
              </w:tc>
              <w:tc>
                <w:tcPr>
                  <w:tcW w:w="3810" w:type="dxa"/>
                  <w:vAlign w:val="center"/>
                </w:tcPr>
                <w:p w14:paraId="08A7EAF6"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Phường Đăk Bla</w:t>
                  </w:r>
                </w:p>
              </w:tc>
              <w:tc>
                <w:tcPr>
                  <w:tcW w:w="3680" w:type="dxa"/>
                  <w:vAlign w:val="center"/>
                </w:tcPr>
                <w:p w14:paraId="2CED8475"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1,90</w:t>
                  </w:r>
                </w:p>
              </w:tc>
            </w:tr>
            <w:tr w:rsidR="009077F2" w:rsidRPr="002769AB" w14:paraId="474158F0" w14:textId="77777777" w:rsidTr="009D2C53">
              <w:trPr>
                <w:jc w:val="center"/>
              </w:trPr>
              <w:tc>
                <w:tcPr>
                  <w:tcW w:w="590" w:type="dxa"/>
                  <w:vAlign w:val="center"/>
                </w:tcPr>
                <w:p w14:paraId="141EE577"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48</w:t>
                  </w:r>
                </w:p>
              </w:tc>
              <w:tc>
                <w:tcPr>
                  <w:tcW w:w="3810" w:type="dxa"/>
                  <w:vAlign w:val="center"/>
                </w:tcPr>
                <w:p w14:paraId="0055B2E4"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Sơn Tây</w:t>
                  </w:r>
                </w:p>
              </w:tc>
              <w:tc>
                <w:tcPr>
                  <w:tcW w:w="3680" w:type="dxa"/>
                  <w:vAlign w:val="center"/>
                </w:tcPr>
                <w:p w14:paraId="72BC9231"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1,95</w:t>
                  </w:r>
                </w:p>
              </w:tc>
            </w:tr>
            <w:tr w:rsidR="009077F2" w:rsidRPr="002769AB" w14:paraId="4AFA13CC" w14:textId="77777777" w:rsidTr="009D2C53">
              <w:trPr>
                <w:jc w:val="center"/>
              </w:trPr>
              <w:tc>
                <w:tcPr>
                  <w:tcW w:w="590" w:type="dxa"/>
                  <w:vAlign w:val="center"/>
                </w:tcPr>
                <w:p w14:paraId="30FDD012"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49</w:t>
                  </w:r>
                </w:p>
              </w:tc>
              <w:tc>
                <w:tcPr>
                  <w:tcW w:w="3810" w:type="dxa"/>
                  <w:vAlign w:val="center"/>
                </w:tcPr>
                <w:p w14:paraId="14241710"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Sơn Tây Thượng</w:t>
                  </w:r>
                </w:p>
              </w:tc>
              <w:tc>
                <w:tcPr>
                  <w:tcW w:w="3680" w:type="dxa"/>
                  <w:vAlign w:val="center"/>
                </w:tcPr>
                <w:p w14:paraId="47957018"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1,95</w:t>
                  </w:r>
                </w:p>
              </w:tc>
            </w:tr>
            <w:tr w:rsidR="009077F2" w:rsidRPr="002769AB" w14:paraId="620C52C0" w14:textId="77777777" w:rsidTr="009D2C53">
              <w:trPr>
                <w:jc w:val="center"/>
              </w:trPr>
              <w:tc>
                <w:tcPr>
                  <w:tcW w:w="590" w:type="dxa"/>
                  <w:vAlign w:val="center"/>
                </w:tcPr>
                <w:p w14:paraId="76D65318"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50</w:t>
                  </w:r>
                </w:p>
              </w:tc>
              <w:tc>
                <w:tcPr>
                  <w:tcW w:w="3810" w:type="dxa"/>
                  <w:vAlign w:val="center"/>
                </w:tcPr>
                <w:p w14:paraId="173EC5B1" w14:textId="77777777" w:rsidR="009077F2" w:rsidRPr="002769AB" w:rsidRDefault="009077F2" w:rsidP="009D2C53">
                  <w:pPr>
                    <w:spacing w:before="20" w:after="20"/>
                    <w:rPr>
                      <w:rFonts w:eastAsia="Times New Roman" w:cs="Times New Roman"/>
                      <w:i/>
                      <w:iCs/>
                      <w:color w:val="000000"/>
                      <w:szCs w:val="28"/>
                    </w:rPr>
                  </w:pPr>
                  <w:r w:rsidRPr="002769AB">
                    <w:rPr>
                      <w:rFonts w:cs="Times New Roman"/>
                      <w:color w:val="000000"/>
                      <w:szCs w:val="28"/>
                    </w:rPr>
                    <w:t>Xã Sơn Tây Hạ</w:t>
                  </w:r>
                </w:p>
              </w:tc>
              <w:tc>
                <w:tcPr>
                  <w:tcW w:w="3680" w:type="dxa"/>
                  <w:vAlign w:val="center"/>
                </w:tcPr>
                <w:p w14:paraId="5E32E872"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1,95</w:t>
                  </w:r>
                </w:p>
              </w:tc>
            </w:tr>
            <w:tr w:rsidR="009077F2" w:rsidRPr="002769AB" w14:paraId="37BD5243" w14:textId="77777777" w:rsidTr="009D2C53">
              <w:trPr>
                <w:jc w:val="center"/>
              </w:trPr>
              <w:tc>
                <w:tcPr>
                  <w:tcW w:w="590" w:type="dxa"/>
                  <w:vAlign w:val="center"/>
                </w:tcPr>
                <w:p w14:paraId="0DCF7AD3"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51</w:t>
                  </w:r>
                </w:p>
              </w:tc>
              <w:tc>
                <w:tcPr>
                  <w:tcW w:w="3810" w:type="dxa"/>
                  <w:vAlign w:val="center"/>
                </w:tcPr>
                <w:p w14:paraId="6BA7B9C8"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Minh Long</w:t>
                  </w:r>
                </w:p>
              </w:tc>
              <w:tc>
                <w:tcPr>
                  <w:tcW w:w="3680" w:type="dxa"/>
                  <w:vAlign w:val="center"/>
                </w:tcPr>
                <w:p w14:paraId="1C8F124A"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1,95</w:t>
                  </w:r>
                </w:p>
              </w:tc>
            </w:tr>
            <w:tr w:rsidR="009077F2" w:rsidRPr="002769AB" w14:paraId="6EC28358" w14:textId="77777777" w:rsidTr="009D2C53">
              <w:trPr>
                <w:jc w:val="center"/>
              </w:trPr>
              <w:tc>
                <w:tcPr>
                  <w:tcW w:w="590" w:type="dxa"/>
                  <w:vAlign w:val="center"/>
                </w:tcPr>
                <w:p w14:paraId="7509A2B6"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52</w:t>
                  </w:r>
                </w:p>
              </w:tc>
              <w:tc>
                <w:tcPr>
                  <w:tcW w:w="3810" w:type="dxa"/>
                  <w:vAlign w:val="center"/>
                </w:tcPr>
                <w:p w14:paraId="0DB4202C"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Sơn Mai</w:t>
                  </w:r>
                </w:p>
              </w:tc>
              <w:tc>
                <w:tcPr>
                  <w:tcW w:w="3680" w:type="dxa"/>
                  <w:vAlign w:val="center"/>
                </w:tcPr>
                <w:p w14:paraId="5242FBCB"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1,95</w:t>
                  </w:r>
                </w:p>
              </w:tc>
            </w:tr>
            <w:tr w:rsidR="009077F2" w:rsidRPr="002769AB" w14:paraId="3FC9FCBE" w14:textId="77777777" w:rsidTr="009D2C53">
              <w:trPr>
                <w:jc w:val="center"/>
              </w:trPr>
              <w:tc>
                <w:tcPr>
                  <w:tcW w:w="590" w:type="dxa"/>
                  <w:vAlign w:val="center"/>
                </w:tcPr>
                <w:p w14:paraId="3735B6B0"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53</w:t>
                  </w:r>
                </w:p>
              </w:tc>
              <w:tc>
                <w:tcPr>
                  <w:tcW w:w="3810" w:type="dxa"/>
                  <w:vAlign w:val="center"/>
                </w:tcPr>
                <w:p w14:paraId="22AE512F"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Dục Nông</w:t>
                  </w:r>
                </w:p>
              </w:tc>
              <w:tc>
                <w:tcPr>
                  <w:tcW w:w="3680" w:type="dxa"/>
                  <w:vAlign w:val="center"/>
                </w:tcPr>
                <w:p w14:paraId="146D4A59"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2,00</w:t>
                  </w:r>
                </w:p>
              </w:tc>
            </w:tr>
            <w:tr w:rsidR="009077F2" w:rsidRPr="002769AB" w14:paraId="156C3D17" w14:textId="77777777" w:rsidTr="009D2C53">
              <w:trPr>
                <w:jc w:val="center"/>
              </w:trPr>
              <w:tc>
                <w:tcPr>
                  <w:tcW w:w="590" w:type="dxa"/>
                  <w:vAlign w:val="center"/>
                </w:tcPr>
                <w:p w14:paraId="42F1D8A5"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54</w:t>
                  </w:r>
                </w:p>
              </w:tc>
              <w:tc>
                <w:tcPr>
                  <w:tcW w:w="3810" w:type="dxa"/>
                  <w:vAlign w:val="center"/>
                </w:tcPr>
                <w:p w14:paraId="531100B1"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Ngọk Bay</w:t>
                  </w:r>
                </w:p>
              </w:tc>
              <w:tc>
                <w:tcPr>
                  <w:tcW w:w="3680" w:type="dxa"/>
                  <w:vAlign w:val="center"/>
                </w:tcPr>
                <w:p w14:paraId="4E545C78"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2,10</w:t>
                  </w:r>
                </w:p>
              </w:tc>
            </w:tr>
            <w:tr w:rsidR="009077F2" w:rsidRPr="002769AB" w14:paraId="78FB77C9" w14:textId="77777777" w:rsidTr="009D2C53">
              <w:trPr>
                <w:jc w:val="center"/>
              </w:trPr>
              <w:tc>
                <w:tcPr>
                  <w:tcW w:w="590" w:type="dxa"/>
                  <w:vAlign w:val="center"/>
                </w:tcPr>
                <w:p w14:paraId="7470587E"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55</w:t>
                  </w:r>
                </w:p>
              </w:tc>
              <w:tc>
                <w:tcPr>
                  <w:tcW w:w="3810" w:type="dxa"/>
                  <w:vAlign w:val="center"/>
                </w:tcPr>
                <w:p w14:paraId="14FFE25F"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Ia Chim</w:t>
                  </w:r>
                </w:p>
              </w:tc>
              <w:tc>
                <w:tcPr>
                  <w:tcW w:w="3680" w:type="dxa"/>
                  <w:vAlign w:val="center"/>
                </w:tcPr>
                <w:p w14:paraId="379C0F15"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2,10</w:t>
                  </w:r>
                </w:p>
              </w:tc>
            </w:tr>
            <w:tr w:rsidR="009077F2" w:rsidRPr="002769AB" w14:paraId="208D2FC2" w14:textId="77777777" w:rsidTr="009D2C53">
              <w:trPr>
                <w:jc w:val="center"/>
              </w:trPr>
              <w:tc>
                <w:tcPr>
                  <w:tcW w:w="590" w:type="dxa"/>
                  <w:vAlign w:val="center"/>
                </w:tcPr>
                <w:p w14:paraId="622F4E15"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56</w:t>
                  </w:r>
                </w:p>
              </w:tc>
              <w:tc>
                <w:tcPr>
                  <w:tcW w:w="3810" w:type="dxa"/>
                  <w:vAlign w:val="center"/>
                </w:tcPr>
                <w:p w14:paraId="4BD36367"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Đăk Rơ Wa</w:t>
                  </w:r>
                </w:p>
              </w:tc>
              <w:tc>
                <w:tcPr>
                  <w:tcW w:w="3680" w:type="dxa"/>
                  <w:vAlign w:val="center"/>
                </w:tcPr>
                <w:p w14:paraId="07995637"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2,10</w:t>
                  </w:r>
                </w:p>
              </w:tc>
            </w:tr>
            <w:tr w:rsidR="009077F2" w:rsidRPr="002769AB" w14:paraId="3D537DB2" w14:textId="77777777" w:rsidTr="009D2C53">
              <w:trPr>
                <w:jc w:val="center"/>
              </w:trPr>
              <w:tc>
                <w:tcPr>
                  <w:tcW w:w="590" w:type="dxa"/>
                  <w:vAlign w:val="center"/>
                </w:tcPr>
                <w:p w14:paraId="636DECA8"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57</w:t>
                  </w:r>
                </w:p>
              </w:tc>
              <w:tc>
                <w:tcPr>
                  <w:tcW w:w="3810" w:type="dxa"/>
                  <w:vAlign w:val="center"/>
                </w:tcPr>
                <w:p w14:paraId="0B1CD84E"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Đăk Mar</w:t>
                  </w:r>
                </w:p>
              </w:tc>
              <w:tc>
                <w:tcPr>
                  <w:tcW w:w="3680" w:type="dxa"/>
                  <w:vAlign w:val="center"/>
                </w:tcPr>
                <w:p w14:paraId="6CA2D1B2"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2,11</w:t>
                  </w:r>
                </w:p>
              </w:tc>
            </w:tr>
            <w:tr w:rsidR="009077F2" w:rsidRPr="002769AB" w14:paraId="164D3C67" w14:textId="77777777" w:rsidTr="009D2C53">
              <w:trPr>
                <w:jc w:val="center"/>
              </w:trPr>
              <w:tc>
                <w:tcPr>
                  <w:tcW w:w="590" w:type="dxa"/>
                  <w:vAlign w:val="center"/>
                </w:tcPr>
                <w:p w14:paraId="4709DC06"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58</w:t>
                  </w:r>
                </w:p>
              </w:tc>
              <w:tc>
                <w:tcPr>
                  <w:tcW w:w="3810" w:type="dxa"/>
                  <w:vAlign w:val="center"/>
                </w:tcPr>
                <w:p w14:paraId="604A9B28"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Đăk Ui</w:t>
                  </w:r>
                </w:p>
              </w:tc>
              <w:tc>
                <w:tcPr>
                  <w:tcW w:w="3680" w:type="dxa"/>
                  <w:vAlign w:val="center"/>
                </w:tcPr>
                <w:p w14:paraId="292F4A97"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2,11</w:t>
                  </w:r>
                </w:p>
              </w:tc>
            </w:tr>
            <w:tr w:rsidR="009077F2" w:rsidRPr="002769AB" w14:paraId="6C3E020E" w14:textId="77777777" w:rsidTr="009D2C53">
              <w:trPr>
                <w:jc w:val="center"/>
              </w:trPr>
              <w:tc>
                <w:tcPr>
                  <w:tcW w:w="590" w:type="dxa"/>
                  <w:vAlign w:val="center"/>
                </w:tcPr>
                <w:p w14:paraId="2C130214"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59</w:t>
                  </w:r>
                </w:p>
              </w:tc>
              <w:tc>
                <w:tcPr>
                  <w:tcW w:w="3810" w:type="dxa"/>
                  <w:vAlign w:val="center"/>
                </w:tcPr>
                <w:p w14:paraId="704377C1"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Đăk Hà</w:t>
                  </w:r>
                </w:p>
              </w:tc>
              <w:tc>
                <w:tcPr>
                  <w:tcW w:w="3680" w:type="dxa"/>
                  <w:vAlign w:val="center"/>
                </w:tcPr>
                <w:p w14:paraId="675613AF"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2,11</w:t>
                  </w:r>
                </w:p>
              </w:tc>
            </w:tr>
            <w:tr w:rsidR="009077F2" w:rsidRPr="002769AB" w14:paraId="05043507" w14:textId="77777777" w:rsidTr="009D2C53">
              <w:trPr>
                <w:jc w:val="center"/>
              </w:trPr>
              <w:tc>
                <w:tcPr>
                  <w:tcW w:w="590" w:type="dxa"/>
                  <w:vAlign w:val="center"/>
                </w:tcPr>
                <w:p w14:paraId="21E1B8FE"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60</w:t>
                  </w:r>
                </w:p>
              </w:tc>
              <w:tc>
                <w:tcPr>
                  <w:tcW w:w="3810" w:type="dxa"/>
                  <w:vAlign w:val="center"/>
                </w:tcPr>
                <w:p w14:paraId="6B829CF2"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Trà Bồng</w:t>
                  </w:r>
                </w:p>
              </w:tc>
              <w:tc>
                <w:tcPr>
                  <w:tcW w:w="3680" w:type="dxa"/>
                  <w:vAlign w:val="center"/>
                </w:tcPr>
                <w:p w14:paraId="0CCBE45B"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2,14</w:t>
                  </w:r>
                </w:p>
              </w:tc>
            </w:tr>
            <w:tr w:rsidR="009077F2" w:rsidRPr="002769AB" w14:paraId="736DEF34" w14:textId="77777777" w:rsidTr="009D2C53">
              <w:trPr>
                <w:jc w:val="center"/>
              </w:trPr>
              <w:tc>
                <w:tcPr>
                  <w:tcW w:w="590" w:type="dxa"/>
                  <w:vAlign w:val="center"/>
                </w:tcPr>
                <w:p w14:paraId="0D730957"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61</w:t>
                  </w:r>
                </w:p>
              </w:tc>
              <w:tc>
                <w:tcPr>
                  <w:tcW w:w="3810" w:type="dxa"/>
                  <w:vAlign w:val="center"/>
                </w:tcPr>
                <w:p w14:paraId="113A0023"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Đông Trà Bồng</w:t>
                  </w:r>
                </w:p>
              </w:tc>
              <w:tc>
                <w:tcPr>
                  <w:tcW w:w="3680" w:type="dxa"/>
                  <w:vAlign w:val="center"/>
                </w:tcPr>
                <w:p w14:paraId="7923F4A9"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2,14</w:t>
                  </w:r>
                </w:p>
              </w:tc>
            </w:tr>
            <w:tr w:rsidR="009077F2" w:rsidRPr="002769AB" w14:paraId="3E8E8260" w14:textId="77777777" w:rsidTr="009D2C53">
              <w:trPr>
                <w:jc w:val="center"/>
              </w:trPr>
              <w:tc>
                <w:tcPr>
                  <w:tcW w:w="590" w:type="dxa"/>
                  <w:vAlign w:val="center"/>
                </w:tcPr>
                <w:p w14:paraId="5B7E88D0"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62</w:t>
                  </w:r>
                </w:p>
              </w:tc>
              <w:tc>
                <w:tcPr>
                  <w:tcW w:w="3810" w:type="dxa"/>
                  <w:vAlign w:val="center"/>
                </w:tcPr>
                <w:p w14:paraId="20537532"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Tây Trà</w:t>
                  </w:r>
                </w:p>
              </w:tc>
              <w:tc>
                <w:tcPr>
                  <w:tcW w:w="3680" w:type="dxa"/>
                  <w:vAlign w:val="center"/>
                </w:tcPr>
                <w:p w14:paraId="3CC3CCA4"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2,14</w:t>
                  </w:r>
                </w:p>
              </w:tc>
            </w:tr>
            <w:tr w:rsidR="009077F2" w:rsidRPr="002769AB" w14:paraId="07D0573E" w14:textId="77777777" w:rsidTr="009D2C53">
              <w:trPr>
                <w:jc w:val="center"/>
              </w:trPr>
              <w:tc>
                <w:tcPr>
                  <w:tcW w:w="590" w:type="dxa"/>
                  <w:vAlign w:val="center"/>
                </w:tcPr>
                <w:p w14:paraId="7C2C6BB2"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63</w:t>
                  </w:r>
                </w:p>
              </w:tc>
              <w:tc>
                <w:tcPr>
                  <w:tcW w:w="3810" w:type="dxa"/>
                  <w:vAlign w:val="center"/>
                </w:tcPr>
                <w:p w14:paraId="4F2C8F2A"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Thanh Bồng</w:t>
                  </w:r>
                </w:p>
              </w:tc>
              <w:tc>
                <w:tcPr>
                  <w:tcW w:w="3680" w:type="dxa"/>
                  <w:vAlign w:val="center"/>
                </w:tcPr>
                <w:p w14:paraId="7B7D0FB4"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2,14</w:t>
                  </w:r>
                </w:p>
              </w:tc>
            </w:tr>
            <w:tr w:rsidR="009077F2" w:rsidRPr="002769AB" w14:paraId="21B6FB09" w14:textId="77777777" w:rsidTr="009D2C53">
              <w:trPr>
                <w:jc w:val="center"/>
              </w:trPr>
              <w:tc>
                <w:tcPr>
                  <w:tcW w:w="590" w:type="dxa"/>
                  <w:vAlign w:val="center"/>
                </w:tcPr>
                <w:p w14:paraId="5EAF99E6"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64</w:t>
                  </w:r>
                </w:p>
              </w:tc>
              <w:tc>
                <w:tcPr>
                  <w:tcW w:w="3810" w:type="dxa"/>
                  <w:vAlign w:val="center"/>
                </w:tcPr>
                <w:p w14:paraId="11AFE520"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Cà Đam</w:t>
                  </w:r>
                </w:p>
              </w:tc>
              <w:tc>
                <w:tcPr>
                  <w:tcW w:w="3680" w:type="dxa"/>
                  <w:vAlign w:val="center"/>
                </w:tcPr>
                <w:p w14:paraId="23F5A490"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2,14</w:t>
                  </w:r>
                </w:p>
              </w:tc>
            </w:tr>
            <w:tr w:rsidR="009077F2" w:rsidRPr="002769AB" w14:paraId="534AD57B" w14:textId="77777777" w:rsidTr="009D2C53">
              <w:trPr>
                <w:jc w:val="center"/>
              </w:trPr>
              <w:tc>
                <w:tcPr>
                  <w:tcW w:w="590" w:type="dxa"/>
                  <w:vAlign w:val="center"/>
                </w:tcPr>
                <w:p w14:paraId="03C95021"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65</w:t>
                  </w:r>
                </w:p>
              </w:tc>
              <w:tc>
                <w:tcPr>
                  <w:tcW w:w="3810" w:type="dxa"/>
                  <w:vAlign w:val="center"/>
                </w:tcPr>
                <w:p w14:paraId="5D13BCE1"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Tây Trà Bồng</w:t>
                  </w:r>
                </w:p>
              </w:tc>
              <w:tc>
                <w:tcPr>
                  <w:tcW w:w="3680" w:type="dxa"/>
                  <w:vAlign w:val="center"/>
                </w:tcPr>
                <w:p w14:paraId="5941FB19"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2,14</w:t>
                  </w:r>
                </w:p>
              </w:tc>
            </w:tr>
            <w:tr w:rsidR="009077F2" w:rsidRPr="002769AB" w14:paraId="7A0F7FE5" w14:textId="77777777" w:rsidTr="009D2C53">
              <w:trPr>
                <w:jc w:val="center"/>
              </w:trPr>
              <w:tc>
                <w:tcPr>
                  <w:tcW w:w="590" w:type="dxa"/>
                  <w:vAlign w:val="center"/>
                </w:tcPr>
                <w:p w14:paraId="78ECC2FF"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66</w:t>
                  </w:r>
                </w:p>
              </w:tc>
              <w:tc>
                <w:tcPr>
                  <w:tcW w:w="3810" w:type="dxa"/>
                  <w:vAlign w:val="center"/>
                </w:tcPr>
                <w:p w14:paraId="2E019F62"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Bờ Y</w:t>
                  </w:r>
                </w:p>
              </w:tc>
              <w:tc>
                <w:tcPr>
                  <w:tcW w:w="3680" w:type="dxa"/>
                  <w:vAlign w:val="center"/>
                </w:tcPr>
                <w:p w14:paraId="0F4C3810"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2,15</w:t>
                  </w:r>
                </w:p>
              </w:tc>
            </w:tr>
            <w:tr w:rsidR="009077F2" w:rsidRPr="002769AB" w14:paraId="368F08F5" w14:textId="77777777" w:rsidTr="009D2C53">
              <w:trPr>
                <w:jc w:val="center"/>
              </w:trPr>
              <w:tc>
                <w:tcPr>
                  <w:tcW w:w="590" w:type="dxa"/>
                  <w:vAlign w:val="center"/>
                </w:tcPr>
                <w:p w14:paraId="3FAA7C56"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67</w:t>
                  </w:r>
                </w:p>
              </w:tc>
              <w:tc>
                <w:tcPr>
                  <w:tcW w:w="3810" w:type="dxa"/>
                  <w:vAlign w:val="center"/>
                </w:tcPr>
                <w:p w14:paraId="0A70CABC"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Sa Loong</w:t>
                  </w:r>
                </w:p>
              </w:tc>
              <w:tc>
                <w:tcPr>
                  <w:tcW w:w="3680" w:type="dxa"/>
                  <w:vAlign w:val="center"/>
                </w:tcPr>
                <w:p w14:paraId="241E3975"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2,15</w:t>
                  </w:r>
                </w:p>
              </w:tc>
            </w:tr>
            <w:tr w:rsidR="009077F2" w:rsidRPr="002769AB" w14:paraId="1BE93EB2" w14:textId="77777777" w:rsidTr="009D2C53">
              <w:trPr>
                <w:jc w:val="center"/>
              </w:trPr>
              <w:tc>
                <w:tcPr>
                  <w:tcW w:w="590" w:type="dxa"/>
                  <w:vAlign w:val="center"/>
                </w:tcPr>
                <w:p w14:paraId="28577579"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68</w:t>
                  </w:r>
                </w:p>
              </w:tc>
              <w:tc>
                <w:tcPr>
                  <w:tcW w:w="3810" w:type="dxa"/>
                  <w:vAlign w:val="center"/>
                </w:tcPr>
                <w:p w14:paraId="3E426DF6"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Ngọk Réo</w:t>
                  </w:r>
                </w:p>
              </w:tc>
              <w:tc>
                <w:tcPr>
                  <w:tcW w:w="3680" w:type="dxa"/>
                  <w:vAlign w:val="center"/>
                </w:tcPr>
                <w:p w14:paraId="15814964"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2,40</w:t>
                  </w:r>
                </w:p>
              </w:tc>
            </w:tr>
            <w:tr w:rsidR="009077F2" w:rsidRPr="002769AB" w14:paraId="79A65995" w14:textId="77777777" w:rsidTr="009D2C53">
              <w:trPr>
                <w:jc w:val="center"/>
              </w:trPr>
              <w:tc>
                <w:tcPr>
                  <w:tcW w:w="590" w:type="dxa"/>
                  <w:vAlign w:val="center"/>
                </w:tcPr>
                <w:p w14:paraId="5E17036F"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lastRenderedPageBreak/>
                    <w:t>69</w:t>
                  </w:r>
                </w:p>
              </w:tc>
              <w:tc>
                <w:tcPr>
                  <w:tcW w:w="3810" w:type="dxa"/>
                  <w:vAlign w:val="center"/>
                </w:tcPr>
                <w:p w14:paraId="33EBB22F"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Đăk Sao</w:t>
                  </w:r>
                </w:p>
              </w:tc>
              <w:tc>
                <w:tcPr>
                  <w:tcW w:w="3680" w:type="dxa"/>
                  <w:vAlign w:val="center"/>
                </w:tcPr>
                <w:p w14:paraId="741F8E63"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2,50</w:t>
                  </w:r>
                </w:p>
              </w:tc>
            </w:tr>
            <w:tr w:rsidR="009077F2" w:rsidRPr="002769AB" w14:paraId="0F5CE156" w14:textId="77777777" w:rsidTr="009D2C53">
              <w:trPr>
                <w:jc w:val="center"/>
              </w:trPr>
              <w:tc>
                <w:tcPr>
                  <w:tcW w:w="590" w:type="dxa"/>
                  <w:vAlign w:val="center"/>
                </w:tcPr>
                <w:p w14:paraId="7DC79F70"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70</w:t>
                  </w:r>
                </w:p>
              </w:tc>
              <w:tc>
                <w:tcPr>
                  <w:tcW w:w="3810" w:type="dxa"/>
                  <w:vAlign w:val="center"/>
                </w:tcPr>
                <w:p w14:paraId="6E3C84B2"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Đăk Tờ Kan</w:t>
                  </w:r>
                </w:p>
              </w:tc>
              <w:tc>
                <w:tcPr>
                  <w:tcW w:w="3680" w:type="dxa"/>
                  <w:vAlign w:val="center"/>
                </w:tcPr>
                <w:p w14:paraId="22BB87FE"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2,64</w:t>
                  </w:r>
                </w:p>
              </w:tc>
            </w:tr>
            <w:tr w:rsidR="009077F2" w:rsidRPr="002769AB" w14:paraId="261BDCD5" w14:textId="77777777" w:rsidTr="009D2C53">
              <w:trPr>
                <w:jc w:val="center"/>
              </w:trPr>
              <w:tc>
                <w:tcPr>
                  <w:tcW w:w="590" w:type="dxa"/>
                  <w:vAlign w:val="center"/>
                </w:tcPr>
                <w:p w14:paraId="793D4D59"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71</w:t>
                  </w:r>
                </w:p>
              </w:tc>
              <w:tc>
                <w:tcPr>
                  <w:tcW w:w="3810" w:type="dxa"/>
                  <w:vAlign w:val="center"/>
                </w:tcPr>
                <w:p w14:paraId="3FCD3682"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Măng Ri</w:t>
                  </w:r>
                </w:p>
              </w:tc>
              <w:tc>
                <w:tcPr>
                  <w:tcW w:w="3680" w:type="dxa"/>
                  <w:vAlign w:val="center"/>
                </w:tcPr>
                <w:p w14:paraId="3EB0F7B6"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2,64</w:t>
                  </w:r>
                </w:p>
              </w:tc>
            </w:tr>
            <w:tr w:rsidR="009077F2" w:rsidRPr="002769AB" w14:paraId="68FFABF1" w14:textId="77777777" w:rsidTr="009D2C53">
              <w:trPr>
                <w:jc w:val="center"/>
              </w:trPr>
              <w:tc>
                <w:tcPr>
                  <w:tcW w:w="590" w:type="dxa"/>
                  <w:vAlign w:val="center"/>
                </w:tcPr>
                <w:p w14:paraId="15F39772"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72</w:t>
                  </w:r>
                </w:p>
              </w:tc>
              <w:tc>
                <w:tcPr>
                  <w:tcW w:w="3810" w:type="dxa"/>
                  <w:vAlign w:val="center"/>
                </w:tcPr>
                <w:p w14:paraId="3D05AF81"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Đăk Plô</w:t>
                  </w:r>
                </w:p>
              </w:tc>
              <w:tc>
                <w:tcPr>
                  <w:tcW w:w="3680" w:type="dxa"/>
                  <w:vAlign w:val="center"/>
                </w:tcPr>
                <w:p w14:paraId="1E2ABF75"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2,64</w:t>
                  </w:r>
                </w:p>
              </w:tc>
            </w:tr>
            <w:tr w:rsidR="009077F2" w:rsidRPr="002769AB" w14:paraId="118DA175" w14:textId="77777777" w:rsidTr="009D2C53">
              <w:trPr>
                <w:jc w:val="center"/>
              </w:trPr>
              <w:tc>
                <w:tcPr>
                  <w:tcW w:w="590" w:type="dxa"/>
                  <w:vAlign w:val="center"/>
                </w:tcPr>
                <w:p w14:paraId="33741E7C"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73</w:t>
                  </w:r>
                </w:p>
              </w:tc>
              <w:tc>
                <w:tcPr>
                  <w:tcW w:w="3810" w:type="dxa"/>
                  <w:vAlign w:val="center"/>
                </w:tcPr>
                <w:p w14:paraId="08C23E09"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Đăk Pék</w:t>
                  </w:r>
                </w:p>
              </w:tc>
              <w:tc>
                <w:tcPr>
                  <w:tcW w:w="3680" w:type="dxa"/>
                  <w:vAlign w:val="center"/>
                </w:tcPr>
                <w:p w14:paraId="1ED2A195"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2,64</w:t>
                  </w:r>
                </w:p>
              </w:tc>
            </w:tr>
            <w:tr w:rsidR="009077F2" w:rsidRPr="002769AB" w14:paraId="45FBDEC5" w14:textId="77777777" w:rsidTr="009D2C53">
              <w:trPr>
                <w:jc w:val="center"/>
              </w:trPr>
              <w:tc>
                <w:tcPr>
                  <w:tcW w:w="590" w:type="dxa"/>
                  <w:vAlign w:val="center"/>
                </w:tcPr>
                <w:p w14:paraId="0177AE32"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74</w:t>
                  </w:r>
                </w:p>
              </w:tc>
              <w:tc>
                <w:tcPr>
                  <w:tcW w:w="3810" w:type="dxa"/>
                  <w:vAlign w:val="center"/>
                </w:tcPr>
                <w:p w14:paraId="6762597A"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Đăk Môn</w:t>
                  </w:r>
                </w:p>
              </w:tc>
              <w:tc>
                <w:tcPr>
                  <w:tcW w:w="3680" w:type="dxa"/>
                  <w:vAlign w:val="center"/>
                </w:tcPr>
                <w:p w14:paraId="430F88B2"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2,64</w:t>
                  </w:r>
                </w:p>
              </w:tc>
            </w:tr>
            <w:tr w:rsidR="009077F2" w:rsidRPr="002769AB" w14:paraId="58A74186" w14:textId="77777777" w:rsidTr="009D2C53">
              <w:trPr>
                <w:jc w:val="center"/>
              </w:trPr>
              <w:tc>
                <w:tcPr>
                  <w:tcW w:w="590" w:type="dxa"/>
                  <w:vAlign w:val="center"/>
                </w:tcPr>
                <w:p w14:paraId="6A9DF7B1"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75</w:t>
                  </w:r>
                </w:p>
              </w:tc>
              <w:tc>
                <w:tcPr>
                  <w:tcW w:w="3810" w:type="dxa"/>
                  <w:vAlign w:val="center"/>
                </w:tcPr>
                <w:p w14:paraId="4934301F"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Đăk Long</w:t>
                  </w:r>
                </w:p>
              </w:tc>
              <w:tc>
                <w:tcPr>
                  <w:tcW w:w="3680" w:type="dxa"/>
                  <w:vAlign w:val="center"/>
                </w:tcPr>
                <w:p w14:paraId="7226E189"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2,64</w:t>
                  </w:r>
                </w:p>
              </w:tc>
            </w:tr>
            <w:tr w:rsidR="009077F2" w:rsidRPr="002769AB" w14:paraId="13A96A4A" w14:textId="77777777" w:rsidTr="009D2C53">
              <w:trPr>
                <w:jc w:val="center"/>
              </w:trPr>
              <w:tc>
                <w:tcPr>
                  <w:tcW w:w="590" w:type="dxa"/>
                  <w:vAlign w:val="center"/>
                </w:tcPr>
                <w:p w14:paraId="23899C28"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76</w:t>
                  </w:r>
                </w:p>
              </w:tc>
              <w:tc>
                <w:tcPr>
                  <w:tcW w:w="3810" w:type="dxa"/>
                  <w:vAlign w:val="center"/>
                </w:tcPr>
                <w:p w14:paraId="71386246"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Xốp</w:t>
                  </w:r>
                </w:p>
              </w:tc>
              <w:tc>
                <w:tcPr>
                  <w:tcW w:w="3680" w:type="dxa"/>
                  <w:vAlign w:val="center"/>
                </w:tcPr>
                <w:p w14:paraId="1B1F1D08"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2,70</w:t>
                  </w:r>
                </w:p>
              </w:tc>
            </w:tr>
            <w:tr w:rsidR="009077F2" w:rsidRPr="002769AB" w14:paraId="63FF769D" w14:textId="77777777" w:rsidTr="009D2C53">
              <w:trPr>
                <w:jc w:val="center"/>
              </w:trPr>
              <w:tc>
                <w:tcPr>
                  <w:tcW w:w="590" w:type="dxa"/>
                  <w:vAlign w:val="center"/>
                </w:tcPr>
                <w:p w14:paraId="655F5D11"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77</w:t>
                  </w:r>
                </w:p>
              </w:tc>
              <w:tc>
                <w:tcPr>
                  <w:tcW w:w="3810" w:type="dxa"/>
                  <w:vAlign w:val="center"/>
                </w:tcPr>
                <w:p w14:paraId="16823A42"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Ngọc Linh</w:t>
                  </w:r>
                </w:p>
              </w:tc>
              <w:tc>
                <w:tcPr>
                  <w:tcW w:w="3680" w:type="dxa"/>
                  <w:vAlign w:val="center"/>
                </w:tcPr>
                <w:p w14:paraId="1D01AABB"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3,00</w:t>
                  </w:r>
                </w:p>
              </w:tc>
            </w:tr>
            <w:tr w:rsidR="009077F2" w:rsidRPr="002769AB" w14:paraId="5FF976CE" w14:textId="77777777" w:rsidTr="009D2C53">
              <w:trPr>
                <w:jc w:val="center"/>
              </w:trPr>
              <w:tc>
                <w:tcPr>
                  <w:tcW w:w="590" w:type="dxa"/>
                  <w:vAlign w:val="center"/>
                </w:tcPr>
                <w:p w14:paraId="5A764518"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78</w:t>
                  </w:r>
                </w:p>
              </w:tc>
              <w:tc>
                <w:tcPr>
                  <w:tcW w:w="3810" w:type="dxa"/>
                  <w:vAlign w:val="center"/>
                </w:tcPr>
                <w:p w14:paraId="06457E51"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Sa Thầy</w:t>
                  </w:r>
                </w:p>
              </w:tc>
              <w:tc>
                <w:tcPr>
                  <w:tcW w:w="3680" w:type="dxa"/>
                  <w:vAlign w:val="center"/>
                </w:tcPr>
                <w:p w14:paraId="330B9FAD"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3,00</w:t>
                  </w:r>
                </w:p>
              </w:tc>
            </w:tr>
            <w:tr w:rsidR="009077F2" w:rsidRPr="002769AB" w14:paraId="691F94C6" w14:textId="77777777" w:rsidTr="009D2C53">
              <w:trPr>
                <w:jc w:val="center"/>
              </w:trPr>
              <w:tc>
                <w:tcPr>
                  <w:tcW w:w="590" w:type="dxa"/>
                  <w:vAlign w:val="center"/>
                </w:tcPr>
                <w:p w14:paraId="004F9734"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79</w:t>
                  </w:r>
                </w:p>
              </w:tc>
              <w:tc>
                <w:tcPr>
                  <w:tcW w:w="3810" w:type="dxa"/>
                  <w:vAlign w:val="center"/>
                </w:tcPr>
                <w:p w14:paraId="08685B9E"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Sa Bình</w:t>
                  </w:r>
                </w:p>
              </w:tc>
              <w:tc>
                <w:tcPr>
                  <w:tcW w:w="3680" w:type="dxa"/>
                  <w:vAlign w:val="center"/>
                </w:tcPr>
                <w:p w14:paraId="268F78F2"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3,00</w:t>
                  </w:r>
                </w:p>
              </w:tc>
            </w:tr>
            <w:tr w:rsidR="009077F2" w:rsidRPr="002769AB" w14:paraId="283ED1F5" w14:textId="77777777" w:rsidTr="009D2C53">
              <w:trPr>
                <w:jc w:val="center"/>
              </w:trPr>
              <w:tc>
                <w:tcPr>
                  <w:tcW w:w="590" w:type="dxa"/>
                  <w:vAlign w:val="center"/>
                </w:tcPr>
                <w:p w14:paraId="7B9B5BB6"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80</w:t>
                  </w:r>
                </w:p>
              </w:tc>
              <w:tc>
                <w:tcPr>
                  <w:tcW w:w="3810" w:type="dxa"/>
                  <w:vAlign w:val="center"/>
                </w:tcPr>
                <w:p w14:paraId="121A4D4E"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Đăk Kôi</w:t>
                  </w:r>
                </w:p>
              </w:tc>
              <w:tc>
                <w:tcPr>
                  <w:tcW w:w="3680" w:type="dxa"/>
                  <w:vAlign w:val="center"/>
                </w:tcPr>
                <w:p w14:paraId="16146A4D"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3,02</w:t>
                  </w:r>
                </w:p>
              </w:tc>
            </w:tr>
            <w:tr w:rsidR="009077F2" w:rsidRPr="002769AB" w14:paraId="0FA5ACBB" w14:textId="77777777" w:rsidTr="009D2C53">
              <w:trPr>
                <w:jc w:val="center"/>
              </w:trPr>
              <w:tc>
                <w:tcPr>
                  <w:tcW w:w="590" w:type="dxa"/>
                  <w:vAlign w:val="center"/>
                </w:tcPr>
                <w:p w14:paraId="0D097082"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81</w:t>
                  </w:r>
                </w:p>
              </w:tc>
              <w:tc>
                <w:tcPr>
                  <w:tcW w:w="3810" w:type="dxa"/>
                  <w:vAlign w:val="center"/>
                </w:tcPr>
                <w:p w14:paraId="3E2DF029"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Kon Braih</w:t>
                  </w:r>
                </w:p>
              </w:tc>
              <w:tc>
                <w:tcPr>
                  <w:tcW w:w="3680" w:type="dxa"/>
                  <w:vAlign w:val="center"/>
                </w:tcPr>
                <w:p w14:paraId="036332EF"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3,02</w:t>
                  </w:r>
                </w:p>
              </w:tc>
            </w:tr>
            <w:tr w:rsidR="009077F2" w:rsidRPr="002769AB" w14:paraId="2CA6EBE3" w14:textId="77777777" w:rsidTr="009D2C53">
              <w:trPr>
                <w:jc w:val="center"/>
              </w:trPr>
              <w:tc>
                <w:tcPr>
                  <w:tcW w:w="590" w:type="dxa"/>
                  <w:vAlign w:val="center"/>
                </w:tcPr>
                <w:p w14:paraId="61E0345C"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82</w:t>
                  </w:r>
                </w:p>
              </w:tc>
              <w:tc>
                <w:tcPr>
                  <w:tcW w:w="3810" w:type="dxa"/>
                  <w:vAlign w:val="center"/>
                </w:tcPr>
                <w:p w14:paraId="714590A0"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Đăk Rve</w:t>
                  </w:r>
                </w:p>
              </w:tc>
              <w:tc>
                <w:tcPr>
                  <w:tcW w:w="3680" w:type="dxa"/>
                  <w:vAlign w:val="center"/>
                </w:tcPr>
                <w:p w14:paraId="14CA36D9"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3,02</w:t>
                  </w:r>
                </w:p>
              </w:tc>
            </w:tr>
            <w:tr w:rsidR="009077F2" w:rsidRPr="002769AB" w14:paraId="03155878" w14:textId="77777777" w:rsidTr="009D2C53">
              <w:trPr>
                <w:jc w:val="center"/>
              </w:trPr>
              <w:tc>
                <w:tcPr>
                  <w:tcW w:w="590" w:type="dxa"/>
                  <w:vAlign w:val="center"/>
                </w:tcPr>
                <w:p w14:paraId="1AB44121"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83</w:t>
                  </w:r>
                </w:p>
              </w:tc>
              <w:tc>
                <w:tcPr>
                  <w:tcW w:w="3810" w:type="dxa"/>
                  <w:vAlign w:val="center"/>
                </w:tcPr>
                <w:p w14:paraId="1033446A"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Măng Đen</w:t>
                  </w:r>
                </w:p>
              </w:tc>
              <w:tc>
                <w:tcPr>
                  <w:tcW w:w="3680" w:type="dxa"/>
                  <w:vAlign w:val="center"/>
                </w:tcPr>
                <w:p w14:paraId="19D45D8B"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3,18</w:t>
                  </w:r>
                </w:p>
              </w:tc>
            </w:tr>
            <w:tr w:rsidR="009077F2" w:rsidRPr="002769AB" w14:paraId="4636322E" w14:textId="77777777" w:rsidTr="009D2C53">
              <w:trPr>
                <w:jc w:val="center"/>
              </w:trPr>
              <w:tc>
                <w:tcPr>
                  <w:tcW w:w="590" w:type="dxa"/>
                  <w:vAlign w:val="center"/>
                </w:tcPr>
                <w:p w14:paraId="64EFA532"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84</w:t>
                  </w:r>
                </w:p>
              </w:tc>
              <w:tc>
                <w:tcPr>
                  <w:tcW w:w="3810" w:type="dxa"/>
                  <w:vAlign w:val="center"/>
                </w:tcPr>
                <w:p w14:paraId="58A15272"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Măng Bút</w:t>
                  </w:r>
                </w:p>
              </w:tc>
              <w:tc>
                <w:tcPr>
                  <w:tcW w:w="3680" w:type="dxa"/>
                  <w:vAlign w:val="center"/>
                </w:tcPr>
                <w:p w14:paraId="3FE4C3BE"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3,18</w:t>
                  </w:r>
                </w:p>
              </w:tc>
            </w:tr>
            <w:tr w:rsidR="009077F2" w:rsidRPr="002769AB" w14:paraId="7F41C914" w14:textId="77777777" w:rsidTr="009D2C53">
              <w:trPr>
                <w:jc w:val="center"/>
              </w:trPr>
              <w:tc>
                <w:tcPr>
                  <w:tcW w:w="590" w:type="dxa"/>
                  <w:vAlign w:val="center"/>
                </w:tcPr>
                <w:p w14:paraId="282FE69B"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85</w:t>
                  </w:r>
                </w:p>
              </w:tc>
              <w:tc>
                <w:tcPr>
                  <w:tcW w:w="3810" w:type="dxa"/>
                  <w:vAlign w:val="center"/>
                </w:tcPr>
                <w:p w14:paraId="50AE7E42"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Kon Plông</w:t>
                  </w:r>
                </w:p>
              </w:tc>
              <w:tc>
                <w:tcPr>
                  <w:tcW w:w="3680" w:type="dxa"/>
                  <w:vAlign w:val="center"/>
                </w:tcPr>
                <w:p w14:paraId="512E7B6C"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3,18</w:t>
                  </w:r>
                </w:p>
              </w:tc>
            </w:tr>
            <w:tr w:rsidR="009077F2" w:rsidRPr="002769AB" w14:paraId="18D09DDD" w14:textId="77777777" w:rsidTr="009D2C53">
              <w:trPr>
                <w:jc w:val="center"/>
              </w:trPr>
              <w:tc>
                <w:tcPr>
                  <w:tcW w:w="590" w:type="dxa"/>
                  <w:vAlign w:val="center"/>
                </w:tcPr>
                <w:p w14:paraId="19CC0538"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86</w:t>
                  </w:r>
                </w:p>
              </w:tc>
              <w:tc>
                <w:tcPr>
                  <w:tcW w:w="3810" w:type="dxa"/>
                  <w:vAlign w:val="center"/>
                </w:tcPr>
                <w:p w14:paraId="42F1000C"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Ya Ly</w:t>
                  </w:r>
                </w:p>
              </w:tc>
              <w:tc>
                <w:tcPr>
                  <w:tcW w:w="3680" w:type="dxa"/>
                  <w:vAlign w:val="center"/>
                </w:tcPr>
                <w:p w14:paraId="329BA9DF"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3,20</w:t>
                  </w:r>
                </w:p>
              </w:tc>
            </w:tr>
            <w:tr w:rsidR="009077F2" w:rsidRPr="002769AB" w14:paraId="4ABF14A2" w14:textId="77777777" w:rsidTr="009D2C53">
              <w:trPr>
                <w:jc w:val="center"/>
              </w:trPr>
              <w:tc>
                <w:tcPr>
                  <w:tcW w:w="590" w:type="dxa"/>
                  <w:vAlign w:val="center"/>
                </w:tcPr>
                <w:p w14:paraId="1644F690"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87</w:t>
                  </w:r>
                </w:p>
              </w:tc>
              <w:tc>
                <w:tcPr>
                  <w:tcW w:w="3810" w:type="dxa"/>
                  <w:vAlign w:val="center"/>
                </w:tcPr>
                <w:p w14:paraId="6EB3AC87"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Rờ Kơi</w:t>
                  </w:r>
                </w:p>
              </w:tc>
              <w:tc>
                <w:tcPr>
                  <w:tcW w:w="3680" w:type="dxa"/>
                  <w:vAlign w:val="center"/>
                </w:tcPr>
                <w:p w14:paraId="7DEEBC69"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3,20</w:t>
                  </w:r>
                </w:p>
              </w:tc>
            </w:tr>
            <w:tr w:rsidR="009077F2" w:rsidRPr="002769AB" w14:paraId="549C3713" w14:textId="77777777" w:rsidTr="009D2C53">
              <w:trPr>
                <w:jc w:val="center"/>
              </w:trPr>
              <w:tc>
                <w:tcPr>
                  <w:tcW w:w="590" w:type="dxa"/>
                  <w:vAlign w:val="center"/>
                </w:tcPr>
                <w:p w14:paraId="1F877ADF"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88</w:t>
                  </w:r>
                </w:p>
              </w:tc>
              <w:tc>
                <w:tcPr>
                  <w:tcW w:w="3810" w:type="dxa"/>
                  <w:vAlign w:val="center"/>
                </w:tcPr>
                <w:p w14:paraId="2B8185B2"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Mô Rai</w:t>
                  </w:r>
                </w:p>
              </w:tc>
              <w:tc>
                <w:tcPr>
                  <w:tcW w:w="3680" w:type="dxa"/>
                  <w:vAlign w:val="center"/>
                </w:tcPr>
                <w:p w14:paraId="22F2B87C"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3,20</w:t>
                  </w:r>
                </w:p>
              </w:tc>
            </w:tr>
            <w:tr w:rsidR="009077F2" w:rsidRPr="002769AB" w14:paraId="33BE002A" w14:textId="77777777" w:rsidTr="009D2C53">
              <w:trPr>
                <w:jc w:val="center"/>
              </w:trPr>
              <w:tc>
                <w:tcPr>
                  <w:tcW w:w="590" w:type="dxa"/>
                  <w:vAlign w:val="center"/>
                </w:tcPr>
                <w:p w14:paraId="07F9BF6E"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89</w:t>
                  </w:r>
                </w:p>
              </w:tc>
              <w:tc>
                <w:tcPr>
                  <w:tcW w:w="3810" w:type="dxa"/>
                  <w:vAlign w:val="center"/>
                </w:tcPr>
                <w:p w14:paraId="1331852D"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Ngọk Tụ</w:t>
                  </w:r>
                </w:p>
              </w:tc>
              <w:tc>
                <w:tcPr>
                  <w:tcW w:w="3680" w:type="dxa"/>
                  <w:vAlign w:val="center"/>
                </w:tcPr>
                <w:p w14:paraId="6DCEDB3F"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3,30</w:t>
                  </w:r>
                </w:p>
              </w:tc>
            </w:tr>
            <w:tr w:rsidR="009077F2" w:rsidRPr="002769AB" w14:paraId="0D7C79D9" w14:textId="77777777" w:rsidTr="009D2C53">
              <w:trPr>
                <w:jc w:val="center"/>
              </w:trPr>
              <w:tc>
                <w:tcPr>
                  <w:tcW w:w="590" w:type="dxa"/>
                  <w:vAlign w:val="center"/>
                </w:tcPr>
                <w:p w14:paraId="1B1923E7"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90</w:t>
                  </w:r>
                </w:p>
              </w:tc>
              <w:tc>
                <w:tcPr>
                  <w:tcW w:w="3810" w:type="dxa"/>
                  <w:vAlign w:val="center"/>
                </w:tcPr>
                <w:p w14:paraId="2E8303D3"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Kon Đào</w:t>
                  </w:r>
                </w:p>
              </w:tc>
              <w:tc>
                <w:tcPr>
                  <w:tcW w:w="3680" w:type="dxa"/>
                  <w:vAlign w:val="center"/>
                </w:tcPr>
                <w:p w14:paraId="73368440"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3,30</w:t>
                  </w:r>
                </w:p>
              </w:tc>
            </w:tr>
            <w:tr w:rsidR="009077F2" w:rsidRPr="002769AB" w14:paraId="31FDE081" w14:textId="77777777" w:rsidTr="009D2C53">
              <w:trPr>
                <w:jc w:val="center"/>
              </w:trPr>
              <w:tc>
                <w:tcPr>
                  <w:tcW w:w="590" w:type="dxa"/>
                  <w:vAlign w:val="center"/>
                </w:tcPr>
                <w:p w14:paraId="7B5B3133"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91</w:t>
                  </w:r>
                </w:p>
              </w:tc>
              <w:tc>
                <w:tcPr>
                  <w:tcW w:w="3810" w:type="dxa"/>
                  <w:vAlign w:val="center"/>
                </w:tcPr>
                <w:p w14:paraId="747B7AA5"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Đăk Pxi</w:t>
                  </w:r>
                </w:p>
              </w:tc>
              <w:tc>
                <w:tcPr>
                  <w:tcW w:w="3680" w:type="dxa"/>
                  <w:vAlign w:val="center"/>
                </w:tcPr>
                <w:p w14:paraId="401CF55E"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3,30</w:t>
                  </w:r>
                </w:p>
              </w:tc>
            </w:tr>
            <w:tr w:rsidR="009077F2" w:rsidRPr="002769AB" w14:paraId="4085A2F1" w14:textId="77777777" w:rsidTr="009D2C53">
              <w:trPr>
                <w:jc w:val="center"/>
              </w:trPr>
              <w:tc>
                <w:tcPr>
                  <w:tcW w:w="590" w:type="dxa"/>
                  <w:vAlign w:val="center"/>
                </w:tcPr>
                <w:p w14:paraId="739A8808"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92</w:t>
                  </w:r>
                </w:p>
              </w:tc>
              <w:tc>
                <w:tcPr>
                  <w:tcW w:w="3810" w:type="dxa"/>
                  <w:vAlign w:val="center"/>
                </w:tcPr>
                <w:p w14:paraId="0A618C93"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Tu Mơ Rông</w:t>
                  </w:r>
                </w:p>
              </w:tc>
              <w:tc>
                <w:tcPr>
                  <w:tcW w:w="3680" w:type="dxa"/>
                  <w:vAlign w:val="center"/>
                </w:tcPr>
                <w:p w14:paraId="5B5AAC02"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3,30</w:t>
                  </w:r>
                </w:p>
              </w:tc>
            </w:tr>
            <w:tr w:rsidR="009077F2" w:rsidRPr="002769AB" w14:paraId="659A92FF" w14:textId="77777777" w:rsidTr="009D2C53">
              <w:trPr>
                <w:jc w:val="center"/>
              </w:trPr>
              <w:tc>
                <w:tcPr>
                  <w:tcW w:w="590" w:type="dxa"/>
                  <w:vAlign w:val="center"/>
                </w:tcPr>
                <w:p w14:paraId="61C8C5B3"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93</w:t>
                  </w:r>
                </w:p>
              </w:tc>
              <w:tc>
                <w:tcPr>
                  <w:tcW w:w="3810" w:type="dxa"/>
                  <w:vAlign w:val="center"/>
                </w:tcPr>
                <w:p w14:paraId="6E554F2C"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Đăk Tô</w:t>
                  </w:r>
                </w:p>
              </w:tc>
              <w:tc>
                <w:tcPr>
                  <w:tcW w:w="3680" w:type="dxa"/>
                  <w:vAlign w:val="center"/>
                </w:tcPr>
                <w:p w14:paraId="59CB4172"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3,50</w:t>
                  </w:r>
                </w:p>
              </w:tc>
            </w:tr>
            <w:tr w:rsidR="009077F2" w:rsidRPr="002769AB" w14:paraId="571D8DD8" w14:textId="77777777" w:rsidTr="009D2C53">
              <w:trPr>
                <w:jc w:val="center"/>
              </w:trPr>
              <w:tc>
                <w:tcPr>
                  <w:tcW w:w="590" w:type="dxa"/>
                  <w:vAlign w:val="center"/>
                </w:tcPr>
                <w:p w14:paraId="76061FA5"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94</w:t>
                  </w:r>
                </w:p>
              </w:tc>
              <w:tc>
                <w:tcPr>
                  <w:tcW w:w="3810" w:type="dxa"/>
                  <w:vAlign w:val="center"/>
                </w:tcPr>
                <w:p w14:paraId="63F8E311"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Ia Tơi</w:t>
                  </w:r>
                </w:p>
              </w:tc>
              <w:tc>
                <w:tcPr>
                  <w:tcW w:w="3680" w:type="dxa"/>
                  <w:vAlign w:val="center"/>
                </w:tcPr>
                <w:p w14:paraId="5E2BF331"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13,20</w:t>
                  </w:r>
                </w:p>
              </w:tc>
            </w:tr>
            <w:tr w:rsidR="009077F2" w:rsidRPr="002769AB" w14:paraId="353BDE04" w14:textId="77777777" w:rsidTr="009D2C53">
              <w:trPr>
                <w:jc w:val="center"/>
              </w:trPr>
              <w:tc>
                <w:tcPr>
                  <w:tcW w:w="590" w:type="dxa"/>
                  <w:vAlign w:val="center"/>
                </w:tcPr>
                <w:p w14:paraId="23D778A7"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95</w:t>
                  </w:r>
                </w:p>
              </w:tc>
              <w:tc>
                <w:tcPr>
                  <w:tcW w:w="3810" w:type="dxa"/>
                  <w:vAlign w:val="center"/>
                </w:tcPr>
                <w:p w14:paraId="1C3C68B3"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Đặc khu Lý Sơn</w:t>
                  </w:r>
                </w:p>
              </w:tc>
              <w:tc>
                <w:tcPr>
                  <w:tcW w:w="3680" w:type="dxa"/>
                  <w:vAlign w:val="center"/>
                </w:tcPr>
                <w:p w14:paraId="5489602F"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17,00</w:t>
                  </w:r>
                </w:p>
              </w:tc>
            </w:tr>
            <w:tr w:rsidR="009077F2" w:rsidRPr="002769AB" w14:paraId="51140C5A" w14:textId="77777777" w:rsidTr="009D2C53">
              <w:trPr>
                <w:jc w:val="center"/>
              </w:trPr>
              <w:tc>
                <w:tcPr>
                  <w:tcW w:w="590" w:type="dxa"/>
                  <w:vAlign w:val="center"/>
                </w:tcPr>
                <w:p w14:paraId="54C10B5B" w14:textId="77777777" w:rsidR="009077F2" w:rsidRPr="002769AB" w:rsidRDefault="009077F2" w:rsidP="009D2C53">
                  <w:pPr>
                    <w:spacing w:before="20" w:after="20"/>
                    <w:jc w:val="center"/>
                    <w:rPr>
                      <w:rFonts w:cs="Times New Roman"/>
                      <w:color w:val="000000"/>
                      <w:szCs w:val="28"/>
                    </w:rPr>
                  </w:pPr>
                  <w:r w:rsidRPr="002769AB">
                    <w:rPr>
                      <w:rFonts w:cs="Times New Roman"/>
                      <w:color w:val="000000"/>
                      <w:szCs w:val="28"/>
                    </w:rPr>
                    <w:t>96</w:t>
                  </w:r>
                </w:p>
              </w:tc>
              <w:tc>
                <w:tcPr>
                  <w:tcW w:w="3810" w:type="dxa"/>
                  <w:vAlign w:val="center"/>
                </w:tcPr>
                <w:p w14:paraId="0CDD7BFA" w14:textId="77777777" w:rsidR="009077F2" w:rsidRPr="002769AB" w:rsidRDefault="009077F2" w:rsidP="009D2C53">
                  <w:pPr>
                    <w:spacing w:before="20" w:after="20"/>
                    <w:rPr>
                      <w:rFonts w:cs="Times New Roman"/>
                      <w:color w:val="000000"/>
                      <w:szCs w:val="28"/>
                    </w:rPr>
                  </w:pPr>
                  <w:r w:rsidRPr="002769AB">
                    <w:rPr>
                      <w:rFonts w:cs="Times New Roman"/>
                      <w:color w:val="000000"/>
                      <w:szCs w:val="28"/>
                    </w:rPr>
                    <w:t>Xã Ia Đal</w:t>
                  </w:r>
                </w:p>
              </w:tc>
              <w:tc>
                <w:tcPr>
                  <w:tcW w:w="3680" w:type="dxa"/>
                  <w:vAlign w:val="center"/>
                </w:tcPr>
                <w:p w14:paraId="27E9D819" w14:textId="77777777" w:rsidR="009077F2" w:rsidRPr="002769AB" w:rsidRDefault="009077F2" w:rsidP="009D2C53">
                  <w:pPr>
                    <w:spacing w:before="20" w:after="20"/>
                    <w:jc w:val="center"/>
                    <w:rPr>
                      <w:rFonts w:eastAsia="Times New Roman" w:cs="Times New Roman"/>
                      <w:i/>
                      <w:iCs/>
                      <w:color w:val="000000"/>
                      <w:szCs w:val="28"/>
                    </w:rPr>
                  </w:pPr>
                  <w:r w:rsidRPr="002769AB">
                    <w:rPr>
                      <w:rFonts w:cs="Times New Roman"/>
                      <w:color w:val="000000"/>
                      <w:szCs w:val="28"/>
                    </w:rPr>
                    <w:t>20,00</w:t>
                  </w:r>
                </w:p>
              </w:tc>
            </w:tr>
          </w:tbl>
          <w:p w14:paraId="092AA74C" w14:textId="77777777" w:rsidR="009077F2" w:rsidRPr="002769AB" w:rsidRDefault="009077F2" w:rsidP="009D2C53">
            <w:pPr>
              <w:spacing w:after="0" w:line="240" w:lineRule="auto"/>
              <w:rPr>
                <w:rFonts w:eastAsia="Times New Roman" w:cs="Times New Roman"/>
                <w:i/>
                <w:iCs/>
                <w:color w:val="000000"/>
                <w:szCs w:val="28"/>
              </w:rPr>
            </w:pPr>
          </w:p>
        </w:tc>
      </w:tr>
    </w:tbl>
    <w:p w14:paraId="521ED3D7" w14:textId="77777777" w:rsidR="009077F2" w:rsidRPr="002769AB" w:rsidRDefault="009077F2" w:rsidP="009077F2">
      <w:pPr>
        <w:spacing w:before="120" w:after="120" w:line="240" w:lineRule="auto"/>
        <w:ind w:firstLine="720"/>
        <w:jc w:val="both"/>
        <w:rPr>
          <w:rFonts w:cs="Times New Roman"/>
          <w:iCs/>
          <w:szCs w:val="28"/>
        </w:rPr>
      </w:pPr>
      <w:r w:rsidRPr="002769AB">
        <w:rPr>
          <w:rFonts w:cs="Times New Roman"/>
          <w:b/>
          <w:bCs/>
          <w:i/>
          <w:color w:val="000000"/>
          <w:szCs w:val="28"/>
        </w:rPr>
        <w:lastRenderedPageBreak/>
        <w:t xml:space="preserve">Ghi chú: </w:t>
      </w:r>
      <w:r w:rsidRPr="002769AB">
        <w:rPr>
          <w:rFonts w:cs="Times New Roman"/>
          <w:i/>
          <w:color w:val="000000"/>
          <w:szCs w:val="28"/>
        </w:rPr>
        <w:t>Kinh phí chi quản lý được xác định bằng tỷ lệ (%) quy định tại Phụ lục này nhân với tổng kinh phí thực hiện Pháp lệnh Ưu đãi người có công với cách mạng tại cấp xã, không bao gồm kinh phí hỗ trợ các cơ sở nuôi dưỡng, điều dưỡng người có công và kinh phí thực hiện công tác mộ, nghĩa trang liệt sĩ.</w:t>
      </w:r>
    </w:p>
    <w:p w14:paraId="03B1C1DD" w14:textId="77777777" w:rsidR="009077F2" w:rsidRPr="002769AB" w:rsidRDefault="009077F2" w:rsidP="009077F2">
      <w:pPr>
        <w:rPr>
          <w:rFonts w:cs="Times New Roman"/>
          <w:szCs w:val="28"/>
        </w:rPr>
      </w:pPr>
    </w:p>
    <w:p w14:paraId="6740B7B9" w14:textId="77777777" w:rsidR="004F2860" w:rsidRPr="00063AC3" w:rsidRDefault="004F2860" w:rsidP="00115758">
      <w:pPr>
        <w:spacing w:before="120" w:after="120" w:line="240" w:lineRule="auto"/>
        <w:ind w:firstLine="720"/>
        <w:jc w:val="both"/>
        <w:rPr>
          <w:iCs/>
        </w:rPr>
      </w:pPr>
    </w:p>
    <w:sectPr w:rsidR="004F2860" w:rsidRPr="00063AC3" w:rsidSect="00E55355">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735C5" w14:textId="77777777" w:rsidR="005F1F13" w:rsidRDefault="005F1F13" w:rsidP="006D7372">
      <w:pPr>
        <w:spacing w:after="0" w:line="240" w:lineRule="auto"/>
      </w:pPr>
      <w:r>
        <w:separator/>
      </w:r>
    </w:p>
  </w:endnote>
  <w:endnote w:type="continuationSeparator" w:id="0">
    <w:p w14:paraId="4C5B8C92" w14:textId="77777777" w:rsidR="005F1F13" w:rsidRDefault="005F1F13" w:rsidP="006D7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AFF" w:usb1="C000605B" w:usb2="00000029" w:usb3="00000000" w:csb0="000101F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D4345" w14:textId="77777777" w:rsidR="005F1F13" w:rsidRDefault="005F1F13" w:rsidP="006D7372">
      <w:pPr>
        <w:spacing w:after="0" w:line="240" w:lineRule="auto"/>
      </w:pPr>
      <w:r>
        <w:separator/>
      </w:r>
    </w:p>
  </w:footnote>
  <w:footnote w:type="continuationSeparator" w:id="0">
    <w:p w14:paraId="4EC1FF45" w14:textId="77777777" w:rsidR="005F1F13" w:rsidRDefault="005F1F13" w:rsidP="006D7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837762"/>
      <w:docPartObj>
        <w:docPartGallery w:val="Page Numbers (Top of Page)"/>
        <w:docPartUnique/>
      </w:docPartObj>
    </w:sdtPr>
    <w:sdtEndPr>
      <w:rPr>
        <w:noProof/>
      </w:rPr>
    </w:sdtEndPr>
    <w:sdtContent>
      <w:p w14:paraId="353372F5" w14:textId="4935F524" w:rsidR="00B43578" w:rsidRDefault="00B43578" w:rsidP="00115758">
        <w:pPr>
          <w:pStyle w:val="Header"/>
          <w:jc w:val="center"/>
        </w:pPr>
        <w:r>
          <w:fldChar w:fldCharType="begin"/>
        </w:r>
        <w:r>
          <w:instrText xml:space="preserve"> PAGE   \* MERGEFORMAT </w:instrText>
        </w:r>
        <w:r>
          <w:fldChar w:fldCharType="separate"/>
        </w:r>
        <w:r w:rsidR="005E72C5">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C06AB"/>
    <w:multiLevelType w:val="multilevel"/>
    <w:tmpl w:val="FEEE78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60800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B5A"/>
    <w:rsid w:val="00012849"/>
    <w:rsid w:val="0002539F"/>
    <w:rsid w:val="00031239"/>
    <w:rsid w:val="00041013"/>
    <w:rsid w:val="0005452E"/>
    <w:rsid w:val="00057B3A"/>
    <w:rsid w:val="00062425"/>
    <w:rsid w:val="00063AC3"/>
    <w:rsid w:val="000962D6"/>
    <w:rsid w:val="000A2AB1"/>
    <w:rsid w:val="000C594F"/>
    <w:rsid w:val="000D4FF3"/>
    <w:rsid w:val="000D64F6"/>
    <w:rsid w:val="000E1EEB"/>
    <w:rsid w:val="000E4FAB"/>
    <w:rsid w:val="000F0E16"/>
    <w:rsid w:val="000F2AD2"/>
    <w:rsid w:val="00115758"/>
    <w:rsid w:val="00135856"/>
    <w:rsid w:val="00137485"/>
    <w:rsid w:val="00160A5E"/>
    <w:rsid w:val="0017140E"/>
    <w:rsid w:val="001A217B"/>
    <w:rsid w:val="001A2265"/>
    <w:rsid w:val="001C5605"/>
    <w:rsid w:val="001D0971"/>
    <w:rsid w:val="001D3474"/>
    <w:rsid w:val="001D656A"/>
    <w:rsid w:val="001E5E0F"/>
    <w:rsid w:val="00204D85"/>
    <w:rsid w:val="00210302"/>
    <w:rsid w:val="00223A77"/>
    <w:rsid w:val="00243A5C"/>
    <w:rsid w:val="00243DFE"/>
    <w:rsid w:val="00256B85"/>
    <w:rsid w:val="002606E0"/>
    <w:rsid w:val="002669C1"/>
    <w:rsid w:val="0027644E"/>
    <w:rsid w:val="002B05ED"/>
    <w:rsid w:val="002B0A55"/>
    <w:rsid w:val="002B7638"/>
    <w:rsid w:val="002D569A"/>
    <w:rsid w:val="00300BE3"/>
    <w:rsid w:val="0034216E"/>
    <w:rsid w:val="003451EE"/>
    <w:rsid w:val="00347A88"/>
    <w:rsid w:val="003557FB"/>
    <w:rsid w:val="003560ED"/>
    <w:rsid w:val="00363E37"/>
    <w:rsid w:val="0037711E"/>
    <w:rsid w:val="00382EB7"/>
    <w:rsid w:val="003976E9"/>
    <w:rsid w:val="003B5EFA"/>
    <w:rsid w:val="003B7435"/>
    <w:rsid w:val="003E2070"/>
    <w:rsid w:val="003E29C2"/>
    <w:rsid w:val="003E36C1"/>
    <w:rsid w:val="003E3DF3"/>
    <w:rsid w:val="003F0B51"/>
    <w:rsid w:val="003F4B90"/>
    <w:rsid w:val="003F5825"/>
    <w:rsid w:val="003F755F"/>
    <w:rsid w:val="003F7A9C"/>
    <w:rsid w:val="00410DD7"/>
    <w:rsid w:val="00415124"/>
    <w:rsid w:val="00452E98"/>
    <w:rsid w:val="00475B10"/>
    <w:rsid w:val="004861A8"/>
    <w:rsid w:val="004B41BE"/>
    <w:rsid w:val="004B491F"/>
    <w:rsid w:val="004C47C2"/>
    <w:rsid w:val="004D75BB"/>
    <w:rsid w:val="004E06A1"/>
    <w:rsid w:val="004E3C14"/>
    <w:rsid w:val="004F15A4"/>
    <w:rsid w:val="004F2860"/>
    <w:rsid w:val="004F535E"/>
    <w:rsid w:val="00510F63"/>
    <w:rsid w:val="00511FBD"/>
    <w:rsid w:val="00544A1D"/>
    <w:rsid w:val="00544F9E"/>
    <w:rsid w:val="00561ABB"/>
    <w:rsid w:val="005669AF"/>
    <w:rsid w:val="00567CAE"/>
    <w:rsid w:val="00570588"/>
    <w:rsid w:val="00570C16"/>
    <w:rsid w:val="0057339F"/>
    <w:rsid w:val="00575717"/>
    <w:rsid w:val="0057685C"/>
    <w:rsid w:val="00581A95"/>
    <w:rsid w:val="00587634"/>
    <w:rsid w:val="0059051B"/>
    <w:rsid w:val="005951B1"/>
    <w:rsid w:val="00595BD1"/>
    <w:rsid w:val="005A18C9"/>
    <w:rsid w:val="005A5B8E"/>
    <w:rsid w:val="005B193F"/>
    <w:rsid w:val="005D0C64"/>
    <w:rsid w:val="005E72C5"/>
    <w:rsid w:val="005F1F13"/>
    <w:rsid w:val="00606D72"/>
    <w:rsid w:val="0062032B"/>
    <w:rsid w:val="00626D51"/>
    <w:rsid w:val="006332EB"/>
    <w:rsid w:val="00635A16"/>
    <w:rsid w:val="00640C75"/>
    <w:rsid w:val="00653763"/>
    <w:rsid w:val="00667512"/>
    <w:rsid w:val="00667963"/>
    <w:rsid w:val="00674136"/>
    <w:rsid w:val="006C75B9"/>
    <w:rsid w:val="006D7372"/>
    <w:rsid w:val="006F5A62"/>
    <w:rsid w:val="006F60D4"/>
    <w:rsid w:val="0070457C"/>
    <w:rsid w:val="00741D2E"/>
    <w:rsid w:val="00754C23"/>
    <w:rsid w:val="00754E58"/>
    <w:rsid w:val="00761B91"/>
    <w:rsid w:val="00772ECD"/>
    <w:rsid w:val="007735D0"/>
    <w:rsid w:val="00795446"/>
    <w:rsid w:val="007A3B3E"/>
    <w:rsid w:val="007B321F"/>
    <w:rsid w:val="007C1480"/>
    <w:rsid w:val="007E6B5A"/>
    <w:rsid w:val="007F3480"/>
    <w:rsid w:val="007F4032"/>
    <w:rsid w:val="007F417D"/>
    <w:rsid w:val="00810B7E"/>
    <w:rsid w:val="00827336"/>
    <w:rsid w:val="00834135"/>
    <w:rsid w:val="008352FA"/>
    <w:rsid w:val="0084136A"/>
    <w:rsid w:val="00857E48"/>
    <w:rsid w:val="00861030"/>
    <w:rsid w:val="008730A3"/>
    <w:rsid w:val="00886D38"/>
    <w:rsid w:val="008B25EA"/>
    <w:rsid w:val="008B70E5"/>
    <w:rsid w:val="008E52AC"/>
    <w:rsid w:val="009077F2"/>
    <w:rsid w:val="009102DF"/>
    <w:rsid w:val="00926452"/>
    <w:rsid w:val="0094256E"/>
    <w:rsid w:val="00944819"/>
    <w:rsid w:val="009605D6"/>
    <w:rsid w:val="009711DE"/>
    <w:rsid w:val="0097250C"/>
    <w:rsid w:val="009754CE"/>
    <w:rsid w:val="00980712"/>
    <w:rsid w:val="009A4360"/>
    <w:rsid w:val="009B2423"/>
    <w:rsid w:val="009B34CA"/>
    <w:rsid w:val="009B36C8"/>
    <w:rsid w:val="009E1A89"/>
    <w:rsid w:val="009F305E"/>
    <w:rsid w:val="00A05D55"/>
    <w:rsid w:val="00A105FE"/>
    <w:rsid w:val="00A21408"/>
    <w:rsid w:val="00A3290F"/>
    <w:rsid w:val="00A36E2E"/>
    <w:rsid w:val="00A6726E"/>
    <w:rsid w:val="00A739F1"/>
    <w:rsid w:val="00A97E31"/>
    <w:rsid w:val="00AA42AB"/>
    <w:rsid w:val="00AC1F06"/>
    <w:rsid w:val="00AE444E"/>
    <w:rsid w:val="00AF7C43"/>
    <w:rsid w:val="00B13642"/>
    <w:rsid w:val="00B15191"/>
    <w:rsid w:val="00B2081F"/>
    <w:rsid w:val="00B30B6B"/>
    <w:rsid w:val="00B3295F"/>
    <w:rsid w:val="00B356DF"/>
    <w:rsid w:val="00B42279"/>
    <w:rsid w:val="00B43578"/>
    <w:rsid w:val="00B474EC"/>
    <w:rsid w:val="00B51D45"/>
    <w:rsid w:val="00B73273"/>
    <w:rsid w:val="00B82E8D"/>
    <w:rsid w:val="00B85F18"/>
    <w:rsid w:val="00B87E53"/>
    <w:rsid w:val="00B96454"/>
    <w:rsid w:val="00BA0509"/>
    <w:rsid w:val="00BB529B"/>
    <w:rsid w:val="00BB631F"/>
    <w:rsid w:val="00BD7C04"/>
    <w:rsid w:val="00BE6820"/>
    <w:rsid w:val="00BE7FBB"/>
    <w:rsid w:val="00C27E62"/>
    <w:rsid w:val="00C36941"/>
    <w:rsid w:val="00C93322"/>
    <w:rsid w:val="00C93578"/>
    <w:rsid w:val="00CB464A"/>
    <w:rsid w:val="00CB688E"/>
    <w:rsid w:val="00CB7BED"/>
    <w:rsid w:val="00CC6DF9"/>
    <w:rsid w:val="00CD15FD"/>
    <w:rsid w:val="00CF4E72"/>
    <w:rsid w:val="00CF742A"/>
    <w:rsid w:val="00D01497"/>
    <w:rsid w:val="00D04488"/>
    <w:rsid w:val="00D061CC"/>
    <w:rsid w:val="00D06C53"/>
    <w:rsid w:val="00D44914"/>
    <w:rsid w:val="00D516D3"/>
    <w:rsid w:val="00D54A6C"/>
    <w:rsid w:val="00D7123D"/>
    <w:rsid w:val="00D71E06"/>
    <w:rsid w:val="00D74D8B"/>
    <w:rsid w:val="00D80533"/>
    <w:rsid w:val="00DA6A41"/>
    <w:rsid w:val="00DB383F"/>
    <w:rsid w:val="00DD3B0E"/>
    <w:rsid w:val="00DE1A8F"/>
    <w:rsid w:val="00DE4D7C"/>
    <w:rsid w:val="00DF73C8"/>
    <w:rsid w:val="00E0191D"/>
    <w:rsid w:val="00E01A8C"/>
    <w:rsid w:val="00E02B19"/>
    <w:rsid w:val="00E55355"/>
    <w:rsid w:val="00E60EB7"/>
    <w:rsid w:val="00E80C5C"/>
    <w:rsid w:val="00E865B3"/>
    <w:rsid w:val="00E90B76"/>
    <w:rsid w:val="00EB2F88"/>
    <w:rsid w:val="00EB43EE"/>
    <w:rsid w:val="00ED4E93"/>
    <w:rsid w:val="00EE4DB5"/>
    <w:rsid w:val="00EF32BA"/>
    <w:rsid w:val="00F04E01"/>
    <w:rsid w:val="00F2167F"/>
    <w:rsid w:val="00F32D97"/>
    <w:rsid w:val="00F41BF0"/>
    <w:rsid w:val="00F426E6"/>
    <w:rsid w:val="00F44696"/>
    <w:rsid w:val="00F44A8D"/>
    <w:rsid w:val="00F46FB7"/>
    <w:rsid w:val="00F56875"/>
    <w:rsid w:val="00F642A0"/>
    <w:rsid w:val="00F84DE6"/>
    <w:rsid w:val="00FA2D4C"/>
    <w:rsid w:val="00FD0240"/>
    <w:rsid w:val="00FD1A96"/>
    <w:rsid w:val="00FF2CB9"/>
    <w:rsid w:val="00FF5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FA7BA"/>
  <w15:docId w15:val="{BB87D7E5-7265-40C7-BEB1-B603F13DD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B5A"/>
    <w:rPr>
      <w:kern w:val="0"/>
      <w14:ligatures w14:val="none"/>
    </w:rPr>
  </w:style>
  <w:style w:type="paragraph" w:styleId="Heading1">
    <w:name w:val="heading 1"/>
    <w:basedOn w:val="Normal"/>
    <w:next w:val="Normal"/>
    <w:link w:val="Heading1Char"/>
    <w:qFormat/>
    <w:rsid w:val="007E6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7E6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B5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E6B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7E6B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6B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6B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6B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6B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E6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E6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B5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E6B5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7E6B5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E6B5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6B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6B5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6B5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6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B5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6B5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E6B5A"/>
    <w:pPr>
      <w:spacing w:before="160"/>
      <w:jc w:val="center"/>
    </w:pPr>
    <w:rPr>
      <w:i/>
      <w:iCs/>
      <w:color w:val="404040" w:themeColor="text1" w:themeTint="BF"/>
    </w:rPr>
  </w:style>
  <w:style w:type="character" w:customStyle="1" w:styleId="QuoteChar">
    <w:name w:val="Quote Char"/>
    <w:basedOn w:val="DefaultParagraphFont"/>
    <w:link w:val="Quote"/>
    <w:uiPriority w:val="29"/>
    <w:rsid w:val="007E6B5A"/>
    <w:rPr>
      <w:i/>
      <w:iCs/>
      <w:color w:val="404040" w:themeColor="text1" w:themeTint="BF"/>
    </w:rPr>
  </w:style>
  <w:style w:type="paragraph" w:styleId="ListParagraph">
    <w:name w:val="List Paragraph"/>
    <w:basedOn w:val="Normal"/>
    <w:uiPriority w:val="34"/>
    <w:qFormat/>
    <w:rsid w:val="007E6B5A"/>
    <w:pPr>
      <w:ind w:left="720"/>
      <w:contextualSpacing/>
    </w:pPr>
  </w:style>
  <w:style w:type="character" w:styleId="IntenseEmphasis">
    <w:name w:val="Intense Emphasis"/>
    <w:basedOn w:val="DefaultParagraphFont"/>
    <w:uiPriority w:val="21"/>
    <w:qFormat/>
    <w:rsid w:val="007E6B5A"/>
    <w:rPr>
      <w:i/>
      <w:iCs/>
      <w:color w:val="0F4761" w:themeColor="accent1" w:themeShade="BF"/>
    </w:rPr>
  </w:style>
  <w:style w:type="paragraph" w:styleId="IntenseQuote">
    <w:name w:val="Intense Quote"/>
    <w:basedOn w:val="Normal"/>
    <w:next w:val="Normal"/>
    <w:link w:val="IntenseQuoteChar"/>
    <w:uiPriority w:val="30"/>
    <w:qFormat/>
    <w:rsid w:val="007E6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B5A"/>
    <w:rPr>
      <w:i/>
      <w:iCs/>
      <w:color w:val="0F4761" w:themeColor="accent1" w:themeShade="BF"/>
    </w:rPr>
  </w:style>
  <w:style w:type="character" w:styleId="IntenseReference">
    <w:name w:val="Intense Reference"/>
    <w:basedOn w:val="DefaultParagraphFont"/>
    <w:uiPriority w:val="32"/>
    <w:qFormat/>
    <w:rsid w:val="007E6B5A"/>
    <w:rPr>
      <w:b/>
      <w:bCs/>
      <w:smallCaps/>
      <w:color w:val="0F4761" w:themeColor="accent1" w:themeShade="BF"/>
      <w:spacing w:val="5"/>
    </w:rPr>
  </w:style>
  <w:style w:type="paragraph" w:styleId="BodyText">
    <w:name w:val="Body Text"/>
    <w:basedOn w:val="Normal"/>
    <w:link w:val="BodyTextChar"/>
    <w:uiPriority w:val="1"/>
    <w:unhideWhenUsed/>
    <w:qFormat/>
    <w:rsid w:val="007E6B5A"/>
    <w:pPr>
      <w:widowControl w:val="0"/>
      <w:autoSpaceDE w:val="0"/>
      <w:autoSpaceDN w:val="0"/>
      <w:spacing w:before="121" w:after="0" w:line="240" w:lineRule="auto"/>
      <w:ind w:left="160"/>
      <w:jc w:val="both"/>
    </w:pPr>
    <w:rPr>
      <w:rFonts w:eastAsia="Times New Roman" w:cs="Times New Roman"/>
      <w:szCs w:val="28"/>
    </w:rPr>
  </w:style>
  <w:style w:type="character" w:customStyle="1" w:styleId="BodyTextChar">
    <w:name w:val="Body Text Char"/>
    <w:basedOn w:val="DefaultParagraphFont"/>
    <w:link w:val="BodyText"/>
    <w:uiPriority w:val="1"/>
    <w:rsid w:val="007E6B5A"/>
    <w:rPr>
      <w:rFonts w:eastAsia="Times New Roman" w:cs="Times New Roman"/>
      <w:kern w:val="0"/>
      <w:szCs w:val="28"/>
      <w14:ligatures w14:val="none"/>
    </w:rPr>
  </w:style>
  <w:style w:type="paragraph" w:customStyle="1" w:styleId="Char1">
    <w:name w:val="Char1"/>
    <w:basedOn w:val="Normal"/>
    <w:next w:val="Normal"/>
    <w:autoRedefine/>
    <w:semiHidden/>
    <w:rsid w:val="00C93578"/>
    <w:pPr>
      <w:spacing w:before="120" w:after="120" w:line="312" w:lineRule="auto"/>
    </w:pPr>
    <w:rPr>
      <w:rFonts w:eastAsia="Times New Roman" w:cs="Times New Roman"/>
    </w:rPr>
  </w:style>
  <w:style w:type="paragraph" w:styleId="BalloonText">
    <w:name w:val="Balloon Text"/>
    <w:basedOn w:val="Normal"/>
    <w:link w:val="BalloonTextChar"/>
    <w:uiPriority w:val="99"/>
    <w:semiHidden/>
    <w:unhideWhenUsed/>
    <w:rsid w:val="00BB63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31F"/>
    <w:rPr>
      <w:rFonts w:ascii="Tahoma" w:hAnsi="Tahoma" w:cs="Tahoma"/>
      <w:kern w:val="0"/>
      <w:sz w:val="16"/>
      <w:szCs w:val="16"/>
      <w14:ligatures w14:val="none"/>
    </w:rPr>
  </w:style>
  <w:style w:type="character" w:customStyle="1" w:styleId="fontstyle01">
    <w:name w:val="fontstyle01"/>
    <w:rsid w:val="00BA0509"/>
    <w:rPr>
      <w:rFonts w:ascii="Times New Roman" w:hAnsi="Times New Roman" w:cs="Times New Roman" w:hint="default"/>
      <w:b w:val="0"/>
      <w:bCs w:val="0"/>
      <w:i/>
      <w:iCs/>
      <w:color w:val="000000"/>
      <w:sz w:val="28"/>
      <w:szCs w:val="28"/>
    </w:rPr>
  </w:style>
  <w:style w:type="table" w:styleId="TableGrid">
    <w:name w:val="Table Grid"/>
    <w:basedOn w:val="TableNormal"/>
    <w:uiPriority w:val="39"/>
    <w:rsid w:val="00D04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0">
    <w:name w:val="Char1"/>
    <w:basedOn w:val="Normal"/>
    <w:next w:val="Normal"/>
    <w:autoRedefine/>
    <w:semiHidden/>
    <w:rsid w:val="00B2081F"/>
    <w:pPr>
      <w:spacing w:before="120" w:after="120" w:line="312" w:lineRule="auto"/>
    </w:pPr>
    <w:rPr>
      <w:rFonts w:eastAsia="Times New Roman" w:cs="Times New Roman"/>
    </w:rPr>
  </w:style>
  <w:style w:type="paragraph" w:styleId="Header">
    <w:name w:val="header"/>
    <w:basedOn w:val="Normal"/>
    <w:link w:val="HeaderChar"/>
    <w:uiPriority w:val="99"/>
    <w:unhideWhenUsed/>
    <w:rsid w:val="006D73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372"/>
    <w:rPr>
      <w:kern w:val="0"/>
      <w14:ligatures w14:val="none"/>
    </w:rPr>
  </w:style>
  <w:style w:type="paragraph" w:styleId="Footer">
    <w:name w:val="footer"/>
    <w:basedOn w:val="Normal"/>
    <w:link w:val="FooterChar"/>
    <w:uiPriority w:val="99"/>
    <w:unhideWhenUsed/>
    <w:rsid w:val="006D73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372"/>
    <w:rPr>
      <w:kern w:val="0"/>
      <w14:ligatures w14:val="none"/>
    </w:rPr>
  </w:style>
  <w:style w:type="paragraph" w:customStyle="1" w:styleId="Char11">
    <w:name w:val="Char1"/>
    <w:basedOn w:val="Normal"/>
    <w:next w:val="Normal"/>
    <w:autoRedefine/>
    <w:semiHidden/>
    <w:rsid w:val="000A2AB1"/>
    <w:pPr>
      <w:spacing w:before="120" w:after="120" w:line="312" w:lineRule="auto"/>
    </w:pPr>
    <w:rPr>
      <w:rFonts w:eastAsia="Times New Roman" w:cs="Times New Roman"/>
    </w:rPr>
  </w:style>
  <w:style w:type="character" w:styleId="Strong">
    <w:name w:val="Strong"/>
    <w:basedOn w:val="DefaultParagraphFont"/>
    <w:uiPriority w:val="22"/>
    <w:qFormat/>
    <w:rsid w:val="00B43578"/>
    <w:rPr>
      <w:b/>
      <w:bCs/>
    </w:rPr>
  </w:style>
  <w:style w:type="paragraph" w:customStyle="1" w:styleId="isselectedend">
    <w:name w:val="isselectedend"/>
    <w:basedOn w:val="Normal"/>
    <w:rsid w:val="00FF54BC"/>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semiHidden/>
    <w:unhideWhenUsed/>
    <w:rsid w:val="00FF54BC"/>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756766">
      <w:bodyDiv w:val="1"/>
      <w:marLeft w:val="0"/>
      <w:marRight w:val="0"/>
      <w:marTop w:val="0"/>
      <w:marBottom w:val="0"/>
      <w:divBdr>
        <w:top w:val="none" w:sz="0" w:space="0" w:color="auto"/>
        <w:left w:val="none" w:sz="0" w:space="0" w:color="auto"/>
        <w:bottom w:val="none" w:sz="0" w:space="0" w:color="auto"/>
        <w:right w:val="none" w:sz="0" w:space="0" w:color="auto"/>
      </w:divBdr>
    </w:div>
    <w:div w:id="187226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1295</Words>
  <Characters>7383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Thanhbinh</dc:creator>
  <cp:lastModifiedBy>Acer</cp:lastModifiedBy>
  <cp:revision>7</cp:revision>
  <cp:lastPrinted>2026-07-18T00:28:00Z</cp:lastPrinted>
  <dcterms:created xsi:type="dcterms:W3CDTF">2026-07-18T00:28:00Z</dcterms:created>
  <dcterms:modified xsi:type="dcterms:W3CDTF">2026-07-22T01:40:00Z</dcterms:modified>
</cp:coreProperties>
</file>