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7" w:type="dxa"/>
        <w:jc w:val="center"/>
        <w:tblLook w:val="01E0" w:firstRow="1" w:lastRow="1" w:firstColumn="1" w:lastColumn="1" w:noHBand="0" w:noVBand="0"/>
      </w:tblPr>
      <w:tblGrid>
        <w:gridCol w:w="3544"/>
        <w:gridCol w:w="5723"/>
      </w:tblGrid>
      <w:tr w:rsidR="00B97B3F" w:rsidRPr="00036FF7" w14:paraId="0CE1F116" w14:textId="77777777" w:rsidTr="00B97B3F">
        <w:trPr>
          <w:trHeight w:val="1276"/>
          <w:jc w:val="center"/>
        </w:trPr>
        <w:tc>
          <w:tcPr>
            <w:tcW w:w="3544" w:type="dxa"/>
          </w:tcPr>
          <w:p w14:paraId="2CFABEC2" w14:textId="77777777" w:rsidR="00B97B3F" w:rsidRPr="00036FF7" w:rsidRDefault="00B97B3F" w:rsidP="00B97B3F">
            <w:pPr>
              <w:widowControl w:val="0"/>
              <w:spacing w:after="0" w:line="240" w:lineRule="auto"/>
              <w:ind w:right="-108"/>
              <w:jc w:val="center"/>
              <w:rPr>
                <w:b/>
              </w:rPr>
            </w:pPr>
            <w:bookmarkStart w:id="0" w:name="_GoBack"/>
            <w:bookmarkEnd w:id="0"/>
            <w:r w:rsidRPr="00036FF7">
              <w:rPr>
                <w:b/>
                <w:bCs/>
                <w:sz w:val="26"/>
              </w:rPr>
              <w:t>ỦY BAN NHÂN DÂN</w:t>
            </w:r>
          </w:p>
          <w:p w14:paraId="2A74E5A8" w14:textId="75169E00" w:rsidR="00B97B3F" w:rsidRPr="00036FF7" w:rsidRDefault="00B97B3F" w:rsidP="00B97B3F">
            <w:pPr>
              <w:widowControl w:val="0"/>
              <w:spacing w:after="0" w:line="240" w:lineRule="auto"/>
              <w:ind w:right="-108"/>
              <w:jc w:val="center"/>
            </w:pPr>
            <w:r w:rsidRPr="00036FF7">
              <w:rPr>
                <w:b/>
                <w:bCs/>
                <w:sz w:val="26"/>
              </w:rPr>
              <w:t>TỈNH ĐIỆN BIÊN</w:t>
            </w:r>
          </w:p>
          <w:p w14:paraId="0EDD5657" w14:textId="77777777" w:rsidR="00B97B3F" w:rsidRPr="00036FF7" w:rsidRDefault="00B97B3F" w:rsidP="00B97B3F">
            <w:pPr>
              <w:widowControl w:val="0"/>
              <w:spacing w:after="0" w:line="240" w:lineRule="auto"/>
              <w:ind w:right="-108"/>
              <w:jc w:val="center"/>
              <w:rPr>
                <w:bCs/>
              </w:rPr>
            </w:pPr>
            <w:r w:rsidRPr="00036FF7">
              <w:rPr>
                <w:b/>
                <w:noProof/>
              </w:rPr>
              <mc:AlternateContent>
                <mc:Choice Requires="wps">
                  <w:drawing>
                    <wp:anchor distT="0" distB="0" distL="114300" distR="114300" simplePos="0" relativeHeight="251664384" behindDoc="0" locked="0" layoutInCell="1" allowOverlap="1" wp14:anchorId="79158216" wp14:editId="44052636">
                      <wp:simplePos x="0" y="0"/>
                      <wp:positionH relativeFrom="column">
                        <wp:posOffset>772160</wp:posOffset>
                      </wp:positionH>
                      <wp:positionV relativeFrom="paragraph">
                        <wp:posOffset>22860</wp:posOffset>
                      </wp:positionV>
                      <wp:extent cx="6223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23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DA2C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0.8pt,1.8pt" to="10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" strokecolor="black [3200]">
                      <v:stroke joinstyle="miter"/>
                    </v:line>
                  </w:pict>
                </mc:Fallback>
              </mc:AlternateContent>
            </w:r>
          </w:p>
          <w:p w14:paraId="5F274CEA" w14:textId="18AD7CF0" w:rsidR="00B97B3F" w:rsidRPr="00036FF7" w:rsidRDefault="00B97B3F" w:rsidP="00B97B3F">
            <w:pPr>
              <w:widowControl w:val="0"/>
              <w:spacing w:after="0" w:line="240" w:lineRule="auto"/>
              <w:ind w:right="-108"/>
              <w:jc w:val="center"/>
              <w:rPr>
                <w:b/>
              </w:rPr>
            </w:pPr>
            <w:r w:rsidRPr="00036FF7">
              <w:rPr>
                <w:bCs/>
              </w:rPr>
              <w:t xml:space="preserve">Số: </w:t>
            </w:r>
            <w:r w:rsidR="005A41B7">
              <w:rPr>
                <w:bCs/>
              </w:rPr>
              <w:t>29</w:t>
            </w:r>
            <w:r w:rsidRPr="00036FF7">
              <w:rPr>
                <w:bCs/>
              </w:rPr>
              <w:t>/2025/QĐ-UBND</w:t>
            </w:r>
          </w:p>
        </w:tc>
        <w:tc>
          <w:tcPr>
            <w:tcW w:w="5723" w:type="dxa"/>
          </w:tcPr>
          <w:p w14:paraId="061F9ACF" w14:textId="77777777" w:rsidR="00B97B3F" w:rsidRPr="00036FF7" w:rsidRDefault="00B97B3F" w:rsidP="00B97B3F">
            <w:pPr>
              <w:widowControl w:val="0"/>
              <w:spacing w:after="0" w:line="240" w:lineRule="auto"/>
              <w:ind w:right="-1"/>
              <w:jc w:val="center"/>
              <w:rPr>
                <w:b/>
                <w:bCs/>
                <w:sz w:val="26"/>
              </w:rPr>
            </w:pPr>
            <w:r w:rsidRPr="00036FF7">
              <w:rPr>
                <w:b/>
                <w:bCs/>
                <w:sz w:val="26"/>
              </w:rPr>
              <w:t>CỘNG HÒA XÃ HỘI CHỦ NGHĨA VIỆT NAM</w:t>
            </w:r>
          </w:p>
          <w:p w14:paraId="0582A80F" w14:textId="77777777" w:rsidR="00B97B3F" w:rsidRPr="00036FF7" w:rsidRDefault="00B97B3F" w:rsidP="00B97B3F">
            <w:pPr>
              <w:widowControl w:val="0"/>
              <w:spacing w:after="0" w:line="240" w:lineRule="auto"/>
              <w:ind w:right="-1"/>
              <w:jc w:val="center"/>
              <w:rPr>
                <w:b/>
                <w:bCs/>
              </w:rPr>
            </w:pPr>
            <w:r w:rsidRPr="00036FF7">
              <w:rPr>
                <w:b/>
                <w:bCs/>
              </w:rPr>
              <w:t>Độc lập - Tự do - Hạnh phúc</w:t>
            </w:r>
          </w:p>
          <w:p w14:paraId="0075FC0B" w14:textId="05FE9935" w:rsidR="00B97B3F" w:rsidRPr="00036FF7" w:rsidRDefault="00B97B3F" w:rsidP="00B97B3F">
            <w:pPr>
              <w:widowControl w:val="0"/>
              <w:spacing w:after="0" w:line="240" w:lineRule="auto"/>
              <w:ind w:right="-1"/>
              <w:jc w:val="center"/>
              <w:rPr>
                <w:b/>
                <w:bCs/>
              </w:rPr>
            </w:pPr>
            <w:r w:rsidRPr="00036FF7">
              <w:rPr>
                <w:b/>
                <w:bCs/>
                <w:noProof/>
              </w:rPr>
              <mc:AlternateContent>
                <mc:Choice Requires="wps">
                  <w:drawing>
                    <wp:anchor distT="0" distB="0" distL="114300" distR="114300" simplePos="0" relativeHeight="251665408" behindDoc="0" locked="0" layoutInCell="1" allowOverlap="1" wp14:anchorId="134843B3" wp14:editId="765E84FE">
                      <wp:simplePos x="0" y="0"/>
                      <wp:positionH relativeFrom="column">
                        <wp:posOffset>674370</wp:posOffset>
                      </wp:positionH>
                      <wp:positionV relativeFrom="paragraph">
                        <wp:posOffset>40005</wp:posOffset>
                      </wp:positionV>
                      <wp:extent cx="2146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63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2C4014"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1pt,3.15pt" to="222.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" strokecolor="black [3200]">
                      <v:stroke joinstyle="miter"/>
                    </v:line>
                  </w:pict>
                </mc:Fallback>
              </mc:AlternateContent>
            </w:r>
          </w:p>
          <w:p w14:paraId="4952E9D8" w14:textId="72DE0BD2" w:rsidR="00B97B3F" w:rsidRPr="00036FF7" w:rsidRDefault="00B97B3F" w:rsidP="00B97B3F">
            <w:pPr>
              <w:widowControl w:val="0"/>
              <w:spacing w:after="0" w:line="240" w:lineRule="auto"/>
              <w:jc w:val="center"/>
              <w:rPr>
                <w:bCs/>
                <w:sz w:val="2"/>
              </w:rPr>
            </w:pPr>
            <w:r w:rsidRPr="00036FF7">
              <w:rPr>
                <w:bCs/>
                <w:i/>
                <w:szCs w:val="28"/>
              </w:rPr>
              <w:t>Điện Biên, ngày</w:t>
            </w:r>
            <w:r w:rsidR="005A41B7">
              <w:rPr>
                <w:bCs/>
                <w:i/>
                <w:szCs w:val="28"/>
              </w:rPr>
              <w:t xml:space="preserve"> 26</w:t>
            </w:r>
            <w:r w:rsidRPr="00036FF7">
              <w:rPr>
                <w:bCs/>
                <w:i/>
                <w:szCs w:val="28"/>
              </w:rPr>
              <w:t xml:space="preserve"> tháng</w:t>
            </w:r>
            <w:r w:rsidR="001F42FE">
              <w:rPr>
                <w:bCs/>
                <w:i/>
                <w:szCs w:val="28"/>
              </w:rPr>
              <w:t xml:space="preserve"> 04</w:t>
            </w:r>
            <w:r w:rsidRPr="00036FF7">
              <w:rPr>
                <w:bCs/>
                <w:i/>
                <w:szCs w:val="28"/>
              </w:rPr>
              <w:t xml:space="preserve"> năm 2025</w:t>
            </w:r>
          </w:p>
        </w:tc>
      </w:tr>
    </w:tbl>
    <w:p w14:paraId="7ACB08FA" w14:textId="77777777" w:rsidR="00E40F74" w:rsidRPr="00036FF7" w:rsidRDefault="00E40F74" w:rsidP="008F5C16">
      <w:pPr>
        <w:widowControl w:val="0"/>
        <w:shd w:val="clear" w:color="auto" w:fill="FFFFFF"/>
        <w:spacing w:after="0" w:line="240" w:lineRule="auto"/>
        <w:rPr>
          <w:rFonts w:eastAsia="Times New Roman" w:cs="Times New Roman"/>
          <w:b/>
          <w:bCs/>
          <w:kern w:val="0"/>
          <w:szCs w:val="28"/>
          <w14:ligatures w14:val="none"/>
        </w:rPr>
      </w:pPr>
      <w:bookmarkStart w:id="1" w:name="loai_1"/>
    </w:p>
    <w:p w14:paraId="55966A33" w14:textId="55034DC3" w:rsidR="000F5195" w:rsidRPr="00036FF7" w:rsidRDefault="000F5195" w:rsidP="0008136F">
      <w:pPr>
        <w:widowControl w:val="0"/>
        <w:shd w:val="clear" w:color="auto" w:fill="FFFFFF"/>
        <w:spacing w:after="0" w:line="240" w:lineRule="auto"/>
        <w:jc w:val="center"/>
        <w:rPr>
          <w:rFonts w:eastAsia="Times New Roman" w:cs="Times New Roman"/>
          <w:b/>
          <w:bCs/>
          <w:kern w:val="0"/>
          <w:szCs w:val="28"/>
          <w14:ligatures w14:val="none"/>
        </w:rPr>
      </w:pPr>
      <w:r w:rsidRPr="00036FF7">
        <w:rPr>
          <w:rFonts w:eastAsia="Times New Roman" w:cs="Times New Roman"/>
          <w:b/>
          <w:bCs/>
          <w:kern w:val="0"/>
          <w:szCs w:val="28"/>
          <w:lang w:val="vi-VN"/>
          <w14:ligatures w14:val="none"/>
        </w:rPr>
        <w:t>QUYẾT ĐỊNH</w:t>
      </w:r>
      <w:bookmarkEnd w:id="1"/>
    </w:p>
    <w:p w14:paraId="3D8E1B64" w14:textId="77777777" w:rsidR="0008136F" w:rsidRPr="00036FF7" w:rsidRDefault="007236B6" w:rsidP="007B369B">
      <w:pPr>
        <w:widowControl w:val="0"/>
        <w:shd w:val="clear" w:color="auto" w:fill="FFFFFF"/>
        <w:spacing w:after="0" w:line="240" w:lineRule="auto"/>
        <w:jc w:val="center"/>
        <w:rPr>
          <w:rFonts w:eastAsia="Times New Roman" w:cs="Times New Roman"/>
          <w:b/>
          <w:bCs/>
          <w:kern w:val="0"/>
          <w:szCs w:val="28"/>
          <w14:ligatures w14:val="none"/>
        </w:rPr>
      </w:pPr>
      <w:r w:rsidRPr="00036FF7">
        <w:rPr>
          <w:rFonts w:eastAsia="Times New Roman" w:cs="Times New Roman"/>
          <w:b/>
          <w:bCs/>
          <w:kern w:val="0"/>
          <w:szCs w:val="28"/>
          <w14:ligatures w14:val="none"/>
        </w:rPr>
        <w:t xml:space="preserve"> </w:t>
      </w:r>
      <w:r w:rsidR="008A3CEA" w:rsidRPr="00036FF7">
        <w:rPr>
          <w:rFonts w:eastAsia="Times New Roman" w:cs="Times New Roman"/>
          <w:b/>
          <w:bCs/>
          <w:kern w:val="0"/>
          <w:szCs w:val="28"/>
          <w14:ligatures w14:val="none"/>
        </w:rPr>
        <w:t>P</w:t>
      </w:r>
      <w:r w:rsidR="00DF4956" w:rsidRPr="00036FF7">
        <w:rPr>
          <w:rFonts w:eastAsia="Times New Roman" w:cs="Times New Roman"/>
          <w:b/>
          <w:bCs/>
          <w:kern w:val="0"/>
          <w:szCs w:val="28"/>
          <w14:ligatures w14:val="none"/>
        </w:rPr>
        <w:t>hân cấp</w:t>
      </w:r>
      <w:r w:rsidR="000773E0" w:rsidRPr="00036FF7">
        <w:rPr>
          <w:rFonts w:eastAsia="Times New Roman" w:cs="Times New Roman"/>
          <w:b/>
          <w:bCs/>
          <w:kern w:val="0"/>
          <w:szCs w:val="28"/>
          <w14:ligatures w14:val="none"/>
        </w:rPr>
        <w:t xml:space="preserve"> </w:t>
      </w:r>
      <w:r w:rsidR="00DF4956" w:rsidRPr="00036FF7">
        <w:rPr>
          <w:rFonts w:eastAsia="Times New Roman" w:cs="Times New Roman"/>
          <w:b/>
          <w:bCs/>
          <w:kern w:val="0"/>
          <w:szCs w:val="28"/>
          <w14:ligatures w14:val="none"/>
        </w:rPr>
        <w:t>giải quyết một số thủ tục hành chính</w:t>
      </w:r>
      <w:r w:rsidR="0015010A" w:rsidRPr="00036FF7">
        <w:rPr>
          <w:rFonts w:eastAsia="Times New Roman" w:cs="Times New Roman"/>
          <w:b/>
          <w:bCs/>
          <w:kern w:val="0"/>
          <w:szCs w:val="28"/>
          <w14:ligatures w14:val="none"/>
        </w:rPr>
        <w:t xml:space="preserve"> trong</w:t>
      </w:r>
      <w:r w:rsidR="00DF4956" w:rsidRPr="00036FF7">
        <w:rPr>
          <w:rFonts w:eastAsia="Times New Roman" w:cs="Times New Roman"/>
          <w:b/>
          <w:bCs/>
          <w:kern w:val="0"/>
          <w:szCs w:val="28"/>
          <w14:ligatures w14:val="none"/>
        </w:rPr>
        <w:t xml:space="preserve"> lĩnh vực </w:t>
      </w:r>
    </w:p>
    <w:p w14:paraId="782E8308" w14:textId="77777777" w:rsidR="0008136F" w:rsidRPr="00036FF7" w:rsidRDefault="00DF4956" w:rsidP="007B369B">
      <w:pPr>
        <w:widowControl w:val="0"/>
        <w:shd w:val="clear" w:color="auto" w:fill="FFFFFF"/>
        <w:spacing w:after="0" w:line="240" w:lineRule="auto"/>
        <w:jc w:val="center"/>
        <w:rPr>
          <w:rFonts w:eastAsia="Times New Roman" w:cs="Times New Roman"/>
          <w:b/>
          <w:bCs/>
          <w:kern w:val="0"/>
          <w:szCs w:val="28"/>
          <w14:ligatures w14:val="none"/>
        </w:rPr>
      </w:pPr>
      <w:r w:rsidRPr="00036FF7">
        <w:rPr>
          <w:rFonts w:eastAsia="Times New Roman" w:cs="Times New Roman"/>
          <w:b/>
          <w:bCs/>
          <w:kern w:val="0"/>
          <w:szCs w:val="28"/>
          <w14:ligatures w14:val="none"/>
        </w:rPr>
        <w:t xml:space="preserve">tín ngưỡng, tôn giáo </w:t>
      </w:r>
      <w:r w:rsidR="007B369B" w:rsidRPr="00036FF7">
        <w:rPr>
          <w:rFonts w:eastAsia="Times New Roman" w:cs="Times New Roman"/>
          <w:b/>
          <w:bCs/>
          <w:kern w:val="0"/>
          <w:szCs w:val="28"/>
          <w14:ligatures w14:val="none"/>
        </w:rPr>
        <w:t xml:space="preserve">thuộc thẩm quyền giải quyết </w:t>
      </w:r>
    </w:p>
    <w:p w14:paraId="774EB5F0" w14:textId="0FBD9CA1" w:rsidR="00DF4956" w:rsidRPr="00036FF7" w:rsidRDefault="00077656" w:rsidP="007B369B">
      <w:pPr>
        <w:widowControl w:val="0"/>
        <w:shd w:val="clear" w:color="auto" w:fill="FFFFFF"/>
        <w:spacing w:after="0" w:line="240" w:lineRule="auto"/>
        <w:jc w:val="center"/>
        <w:rPr>
          <w:rFonts w:eastAsia="Times New Roman" w:cs="Times New Roman"/>
          <w:b/>
          <w:bCs/>
          <w:color w:val="000000" w:themeColor="text1"/>
          <w:kern w:val="0"/>
          <w:szCs w:val="28"/>
          <w14:ligatures w14:val="none"/>
        </w:rPr>
      </w:pPr>
      <w:r w:rsidRPr="00036FF7">
        <w:rPr>
          <w:rFonts w:eastAsia="Times New Roman" w:cs="Times New Roman"/>
          <w:b/>
          <w:bCs/>
          <w:color w:val="000000" w:themeColor="text1"/>
          <w:kern w:val="0"/>
          <w:szCs w:val="28"/>
          <w14:ligatures w14:val="none"/>
        </w:rPr>
        <w:t>của Ủy ban nhân dân tỉnh</w:t>
      </w:r>
      <w:r w:rsidR="0015010A" w:rsidRPr="00036FF7">
        <w:rPr>
          <w:rFonts w:eastAsia="Times New Roman" w:cs="Times New Roman"/>
          <w:b/>
          <w:bCs/>
          <w:color w:val="000000" w:themeColor="text1"/>
          <w:kern w:val="0"/>
          <w:szCs w:val="28"/>
          <w14:ligatures w14:val="none"/>
        </w:rPr>
        <w:t xml:space="preserve"> Điện Biên</w:t>
      </w:r>
    </w:p>
    <w:p w14:paraId="2CED06F8" w14:textId="788DD401" w:rsidR="00077656" w:rsidRPr="00036FF7" w:rsidRDefault="00B97B3F" w:rsidP="00B97B3F">
      <w:pPr>
        <w:widowControl w:val="0"/>
        <w:shd w:val="clear" w:color="auto" w:fill="FFFFFF"/>
        <w:spacing w:after="0" w:line="240" w:lineRule="auto"/>
        <w:jc w:val="center"/>
        <w:rPr>
          <w:rFonts w:eastAsia="Times New Roman" w:cs="Times New Roman"/>
          <w:b/>
          <w:bCs/>
          <w:kern w:val="0"/>
          <w:szCs w:val="28"/>
          <w14:ligatures w14:val="none"/>
        </w:rPr>
      </w:pPr>
      <w:r w:rsidRPr="00036FF7">
        <w:rPr>
          <w:rFonts w:eastAsia="Times New Roman" w:cs="Times New Roman"/>
          <w:b/>
          <w:bCs/>
          <w:noProof/>
          <w:kern w:val="0"/>
          <w:szCs w:val="28"/>
        </w:rPr>
        <mc:AlternateContent>
          <mc:Choice Requires="wps">
            <w:drawing>
              <wp:anchor distT="0" distB="0" distL="114300" distR="114300" simplePos="0" relativeHeight="251666432" behindDoc="0" locked="0" layoutInCell="1" allowOverlap="1" wp14:anchorId="740B3281" wp14:editId="174D84D4">
                <wp:simplePos x="0" y="0"/>
                <wp:positionH relativeFrom="margin">
                  <wp:align>center</wp:align>
                </wp:positionH>
                <wp:positionV relativeFrom="paragraph">
                  <wp:posOffset>55880</wp:posOffset>
                </wp:positionV>
                <wp:extent cx="13525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525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F252F0" id="Straight Connector 3"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4.4pt" to="106.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" strokecolor="black [3200]">
                <v:stroke joinstyle="miter"/>
                <w10:wrap anchorx="margin"/>
              </v:line>
            </w:pict>
          </mc:Fallback>
        </mc:AlternateContent>
      </w:r>
    </w:p>
    <w:p w14:paraId="4E372D3F" w14:textId="04B830F0" w:rsidR="00C37F7D" w:rsidRPr="00DB139B" w:rsidRDefault="000F5195" w:rsidP="0008136F">
      <w:pPr>
        <w:widowControl w:val="0"/>
        <w:shd w:val="clear" w:color="auto" w:fill="FFFFFF"/>
        <w:spacing w:before="160" w:after="100" w:line="240" w:lineRule="auto"/>
        <w:ind w:firstLine="624"/>
        <w:jc w:val="both"/>
        <w:rPr>
          <w:rFonts w:eastAsia="Times New Roman" w:cs="Times New Roman"/>
          <w:i/>
          <w:iCs/>
          <w:spacing w:val="-2"/>
          <w:kern w:val="0"/>
          <w:szCs w:val="28"/>
          <w14:ligatures w14:val="none"/>
        </w:rPr>
      </w:pPr>
      <w:r w:rsidRPr="00DB139B">
        <w:rPr>
          <w:rFonts w:eastAsia="Times New Roman" w:cs="Times New Roman"/>
          <w:i/>
          <w:iCs/>
          <w:spacing w:val="-2"/>
          <w:kern w:val="0"/>
          <w:szCs w:val="28"/>
          <w:lang w:val="vi-VN"/>
          <w14:ligatures w14:val="none"/>
        </w:rPr>
        <w:t>Căn cứ Luật Tổ chức chính quyền địa phương ngày </w:t>
      </w:r>
      <w:r w:rsidRPr="00DB139B">
        <w:rPr>
          <w:rFonts w:eastAsia="Times New Roman" w:cs="Times New Roman"/>
          <w:i/>
          <w:iCs/>
          <w:spacing w:val="-2"/>
          <w:kern w:val="0"/>
          <w:szCs w:val="28"/>
          <w14:ligatures w14:val="none"/>
        </w:rPr>
        <w:t>19 </w:t>
      </w:r>
      <w:r w:rsidRPr="00DB139B">
        <w:rPr>
          <w:rFonts w:eastAsia="Times New Roman" w:cs="Times New Roman"/>
          <w:i/>
          <w:iCs/>
          <w:spacing w:val="-2"/>
          <w:kern w:val="0"/>
          <w:szCs w:val="28"/>
          <w:lang w:val="vi-VN"/>
          <w14:ligatures w14:val="none"/>
        </w:rPr>
        <w:t xml:space="preserve">tháng </w:t>
      </w:r>
      <w:r w:rsidR="00915605" w:rsidRPr="00DB139B">
        <w:rPr>
          <w:rFonts w:eastAsia="Times New Roman" w:cs="Times New Roman"/>
          <w:i/>
          <w:iCs/>
          <w:spacing w:val="-2"/>
          <w:kern w:val="0"/>
          <w:szCs w:val="28"/>
          <w14:ligatures w14:val="none"/>
        </w:rPr>
        <w:t>0</w:t>
      </w:r>
      <w:r w:rsidR="00800740" w:rsidRPr="00DB139B">
        <w:rPr>
          <w:rFonts w:eastAsia="Times New Roman" w:cs="Times New Roman"/>
          <w:i/>
          <w:iCs/>
          <w:spacing w:val="-2"/>
          <w:kern w:val="0"/>
          <w:szCs w:val="28"/>
          <w14:ligatures w14:val="none"/>
        </w:rPr>
        <w:t>2</w:t>
      </w:r>
      <w:r w:rsidRPr="00DB139B">
        <w:rPr>
          <w:rFonts w:eastAsia="Times New Roman" w:cs="Times New Roman"/>
          <w:i/>
          <w:iCs/>
          <w:spacing w:val="-2"/>
          <w:kern w:val="0"/>
          <w:szCs w:val="28"/>
          <w:lang w:val="vi-VN"/>
          <w14:ligatures w14:val="none"/>
        </w:rPr>
        <w:t xml:space="preserve"> năm 20</w:t>
      </w:r>
      <w:r w:rsidR="00800740" w:rsidRPr="00DB139B">
        <w:rPr>
          <w:rFonts w:eastAsia="Times New Roman" w:cs="Times New Roman"/>
          <w:i/>
          <w:iCs/>
          <w:spacing w:val="-2"/>
          <w:kern w:val="0"/>
          <w:szCs w:val="28"/>
          <w14:ligatures w14:val="none"/>
        </w:rPr>
        <w:t>2</w:t>
      </w:r>
      <w:r w:rsidRPr="00DB139B">
        <w:rPr>
          <w:rFonts w:eastAsia="Times New Roman" w:cs="Times New Roman"/>
          <w:i/>
          <w:iCs/>
          <w:spacing w:val="-2"/>
          <w:kern w:val="0"/>
          <w:szCs w:val="28"/>
          <w:lang w:val="vi-VN"/>
          <w14:ligatures w14:val="none"/>
        </w:rPr>
        <w:t xml:space="preserve">5; </w:t>
      </w:r>
    </w:p>
    <w:p w14:paraId="29B8E3DD" w14:textId="293A1605" w:rsidR="00D372EF" w:rsidRPr="00036FF7" w:rsidRDefault="00D372EF" w:rsidP="0008136F">
      <w:pPr>
        <w:widowControl w:val="0"/>
        <w:spacing w:before="100" w:after="100" w:line="240" w:lineRule="auto"/>
        <w:ind w:right="113" w:firstLine="624"/>
        <w:jc w:val="both"/>
        <w:rPr>
          <w:rFonts w:cs="Times New Roman"/>
          <w:i/>
          <w:iCs/>
          <w:spacing w:val="8"/>
          <w:szCs w:val="28"/>
        </w:rPr>
      </w:pPr>
      <w:r w:rsidRPr="00036FF7">
        <w:rPr>
          <w:rFonts w:cs="Times New Roman"/>
          <w:i/>
          <w:iCs/>
          <w:szCs w:val="28"/>
        </w:rPr>
        <w:t>Căn cứ</w:t>
      </w:r>
      <w:r w:rsidRPr="00036FF7">
        <w:rPr>
          <w:rFonts w:cs="Times New Roman"/>
          <w:i/>
          <w:iCs/>
          <w:szCs w:val="28"/>
          <w:lang w:val="vi-VN"/>
        </w:rPr>
        <w:t xml:space="preserve"> </w:t>
      </w:r>
      <w:r w:rsidRPr="00036FF7">
        <w:rPr>
          <w:rFonts w:cs="Times New Roman"/>
          <w:i/>
          <w:iCs/>
          <w:spacing w:val="8"/>
          <w:szCs w:val="28"/>
          <w:lang w:val="vi-VN"/>
        </w:rPr>
        <w:t>Luật Ban hành văn bản quy phạm pháp luật ngày</w:t>
      </w:r>
      <w:r w:rsidRPr="00036FF7">
        <w:rPr>
          <w:rFonts w:cs="Times New Roman"/>
          <w:i/>
          <w:iCs/>
          <w:spacing w:val="8"/>
          <w:szCs w:val="28"/>
        </w:rPr>
        <w:t xml:space="preserve"> 1</w:t>
      </w:r>
      <w:r w:rsidR="00915605" w:rsidRPr="00036FF7">
        <w:rPr>
          <w:rFonts w:cs="Times New Roman"/>
          <w:i/>
          <w:iCs/>
          <w:spacing w:val="8"/>
          <w:szCs w:val="28"/>
        </w:rPr>
        <w:t xml:space="preserve">9 tháng 02 năm </w:t>
      </w:r>
      <w:r w:rsidRPr="00036FF7">
        <w:rPr>
          <w:rFonts w:cs="Times New Roman"/>
          <w:i/>
          <w:iCs/>
          <w:spacing w:val="8"/>
          <w:szCs w:val="28"/>
          <w:lang w:val="vi-VN"/>
        </w:rPr>
        <w:t>20</w:t>
      </w:r>
      <w:r w:rsidRPr="00036FF7">
        <w:rPr>
          <w:rFonts w:cs="Times New Roman"/>
          <w:i/>
          <w:iCs/>
          <w:spacing w:val="8"/>
          <w:szCs w:val="28"/>
        </w:rPr>
        <w:t>2</w:t>
      </w:r>
      <w:r w:rsidRPr="00036FF7">
        <w:rPr>
          <w:rFonts w:cs="Times New Roman"/>
          <w:i/>
          <w:iCs/>
          <w:spacing w:val="8"/>
          <w:szCs w:val="28"/>
          <w:lang w:val="vi-VN"/>
        </w:rPr>
        <w:t xml:space="preserve">5; </w:t>
      </w:r>
    </w:p>
    <w:p w14:paraId="4E0B07EF" w14:textId="4F0A9E4A" w:rsidR="00C37F7D" w:rsidRPr="00036FF7" w:rsidRDefault="00C37F7D" w:rsidP="0008136F">
      <w:pPr>
        <w:widowControl w:val="0"/>
        <w:spacing w:before="100" w:after="100" w:line="240" w:lineRule="auto"/>
        <w:ind w:firstLine="624"/>
        <w:jc w:val="both"/>
        <w:rPr>
          <w:i/>
          <w:iCs/>
          <w:szCs w:val="28"/>
        </w:rPr>
      </w:pPr>
      <w:r w:rsidRPr="00036FF7">
        <w:rPr>
          <w:i/>
          <w:iCs/>
          <w:szCs w:val="28"/>
        </w:rPr>
        <w:t xml:space="preserve">Căn cứ Luật </w:t>
      </w:r>
      <w:r w:rsidR="00E013FA" w:rsidRPr="00036FF7">
        <w:rPr>
          <w:i/>
          <w:iCs/>
          <w:szCs w:val="28"/>
        </w:rPr>
        <w:t>T</w:t>
      </w:r>
      <w:r w:rsidRPr="00036FF7">
        <w:rPr>
          <w:i/>
          <w:iCs/>
          <w:szCs w:val="28"/>
        </w:rPr>
        <w:t>ín ngưỡng, tôn giáo ngày</w:t>
      </w:r>
      <w:r w:rsidR="00414BE5" w:rsidRPr="00036FF7">
        <w:rPr>
          <w:i/>
          <w:iCs/>
          <w:szCs w:val="28"/>
        </w:rPr>
        <w:t xml:space="preserve"> 18 tháng 11 năm 2016;</w:t>
      </w:r>
      <w:r w:rsidRPr="00036FF7">
        <w:rPr>
          <w:i/>
          <w:iCs/>
          <w:szCs w:val="28"/>
        </w:rPr>
        <w:t xml:space="preserve"> </w:t>
      </w:r>
    </w:p>
    <w:p w14:paraId="44BA7738" w14:textId="7D1190D3" w:rsidR="00F648A7" w:rsidRPr="00036FF7" w:rsidRDefault="00F648A7" w:rsidP="0008136F">
      <w:pPr>
        <w:widowControl w:val="0"/>
        <w:spacing w:before="100" w:after="100" w:line="240" w:lineRule="auto"/>
        <w:ind w:firstLine="624"/>
        <w:jc w:val="both"/>
        <w:rPr>
          <w:i/>
          <w:u w:color="000000"/>
          <w:lang w:val="nl-NL"/>
        </w:rPr>
      </w:pPr>
      <w:r w:rsidRPr="00036FF7">
        <w:rPr>
          <w:i/>
          <w:u w:color="000000"/>
          <w:lang w:val="nl-NL"/>
        </w:rPr>
        <w:t xml:space="preserve">Căn cứ Nghị định số 95/2023/NĐ-CP ngày </w:t>
      </w:r>
      <w:r w:rsidR="00414BE5" w:rsidRPr="00036FF7">
        <w:rPr>
          <w:i/>
          <w:u w:color="000000"/>
          <w:lang w:val="nl-NL"/>
        </w:rPr>
        <w:t xml:space="preserve">29 tháng 12 năm 2023 </w:t>
      </w:r>
      <w:r w:rsidRPr="00036FF7">
        <w:rPr>
          <w:i/>
          <w:u w:color="000000"/>
          <w:lang w:val="nl-NL"/>
        </w:rPr>
        <w:t xml:space="preserve">của Chính phủ quy định chi tiết một số điều và biện pháp thi hành Luật </w:t>
      </w:r>
      <w:r w:rsidR="00E013FA" w:rsidRPr="00036FF7">
        <w:rPr>
          <w:i/>
          <w:u w:color="000000"/>
          <w:lang w:val="nl-NL"/>
        </w:rPr>
        <w:t>T</w:t>
      </w:r>
      <w:r w:rsidRPr="00036FF7">
        <w:rPr>
          <w:i/>
          <w:u w:color="000000"/>
          <w:lang w:val="nl-NL"/>
        </w:rPr>
        <w:t>ín ngưỡng, tôn giáo;</w:t>
      </w:r>
    </w:p>
    <w:p w14:paraId="0C00D255" w14:textId="57FC05AA" w:rsidR="003707F8" w:rsidRPr="00036FF7" w:rsidRDefault="0098312B" w:rsidP="0008136F">
      <w:pPr>
        <w:widowControl w:val="0"/>
        <w:spacing w:before="100" w:after="100" w:line="240" w:lineRule="auto"/>
        <w:ind w:firstLine="624"/>
        <w:jc w:val="both"/>
        <w:rPr>
          <w:i/>
          <w:u w:color="000000"/>
          <w:lang w:val="nl-NL"/>
        </w:rPr>
      </w:pPr>
      <w:r w:rsidRPr="00036FF7">
        <w:rPr>
          <w:i/>
          <w:u w:color="000000"/>
          <w:lang w:val="nl-NL"/>
        </w:rPr>
        <w:t xml:space="preserve">Căn cứ Nghị định </w:t>
      </w:r>
      <w:r w:rsidR="003707F8" w:rsidRPr="00036FF7">
        <w:rPr>
          <w:i/>
          <w:u w:color="000000"/>
          <w:lang w:val="nl-NL"/>
        </w:rPr>
        <w:t>số 45/2025/NĐ-CP ngày 28</w:t>
      </w:r>
      <w:r w:rsidR="0005045B" w:rsidRPr="00036FF7">
        <w:rPr>
          <w:i/>
          <w:u w:color="000000"/>
          <w:lang w:val="nl-NL"/>
        </w:rPr>
        <w:t xml:space="preserve"> tháng 02 năm 2025</w:t>
      </w:r>
      <w:r w:rsidR="003707F8" w:rsidRPr="00036FF7">
        <w:rPr>
          <w:i/>
          <w:u w:color="000000"/>
          <w:lang w:val="nl-NL"/>
        </w:rPr>
        <w:t xml:space="preserve"> của Chính phủ </w:t>
      </w:r>
      <w:r w:rsidR="007B369B" w:rsidRPr="00036FF7">
        <w:rPr>
          <w:i/>
          <w:u w:color="000000"/>
          <w:lang w:val="nl-NL"/>
        </w:rPr>
        <w:t>q</w:t>
      </w:r>
      <w:r w:rsidR="003707F8" w:rsidRPr="00036FF7">
        <w:rPr>
          <w:i/>
          <w:u w:color="000000"/>
          <w:lang w:val="nl-NL"/>
        </w:rPr>
        <w:t xml:space="preserve">uy định tổ chức các cơ quan chuyên môn thuộc Ủy ban nhân dân tỉnh, thành phố trực thuộc </w:t>
      </w:r>
      <w:r w:rsidR="00536345" w:rsidRPr="00036FF7">
        <w:rPr>
          <w:i/>
          <w:u w:color="000000"/>
          <w:lang w:val="nl-NL"/>
        </w:rPr>
        <w:t xml:space="preserve">trung ương và </w:t>
      </w:r>
      <w:r w:rsidR="003E1628" w:rsidRPr="00036FF7">
        <w:rPr>
          <w:i/>
          <w:u w:color="000000"/>
          <w:lang w:val="nl-NL"/>
        </w:rPr>
        <w:t>Ủ</w:t>
      </w:r>
      <w:r w:rsidR="00536345" w:rsidRPr="00036FF7">
        <w:rPr>
          <w:i/>
          <w:u w:color="000000"/>
          <w:lang w:val="nl-NL"/>
        </w:rPr>
        <w:t>y ban nhân dân huyện, quận, thị xã, thành phố</w:t>
      </w:r>
      <w:r w:rsidR="004A5956" w:rsidRPr="00036FF7">
        <w:rPr>
          <w:i/>
          <w:u w:color="000000"/>
          <w:lang w:val="nl-NL"/>
        </w:rPr>
        <w:t xml:space="preserve"> thuộc</w:t>
      </w:r>
      <w:r w:rsidR="003E1628" w:rsidRPr="00036FF7">
        <w:rPr>
          <w:i/>
          <w:u w:color="000000"/>
          <w:lang w:val="nl-NL"/>
        </w:rPr>
        <w:t xml:space="preserve"> tỉnh, thành phố thuộc thành phố trực thuộc trung ương;</w:t>
      </w:r>
    </w:p>
    <w:p w14:paraId="23BDD1DB" w14:textId="77777777" w:rsidR="008F5C16" w:rsidRPr="00036FF7" w:rsidRDefault="000F5195" w:rsidP="0008136F">
      <w:pPr>
        <w:widowControl w:val="0"/>
        <w:shd w:val="clear" w:color="auto" w:fill="FFFFFF"/>
        <w:spacing w:before="100" w:after="100" w:line="240" w:lineRule="auto"/>
        <w:ind w:firstLine="624"/>
        <w:jc w:val="both"/>
        <w:rPr>
          <w:rFonts w:eastAsia="Times New Roman" w:cs="Times New Roman"/>
          <w:i/>
          <w:iCs/>
          <w:kern w:val="0"/>
          <w:szCs w:val="28"/>
          <w14:ligatures w14:val="none"/>
        </w:rPr>
      </w:pPr>
      <w:r w:rsidRPr="00036FF7">
        <w:rPr>
          <w:rFonts w:eastAsia="Times New Roman" w:cs="Times New Roman"/>
          <w:i/>
          <w:iCs/>
          <w:kern w:val="0"/>
          <w:szCs w:val="28"/>
          <w:lang w:val="vi-VN"/>
          <w14:ligatures w14:val="none"/>
        </w:rPr>
        <w:t>Theo đề nghị của Giám đốc Sở</w:t>
      </w:r>
      <w:r w:rsidR="003E1628" w:rsidRPr="00036FF7">
        <w:rPr>
          <w:rFonts w:eastAsia="Times New Roman" w:cs="Times New Roman"/>
          <w:i/>
          <w:iCs/>
          <w:kern w:val="0"/>
          <w:szCs w:val="28"/>
          <w14:ligatures w14:val="none"/>
        </w:rPr>
        <w:t xml:space="preserve"> Dân tộc và Tôn giáo</w:t>
      </w:r>
      <w:r w:rsidR="008F5C16" w:rsidRPr="00036FF7">
        <w:rPr>
          <w:rFonts w:eastAsia="Times New Roman" w:cs="Times New Roman"/>
          <w:i/>
          <w:iCs/>
          <w:kern w:val="0"/>
          <w:szCs w:val="28"/>
          <w14:ligatures w14:val="none"/>
        </w:rPr>
        <w:t>;</w:t>
      </w:r>
    </w:p>
    <w:p w14:paraId="7DEB9BEE" w14:textId="21BD7057" w:rsidR="0008136F" w:rsidRPr="00DB139B" w:rsidRDefault="008F5C16" w:rsidP="00317369">
      <w:pPr>
        <w:widowControl w:val="0"/>
        <w:shd w:val="clear" w:color="auto" w:fill="FFFFFF"/>
        <w:spacing w:before="100" w:after="100" w:line="240" w:lineRule="auto"/>
        <w:ind w:firstLine="624"/>
        <w:jc w:val="both"/>
        <w:rPr>
          <w:rFonts w:eastAsia="Times New Roman" w:cs="Times New Roman"/>
          <w:i/>
          <w:iCs/>
          <w:kern w:val="0"/>
          <w:szCs w:val="28"/>
          <w14:ligatures w14:val="none"/>
        </w:rPr>
      </w:pPr>
      <w:r w:rsidRPr="00036FF7">
        <w:rPr>
          <w:rFonts w:eastAsia="SimSun" w:cs="Times New Roman"/>
          <w:i/>
          <w:noProof/>
          <w:szCs w:val="28"/>
          <w:lang w:eastAsia="zh-CN"/>
        </w:rPr>
        <w:t>Ủy ban nhân dân ban hành Quyết định</w:t>
      </w:r>
      <w:r w:rsidRPr="00036FF7">
        <w:rPr>
          <w:rFonts w:eastAsia="SimSun" w:cs="Times New Roman"/>
          <w:i/>
          <w:noProof/>
          <w:color w:val="000000"/>
          <w:szCs w:val="28"/>
          <w:lang w:val="vi-VN" w:eastAsia="zh-CN"/>
        </w:rPr>
        <w:t xml:space="preserve"> </w:t>
      </w:r>
      <w:r w:rsidRPr="00036FF7">
        <w:rPr>
          <w:rFonts w:eastAsia="Times New Roman" w:cs="Times New Roman"/>
          <w:i/>
          <w:kern w:val="0"/>
          <w:szCs w:val="28"/>
          <w14:ligatures w14:val="none"/>
        </w:rPr>
        <w:t xml:space="preserve">phân cấp giải quyết một số thủ tục hành chính trong lĩnh vực tín ngưỡng, tôn giáo </w:t>
      </w:r>
      <w:r w:rsidR="007B369B" w:rsidRPr="00036FF7">
        <w:rPr>
          <w:rFonts w:eastAsia="Times New Roman" w:cs="Times New Roman"/>
          <w:i/>
          <w:kern w:val="0"/>
          <w:szCs w:val="28"/>
          <w14:ligatures w14:val="none"/>
        </w:rPr>
        <w:t xml:space="preserve">thuộc thẩm quyền giải quyết </w:t>
      </w:r>
      <w:r w:rsidRPr="00036FF7">
        <w:rPr>
          <w:rFonts w:eastAsia="Times New Roman" w:cs="Times New Roman"/>
          <w:i/>
          <w:color w:val="000000" w:themeColor="text1"/>
          <w:kern w:val="0"/>
          <w:szCs w:val="28"/>
          <w14:ligatures w14:val="none"/>
        </w:rPr>
        <w:t>của Ủy ban nhân dân tỉnh Điện Biên</w:t>
      </w:r>
      <w:r w:rsidRPr="00036FF7">
        <w:rPr>
          <w:rFonts w:eastAsia="Times New Roman" w:cs="Times New Roman"/>
          <w:i/>
          <w:color w:val="000000" w:themeColor="text1"/>
          <w:szCs w:val="28"/>
        </w:rPr>
        <w:t>.</w:t>
      </w:r>
      <w:bookmarkStart w:id="2" w:name="dieu_1"/>
    </w:p>
    <w:p w14:paraId="502B4A89" w14:textId="5A32F7D0" w:rsidR="002105B9" w:rsidRPr="00036FF7" w:rsidRDefault="00851C00" w:rsidP="0008136F">
      <w:pPr>
        <w:widowControl w:val="0"/>
        <w:shd w:val="clear" w:color="auto" w:fill="FFFFFF"/>
        <w:spacing w:after="100" w:line="240" w:lineRule="auto"/>
        <w:ind w:firstLine="624"/>
        <w:jc w:val="both"/>
        <w:rPr>
          <w:rFonts w:eastAsia="Times New Roman" w:cs="Times New Roman"/>
          <w:b/>
          <w:bCs/>
          <w:kern w:val="0"/>
          <w:szCs w:val="28"/>
          <w14:ligatures w14:val="none"/>
        </w:rPr>
      </w:pPr>
      <w:r w:rsidRPr="00036FF7">
        <w:rPr>
          <w:rFonts w:eastAsia="Times New Roman" w:cs="Times New Roman"/>
          <w:b/>
          <w:bCs/>
          <w:kern w:val="0"/>
          <w:szCs w:val="28"/>
          <w:lang w:val="vi-VN"/>
          <w14:ligatures w14:val="none"/>
        </w:rPr>
        <w:t xml:space="preserve">Điều 1. </w:t>
      </w:r>
      <w:bookmarkEnd w:id="2"/>
      <w:r w:rsidR="002105B9" w:rsidRPr="00036FF7">
        <w:rPr>
          <w:rFonts w:eastAsia="Times New Roman" w:cs="Times New Roman"/>
          <w:b/>
          <w:bCs/>
          <w:kern w:val="0"/>
          <w:szCs w:val="28"/>
          <w14:ligatures w14:val="none"/>
        </w:rPr>
        <w:t>Phạm vi điều chỉnh, đối tượng áp dụng</w:t>
      </w:r>
    </w:p>
    <w:p w14:paraId="6658A3E7" w14:textId="7DABD329" w:rsidR="00931FD0" w:rsidRPr="00036FF7" w:rsidRDefault="00931FD0" w:rsidP="0008136F">
      <w:pPr>
        <w:widowControl w:val="0"/>
        <w:shd w:val="clear" w:color="auto" w:fill="FFFFFF"/>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1. Phạm vi điều chỉnh</w:t>
      </w:r>
    </w:p>
    <w:p w14:paraId="3E3255CF" w14:textId="4B09D983" w:rsidR="00931FD0" w:rsidRPr="00036FF7" w:rsidRDefault="0081450A" w:rsidP="0008136F">
      <w:pPr>
        <w:widowControl w:val="0"/>
        <w:shd w:val="clear" w:color="auto" w:fill="FFFFFF"/>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 xml:space="preserve">Quyết định này quy định phân </w:t>
      </w:r>
      <w:r w:rsidR="0094630A" w:rsidRPr="00036FF7">
        <w:rPr>
          <w:rFonts w:eastAsia="Times New Roman" w:cs="Times New Roman"/>
          <w:kern w:val="0"/>
          <w:szCs w:val="28"/>
          <w14:ligatures w14:val="none"/>
        </w:rPr>
        <w:t>cấp</w:t>
      </w:r>
      <w:r w:rsidR="00870FDD" w:rsidRPr="00036FF7">
        <w:rPr>
          <w:rFonts w:eastAsia="Times New Roman" w:cs="Times New Roman"/>
          <w:kern w:val="0"/>
          <w:szCs w:val="28"/>
          <w14:ligatures w14:val="none"/>
        </w:rPr>
        <w:t xml:space="preserve"> </w:t>
      </w:r>
      <w:r w:rsidR="008A3CEA" w:rsidRPr="00036FF7">
        <w:rPr>
          <w:rFonts w:eastAsia="Times New Roman" w:cs="Times New Roman"/>
          <w:kern w:val="0"/>
          <w:szCs w:val="28"/>
          <w14:ligatures w14:val="none"/>
        </w:rPr>
        <w:t>giải quyết một số thủ tục hành chính</w:t>
      </w:r>
      <w:r w:rsidR="00870FDD" w:rsidRPr="00036FF7">
        <w:rPr>
          <w:rFonts w:eastAsia="Times New Roman" w:cs="Times New Roman"/>
          <w:kern w:val="0"/>
          <w:szCs w:val="28"/>
          <w14:ligatures w14:val="none"/>
        </w:rPr>
        <w:t xml:space="preserve"> trong</w:t>
      </w:r>
      <w:r w:rsidR="00AB1DCD" w:rsidRPr="00036FF7">
        <w:rPr>
          <w:rFonts w:eastAsia="Times New Roman" w:cs="Times New Roman"/>
          <w:kern w:val="0"/>
          <w:szCs w:val="28"/>
          <w14:ligatures w14:val="none"/>
        </w:rPr>
        <w:t xml:space="preserve"> </w:t>
      </w:r>
      <w:r w:rsidR="008A3CEA" w:rsidRPr="00036FF7">
        <w:rPr>
          <w:rFonts w:eastAsia="Times New Roman" w:cs="Times New Roman"/>
          <w:kern w:val="0"/>
          <w:szCs w:val="28"/>
          <w14:ligatures w14:val="none"/>
        </w:rPr>
        <w:t>lĩnh vực tín ngưỡng, tôn giáo</w:t>
      </w:r>
      <w:r w:rsidR="007B369B" w:rsidRPr="00036FF7">
        <w:rPr>
          <w:rFonts w:eastAsia="Times New Roman" w:cs="Times New Roman"/>
          <w:kern w:val="0"/>
          <w:szCs w:val="28"/>
          <w14:ligatures w14:val="none"/>
        </w:rPr>
        <w:t xml:space="preserve"> </w:t>
      </w:r>
      <w:r w:rsidR="007B369B" w:rsidRPr="00036FF7">
        <w:rPr>
          <w:rFonts w:eastAsia="Times New Roman" w:cs="Times New Roman"/>
          <w:iCs/>
          <w:kern w:val="0"/>
          <w:szCs w:val="28"/>
          <w14:ligatures w14:val="none"/>
        </w:rPr>
        <w:t>thuộc thẩm quyền giải quyết</w:t>
      </w:r>
      <w:r w:rsidR="008A3CEA" w:rsidRPr="00036FF7">
        <w:rPr>
          <w:rFonts w:eastAsia="Times New Roman" w:cs="Times New Roman"/>
          <w:kern w:val="0"/>
          <w:szCs w:val="28"/>
          <w14:ligatures w14:val="none"/>
        </w:rPr>
        <w:t xml:space="preserve"> của Ủy ban nhân dân tỉnh</w:t>
      </w:r>
      <w:r w:rsidR="00217F00" w:rsidRPr="00036FF7">
        <w:rPr>
          <w:rFonts w:eastAsia="Times New Roman" w:cs="Times New Roman"/>
          <w:kern w:val="0"/>
          <w:szCs w:val="28"/>
          <w14:ligatures w14:val="none"/>
        </w:rPr>
        <w:t xml:space="preserve"> Điện Biên</w:t>
      </w:r>
      <w:r w:rsidR="008A3CEA" w:rsidRPr="00036FF7">
        <w:rPr>
          <w:rFonts w:eastAsia="Times New Roman" w:cs="Times New Roman"/>
          <w:kern w:val="0"/>
          <w:szCs w:val="28"/>
          <w14:ligatures w14:val="none"/>
        </w:rPr>
        <w:t xml:space="preserve"> được quy định </w:t>
      </w:r>
      <w:r w:rsidR="00122C75" w:rsidRPr="00036FF7">
        <w:rPr>
          <w:rFonts w:eastAsia="Times New Roman" w:cs="Times New Roman"/>
          <w:kern w:val="0"/>
          <w:szCs w:val="28"/>
          <w14:ligatures w14:val="none"/>
        </w:rPr>
        <w:t xml:space="preserve">tại Luật </w:t>
      </w:r>
      <w:r w:rsidR="00060139" w:rsidRPr="00036FF7">
        <w:rPr>
          <w:rFonts w:eastAsia="Times New Roman" w:cs="Times New Roman"/>
          <w:kern w:val="0"/>
          <w:szCs w:val="28"/>
          <w14:ligatures w14:val="none"/>
        </w:rPr>
        <w:t>T</w:t>
      </w:r>
      <w:r w:rsidR="00122C75" w:rsidRPr="00036FF7">
        <w:rPr>
          <w:rFonts w:eastAsia="Times New Roman" w:cs="Times New Roman"/>
          <w:kern w:val="0"/>
          <w:szCs w:val="28"/>
          <w14:ligatures w14:val="none"/>
        </w:rPr>
        <w:t>ín ngưỡng, tôn giáo</w:t>
      </w:r>
      <w:r w:rsidR="005861D9" w:rsidRPr="00036FF7">
        <w:rPr>
          <w:rFonts w:eastAsia="Times New Roman" w:cs="Times New Roman"/>
          <w:kern w:val="0"/>
          <w:szCs w:val="28"/>
          <w14:ligatures w14:val="none"/>
        </w:rPr>
        <w:t xml:space="preserve"> </w:t>
      </w:r>
      <w:r w:rsidR="008A2FDE" w:rsidRPr="00036FF7">
        <w:rPr>
          <w:rFonts w:eastAsia="Times New Roman" w:cs="Times New Roman"/>
          <w:kern w:val="0"/>
          <w:szCs w:val="28"/>
          <w14:ligatures w14:val="none"/>
        </w:rPr>
        <w:t xml:space="preserve">năm 2016 </w:t>
      </w:r>
      <w:r w:rsidR="00122C75" w:rsidRPr="00036FF7">
        <w:rPr>
          <w:rFonts w:eastAsia="Times New Roman" w:cs="Times New Roman"/>
          <w:kern w:val="0"/>
          <w:szCs w:val="28"/>
          <w14:ligatures w14:val="none"/>
        </w:rPr>
        <w:t xml:space="preserve">và Nghị định số 95/2023/NĐ-CP của Chính phủ </w:t>
      </w:r>
      <w:r w:rsidR="007B369B" w:rsidRPr="00036FF7">
        <w:rPr>
          <w:rFonts w:eastAsia="Times New Roman" w:cs="Times New Roman"/>
          <w:kern w:val="0"/>
          <w:szCs w:val="28"/>
          <w14:ligatures w14:val="none"/>
        </w:rPr>
        <w:t>q</w:t>
      </w:r>
      <w:r w:rsidR="00122C75" w:rsidRPr="00036FF7">
        <w:rPr>
          <w:rFonts w:eastAsia="Times New Roman" w:cs="Times New Roman"/>
          <w:kern w:val="0"/>
          <w:szCs w:val="28"/>
          <w14:ligatures w14:val="none"/>
        </w:rPr>
        <w:t xml:space="preserve">uy định chi tiết một số điều và biện pháp thi hành Luật </w:t>
      </w:r>
      <w:r w:rsidR="006550A4" w:rsidRPr="00036FF7">
        <w:rPr>
          <w:rFonts w:eastAsia="Times New Roman" w:cs="Times New Roman"/>
          <w:kern w:val="0"/>
          <w:szCs w:val="28"/>
          <w14:ligatures w14:val="none"/>
        </w:rPr>
        <w:t>T</w:t>
      </w:r>
      <w:r w:rsidR="00122C75" w:rsidRPr="00036FF7">
        <w:rPr>
          <w:rFonts w:eastAsia="Times New Roman" w:cs="Times New Roman"/>
          <w:kern w:val="0"/>
          <w:szCs w:val="28"/>
          <w14:ligatures w14:val="none"/>
        </w:rPr>
        <w:t>ín ngưỡng, tôn giáo.</w:t>
      </w:r>
    </w:p>
    <w:p w14:paraId="54B41D52" w14:textId="054F7CA3" w:rsidR="00122C75" w:rsidRPr="00036FF7" w:rsidRDefault="00122C75" w:rsidP="0008136F">
      <w:pPr>
        <w:widowControl w:val="0"/>
        <w:shd w:val="clear" w:color="auto" w:fill="FFFFFF"/>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2. Đối tượng áp dụng</w:t>
      </w:r>
    </w:p>
    <w:p w14:paraId="7705A7D5" w14:textId="639E887C" w:rsidR="008A3CEA" w:rsidRPr="00036FF7" w:rsidRDefault="008A3CEA" w:rsidP="0008136F">
      <w:pPr>
        <w:widowControl w:val="0"/>
        <w:tabs>
          <w:tab w:val="left" w:pos="0"/>
        </w:tabs>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a)</w:t>
      </w:r>
      <w:r w:rsidR="005D3740" w:rsidRPr="00036FF7">
        <w:rPr>
          <w:rFonts w:eastAsia="Times New Roman" w:cs="Times New Roman"/>
          <w:kern w:val="0"/>
          <w:szCs w:val="28"/>
          <w14:ligatures w14:val="none"/>
        </w:rPr>
        <w:t xml:space="preserve"> </w:t>
      </w:r>
      <w:r w:rsidRPr="00036FF7">
        <w:rPr>
          <w:rFonts w:eastAsia="Times New Roman" w:cs="Times New Roman"/>
          <w:kern w:val="0"/>
          <w:szCs w:val="28"/>
          <w14:ligatures w14:val="none"/>
        </w:rPr>
        <w:t xml:space="preserve">Sở </w:t>
      </w:r>
      <w:r w:rsidR="00C42304" w:rsidRPr="00036FF7">
        <w:rPr>
          <w:rFonts w:eastAsia="Times New Roman" w:cs="Times New Roman"/>
          <w:kern w:val="0"/>
          <w:szCs w:val="28"/>
          <w14:ligatures w14:val="none"/>
        </w:rPr>
        <w:t>Dân tộc và Tôn giáo</w:t>
      </w:r>
      <w:r w:rsidR="00B22FBF" w:rsidRPr="00036FF7">
        <w:rPr>
          <w:rFonts w:eastAsia="Times New Roman" w:cs="Times New Roman"/>
          <w:kern w:val="0"/>
          <w:szCs w:val="28"/>
          <w14:ligatures w14:val="none"/>
        </w:rPr>
        <w:t xml:space="preserve"> và </w:t>
      </w:r>
      <w:r w:rsidRPr="00036FF7">
        <w:rPr>
          <w:rFonts w:eastAsia="Times New Roman" w:cs="Times New Roman"/>
          <w:kern w:val="0"/>
          <w:szCs w:val="28"/>
          <w14:ligatures w14:val="none"/>
        </w:rPr>
        <w:t xml:space="preserve">các </w:t>
      </w:r>
      <w:r w:rsidR="00A17230" w:rsidRPr="00036FF7">
        <w:rPr>
          <w:rFonts w:eastAsia="Times New Roman" w:cs="Times New Roman"/>
          <w:kern w:val="0"/>
          <w:szCs w:val="28"/>
          <w14:ligatures w14:val="none"/>
        </w:rPr>
        <w:t>cơ quan, đơn vị</w:t>
      </w:r>
      <w:r w:rsidR="007A5895" w:rsidRPr="00036FF7">
        <w:rPr>
          <w:rFonts w:eastAsia="Times New Roman" w:cs="Times New Roman"/>
          <w:kern w:val="0"/>
          <w:szCs w:val="28"/>
          <w14:ligatures w14:val="none"/>
        </w:rPr>
        <w:t xml:space="preserve"> có li</w:t>
      </w:r>
      <w:r w:rsidR="00237972" w:rsidRPr="00036FF7">
        <w:rPr>
          <w:rFonts w:eastAsia="Times New Roman" w:cs="Times New Roman"/>
          <w:kern w:val="0"/>
          <w:szCs w:val="28"/>
          <w14:ligatures w14:val="none"/>
        </w:rPr>
        <w:t>ên quan</w:t>
      </w:r>
      <w:r w:rsidR="009D1F67" w:rsidRPr="00036FF7">
        <w:rPr>
          <w:rFonts w:eastAsia="Times New Roman" w:cs="Times New Roman"/>
          <w:kern w:val="0"/>
          <w:szCs w:val="28"/>
          <w14:ligatures w14:val="none"/>
        </w:rPr>
        <w:t xml:space="preserve"> </w:t>
      </w:r>
      <w:r w:rsidR="00317369">
        <w:rPr>
          <w:rFonts w:eastAsia="Times New Roman" w:cs="Times New Roman"/>
          <w:kern w:val="0"/>
          <w:szCs w:val="28"/>
          <w14:ligatures w14:val="none"/>
        </w:rPr>
        <w:t>đến</w:t>
      </w:r>
      <w:r w:rsidR="00317369" w:rsidRPr="00036FF7">
        <w:rPr>
          <w:rFonts w:eastAsia="Times New Roman" w:cs="Times New Roman"/>
          <w:kern w:val="0"/>
          <w:szCs w:val="28"/>
          <w14:ligatures w14:val="none"/>
        </w:rPr>
        <w:t xml:space="preserve"> </w:t>
      </w:r>
      <w:r w:rsidR="009D1F67" w:rsidRPr="00036FF7">
        <w:rPr>
          <w:rFonts w:eastAsia="Times New Roman" w:cs="Times New Roman"/>
          <w:kern w:val="0"/>
          <w:szCs w:val="28"/>
          <w14:ligatures w14:val="none"/>
        </w:rPr>
        <w:t xml:space="preserve">việc thực hiện </w:t>
      </w:r>
      <w:r w:rsidR="00317369">
        <w:rPr>
          <w:rFonts w:eastAsia="Times New Roman" w:cs="Times New Roman"/>
          <w:kern w:val="0"/>
          <w:szCs w:val="28"/>
          <w14:ligatures w14:val="none"/>
        </w:rPr>
        <w:t xml:space="preserve">một số </w:t>
      </w:r>
      <w:r w:rsidR="009D1F67" w:rsidRPr="00036FF7">
        <w:rPr>
          <w:rFonts w:eastAsia="Times New Roman" w:cs="Times New Roman"/>
          <w:kern w:val="0"/>
          <w:szCs w:val="28"/>
          <w14:ligatures w14:val="none"/>
        </w:rPr>
        <w:t xml:space="preserve">thủ tục hành chính </w:t>
      </w:r>
      <w:r w:rsidR="00317369">
        <w:rPr>
          <w:rFonts w:eastAsia="Times New Roman" w:cs="Times New Roman"/>
          <w:kern w:val="0"/>
          <w:szCs w:val="28"/>
          <w14:ligatures w14:val="none"/>
        </w:rPr>
        <w:t xml:space="preserve">trong </w:t>
      </w:r>
      <w:r w:rsidR="009D1F67" w:rsidRPr="00036FF7">
        <w:rPr>
          <w:rFonts w:eastAsia="Times New Roman" w:cs="Times New Roman"/>
          <w:kern w:val="0"/>
          <w:szCs w:val="28"/>
          <w14:ligatures w14:val="none"/>
        </w:rPr>
        <w:t>lĩnh vực tín ngưỡng, tôn giáo</w:t>
      </w:r>
      <w:r w:rsidRPr="00036FF7">
        <w:rPr>
          <w:rFonts w:eastAsia="Times New Roman" w:cs="Times New Roman"/>
          <w:kern w:val="0"/>
          <w:szCs w:val="28"/>
          <w14:ligatures w14:val="none"/>
        </w:rPr>
        <w:t>.</w:t>
      </w:r>
    </w:p>
    <w:p w14:paraId="19E506B5" w14:textId="53E6E9B1" w:rsidR="00310795" w:rsidRPr="00036FF7" w:rsidRDefault="008A3CEA" w:rsidP="0008136F">
      <w:pPr>
        <w:widowControl w:val="0"/>
        <w:tabs>
          <w:tab w:val="left" w:pos="0"/>
        </w:tabs>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 xml:space="preserve">b) </w:t>
      </w:r>
      <w:r w:rsidR="00F5528E" w:rsidRPr="00036FF7">
        <w:rPr>
          <w:rFonts w:eastAsia="Times New Roman" w:cs="Times New Roman"/>
          <w:kern w:val="0"/>
          <w:szCs w:val="28"/>
          <w14:ligatures w14:val="none"/>
        </w:rPr>
        <w:t>T</w:t>
      </w:r>
      <w:r w:rsidRPr="00036FF7">
        <w:rPr>
          <w:rFonts w:eastAsia="Times New Roman" w:cs="Times New Roman"/>
          <w:kern w:val="0"/>
          <w:szCs w:val="28"/>
          <w14:ligatures w14:val="none"/>
        </w:rPr>
        <w:t>ổ chức, cá nhân có liên quan</w:t>
      </w:r>
      <w:r w:rsidR="00310795" w:rsidRPr="00036FF7">
        <w:rPr>
          <w:rFonts w:eastAsia="Times New Roman" w:cs="Times New Roman"/>
          <w:kern w:val="0"/>
          <w:szCs w:val="28"/>
          <w14:ligatures w14:val="none"/>
        </w:rPr>
        <w:t xml:space="preserve"> </w:t>
      </w:r>
      <w:r w:rsidR="00317369">
        <w:rPr>
          <w:rFonts w:eastAsia="Times New Roman" w:cs="Times New Roman"/>
          <w:kern w:val="0"/>
          <w:szCs w:val="28"/>
          <w14:ligatures w14:val="none"/>
        </w:rPr>
        <w:t>đến việc</w:t>
      </w:r>
      <w:r w:rsidR="00317369" w:rsidRPr="00036FF7">
        <w:rPr>
          <w:rFonts w:eastAsia="Times New Roman" w:cs="Times New Roman"/>
          <w:kern w:val="0"/>
          <w:szCs w:val="28"/>
          <w14:ligatures w14:val="none"/>
        </w:rPr>
        <w:t xml:space="preserve"> </w:t>
      </w:r>
      <w:r w:rsidR="00310795" w:rsidRPr="00036FF7">
        <w:rPr>
          <w:rFonts w:eastAsia="Times New Roman" w:cs="Times New Roman"/>
          <w:kern w:val="0"/>
          <w:szCs w:val="28"/>
          <w14:ligatures w14:val="none"/>
        </w:rPr>
        <w:t xml:space="preserve">việc thực hiện </w:t>
      </w:r>
      <w:r w:rsidR="00317369">
        <w:rPr>
          <w:rFonts w:eastAsia="Times New Roman" w:cs="Times New Roman"/>
          <w:kern w:val="0"/>
          <w:szCs w:val="28"/>
          <w14:ligatures w14:val="none"/>
        </w:rPr>
        <w:t xml:space="preserve">một số </w:t>
      </w:r>
      <w:r w:rsidR="00310795" w:rsidRPr="00036FF7">
        <w:rPr>
          <w:rFonts w:eastAsia="Times New Roman" w:cs="Times New Roman"/>
          <w:kern w:val="0"/>
          <w:szCs w:val="28"/>
          <w14:ligatures w14:val="none"/>
        </w:rPr>
        <w:t>thủ tục hành chính lĩnh vực tín ngưỡng, tôn giáo.</w:t>
      </w:r>
    </w:p>
    <w:p w14:paraId="05C63A7C" w14:textId="4FE8BF12" w:rsidR="00670370" w:rsidRPr="00036FF7" w:rsidRDefault="006B27BF" w:rsidP="0008136F">
      <w:pPr>
        <w:widowControl w:val="0"/>
        <w:tabs>
          <w:tab w:val="left" w:pos="0"/>
        </w:tabs>
        <w:spacing w:before="100" w:after="100" w:line="240" w:lineRule="auto"/>
        <w:ind w:firstLine="624"/>
        <w:jc w:val="both"/>
        <w:rPr>
          <w:rFonts w:eastAsia="Times New Roman" w:cs="Times New Roman"/>
          <w:b/>
          <w:bCs/>
          <w:kern w:val="0"/>
          <w:szCs w:val="28"/>
          <w14:ligatures w14:val="none"/>
        </w:rPr>
      </w:pPr>
      <w:r w:rsidRPr="00036FF7">
        <w:rPr>
          <w:rFonts w:eastAsia="Times New Roman" w:cs="Times New Roman"/>
          <w:b/>
          <w:bCs/>
          <w:kern w:val="0"/>
          <w:szCs w:val="28"/>
          <w14:ligatures w14:val="none"/>
        </w:rPr>
        <w:t xml:space="preserve">Điều </w:t>
      </w:r>
      <w:r w:rsidR="00EA0AD0" w:rsidRPr="00036FF7">
        <w:rPr>
          <w:rFonts w:eastAsia="Times New Roman" w:cs="Times New Roman"/>
          <w:b/>
          <w:bCs/>
          <w:kern w:val="0"/>
          <w:szCs w:val="28"/>
          <w14:ligatures w14:val="none"/>
        </w:rPr>
        <w:t>2</w:t>
      </w:r>
      <w:r w:rsidRPr="00036FF7">
        <w:rPr>
          <w:rFonts w:eastAsia="Times New Roman" w:cs="Times New Roman"/>
          <w:b/>
          <w:bCs/>
          <w:kern w:val="0"/>
          <w:szCs w:val="28"/>
          <w14:ligatures w14:val="none"/>
        </w:rPr>
        <w:t>. Nội dung phân cấp</w:t>
      </w:r>
      <w:r w:rsidR="001A01E0" w:rsidRPr="00036FF7">
        <w:rPr>
          <w:rFonts w:eastAsia="Times New Roman" w:cs="Times New Roman"/>
          <w:b/>
          <w:bCs/>
          <w:kern w:val="0"/>
          <w:szCs w:val="28"/>
          <w14:ligatures w14:val="none"/>
        </w:rPr>
        <w:t xml:space="preserve"> </w:t>
      </w:r>
    </w:p>
    <w:p w14:paraId="29DB7442" w14:textId="4CB89F7F" w:rsidR="00654ADE" w:rsidRPr="00036FF7" w:rsidRDefault="00654ADE" w:rsidP="0008136F">
      <w:pPr>
        <w:widowControl w:val="0"/>
        <w:tabs>
          <w:tab w:val="left" w:pos="0"/>
        </w:tabs>
        <w:spacing w:before="100" w:after="100" w:line="240" w:lineRule="auto"/>
        <w:ind w:firstLine="624"/>
        <w:jc w:val="both"/>
        <w:rPr>
          <w:rFonts w:eastAsia="Times New Roman" w:cs="Times New Roman"/>
          <w:kern w:val="0"/>
          <w:szCs w:val="28"/>
          <w14:ligatures w14:val="none"/>
        </w:rPr>
      </w:pPr>
      <w:r w:rsidRPr="00036FF7">
        <w:rPr>
          <w:rFonts w:eastAsia="Times New Roman" w:cs="Times New Roman"/>
          <w:kern w:val="0"/>
          <w:szCs w:val="28"/>
          <w14:ligatures w14:val="none"/>
        </w:rPr>
        <w:t xml:space="preserve">1. Ủy ban nhân dân tỉnh phân cấp cho Sở </w:t>
      </w:r>
      <w:r w:rsidR="00C42304" w:rsidRPr="00036FF7">
        <w:rPr>
          <w:rFonts w:eastAsia="Times New Roman" w:cs="Times New Roman"/>
          <w:kern w:val="0"/>
          <w:szCs w:val="28"/>
          <w14:ligatures w14:val="none"/>
        </w:rPr>
        <w:t>Dân tộc và Tôn giáo</w:t>
      </w:r>
      <w:r w:rsidRPr="00036FF7">
        <w:rPr>
          <w:rFonts w:eastAsia="Times New Roman" w:cs="Times New Roman"/>
          <w:kern w:val="0"/>
          <w:szCs w:val="28"/>
          <w14:ligatures w14:val="none"/>
        </w:rPr>
        <w:t xml:space="preserve"> thực hiện </w:t>
      </w:r>
      <w:r w:rsidRPr="00036FF7">
        <w:t>chấp thuận hoặc không chấp thuận đối với các nội dung sau đây:</w:t>
      </w:r>
    </w:p>
    <w:p w14:paraId="18AC4E5F" w14:textId="413EEAE9" w:rsidR="003B6FED" w:rsidRPr="00036FF7" w:rsidRDefault="003B6FED" w:rsidP="0008136F">
      <w:pPr>
        <w:widowControl w:val="0"/>
        <w:tabs>
          <w:tab w:val="left" w:pos="0"/>
        </w:tabs>
        <w:spacing w:before="100" w:after="100" w:line="240" w:lineRule="auto"/>
        <w:ind w:firstLine="624"/>
        <w:jc w:val="both"/>
      </w:pPr>
      <w:r w:rsidRPr="00036FF7">
        <w:lastRenderedPageBreak/>
        <w:t>a) Đề nghị thay đổi tên của tổ chức tôn giáo, tổ chức tôn giáo trực thuộc có địa bàn hoạt động ở một tỉnh.</w:t>
      </w:r>
    </w:p>
    <w:p w14:paraId="6686A6D0" w14:textId="4164D3E3" w:rsidR="00D674A8" w:rsidRPr="00036FF7" w:rsidRDefault="003B6FED" w:rsidP="0008136F">
      <w:pPr>
        <w:widowControl w:val="0"/>
        <w:tabs>
          <w:tab w:val="left" w:pos="0"/>
        </w:tabs>
        <w:spacing w:before="100" w:after="100" w:line="240" w:lineRule="auto"/>
        <w:ind w:firstLine="624"/>
        <w:jc w:val="both"/>
      </w:pPr>
      <w:r w:rsidRPr="00036FF7">
        <w:t>b) Đ</w:t>
      </w:r>
      <w:r w:rsidR="00D674A8" w:rsidRPr="00036FF7">
        <w:t>ăng ký sửa đổi hiến chương của tổ chức tôn giáo có địa bàn hoạt động ở một tỉnh.</w:t>
      </w:r>
    </w:p>
    <w:p w14:paraId="21D70E84" w14:textId="0C56D95B" w:rsidR="00C6798E" w:rsidRPr="00036FF7" w:rsidRDefault="00BE6EED" w:rsidP="0008136F">
      <w:pPr>
        <w:widowControl w:val="0"/>
        <w:spacing w:before="100" w:after="100" w:line="240" w:lineRule="auto"/>
        <w:ind w:firstLine="624"/>
        <w:jc w:val="both"/>
      </w:pPr>
      <w:r w:rsidRPr="00036FF7">
        <w:t xml:space="preserve">2. </w:t>
      </w:r>
      <w:r w:rsidR="00654ADE" w:rsidRPr="00036FF7">
        <w:rPr>
          <w:rFonts w:eastAsia="Times New Roman" w:cs="Times New Roman"/>
          <w:kern w:val="0"/>
          <w:szCs w:val="28"/>
          <w14:ligatures w14:val="none"/>
        </w:rPr>
        <w:t xml:space="preserve">Ủy ban nhân dân tỉnh phân cấp cho Sở </w:t>
      </w:r>
      <w:r w:rsidR="00BD06F0" w:rsidRPr="00036FF7">
        <w:rPr>
          <w:rFonts w:eastAsia="Times New Roman" w:cs="Times New Roman"/>
          <w:kern w:val="0"/>
          <w:szCs w:val="28"/>
          <w14:ligatures w14:val="none"/>
        </w:rPr>
        <w:t>Dân tộc và Tôn giáo</w:t>
      </w:r>
      <w:r w:rsidR="00654ADE" w:rsidRPr="00036FF7">
        <w:rPr>
          <w:rFonts w:eastAsia="Times New Roman" w:cs="Times New Roman"/>
          <w:kern w:val="0"/>
          <w:szCs w:val="28"/>
          <w14:ligatures w14:val="none"/>
        </w:rPr>
        <w:t xml:space="preserve"> </w:t>
      </w:r>
      <w:r w:rsidR="00C6798E" w:rsidRPr="00036FF7">
        <w:t>thực hiện tiếp nhận thông báo đối với các nội dung sau đây:</w:t>
      </w:r>
    </w:p>
    <w:p w14:paraId="56BA666F" w14:textId="0214EF1B" w:rsidR="00D674A8" w:rsidRPr="00036FF7" w:rsidRDefault="00C6798E" w:rsidP="0008136F">
      <w:pPr>
        <w:widowControl w:val="0"/>
        <w:spacing w:before="100" w:after="100" w:line="240" w:lineRule="auto"/>
        <w:ind w:firstLine="624"/>
        <w:jc w:val="both"/>
      </w:pPr>
      <w:r w:rsidRPr="00036FF7">
        <w:t xml:space="preserve">a) </w:t>
      </w:r>
      <w:r w:rsidR="00E731AB" w:rsidRPr="00036FF7">
        <w:t>T</w:t>
      </w:r>
      <w:r w:rsidR="00D674A8" w:rsidRPr="00036FF7">
        <w:t>hông báo tổ chức quyên góp để thực hiện hoạt động tín ngưỡng, hoạt động tôn giáo đối với trường h</w:t>
      </w:r>
      <w:r w:rsidR="007B369B" w:rsidRPr="00036FF7">
        <w:t>ợ</w:t>
      </w:r>
      <w:r w:rsidR="00D674A8" w:rsidRPr="00036FF7">
        <w:t>p quyên góp không thuộc quy định tại điểm a, điểm b khoản 3 Điều 25 của Nghị định số 95/2023/NĐ-CP.</w:t>
      </w:r>
    </w:p>
    <w:p w14:paraId="4C233BCF" w14:textId="64E51513" w:rsidR="004803C5" w:rsidRPr="00DB139B" w:rsidRDefault="00C6798E" w:rsidP="0008136F">
      <w:pPr>
        <w:widowControl w:val="0"/>
        <w:spacing w:before="100" w:after="100" w:line="240" w:lineRule="auto"/>
        <w:ind w:right="-113" w:firstLine="624"/>
        <w:jc w:val="both"/>
        <w:rPr>
          <w:spacing w:val="-4"/>
        </w:rPr>
      </w:pPr>
      <w:r w:rsidRPr="00DB139B">
        <w:rPr>
          <w:spacing w:val="-4"/>
        </w:rPr>
        <w:t>b</w:t>
      </w:r>
      <w:r w:rsidR="00D674A8" w:rsidRPr="00DB139B">
        <w:rPr>
          <w:spacing w:val="-4"/>
        </w:rPr>
        <w:t>)</w:t>
      </w:r>
      <w:r w:rsidR="00E731AB" w:rsidRPr="00DB139B">
        <w:rPr>
          <w:spacing w:val="-4"/>
        </w:rPr>
        <w:t xml:space="preserve"> </w:t>
      </w:r>
      <w:r w:rsidR="004803C5" w:rsidRPr="00DB139B">
        <w:rPr>
          <w:spacing w:val="-4"/>
        </w:rPr>
        <w:t>Thông báo thay đổi trụ sở của tổ chức tôn giáo, tổ chức tôn giáo trực thuộc.</w:t>
      </w:r>
    </w:p>
    <w:p w14:paraId="246923FA" w14:textId="7ED0BEFF" w:rsidR="00D674A8" w:rsidRPr="00036FF7" w:rsidRDefault="00C6798E" w:rsidP="0008136F">
      <w:pPr>
        <w:widowControl w:val="0"/>
        <w:spacing w:before="100" w:after="100" w:line="240" w:lineRule="auto"/>
        <w:ind w:firstLine="624"/>
        <w:jc w:val="both"/>
      </w:pPr>
      <w:r w:rsidRPr="00036FF7">
        <w:t>c</w:t>
      </w:r>
      <w:r w:rsidR="00D674A8" w:rsidRPr="00036FF7">
        <w:t>)</w:t>
      </w:r>
      <w:r w:rsidR="00E731AB" w:rsidRPr="00036FF7">
        <w:t xml:space="preserve"> T</w:t>
      </w:r>
      <w:r w:rsidR="00D674A8" w:rsidRPr="00036FF7">
        <w:t>hông báo về việc đã giải thể tổ chức tôn giáo trực thuộc có địa bàn hoạt động ở một tỉnh theo quy định của hiến chương của tổ chức.</w:t>
      </w:r>
    </w:p>
    <w:p w14:paraId="7A497185" w14:textId="1F2CFC7E" w:rsidR="00674274" w:rsidRPr="00036FF7" w:rsidRDefault="00674274" w:rsidP="0008136F">
      <w:pPr>
        <w:widowControl w:val="0"/>
        <w:tabs>
          <w:tab w:val="left" w:pos="0"/>
        </w:tabs>
        <w:spacing w:before="100" w:after="100" w:line="240" w:lineRule="auto"/>
        <w:ind w:firstLine="624"/>
        <w:jc w:val="both"/>
        <w:rPr>
          <w:rFonts w:cs="Times New Roman"/>
          <w:szCs w:val="28"/>
        </w:rPr>
      </w:pPr>
      <w:r w:rsidRPr="00036FF7">
        <w:rPr>
          <w:rFonts w:cs="Times New Roman"/>
          <w:b/>
          <w:bCs/>
          <w:szCs w:val="28"/>
        </w:rPr>
        <w:t xml:space="preserve">Điều </w:t>
      </w:r>
      <w:r w:rsidR="007B369B" w:rsidRPr="00036FF7">
        <w:rPr>
          <w:rFonts w:cs="Times New Roman"/>
          <w:b/>
          <w:bCs/>
          <w:szCs w:val="28"/>
        </w:rPr>
        <w:t>3</w:t>
      </w:r>
      <w:r w:rsidRPr="00036FF7">
        <w:rPr>
          <w:rFonts w:cs="Times New Roman"/>
          <w:b/>
          <w:bCs/>
          <w:szCs w:val="28"/>
        </w:rPr>
        <w:t xml:space="preserve">. </w:t>
      </w:r>
      <w:r w:rsidR="003A3B06">
        <w:rPr>
          <w:rFonts w:cs="Times New Roman"/>
          <w:b/>
          <w:bCs/>
          <w:szCs w:val="28"/>
        </w:rPr>
        <w:t>Điều khoản</w:t>
      </w:r>
      <w:r w:rsidRPr="00036FF7">
        <w:rPr>
          <w:rFonts w:cs="Times New Roman"/>
          <w:b/>
          <w:bCs/>
          <w:szCs w:val="28"/>
        </w:rPr>
        <w:t xml:space="preserve"> thi hành</w:t>
      </w:r>
    </w:p>
    <w:p w14:paraId="2DCB3DC5" w14:textId="6C242BF0" w:rsidR="00F06B7A" w:rsidRPr="00036FF7" w:rsidRDefault="00345607" w:rsidP="0008136F">
      <w:pPr>
        <w:widowControl w:val="0"/>
        <w:tabs>
          <w:tab w:val="left" w:pos="0"/>
        </w:tabs>
        <w:spacing w:before="100" w:after="100" w:line="240" w:lineRule="auto"/>
        <w:ind w:firstLine="624"/>
        <w:jc w:val="both"/>
      </w:pPr>
      <w:r w:rsidRPr="00036FF7">
        <w:rPr>
          <w:rFonts w:cs="Times New Roman"/>
          <w:szCs w:val="28"/>
        </w:rPr>
        <w:t xml:space="preserve">1. </w:t>
      </w:r>
      <w:r w:rsidR="005B059F" w:rsidRPr="00036FF7">
        <w:rPr>
          <w:rFonts w:cs="Times New Roman"/>
          <w:szCs w:val="28"/>
        </w:rPr>
        <w:t xml:space="preserve">Quyết định này có hiệu lực </w:t>
      </w:r>
      <w:r w:rsidR="007B369B" w:rsidRPr="00036FF7">
        <w:rPr>
          <w:rFonts w:cs="Times New Roman"/>
          <w:szCs w:val="28"/>
        </w:rPr>
        <w:t xml:space="preserve">thi hành </w:t>
      </w:r>
      <w:r w:rsidR="005B059F" w:rsidRPr="00036FF7">
        <w:rPr>
          <w:rFonts w:cs="Times New Roman"/>
          <w:szCs w:val="28"/>
        </w:rPr>
        <w:t>kể từ ngày</w:t>
      </w:r>
      <w:r w:rsidR="007B369B" w:rsidRPr="00036FF7">
        <w:rPr>
          <w:rFonts w:cs="Times New Roman"/>
          <w:szCs w:val="28"/>
        </w:rPr>
        <w:t xml:space="preserve"> 15</w:t>
      </w:r>
      <w:r w:rsidR="005B059F" w:rsidRPr="00036FF7">
        <w:rPr>
          <w:rFonts w:cs="Times New Roman"/>
          <w:szCs w:val="28"/>
        </w:rPr>
        <w:t xml:space="preserve"> tháng</w:t>
      </w:r>
      <w:r w:rsidR="007B369B" w:rsidRPr="00036FF7">
        <w:rPr>
          <w:rFonts w:cs="Times New Roman"/>
          <w:szCs w:val="28"/>
        </w:rPr>
        <w:t xml:space="preserve"> 5</w:t>
      </w:r>
      <w:r w:rsidR="005B059F" w:rsidRPr="00036FF7">
        <w:rPr>
          <w:rFonts w:cs="Times New Roman"/>
          <w:szCs w:val="28"/>
        </w:rPr>
        <w:t xml:space="preserve"> năm 202</w:t>
      </w:r>
      <w:r w:rsidR="006830B9" w:rsidRPr="00036FF7">
        <w:rPr>
          <w:rFonts w:cs="Times New Roman"/>
          <w:szCs w:val="28"/>
        </w:rPr>
        <w:t>5</w:t>
      </w:r>
      <w:r w:rsidR="007B369B" w:rsidRPr="00036FF7">
        <w:rPr>
          <w:rFonts w:cs="Times New Roman"/>
          <w:szCs w:val="28"/>
        </w:rPr>
        <w:t xml:space="preserve"> và</w:t>
      </w:r>
      <w:r w:rsidR="00A95E38" w:rsidRPr="00036FF7">
        <w:rPr>
          <w:rFonts w:cs="Times New Roman"/>
          <w:szCs w:val="28"/>
        </w:rPr>
        <w:t xml:space="preserve"> thay thế </w:t>
      </w:r>
      <w:r w:rsidR="00CA180C" w:rsidRPr="00036FF7">
        <w:rPr>
          <w:rFonts w:cs="Times New Roman"/>
          <w:szCs w:val="28"/>
        </w:rPr>
        <w:t>Quyết định số 02/2022/QĐ-UBND</w:t>
      </w:r>
      <w:r w:rsidR="00787553" w:rsidRPr="00036FF7">
        <w:rPr>
          <w:rFonts w:cs="Times New Roman"/>
          <w:szCs w:val="28"/>
        </w:rPr>
        <w:t xml:space="preserve"> </w:t>
      </w:r>
      <w:r w:rsidR="00CA180C" w:rsidRPr="00036FF7">
        <w:rPr>
          <w:rFonts w:cs="Times New Roman"/>
          <w:szCs w:val="28"/>
        </w:rPr>
        <w:t xml:space="preserve">ngày </w:t>
      </w:r>
      <w:r w:rsidR="00F06B7A" w:rsidRPr="00036FF7">
        <w:t>07</w:t>
      </w:r>
      <w:r w:rsidR="00862BD2" w:rsidRPr="00036FF7">
        <w:t xml:space="preserve"> tháng </w:t>
      </w:r>
      <w:r w:rsidR="00F06B7A" w:rsidRPr="00036FF7">
        <w:t>01</w:t>
      </w:r>
      <w:r w:rsidR="00862BD2" w:rsidRPr="00036FF7">
        <w:t xml:space="preserve"> năm </w:t>
      </w:r>
      <w:r w:rsidR="00F06B7A" w:rsidRPr="00036FF7">
        <w:t>2022 của Ủy ban nhân dân tỉnh Điện Biên phân cấp một số nội dung quản lý nhà nước về tín ngưỡng, tôn giáo trên địa bàn tỉnh Điện Biên</w:t>
      </w:r>
      <w:r w:rsidR="00A95E38" w:rsidRPr="00036FF7">
        <w:t>.</w:t>
      </w:r>
    </w:p>
    <w:p w14:paraId="433E4059" w14:textId="4900D41F" w:rsidR="007B369B" w:rsidRPr="00036FF7" w:rsidRDefault="007B369B" w:rsidP="0008136F">
      <w:pPr>
        <w:widowControl w:val="0"/>
        <w:tabs>
          <w:tab w:val="left" w:pos="0"/>
        </w:tabs>
        <w:spacing w:before="100" w:after="100" w:line="240" w:lineRule="auto"/>
        <w:ind w:firstLine="624"/>
        <w:jc w:val="both"/>
        <w:rPr>
          <w:rFonts w:cs="Times New Roman"/>
          <w:szCs w:val="28"/>
        </w:rPr>
      </w:pPr>
      <w:r w:rsidRPr="00036FF7">
        <w:rPr>
          <w:rFonts w:cs="Times New Roman"/>
          <w:szCs w:val="28"/>
        </w:rPr>
        <w:t xml:space="preserve">2. Sở Dân tộc và Tôn giáo chịu trách nhiệm trước pháp luật và trước Ủy ban nhân dân tỉnh đối với việc thực hiện các nội dung được phân cấp. Thực hiện có hiệu quả, đúng trình tự, thủ tục, thẩm quyền, thời hạn các nội dung công việc được phân cấp tại Điều 2 </w:t>
      </w:r>
      <w:r w:rsidR="00317369">
        <w:rPr>
          <w:rFonts w:cs="Times New Roman"/>
          <w:szCs w:val="28"/>
        </w:rPr>
        <w:t xml:space="preserve">của </w:t>
      </w:r>
      <w:r w:rsidRPr="00036FF7">
        <w:rPr>
          <w:rFonts w:cs="Times New Roman"/>
          <w:szCs w:val="28"/>
        </w:rPr>
        <w:t xml:space="preserve">Quyết định này. Định kỳ hằng năm hoặc theo yêu cầu nhiệm vụ có trách nhiệm tổng hợp, báo cáo kết quả thực hiện Quyết định này gửi Ủy ban nhân dân </w:t>
      </w:r>
      <w:r w:rsidRPr="00036FF7">
        <w:rPr>
          <w:rFonts w:cs="Times New Roman"/>
          <w:color w:val="000000" w:themeColor="text1"/>
          <w:szCs w:val="28"/>
        </w:rPr>
        <w:t>tỉnh và cấp có thẩm quyền.</w:t>
      </w:r>
    </w:p>
    <w:p w14:paraId="70678FBF" w14:textId="1416A60F" w:rsidR="00403415" w:rsidRPr="00036FF7" w:rsidRDefault="00F06B7A" w:rsidP="002F47D0">
      <w:pPr>
        <w:widowControl w:val="0"/>
        <w:tabs>
          <w:tab w:val="left" w:pos="0"/>
        </w:tabs>
        <w:spacing w:before="100" w:after="240" w:line="240" w:lineRule="auto"/>
        <w:ind w:firstLine="624"/>
        <w:jc w:val="both"/>
        <w:rPr>
          <w:rFonts w:cs="Times New Roman"/>
          <w:szCs w:val="28"/>
        </w:rPr>
      </w:pPr>
      <w:r w:rsidRPr="00036FF7">
        <w:rPr>
          <w:rFonts w:cs="Times New Roman"/>
          <w:szCs w:val="28"/>
        </w:rPr>
        <w:t xml:space="preserve">3. Chánh Văn phòng Ủy ban nhân dân tỉnh, Giám đốc Sở </w:t>
      </w:r>
      <w:r w:rsidR="00E02B69" w:rsidRPr="00036FF7">
        <w:rPr>
          <w:rFonts w:cs="Times New Roman"/>
          <w:szCs w:val="28"/>
        </w:rPr>
        <w:t>Dân tộc và Tôn giáo</w:t>
      </w:r>
      <w:r w:rsidR="00827247" w:rsidRPr="00036FF7">
        <w:rPr>
          <w:rFonts w:cs="Times New Roman"/>
          <w:szCs w:val="28"/>
        </w:rPr>
        <w:t xml:space="preserve">; Thủ trưởng các </w:t>
      </w:r>
      <w:r w:rsidR="00B743C0" w:rsidRPr="00036FF7">
        <w:rPr>
          <w:rFonts w:cs="Times New Roman"/>
          <w:szCs w:val="28"/>
        </w:rPr>
        <w:t>s</w:t>
      </w:r>
      <w:r w:rsidR="00816E97" w:rsidRPr="00036FF7">
        <w:rPr>
          <w:rFonts w:cs="Times New Roman"/>
          <w:szCs w:val="28"/>
        </w:rPr>
        <w:t xml:space="preserve">ở, </w:t>
      </w:r>
      <w:r w:rsidR="00317369">
        <w:rPr>
          <w:rFonts w:cs="Times New Roman"/>
          <w:szCs w:val="28"/>
        </w:rPr>
        <w:t xml:space="preserve">ban, </w:t>
      </w:r>
      <w:r w:rsidR="00816E97" w:rsidRPr="00036FF7">
        <w:rPr>
          <w:rFonts w:cs="Times New Roman"/>
          <w:szCs w:val="28"/>
        </w:rPr>
        <w:t>ngành, đoàn thể tỉnh</w:t>
      </w:r>
      <w:r w:rsidR="00B77ADC" w:rsidRPr="00036FF7">
        <w:rPr>
          <w:rFonts w:cs="Times New Roman"/>
          <w:szCs w:val="28"/>
        </w:rPr>
        <w:t xml:space="preserve"> </w:t>
      </w:r>
      <w:r w:rsidR="00816E97" w:rsidRPr="00036FF7">
        <w:rPr>
          <w:rFonts w:cs="Times New Roman"/>
          <w:szCs w:val="28"/>
        </w:rPr>
        <w:t xml:space="preserve">và các cơ quan, </w:t>
      </w:r>
      <w:r w:rsidR="00BC6315" w:rsidRPr="00036FF7">
        <w:rPr>
          <w:rFonts w:cs="Times New Roman"/>
          <w:szCs w:val="28"/>
        </w:rPr>
        <w:t xml:space="preserve">đơn vị, </w:t>
      </w:r>
      <w:r w:rsidR="00816E97" w:rsidRPr="00036FF7">
        <w:rPr>
          <w:rFonts w:cs="Times New Roman"/>
          <w:szCs w:val="28"/>
        </w:rPr>
        <w:t xml:space="preserve">tổ chức, cá nhân có liên quan chịu trách nhiệm thi hành </w:t>
      </w:r>
      <w:r w:rsidR="00403415" w:rsidRPr="00036FF7">
        <w:rPr>
          <w:rFonts w:cs="Times New Roman"/>
          <w:szCs w:val="28"/>
        </w:rPr>
        <w:t>Quyết định này./</w:t>
      </w:r>
      <w:r w:rsidR="00DB139B">
        <w:rPr>
          <w:rFonts w:cs="Times New Roman"/>
          <w:szCs w:val="28"/>
        </w:rPr>
        <w:t>.</w:t>
      </w:r>
    </w:p>
    <w:tbl>
      <w:tblPr>
        <w:tblW w:w="9067" w:type="dxa"/>
        <w:tblLook w:val="0000" w:firstRow="0" w:lastRow="0" w:firstColumn="0" w:lastColumn="0" w:noHBand="0" w:noVBand="0"/>
      </w:tblPr>
      <w:tblGrid>
        <w:gridCol w:w="4673"/>
        <w:gridCol w:w="4394"/>
      </w:tblGrid>
      <w:tr w:rsidR="00B221F1" w:rsidRPr="00636717" w14:paraId="7716CE19" w14:textId="77777777" w:rsidTr="0008136F">
        <w:trPr>
          <w:trHeight w:val="758"/>
        </w:trPr>
        <w:tc>
          <w:tcPr>
            <w:tcW w:w="4673" w:type="dxa"/>
          </w:tcPr>
          <w:p w14:paraId="0FB2CA72" w14:textId="1EEEABAF" w:rsidR="00582ECF" w:rsidRPr="00036FF7" w:rsidRDefault="00582ECF" w:rsidP="0008136F">
            <w:pPr>
              <w:widowControl w:val="0"/>
              <w:spacing w:after="0" w:line="240" w:lineRule="auto"/>
              <w:rPr>
                <w:kern w:val="22"/>
                <w:sz w:val="22"/>
                <w:lang w:val="pt-BR"/>
              </w:rPr>
            </w:pPr>
          </w:p>
        </w:tc>
        <w:tc>
          <w:tcPr>
            <w:tcW w:w="4394" w:type="dxa"/>
            <w:vAlign w:val="center"/>
          </w:tcPr>
          <w:p w14:paraId="1B3A31AF" w14:textId="2C991F31" w:rsidR="00D41769" w:rsidRPr="00036FF7" w:rsidRDefault="00D41769" w:rsidP="0008136F">
            <w:pPr>
              <w:spacing w:after="0"/>
              <w:jc w:val="center"/>
              <w:rPr>
                <w:b/>
                <w:bCs/>
                <w:sz w:val="26"/>
                <w:szCs w:val="26"/>
              </w:rPr>
            </w:pPr>
            <w:r w:rsidRPr="00036FF7">
              <w:rPr>
                <w:b/>
                <w:bCs/>
                <w:sz w:val="26"/>
                <w:szCs w:val="26"/>
              </w:rPr>
              <w:t xml:space="preserve">TM. </w:t>
            </w:r>
            <w:r w:rsidR="00B83DDB" w:rsidRPr="00036FF7">
              <w:rPr>
                <w:b/>
                <w:bCs/>
                <w:sz w:val="26"/>
                <w:szCs w:val="26"/>
              </w:rPr>
              <w:t>ỦY BAN NHÂN DÂN</w:t>
            </w:r>
          </w:p>
          <w:p w14:paraId="471CC319" w14:textId="094E57DF" w:rsidR="00582ECF" w:rsidRPr="00036FF7" w:rsidRDefault="00582ECF" w:rsidP="0008136F">
            <w:pPr>
              <w:spacing w:after="0"/>
              <w:jc w:val="center"/>
              <w:rPr>
                <w:b/>
                <w:bCs/>
              </w:rPr>
            </w:pPr>
            <w:r w:rsidRPr="00036FF7">
              <w:rPr>
                <w:b/>
                <w:bCs/>
                <w:sz w:val="26"/>
                <w:szCs w:val="26"/>
              </w:rPr>
              <w:t>CHỦ TỊCH</w:t>
            </w:r>
          </w:p>
          <w:p w14:paraId="40E64F15" w14:textId="5E74A607" w:rsidR="00B97B3F" w:rsidRPr="00036FF7" w:rsidRDefault="00B97B3F" w:rsidP="0008136F">
            <w:pPr>
              <w:spacing w:after="0"/>
              <w:rPr>
                <w:b/>
                <w:bCs/>
              </w:rPr>
            </w:pPr>
          </w:p>
          <w:p w14:paraId="3C124CBC" w14:textId="05935124" w:rsidR="00B97B3F" w:rsidRPr="00036FF7" w:rsidRDefault="00B97B3F" w:rsidP="0008136F">
            <w:pPr>
              <w:spacing w:after="0"/>
              <w:jc w:val="center"/>
              <w:rPr>
                <w:b/>
                <w:bCs/>
              </w:rPr>
            </w:pPr>
          </w:p>
          <w:p w14:paraId="74CE15F1" w14:textId="77777777" w:rsidR="0008136F" w:rsidRPr="00036FF7" w:rsidRDefault="0008136F" w:rsidP="0008136F">
            <w:pPr>
              <w:spacing w:after="0"/>
              <w:rPr>
                <w:b/>
                <w:bCs/>
              </w:rPr>
            </w:pPr>
          </w:p>
          <w:p w14:paraId="55B5EBB4" w14:textId="77777777" w:rsidR="00B97B3F" w:rsidRPr="00036FF7" w:rsidRDefault="00B97B3F" w:rsidP="0008136F">
            <w:pPr>
              <w:spacing w:after="0"/>
              <w:rPr>
                <w:b/>
                <w:bCs/>
              </w:rPr>
            </w:pPr>
          </w:p>
          <w:p w14:paraId="4DD88925" w14:textId="77777777" w:rsidR="0008136F" w:rsidRDefault="00582ECF" w:rsidP="0008136F">
            <w:pPr>
              <w:spacing w:after="0"/>
              <w:jc w:val="center"/>
              <w:rPr>
                <w:b/>
                <w:bCs/>
              </w:rPr>
            </w:pPr>
            <w:r w:rsidRPr="00036FF7">
              <w:rPr>
                <w:b/>
                <w:bCs/>
              </w:rPr>
              <w:t>Lê Thành Đô</w:t>
            </w:r>
          </w:p>
          <w:p w14:paraId="5F9F15CF" w14:textId="77777777" w:rsidR="0008136F" w:rsidRDefault="0008136F" w:rsidP="0008136F">
            <w:pPr>
              <w:spacing w:after="0"/>
              <w:jc w:val="center"/>
              <w:rPr>
                <w:b/>
                <w:bCs/>
              </w:rPr>
            </w:pPr>
          </w:p>
          <w:p w14:paraId="3063BB94" w14:textId="77777777" w:rsidR="0008136F" w:rsidRDefault="0008136F" w:rsidP="0008136F">
            <w:pPr>
              <w:spacing w:after="0"/>
              <w:jc w:val="center"/>
              <w:rPr>
                <w:b/>
                <w:bCs/>
              </w:rPr>
            </w:pPr>
          </w:p>
          <w:p w14:paraId="35757BB0" w14:textId="75148CA0" w:rsidR="0008136F" w:rsidRPr="0008136F" w:rsidRDefault="0008136F" w:rsidP="0008136F">
            <w:pPr>
              <w:spacing w:after="0"/>
              <w:rPr>
                <w:b/>
                <w:bCs/>
              </w:rPr>
            </w:pPr>
          </w:p>
        </w:tc>
      </w:tr>
    </w:tbl>
    <w:p w14:paraId="38E5EB9B" w14:textId="77777777" w:rsidR="001241B1" w:rsidRPr="00636717" w:rsidRDefault="001241B1" w:rsidP="00B97B3F">
      <w:pPr>
        <w:widowControl w:val="0"/>
        <w:jc w:val="both"/>
        <w:rPr>
          <w:rFonts w:cs="Times New Roman"/>
          <w:szCs w:val="28"/>
        </w:rPr>
      </w:pPr>
    </w:p>
    <w:sectPr w:rsidR="001241B1" w:rsidRPr="00636717" w:rsidSect="005A41B7">
      <w:pgSz w:w="11907" w:h="16840" w:code="9"/>
      <w:pgMar w:top="1247"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D5BC9" w14:textId="77777777" w:rsidR="00F9797C" w:rsidRDefault="00F9797C" w:rsidP="002243AC">
      <w:pPr>
        <w:spacing w:after="0" w:line="240" w:lineRule="auto"/>
      </w:pPr>
      <w:r>
        <w:separator/>
      </w:r>
    </w:p>
  </w:endnote>
  <w:endnote w:type="continuationSeparator" w:id="0">
    <w:p w14:paraId="3DF1865E" w14:textId="77777777" w:rsidR="00F9797C" w:rsidRDefault="00F9797C" w:rsidP="00224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2C6DE5" w14:textId="77777777" w:rsidR="00F9797C" w:rsidRDefault="00F9797C" w:rsidP="002243AC">
      <w:pPr>
        <w:spacing w:after="0" w:line="240" w:lineRule="auto"/>
      </w:pPr>
      <w:r>
        <w:separator/>
      </w:r>
    </w:p>
  </w:footnote>
  <w:footnote w:type="continuationSeparator" w:id="0">
    <w:p w14:paraId="585C7A0F" w14:textId="77777777" w:rsidR="00F9797C" w:rsidRDefault="00F9797C" w:rsidP="00224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CC9"/>
    <w:multiLevelType w:val="hybridMultilevel"/>
    <w:tmpl w:val="5EAA03B2"/>
    <w:lvl w:ilvl="0" w:tplc="A650F9EC">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0643718A"/>
    <w:multiLevelType w:val="hybridMultilevel"/>
    <w:tmpl w:val="66DC7CEC"/>
    <w:lvl w:ilvl="0" w:tplc="E8628A1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06CB4BD5"/>
    <w:multiLevelType w:val="hybridMultilevel"/>
    <w:tmpl w:val="3BE632F8"/>
    <w:lvl w:ilvl="0" w:tplc="E222B9B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9035979"/>
    <w:multiLevelType w:val="hybridMultilevel"/>
    <w:tmpl w:val="C43E22F2"/>
    <w:lvl w:ilvl="0" w:tplc="28EC62A4">
      <w:start w:val="1"/>
      <w:numFmt w:val="decimal"/>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CD171D6"/>
    <w:multiLevelType w:val="hybridMultilevel"/>
    <w:tmpl w:val="E9E6A072"/>
    <w:lvl w:ilvl="0" w:tplc="A3C8BBA2">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5" w15:restartNumberingAfterBreak="0">
    <w:nsid w:val="16C0071B"/>
    <w:multiLevelType w:val="hybridMultilevel"/>
    <w:tmpl w:val="F6D01024"/>
    <w:lvl w:ilvl="0" w:tplc="FFFFFFFF">
      <w:start w:val="1"/>
      <w:numFmt w:val="decimal"/>
      <w:lvlText w:val="%1."/>
      <w:lvlJc w:val="left"/>
      <w:pPr>
        <w:ind w:left="1069" w:hanging="360"/>
      </w:pPr>
      <w:rPr>
        <w:rFonts w:ascii="Times New Roman" w:eastAsiaTheme="minorHAnsi" w:hAnsi="Times New Roman" w:cs="Times New Roman"/>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19493D28"/>
    <w:multiLevelType w:val="hybridMultilevel"/>
    <w:tmpl w:val="AB323F68"/>
    <w:lvl w:ilvl="0" w:tplc="0DE08A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1AF6E2D"/>
    <w:multiLevelType w:val="hybridMultilevel"/>
    <w:tmpl w:val="B7720EF4"/>
    <w:lvl w:ilvl="0" w:tplc="FFFFFFFF">
      <w:start w:val="1"/>
      <w:numFmt w:val="decimal"/>
      <w:lvlText w:val="%1."/>
      <w:lvlJc w:val="left"/>
      <w:pPr>
        <w:ind w:left="990" w:hanging="360"/>
      </w:pPr>
      <w:rPr>
        <w:rFonts w:ascii="Times New Roman" w:eastAsia="Times New Roman" w:hAnsi="Times New Roman" w:cs="Times New Roman"/>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8" w15:restartNumberingAfterBreak="0">
    <w:nsid w:val="21F27B00"/>
    <w:multiLevelType w:val="hybridMultilevel"/>
    <w:tmpl w:val="30629310"/>
    <w:lvl w:ilvl="0" w:tplc="F9C82F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774461B"/>
    <w:multiLevelType w:val="hybridMultilevel"/>
    <w:tmpl w:val="7DB04FBA"/>
    <w:lvl w:ilvl="0" w:tplc="030C3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7AD58B0"/>
    <w:multiLevelType w:val="hybridMultilevel"/>
    <w:tmpl w:val="510837FE"/>
    <w:lvl w:ilvl="0" w:tplc="FFFFFFFF">
      <w:start w:val="1"/>
      <w:numFmt w:val="decimal"/>
      <w:lvlText w:val="%1."/>
      <w:lvlJc w:val="left"/>
      <w:pPr>
        <w:ind w:left="990" w:hanging="360"/>
      </w:pPr>
      <w:rPr>
        <w:rFonts w:ascii="Times New Roman" w:eastAsia="Times New Roman" w:hAnsi="Times New Roman" w:cs="Times New Roman"/>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1" w15:restartNumberingAfterBreak="0">
    <w:nsid w:val="2B5E677F"/>
    <w:multiLevelType w:val="hybridMultilevel"/>
    <w:tmpl w:val="72E8B4C6"/>
    <w:lvl w:ilvl="0" w:tplc="39CEE5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22A3346"/>
    <w:multiLevelType w:val="hybridMultilevel"/>
    <w:tmpl w:val="6F96264A"/>
    <w:lvl w:ilvl="0" w:tplc="3B463C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27F7CCE"/>
    <w:multiLevelType w:val="hybridMultilevel"/>
    <w:tmpl w:val="0A3639CE"/>
    <w:lvl w:ilvl="0" w:tplc="6D247C3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B2E081C"/>
    <w:multiLevelType w:val="hybridMultilevel"/>
    <w:tmpl w:val="24BA391E"/>
    <w:lvl w:ilvl="0" w:tplc="5B76377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D2E44DA"/>
    <w:multiLevelType w:val="hybridMultilevel"/>
    <w:tmpl w:val="F1D63DBC"/>
    <w:lvl w:ilvl="0" w:tplc="6B308A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74A09CA"/>
    <w:multiLevelType w:val="hybridMultilevel"/>
    <w:tmpl w:val="24BC966C"/>
    <w:lvl w:ilvl="0" w:tplc="1BD415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7A06650"/>
    <w:multiLevelType w:val="hybridMultilevel"/>
    <w:tmpl w:val="91B0B916"/>
    <w:lvl w:ilvl="0" w:tplc="72BE54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C2C4A35"/>
    <w:multiLevelType w:val="hybridMultilevel"/>
    <w:tmpl w:val="9208E84A"/>
    <w:lvl w:ilvl="0" w:tplc="1D1E849A">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5E9E0F78"/>
    <w:multiLevelType w:val="hybridMultilevel"/>
    <w:tmpl w:val="B03C75EA"/>
    <w:lvl w:ilvl="0" w:tplc="DA20A6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2A21B3D"/>
    <w:multiLevelType w:val="hybridMultilevel"/>
    <w:tmpl w:val="9D0A11A4"/>
    <w:lvl w:ilvl="0" w:tplc="626C4A3E">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1" w15:restartNumberingAfterBreak="0">
    <w:nsid w:val="641661F9"/>
    <w:multiLevelType w:val="hybridMultilevel"/>
    <w:tmpl w:val="D278BDC4"/>
    <w:lvl w:ilvl="0" w:tplc="B292FB0E">
      <w:start w:val="1"/>
      <w:numFmt w:val="decimal"/>
      <w:lvlText w:val="%1."/>
      <w:lvlJc w:val="left"/>
      <w:pPr>
        <w:ind w:left="990" w:hanging="360"/>
      </w:pPr>
      <w:rPr>
        <w:rFonts w:ascii="Times New Roman" w:eastAsia="Times New Roman" w:hAnsi="Times New Roman" w:cs="Times New Roman"/>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750D470A"/>
    <w:multiLevelType w:val="hybridMultilevel"/>
    <w:tmpl w:val="C84821B6"/>
    <w:lvl w:ilvl="0" w:tplc="B02CF4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BCD3A3A"/>
    <w:multiLevelType w:val="hybridMultilevel"/>
    <w:tmpl w:val="14963A34"/>
    <w:lvl w:ilvl="0" w:tplc="6CF6AC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F2E6BFC"/>
    <w:multiLevelType w:val="hybridMultilevel"/>
    <w:tmpl w:val="AA4A6FF4"/>
    <w:lvl w:ilvl="0" w:tplc="CA56EA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F4E37B1"/>
    <w:multiLevelType w:val="hybridMultilevel"/>
    <w:tmpl w:val="3D287FF6"/>
    <w:lvl w:ilvl="0" w:tplc="6152F234">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num w:numId="1">
    <w:abstractNumId w:val="13"/>
  </w:num>
  <w:num w:numId="2">
    <w:abstractNumId w:val="21"/>
  </w:num>
  <w:num w:numId="3">
    <w:abstractNumId w:val="7"/>
  </w:num>
  <w:num w:numId="4">
    <w:abstractNumId w:val="10"/>
  </w:num>
  <w:num w:numId="5">
    <w:abstractNumId w:val="18"/>
  </w:num>
  <w:num w:numId="6">
    <w:abstractNumId w:val="25"/>
  </w:num>
  <w:num w:numId="7">
    <w:abstractNumId w:val="4"/>
  </w:num>
  <w:num w:numId="8">
    <w:abstractNumId w:val="20"/>
  </w:num>
  <w:num w:numId="9">
    <w:abstractNumId w:val="1"/>
  </w:num>
  <w:num w:numId="10">
    <w:abstractNumId w:val="23"/>
  </w:num>
  <w:num w:numId="11">
    <w:abstractNumId w:val="16"/>
  </w:num>
  <w:num w:numId="12">
    <w:abstractNumId w:val="19"/>
  </w:num>
  <w:num w:numId="13">
    <w:abstractNumId w:val="3"/>
  </w:num>
  <w:num w:numId="14">
    <w:abstractNumId w:val="14"/>
  </w:num>
  <w:num w:numId="15">
    <w:abstractNumId w:val="2"/>
  </w:num>
  <w:num w:numId="16">
    <w:abstractNumId w:val="0"/>
  </w:num>
  <w:num w:numId="17">
    <w:abstractNumId w:val="24"/>
  </w:num>
  <w:num w:numId="18">
    <w:abstractNumId w:val="5"/>
  </w:num>
  <w:num w:numId="19">
    <w:abstractNumId w:val="6"/>
  </w:num>
  <w:num w:numId="20">
    <w:abstractNumId w:val="8"/>
  </w:num>
  <w:num w:numId="21">
    <w:abstractNumId w:val="11"/>
  </w:num>
  <w:num w:numId="22">
    <w:abstractNumId w:val="15"/>
  </w:num>
  <w:num w:numId="23">
    <w:abstractNumId w:val="17"/>
  </w:num>
  <w:num w:numId="24">
    <w:abstractNumId w:val="22"/>
  </w:num>
  <w:num w:numId="25">
    <w:abstractNumId w:val="12"/>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195"/>
    <w:rsid w:val="000008F9"/>
    <w:rsid w:val="0003001D"/>
    <w:rsid w:val="00036FF7"/>
    <w:rsid w:val="0005045B"/>
    <w:rsid w:val="00056A07"/>
    <w:rsid w:val="00060139"/>
    <w:rsid w:val="00065227"/>
    <w:rsid w:val="00065922"/>
    <w:rsid w:val="00066F13"/>
    <w:rsid w:val="000708D2"/>
    <w:rsid w:val="000773E0"/>
    <w:rsid w:val="00077656"/>
    <w:rsid w:val="0008136F"/>
    <w:rsid w:val="00081EF3"/>
    <w:rsid w:val="0008294A"/>
    <w:rsid w:val="000861CC"/>
    <w:rsid w:val="00094B7F"/>
    <w:rsid w:val="000A54C9"/>
    <w:rsid w:val="000A56D6"/>
    <w:rsid w:val="000B617B"/>
    <w:rsid w:val="000D0453"/>
    <w:rsid w:val="000D2E7F"/>
    <w:rsid w:val="000E3885"/>
    <w:rsid w:val="000F00F0"/>
    <w:rsid w:val="000F5195"/>
    <w:rsid w:val="00113A2F"/>
    <w:rsid w:val="00121138"/>
    <w:rsid w:val="00122637"/>
    <w:rsid w:val="00122C75"/>
    <w:rsid w:val="001241B1"/>
    <w:rsid w:val="00125CFA"/>
    <w:rsid w:val="00132311"/>
    <w:rsid w:val="001328B9"/>
    <w:rsid w:val="0013421E"/>
    <w:rsid w:val="0014363D"/>
    <w:rsid w:val="0015010A"/>
    <w:rsid w:val="00150B9D"/>
    <w:rsid w:val="00151A67"/>
    <w:rsid w:val="00155F28"/>
    <w:rsid w:val="001564C0"/>
    <w:rsid w:val="00170AC2"/>
    <w:rsid w:val="001A01E0"/>
    <w:rsid w:val="001A12B6"/>
    <w:rsid w:val="001A356F"/>
    <w:rsid w:val="001B367F"/>
    <w:rsid w:val="001C2114"/>
    <w:rsid w:val="001C44C9"/>
    <w:rsid w:val="001C7ADD"/>
    <w:rsid w:val="001D1CB2"/>
    <w:rsid w:val="001D2B2F"/>
    <w:rsid w:val="001D4BBD"/>
    <w:rsid w:val="001F42FE"/>
    <w:rsid w:val="001F5ECE"/>
    <w:rsid w:val="002069EB"/>
    <w:rsid w:val="00207AF1"/>
    <w:rsid w:val="002105B9"/>
    <w:rsid w:val="00217F00"/>
    <w:rsid w:val="002243AC"/>
    <w:rsid w:val="002321D5"/>
    <w:rsid w:val="00232D78"/>
    <w:rsid w:val="00237972"/>
    <w:rsid w:val="0024029A"/>
    <w:rsid w:val="00257C83"/>
    <w:rsid w:val="002622C7"/>
    <w:rsid w:val="002660AA"/>
    <w:rsid w:val="00277CD8"/>
    <w:rsid w:val="002874C2"/>
    <w:rsid w:val="002969A2"/>
    <w:rsid w:val="002A00FA"/>
    <w:rsid w:val="002A0A83"/>
    <w:rsid w:val="002A226E"/>
    <w:rsid w:val="002A3373"/>
    <w:rsid w:val="002A7D6F"/>
    <w:rsid w:val="002B35FF"/>
    <w:rsid w:val="002B7C33"/>
    <w:rsid w:val="002C47E1"/>
    <w:rsid w:val="002C6FCB"/>
    <w:rsid w:val="002D0685"/>
    <w:rsid w:val="002D7CE8"/>
    <w:rsid w:val="002E0428"/>
    <w:rsid w:val="002E28EB"/>
    <w:rsid w:val="002F47D0"/>
    <w:rsid w:val="0030184F"/>
    <w:rsid w:val="003053C6"/>
    <w:rsid w:val="00310795"/>
    <w:rsid w:val="00317369"/>
    <w:rsid w:val="003350B8"/>
    <w:rsid w:val="00345607"/>
    <w:rsid w:val="00361BDB"/>
    <w:rsid w:val="00363126"/>
    <w:rsid w:val="00363C32"/>
    <w:rsid w:val="0036593B"/>
    <w:rsid w:val="003707F8"/>
    <w:rsid w:val="00370E7F"/>
    <w:rsid w:val="00371F1D"/>
    <w:rsid w:val="0037273C"/>
    <w:rsid w:val="003734E2"/>
    <w:rsid w:val="003755BA"/>
    <w:rsid w:val="003757E9"/>
    <w:rsid w:val="00390498"/>
    <w:rsid w:val="00391D66"/>
    <w:rsid w:val="00396DFC"/>
    <w:rsid w:val="00396FCE"/>
    <w:rsid w:val="003A3B06"/>
    <w:rsid w:val="003A4024"/>
    <w:rsid w:val="003A60B2"/>
    <w:rsid w:val="003B45CE"/>
    <w:rsid w:val="003B5059"/>
    <w:rsid w:val="003B5072"/>
    <w:rsid w:val="003B61DC"/>
    <w:rsid w:val="003B6E3C"/>
    <w:rsid w:val="003B6FED"/>
    <w:rsid w:val="003C0C24"/>
    <w:rsid w:val="003D0BC7"/>
    <w:rsid w:val="003E1628"/>
    <w:rsid w:val="003E48B0"/>
    <w:rsid w:val="003F0AE6"/>
    <w:rsid w:val="003F289C"/>
    <w:rsid w:val="003F61CA"/>
    <w:rsid w:val="00403415"/>
    <w:rsid w:val="00414BE5"/>
    <w:rsid w:val="00414E9C"/>
    <w:rsid w:val="00425CD2"/>
    <w:rsid w:val="00426616"/>
    <w:rsid w:val="00427413"/>
    <w:rsid w:val="004305D9"/>
    <w:rsid w:val="00433C88"/>
    <w:rsid w:val="0043782C"/>
    <w:rsid w:val="00440FA9"/>
    <w:rsid w:val="0045057F"/>
    <w:rsid w:val="00452FBB"/>
    <w:rsid w:val="0046229B"/>
    <w:rsid w:val="00466339"/>
    <w:rsid w:val="004720DB"/>
    <w:rsid w:val="00474729"/>
    <w:rsid w:val="004803C5"/>
    <w:rsid w:val="00480B08"/>
    <w:rsid w:val="0049514F"/>
    <w:rsid w:val="004A5956"/>
    <w:rsid w:val="004A6E69"/>
    <w:rsid w:val="004E296B"/>
    <w:rsid w:val="004F0686"/>
    <w:rsid w:val="00522673"/>
    <w:rsid w:val="00526513"/>
    <w:rsid w:val="00526E56"/>
    <w:rsid w:val="00527F14"/>
    <w:rsid w:val="0053064E"/>
    <w:rsid w:val="00532C21"/>
    <w:rsid w:val="00536345"/>
    <w:rsid w:val="00553CFC"/>
    <w:rsid w:val="0055556A"/>
    <w:rsid w:val="005652DC"/>
    <w:rsid w:val="005654C0"/>
    <w:rsid w:val="0056744A"/>
    <w:rsid w:val="00570843"/>
    <w:rsid w:val="005768F2"/>
    <w:rsid w:val="00582ECF"/>
    <w:rsid w:val="005861D9"/>
    <w:rsid w:val="005A0DC4"/>
    <w:rsid w:val="005A3A7F"/>
    <w:rsid w:val="005A41B7"/>
    <w:rsid w:val="005B059F"/>
    <w:rsid w:val="005B7333"/>
    <w:rsid w:val="005C0237"/>
    <w:rsid w:val="005C2EA8"/>
    <w:rsid w:val="005D3477"/>
    <w:rsid w:val="005D3740"/>
    <w:rsid w:val="005D7433"/>
    <w:rsid w:val="005E4701"/>
    <w:rsid w:val="005F6081"/>
    <w:rsid w:val="005F62E5"/>
    <w:rsid w:val="005F70A4"/>
    <w:rsid w:val="005F7CF3"/>
    <w:rsid w:val="006130A5"/>
    <w:rsid w:val="00620B9A"/>
    <w:rsid w:val="00631AAE"/>
    <w:rsid w:val="00636717"/>
    <w:rsid w:val="00642C51"/>
    <w:rsid w:val="00645B10"/>
    <w:rsid w:val="0065477A"/>
    <w:rsid w:val="00654ADE"/>
    <w:rsid w:val="006550A4"/>
    <w:rsid w:val="006609AB"/>
    <w:rsid w:val="0066142C"/>
    <w:rsid w:val="006678BC"/>
    <w:rsid w:val="00670370"/>
    <w:rsid w:val="00674274"/>
    <w:rsid w:val="006830B9"/>
    <w:rsid w:val="00691A30"/>
    <w:rsid w:val="00691CB9"/>
    <w:rsid w:val="00694A25"/>
    <w:rsid w:val="00695E9A"/>
    <w:rsid w:val="00696064"/>
    <w:rsid w:val="00696393"/>
    <w:rsid w:val="006A544B"/>
    <w:rsid w:val="006A56BE"/>
    <w:rsid w:val="006B1690"/>
    <w:rsid w:val="006B27BF"/>
    <w:rsid w:val="006B3CEA"/>
    <w:rsid w:val="006D085C"/>
    <w:rsid w:val="006D114D"/>
    <w:rsid w:val="006D3542"/>
    <w:rsid w:val="006F0FB5"/>
    <w:rsid w:val="006F6A48"/>
    <w:rsid w:val="00701B00"/>
    <w:rsid w:val="0070449C"/>
    <w:rsid w:val="00706AD9"/>
    <w:rsid w:val="00707FCD"/>
    <w:rsid w:val="00710E5B"/>
    <w:rsid w:val="00717D54"/>
    <w:rsid w:val="007236B6"/>
    <w:rsid w:val="007246BB"/>
    <w:rsid w:val="00726A84"/>
    <w:rsid w:val="00731395"/>
    <w:rsid w:val="007316DD"/>
    <w:rsid w:val="007327FF"/>
    <w:rsid w:val="00741A8B"/>
    <w:rsid w:val="00750AEF"/>
    <w:rsid w:val="00752132"/>
    <w:rsid w:val="0075474A"/>
    <w:rsid w:val="007565C1"/>
    <w:rsid w:val="00762773"/>
    <w:rsid w:val="00762F8A"/>
    <w:rsid w:val="00780D08"/>
    <w:rsid w:val="00782897"/>
    <w:rsid w:val="00787553"/>
    <w:rsid w:val="007A5895"/>
    <w:rsid w:val="007B369B"/>
    <w:rsid w:val="007C3D0B"/>
    <w:rsid w:val="007D2F5F"/>
    <w:rsid w:val="007E4DE9"/>
    <w:rsid w:val="007E7946"/>
    <w:rsid w:val="007F7703"/>
    <w:rsid w:val="00800740"/>
    <w:rsid w:val="00806AFD"/>
    <w:rsid w:val="00810799"/>
    <w:rsid w:val="0081444F"/>
    <w:rsid w:val="0081450A"/>
    <w:rsid w:val="00815CD7"/>
    <w:rsid w:val="00816E97"/>
    <w:rsid w:val="00821228"/>
    <w:rsid w:val="00823BF3"/>
    <w:rsid w:val="00827247"/>
    <w:rsid w:val="0083302F"/>
    <w:rsid w:val="0084355D"/>
    <w:rsid w:val="00851C00"/>
    <w:rsid w:val="00853837"/>
    <w:rsid w:val="00862BD2"/>
    <w:rsid w:val="00865164"/>
    <w:rsid w:val="00870FDD"/>
    <w:rsid w:val="008721EF"/>
    <w:rsid w:val="008766D2"/>
    <w:rsid w:val="0088157A"/>
    <w:rsid w:val="0089017D"/>
    <w:rsid w:val="00893D13"/>
    <w:rsid w:val="00896C99"/>
    <w:rsid w:val="008A2FDE"/>
    <w:rsid w:val="008A3CEA"/>
    <w:rsid w:val="008B302A"/>
    <w:rsid w:val="008B699E"/>
    <w:rsid w:val="008C109A"/>
    <w:rsid w:val="008C6A1C"/>
    <w:rsid w:val="008E03EE"/>
    <w:rsid w:val="008E2368"/>
    <w:rsid w:val="008E46D4"/>
    <w:rsid w:val="008E5930"/>
    <w:rsid w:val="008F2AA0"/>
    <w:rsid w:val="008F5C16"/>
    <w:rsid w:val="00902017"/>
    <w:rsid w:val="00903DA9"/>
    <w:rsid w:val="00906608"/>
    <w:rsid w:val="009075B5"/>
    <w:rsid w:val="009109B7"/>
    <w:rsid w:val="00915605"/>
    <w:rsid w:val="0091595C"/>
    <w:rsid w:val="00921842"/>
    <w:rsid w:val="009301F9"/>
    <w:rsid w:val="00931FD0"/>
    <w:rsid w:val="0093657A"/>
    <w:rsid w:val="00936FB0"/>
    <w:rsid w:val="00937FC6"/>
    <w:rsid w:val="0094630A"/>
    <w:rsid w:val="00946F0A"/>
    <w:rsid w:val="0095047F"/>
    <w:rsid w:val="009515C8"/>
    <w:rsid w:val="00954DBC"/>
    <w:rsid w:val="00960D10"/>
    <w:rsid w:val="00973E96"/>
    <w:rsid w:val="0098312B"/>
    <w:rsid w:val="0099063E"/>
    <w:rsid w:val="009A4AC0"/>
    <w:rsid w:val="009A71FC"/>
    <w:rsid w:val="009B543D"/>
    <w:rsid w:val="009C37F9"/>
    <w:rsid w:val="009C5906"/>
    <w:rsid w:val="009C6314"/>
    <w:rsid w:val="009D0E65"/>
    <w:rsid w:val="009D1F67"/>
    <w:rsid w:val="009D2235"/>
    <w:rsid w:val="009E109A"/>
    <w:rsid w:val="009E1146"/>
    <w:rsid w:val="009E7EDD"/>
    <w:rsid w:val="009F6978"/>
    <w:rsid w:val="00A02DBB"/>
    <w:rsid w:val="00A13DEA"/>
    <w:rsid w:val="00A17230"/>
    <w:rsid w:val="00A33160"/>
    <w:rsid w:val="00A40905"/>
    <w:rsid w:val="00A575FE"/>
    <w:rsid w:val="00A73960"/>
    <w:rsid w:val="00A779E8"/>
    <w:rsid w:val="00A81FEA"/>
    <w:rsid w:val="00A82F95"/>
    <w:rsid w:val="00A84A1E"/>
    <w:rsid w:val="00A87772"/>
    <w:rsid w:val="00A913F2"/>
    <w:rsid w:val="00A95E38"/>
    <w:rsid w:val="00AA111E"/>
    <w:rsid w:val="00AA5710"/>
    <w:rsid w:val="00AA57A9"/>
    <w:rsid w:val="00AB1DCD"/>
    <w:rsid w:val="00AC168B"/>
    <w:rsid w:val="00AC747E"/>
    <w:rsid w:val="00AD0F22"/>
    <w:rsid w:val="00AE4531"/>
    <w:rsid w:val="00AF0A00"/>
    <w:rsid w:val="00AF61E2"/>
    <w:rsid w:val="00AF6BE5"/>
    <w:rsid w:val="00B112DA"/>
    <w:rsid w:val="00B12F95"/>
    <w:rsid w:val="00B16DA0"/>
    <w:rsid w:val="00B2170D"/>
    <w:rsid w:val="00B221F1"/>
    <w:rsid w:val="00B22961"/>
    <w:rsid w:val="00B22FBF"/>
    <w:rsid w:val="00B247D0"/>
    <w:rsid w:val="00B24B4E"/>
    <w:rsid w:val="00B3296A"/>
    <w:rsid w:val="00B37050"/>
    <w:rsid w:val="00B40DF9"/>
    <w:rsid w:val="00B411EA"/>
    <w:rsid w:val="00B46E6C"/>
    <w:rsid w:val="00B52FB5"/>
    <w:rsid w:val="00B60692"/>
    <w:rsid w:val="00B6300C"/>
    <w:rsid w:val="00B743C0"/>
    <w:rsid w:val="00B74BFB"/>
    <w:rsid w:val="00B77ADC"/>
    <w:rsid w:val="00B83DDB"/>
    <w:rsid w:val="00B97B3F"/>
    <w:rsid w:val="00BB21E3"/>
    <w:rsid w:val="00BC3591"/>
    <w:rsid w:val="00BC6315"/>
    <w:rsid w:val="00BC769F"/>
    <w:rsid w:val="00BD06F0"/>
    <w:rsid w:val="00BD101B"/>
    <w:rsid w:val="00BD1F53"/>
    <w:rsid w:val="00BD4FD6"/>
    <w:rsid w:val="00BE1765"/>
    <w:rsid w:val="00BE6EED"/>
    <w:rsid w:val="00BF0896"/>
    <w:rsid w:val="00BF0A06"/>
    <w:rsid w:val="00BF3E00"/>
    <w:rsid w:val="00BF7437"/>
    <w:rsid w:val="00C06051"/>
    <w:rsid w:val="00C113E9"/>
    <w:rsid w:val="00C118A2"/>
    <w:rsid w:val="00C155EE"/>
    <w:rsid w:val="00C179FA"/>
    <w:rsid w:val="00C3541F"/>
    <w:rsid w:val="00C37F7D"/>
    <w:rsid w:val="00C42304"/>
    <w:rsid w:val="00C431FF"/>
    <w:rsid w:val="00C43C3F"/>
    <w:rsid w:val="00C53077"/>
    <w:rsid w:val="00C61EA7"/>
    <w:rsid w:val="00C62881"/>
    <w:rsid w:val="00C66533"/>
    <w:rsid w:val="00C6798E"/>
    <w:rsid w:val="00C85C08"/>
    <w:rsid w:val="00C93887"/>
    <w:rsid w:val="00C969EE"/>
    <w:rsid w:val="00CA180C"/>
    <w:rsid w:val="00CA2C4A"/>
    <w:rsid w:val="00CA41B5"/>
    <w:rsid w:val="00CA71AB"/>
    <w:rsid w:val="00CB07CA"/>
    <w:rsid w:val="00CC6EBE"/>
    <w:rsid w:val="00CD0EA3"/>
    <w:rsid w:val="00CD49FD"/>
    <w:rsid w:val="00CD5853"/>
    <w:rsid w:val="00CE3A80"/>
    <w:rsid w:val="00D109C0"/>
    <w:rsid w:val="00D27925"/>
    <w:rsid w:val="00D27F93"/>
    <w:rsid w:val="00D32774"/>
    <w:rsid w:val="00D372EF"/>
    <w:rsid w:val="00D40684"/>
    <w:rsid w:val="00D41769"/>
    <w:rsid w:val="00D45F7B"/>
    <w:rsid w:val="00D47513"/>
    <w:rsid w:val="00D51F6F"/>
    <w:rsid w:val="00D57B27"/>
    <w:rsid w:val="00D65B36"/>
    <w:rsid w:val="00D674A8"/>
    <w:rsid w:val="00D90368"/>
    <w:rsid w:val="00D927C4"/>
    <w:rsid w:val="00D96D5C"/>
    <w:rsid w:val="00DA6270"/>
    <w:rsid w:val="00DB139B"/>
    <w:rsid w:val="00DB2871"/>
    <w:rsid w:val="00DB3655"/>
    <w:rsid w:val="00DC110D"/>
    <w:rsid w:val="00DC1972"/>
    <w:rsid w:val="00DC2FAA"/>
    <w:rsid w:val="00DC441B"/>
    <w:rsid w:val="00DD68CF"/>
    <w:rsid w:val="00DE712B"/>
    <w:rsid w:val="00DF4956"/>
    <w:rsid w:val="00DF51FE"/>
    <w:rsid w:val="00DF6C54"/>
    <w:rsid w:val="00E013FA"/>
    <w:rsid w:val="00E02B69"/>
    <w:rsid w:val="00E043EE"/>
    <w:rsid w:val="00E117D4"/>
    <w:rsid w:val="00E2672C"/>
    <w:rsid w:val="00E32F1E"/>
    <w:rsid w:val="00E40F74"/>
    <w:rsid w:val="00E550B6"/>
    <w:rsid w:val="00E6317A"/>
    <w:rsid w:val="00E71F4D"/>
    <w:rsid w:val="00E731AB"/>
    <w:rsid w:val="00E74C8B"/>
    <w:rsid w:val="00E77535"/>
    <w:rsid w:val="00E80294"/>
    <w:rsid w:val="00E825FA"/>
    <w:rsid w:val="00E934C9"/>
    <w:rsid w:val="00EA088A"/>
    <w:rsid w:val="00EA0AD0"/>
    <w:rsid w:val="00EA2DFE"/>
    <w:rsid w:val="00EB10C4"/>
    <w:rsid w:val="00EB3604"/>
    <w:rsid w:val="00EC72F1"/>
    <w:rsid w:val="00EC796D"/>
    <w:rsid w:val="00ED1C9B"/>
    <w:rsid w:val="00ED50B4"/>
    <w:rsid w:val="00ED6A71"/>
    <w:rsid w:val="00ED736F"/>
    <w:rsid w:val="00EE44EA"/>
    <w:rsid w:val="00EF7866"/>
    <w:rsid w:val="00F0243E"/>
    <w:rsid w:val="00F03612"/>
    <w:rsid w:val="00F06B7A"/>
    <w:rsid w:val="00F12188"/>
    <w:rsid w:val="00F12564"/>
    <w:rsid w:val="00F33924"/>
    <w:rsid w:val="00F36942"/>
    <w:rsid w:val="00F4009E"/>
    <w:rsid w:val="00F40D6F"/>
    <w:rsid w:val="00F44A5C"/>
    <w:rsid w:val="00F45B17"/>
    <w:rsid w:val="00F45B2B"/>
    <w:rsid w:val="00F5352B"/>
    <w:rsid w:val="00F53F85"/>
    <w:rsid w:val="00F5528E"/>
    <w:rsid w:val="00F648A7"/>
    <w:rsid w:val="00F64C03"/>
    <w:rsid w:val="00F731D0"/>
    <w:rsid w:val="00F93E0F"/>
    <w:rsid w:val="00F94992"/>
    <w:rsid w:val="00F95EA4"/>
    <w:rsid w:val="00F977B2"/>
    <w:rsid w:val="00F9797C"/>
    <w:rsid w:val="00FA417E"/>
    <w:rsid w:val="00FB1309"/>
    <w:rsid w:val="00FB3F34"/>
    <w:rsid w:val="00FD1422"/>
    <w:rsid w:val="00FD3C84"/>
    <w:rsid w:val="00FD4885"/>
    <w:rsid w:val="00FF5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5A0D9"/>
  <w15:docId w15:val="{E694DAD7-F590-4290-A07A-18A0CEA6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1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F34"/>
    <w:pPr>
      <w:ind w:left="720"/>
      <w:contextualSpacing/>
    </w:pPr>
  </w:style>
  <w:style w:type="paragraph" w:styleId="NormalWeb">
    <w:name w:val="Normal (Web)"/>
    <w:basedOn w:val="Normal"/>
    <w:uiPriority w:val="99"/>
    <w:unhideWhenUsed/>
    <w:rsid w:val="00DE712B"/>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DE712B"/>
    <w:rPr>
      <w:color w:val="0000FF"/>
      <w:u w:val="single"/>
    </w:rPr>
  </w:style>
  <w:style w:type="paragraph" w:styleId="BodyTextIndent">
    <w:name w:val="Body Text Indent"/>
    <w:basedOn w:val="Normal"/>
    <w:link w:val="BodyTextIndentChar"/>
    <w:uiPriority w:val="99"/>
    <w:rsid w:val="00582ECF"/>
    <w:pPr>
      <w:suppressAutoHyphens/>
      <w:spacing w:after="120" w:line="240" w:lineRule="auto"/>
      <w:ind w:left="360"/>
    </w:pPr>
    <w:rPr>
      <w:rFonts w:eastAsia="Calibri" w:cs="Times New Roman"/>
      <w:kern w:val="1"/>
      <w:sz w:val="24"/>
      <w:szCs w:val="24"/>
      <w:lang w:eastAsia="hi-IN" w:bidi="hi-IN"/>
      <w14:ligatures w14:val="none"/>
    </w:rPr>
  </w:style>
  <w:style w:type="character" w:customStyle="1" w:styleId="BodyTextIndentChar">
    <w:name w:val="Body Text Indent Char"/>
    <w:basedOn w:val="DefaultParagraphFont"/>
    <w:link w:val="BodyTextIndent"/>
    <w:uiPriority w:val="99"/>
    <w:rsid w:val="00582ECF"/>
    <w:rPr>
      <w:rFonts w:eastAsia="Calibri" w:cs="Times New Roman"/>
      <w:kern w:val="1"/>
      <w:sz w:val="24"/>
      <w:szCs w:val="24"/>
      <w:lang w:eastAsia="hi-IN" w:bidi="hi-IN"/>
      <w14:ligatures w14:val="none"/>
    </w:rPr>
  </w:style>
  <w:style w:type="character" w:customStyle="1" w:styleId="normalchar">
    <w:name w:val="normal__char"/>
    <w:rsid w:val="00582ECF"/>
  </w:style>
  <w:style w:type="character" w:styleId="Strong">
    <w:name w:val="Strong"/>
    <w:basedOn w:val="DefaultParagraphFont"/>
    <w:uiPriority w:val="22"/>
    <w:qFormat/>
    <w:rsid w:val="00CA180C"/>
    <w:rPr>
      <w:b/>
      <w:bCs/>
    </w:rPr>
  </w:style>
  <w:style w:type="paragraph" w:styleId="Header">
    <w:name w:val="header"/>
    <w:basedOn w:val="Normal"/>
    <w:link w:val="HeaderChar"/>
    <w:uiPriority w:val="99"/>
    <w:unhideWhenUsed/>
    <w:rsid w:val="002243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3AC"/>
  </w:style>
  <w:style w:type="paragraph" w:styleId="Footer">
    <w:name w:val="footer"/>
    <w:basedOn w:val="Normal"/>
    <w:link w:val="FooterChar"/>
    <w:uiPriority w:val="99"/>
    <w:unhideWhenUsed/>
    <w:rsid w:val="00224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3AC"/>
  </w:style>
  <w:style w:type="paragraph" w:styleId="BalloonText">
    <w:name w:val="Balloon Text"/>
    <w:basedOn w:val="Normal"/>
    <w:link w:val="BalloonTextChar"/>
    <w:uiPriority w:val="99"/>
    <w:semiHidden/>
    <w:unhideWhenUsed/>
    <w:rsid w:val="003173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3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09081">
      <w:bodyDiv w:val="1"/>
      <w:marLeft w:val="0"/>
      <w:marRight w:val="0"/>
      <w:marTop w:val="0"/>
      <w:marBottom w:val="0"/>
      <w:divBdr>
        <w:top w:val="none" w:sz="0" w:space="0" w:color="auto"/>
        <w:left w:val="none" w:sz="0" w:space="0" w:color="auto"/>
        <w:bottom w:val="none" w:sz="0" w:space="0" w:color="auto"/>
        <w:right w:val="none" w:sz="0" w:space="0" w:color="auto"/>
      </w:divBdr>
    </w:div>
    <w:div w:id="514921787">
      <w:bodyDiv w:val="1"/>
      <w:marLeft w:val="0"/>
      <w:marRight w:val="0"/>
      <w:marTop w:val="0"/>
      <w:marBottom w:val="0"/>
      <w:divBdr>
        <w:top w:val="none" w:sz="0" w:space="0" w:color="auto"/>
        <w:left w:val="none" w:sz="0" w:space="0" w:color="auto"/>
        <w:bottom w:val="none" w:sz="0" w:space="0" w:color="auto"/>
        <w:right w:val="none" w:sz="0" w:space="0" w:color="auto"/>
      </w:divBdr>
    </w:div>
    <w:div w:id="779179176">
      <w:bodyDiv w:val="1"/>
      <w:marLeft w:val="0"/>
      <w:marRight w:val="0"/>
      <w:marTop w:val="0"/>
      <w:marBottom w:val="0"/>
      <w:divBdr>
        <w:top w:val="none" w:sz="0" w:space="0" w:color="auto"/>
        <w:left w:val="none" w:sz="0" w:space="0" w:color="auto"/>
        <w:bottom w:val="none" w:sz="0" w:space="0" w:color="auto"/>
        <w:right w:val="none" w:sz="0" w:space="0" w:color="auto"/>
      </w:divBdr>
    </w:div>
    <w:div w:id="853349803">
      <w:bodyDiv w:val="1"/>
      <w:marLeft w:val="0"/>
      <w:marRight w:val="0"/>
      <w:marTop w:val="0"/>
      <w:marBottom w:val="0"/>
      <w:divBdr>
        <w:top w:val="none" w:sz="0" w:space="0" w:color="auto"/>
        <w:left w:val="none" w:sz="0" w:space="0" w:color="auto"/>
        <w:bottom w:val="none" w:sz="0" w:space="0" w:color="auto"/>
        <w:right w:val="none" w:sz="0" w:space="0" w:color="auto"/>
      </w:divBdr>
    </w:div>
    <w:div w:id="995111967">
      <w:bodyDiv w:val="1"/>
      <w:marLeft w:val="0"/>
      <w:marRight w:val="0"/>
      <w:marTop w:val="0"/>
      <w:marBottom w:val="0"/>
      <w:divBdr>
        <w:top w:val="none" w:sz="0" w:space="0" w:color="auto"/>
        <w:left w:val="none" w:sz="0" w:space="0" w:color="auto"/>
        <w:bottom w:val="none" w:sz="0" w:space="0" w:color="auto"/>
        <w:right w:val="none" w:sz="0" w:space="0" w:color="auto"/>
      </w:divBdr>
    </w:div>
    <w:div w:id="160422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455A3E-3878-4801-B8CC-8ED2AD37B766}">
  <ds:schemaRefs>
    <ds:schemaRef ds:uri="http://schemas.openxmlformats.org/officeDocument/2006/bibliography"/>
  </ds:schemaRefs>
</ds:datastoreItem>
</file>

<file path=customXml/itemProps2.xml><?xml version="1.0" encoding="utf-8"?>
<ds:datastoreItem xmlns:ds="http://schemas.openxmlformats.org/officeDocument/2006/customXml" ds:itemID="{94E212B9-F8F3-4232-91EF-76EA0505FAB7}"/>
</file>

<file path=customXml/itemProps3.xml><?xml version="1.0" encoding="utf-8"?>
<ds:datastoreItem xmlns:ds="http://schemas.openxmlformats.org/officeDocument/2006/customXml" ds:itemID="{A6F22AA9-242A-4FF1-BD01-7D2A26E4EE2A}"/>
</file>

<file path=customXml/itemProps4.xml><?xml version="1.0" encoding="utf-8"?>
<ds:datastoreItem xmlns:ds="http://schemas.openxmlformats.org/officeDocument/2006/customXml" ds:itemID="{293738A9-C5BD-40A5-9B7D-B9A8356298F6}"/>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2025-04-03T03:01:00Z</cp:lastPrinted>
  <dcterms:created xsi:type="dcterms:W3CDTF">2025-05-09T09:20:00Z</dcterms:created>
  <dcterms:modified xsi:type="dcterms:W3CDTF">2025-05-09T09:20:00Z</dcterms:modified>
</cp:coreProperties>
</file>