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EC9AC" w14:textId="504AD1D0" w:rsidR="00B167ED" w:rsidRDefault="0030588F" w:rsidP="000F3DF2">
      <w:pPr>
        <w:jc w:val="center"/>
        <w:rPr>
          <w:b/>
        </w:rPr>
      </w:pPr>
      <w:proofErr w:type="spellStart"/>
      <w:r>
        <w:rPr>
          <w:b/>
        </w:rPr>
        <w:t>Phụ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lục</w:t>
      </w:r>
      <w:proofErr w:type="spellEnd"/>
      <w:r w:rsidR="00207652">
        <w:rPr>
          <w:b/>
        </w:rPr>
        <w:t xml:space="preserve"> IV</w:t>
      </w:r>
    </w:p>
    <w:p w14:paraId="799A53D6" w14:textId="77777777" w:rsidR="00771029" w:rsidRDefault="00D773E8" w:rsidP="00D773E8">
      <w:pPr>
        <w:jc w:val="center"/>
        <w:rPr>
          <w:b/>
          <w:bCs/>
        </w:rPr>
      </w:pPr>
      <w:r w:rsidRPr="00E67A28">
        <w:rPr>
          <w:b/>
          <w:bCs/>
        </w:rPr>
        <w:t xml:space="preserve">TIÊU CHÍ, TIÊU CHUẨN </w:t>
      </w:r>
      <w:r w:rsidR="00EF29A6" w:rsidRPr="00E67A28">
        <w:rPr>
          <w:b/>
          <w:bCs/>
        </w:rPr>
        <w:t xml:space="preserve">CHẤT LƯỢNG </w:t>
      </w:r>
      <w:r w:rsidRPr="00E67A28">
        <w:rPr>
          <w:b/>
          <w:bCs/>
        </w:rPr>
        <w:t>DỊCH VỤ</w:t>
      </w:r>
    </w:p>
    <w:p w14:paraId="66CC1C39" w14:textId="308F2025" w:rsidR="00D773E8" w:rsidRPr="00E67A28" w:rsidRDefault="00EF29A6" w:rsidP="00D773E8">
      <w:pPr>
        <w:jc w:val="center"/>
        <w:rPr>
          <w:b/>
          <w:bCs/>
        </w:rPr>
      </w:pPr>
      <w:r w:rsidRPr="00E67A28">
        <w:rPr>
          <w:b/>
          <w:bCs/>
        </w:rPr>
        <w:t>QUẢN LÝ</w:t>
      </w:r>
      <w:r w:rsidR="00E67A28" w:rsidRPr="00E67A28">
        <w:rPr>
          <w:b/>
          <w:bCs/>
        </w:rPr>
        <w:t xml:space="preserve"> KHO TÀI SẢN</w:t>
      </w:r>
      <w:r w:rsidR="00067E62" w:rsidRPr="00E67A28">
        <w:rPr>
          <w:b/>
          <w:bCs/>
        </w:rPr>
        <w:t xml:space="preserve"> </w:t>
      </w:r>
      <w:r w:rsidR="00406128" w:rsidRPr="00E67A28">
        <w:rPr>
          <w:b/>
          <w:bCs/>
        </w:rPr>
        <w:t>CỦA TỈNH</w:t>
      </w:r>
    </w:p>
    <w:p w14:paraId="7750D826" w14:textId="77777777" w:rsidR="007805A7" w:rsidRPr="007805A7" w:rsidRDefault="007805A7" w:rsidP="007805A7">
      <w:pPr>
        <w:jc w:val="center"/>
        <w:rPr>
          <w:bCs/>
          <w:i/>
          <w:iCs/>
          <w:noProof/>
        </w:rPr>
      </w:pPr>
      <w:r w:rsidRPr="007805A7">
        <w:rPr>
          <w:bCs/>
          <w:i/>
          <w:iCs/>
          <w:noProof/>
        </w:rPr>
        <w:t>(Kèm theo Quyết định số 49/2025/QĐ-UBND ngày 20 tháng 5 năm 2025</w:t>
      </w:r>
    </w:p>
    <w:p w14:paraId="73812B34" w14:textId="77777777" w:rsidR="007805A7" w:rsidRPr="007805A7" w:rsidRDefault="007805A7" w:rsidP="007805A7">
      <w:pPr>
        <w:jc w:val="center"/>
        <w:rPr>
          <w:bCs/>
          <w:i/>
          <w:iCs/>
          <w:noProof/>
        </w:rPr>
      </w:pPr>
      <w:r w:rsidRPr="007805A7">
        <w:rPr>
          <w:bCs/>
          <w:i/>
          <w:iCs/>
          <w:noProof/>
        </w:rPr>
        <w:t>của Ủy ban nhân dân tỉnh Hậu Giang)</w:t>
      </w:r>
    </w:p>
    <w:p w14:paraId="62758461" w14:textId="152DE733" w:rsidR="0056376B" w:rsidRDefault="0012136E" w:rsidP="00C20F4A">
      <w:pPr>
        <w:spacing w:before="120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D0B5656" wp14:editId="7B4035D8">
                <wp:simplePos x="0" y="0"/>
                <wp:positionH relativeFrom="margin">
                  <wp:align>center</wp:align>
                </wp:positionH>
                <wp:positionV relativeFrom="paragraph">
                  <wp:posOffset>29845</wp:posOffset>
                </wp:positionV>
                <wp:extent cx="156210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62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3C5A48" id="Straight Connector 1" o:spid="_x0000_s1026" style="position:absolute;z-index:2516567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.35pt" to="123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" strokecolor="black [3040]">
                <w10:wrap anchorx="margin"/>
              </v:line>
            </w:pict>
          </mc:Fallback>
        </mc:AlternateContent>
      </w:r>
    </w:p>
    <w:tbl>
      <w:tblPr>
        <w:tblW w:w="4995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2"/>
        <w:gridCol w:w="3083"/>
        <w:gridCol w:w="1130"/>
        <w:gridCol w:w="1130"/>
        <w:gridCol w:w="2968"/>
      </w:tblGrid>
      <w:tr w:rsidR="00A00EB9" w:rsidRPr="00A00EB9" w14:paraId="66E890EC" w14:textId="77777777" w:rsidTr="00CE29DC">
        <w:trPr>
          <w:tblCellSpacing w:w="0" w:type="dxa"/>
        </w:trPr>
        <w:tc>
          <w:tcPr>
            <w:tcW w:w="410" w:type="pct"/>
            <w:vMerge w:val="restart"/>
            <w:shd w:val="clear" w:color="auto" w:fill="FFFFFF"/>
            <w:vAlign w:val="center"/>
            <w:hideMark/>
          </w:tcPr>
          <w:p w14:paraId="7C41FCA0" w14:textId="77777777" w:rsidR="00A00EB9" w:rsidRPr="00A00EB9" w:rsidRDefault="00A00EB9" w:rsidP="00A00EB9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r w:rsidRPr="00A00EB9">
              <w:rPr>
                <w:b/>
                <w:bCs/>
                <w:color w:val="000000"/>
                <w:sz w:val="24"/>
                <w:szCs w:val="24"/>
                <w:lang w:val="vi-VN"/>
              </w:rPr>
              <w:t>STT</w:t>
            </w:r>
          </w:p>
        </w:tc>
        <w:tc>
          <w:tcPr>
            <w:tcW w:w="1703" w:type="pct"/>
            <w:vMerge w:val="restart"/>
            <w:shd w:val="clear" w:color="auto" w:fill="FFFFFF"/>
            <w:vAlign w:val="center"/>
            <w:hideMark/>
          </w:tcPr>
          <w:p w14:paraId="0A858F66" w14:textId="6CC76FE2" w:rsidR="00A00EB9" w:rsidRPr="00A00EB9" w:rsidRDefault="002A5CDE" w:rsidP="00A00EB9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Nội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dung </w:t>
            </w:r>
            <w:proofErr w:type="spellStart"/>
            <w:r w:rsidR="00087F1B">
              <w:rPr>
                <w:b/>
                <w:bCs/>
                <w:color w:val="000000"/>
                <w:sz w:val="24"/>
                <w:szCs w:val="24"/>
              </w:rPr>
              <w:t>thực</w:t>
            </w:r>
            <w:proofErr w:type="spellEnd"/>
            <w:r w:rsidR="00087F1B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087F1B">
              <w:rPr>
                <w:b/>
                <w:bCs/>
                <w:color w:val="000000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1248" w:type="pct"/>
            <w:gridSpan w:val="2"/>
            <w:shd w:val="clear" w:color="auto" w:fill="FFFFFF"/>
            <w:vAlign w:val="center"/>
            <w:hideMark/>
          </w:tcPr>
          <w:p w14:paraId="40DAE68A" w14:textId="77777777" w:rsidR="00A00EB9" w:rsidRPr="00A00EB9" w:rsidRDefault="00A00EB9" w:rsidP="00A00EB9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r w:rsidRPr="00A00EB9">
              <w:rPr>
                <w:b/>
                <w:bCs/>
                <w:color w:val="000000"/>
                <w:sz w:val="24"/>
                <w:szCs w:val="24"/>
                <w:lang w:val="vi-VN"/>
              </w:rPr>
              <w:t>Ti</w:t>
            </w:r>
            <w:r w:rsidRPr="00A00EB9">
              <w:rPr>
                <w:b/>
                <w:bCs/>
                <w:color w:val="000000"/>
                <w:sz w:val="24"/>
                <w:szCs w:val="24"/>
              </w:rPr>
              <w:t>ê</w:t>
            </w:r>
            <w:r w:rsidRPr="00A00EB9">
              <w:rPr>
                <w:b/>
                <w:bCs/>
                <w:color w:val="000000"/>
                <w:sz w:val="24"/>
                <w:szCs w:val="24"/>
                <w:lang w:val="vi-VN"/>
              </w:rPr>
              <w:t>u chuẩn Đánh giá</w:t>
            </w:r>
          </w:p>
          <w:p w14:paraId="28CB1599" w14:textId="77777777" w:rsidR="00A00EB9" w:rsidRPr="00A00EB9" w:rsidRDefault="00A00EB9" w:rsidP="00A00EB9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r w:rsidRPr="00A00EB9">
              <w:rPr>
                <w:color w:val="000000"/>
                <w:sz w:val="24"/>
                <w:szCs w:val="24"/>
                <w:lang w:val="vi-VN"/>
              </w:rPr>
              <w:t>(Đánh dấu X)</w:t>
            </w:r>
          </w:p>
        </w:tc>
        <w:tc>
          <w:tcPr>
            <w:tcW w:w="1638" w:type="pct"/>
            <w:shd w:val="clear" w:color="auto" w:fill="FFFFFF"/>
            <w:vAlign w:val="center"/>
            <w:hideMark/>
          </w:tcPr>
          <w:p w14:paraId="120863C7" w14:textId="5AD9C096" w:rsidR="00A00EB9" w:rsidRPr="00A00EB9" w:rsidRDefault="00A00EB9" w:rsidP="00A00EB9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r w:rsidRPr="00A00EB9">
              <w:rPr>
                <w:b/>
                <w:bCs/>
                <w:color w:val="000000"/>
                <w:sz w:val="24"/>
                <w:szCs w:val="24"/>
                <w:lang w:val="vi-VN"/>
              </w:rPr>
              <w:t>T</w:t>
            </w:r>
            <w:proofErr w:type="spellStart"/>
            <w:r w:rsidR="002A5CDE">
              <w:rPr>
                <w:b/>
                <w:bCs/>
                <w:color w:val="000000"/>
                <w:sz w:val="24"/>
                <w:szCs w:val="24"/>
              </w:rPr>
              <w:t>iêu</w:t>
            </w:r>
            <w:proofErr w:type="spellEnd"/>
            <w:r w:rsidR="002A5CDE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2A5CDE">
              <w:rPr>
                <w:b/>
                <w:bCs/>
                <w:color w:val="000000"/>
                <w:sz w:val="24"/>
                <w:szCs w:val="24"/>
              </w:rPr>
              <w:t>chí</w:t>
            </w:r>
            <w:proofErr w:type="spellEnd"/>
            <w:r w:rsidR="002A5CDE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2A5CDE">
              <w:rPr>
                <w:b/>
                <w:bCs/>
                <w:color w:val="000000"/>
                <w:sz w:val="24"/>
                <w:szCs w:val="24"/>
              </w:rPr>
              <w:t>đánh</w:t>
            </w:r>
            <w:proofErr w:type="spellEnd"/>
            <w:r w:rsidR="002A5CDE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2A5CDE">
              <w:rPr>
                <w:b/>
                <w:bCs/>
                <w:color w:val="000000"/>
                <w:sz w:val="24"/>
                <w:szCs w:val="24"/>
              </w:rPr>
              <w:t>giá</w:t>
            </w:r>
            <w:proofErr w:type="spellEnd"/>
          </w:p>
        </w:tc>
      </w:tr>
      <w:tr w:rsidR="00A00EB9" w:rsidRPr="00A00EB9" w14:paraId="7F7F2D76" w14:textId="77777777" w:rsidTr="00CE29DC">
        <w:trPr>
          <w:tblCellSpacing w:w="0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030CA074" w14:textId="77777777" w:rsidR="00A00EB9" w:rsidRPr="00A00EB9" w:rsidRDefault="00A00EB9" w:rsidP="00A00EB9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703" w:type="pct"/>
            <w:vMerge/>
            <w:shd w:val="clear" w:color="auto" w:fill="FFFFFF"/>
            <w:vAlign w:val="center"/>
            <w:hideMark/>
          </w:tcPr>
          <w:p w14:paraId="16743924" w14:textId="77777777" w:rsidR="00A00EB9" w:rsidRPr="00A00EB9" w:rsidRDefault="00A00EB9" w:rsidP="00A00EB9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624" w:type="pct"/>
            <w:shd w:val="clear" w:color="auto" w:fill="FFFFFF"/>
            <w:vAlign w:val="center"/>
            <w:hideMark/>
          </w:tcPr>
          <w:p w14:paraId="03C0DA00" w14:textId="77777777" w:rsidR="00A00EB9" w:rsidRPr="00A00EB9" w:rsidRDefault="00A00EB9" w:rsidP="00A00EB9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r w:rsidRPr="00A00EB9">
              <w:rPr>
                <w:b/>
                <w:bCs/>
                <w:color w:val="000000"/>
                <w:sz w:val="24"/>
                <w:szCs w:val="24"/>
                <w:lang w:val="vi-VN"/>
              </w:rPr>
              <w:t>Đ</w:t>
            </w:r>
            <w:r w:rsidRPr="00A00EB9">
              <w:rPr>
                <w:b/>
                <w:bCs/>
                <w:color w:val="000000"/>
                <w:sz w:val="24"/>
                <w:szCs w:val="24"/>
              </w:rPr>
              <w:t>ạ</w:t>
            </w:r>
            <w:r w:rsidRPr="00A00EB9">
              <w:rPr>
                <w:b/>
                <w:bCs/>
                <w:color w:val="000000"/>
                <w:sz w:val="24"/>
                <w:szCs w:val="24"/>
                <w:lang w:val="vi-VN"/>
              </w:rPr>
              <w:t>t</w:t>
            </w:r>
          </w:p>
        </w:tc>
        <w:tc>
          <w:tcPr>
            <w:tcW w:w="624" w:type="pct"/>
            <w:shd w:val="clear" w:color="auto" w:fill="FFFFFF"/>
            <w:vAlign w:val="center"/>
            <w:hideMark/>
          </w:tcPr>
          <w:p w14:paraId="1877D3CC" w14:textId="77777777" w:rsidR="00A00EB9" w:rsidRPr="00A00EB9" w:rsidRDefault="00A00EB9" w:rsidP="00A00EB9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r w:rsidRPr="00A00EB9">
              <w:rPr>
                <w:b/>
                <w:bCs/>
                <w:color w:val="000000"/>
                <w:sz w:val="24"/>
                <w:szCs w:val="24"/>
                <w:lang w:val="vi-VN"/>
              </w:rPr>
              <w:t>Không đ</w:t>
            </w:r>
            <w:r w:rsidRPr="00A00EB9">
              <w:rPr>
                <w:b/>
                <w:bCs/>
                <w:color w:val="000000"/>
                <w:sz w:val="24"/>
                <w:szCs w:val="24"/>
              </w:rPr>
              <w:t>ạ</w:t>
            </w:r>
            <w:r w:rsidRPr="00A00EB9">
              <w:rPr>
                <w:b/>
                <w:bCs/>
                <w:color w:val="000000"/>
                <w:sz w:val="24"/>
                <w:szCs w:val="24"/>
                <w:lang w:val="vi-VN"/>
              </w:rPr>
              <w:t>t</w:t>
            </w:r>
          </w:p>
        </w:tc>
        <w:tc>
          <w:tcPr>
            <w:tcW w:w="1638" w:type="pct"/>
            <w:shd w:val="clear" w:color="auto" w:fill="FFFFFF"/>
            <w:vAlign w:val="center"/>
            <w:hideMark/>
          </w:tcPr>
          <w:p w14:paraId="4804E983" w14:textId="77777777" w:rsidR="00A00EB9" w:rsidRPr="00A00EB9" w:rsidRDefault="00A00EB9" w:rsidP="00A00EB9">
            <w:pPr>
              <w:rPr>
                <w:color w:val="000000"/>
                <w:sz w:val="24"/>
                <w:szCs w:val="24"/>
              </w:rPr>
            </w:pPr>
          </w:p>
        </w:tc>
      </w:tr>
      <w:tr w:rsidR="00A00EB9" w:rsidRPr="00A00EB9" w14:paraId="12D72DDE" w14:textId="77777777" w:rsidTr="00CE29DC">
        <w:trPr>
          <w:trHeight w:val="735"/>
          <w:tblCellSpacing w:w="0" w:type="dxa"/>
        </w:trPr>
        <w:tc>
          <w:tcPr>
            <w:tcW w:w="410" w:type="pct"/>
            <w:shd w:val="clear" w:color="auto" w:fill="FFFFFF"/>
            <w:vAlign w:val="center"/>
            <w:hideMark/>
          </w:tcPr>
          <w:p w14:paraId="4D001721" w14:textId="77777777" w:rsidR="00A00EB9" w:rsidRPr="00A00EB9" w:rsidRDefault="00A00EB9" w:rsidP="00A00EB9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r w:rsidRPr="00A00EB9">
              <w:rPr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1703" w:type="pct"/>
            <w:shd w:val="clear" w:color="auto" w:fill="FFFFFF"/>
            <w:vAlign w:val="center"/>
            <w:hideMark/>
          </w:tcPr>
          <w:p w14:paraId="17843238" w14:textId="737D7AF4" w:rsidR="00A00EB9" w:rsidRPr="00A00EB9" w:rsidRDefault="00087F1B" w:rsidP="00087F1B">
            <w:pPr>
              <w:spacing w:before="120" w:after="120" w:line="234" w:lineRule="atLeast"/>
              <w:ind w:right="27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E36D3F">
              <w:rPr>
                <w:color w:val="000000"/>
                <w:sz w:val="24"/>
                <w:szCs w:val="24"/>
              </w:rPr>
              <w:t>Hồ</w:t>
            </w:r>
            <w:proofErr w:type="spellEnd"/>
            <w:r w:rsidR="00E36D3F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E36D3F">
              <w:rPr>
                <w:color w:val="000000"/>
                <w:sz w:val="24"/>
                <w:szCs w:val="24"/>
              </w:rPr>
              <w:t>sơ</w:t>
            </w:r>
            <w:proofErr w:type="spellEnd"/>
            <w:r w:rsidR="00E36D3F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E36D3F">
              <w:rPr>
                <w:color w:val="000000"/>
                <w:sz w:val="24"/>
                <w:szCs w:val="24"/>
              </w:rPr>
              <w:t>quản</w:t>
            </w:r>
            <w:proofErr w:type="spellEnd"/>
            <w:r w:rsidR="00E36D3F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E36D3F">
              <w:rPr>
                <w:color w:val="000000"/>
                <w:sz w:val="24"/>
                <w:szCs w:val="24"/>
              </w:rPr>
              <w:t>lý</w:t>
            </w:r>
            <w:proofErr w:type="spellEnd"/>
            <w:r w:rsidR="00406128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406128">
              <w:rPr>
                <w:color w:val="000000"/>
                <w:sz w:val="24"/>
                <w:szCs w:val="24"/>
              </w:rPr>
              <w:t>lưu</w:t>
            </w:r>
            <w:proofErr w:type="spellEnd"/>
            <w:r w:rsidR="00406128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406128">
              <w:rPr>
                <w:color w:val="000000"/>
                <w:sz w:val="24"/>
                <w:szCs w:val="24"/>
              </w:rPr>
              <w:t>trữ</w:t>
            </w:r>
            <w:proofErr w:type="spellEnd"/>
            <w:r w:rsidR="00406128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067E62">
              <w:rPr>
                <w:color w:val="000000"/>
                <w:sz w:val="24"/>
                <w:szCs w:val="24"/>
              </w:rPr>
              <w:t>kho</w:t>
            </w:r>
            <w:proofErr w:type="spellEnd"/>
          </w:p>
        </w:tc>
        <w:tc>
          <w:tcPr>
            <w:tcW w:w="624" w:type="pct"/>
            <w:shd w:val="clear" w:color="auto" w:fill="FFFFFF"/>
            <w:vAlign w:val="center"/>
            <w:hideMark/>
          </w:tcPr>
          <w:p w14:paraId="45875108" w14:textId="77777777" w:rsidR="00A00EB9" w:rsidRPr="00A00EB9" w:rsidRDefault="00A00EB9" w:rsidP="00A00EB9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624" w:type="pct"/>
            <w:shd w:val="clear" w:color="auto" w:fill="FFFFFF"/>
            <w:vAlign w:val="center"/>
            <w:hideMark/>
          </w:tcPr>
          <w:p w14:paraId="733C6CB4" w14:textId="77777777" w:rsidR="00A00EB9" w:rsidRPr="00A00EB9" w:rsidRDefault="00A00EB9" w:rsidP="00A00EB9">
            <w:pPr>
              <w:rPr>
                <w:sz w:val="24"/>
                <w:szCs w:val="24"/>
              </w:rPr>
            </w:pPr>
          </w:p>
        </w:tc>
        <w:tc>
          <w:tcPr>
            <w:tcW w:w="1638" w:type="pct"/>
            <w:shd w:val="clear" w:color="auto" w:fill="FFFFFF"/>
            <w:vAlign w:val="center"/>
            <w:hideMark/>
          </w:tcPr>
          <w:p w14:paraId="70233C8F" w14:textId="1228FF41" w:rsidR="00A00EB9" w:rsidRPr="00A00EB9" w:rsidRDefault="00406128" w:rsidP="00087F1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hồ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</w:p>
        </w:tc>
      </w:tr>
      <w:tr w:rsidR="00A00EB9" w:rsidRPr="00A00EB9" w14:paraId="3D4B39FF" w14:textId="77777777" w:rsidTr="00CE29DC">
        <w:trPr>
          <w:trHeight w:val="830"/>
          <w:tblCellSpacing w:w="0" w:type="dxa"/>
        </w:trPr>
        <w:tc>
          <w:tcPr>
            <w:tcW w:w="410" w:type="pct"/>
            <w:shd w:val="clear" w:color="auto" w:fill="FFFFFF"/>
            <w:vAlign w:val="center"/>
            <w:hideMark/>
          </w:tcPr>
          <w:p w14:paraId="6201717B" w14:textId="77777777" w:rsidR="00A00EB9" w:rsidRPr="00A00EB9" w:rsidRDefault="00A00EB9" w:rsidP="00A00EB9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r w:rsidRPr="00A00EB9">
              <w:rPr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1703" w:type="pct"/>
            <w:shd w:val="clear" w:color="auto" w:fill="FFFFFF"/>
            <w:vAlign w:val="center"/>
            <w:hideMark/>
          </w:tcPr>
          <w:p w14:paraId="6C6B725E" w14:textId="7D545B89" w:rsidR="00A00EB9" w:rsidRPr="00A00EB9" w:rsidRDefault="00087F1B" w:rsidP="00087F1B">
            <w:pPr>
              <w:spacing w:before="120" w:after="120" w:line="234" w:lineRule="atLeast"/>
              <w:ind w:right="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57C2F">
              <w:rPr>
                <w:color w:val="000000"/>
                <w:sz w:val="24"/>
                <w:szCs w:val="24"/>
              </w:rPr>
              <w:t>Chất</w:t>
            </w:r>
            <w:proofErr w:type="spellEnd"/>
            <w:r w:rsidR="00757C2F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57C2F">
              <w:rPr>
                <w:color w:val="000000"/>
                <w:sz w:val="24"/>
                <w:szCs w:val="24"/>
              </w:rPr>
              <w:t>lượng</w:t>
            </w:r>
            <w:proofErr w:type="spellEnd"/>
            <w:r w:rsidR="00757C2F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CA62CB">
              <w:rPr>
                <w:color w:val="000000"/>
                <w:sz w:val="24"/>
                <w:szCs w:val="24"/>
              </w:rPr>
              <w:t>kho</w:t>
            </w:r>
            <w:proofErr w:type="spellEnd"/>
            <w:r w:rsidR="00CA62C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CA62CB">
              <w:rPr>
                <w:color w:val="000000"/>
                <w:sz w:val="24"/>
                <w:szCs w:val="24"/>
              </w:rPr>
              <w:t>tài</w:t>
            </w:r>
            <w:proofErr w:type="spellEnd"/>
            <w:r w:rsidR="00CA62C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CA62CB">
              <w:rPr>
                <w:color w:val="000000"/>
                <w:sz w:val="24"/>
                <w:szCs w:val="24"/>
              </w:rPr>
              <w:t>sản</w:t>
            </w:r>
            <w:proofErr w:type="spellEnd"/>
          </w:p>
        </w:tc>
        <w:tc>
          <w:tcPr>
            <w:tcW w:w="624" w:type="pct"/>
            <w:shd w:val="clear" w:color="auto" w:fill="FFFFFF"/>
            <w:vAlign w:val="center"/>
            <w:hideMark/>
          </w:tcPr>
          <w:p w14:paraId="710F758F" w14:textId="77777777" w:rsidR="00A00EB9" w:rsidRPr="00A00EB9" w:rsidRDefault="00A00EB9" w:rsidP="00A00EB9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624" w:type="pct"/>
            <w:shd w:val="clear" w:color="auto" w:fill="FFFFFF"/>
            <w:vAlign w:val="center"/>
            <w:hideMark/>
          </w:tcPr>
          <w:p w14:paraId="791DE110" w14:textId="77777777" w:rsidR="00A00EB9" w:rsidRPr="00A00EB9" w:rsidRDefault="00A00EB9" w:rsidP="00A00EB9">
            <w:pPr>
              <w:rPr>
                <w:sz w:val="24"/>
                <w:szCs w:val="24"/>
              </w:rPr>
            </w:pPr>
          </w:p>
        </w:tc>
        <w:tc>
          <w:tcPr>
            <w:tcW w:w="1638" w:type="pct"/>
            <w:shd w:val="clear" w:color="auto" w:fill="FFFFFF"/>
            <w:vAlign w:val="center"/>
            <w:hideMark/>
          </w:tcPr>
          <w:p w14:paraId="0A50153B" w14:textId="151403BF" w:rsidR="00A00EB9" w:rsidRPr="00A00EB9" w:rsidRDefault="00087F1B" w:rsidP="00087F1B">
            <w:pPr>
              <w:ind w:left="24" w:right="2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proofErr w:type="spellStart"/>
            <w:r w:rsidR="00757C2F">
              <w:rPr>
                <w:sz w:val="24"/>
                <w:szCs w:val="24"/>
              </w:rPr>
              <w:t>Đảm</w:t>
            </w:r>
            <w:proofErr w:type="spellEnd"/>
            <w:r w:rsidR="00757C2F">
              <w:rPr>
                <w:sz w:val="24"/>
                <w:szCs w:val="24"/>
              </w:rPr>
              <w:t xml:space="preserve"> </w:t>
            </w:r>
            <w:proofErr w:type="spellStart"/>
            <w:r w:rsidR="00757C2F">
              <w:rPr>
                <w:sz w:val="24"/>
                <w:szCs w:val="24"/>
              </w:rPr>
              <w:t>bảo</w:t>
            </w:r>
            <w:proofErr w:type="spellEnd"/>
            <w:r w:rsidR="00757C2F">
              <w:rPr>
                <w:sz w:val="24"/>
                <w:szCs w:val="24"/>
              </w:rPr>
              <w:t xml:space="preserve"> </w:t>
            </w:r>
            <w:proofErr w:type="spellStart"/>
            <w:r w:rsidR="00CA62CB">
              <w:rPr>
                <w:sz w:val="24"/>
                <w:szCs w:val="24"/>
              </w:rPr>
              <w:t>sạch</w:t>
            </w:r>
            <w:proofErr w:type="spellEnd"/>
            <w:r w:rsidR="00CA62CB">
              <w:rPr>
                <w:sz w:val="24"/>
                <w:szCs w:val="24"/>
              </w:rPr>
              <w:t xml:space="preserve"> </w:t>
            </w:r>
            <w:proofErr w:type="spellStart"/>
            <w:r w:rsidR="00CA62CB">
              <w:rPr>
                <w:sz w:val="24"/>
                <w:szCs w:val="24"/>
              </w:rPr>
              <w:t>sẽ</w:t>
            </w:r>
            <w:proofErr w:type="spellEnd"/>
            <w:r w:rsidR="00CA62CB">
              <w:rPr>
                <w:sz w:val="24"/>
                <w:szCs w:val="24"/>
              </w:rPr>
              <w:t xml:space="preserve">, </w:t>
            </w:r>
            <w:proofErr w:type="spellStart"/>
            <w:r w:rsidR="00CA62CB">
              <w:rPr>
                <w:sz w:val="24"/>
                <w:szCs w:val="24"/>
              </w:rPr>
              <w:t>thông</w:t>
            </w:r>
            <w:proofErr w:type="spellEnd"/>
            <w:r w:rsidR="00CA62CB">
              <w:rPr>
                <w:sz w:val="24"/>
                <w:szCs w:val="24"/>
              </w:rPr>
              <w:t xml:space="preserve"> </w:t>
            </w:r>
            <w:proofErr w:type="spellStart"/>
            <w:r w:rsidR="00CA62CB">
              <w:rPr>
                <w:sz w:val="24"/>
                <w:szCs w:val="24"/>
              </w:rPr>
              <w:t>thoáng</w:t>
            </w:r>
            <w:proofErr w:type="spellEnd"/>
          </w:p>
        </w:tc>
      </w:tr>
      <w:tr w:rsidR="00A00EB9" w:rsidRPr="00A00EB9" w14:paraId="1B21BF0A" w14:textId="77777777" w:rsidTr="00CE29DC">
        <w:trPr>
          <w:tblCellSpacing w:w="0" w:type="dxa"/>
        </w:trPr>
        <w:tc>
          <w:tcPr>
            <w:tcW w:w="410" w:type="pct"/>
            <w:shd w:val="clear" w:color="auto" w:fill="FFFFFF"/>
            <w:vAlign w:val="center"/>
            <w:hideMark/>
          </w:tcPr>
          <w:p w14:paraId="09FCC302" w14:textId="6BF3C587" w:rsidR="00A00EB9" w:rsidRPr="00A00EB9" w:rsidRDefault="00087F1B" w:rsidP="00A00EB9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703" w:type="pct"/>
            <w:shd w:val="clear" w:color="auto" w:fill="FFFFFF"/>
            <w:vAlign w:val="center"/>
            <w:hideMark/>
          </w:tcPr>
          <w:p w14:paraId="40D1CF43" w14:textId="482740F3" w:rsidR="00A00EB9" w:rsidRPr="00A00EB9" w:rsidRDefault="00087F1B" w:rsidP="00087F1B">
            <w:pPr>
              <w:spacing w:before="120" w:after="120" w:line="234" w:lineRule="atLeast"/>
              <w:ind w:right="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r w:rsidR="00CA62CB">
              <w:rPr>
                <w:color w:val="000000"/>
                <w:sz w:val="24"/>
                <w:szCs w:val="24"/>
              </w:rPr>
              <w:t xml:space="preserve">Trang </w:t>
            </w:r>
            <w:proofErr w:type="spellStart"/>
            <w:r w:rsidR="00CA62CB">
              <w:rPr>
                <w:color w:val="000000"/>
                <w:sz w:val="24"/>
                <w:szCs w:val="24"/>
              </w:rPr>
              <w:t>thiết</w:t>
            </w:r>
            <w:proofErr w:type="spellEnd"/>
            <w:r w:rsidR="00CA62C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CA62CB">
              <w:rPr>
                <w:color w:val="000000"/>
                <w:sz w:val="24"/>
                <w:szCs w:val="24"/>
              </w:rPr>
              <w:t>bị</w:t>
            </w:r>
            <w:proofErr w:type="spellEnd"/>
          </w:p>
        </w:tc>
        <w:tc>
          <w:tcPr>
            <w:tcW w:w="624" w:type="pct"/>
            <w:shd w:val="clear" w:color="auto" w:fill="FFFFFF"/>
            <w:vAlign w:val="center"/>
            <w:hideMark/>
          </w:tcPr>
          <w:p w14:paraId="4C090545" w14:textId="77777777" w:rsidR="00A00EB9" w:rsidRPr="00A00EB9" w:rsidRDefault="00A00EB9" w:rsidP="00A00EB9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624" w:type="pct"/>
            <w:shd w:val="clear" w:color="auto" w:fill="FFFFFF"/>
            <w:vAlign w:val="center"/>
            <w:hideMark/>
          </w:tcPr>
          <w:p w14:paraId="111C104B" w14:textId="77777777" w:rsidR="00A00EB9" w:rsidRPr="00A00EB9" w:rsidRDefault="00A00EB9" w:rsidP="00A00EB9">
            <w:pPr>
              <w:rPr>
                <w:sz w:val="24"/>
                <w:szCs w:val="24"/>
              </w:rPr>
            </w:pPr>
          </w:p>
        </w:tc>
        <w:tc>
          <w:tcPr>
            <w:tcW w:w="1638" w:type="pct"/>
            <w:shd w:val="clear" w:color="auto" w:fill="FFFFFF"/>
            <w:vAlign w:val="center"/>
            <w:hideMark/>
          </w:tcPr>
          <w:p w14:paraId="7CA9DA1F" w14:textId="136D7172" w:rsidR="00A00EB9" w:rsidRPr="00A00EB9" w:rsidRDefault="00087F1B" w:rsidP="00087F1B">
            <w:pPr>
              <w:spacing w:before="120" w:after="120" w:line="234" w:lineRule="atLeast"/>
              <w:ind w:left="24" w:right="29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CA62CB">
              <w:rPr>
                <w:color w:val="000000"/>
                <w:sz w:val="24"/>
                <w:szCs w:val="24"/>
              </w:rPr>
              <w:t>Đảm</w:t>
            </w:r>
            <w:proofErr w:type="spellEnd"/>
            <w:r w:rsidR="00CA62C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CA62CB">
              <w:rPr>
                <w:color w:val="000000"/>
                <w:sz w:val="24"/>
                <w:szCs w:val="24"/>
              </w:rPr>
              <w:t>bảo</w:t>
            </w:r>
            <w:proofErr w:type="spellEnd"/>
            <w:r w:rsidR="00CA62C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CA62CB">
              <w:rPr>
                <w:color w:val="000000"/>
                <w:sz w:val="24"/>
                <w:szCs w:val="24"/>
              </w:rPr>
              <w:t>hoạt</w:t>
            </w:r>
            <w:proofErr w:type="spellEnd"/>
            <w:r w:rsidR="00CA62C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CA62CB">
              <w:rPr>
                <w:color w:val="000000"/>
                <w:sz w:val="24"/>
                <w:szCs w:val="24"/>
              </w:rPr>
              <w:t>động</w:t>
            </w:r>
            <w:proofErr w:type="spellEnd"/>
            <w:r w:rsidR="00CA62C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CA62CB">
              <w:rPr>
                <w:color w:val="000000"/>
                <w:sz w:val="24"/>
                <w:szCs w:val="24"/>
              </w:rPr>
              <w:t>tốt</w:t>
            </w:r>
            <w:proofErr w:type="spellEnd"/>
            <w:r w:rsidR="00CA62CB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CA62CB">
              <w:rPr>
                <w:color w:val="000000"/>
                <w:sz w:val="24"/>
                <w:szCs w:val="24"/>
              </w:rPr>
              <w:t>không</w:t>
            </w:r>
            <w:proofErr w:type="spellEnd"/>
            <w:r w:rsidR="00CA62C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CA62CB">
              <w:rPr>
                <w:color w:val="000000"/>
                <w:sz w:val="24"/>
                <w:szCs w:val="24"/>
              </w:rPr>
              <w:t>ảnh</w:t>
            </w:r>
            <w:proofErr w:type="spellEnd"/>
            <w:r w:rsidR="00CA62C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CA62CB">
              <w:rPr>
                <w:color w:val="000000"/>
                <w:sz w:val="24"/>
                <w:szCs w:val="24"/>
              </w:rPr>
              <w:t>hưởng</w:t>
            </w:r>
            <w:proofErr w:type="spellEnd"/>
            <w:r w:rsidR="00CA62C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CA62CB">
              <w:rPr>
                <w:color w:val="000000"/>
                <w:sz w:val="24"/>
                <w:szCs w:val="24"/>
              </w:rPr>
              <w:t>đến</w:t>
            </w:r>
            <w:proofErr w:type="spellEnd"/>
            <w:r w:rsidR="00CA62C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CA62CB">
              <w:rPr>
                <w:color w:val="000000"/>
                <w:sz w:val="24"/>
                <w:szCs w:val="24"/>
              </w:rPr>
              <w:t>hoạt</w:t>
            </w:r>
            <w:proofErr w:type="spellEnd"/>
            <w:r w:rsidR="00CA62C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CA62CB">
              <w:rPr>
                <w:color w:val="000000"/>
                <w:sz w:val="24"/>
                <w:szCs w:val="24"/>
              </w:rPr>
              <w:t>động</w:t>
            </w:r>
            <w:proofErr w:type="spellEnd"/>
            <w:r w:rsidR="00CA62C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CA62CB">
              <w:rPr>
                <w:color w:val="000000"/>
                <w:sz w:val="24"/>
                <w:szCs w:val="24"/>
              </w:rPr>
              <w:t>bảo</w:t>
            </w:r>
            <w:proofErr w:type="spellEnd"/>
            <w:r w:rsidR="00CA62C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CA62CB">
              <w:rPr>
                <w:color w:val="000000"/>
                <w:sz w:val="24"/>
                <w:szCs w:val="24"/>
              </w:rPr>
              <w:t>quản</w:t>
            </w:r>
            <w:proofErr w:type="spellEnd"/>
            <w:r w:rsidR="00CA62C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CA62CB">
              <w:rPr>
                <w:color w:val="000000"/>
                <w:sz w:val="24"/>
                <w:szCs w:val="24"/>
              </w:rPr>
              <w:t>tài</w:t>
            </w:r>
            <w:proofErr w:type="spellEnd"/>
            <w:r w:rsidR="00CA62C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CA62CB">
              <w:rPr>
                <w:color w:val="000000"/>
                <w:sz w:val="24"/>
                <w:szCs w:val="24"/>
              </w:rPr>
              <w:t>sản</w:t>
            </w:r>
            <w:proofErr w:type="spellEnd"/>
          </w:p>
        </w:tc>
      </w:tr>
      <w:tr w:rsidR="00086961" w:rsidRPr="00A00EB9" w14:paraId="4AAF286B" w14:textId="77777777" w:rsidTr="00CE29DC">
        <w:trPr>
          <w:tblCellSpacing w:w="0" w:type="dxa"/>
        </w:trPr>
        <w:tc>
          <w:tcPr>
            <w:tcW w:w="410" w:type="pct"/>
            <w:shd w:val="clear" w:color="auto" w:fill="FFFFFF"/>
            <w:vAlign w:val="center"/>
          </w:tcPr>
          <w:p w14:paraId="7D51EC3A" w14:textId="1DC0DED0" w:rsidR="00086961" w:rsidRDefault="00086961" w:rsidP="00086961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703" w:type="pct"/>
            <w:shd w:val="clear" w:color="auto" w:fill="FFFFFF"/>
            <w:vAlign w:val="center"/>
          </w:tcPr>
          <w:p w14:paraId="4AE07B5C" w14:textId="0B309394" w:rsidR="00086961" w:rsidRDefault="00086961" w:rsidP="00086961">
            <w:pPr>
              <w:spacing w:before="120" w:after="120" w:line="234" w:lineRule="atLeast"/>
              <w:ind w:right="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Sắp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xếp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vận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chuyển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hóa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sản</w:t>
            </w:r>
            <w:proofErr w:type="spellEnd"/>
          </w:p>
        </w:tc>
        <w:tc>
          <w:tcPr>
            <w:tcW w:w="624" w:type="pct"/>
            <w:shd w:val="clear" w:color="auto" w:fill="FFFFFF"/>
            <w:vAlign w:val="center"/>
          </w:tcPr>
          <w:p w14:paraId="20E94FDE" w14:textId="77777777" w:rsidR="00086961" w:rsidRPr="00A00EB9" w:rsidRDefault="00086961" w:rsidP="00086961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624" w:type="pct"/>
            <w:shd w:val="clear" w:color="auto" w:fill="FFFFFF"/>
            <w:vAlign w:val="center"/>
          </w:tcPr>
          <w:p w14:paraId="31A9AA27" w14:textId="77777777" w:rsidR="00086961" w:rsidRPr="00A00EB9" w:rsidRDefault="00086961" w:rsidP="00086961">
            <w:pPr>
              <w:rPr>
                <w:sz w:val="24"/>
                <w:szCs w:val="24"/>
              </w:rPr>
            </w:pPr>
          </w:p>
        </w:tc>
        <w:tc>
          <w:tcPr>
            <w:tcW w:w="1638" w:type="pct"/>
            <w:shd w:val="clear" w:color="auto" w:fill="FFFFFF"/>
            <w:vAlign w:val="center"/>
          </w:tcPr>
          <w:p w14:paraId="682097F7" w14:textId="729092A4" w:rsidR="00086961" w:rsidRDefault="00873019" w:rsidP="00086961">
            <w:pPr>
              <w:spacing w:before="120" w:after="120" w:line="234" w:lineRule="atLeast"/>
              <w:ind w:left="24" w:right="29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086961">
              <w:rPr>
                <w:color w:val="000000"/>
                <w:sz w:val="24"/>
                <w:szCs w:val="24"/>
              </w:rPr>
              <w:t>Thuận</w:t>
            </w:r>
            <w:proofErr w:type="spellEnd"/>
            <w:r w:rsidR="0008696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086961">
              <w:rPr>
                <w:color w:val="000000"/>
                <w:sz w:val="24"/>
                <w:szCs w:val="24"/>
              </w:rPr>
              <w:t>lợi</w:t>
            </w:r>
            <w:proofErr w:type="spellEnd"/>
            <w:r w:rsidR="0008696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086961">
              <w:rPr>
                <w:color w:val="000000"/>
                <w:sz w:val="24"/>
                <w:szCs w:val="24"/>
              </w:rPr>
              <w:t>trong</w:t>
            </w:r>
            <w:proofErr w:type="spellEnd"/>
            <w:r w:rsidR="00086961">
              <w:rPr>
                <w:color w:val="000000"/>
                <w:sz w:val="24"/>
                <w:szCs w:val="24"/>
              </w:rPr>
              <w:t xml:space="preserve"> di </w:t>
            </w:r>
            <w:proofErr w:type="spellStart"/>
            <w:r w:rsidR="00086961">
              <w:rPr>
                <w:color w:val="000000"/>
                <w:sz w:val="24"/>
                <w:szCs w:val="24"/>
              </w:rPr>
              <w:t>chuyển</w:t>
            </w:r>
            <w:proofErr w:type="spellEnd"/>
            <w:r w:rsidR="00086961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086961">
              <w:rPr>
                <w:color w:val="000000"/>
                <w:sz w:val="24"/>
                <w:szCs w:val="24"/>
              </w:rPr>
              <w:t>sắp</w:t>
            </w:r>
            <w:proofErr w:type="spellEnd"/>
            <w:r w:rsidR="0008696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086961">
              <w:rPr>
                <w:color w:val="000000"/>
                <w:sz w:val="24"/>
                <w:szCs w:val="24"/>
              </w:rPr>
              <w:t>xếp</w:t>
            </w:r>
            <w:proofErr w:type="spellEnd"/>
            <w:r w:rsidR="00086961">
              <w:rPr>
                <w:color w:val="000000"/>
                <w:sz w:val="24"/>
                <w:szCs w:val="24"/>
              </w:rPr>
              <w:t>;</w:t>
            </w:r>
          </w:p>
          <w:p w14:paraId="279DB0C4" w14:textId="2F56929E" w:rsidR="00086961" w:rsidRDefault="00873019" w:rsidP="00086961">
            <w:pPr>
              <w:spacing w:before="120" w:after="120" w:line="234" w:lineRule="atLeast"/>
              <w:ind w:left="24" w:right="2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proofErr w:type="gramStart"/>
            <w:r w:rsidR="00086961">
              <w:rPr>
                <w:sz w:val="24"/>
                <w:szCs w:val="24"/>
              </w:rPr>
              <w:t>An</w:t>
            </w:r>
            <w:proofErr w:type="gramEnd"/>
            <w:r w:rsidR="00086961">
              <w:rPr>
                <w:sz w:val="24"/>
                <w:szCs w:val="24"/>
              </w:rPr>
              <w:t xml:space="preserve"> </w:t>
            </w:r>
            <w:proofErr w:type="spellStart"/>
            <w:r w:rsidR="00086961">
              <w:rPr>
                <w:sz w:val="24"/>
                <w:szCs w:val="24"/>
              </w:rPr>
              <w:t>toàn</w:t>
            </w:r>
            <w:proofErr w:type="spellEnd"/>
            <w:r w:rsidR="00086961">
              <w:rPr>
                <w:sz w:val="24"/>
                <w:szCs w:val="24"/>
              </w:rPr>
              <w:t xml:space="preserve"> </w:t>
            </w:r>
            <w:proofErr w:type="spellStart"/>
            <w:r w:rsidR="00086961">
              <w:rPr>
                <w:sz w:val="24"/>
                <w:szCs w:val="24"/>
              </w:rPr>
              <w:t>trong</w:t>
            </w:r>
            <w:proofErr w:type="spellEnd"/>
            <w:r w:rsidR="00086961">
              <w:rPr>
                <w:sz w:val="24"/>
                <w:szCs w:val="24"/>
              </w:rPr>
              <w:t xml:space="preserve"> </w:t>
            </w:r>
            <w:proofErr w:type="spellStart"/>
            <w:r w:rsidR="00086961">
              <w:rPr>
                <w:sz w:val="24"/>
                <w:szCs w:val="24"/>
              </w:rPr>
              <w:t>bảo</w:t>
            </w:r>
            <w:proofErr w:type="spellEnd"/>
            <w:r w:rsidR="00086961">
              <w:rPr>
                <w:sz w:val="24"/>
                <w:szCs w:val="24"/>
              </w:rPr>
              <w:t xml:space="preserve"> </w:t>
            </w:r>
            <w:proofErr w:type="spellStart"/>
            <w:r w:rsidR="00086961">
              <w:rPr>
                <w:sz w:val="24"/>
                <w:szCs w:val="24"/>
              </w:rPr>
              <w:t>quản</w:t>
            </w:r>
            <w:proofErr w:type="spellEnd"/>
            <w:r w:rsidR="00086961">
              <w:rPr>
                <w:sz w:val="24"/>
                <w:szCs w:val="24"/>
              </w:rPr>
              <w:t xml:space="preserve"> </w:t>
            </w:r>
            <w:proofErr w:type="spellStart"/>
            <w:r w:rsidR="00086961">
              <w:rPr>
                <w:sz w:val="24"/>
                <w:szCs w:val="24"/>
              </w:rPr>
              <w:t>hàng</w:t>
            </w:r>
            <w:proofErr w:type="spellEnd"/>
            <w:r w:rsidR="00086961">
              <w:rPr>
                <w:sz w:val="24"/>
                <w:szCs w:val="24"/>
              </w:rPr>
              <w:t xml:space="preserve"> </w:t>
            </w:r>
            <w:proofErr w:type="spellStart"/>
            <w:r w:rsidR="00086961">
              <w:rPr>
                <w:sz w:val="24"/>
                <w:szCs w:val="24"/>
              </w:rPr>
              <w:t>hóa</w:t>
            </w:r>
            <w:proofErr w:type="spellEnd"/>
            <w:r w:rsidR="00086961">
              <w:rPr>
                <w:sz w:val="24"/>
                <w:szCs w:val="24"/>
              </w:rPr>
              <w:t xml:space="preserve">, </w:t>
            </w:r>
            <w:proofErr w:type="spellStart"/>
            <w:r w:rsidR="00086961">
              <w:rPr>
                <w:sz w:val="24"/>
                <w:szCs w:val="24"/>
              </w:rPr>
              <w:t>tài</w:t>
            </w:r>
            <w:proofErr w:type="spellEnd"/>
            <w:r w:rsidR="00086961">
              <w:rPr>
                <w:sz w:val="24"/>
                <w:szCs w:val="24"/>
              </w:rPr>
              <w:t xml:space="preserve"> </w:t>
            </w:r>
            <w:proofErr w:type="spellStart"/>
            <w:r w:rsidR="00086961">
              <w:rPr>
                <w:sz w:val="24"/>
                <w:szCs w:val="24"/>
              </w:rPr>
              <w:t>sản</w:t>
            </w:r>
            <w:proofErr w:type="spellEnd"/>
            <w:r w:rsidR="00086961">
              <w:rPr>
                <w:sz w:val="24"/>
                <w:szCs w:val="24"/>
              </w:rPr>
              <w:t>;</w:t>
            </w:r>
          </w:p>
          <w:p w14:paraId="54F15DFA" w14:textId="274386C0" w:rsidR="00086961" w:rsidRDefault="00873019" w:rsidP="00086961">
            <w:pPr>
              <w:spacing w:before="120" w:after="120" w:line="234" w:lineRule="atLeast"/>
              <w:ind w:left="24" w:right="29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086961">
              <w:rPr>
                <w:color w:val="000000"/>
                <w:sz w:val="24"/>
                <w:szCs w:val="24"/>
              </w:rPr>
              <w:t>Đầy</w:t>
            </w:r>
            <w:proofErr w:type="spellEnd"/>
            <w:r w:rsidR="0008696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086961">
              <w:rPr>
                <w:color w:val="000000"/>
                <w:sz w:val="24"/>
                <w:szCs w:val="24"/>
              </w:rPr>
              <w:t>đủ</w:t>
            </w:r>
            <w:proofErr w:type="spellEnd"/>
            <w:r w:rsidR="0008696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086961">
              <w:rPr>
                <w:color w:val="000000"/>
                <w:sz w:val="24"/>
                <w:szCs w:val="24"/>
              </w:rPr>
              <w:t>văn</w:t>
            </w:r>
            <w:proofErr w:type="spellEnd"/>
            <w:r w:rsidR="0008696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086961">
              <w:rPr>
                <w:color w:val="000000"/>
                <w:sz w:val="24"/>
                <w:szCs w:val="24"/>
              </w:rPr>
              <w:t>bản</w:t>
            </w:r>
            <w:proofErr w:type="spellEnd"/>
            <w:r w:rsidR="0008696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086961">
              <w:rPr>
                <w:color w:val="000000"/>
                <w:sz w:val="24"/>
                <w:szCs w:val="24"/>
              </w:rPr>
              <w:t>bàn</w:t>
            </w:r>
            <w:proofErr w:type="spellEnd"/>
            <w:r w:rsidR="0008696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086961">
              <w:rPr>
                <w:color w:val="000000"/>
                <w:sz w:val="24"/>
                <w:szCs w:val="24"/>
              </w:rPr>
              <w:t>giao</w:t>
            </w:r>
            <w:proofErr w:type="spellEnd"/>
            <w:r w:rsidR="00086961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086961">
              <w:rPr>
                <w:color w:val="000000"/>
                <w:sz w:val="24"/>
                <w:szCs w:val="24"/>
              </w:rPr>
              <w:t>tiếp</w:t>
            </w:r>
            <w:proofErr w:type="spellEnd"/>
            <w:r w:rsidR="0008696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086961">
              <w:rPr>
                <w:color w:val="000000"/>
                <w:sz w:val="24"/>
                <w:szCs w:val="24"/>
              </w:rPr>
              <w:t>nhận</w:t>
            </w:r>
            <w:proofErr w:type="spellEnd"/>
            <w:r w:rsidR="00086961">
              <w:rPr>
                <w:color w:val="000000"/>
                <w:sz w:val="24"/>
                <w:szCs w:val="24"/>
              </w:rPr>
              <w:t>.</w:t>
            </w:r>
          </w:p>
        </w:tc>
      </w:tr>
      <w:tr w:rsidR="00086961" w:rsidRPr="00A00EB9" w14:paraId="0F518E0A" w14:textId="77777777" w:rsidTr="00CE29DC">
        <w:trPr>
          <w:tblCellSpacing w:w="0" w:type="dxa"/>
        </w:trPr>
        <w:tc>
          <w:tcPr>
            <w:tcW w:w="410" w:type="pct"/>
            <w:shd w:val="clear" w:color="auto" w:fill="FFFFFF"/>
            <w:vAlign w:val="center"/>
          </w:tcPr>
          <w:p w14:paraId="124005CD" w14:textId="04583B65" w:rsidR="00086961" w:rsidRPr="00A00EB9" w:rsidRDefault="00086961" w:rsidP="00086961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1703" w:type="pct"/>
            <w:shd w:val="clear" w:color="auto" w:fill="FFFFFF"/>
            <w:vAlign w:val="center"/>
          </w:tcPr>
          <w:p w14:paraId="3D2B51DB" w14:textId="47EB3A01" w:rsidR="00086961" w:rsidRPr="00A00EB9" w:rsidRDefault="00086961" w:rsidP="00086961">
            <w:pPr>
              <w:spacing w:before="120" w:after="120" w:line="234" w:lineRule="atLeast"/>
              <w:ind w:right="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sử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dụng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khai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thác</w:t>
            </w:r>
            <w:proofErr w:type="spellEnd"/>
          </w:p>
        </w:tc>
        <w:tc>
          <w:tcPr>
            <w:tcW w:w="624" w:type="pct"/>
            <w:shd w:val="clear" w:color="auto" w:fill="FFFFFF"/>
            <w:vAlign w:val="center"/>
          </w:tcPr>
          <w:p w14:paraId="41F003DE" w14:textId="77777777" w:rsidR="00086961" w:rsidRPr="00A00EB9" w:rsidRDefault="00086961" w:rsidP="00086961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624" w:type="pct"/>
            <w:shd w:val="clear" w:color="auto" w:fill="FFFFFF"/>
            <w:vAlign w:val="center"/>
          </w:tcPr>
          <w:p w14:paraId="2FD1362A" w14:textId="77777777" w:rsidR="00086961" w:rsidRPr="00A00EB9" w:rsidRDefault="00086961" w:rsidP="00086961">
            <w:pPr>
              <w:rPr>
                <w:sz w:val="24"/>
                <w:szCs w:val="24"/>
              </w:rPr>
            </w:pPr>
          </w:p>
        </w:tc>
        <w:tc>
          <w:tcPr>
            <w:tcW w:w="1638" w:type="pct"/>
            <w:shd w:val="clear" w:color="auto" w:fill="FFFFFF"/>
            <w:vAlign w:val="center"/>
          </w:tcPr>
          <w:p w14:paraId="6A42E26E" w14:textId="649534F0" w:rsidR="00086961" w:rsidRDefault="00873019" w:rsidP="00086961">
            <w:pPr>
              <w:spacing w:before="120" w:after="120" w:line="234" w:lineRule="atLeast"/>
              <w:ind w:left="24" w:right="2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proofErr w:type="spellStart"/>
            <w:r w:rsidR="00086961">
              <w:rPr>
                <w:sz w:val="24"/>
                <w:szCs w:val="24"/>
              </w:rPr>
              <w:t>Có</w:t>
            </w:r>
            <w:proofErr w:type="spellEnd"/>
            <w:r w:rsidR="00086961">
              <w:rPr>
                <w:sz w:val="24"/>
                <w:szCs w:val="24"/>
              </w:rPr>
              <w:t xml:space="preserve"> </w:t>
            </w:r>
            <w:proofErr w:type="spellStart"/>
            <w:r w:rsidR="00086961">
              <w:rPr>
                <w:sz w:val="24"/>
                <w:szCs w:val="24"/>
              </w:rPr>
              <w:t>lập</w:t>
            </w:r>
            <w:proofErr w:type="spellEnd"/>
            <w:r w:rsidR="00086961">
              <w:rPr>
                <w:sz w:val="24"/>
                <w:szCs w:val="24"/>
              </w:rPr>
              <w:t xml:space="preserve"> </w:t>
            </w:r>
            <w:proofErr w:type="spellStart"/>
            <w:r w:rsidR="00086961">
              <w:rPr>
                <w:sz w:val="24"/>
                <w:szCs w:val="24"/>
              </w:rPr>
              <w:t>dự</w:t>
            </w:r>
            <w:proofErr w:type="spellEnd"/>
            <w:r w:rsidR="00086961">
              <w:rPr>
                <w:sz w:val="24"/>
                <w:szCs w:val="24"/>
              </w:rPr>
              <w:t xml:space="preserve"> </w:t>
            </w:r>
            <w:proofErr w:type="spellStart"/>
            <w:r w:rsidR="00086961">
              <w:rPr>
                <w:sz w:val="24"/>
                <w:szCs w:val="24"/>
              </w:rPr>
              <w:t>trù</w:t>
            </w:r>
            <w:proofErr w:type="spellEnd"/>
            <w:r w:rsidR="00086961">
              <w:rPr>
                <w:sz w:val="24"/>
                <w:szCs w:val="24"/>
              </w:rPr>
              <w:t xml:space="preserve"> </w:t>
            </w:r>
            <w:proofErr w:type="spellStart"/>
            <w:r w:rsidR="00086961">
              <w:rPr>
                <w:sz w:val="24"/>
                <w:szCs w:val="24"/>
              </w:rPr>
              <w:t>kinh</w:t>
            </w:r>
            <w:proofErr w:type="spellEnd"/>
            <w:r w:rsidR="00086961">
              <w:rPr>
                <w:sz w:val="24"/>
                <w:szCs w:val="24"/>
              </w:rPr>
              <w:t xml:space="preserve"> </w:t>
            </w:r>
            <w:proofErr w:type="spellStart"/>
            <w:r w:rsidR="00086961">
              <w:rPr>
                <w:sz w:val="24"/>
                <w:szCs w:val="24"/>
              </w:rPr>
              <w:t>phí</w:t>
            </w:r>
            <w:proofErr w:type="spellEnd"/>
            <w:r w:rsidR="00086961">
              <w:rPr>
                <w:sz w:val="24"/>
                <w:szCs w:val="24"/>
              </w:rPr>
              <w:t xml:space="preserve"> </w:t>
            </w:r>
            <w:proofErr w:type="spellStart"/>
            <w:r w:rsidR="00086961">
              <w:rPr>
                <w:sz w:val="24"/>
                <w:szCs w:val="24"/>
              </w:rPr>
              <w:t>và</w:t>
            </w:r>
            <w:proofErr w:type="spellEnd"/>
            <w:r w:rsidR="00086961">
              <w:rPr>
                <w:sz w:val="24"/>
                <w:szCs w:val="24"/>
              </w:rPr>
              <w:t xml:space="preserve"> </w:t>
            </w:r>
            <w:proofErr w:type="spellStart"/>
            <w:r w:rsidR="00086961">
              <w:rPr>
                <w:sz w:val="24"/>
                <w:szCs w:val="24"/>
              </w:rPr>
              <w:t>được</w:t>
            </w:r>
            <w:proofErr w:type="spellEnd"/>
            <w:r w:rsidR="00086961">
              <w:rPr>
                <w:sz w:val="24"/>
                <w:szCs w:val="24"/>
              </w:rPr>
              <w:t xml:space="preserve"> </w:t>
            </w:r>
            <w:proofErr w:type="spellStart"/>
            <w:r w:rsidR="00086961">
              <w:rPr>
                <w:sz w:val="24"/>
                <w:szCs w:val="24"/>
              </w:rPr>
              <w:t>phê</w:t>
            </w:r>
            <w:proofErr w:type="spellEnd"/>
            <w:r w:rsidR="00086961">
              <w:rPr>
                <w:sz w:val="24"/>
                <w:szCs w:val="24"/>
              </w:rPr>
              <w:t xml:space="preserve"> </w:t>
            </w:r>
            <w:proofErr w:type="spellStart"/>
            <w:r w:rsidR="00086961">
              <w:rPr>
                <w:sz w:val="24"/>
                <w:szCs w:val="24"/>
              </w:rPr>
              <w:t>duyệt</w:t>
            </w:r>
            <w:proofErr w:type="spellEnd"/>
            <w:r w:rsidR="00086961">
              <w:rPr>
                <w:sz w:val="24"/>
                <w:szCs w:val="24"/>
              </w:rPr>
              <w:t>;</w:t>
            </w:r>
          </w:p>
          <w:p w14:paraId="6072F278" w14:textId="4B1CB613" w:rsidR="00086961" w:rsidRDefault="00873019" w:rsidP="00086961">
            <w:pPr>
              <w:spacing w:before="120" w:after="120" w:line="234" w:lineRule="atLeast"/>
              <w:ind w:left="24" w:right="2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proofErr w:type="spellStart"/>
            <w:r w:rsidR="00086961">
              <w:rPr>
                <w:sz w:val="24"/>
                <w:szCs w:val="24"/>
              </w:rPr>
              <w:t>Sử</w:t>
            </w:r>
            <w:proofErr w:type="spellEnd"/>
            <w:r w:rsidR="00086961">
              <w:rPr>
                <w:sz w:val="24"/>
                <w:szCs w:val="24"/>
              </w:rPr>
              <w:t xml:space="preserve"> </w:t>
            </w:r>
            <w:proofErr w:type="spellStart"/>
            <w:r w:rsidR="00086961">
              <w:rPr>
                <w:sz w:val="24"/>
                <w:szCs w:val="24"/>
              </w:rPr>
              <w:t>dụng</w:t>
            </w:r>
            <w:proofErr w:type="spellEnd"/>
            <w:r w:rsidR="00086961">
              <w:rPr>
                <w:sz w:val="24"/>
                <w:szCs w:val="24"/>
              </w:rPr>
              <w:t xml:space="preserve"> </w:t>
            </w:r>
            <w:proofErr w:type="spellStart"/>
            <w:r w:rsidR="00086961">
              <w:rPr>
                <w:sz w:val="24"/>
                <w:szCs w:val="24"/>
              </w:rPr>
              <w:t>đúng</w:t>
            </w:r>
            <w:proofErr w:type="spellEnd"/>
            <w:r w:rsidR="00086961">
              <w:rPr>
                <w:sz w:val="24"/>
                <w:szCs w:val="24"/>
              </w:rPr>
              <w:t xml:space="preserve"> </w:t>
            </w:r>
            <w:proofErr w:type="spellStart"/>
            <w:r w:rsidR="00086961">
              <w:rPr>
                <w:sz w:val="24"/>
                <w:szCs w:val="24"/>
              </w:rPr>
              <w:t>mục</w:t>
            </w:r>
            <w:proofErr w:type="spellEnd"/>
            <w:r w:rsidR="00086961">
              <w:rPr>
                <w:sz w:val="24"/>
                <w:szCs w:val="24"/>
              </w:rPr>
              <w:t xml:space="preserve"> </w:t>
            </w:r>
            <w:proofErr w:type="spellStart"/>
            <w:r w:rsidR="00086961">
              <w:rPr>
                <w:sz w:val="24"/>
                <w:szCs w:val="24"/>
              </w:rPr>
              <w:t>đích</w:t>
            </w:r>
            <w:proofErr w:type="spellEnd"/>
            <w:r w:rsidR="00086961">
              <w:rPr>
                <w:sz w:val="24"/>
                <w:szCs w:val="24"/>
              </w:rPr>
              <w:t xml:space="preserve">, </w:t>
            </w:r>
            <w:proofErr w:type="spellStart"/>
            <w:r w:rsidR="00086961">
              <w:rPr>
                <w:sz w:val="24"/>
                <w:szCs w:val="24"/>
              </w:rPr>
              <w:t>công</w:t>
            </w:r>
            <w:proofErr w:type="spellEnd"/>
            <w:r w:rsidR="00086961">
              <w:rPr>
                <w:sz w:val="24"/>
                <w:szCs w:val="24"/>
              </w:rPr>
              <w:t xml:space="preserve"> </w:t>
            </w:r>
            <w:proofErr w:type="spellStart"/>
            <w:r w:rsidR="00086961">
              <w:rPr>
                <w:sz w:val="24"/>
                <w:szCs w:val="24"/>
              </w:rPr>
              <w:t>năng</w:t>
            </w:r>
            <w:proofErr w:type="spellEnd"/>
            <w:r w:rsidR="00086961">
              <w:rPr>
                <w:sz w:val="24"/>
                <w:szCs w:val="24"/>
              </w:rPr>
              <w:t>;</w:t>
            </w:r>
          </w:p>
          <w:p w14:paraId="0817ACEC" w14:textId="2781DD68" w:rsidR="00086961" w:rsidRPr="00A00EB9" w:rsidRDefault="00873019" w:rsidP="00086961">
            <w:pPr>
              <w:spacing w:before="120" w:after="120" w:line="234" w:lineRule="atLeast"/>
              <w:ind w:left="24" w:right="29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086961">
              <w:rPr>
                <w:color w:val="000000"/>
                <w:sz w:val="24"/>
                <w:szCs w:val="24"/>
              </w:rPr>
              <w:t>Có</w:t>
            </w:r>
            <w:proofErr w:type="spellEnd"/>
            <w:r w:rsidR="0008696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086961">
              <w:rPr>
                <w:color w:val="000000"/>
                <w:sz w:val="24"/>
                <w:szCs w:val="24"/>
              </w:rPr>
              <w:t>lập</w:t>
            </w:r>
            <w:proofErr w:type="spellEnd"/>
            <w:r w:rsidR="0008696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086961">
              <w:rPr>
                <w:color w:val="000000"/>
                <w:sz w:val="24"/>
                <w:szCs w:val="24"/>
              </w:rPr>
              <w:t>Đề</w:t>
            </w:r>
            <w:proofErr w:type="spellEnd"/>
            <w:r w:rsidR="0008696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086961">
              <w:rPr>
                <w:color w:val="000000"/>
                <w:sz w:val="24"/>
                <w:szCs w:val="24"/>
              </w:rPr>
              <w:t>án</w:t>
            </w:r>
            <w:proofErr w:type="spellEnd"/>
            <w:r w:rsidR="0008696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086961">
              <w:rPr>
                <w:color w:val="000000"/>
                <w:sz w:val="24"/>
                <w:szCs w:val="24"/>
              </w:rPr>
              <w:t>khai</w:t>
            </w:r>
            <w:proofErr w:type="spellEnd"/>
            <w:r w:rsidR="0008696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086961">
              <w:rPr>
                <w:color w:val="000000"/>
                <w:sz w:val="24"/>
                <w:szCs w:val="24"/>
              </w:rPr>
              <w:t>thác</w:t>
            </w:r>
            <w:proofErr w:type="spellEnd"/>
            <w:r w:rsidR="0008696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086961">
              <w:rPr>
                <w:color w:val="000000"/>
                <w:sz w:val="24"/>
                <w:szCs w:val="24"/>
              </w:rPr>
              <w:t>đúng</w:t>
            </w:r>
            <w:proofErr w:type="spellEnd"/>
            <w:r w:rsidR="0008696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086961">
              <w:rPr>
                <w:color w:val="000000"/>
                <w:sz w:val="24"/>
                <w:szCs w:val="24"/>
              </w:rPr>
              <w:t>quy</w:t>
            </w:r>
            <w:proofErr w:type="spellEnd"/>
            <w:r w:rsidR="0008696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086961">
              <w:rPr>
                <w:color w:val="000000"/>
                <w:sz w:val="24"/>
                <w:szCs w:val="24"/>
              </w:rPr>
              <w:t>định</w:t>
            </w:r>
            <w:proofErr w:type="spellEnd"/>
            <w:r w:rsidR="00086961">
              <w:rPr>
                <w:color w:val="000000"/>
                <w:sz w:val="24"/>
                <w:szCs w:val="24"/>
              </w:rPr>
              <w:t>.</w:t>
            </w:r>
          </w:p>
        </w:tc>
      </w:tr>
      <w:tr w:rsidR="00086961" w:rsidRPr="00A00EB9" w14:paraId="6EB68666" w14:textId="77777777" w:rsidTr="00CE29DC">
        <w:trPr>
          <w:tblCellSpacing w:w="0" w:type="dxa"/>
        </w:trPr>
        <w:tc>
          <w:tcPr>
            <w:tcW w:w="5000" w:type="pct"/>
            <w:gridSpan w:val="5"/>
            <w:shd w:val="clear" w:color="auto" w:fill="FFFFFF"/>
            <w:vAlign w:val="center"/>
          </w:tcPr>
          <w:p w14:paraId="7C27A811" w14:textId="6602BB10" w:rsidR="00E15C21" w:rsidRDefault="00CE29DC" w:rsidP="00086961">
            <w:pPr>
              <w:spacing w:before="120" w:after="120" w:line="234" w:lineRule="atLeast"/>
              <w:ind w:right="25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086961" w:rsidRPr="00DC23E5">
              <w:rPr>
                <w:bCs/>
                <w:color w:val="000000" w:themeColor="text1"/>
                <w:sz w:val="24"/>
                <w:szCs w:val="24"/>
              </w:rPr>
              <w:t>Số</w:t>
            </w:r>
            <w:proofErr w:type="spellEnd"/>
            <w:r w:rsidR="00086961" w:rsidRPr="00DC23E5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086961" w:rsidRPr="00DC23E5">
              <w:rPr>
                <w:bCs/>
                <w:color w:val="000000" w:themeColor="text1"/>
                <w:sz w:val="24"/>
                <w:szCs w:val="24"/>
              </w:rPr>
              <w:t>lượng</w:t>
            </w:r>
            <w:proofErr w:type="spellEnd"/>
            <w:r w:rsidR="00086961" w:rsidRPr="00DC23E5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086961" w:rsidRPr="00DC23E5">
              <w:rPr>
                <w:bCs/>
                <w:color w:val="000000" w:themeColor="text1"/>
                <w:sz w:val="24"/>
                <w:szCs w:val="24"/>
              </w:rPr>
              <w:t>nội</w:t>
            </w:r>
            <w:proofErr w:type="spellEnd"/>
            <w:r w:rsidR="00086961" w:rsidRPr="00DC23E5">
              <w:rPr>
                <w:bCs/>
                <w:color w:val="000000" w:themeColor="text1"/>
                <w:sz w:val="24"/>
                <w:szCs w:val="24"/>
              </w:rPr>
              <w:t xml:space="preserve"> dung</w:t>
            </w:r>
            <w:r w:rsidR="00086961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086961">
              <w:rPr>
                <w:bCs/>
                <w:color w:val="000000" w:themeColor="text1"/>
                <w:sz w:val="24"/>
                <w:szCs w:val="24"/>
              </w:rPr>
              <w:t>thực</w:t>
            </w:r>
            <w:proofErr w:type="spellEnd"/>
            <w:r w:rsidR="00086961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086961">
              <w:rPr>
                <w:bCs/>
                <w:color w:val="000000" w:themeColor="text1"/>
                <w:sz w:val="24"/>
                <w:szCs w:val="24"/>
              </w:rPr>
              <w:t>hiện</w:t>
            </w:r>
            <w:proofErr w:type="spellEnd"/>
            <w:r w:rsidR="00086961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086961">
              <w:rPr>
                <w:bCs/>
                <w:color w:val="000000" w:themeColor="text1"/>
                <w:sz w:val="24"/>
                <w:szCs w:val="24"/>
              </w:rPr>
              <w:t>của</w:t>
            </w:r>
            <w:proofErr w:type="spellEnd"/>
            <w:r w:rsidR="00086961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086961">
              <w:rPr>
                <w:bCs/>
                <w:color w:val="000000" w:themeColor="text1"/>
                <w:sz w:val="24"/>
                <w:szCs w:val="24"/>
              </w:rPr>
              <w:t>dịch</w:t>
            </w:r>
            <w:proofErr w:type="spellEnd"/>
            <w:r w:rsidR="00086961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086961">
              <w:rPr>
                <w:bCs/>
                <w:color w:val="000000" w:themeColor="text1"/>
                <w:sz w:val="24"/>
                <w:szCs w:val="24"/>
              </w:rPr>
              <w:t>vụ</w:t>
            </w:r>
            <w:proofErr w:type="spellEnd"/>
            <w:r w:rsidR="00086961">
              <w:rPr>
                <w:bCs/>
                <w:color w:val="000000" w:themeColor="text1"/>
                <w:sz w:val="24"/>
                <w:szCs w:val="24"/>
              </w:rPr>
              <w:t xml:space="preserve"> “Đạt” …/5</w:t>
            </w:r>
            <w:r w:rsidR="00086961" w:rsidRPr="00DC23E5">
              <w:rPr>
                <w:bCs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="00086961" w:rsidRPr="00DC23E5">
              <w:rPr>
                <w:bCs/>
                <w:color w:val="000000" w:themeColor="text1"/>
                <w:sz w:val="24"/>
                <w:szCs w:val="24"/>
              </w:rPr>
              <w:t>chiếm</w:t>
            </w:r>
            <w:proofErr w:type="spellEnd"/>
            <w:r w:rsidR="00086961" w:rsidRPr="00DC23E5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086961" w:rsidRPr="00DC23E5">
              <w:rPr>
                <w:bCs/>
                <w:color w:val="000000" w:themeColor="text1"/>
                <w:sz w:val="24"/>
                <w:szCs w:val="24"/>
              </w:rPr>
              <w:t>tỷ</w:t>
            </w:r>
            <w:proofErr w:type="spellEnd"/>
            <w:r w:rsidR="00086961" w:rsidRPr="00DC23E5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086961" w:rsidRPr="00DC23E5">
              <w:rPr>
                <w:bCs/>
                <w:color w:val="000000" w:themeColor="text1"/>
                <w:sz w:val="24"/>
                <w:szCs w:val="24"/>
              </w:rPr>
              <w:t>lệ</w:t>
            </w:r>
            <w:proofErr w:type="spellEnd"/>
            <w:r w:rsidR="00086961" w:rsidRPr="00DC23E5">
              <w:rPr>
                <w:bCs/>
                <w:color w:val="000000" w:themeColor="text1"/>
                <w:sz w:val="24"/>
                <w:szCs w:val="24"/>
              </w:rPr>
              <w:t xml:space="preserve">…%; </w:t>
            </w:r>
          </w:p>
          <w:p w14:paraId="560A3AD1" w14:textId="11CF4D86" w:rsidR="00086961" w:rsidRPr="00DC23E5" w:rsidRDefault="00CE29DC" w:rsidP="00086961">
            <w:pPr>
              <w:spacing w:before="120" w:after="120" w:line="234" w:lineRule="atLeast"/>
              <w:ind w:right="25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086961" w:rsidRPr="00DC23E5">
              <w:rPr>
                <w:bCs/>
                <w:color w:val="000000" w:themeColor="text1"/>
                <w:sz w:val="24"/>
                <w:szCs w:val="24"/>
              </w:rPr>
              <w:t>Số</w:t>
            </w:r>
            <w:proofErr w:type="spellEnd"/>
            <w:r w:rsidR="00086961" w:rsidRPr="00DC23E5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086961" w:rsidRPr="00DC23E5">
              <w:rPr>
                <w:bCs/>
                <w:color w:val="000000" w:themeColor="text1"/>
                <w:sz w:val="24"/>
                <w:szCs w:val="24"/>
              </w:rPr>
              <w:t>lượng</w:t>
            </w:r>
            <w:proofErr w:type="spellEnd"/>
            <w:r w:rsidR="00086961" w:rsidRPr="00DC23E5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086961" w:rsidRPr="00DC23E5">
              <w:rPr>
                <w:bCs/>
                <w:color w:val="000000" w:themeColor="text1"/>
                <w:sz w:val="24"/>
                <w:szCs w:val="24"/>
              </w:rPr>
              <w:t>nội</w:t>
            </w:r>
            <w:proofErr w:type="spellEnd"/>
            <w:r w:rsidR="00086961" w:rsidRPr="00DC23E5">
              <w:rPr>
                <w:bCs/>
                <w:color w:val="000000" w:themeColor="text1"/>
                <w:sz w:val="24"/>
                <w:szCs w:val="24"/>
              </w:rPr>
              <w:t xml:space="preserve"> dung </w:t>
            </w:r>
            <w:proofErr w:type="spellStart"/>
            <w:r w:rsidR="00086961" w:rsidRPr="00DC23E5">
              <w:rPr>
                <w:bCs/>
                <w:color w:val="000000" w:themeColor="text1"/>
                <w:sz w:val="24"/>
                <w:szCs w:val="24"/>
              </w:rPr>
              <w:t>thực</w:t>
            </w:r>
            <w:proofErr w:type="spellEnd"/>
            <w:r w:rsidR="00086961" w:rsidRPr="00DC23E5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086961">
              <w:rPr>
                <w:bCs/>
                <w:color w:val="000000" w:themeColor="text1"/>
                <w:sz w:val="24"/>
                <w:szCs w:val="24"/>
              </w:rPr>
              <w:t>hiện</w:t>
            </w:r>
            <w:proofErr w:type="spellEnd"/>
            <w:r w:rsidR="00086961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086961">
              <w:rPr>
                <w:bCs/>
                <w:color w:val="000000" w:themeColor="text1"/>
                <w:sz w:val="24"/>
                <w:szCs w:val="24"/>
              </w:rPr>
              <w:t>của</w:t>
            </w:r>
            <w:proofErr w:type="spellEnd"/>
            <w:r w:rsidR="00086961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086961">
              <w:rPr>
                <w:bCs/>
                <w:color w:val="000000" w:themeColor="text1"/>
                <w:sz w:val="24"/>
                <w:szCs w:val="24"/>
              </w:rPr>
              <w:t>dịch</w:t>
            </w:r>
            <w:proofErr w:type="spellEnd"/>
            <w:r w:rsidR="00086961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086961">
              <w:rPr>
                <w:bCs/>
                <w:color w:val="000000" w:themeColor="text1"/>
                <w:sz w:val="24"/>
                <w:szCs w:val="24"/>
              </w:rPr>
              <w:t>vụ</w:t>
            </w:r>
            <w:proofErr w:type="spellEnd"/>
            <w:r w:rsidR="00086961">
              <w:rPr>
                <w:bCs/>
                <w:color w:val="000000" w:themeColor="text1"/>
                <w:sz w:val="24"/>
                <w:szCs w:val="24"/>
              </w:rPr>
              <w:t xml:space="preserve"> “</w:t>
            </w:r>
            <w:proofErr w:type="spellStart"/>
            <w:r w:rsidR="00086961">
              <w:rPr>
                <w:bCs/>
                <w:color w:val="000000" w:themeColor="text1"/>
                <w:sz w:val="24"/>
                <w:szCs w:val="24"/>
              </w:rPr>
              <w:t>Không</w:t>
            </w:r>
            <w:proofErr w:type="spellEnd"/>
            <w:r w:rsidR="00086961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086961">
              <w:rPr>
                <w:bCs/>
                <w:color w:val="000000" w:themeColor="text1"/>
                <w:sz w:val="24"/>
                <w:szCs w:val="24"/>
              </w:rPr>
              <w:t>đạt</w:t>
            </w:r>
            <w:proofErr w:type="spellEnd"/>
            <w:r w:rsidR="00086961">
              <w:rPr>
                <w:bCs/>
                <w:color w:val="000000" w:themeColor="text1"/>
                <w:sz w:val="24"/>
                <w:szCs w:val="24"/>
              </w:rPr>
              <w:t>” …/5</w:t>
            </w:r>
            <w:r w:rsidR="00086961" w:rsidRPr="00DC23E5">
              <w:rPr>
                <w:bCs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="00086961" w:rsidRPr="00DC23E5">
              <w:rPr>
                <w:bCs/>
                <w:color w:val="000000" w:themeColor="text1"/>
                <w:sz w:val="24"/>
                <w:szCs w:val="24"/>
              </w:rPr>
              <w:t>chiếm</w:t>
            </w:r>
            <w:proofErr w:type="spellEnd"/>
            <w:r w:rsidR="00086961" w:rsidRPr="00DC23E5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086961" w:rsidRPr="00DC23E5">
              <w:rPr>
                <w:bCs/>
                <w:color w:val="000000" w:themeColor="text1"/>
                <w:sz w:val="24"/>
                <w:szCs w:val="24"/>
              </w:rPr>
              <w:t>tỷ</w:t>
            </w:r>
            <w:proofErr w:type="spellEnd"/>
            <w:r w:rsidR="00086961" w:rsidRPr="00DC23E5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086961" w:rsidRPr="00DC23E5">
              <w:rPr>
                <w:bCs/>
                <w:color w:val="000000" w:themeColor="text1"/>
                <w:sz w:val="24"/>
                <w:szCs w:val="24"/>
              </w:rPr>
              <w:t>lệ</w:t>
            </w:r>
            <w:proofErr w:type="spellEnd"/>
            <w:r w:rsidR="00086961" w:rsidRPr="00DC23E5">
              <w:rPr>
                <w:bCs/>
                <w:color w:val="000000" w:themeColor="text1"/>
                <w:sz w:val="24"/>
                <w:szCs w:val="24"/>
              </w:rPr>
              <w:t>…%</w:t>
            </w:r>
          </w:p>
          <w:p w14:paraId="0A6F665C" w14:textId="58DDD90E" w:rsidR="00086961" w:rsidRDefault="00086961" w:rsidP="00086961">
            <w:pPr>
              <w:spacing w:before="120" w:after="120" w:line="234" w:lineRule="atLeast"/>
              <w:ind w:left="24" w:right="29"/>
              <w:jc w:val="both"/>
              <w:rPr>
                <w:color w:val="000000"/>
                <w:sz w:val="24"/>
                <w:szCs w:val="24"/>
              </w:rPr>
            </w:pPr>
            <w:r w:rsidRPr="00DC23E5">
              <w:rPr>
                <w:bCs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6A011368" wp14:editId="46526E4C">
                      <wp:simplePos x="0" y="0"/>
                      <wp:positionH relativeFrom="column">
                        <wp:posOffset>2148840</wp:posOffset>
                      </wp:positionH>
                      <wp:positionV relativeFrom="paragraph">
                        <wp:posOffset>11430</wp:posOffset>
                      </wp:positionV>
                      <wp:extent cx="247650" cy="200025"/>
                      <wp:effectExtent l="0" t="0" r="19050" b="28575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200025"/>
                              </a:xfrm>
                              <a:prstGeom prst="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7B50C1" id="Rectangle 3" o:spid="_x0000_s1026" style="position:absolute;margin-left:169.2pt;margin-top:.9pt;width:19.5pt;height:15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" fillcolor="white [3201]" strokecolor="black [3200]" strokeweight=".25pt"/>
                  </w:pict>
                </mc:Fallback>
              </mc:AlternateContent>
            </w:r>
            <w:r w:rsidRPr="00DC23E5">
              <w:rPr>
                <w:bCs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635E3A91" wp14:editId="30F9A82A">
                      <wp:simplePos x="0" y="0"/>
                      <wp:positionH relativeFrom="column">
                        <wp:posOffset>1015365</wp:posOffset>
                      </wp:positionH>
                      <wp:positionV relativeFrom="paragraph">
                        <wp:posOffset>14605</wp:posOffset>
                      </wp:positionV>
                      <wp:extent cx="247650" cy="200025"/>
                      <wp:effectExtent l="0" t="0" r="19050" b="2857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200025"/>
                              </a:xfrm>
                              <a:prstGeom prst="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F7BD8B" id="Rectangle 2" o:spid="_x0000_s1026" style="position:absolute;margin-left:79.95pt;margin-top:1.15pt;width:19.5pt;height:15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" fillcolor="white [3201]" strokecolor="black [3200]" strokeweight=".25pt"/>
                  </w:pict>
                </mc:Fallback>
              </mc:AlternateContent>
            </w:r>
            <w:r w:rsidR="00CE29DC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DC23E5">
              <w:rPr>
                <w:bCs/>
                <w:color w:val="000000" w:themeColor="text1"/>
                <w:sz w:val="24"/>
                <w:szCs w:val="24"/>
              </w:rPr>
              <w:t xml:space="preserve">- </w:t>
            </w:r>
            <w:proofErr w:type="spellStart"/>
            <w:r w:rsidRPr="00DC23E5">
              <w:rPr>
                <w:bCs/>
                <w:color w:val="000000" w:themeColor="text1"/>
                <w:sz w:val="24"/>
                <w:szCs w:val="24"/>
              </w:rPr>
              <w:t>Kết</w:t>
            </w:r>
            <w:proofErr w:type="spellEnd"/>
            <w:r w:rsidRPr="00DC23E5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C23E5">
              <w:rPr>
                <w:bCs/>
                <w:color w:val="000000" w:themeColor="text1"/>
                <w:sz w:val="24"/>
                <w:szCs w:val="24"/>
              </w:rPr>
              <w:t>luận</w:t>
            </w:r>
            <w:proofErr w:type="spellEnd"/>
            <w:r w:rsidRPr="00DC23E5">
              <w:rPr>
                <w:bCs/>
                <w:color w:val="000000" w:themeColor="text1"/>
                <w:sz w:val="24"/>
                <w:szCs w:val="24"/>
              </w:rPr>
              <w:t xml:space="preserve">: Đạt       </w:t>
            </w:r>
            <w:proofErr w:type="gramStart"/>
            <w:r w:rsidRPr="00DC23E5">
              <w:rPr>
                <w:bCs/>
                <w:color w:val="000000" w:themeColor="text1"/>
                <w:sz w:val="24"/>
                <w:szCs w:val="24"/>
              </w:rPr>
              <w:t xml:space="preserve">  ;</w:t>
            </w:r>
            <w:proofErr w:type="gramEnd"/>
            <w:r w:rsidRPr="00DC23E5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C23E5">
              <w:rPr>
                <w:bCs/>
                <w:color w:val="000000" w:themeColor="text1"/>
                <w:sz w:val="24"/>
                <w:szCs w:val="24"/>
              </w:rPr>
              <w:t>Không</w:t>
            </w:r>
            <w:proofErr w:type="spellEnd"/>
            <w:r w:rsidRPr="00DC23E5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C23E5">
              <w:rPr>
                <w:bCs/>
                <w:color w:val="000000" w:themeColor="text1"/>
                <w:sz w:val="24"/>
                <w:szCs w:val="24"/>
              </w:rPr>
              <w:t>đạt</w:t>
            </w:r>
            <w:proofErr w:type="spellEnd"/>
            <w:r w:rsidRPr="006609DA">
              <w:rPr>
                <w:b/>
                <w:bCs/>
                <w:color w:val="000000" w:themeColor="text1"/>
                <w:sz w:val="24"/>
                <w:szCs w:val="24"/>
              </w:rPr>
              <w:t xml:space="preserve">  </w:t>
            </w:r>
          </w:p>
        </w:tc>
      </w:tr>
    </w:tbl>
    <w:p w14:paraId="02A82030" w14:textId="77777777" w:rsidR="00E15C21" w:rsidRDefault="00E15C21" w:rsidP="00E15C21">
      <w:pPr>
        <w:spacing w:before="120"/>
        <w:jc w:val="both"/>
        <w:rPr>
          <w:color w:val="000000"/>
          <w:spacing w:val="-6"/>
          <w:sz w:val="24"/>
          <w:szCs w:val="24"/>
        </w:rPr>
      </w:pPr>
      <w:proofErr w:type="spellStart"/>
      <w:r>
        <w:rPr>
          <w:color w:val="000000"/>
          <w:spacing w:val="-6"/>
          <w:sz w:val="24"/>
          <w:szCs w:val="24"/>
        </w:rPr>
        <w:t>Ghi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chú</w:t>
      </w:r>
      <w:proofErr w:type="spellEnd"/>
      <w:r>
        <w:rPr>
          <w:color w:val="000000"/>
          <w:spacing w:val="-6"/>
          <w:sz w:val="24"/>
          <w:szCs w:val="24"/>
        </w:rPr>
        <w:t xml:space="preserve">: </w:t>
      </w:r>
      <w:proofErr w:type="spellStart"/>
      <w:r>
        <w:rPr>
          <w:color w:val="000000"/>
          <w:spacing w:val="-6"/>
          <w:sz w:val="24"/>
          <w:szCs w:val="24"/>
        </w:rPr>
        <w:t>Tiêu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chí</w:t>
      </w:r>
      <w:proofErr w:type="spellEnd"/>
      <w:r>
        <w:rPr>
          <w:color w:val="000000"/>
          <w:spacing w:val="-6"/>
          <w:sz w:val="24"/>
          <w:szCs w:val="24"/>
        </w:rPr>
        <w:t xml:space="preserve">, </w:t>
      </w:r>
      <w:proofErr w:type="spellStart"/>
      <w:r>
        <w:rPr>
          <w:color w:val="000000"/>
          <w:spacing w:val="-6"/>
          <w:sz w:val="24"/>
          <w:szCs w:val="24"/>
        </w:rPr>
        <w:t>tiêu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chuẩn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chất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lượng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dịch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vụ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này</w:t>
      </w:r>
      <w:proofErr w:type="spellEnd"/>
      <w:r>
        <w:rPr>
          <w:color w:val="000000"/>
          <w:spacing w:val="-6"/>
          <w:sz w:val="24"/>
          <w:szCs w:val="24"/>
        </w:rPr>
        <w:t xml:space="preserve"> “Đạt” </w:t>
      </w:r>
      <w:proofErr w:type="spellStart"/>
      <w:r>
        <w:rPr>
          <w:color w:val="000000"/>
          <w:spacing w:val="-6"/>
          <w:sz w:val="24"/>
          <w:szCs w:val="24"/>
        </w:rPr>
        <w:t>yêu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cầu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về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chất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lượng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dịch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vụ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khi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được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đánh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giá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đạt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từ</w:t>
      </w:r>
      <w:proofErr w:type="spellEnd"/>
      <w:r>
        <w:rPr>
          <w:color w:val="000000"/>
          <w:spacing w:val="-6"/>
          <w:sz w:val="24"/>
          <w:szCs w:val="24"/>
        </w:rPr>
        <w:t xml:space="preserve"> 80% </w:t>
      </w:r>
      <w:proofErr w:type="spellStart"/>
      <w:r>
        <w:rPr>
          <w:color w:val="000000"/>
          <w:spacing w:val="-6"/>
          <w:sz w:val="24"/>
          <w:szCs w:val="24"/>
        </w:rPr>
        <w:t>trở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lên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nội</w:t>
      </w:r>
      <w:proofErr w:type="spellEnd"/>
      <w:r>
        <w:rPr>
          <w:color w:val="000000"/>
          <w:spacing w:val="-6"/>
          <w:sz w:val="24"/>
          <w:szCs w:val="24"/>
        </w:rPr>
        <w:t xml:space="preserve"> dung </w:t>
      </w:r>
      <w:proofErr w:type="spellStart"/>
      <w:r>
        <w:rPr>
          <w:color w:val="000000"/>
          <w:spacing w:val="-6"/>
          <w:sz w:val="24"/>
          <w:szCs w:val="24"/>
        </w:rPr>
        <w:t>thực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hiện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của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dịch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vụ</w:t>
      </w:r>
      <w:proofErr w:type="spellEnd"/>
      <w:r>
        <w:rPr>
          <w:color w:val="000000"/>
          <w:spacing w:val="-6"/>
          <w:sz w:val="24"/>
          <w:szCs w:val="24"/>
        </w:rPr>
        <w:t>.</w:t>
      </w:r>
    </w:p>
    <w:p w14:paraId="039DEF69" w14:textId="26FB12AB" w:rsidR="00D6131E" w:rsidRDefault="00D6131E" w:rsidP="00D6131E">
      <w:pPr>
        <w:spacing w:before="120"/>
        <w:ind w:firstLine="720"/>
        <w:jc w:val="both"/>
        <w:rPr>
          <w:color w:val="000000"/>
          <w:spacing w:val="-6"/>
        </w:rPr>
      </w:pPr>
    </w:p>
    <w:sectPr w:rsidR="00D6131E" w:rsidSect="00847739">
      <w:headerReference w:type="even" r:id="rId7"/>
      <w:headerReference w:type="default" r:id="rId8"/>
      <w:footerReference w:type="even" r:id="rId9"/>
      <w:footerReference w:type="default" r:id="rId10"/>
      <w:pgSz w:w="11907" w:h="16840" w:code="9"/>
      <w:pgMar w:top="1134" w:right="1134" w:bottom="1134" w:left="1701" w:header="760" w:footer="284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760D6" w14:textId="77777777" w:rsidR="00695D95" w:rsidRDefault="00695D95">
      <w:r>
        <w:separator/>
      </w:r>
    </w:p>
  </w:endnote>
  <w:endnote w:type="continuationSeparator" w:id="0">
    <w:p w14:paraId="64DF9959" w14:textId="77777777" w:rsidR="00695D95" w:rsidRDefault="00695D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UVnTime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877A4" w14:textId="77777777" w:rsidR="00A25FA8" w:rsidRDefault="00A25FA8" w:rsidP="00830D8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282A8B8" w14:textId="77777777" w:rsidR="00A25FA8" w:rsidRDefault="00A25FA8" w:rsidP="00AD64E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05E80" w14:textId="77777777" w:rsidR="00A25FA8" w:rsidRDefault="00A25FA8" w:rsidP="00AD64E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20725" w14:textId="77777777" w:rsidR="00695D95" w:rsidRDefault="00695D95">
      <w:r>
        <w:separator/>
      </w:r>
    </w:p>
  </w:footnote>
  <w:footnote w:type="continuationSeparator" w:id="0">
    <w:p w14:paraId="261A5397" w14:textId="77777777" w:rsidR="00695D95" w:rsidRDefault="00695D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D7738" w14:textId="77777777" w:rsidR="00A25FA8" w:rsidRDefault="00A25FA8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2D38313" w14:textId="77777777" w:rsidR="00A25FA8" w:rsidRDefault="00A25F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4561973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94DBB3B" w14:textId="083842B9" w:rsidR="00BC6C56" w:rsidRDefault="00BC6C56" w:rsidP="00BC6C56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552A3"/>
    <w:multiLevelType w:val="hybridMultilevel"/>
    <w:tmpl w:val="72280634"/>
    <w:lvl w:ilvl="0" w:tplc="CB561630">
      <w:start w:val="1"/>
      <w:numFmt w:val="decimal"/>
      <w:lvlText w:val="%1."/>
      <w:lvlJc w:val="left"/>
      <w:pPr>
        <w:tabs>
          <w:tab w:val="num" w:pos="1057"/>
        </w:tabs>
        <w:ind w:left="10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77"/>
        </w:tabs>
        <w:ind w:left="177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97"/>
        </w:tabs>
        <w:ind w:left="249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17"/>
        </w:tabs>
        <w:ind w:left="321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37"/>
        </w:tabs>
        <w:ind w:left="393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57"/>
        </w:tabs>
        <w:ind w:left="465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77"/>
        </w:tabs>
        <w:ind w:left="537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97"/>
        </w:tabs>
        <w:ind w:left="609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17"/>
        </w:tabs>
        <w:ind w:left="6817" w:hanging="180"/>
      </w:pPr>
    </w:lvl>
  </w:abstractNum>
  <w:abstractNum w:abstractNumId="1" w15:restartNumberingAfterBreak="0">
    <w:nsid w:val="0DDE2B11"/>
    <w:multiLevelType w:val="multilevel"/>
    <w:tmpl w:val="3DFE93AA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0" w:firstLine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23714C3C"/>
    <w:multiLevelType w:val="hybridMultilevel"/>
    <w:tmpl w:val="878CAE7A"/>
    <w:lvl w:ilvl="0" w:tplc="FFFFFFFF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7A274A"/>
    <w:multiLevelType w:val="multilevel"/>
    <w:tmpl w:val="05ECA526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57"/>
        </w:tabs>
        <w:ind w:left="105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14"/>
        </w:tabs>
        <w:ind w:left="211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71"/>
        </w:tabs>
        <w:ind w:left="317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68"/>
        </w:tabs>
        <w:ind w:left="38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25"/>
        </w:tabs>
        <w:ind w:left="49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22"/>
        </w:tabs>
        <w:ind w:left="56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679"/>
        </w:tabs>
        <w:ind w:left="667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376"/>
        </w:tabs>
        <w:ind w:left="7376" w:hanging="1800"/>
      </w:pPr>
      <w:rPr>
        <w:rFonts w:hint="default"/>
      </w:rPr>
    </w:lvl>
  </w:abstractNum>
  <w:abstractNum w:abstractNumId="4" w15:restartNumberingAfterBreak="0">
    <w:nsid w:val="4B024631"/>
    <w:multiLevelType w:val="hybridMultilevel"/>
    <w:tmpl w:val="35A0A04A"/>
    <w:lvl w:ilvl="0" w:tplc="9CA622BE">
      <w:start w:val="1"/>
      <w:numFmt w:val="decimal"/>
      <w:lvlText w:val="%1."/>
      <w:lvlJc w:val="left"/>
      <w:pPr>
        <w:tabs>
          <w:tab w:val="num" w:pos="1057"/>
        </w:tabs>
        <w:ind w:left="105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777"/>
        </w:tabs>
        <w:ind w:left="177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97"/>
        </w:tabs>
        <w:ind w:left="249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17"/>
        </w:tabs>
        <w:ind w:left="321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37"/>
        </w:tabs>
        <w:ind w:left="393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57"/>
        </w:tabs>
        <w:ind w:left="465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77"/>
        </w:tabs>
        <w:ind w:left="537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97"/>
        </w:tabs>
        <w:ind w:left="609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17"/>
        </w:tabs>
        <w:ind w:left="6817" w:hanging="180"/>
      </w:pPr>
    </w:lvl>
  </w:abstractNum>
  <w:abstractNum w:abstractNumId="5" w15:restartNumberingAfterBreak="0">
    <w:nsid w:val="61C34E80"/>
    <w:multiLevelType w:val="hybridMultilevel"/>
    <w:tmpl w:val="E92CE196"/>
    <w:lvl w:ilvl="0" w:tplc="3C62FC98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08385473">
    <w:abstractNumId w:val="0"/>
  </w:num>
  <w:num w:numId="2" w16cid:durableId="1068460861">
    <w:abstractNumId w:val="4"/>
  </w:num>
  <w:num w:numId="3" w16cid:durableId="1905793244">
    <w:abstractNumId w:val="2"/>
  </w:num>
  <w:num w:numId="4" w16cid:durableId="837036949">
    <w:abstractNumId w:val="5"/>
  </w:num>
  <w:num w:numId="5" w16cid:durableId="508832210">
    <w:abstractNumId w:val="3"/>
  </w:num>
  <w:num w:numId="6" w16cid:durableId="468672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381"/>
  <w:displayHorizont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DD9"/>
    <w:rsid w:val="0000004D"/>
    <w:rsid w:val="00000FFD"/>
    <w:rsid w:val="00005293"/>
    <w:rsid w:val="00012A54"/>
    <w:rsid w:val="00015052"/>
    <w:rsid w:val="000154EB"/>
    <w:rsid w:val="00017221"/>
    <w:rsid w:val="000173CE"/>
    <w:rsid w:val="00017E05"/>
    <w:rsid w:val="000200AF"/>
    <w:rsid w:val="00021EBA"/>
    <w:rsid w:val="00022CAC"/>
    <w:rsid w:val="00023D83"/>
    <w:rsid w:val="00030E7D"/>
    <w:rsid w:val="00030FF6"/>
    <w:rsid w:val="00031193"/>
    <w:rsid w:val="00031D7A"/>
    <w:rsid w:val="00032C94"/>
    <w:rsid w:val="000353C6"/>
    <w:rsid w:val="000541EB"/>
    <w:rsid w:val="00060753"/>
    <w:rsid w:val="0006196F"/>
    <w:rsid w:val="0006490F"/>
    <w:rsid w:val="00064C1B"/>
    <w:rsid w:val="000656DD"/>
    <w:rsid w:val="00065EFB"/>
    <w:rsid w:val="00066F84"/>
    <w:rsid w:val="00067E62"/>
    <w:rsid w:val="00071C04"/>
    <w:rsid w:val="00076041"/>
    <w:rsid w:val="00076D79"/>
    <w:rsid w:val="00077E93"/>
    <w:rsid w:val="000802D7"/>
    <w:rsid w:val="0008449D"/>
    <w:rsid w:val="00086961"/>
    <w:rsid w:val="00087F1B"/>
    <w:rsid w:val="00090DFD"/>
    <w:rsid w:val="000946DE"/>
    <w:rsid w:val="00096A6B"/>
    <w:rsid w:val="00097683"/>
    <w:rsid w:val="00097AC1"/>
    <w:rsid w:val="000A188A"/>
    <w:rsid w:val="000A3BD5"/>
    <w:rsid w:val="000A6228"/>
    <w:rsid w:val="000B17F2"/>
    <w:rsid w:val="000B21B7"/>
    <w:rsid w:val="000B364F"/>
    <w:rsid w:val="000B7264"/>
    <w:rsid w:val="000C013D"/>
    <w:rsid w:val="000C2B26"/>
    <w:rsid w:val="000C5E2B"/>
    <w:rsid w:val="000C7651"/>
    <w:rsid w:val="000D35CC"/>
    <w:rsid w:val="000D37FE"/>
    <w:rsid w:val="000D4700"/>
    <w:rsid w:val="000D4C39"/>
    <w:rsid w:val="000D4FF6"/>
    <w:rsid w:val="000D7ABA"/>
    <w:rsid w:val="000E0211"/>
    <w:rsid w:val="000E44D1"/>
    <w:rsid w:val="000F0E45"/>
    <w:rsid w:val="000F2297"/>
    <w:rsid w:val="000F3DF2"/>
    <w:rsid w:val="000F4A17"/>
    <w:rsid w:val="00102A6F"/>
    <w:rsid w:val="00104E44"/>
    <w:rsid w:val="0010760A"/>
    <w:rsid w:val="001079E6"/>
    <w:rsid w:val="0011126D"/>
    <w:rsid w:val="001115C3"/>
    <w:rsid w:val="00111F08"/>
    <w:rsid w:val="0011282A"/>
    <w:rsid w:val="00112F6A"/>
    <w:rsid w:val="00120475"/>
    <w:rsid w:val="0012072C"/>
    <w:rsid w:val="0012136E"/>
    <w:rsid w:val="0012170D"/>
    <w:rsid w:val="00121EAD"/>
    <w:rsid w:val="00124190"/>
    <w:rsid w:val="00124F67"/>
    <w:rsid w:val="0012611F"/>
    <w:rsid w:val="0012679A"/>
    <w:rsid w:val="001305A6"/>
    <w:rsid w:val="00132FD2"/>
    <w:rsid w:val="00133534"/>
    <w:rsid w:val="0013389F"/>
    <w:rsid w:val="00133AC6"/>
    <w:rsid w:val="00133CD7"/>
    <w:rsid w:val="00134ECA"/>
    <w:rsid w:val="001451C8"/>
    <w:rsid w:val="00152581"/>
    <w:rsid w:val="001526C6"/>
    <w:rsid w:val="00156043"/>
    <w:rsid w:val="001609C3"/>
    <w:rsid w:val="001635D0"/>
    <w:rsid w:val="001724D0"/>
    <w:rsid w:val="001754B5"/>
    <w:rsid w:val="00180613"/>
    <w:rsid w:val="0018144F"/>
    <w:rsid w:val="0018433A"/>
    <w:rsid w:val="0018562F"/>
    <w:rsid w:val="00185DB7"/>
    <w:rsid w:val="001928D8"/>
    <w:rsid w:val="001A0C19"/>
    <w:rsid w:val="001A2D00"/>
    <w:rsid w:val="001A3131"/>
    <w:rsid w:val="001A42AA"/>
    <w:rsid w:val="001B0099"/>
    <w:rsid w:val="001B1531"/>
    <w:rsid w:val="001B4A15"/>
    <w:rsid w:val="001B5CC4"/>
    <w:rsid w:val="001C0AEF"/>
    <w:rsid w:val="001D1989"/>
    <w:rsid w:val="001D19D7"/>
    <w:rsid w:val="001D34C4"/>
    <w:rsid w:val="001D57D3"/>
    <w:rsid w:val="001D6E92"/>
    <w:rsid w:val="001D6FDC"/>
    <w:rsid w:val="001E601B"/>
    <w:rsid w:val="001E7079"/>
    <w:rsid w:val="001E7AA8"/>
    <w:rsid w:val="001F2155"/>
    <w:rsid w:val="001F45DE"/>
    <w:rsid w:val="001F5A77"/>
    <w:rsid w:val="001F68B1"/>
    <w:rsid w:val="001F68B6"/>
    <w:rsid w:val="002036D3"/>
    <w:rsid w:val="002038DA"/>
    <w:rsid w:val="00204213"/>
    <w:rsid w:val="00207652"/>
    <w:rsid w:val="00210EDF"/>
    <w:rsid w:val="00212A9B"/>
    <w:rsid w:val="00212C6F"/>
    <w:rsid w:val="00217361"/>
    <w:rsid w:val="00223D85"/>
    <w:rsid w:val="00226594"/>
    <w:rsid w:val="002271CA"/>
    <w:rsid w:val="002279B2"/>
    <w:rsid w:val="00227E4F"/>
    <w:rsid w:val="002317F6"/>
    <w:rsid w:val="002323DE"/>
    <w:rsid w:val="00234166"/>
    <w:rsid w:val="00235019"/>
    <w:rsid w:val="002363AB"/>
    <w:rsid w:val="0023662B"/>
    <w:rsid w:val="00237DC2"/>
    <w:rsid w:val="00241F67"/>
    <w:rsid w:val="00243B0F"/>
    <w:rsid w:val="00243CED"/>
    <w:rsid w:val="00251CAD"/>
    <w:rsid w:val="00251D49"/>
    <w:rsid w:val="00253688"/>
    <w:rsid w:val="00257589"/>
    <w:rsid w:val="00260FF2"/>
    <w:rsid w:val="0026126E"/>
    <w:rsid w:val="00261EF7"/>
    <w:rsid w:val="0026236A"/>
    <w:rsid w:val="00263C3B"/>
    <w:rsid w:val="00272F85"/>
    <w:rsid w:val="00276B7F"/>
    <w:rsid w:val="00280055"/>
    <w:rsid w:val="00284512"/>
    <w:rsid w:val="002850F1"/>
    <w:rsid w:val="0028777E"/>
    <w:rsid w:val="00291063"/>
    <w:rsid w:val="00292003"/>
    <w:rsid w:val="0029507B"/>
    <w:rsid w:val="00295A7D"/>
    <w:rsid w:val="00297210"/>
    <w:rsid w:val="00297A36"/>
    <w:rsid w:val="002A300C"/>
    <w:rsid w:val="002A3603"/>
    <w:rsid w:val="002A56E1"/>
    <w:rsid w:val="002A5CDE"/>
    <w:rsid w:val="002A6A83"/>
    <w:rsid w:val="002A6C22"/>
    <w:rsid w:val="002A7C3A"/>
    <w:rsid w:val="002B3DB0"/>
    <w:rsid w:val="002B4D4A"/>
    <w:rsid w:val="002C1295"/>
    <w:rsid w:val="002C1497"/>
    <w:rsid w:val="002C3A6A"/>
    <w:rsid w:val="002C4458"/>
    <w:rsid w:val="002C49CD"/>
    <w:rsid w:val="002C6445"/>
    <w:rsid w:val="002C7A66"/>
    <w:rsid w:val="002D6971"/>
    <w:rsid w:val="002D7C2B"/>
    <w:rsid w:val="002E27BF"/>
    <w:rsid w:val="002E2E86"/>
    <w:rsid w:val="002E5617"/>
    <w:rsid w:val="002E6EFD"/>
    <w:rsid w:val="002F0D11"/>
    <w:rsid w:val="002F0F5C"/>
    <w:rsid w:val="002F353C"/>
    <w:rsid w:val="002F48E7"/>
    <w:rsid w:val="002F63A1"/>
    <w:rsid w:val="002F7991"/>
    <w:rsid w:val="0030016E"/>
    <w:rsid w:val="003026C7"/>
    <w:rsid w:val="0030296E"/>
    <w:rsid w:val="00304D3F"/>
    <w:rsid w:val="0030588F"/>
    <w:rsid w:val="00311977"/>
    <w:rsid w:val="0031450E"/>
    <w:rsid w:val="00320710"/>
    <w:rsid w:val="003218B1"/>
    <w:rsid w:val="00321A05"/>
    <w:rsid w:val="0032269A"/>
    <w:rsid w:val="00324FE8"/>
    <w:rsid w:val="003267E2"/>
    <w:rsid w:val="00327CA6"/>
    <w:rsid w:val="0033288B"/>
    <w:rsid w:val="00333478"/>
    <w:rsid w:val="00334713"/>
    <w:rsid w:val="00337ADD"/>
    <w:rsid w:val="00341D9A"/>
    <w:rsid w:val="00343F67"/>
    <w:rsid w:val="00344441"/>
    <w:rsid w:val="00344DD9"/>
    <w:rsid w:val="00345FAD"/>
    <w:rsid w:val="003462DB"/>
    <w:rsid w:val="0035109E"/>
    <w:rsid w:val="00352166"/>
    <w:rsid w:val="0035334E"/>
    <w:rsid w:val="003559C1"/>
    <w:rsid w:val="0035723B"/>
    <w:rsid w:val="003621FC"/>
    <w:rsid w:val="00363780"/>
    <w:rsid w:val="00370B01"/>
    <w:rsid w:val="0037132D"/>
    <w:rsid w:val="00376D28"/>
    <w:rsid w:val="0038157E"/>
    <w:rsid w:val="003828BD"/>
    <w:rsid w:val="00383B49"/>
    <w:rsid w:val="00383DEB"/>
    <w:rsid w:val="00386C71"/>
    <w:rsid w:val="003947DC"/>
    <w:rsid w:val="003A28EB"/>
    <w:rsid w:val="003A43ED"/>
    <w:rsid w:val="003A733B"/>
    <w:rsid w:val="003B0B92"/>
    <w:rsid w:val="003B3B58"/>
    <w:rsid w:val="003C01D9"/>
    <w:rsid w:val="003C21E0"/>
    <w:rsid w:val="003C2D6B"/>
    <w:rsid w:val="003D1AF4"/>
    <w:rsid w:val="003D37C1"/>
    <w:rsid w:val="003D51B7"/>
    <w:rsid w:val="003E03BE"/>
    <w:rsid w:val="003E0E7D"/>
    <w:rsid w:val="003E359C"/>
    <w:rsid w:val="003E5519"/>
    <w:rsid w:val="003E61E6"/>
    <w:rsid w:val="003F7334"/>
    <w:rsid w:val="003F7A98"/>
    <w:rsid w:val="003F7EDC"/>
    <w:rsid w:val="004001E2"/>
    <w:rsid w:val="00401BA4"/>
    <w:rsid w:val="00402DA9"/>
    <w:rsid w:val="00403793"/>
    <w:rsid w:val="00405CEE"/>
    <w:rsid w:val="0040602F"/>
    <w:rsid w:val="00406128"/>
    <w:rsid w:val="00410694"/>
    <w:rsid w:val="00411051"/>
    <w:rsid w:val="0041137C"/>
    <w:rsid w:val="004134F5"/>
    <w:rsid w:val="004145B6"/>
    <w:rsid w:val="00414C71"/>
    <w:rsid w:val="00414D1A"/>
    <w:rsid w:val="00414E15"/>
    <w:rsid w:val="0041502E"/>
    <w:rsid w:val="004215FD"/>
    <w:rsid w:val="00421632"/>
    <w:rsid w:val="004275E3"/>
    <w:rsid w:val="00430A9E"/>
    <w:rsid w:val="0043409A"/>
    <w:rsid w:val="004432E6"/>
    <w:rsid w:val="00443ECC"/>
    <w:rsid w:val="00444803"/>
    <w:rsid w:val="004458AB"/>
    <w:rsid w:val="004473CB"/>
    <w:rsid w:val="00452ECC"/>
    <w:rsid w:val="00454E63"/>
    <w:rsid w:val="00457FCD"/>
    <w:rsid w:val="00461E81"/>
    <w:rsid w:val="00464D76"/>
    <w:rsid w:val="00465498"/>
    <w:rsid w:val="004674C9"/>
    <w:rsid w:val="0046790A"/>
    <w:rsid w:val="00476D31"/>
    <w:rsid w:val="00481AD7"/>
    <w:rsid w:val="00481FDF"/>
    <w:rsid w:val="00482792"/>
    <w:rsid w:val="00482ECF"/>
    <w:rsid w:val="00484D2A"/>
    <w:rsid w:val="00484E48"/>
    <w:rsid w:val="004856B5"/>
    <w:rsid w:val="00486DE1"/>
    <w:rsid w:val="00487511"/>
    <w:rsid w:val="0048775A"/>
    <w:rsid w:val="004879E6"/>
    <w:rsid w:val="00497D11"/>
    <w:rsid w:val="004A1684"/>
    <w:rsid w:val="004A226D"/>
    <w:rsid w:val="004A2701"/>
    <w:rsid w:val="004A28C3"/>
    <w:rsid w:val="004A373B"/>
    <w:rsid w:val="004A4BA8"/>
    <w:rsid w:val="004B0172"/>
    <w:rsid w:val="004B28F1"/>
    <w:rsid w:val="004B77D3"/>
    <w:rsid w:val="004C04BB"/>
    <w:rsid w:val="004C177A"/>
    <w:rsid w:val="004C2445"/>
    <w:rsid w:val="004C277F"/>
    <w:rsid w:val="004C4A83"/>
    <w:rsid w:val="004C72F8"/>
    <w:rsid w:val="004D61FA"/>
    <w:rsid w:val="004E310B"/>
    <w:rsid w:val="004E6078"/>
    <w:rsid w:val="004E646C"/>
    <w:rsid w:val="004E7796"/>
    <w:rsid w:val="004E7DCB"/>
    <w:rsid w:val="004F2A44"/>
    <w:rsid w:val="004F2E61"/>
    <w:rsid w:val="004F5158"/>
    <w:rsid w:val="004F52EE"/>
    <w:rsid w:val="00500A8C"/>
    <w:rsid w:val="005028A8"/>
    <w:rsid w:val="0050322F"/>
    <w:rsid w:val="0050419D"/>
    <w:rsid w:val="00507E98"/>
    <w:rsid w:val="00510092"/>
    <w:rsid w:val="00510E8A"/>
    <w:rsid w:val="00513F1D"/>
    <w:rsid w:val="00517104"/>
    <w:rsid w:val="00523BDD"/>
    <w:rsid w:val="0052678F"/>
    <w:rsid w:val="005307DD"/>
    <w:rsid w:val="00531AE3"/>
    <w:rsid w:val="0053356B"/>
    <w:rsid w:val="00533C83"/>
    <w:rsid w:val="00535AC9"/>
    <w:rsid w:val="00543A2E"/>
    <w:rsid w:val="00554AF6"/>
    <w:rsid w:val="00554E50"/>
    <w:rsid w:val="00554ED2"/>
    <w:rsid w:val="00555184"/>
    <w:rsid w:val="00556929"/>
    <w:rsid w:val="0055710B"/>
    <w:rsid w:val="0056062C"/>
    <w:rsid w:val="00562C91"/>
    <w:rsid w:val="0056376B"/>
    <w:rsid w:val="00565918"/>
    <w:rsid w:val="00567285"/>
    <w:rsid w:val="00571D5E"/>
    <w:rsid w:val="0057647D"/>
    <w:rsid w:val="00576BDE"/>
    <w:rsid w:val="005805BB"/>
    <w:rsid w:val="0058185B"/>
    <w:rsid w:val="005823FB"/>
    <w:rsid w:val="0058307C"/>
    <w:rsid w:val="00583974"/>
    <w:rsid w:val="0058562B"/>
    <w:rsid w:val="00587063"/>
    <w:rsid w:val="00590571"/>
    <w:rsid w:val="005916A2"/>
    <w:rsid w:val="00593C0A"/>
    <w:rsid w:val="00596AE7"/>
    <w:rsid w:val="005978BA"/>
    <w:rsid w:val="00597B56"/>
    <w:rsid w:val="005A1DC8"/>
    <w:rsid w:val="005A4135"/>
    <w:rsid w:val="005A56B9"/>
    <w:rsid w:val="005A6738"/>
    <w:rsid w:val="005B2166"/>
    <w:rsid w:val="005B4434"/>
    <w:rsid w:val="005B6800"/>
    <w:rsid w:val="005B6815"/>
    <w:rsid w:val="005B6F6C"/>
    <w:rsid w:val="005C14E0"/>
    <w:rsid w:val="005C2405"/>
    <w:rsid w:val="005C47F6"/>
    <w:rsid w:val="005C5502"/>
    <w:rsid w:val="005C7DE8"/>
    <w:rsid w:val="005D0357"/>
    <w:rsid w:val="005D1252"/>
    <w:rsid w:val="005D52D8"/>
    <w:rsid w:val="005D5842"/>
    <w:rsid w:val="005E26A9"/>
    <w:rsid w:val="005E2808"/>
    <w:rsid w:val="005E46B1"/>
    <w:rsid w:val="005E61A1"/>
    <w:rsid w:val="005F0A2C"/>
    <w:rsid w:val="005F52E3"/>
    <w:rsid w:val="005F6D56"/>
    <w:rsid w:val="005F756F"/>
    <w:rsid w:val="0061222B"/>
    <w:rsid w:val="00620B28"/>
    <w:rsid w:val="006213E3"/>
    <w:rsid w:val="00623FC8"/>
    <w:rsid w:val="00626553"/>
    <w:rsid w:val="006271AD"/>
    <w:rsid w:val="00633B32"/>
    <w:rsid w:val="006429BF"/>
    <w:rsid w:val="00643877"/>
    <w:rsid w:val="0064724B"/>
    <w:rsid w:val="006530C9"/>
    <w:rsid w:val="00654B2D"/>
    <w:rsid w:val="00655F62"/>
    <w:rsid w:val="0065641F"/>
    <w:rsid w:val="006567D6"/>
    <w:rsid w:val="00657905"/>
    <w:rsid w:val="00660CE0"/>
    <w:rsid w:val="00661590"/>
    <w:rsid w:val="0066170A"/>
    <w:rsid w:val="00661DEE"/>
    <w:rsid w:val="00666ACC"/>
    <w:rsid w:val="00670A05"/>
    <w:rsid w:val="006723CF"/>
    <w:rsid w:val="00675DA7"/>
    <w:rsid w:val="0067736A"/>
    <w:rsid w:val="0067793B"/>
    <w:rsid w:val="00687030"/>
    <w:rsid w:val="00691312"/>
    <w:rsid w:val="00694CC8"/>
    <w:rsid w:val="00695D95"/>
    <w:rsid w:val="00696815"/>
    <w:rsid w:val="00696B87"/>
    <w:rsid w:val="006A0CC1"/>
    <w:rsid w:val="006A189F"/>
    <w:rsid w:val="006A317A"/>
    <w:rsid w:val="006A7619"/>
    <w:rsid w:val="006B048F"/>
    <w:rsid w:val="006B1616"/>
    <w:rsid w:val="006B1E13"/>
    <w:rsid w:val="006B795B"/>
    <w:rsid w:val="006C0C66"/>
    <w:rsid w:val="006D0BDD"/>
    <w:rsid w:val="006D23A2"/>
    <w:rsid w:val="006D69F3"/>
    <w:rsid w:val="006D71FB"/>
    <w:rsid w:val="006D768F"/>
    <w:rsid w:val="006E086B"/>
    <w:rsid w:val="006E1E4E"/>
    <w:rsid w:val="006E3B0C"/>
    <w:rsid w:val="006E4BC3"/>
    <w:rsid w:val="006F08A8"/>
    <w:rsid w:val="006F0A24"/>
    <w:rsid w:val="006F6911"/>
    <w:rsid w:val="00700F9E"/>
    <w:rsid w:val="007078E3"/>
    <w:rsid w:val="00713D8F"/>
    <w:rsid w:val="00716B02"/>
    <w:rsid w:val="0072115E"/>
    <w:rsid w:val="0072790D"/>
    <w:rsid w:val="00727CE3"/>
    <w:rsid w:val="00730339"/>
    <w:rsid w:val="00730A7A"/>
    <w:rsid w:val="007310C9"/>
    <w:rsid w:val="007325CF"/>
    <w:rsid w:val="0073475B"/>
    <w:rsid w:val="00743B7B"/>
    <w:rsid w:val="00745581"/>
    <w:rsid w:val="007462BE"/>
    <w:rsid w:val="00752EA0"/>
    <w:rsid w:val="007539A8"/>
    <w:rsid w:val="00753F76"/>
    <w:rsid w:val="007567CD"/>
    <w:rsid w:val="00757C2F"/>
    <w:rsid w:val="00760354"/>
    <w:rsid w:val="00760610"/>
    <w:rsid w:val="00762661"/>
    <w:rsid w:val="007634B8"/>
    <w:rsid w:val="00764D75"/>
    <w:rsid w:val="00766310"/>
    <w:rsid w:val="007665B8"/>
    <w:rsid w:val="00771029"/>
    <w:rsid w:val="007769AC"/>
    <w:rsid w:val="007805A7"/>
    <w:rsid w:val="0078183F"/>
    <w:rsid w:val="00781C45"/>
    <w:rsid w:val="00785E72"/>
    <w:rsid w:val="007930C9"/>
    <w:rsid w:val="0079652E"/>
    <w:rsid w:val="00796F9C"/>
    <w:rsid w:val="00797847"/>
    <w:rsid w:val="007A0F12"/>
    <w:rsid w:val="007A112E"/>
    <w:rsid w:val="007A3F70"/>
    <w:rsid w:val="007A4F4C"/>
    <w:rsid w:val="007A734C"/>
    <w:rsid w:val="007B21B6"/>
    <w:rsid w:val="007B79AE"/>
    <w:rsid w:val="007C0B8F"/>
    <w:rsid w:val="007C72E7"/>
    <w:rsid w:val="007D32B3"/>
    <w:rsid w:val="007D63B2"/>
    <w:rsid w:val="007E003C"/>
    <w:rsid w:val="007E0AC9"/>
    <w:rsid w:val="007E16A5"/>
    <w:rsid w:val="007E2291"/>
    <w:rsid w:val="007E2C49"/>
    <w:rsid w:val="007E3975"/>
    <w:rsid w:val="007E493B"/>
    <w:rsid w:val="007E70D8"/>
    <w:rsid w:val="007E72F2"/>
    <w:rsid w:val="007F2F82"/>
    <w:rsid w:val="007F3985"/>
    <w:rsid w:val="007F3F88"/>
    <w:rsid w:val="007F446F"/>
    <w:rsid w:val="007F4ED1"/>
    <w:rsid w:val="00800E04"/>
    <w:rsid w:val="00801727"/>
    <w:rsid w:val="00803D16"/>
    <w:rsid w:val="008047BB"/>
    <w:rsid w:val="0080636F"/>
    <w:rsid w:val="008063E4"/>
    <w:rsid w:val="00812734"/>
    <w:rsid w:val="008134D8"/>
    <w:rsid w:val="0081512E"/>
    <w:rsid w:val="00816B47"/>
    <w:rsid w:val="0082008F"/>
    <w:rsid w:val="008213FB"/>
    <w:rsid w:val="008217BA"/>
    <w:rsid w:val="008227EA"/>
    <w:rsid w:val="00823D46"/>
    <w:rsid w:val="00824588"/>
    <w:rsid w:val="008245F5"/>
    <w:rsid w:val="0082579A"/>
    <w:rsid w:val="00827087"/>
    <w:rsid w:val="00830975"/>
    <w:rsid w:val="00830D85"/>
    <w:rsid w:val="00833F0B"/>
    <w:rsid w:val="00837B3A"/>
    <w:rsid w:val="008407CA"/>
    <w:rsid w:val="00840B4C"/>
    <w:rsid w:val="008417C0"/>
    <w:rsid w:val="008426B1"/>
    <w:rsid w:val="00842985"/>
    <w:rsid w:val="008430D0"/>
    <w:rsid w:val="008444C8"/>
    <w:rsid w:val="00845F85"/>
    <w:rsid w:val="00847739"/>
    <w:rsid w:val="00850814"/>
    <w:rsid w:val="008553BD"/>
    <w:rsid w:val="00855982"/>
    <w:rsid w:val="00857842"/>
    <w:rsid w:val="00862060"/>
    <w:rsid w:val="00863442"/>
    <w:rsid w:val="00864BAF"/>
    <w:rsid w:val="00871CF6"/>
    <w:rsid w:val="00872B04"/>
    <w:rsid w:val="00873019"/>
    <w:rsid w:val="00875566"/>
    <w:rsid w:val="008806CE"/>
    <w:rsid w:val="00881E17"/>
    <w:rsid w:val="008849E0"/>
    <w:rsid w:val="008856B7"/>
    <w:rsid w:val="00887D7F"/>
    <w:rsid w:val="008906ED"/>
    <w:rsid w:val="00892509"/>
    <w:rsid w:val="0089287C"/>
    <w:rsid w:val="00893DD0"/>
    <w:rsid w:val="0089644C"/>
    <w:rsid w:val="008A0390"/>
    <w:rsid w:val="008A051D"/>
    <w:rsid w:val="008A1439"/>
    <w:rsid w:val="008A17D1"/>
    <w:rsid w:val="008A193C"/>
    <w:rsid w:val="008A617A"/>
    <w:rsid w:val="008A6A30"/>
    <w:rsid w:val="008A6D70"/>
    <w:rsid w:val="008A73F4"/>
    <w:rsid w:val="008B1528"/>
    <w:rsid w:val="008B1A9B"/>
    <w:rsid w:val="008B3F7A"/>
    <w:rsid w:val="008B7E1C"/>
    <w:rsid w:val="008C4853"/>
    <w:rsid w:val="008C544E"/>
    <w:rsid w:val="008C55AF"/>
    <w:rsid w:val="008D18F0"/>
    <w:rsid w:val="008D38B5"/>
    <w:rsid w:val="008D47A3"/>
    <w:rsid w:val="008D57C2"/>
    <w:rsid w:val="008E15AE"/>
    <w:rsid w:val="008E24F2"/>
    <w:rsid w:val="008E2904"/>
    <w:rsid w:val="008E697F"/>
    <w:rsid w:val="008E7D34"/>
    <w:rsid w:val="008F16AD"/>
    <w:rsid w:val="008F2531"/>
    <w:rsid w:val="008F3239"/>
    <w:rsid w:val="008F5225"/>
    <w:rsid w:val="008F5AE8"/>
    <w:rsid w:val="008F6EDA"/>
    <w:rsid w:val="00902FAB"/>
    <w:rsid w:val="00903F95"/>
    <w:rsid w:val="00906A4A"/>
    <w:rsid w:val="0091073D"/>
    <w:rsid w:val="0091235B"/>
    <w:rsid w:val="00913E09"/>
    <w:rsid w:val="00916074"/>
    <w:rsid w:val="00916091"/>
    <w:rsid w:val="009165AB"/>
    <w:rsid w:val="00916D83"/>
    <w:rsid w:val="00924F82"/>
    <w:rsid w:val="00931305"/>
    <w:rsid w:val="009325E1"/>
    <w:rsid w:val="0093455B"/>
    <w:rsid w:val="009352D2"/>
    <w:rsid w:val="00935904"/>
    <w:rsid w:val="00940535"/>
    <w:rsid w:val="0094121D"/>
    <w:rsid w:val="0094553E"/>
    <w:rsid w:val="00951F8C"/>
    <w:rsid w:val="0095501C"/>
    <w:rsid w:val="00955339"/>
    <w:rsid w:val="009559ED"/>
    <w:rsid w:val="00956315"/>
    <w:rsid w:val="00956FB3"/>
    <w:rsid w:val="0096000A"/>
    <w:rsid w:val="00960BFE"/>
    <w:rsid w:val="00965279"/>
    <w:rsid w:val="00966A13"/>
    <w:rsid w:val="00967047"/>
    <w:rsid w:val="00967F31"/>
    <w:rsid w:val="00972ECD"/>
    <w:rsid w:val="00973F24"/>
    <w:rsid w:val="0098003A"/>
    <w:rsid w:val="009806B4"/>
    <w:rsid w:val="009813F0"/>
    <w:rsid w:val="00982AD5"/>
    <w:rsid w:val="00983017"/>
    <w:rsid w:val="0098505B"/>
    <w:rsid w:val="00985524"/>
    <w:rsid w:val="009920AB"/>
    <w:rsid w:val="00993821"/>
    <w:rsid w:val="009946F9"/>
    <w:rsid w:val="009A05C8"/>
    <w:rsid w:val="009A2C68"/>
    <w:rsid w:val="009A3DDE"/>
    <w:rsid w:val="009A72B2"/>
    <w:rsid w:val="009B15AF"/>
    <w:rsid w:val="009B36A8"/>
    <w:rsid w:val="009B37D4"/>
    <w:rsid w:val="009B6794"/>
    <w:rsid w:val="009B6AEF"/>
    <w:rsid w:val="009B6C7F"/>
    <w:rsid w:val="009C1761"/>
    <w:rsid w:val="009C613E"/>
    <w:rsid w:val="009C7E4E"/>
    <w:rsid w:val="009D1158"/>
    <w:rsid w:val="009D1FC7"/>
    <w:rsid w:val="009D308E"/>
    <w:rsid w:val="009D79C4"/>
    <w:rsid w:val="009E246E"/>
    <w:rsid w:val="009E36CF"/>
    <w:rsid w:val="009E3EA3"/>
    <w:rsid w:val="009F1241"/>
    <w:rsid w:val="009F3F91"/>
    <w:rsid w:val="009F5054"/>
    <w:rsid w:val="00A00B02"/>
    <w:rsid w:val="00A00EB9"/>
    <w:rsid w:val="00A067B0"/>
    <w:rsid w:val="00A07298"/>
    <w:rsid w:val="00A10E4A"/>
    <w:rsid w:val="00A10E59"/>
    <w:rsid w:val="00A132FB"/>
    <w:rsid w:val="00A15388"/>
    <w:rsid w:val="00A164BF"/>
    <w:rsid w:val="00A16799"/>
    <w:rsid w:val="00A16EB4"/>
    <w:rsid w:val="00A20E92"/>
    <w:rsid w:val="00A23930"/>
    <w:rsid w:val="00A25AE7"/>
    <w:rsid w:val="00A25FA8"/>
    <w:rsid w:val="00A2754A"/>
    <w:rsid w:val="00A2792C"/>
    <w:rsid w:val="00A32DDB"/>
    <w:rsid w:val="00A339AE"/>
    <w:rsid w:val="00A342FA"/>
    <w:rsid w:val="00A37168"/>
    <w:rsid w:val="00A408E8"/>
    <w:rsid w:val="00A421EE"/>
    <w:rsid w:val="00A43158"/>
    <w:rsid w:val="00A4326B"/>
    <w:rsid w:val="00A47945"/>
    <w:rsid w:val="00A52F08"/>
    <w:rsid w:val="00A53876"/>
    <w:rsid w:val="00A564B5"/>
    <w:rsid w:val="00A5663C"/>
    <w:rsid w:val="00A57507"/>
    <w:rsid w:val="00A579F8"/>
    <w:rsid w:val="00A57F70"/>
    <w:rsid w:val="00A6148B"/>
    <w:rsid w:val="00A626BE"/>
    <w:rsid w:val="00A638D9"/>
    <w:rsid w:val="00A6670B"/>
    <w:rsid w:val="00A67B1C"/>
    <w:rsid w:val="00A734B5"/>
    <w:rsid w:val="00A7400C"/>
    <w:rsid w:val="00A76F00"/>
    <w:rsid w:val="00A82326"/>
    <w:rsid w:val="00A82383"/>
    <w:rsid w:val="00A827F4"/>
    <w:rsid w:val="00A86274"/>
    <w:rsid w:val="00A87B9B"/>
    <w:rsid w:val="00A96701"/>
    <w:rsid w:val="00A975DC"/>
    <w:rsid w:val="00AA0B71"/>
    <w:rsid w:val="00AA464E"/>
    <w:rsid w:val="00AA47C8"/>
    <w:rsid w:val="00AA6288"/>
    <w:rsid w:val="00AA6DFF"/>
    <w:rsid w:val="00AA7AB4"/>
    <w:rsid w:val="00AB0D25"/>
    <w:rsid w:val="00AB1DEF"/>
    <w:rsid w:val="00AB47EF"/>
    <w:rsid w:val="00AB5755"/>
    <w:rsid w:val="00AC6AF8"/>
    <w:rsid w:val="00AC7942"/>
    <w:rsid w:val="00AD3AE2"/>
    <w:rsid w:val="00AD3DA0"/>
    <w:rsid w:val="00AD4A5B"/>
    <w:rsid w:val="00AD4E88"/>
    <w:rsid w:val="00AD55F2"/>
    <w:rsid w:val="00AD64E9"/>
    <w:rsid w:val="00AE2372"/>
    <w:rsid w:val="00AE6C43"/>
    <w:rsid w:val="00AF3998"/>
    <w:rsid w:val="00AF3CA4"/>
    <w:rsid w:val="00AF3E25"/>
    <w:rsid w:val="00AF4B83"/>
    <w:rsid w:val="00AF6FFF"/>
    <w:rsid w:val="00B018F5"/>
    <w:rsid w:val="00B02225"/>
    <w:rsid w:val="00B02D3B"/>
    <w:rsid w:val="00B04F24"/>
    <w:rsid w:val="00B0565B"/>
    <w:rsid w:val="00B1205A"/>
    <w:rsid w:val="00B124C1"/>
    <w:rsid w:val="00B1349E"/>
    <w:rsid w:val="00B13C83"/>
    <w:rsid w:val="00B15DA9"/>
    <w:rsid w:val="00B167ED"/>
    <w:rsid w:val="00B16942"/>
    <w:rsid w:val="00B24472"/>
    <w:rsid w:val="00B244AE"/>
    <w:rsid w:val="00B24AC3"/>
    <w:rsid w:val="00B25F27"/>
    <w:rsid w:val="00B25FBB"/>
    <w:rsid w:val="00B276DE"/>
    <w:rsid w:val="00B30EB6"/>
    <w:rsid w:val="00B31585"/>
    <w:rsid w:val="00B34286"/>
    <w:rsid w:val="00B378B2"/>
    <w:rsid w:val="00B40286"/>
    <w:rsid w:val="00B51E95"/>
    <w:rsid w:val="00B53E07"/>
    <w:rsid w:val="00B55809"/>
    <w:rsid w:val="00B56763"/>
    <w:rsid w:val="00B63CA3"/>
    <w:rsid w:val="00B7214A"/>
    <w:rsid w:val="00B723B4"/>
    <w:rsid w:val="00B729C7"/>
    <w:rsid w:val="00B732A0"/>
    <w:rsid w:val="00B73C69"/>
    <w:rsid w:val="00B7579D"/>
    <w:rsid w:val="00B7767E"/>
    <w:rsid w:val="00B777C4"/>
    <w:rsid w:val="00B83B8E"/>
    <w:rsid w:val="00B85C89"/>
    <w:rsid w:val="00B91101"/>
    <w:rsid w:val="00B91952"/>
    <w:rsid w:val="00B94D8D"/>
    <w:rsid w:val="00B977A5"/>
    <w:rsid w:val="00BA0425"/>
    <w:rsid w:val="00BA580D"/>
    <w:rsid w:val="00BA6C70"/>
    <w:rsid w:val="00BB12FD"/>
    <w:rsid w:val="00BB2E51"/>
    <w:rsid w:val="00BB49AB"/>
    <w:rsid w:val="00BB5B23"/>
    <w:rsid w:val="00BB6154"/>
    <w:rsid w:val="00BB7CBC"/>
    <w:rsid w:val="00BC1771"/>
    <w:rsid w:val="00BC4545"/>
    <w:rsid w:val="00BC474C"/>
    <w:rsid w:val="00BC4B12"/>
    <w:rsid w:val="00BC56F6"/>
    <w:rsid w:val="00BC5FB8"/>
    <w:rsid w:val="00BC6BE4"/>
    <w:rsid w:val="00BC6C56"/>
    <w:rsid w:val="00BD0455"/>
    <w:rsid w:val="00BD206A"/>
    <w:rsid w:val="00BD2C6D"/>
    <w:rsid w:val="00BD3A48"/>
    <w:rsid w:val="00BD79FE"/>
    <w:rsid w:val="00BE66AE"/>
    <w:rsid w:val="00BF121B"/>
    <w:rsid w:val="00BF28EC"/>
    <w:rsid w:val="00BF2B8F"/>
    <w:rsid w:val="00BF31F5"/>
    <w:rsid w:val="00BF348C"/>
    <w:rsid w:val="00BF68DC"/>
    <w:rsid w:val="00C026C0"/>
    <w:rsid w:val="00C027DA"/>
    <w:rsid w:val="00C059F5"/>
    <w:rsid w:val="00C06858"/>
    <w:rsid w:val="00C141D8"/>
    <w:rsid w:val="00C146F0"/>
    <w:rsid w:val="00C1486A"/>
    <w:rsid w:val="00C20F4A"/>
    <w:rsid w:val="00C220B6"/>
    <w:rsid w:val="00C22C2E"/>
    <w:rsid w:val="00C23C0F"/>
    <w:rsid w:val="00C42B68"/>
    <w:rsid w:val="00C42D9F"/>
    <w:rsid w:val="00C464BB"/>
    <w:rsid w:val="00C50042"/>
    <w:rsid w:val="00C522C9"/>
    <w:rsid w:val="00C53B41"/>
    <w:rsid w:val="00C553C7"/>
    <w:rsid w:val="00C56570"/>
    <w:rsid w:val="00C569C8"/>
    <w:rsid w:val="00C6153B"/>
    <w:rsid w:val="00C636C1"/>
    <w:rsid w:val="00C66179"/>
    <w:rsid w:val="00C75029"/>
    <w:rsid w:val="00C7533E"/>
    <w:rsid w:val="00C7544C"/>
    <w:rsid w:val="00C75612"/>
    <w:rsid w:val="00C756DD"/>
    <w:rsid w:val="00C76ED5"/>
    <w:rsid w:val="00C8072B"/>
    <w:rsid w:val="00C80BC8"/>
    <w:rsid w:val="00C8218F"/>
    <w:rsid w:val="00C84329"/>
    <w:rsid w:val="00C86BCE"/>
    <w:rsid w:val="00C90422"/>
    <w:rsid w:val="00C90FF2"/>
    <w:rsid w:val="00C93278"/>
    <w:rsid w:val="00C945B3"/>
    <w:rsid w:val="00C95C23"/>
    <w:rsid w:val="00C9644B"/>
    <w:rsid w:val="00C96AFE"/>
    <w:rsid w:val="00C97B64"/>
    <w:rsid w:val="00CA1CC3"/>
    <w:rsid w:val="00CA2DBE"/>
    <w:rsid w:val="00CA3C1D"/>
    <w:rsid w:val="00CA4189"/>
    <w:rsid w:val="00CA42CA"/>
    <w:rsid w:val="00CA62CB"/>
    <w:rsid w:val="00CB0117"/>
    <w:rsid w:val="00CB0DAF"/>
    <w:rsid w:val="00CB1EAD"/>
    <w:rsid w:val="00CB2C32"/>
    <w:rsid w:val="00CB3133"/>
    <w:rsid w:val="00CC029C"/>
    <w:rsid w:val="00CC1463"/>
    <w:rsid w:val="00CC65C6"/>
    <w:rsid w:val="00CC69B7"/>
    <w:rsid w:val="00CC743C"/>
    <w:rsid w:val="00CC7A9D"/>
    <w:rsid w:val="00CD1907"/>
    <w:rsid w:val="00CD1B3B"/>
    <w:rsid w:val="00CD3A8E"/>
    <w:rsid w:val="00CD3E2C"/>
    <w:rsid w:val="00CD5739"/>
    <w:rsid w:val="00CE1B7A"/>
    <w:rsid w:val="00CE29DC"/>
    <w:rsid w:val="00CE3130"/>
    <w:rsid w:val="00CE4E00"/>
    <w:rsid w:val="00CF01CC"/>
    <w:rsid w:val="00CF1231"/>
    <w:rsid w:val="00CF159D"/>
    <w:rsid w:val="00CF1E4B"/>
    <w:rsid w:val="00CF70C7"/>
    <w:rsid w:val="00CF79E5"/>
    <w:rsid w:val="00CF7DA2"/>
    <w:rsid w:val="00D0008F"/>
    <w:rsid w:val="00D00F41"/>
    <w:rsid w:val="00D00FC9"/>
    <w:rsid w:val="00D01564"/>
    <w:rsid w:val="00D019FB"/>
    <w:rsid w:val="00D03CA2"/>
    <w:rsid w:val="00D066E9"/>
    <w:rsid w:val="00D143D3"/>
    <w:rsid w:val="00D23C21"/>
    <w:rsid w:val="00D246BD"/>
    <w:rsid w:val="00D246F4"/>
    <w:rsid w:val="00D24B5D"/>
    <w:rsid w:val="00D27AB0"/>
    <w:rsid w:val="00D30B45"/>
    <w:rsid w:val="00D31953"/>
    <w:rsid w:val="00D320F9"/>
    <w:rsid w:val="00D32E87"/>
    <w:rsid w:val="00D34735"/>
    <w:rsid w:val="00D401DE"/>
    <w:rsid w:val="00D409D4"/>
    <w:rsid w:val="00D40C3C"/>
    <w:rsid w:val="00D42E85"/>
    <w:rsid w:val="00D44A73"/>
    <w:rsid w:val="00D45113"/>
    <w:rsid w:val="00D46115"/>
    <w:rsid w:val="00D53388"/>
    <w:rsid w:val="00D55E45"/>
    <w:rsid w:val="00D565EA"/>
    <w:rsid w:val="00D56D79"/>
    <w:rsid w:val="00D6131E"/>
    <w:rsid w:val="00D6196F"/>
    <w:rsid w:val="00D6377D"/>
    <w:rsid w:val="00D64074"/>
    <w:rsid w:val="00D657D0"/>
    <w:rsid w:val="00D6634D"/>
    <w:rsid w:val="00D67E8E"/>
    <w:rsid w:val="00D70472"/>
    <w:rsid w:val="00D71B15"/>
    <w:rsid w:val="00D71CD3"/>
    <w:rsid w:val="00D72DD3"/>
    <w:rsid w:val="00D738A4"/>
    <w:rsid w:val="00D73A5A"/>
    <w:rsid w:val="00D749E0"/>
    <w:rsid w:val="00D7551C"/>
    <w:rsid w:val="00D76881"/>
    <w:rsid w:val="00D773E8"/>
    <w:rsid w:val="00D803F4"/>
    <w:rsid w:val="00D90504"/>
    <w:rsid w:val="00D911D5"/>
    <w:rsid w:val="00D912FE"/>
    <w:rsid w:val="00D919F8"/>
    <w:rsid w:val="00D925B4"/>
    <w:rsid w:val="00D926C3"/>
    <w:rsid w:val="00D92F1F"/>
    <w:rsid w:val="00D93AC8"/>
    <w:rsid w:val="00D953E6"/>
    <w:rsid w:val="00D97069"/>
    <w:rsid w:val="00DA02E4"/>
    <w:rsid w:val="00DB47E2"/>
    <w:rsid w:val="00DC12AF"/>
    <w:rsid w:val="00DC347F"/>
    <w:rsid w:val="00DC450C"/>
    <w:rsid w:val="00DC4C69"/>
    <w:rsid w:val="00DC68C5"/>
    <w:rsid w:val="00DD3BCD"/>
    <w:rsid w:val="00DD47E5"/>
    <w:rsid w:val="00DF18DC"/>
    <w:rsid w:val="00DF40BC"/>
    <w:rsid w:val="00DF576D"/>
    <w:rsid w:val="00DF726C"/>
    <w:rsid w:val="00E0788D"/>
    <w:rsid w:val="00E1164F"/>
    <w:rsid w:val="00E11825"/>
    <w:rsid w:val="00E14AD7"/>
    <w:rsid w:val="00E154DA"/>
    <w:rsid w:val="00E15C21"/>
    <w:rsid w:val="00E171B6"/>
    <w:rsid w:val="00E20190"/>
    <w:rsid w:val="00E249D2"/>
    <w:rsid w:val="00E24A45"/>
    <w:rsid w:val="00E24C81"/>
    <w:rsid w:val="00E252C3"/>
    <w:rsid w:val="00E26A53"/>
    <w:rsid w:val="00E2753E"/>
    <w:rsid w:val="00E30FC7"/>
    <w:rsid w:val="00E32AC1"/>
    <w:rsid w:val="00E32B2B"/>
    <w:rsid w:val="00E3322B"/>
    <w:rsid w:val="00E34B0F"/>
    <w:rsid w:val="00E3516C"/>
    <w:rsid w:val="00E36D3F"/>
    <w:rsid w:val="00E36DF1"/>
    <w:rsid w:val="00E36F0A"/>
    <w:rsid w:val="00E425FC"/>
    <w:rsid w:val="00E434CB"/>
    <w:rsid w:val="00E44241"/>
    <w:rsid w:val="00E46F36"/>
    <w:rsid w:val="00E477FB"/>
    <w:rsid w:val="00E51B70"/>
    <w:rsid w:val="00E565CC"/>
    <w:rsid w:val="00E575A4"/>
    <w:rsid w:val="00E57CA0"/>
    <w:rsid w:val="00E62815"/>
    <w:rsid w:val="00E64BED"/>
    <w:rsid w:val="00E64ECD"/>
    <w:rsid w:val="00E65EE4"/>
    <w:rsid w:val="00E67A28"/>
    <w:rsid w:val="00E71055"/>
    <w:rsid w:val="00E71AE2"/>
    <w:rsid w:val="00E721B9"/>
    <w:rsid w:val="00E72515"/>
    <w:rsid w:val="00E72947"/>
    <w:rsid w:val="00E73F1D"/>
    <w:rsid w:val="00E73FE7"/>
    <w:rsid w:val="00E76856"/>
    <w:rsid w:val="00E8128E"/>
    <w:rsid w:val="00E845E0"/>
    <w:rsid w:val="00E92E5F"/>
    <w:rsid w:val="00E97BD7"/>
    <w:rsid w:val="00EA3D4F"/>
    <w:rsid w:val="00EA476E"/>
    <w:rsid w:val="00EB0FEF"/>
    <w:rsid w:val="00EB461F"/>
    <w:rsid w:val="00EC149A"/>
    <w:rsid w:val="00EC2EFE"/>
    <w:rsid w:val="00EC4B4C"/>
    <w:rsid w:val="00ED0DEE"/>
    <w:rsid w:val="00ED3372"/>
    <w:rsid w:val="00ED5438"/>
    <w:rsid w:val="00ED61D2"/>
    <w:rsid w:val="00EE3689"/>
    <w:rsid w:val="00EE4A84"/>
    <w:rsid w:val="00EE5FC0"/>
    <w:rsid w:val="00EE71CD"/>
    <w:rsid w:val="00EE754D"/>
    <w:rsid w:val="00EE7703"/>
    <w:rsid w:val="00EF0CCC"/>
    <w:rsid w:val="00EF104E"/>
    <w:rsid w:val="00EF29A6"/>
    <w:rsid w:val="00EF2C83"/>
    <w:rsid w:val="00EF4122"/>
    <w:rsid w:val="00F02475"/>
    <w:rsid w:val="00F06799"/>
    <w:rsid w:val="00F170CB"/>
    <w:rsid w:val="00F17B4D"/>
    <w:rsid w:val="00F208BE"/>
    <w:rsid w:val="00F212B2"/>
    <w:rsid w:val="00F236E5"/>
    <w:rsid w:val="00F25CFB"/>
    <w:rsid w:val="00F32ADC"/>
    <w:rsid w:val="00F32C57"/>
    <w:rsid w:val="00F341BC"/>
    <w:rsid w:val="00F34F97"/>
    <w:rsid w:val="00F352F5"/>
    <w:rsid w:val="00F36250"/>
    <w:rsid w:val="00F366A8"/>
    <w:rsid w:val="00F37EF8"/>
    <w:rsid w:val="00F405E7"/>
    <w:rsid w:val="00F424E5"/>
    <w:rsid w:val="00F43386"/>
    <w:rsid w:val="00F475CE"/>
    <w:rsid w:val="00F500DB"/>
    <w:rsid w:val="00F5014F"/>
    <w:rsid w:val="00F507BF"/>
    <w:rsid w:val="00F60FE3"/>
    <w:rsid w:val="00F70F91"/>
    <w:rsid w:val="00F81104"/>
    <w:rsid w:val="00F836C2"/>
    <w:rsid w:val="00F84B94"/>
    <w:rsid w:val="00F86198"/>
    <w:rsid w:val="00F914B1"/>
    <w:rsid w:val="00F93A37"/>
    <w:rsid w:val="00F93FF2"/>
    <w:rsid w:val="00FA1A56"/>
    <w:rsid w:val="00FA1D57"/>
    <w:rsid w:val="00FA5D4C"/>
    <w:rsid w:val="00FB014C"/>
    <w:rsid w:val="00FB2E2A"/>
    <w:rsid w:val="00FC005F"/>
    <w:rsid w:val="00FC2F8B"/>
    <w:rsid w:val="00FC347C"/>
    <w:rsid w:val="00FC348E"/>
    <w:rsid w:val="00FC4ED3"/>
    <w:rsid w:val="00FD368B"/>
    <w:rsid w:val="00FD4A8B"/>
    <w:rsid w:val="00FD5971"/>
    <w:rsid w:val="00FD665D"/>
    <w:rsid w:val="00FE014F"/>
    <w:rsid w:val="00FE56F5"/>
    <w:rsid w:val="00FE581F"/>
    <w:rsid w:val="00FE63CC"/>
    <w:rsid w:val="00FE799A"/>
    <w:rsid w:val="00FF13B1"/>
    <w:rsid w:val="00FF16AA"/>
    <w:rsid w:val="00FF3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5FB6E0"/>
  <w15:docId w15:val="{0005F053-6C7E-4285-B145-58F36E3E0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2C44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FC347C"/>
    <w:rPr>
      <w:rFonts w:ascii="Tahoma" w:hAnsi="Tahoma" w:cs="Tahoma"/>
      <w:sz w:val="16"/>
      <w:szCs w:val="16"/>
    </w:rPr>
  </w:style>
  <w:style w:type="paragraph" w:customStyle="1" w:styleId="CharCharCharCharCharCharCharCharCharCharCharCharCharCharCharCharCharCharCharCharCharCharCharCharChar">
    <w:name w:val="Char Char Char Char Char Char Char Char Char Char Char Char Char Char Char Char Char Char Char Char Char Char Char Char Char"/>
    <w:autoRedefine/>
    <w:rsid w:val="000D35CC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customStyle="1" w:styleId="Char">
    <w:name w:val="Char"/>
    <w:basedOn w:val="Normal"/>
    <w:rsid w:val="00CF1231"/>
    <w:pPr>
      <w:widowControl w:val="0"/>
      <w:jc w:val="both"/>
    </w:pPr>
    <w:rPr>
      <w:rFonts w:eastAsia="SimSun"/>
      <w:kern w:val="2"/>
      <w:sz w:val="24"/>
      <w:szCs w:val="24"/>
      <w:lang w:eastAsia="zh-CN"/>
    </w:rPr>
  </w:style>
  <w:style w:type="paragraph" w:styleId="BodyTextIndent">
    <w:name w:val="Body Text Indent"/>
    <w:basedOn w:val="Normal"/>
    <w:link w:val="BodyTextIndentChar"/>
    <w:rsid w:val="00CF1231"/>
    <w:pPr>
      <w:spacing w:after="120"/>
      <w:ind w:left="360"/>
    </w:pPr>
    <w:rPr>
      <w:rFonts w:cs="Arial"/>
      <w:iCs/>
    </w:rPr>
  </w:style>
  <w:style w:type="paragraph" w:styleId="BodyTextIndent2">
    <w:name w:val="Body Text Indent 2"/>
    <w:basedOn w:val="Normal"/>
    <w:rsid w:val="008E697F"/>
    <w:pPr>
      <w:spacing w:after="120" w:line="480" w:lineRule="auto"/>
      <w:ind w:left="360"/>
    </w:pPr>
  </w:style>
  <w:style w:type="paragraph" w:customStyle="1" w:styleId="CharCharCharCharCharChar">
    <w:name w:val="Char Char Char Char Char Char"/>
    <w:basedOn w:val="Normal"/>
    <w:rsid w:val="006F6911"/>
    <w:pPr>
      <w:spacing w:after="160" w:line="240" w:lineRule="exact"/>
    </w:pPr>
    <w:rPr>
      <w:sz w:val="24"/>
      <w:szCs w:val="20"/>
    </w:rPr>
  </w:style>
  <w:style w:type="paragraph" w:styleId="BodyText">
    <w:name w:val="Body Text"/>
    <w:basedOn w:val="Normal"/>
    <w:link w:val="BodyTextChar"/>
    <w:uiPriority w:val="99"/>
    <w:rsid w:val="006F6911"/>
    <w:pPr>
      <w:spacing w:after="120"/>
    </w:pPr>
  </w:style>
  <w:style w:type="paragraph" w:styleId="BodyText2">
    <w:name w:val="Body Text 2"/>
    <w:basedOn w:val="Normal"/>
    <w:rsid w:val="0012170D"/>
    <w:pPr>
      <w:spacing w:after="120" w:line="480" w:lineRule="auto"/>
    </w:pPr>
  </w:style>
  <w:style w:type="character" w:styleId="Strong">
    <w:name w:val="Strong"/>
    <w:qFormat/>
    <w:rsid w:val="0012170D"/>
    <w:rPr>
      <w:b/>
      <w:bCs/>
    </w:rPr>
  </w:style>
  <w:style w:type="character" w:customStyle="1" w:styleId="apple-converted-space">
    <w:name w:val="apple-converted-space"/>
    <w:basedOn w:val="DefaultParagraphFont"/>
    <w:rsid w:val="00956315"/>
  </w:style>
  <w:style w:type="paragraph" w:styleId="PlainText">
    <w:name w:val="Plain Text"/>
    <w:aliases w:val=" Char"/>
    <w:basedOn w:val="Normal"/>
    <w:link w:val="PlainTextChar"/>
    <w:rsid w:val="003559C1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aliases w:val=" Char Char"/>
    <w:link w:val="PlainText"/>
    <w:locked/>
    <w:rsid w:val="003559C1"/>
    <w:rPr>
      <w:rFonts w:ascii="Courier New" w:hAnsi="Courier New" w:cs="Courier New"/>
      <w:lang w:val="en-US" w:eastAsia="en-US" w:bidi="ar-SA"/>
    </w:rPr>
  </w:style>
  <w:style w:type="paragraph" w:customStyle="1" w:styleId="CharCharCharCharCharCharCharCharChar">
    <w:name w:val="Char Char Char Char Char Char Char Char Char"/>
    <w:basedOn w:val="Normal"/>
    <w:semiHidden/>
    <w:rsid w:val="00C553C7"/>
    <w:pPr>
      <w:spacing w:after="160" w:line="240" w:lineRule="exact"/>
    </w:pPr>
    <w:rPr>
      <w:rFonts w:ascii="Arial" w:hAnsi="Arial"/>
      <w:sz w:val="22"/>
      <w:szCs w:val="22"/>
    </w:rPr>
  </w:style>
  <w:style w:type="paragraph" w:customStyle="1" w:styleId="CharCharCharChar">
    <w:name w:val="Char Char Char Char"/>
    <w:basedOn w:val="Normal"/>
    <w:semiHidden/>
    <w:rsid w:val="00B0565B"/>
    <w:pPr>
      <w:spacing w:after="160" w:line="240" w:lineRule="exact"/>
    </w:pPr>
    <w:rPr>
      <w:rFonts w:ascii="Arial" w:hAnsi="Arial"/>
      <w:sz w:val="22"/>
      <w:szCs w:val="22"/>
    </w:rPr>
  </w:style>
  <w:style w:type="character" w:styleId="Emphasis">
    <w:name w:val="Emphasis"/>
    <w:qFormat/>
    <w:rsid w:val="00B56763"/>
    <w:rPr>
      <w:i/>
      <w:iCs/>
    </w:rPr>
  </w:style>
  <w:style w:type="character" w:customStyle="1" w:styleId="textboxfree">
    <w:name w:val="textboxfree"/>
    <w:basedOn w:val="DefaultParagraphFont"/>
    <w:rsid w:val="000E0211"/>
  </w:style>
  <w:style w:type="paragraph" w:styleId="NormalWeb">
    <w:name w:val="Normal (Web)"/>
    <w:basedOn w:val="Normal"/>
    <w:uiPriority w:val="99"/>
    <w:rsid w:val="00F424E5"/>
    <w:pPr>
      <w:spacing w:before="100" w:beforeAutospacing="1" w:after="100" w:afterAutospacing="1"/>
    </w:pPr>
    <w:rPr>
      <w:rFonts w:ascii="UVnTime" w:hAnsi="UVnTime"/>
      <w:sz w:val="26"/>
      <w:szCs w:val="24"/>
    </w:rPr>
  </w:style>
  <w:style w:type="character" w:customStyle="1" w:styleId="BodyTextIndentChar">
    <w:name w:val="Body Text Indent Char"/>
    <w:link w:val="BodyTextIndent"/>
    <w:rsid w:val="007769AC"/>
    <w:rPr>
      <w:rFonts w:cs="Arial"/>
      <w:iCs/>
      <w:sz w:val="28"/>
      <w:szCs w:val="28"/>
    </w:rPr>
  </w:style>
  <w:style w:type="character" w:customStyle="1" w:styleId="BodyTextChar">
    <w:name w:val="Body Text Char"/>
    <w:link w:val="BodyText"/>
    <w:uiPriority w:val="99"/>
    <w:locked/>
    <w:rsid w:val="00D64074"/>
    <w:rPr>
      <w:sz w:val="28"/>
      <w:szCs w:val="28"/>
    </w:rPr>
  </w:style>
  <w:style w:type="character" w:styleId="Hyperlink">
    <w:name w:val="Hyperlink"/>
    <w:uiPriority w:val="99"/>
    <w:rsid w:val="00C220B6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uiPriority w:val="99"/>
    <w:rsid w:val="00BC6C56"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50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0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EABC5CE-3236-440B-B0D1-784E641BBE92}"/>
</file>

<file path=customXml/itemProps2.xml><?xml version="1.0" encoding="utf-8"?>
<ds:datastoreItem xmlns:ds="http://schemas.openxmlformats.org/officeDocument/2006/customXml" ds:itemID="{2280C6F0-9339-40C7-884B-E66C5DC4C401}"/>
</file>

<file path=customXml/itemProps3.xml><?xml version="1.0" encoding="utf-8"?>
<ds:datastoreItem xmlns:ds="http://schemas.openxmlformats.org/officeDocument/2006/customXml" ds:itemID="{D6B0E979-E255-41BB-89AA-63E4C5DE8B0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</vt:lpstr>
    </vt:vector>
  </TitlesOfParts>
  <Company>gdcnhg</Company>
  <LinksUpToDate>false</LinksUpToDate>
  <CharactersWithSpaces>1136</CharactersWithSpaces>
  <SharedDoc>false</SharedDoc>
  <HLinks>
    <vt:vector size="6" baseType="variant">
      <vt:variant>
        <vt:i4>327772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https://thuvienphapluat.vn/van-ban/thuong-mai/nghi-dinh-177-2013-nd-cp-huong-dan-luat-gia-213650.aspx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creator>nguyen thanh thien</dc:creator>
  <cp:lastModifiedBy>Dao Nguyen Hong</cp:lastModifiedBy>
  <cp:revision>2</cp:revision>
  <cp:lastPrinted>2025-05-15T02:06:00Z</cp:lastPrinted>
  <dcterms:created xsi:type="dcterms:W3CDTF">2025-05-22T08:50:00Z</dcterms:created>
  <dcterms:modified xsi:type="dcterms:W3CDTF">2025-05-22T08:50:00Z</dcterms:modified>
</cp:coreProperties>
</file>