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sz w:val="36"/>
        </w:rPr>
        <w:t>COOLMATE QUA LĂNG KÍNH MA TRẬN ĐÁNH GIÁ DỰ ÁN KINH DOANH</w:t>
      </w:r>
    </w:p>
    <w:p>
      <w:pPr>
        <w:jc w:val="center"/>
      </w:pPr>
      <w:r>
        <w:rPr>
          <w:i/>
        </w:rPr>
        <w:t>Từ chiếc áo thun bán qua mạng đến thương hiệu thời trang đa kênh của người Việt</w:t>
      </w:r>
    </w:p>
    <w:p>
      <w:pPr>
        <w:jc w:val="center"/>
      </w:pPr>
      <w:r>
        <w:rPr>
          <w:sz w:val="22"/>
        </w:rPr>
        <w:t>(Dữ liệu công khai cập nhật đến ngày 10/10/2026)</w:t>
      </w:r>
    </w:p>
    <w:p>
      <w:pPr>
        <w:pStyle w:val="Heading1"/>
      </w:pPr>
      <w:r>
        <w:rPr>
          <w:rFonts w:ascii="Times New Roman" w:hAnsi="Times New Roman"/>
          <w:color w:val="1F3A60"/>
        </w:rPr>
        <w:t>PHẦN 1. GIỚI THIỆU DOANH NGHIỆP</w:t>
      </w:r>
    </w:p>
    <w:p>
      <w:pPr>
        <w:jc w:val="both"/>
      </w:pPr>
      <w:r>
        <w:rPr>
          <w:i w:val="0"/>
        </w:rPr>
        <w:t>Tháng 3/2019, Phạm Chí Nhu cùng hai cộng sự là Nguyễn Hoài Xuân Lan và Nguyễn Văn Hiệp thành lập Coolmate, hoạt động dưới pháp nhân Công ty TNHH Fastech Asia. Ý tưởng ban đầu rất đơn giản: bán áo thun, tất, đồ lót và các món đồ cơ bản cho nam giới trực tiếp qua mạng, để người mua không phải đi nhiều cửa hàng mà vẫn chọn được sản phẩm vừa ý (Coolmate, không ghi ngày-a; Coolmate, không ghi ngày-b).</w:t>
      </w:r>
    </w:p>
    <w:p>
      <w:r>
        <w:rPr>
          <w:i/>
          <w:color w:val="555555"/>
          <w:sz w:val="21"/>
        </w:rPr>
        <w:t>Nguồn: Coolmate. (không ghi ngày-a). Coolmate 101: Hành trình và các cột mốc phát triển. Truy cập ngày 10 tháng 10 năm 2026, tại https://www.coolmate.me/lp/coolmate-101</w:t>
      </w:r>
    </w:p>
    <w:p>
      <w:r>
        <w:rPr>
          <w:i/>
          <w:color w:val="555555"/>
          <w:sz w:val="21"/>
        </w:rPr>
        <w:t>Nguồn: Coolmate. (không ghi ngày-b). Câu chuyện về Coolmate. Truy cập ngày 10 tháng 10 năm 2026, tại https://www.coolmate.me/cau-chuyen-ve-coolmate</w:t>
      </w:r>
    </w:p>
    <w:p>
      <w:pPr>
        <w:jc w:val="both"/>
      </w:pPr>
      <w:r>
        <w:rPr>
          <w:i w:val="0"/>
        </w:rPr>
        <w:t>Sau bảy năm, Coolmate đã đi một chặng đường dài: mở rộng sang trang phục thể thao, thời trang nữ (từ tháng 3/2025), bán hàng tại Hoa Kỳ qua Amazon và đến tháng 3/2026 khai trương cửa hàng vật lý đầu tiên tại Hà Nội (Coolmate, không ghi ngày-a; Bùi, 2026).</w:t>
      </w:r>
    </w:p>
    <w:p>
      <w:r>
        <w:rPr>
          <w:i/>
          <w:color w:val="555555"/>
          <w:sz w:val="21"/>
        </w:rPr>
        <w:t>Nguồn: Coolmate. (không ghi ngày-a). Coolmate 101: Hành trình và các cột mốc phát triển. Truy cập ngày 10 tháng 10 năm 2026, tại https://www.coolmate.me/lp/coolmate-101</w:t>
      </w:r>
    </w:p>
    <w:p>
      <w:r>
        <w:rPr>
          <w:i/>
          <w:color w:val="555555"/>
          <w:sz w:val="21"/>
        </w:rPr>
        <w:t>Nguồn: Bùi, N. (2026, ngày 25 tháng 2). Phạm Chí Nhu, nhà sáng lập Coolmate: Thế giới đã chọn Việt Nam, không lẽ doanh nghiệp lại thiếu tự tin. Liên đoàn Thương mại và Công nghiệp Việt Nam. https://vcci.com.vn/news/pham-chi-nhu-ceo-nha-sang-lap-coolmate-the-gioi-da-chon-viet-nam-khong-le-doanh-nghiep-lai-thieu-tu-tin</w:t>
      </w:r>
    </w:p>
    <w:p>
      <w:pPr>
        <w:jc w:val="center"/>
      </w:pPr>
      <w:r>
        <w:rPr>
          <w:b/>
          <w:i/>
        </w:rPr>
        <w:t>Bảng 1. Hồ sơ tóm tắt của Coolmate</w:t>
      </w:r>
    </w:p>
    <w:tbl>
      <w:tblPr>
        <w:tblStyle w:val="TableGrid"/>
        <w:tblW w:type="auto" w:w="0"/>
        <w:tblLook w:firstColumn="1" w:firstRow="1" w:lastColumn="0" w:lastRow="0" w:noHBand="0" w:noVBand="1" w:val="04A0"/>
      </w:tblPr>
      <w:tblGrid>
        <w:gridCol w:w="4320"/>
        <w:gridCol w:w="4320"/>
      </w:tblGrid>
      <w:tr>
        <w:tc>
          <w:tcPr>
            <w:tcW w:type="dxa" w:w="4320"/>
            <w:shd w:val="clear" w:fill="1F3A60"/>
          </w:tcPr>
          <w:p>
            <w:r>
              <w:rPr>
                <w:b/>
                <w:color w:val="FFFFFF"/>
                <w:sz w:val="23"/>
              </w:rPr>
              <w:t>Tiêu chí</w:t>
            </w:r>
          </w:p>
        </w:tc>
        <w:tc>
          <w:tcPr>
            <w:tcW w:type="dxa" w:w="4320"/>
            <w:shd w:val="clear" w:fill="1F3A60"/>
          </w:tcPr>
          <w:p>
            <w:r>
              <w:rPr>
                <w:b/>
                <w:color w:val="FFFFFF"/>
                <w:sz w:val="23"/>
              </w:rPr>
              <w:t>Thông tin</w:t>
            </w:r>
          </w:p>
        </w:tc>
      </w:tr>
      <w:tr>
        <w:tc>
          <w:tcPr>
            <w:tcW w:type="dxa" w:w="4320"/>
          </w:tcPr>
          <w:p>
            <w:r>
              <w:rPr>
                <w:sz w:val="23"/>
              </w:rPr>
              <w:t>Thương hiệu</w:t>
            </w:r>
          </w:p>
        </w:tc>
        <w:tc>
          <w:tcPr>
            <w:tcW w:type="dxa" w:w="4320"/>
          </w:tcPr>
          <w:p>
            <w:r>
              <w:rPr>
                <w:sz w:val="23"/>
              </w:rPr>
              <w:t>Coolmate</w:t>
            </w:r>
          </w:p>
        </w:tc>
      </w:tr>
      <w:tr>
        <w:tc>
          <w:tcPr>
            <w:tcW w:type="dxa" w:w="4320"/>
          </w:tcPr>
          <w:p>
            <w:r>
              <w:rPr>
                <w:sz w:val="23"/>
              </w:rPr>
              <w:t>Pháp nhân</w:t>
            </w:r>
          </w:p>
        </w:tc>
        <w:tc>
          <w:tcPr>
            <w:tcW w:type="dxa" w:w="4320"/>
          </w:tcPr>
          <w:p>
            <w:r>
              <w:rPr>
                <w:sz w:val="23"/>
              </w:rPr>
              <w:t>Công ty TNHH Fastech Asia</w:t>
            </w:r>
          </w:p>
        </w:tc>
      </w:tr>
      <w:tr>
        <w:tc>
          <w:tcPr>
            <w:tcW w:type="dxa" w:w="4320"/>
          </w:tcPr>
          <w:p>
            <w:r>
              <w:rPr>
                <w:sz w:val="23"/>
              </w:rPr>
              <w:t>Thành lập</w:t>
            </w:r>
          </w:p>
        </w:tc>
        <w:tc>
          <w:tcPr>
            <w:tcW w:type="dxa" w:w="4320"/>
          </w:tcPr>
          <w:p>
            <w:r>
              <w:rPr>
                <w:sz w:val="23"/>
              </w:rPr>
              <w:t>Tháng 3/2019</w:t>
            </w:r>
          </w:p>
        </w:tc>
      </w:tr>
      <w:tr>
        <w:tc>
          <w:tcPr>
            <w:tcW w:type="dxa" w:w="4320"/>
          </w:tcPr>
          <w:p>
            <w:r>
              <w:rPr>
                <w:sz w:val="23"/>
              </w:rPr>
              <w:t>Đồng sáng lập</w:t>
            </w:r>
          </w:p>
        </w:tc>
        <w:tc>
          <w:tcPr>
            <w:tcW w:type="dxa" w:w="4320"/>
          </w:tcPr>
          <w:p>
            <w:r>
              <w:rPr>
                <w:sz w:val="23"/>
              </w:rPr>
              <w:t>Phạm Chí Nhu (điều hành), Nguyễn Hoài Xuân Lan (tiếp thị), Nguyễn Văn Hiệp (công nghệ)</w:t>
            </w:r>
          </w:p>
        </w:tc>
      </w:tr>
      <w:tr>
        <w:tc>
          <w:tcPr>
            <w:tcW w:type="dxa" w:w="4320"/>
          </w:tcPr>
          <w:p>
            <w:r>
              <w:rPr>
                <w:sz w:val="23"/>
              </w:rPr>
              <w:t>Mô hình</w:t>
            </w:r>
          </w:p>
        </w:tc>
        <w:tc>
          <w:tcPr>
            <w:tcW w:type="dxa" w:w="4320"/>
          </w:tcPr>
          <w:p>
            <w:r>
              <w:rPr>
                <w:sz w:val="23"/>
              </w:rPr>
              <w:t>Thương hiệu tự phát triển sản phẩm, bán trực tiếp cho người tiêu dùng qua nhiều kênh</w:t>
            </w:r>
          </w:p>
        </w:tc>
      </w:tr>
      <w:tr>
        <w:tc>
          <w:tcPr>
            <w:tcW w:type="dxa" w:w="4320"/>
          </w:tcPr>
          <w:p>
            <w:r>
              <w:rPr>
                <w:sz w:val="23"/>
              </w:rPr>
              <w:t>Quy mô 2025</w:t>
            </w:r>
          </w:p>
        </w:tc>
        <w:tc>
          <w:tcPr>
            <w:tcW w:type="dxa" w:w="4320"/>
          </w:tcPr>
          <w:p>
            <w:r>
              <w:rPr>
                <w:sz w:val="23"/>
              </w:rPr>
              <w:t>Hơn 5,7 triệu sản phẩm, khoảng 1,2 triệu khách hàng</w:t>
            </w:r>
          </w:p>
        </w:tc>
      </w:tr>
      <w:tr>
        <w:tc>
          <w:tcPr>
            <w:tcW w:type="dxa" w:w="4320"/>
          </w:tcPr>
          <w:p>
            <w:r>
              <w:rPr>
                <w:sz w:val="23"/>
              </w:rPr>
              <w:t>Doanh thu công bố 2023</w:t>
            </w:r>
          </w:p>
        </w:tc>
        <w:tc>
          <w:tcPr>
            <w:tcW w:type="dxa" w:w="4320"/>
          </w:tcPr>
          <w:p>
            <w:r>
              <w:rPr>
                <w:sz w:val="23"/>
              </w:rPr>
              <w:t>363 tỷ đồng</w:t>
            </w:r>
          </w:p>
        </w:tc>
      </w:tr>
      <w:tr>
        <w:tc>
          <w:tcPr>
            <w:tcW w:type="dxa" w:w="4320"/>
          </w:tcPr>
          <w:p>
            <w:r>
              <w:rPr>
                <w:sz w:val="23"/>
              </w:rPr>
              <w:t>Mục tiêu 2030</w:t>
            </w:r>
          </w:p>
        </w:tc>
        <w:tc>
          <w:tcPr>
            <w:tcW w:type="dxa" w:w="4320"/>
          </w:tcPr>
          <w:p>
            <w:r>
              <w:rPr>
                <w:sz w:val="23"/>
              </w:rPr>
              <w:t>Doanh thu 500 triệu đô la Mỹ, 30% từ nước ngoài</w:t>
            </w:r>
          </w:p>
        </w:tc>
      </w:tr>
    </w:tbl>
    <w:p/>
    <w:p>
      <w:r>
        <w:rPr>
          <w:i/>
          <w:color w:val="555555"/>
          <w:sz w:val="21"/>
        </w:rPr>
        <w:t>Nguồn: Coolmate. (không ghi ngày-a). Coolmate 101: Hành trình và các cột mốc phát triển. Truy cập ngày 10 tháng 10 năm 2026, tại https://www.coolmate.me/lp/coolmate-101</w:t>
      </w:r>
    </w:p>
    <w:p>
      <w:r>
        <w:rPr>
          <w:i/>
          <w:color w:val="555555"/>
          <w:sz w:val="21"/>
        </w:rPr>
        <w:t>Nguồn: Bùi, N. (2026, ngày 25 tháng 2). Phạm Chí Nhu, nhà sáng lập Coolmate: Thế giới đã chọn Việt Nam, không lẽ doanh nghiệp lại thiếu tự tin. Liên đoàn Thương mại và Công nghiệp Việt Nam. https://vcci.com.vn/news/pham-chi-nhu-ceo-nha-sang-lap-coolmate-the-gioi-da-chon-viet-nam-khong-le-doanh-nghiep-lai-thieu-tu-tin</w:t>
      </w:r>
    </w:p>
    <w:p>
      <w:pPr>
        <w:jc w:val="center"/>
      </w:pPr>
      <w:r>
        <w:rPr>
          <w:b/>
          <w:i/>
        </w:rPr>
        <w:t>Bảng 2. Hành trình phát triển của Coolmate</w:t>
      </w:r>
    </w:p>
    <w:tbl>
      <w:tblPr>
        <w:tblStyle w:val="TableGrid"/>
        <w:tblW w:type="auto" w:w="0"/>
        <w:tblLook w:firstColumn="1" w:firstRow="1" w:lastColumn="0" w:lastRow="0" w:noHBand="0" w:noVBand="1" w:val="04A0"/>
      </w:tblPr>
      <w:tblGrid>
        <w:gridCol w:w="4320"/>
        <w:gridCol w:w="4320"/>
      </w:tblGrid>
      <w:tr>
        <w:tc>
          <w:tcPr>
            <w:tcW w:type="dxa" w:w="4320"/>
            <w:shd w:val="clear" w:fill="1F3A60"/>
          </w:tcPr>
          <w:p>
            <w:r>
              <w:rPr>
                <w:b/>
                <w:color w:val="FFFFFF"/>
                <w:sz w:val="23"/>
              </w:rPr>
              <w:t>Thời gian</w:t>
            </w:r>
          </w:p>
        </w:tc>
        <w:tc>
          <w:tcPr>
            <w:tcW w:type="dxa" w:w="4320"/>
            <w:shd w:val="clear" w:fill="1F3A60"/>
          </w:tcPr>
          <w:p>
            <w:r>
              <w:rPr>
                <w:b/>
                <w:color w:val="FFFFFF"/>
                <w:sz w:val="23"/>
              </w:rPr>
              <w:t>Cột mốc</w:t>
            </w:r>
          </w:p>
        </w:tc>
      </w:tr>
      <w:tr>
        <w:tc>
          <w:tcPr>
            <w:tcW w:type="dxa" w:w="4320"/>
          </w:tcPr>
          <w:p>
            <w:r>
              <w:rPr>
                <w:sz w:val="23"/>
              </w:rPr>
              <w:t>3/2019</w:t>
            </w:r>
          </w:p>
        </w:tc>
        <w:tc>
          <w:tcPr>
            <w:tcW w:type="dxa" w:w="4320"/>
          </w:tcPr>
          <w:p>
            <w:r>
              <w:rPr>
                <w:sz w:val="23"/>
              </w:rPr>
              <w:t>Thành lập, bán đồ cơ bản cho nam qua mạng</w:t>
            </w:r>
          </w:p>
        </w:tc>
      </w:tr>
      <w:tr>
        <w:tc>
          <w:tcPr>
            <w:tcW w:type="dxa" w:w="4320"/>
          </w:tcPr>
          <w:p>
            <w:r>
              <w:rPr>
                <w:sz w:val="23"/>
              </w:rPr>
              <w:t>2021–2024</w:t>
            </w:r>
          </w:p>
        </w:tc>
        <w:tc>
          <w:tcPr>
            <w:tcW w:type="dxa" w:w="4320"/>
          </w:tcPr>
          <w:p>
            <w:r>
              <w:rPr>
                <w:sz w:val="23"/>
              </w:rPr>
              <w:t>Nhiều đợt chia cổ phần cho người lao động</w:t>
            </w:r>
          </w:p>
        </w:tc>
      </w:tr>
      <w:tr>
        <w:tc>
          <w:tcPr>
            <w:tcW w:type="dxa" w:w="4320"/>
          </w:tcPr>
          <w:p>
            <w:r>
              <w:rPr>
                <w:sz w:val="23"/>
              </w:rPr>
              <w:t>2022</w:t>
            </w:r>
          </w:p>
        </w:tc>
        <w:tc>
          <w:tcPr>
            <w:tcW w:type="dxa" w:w="4320"/>
          </w:tcPr>
          <w:p>
            <w:r>
              <w:rPr>
                <w:sz w:val="23"/>
              </w:rPr>
              <w:t>Hợp tác sử dụng hình ảnh nhân vật Disney và Marvel</w:t>
            </w:r>
          </w:p>
        </w:tc>
      </w:tr>
      <w:tr>
        <w:tc>
          <w:tcPr>
            <w:tcW w:type="dxa" w:w="4320"/>
          </w:tcPr>
          <w:p>
            <w:r>
              <w:rPr>
                <w:sz w:val="23"/>
              </w:rPr>
              <w:t>2023</w:t>
            </w:r>
          </w:p>
        </w:tc>
        <w:tc>
          <w:tcPr>
            <w:tcW w:type="dxa" w:w="4320"/>
          </w:tcPr>
          <w:p>
            <w:r>
              <w:rPr>
                <w:sz w:val="23"/>
              </w:rPr>
              <w:t>Nâng cấp hoạt động xử lý đơn hàng</w:t>
            </w:r>
          </w:p>
        </w:tc>
      </w:tr>
      <w:tr>
        <w:tc>
          <w:tcPr>
            <w:tcW w:type="dxa" w:w="4320"/>
          </w:tcPr>
          <w:p>
            <w:r>
              <w:rPr>
                <w:sz w:val="23"/>
              </w:rPr>
              <w:t>2024</w:t>
            </w:r>
          </w:p>
        </w:tc>
        <w:tc>
          <w:tcPr>
            <w:tcW w:type="dxa" w:w="4320"/>
          </w:tcPr>
          <w:p>
            <w:r>
              <w:rPr>
                <w:sz w:val="23"/>
              </w:rPr>
              <w:t>Gọi vốn 6 triệu đô la Mỹ (Vertex Ventures, Kairous Capital); mở trung tâm vận hành phía Nam</w:t>
            </w:r>
          </w:p>
        </w:tc>
      </w:tr>
      <w:tr>
        <w:tc>
          <w:tcPr>
            <w:tcW w:type="dxa" w:w="4320"/>
          </w:tcPr>
          <w:p>
            <w:r>
              <w:rPr>
                <w:sz w:val="23"/>
              </w:rPr>
              <w:t>3/2025</w:t>
            </w:r>
          </w:p>
        </w:tc>
        <w:tc>
          <w:tcPr>
            <w:tcW w:type="dxa" w:w="4320"/>
          </w:tcPr>
          <w:p>
            <w:r>
              <w:rPr>
                <w:sz w:val="23"/>
              </w:rPr>
              <w:t>Ra mắt trang phục thể thao nữ</w:t>
            </w:r>
          </w:p>
        </w:tc>
      </w:tr>
      <w:tr>
        <w:tc>
          <w:tcPr>
            <w:tcW w:type="dxa" w:w="4320"/>
          </w:tcPr>
          <w:p>
            <w:r>
              <w:rPr>
                <w:sz w:val="23"/>
              </w:rPr>
              <w:t>11/2025</w:t>
            </w:r>
          </w:p>
        </w:tc>
        <w:tc>
          <w:tcPr>
            <w:tcW w:type="dxa" w:w="4320"/>
          </w:tcPr>
          <w:p>
            <w:r>
              <w:rPr>
                <w:sz w:val="23"/>
              </w:rPr>
              <w:t>Hoàn tất vòng đầu tư tăng trưởng, theo doanh nghiệp công bố là hơn 20 triệu đô la Mỹ</w:t>
            </w:r>
          </w:p>
        </w:tc>
      </w:tr>
      <w:tr>
        <w:tc>
          <w:tcPr>
            <w:tcW w:type="dxa" w:w="4320"/>
          </w:tcPr>
          <w:p>
            <w:r>
              <w:rPr>
                <w:sz w:val="23"/>
              </w:rPr>
              <w:t>3/2026</w:t>
            </w:r>
          </w:p>
        </w:tc>
        <w:tc>
          <w:tcPr>
            <w:tcW w:type="dxa" w:w="4320"/>
          </w:tcPr>
          <w:p>
            <w:r>
              <w:rPr>
                <w:sz w:val="23"/>
              </w:rPr>
              <w:t>Khai trương cửa hàng vật lý đầu tiên tại Hà Nội</w:t>
            </w:r>
          </w:p>
        </w:tc>
      </w:tr>
    </w:tbl>
    <w:p/>
    <w:p>
      <w:r>
        <w:rPr>
          <w:i/>
          <w:color w:val="555555"/>
          <w:sz w:val="21"/>
        </w:rPr>
        <w:t>Nguồn: Coolmate. (không ghi ngày-a). Coolmate 101: Hành trình và các cột mốc phát triển. Truy cập ngày 10 tháng 10 năm 2026, tại https://www.coolmate.me/lp/coolmate-101</w:t>
      </w:r>
    </w:p>
    <w:p>
      <w:r>
        <w:rPr>
          <w:i/>
          <w:color w:val="555555"/>
          <w:sz w:val="21"/>
        </w:rPr>
        <w:t>Nguồn: Coolmate. (2025, ngày 3 tháng 11). Coolmate gọi vốn thành công vòng đầu tư tăng trưởng, mở ra chương mới cho thương hiệu Việt. https://www.coolmate.me/blog/coolmate-goi-von-thanh-cong-series-c-mo-ra-chuong-moi-cho-thuong-hieu-viet</w:t>
      </w:r>
    </w:p>
    <w:p>
      <w:pPr>
        <w:jc w:val="both"/>
      </w:pPr>
      <w:r>
        <w:rPr>
          <w:i w:val="0"/>
        </w:rPr>
        <w:t>Coolmate là trường hợp thích hợp để đánh giá: doanh nghiệp đã vượt qua giai đoạn chứng minh ý tưởng và đang đứng trước bài toán khó hơn – mở rộng quy mô mà không đánh mất những gì đã làm nên thành công ban đầu.</w:t>
      </w:r>
    </w:p>
    <w:p>
      <w:pPr>
        <w:pStyle w:val="Heading1"/>
      </w:pPr>
      <w:r>
        <w:rPr>
          <w:rFonts w:ascii="Times New Roman" w:hAnsi="Times New Roman"/>
          <w:color w:val="1F3A60"/>
        </w:rPr>
        <w:t>PHẦN 2. KHUNG PHÂN TÍCH VÀ CÁCH ĐỌC BÀI</w:t>
      </w:r>
    </w:p>
    <w:p>
      <w:pPr>
        <w:jc w:val="both"/>
      </w:pPr>
      <w:r>
        <w:rPr>
          <w:i w:val="0"/>
        </w:rPr>
        <w:t>Bài viết sử dụng Ma trận Đánh giá Dự án Kinh doanh của Allen (2016), gồm chín ô tạo bởi ba đối tượng (khách hàng, doanh nghiệp, nhà khởi nghiệp) và ba cấp độ (đề xuất giá trị, ngành, chiến lược).</w:t>
      </w:r>
    </w:p>
    <w:p>
      <w:r>
        <w:rPr>
          <w:i/>
          <w:color w:val="555555"/>
          <w:sz w:val="21"/>
        </w:rPr>
        <w:t>Nguồn: Allen, K. R. (2016). Launching new ventures: An entrepreneurial approach (7th ed.). Cengage Learning.</w:t>
      </w:r>
    </w:p>
    <w:p>
      <w:pPr>
        <w:jc w:val="center"/>
      </w:pPr>
      <w:r>
        <w:rPr>
          <w:b/>
          <w:i/>
        </w:rPr>
        <w:t>Bảng 3. Chín ô của Ma trận Đánh giá Dự án Kinh doanh</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1F3A60"/>
          </w:tcPr>
          <w:p>
            <w:r>
              <w:rPr>
                <w:b/>
                <w:color w:val="FFFFFF"/>
                <w:sz w:val="23"/>
              </w:rPr>
              <w:t>Cấp độ</w:t>
            </w:r>
          </w:p>
        </w:tc>
        <w:tc>
          <w:tcPr>
            <w:tcW w:type="dxa" w:w="2160"/>
            <w:shd w:val="clear" w:fill="1F3A60"/>
          </w:tcPr>
          <w:p>
            <w:r>
              <w:rPr>
                <w:b/>
                <w:color w:val="FFFFFF"/>
                <w:sz w:val="23"/>
              </w:rPr>
              <w:t>Khách hàng</w:t>
            </w:r>
          </w:p>
        </w:tc>
        <w:tc>
          <w:tcPr>
            <w:tcW w:type="dxa" w:w="2160"/>
            <w:shd w:val="clear" w:fill="1F3A60"/>
          </w:tcPr>
          <w:p>
            <w:r>
              <w:rPr>
                <w:b/>
                <w:color w:val="FFFFFF"/>
                <w:sz w:val="23"/>
              </w:rPr>
              <w:t>Doanh nghiệp</w:t>
            </w:r>
          </w:p>
        </w:tc>
        <w:tc>
          <w:tcPr>
            <w:tcW w:type="dxa" w:w="2160"/>
            <w:shd w:val="clear" w:fill="1F3A60"/>
          </w:tcPr>
          <w:p>
            <w:r>
              <w:rPr>
                <w:b/>
                <w:color w:val="FFFFFF"/>
                <w:sz w:val="23"/>
              </w:rPr>
              <w:t>Nhà khởi nghiệp</w:t>
            </w:r>
          </w:p>
        </w:tc>
      </w:tr>
      <w:tr>
        <w:tc>
          <w:tcPr>
            <w:tcW w:type="dxa" w:w="2160"/>
          </w:tcPr>
          <w:p>
            <w:r>
              <w:rPr>
                <w:sz w:val="23"/>
              </w:rPr>
              <w:t>Đề xuất giá trị</w:t>
            </w:r>
          </w:p>
        </w:tc>
        <w:tc>
          <w:tcPr>
            <w:tcW w:type="dxa" w:w="2160"/>
          </w:tcPr>
          <w:p>
            <w:r>
              <w:rPr>
                <w:sz w:val="23"/>
              </w:rPr>
              <w:t>Nhu cầu</w:t>
            </w:r>
          </w:p>
        </w:tc>
        <w:tc>
          <w:tcPr>
            <w:tcW w:type="dxa" w:w="2160"/>
          </w:tcPr>
          <w:p>
            <w:r>
              <w:rPr>
                <w:sz w:val="23"/>
              </w:rPr>
              <w:t>Giải pháp</w:t>
            </w:r>
          </w:p>
        </w:tc>
        <w:tc>
          <w:tcPr>
            <w:tcW w:type="dxa" w:w="2160"/>
          </w:tcPr>
          <w:p>
            <w:r>
              <w:rPr>
                <w:sz w:val="23"/>
              </w:rPr>
              <w:t>Đội ngũ</w:t>
            </w:r>
          </w:p>
        </w:tc>
      </w:tr>
      <w:tr>
        <w:tc>
          <w:tcPr>
            <w:tcW w:type="dxa" w:w="2160"/>
          </w:tcPr>
          <w:p>
            <w:r>
              <w:rPr>
                <w:sz w:val="23"/>
              </w:rPr>
              <w:t>Ngành</w:t>
            </w:r>
          </w:p>
        </w:tc>
        <w:tc>
          <w:tcPr>
            <w:tcW w:type="dxa" w:w="2160"/>
          </w:tcPr>
          <w:p>
            <w:r>
              <w:rPr>
                <w:sz w:val="23"/>
              </w:rPr>
              <w:t>Thị trường</w:t>
            </w:r>
          </w:p>
        </w:tc>
        <w:tc>
          <w:tcPr>
            <w:tcW w:type="dxa" w:w="2160"/>
          </w:tcPr>
          <w:p>
            <w:r>
              <w:rPr>
                <w:sz w:val="23"/>
              </w:rPr>
              <w:t>Cạnh tranh</w:t>
            </w:r>
          </w:p>
        </w:tc>
        <w:tc>
          <w:tcPr>
            <w:tcW w:type="dxa" w:w="2160"/>
          </w:tcPr>
          <w:p>
            <w:r>
              <w:rPr>
                <w:sz w:val="23"/>
              </w:rPr>
              <w:t>Mạng lưới</w:t>
            </w:r>
          </w:p>
        </w:tc>
      </w:tr>
      <w:tr>
        <w:tc>
          <w:tcPr>
            <w:tcW w:type="dxa" w:w="2160"/>
          </w:tcPr>
          <w:p>
            <w:r>
              <w:rPr>
                <w:sz w:val="23"/>
              </w:rPr>
              <w:t>Chiến lược</w:t>
            </w:r>
          </w:p>
        </w:tc>
        <w:tc>
          <w:tcPr>
            <w:tcW w:type="dxa" w:w="2160"/>
          </w:tcPr>
          <w:p>
            <w:r>
              <w:rPr>
                <w:sz w:val="23"/>
              </w:rPr>
              <w:t>Bán hàng</w:t>
            </w:r>
          </w:p>
        </w:tc>
        <w:tc>
          <w:tcPr>
            <w:tcW w:type="dxa" w:w="2160"/>
          </w:tcPr>
          <w:p>
            <w:r>
              <w:rPr>
                <w:sz w:val="23"/>
              </w:rPr>
              <w:t>Sản xuất</w:t>
            </w:r>
          </w:p>
        </w:tc>
        <w:tc>
          <w:tcPr>
            <w:tcW w:type="dxa" w:w="2160"/>
          </w:tcPr>
          <w:p>
            <w:r>
              <w:rPr>
                <w:sz w:val="23"/>
              </w:rPr>
              <w:t>Tổ chức</w:t>
            </w:r>
          </w:p>
        </w:tc>
      </w:tr>
    </w:tbl>
    <w:p/>
    <w:p>
      <w:pPr>
        <w:jc w:val="both"/>
      </w:pPr>
      <w:r>
        <w:rPr>
          <w:i w:val="0"/>
        </w:rPr>
        <w:t>Mỗi ô được trình bày theo bốn bước: (1) một nhận định chung đặt trong khung màu xanh; (2) phần phân tích với dữ liệu và nguồn dẫn; (3) góc nhìn phản biện trong khung màu cam, chỉ ra điểm yếu hoặc giới hạn của dữ liệu; (4) mối liên kết với các ô khác trong ma trận. Bài không chấm điểm số mà đánh giá bằng mức độ (vững, khá, cần củng cố), vì phần lớn số liệu là doanh nghiệp tự công bố và chưa được kiểm toán.</w:t>
      </w:r>
    </w:p>
    <w:p>
      <w:pPr>
        <w:jc w:val="both"/>
      </w:pPr>
      <w:r>
        <w:rPr>
          <w:i w:val="0"/>
        </w:rPr>
        <w:t>Một nguyên tắc xuyên suốt: số liệu doanh nghiệp tự công bố, số liệu của bên thứ ba và phép tính của người viết luôn được tách bạch.</w:t>
      </w:r>
    </w:p>
    <w:p>
      <w:pPr>
        <w:pStyle w:val="Heading1"/>
      </w:pPr>
      <w:r>
        <w:rPr>
          <w:rFonts w:ascii="Times New Roman" w:hAnsi="Times New Roman"/>
          <w:color w:val="1F3A60"/>
        </w:rPr>
        <w:t>PHẦN 3. ĐỀ XUẤT GIÁ TRỊ</w:t>
      </w:r>
    </w:p>
    <w:p>
      <w:pPr>
        <w:pStyle w:val="Heading2"/>
      </w:pPr>
      <w:r>
        <w:rPr>
          <w:rFonts w:ascii="Times New Roman" w:hAnsi="Times New Roman"/>
          <w:color w:val="1F3A60"/>
        </w:rPr>
        <w:t>3.1. Nhu cầu: bài toán “mặc gì mỗi ngày” của nam giới bận rộn</w:t>
      </w:r>
    </w:p>
    <w:tbl>
      <w:tblPr>
        <w:tblStyle w:val="TableGrid"/>
        <w:tblW w:type="auto" w:w="0"/>
        <w:tblLook w:firstColumn="1" w:firstRow="1" w:lastColumn="0" w:lastRow="0" w:noHBand="0" w:noVBand="1" w:val="04A0"/>
      </w:tblPr>
      <w:tblGrid>
        <w:gridCol w:w="8640"/>
      </w:tblGrid>
      <w:tr>
        <w:tc>
          <w:tcPr>
            <w:tcW w:type="dxa" w:w="8640"/>
            <w:shd w:val="clear" w:fill="E8EEF6"/>
          </w:tcPr>
          <w:p>
            <w:pPr>
              <w:jc w:val="both"/>
            </w:pPr>
            <w:r>
              <w:rPr>
                <w:b/>
              </w:rPr>
              <w:t xml:space="preserve">Nhận định: </w:t>
            </w:r>
            <w:r>
              <w:t>Coolmate không bán thời trang theo nghĩa “chạy theo xu hướng”, mà bán sự tiện lợi cho một nhu cầu lặp đi lặp lại – những món đồ mặc hằng ngày mà người mua muốn chọn nhanh, mặc thoải mái và không phải lo mua sai.</w:t>
            </w:r>
          </w:p>
        </w:tc>
      </w:tr>
    </w:tbl>
    <w:p/>
    <w:p>
      <w:r>
        <w:rPr>
          <w:b/>
          <w:i/>
          <w:color w:val="1F3A60"/>
        </w:rPr>
        <w:t>Bóc tách nhu cầu khách hàng</w:t>
      </w:r>
    </w:p>
    <w:p>
      <w:pPr>
        <w:jc w:val="both"/>
      </w:pPr>
      <w:r>
        <w:rPr>
          <w:i w:val="0"/>
        </w:rPr>
        <w:t>Một chiếc áo thun hay một chiếc quần lót tưởng như đơn giản, nhưng quyết định mua lại gắn với nhiều lớp nhu cầu. Ở thời điểm khởi nghiệp, Coolmate nhắm vào nhóm nam giới muốn mua áo thun, tất, đồ lót với mức giá dễ tiếp cận nhưng ngại đi nhiều cửa hàng (Coolmate, không ghi ngày-b).</w:t>
      </w:r>
    </w:p>
    <w:p>
      <w:r>
        <w:rPr>
          <w:i/>
          <w:color w:val="555555"/>
          <w:sz w:val="21"/>
        </w:rPr>
        <w:t>Nguồn: Coolmate. (không ghi ngày-b). Câu chuyện về Coolmate. Truy cập ngày 10 tháng 10 năm 2026, tại https://www.coolmate.me/cau-chuyen-ve-coolmate</w:t>
      </w:r>
    </w:p>
    <w:p>
      <w:pPr>
        <w:jc w:val="center"/>
      </w:pPr>
      <w:r>
        <w:rPr>
          <w:b/>
          <w:i/>
        </w:rPr>
        <w:t>Bảng 4. Các lớp nhu cầu của khách hàng</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Lớp nhu cầu</w:t>
            </w:r>
          </w:p>
        </w:tc>
        <w:tc>
          <w:tcPr>
            <w:tcW w:type="dxa" w:w="2880"/>
            <w:shd w:val="clear" w:fill="1F3A60"/>
          </w:tcPr>
          <w:p>
            <w:r>
              <w:rPr>
                <w:b/>
                <w:color w:val="FFFFFF"/>
                <w:sz w:val="23"/>
              </w:rPr>
              <w:t>Khách hàng mong muốn gì</w:t>
            </w:r>
          </w:p>
        </w:tc>
        <w:tc>
          <w:tcPr>
            <w:tcW w:type="dxa" w:w="2880"/>
            <w:shd w:val="clear" w:fill="1F3A60"/>
          </w:tcPr>
          <w:p>
            <w:r>
              <w:rPr>
                <w:b/>
                <w:color w:val="FFFFFF"/>
                <w:sz w:val="23"/>
              </w:rPr>
              <w:t>Coolmate đáp ứng bằng</w:t>
            </w:r>
          </w:p>
        </w:tc>
      </w:tr>
      <w:tr>
        <w:tc>
          <w:tcPr>
            <w:tcW w:type="dxa" w:w="2880"/>
          </w:tcPr>
          <w:p>
            <w:r>
              <w:rPr>
                <w:sz w:val="23"/>
              </w:rPr>
              <w:t>Chức năng</w:t>
            </w:r>
          </w:p>
        </w:tc>
        <w:tc>
          <w:tcPr>
            <w:tcW w:type="dxa" w:w="2880"/>
          </w:tcPr>
          <w:p>
            <w:r>
              <w:rPr>
                <w:sz w:val="23"/>
              </w:rPr>
              <w:t>Dễ phối, dễ giặt, thoáng mát, đúng kích cỡ</w:t>
            </w:r>
          </w:p>
        </w:tc>
        <w:tc>
          <w:tcPr>
            <w:tcW w:type="dxa" w:w="2880"/>
          </w:tcPr>
          <w:p>
            <w:r>
              <w:rPr>
                <w:sz w:val="23"/>
              </w:rPr>
              <w:t>Sản phẩm cơ bản, chất liệu hướng đến khí hậu nóng ẩm</w:t>
            </w:r>
          </w:p>
        </w:tc>
      </w:tr>
      <w:tr>
        <w:tc>
          <w:tcPr>
            <w:tcW w:type="dxa" w:w="2880"/>
          </w:tcPr>
          <w:p>
            <w:r>
              <w:rPr>
                <w:sz w:val="23"/>
              </w:rPr>
              <w:t>Kinh tế</w:t>
            </w:r>
          </w:p>
        </w:tc>
        <w:tc>
          <w:tcPr>
            <w:tcW w:type="dxa" w:w="2880"/>
          </w:tcPr>
          <w:p>
            <w:r>
              <w:rPr>
                <w:sz w:val="23"/>
              </w:rPr>
              <w:t>Chất lượng tương xứng giá; không tốn công tìm kiếm</w:t>
            </w:r>
          </w:p>
        </w:tc>
        <w:tc>
          <w:tcPr>
            <w:tcW w:type="dxa" w:w="2880"/>
          </w:tcPr>
          <w:p>
            <w:r>
              <w:rPr>
                <w:sz w:val="23"/>
              </w:rPr>
              <w:t>Giá phổ thông, mua theo bộ</w:t>
            </w:r>
          </w:p>
        </w:tc>
      </w:tr>
      <w:tr>
        <w:tc>
          <w:tcPr>
            <w:tcW w:type="dxa" w:w="2880"/>
          </w:tcPr>
          <w:p>
            <w:r>
              <w:rPr>
                <w:sz w:val="23"/>
              </w:rPr>
              <w:t>Tâm lý</w:t>
            </w:r>
          </w:p>
        </w:tc>
        <w:tc>
          <w:tcPr>
            <w:tcW w:type="dxa" w:w="2880"/>
          </w:tcPr>
          <w:p>
            <w:r>
              <w:rPr>
                <w:sz w:val="23"/>
              </w:rPr>
              <w:t>Yên tâm khi không được thử hàng</w:t>
            </w:r>
          </w:p>
        </w:tc>
        <w:tc>
          <w:tcPr>
            <w:tcW w:type="dxa" w:w="2880"/>
          </w:tcPr>
          <w:p>
            <w:r>
              <w:rPr>
                <w:sz w:val="23"/>
              </w:rPr>
              <w:t>Chính sách đổi trả 60 ngày với sản phẩm đủ điều kiện</w:t>
            </w:r>
          </w:p>
        </w:tc>
      </w:tr>
      <w:tr>
        <w:tc>
          <w:tcPr>
            <w:tcW w:type="dxa" w:w="2880"/>
          </w:tcPr>
          <w:p>
            <w:r>
              <w:rPr>
                <w:sz w:val="23"/>
              </w:rPr>
              <w:t>Thời gian</w:t>
            </w:r>
          </w:p>
        </w:tc>
        <w:tc>
          <w:tcPr>
            <w:tcW w:type="dxa" w:w="2880"/>
          </w:tcPr>
          <w:p>
            <w:r>
              <w:rPr>
                <w:sz w:val="23"/>
              </w:rPr>
              <w:t>Mua nhanh, giao tận nơi</w:t>
            </w:r>
          </w:p>
        </w:tc>
        <w:tc>
          <w:tcPr>
            <w:tcW w:type="dxa" w:w="2880"/>
          </w:tcPr>
          <w:p>
            <w:r>
              <w:rPr>
                <w:sz w:val="23"/>
              </w:rPr>
              <w:t>Bán trực tiếp qua trang mạng và các sàn</w:t>
            </w:r>
          </w:p>
        </w:tc>
      </w:tr>
    </w:tbl>
    <w:p/>
    <w:p>
      <w:r>
        <w:rPr>
          <w:i/>
          <w:color w:val="555555"/>
          <w:sz w:val="21"/>
        </w:rPr>
        <w:t>Nguồn: Coolmate. (không ghi ngày-b). Câu chuyện về Coolmate. Truy cập ngày 10 tháng 10 năm 2026, tại https://www.coolmate.me/cau-chuyen-ve-coolmate</w:t>
      </w:r>
    </w:p>
    <w:p>
      <w:r>
        <w:rPr>
          <w:i/>
          <w:color w:val="555555"/>
          <w:sz w:val="21"/>
        </w:rPr>
        <w:t>Nguồn: Coolmate. (không ghi ngày-d). Dịch vụ 60 ngày đổi trả. Truy cập ngày 10 tháng 10 năm 2026, tại https://www.coolmate.me/page/dich-vu-60-ngay-doi-tra</w:t>
      </w:r>
    </w:p>
    <w:p>
      <w:r>
        <w:rPr>
          <w:b/>
          <w:i/>
          <w:color w:val="1F3A60"/>
        </w:rPr>
        <w:t>Tính lặp lại – “mỏ vàng” của nhóm hàng cơ bản</w:t>
      </w:r>
    </w:p>
    <w:p>
      <w:pPr>
        <w:jc w:val="both"/>
      </w:pPr>
      <w:r>
        <w:rPr>
          <w:i w:val="0"/>
        </w:rPr>
        <w:t>Khác với áo khoác hay đồ dự tiệc, đồ mặc hằng ngày phải thay thế nhiều lần trong năm. Đây là đặc điểm giúp một thương hiệu có thể sống nhờ khách quay lại thay vì phải liên tục tìm khách mới. Bằng chứng về quy mô: năm 2025, Coolmate bán hơn 5,7 triệu sản phẩm cho khoảng 1,2 triệu khách hàng (Bùi, 2026). Nếu lấy sản lượng chia cho số khách, mỗi khách mua bình quân khoảng 4,75 sản phẩm trong năm – một phép tính của người viết, không phải tần suất mua hàng thực tế.</w:t>
      </w:r>
    </w:p>
    <w:p>
      <w:r>
        <w:rPr>
          <w:i/>
          <w:color w:val="555555"/>
          <w:sz w:val="21"/>
        </w:rPr>
        <w:t>Nguồn: Bùi, N. (2026, ngày 25 tháng 2). Phạm Chí Nhu, nhà sáng lập Coolmate: Thế giới đã chọn Việt Nam, không lẽ doanh nghiệp lại thiếu tự tin. Liên đoàn Thương mại và Công nghiệp Việt Nam. https://vcci.com.vn/news/pham-chi-nhu-ceo-nha-sang-lap-coolmate-the-gioi-da-chon-viet-nam-khong-le-doanh-nghiep-lai-thieu-tu-tin</w:t>
      </w:r>
    </w:p>
    <w:p>
      <w:r>
        <w:rPr>
          <w:b/>
          <w:i/>
          <w:color w:val="1F3A60"/>
        </w:rPr>
        <w:t>Khách sẵn sàng trả bao nhiêu?</w:t>
      </w:r>
    </w:p>
    <w:p>
      <w:pPr>
        <w:jc w:val="both"/>
      </w:pPr>
      <w:r>
        <w:rPr>
          <w:i w:val="0"/>
        </w:rPr>
        <w:t>Một vài mức giá niêm yết cho thấy Coolmate định vị ở phân khúc phổ thông: quần lót chạy bộ Fast &amp; Free khoảng 129.000 đồng/chiếc, áo thun thể thao nam Active có giá gốc khoảng 199.000 đồng, một số mẫu áo thun thể thao nữ khoảng 199.000–349.000 đồng (Coolmate, không ghi ngày-c; không ghi ngày-e; không ghi ngày-f). Đây là ví dụ minh họa, không đại diện cho toàn bộ dải giá.</w:t>
      </w:r>
    </w:p>
    <w:p>
      <w:r>
        <w:rPr>
          <w:i/>
          <w:color w:val="555555"/>
          <w:sz w:val="21"/>
        </w:rPr>
        <w:t>Nguồn: Coolmate. (không ghi ngày-e). Quần lót nam chạy bộ Fast &amp; Free (trang sản phẩm). Truy cập ngày 10 tháng 10 năm 2026, tại https://www.coolmate.me/product/quan-lot-nam-chay-bo-fast-free-run?color=den</w:t>
      </w:r>
    </w:p>
    <w:p>
      <w:r>
        <w:rPr>
          <w:i/>
          <w:color w:val="555555"/>
          <w:sz w:val="21"/>
        </w:rPr>
        <w:t>Nguồn: Coolmate. (không ghi ngày-f). Áo thun nam thể thao Active (trang sản phẩm). Truy cập ngày 10 tháng 10 năm 2026, tại https://www.coolmate.me/product/ao-thun-the-thao-active-phoi-mau-thoang-khi2?color=den</w:t>
      </w:r>
    </w:p>
    <w:p>
      <w:r>
        <w:rPr>
          <w:i/>
          <w:color w:val="555555"/>
          <w:sz w:val="21"/>
        </w:rPr>
        <w:t>Nguồn: Coolmate. (không ghi ngày-c). Danh mục áo thun thể thao nữ (trang sản phẩm). Truy cập ngày 10 tháng 10 năm 2026, tại https://www.coolmate.me/collection/ao-thun-nu</w:t>
      </w:r>
    </w:p>
    <w:p>
      <w:r>
        <w:rPr>
          <w:b/>
          <w:i/>
          <w:color w:val="1F3A60"/>
        </w:rPr>
        <w:t>Nhu cầu mới khi mở rộng sang khách nữ</w:t>
      </w:r>
    </w:p>
    <w:p>
      <w:pPr>
        <w:jc w:val="both"/>
      </w:pPr>
      <w:r>
        <w:rPr>
          <w:i w:val="0"/>
        </w:rPr>
        <w:t>Từ tháng 3/2025, Coolmate bước vào trang phục thể thao nữ – nơi nhu cầu đặc thù hơn nhiều: co giãn, giảm ma sát, thấm hút, phù hợp từng môn tập, và đặc biệt là yếu tố thẩm mỹ (Coolmate, không ghi ngày-a). Nhu cầu của nhóm này không đồng nhất với nhu cầu mua áo thun cơ bản của nam giới.</w:t>
      </w:r>
    </w:p>
    <w:p>
      <w:r>
        <w:rPr>
          <w:i/>
          <w:color w:val="555555"/>
          <w:sz w:val="21"/>
        </w:rPr>
        <w:t>Nguồn: Coolmate. (không ghi ngày-a). Coolmate 101: Hành trình và các cột mốc phát triển. Truy cập ngày 10 tháng 10 năm 2026, tại https://www.coolmate.me/lp/coolmate-101</w:t>
      </w:r>
    </w:p>
    <w:tbl>
      <w:tblPr>
        <w:tblStyle w:val="TableGrid"/>
        <w:tblW w:type="auto" w:w="0"/>
        <w:tblLook w:firstColumn="1" w:firstRow="1" w:lastColumn="0" w:lastRow="0" w:noHBand="0" w:noVBand="1" w:val="04A0"/>
      </w:tblPr>
      <w:tblGrid>
        <w:gridCol w:w="8640"/>
      </w:tblGrid>
      <w:tr>
        <w:tc>
          <w:tcPr>
            <w:tcW w:type="dxa" w:w="8640"/>
            <w:shd w:val="clear" w:fill="FCEFE3"/>
          </w:tcPr>
          <w:p>
            <w:pPr>
              <w:jc w:val="both"/>
            </w:pPr>
            <w:r>
              <w:rPr>
                <w:b/>
              </w:rPr>
              <w:t xml:space="preserve">Góc nhìn phản biện: </w:t>
            </w:r>
            <w:r>
              <w:t>Con số 1,2 triệu khách hàng chứng minh có người mua, nhưng chưa trả lời được câu hỏi quan trọng nhất: bao nhiêu người quay lại? Chưa có dữ liệu công khai về tỷ lệ tái mua trong 90–180 ngày, tỷ lệ hoàn hàng do sai kích cỡ hay mức độ hài lòng sau nhiều lần giặt. Ngoài ra, không thể mặc định khách nữ sẽ trung thành giống khách nam.</w:t>
            </w:r>
          </w:p>
        </w:tc>
      </w:tr>
    </w:tbl>
    <w:p/>
    <w:p>
      <w:pPr>
        <w:jc w:val="both"/>
      </w:pPr>
      <w:r>
        <w:rPr>
          <w:b/>
        </w:rPr>
        <w:t xml:space="preserve">Liên kết trong ma trận: </w:t>
      </w:r>
      <w:r>
        <w:rPr>
          <w:i/>
        </w:rPr>
        <w:t>Tính lặp lại của nhu cầu là nền móng cho mô hình Bán hàng (5.1) dựa trên khách quay lại; còn nhu cầu đặc thù của khách nữ đặt áp lực lên Sản xuất (5.2) và Giải pháp (3.2).</w:t>
      </w:r>
    </w:p>
    <w:p>
      <w:pPr>
        <w:pStyle w:val="Heading2"/>
      </w:pPr>
      <w:r>
        <w:rPr>
          <w:rFonts w:ascii="Times New Roman" w:hAnsi="Times New Roman"/>
          <w:color w:val="1F3A60"/>
        </w:rPr>
        <w:t>3.2. Giải pháp: bán “sự yên tâm” chứ không chỉ bán chiếc áo</w:t>
      </w:r>
    </w:p>
    <w:tbl>
      <w:tblPr>
        <w:tblStyle w:val="TableGrid"/>
        <w:tblW w:type="auto" w:w="0"/>
        <w:tblLook w:firstColumn="1" w:firstRow="1" w:lastColumn="0" w:lastRow="0" w:noHBand="0" w:noVBand="1" w:val="04A0"/>
      </w:tblPr>
      <w:tblGrid>
        <w:gridCol w:w="8640"/>
      </w:tblGrid>
      <w:tr>
        <w:tc>
          <w:tcPr>
            <w:tcW w:type="dxa" w:w="8640"/>
            <w:shd w:val="clear" w:fill="E8EEF6"/>
          </w:tcPr>
          <w:p>
            <w:pPr>
              <w:jc w:val="both"/>
            </w:pPr>
            <w:r>
              <w:rPr>
                <w:b/>
              </w:rPr>
              <w:t xml:space="preserve">Nhận định: </w:t>
            </w:r>
            <w:r>
              <w:t>Giá trị của Coolmate là một gói gồm ba thứ – sản phẩm phát triển theo nhu cầu sử dụng, kênh mua đơn giản và cam kết hậu mãi. Từng thứ riêng lẻ đều dễ bắt chước; sự kết hợp nhất quán giữa chúng mới là điểm khó sao chép.</w:t>
            </w:r>
          </w:p>
        </w:tc>
      </w:tr>
    </w:tbl>
    <w:p/>
    <w:p>
      <w:r>
        <w:rPr>
          <w:b/>
          <w:i/>
          <w:color w:val="1F3A60"/>
        </w:rPr>
        <w:t>Ba trụ cột của giải pháp</w:t>
      </w:r>
    </w:p>
    <w:p>
      <w:pPr>
        <w:jc w:val="center"/>
      </w:pPr>
      <w:r>
        <w:rPr>
          <w:b/>
          <w:i/>
        </w:rPr>
        <w:t>Bảng 5. Ba trụ cột trong giải pháp của Coolmate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Trụ cột</w:t>
            </w:r>
          </w:p>
        </w:tc>
        <w:tc>
          <w:tcPr>
            <w:tcW w:type="dxa" w:w="2880"/>
            <w:shd w:val="clear" w:fill="1F3A60"/>
          </w:tcPr>
          <w:p>
            <w:r>
              <w:rPr>
                <w:b/>
                <w:color w:val="FFFFFF"/>
                <w:sz w:val="23"/>
              </w:rPr>
              <w:t>Nội dung</w:t>
            </w:r>
          </w:p>
        </w:tc>
        <w:tc>
          <w:tcPr>
            <w:tcW w:type="dxa" w:w="2880"/>
            <w:shd w:val="clear" w:fill="1F3A60"/>
          </w:tcPr>
          <w:p>
            <w:r>
              <w:rPr>
                <w:b/>
                <w:color w:val="FFFFFF"/>
                <w:sz w:val="23"/>
              </w:rPr>
              <w:t>Bất tiện được giải quyết</w:t>
            </w:r>
          </w:p>
        </w:tc>
      </w:tr>
      <w:tr>
        <w:tc>
          <w:tcPr>
            <w:tcW w:type="dxa" w:w="2880"/>
          </w:tcPr>
          <w:p>
            <w:r>
              <w:rPr>
                <w:sz w:val="23"/>
              </w:rPr>
              <w:t>Sản phẩm</w:t>
            </w:r>
          </w:p>
        </w:tc>
        <w:tc>
          <w:tcPr>
            <w:tcW w:type="dxa" w:w="2880"/>
          </w:tcPr>
          <w:p>
            <w:r>
              <w:rPr>
                <w:sz w:val="23"/>
              </w:rPr>
              <w:t>Đồ cơ bản, ít phụ thuộc trào lưu; chất liệu Excool thấm hút, nhanh khô, co giãn</w:t>
            </w:r>
          </w:p>
        </w:tc>
        <w:tc>
          <w:tcPr>
            <w:tcW w:type="dxa" w:w="2880"/>
          </w:tcPr>
          <w:p>
            <w:r>
              <w:rPr>
                <w:sz w:val="23"/>
              </w:rPr>
              <w:t>Mặc không thoải mái trong khí hậu nóng ẩm</w:t>
            </w:r>
          </w:p>
        </w:tc>
      </w:tr>
      <w:tr>
        <w:tc>
          <w:tcPr>
            <w:tcW w:type="dxa" w:w="2880"/>
          </w:tcPr>
          <w:p>
            <w:r>
              <w:rPr>
                <w:sz w:val="23"/>
              </w:rPr>
              <w:t>Kênh mua</w:t>
            </w:r>
          </w:p>
        </w:tc>
        <w:tc>
          <w:tcPr>
            <w:tcW w:type="dxa" w:w="2880"/>
          </w:tcPr>
          <w:p>
            <w:r>
              <w:rPr>
                <w:sz w:val="23"/>
              </w:rPr>
              <w:t>Trang mạng riêng, sàn thương mại điện tử, bán qua nội dung số; từ 2026 thêm cửa hàng</w:t>
            </w:r>
          </w:p>
        </w:tc>
        <w:tc>
          <w:tcPr>
            <w:tcW w:type="dxa" w:w="2880"/>
          </w:tcPr>
          <w:p>
            <w:r>
              <w:rPr>
                <w:sz w:val="23"/>
              </w:rPr>
              <w:t>Mất thời gian đi cửa hàng</w:t>
            </w:r>
          </w:p>
        </w:tc>
      </w:tr>
      <w:tr>
        <w:tc>
          <w:tcPr>
            <w:tcW w:type="dxa" w:w="2880"/>
          </w:tcPr>
          <w:p>
            <w:r>
              <w:rPr>
                <w:sz w:val="23"/>
              </w:rPr>
              <w:t>Hậu mãi</w:t>
            </w:r>
          </w:p>
        </w:tc>
        <w:tc>
          <w:tcPr>
            <w:tcW w:type="dxa" w:w="2880"/>
          </w:tcPr>
          <w:p>
            <w:r>
              <w:rPr>
                <w:sz w:val="23"/>
              </w:rPr>
              <w:t>Đổi trả 60 ngày với sản phẩm đủ điều kiện, kể cả một số sản phẩm đã sử dụng</w:t>
            </w:r>
          </w:p>
        </w:tc>
        <w:tc>
          <w:tcPr>
            <w:tcW w:type="dxa" w:w="2880"/>
          </w:tcPr>
          <w:p>
            <w:r>
              <w:rPr>
                <w:sz w:val="23"/>
              </w:rPr>
              <w:t>Sợ mua sai khi không được thử</w:t>
            </w:r>
          </w:p>
        </w:tc>
      </w:tr>
    </w:tbl>
    <w:p/>
    <w:p>
      <w:r>
        <w:rPr>
          <w:i/>
          <w:color w:val="555555"/>
          <w:sz w:val="21"/>
        </w:rPr>
        <w:t>Nguồn: Coolmate. (2023a, ngày 19 tháng 6). Khám phá dòng sản phẩm mang công nghệ vải Excool. https://www.coolmate.me/blog/dong-san-pham-cong-nghe-excool-tai-coolmate-2044</w:t>
      </w:r>
    </w:p>
    <w:p>
      <w:r>
        <w:rPr>
          <w:i/>
          <w:color w:val="555555"/>
          <w:sz w:val="21"/>
        </w:rPr>
        <w:t>Nguồn: Coolmate. (không ghi ngày-d). Dịch vụ 60 ngày đổi trả. Truy cập ngày 10 tháng 10 năm 2026, tại https://www.coolmate.me/page/dich-vu-60-ngay-doi-tra</w:t>
      </w:r>
    </w:p>
    <w:p>
      <w:r>
        <w:rPr>
          <w:i/>
          <w:color w:val="555555"/>
          <w:sz w:val="21"/>
        </w:rPr>
        <w:t>Nguồn: Coolmate. (không ghi ngày-a). Coolmate 101: Hành trình và các cột mốc phát triển. Truy cập ngày 10 tháng 10 năm 2026, tại https://www.coolmate.me/lp/coolmate-101</w:t>
      </w:r>
    </w:p>
    <w:p>
      <w:r>
        <w:rPr>
          <w:b/>
          <w:i/>
          <w:color w:val="1F3A60"/>
        </w:rPr>
        <w:t>Đọc kỹ lời hứa đổi trả</w:t>
      </w:r>
    </w:p>
    <w:p>
      <w:pPr>
        <w:jc w:val="both"/>
      </w:pPr>
      <w:r>
        <w:rPr>
          <w:i w:val="0"/>
        </w:rPr>
        <w:t>Chính sách đổi trả 60 ngày là “vũ khí” giúp khách mạnh dạn mua lần đầu. Tuy nhiên, chính sách có ngoại lệ với hàng thanh lý, hàng theo yêu cầu và một số nhóm khuyến mại (Coolmate, không ghi ngày-d), nên không thể hiểu là “mọi sản phẩm đều đổi trả vô điều kiện”. Đây là chi tiết cần trình bày chính xác khi đánh giá.</w:t>
      </w:r>
    </w:p>
    <w:p>
      <w:r>
        <w:rPr>
          <w:i/>
          <w:color w:val="555555"/>
          <w:sz w:val="21"/>
        </w:rPr>
        <w:t>Nguồn: Coolmate. (không ghi ngày-d). Dịch vụ 60 ngày đổi trả. Truy cập ngày 10 tháng 10 năm 2026, tại https://www.coolmate.me/page/dich-vu-60-ngay-doi-tra</w:t>
      </w:r>
    </w:p>
    <w:p>
      <w:r>
        <w:rPr>
          <w:b/>
          <w:i/>
          <w:color w:val="1F3A60"/>
        </w:rPr>
        <w:t>Chất liệu – khác biệt cần được kiểm chứng</w:t>
      </w:r>
    </w:p>
    <w:p>
      <w:pPr>
        <w:jc w:val="both"/>
      </w:pPr>
      <w:r>
        <w:rPr>
          <w:i w:val="0"/>
        </w:rPr>
        <w:t>Với dòng chất liệu Excool, Coolmate giới thiệu các đặc tính thấm hút, làm khô nhanh, co giãn, phù hợp khí hậu nóng ẩm (Coolmate, 2023a). Đây là thông tin do nhà bán hàng công bố; muốn khẳng định lợi thế, cần đối chiếu với kết quả thử nghiệm độc lập và sản phẩm cùng tầm giá của đối thủ.</w:t>
      </w:r>
    </w:p>
    <w:p>
      <w:r>
        <w:rPr>
          <w:i/>
          <w:color w:val="555555"/>
          <w:sz w:val="21"/>
        </w:rPr>
        <w:t>Nguồn: Coolmate. (2023a, ngày 19 tháng 6). Khám phá dòng sản phẩm mang công nghệ vải Excool. https://www.coolmate.me/blog/dong-san-pham-cong-nghe-excool-tai-coolmate-2044</w:t>
      </w:r>
    </w:p>
    <w:p>
      <w:r>
        <w:rPr>
          <w:b/>
          <w:i/>
          <w:color w:val="1F3A60"/>
        </w:rPr>
        <w:t>Từ “mua quần áo qua mạng” đến “mua sắm nhất quán trên nhiều kênh”</w:t>
      </w:r>
    </w:p>
    <w:p>
      <w:pPr>
        <w:jc w:val="both"/>
      </w:pPr>
      <w:r>
        <w:rPr>
          <w:i w:val="0"/>
        </w:rPr>
        <w:t>Cửa hàng tại Hà Nội (từ 3/2026) bổ sung một điểm chạm để khách sờ chất vải, thử kích cỡ và nhận tư vấn (Coolmate, không ghi ngày-a). Đằng sau là hệ thống công nghệ do doanh nghiệp tự xây dựng để đồng bộ dữ liệu đơn hàng, tồn kho và khách hàng trên các kênh (Ng, 2026). Như vậy, giải pháp đã dịch chuyển từ một kênh bán sang một trải nghiệm đa kênh.</w:t>
      </w:r>
    </w:p>
    <w:p>
      <w:r>
        <w:rPr>
          <w:i/>
          <w:color w:val="555555"/>
          <w:sz w:val="21"/>
        </w:rPr>
        <w:t>Nguồn: Coolmate. (không ghi ngày-a). Coolmate 101: Hành trình và các cột mốc phát triển. Truy cập ngày 10 tháng 10 năm 2026, tại https://www.coolmate.me/lp/coolmate-101</w:t>
      </w:r>
    </w:p>
    <w:p>
      <w:r>
        <w:rPr>
          <w:i/>
          <w:color w:val="555555"/>
          <w:sz w:val="21"/>
        </w:rPr>
        <w:t>Nguồn: Ng, V. (2026, ngày 15 tháng 5). How a Vietnamese D2C retailer built its own secure digital infrastructure. DigiconAsia. https://digiconasia.net/features/how-a-vietnamese-d2c-retailer-built-its-own-secure-digital-infrastructure</w:t>
      </w:r>
    </w:p>
    <w:p>
      <w:r>
        <w:rPr>
          <w:b/>
          <w:i/>
          <w:color w:val="1F3A60"/>
        </w:rPr>
        <w:t>Thị trường đã “bỏ phiếu” cho giải pháp</w:t>
      </w:r>
    </w:p>
    <w:p>
      <w:pPr>
        <w:jc w:val="both"/>
      </w:pPr>
      <w:r>
        <w:rPr>
          <w:i w:val="0"/>
        </w:rPr>
        <w:t>Theo thông báo gọi vốn tháng 11/2025, Coolmate đã giao hơn 5 triệu đơn hàng trong hơn sáu năm (Coolmate, 2025) – bằng chứng mạnh hơn nhiều so với lượt xem hay lượt theo dõi, vì phản ánh việc khách thực sự trả tiền và nhận hàng.</w:t>
      </w:r>
    </w:p>
    <w:p>
      <w:r>
        <w:rPr>
          <w:i/>
          <w:color w:val="555555"/>
          <w:sz w:val="21"/>
        </w:rPr>
        <w:t>Nguồn: Coolmate. (2025, ngày 3 tháng 11). Coolmate gọi vốn thành công vòng đầu tư tăng trưởng, mở ra chương mới cho thương hiệu Việt. https://www.coolmate.me/blog/coolmate-goi-von-thanh-cong-series-c-mo-ra-chuong-moi-cho-thuong-hieu-viet</w:t>
      </w:r>
    </w:p>
    <w:tbl>
      <w:tblPr>
        <w:tblStyle w:val="TableGrid"/>
        <w:tblW w:type="auto" w:w="0"/>
        <w:tblLook w:firstColumn="1" w:firstRow="1" w:lastColumn="0" w:lastRow="0" w:noHBand="0" w:noVBand="1" w:val="04A0"/>
      </w:tblPr>
      <w:tblGrid>
        <w:gridCol w:w="8640"/>
      </w:tblGrid>
      <w:tr>
        <w:tc>
          <w:tcPr>
            <w:tcW w:type="dxa" w:w="8640"/>
            <w:shd w:val="clear" w:fill="FCEFE3"/>
          </w:tcPr>
          <w:p>
            <w:pPr>
              <w:jc w:val="both"/>
            </w:pPr>
            <w:r>
              <w:rPr>
                <w:b/>
              </w:rPr>
              <w:t xml:space="preserve">Góc nhìn phản biện: </w:t>
            </w:r>
            <w:r>
              <w:t>Đối thủ hoàn toàn có thể sao chép một chiếc áo thun hay một chính sách đổi trả rộng rãi. Đổi trả nhiều cũng là con dao hai lưỡi: giảm rào cản mua lần đầu nhưng làm phát sinh chi phí vận chuyển hai chiều. Số đơn tích lũy cũng chưa cho biết doanh thu thuần sau hàng trả hay lợi nhuận trên mỗi đơn.</w:t>
            </w:r>
          </w:p>
        </w:tc>
      </w:tr>
    </w:tbl>
    <w:p/>
    <w:p>
      <w:pPr>
        <w:jc w:val="both"/>
      </w:pPr>
      <w:r>
        <w:rPr>
          <w:b/>
        </w:rPr>
        <w:t xml:space="preserve">Liên kết trong ma trận: </w:t>
      </w:r>
      <w:r>
        <w:rPr>
          <w:i/>
        </w:rPr>
        <w:t>Giải pháp bền vững hay không phụ thuộc vào Sản xuất (5.2) – chất lượng đồng đều giữa các lô hàng – và Tổ chức (5.3) – khả năng giữ trải nghiệm nhất quán khi mở rộng.</w:t>
      </w:r>
    </w:p>
    <w:p>
      <w:pPr>
        <w:pStyle w:val="Heading2"/>
      </w:pPr>
      <w:r>
        <w:rPr>
          <w:rFonts w:ascii="Times New Roman" w:hAnsi="Times New Roman"/>
          <w:color w:val="1F3A60"/>
        </w:rPr>
        <w:t>3.3. Đội ngũ: bộ ba bổ trợ cho một thương hiệu tiêu dùng số</w:t>
      </w:r>
    </w:p>
    <w:tbl>
      <w:tblPr>
        <w:tblStyle w:val="TableGrid"/>
        <w:tblW w:type="auto" w:w="0"/>
        <w:tblLook w:firstColumn="1" w:firstRow="1" w:lastColumn="0" w:lastRow="0" w:noHBand="0" w:noVBand="1" w:val="04A0"/>
      </w:tblPr>
      <w:tblGrid>
        <w:gridCol w:w="8640"/>
      </w:tblGrid>
      <w:tr>
        <w:tc>
          <w:tcPr>
            <w:tcW w:type="dxa" w:w="8640"/>
            <w:shd w:val="clear" w:fill="E8EEF6"/>
          </w:tcPr>
          <w:p>
            <w:pPr>
              <w:jc w:val="both"/>
            </w:pPr>
            <w:r>
              <w:rPr>
                <w:b/>
              </w:rPr>
              <w:t xml:space="preserve">Nhận định: </w:t>
            </w:r>
            <w:r>
              <w:t>Điểm mạnh của đội ngũ Coolmate không nằm ở một cá nhân xuất sắc, mà ở sự phân vai hợp lý giữa ba người – mỗi người nắm một mắt xích sống còn của mô hình bán hàng trực tiếp qua mạng.</w:t>
            </w:r>
          </w:p>
        </w:tc>
      </w:tr>
    </w:tbl>
    <w:p/>
    <w:p>
      <w:r>
        <w:rPr>
          <w:b/>
          <w:i/>
          <w:color w:val="1F3A60"/>
        </w:rPr>
        <w:t>Bộ ba sáng lập</w:t>
      </w:r>
    </w:p>
    <w:p>
      <w:pPr>
        <w:jc w:val="center"/>
      </w:pPr>
      <w:r>
        <w:rPr>
          <w:b/>
          <w:i/>
        </w:rPr>
        <w:t>Bảng 6. Phân vai trong nhóm sáng lập</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Đồng sáng lập</w:t>
            </w:r>
          </w:p>
        </w:tc>
        <w:tc>
          <w:tcPr>
            <w:tcW w:type="dxa" w:w="2880"/>
            <w:shd w:val="clear" w:fill="1F3A60"/>
          </w:tcPr>
          <w:p>
            <w:r>
              <w:rPr>
                <w:b/>
                <w:color w:val="FFFFFF"/>
                <w:sz w:val="23"/>
              </w:rPr>
              <w:t>Vai trò</w:t>
            </w:r>
          </w:p>
        </w:tc>
        <w:tc>
          <w:tcPr>
            <w:tcW w:type="dxa" w:w="2880"/>
            <w:shd w:val="clear" w:fill="1F3A60"/>
          </w:tcPr>
          <w:p>
            <w:r>
              <w:rPr>
                <w:b/>
                <w:color w:val="FFFFFF"/>
                <w:sz w:val="23"/>
              </w:rPr>
              <w:t>Mắt xích đảm nhận</w:t>
            </w:r>
          </w:p>
        </w:tc>
      </w:tr>
      <w:tr>
        <w:tc>
          <w:tcPr>
            <w:tcW w:type="dxa" w:w="2880"/>
          </w:tcPr>
          <w:p>
            <w:r>
              <w:rPr>
                <w:sz w:val="23"/>
              </w:rPr>
              <w:t>Phạm Chí Nhu</w:t>
            </w:r>
          </w:p>
        </w:tc>
        <w:tc>
          <w:tcPr>
            <w:tcW w:type="dxa" w:w="2880"/>
          </w:tcPr>
          <w:p>
            <w:r>
              <w:rPr>
                <w:sz w:val="23"/>
              </w:rPr>
              <w:t>Điều hành</w:t>
            </w:r>
          </w:p>
        </w:tc>
        <w:tc>
          <w:tcPr>
            <w:tcW w:type="dxa" w:w="2880"/>
          </w:tcPr>
          <w:p>
            <w:r>
              <w:rPr>
                <w:sz w:val="23"/>
              </w:rPr>
              <w:t>Chiến lược, sản phẩm, gọi vốn</w:t>
            </w:r>
          </w:p>
        </w:tc>
      </w:tr>
      <w:tr>
        <w:tc>
          <w:tcPr>
            <w:tcW w:type="dxa" w:w="2880"/>
          </w:tcPr>
          <w:p>
            <w:r>
              <w:rPr>
                <w:sz w:val="23"/>
              </w:rPr>
              <w:t>Nguyễn Hoài Xuân Lan</w:t>
            </w:r>
          </w:p>
        </w:tc>
        <w:tc>
          <w:tcPr>
            <w:tcW w:type="dxa" w:w="2880"/>
          </w:tcPr>
          <w:p>
            <w:r>
              <w:rPr>
                <w:sz w:val="23"/>
              </w:rPr>
              <w:t>Tiếp thị</w:t>
            </w:r>
          </w:p>
        </w:tc>
        <w:tc>
          <w:tcPr>
            <w:tcW w:type="dxa" w:w="2880"/>
          </w:tcPr>
          <w:p>
            <w:r>
              <w:rPr>
                <w:sz w:val="23"/>
              </w:rPr>
              <w:t>Tìm kiếm và thu hút khách hàng</w:t>
            </w:r>
          </w:p>
        </w:tc>
      </w:tr>
      <w:tr>
        <w:tc>
          <w:tcPr>
            <w:tcW w:type="dxa" w:w="2880"/>
          </w:tcPr>
          <w:p>
            <w:r>
              <w:rPr>
                <w:sz w:val="23"/>
              </w:rPr>
              <w:t>Nguyễn Văn Hiệp</w:t>
            </w:r>
          </w:p>
        </w:tc>
        <w:tc>
          <w:tcPr>
            <w:tcW w:type="dxa" w:w="2880"/>
          </w:tcPr>
          <w:p>
            <w:r>
              <w:rPr>
                <w:sz w:val="23"/>
              </w:rPr>
              <w:t>Công nghệ</w:t>
            </w:r>
          </w:p>
        </w:tc>
        <w:tc>
          <w:tcPr>
            <w:tcW w:type="dxa" w:w="2880"/>
          </w:tcPr>
          <w:p>
            <w:r>
              <w:rPr>
                <w:sz w:val="23"/>
              </w:rPr>
              <w:t>Nền tảng bán hàng, dữ liệu, vận hành</w:t>
            </w:r>
          </w:p>
        </w:tc>
      </w:tr>
    </w:tbl>
    <w:p/>
    <w:p>
      <w:r>
        <w:rPr>
          <w:i/>
          <w:color w:val="555555"/>
          <w:sz w:val="21"/>
        </w:rPr>
        <w:t>Nguồn: Coolmate. (không ghi ngày-a). Coolmate 101: Hành trình và các cột mốc phát triển. Truy cập ngày 10 tháng 10 năm 2026, tại https://www.coolmate.me/lp/coolmate-101</w:t>
      </w:r>
    </w:p>
    <w:p>
      <w:r>
        <w:rPr>
          <w:i/>
          <w:color w:val="555555"/>
          <w:sz w:val="21"/>
        </w:rPr>
        <w:t>Nguồn: Bùi, N. (2026, ngày 25 tháng 2). Phạm Chí Nhu, nhà sáng lập Coolmate: Thế giới đã chọn Việt Nam, không lẽ doanh nghiệp lại thiếu tự tin. Liên đoàn Thương mại và Công nghiệp Việt Nam. https://vcci.com.vn/news/pham-chi-nhu-ceo-nha-sang-lap-coolmate-the-gioi-da-chon-viet-nam-khong-le-doanh-nghiep-lai-thieu-tu-tin</w:t>
      </w:r>
    </w:p>
    <w:p>
      <w:pPr>
        <w:jc w:val="both"/>
      </w:pPr>
      <w:r>
        <w:rPr>
          <w:i w:val="0"/>
        </w:rPr>
        <w:t>So với những nhóm khởi nghiệp chỉ mạnh kỹ thuật hoặc chỉ giỏi bán hàng, cấu trúc “sản phẩm – khách hàng – công nghệ” của Coolmate bao phủ đủ ba năng lực cốt lõi mà một thương hiệu bán trực tiếp qua mạng cần có.</w:t>
      </w:r>
    </w:p>
    <w:p>
      <w:r>
        <w:rPr>
          <w:b/>
          <w:i/>
          <w:color w:val="1F3A60"/>
        </w:rPr>
        <w:t>Bằng chứng qua con số tăng trưởng</w:t>
      </w:r>
    </w:p>
    <w:p>
      <w:pPr>
        <w:jc w:val="center"/>
      </w:pPr>
      <w:r>
        <w:rPr>
          <w:b/>
          <w:i/>
        </w:rPr>
        <w:t>Bảng 7. Doanh thu Coolmate tự công bố giai đoạn 2020–2023</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Năm</w:t>
            </w:r>
          </w:p>
        </w:tc>
        <w:tc>
          <w:tcPr>
            <w:tcW w:type="dxa" w:w="2880"/>
            <w:shd w:val="clear" w:fill="1F3A60"/>
          </w:tcPr>
          <w:p>
            <w:r>
              <w:rPr>
                <w:b/>
                <w:color w:val="FFFFFF"/>
                <w:sz w:val="23"/>
              </w:rPr>
              <w:t>Doanh thu công bố</w:t>
            </w:r>
          </w:p>
        </w:tc>
        <w:tc>
          <w:tcPr>
            <w:tcW w:type="dxa" w:w="2880"/>
            <w:shd w:val="clear" w:fill="1F3A60"/>
          </w:tcPr>
          <w:p>
            <w:r>
              <w:rPr>
                <w:b/>
                <w:color w:val="FFFFFF"/>
                <w:sz w:val="23"/>
              </w:rPr>
              <w:t>Tăng so với năm trước (người viết tính)</w:t>
            </w:r>
          </w:p>
        </w:tc>
      </w:tr>
      <w:tr>
        <w:tc>
          <w:tcPr>
            <w:tcW w:type="dxa" w:w="2880"/>
          </w:tcPr>
          <w:p>
            <w:r>
              <w:rPr>
                <w:sz w:val="23"/>
              </w:rPr>
              <w:t>2020</w:t>
            </w:r>
          </w:p>
        </w:tc>
        <w:tc>
          <w:tcPr>
            <w:tcW w:type="dxa" w:w="2880"/>
          </w:tcPr>
          <w:p>
            <w:r>
              <w:rPr>
                <w:sz w:val="23"/>
              </w:rPr>
              <w:t>39 tỷ đồng</w:t>
            </w:r>
          </w:p>
        </w:tc>
        <w:tc>
          <w:tcPr>
            <w:tcW w:type="dxa" w:w="2880"/>
          </w:tcPr>
          <w:p>
            <w:r>
              <w:rPr>
                <w:sz w:val="23"/>
              </w:rPr>
              <w:t>–</w:t>
            </w:r>
          </w:p>
        </w:tc>
      </w:tr>
      <w:tr>
        <w:tc>
          <w:tcPr>
            <w:tcW w:type="dxa" w:w="2880"/>
          </w:tcPr>
          <w:p>
            <w:r>
              <w:rPr>
                <w:sz w:val="23"/>
              </w:rPr>
              <w:t>2021</w:t>
            </w:r>
          </w:p>
        </w:tc>
        <w:tc>
          <w:tcPr>
            <w:tcW w:type="dxa" w:w="2880"/>
          </w:tcPr>
          <w:p>
            <w:r>
              <w:rPr>
                <w:sz w:val="23"/>
              </w:rPr>
              <w:t>137 tỷ đồng</w:t>
            </w:r>
          </w:p>
        </w:tc>
        <w:tc>
          <w:tcPr>
            <w:tcW w:type="dxa" w:w="2880"/>
          </w:tcPr>
          <w:p>
            <w:r>
              <w:rPr>
                <w:sz w:val="23"/>
              </w:rPr>
              <w:t>Khoảng 251,3%</w:t>
            </w:r>
          </w:p>
        </w:tc>
      </w:tr>
      <w:tr>
        <w:tc>
          <w:tcPr>
            <w:tcW w:type="dxa" w:w="2880"/>
          </w:tcPr>
          <w:p>
            <w:r>
              <w:rPr>
                <w:sz w:val="23"/>
              </w:rPr>
              <w:t>2022</w:t>
            </w:r>
          </w:p>
        </w:tc>
        <w:tc>
          <w:tcPr>
            <w:tcW w:type="dxa" w:w="2880"/>
          </w:tcPr>
          <w:p>
            <w:r>
              <w:rPr>
                <w:sz w:val="23"/>
              </w:rPr>
              <w:t>292,8 tỷ đồng</w:t>
            </w:r>
          </w:p>
        </w:tc>
        <w:tc>
          <w:tcPr>
            <w:tcW w:type="dxa" w:w="2880"/>
          </w:tcPr>
          <w:p>
            <w:r>
              <w:rPr>
                <w:sz w:val="23"/>
              </w:rPr>
              <w:t>Khoảng 113,7%</w:t>
            </w:r>
          </w:p>
        </w:tc>
      </w:tr>
      <w:tr>
        <w:tc>
          <w:tcPr>
            <w:tcW w:type="dxa" w:w="2880"/>
          </w:tcPr>
          <w:p>
            <w:r>
              <w:rPr>
                <w:sz w:val="23"/>
              </w:rPr>
              <w:t>2023</w:t>
            </w:r>
          </w:p>
        </w:tc>
        <w:tc>
          <w:tcPr>
            <w:tcW w:type="dxa" w:w="2880"/>
          </w:tcPr>
          <w:p>
            <w:r>
              <w:rPr>
                <w:sz w:val="23"/>
              </w:rPr>
              <w:t>363 tỷ đồng</w:t>
            </w:r>
          </w:p>
        </w:tc>
        <w:tc>
          <w:tcPr>
            <w:tcW w:type="dxa" w:w="2880"/>
          </w:tcPr>
          <w:p>
            <w:r>
              <w:rPr>
                <w:sz w:val="23"/>
              </w:rPr>
              <w:t>Khoảng 24,0%</w:t>
            </w:r>
          </w:p>
        </w:tc>
      </w:tr>
    </w:tbl>
    <w:p/>
    <w:p>
      <w:r>
        <w:rPr>
          <w:i/>
          <w:color w:val="555555"/>
          <w:sz w:val="21"/>
        </w:rPr>
        <w:t>Nguồn: Coolmate. (không ghi ngày-a). Coolmate 101: Hành trình và các cột mốc phát triển. Truy cập ngày 10 tháng 10 năm 2026, tại https://www.coolmate.me/lp/coolmate-101</w:t>
      </w:r>
    </w:p>
    <w:p>
      <w:pPr>
        <w:jc w:val="both"/>
      </w:pPr>
      <w:r>
        <w:rPr>
          <w:i w:val="0"/>
        </w:rPr>
        <w:t>Chuỗi số liệu cho thấy đội ngũ đã đưa doanh nghiệp từ vài chục lên hàng trăm tỷ đồng doanh thu chỉ trong bốn năm. Tuy nhiên, tốc độ tăng chậm lại rõ rệt từ năm 2022 sang 2023 – tín hiệu cho thấy giai đoạn tăng trưởng dễ dàng đã qua.</w:t>
      </w:r>
    </w:p>
    <w:p>
      <w:r>
        <w:rPr>
          <w:b/>
          <w:i/>
          <w:color w:val="1F3A60"/>
        </w:rPr>
        <w:t>Khả năng thích ứng</w:t>
      </w:r>
    </w:p>
    <w:p>
      <w:pPr>
        <w:jc w:val="both"/>
      </w:pPr>
      <w:r>
        <w:rPr>
          <w:i w:val="0"/>
        </w:rPr>
        <w:t>Thay vì đứng yên với danh mục ban đầu, nhóm điều hành liên tục mở hướng mới: trang phục chạy bộ, tập luyện, sản phẩm cho nữ, bán tại Hoa Kỳ, gọi vốn tăng trưởng năm 2025 và mở cửa hàng năm 2026 (Coolmate, không ghi ngày-a; Coolmate, 2025). Đội ngũ cũng thể hiện tham vọng lớn với mục tiêu 500 triệu đô la Mỹ doanh thu vào năm 2030 (Bùi, 2026).</w:t>
      </w:r>
    </w:p>
    <w:p>
      <w:r>
        <w:rPr>
          <w:i/>
          <w:color w:val="555555"/>
          <w:sz w:val="21"/>
        </w:rPr>
        <w:t>Nguồn: Coolmate. (không ghi ngày-a). Coolmate 101: Hành trình và các cột mốc phát triển. Truy cập ngày 10 tháng 10 năm 2026, tại https://www.coolmate.me/lp/coolmate-101</w:t>
      </w:r>
    </w:p>
    <w:p>
      <w:r>
        <w:rPr>
          <w:i/>
          <w:color w:val="555555"/>
          <w:sz w:val="21"/>
        </w:rPr>
        <w:t>Nguồn: Coolmate. (2025, ngày 3 tháng 11). Coolmate gọi vốn thành công vòng đầu tư tăng trưởng, mở ra chương mới cho thương hiệu Việt. https://www.coolmate.me/blog/coolmate-goi-von-thanh-cong-series-c-mo-ra-chuong-moi-cho-thuong-hieu-viet</w:t>
      </w:r>
    </w:p>
    <w:p>
      <w:r>
        <w:rPr>
          <w:i/>
          <w:color w:val="555555"/>
          <w:sz w:val="21"/>
        </w:rPr>
        <w:t>Nguồn: Bùi, N. (2026, ngày 25 tháng 2). Phạm Chí Nhu, nhà sáng lập Coolmate: Thế giới đã chọn Việt Nam, không lẽ doanh nghiệp lại thiếu tự tin. Liên đoàn Thương mại và Công nghiệp Việt Nam. https://vcci.com.vn/news/pham-chi-nhu-ceo-nha-sang-lap-coolmate-the-gioi-da-chon-viet-nam-khong-le-doanh-nghiep-lai-thieu-tu-tin</w:t>
      </w:r>
    </w:p>
    <w:tbl>
      <w:tblPr>
        <w:tblStyle w:val="TableGrid"/>
        <w:tblW w:type="auto" w:w="0"/>
        <w:tblLook w:firstColumn="1" w:firstRow="1" w:lastColumn="0" w:lastRow="0" w:noHBand="0" w:noVBand="1" w:val="04A0"/>
      </w:tblPr>
      <w:tblGrid>
        <w:gridCol w:w="8640"/>
      </w:tblGrid>
      <w:tr>
        <w:tc>
          <w:tcPr>
            <w:tcW w:type="dxa" w:w="8640"/>
            <w:shd w:val="clear" w:fill="FCEFE3"/>
          </w:tcPr>
          <w:p>
            <w:pPr>
              <w:jc w:val="both"/>
            </w:pPr>
            <w:r>
              <w:rPr>
                <w:b/>
              </w:rPr>
              <w:t xml:space="preserve">Góc nhìn phản biện: </w:t>
            </w:r>
            <w:r>
              <w:t>Mở nhiều hướng cùng lúc có thể làm loãng sự tập trung. Thông tin công khai chưa cho biết tỷ lệ sở hữu giữa các đồng sáng lập, cơ chế phê duyệt khoản chi lớn hay kế hoạch kế nhiệm. Mức độ phụ thuộc vào Phạm Chí Nhu trong các quyết định sản phẩm, thương hiệu và gọi vốn cũng là điều cần làm rõ. Gọi vốn thành công chứng minh khả năng thuyết phục nhà đầu tư, không chứng minh hiệu quả tài chính.</w:t>
            </w:r>
          </w:p>
        </w:tc>
      </w:tr>
    </w:tbl>
    <w:p/>
    <w:p>
      <w:pPr>
        <w:jc w:val="both"/>
      </w:pPr>
      <w:r>
        <w:rPr>
          <w:b/>
        </w:rPr>
        <w:t xml:space="preserve">Liên kết trong ma trận: </w:t>
      </w:r>
      <w:r>
        <w:rPr>
          <w:i/>
        </w:rPr>
        <w:t>Sự bổ trợ của đội ngũ quyết định chất lượng Mạng lưới (4.3) – nhà đầu tư, nhà cung cấp – và là “hạt giống” của Tổ chức (5.3) khi doanh nghiệp lớn lên.</w:t>
      </w:r>
    </w:p>
    <w:p>
      <w:pPr>
        <w:pStyle w:val="Heading1"/>
      </w:pPr>
      <w:r>
        <w:rPr>
          <w:rFonts w:ascii="Times New Roman" w:hAnsi="Times New Roman"/>
          <w:color w:val="1F3A60"/>
        </w:rPr>
        <w:t>PHẦN 4. NGÀNH</w:t>
      </w:r>
    </w:p>
    <w:p>
      <w:pPr>
        <w:pStyle w:val="Heading2"/>
      </w:pPr>
      <w:r>
        <w:rPr>
          <w:rFonts w:ascii="Times New Roman" w:hAnsi="Times New Roman"/>
          <w:color w:val="1F3A60"/>
        </w:rPr>
        <w:t>4.1. Thị trường: mảnh đất lớn nhưng cần đo đúng “mảnh vườn” của mình</w:t>
      </w:r>
    </w:p>
    <w:tbl>
      <w:tblPr>
        <w:tblStyle w:val="TableGrid"/>
        <w:tblW w:type="auto" w:w="0"/>
        <w:tblLook w:firstColumn="1" w:firstRow="1" w:lastColumn="0" w:lastRow="0" w:noHBand="0" w:noVBand="1" w:val="04A0"/>
      </w:tblPr>
      <w:tblGrid>
        <w:gridCol w:w="8640"/>
      </w:tblGrid>
      <w:tr>
        <w:tc>
          <w:tcPr>
            <w:tcW w:type="dxa" w:w="8640"/>
            <w:shd w:val="clear" w:fill="E8EEF6"/>
          </w:tcPr>
          <w:p>
            <w:pPr>
              <w:jc w:val="both"/>
            </w:pPr>
            <w:r>
              <w:rPr>
                <w:b/>
              </w:rPr>
              <w:t xml:space="preserve">Nhận định: </w:t>
            </w:r>
            <w:r>
              <w:t>Coolmate đứng ở giao điểm của hai thị trường – may mặc mặc hằng ngày và thương mại điện tử. Kênh phân phối đang tăng trưởng mạnh, nhưng cần tránh nhầm lẫn giữa quy mô thương mại điện tử với quy mô thị trường mà Coolmate thực sự có thể phục vụ.</w:t>
            </w:r>
          </w:p>
        </w:tc>
      </w:tr>
    </w:tbl>
    <w:p/>
    <w:p>
      <w:r>
        <w:rPr>
          <w:b/>
          <w:i/>
          <w:color w:val="1F3A60"/>
        </w:rPr>
        <w:t>Quy mô kênh phân phối</w:t>
      </w:r>
    </w:p>
    <w:p>
      <w:pPr>
        <w:jc w:val="both"/>
      </w:pPr>
      <w:r>
        <w:rPr>
          <w:i w:val="0"/>
        </w:rPr>
        <w:t>Báo cáo thị trường nội địa năm 2025 ước tính quy mô thương mại điện tử Việt Nam khoảng 32 tỷ đô la Mỹ, trong đó bán lẻ hàng hóa qua mạng khoảng 22,5 tỷ đô la Mỹ (Cục Quản lý và Phát triển thị trường trong nước, 2025). Tổng quy mô bán lẻ Việt Nam được ghi nhận khoảng 269 tỷ đô la Mỹ (Báo Điện tử Chính phủ, 2025). Báo cáo cũng ghi nhận sự phát triển của mua sắm qua sàn lớn, bán hàng qua nội dung số và mạng lưới giao nhận – điều kiện thuận lợi để một thương hiệu nội địa tiếp cận khách ở các tỉnh mà không cần cửa hàng.</w:t>
      </w:r>
    </w:p>
    <w:p>
      <w:r>
        <w:rPr>
          <w:i/>
          <w:color w:val="555555"/>
          <w:sz w:val="21"/>
        </w:rPr>
        <w:t>Nguồn: Cục Quản lý và Phát triển thị trường trong nước. (2025). Báo cáo thị trường nội địa Việt Nam năm 2025. https://dms.gov.vn/documents/d/guest/bc-ttnd-2025-pdf</w:t>
      </w:r>
    </w:p>
    <w:p>
      <w:r>
        <w:rPr>
          <w:i/>
          <w:color w:val="555555"/>
          <w:sz w:val="21"/>
        </w:rPr>
        <w:t>Nguồn: Báo Điện tử Chính phủ. (2025, ngày 30 tháng 12). Quy mô thị trường bán lẻ Việt Nam đạt khoảng 269 tỷ USD. https://baochinhphu.vn/quy-mo-thi-truong-ban-le-viet-nam-dat-khoang-269-ty-usd-102251230111145424.htm</w:t>
      </w:r>
    </w:p>
    <w:p>
      <w:r>
        <w:rPr>
          <w:b/>
          <w:i/>
          <w:color w:val="1F3A60"/>
        </w:rPr>
        <w:t>Quy mô giao dịch của thương hiệu Coolmate trên sàn</w:t>
      </w:r>
    </w:p>
    <w:p>
      <w:pPr>
        <w:jc w:val="both"/>
      </w:pPr>
      <w:r>
        <w:rPr>
          <w:i w:val="0"/>
        </w:rPr>
        <w:t>Theo Metric, các gian hàng có sản phẩm mang thương hiệu Coolmate trên những sàn được theo dõi đạt khoảng 664 tỷ đồng doanh số và 3 triệu sản phẩm bán ra trong năm 2025 (Metric, không ghi ngày). Lưu ý: đây là doanh số ước tính của nhiều gian hàng, có thể gồm nhiều nhà bán; không phải doanh thu thuần của Coolmate và không cộng được với doanh số trang mạng riêng.</w:t>
      </w:r>
    </w:p>
    <w:p>
      <w:r>
        <w:rPr>
          <w:i/>
          <w:color w:val="555555"/>
          <w:sz w:val="21"/>
        </w:rPr>
        <w:t>Nguồn: Metric. (không ghi ngày). Báo cáo thị trường nhóm hàng mang thương hiệu Coolmate trên các sàn thương mại điện tử: Năm 2025. Truy cập ngày 10 tháng 10 năm 2026, tại https://metric.vn/ereport/thuong-hieu-coolmate</w:t>
      </w:r>
    </w:p>
    <w:p>
      <w:r>
        <w:rPr>
          <w:b/>
          <w:i/>
          <w:color w:val="1F3A60"/>
        </w:rPr>
        <w:t>Ba vòng thị trường</w:t>
      </w:r>
    </w:p>
    <w:p>
      <w:pPr>
        <w:jc w:val="center"/>
      </w:pPr>
      <w:r>
        <w:rPr>
          <w:b/>
          <w:i/>
        </w:rPr>
        <w:t>Bảng 8. Cách tiếp cận ba vòng thị trường</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Vòng</w:t>
            </w:r>
          </w:p>
        </w:tc>
        <w:tc>
          <w:tcPr>
            <w:tcW w:type="dxa" w:w="2880"/>
            <w:shd w:val="clear" w:fill="1F3A60"/>
          </w:tcPr>
          <w:p>
            <w:r>
              <w:rPr>
                <w:b/>
                <w:color w:val="FFFFFF"/>
                <w:sz w:val="23"/>
              </w:rPr>
              <w:t>Cách xác định</w:t>
            </w:r>
          </w:p>
        </w:tc>
        <w:tc>
          <w:tcPr>
            <w:tcW w:type="dxa" w:w="2880"/>
            <w:shd w:val="clear" w:fill="1F3A60"/>
          </w:tcPr>
          <w:p>
            <w:r>
              <w:rPr>
                <w:b/>
                <w:color w:val="FFFFFF"/>
                <w:sz w:val="23"/>
              </w:rPr>
              <w:t>Tình trạng dữ liệu</w:t>
            </w:r>
          </w:p>
        </w:tc>
      </w:tr>
      <w:tr>
        <w:tc>
          <w:tcPr>
            <w:tcW w:type="dxa" w:w="2880"/>
          </w:tcPr>
          <w:p>
            <w:r>
              <w:rPr>
                <w:sz w:val="23"/>
              </w:rPr>
              <w:t>Thị trường tổng thể</w:t>
            </w:r>
          </w:p>
        </w:tc>
        <w:tc>
          <w:tcPr>
            <w:tcW w:type="dxa" w:w="2880"/>
          </w:tcPr>
          <w:p>
            <w:r>
              <w:rPr>
                <w:sz w:val="23"/>
              </w:rPr>
              <w:t>Tổng chi tiêu của người Việt cho may mặc phù hợp</w:t>
            </w:r>
          </w:p>
        </w:tc>
        <w:tc>
          <w:tcPr>
            <w:tcW w:type="dxa" w:w="2880"/>
          </w:tcPr>
          <w:p>
            <w:r>
              <w:rPr>
                <w:sz w:val="23"/>
              </w:rPr>
              <w:t>Chưa có số liệu công khai riêng cho nhóm hàng</w:t>
            </w:r>
          </w:p>
        </w:tc>
      </w:tr>
      <w:tr>
        <w:tc>
          <w:tcPr>
            <w:tcW w:type="dxa" w:w="2880"/>
          </w:tcPr>
          <w:p>
            <w:r>
              <w:rPr>
                <w:sz w:val="23"/>
              </w:rPr>
              <w:t>Thị trường có thể phục vụ</w:t>
            </w:r>
          </w:p>
        </w:tc>
        <w:tc>
          <w:tcPr>
            <w:tcW w:type="dxa" w:w="2880"/>
          </w:tcPr>
          <w:p>
            <w:r>
              <w:rPr>
                <w:sz w:val="23"/>
              </w:rPr>
              <w:t>Khoanh vùng theo giới tính, độ tuổi, phân khúc giá, địa bàn, kênh bán</w:t>
            </w:r>
          </w:p>
        </w:tc>
        <w:tc>
          <w:tcPr>
            <w:tcW w:type="dxa" w:w="2880"/>
          </w:tcPr>
          <w:p>
            <w:r>
              <w:rPr>
                <w:sz w:val="23"/>
              </w:rPr>
              <w:t>Chưa đủ dữ liệu kiểm chứng</w:t>
            </w:r>
          </w:p>
        </w:tc>
      </w:tr>
      <w:tr>
        <w:tc>
          <w:tcPr>
            <w:tcW w:type="dxa" w:w="2880"/>
          </w:tcPr>
          <w:p>
            <w:r>
              <w:rPr>
                <w:sz w:val="23"/>
              </w:rPr>
              <w:t>Thị trường giành được</w:t>
            </w:r>
          </w:p>
        </w:tc>
        <w:tc>
          <w:tcPr>
            <w:tcW w:type="dxa" w:w="2880"/>
          </w:tcPr>
          <w:p>
            <w:r>
              <w:rPr>
                <w:sz w:val="23"/>
              </w:rPr>
              <w:t>Phụ thuộc năng lực hàng hóa, quảng bá, phân phối</w:t>
            </w:r>
          </w:p>
        </w:tc>
        <w:tc>
          <w:tcPr>
            <w:tcW w:type="dxa" w:w="2880"/>
          </w:tcPr>
          <w:p>
            <w:r>
              <w:rPr>
                <w:sz w:val="23"/>
              </w:rPr>
              <w:t>Khoảng 1,2 triệu khách (2025) là điểm xuất phát</w:t>
            </w:r>
          </w:p>
        </w:tc>
      </w:tr>
    </w:tbl>
    <w:p/>
    <w:p>
      <w:r>
        <w:rPr>
          <w:i/>
          <w:color w:val="555555"/>
          <w:sz w:val="21"/>
        </w:rPr>
        <w:t>Nguồn: Bùi, N. (2026, ngày 25 tháng 2). Phạm Chí Nhu, nhà sáng lập Coolmate: Thế giới đã chọn Việt Nam, không lẽ doanh nghiệp lại thiếu tự tin. Liên đoàn Thương mại và Công nghiệp Việt Nam. https://vcci.com.vn/news/pham-chi-nhu-ceo-nha-sang-lap-coolmate-the-gioi-da-chon-viet-nam-khong-le-doanh-nghiep-lai-thieu-tu-tin</w:t>
      </w:r>
    </w:p>
    <w:p>
      <w:pPr>
        <w:jc w:val="both"/>
      </w:pPr>
      <w:r>
        <w:rPr>
          <w:i w:val="0"/>
        </w:rPr>
        <w:t>Do thiếu dữ liệu cho hai vòng sau, bài viết không đưa ra con số dung lượng thị trường mục tiêu giả định – thay vào đó chỉ ra những gì cần thu thập thêm.</w:t>
      </w:r>
    </w:p>
    <w:p>
      <w:r>
        <w:rPr>
          <w:b/>
          <w:i/>
          <w:color w:val="1F3A60"/>
        </w:rPr>
        <w:t>Gió thuận và gió ngược</w:t>
      </w:r>
    </w:p>
    <w:p>
      <w:pPr>
        <w:jc w:val="center"/>
      </w:pPr>
      <w:r>
        <w:rPr>
          <w:b/>
          <w:i/>
        </w:rPr>
        <w:t>Bảng 9. Động lực và rủi ro của thị trường</w:t>
      </w:r>
    </w:p>
    <w:tbl>
      <w:tblPr>
        <w:tblStyle w:val="TableGrid"/>
        <w:tblW w:type="auto" w:w="0"/>
        <w:tblLook w:firstColumn="1" w:firstRow="1" w:lastColumn="0" w:lastRow="0" w:noHBand="0" w:noVBand="1" w:val="04A0"/>
      </w:tblPr>
      <w:tblGrid>
        <w:gridCol w:w="4320"/>
        <w:gridCol w:w="4320"/>
      </w:tblGrid>
      <w:tr>
        <w:tc>
          <w:tcPr>
            <w:tcW w:type="dxa" w:w="4320"/>
            <w:shd w:val="clear" w:fill="1F3A60"/>
          </w:tcPr>
          <w:p>
            <w:r>
              <w:rPr>
                <w:b/>
                <w:color w:val="FFFFFF"/>
                <w:sz w:val="23"/>
              </w:rPr>
              <w:t>Gió thuận</w:t>
            </w:r>
          </w:p>
        </w:tc>
        <w:tc>
          <w:tcPr>
            <w:tcW w:type="dxa" w:w="4320"/>
            <w:shd w:val="clear" w:fill="1F3A60"/>
          </w:tcPr>
          <w:p>
            <w:r>
              <w:rPr>
                <w:b/>
                <w:color w:val="FFFFFF"/>
                <w:sz w:val="23"/>
              </w:rPr>
              <w:t>Gió ngược</w:t>
            </w:r>
          </w:p>
        </w:tc>
      </w:tr>
      <w:tr>
        <w:tc>
          <w:tcPr>
            <w:tcW w:type="dxa" w:w="4320"/>
          </w:tcPr>
          <w:p>
            <w:r>
              <w:rPr>
                <w:sz w:val="23"/>
              </w:rPr>
              <w:t>Người tiêu dùng quen mua sắm qua mạng; giao hàng, thanh toán ngày càng tiện</w:t>
            </w:r>
          </w:p>
        </w:tc>
        <w:tc>
          <w:tcPr>
            <w:tcW w:type="dxa" w:w="4320"/>
          </w:tcPr>
          <w:p>
            <w:r>
              <w:rPr>
                <w:sz w:val="23"/>
              </w:rPr>
              <w:t>Người mua chuyển thương hiệu rất nhanh</w:t>
            </w:r>
          </w:p>
        </w:tc>
      </w:tr>
      <w:tr>
        <w:tc>
          <w:tcPr>
            <w:tcW w:type="dxa" w:w="4320"/>
          </w:tcPr>
          <w:p>
            <w:r>
              <w:rPr>
                <w:sz w:val="23"/>
              </w:rPr>
              <w:t>Kế hoạch quốc gia 2026–2030 đặt mục tiêu doanh số thương mại điện tử tăng 20–30% mỗi năm</w:t>
            </w:r>
          </w:p>
        </w:tc>
        <w:tc>
          <w:tcPr>
            <w:tcW w:type="dxa" w:w="4320"/>
          </w:tcPr>
          <w:p>
            <w:r>
              <w:rPr>
                <w:sz w:val="23"/>
              </w:rPr>
              <w:t>Phí sàn, chiết khấu, chi phí quảng cáo có thể bào mòn lợi nhuận</w:t>
            </w:r>
          </w:p>
        </w:tc>
      </w:tr>
      <w:tr>
        <w:tc>
          <w:tcPr>
            <w:tcW w:type="dxa" w:w="4320"/>
          </w:tcPr>
          <w:p>
            <w:r>
              <w:rPr>
                <w:sz w:val="23"/>
              </w:rPr>
              <w:t>Trang phục thể thao và trang phục nữ mở ra dư địa mới</w:t>
            </w:r>
          </w:p>
        </w:tc>
        <w:tc>
          <w:tcPr>
            <w:tcW w:type="dxa" w:w="4320"/>
          </w:tcPr>
          <w:p>
            <w:r>
              <w:rPr>
                <w:sz w:val="23"/>
              </w:rPr>
              <w:t>Ra nước ngoài phải đáp ứng tiêu chuẩn kích cỡ, nhãn mác, quy định khác</w:t>
            </w:r>
          </w:p>
        </w:tc>
      </w:tr>
    </w:tbl>
    <w:p/>
    <w:p>
      <w:r>
        <w:rPr>
          <w:i/>
          <w:color w:val="555555"/>
          <w:sz w:val="21"/>
        </w:rPr>
        <w:t>Nguồn: Bộ Công Thương. (2025a, ngày 9 tháng 6). Phê duyệt kế hoạch tổng thể phát triển thương mại điện tử quốc gia giai đoạn 2026–2030. https://moit.gov.vn/tin-tuc/phe-duyet-ke-hoach-tong-the-phat-trien-thuong-mai-dien-tu-quoc-gia-giai-doan-2026-2030.html</w:t>
      </w:r>
    </w:p>
    <w:p>
      <w:r>
        <w:rPr>
          <w:i/>
          <w:color w:val="555555"/>
          <w:sz w:val="21"/>
        </w:rPr>
        <w:t>Nguồn: Bộ Công Thương. (2025b, ngày 4 tháng 12). Thương mại điện tử trong kỷ nguyên số: Định hướng phát triển bền vững giai đoạn 2025–2030. https://moit.gov.vn/tin-tuc/thuong-mai-dien-tu-trong-ky-nguyen-so-dinh-huong-phat-trien-ben-vung-giai-doan-2025-2030.html</w:t>
      </w:r>
    </w:p>
    <w:p>
      <w:pPr>
        <w:jc w:val="both"/>
      </w:pPr>
      <w:r>
        <w:rPr>
          <w:i w:val="0"/>
        </w:rPr>
        <w:t>Mức tăng 20–30% là mục tiêu chính sách (Bộ Công Thương, 2025a), không phải dự báo chắc chắn, càng không phải tốc độ tăng trưởng của Coolmate.</w:t>
      </w:r>
    </w:p>
    <w:tbl>
      <w:tblPr>
        <w:tblStyle w:val="TableGrid"/>
        <w:tblW w:type="auto" w:w="0"/>
        <w:tblLook w:firstColumn="1" w:firstRow="1" w:lastColumn="0" w:lastRow="0" w:noHBand="0" w:noVBand="1" w:val="04A0"/>
      </w:tblPr>
      <w:tblGrid>
        <w:gridCol w:w="8640"/>
      </w:tblGrid>
      <w:tr>
        <w:tc>
          <w:tcPr>
            <w:tcW w:type="dxa" w:w="8640"/>
            <w:shd w:val="clear" w:fill="FCEFE3"/>
          </w:tcPr>
          <w:p>
            <w:pPr>
              <w:jc w:val="both"/>
            </w:pPr>
            <w:r>
              <w:rPr>
                <w:b/>
              </w:rPr>
              <w:t xml:space="preserve">Góc nhìn phản biện: </w:t>
            </w:r>
            <w:r>
              <w:t>Rất dễ mắc lỗi lấy 22,5 tỷ đô la Mỹ bán lẻ trực tuyến làm “thị trường của Coolmate”. Thực tế, may mặc chỉ là một phần, và đồ cơ bản giá phổ thông chỉ là một phần nhỏ trong đó.</w:t>
            </w:r>
          </w:p>
        </w:tc>
      </w:tr>
    </w:tbl>
    <w:p/>
    <w:p>
      <w:pPr>
        <w:jc w:val="both"/>
      </w:pPr>
      <w:r>
        <w:rPr>
          <w:b/>
        </w:rPr>
        <w:t xml:space="preserve">Liên kết trong ma trận: </w:t>
      </w:r>
      <w:r>
        <w:rPr>
          <w:i/>
        </w:rPr>
        <w:t>Thị trường hấp dẫn kéo theo nhiều người chơi, dẫn trực tiếp tới áp lực Cạnh tranh (4.2); sự phụ thuộc vào kênh sàn ảnh hưởng tới biên lợi nhuận trong Bán hàng (5.1).</w:t>
      </w:r>
    </w:p>
    <w:p>
      <w:pPr>
        <w:pStyle w:val="Heading2"/>
      </w:pPr>
      <w:r>
        <w:rPr>
          <w:rFonts w:ascii="Times New Roman" w:hAnsi="Times New Roman"/>
          <w:color w:val="1F3A60"/>
        </w:rPr>
        <w:t>4.2. Cạnh tranh: chiến đấu trên nhiều mặt trận cùng lúc</w:t>
      </w:r>
    </w:p>
    <w:tbl>
      <w:tblPr>
        <w:tblStyle w:val="TableGrid"/>
        <w:tblW w:type="auto" w:w="0"/>
        <w:tblLook w:firstColumn="1" w:firstRow="1" w:lastColumn="0" w:lastRow="0" w:noHBand="0" w:noVBand="1" w:val="04A0"/>
      </w:tblPr>
      <w:tblGrid>
        <w:gridCol w:w="8640"/>
      </w:tblGrid>
      <w:tr>
        <w:tc>
          <w:tcPr>
            <w:tcW w:type="dxa" w:w="8640"/>
            <w:shd w:val="clear" w:fill="E8EEF6"/>
          </w:tcPr>
          <w:p>
            <w:pPr>
              <w:jc w:val="both"/>
            </w:pPr>
            <w:r>
              <w:rPr>
                <w:b/>
              </w:rPr>
              <w:t xml:space="preserve">Nhận định: </w:t>
            </w:r>
            <w:r>
              <w:t>Coolmate có bản sắc rõ ở nhóm đồ cơ bản bán qua mạng, nhưng khi bước sang thời trang nữ và cửa hàng vật lý, doanh nghiệp phải đối đầu với những đối thủ đã mạnh sẵn trên chính sân chơi đó.</w:t>
            </w:r>
          </w:p>
        </w:tc>
      </w:tr>
    </w:tbl>
    <w:p/>
    <w:p>
      <w:r>
        <w:rPr>
          <w:b/>
          <w:i/>
          <w:color w:val="1F3A60"/>
        </w:rPr>
        <w:t>Bản đồ đối thủ</w:t>
      </w:r>
    </w:p>
    <w:p>
      <w:pPr>
        <w:jc w:val="center"/>
      </w:pPr>
      <w:r>
        <w:rPr>
          <w:b/>
          <w:i/>
        </w:rPr>
        <w:t>Bảng 10. Các nhóm đối thủ của Coolmate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Nhóm đối thủ</w:t>
            </w:r>
          </w:p>
        </w:tc>
        <w:tc>
          <w:tcPr>
            <w:tcW w:type="dxa" w:w="2880"/>
            <w:shd w:val="clear" w:fill="1F3A60"/>
          </w:tcPr>
          <w:p>
            <w:r>
              <w:rPr>
                <w:b/>
                <w:color w:val="FFFFFF"/>
                <w:sz w:val="23"/>
              </w:rPr>
              <w:t>Điểm mạnh</w:t>
            </w:r>
          </w:p>
        </w:tc>
        <w:tc>
          <w:tcPr>
            <w:tcW w:type="dxa" w:w="2880"/>
            <w:shd w:val="clear" w:fill="1F3A60"/>
          </w:tcPr>
          <w:p>
            <w:r>
              <w:rPr>
                <w:b/>
                <w:color w:val="FFFFFF"/>
                <w:sz w:val="23"/>
              </w:rPr>
              <w:t>Mặt trận đối đầu với Coolmate</w:t>
            </w:r>
          </w:p>
        </w:tc>
      </w:tr>
      <w:tr>
        <w:tc>
          <w:tcPr>
            <w:tcW w:type="dxa" w:w="2880"/>
          </w:tcPr>
          <w:p>
            <w:r>
              <w:rPr>
                <w:sz w:val="23"/>
              </w:rPr>
              <w:t>YODY – thời trang gia đình, đồ cơ bản</w:t>
            </w:r>
          </w:p>
        </w:tc>
        <w:tc>
          <w:tcPr>
            <w:tcW w:type="dxa" w:w="2880"/>
          </w:tcPr>
          <w:p>
            <w:r>
              <w:rPr>
                <w:sz w:val="23"/>
              </w:rPr>
              <w:t>Mạng lưới cửa hàng toàn quốc, khách thử trực tiếp</w:t>
            </w:r>
          </w:p>
        </w:tc>
        <w:tc>
          <w:tcPr>
            <w:tcW w:type="dxa" w:w="2880"/>
          </w:tcPr>
          <w:p>
            <w:r>
              <w:rPr>
                <w:sz w:val="23"/>
              </w:rPr>
              <w:t>Độ phủ địa lý, khách ngoài đô thị</w:t>
            </w:r>
          </w:p>
        </w:tc>
      </w:tr>
      <w:tr>
        <w:tc>
          <w:tcPr>
            <w:tcW w:type="dxa" w:w="2880"/>
          </w:tcPr>
          <w:p>
            <w:r>
              <w:rPr>
                <w:sz w:val="23"/>
              </w:rPr>
              <w:t>ONOFF – đồ lót, trang phục cơ bản</w:t>
            </w:r>
          </w:p>
        </w:tc>
        <w:tc>
          <w:tcPr>
            <w:tcW w:type="dxa" w:w="2880"/>
          </w:tcPr>
          <w:p>
            <w:r>
              <w:rPr>
                <w:sz w:val="23"/>
              </w:rPr>
              <w:t>Tập trung chất liệu, nhận diện ở nhóm đồ lót</w:t>
            </w:r>
          </w:p>
        </w:tc>
        <w:tc>
          <w:tcPr>
            <w:tcW w:type="dxa" w:w="2880"/>
          </w:tcPr>
          <w:p>
            <w:r>
              <w:rPr>
                <w:sz w:val="23"/>
              </w:rPr>
              <w:t>Sản phẩm cốt lõi có tần suất mua lại cao</w:t>
            </w:r>
          </w:p>
        </w:tc>
      </w:tr>
      <w:tr>
        <w:tc>
          <w:tcPr>
            <w:tcW w:type="dxa" w:w="2880"/>
          </w:tcPr>
          <w:p>
            <w:r>
              <w:rPr>
                <w:sz w:val="23"/>
              </w:rPr>
              <w:t>Thương hiệu quốc tế và thương hiệu trẻ nội địa</w:t>
            </w:r>
          </w:p>
        </w:tc>
        <w:tc>
          <w:tcPr>
            <w:tcW w:type="dxa" w:w="2880"/>
          </w:tcPr>
          <w:p>
            <w:r>
              <w:rPr>
                <w:sz w:val="23"/>
              </w:rPr>
              <w:t>Mẫu mã đa dạng, vốn lớn, hiện diện trên sàn</w:t>
            </w:r>
          </w:p>
        </w:tc>
        <w:tc>
          <w:tcPr>
            <w:tcW w:type="dxa" w:w="2880"/>
          </w:tcPr>
          <w:p>
            <w:r>
              <w:rPr>
                <w:sz w:val="23"/>
              </w:rPr>
              <w:t>Giá, mẫu mã, tốc độ ra sản phẩm</w:t>
            </w:r>
          </w:p>
        </w:tc>
      </w:tr>
      <w:tr>
        <w:tc>
          <w:tcPr>
            <w:tcW w:type="dxa" w:w="2880"/>
          </w:tcPr>
          <w:p>
            <w:r>
              <w:rPr>
                <w:sz w:val="23"/>
              </w:rPr>
              <w:t>Nhà bán không thương hiệu trên sàn</w:t>
            </w:r>
          </w:p>
        </w:tc>
        <w:tc>
          <w:tcPr>
            <w:tcW w:type="dxa" w:w="2880"/>
          </w:tcPr>
          <w:p>
            <w:r>
              <w:rPr>
                <w:sz w:val="23"/>
              </w:rPr>
              <w:t>Giá thấp, đổi mẫu nhanh, quảng cáo linh hoạt</w:t>
            </w:r>
          </w:p>
        </w:tc>
        <w:tc>
          <w:tcPr>
            <w:tcW w:type="dxa" w:w="2880"/>
          </w:tcPr>
          <w:p>
            <w:r>
              <w:rPr>
                <w:sz w:val="23"/>
              </w:rPr>
              <w:t>Ép giá, tăng chi phí giữ chân khách</w:t>
            </w:r>
          </w:p>
        </w:tc>
      </w:tr>
    </w:tbl>
    <w:p/>
    <w:p>
      <w:r>
        <w:rPr>
          <w:i/>
          <w:color w:val="555555"/>
          <w:sz w:val="21"/>
        </w:rPr>
        <w:t>Nguồn: YODY. (không ghi ngày). Hệ thống cửa hàng YODY. Truy cập ngày 10 tháng 10 năm 2026, tại https://yody.vn/he-thong-cua-hang/</w:t>
      </w:r>
    </w:p>
    <w:p>
      <w:r>
        <w:rPr>
          <w:i/>
          <w:color w:val="555555"/>
          <w:sz w:val="21"/>
        </w:rPr>
        <w:t>Nguồn: ONOFF. (2025, ngày 24 tháng 10). Các thương hiệu đồ lót nam trên thị trường Việt Nam và thế giới. https://onoff.vn/blog/thuong-hieu-do-lot-nam/</w:t>
      </w:r>
    </w:p>
    <w:p>
      <w:pPr>
        <w:jc w:val="both"/>
      </w:pPr>
      <w:r>
        <w:rPr>
          <w:i w:val="0"/>
        </w:rPr>
        <w:t>Để hình dung khoảng cách về độ phủ: trang tra cứu của YODY hiển thị 277 cửa hàng tại thời điểm truy cập (YODY, không ghi ngày), trong khi Coolmate mới khai trương cửa hàng đầu tiên vào tháng 3/2026. Con số chỉ mang tính minh họa, không dùng để so sánh thị phần.</w:t>
      </w:r>
    </w:p>
    <w:p>
      <w:r>
        <w:rPr>
          <w:i/>
          <w:color w:val="555555"/>
          <w:sz w:val="21"/>
        </w:rPr>
        <w:t>Nguồn: YODY. (không ghi ngày). Hệ thống cửa hàng YODY. Truy cập ngày 10 tháng 10 năm 2026, tại https://yody.vn/he-thong-cua-hang/</w:t>
      </w:r>
    </w:p>
    <w:p>
      <w:r>
        <w:rPr>
          <w:i/>
          <w:color w:val="555555"/>
          <w:sz w:val="21"/>
        </w:rPr>
        <w:t>Nguồn: Coolmate. (không ghi ngày-a). Coolmate 101: Hành trình và các cột mốc phát triển. Truy cập ngày 10 tháng 10 năm 2026, tại https://www.coolmate.me/lp/coolmate-101</w:t>
      </w:r>
    </w:p>
    <w:p>
      <w:r>
        <w:rPr>
          <w:b/>
          <w:i/>
          <w:color w:val="1F3A60"/>
        </w:rPr>
        <w:t>Năm “vũ khí” quyết định thắng thua</w:t>
      </w:r>
    </w:p>
    <w:p>
      <w:pPr>
        <w:pStyle w:val="ListBullet"/>
        <w:jc w:val="both"/>
      </w:pPr>
      <w:r>
        <w:rPr>
          <w:b/>
        </w:rPr>
        <w:t xml:space="preserve">Giá và khuyến mại: </w:t>
      </w:r>
      <w:r>
        <w:t>khách dễ so giá trên sàn; muốn giữ giá phải chứng minh chất lượng.</w:t>
      </w:r>
    </w:p>
    <w:p>
      <w:pPr>
        <w:pStyle w:val="ListBullet"/>
        <w:jc w:val="both"/>
      </w:pPr>
      <w:r>
        <w:rPr>
          <w:b/>
        </w:rPr>
        <w:t xml:space="preserve">Chất lượng thực tế: </w:t>
      </w:r>
      <w:r>
        <w:t>độ bền sau giặt, giữ phom, co giãn, đúng kích cỡ.</w:t>
      </w:r>
    </w:p>
    <w:p>
      <w:pPr>
        <w:pStyle w:val="ListBullet"/>
        <w:jc w:val="both"/>
      </w:pPr>
      <w:r>
        <w:rPr>
          <w:b/>
        </w:rPr>
        <w:t xml:space="preserve">Trải nghiệm: </w:t>
      </w:r>
      <w:r>
        <w:t>giao đúng hẹn, đổi trả đơn giản, xử lý khiếu nại nhanh.</w:t>
      </w:r>
    </w:p>
    <w:p>
      <w:pPr>
        <w:pStyle w:val="ListBullet"/>
        <w:jc w:val="both"/>
      </w:pPr>
      <w:r>
        <w:rPr>
          <w:b/>
        </w:rPr>
        <w:t xml:space="preserve">Chi phí thu hút khách: </w:t>
      </w:r>
      <w:r>
        <w:t>nếu quảng cáo tăng nhanh hơn lợi nhuận trên đơn, tăng doanh số không có nghĩa là hiệu quả.</w:t>
      </w:r>
    </w:p>
    <w:p>
      <w:pPr>
        <w:pStyle w:val="ListBullet"/>
        <w:jc w:val="both"/>
      </w:pPr>
      <w:r>
        <w:rPr>
          <w:b/>
        </w:rPr>
        <w:t xml:space="preserve">Độ phủ kênh: </w:t>
      </w:r>
      <w:r>
        <w:t>có cả cửa hàng, trang mạng riêng và gian hàng chính hãng giúp tăng cơ hội được chọn.</w:t>
      </w:r>
    </w:p>
    <w:p>
      <w:r>
        <w:rPr>
          <w:b/>
          <w:i/>
          <w:color w:val="1F3A60"/>
        </w:rPr>
        <w:t>Điểm tựa và điểm yếu của Coolmate</w:t>
      </w:r>
    </w:p>
    <w:p>
      <w:pPr>
        <w:jc w:val="both"/>
      </w:pPr>
      <w:r>
        <w:rPr>
          <w:i w:val="0"/>
        </w:rPr>
        <w:t>Điểm tựa của Coolmate là nhận diện từ đồ dùng hằng ngày, dịch vụ đổi trả và hệ thống công nghệ tự phát triển giúp nhanh hơn về tốc độ và dữ liệu (Ng, 2026). Điểm yếu mang tính cấu trúc là sự phụ thuộc vào các sàn lớn: trong phạm vi Metric quan sát năm 2025, doanh số thương hiệu Coolmate có khoảng 70,8% từ Shopee, 26,1% từ TikTok Shop và 3,0% từ Lazada (Metric, không ghi ngày).</w:t>
      </w:r>
    </w:p>
    <w:p>
      <w:r>
        <w:rPr>
          <w:i/>
          <w:color w:val="555555"/>
          <w:sz w:val="21"/>
        </w:rPr>
        <w:t>Nguồn: Ng, V. (2026, ngày 15 tháng 5). How a Vietnamese D2C retailer built its own secure digital infrastructure. DigiconAsia. https://digiconasia.net/features/how-a-vietnamese-d2c-retailer-built-its-own-secure-digital-infrastructure</w:t>
      </w:r>
    </w:p>
    <w:p>
      <w:r>
        <w:rPr>
          <w:i/>
          <w:color w:val="555555"/>
          <w:sz w:val="21"/>
        </w:rPr>
        <w:t>Nguồn: Metric. (không ghi ngày). Báo cáo thị trường nhóm hàng mang thương hiệu Coolmate trên các sàn thương mại điện tử: Năm 2025. Truy cập ngày 10 tháng 10 năm 2026, tại https://metric.vn/ereport/thuong-hieu-coolmate</w:t>
      </w:r>
    </w:p>
    <w:p>
      <w:pPr>
        <w:jc w:val="center"/>
      </w:pPr>
      <w:r>
        <w:rPr>
          <w:b/>
          <w:i/>
        </w:rPr>
        <w:t>Bảng 11. Cơ cấu doanh số thương hiệu Coolmate trên các sàn</w:t>
      </w:r>
    </w:p>
    <w:tbl>
      <w:tblPr>
        <w:tblStyle w:val="TableGrid"/>
        <w:tblW w:type="auto" w:w="0"/>
        <w:tblLook w:firstColumn="1" w:firstRow="1" w:lastColumn="0" w:lastRow="0" w:noHBand="0" w:noVBand="1" w:val="04A0"/>
      </w:tblPr>
      <w:tblGrid>
        <w:gridCol w:w="4320"/>
        <w:gridCol w:w="4320"/>
      </w:tblGrid>
      <w:tr>
        <w:tc>
          <w:tcPr>
            <w:tcW w:type="dxa" w:w="4320"/>
            <w:shd w:val="clear" w:fill="1F3A60"/>
          </w:tcPr>
          <w:p>
            <w:r>
              <w:rPr>
                <w:b/>
                <w:color w:val="FFFFFF"/>
                <w:sz w:val="23"/>
              </w:rPr>
              <w:t>Sàn</w:t>
            </w:r>
          </w:p>
        </w:tc>
        <w:tc>
          <w:tcPr>
            <w:tcW w:type="dxa" w:w="4320"/>
            <w:shd w:val="clear" w:fill="1F3A60"/>
          </w:tcPr>
          <w:p>
            <w:r>
              <w:rPr>
                <w:b/>
                <w:color w:val="FFFFFF"/>
                <w:sz w:val="23"/>
              </w:rPr>
              <w:t>Tỷ trọng doanh số (phạm vi Metric theo dõi, 2025)</w:t>
            </w:r>
          </w:p>
        </w:tc>
      </w:tr>
      <w:tr>
        <w:tc>
          <w:tcPr>
            <w:tcW w:type="dxa" w:w="4320"/>
          </w:tcPr>
          <w:p>
            <w:r>
              <w:rPr>
                <w:sz w:val="23"/>
              </w:rPr>
              <w:t>Shopee</w:t>
            </w:r>
          </w:p>
        </w:tc>
        <w:tc>
          <w:tcPr>
            <w:tcW w:type="dxa" w:w="4320"/>
          </w:tcPr>
          <w:p>
            <w:r>
              <w:rPr>
                <w:sz w:val="23"/>
              </w:rPr>
              <w:t>70,8%</w:t>
            </w:r>
          </w:p>
        </w:tc>
      </w:tr>
      <w:tr>
        <w:tc>
          <w:tcPr>
            <w:tcW w:type="dxa" w:w="4320"/>
          </w:tcPr>
          <w:p>
            <w:r>
              <w:rPr>
                <w:sz w:val="23"/>
              </w:rPr>
              <w:t>TikTok Shop</w:t>
            </w:r>
          </w:p>
        </w:tc>
        <w:tc>
          <w:tcPr>
            <w:tcW w:type="dxa" w:w="4320"/>
          </w:tcPr>
          <w:p>
            <w:r>
              <w:rPr>
                <w:sz w:val="23"/>
              </w:rPr>
              <w:t>26,1%</w:t>
            </w:r>
          </w:p>
        </w:tc>
      </w:tr>
      <w:tr>
        <w:tc>
          <w:tcPr>
            <w:tcW w:type="dxa" w:w="4320"/>
          </w:tcPr>
          <w:p>
            <w:r>
              <w:rPr>
                <w:sz w:val="23"/>
              </w:rPr>
              <w:t>Lazada</w:t>
            </w:r>
          </w:p>
        </w:tc>
        <w:tc>
          <w:tcPr>
            <w:tcW w:type="dxa" w:w="4320"/>
          </w:tcPr>
          <w:p>
            <w:r>
              <w:rPr>
                <w:sz w:val="23"/>
              </w:rPr>
              <w:t>3,0%</w:t>
            </w:r>
          </w:p>
        </w:tc>
      </w:tr>
    </w:tbl>
    <w:p/>
    <w:p>
      <w:r>
        <w:rPr>
          <w:i/>
          <w:color w:val="555555"/>
          <w:sz w:val="21"/>
        </w:rPr>
        <w:t>Nguồn: Metric. (không ghi ngày). Báo cáo thị trường nhóm hàng mang thương hiệu Coolmate trên các sàn thương mại điện tử: Năm 2025. Truy cập ngày 10 tháng 10 năm 2026, tại https://metric.vn/ereport/thuong-hieu-coolmate</w:t>
      </w:r>
    </w:p>
    <w:tbl>
      <w:tblPr>
        <w:tblStyle w:val="TableGrid"/>
        <w:tblW w:type="auto" w:w="0"/>
        <w:tblLook w:firstColumn="1" w:firstRow="1" w:lastColumn="0" w:lastRow="0" w:noHBand="0" w:noVBand="1" w:val="04A0"/>
      </w:tblPr>
      <w:tblGrid>
        <w:gridCol w:w="8640"/>
      </w:tblGrid>
      <w:tr>
        <w:tc>
          <w:tcPr>
            <w:tcW w:type="dxa" w:w="8640"/>
            <w:shd w:val="clear" w:fill="FCEFE3"/>
          </w:tcPr>
          <w:p>
            <w:pPr>
              <w:jc w:val="both"/>
            </w:pPr>
            <w:r>
              <w:rPr>
                <w:b/>
              </w:rPr>
              <w:t xml:space="preserve">Góc nhìn phản biện: </w:t>
            </w:r>
            <w:r>
              <w:t>Khi khách hàng mua trên sàn, “khách” ấy thuộc về sàn nhiều hơn thuộc về Coolmate: sàn nắm dữ liệu, sàn quyết định phí và thuật toán hiển thị. Thêm vào đó, chưa có dữ liệu thị phần độc lập trên toàn ngành để biết vị trí thực sự của Coolmate.</w:t>
            </w:r>
          </w:p>
        </w:tc>
      </w:tr>
    </w:tbl>
    <w:p/>
    <w:p>
      <w:pPr>
        <w:jc w:val="both"/>
      </w:pPr>
      <w:r>
        <w:rPr>
          <w:b/>
        </w:rPr>
        <w:t xml:space="preserve">Liên kết trong ma trận: </w:t>
      </w:r>
      <w:r>
        <w:rPr>
          <w:i/>
        </w:rPr>
        <w:t>Để giảm phụ thuộc sàn, Coolmate cần phát triển thành viên trên trang mạng riêng – một nhiệm vụ của Bán hàng (5.1) dựa trên hạ tầng của Sản xuất và vận hành (5.2).</w:t>
      </w:r>
    </w:p>
    <w:p>
      <w:pPr>
        <w:pStyle w:val="Heading2"/>
      </w:pPr>
      <w:r>
        <w:rPr>
          <w:rFonts w:ascii="Times New Roman" w:hAnsi="Times New Roman"/>
          <w:color w:val="1F3A60"/>
        </w:rPr>
        <w:t>4.3. Mạng lưới: vốn, nhà máy và kênh bán</w:t>
      </w:r>
    </w:p>
    <w:tbl>
      <w:tblPr>
        <w:tblStyle w:val="TableGrid"/>
        <w:tblW w:type="auto" w:w="0"/>
        <w:tblLook w:firstColumn="1" w:firstRow="1" w:lastColumn="0" w:lastRow="0" w:noHBand="0" w:noVBand="1" w:val="04A0"/>
      </w:tblPr>
      <w:tblGrid>
        <w:gridCol w:w="8640"/>
      </w:tblGrid>
      <w:tr>
        <w:tc>
          <w:tcPr>
            <w:tcW w:type="dxa" w:w="8640"/>
            <w:shd w:val="clear" w:fill="E8EEF6"/>
          </w:tcPr>
          <w:p>
            <w:pPr>
              <w:jc w:val="both"/>
            </w:pPr>
            <w:r>
              <w:rPr>
                <w:b/>
              </w:rPr>
              <w:t xml:space="preserve">Nhận định: </w:t>
            </w:r>
            <w:r>
              <w:t>Coolmate đã dệt được ba tấm lưới – nhà đầu tư, đối tác sản xuất và kênh phân phối. Giá trị của chúng không ở số lượng mà ở mức độ kiểm soát và khả năng thay thế khi có sự cố.</w:t>
            </w:r>
          </w:p>
        </w:tc>
      </w:tr>
    </w:tbl>
    <w:p/>
    <w:p>
      <w:r>
        <w:rPr>
          <w:b/>
          <w:i/>
          <w:color w:val="1F3A60"/>
        </w:rPr>
        <w:t>Tấm lưới thứ nhất: nhà đầu tư</w:t>
      </w:r>
    </w:p>
    <w:p>
      <w:pPr>
        <w:jc w:val="center"/>
      </w:pPr>
      <w:r>
        <w:rPr>
          <w:b/>
          <w:i/>
        </w:rPr>
        <w:t>Bảng 12. Các vòng vốn gần đây của Coolmate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1F3A60"/>
          </w:tcPr>
          <w:p>
            <w:r>
              <w:rPr>
                <w:b/>
                <w:color w:val="FFFFFF"/>
                <w:sz w:val="23"/>
              </w:rPr>
              <w:t>Năm</w:t>
            </w:r>
          </w:p>
        </w:tc>
        <w:tc>
          <w:tcPr>
            <w:tcW w:type="dxa" w:w="2160"/>
            <w:shd w:val="clear" w:fill="1F3A60"/>
          </w:tcPr>
          <w:p>
            <w:r>
              <w:rPr>
                <w:b/>
                <w:color w:val="FFFFFF"/>
                <w:sz w:val="23"/>
              </w:rPr>
              <w:t>Vòng vốn</w:t>
            </w:r>
          </w:p>
        </w:tc>
        <w:tc>
          <w:tcPr>
            <w:tcW w:type="dxa" w:w="2160"/>
            <w:shd w:val="clear" w:fill="1F3A60"/>
          </w:tcPr>
          <w:p>
            <w:r>
              <w:rPr>
                <w:b/>
                <w:color w:val="FFFFFF"/>
                <w:sz w:val="23"/>
              </w:rPr>
              <w:t>Nhà đầu tư</w:t>
            </w:r>
          </w:p>
        </w:tc>
        <w:tc>
          <w:tcPr>
            <w:tcW w:type="dxa" w:w="2160"/>
            <w:shd w:val="clear" w:fill="1F3A60"/>
          </w:tcPr>
          <w:p>
            <w:r>
              <w:rPr>
                <w:b/>
                <w:color w:val="FFFFFF"/>
                <w:sz w:val="23"/>
              </w:rPr>
              <w:t>Giá trị</w:t>
            </w:r>
          </w:p>
        </w:tc>
      </w:tr>
      <w:tr>
        <w:tc>
          <w:tcPr>
            <w:tcW w:type="dxa" w:w="2160"/>
          </w:tcPr>
          <w:p>
            <w:r>
              <w:rPr>
                <w:sz w:val="23"/>
              </w:rPr>
              <w:t>2024</w:t>
            </w:r>
          </w:p>
        </w:tc>
        <w:tc>
          <w:tcPr>
            <w:tcW w:type="dxa" w:w="2160"/>
          </w:tcPr>
          <w:p>
            <w:r>
              <w:rPr>
                <w:sz w:val="23"/>
              </w:rPr>
              <w:t>Gọi vốn</w:t>
            </w:r>
          </w:p>
        </w:tc>
        <w:tc>
          <w:tcPr>
            <w:tcW w:type="dxa" w:w="2160"/>
          </w:tcPr>
          <w:p>
            <w:r>
              <w:rPr>
                <w:sz w:val="23"/>
              </w:rPr>
              <w:t>Vertex Ventures, Kairous Capital</w:t>
            </w:r>
          </w:p>
        </w:tc>
        <w:tc>
          <w:tcPr>
            <w:tcW w:type="dxa" w:w="2160"/>
          </w:tcPr>
          <w:p>
            <w:r>
              <w:rPr>
                <w:sz w:val="23"/>
              </w:rPr>
              <w:t>6 triệu đô la Mỹ</w:t>
            </w:r>
          </w:p>
        </w:tc>
      </w:tr>
      <w:tr>
        <w:tc>
          <w:tcPr>
            <w:tcW w:type="dxa" w:w="2160"/>
          </w:tcPr>
          <w:p>
            <w:r>
              <w:rPr>
                <w:sz w:val="23"/>
              </w:rPr>
              <w:t>11/2025</w:t>
            </w:r>
          </w:p>
        </w:tc>
        <w:tc>
          <w:tcPr>
            <w:tcW w:type="dxa" w:w="2160"/>
          </w:tcPr>
          <w:p>
            <w:r>
              <w:rPr>
                <w:sz w:val="23"/>
              </w:rPr>
              <w:t>Đầu tư tăng trưởng</w:t>
            </w:r>
          </w:p>
        </w:tc>
        <w:tc>
          <w:tcPr>
            <w:tcW w:type="dxa" w:w="2160"/>
          </w:tcPr>
          <w:p>
            <w:r>
              <w:rPr>
                <w:sz w:val="23"/>
              </w:rPr>
              <w:t>Vertex Growth, Cool Japan Fund, YoungOne CVC và các quỹ hiện hữu</w:t>
            </w:r>
          </w:p>
        </w:tc>
        <w:tc>
          <w:tcPr>
            <w:tcW w:type="dxa" w:w="2160"/>
          </w:tcPr>
          <w:p>
            <w:r>
              <w:rPr>
                <w:sz w:val="23"/>
              </w:rPr>
              <w:t>Hơn 20 triệu đô la Mỹ (doanh nghiệp tự công bố)</w:t>
            </w:r>
          </w:p>
        </w:tc>
      </w:tr>
    </w:tbl>
    <w:p/>
    <w:p>
      <w:r>
        <w:rPr>
          <w:i/>
          <w:color w:val="555555"/>
          <w:sz w:val="21"/>
        </w:rPr>
        <w:t>Nguồn: Coolmate. (không ghi ngày-a). Coolmate 101: Hành trình và các cột mốc phát triển. Truy cập ngày 10 tháng 10 năm 2026, tại https://www.coolmate.me/lp/coolmate-101</w:t>
      </w:r>
    </w:p>
    <w:p>
      <w:r>
        <w:rPr>
          <w:i/>
          <w:color w:val="555555"/>
          <w:sz w:val="21"/>
        </w:rPr>
        <w:t>Nguồn: Coolmate. (2025, ngày 3 tháng 11). Coolmate gọi vốn thành công vòng đầu tư tăng trưởng, mở ra chương mới cho thương hiệu Việt. https://www.coolmate.me/blog/coolmate-goi-von-thanh-cong-series-c-mo-ra-chuong-moi-cho-thuong-hieu-viet</w:t>
      </w:r>
    </w:p>
    <w:p>
      <w:r>
        <w:rPr>
          <w:i/>
          <w:color w:val="555555"/>
          <w:sz w:val="21"/>
        </w:rPr>
        <w:t>Nguồn: VnExpress. (2025, ngày 4 tháng 11). Coolmate mở ba chiến lược tăng tốc sau vòng gọi vốn mới. https://vnexpress.net/coolmate-mo-ba-chien-luoc-tang-toc-sau-vong-goi-von-series-c-4959664.html</w:t>
      </w:r>
    </w:p>
    <w:p>
      <w:pPr>
        <w:jc w:val="both"/>
      </w:pPr>
      <w:r>
        <w:rPr>
          <w:i w:val="0"/>
        </w:rPr>
        <w:t>Một số nguồn báo chí tại thời điểm công bố không nêu giá trị giao dịch (VnExpress, 2025), nên con số hơn 20 triệu đô la Mỹ được xem là thông tin doanh nghiệp tự công bố. Ngoài tiền, nhà đầu tư có thể hỗ trợ nhân sự quản trị, kiểm soát ngân sách, kết nối đối tác và chuẩn bị mở rộng quốc tế.</w:t>
      </w:r>
    </w:p>
    <w:p>
      <w:r>
        <w:rPr>
          <w:i/>
          <w:color w:val="555555"/>
          <w:sz w:val="21"/>
        </w:rPr>
        <w:t>Nguồn: VnExpress. (2025, ngày 4 tháng 11). Coolmate mở ba chiến lược tăng tốc sau vòng gọi vốn mới. https://vnexpress.net/coolmate-mo-ba-chien-luoc-tang-toc-sau-vong-goi-von-series-c-4959664.html</w:t>
      </w:r>
    </w:p>
    <w:p>
      <w:r>
        <w:rPr>
          <w:b/>
          <w:i/>
          <w:color w:val="1F3A60"/>
        </w:rPr>
        <w:t>Tấm lưới thứ hai: chuỗi cung ứng</w:t>
      </w:r>
    </w:p>
    <w:p>
      <w:pPr>
        <w:jc w:val="both"/>
      </w:pPr>
      <w:r>
        <w:rPr>
          <w:i w:val="0"/>
        </w:rPr>
        <w:t>Theo phỏng vấn nhà sáng lập tháng 2/2026, Coolmate làm việc với 8 đối tác dệt vải, 18 đối tác may và 26 đối tác phụ liệu; một số loại vải vẫn phải nhập từ nước ngoài khi nguồn trong nước chưa đáp ứng (Bùi, 2026). Điều này cho thấy Coolmate tự tổ chức chuỗi cung ứng chứ không đơn thuần nhập hàng thành phẩm về bán.</w:t>
      </w:r>
    </w:p>
    <w:p>
      <w:r>
        <w:rPr>
          <w:i/>
          <w:color w:val="555555"/>
          <w:sz w:val="21"/>
        </w:rPr>
        <w:t>Nguồn: Bùi, N. (2026, ngày 25 tháng 2). Phạm Chí Nhu, nhà sáng lập Coolmate: Thế giới đã chọn Việt Nam, không lẽ doanh nghiệp lại thiếu tự tin. Liên đoàn Thương mại và Công nghiệp Việt Nam. https://vcci.com.vn/news/pham-chi-nhu-ceo-nha-sang-lap-coolmate-the-gioi-da-chon-viet-nam-khong-le-doanh-nghiep-lai-thieu-tu-tin</w:t>
      </w:r>
    </w:p>
    <w:p>
      <w:r>
        <w:rPr>
          <w:i/>
          <w:color w:val="555555"/>
          <w:sz w:val="21"/>
        </w:rPr>
        <w:t>Nguồn: Coolmate. (2023b, ngày 22 tháng 8). Quy trình sản xuất bộ sưu tập trang phục may sẵn tại Coolmate. https://www.coolmate.me/blog/quy-trinh-san-xuat-ready-to-wear-tai-coolmate-2496</w:t>
      </w:r>
    </w:p>
    <w:p>
      <w:pPr>
        <w:jc w:val="center"/>
      </w:pPr>
      <w:r>
        <w:rPr>
          <w:b/>
          <w:i/>
        </w:rPr>
        <w:t>Bảng 13. Mạng lưới đối tác sản xuất</w:t>
      </w:r>
    </w:p>
    <w:tbl>
      <w:tblPr>
        <w:tblStyle w:val="TableGrid"/>
        <w:tblW w:type="auto" w:w="0"/>
        <w:tblLook w:firstColumn="1" w:firstRow="1" w:lastColumn="0" w:lastRow="0" w:noHBand="0" w:noVBand="1" w:val="04A0"/>
      </w:tblPr>
      <w:tblGrid>
        <w:gridCol w:w="4320"/>
        <w:gridCol w:w="4320"/>
      </w:tblGrid>
      <w:tr>
        <w:tc>
          <w:tcPr>
            <w:tcW w:type="dxa" w:w="4320"/>
            <w:shd w:val="clear" w:fill="1F3A60"/>
          </w:tcPr>
          <w:p>
            <w:r>
              <w:rPr>
                <w:b/>
                <w:color w:val="FFFFFF"/>
                <w:sz w:val="23"/>
              </w:rPr>
              <w:t>Nhóm đối tác</w:t>
            </w:r>
          </w:p>
        </w:tc>
        <w:tc>
          <w:tcPr>
            <w:tcW w:type="dxa" w:w="4320"/>
            <w:shd w:val="clear" w:fill="1F3A60"/>
          </w:tcPr>
          <w:p>
            <w:r>
              <w:rPr>
                <w:b/>
                <w:color w:val="FFFFFF"/>
                <w:sz w:val="23"/>
              </w:rPr>
              <w:t>Số lượng</w:t>
            </w:r>
          </w:p>
        </w:tc>
      </w:tr>
      <w:tr>
        <w:tc>
          <w:tcPr>
            <w:tcW w:type="dxa" w:w="4320"/>
          </w:tcPr>
          <w:p>
            <w:r>
              <w:rPr>
                <w:sz w:val="23"/>
              </w:rPr>
              <w:t>Dệt vải</w:t>
            </w:r>
          </w:p>
        </w:tc>
        <w:tc>
          <w:tcPr>
            <w:tcW w:type="dxa" w:w="4320"/>
          </w:tcPr>
          <w:p>
            <w:r>
              <w:rPr>
                <w:sz w:val="23"/>
              </w:rPr>
              <w:t>8</w:t>
            </w:r>
          </w:p>
        </w:tc>
      </w:tr>
      <w:tr>
        <w:tc>
          <w:tcPr>
            <w:tcW w:type="dxa" w:w="4320"/>
          </w:tcPr>
          <w:p>
            <w:r>
              <w:rPr>
                <w:sz w:val="23"/>
              </w:rPr>
              <w:t>May</w:t>
            </w:r>
          </w:p>
        </w:tc>
        <w:tc>
          <w:tcPr>
            <w:tcW w:type="dxa" w:w="4320"/>
          </w:tcPr>
          <w:p>
            <w:r>
              <w:rPr>
                <w:sz w:val="23"/>
              </w:rPr>
              <w:t>18</w:t>
            </w:r>
          </w:p>
        </w:tc>
      </w:tr>
      <w:tr>
        <w:tc>
          <w:tcPr>
            <w:tcW w:type="dxa" w:w="4320"/>
          </w:tcPr>
          <w:p>
            <w:r>
              <w:rPr>
                <w:sz w:val="23"/>
              </w:rPr>
              <w:t>Phụ liệu</w:t>
            </w:r>
          </w:p>
        </w:tc>
        <w:tc>
          <w:tcPr>
            <w:tcW w:type="dxa" w:w="4320"/>
          </w:tcPr>
          <w:p>
            <w:r>
              <w:rPr>
                <w:sz w:val="23"/>
              </w:rPr>
              <w:t>26</w:t>
            </w:r>
          </w:p>
        </w:tc>
      </w:tr>
    </w:tbl>
    <w:p/>
    <w:p>
      <w:r>
        <w:rPr>
          <w:i/>
          <w:color w:val="555555"/>
          <w:sz w:val="21"/>
        </w:rPr>
        <w:t>Nguồn: Bùi, N. (2026, ngày 25 tháng 2). Phạm Chí Nhu, nhà sáng lập Coolmate: Thế giới đã chọn Việt Nam, không lẽ doanh nghiệp lại thiếu tự tin. Liên đoàn Thương mại và Công nghiệp Việt Nam. https://vcci.com.vn/news/pham-chi-nhu-ceo-nha-sang-lap-coolmate-the-gioi-da-chon-viet-nam-khong-le-doanh-nghiep-lai-thieu-tu-tin</w:t>
      </w:r>
    </w:p>
    <w:p>
      <w:r>
        <w:rPr>
          <w:b/>
          <w:i/>
          <w:color w:val="1F3A60"/>
        </w:rPr>
        <w:t>Tấm lưới thứ ba: kênh bán và thương hiệu</w:t>
      </w:r>
    </w:p>
    <w:p>
      <w:pPr>
        <w:jc w:val="both"/>
      </w:pPr>
      <w:r>
        <w:rPr>
          <w:i w:val="0"/>
        </w:rPr>
        <w:t>Coolmate có trang mạng riêng, gian hàng trên nhiều sàn, kênh bán qua nội dung số, bán tại Hoa Kỳ qua Amazon và cửa hàng tại Hà Nội. Từ năm 2022, doanh nghiệp hợp tác sử dụng hình ảnh nhân vật Disney và Marvel (Coolmate, không ghi ngày-a) – một tài sản thương hiệu, nhưng không mặc định là nguồn lợi nhuận.</w:t>
      </w:r>
    </w:p>
    <w:p>
      <w:r>
        <w:rPr>
          <w:i/>
          <w:color w:val="555555"/>
          <w:sz w:val="21"/>
        </w:rPr>
        <w:t>Nguồn: Coolmate. (không ghi ngày-a). Coolmate 101: Hành trình và các cột mốc phát triển. Truy cập ngày 10 tháng 10 năm 2026, tại https://www.coolmate.me/lp/coolmate-101</w:t>
      </w:r>
    </w:p>
    <w:p>
      <w:r>
        <w:rPr>
          <w:i/>
          <w:color w:val="555555"/>
          <w:sz w:val="21"/>
        </w:rPr>
        <w:t>Nguồn: Metric. (không ghi ngày). Báo cáo thị trường nhóm hàng mang thương hiệu Coolmate trên các sàn thương mại điện tử: Năm 2025. Truy cập ngày 10 tháng 10 năm 2026, tại https://metric.vn/ereport/thuong-hieu-coolmate</w:t>
      </w:r>
    </w:p>
    <w:tbl>
      <w:tblPr>
        <w:tblStyle w:val="TableGrid"/>
        <w:tblW w:type="auto" w:w="0"/>
        <w:tblLook w:firstColumn="1" w:firstRow="1" w:lastColumn="0" w:lastRow="0" w:noHBand="0" w:noVBand="1" w:val="04A0"/>
      </w:tblPr>
      <w:tblGrid>
        <w:gridCol w:w="8640"/>
      </w:tblGrid>
      <w:tr>
        <w:tc>
          <w:tcPr>
            <w:tcW w:type="dxa" w:w="8640"/>
            <w:shd w:val="clear" w:fill="FCEFE3"/>
          </w:tcPr>
          <w:p>
            <w:pPr>
              <w:jc w:val="both"/>
            </w:pPr>
            <w:r>
              <w:rPr>
                <w:b/>
              </w:rPr>
              <w:t xml:space="preserve">Góc nhìn phản biện: </w:t>
            </w:r>
            <w:r>
              <w:t>Lưới rộng cũng có thể thành “lưới trói”: phụ thuộc doanh số vào sàn lớn, phụ thuộc nhà cung cấp chất liệu đặc thù và rủi ro không đạt cam kết chất lượng khi bán ở nhiều thị trường. Các thông tin như tỷ lệ mua hàng từ năm nhà cung cấp lớn nhất hay nghĩa vụ từ giấy phép thương hiệu chưa được công bố.</w:t>
            </w:r>
          </w:p>
        </w:tc>
      </w:tr>
    </w:tbl>
    <w:p/>
    <w:p>
      <w:pPr>
        <w:jc w:val="both"/>
      </w:pPr>
      <w:r>
        <w:rPr>
          <w:b/>
        </w:rPr>
        <w:t xml:space="preserve">Liên kết trong ma trận: </w:t>
      </w:r>
      <w:r>
        <w:rPr>
          <w:i/>
        </w:rPr>
        <w:t>Mạng lưới nhà cung cấp là “đầu vào” của Sản xuất (5.2); mạng lưới kênh bán là “đầu ra” của Bán hàng (5.1).</w:t>
      </w:r>
    </w:p>
    <w:p>
      <w:pPr>
        <w:pStyle w:val="Heading1"/>
      </w:pPr>
      <w:r>
        <w:rPr>
          <w:rFonts w:ascii="Times New Roman" w:hAnsi="Times New Roman"/>
          <w:color w:val="1F3A60"/>
        </w:rPr>
        <w:t>PHẦN 5. CHIẾN LƯỢC</w:t>
      </w:r>
    </w:p>
    <w:p>
      <w:pPr>
        <w:pStyle w:val="Heading2"/>
      </w:pPr>
      <w:r>
        <w:rPr>
          <w:rFonts w:ascii="Times New Roman" w:hAnsi="Times New Roman"/>
          <w:color w:val="1F3A60"/>
        </w:rPr>
        <w:t>5.1. Bán hàng: từ một kênh trực tuyến đến hệ sinh thái đa kênh</w:t>
      </w:r>
    </w:p>
    <w:tbl>
      <w:tblPr>
        <w:tblStyle w:val="TableGrid"/>
        <w:tblW w:type="auto" w:w="0"/>
        <w:tblLook w:firstColumn="1" w:firstRow="1" w:lastColumn="0" w:lastRow="0" w:noHBand="0" w:noVBand="1" w:val="04A0"/>
      </w:tblPr>
      <w:tblGrid>
        <w:gridCol w:w="8640"/>
      </w:tblGrid>
      <w:tr>
        <w:tc>
          <w:tcPr>
            <w:tcW w:type="dxa" w:w="8640"/>
            <w:shd w:val="clear" w:fill="E8EEF6"/>
          </w:tcPr>
          <w:p>
            <w:pPr>
              <w:jc w:val="both"/>
            </w:pPr>
            <w:r>
              <w:rPr>
                <w:b/>
              </w:rPr>
              <w:t xml:space="preserve">Nhận định: </w:t>
            </w:r>
            <w:r>
              <w:t>Coolmate đã chứng minh khả năng tạo ra đơn hàng ở quy mô lớn. Câu hỏi của giai đoạn tiếp theo không còn là “bán được bao nhiêu” mà là “lãi được bao nhiêu trên mỗi khách hàng”.</w:t>
            </w:r>
          </w:p>
        </w:tc>
      </w:tr>
    </w:tbl>
    <w:p/>
    <w:p>
      <w:r>
        <w:rPr>
          <w:b/>
          <w:i/>
          <w:color w:val="1F3A60"/>
        </w:rPr>
        <w:t>Ba giai đoạn của mô hình bán hàng</w:t>
      </w:r>
    </w:p>
    <w:p>
      <w:pPr>
        <w:jc w:val="center"/>
      </w:pPr>
      <w:r>
        <w:rPr>
          <w:b/>
          <w:i/>
        </w:rPr>
        <w:t>Bảng 14. Sự chuyển dịch mô hình bán hàng</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Giai đoạn</w:t>
            </w:r>
          </w:p>
        </w:tc>
        <w:tc>
          <w:tcPr>
            <w:tcW w:type="dxa" w:w="2880"/>
            <w:shd w:val="clear" w:fill="1F3A60"/>
          </w:tcPr>
          <w:p>
            <w:r>
              <w:rPr>
                <w:b/>
                <w:color w:val="FFFFFF"/>
                <w:sz w:val="23"/>
              </w:rPr>
              <w:t>Kênh chủ lực</w:t>
            </w:r>
          </w:p>
        </w:tc>
        <w:tc>
          <w:tcPr>
            <w:tcW w:type="dxa" w:w="2880"/>
            <w:shd w:val="clear" w:fill="1F3A60"/>
          </w:tcPr>
          <w:p>
            <w:r>
              <w:rPr>
                <w:b/>
                <w:color w:val="FFFFFF"/>
                <w:sz w:val="23"/>
              </w:rPr>
              <w:t>Mục tiêu</w:t>
            </w:r>
          </w:p>
        </w:tc>
      </w:tr>
      <w:tr>
        <w:tc>
          <w:tcPr>
            <w:tcW w:type="dxa" w:w="2880"/>
          </w:tcPr>
          <w:p>
            <w:r>
              <w:rPr>
                <w:sz w:val="23"/>
              </w:rPr>
              <w:t>Khởi nghiệp (2019)</w:t>
            </w:r>
          </w:p>
        </w:tc>
        <w:tc>
          <w:tcPr>
            <w:tcW w:type="dxa" w:w="2880"/>
          </w:tcPr>
          <w:p>
            <w:r>
              <w:rPr>
                <w:sz w:val="23"/>
              </w:rPr>
              <w:t>Trang mạng riêng, bán trực tiếp cho người tiêu dùng</w:t>
            </w:r>
          </w:p>
        </w:tc>
        <w:tc>
          <w:tcPr>
            <w:tcW w:type="dxa" w:w="2880"/>
          </w:tcPr>
          <w:p>
            <w:r>
              <w:rPr>
                <w:sz w:val="23"/>
              </w:rPr>
              <w:t>Kiểm chứng sản phẩm, xây nhận diện</w:t>
            </w:r>
          </w:p>
        </w:tc>
      </w:tr>
      <w:tr>
        <w:tc>
          <w:tcPr>
            <w:tcW w:type="dxa" w:w="2880"/>
          </w:tcPr>
          <w:p>
            <w:r>
              <w:rPr>
                <w:sz w:val="23"/>
              </w:rPr>
              <w:t>Mở rộng</w:t>
            </w:r>
          </w:p>
        </w:tc>
        <w:tc>
          <w:tcPr>
            <w:tcW w:type="dxa" w:w="2880"/>
          </w:tcPr>
          <w:p>
            <w:r>
              <w:rPr>
                <w:sz w:val="23"/>
              </w:rPr>
              <w:t>Sàn thương mại điện tử, bán qua hình ảnh và phát trực tiếp</w:t>
            </w:r>
          </w:p>
        </w:tc>
        <w:tc>
          <w:tcPr>
            <w:tcW w:type="dxa" w:w="2880"/>
          </w:tcPr>
          <w:p>
            <w:r>
              <w:rPr>
                <w:sz w:val="23"/>
              </w:rPr>
              <w:t>Tăng độ phủ, tăng số khách</w:t>
            </w:r>
          </w:p>
        </w:tc>
      </w:tr>
      <w:tr>
        <w:tc>
          <w:tcPr>
            <w:tcW w:type="dxa" w:w="2880"/>
          </w:tcPr>
          <w:p>
            <w:r>
              <w:rPr>
                <w:sz w:val="23"/>
              </w:rPr>
              <w:t>Đa kênh (từ 3/2026)</w:t>
            </w:r>
          </w:p>
        </w:tc>
        <w:tc>
          <w:tcPr>
            <w:tcW w:type="dxa" w:w="2880"/>
          </w:tcPr>
          <w:p>
            <w:r>
              <w:rPr>
                <w:sz w:val="23"/>
              </w:rPr>
              <w:t>Thêm cửa hàng vật lý, bán tại Hoa Kỳ</w:t>
            </w:r>
          </w:p>
        </w:tc>
        <w:tc>
          <w:tcPr>
            <w:tcW w:type="dxa" w:w="2880"/>
          </w:tcPr>
          <w:p>
            <w:r>
              <w:rPr>
                <w:sz w:val="23"/>
              </w:rPr>
              <w:t>Tăng niềm tin, cho khách thử hàng, mở thị trường mới</w:t>
            </w:r>
          </w:p>
        </w:tc>
      </w:tr>
    </w:tbl>
    <w:p/>
    <w:p>
      <w:r>
        <w:rPr>
          <w:i/>
          <w:color w:val="555555"/>
          <w:sz w:val="21"/>
        </w:rPr>
        <w:t>Nguồn: Coolmate. (không ghi ngày-b). Câu chuyện về Coolmate. Truy cập ngày 10 tháng 10 năm 2026, tại https://www.coolmate.me/cau-chuyen-ve-coolmate</w:t>
      </w:r>
    </w:p>
    <w:p>
      <w:r>
        <w:rPr>
          <w:i/>
          <w:color w:val="555555"/>
          <w:sz w:val="21"/>
        </w:rPr>
        <w:t>Nguồn: Coolmate. (không ghi ngày-a). Coolmate 101: Hành trình và các cột mốc phát triển. Truy cập ngày 10 tháng 10 năm 2026, tại https://www.coolmate.me/lp/coolmate-101</w:t>
      </w:r>
    </w:p>
    <w:p>
      <w:r>
        <w:rPr>
          <w:i/>
          <w:color w:val="555555"/>
          <w:sz w:val="21"/>
        </w:rPr>
        <w:t>Nguồn: Bùi, N. (2026, ngày 25 tháng 2). Phạm Chí Nhu, nhà sáng lập Coolmate: Thế giới đã chọn Việt Nam, không lẽ doanh nghiệp lại thiếu tự tin. Liên đoàn Thương mại và Công nghiệp Việt Nam. https://vcci.com.vn/news/pham-chi-nhu-ceo-nha-sang-lap-coolmate-the-gioi-da-chon-viet-nam-khong-le-doanh-nghiep-lai-thieu-tu-tin</w:t>
      </w:r>
    </w:p>
    <w:p>
      <w:r>
        <w:rPr>
          <w:b/>
          <w:i/>
          <w:color w:val="1F3A60"/>
        </w:rPr>
        <w:t>Đọc các con số bán hàng</w:t>
      </w:r>
    </w:p>
    <w:p>
      <w:pPr>
        <w:jc w:val="both"/>
      </w:pPr>
      <w:r>
        <w:rPr>
          <w:i w:val="0"/>
        </w:rPr>
        <w:t>Lịch sử phát triển ghi doanh thu tăng từ 39 tỷ đồng (2020) lên 363 tỷ đồng (2023) (Coolmate, không ghi ngày-a). Về sản lượng, năm 2025 Coolmate bán hơn 5,7 triệu sản phẩm cho khoảng 1,2 triệu khách (Bùi, 2026). Trên các sàn Metric theo dõi, doanh số khoảng 664 tỷ đồng cho khoảng 3 triệu sản phẩm, tức bình quân khoảng 221.000 đồng mỗi sản phẩm (người viết tính từ Metric, không ghi ngày) – chỉ là chỉ báo mức giao dịch, không phải giá thực nhận.</w:t>
      </w:r>
    </w:p>
    <w:p>
      <w:r>
        <w:rPr>
          <w:i/>
          <w:color w:val="555555"/>
          <w:sz w:val="21"/>
        </w:rPr>
        <w:t>Nguồn: Coolmate. (không ghi ngày-a). Coolmate 101: Hành trình và các cột mốc phát triển. Truy cập ngày 10 tháng 10 năm 2026, tại https://www.coolmate.me/lp/coolmate-101</w:t>
      </w:r>
    </w:p>
    <w:p>
      <w:r>
        <w:rPr>
          <w:i/>
          <w:color w:val="555555"/>
          <w:sz w:val="21"/>
        </w:rPr>
        <w:t>Nguồn: Bùi, N. (2026, ngày 25 tháng 2). Phạm Chí Nhu, nhà sáng lập Coolmate: Thế giới đã chọn Việt Nam, không lẽ doanh nghiệp lại thiếu tự tin. Liên đoàn Thương mại và Công nghiệp Việt Nam. https://vcci.com.vn/news/pham-chi-nhu-ceo-nha-sang-lap-coolmate-the-gioi-da-chon-viet-nam-khong-le-doanh-nghiep-lai-thieu-tu-tin</w:t>
      </w:r>
    </w:p>
    <w:p>
      <w:r>
        <w:rPr>
          <w:i/>
          <w:color w:val="555555"/>
          <w:sz w:val="21"/>
        </w:rPr>
        <w:t>Nguồn: Metric. (không ghi ngày). Báo cáo thị trường nhóm hàng mang thương hiệu Coolmate trên các sàn thương mại điện tử: Năm 2025. Truy cập ngày 10 tháng 10 năm 2026, tại https://metric.vn/ereport/thuong-hieu-coolmate</w:t>
      </w:r>
    </w:p>
    <w:p>
      <w:pPr>
        <w:jc w:val="center"/>
      </w:pPr>
      <w:r>
        <w:rPr>
          <w:b/>
          <w:i/>
        </w:rPr>
        <w:t>Bảng 15. Các chỉ báo do người viết tính toán</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Chỉ báo</w:t>
            </w:r>
          </w:p>
        </w:tc>
        <w:tc>
          <w:tcPr>
            <w:tcW w:type="dxa" w:w="2880"/>
            <w:shd w:val="clear" w:fill="1F3A60"/>
          </w:tcPr>
          <w:p>
            <w:r>
              <w:rPr>
                <w:b/>
                <w:color w:val="FFFFFF"/>
                <w:sz w:val="23"/>
              </w:rPr>
              <w:t>Giá trị</w:t>
            </w:r>
          </w:p>
        </w:tc>
        <w:tc>
          <w:tcPr>
            <w:tcW w:type="dxa" w:w="2880"/>
            <w:shd w:val="clear" w:fill="1F3A60"/>
          </w:tcPr>
          <w:p>
            <w:r>
              <w:rPr>
                <w:b/>
                <w:color w:val="FFFFFF"/>
                <w:sz w:val="23"/>
              </w:rPr>
              <w:t>Bản chất</w:t>
            </w:r>
          </w:p>
        </w:tc>
      </w:tr>
      <w:tr>
        <w:tc>
          <w:tcPr>
            <w:tcW w:type="dxa" w:w="2880"/>
          </w:tcPr>
          <w:p>
            <w:r>
              <w:rPr>
                <w:sz w:val="23"/>
              </w:rPr>
              <w:t>Sản phẩm bình quân mỗi khách (2025)</w:t>
            </w:r>
          </w:p>
        </w:tc>
        <w:tc>
          <w:tcPr>
            <w:tcW w:type="dxa" w:w="2880"/>
          </w:tcPr>
          <w:p>
            <w:r>
              <w:rPr>
                <w:sz w:val="23"/>
              </w:rPr>
              <w:t>Khoảng 4,75</w:t>
            </w:r>
          </w:p>
        </w:tc>
        <w:tc>
          <w:tcPr>
            <w:tcW w:type="dxa" w:w="2880"/>
          </w:tcPr>
          <w:p>
            <w:r>
              <w:rPr>
                <w:sz w:val="23"/>
              </w:rPr>
              <w:t>Phép chia sản lượng cho số khách</w:t>
            </w:r>
          </w:p>
        </w:tc>
      </w:tr>
      <w:tr>
        <w:tc>
          <w:tcPr>
            <w:tcW w:type="dxa" w:w="2880"/>
          </w:tcPr>
          <w:p>
            <w:r>
              <w:rPr>
                <w:sz w:val="23"/>
              </w:rPr>
              <w:t>Doanh số bình quân mỗi sản phẩm trên sàn (2025)</w:t>
            </w:r>
          </w:p>
        </w:tc>
        <w:tc>
          <w:tcPr>
            <w:tcW w:type="dxa" w:w="2880"/>
          </w:tcPr>
          <w:p>
            <w:r>
              <w:rPr>
                <w:sz w:val="23"/>
              </w:rPr>
              <w:t>Khoảng 221.000 đồng</w:t>
            </w:r>
          </w:p>
        </w:tc>
        <w:tc>
          <w:tcPr>
            <w:tcW w:type="dxa" w:w="2880"/>
          </w:tcPr>
          <w:p>
            <w:r>
              <w:rPr>
                <w:sz w:val="23"/>
              </w:rPr>
              <w:t>Phép chia doanh số cho sản lượng trong phạm vi Metric</w:t>
            </w:r>
          </w:p>
        </w:tc>
      </w:tr>
    </w:tbl>
    <w:p/>
    <w:p>
      <w:r>
        <w:rPr>
          <w:b/>
          <w:i/>
          <w:color w:val="1F3A60"/>
        </w:rPr>
        <w:t>Các “đòn bẩy” chuyển đổi và tái mua</w:t>
      </w:r>
    </w:p>
    <w:p>
      <w:pPr>
        <w:pStyle w:val="ListBullet"/>
        <w:jc w:val="both"/>
      </w:pPr>
      <w:r>
        <w:rPr>
          <w:b/>
        </w:rPr>
        <w:t xml:space="preserve">Thông tin minh bạch: </w:t>
      </w:r>
      <w:r>
        <w:t>hình ảnh và bảng kích cỡ rõ ràng giảm lo ngại khi mua qua mạng.</w:t>
      </w:r>
    </w:p>
    <w:p>
      <w:pPr>
        <w:pStyle w:val="ListBullet"/>
        <w:jc w:val="both"/>
      </w:pPr>
      <w:r>
        <w:rPr>
          <w:b/>
        </w:rPr>
        <w:t xml:space="preserve">Gói sản phẩm: </w:t>
      </w:r>
      <w:r>
        <w:t>bán theo bộ tăng số sản phẩm mỗi đơn, nhưng cần kiểm soát mức giảm giá.</w:t>
      </w:r>
    </w:p>
    <w:p>
      <w:pPr>
        <w:pStyle w:val="ListBullet"/>
        <w:jc w:val="both"/>
      </w:pPr>
      <w:r>
        <w:rPr>
          <w:b/>
        </w:rPr>
        <w:t xml:space="preserve">Cam kết hậu mãi: </w:t>
      </w:r>
      <w:r>
        <w:t>đổi trả 60 ngày có điều kiện giảm rào cản mua lần đầu, song tăng chi phí hai chiều.</w:t>
      </w:r>
    </w:p>
    <w:p>
      <w:pPr>
        <w:pStyle w:val="ListBullet"/>
        <w:jc w:val="both"/>
      </w:pPr>
      <w:r>
        <w:rPr>
          <w:b/>
        </w:rPr>
        <w:t xml:space="preserve">Thành viên: </w:t>
      </w:r>
      <w:r>
        <w:t>dữ liệu khách hàng trực tiếp cho phép gợi ý mua tiếp nếu được quản trị đúng quy định.</w:t>
      </w:r>
    </w:p>
    <w:p>
      <w:r>
        <w:rPr>
          <w:i/>
          <w:color w:val="555555"/>
          <w:sz w:val="21"/>
        </w:rPr>
        <w:t>Nguồn: Coolmate. (không ghi ngày-d). Dịch vụ 60 ngày đổi trả. Truy cập ngày 10 tháng 10 năm 2026, tại https://www.coolmate.me/page/dich-vu-60-ngay-doi-tra</w:t>
      </w:r>
    </w:p>
    <w:p>
      <w:r>
        <w:rPr>
          <w:i/>
          <w:color w:val="555555"/>
          <w:sz w:val="21"/>
        </w:rPr>
        <w:t>Nguồn: Ng, V. (2026, ngày 15 tháng 5). How a Vietnamese D2C retailer built its own secure digital infrastructure. DigiconAsia. https://digiconasia.net/features/how-a-vietnamese-d2c-retailer-built-its-own-secure-digital-infrastructure</w:t>
      </w:r>
    </w:p>
    <w:p>
      <w:r>
        <w:rPr>
          <w:b/>
          <w:i/>
          <w:color w:val="1F3A60"/>
        </w:rPr>
        <w:t>Cửa hàng vật lý – đo bằng thước nào?</w:t>
      </w:r>
    </w:p>
    <w:p>
      <w:pPr>
        <w:jc w:val="both"/>
      </w:pPr>
      <w:r>
        <w:rPr>
          <w:i w:val="0"/>
        </w:rPr>
        <w:t>Doanh thu tại quầy chưa phải thước đo đầy đủ. Cần theo dõi doanh số trên mỗi mét vuông, chi phí thuê và nhân sự, tỷ lệ khách ghé cửa hàng chuyển thành đơn, và đặc biệt là số khách thử hàng tại cửa hàng rồi tiếp tục mua qua kênh trực tuyến. Không nên cộng thẳng doanh số cửa hàng vào doanh số trực tuyến vì có thể chỉ là khách chuyển từ kênh này sang kênh khác.</w:t>
      </w:r>
    </w:p>
    <w:tbl>
      <w:tblPr>
        <w:tblStyle w:val="TableGrid"/>
        <w:tblW w:type="auto" w:w="0"/>
        <w:tblLook w:firstColumn="1" w:firstRow="1" w:lastColumn="0" w:lastRow="0" w:noHBand="0" w:noVBand="1" w:val="04A0"/>
      </w:tblPr>
      <w:tblGrid>
        <w:gridCol w:w="8640"/>
      </w:tblGrid>
      <w:tr>
        <w:tc>
          <w:tcPr>
            <w:tcW w:type="dxa" w:w="8640"/>
            <w:shd w:val="clear" w:fill="FCEFE3"/>
          </w:tcPr>
          <w:p>
            <w:pPr>
              <w:jc w:val="both"/>
            </w:pPr>
            <w:r>
              <w:rPr>
                <w:b/>
              </w:rPr>
              <w:t xml:space="preserve">Góc nhìn phản biện: </w:t>
            </w:r>
            <w:r>
              <w:t>Thông tin công khai chưa có lợi nhuận theo kênh: doanh thu thuần sau hoàn tiền, giá vốn, phí sàn, quảng cáo, giao nhận, chi phí đổi trả. Nếu chi phí để có một khách mới cao hơn tổng lợi nhuận khách đó mang lại, tăng doanh số chỉ làm hao tiền mặt.</w:t>
            </w:r>
          </w:p>
        </w:tc>
      </w:tr>
    </w:tbl>
    <w:p/>
    <w:p>
      <w:pPr>
        <w:jc w:val="both"/>
      </w:pPr>
      <w:r>
        <w:rPr>
          <w:b/>
        </w:rPr>
        <w:t xml:space="preserve">Liên kết trong ma trận: </w:t>
      </w:r>
      <w:r>
        <w:rPr>
          <w:i/>
        </w:rPr>
        <w:t>Hiệu quả bán hàng phụ thuộc vào Cạnh tranh (4.2) – áp lực giá trên sàn – và vào Tổ chức (5.3) – khả năng lập báo cáo lãi lỗ theo từng kênh.</w:t>
      </w:r>
    </w:p>
    <w:p>
      <w:pPr>
        <w:pStyle w:val="Heading2"/>
      </w:pPr>
      <w:r>
        <w:rPr>
          <w:rFonts w:ascii="Times New Roman" w:hAnsi="Times New Roman"/>
          <w:color w:val="1F3A60"/>
        </w:rPr>
        <w:t>5.2. Sản xuất và vận hành: “tự tổ chức chuỗi cung ứng trên nền đối tác”</w:t>
      </w:r>
    </w:p>
    <w:tbl>
      <w:tblPr>
        <w:tblStyle w:val="TableGrid"/>
        <w:tblW w:type="auto" w:w="0"/>
        <w:tblLook w:firstColumn="1" w:firstRow="1" w:lastColumn="0" w:lastRow="0" w:noHBand="0" w:noVBand="1" w:val="04A0"/>
      </w:tblPr>
      <w:tblGrid>
        <w:gridCol w:w="8640"/>
      </w:tblGrid>
      <w:tr>
        <w:tc>
          <w:tcPr>
            <w:tcW w:type="dxa" w:w="8640"/>
            <w:shd w:val="clear" w:fill="E8EEF6"/>
          </w:tcPr>
          <w:p>
            <w:pPr>
              <w:jc w:val="both"/>
            </w:pPr>
            <w:r>
              <w:rPr>
                <w:b/>
              </w:rPr>
              <w:t xml:space="preserve">Nhận định: </w:t>
            </w:r>
            <w:r>
              <w:t>Coolmate không sở hữu nhà máy mà đóng vai “nhạc trưởng” điều phối các đối tác dệt, may, phụ liệu. Mô hình này nhẹ vốn và linh hoạt, nhưng chất lượng và tiến độ phụ thuộc vào khả năng kiểm soát những đơn vị không thuộc quyền sở hữu của mình.</w:t>
            </w:r>
          </w:p>
        </w:tc>
      </w:tr>
    </w:tbl>
    <w:p/>
    <w:p>
      <w:r>
        <w:rPr>
          <w:b/>
          <w:i/>
          <w:color w:val="1F3A60"/>
        </w:rPr>
        <w:t>Hành trình của một sản phẩm</w:t>
      </w:r>
    </w:p>
    <w:p>
      <w:pPr>
        <w:jc w:val="both"/>
      </w:pPr>
      <w:r>
        <w:rPr>
          <w:i w:val="0"/>
        </w:rPr>
        <w:t>Bài viết của Coolmate về bộ sưu tập may sẵn mô tả quy trình từ thiết kế, dệt và nhuộm vải, cắt may, hoàn thiện đến kiểm tra chất lượng tại nhà máy đối tác Tessellation (Coolmate, 2023b). Tài liệu công khai không cho thấy Coolmate sở hữu toàn bộ các cơ sở trong mạng lưới.</w:t>
      </w:r>
    </w:p>
    <w:p>
      <w:r>
        <w:rPr>
          <w:i/>
          <w:color w:val="555555"/>
          <w:sz w:val="21"/>
        </w:rPr>
        <w:t>Nguồn: Coolmate. (2023b, ngày 22 tháng 8). Quy trình sản xuất bộ sưu tập trang phục may sẵn tại Coolmate. https://www.coolmate.me/blog/quy-trinh-san-xuat-ready-to-wear-tai-coolmate-2496</w:t>
      </w:r>
    </w:p>
    <w:p>
      <w:pPr>
        <w:jc w:val="center"/>
      </w:pPr>
      <w:r>
        <w:rPr>
          <w:b/>
          <w:i/>
        </w:rPr>
        <w:t>Bảng 16. Chuỗi giá trị sản xuất của Coolmate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Công đoạn</w:t>
            </w:r>
          </w:p>
        </w:tc>
        <w:tc>
          <w:tcPr>
            <w:tcW w:type="dxa" w:w="2880"/>
            <w:shd w:val="clear" w:fill="1F3A60"/>
          </w:tcPr>
          <w:p>
            <w:r>
              <w:rPr>
                <w:b/>
                <w:color w:val="FFFFFF"/>
                <w:sz w:val="23"/>
              </w:rPr>
              <w:t>Đơn vị thực hiện</w:t>
            </w:r>
          </w:p>
        </w:tc>
        <w:tc>
          <w:tcPr>
            <w:tcW w:type="dxa" w:w="2880"/>
            <w:shd w:val="clear" w:fill="1F3A60"/>
          </w:tcPr>
          <w:p>
            <w:r>
              <w:rPr>
                <w:b/>
                <w:color w:val="FFFFFF"/>
                <w:sz w:val="23"/>
              </w:rPr>
              <w:t>Vai trò của Coolmate</w:t>
            </w:r>
          </w:p>
        </w:tc>
      </w:tr>
      <w:tr>
        <w:tc>
          <w:tcPr>
            <w:tcW w:type="dxa" w:w="2880"/>
          </w:tcPr>
          <w:p>
            <w:r>
              <w:rPr>
                <w:sz w:val="23"/>
              </w:rPr>
              <w:t>Thiết kế, phát triển sản phẩm</w:t>
            </w:r>
          </w:p>
        </w:tc>
        <w:tc>
          <w:tcPr>
            <w:tcW w:type="dxa" w:w="2880"/>
          </w:tcPr>
          <w:p>
            <w:r>
              <w:rPr>
                <w:sz w:val="23"/>
              </w:rPr>
              <w:t>Coolmate</w:t>
            </w:r>
          </w:p>
        </w:tc>
        <w:tc>
          <w:tcPr>
            <w:tcW w:type="dxa" w:w="2880"/>
          </w:tcPr>
          <w:p>
            <w:r>
              <w:rPr>
                <w:sz w:val="23"/>
              </w:rPr>
              <w:t>Chủ động hoàn toàn</w:t>
            </w:r>
          </w:p>
        </w:tc>
      </w:tr>
      <w:tr>
        <w:tc>
          <w:tcPr>
            <w:tcW w:type="dxa" w:w="2880"/>
          </w:tcPr>
          <w:p>
            <w:r>
              <w:rPr>
                <w:sz w:val="23"/>
              </w:rPr>
              <w:t>Dệt, nhuộm vải</w:t>
            </w:r>
          </w:p>
        </w:tc>
        <w:tc>
          <w:tcPr>
            <w:tcW w:type="dxa" w:w="2880"/>
          </w:tcPr>
          <w:p>
            <w:r>
              <w:rPr>
                <w:sz w:val="23"/>
              </w:rPr>
              <w:t>8 đối tác dệt; một phần vải nhập khẩu</w:t>
            </w:r>
          </w:p>
        </w:tc>
        <w:tc>
          <w:tcPr>
            <w:tcW w:type="dxa" w:w="2880"/>
          </w:tcPr>
          <w:p>
            <w:r>
              <w:rPr>
                <w:sz w:val="23"/>
              </w:rPr>
              <w:t>Lựa chọn chất liệu, đặt hàng</w:t>
            </w:r>
          </w:p>
        </w:tc>
      </w:tr>
      <w:tr>
        <w:tc>
          <w:tcPr>
            <w:tcW w:type="dxa" w:w="2880"/>
          </w:tcPr>
          <w:p>
            <w:r>
              <w:rPr>
                <w:sz w:val="23"/>
              </w:rPr>
              <w:t>Cắt may, hoàn thiện</w:t>
            </w:r>
          </w:p>
        </w:tc>
        <w:tc>
          <w:tcPr>
            <w:tcW w:type="dxa" w:w="2880"/>
          </w:tcPr>
          <w:p>
            <w:r>
              <w:rPr>
                <w:sz w:val="23"/>
              </w:rPr>
              <w:t>18 đối tác may</w:t>
            </w:r>
          </w:p>
        </w:tc>
        <w:tc>
          <w:tcPr>
            <w:tcW w:type="dxa" w:w="2880"/>
          </w:tcPr>
          <w:p>
            <w:r>
              <w:rPr>
                <w:sz w:val="23"/>
              </w:rPr>
              <w:t>Đặt hàng, giám sát</w:t>
            </w:r>
          </w:p>
        </w:tc>
      </w:tr>
      <w:tr>
        <w:tc>
          <w:tcPr>
            <w:tcW w:type="dxa" w:w="2880"/>
          </w:tcPr>
          <w:p>
            <w:r>
              <w:rPr>
                <w:sz w:val="23"/>
              </w:rPr>
              <w:t>Phụ liệu</w:t>
            </w:r>
          </w:p>
        </w:tc>
        <w:tc>
          <w:tcPr>
            <w:tcW w:type="dxa" w:w="2880"/>
          </w:tcPr>
          <w:p>
            <w:r>
              <w:rPr>
                <w:sz w:val="23"/>
              </w:rPr>
              <w:t>26 đối tác</w:t>
            </w:r>
          </w:p>
        </w:tc>
        <w:tc>
          <w:tcPr>
            <w:tcW w:type="dxa" w:w="2880"/>
          </w:tcPr>
          <w:p>
            <w:r>
              <w:rPr>
                <w:sz w:val="23"/>
              </w:rPr>
              <w:t>Lựa chọn, đặt hàng</w:t>
            </w:r>
          </w:p>
        </w:tc>
      </w:tr>
      <w:tr>
        <w:tc>
          <w:tcPr>
            <w:tcW w:type="dxa" w:w="2880"/>
          </w:tcPr>
          <w:p>
            <w:r>
              <w:rPr>
                <w:sz w:val="23"/>
              </w:rPr>
              <w:t>Kiểm tra chất lượng</w:t>
            </w:r>
          </w:p>
        </w:tc>
        <w:tc>
          <w:tcPr>
            <w:tcW w:type="dxa" w:w="2880"/>
          </w:tcPr>
          <w:p>
            <w:r>
              <w:rPr>
                <w:sz w:val="23"/>
              </w:rPr>
              <w:t>Tại nhà máy đối tác</w:t>
            </w:r>
          </w:p>
        </w:tc>
        <w:tc>
          <w:tcPr>
            <w:tcW w:type="dxa" w:w="2880"/>
          </w:tcPr>
          <w:p>
            <w:r>
              <w:rPr>
                <w:sz w:val="23"/>
              </w:rPr>
              <w:t>Đặt tiêu chuẩn, kiểm soát</w:t>
            </w:r>
          </w:p>
        </w:tc>
      </w:tr>
      <w:tr>
        <w:tc>
          <w:tcPr>
            <w:tcW w:type="dxa" w:w="2880"/>
          </w:tcPr>
          <w:p>
            <w:r>
              <w:rPr>
                <w:sz w:val="23"/>
              </w:rPr>
              <w:t>Lưu kho, xử lý đơn, giao hàng</w:t>
            </w:r>
          </w:p>
        </w:tc>
        <w:tc>
          <w:tcPr>
            <w:tcW w:type="dxa" w:w="2880"/>
          </w:tcPr>
          <w:p>
            <w:r>
              <w:rPr>
                <w:sz w:val="23"/>
              </w:rPr>
              <w:t>Trung tâm vận hành của Coolmate</w:t>
            </w:r>
          </w:p>
        </w:tc>
        <w:tc>
          <w:tcPr>
            <w:tcW w:type="dxa" w:w="2880"/>
          </w:tcPr>
          <w:p>
            <w:r>
              <w:rPr>
                <w:sz w:val="23"/>
              </w:rPr>
              <w:t>Chủ động</w:t>
            </w:r>
          </w:p>
        </w:tc>
      </w:tr>
    </w:tbl>
    <w:p/>
    <w:p>
      <w:r>
        <w:rPr>
          <w:i/>
          <w:color w:val="555555"/>
          <w:sz w:val="21"/>
        </w:rPr>
        <w:t>Nguồn: Coolmate. (2023b, ngày 22 tháng 8). Quy trình sản xuất bộ sưu tập trang phục may sẵn tại Coolmate. https://www.coolmate.me/blog/quy-trinh-san-xuat-ready-to-wear-tai-coolmate-2496</w:t>
      </w:r>
    </w:p>
    <w:p>
      <w:r>
        <w:rPr>
          <w:i/>
          <w:color w:val="555555"/>
          <w:sz w:val="21"/>
        </w:rPr>
        <w:t>Nguồn: Bùi, N. (2026, ngày 25 tháng 2). Phạm Chí Nhu, nhà sáng lập Coolmate: Thế giới đã chọn Việt Nam, không lẽ doanh nghiệp lại thiếu tự tin. Liên đoàn Thương mại và Công nghiệp Việt Nam. https://vcci.com.vn/news/pham-chi-nhu-ceo-nha-sang-lap-coolmate-the-gioi-da-chon-viet-nam-khong-le-doanh-nghiep-lai-thieu-tu-tin</w:t>
      </w:r>
    </w:p>
    <w:p>
      <w:r>
        <w:rPr>
          <w:i/>
          <w:color w:val="555555"/>
          <w:sz w:val="21"/>
        </w:rPr>
        <w:t>Nguồn: Coolmate. (không ghi ngày-a). Coolmate 101: Hành trình và các cột mốc phát triển. Truy cập ngày 10 tháng 10 năm 2026, tại https://www.coolmate.me/lp/coolmate-101</w:t>
      </w:r>
    </w:p>
    <w:p>
      <w:r>
        <w:rPr>
          <w:b/>
          <w:i/>
          <w:color w:val="1F3A60"/>
        </w:rPr>
        <w:t>Hạ tầng hoàn tất đơn hàng</w:t>
      </w:r>
    </w:p>
    <w:p>
      <w:pPr>
        <w:jc w:val="both"/>
      </w:pPr>
      <w:r>
        <w:rPr>
          <w:i w:val="0"/>
        </w:rPr>
        <w:t>Coolmate nâng cấp hoạt động xử lý đơn năm 2023, mở trung tâm vận hành phía Nam năm 2024 và mở rộng cơ sở phía Bắc (Coolmate, không ghi ngày-a). Phỏng vấn người phụ trách công nghệ năm 2026 cho biết doanh nghiệp tự xây dựng nền tảng bán hàng và hệ thống quản trị nội bộ để đồng bộ dữ liệu đơn, tồn kho và khách hàng trên nhiều kênh (Ng, 2026) – điều kiện cần để không bán vượt tồn và hỗ trợ việc mở cửa hàng.</w:t>
      </w:r>
    </w:p>
    <w:p>
      <w:r>
        <w:rPr>
          <w:i/>
          <w:color w:val="555555"/>
          <w:sz w:val="21"/>
        </w:rPr>
        <w:t>Nguồn: Coolmate. (không ghi ngày-a). Coolmate 101: Hành trình và các cột mốc phát triển. Truy cập ngày 10 tháng 10 năm 2026, tại https://www.coolmate.me/lp/coolmate-101</w:t>
      </w:r>
    </w:p>
    <w:p>
      <w:r>
        <w:rPr>
          <w:i/>
          <w:color w:val="555555"/>
          <w:sz w:val="21"/>
        </w:rPr>
        <w:t>Nguồn: Ng, V. (2026, ngày 15 tháng 5). How a Vietnamese D2C retailer built its own secure digital infrastructure. DigiconAsia. https://digiconasia.net/features/how-a-vietnamese-d2c-retailer-built-its-own-secure-digital-infrastructure</w:t>
      </w:r>
    </w:p>
    <w:p>
      <w:r>
        <w:rPr>
          <w:b/>
          <w:i/>
          <w:color w:val="1F3A60"/>
        </w:rPr>
        <w:t>So sánh hai cách làm</w:t>
      </w:r>
    </w:p>
    <w:p>
      <w:pPr>
        <w:jc w:val="center"/>
      </w:pPr>
      <w:r>
        <w:rPr>
          <w:b/>
          <w:i/>
        </w:rPr>
        <w:t>Bảng 17. Hai mô hình tổ chức sản xuất</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Tiêu chí</w:t>
            </w:r>
          </w:p>
        </w:tc>
        <w:tc>
          <w:tcPr>
            <w:tcW w:type="dxa" w:w="2880"/>
            <w:shd w:val="clear" w:fill="1F3A60"/>
          </w:tcPr>
          <w:p>
            <w:r>
              <w:rPr>
                <w:b/>
                <w:color w:val="FFFFFF"/>
                <w:sz w:val="23"/>
              </w:rPr>
              <w:t>Tự sở hữu nhà máy</w:t>
            </w:r>
          </w:p>
        </w:tc>
        <w:tc>
          <w:tcPr>
            <w:tcW w:type="dxa" w:w="2880"/>
            <w:shd w:val="clear" w:fill="1F3A60"/>
          </w:tcPr>
          <w:p>
            <w:r>
              <w:rPr>
                <w:b/>
                <w:color w:val="FFFFFF"/>
                <w:sz w:val="23"/>
              </w:rPr>
              <w:t>Điều phối đối tác (cách của Coolmate)</w:t>
            </w:r>
          </w:p>
        </w:tc>
      </w:tr>
      <w:tr>
        <w:tc>
          <w:tcPr>
            <w:tcW w:type="dxa" w:w="2880"/>
          </w:tcPr>
          <w:p>
            <w:r>
              <w:rPr>
                <w:sz w:val="23"/>
              </w:rPr>
              <w:t>Vốn cố định</w:t>
            </w:r>
          </w:p>
        </w:tc>
        <w:tc>
          <w:tcPr>
            <w:tcW w:type="dxa" w:w="2880"/>
          </w:tcPr>
          <w:p>
            <w:r>
              <w:rPr>
                <w:sz w:val="23"/>
              </w:rPr>
              <w:t>Lớn</w:t>
            </w:r>
          </w:p>
        </w:tc>
        <w:tc>
          <w:tcPr>
            <w:tcW w:type="dxa" w:w="2880"/>
          </w:tcPr>
          <w:p>
            <w:r>
              <w:rPr>
                <w:sz w:val="23"/>
              </w:rPr>
              <w:t>Nhỏ</w:t>
            </w:r>
          </w:p>
        </w:tc>
      </w:tr>
      <w:tr>
        <w:tc>
          <w:tcPr>
            <w:tcW w:type="dxa" w:w="2880"/>
          </w:tcPr>
          <w:p>
            <w:r>
              <w:rPr>
                <w:sz w:val="23"/>
              </w:rPr>
              <w:t>Linh hoạt khi đổi mẫu, đổi sản lượng</w:t>
            </w:r>
          </w:p>
        </w:tc>
        <w:tc>
          <w:tcPr>
            <w:tcW w:type="dxa" w:w="2880"/>
          </w:tcPr>
          <w:p>
            <w:r>
              <w:rPr>
                <w:sz w:val="23"/>
              </w:rPr>
              <w:t>Thấp</w:t>
            </w:r>
          </w:p>
        </w:tc>
        <w:tc>
          <w:tcPr>
            <w:tcW w:type="dxa" w:w="2880"/>
          </w:tcPr>
          <w:p>
            <w:r>
              <w:rPr>
                <w:sz w:val="23"/>
              </w:rPr>
              <w:t>Cao</w:t>
            </w:r>
          </w:p>
        </w:tc>
      </w:tr>
      <w:tr>
        <w:tc>
          <w:tcPr>
            <w:tcW w:type="dxa" w:w="2880"/>
          </w:tcPr>
          <w:p>
            <w:r>
              <w:rPr>
                <w:sz w:val="23"/>
              </w:rPr>
              <w:t>Kiểm soát chất lượng</w:t>
            </w:r>
          </w:p>
        </w:tc>
        <w:tc>
          <w:tcPr>
            <w:tcW w:type="dxa" w:w="2880"/>
          </w:tcPr>
          <w:p>
            <w:r>
              <w:rPr>
                <w:sz w:val="23"/>
              </w:rPr>
              <w:t>Trực tiếp</w:t>
            </w:r>
          </w:p>
        </w:tc>
        <w:tc>
          <w:tcPr>
            <w:tcW w:type="dxa" w:w="2880"/>
          </w:tcPr>
          <w:p>
            <w:r>
              <w:rPr>
                <w:sz w:val="23"/>
              </w:rPr>
              <w:t>Gián tiếp, qua tiêu chuẩn và kiểm tra</w:t>
            </w:r>
          </w:p>
        </w:tc>
      </w:tr>
      <w:tr>
        <w:tc>
          <w:tcPr>
            <w:tcW w:type="dxa" w:w="2880"/>
          </w:tcPr>
          <w:p>
            <w:r>
              <w:rPr>
                <w:sz w:val="23"/>
              </w:rPr>
              <w:t>Rủi ro gián đoạn</w:t>
            </w:r>
          </w:p>
        </w:tc>
        <w:tc>
          <w:tcPr>
            <w:tcW w:type="dxa" w:w="2880"/>
          </w:tcPr>
          <w:p>
            <w:r>
              <w:rPr>
                <w:sz w:val="23"/>
              </w:rPr>
              <w:t>Tập trung</w:t>
            </w:r>
          </w:p>
        </w:tc>
        <w:tc>
          <w:tcPr>
            <w:tcW w:type="dxa" w:w="2880"/>
          </w:tcPr>
          <w:p>
            <w:r>
              <w:rPr>
                <w:sz w:val="23"/>
              </w:rPr>
              <w:t>Phụ thuộc từng đối tác</w:t>
            </w:r>
          </w:p>
        </w:tc>
      </w:tr>
      <w:tr>
        <w:tc>
          <w:tcPr>
            <w:tcW w:type="dxa" w:w="2880"/>
          </w:tcPr>
          <w:p>
            <w:r>
              <w:rPr>
                <w:sz w:val="23"/>
              </w:rPr>
              <w:t>Khả năng giảm giá vốn khi tăng sản lượng</w:t>
            </w:r>
          </w:p>
        </w:tc>
        <w:tc>
          <w:tcPr>
            <w:tcW w:type="dxa" w:w="2880"/>
          </w:tcPr>
          <w:p>
            <w:r>
              <w:rPr>
                <w:sz w:val="23"/>
              </w:rPr>
              <w:t>Rõ hơn</w:t>
            </w:r>
          </w:p>
        </w:tc>
        <w:tc>
          <w:tcPr>
            <w:tcW w:type="dxa" w:w="2880"/>
          </w:tcPr>
          <w:p>
            <w:r>
              <w:rPr>
                <w:sz w:val="23"/>
              </w:rPr>
              <w:t>Phụ thuộc thương lượng</w:t>
            </w:r>
          </w:p>
        </w:tc>
      </w:tr>
    </w:tbl>
    <w:p/>
    <w:p>
      <w:r>
        <w:rPr>
          <w:b/>
          <w:i/>
          <w:color w:val="1F3A60"/>
        </w:rPr>
        <w:t>Bảng rủi ro vận hành</w:t>
      </w:r>
    </w:p>
    <w:p>
      <w:pPr>
        <w:jc w:val="center"/>
      </w:pPr>
      <w:r>
        <w:rPr>
          <w:b/>
          <w:i/>
        </w:rPr>
        <w:t>Bảng 18. Rủi ro vận hành và chỉ số theo dõi</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A60"/>
          </w:tcPr>
          <w:p>
            <w:r>
              <w:rPr>
                <w:b/>
                <w:color w:val="FFFFFF"/>
                <w:sz w:val="23"/>
              </w:rPr>
              <w:t>Rủi ro</w:t>
            </w:r>
          </w:p>
        </w:tc>
        <w:tc>
          <w:tcPr>
            <w:tcW w:type="dxa" w:w="2880"/>
            <w:shd w:val="clear" w:fill="1F3A60"/>
          </w:tcPr>
          <w:p>
            <w:r>
              <w:rPr>
                <w:b/>
                <w:color w:val="FFFFFF"/>
                <w:sz w:val="23"/>
              </w:rPr>
              <w:t>Hậu quả</w:t>
            </w:r>
          </w:p>
        </w:tc>
        <w:tc>
          <w:tcPr>
            <w:tcW w:type="dxa" w:w="2880"/>
            <w:shd w:val="clear" w:fill="1F3A60"/>
          </w:tcPr>
          <w:p>
            <w:r>
              <w:rPr>
                <w:b/>
                <w:color w:val="FFFFFF"/>
                <w:sz w:val="23"/>
              </w:rPr>
              <w:t>Chỉ số cần theo dõi</w:t>
            </w:r>
          </w:p>
        </w:tc>
      </w:tr>
      <w:tr>
        <w:tc>
          <w:tcPr>
            <w:tcW w:type="dxa" w:w="2880"/>
          </w:tcPr>
          <w:p>
            <w:r>
              <w:rPr>
                <w:sz w:val="23"/>
              </w:rPr>
              <w:t>Dự báo sai theo kích cỡ, màu</w:t>
            </w:r>
          </w:p>
        </w:tc>
        <w:tc>
          <w:tcPr>
            <w:tcW w:type="dxa" w:w="2880"/>
          </w:tcPr>
          <w:p>
            <w:r>
              <w:rPr>
                <w:sz w:val="23"/>
              </w:rPr>
              <w:t>Tồn kho tăng, phải giảm giá</w:t>
            </w:r>
          </w:p>
        </w:tc>
        <w:tc>
          <w:tcPr>
            <w:tcW w:type="dxa" w:w="2880"/>
          </w:tcPr>
          <w:p>
            <w:r>
              <w:rPr>
                <w:sz w:val="23"/>
              </w:rPr>
              <w:t>Số ngày tồn kho theo mã hàng</w:t>
            </w:r>
          </w:p>
        </w:tc>
      </w:tr>
      <w:tr>
        <w:tc>
          <w:tcPr>
            <w:tcW w:type="dxa" w:w="2880"/>
          </w:tcPr>
          <w:p>
            <w:r>
              <w:rPr>
                <w:sz w:val="23"/>
              </w:rPr>
              <w:t>Lỗi vải, đường may, phom dáng</w:t>
            </w:r>
          </w:p>
        </w:tc>
        <w:tc>
          <w:tcPr>
            <w:tcW w:type="dxa" w:w="2880"/>
          </w:tcPr>
          <w:p>
            <w:r>
              <w:rPr>
                <w:sz w:val="23"/>
              </w:rPr>
              <w:t>Đổi trả tăng, tổn hại uy tín</w:t>
            </w:r>
          </w:p>
        </w:tc>
        <w:tc>
          <w:tcPr>
            <w:tcW w:type="dxa" w:w="2880"/>
          </w:tcPr>
          <w:p>
            <w:r>
              <w:rPr>
                <w:sz w:val="23"/>
              </w:rPr>
              <w:t>Tỷ lệ lỗi theo nhà máy, lô hàng</w:t>
            </w:r>
          </w:p>
        </w:tc>
      </w:tr>
      <w:tr>
        <w:tc>
          <w:tcPr>
            <w:tcW w:type="dxa" w:w="2880"/>
          </w:tcPr>
          <w:p>
            <w:r>
              <w:rPr>
                <w:sz w:val="23"/>
              </w:rPr>
              <w:t>Phụ thuộc vật liệu đặc thù</w:t>
            </w:r>
          </w:p>
        </w:tc>
        <w:tc>
          <w:tcPr>
            <w:tcW w:type="dxa" w:w="2880"/>
          </w:tcPr>
          <w:p>
            <w:r>
              <w:rPr>
                <w:sz w:val="23"/>
              </w:rPr>
              <w:t>Gián đoạn, tăng giá vốn</w:t>
            </w:r>
          </w:p>
        </w:tc>
        <w:tc>
          <w:tcPr>
            <w:tcW w:type="dxa" w:w="2880"/>
          </w:tcPr>
          <w:p>
            <w:r>
              <w:rPr>
                <w:sz w:val="23"/>
              </w:rPr>
              <w:t>Mức tập trung nhà cung cấp</w:t>
            </w:r>
          </w:p>
        </w:tc>
      </w:tr>
      <w:tr>
        <w:tc>
          <w:tcPr>
            <w:tcW w:type="dxa" w:w="2880"/>
          </w:tcPr>
          <w:p>
            <w:r>
              <w:rPr>
                <w:sz w:val="23"/>
              </w:rPr>
              <w:t>Mở rộng danh mục quá nhanh</w:t>
            </w:r>
          </w:p>
        </w:tc>
        <w:tc>
          <w:tcPr>
            <w:tcW w:type="dxa" w:w="2880"/>
          </w:tcPr>
          <w:p>
            <w:r>
              <w:rPr>
                <w:sz w:val="23"/>
              </w:rPr>
              <w:t>Vốn lưu động bị phân tán</w:t>
            </w:r>
          </w:p>
        </w:tc>
        <w:tc>
          <w:tcPr>
            <w:tcW w:type="dxa" w:w="2880"/>
          </w:tcPr>
          <w:p>
            <w:r>
              <w:rPr>
                <w:sz w:val="23"/>
              </w:rPr>
              <w:t>Lợi nhuận từng nhóm hàng, tỷ lệ bán hết</w:t>
            </w:r>
          </w:p>
        </w:tc>
      </w:tr>
      <w:tr>
        <w:tc>
          <w:tcPr>
            <w:tcW w:type="dxa" w:w="2880"/>
          </w:tcPr>
          <w:p>
            <w:r>
              <w:rPr>
                <w:sz w:val="23"/>
              </w:rPr>
              <w:t>Đơn đa kênh thiếu đồng bộ</w:t>
            </w:r>
          </w:p>
        </w:tc>
        <w:tc>
          <w:tcPr>
            <w:tcW w:type="dxa" w:w="2880"/>
          </w:tcPr>
          <w:p>
            <w:r>
              <w:rPr>
                <w:sz w:val="23"/>
              </w:rPr>
              <w:t>Giao chậm, bán quá tồn</w:t>
            </w:r>
          </w:p>
        </w:tc>
        <w:tc>
          <w:tcPr>
            <w:tcW w:type="dxa" w:w="2880"/>
          </w:tcPr>
          <w:p>
            <w:r>
              <w:rPr>
                <w:sz w:val="23"/>
              </w:rPr>
              <w:t>Độ chính xác dữ liệu, tỷ lệ giao đúng hẹn</w:t>
            </w:r>
          </w:p>
        </w:tc>
      </w:tr>
      <w:tr>
        <w:tc>
          <w:tcPr>
            <w:tcW w:type="dxa" w:w="2880"/>
          </w:tcPr>
          <w:p>
            <w:r>
              <w:rPr>
                <w:sz w:val="23"/>
              </w:rPr>
              <w:t>Bán ra nước ngoài</w:t>
            </w:r>
          </w:p>
        </w:tc>
        <w:tc>
          <w:tcPr>
            <w:tcW w:type="dxa" w:w="2880"/>
          </w:tcPr>
          <w:p>
            <w:r>
              <w:rPr>
                <w:sz w:val="23"/>
              </w:rPr>
              <w:t>Chi phí vận chuyển, trả hàng xuyên biên giới</w:t>
            </w:r>
          </w:p>
        </w:tc>
        <w:tc>
          <w:tcPr>
            <w:tcW w:type="dxa" w:w="2880"/>
          </w:tcPr>
          <w:p>
            <w:r>
              <w:rPr>
                <w:sz w:val="23"/>
              </w:rPr>
              <w:t>Chi phí trên mỗi đơn quốc tế</w:t>
            </w:r>
          </w:p>
        </w:tc>
      </w:tr>
    </w:tbl>
    <w:p/>
    <w:tbl>
      <w:tblPr>
        <w:tblStyle w:val="TableGrid"/>
        <w:tblW w:type="auto" w:w="0"/>
        <w:tblLook w:firstColumn="1" w:firstRow="1" w:lastColumn="0" w:lastRow="0" w:noHBand="0" w:noVBand="1" w:val="04A0"/>
      </w:tblPr>
      <w:tblGrid>
        <w:gridCol w:w="8640"/>
      </w:tblGrid>
      <w:tr>
        <w:tc>
          <w:tcPr>
            <w:tcW w:type="dxa" w:w="8640"/>
            <w:shd w:val="clear" w:fill="FCEFE3"/>
          </w:tcPr>
          <w:p>
            <w:pPr>
              <w:jc w:val="both"/>
            </w:pPr>
            <w:r>
              <w:rPr>
                <w:b/>
              </w:rPr>
              <w:t xml:space="preserve">Góc nhìn phản biện: </w:t>
            </w:r>
            <w:r>
              <w:t>Những con số “biết nói” nhất về vận hành – độ chính xác tồn kho, tỷ lệ giao đúng hẹn, vòng quay tồn kho, chi phí kho vận trên mỗi đơn, tỷ lệ lỗi theo nhà máy – đều chưa được công bố. Vì vậy chưa thể khẳng định tăng số nhà cung cấp sẽ làm giảm giá vốn.</w:t>
            </w:r>
          </w:p>
        </w:tc>
      </w:tr>
    </w:tbl>
    <w:p/>
    <w:p>
      <w:pPr>
        <w:jc w:val="both"/>
      </w:pPr>
      <w:r>
        <w:rPr>
          <w:b/>
        </w:rPr>
        <w:t xml:space="preserve">Liên kết trong ma trận: </w:t>
      </w:r>
      <w:r>
        <w:rPr>
          <w:i/>
        </w:rPr>
        <w:t>Sản xuất là nơi “lời hứa” của Giải pháp (3.2) được hiện thực hóa: một lô hàng lỗi có thể xóa đi lợi thế đổi trả và niềm tin tích lũy qua hàng triệu đơn.</w:t>
      </w:r>
    </w:p>
    <w:p>
      <w:pPr>
        <w:pStyle w:val="Heading2"/>
      </w:pPr>
      <w:r>
        <w:rPr>
          <w:rFonts w:ascii="Times New Roman" w:hAnsi="Times New Roman"/>
          <w:color w:val="1F3A60"/>
        </w:rPr>
        <w:t>5.3. Tổ chức và quản trị: lớn lên mà không “vỡ”</w:t>
      </w:r>
    </w:p>
    <w:tbl>
      <w:tblPr>
        <w:tblStyle w:val="TableGrid"/>
        <w:tblW w:type="auto" w:w="0"/>
        <w:tblLook w:firstColumn="1" w:firstRow="1" w:lastColumn="0" w:lastRow="0" w:noHBand="0" w:noVBand="1" w:val="04A0"/>
      </w:tblPr>
      <w:tblGrid>
        <w:gridCol w:w="8640"/>
      </w:tblGrid>
      <w:tr>
        <w:tc>
          <w:tcPr>
            <w:tcW w:type="dxa" w:w="8640"/>
            <w:shd w:val="clear" w:fill="E8EEF6"/>
          </w:tcPr>
          <w:p>
            <w:pPr>
              <w:jc w:val="both"/>
            </w:pPr>
            <w:r>
              <w:rPr>
                <w:b/>
              </w:rPr>
              <w:t xml:space="preserve">Nhận định: </w:t>
            </w:r>
            <w:r>
              <w:t>Coolmate đang chuyển từ một nhóm ba người sáng lập sang một tổ chức nhiều chức năng, nhiều kênh, nhiều thị trường. Thử thách lớn nhất không phải tìm thêm khách, mà là xây được bộ máy đủ vững để kiểm soát tốc độ mở rộng của chính mình.</w:t>
            </w:r>
          </w:p>
        </w:tc>
      </w:tr>
    </w:tbl>
    <w:p/>
    <w:p>
      <w:r>
        <w:rPr>
          <w:b/>
          <w:i/>
          <w:color w:val="1F3A60"/>
        </w:rPr>
        <w:t>Tổ chức phải lớn kịp chiến lược</w:t>
      </w:r>
    </w:p>
    <w:p>
      <w:pPr>
        <w:jc w:val="center"/>
      </w:pPr>
      <w:r>
        <w:rPr>
          <w:b/>
          <w:i/>
        </w:rPr>
        <w:t>Bảng 19. Mở rộng chiến lược và yêu cầu về tổ chức</w:t>
      </w:r>
    </w:p>
    <w:tbl>
      <w:tblPr>
        <w:tblStyle w:val="TableGrid"/>
        <w:tblW w:type="auto" w:w="0"/>
        <w:tblLook w:firstColumn="1" w:firstRow="1" w:lastColumn="0" w:lastRow="0" w:noHBand="0" w:noVBand="1" w:val="04A0"/>
      </w:tblPr>
      <w:tblGrid>
        <w:gridCol w:w="4320"/>
        <w:gridCol w:w="4320"/>
      </w:tblGrid>
      <w:tr>
        <w:tc>
          <w:tcPr>
            <w:tcW w:type="dxa" w:w="4320"/>
            <w:shd w:val="clear" w:fill="1F3A60"/>
          </w:tcPr>
          <w:p>
            <w:r>
              <w:rPr>
                <w:b/>
                <w:color w:val="FFFFFF"/>
                <w:sz w:val="23"/>
              </w:rPr>
              <w:t>Hướng mở rộng</w:t>
            </w:r>
          </w:p>
        </w:tc>
        <w:tc>
          <w:tcPr>
            <w:tcW w:type="dxa" w:w="4320"/>
            <w:shd w:val="clear" w:fill="1F3A60"/>
          </w:tcPr>
          <w:p>
            <w:r>
              <w:rPr>
                <w:b/>
                <w:color w:val="FFFFFF"/>
                <w:sz w:val="23"/>
              </w:rPr>
              <w:t>Năng lực tổ chức cần bổ sung</w:t>
            </w:r>
          </w:p>
        </w:tc>
      </w:tr>
      <w:tr>
        <w:tc>
          <w:tcPr>
            <w:tcW w:type="dxa" w:w="4320"/>
          </w:tcPr>
          <w:p>
            <w:r>
              <w:rPr>
                <w:sz w:val="23"/>
              </w:rPr>
              <w:t>Thêm thời trang nữ, thể thao</w:t>
            </w:r>
          </w:p>
        </w:tc>
        <w:tc>
          <w:tcPr>
            <w:tcW w:type="dxa" w:w="4320"/>
          </w:tcPr>
          <w:p>
            <w:r>
              <w:rPr>
                <w:sz w:val="23"/>
              </w:rPr>
              <w:t>Đội ngũ phát triển sản phẩm, quản lý nhà máy đối tác</w:t>
            </w:r>
          </w:p>
        </w:tc>
      </w:tr>
      <w:tr>
        <w:tc>
          <w:tcPr>
            <w:tcW w:type="dxa" w:w="4320"/>
          </w:tcPr>
          <w:p>
            <w:r>
              <w:rPr>
                <w:sz w:val="23"/>
              </w:rPr>
              <w:t>Cửa hàng vật lý</w:t>
            </w:r>
          </w:p>
        </w:tc>
        <w:tc>
          <w:tcPr>
            <w:tcW w:type="dxa" w:w="4320"/>
          </w:tcPr>
          <w:p>
            <w:r>
              <w:rPr>
                <w:sz w:val="23"/>
              </w:rPr>
              <w:t>Quản lý bán lẻ, nhân sự cửa hàng, trưng bày</w:t>
            </w:r>
          </w:p>
        </w:tc>
      </w:tr>
      <w:tr>
        <w:tc>
          <w:tcPr>
            <w:tcW w:type="dxa" w:w="4320"/>
          </w:tcPr>
          <w:p>
            <w:r>
              <w:rPr>
                <w:sz w:val="23"/>
              </w:rPr>
              <w:t>Bán tại Hoa Kỳ</w:t>
            </w:r>
          </w:p>
        </w:tc>
        <w:tc>
          <w:tcPr>
            <w:tcW w:type="dxa" w:w="4320"/>
          </w:tcPr>
          <w:p>
            <w:r>
              <w:rPr>
                <w:sz w:val="23"/>
              </w:rPr>
              <w:t>Tuân thủ quy định, vận chuyển xuyên biên giới</w:t>
            </w:r>
          </w:p>
        </w:tc>
      </w:tr>
      <w:tr>
        <w:tc>
          <w:tcPr>
            <w:tcW w:type="dxa" w:w="4320"/>
          </w:tcPr>
          <w:p>
            <w:r>
              <w:rPr>
                <w:sz w:val="23"/>
              </w:rPr>
              <w:t>Nhiều kênh trực tuyến</w:t>
            </w:r>
          </w:p>
        </w:tc>
        <w:tc>
          <w:tcPr>
            <w:tcW w:type="dxa" w:w="4320"/>
          </w:tcPr>
          <w:p>
            <w:r>
              <w:rPr>
                <w:sz w:val="23"/>
              </w:rPr>
              <w:t>Tiếp thị, chăm sóc khách hàng, quản trị dữ liệu</w:t>
            </w:r>
          </w:p>
        </w:tc>
      </w:tr>
      <w:tr>
        <w:tc>
          <w:tcPr>
            <w:tcW w:type="dxa" w:w="4320"/>
          </w:tcPr>
          <w:p>
            <w:r>
              <w:rPr>
                <w:sz w:val="23"/>
              </w:rPr>
              <w:t>Quy mô vốn lớn hơn</w:t>
            </w:r>
          </w:p>
        </w:tc>
        <w:tc>
          <w:tcPr>
            <w:tcW w:type="dxa" w:w="4320"/>
          </w:tcPr>
          <w:p>
            <w:r>
              <w:rPr>
                <w:sz w:val="23"/>
              </w:rPr>
              <w:t>Tài chính, kiểm soát nội bộ, quan hệ nhà đầu tư</w:t>
            </w:r>
          </w:p>
        </w:tc>
      </w:tr>
    </w:tbl>
    <w:p/>
    <w:p>
      <w:r>
        <w:rPr>
          <w:i/>
          <w:color w:val="555555"/>
          <w:sz w:val="21"/>
        </w:rPr>
        <w:t>Nguồn: Coolmate. (không ghi ngày-a). Coolmate 101: Hành trình và các cột mốc phát triển. Truy cập ngày 10 tháng 10 năm 2026, tại https://www.coolmate.me/lp/coolmate-101</w:t>
      </w:r>
    </w:p>
    <w:p>
      <w:r>
        <w:rPr>
          <w:b/>
          <w:i/>
          <w:color w:val="1F3A60"/>
        </w:rPr>
        <w:t>Con người và văn hóa</w:t>
      </w:r>
    </w:p>
    <w:p>
      <w:pPr>
        <w:jc w:val="both"/>
      </w:pPr>
      <w:r>
        <w:rPr>
          <w:i w:val="0"/>
        </w:rPr>
        <w:t>Coolmate ghi nhận nhiều đợt chia cổ phần cho người lao động giai đoạn 2021–2024, riêng đợt năm 2024 có 30 thành viên trở thành cổ đông; doanh nghiệp cũng công bố bộ quy tắc ứng xử năm 2024 (Coolmate, không ghi ngày-a). Đây là cách gắn lợi ích của nhân viên với thành công dài hạn của doanh nghiệp.</w:t>
      </w:r>
    </w:p>
    <w:p>
      <w:r>
        <w:rPr>
          <w:i/>
          <w:color w:val="555555"/>
          <w:sz w:val="21"/>
        </w:rPr>
        <w:t>Nguồn: Coolmate. (không ghi ngày-a). Coolmate 101: Hành trình và các cột mốc phát triển. Truy cập ngày 10 tháng 10 năm 2026, tại https://www.coolmate.me/lp/coolmate-101</w:t>
      </w:r>
    </w:p>
    <w:p>
      <w:r>
        <w:rPr>
          <w:b/>
          <w:i/>
          <w:color w:val="1F3A60"/>
        </w:rPr>
        <w:t>Công nghệ – “xương sống” của bộ máy</w:t>
      </w:r>
    </w:p>
    <w:p>
      <w:pPr>
        <w:jc w:val="both"/>
      </w:pPr>
      <w:r>
        <w:rPr>
          <w:i w:val="0"/>
        </w:rPr>
        <w:t>Theo đồng sáng lập phụ trách công nghệ, Coolmate tự phát triển hệ thống quản trị bán hàng và kho, phân quyền dữ liệu khách hàng và đánh giá an ninh mạng định kỳ (Ng, 2026). Đổi lại, hệ thống tự phát triển cần chi phí duy trì, nhân sự chuyên môn và kế hoạch khôi phục sự cố, nhất là khi quy mô quốc tế tăng.</w:t>
      </w:r>
    </w:p>
    <w:p>
      <w:r>
        <w:rPr>
          <w:i/>
          <w:color w:val="555555"/>
          <w:sz w:val="21"/>
        </w:rPr>
        <w:t>Nguồn: Ng, V. (2026, ngày 15 tháng 5). How a Vietnamese D2C retailer built its own secure digital infrastructure. DigiconAsia. https://digiconasia.net/features/how-a-vietnamese-d2c-retailer-built-its-own-secure-digital-infrastructure</w:t>
      </w:r>
    </w:p>
    <w:p>
      <w:r>
        <w:rPr>
          <w:b/>
          <w:i/>
          <w:color w:val="1F3A60"/>
        </w:rPr>
        <w:t>Ba hệ thống kiểm soát cần ưu tiên</w:t>
      </w:r>
    </w:p>
    <w:p>
      <w:pPr>
        <w:pStyle w:val="ListBullet"/>
        <w:jc w:val="both"/>
      </w:pPr>
      <w:r>
        <w:rPr>
          <w:b/>
        </w:rPr>
        <w:t xml:space="preserve">Kiểm soát hiệu quả: </w:t>
      </w:r>
      <w:r>
        <w:t>báo cáo lãi lỗ theo nhóm sản phẩm, kênh và thị trường; đối chiếu lợi nhuận đóng góp với ngân sách mở rộng.</w:t>
      </w:r>
    </w:p>
    <w:p>
      <w:pPr>
        <w:pStyle w:val="ListBullet"/>
        <w:jc w:val="both"/>
      </w:pPr>
      <w:r>
        <w:rPr>
          <w:b/>
        </w:rPr>
        <w:t xml:space="preserve">Kiểm soát vốn lưu động: </w:t>
      </w:r>
      <w:r>
        <w:t>kế hoạch tồn kho, dòng tiền trả nhà cung cấp, tiền thu từ sàn, thời gian hoàn hàng.</w:t>
      </w:r>
    </w:p>
    <w:p>
      <w:pPr>
        <w:pStyle w:val="ListBullet"/>
        <w:jc w:val="both"/>
      </w:pPr>
      <w:r>
        <w:rPr>
          <w:b/>
        </w:rPr>
        <w:t xml:space="preserve">Kiểm soát mở rộng: </w:t>
      </w:r>
      <w:r>
        <w:t>điều kiện mở điểm bán mới, quy trình duyệt danh mục mới, giới hạn ngân sách quảng bá, quy trình xử lý khi sản phẩm lỗi.</w:t>
      </w:r>
    </w:p>
    <w:p>
      <w:r>
        <w:rPr>
          <w:b/>
          <w:i/>
          <w:color w:val="1F3A60"/>
        </w:rPr>
        <w:t>Khát vọng 2030 dưới góc nhìn tổ chức</w:t>
      </w:r>
    </w:p>
    <w:p>
      <w:pPr>
        <w:jc w:val="both"/>
      </w:pPr>
      <w:r>
        <w:rPr>
          <w:i w:val="0"/>
        </w:rPr>
        <w:t>Coolmate đặt mục tiêu 500 triệu đô la Mỹ doanh thu vào năm 2030, với 30% từ nước ngoài (Bùi, 2026). So với 363 tỷ đồng doanh thu công bố năm 2023, đây là bước nhảy rất lớn. Mục tiêu này là khát vọng chiến lược, không phải dự báo; để đánh giá tính khả thi cần kế hoạch nhiều kịch bản về số khách, giá bán, chi phí quảng cáo, biên lợi nhuận và nguồn vốn.</w:t>
      </w:r>
    </w:p>
    <w:p>
      <w:r>
        <w:rPr>
          <w:i/>
          <w:color w:val="555555"/>
          <w:sz w:val="21"/>
        </w:rPr>
        <w:t>Nguồn: Bùi, N. (2026, ngày 25 tháng 2). Phạm Chí Nhu, nhà sáng lập Coolmate: Thế giới đã chọn Việt Nam, không lẽ doanh nghiệp lại thiếu tự tin. Liên đoàn Thương mại và Công nghiệp Việt Nam. https://vcci.com.vn/news/pham-chi-nhu-ceo-nha-sang-lap-coolmate-the-gioi-da-chon-viet-nam-khong-le-doanh-nghiep-lai-thieu-tu-tin</w:t>
      </w:r>
    </w:p>
    <w:p>
      <w:r>
        <w:rPr>
          <w:i/>
          <w:color w:val="555555"/>
          <w:sz w:val="21"/>
        </w:rPr>
        <w:t>Nguồn: Coolmate. (không ghi ngày-a). Coolmate 101: Hành trình và các cột mốc phát triển. Truy cập ngày 10 tháng 10 năm 2026, tại https://www.coolmate.me/lp/coolmate-101</w:t>
      </w:r>
    </w:p>
    <w:tbl>
      <w:tblPr>
        <w:tblStyle w:val="TableGrid"/>
        <w:tblW w:type="auto" w:w="0"/>
        <w:tblLook w:firstColumn="1" w:firstRow="1" w:lastColumn="0" w:lastRow="0" w:noHBand="0" w:noVBand="1" w:val="04A0"/>
      </w:tblPr>
      <w:tblGrid>
        <w:gridCol w:w="8640"/>
      </w:tblGrid>
      <w:tr>
        <w:tc>
          <w:tcPr>
            <w:tcW w:type="dxa" w:w="8640"/>
            <w:shd w:val="clear" w:fill="FCEFE3"/>
          </w:tcPr>
          <w:p>
            <w:pPr>
              <w:jc w:val="both"/>
            </w:pPr>
            <w:r>
              <w:rPr>
                <w:b/>
              </w:rPr>
              <w:t xml:space="preserve">Góc nhìn phản biện: </w:t>
            </w:r>
            <w:r>
              <w:t>Chưa có báo cáo tài chính kiểm toán công khai, chưa có thông tin về bộ máy kiểm soát nội bộ, tỷ lệ nghỉ việc hay mức độ giữ chân nhân sự chủ chốt. Nếu quyết định vẫn tập trung vào nhà sáng lập trong khi doanh nghiệp mở thêm nhiều kênh và thị trường, tốc độ mở rộng có thể vượt khả năng kiểm soát.</w:t>
            </w:r>
          </w:p>
        </w:tc>
      </w:tr>
    </w:tbl>
    <w:p/>
    <w:p>
      <w:pPr>
        <w:jc w:val="both"/>
      </w:pPr>
      <w:r>
        <w:rPr>
          <w:b/>
        </w:rPr>
        <w:t xml:space="preserve">Liên kết trong ma trận: </w:t>
      </w:r>
      <w:r>
        <w:rPr>
          <w:i/>
        </w:rPr>
        <w:t>Tổ chức là “hệ điều hành” của toàn ma trận: nó biến năng lực Đội ngũ (3.3) thành hệ thống, và quyết định Bán hàng (5.1), Sản xuất (5.2) có chạy nhịp nhàng khi quy mô tăng hay không.</w:t>
      </w:r>
    </w:p>
    <w:p>
      <w:pPr>
        <w:pStyle w:val="Heading1"/>
      </w:pPr>
      <w:r>
        <w:rPr>
          <w:rFonts w:ascii="Times New Roman" w:hAnsi="Times New Roman"/>
          <w:color w:val="1F3A60"/>
        </w:rPr>
        <w:t>PHẦN 6. BỨC TRANH TỔNG THỂ</w:t>
      </w:r>
    </w:p>
    <w:p>
      <w:pPr>
        <w:jc w:val="center"/>
      </w:pPr>
      <w:r>
        <w:rPr>
          <w:b/>
          <w:i/>
        </w:rPr>
        <w:t>Bảng 20. Ma trận đánh giá tổng hợp Coolmate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1F3A60"/>
          </w:tcPr>
          <w:p>
            <w:r>
              <w:rPr>
                <w:b/>
                <w:color w:val="FFFFFF"/>
                <w:sz w:val="23"/>
              </w:rPr>
              <w:t>Cấp độ</w:t>
            </w:r>
          </w:p>
        </w:tc>
        <w:tc>
          <w:tcPr>
            <w:tcW w:type="dxa" w:w="2160"/>
            <w:shd w:val="clear" w:fill="1F3A60"/>
          </w:tcPr>
          <w:p>
            <w:r>
              <w:rPr>
                <w:b/>
                <w:color w:val="FFFFFF"/>
                <w:sz w:val="23"/>
              </w:rPr>
              <w:t>Khách hàng</w:t>
            </w:r>
          </w:p>
        </w:tc>
        <w:tc>
          <w:tcPr>
            <w:tcW w:type="dxa" w:w="2160"/>
            <w:shd w:val="clear" w:fill="1F3A60"/>
          </w:tcPr>
          <w:p>
            <w:r>
              <w:rPr>
                <w:b/>
                <w:color w:val="FFFFFF"/>
                <w:sz w:val="23"/>
              </w:rPr>
              <w:t>Doanh nghiệp</w:t>
            </w:r>
          </w:p>
        </w:tc>
        <w:tc>
          <w:tcPr>
            <w:tcW w:type="dxa" w:w="2160"/>
            <w:shd w:val="clear" w:fill="1F3A60"/>
          </w:tcPr>
          <w:p>
            <w:r>
              <w:rPr>
                <w:b/>
                <w:color w:val="FFFFFF"/>
                <w:sz w:val="23"/>
              </w:rPr>
              <w:t>Nhà khởi nghiệp</w:t>
            </w:r>
          </w:p>
        </w:tc>
      </w:tr>
      <w:tr>
        <w:tc>
          <w:tcPr>
            <w:tcW w:type="dxa" w:w="2160"/>
          </w:tcPr>
          <w:p>
            <w:r>
              <w:rPr>
                <w:sz w:val="23"/>
              </w:rPr>
              <w:t>Đề xuất giá trị</w:t>
            </w:r>
          </w:p>
        </w:tc>
        <w:tc>
          <w:tcPr>
            <w:tcW w:type="dxa" w:w="2160"/>
          </w:tcPr>
          <w:p>
            <w:r>
              <w:rPr>
                <w:sz w:val="23"/>
              </w:rPr>
              <w:t>Nhu cầu – Vững</w:t>
            </w:r>
          </w:p>
        </w:tc>
        <w:tc>
          <w:tcPr>
            <w:tcW w:type="dxa" w:w="2160"/>
          </w:tcPr>
          <w:p>
            <w:r>
              <w:rPr>
                <w:sz w:val="23"/>
              </w:rPr>
              <w:t>Giải pháp – Vững</w:t>
            </w:r>
          </w:p>
        </w:tc>
        <w:tc>
          <w:tcPr>
            <w:tcW w:type="dxa" w:w="2160"/>
          </w:tcPr>
          <w:p>
            <w:r>
              <w:rPr>
                <w:sz w:val="23"/>
              </w:rPr>
              <w:t>Đội ngũ – Vững</w:t>
            </w:r>
          </w:p>
        </w:tc>
      </w:tr>
      <w:tr>
        <w:tc>
          <w:tcPr>
            <w:tcW w:type="dxa" w:w="2160"/>
          </w:tcPr>
          <w:p>
            <w:r>
              <w:rPr>
                <w:sz w:val="23"/>
              </w:rPr>
              <w:t>Ngành</w:t>
            </w:r>
          </w:p>
        </w:tc>
        <w:tc>
          <w:tcPr>
            <w:tcW w:type="dxa" w:w="2160"/>
          </w:tcPr>
          <w:p>
            <w:r>
              <w:rPr>
                <w:sz w:val="23"/>
              </w:rPr>
              <w:t>Thị trường – Khá</w:t>
            </w:r>
          </w:p>
        </w:tc>
        <w:tc>
          <w:tcPr>
            <w:tcW w:type="dxa" w:w="2160"/>
          </w:tcPr>
          <w:p>
            <w:r>
              <w:rPr>
                <w:sz w:val="23"/>
              </w:rPr>
              <w:t>Cạnh tranh – Cần củng cố</w:t>
            </w:r>
          </w:p>
        </w:tc>
        <w:tc>
          <w:tcPr>
            <w:tcW w:type="dxa" w:w="2160"/>
          </w:tcPr>
          <w:p>
            <w:r>
              <w:rPr>
                <w:sz w:val="23"/>
              </w:rPr>
              <w:t>Mạng lưới – Khá</w:t>
            </w:r>
          </w:p>
        </w:tc>
      </w:tr>
      <w:tr>
        <w:tc>
          <w:tcPr>
            <w:tcW w:type="dxa" w:w="2160"/>
          </w:tcPr>
          <w:p>
            <w:r>
              <w:rPr>
                <w:sz w:val="23"/>
              </w:rPr>
              <w:t>Chiến lược</w:t>
            </w:r>
          </w:p>
        </w:tc>
        <w:tc>
          <w:tcPr>
            <w:tcW w:type="dxa" w:w="2160"/>
          </w:tcPr>
          <w:p>
            <w:r>
              <w:rPr>
                <w:sz w:val="23"/>
              </w:rPr>
              <w:t>Bán hàng – Khá</w:t>
            </w:r>
          </w:p>
        </w:tc>
        <w:tc>
          <w:tcPr>
            <w:tcW w:type="dxa" w:w="2160"/>
          </w:tcPr>
          <w:p>
            <w:r>
              <w:rPr>
                <w:sz w:val="23"/>
              </w:rPr>
              <w:t>Sản xuất – Cần củng cố</w:t>
            </w:r>
          </w:p>
        </w:tc>
        <w:tc>
          <w:tcPr>
            <w:tcW w:type="dxa" w:w="2160"/>
          </w:tcPr>
          <w:p>
            <w:r>
              <w:rPr>
                <w:sz w:val="23"/>
              </w:rPr>
              <w:t>Tổ chức – Cần củng cố</w:t>
            </w:r>
          </w:p>
        </w:tc>
      </w:tr>
    </w:tbl>
    <w:p/>
    <w:p>
      <w:pPr>
        <w:jc w:val="both"/>
      </w:pPr>
      <w:r>
        <w:rPr>
          <w:i w:val="0"/>
        </w:rPr>
        <w:t>Ma trận cho thấy một hình ảnh khá rõ: hàng đầu tiên (đề xuất giá trị) của Coolmate vững chắc – nhu cầu có thật, giải pháp được thị trường chấp nhận, đội ngũ bổ trợ tốt. Càng xuống dưới, mức độ chắc chắn càng giảm: cạnh tranh gay gắt, sản xuất phụ thuộc đối tác và tổ chức chưa được kiểm chứng ở quy mô lớn. Đây là đặc điểm điển hình của một doanh nghiệp vừa qua giai đoạn khởi nghiệp và đang bước vào giai đoạn mở rộng.</w:t>
      </w:r>
    </w:p>
    <w:p>
      <w:r>
        <w:rPr>
          <w:b/>
          <w:i/>
          <w:color w:val="1F3A60"/>
        </w:rPr>
        <w:t>Ba câu hỏi cần trả lời trong giai đoạn tới</w:t>
      </w:r>
    </w:p>
    <w:p>
      <w:pPr>
        <w:pStyle w:val="ListBullet"/>
        <w:jc w:val="both"/>
      </w:pPr>
      <w:r>
        <w:t>Mỗi kênh bán (trang mạng riêng, từng sàn, cửa hàng, Hoa Kỳ) thực sự lãi hay lỗ sau khi trừ mọi chi phí?</w:t>
      </w:r>
    </w:p>
    <w:p>
      <w:pPr>
        <w:pStyle w:val="ListBullet"/>
        <w:jc w:val="both"/>
      </w:pPr>
      <w:r>
        <w:t>Chất lượng tồn kho và nhà cung cấp có giữ được khi danh mục mở rộng sang hàng nữ và thể thao?</w:t>
      </w:r>
    </w:p>
    <w:p>
      <w:pPr>
        <w:pStyle w:val="ListBullet"/>
        <w:jc w:val="both"/>
      </w:pPr>
      <w:r>
        <w:t>Chi phí tăng trưởng có nằm trong tầm kiểm soát khi kết hợp bán trực tuyến, cửa hàng và thị trường quốc tế?</w:t>
      </w:r>
    </w:p>
    <w:p>
      <w:pPr>
        <w:pStyle w:val="Heading1"/>
      </w:pPr>
      <w:r>
        <w:rPr>
          <w:rFonts w:ascii="Times New Roman" w:hAnsi="Times New Roman"/>
          <w:color w:val="1F3A60"/>
        </w:rPr>
        <w:t>PHẦN 7. KẾT LUẬN</w:t>
      </w:r>
    </w:p>
    <w:p>
      <w:pPr>
        <w:jc w:val="both"/>
      </w:pPr>
      <w:r>
        <w:rPr>
          <w:i w:val="0"/>
        </w:rPr>
        <w:t>Coolmate là một ví dụ tiêu biểu về doanh nghiệp khởi nghiệp Việt Nam biến một nhu cầu “bình thường” – mặc gì mỗi ngày – thành một mô hình kinh doanh quy mô hàng trăm tỷ đồng. Thành công của Coolmate đến từ sự kết hợp nhất quán giữa sản phẩm cơ bản chất lượng, kênh bán trực tiếp và cam kết hậu mãi, được vận hành bởi một đội ngũ sáng lập có năng lực bổ trợ.</w:t>
      </w:r>
    </w:p>
    <w:p>
      <w:pPr>
        <w:jc w:val="both"/>
      </w:pPr>
      <w:r>
        <w:rPr>
          <w:i w:val="0"/>
        </w:rPr>
        <w:t>Tuy nhiên, những gì giúp Coolmate thành công ở giai đoạn đầu chưa chắc đủ cho giai đoạn tiếp theo. Khi bước vào thời trang nữ, cửa hàng vật lý và thị trường quốc tế, Coolmate phải cạnh tranh trên sân của những đối thủ mạnh hơn, đồng thời kiểm soát một chuỗi cung ứng và bộ máy ngày càng phức tạp. Việc minh bạch hóa số liệu tài chính và xây dựng hệ thống kiểm soát nội bộ sẽ là chìa khóa để biến khát vọng 2030 thành kế hoạch khả thi.</w:t>
      </w:r>
    </w:p>
    <w:p>
      <w:pPr>
        <w:pStyle w:val="Heading1"/>
      </w:pPr>
      <w:r>
        <w:rPr>
          <w:rFonts w:ascii="Times New Roman" w:hAnsi="Times New Roman"/>
          <w:color w:val="1F3A60"/>
        </w:rPr>
        <w:t>TÀI LIỆU THAM KHẢO</w:t>
      </w:r>
    </w:p>
    <w:p>
      <w:pPr>
        <w:ind w:left="560" w:hanging="560"/>
      </w:pPr>
      <w:r>
        <w:t>Allen, K. R. (2016). Launching new ventures: An entrepreneurial approach (7th ed.). Cengage Learning.</w:t>
      </w:r>
    </w:p>
    <w:p>
      <w:pPr>
        <w:ind w:left="560" w:hanging="560"/>
      </w:pPr>
      <w:r>
        <w:t>Báo Điện tử Chính phủ. (2025, ngày 30 tháng 12). Quy mô thị trường bán lẻ Việt Nam đạt khoảng 269 tỷ USD. https://baochinhphu.vn/quy-mo-thi-truong-ban-le-viet-nam-dat-khoang-269-ty-usd-102251230111145424.htm</w:t>
      </w:r>
    </w:p>
    <w:p>
      <w:pPr>
        <w:ind w:left="560" w:hanging="560"/>
      </w:pPr>
      <w:r>
        <w:t>Bùi, N. (2026, ngày 25 tháng 2). Phạm Chí Nhu, nhà sáng lập Coolmate: Thế giới đã chọn Việt Nam, không lẽ doanh nghiệp lại thiếu tự tin. Liên đoàn Thương mại và Công nghiệp Việt Nam. https://vcci.com.vn/news/pham-chi-nhu-ceo-nha-sang-lap-coolmate-the-gioi-da-chon-viet-nam-khong-le-doanh-nghiep-lai-thieu-tu-tin</w:t>
      </w:r>
    </w:p>
    <w:p>
      <w:pPr>
        <w:ind w:left="560" w:hanging="560"/>
      </w:pPr>
      <w:r>
        <w:t>Bộ Công Thương. (2025a, ngày 9 tháng 6). Phê duyệt kế hoạch tổng thể phát triển thương mại điện tử quốc gia giai đoạn 2026–2030. https://moit.gov.vn/tin-tuc/phe-duyet-ke-hoach-tong-the-phat-trien-thuong-mai-dien-tu-quoc-gia-giai-doan-2026-2030.html</w:t>
      </w:r>
    </w:p>
    <w:p>
      <w:pPr>
        <w:ind w:left="560" w:hanging="560"/>
      </w:pPr>
      <w:r>
        <w:t>Bộ Công Thương. (2025b, ngày 4 tháng 12). Thương mại điện tử trong kỷ nguyên số: Định hướng phát triển bền vững giai đoạn 2025–2030. https://moit.gov.vn/tin-tuc/thuong-mai-dien-tu-trong-ky-nguyen-so-dinh-huong-phat-trien-ben-vung-giai-doan-2025-2030.html</w:t>
      </w:r>
    </w:p>
    <w:p>
      <w:pPr>
        <w:ind w:left="560" w:hanging="560"/>
      </w:pPr>
      <w:r>
        <w:t>Coolmate. (2023a, ngày 19 tháng 6). Khám phá dòng sản phẩm mang công nghệ vải Excool. https://www.coolmate.me/blog/dong-san-pham-cong-nghe-excool-tai-coolmate-2044</w:t>
      </w:r>
    </w:p>
    <w:p>
      <w:pPr>
        <w:ind w:left="560" w:hanging="560"/>
      </w:pPr>
      <w:r>
        <w:t>Coolmate. (2023b, ngày 22 tháng 8). Quy trình sản xuất bộ sưu tập trang phục may sẵn tại Coolmate. https://www.coolmate.me/blog/quy-trinh-san-xuat-ready-to-wear-tai-coolmate-2496</w:t>
      </w:r>
    </w:p>
    <w:p>
      <w:pPr>
        <w:ind w:left="560" w:hanging="560"/>
      </w:pPr>
      <w:r>
        <w:t>Coolmate. (2025, ngày 3 tháng 11). Coolmate gọi vốn thành công vòng đầu tư tăng trưởng, mở ra chương mới cho thương hiệu Việt. https://www.coolmate.me/blog/coolmate-goi-von-thanh-cong-series-c-mo-ra-chuong-moi-cho-thuong-hieu-viet</w:t>
      </w:r>
    </w:p>
    <w:p>
      <w:pPr>
        <w:ind w:left="560" w:hanging="560"/>
      </w:pPr>
      <w:r>
        <w:t>Coolmate. (không ghi ngày-a). Coolmate 101: Hành trình và các cột mốc phát triển. Truy cập ngày 10 tháng 10 năm 2026, tại https://www.coolmate.me/lp/coolmate-101</w:t>
      </w:r>
    </w:p>
    <w:p>
      <w:pPr>
        <w:ind w:left="560" w:hanging="560"/>
      </w:pPr>
      <w:r>
        <w:t>Coolmate. (không ghi ngày-b). Câu chuyện về Coolmate. Truy cập ngày 10 tháng 10 năm 2026, tại https://www.coolmate.me/cau-chuyen-ve-coolmate</w:t>
      </w:r>
    </w:p>
    <w:p>
      <w:pPr>
        <w:ind w:left="560" w:hanging="560"/>
      </w:pPr>
      <w:r>
        <w:t>Coolmate. (không ghi ngày-c). Danh mục áo thun thể thao nữ (trang sản phẩm). Truy cập ngày 10 tháng 10 năm 2026, tại https://www.coolmate.me/collection/ao-thun-nu</w:t>
      </w:r>
    </w:p>
    <w:p>
      <w:pPr>
        <w:ind w:left="560" w:hanging="560"/>
      </w:pPr>
      <w:r>
        <w:t>Coolmate. (không ghi ngày-d). Dịch vụ 60 ngày đổi trả. Truy cập ngày 10 tháng 10 năm 2026, tại https://www.coolmate.me/page/dich-vu-60-ngay-doi-tra</w:t>
      </w:r>
    </w:p>
    <w:p>
      <w:pPr>
        <w:ind w:left="560" w:hanging="560"/>
      </w:pPr>
      <w:r>
        <w:t>Coolmate. (không ghi ngày-e). Quần lót nam chạy bộ Fast &amp; Free (trang sản phẩm). Truy cập ngày 10 tháng 10 năm 2026, tại https://www.coolmate.me/product/quan-lot-nam-chay-bo-fast-free-run?color=den</w:t>
      </w:r>
    </w:p>
    <w:p>
      <w:pPr>
        <w:ind w:left="560" w:hanging="560"/>
      </w:pPr>
      <w:r>
        <w:t>Coolmate. (không ghi ngày-f). Áo thun nam thể thao Active (trang sản phẩm). Truy cập ngày 10 tháng 10 năm 2026, tại https://www.coolmate.me/product/ao-thun-the-thao-active-phoi-mau-thoang-khi2?color=den</w:t>
      </w:r>
    </w:p>
    <w:p>
      <w:pPr>
        <w:ind w:left="560" w:hanging="560"/>
      </w:pPr>
      <w:r>
        <w:t>Cục Quản lý và Phát triển thị trường trong nước. (2025). Báo cáo thị trường nội địa Việt Nam năm 2025. https://dms.gov.vn/documents/d/guest/bc-ttnd-2025-pdf</w:t>
      </w:r>
    </w:p>
    <w:p>
      <w:pPr>
        <w:ind w:left="560" w:hanging="560"/>
      </w:pPr>
      <w:r>
        <w:t>Metric. (không ghi ngày). Báo cáo thị trường nhóm hàng mang thương hiệu Coolmate trên các sàn thương mại điện tử: Năm 2025. Truy cập ngày 10 tháng 10 năm 2026, tại https://metric.vn/ereport/thuong-hieu-coolmate</w:t>
      </w:r>
    </w:p>
    <w:p>
      <w:pPr>
        <w:ind w:left="560" w:hanging="560"/>
      </w:pPr>
      <w:r>
        <w:t>Ng, V. (2026, ngày 15 tháng 5). How a Vietnamese D2C retailer built its own secure digital infrastructure. DigiconAsia. https://digiconasia.net/features/how-a-vietnamese-d2c-retailer-built-its-own-secure-digital-infrastructure</w:t>
      </w:r>
    </w:p>
    <w:p>
      <w:pPr>
        <w:ind w:left="560" w:hanging="560"/>
      </w:pPr>
      <w:r>
        <w:t>ONOFF. (2025, ngày 24 tháng 10). Các thương hiệu đồ lót nam trên thị trường Việt Nam và thế giới. https://onoff.vn/blog/thuong-hieu-do-lot-nam/</w:t>
      </w:r>
    </w:p>
    <w:p>
      <w:pPr>
        <w:ind w:left="560" w:hanging="560"/>
      </w:pPr>
      <w:r>
        <w:t>VnExpress. (2025, ngày 4 tháng 11). Coolmate mở ba chiến lược tăng tốc sau vòng gọi vốn mới. https://vnexpress.net/coolmate-mo-ba-chien-luoc-tang-toc-sau-vong-goi-von-series-c-4959664.html</w:t>
      </w:r>
    </w:p>
    <w:p>
      <w:pPr>
        <w:ind w:left="560" w:hanging="560"/>
      </w:pPr>
      <w:r>
        <w:t>YODY. (không ghi ngày). Hệ thống cửa hàng YODY. Truy cập ngày 10 tháng 10 năm 2026, tại https://yody.vn/he-thong-cua-hang/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