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mc:AlternateContent>
          <mc:Choice Requires="wps">
            <w:drawing>
              <wp:anchor distT="0" distB="0" distL="0" distR="0" allowOverlap="1" layoutInCell="1" locked="0" behindDoc="1" simplePos="0" relativeHeight="485806592">
                <wp:simplePos x="0" y="0"/>
                <wp:positionH relativeFrom="page">
                  <wp:posOffset>571500</wp:posOffset>
                </wp:positionH>
                <wp:positionV relativeFrom="page">
                  <wp:posOffset>571500</wp:posOffset>
                </wp:positionV>
                <wp:extent cx="6417310" cy="954913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417310" cy="9549130"/>
                        </a:xfrm>
                        <a:custGeom>
                          <a:avLst/>
                          <a:gdLst/>
                          <a:ahLst/>
                          <a:cxnLst/>
                          <a:rect l="l" t="t" r="r" b="b"/>
                          <a:pathLst>
                            <a:path w="6417310" h="9549130">
                              <a:moveTo>
                                <a:pt x="6416999" y="9548999"/>
                              </a:moveTo>
                              <a:lnTo>
                                <a:pt x="0" y="9548999"/>
                              </a:lnTo>
                              <a:lnTo>
                                <a:pt x="0" y="0"/>
                              </a:lnTo>
                              <a:lnTo>
                                <a:pt x="6416999" y="0"/>
                              </a:lnTo>
                              <a:lnTo>
                                <a:pt x="6416999" y="9548999"/>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5pt;margin-top:45.000008pt;width:505.27559pt;height:751.889764pt;mso-position-horizontal-relative:page;mso-position-vertical-relative:page;z-index:-17509888" id="docshape1" filled="true" fillcolor="#1875d1" stroked="false">
                <v:fill type="solid"/>
                <w10:wrap type="none"/>
              </v:rect>
            </w:pict>
          </mc:Fallback>
        </mc:AlternateConten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22"/>
        <w:rPr>
          <w:rFonts w:ascii="Times New Roman"/>
          <w:sz w:val="20"/>
        </w:rPr>
      </w:pPr>
    </w:p>
    <w:p>
      <w:pPr>
        <w:pStyle w:val="BodyText"/>
        <w:ind w:left="4127"/>
        <w:rPr>
          <w:rFonts w:ascii="Times New Roman"/>
          <w:sz w:val="20"/>
        </w:rPr>
      </w:pPr>
      <w:r>
        <w:rPr>
          <w:rFonts w:ascii="Times New Roman"/>
          <w:sz w:val="20"/>
        </w:rPr>
        <w:drawing>
          <wp:inline distT="0" distB="0" distL="0" distR="0">
            <wp:extent cx="1428750" cy="1428750"/>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428750" cy="1428750"/>
                    </a:xfrm>
                    <a:prstGeom prst="rect">
                      <a:avLst/>
                    </a:prstGeom>
                  </pic:spPr>
                </pic:pic>
              </a:graphicData>
            </a:graphic>
          </wp:inline>
        </w:drawing>
      </w:r>
      <w:r>
        <w:rPr>
          <w:rFonts w:ascii="Times New Roman"/>
          <w:sz w:val="20"/>
        </w:rPr>
      </w:r>
    </w:p>
    <w:p>
      <w:pPr>
        <w:pStyle w:val="Heading2"/>
        <w:spacing w:before="377"/>
        <w:ind w:left="4" w:right="277"/>
        <w:jc w:val="center"/>
      </w:pPr>
      <w:r>
        <w:rPr>
          <w:color w:val="FFFFFF"/>
          <w:spacing w:val="-2"/>
        </w:rPr>
        <w:t>LuxuryApartments.com</w:t>
      </w:r>
    </w:p>
    <w:p>
      <w:pPr>
        <w:spacing w:before="256"/>
        <w:ind w:left="0" w:right="277" w:firstLine="0"/>
        <w:jc w:val="center"/>
        <w:rPr>
          <w:sz w:val="33"/>
        </w:rPr>
      </w:pPr>
      <w:r>
        <w:rPr>
          <w:color w:val="FFFFFF"/>
          <w:spacing w:val="-4"/>
          <w:sz w:val="33"/>
        </w:rPr>
        <w:t>Elevate</w:t>
      </w:r>
      <w:r>
        <w:rPr>
          <w:color w:val="FFFFFF"/>
          <w:spacing w:val="-18"/>
          <w:sz w:val="33"/>
        </w:rPr>
        <w:t> </w:t>
      </w:r>
      <w:r>
        <w:rPr>
          <w:color w:val="FFFFFF"/>
          <w:spacing w:val="-4"/>
          <w:sz w:val="33"/>
        </w:rPr>
        <w:t>Your</w:t>
      </w:r>
      <w:r>
        <w:rPr>
          <w:color w:val="FFFFFF"/>
          <w:spacing w:val="-18"/>
          <w:sz w:val="33"/>
        </w:rPr>
        <w:t> </w:t>
      </w:r>
      <w:r>
        <w:rPr>
          <w:color w:val="FFFFFF"/>
          <w:spacing w:val="-4"/>
          <w:sz w:val="33"/>
        </w:rPr>
        <w:t>Living:</w:t>
      </w:r>
      <w:r>
        <w:rPr>
          <w:color w:val="FFFFFF"/>
          <w:spacing w:val="-18"/>
          <w:sz w:val="33"/>
        </w:rPr>
        <w:t> </w:t>
      </w:r>
      <w:r>
        <w:rPr>
          <w:color w:val="FFFFFF"/>
          <w:spacing w:val="-4"/>
          <w:sz w:val="33"/>
        </w:rPr>
        <w:t>Luxury</w:t>
      </w:r>
      <w:r>
        <w:rPr>
          <w:color w:val="FFFFFF"/>
          <w:spacing w:val="-18"/>
          <w:sz w:val="33"/>
        </w:rPr>
        <w:t> </w:t>
      </w:r>
      <w:r>
        <w:rPr>
          <w:color w:val="FFFFFF"/>
          <w:spacing w:val="-4"/>
          <w:sz w:val="33"/>
        </w:rPr>
        <w:t>Awaits</w:t>
      </w:r>
      <w:r>
        <w:rPr>
          <w:color w:val="FFFFFF"/>
          <w:spacing w:val="-18"/>
          <w:sz w:val="33"/>
        </w:rPr>
        <w:t> </w:t>
      </w:r>
      <w:r>
        <w:rPr>
          <w:color w:val="FFFFFF"/>
          <w:spacing w:val="-4"/>
          <w:sz w:val="33"/>
        </w:rPr>
        <w:t>at</w:t>
      </w:r>
      <w:r>
        <w:rPr>
          <w:color w:val="FFFFFF"/>
          <w:spacing w:val="-18"/>
          <w:sz w:val="33"/>
        </w:rPr>
        <w:t> </w:t>
      </w:r>
      <w:r>
        <w:rPr>
          <w:color w:val="FFFFFF"/>
          <w:spacing w:val="-4"/>
          <w:sz w:val="33"/>
        </w:rPr>
        <w:t>LuxuryApartments.com</w:t>
      </w: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356"/>
        <w:rPr>
          <w:sz w:val="42"/>
        </w:rPr>
      </w:pPr>
    </w:p>
    <w:p>
      <w:pPr>
        <w:spacing w:before="1"/>
        <w:ind w:left="0" w:right="778" w:firstLine="0"/>
        <w:jc w:val="right"/>
        <w:rPr>
          <w:sz w:val="42"/>
        </w:rPr>
      </w:pPr>
      <w:r>
        <w:rPr>
          <w:color w:val="FFFFFF"/>
          <w:w w:val="105"/>
          <w:sz w:val="42"/>
        </w:rPr>
        <w:t>Business</w:t>
      </w:r>
      <w:r>
        <w:rPr>
          <w:color w:val="FFFFFF"/>
          <w:spacing w:val="25"/>
          <w:w w:val="105"/>
          <w:sz w:val="42"/>
        </w:rPr>
        <w:t> </w:t>
      </w:r>
      <w:r>
        <w:rPr>
          <w:color w:val="FFFFFF"/>
          <w:spacing w:val="-4"/>
          <w:w w:val="105"/>
          <w:sz w:val="42"/>
        </w:rPr>
        <w:t>Plan</w:t>
      </w:r>
    </w:p>
    <w:p>
      <w:pPr>
        <w:spacing w:before="91"/>
        <w:ind w:left="0" w:right="778" w:firstLine="0"/>
        <w:jc w:val="right"/>
        <w:rPr>
          <w:sz w:val="33"/>
        </w:rPr>
      </w:pPr>
      <w:r>
        <w:rPr>
          <w:color w:val="FFFFFF"/>
          <w:spacing w:val="-4"/>
          <w:w w:val="105"/>
          <w:sz w:val="33"/>
        </w:rPr>
        <w:t>2025</w:t>
      </w:r>
    </w:p>
    <w:p>
      <w:pPr>
        <w:pStyle w:val="BodyText"/>
        <w:spacing w:before="2"/>
        <w:rPr>
          <w:sz w:val="8"/>
        </w:rPr>
      </w:pPr>
      <w:r>
        <w:rPr/>
        <mc:AlternateContent>
          <mc:Choice Requires="wps">
            <w:drawing>
              <wp:anchor distT="0" distB="0" distL="0" distR="0" allowOverlap="1" layoutInCell="1" locked="0" behindDoc="1" simplePos="0" relativeHeight="487587840">
                <wp:simplePos x="0" y="0"/>
                <wp:positionH relativeFrom="page">
                  <wp:posOffset>666750</wp:posOffset>
                </wp:positionH>
                <wp:positionV relativeFrom="paragraph">
                  <wp:posOffset>75495</wp:posOffset>
                </wp:positionV>
                <wp:extent cx="6226810" cy="2793365"/>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6226810" cy="2793365"/>
                        </a:xfrm>
                        <a:prstGeom prst="rect">
                          <a:avLst/>
                        </a:prstGeom>
                        <a:solidFill>
                          <a:srgbClr val="FFFFFF">
                            <a:alpha val="69999"/>
                          </a:srgbClr>
                        </a:solidFill>
                      </wps:spPr>
                      <wps:txbx>
                        <w:txbxContent>
                          <w:p>
                            <w:pPr>
                              <w:pStyle w:val="BodyText"/>
                              <w:spacing w:before="21"/>
                              <w:rPr>
                                <w:color w:val="000000"/>
                                <w:sz w:val="30"/>
                              </w:rPr>
                            </w:pPr>
                          </w:p>
                          <w:p>
                            <w:pPr>
                              <w:spacing w:before="0"/>
                              <w:ind w:left="294" w:right="0" w:firstLine="0"/>
                              <w:jc w:val="left"/>
                              <w:rPr>
                                <w:color w:val="000000"/>
                                <w:sz w:val="30"/>
                              </w:rPr>
                            </w:pPr>
                            <w:r>
                              <w:rPr>
                                <w:color w:val="000000"/>
                                <w:w w:val="105"/>
                                <w:sz w:val="30"/>
                              </w:rPr>
                              <w:t>Shuki</w:t>
                            </w:r>
                            <w:r>
                              <w:rPr>
                                <w:color w:val="000000"/>
                                <w:spacing w:val="-21"/>
                                <w:w w:val="105"/>
                                <w:sz w:val="30"/>
                              </w:rPr>
                              <w:t> </w:t>
                            </w:r>
                            <w:r>
                              <w:rPr>
                                <w:color w:val="000000"/>
                                <w:spacing w:val="-2"/>
                                <w:w w:val="105"/>
                                <w:sz w:val="30"/>
                              </w:rPr>
                              <w:t>Haiminis</w:t>
                            </w:r>
                          </w:p>
                          <w:p>
                            <w:pPr>
                              <w:spacing w:before="229"/>
                              <w:ind w:left="294" w:right="0" w:firstLine="0"/>
                              <w:jc w:val="left"/>
                              <w:rPr>
                                <w:color w:val="000000"/>
                                <w:sz w:val="19"/>
                              </w:rPr>
                            </w:pPr>
                            <w:r>
                              <w:rPr>
                                <w:color w:val="000000"/>
                                <w:sz w:val="19"/>
                              </w:rPr>
                              <w:t>10200</w:t>
                            </w:r>
                            <w:r>
                              <w:rPr>
                                <w:color w:val="000000"/>
                                <w:spacing w:val="-1"/>
                                <w:sz w:val="19"/>
                              </w:rPr>
                              <w:t> </w:t>
                            </w:r>
                            <w:r>
                              <w:rPr>
                                <w:color w:val="000000"/>
                                <w:sz w:val="19"/>
                              </w:rPr>
                              <w:t>Bolsa</w:t>
                            </w:r>
                            <w:r>
                              <w:rPr>
                                <w:color w:val="000000"/>
                                <w:spacing w:val="-1"/>
                                <w:sz w:val="19"/>
                              </w:rPr>
                              <w:t> </w:t>
                            </w:r>
                            <w:r>
                              <w:rPr>
                                <w:color w:val="000000"/>
                                <w:sz w:val="19"/>
                              </w:rPr>
                              <w:t>Ave,</w:t>
                            </w:r>
                            <w:r>
                              <w:rPr>
                                <w:color w:val="000000"/>
                                <w:spacing w:val="-1"/>
                                <w:sz w:val="19"/>
                              </w:rPr>
                              <w:t> </w:t>
                            </w:r>
                            <w:r>
                              <w:rPr>
                                <w:color w:val="000000"/>
                                <w:sz w:val="19"/>
                              </w:rPr>
                              <w:t>Westminster,</w:t>
                            </w:r>
                            <w:r>
                              <w:rPr>
                                <w:color w:val="000000"/>
                                <w:spacing w:val="-1"/>
                                <w:sz w:val="19"/>
                              </w:rPr>
                              <w:t> </w:t>
                            </w:r>
                            <w:r>
                              <w:rPr>
                                <w:color w:val="000000"/>
                                <w:sz w:val="19"/>
                              </w:rPr>
                              <w:t>CA,</w:t>
                            </w:r>
                            <w:r>
                              <w:rPr>
                                <w:color w:val="000000"/>
                                <w:spacing w:val="-1"/>
                                <w:sz w:val="19"/>
                              </w:rPr>
                              <w:t> </w:t>
                            </w:r>
                            <w:r>
                              <w:rPr>
                                <w:color w:val="000000"/>
                                <w:spacing w:val="-2"/>
                                <w:sz w:val="19"/>
                              </w:rPr>
                              <w:t>92683</w:t>
                            </w:r>
                          </w:p>
                          <w:p>
                            <w:pPr>
                              <w:pStyle w:val="BodyText"/>
                              <w:spacing w:before="69"/>
                              <w:rPr>
                                <w:color w:val="000000"/>
                                <w:sz w:val="19"/>
                              </w:rPr>
                            </w:pPr>
                          </w:p>
                          <w:p>
                            <w:pPr>
                              <w:spacing w:before="0"/>
                              <w:ind w:left="294" w:right="0" w:firstLine="0"/>
                              <w:jc w:val="left"/>
                              <w:rPr>
                                <w:color w:val="000000"/>
                                <w:sz w:val="19"/>
                              </w:rPr>
                            </w:pPr>
                            <w:r>
                              <w:rPr>
                                <w:color w:val="000000"/>
                                <w:w w:val="105"/>
                                <w:sz w:val="19"/>
                              </w:rPr>
                              <w:t>(650)</w:t>
                            </w:r>
                            <w:r>
                              <w:rPr>
                                <w:color w:val="000000"/>
                                <w:spacing w:val="-9"/>
                                <w:w w:val="105"/>
                                <w:sz w:val="19"/>
                              </w:rPr>
                              <w:t> </w:t>
                            </w:r>
                            <w:r>
                              <w:rPr>
                                <w:color w:val="000000"/>
                                <w:w w:val="105"/>
                                <w:sz w:val="19"/>
                              </w:rPr>
                              <w:t>359-</w:t>
                            </w:r>
                            <w:r>
                              <w:rPr>
                                <w:color w:val="000000"/>
                                <w:spacing w:val="-4"/>
                                <w:w w:val="105"/>
                                <w:sz w:val="19"/>
                              </w:rPr>
                              <w:t>3153</w:t>
                            </w:r>
                          </w:p>
                          <w:p>
                            <w:pPr>
                              <w:pStyle w:val="BodyText"/>
                              <w:spacing w:before="69"/>
                              <w:rPr>
                                <w:color w:val="000000"/>
                                <w:sz w:val="19"/>
                              </w:rPr>
                            </w:pPr>
                          </w:p>
                          <w:p>
                            <w:pPr>
                              <w:spacing w:line="554" w:lineRule="auto" w:before="0"/>
                              <w:ind w:left="294" w:right="7142" w:firstLine="0"/>
                              <w:jc w:val="left"/>
                              <w:rPr>
                                <w:color w:val="000000"/>
                                <w:sz w:val="19"/>
                              </w:rPr>
                            </w:pPr>
                            <w:hyperlink r:id="rId6">
                              <w:r>
                                <w:rPr>
                                  <w:color w:val="000000"/>
                                  <w:spacing w:val="-2"/>
                                  <w:sz w:val="19"/>
                                </w:rPr>
                                <w:t>loftsshuki@gmail.com</w:t>
                              </w:r>
                            </w:hyperlink>
                            <w:r>
                              <w:rPr>
                                <w:color w:val="000000"/>
                                <w:spacing w:val="-2"/>
                                <w:sz w:val="19"/>
                              </w:rPr>
                              <w:t> </w:t>
                            </w:r>
                            <w:hyperlink r:id="rId7">
                              <w:r>
                                <w:rPr>
                                  <w:color w:val="000000"/>
                                  <w:spacing w:val="-4"/>
                                  <w:sz w:val="19"/>
                                </w:rPr>
                                <w:t>https://www.example.com/</w:t>
                              </w:r>
                            </w:hyperlink>
                          </w:p>
                          <w:p>
                            <w:pPr>
                              <w:pStyle w:val="BodyText"/>
                              <w:spacing w:before="110"/>
                              <w:rPr>
                                <w:color w:val="000000"/>
                                <w:sz w:val="19"/>
                              </w:rPr>
                            </w:pPr>
                          </w:p>
                          <w:p>
                            <w:pPr>
                              <w:spacing w:line="292" w:lineRule="auto" w:before="0"/>
                              <w:ind w:left="294" w:right="34" w:firstLine="0"/>
                              <w:jc w:val="left"/>
                              <w:rPr>
                                <w:color w:val="000000"/>
                                <w:sz w:val="19"/>
                              </w:rPr>
                            </w:pPr>
                            <w:r>
                              <w:rPr>
                                <w:color w:val="000000"/>
                                <w:sz w:val="19"/>
                              </w:rPr>
                              <w:t>Information provided in this business plan is unique to this business and confidential; therefore, anyone reading</w:t>
                            </w:r>
                            <w:r>
                              <w:rPr>
                                <w:color w:val="000000"/>
                                <w:spacing w:val="-2"/>
                                <w:sz w:val="19"/>
                              </w:rPr>
                              <w:t> </w:t>
                            </w:r>
                            <w:r>
                              <w:rPr>
                                <w:color w:val="000000"/>
                                <w:sz w:val="19"/>
                              </w:rPr>
                              <w:t>this</w:t>
                            </w:r>
                            <w:r>
                              <w:rPr>
                                <w:color w:val="000000"/>
                                <w:spacing w:val="-2"/>
                                <w:sz w:val="19"/>
                              </w:rPr>
                              <w:t> </w:t>
                            </w:r>
                            <w:r>
                              <w:rPr>
                                <w:color w:val="000000"/>
                                <w:sz w:val="19"/>
                              </w:rPr>
                              <w:t>plan</w:t>
                            </w:r>
                            <w:r>
                              <w:rPr>
                                <w:color w:val="000000"/>
                                <w:spacing w:val="-2"/>
                                <w:sz w:val="19"/>
                              </w:rPr>
                              <w:t> </w:t>
                            </w:r>
                            <w:r>
                              <w:rPr>
                                <w:color w:val="000000"/>
                                <w:sz w:val="19"/>
                              </w:rPr>
                              <w:t>agrees</w:t>
                            </w:r>
                            <w:r>
                              <w:rPr>
                                <w:color w:val="000000"/>
                                <w:spacing w:val="-2"/>
                                <w:sz w:val="19"/>
                              </w:rPr>
                              <w:t> </w:t>
                            </w:r>
                            <w:r>
                              <w:rPr>
                                <w:color w:val="000000"/>
                                <w:sz w:val="19"/>
                              </w:rPr>
                              <w:t>not</w:t>
                            </w:r>
                            <w:r>
                              <w:rPr>
                                <w:color w:val="000000"/>
                                <w:spacing w:val="-2"/>
                                <w:sz w:val="19"/>
                              </w:rPr>
                              <w:t> </w:t>
                            </w:r>
                            <w:r>
                              <w:rPr>
                                <w:color w:val="000000"/>
                                <w:sz w:val="19"/>
                              </w:rPr>
                              <w:t>to</w:t>
                            </w:r>
                            <w:r>
                              <w:rPr>
                                <w:color w:val="000000"/>
                                <w:spacing w:val="-2"/>
                                <w:sz w:val="19"/>
                              </w:rPr>
                              <w:t> </w:t>
                            </w:r>
                            <w:r>
                              <w:rPr>
                                <w:color w:val="000000"/>
                                <w:sz w:val="19"/>
                              </w:rPr>
                              <w:t>disclose</w:t>
                            </w:r>
                            <w:r>
                              <w:rPr>
                                <w:color w:val="000000"/>
                                <w:spacing w:val="-2"/>
                                <w:sz w:val="19"/>
                              </w:rPr>
                              <w:t> </w:t>
                            </w:r>
                            <w:r>
                              <w:rPr>
                                <w:color w:val="000000"/>
                                <w:sz w:val="19"/>
                              </w:rPr>
                              <w:t>any</w:t>
                            </w:r>
                            <w:r>
                              <w:rPr>
                                <w:color w:val="000000"/>
                                <w:spacing w:val="-2"/>
                                <w:sz w:val="19"/>
                              </w:rPr>
                              <w:t> </w:t>
                            </w:r>
                            <w:r>
                              <w:rPr>
                                <w:color w:val="000000"/>
                                <w:sz w:val="19"/>
                              </w:rPr>
                              <w:t>of</w:t>
                            </w:r>
                            <w:r>
                              <w:rPr>
                                <w:color w:val="000000"/>
                                <w:spacing w:val="-2"/>
                                <w:sz w:val="19"/>
                              </w:rPr>
                              <w:t> </w:t>
                            </w:r>
                            <w:r>
                              <w:rPr>
                                <w:color w:val="000000"/>
                                <w:sz w:val="19"/>
                              </w:rPr>
                              <w:t>the</w:t>
                            </w:r>
                            <w:r>
                              <w:rPr>
                                <w:color w:val="000000"/>
                                <w:spacing w:val="-2"/>
                                <w:sz w:val="19"/>
                              </w:rPr>
                              <w:t> </w:t>
                            </w:r>
                            <w:r>
                              <w:rPr>
                                <w:color w:val="000000"/>
                                <w:sz w:val="19"/>
                              </w:rPr>
                              <w:t>information</w:t>
                            </w:r>
                            <w:r>
                              <w:rPr>
                                <w:color w:val="000000"/>
                                <w:spacing w:val="-2"/>
                                <w:sz w:val="19"/>
                              </w:rPr>
                              <w:t> </w:t>
                            </w:r>
                            <w:r>
                              <w:rPr>
                                <w:color w:val="000000"/>
                                <w:sz w:val="19"/>
                              </w:rPr>
                              <w:t>in</w:t>
                            </w:r>
                            <w:r>
                              <w:rPr>
                                <w:color w:val="000000"/>
                                <w:spacing w:val="-2"/>
                                <w:sz w:val="19"/>
                              </w:rPr>
                              <w:t> </w:t>
                            </w:r>
                            <w:r>
                              <w:rPr>
                                <w:color w:val="000000"/>
                                <w:sz w:val="19"/>
                              </w:rPr>
                              <w:t>this</w:t>
                            </w:r>
                            <w:r>
                              <w:rPr>
                                <w:color w:val="000000"/>
                                <w:spacing w:val="-2"/>
                                <w:sz w:val="19"/>
                              </w:rPr>
                              <w:t> </w:t>
                            </w:r>
                            <w:r>
                              <w:rPr>
                                <w:color w:val="000000"/>
                                <w:sz w:val="19"/>
                              </w:rPr>
                              <w:t>business</w:t>
                            </w:r>
                            <w:r>
                              <w:rPr>
                                <w:color w:val="000000"/>
                                <w:spacing w:val="-2"/>
                                <w:sz w:val="19"/>
                              </w:rPr>
                              <w:t> </w:t>
                            </w:r>
                            <w:r>
                              <w:rPr>
                                <w:color w:val="000000"/>
                                <w:sz w:val="19"/>
                              </w:rPr>
                              <w:t>plan</w:t>
                            </w:r>
                            <w:r>
                              <w:rPr>
                                <w:color w:val="000000"/>
                                <w:spacing w:val="-2"/>
                                <w:sz w:val="19"/>
                              </w:rPr>
                              <w:t> </w:t>
                            </w:r>
                            <w:r>
                              <w:rPr>
                                <w:color w:val="000000"/>
                                <w:sz w:val="19"/>
                              </w:rPr>
                              <w:t>without</w:t>
                            </w:r>
                            <w:r>
                              <w:rPr>
                                <w:color w:val="000000"/>
                                <w:spacing w:val="-2"/>
                                <w:sz w:val="19"/>
                              </w:rPr>
                              <w:t> </w:t>
                            </w:r>
                            <w:r>
                              <w:rPr>
                                <w:color w:val="000000"/>
                                <w:sz w:val="19"/>
                              </w:rPr>
                              <w:t>prior</w:t>
                            </w:r>
                            <w:r>
                              <w:rPr>
                                <w:color w:val="000000"/>
                                <w:spacing w:val="-2"/>
                                <w:sz w:val="19"/>
                              </w:rPr>
                              <w:t> </w:t>
                            </w:r>
                            <w:r>
                              <w:rPr>
                                <w:color w:val="000000"/>
                                <w:sz w:val="19"/>
                              </w:rPr>
                              <w:t>written permission of the company.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5pt;margin-top:5.944531pt;width:490.3pt;height:219.95pt;mso-position-horizontal-relative:page;mso-position-vertical-relative:paragraph;z-index:-15728640;mso-wrap-distance-left:0;mso-wrap-distance-right:0" type="#_x0000_t202" id="docshape2" filled="true" fillcolor="#ffffff" stroked="false">
                <v:textbox inset="0,0,0,0">
                  <w:txbxContent>
                    <w:p>
                      <w:pPr>
                        <w:pStyle w:val="BodyText"/>
                        <w:spacing w:before="21"/>
                        <w:rPr>
                          <w:color w:val="000000"/>
                          <w:sz w:val="30"/>
                        </w:rPr>
                      </w:pPr>
                    </w:p>
                    <w:p>
                      <w:pPr>
                        <w:spacing w:before="0"/>
                        <w:ind w:left="294" w:right="0" w:firstLine="0"/>
                        <w:jc w:val="left"/>
                        <w:rPr>
                          <w:color w:val="000000"/>
                          <w:sz w:val="30"/>
                        </w:rPr>
                      </w:pPr>
                      <w:r>
                        <w:rPr>
                          <w:color w:val="000000"/>
                          <w:w w:val="105"/>
                          <w:sz w:val="30"/>
                        </w:rPr>
                        <w:t>Shuki</w:t>
                      </w:r>
                      <w:r>
                        <w:rPr>
                          <w:color w:val="000000"/>
                          <w:spacing w:val="-21"/>
                          <w:w w:val="105"/>
                          <w:sz w:val="30"/>
                        </w:rPr>
                        <w:t> </w:t>
                      </w:r>
                      <w:r>
                        <w:rPr>
                          <w:color w:val="000000"/>
                          <w:spacing w:val="-2"/>
                          <w:w w:val="105"/>
                          <w:sz w:val="30"/>
                        </w:rPr>
                        <w:t>Haiminis</w:t>
                      </w:r>
                    </w:p>
                    <w:p>
                      <w:pPr>
                        <w:spacing w:before="229"/>
                        <w:ind w:left="294" w:right="0" w:firstLine="0"/>
                        <w:jc w:val="left"/>
                        <w:rPr>
                          <w:color w:val="000000"/>
                          <w:sz w:val="19"/>
                        </w:rPr>
                      </w:pPr>
                      <w:r>
                        <w:rPr>
                          <w:color w:val="000000"/>
                          <w:sz w:val="19"/>
                        </w:rPr>
                        <w:t>10200</w:t>
                      </w:r>
                      <w:r>
                        <w:rPr>
                          <w:color w:val="000000"/>
                          <w:spacing w:val="-1"/>
                          <w:sz w:val="19"/>
                        </w:rPr>
                        <w:t> </w:t>
                      </w:r>
                      <w:r>
                        <w:rPr>
                          <w:color w:val="000000"/>
                          <w:sz w:val="19"/>
                        </w:rPr>
                        <w:t>Bolsa</w:t>
                      </w:r>
                      <w:r>
                        <w:rPr>
                          <w:color w:val="000000"/>
                          <w:spacing w:val="-1"/>
                          <w:sz w:val="19"/>
                        </w:rPr>
                        <w:t> </w:t>
                      </w:r>
                      <w:r>
                        <w:rPr>
                          <w:color w:val="000000"/>
                          <w:sz w:val="19"/>
                        </w:rPr>
                        <w:t>Ave,</w:t>
                      </w:r>
                      <w:r>
                        <w:rPr>
                          <w:color w:val="000000"/>
                          <w:spacing w:val="-1"/>
                          <w:sz w:val="19"/>
                        </w:rPr>
                        <w:t> </w:t>
                      </w:r>
                      <w:r>
                        <w:rPr>
                          <w:color w:val="000000"/>
                          <w:sz w:val="19"/>
                        </w:rPr>
                        <w:t>Westminster,</w:t>
                      </w:r>
                      <w:r>
                        <w:rPr>
                          <w:color w:val="000000"/>
                          <w:spacing w:val="-1"/>
                          <w:sz w:val="19"/>
                        </w:rPr>
                        <w:t> </w:t>
                      </w:r>
                      <w:r>
                        <w:rPr>
                          <w:color w:val="000000"/>
                          <w:sz w:val="19"/>
                        </w:rPr>
                        <w:t>CA,</w:t>
                      </w:r>
                      <w:r>
                        <w:rPr>
                          <w:color w:val="000000"/>
                          <w:spacing w:val="-1"/>
                          <w:sz w:val="19"/>
                        </w:rPr>
                        <w:t> </w:t>
                      </w:r>
                      <w:r>
                        <w:rPr>
                          <w:color w:val="000000"/>
                          <w:spacing w:val="-2"/>
                          <w:sz w:val="19"/>
                        </w:rPr>
                        <w:t>92683</w:t>
                      </w:r>
                    </w:p>
                    <w:p>
                      <w:pPr>
                        <w:pStyle w:val="BodyText"/>
                        <w:spacing w:before="69"/>
                        <w:rPr>
                          <w:color w:val="000000"/>
                          <w:sz w:val="19"/>
                        </w:rPr>
                      </w:pPr>
                    </w:p>
                    <w:p>
                      <w:pPr>
                        <w:spacing w:before="0"/>
                        <w:ind w:left="294" w:right="0" w:firstLine="0"/>
                        <w:jc w:val="left"/>
                        <w:rPr>
                          <w:color w:val="000000"/>
                          <w:sz w:val="19"/>
                        </w:rPr>
                      </w:pPr>
                      <w:r>
                        <w:rPr>
                          <w:color w:val="000000"/>
                          <w:w w:val="105"/>
                          <w:sz w:val="19"/>
                        </w:rPr>
                        <w:t>(650)</w:t>
                      </w:r>
                      <w:r>
                        <w:rPr>
                          <w:color w:val="000000"/>
                          <w:spacing w:val="-9"/>
                          <w:w w:val="105"/>
                          <w:sz w:val="19"/>
                        </w:rPr>
                        <w:t> </w:t>
                      </w:r>
                      <w:r>
                        <w:rPr>
                          <w:color w:val="000000"/>
                          <w:w w:val="105"/>
                          <w:sz w:val="19"/>
                        </w:rPr>
                        <w:t>359-</w:t>
                      </w:r>
                      <w:r>
                        <w:rPr>
                          <w:color w:val="000000"/>
                          <w:spacing w:val="-4"/>
                          <w:w w:val="105"/>
                          <w:sz w:val="19"/>
                        </w:rPr>
                        <w:t>3153</w:t>
                      </w:r>
                    </w:p>
                    <w:p>
                      <w:pPr>
                        <w:pStyle w:val="BodyText"/>
                        <w:spacing w:before="69"/>
                        <w:rPr>
                          <w:color w:val="000000"/>
                          <w:sz w:val="19"/>
                        </w:rPr>
                      </w:pPr>
                    </w:p>
                    <w:p>
                      <w:pPr>
                        <w:spacing w:line="554" w:lineRule="auto" w:before="0"/>
                        <w:ind w:left="294" w:right="7142" w:firstLine="0"/>
                        <w:jc w:val="left"/>
                        <w:rPr>
                          <w:color w:val="000000"/>
                          <w:sz w:val="19"/>
                        </w:rPr>
                      </w:pPr>
                      <w:hyperlink r:id="rId6">
                        <w:r>
                          <w:rPr>
                            <w:color w:val="000000"/>
                            <w:spacing w:val="-2"/>
                            <w:sz w:val="19"/>
                          </w:rPr>
                          <w:t>loftsshuki@gmail.com</w:t>
                        </w:r>
                      </w:hyperlink>
                      <w:r>
                        <w:rPr>
                          <w:color w:val="000000"/>
                          <w:spacing w:val="-2"/>
                          <w:sz w:val="19"/>
                        </w:rPr>
                        <w:t> </w:t>
                      </w:r>
                      <w:hyperlink r:id="rId7">
                        <w:r>
                          <w:rPr>
                            <w:color w:val="000000"/>
                            <w:spacing w:val="-4"/>
                            <w:sz w:val="19"/>
                          </w:rPr>
                          <w:t>https://www.example.com/</w:t>
                        </w:r>
                      </w:hyperlink>
                    </w:p>
                    <w:p>
                      <w:pPr>
                        <w:pStyle w:val="BodyText"/>
                        <w:spacing w:before="110"/>
                        <w:rPr>
                          <w:color w:val="000000"/>
                          <w:sz w:val="19"/>
                        </w:rPr>
                      </w:pPr>
                    </w:p>
                    <w:p>
                      <w:pPr>
                        <w:spacing w:line="292" w:lineRule="auto" w:before="0"/>
                        <w:ind w:left="294" w:right="34" w:firstLine="0"/>
                        <w:jc w:val="left"/>
                        <w:rPr>
                          <w:color w:val="000000"/>
                          <w:sz w:val="19"/>
                        </w:rPr>
                      </w:pPr>
                      <w:r>
                        <w:rPr>
                          <w:color w:val="000000"/>
                          <w:sz w:val="19"/>
                        </w:rPr>
                        <w:t>Information provided in this business plan is unique to this business and confidential; therefore, anyone reading</w:t>
                      </w:r>
                      <w:r>
                        <w:rPr>
                          <w:color w:val="000000"/>
                          <w:spacing w:val="-2"/>
                          <w:sz w:val="19"/>
                        </w:rPr>
                        <w:t> </w:t>
                      </w:r>
                      <w:r>
                        <w:rPr>
                          <w:color w:val="000000"/>
                          <w:sz w:val="19"/>
                        </w:rPr>
                        <w:t>this</w:t>
                      </w:r>
                      <w:r>
                        <w:rPr>
                          <w:color w:val="000000"/>
                          <w:spacing w:val="-2"/>
                          <w:sz w:val="19"/>
                        </w:rPr>
                        <w:t> </w:t>
                      </w:r>
                      <w:r>
                        <w:rPr>
                          <w:color w:val="000000"/>
                          <w:sz w:val="19"/>
                        </w:rPr>
                        <w:t>plan</w:t>
                      </w:r>
                      <w:r>
                        <w:rPr>
                          <w:color w:val="000000"/>
                          <w:spacing w:val="-2"/>
                          <w:sz w:val="19"/>
                        </w:rPr>
                        <w:t> </w:t>
                      </w:r>
                      <w:r>
                        <w:rPr>
                          <w:color w:val="000000"/>
                          <w:sz w:val="19"/>
                        </w:rPr>
                        <w:t>agrees</w:t>
                      </w:r>
                      <w:r>
                        <w:rPr>
                          <w:color w:val="000000"/>
                          <w:spacing w:val="-2"/>
                          <w:sz w:val="19"/>
                        </w:rPr>
                        <w:t> </w:t>
                      </w:r>
                      <w:r>
                        <w:rPr>
                          <w:color w:val="000000"/>
                          <w:sz w:val="19"/>
                        </w:rPr>
                        <w:t>not</w:t>
                      </w:r>
                      <w:r>
                        <w:rPr>
                          <w:color w:val="000000"/>
                          <w:spacing w:val="-2"/>
                          <w:sz w:val="19"/>
                        </w:rPr>
                        <w:t> </w:t>
                      </w:r>
                      <w:r>
                        <w:rPr>
                          <w:color w:val="000000"/>
                          <w:sz w:val="19"/>
                        </w:rPr>
                        <w:t>to</w:t>
                      </w:r>
                      <w:r>
                        <w:rPr>
                          <w:color w:val="000000"/>
                          <w:spacing w:val="-2"/>
                          <w:sz w:val="19"/>
                        </w:rPr>
                        <w:t> </w:t>
                      </w:r>
                      <w:r>
                        <w:rPr>
                          <w:color w:val="000000"/>
                          <w:sz w:val="19"/>
                        </w:rPr>
                        <w:t>disclose</w:t>
                      </w:r>
                      <w:r>
                        <w:rPr>
                          <w:color w:val="000000"/>
                          <w:spacing w:val="-2"/>
                          <w:sz w:val="19"/>
                        </w:rPr>
                        <w:t> </w:t>
                      </w:r>
                      <w:r>
                        <w:rPr>
                          <w:color w:val="000000"/>
                          <w:sz w:val="19"/>
                        </w:rPr>
                        <w:t>any</w:t>
                      </w:r>
                      <w:r>
                        <w:rPr>
                          <w:color w:val="000000"/>
                          <w:spacing w:val="-2"/>
                          <w:sz w:val="19"/>
                        </w:rPr>
                        <w:t> </w:t>
                      </w:r>
                      <w:r>
                        <w:rPr>
                          <w:color w:val="000000"/>
                          <w:sz w:val="19"/>
                        </w:rPr>
                        <w:t>of</w:t>
                      </w:r>
                      <w:r>
                        <w:rPr>
                          <w:color w:val="000000"/>
                          <w:spacing w:val="-2"/>
                          <w:sz w:val="19"/>
                        </w:rPr>
                        <w:t> </w:t>
                      </w:r>
                      <w:r>
                        <w:rPr>
                          <w:color w:val="000000"/>
                          <w:sz w:val="19"/>
                        </w:rPr>
                        <w:t>the</w:t>
                      </w:r>
                      <w:r>
                        <w:rPr>
                          <w:color w:val="000000"/>
                          <w:spacing w:val="-2"/>
                          <w:sz w:val="19"/>
                        </w:rPr>
                        <w:t> </w:t>
                      </w:r>
                      <w:r>
                        <w:rPr>
                          <w:color w:val="000000"/>
                          <w:sz w:val="19"/>
                        </w:rPr>
                        <w:t>information</w:t>
                      </w:r>
                      <w:r>
                        <w:rPr>
                          <w:color w:val="000000"/>
                          <w:spacing w:val="-2"/>
                          <w:sz w:val="19"/>
                        </w:rPr>
                        <w:t> </w:t>
                      </w:r>
                      <w:r>
                        <w:rPr>
                          <w:color w:val="000000"/>
                          <w:sz w:val="19"/>
                        </w:rPr>
                        <w:t>in</w:t>
                      </w:r>
                      <w:r>
                        <w:rPr>
                          <w:color w:val="000000"/>
                          <w:spacing w:val="-2"/>
                          <w:sz w:val="19"/>
                        </w:rPr>
                        <w:t> </w:t>
                      </w:r>
                      <w:r>
                        <w:rPr>
                          <w:color w:val="000000"/>
                          <w:sz w:val="19"/>
                        </w:rPr>
                        <w:t>this</w:t>
                      </w:r>
                      <w:r>
                        <w:rPr>
                          <w:color w:val="000000"/>
                          <w:spacing w:val="-2"/>
                          <w:sz w:val="19"/>
                        </w:rPr>
                        <w:t> </w:t>
                      </w:r>
                      <w:r>
                        <w:rPr>
                          <w:color w:val="000000"/>
                          <w:sz w:val="19"/>
                        </w:rPr>
                        <w:t>business</w:t>
                      </w:r>
                      <w:r>
                        <w:rPr>
                          <w:color w:val="000000"/>
                          <w:spacing w:val="-2"/>
                          <w:sz w:val="19"/>
                        </w:rPr>
                        <w:t> </w:t>
                      </w:r>
                      <w:r>
                        <w:rPr>
                          <w:color w:val="000000"/>
                          <w:sz w:val="19"/>
                        </w:rPr>
                        <w:t>plan</w:t>
                      </w:r>
                      <w:r>
                        <w:rPr>
                          <w:color w:val="000000"/>
                          <w:spacing w:val="-2"/>
                          <w:sz w:val="19"/>
                        </w:rPr>
                        <w:t> </w:t>
                      </w:r>
                      <w:r>
                        <w:rPr>
                          <w:color w:val="000000"/>
                          <w:sz w:val="19"/>
                        </w:rPr>
                        <w:t>without</w:t>
                      </w:r>
                      <w:r>
                        <w:rPr>
                          <w:color w:val="000000"/>
                          <w:spacing w:val="-2"/>
                          <w:sz w:val="19"/>
                        </w:rPr>
                        <w:t> </w:t>
                      </w:r>
                      <w:r>
                        <w:rPr>
                          <w:color w:val="000000"/>
                          <w:sz w:val="19"/>
                        </w:rPr>
                        <w:t>prior</w:t>
                      </w:r>
                      <w:r>
                        <w:rPr>
                          <w:color w:val="000000"/>
                          <w:spacing w:val="-2"/>
                          <w:sz w:val="19"/>
                        </w:rPr>
                        <w:t> </w:t>
                      </w:r>
                      <w:r>
                        <w:rPr>
                          <w:color w:val="000000"/>
                          <w:sz w:val="19"/>
                        </w:rPr>
                        <w:t>written permission of the company.</w:t>
                      </w:r>
                    </w:p>
                  </w:txbxContent>
                </v:textbox>
                <v:fill opacity="45875f" type="solid"/>
                <w10:wrap type="topAndBottom"/>
              </v:shape>
            </w:pict>
          </mc:Fallback>
        </mc:AlternateContent>
      </w:r>
    </w:p>
    <w:p>
      <w:pPr>
        <w:spacing w:after="0"/>
        <w:rPr>
          <w:sz w:val="8"/>
        </w:rPr>
        <w:sectPr>
          <w:type w:val="continuous"/>
          <w:pgSz w:w="11910" w:h="16840"/>
          <w:pgMar w:top="880" w:bottom="280" w:left="700" w:right="420"/>
        </w:sectPr>
      </w:pPr>
    </w:p>
    <w:p>
      <w:pPr>
        <w:spacing w:before="76"/>
        <w:ind w:left="150" w:right="0" w:firstLine="0"/>
        <w:jc w:val="left"/>
        <w:rPr>
          <w:sz w:val="39"/>
        </w:rPr>
      </w:pPr>
      <w:bookmarkStart w:name="Table of Contents" w:id="1"/>
      <w:bookmarkEnd w:id="1"/>
      <w:r>
        <w:rPr/>
      </w:r>
      <w:r>
        <w:rPr>
          <w:color w:val="1875D1"/>
          <w:spacing w:val="-2"/>
          <w:sz w:val="39"/>
        </w:rPr>
        <w:t>Table</w:t>
      </w:r>
      <w:r>
        <w:rPr>
          <w:color w:val="1875D1"/>
          <w:spacing w:val="-27"/>
          <w:sz w:val="39"/>
        </w:rPr>
        <w:t> </w:t>
      </w:r>
      <w:r>
        <w:rPr>
          <w:color w:val="1875D1"/>
          <w:spacing w:val="-2"/>
          <w:sz w:val="39"/>
        </w:rPr>
        <w:t>of</w:t>
      </w:r>
      <w:r>
        <w:rPr>
          <w:color w:val="1875D1"/>
          <w:spacing w:val="-26"/>
          <w:sz w:val="39"/>
        </w:rPr>
        <w:t> </w:t>
      </w:r>
      <w:r>
        <w:rPr>
          <w:color w:val="1875D1"/>
          <w:spacing w:val="-2"/>
          <w:sz w:val="39"/>
        </w:rPr>
        <w:t>Contents</w:t>
      </w:r>
    </w:p>
    <w:p>
      <w:pPr>
        <w:pStyle w:val="BodyText"/>
        <w:spacing w:before="245"/>
        <w:rPr>
          <w:sz w:val="26"/>
        </w:rPr>
      </w:pPr>
    </w:p>
    <w:p>
      <w:pPr>
        <w:pStyle w:val="ListParagraph"/>
        <w:numPr>
          <w:ilvl w:val="0"/>
          <w:numId w:val="1"/>
        </w:numPr>
        <w:tabs>
          <w:tab w:pos="437" w:val="left" w:leader="none"/>
        </w:tabs>
        <w:spacing w:line="240" w:lineRule="auto" w:before="0" w:after="0"/>
        <w:ind w:left="437" w:right="0" w:hanging="287"/>
        <w:jc w:val="left"/>
        <w:rPr>
          <w:sz w:val="26"/>
        </w:rPr>
      </w:pPr>
      <w:r>
        <w:rPr/>
        <mc:AlternateContent>
          <mc:Choice Requires="wps">
            <w:drawing>
              <wp:anchor distT="0" distB="0" distL="0" distR="0" allowOverlap="1" layoutInCell="1" locked="0" behindDoc="0" simplePos="0" relativeHeight="15730176">
                <wp:simplePos x="0" y="0"/>
                <wp:positionH relativeFrom="page">
                  <wp:posOffset>540000</wp:posOffset>
                </wp:positionH>
                <wp:positionV relativeFrom="paragraph">
                  <wp:posOffset>249626</wp:posOffset>
                </wp:positionV>
                <wp:extent cx="6480175"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19.655630pt;width:510.236236pt;height:.75pt;mso-position-horizontal-relative:page;mso-position-vertical-relative:paragraph;z-index:15730176" id="docshape6"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45024">
                <wp:simplePos x="0" y="0"/>
                <wp:positionH relativeFrom="page">
                  <wp:posOffset>6619950</wp:posOffset>
                </wp:positionH>
                <wp:positionV relativeFrom="paragraph">
                  <wp:posOffset>-26598</wp:posOffset>
                </wp:positionV>
                <wp:extent cx="400050" cy="2762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0050" cy="276225"/>
                        </a:xfrm>
                        <a:prstGeom prst="rect">
                          <a:avLst/>
                        </a:prstGeom>
                        <a:solidFill>
                          <a:srgbClr val="1875D1"/>
                        </a:solidFill>
                      </wps:spPr>
                      <wps:txbx>
                        <w:txbxContent>
                          <w:p>
                            <w:pPr>
                              <w:spacing w:before="72"/>
                              <w:ind w:left="0" w:right="0" w:firstLine="0"/>
                              <w:jc w:val="center"/>
                              <w:rPr>
                                <w:color w:val="000000"/>
                                <w:sz w:val="26"/>
                              </w:rPr>
                            </w:pPr>
                            <w:hyperlink w:history="true" w:anchor="_bookmark0">
                              <w:r>
                                <w:rPr>
                                  <w:color w:val="FFFFFF"/>
                                  <w:spacing w:val="-10"/>
                                  <w:w w:val="110"/>
                                  <w:sz w:val="26"/>
                                </w:rPr>
                                <w:t>5</w:t>
                              </w:r>
                            </w:hyperlink>
                          </w:p>
                        </w:txbxContent>
                      </wps:txbx>
                      <wps:bodyPr wrap="square" lIns="0" tIns="0" rIns="0" bIns="0" rtlCol="0">
                        <a:noAutofit/>
                      </wps:bodyPr>
                    </wps:wsp>
                  </a:graphicData>
                </a:graphic>
              </wp:anchor>
            </w:drawing>
          </mc:Choice>
          <mc:Fallback>
            <w:pict>
              <v:shape style="position:absolute;margin-left:521.255920pt;margin-top:-2.094396pt;width:31.5pt;height:21.75pt;mso-position-horizontal-relative:page;mso-position-vertical-relative:paragraph;z-index:15745024" type="#_x0000_t202" id="docshape7" filled="true" fillcolor="#1875d1" stroked="false">
                <v:textbox inset="0,0,0,0">
                  <w:txbxContent>
                    <w:p>
                      <w:pPr>
                        <w:spacing w:before="72"/>
                        <w:ind w:left="0" w:right="0" w:firstLine="0"/>
                        <w:jc w:val="center"/>
                        <w:rPr>
                          <w:color w:val="000000"/>
                          <w:sz w:val="26"/>
                        </w:rPr>
                      </w:pPr>
                      <w:hyperlink w:history="true" w:anchor="_bookmark0">
                        <w:r>
                          <w:rPr>
                            <w:color w:val="FFFFFF"/>
                            <w:spacing w:val="-10"/>
                            <w:w w:val="110"/>
                            <w:sz w:val="26"/>
                          </w:rPr>
                          <w:t>5</w:t>
                        </w:r>
                      </w:hyperlink>
                    </w:p>
                  </w:txbxContent>
                </v:textbox>
                <v:fill type="solid"/>
                <w10:wrap type="none"/>
              </v:shape>
            </w:pict>
          </mc:Fallback>
        </mc:AlternateContent>
      </w:r>
      <w:hyperlink w:history="true" w:anchor="_bookmark0">
        <w:r>
          <w:rPr>
            <w:color w:val="1875D1"/>
            <w:sz w:val="26"/>
          </w:rPr>
          <w:t>Executive</w:t>
        </w:r>
        <w:r>
          <w:rPr>
            <w:color w:val="1875D1"/>
            <w:spacing w:val="-17"/>
            <w:sz w:val="26"/>
          </w:rPr>
          <w:t> </w:t>
        </w:r>
        <w:r>
          <w:rPr>
            <w:color w:val="1875D1"/>
            <w:spacing w:val="-2"/>
            <w:sz w:val="26"/>
          </w:rPr>
          <w:t>Summary</w:t>
        </w:r>
      </w:hyperlink>
    </w:p>
    <w:p>
      <w:pPr>
        <w:pStyle w:val="ListParagraph"/>
        <w:numPr>
          <w:ilvl w:val="1"/>
          <w:numId w:val="1"/>
        </w:numPr>
        <w:tabs>
          <w:tab w:pos="897" w:val="left" w:leader="none"/>
          <w:tab w:pos="10103" w:val="right" w:leader="none"/>
        </w:tabs>
        <w:spacing w:line="240" w:lineRule="auto" w:before="276" w:after="0"/>
        <w:ind w:left="897" w:right="0" w:hanging="372"/>
        <w:jc w:val="left"/>
        <w:rPr>
          <w:sz w:val="22"/>
        </w:rPr>
      </w:pPr>
      <w:r>
        <w:rPr/>
        <mc:AlternateContent>
          <mc:Choice Requires="wps">
            <w:drawing>
              <wp:anchor distT="0" distB="0" distL="0" distR="0" allowOverlap="1" layoutInCell="1" locked="0" behindDoc="0" simplePos="0" relativeHeight="15730688">
                <wp:simplePos x="0" y="0"/>
                <wp:positionH relativeFrom="page">
                  <wp:posOffset>778125</wp:posOffset>
                </wp:positionH>
                <wp:positionV relativeFrom="paragraph">
                  <wp:posOffset>369786</wp:posOffset>
                </wp:positionV>
                <wp:extent cx="624205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61.269688pt,29.117033pt" to="552.755938pt,29.117033pt" stroked="true" strokeweight=".75pt" strokecolor="#000000">
                <v:stroke dashstyle="shortdot"/>
                <w10:wrap type="none"/>
              </v:line>
            </w:pict>
          </mc:Fallback>
        </mc:AlternateContent>
      </w:r>
      <w:hyperlink w:history="true" w:anchor="_bookmark1">
        <w:r>
          <w:rPr>
            <w:w w:val="110"/>
            <w:sz w:val="22"/>
          </w:rPr>
          <w:t>Business </w:t>
        </w:r>
        <w:r>
          <w:rPr>
            <w:spacing w:val="-2"/>
            <w:w w:val="110"/>
            <w:sz w:val="22"/>
          </w:rPr>
          <w:t>Overview</w:t>
        </w:r>
      </w:hyperlink>
      <w:r>
        <w:rPr>
          <w:rFonts w:ascii="Times New Roman"/>
          <w:sz w:val="22"/>
        </w:rPr>
        <w:tab/>
      </w:r>
      <w:hyperlink w:history="true" w:anchor="_bookmark1">
        <w:r>
          <w:rPr>
            <w:spacing w:val="-10"/>
            <w:w w:val="110"/>
            <w:position w:val="1"/>
            <w:sz w:val="22"/>
          </w:rPr>
          <w:t>6</w:t>
        </w:r>
      </w:hyperlink>
    </w:p>
    <w:p>
      <w:pPr>
        <w:pStyle w:val="ListParagraph"/>
        <w:numPr>
          <w:ilvl w:val="1"/>
          <w:numId w:val="1"/>
        </w:numPr>
        <w:tabs>
          <w:tab w:pos="897" w:val="left" w:leader="none"/>
          <w:tab w:pos="10103" w:val="right" w:leader="none"/>
        </w:tabs>
        <w:spacing w:line="240" w:lineRule="auto" w:before="189" w:after="0"/>
        <w:ind w:left="897" w:right="0" w:hanging="372"/>
        <w:jc w:val="left"/>
        <w:rPr>
          <w:sz w:val="22"/>
        </w:rPr>
      </w:pPr>
      <w:r>
        <w:rPr/>
        <mc:AlternateContent>
          <mc:Choice Requires="wps">
            <w:drawing>
              <wp:anchor distT="0" distB="0" distL="0" distR="0" allowOverlap="1" layoutInCell="1" locked="0" behindDoc="0" simplePos="0" relativeHeight="15731200">
                <wp:simplePos x="0" y="0"/>
                <wp:positionH relativeFrom="page">
                  <wp:posOffset>778125</wp:posOffset>
                </wp:positionH>
                <wp:positionV relativeFrom="paragraph">
                  <wp:posOffset>314016</wp:posOffset>
                </wp:positionV>
                <wp:extent cx="624205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61.269688pt,24.725698pt" to="552.755938pt,24.725698pt" stroked="true" strokeweight=".75pt" strokecolor="#000000">
                <v:stroke dashstyle="shortdot"/>
                <w10:wrap type="none"/>
              </v:line>
            </w:pict>
          </mc:Fallback>
        </mc:AlternateContent>
      </w:r>
      <w:hyperlink w:history="true" w:anchor="_bookmark2">
        <w:r>
          <w:rPr>
            <w:sz w:val="22"/>
          </w:rPr>
          <w:t>Market</w:t>
        </w:r>
        <w:r>
          <w:rPr>
            <w:spacing w:val="20"/>
            <w:sz w:val="22"/>
          </w:rPr>
          <w:t> </w:t>
        </w:r>
        <w:r>
          <w:rPr>
            <w:spacing w:val="-2"/>
            <w:sz w:val="22"/>
          </w:rPr>
          <w:t>Opportunity</w:t>
        </w:r>
      </w:hyperlink>
      <w:r>
        <w:rPr>
          <w:rFonts w:ascii="Times New Roman"/>
          <w:sz w:val="22"/>
        </w:rPr>
        <w:tab/>
      </w:r>
      <w:hyperlink w:history="true" w:anchor="_bookmark2">
        <w:r>
          <w:rPr>
            <w:spacing w:val="-10"/>
            <w:position w:val="1"/>
            <w:sz w:val="22"/>
          </w:rPr>
          <w:t>6</w:t>
        </w:r>
      </w:hyperlink>
    </w:p>
    <w:p>
      <w:pPr>
        <w:pStyle w:val="ListParagraph"/>
        <w:numPr>
          <w:ilvl w:val="1"/>
          <w:numId w:val="1"/>
        </w:numPr>
        <w:tabs>
          <w:tab w:pos="897" w:val="left" w:leader="none"/>
          <w:tab w:pos="10103" w:val="righ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31712">
                <wp:simplePos x="0" y="0"/>
                <wp:positionH relativeFrom="page">
                  <wp:posOffset>778125</wp:posOffset>
                </wp:positionH>
                <wp:positionV relativeFrom="paragraph">
                  <wp:posOffset>313491</wp:posOffset>
                </wp:positionV>
                <wp:extent cx="62420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61.269688pt,24.684364pt" to="552.755938pt,24.684364pt" stroked="true" strokeweight=".75pt" strokecolor="#000000">
                <v:stroke dashstyle="shortdot"/>
                <w10:wrap type="none"/>
              </v:line>
            </w:pict>
          </mc:Fallback>
        </mc:AlternateContent>
      </w:r>
      <w:hyperlink w:history="true" w:anchor="_bookmark3">
        <w:r>
          <w:rPr>
            <w:sz w:val="22"/>
          </w:rPr>
          <w:t>Unique</w:t>
        </w:r>
        <w:r>
          <w:rPr>
            <w:spacing w:val="-4"/>
            <w:sz w:val="22"/>
          </w:rPr>
          <w:t> </w:t>
        </w:r>
        <w:r>
          <w:rPr>
            <w:sz w:val="22"/>
          </w:rPr>
          <w:t>Offering</w:t>
        </w:r>
        <w:r>
          <w:rPr>
            <w:spacing w:val="-4"/>
            <w:sz w:val="22"/>
          </w:rPr>
          <w:t> </w:t>
        </w:r>
        <w:r>
          <w:rPr>
            <w:sz w:val="22"/>
          </w:rPr>
          <w:t>for</w:t>
        </w:r>
        <w:r>
          <w:rPr>
            <w:spacing w:val="-4"/>
            <w:sz w:val="22"/>
          </w:rPr>
          <w:t> </w:t>
        </w:r>
        <w:r>
          <w:rPr>
            <w:sz w:val="22"/>
          </w:rPr>
          <w:t>Luxury</w:t>
        </w:r>
        <w:r>
          <w:rPr>
            <w:spacing w:val="-4"/>
            <w:sz w:val="22"/>
          </w:rPr>
          <w:t> </w:t>
        </w:r>
        <w:r>
          <w:rPr>
            <w:spacing w:val="-2"/>
            <w:sz w:val="22"/>
          </w:rPr>
          <w:t>Living</w:t>
        </w:r>
      </w:hyperlink>
      <w:r>
        <w:rPr>
          <w:rFonts w:ascii="Times New Roman"/>
          <w:sz w:val="22"/>
        </w:rPr>
        <w:tab/>
      </w:r>
      <w:hyperlink w:history="true" w:anchor="_bookmark3">
        <w:r>
          <w:rPr>
            <w:spacing w:val="-10"/>
            <w:position w:val="1"/>
            <w:sz w:val="22"/>
          </w:rPr>
          <w:t>7</w:t>
        </w:r>
      </w:hyperlink>
    </w:p>
    <w:p>
      <w:pPr>
        <w:pStyle w:val="ListParagraph"/>
        <w:numPr>
          <w:ilvl w:val="1"/>
          <w:numId w:val="1"/>
        </w:numPr>
        <w:tabs>
          <w:tab w:pos="897" w:val="left" w:leader="none"/>
          <w:tab w:pos="10103" w:val="righ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32224">
                <wp:simplePos x="0" y="0"/>
                <wp:positionH relativeFrom="page">
                  <wp:posOffset>778125</wp:posOffset>
                </wp:positionH>
                <wp:positionV relativeFrom="paragraph">
                  <wp:posOffset>313601</wp:posOffset>
                </wp:positionV>
                <wp:extent cx="62420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61.269688pt,24.693029pt" to="552.755938pt,24.693029pt" stroked="true" strokeweight=".75pt" strokecolor="#000000">
                <v:stroke dashstyle="shortdot"/>
                <w10:wrap type="none"/>
              </v:line>
            </w:pict>
          </mc:Fallback>
        </mc:AlternateContent>
      </w:r>
      <w:hyperlink w:history="true" w:anchor="_bookmark4">
        <w:r>
          <w:rPr>
            <w:sz w:val="22"/>
          </w:rPr>
          <w:t>Revenue</w:t>
        </w:r>
        <w:r>
          <w:rPr>
            <w:spacing w:val="19"/>
            <w:sz w:val="22"/>
          </w:rPr>
          <w:t> </w:t>
        </w:r>
        <w:r>
          <w:rPr>
            <w:sz w:val="22"/>
          </w:rPr>
          <w:t>Model</w:t>
        </w:r>
        <w:r>
          <w:rPr>
            <w:spacing w:val="19"/>
            <w:sz w:val="22"/>
          </w:rPr>
          <w:t> </w:t>
        </w:r>
        <w:r>
          <w:rPr>
            <w:spacing w:val="-2"/>
            <w:sz w:val="22"/>
          </w:rPr>
          <w:t>Overview</w:t>
        </w:r>
      </w:hyperlink>
      <w:r>
        <w:rPr>
          <w:rFonts w:ascii="Times New Roman"/>
          <w:sz w:val="22"/>
        </w:rPr>
        <w:tab/>
      </w:r>
      <w:hyperlink w:history="true" w:anchor="_bookmark4">
        <w:r>
          <w:rPr>
            <w:spacing w:val="-10"/>
            <w:position w:val="1"/>
            <w:sz w:val="22"/>
          </w:rPr>
          <w:t>8</w:t>
        </w:r>
      </w:hyperlink>
    </w:p>
    <w:p>
      <w:pPr>
        <w:pStyle w:val="ListParagraph"/>
        <w:numPr>
          <w:ilvl w:val="1"/>
          <w:numId w:val="1"/>
        </w:numPr>
        <w:tabs>
          <w:tab w:pos="897" w:val="left" w:leader="none"/>
          <w:tab w:pos="10103" w:val="righ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32736">
                <wp:simplePos x="0" y="0"/>
                <wp:positionH relativeFrom="page">
                  <wp:posOffset>778125</wp:posOffset>
                </wp:positionH>
                <wp:positionV relativeFrom="paragraph">
                  <wp:posOffset>313711</wp:posOffset>
                </wp:positionV>
                <wp:extent cx="62420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61.269688pt,24.701694pt" to="552.755938pt,24.701694pt" stroked="true" strokeweight=".75pt" strokecolor="#000000">
                <v:stroke dashstyle="shortdot"/>
                <w10:wrap type="none"/>
              </v:line>
            </w:pict>
          </mc:Fallback>
        </mc:AlternateContent>
      </w:r>
      <w:hyperlink w:history="true" w:anchor="_bookmark5">
        <w:r>
          <w:rPr>
            <w:sz w:val="22"/>
          </w:rPr>
          <w:t>Funding</w:t>
        </w:r>
        <w:r>
          <w:rPr>
            <w:spacing w:val="22"/>
            <w:sz w:val="22"/>
          </w:rPr>
          <w:t> </w:t>
        </w:r>
        <w:r>
          <w:rPr>
            <w:spacing w:val="-2"/>
            <w:sz w:val="22"/>
          </w:rPr>
          <w:t>Requirements</w:t>
        </w:r>
      </w:hyperlink>
      <w:r>
        <w:rPr>
          <w:rFonts w:ascii="Times New Roman"/>
          <w:sz w:val="22"/>
        </w:rPr>
        <w:tab/>
      </w:r>
      <w:hyperlink w:history="true" w:anchor="_bookmark5">
        <w:r>
          <w:rPr>
            <w:spacing w:val="-10"/>
            <w:position w:val="1"/>
            <w:sz w:val="22"/>
          </w:rPr>
          <w:t>8</w:t>
        </w:r>
      </w:hyperlink>
    </w:p>
    <w:p>
      <w:pPr>
        <w:pStyle w:val="ListParagraph"/>
        <w:numPr>
          <w:ilvl w:val="0"/>
          <w:numId w:val="1"/>
        </w:numPr>
        <w:tabs>
          <w:tab w:pos="437" w:val="left" w:leader="none"/>
        </w:tabs>
        <w:spacing w:line="240" w:lineRule="auto" w:before="585" w:after="0"/>
        <w:ind w:left="437" w:right="0" w:hanging="287"/>
        <w:jc w:val="left"/>
        <w:rPr>
          <w:sz w:val="26"/>
        </w:rPr>
      </w:pPr>
      <w:r>
        <w:rPr/>
        <mc:AlternateContent>
          <mc:Choice Requires="wps">
            <w:drawing>
              <wp:anchor distT="0" distB="0" distL="0" distR="0" allowOverlap="1" layoutInCell="1" locked="0" behindDoc="0" simplePos="0" relativeHeight="15733248">
                <wp:simplePos x="0" y="0"/>
                <wp:positionH relativeFrom="page">
                  <wp:posOffset>540000</wp:posOffset>
                </wp:positionH>
                <wp:positionV relativeFrom="paragraph">
                  <wp:posOffset>621083</wp:posOffset>
                </wp:positionV>
                <wp:extent cx="6480175"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904228pt;width:510.236236pt;height:.75pt;mso-position-horizontal-relative:page;mso-position-vertical-relative:paragraph;z-index:15733248" id="docshape8"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44512">
                <wp:simplePos x="0" y="0"/>
                <wp:positionH relativeFrom="page">
                  <wp:posOffset>6619950</wp:posOffset>
                </wp:positionH>
                <wp:positionV relativeFrom="paragraph">
                  <wp:posOffset>344858</wp:posOffset>
                </wp:positionV>
                <wp:extent cx="400050" cy="2762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6">
                              <w:r>
                                <w:rPr>
                                  <w:color w:val="FFFFFF"/>
                                  <w:spacing w:val="-5"/>
                                  <w:w w:val="110"/>
                                  <w:sz w:val="26"/>
                                </w:rPr>
                                <w:t>10</w:t>
                              </w:r>
                            </w:hyperlink>
                          </w:p>
                        </w:txbxContent>
                      </wps:txbx>
                      <wps:bodyPr wrap="square" lIns="0" tIns="0" rIns="0" bIns="0" rtlCol="0">
                        <a:noAutofit/>
                      </wps:bodyPr>
                    </wps:wsp>
                  </a:graphicData>
                </a:graphic>
              </wp:anchor>
            </w:drawing>
          </mc:Choice>
          <mc:Fallback>
            <w:pict>
              <v:shape style="position:absolute;margin-left:521.255920pt;margin-top:27.154198pt;width:31.5pt;height:21.75pt;mso-position-horizontal-relative:page;mso-position-vertical-relative:paragraph;z-index:15744512" type="#_x0000_t202" id="docshape9" filled="true" fillcolor="#1875d1" stroked="false">
                <v:textbox inset="0,0,0,0">
                  <w:txbxContent>
                    <w:p>
                      <w:pPr>
                        <w:spacing w:before="72"/>
                        <w:ind w:left="164" w:right="0" w:firstLine="0"/>
                        <w:jc w:val="left"/>
                        <w:rPr>
                          <w:color w:val="000000"/>
                          <w:sz w:val="26"/>
                        </w:rPr>
                      </w:pPr>
                      <w:hyperlink w:history="true" w:anchor="_bookmark6">
                        <w:r>
                          <w:rPr>
                            <w:color w:val="FFFFFF"/>
                            <w:spacing w:val="-5"/>
                            <w:w w:val="110"/>
                            <w:sz w:val="26"/>
                          </w:rPr>
                          <w:t>10</w:t>
                        </w:r>
                      </w:hyperlink>
                    </w:p>
                  </w:txbxContent>
                </v:textbox>
                <v:fill type="solid"/>
                <w10:wrap type="none"/>
              </v:shape>
            </w:pict>
          </mc:Fallback>
        </mc:AlternateContent>
      </w:r>
      <w:hyperlink w:history="true" w:anchor="_bookmark6">
        <w:r>
          <w:rPr>
            <w:color w:val="1875D1"/>
            <w:w w:val="105"/>
            <w:sz w:val="26"/>
          </w:rPr>
          <w:t>Company</w:t>
        </w:r>
        <w:r>
          <w:rPr>
            <w:color w:val="1875D1"/>
            <w:spacing w:val="-12"/>
            <w:w w:val="105"/>
            <w:sz w:val="26"/>
          </w:rPr>
          <w:t> </w:t>
        </w:r>
        <w:r>
          <w:rPr>
            <w:color w:val="1875D1"/>
            <w:spacing w:val="-2"/>
            <w:w w:val="105"/>
            <w:sz w:val="26"/>
          </w:rPr>
          <w:t>Overview</w:t>
        </w:r>
      </w:hyperlink>
    </w:p>
    <w:p>
      <w:pPr>
        <w:pStyle w:val="ListParagraph"/>
        <w:numPr>
          <w:ilvl w:val="1"/>
          <w:numId w:val="1"/>
        </w:numPr>
        <w:tabs>
          <w:tab w:pos="897" w:val="left" w:leader="none"/>
          <w:tab w:pos="9912" w:val="left" w:leader="none"/>
        </w:tabs>
        <w:spacing w:line="240" w:lineRule="auto" w:before="276" w:after="0"/>
        <w:ind w:left="897" w:right="0" w:hanging="372"/>
        <w:jc w:val="left"/>
        <w:rPr>
          <w:sz w:val="22"/>
        </w:rPr>
      </w:pPr>
      <w:r>
        <w:rPr/>
        <mc:AlternateContent>
          <mc:Choice Requires="wps">
            <w:drawing>
              <wp:anchor distT="0" distB="0" distL="0" distR="0" allowOverlap="1" layoutInCell="1" locked="0" behindDoc="0" simplePos="0" relativeHeight="15733760">
                <wp:simplePos x="0" y="0"/>
                <wp:positionH relativeFrom="page">
                  <wp:posOffset>778125</wp:posOffset>
                </wp:positionH>
                <wp:positionV relativeFrom="paragraph">
                  <wp:posOffset>369768</wp:posOffset>
                </wp:positionV>
                <wp:extent cx="62420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61.269688pt,29.115637pt" to="552.755938pt,29.115637pt" stroked="true" strokeweight=".75pt" strokecolor="#000000">
                <v:stroke dashstyle="shortdot"/>
                <w10:wrap type="none"/>
              </v:line>
            </w:pict>
          </mc:Fallback>
        </mc:AlternateContent>
      </w:r>
      <w:hyperlink w:history="true" w:anchor="_bookmark7">
        <w:r>
          <w:rPr>
            <w:spacing w:val="2"/>
            <w:w w:val="105"/>
            <w:sz w:val="22"/>
          </w:rPr>
          <w:t>Business</w:t>
        </w:r>
        <w:r>
          <w:rPr>
            <w:spacing w:val="28"/>
            <w:w w:val="105"/>
            <w:sz w:val="22"/>
          </w:rPr>
          <w:t> </w:t>
        </w:r>
        <w:r>
          <w:rPr>
            <w:spacing w:val="-2"/>
            <w:w w:val="105"/>
            <w:sz w:val="22"/>
          </w:rPr>
          <w:t>Description</w:t>
        </w:r>
      </w:hyperlink>
      <w:r>
        <w:rPr>
          <w:rFonts w:ascii="Times New Roman"/>
          <w:sz w:val="22"/>
        </w:rPr>
        <w:tab/>
      </w:r>
      <w:hyperlink w:history="true" w:anchor="_bookmark7">
        <w:r>
          <w:rPr>
            <w:spacing w:val="-7"/>
            <w:w w:val="105"/>
            <w:position w:val="1"/>
            <w:sz w:val="22"/>
          </w:rPr>
          <w:t>11</w:t>
        </w:r>
      </w:hyperlink>
    </w:p>
    <w:p>
      <w:pPr>
        <w:pStyle w:val="ListParagraph"/>
        <w:numPr>
          <w:ilvl w:val="1"/>
          <w:numId w:val="1"/>
        </w:numPr>
        <w:tabs>
          <w:tab w:pos="897" w:val="left" w:leader="none"/>
          <w:tab w:pos="9912" w:val="left" w:leader="none"/>
        </w:tabs>
        <w:spacing w:line="240" w:lineRule="auto" w:before="189" w:after="0"/>
        <w:ind w:left="897" w:right="0" w:hanging="372"/>
        <w:jc w:val="left"/>
        <w:rPr>
          <w:sz w:val="22"/>
        </w:rPr>
      </w:pPr>
      <w:r>
        <w:rPr/>
        <mc:AlternateContent>
          <mc:Choice Requires="wps">
            <w:drawing>
              <wp:anchor distT="0" distB="0" distL="0" distR="0" allowOverlap="1" layoutInCell="1" locked="0" behindDoc="0" simplePos="0" relativeHeight="15734272">
                <wp:simplePos x="0" y="0"/>
                <wp:positionH relativeFrom="page">
                  <wp:posOffset>778125</wp:posOffset>
                </wp:positionH>
                <wp:positionV relativeFrom="paragraph">
                  <wp:posOffset>313998</wp:posOffset>
                </wp:positionV>
                <wp:extent cx="62420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61.269688pt,24.724302pt" to="552.755938pt,24.724302pt" stroked="true" strokeweight=".75pt" strokecolor="#000000">
                <v:stroke dashstyle="shortdot"/>
                <w10:wrap type="none"/>
              </v:line>
            </w:pict>
          </mc:Fallback>
        </mc:AlternateContent>
      </w:r>
      <w:hyperlink w:history="true" w:anchor="_bookmark8">
        <w:r>
          <w:rPr>
            <w:w w:val="105"/>
            <w:sz w:val="22"/>
          </w:rPr>
          <w:t>Key</w:t>
        </w:r>
        <w:r>
          <w:rPr>
            <w:spacing w:val="11"/>
            <w:w w:val="105"/>
            <w:sz w:val="22"/>
          </w:rPr>
          <w:t> </w:t>
        </w:r>
        <w:r>
          <w:rPr>
            <w:w w:val="105"/>
            <w:sz w:val="22"/>
          </w:rPr>
          <w:t>Business</w:t>
        </w:r>
        <w:r>
          <w:rPr>
            <w:spacing w:val="11"/>
            <w:w w:val="105"/>
            <w:sz w:val="22"/>
          </w:rPr>
          <w:t> </w:t>
        </w:r>
        <w:r>
          <w:rPr>
            <w:spacing w:val="-2"/>
            <w:w w:val="105"/>
            <w:sz w:val="22"/>
          </w:rPr>
          <w:t>Objectives</w:t>
        </w:r>
      </w:hyperlink>
      <w:r>
        <w:rPr>
          <w:rFonts w:ascii="Times New Roman"/>
          <w:sz w:val="22"/>
        </w:rPr>
        <w:tab/>
      </w:r>
      <w:hyperlink w:history="true" w:anchor="_bookmark8">
        <w:r>
          <w:rPr>
            <w:spacing w:val="-5"/>
            <w:w w:val="105"/>
            <w:position w:val="1"/>
            <w:sz w:val="22"/>
          </w:rPr>
          <w:t>11</w:t>
        </w:r>
      </w:hyperlink>
    </w:p>
    <w:p>
      <w:pPr>
        <w:pStyle w:val="ListParagraph"/>
        <w:numPr>
          <w:ilvl w:val="1"/>
          <w:numId w:val="1"/>
        </w:numPr>
        <w:tabs>
          <w:tab w:pos="897" w:val="left" w:leader="none"/>
          <w:tab w:pos="9912" w:val="lef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34784">
                <wp:simplePos x="0" y="0"/>
                <wp:positionH relativeFrom="page">
                  <wp:posOffset>778125</wp:posOffset>
                </wp:positionH>
                <wp:positionV relativeFrom="paragraph">
                  <wp:posOffset>313473</wp:posOffset>
                </wp:positionV>
                <wp:extent cx="62420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61.269688pt,24.682968pt" to="552.755938pt,24.682968pt" stroked="true" strokeweight=".75pt" strokecolor="#000000">
                <v:stroke dashstyle="shortdot"/>
                <w10:wrap type="none"/>
              </v:line>
            </w:pict>
          </mc:Fallback>
        </mc:AlternateContent>
      </w:r>
      <w:hyperlink w:history="true" w:anchor="_bookmark9">
        <w:r>
          <w:rPr>
            <w:sz w:val="22"/>
          </w:rPr>
          <w:t>Our</w:t>
        </w:r>
        <w:r>
          <w:rPr>
            <w:spacing w:val="2"/>
            <w:sz w:val="22"/>
          </w:rPr>
          <w:t> </w:t>
        </w:r>
        <w:r>
          <w:rPr>
            <w:sz w:val="22"/>
          </w:rPr>
          <w:t>Commitment</w:t>
        </w:r>
        <w:r>
          <w:rPr>
            <w:spacing w:val="3"/>
            <w:sz w:val="22"/>
          </w:rPr>
          <w:t> </w:t>
        </w:r>
        <w:r>
          <w:rPr>
            <w:sz w:val="22"/>
          </w:rPr>
          <w:t>to</w:t>
        </w:r>
        <w:r>
          <w:rPr>
            <w:spacing w:val="2"/>
            <w:sz w:val="22"/>
          </w:rPr>
          <w:t> </w:t>
        </w:r>
        <w:r>
          <w:rPr>
            <w:sz w:val="22"/>
          </w:rPr>
          <w:t>Luxury</w:t>
        </w:r>
        <w:r>
          <w:rPr>
            <w:spacing w:val="3"/>
            <w:sz w:val="22"/>
          </w:rPr>
          <w:t> </w:t>
        </w:r>
        <w:r>
          <w:rPr>
            <w:spacing w:val="-2"/>
            <w:sz w:val="22"/>
          </w:rPr>
          <w:t>Living</w:t>
        </w:r>
      </w:hyperlink>
      <w:r>
        <w:rPr>
          <w:rFonts w:ascii="Times New Roman"/>
          <w:sz w:val="22"/>
        </w:rPr>
        <w:tab/>
      </w:r>
      <w:hyperlink w:history="true" w:anchor="_bookmark9">
        <w:r>
          <w:rPr>
            <w:spacing w:val="-5"/>
            <w:position w:val="1"/>
            <w:sz w:val="22"/>
          </w:rPr>
          <w:t>12</w:t>
        </w:r>
      </w:hyperlink>
    </w:p>
    <w:p>
      <w:pPr>
        <w:pStyle w:val="ListParagraph"/>
        <w:numPr>
          <w:ilvl w:val="1"/>
          <w:numId w:val="1"/>
        </w:numPr>
        <w:tabs>
          <w:tab w:pos="897" w:val="left" w:leader="none"/>
          <w:tab w:pos="9912" w:val="lef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35296">
                <wp:simplePos x="0" y="0"/>
                <wp:positionH relativeFrom="page">
                  <wp:posOffset>778125</wp:posOffset>
                </wp:positionH>
                <wp:positionV relativeFrom="paragraph">
                  <wp:posOffset>313583</wp:posOffset>
                </wp:positionV>
                <wp:extent cx="62420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61.269688pt,24.691633pt" to="552.755938pt,24.691633pt" stroked="true" strokeweight=".75pt" strokecolor="#000000">
                <v:stroke dashstyle="shortdot"/>
                <w10:wrap type="none"/>
              </v:line>
            </w:pict>
          </mc:Fallback>
        </mc:AlternateContent>
      </w:r>
      <w:hyperlink w:history="true" w:anchor="_bookmark10">
        <w:r>
          <w:rPr>
            <w:sz w:val="22"/>
          </w:rPr>
          <w:t>Industry</w:t>
        </w:r>
        <w:r>
          <w:rPr>
            <w:spacing w:val="10"/>
            <w:sz w:val="22"/>
          </w:rPr>
          <w:t> </w:t>
        </w:r>
        <w:r>
          <w:rPr>
            <w:spacing w:val="-2"/>
            <w:sz w:val="22"/>
          </w:rPr>
          <w:t>Background</w:t>
        </w:r>
      </w:hyperlink>
      <w:r>
        <w:rPr>
          <w:rFonts w:ascii="Times New Roman"/>
          <w:sz w:val="22"/>
        </w:rPr>
        <w:tab/>
      </w:r>
      <w:hyperlink w:history="true" w:anchor="_bookmark10">
        <w:r>
          <w:rPr>
            <w:spacing w:val="-5"/>
            <w:position w:val="1"/>
            <w:sz w:val="22"/>
          </w:rPr>
          <w:t>12</w:t>
        </w:r>
      </w:hyperlink>
    </w:p>
    <w:p>
      <w:pPr>
        <w:pStyle w:val="ListParagraph"/>
        <w:numPr>
          <w:ilvl w:val="1"/>
          <w:numId w:val="1"/>
        </w:numPr>
        <w:tabs>
          <w:tab w:pos="897" w:val="left" w:leader="none"/>
          <w:tab w:pos="9912" w:val="lef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35808">
                <wp:simplePos x="0" y="0"/>
                <wp:positionH relativeFrom="page">
                  <wp:posOffset>778125</wp:posOffset>
                </wp:positionH>
                <wp:positionV relativeFrom="paragraph">
                  <wp:posOffset>313693</wp:posOffset>
                </wp:positionV>
                <wp:extent cx="62420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61.269688pt,24.700298pt" to="552.755938pt,24.700298pt" stroked="true" strokeweight=".75pt" strokecolor="#000000">
                <v:stroke dashstyle="shortdot"/>
                <w10:wrap type="none"/>
              </v:line>
            </w:pict>
          </mc:Fallback>
        </mc:AlternateContent>
      </w:r>
      <w:hyperlink w:history="true" w:anchor="_bookmark11">
        <w:r>
          <w:rPr>
            <w:w w:val="105"/>
            <w:sz w:val="22"/>
          </w:rPr>
          <w:t>Business</w:t>
        </w:r>
        <w:r>
          <w:rPr>
            <w:spacing w:val="-11"/>
            <w:w w:val="105"/>
            <w:sz w:val="22"/>
          </w:rPr>
          <w:t> </w:t>
        </w:r>
        <w:r>
          <w:rPr>
            <w:w w:val="105"/>
            <w:sz w:val="22"/>
          </w:rPr>
          <w:t>Development</w:t>
        </w:r>
        <w:r>
          <w:rPr>
            <w:spacing w:val="-10"/>
            <w:w w:val="105"/>
            <w:sz w:val="22"/>
          </w:rPr>
          <w:t> </w:t>
        </w:r>
        <w:r>
          <w:rPr>
            <w:w w:val="105"/>
            <w:sz w:val="22"/>
          </w:rPr>
          <w:t>Stage</w:t>
        </w:r>
        <w:r>
          <w:rPr>
            <w:spacing w:val="-10"/>
            <w:w w:val="105"/>
            <w:sz w:val="22"/>
          </w:rPr>
          <w:t> </w:t>
        </w:r>
        <w:r>
          <w:rPr>
            <w:w w:val="105"/>
            <w:sz w:val="22"/>
          </w:rPr>
          <w:t>and</w:t>
        </w:r>
        <w:r>
          <w:rPr>
            <w:spacing w:val="-10"/>
            <w:w w:val="105"/>
            <w:sz w:val="22"/>
          </w:rPr>
          <w:t> </w:t>
        </w:r>
        <w:r>
          <w:rPr>
            <w:spacing w:val="-2"/>
            <w:w w:val="105"/>
            <w:sz w:val="22"/>
          </w:rPr>
          <w:t>Vision</w:t>
        </w:r>
      </w:hyperlink>
      <w:r>
        <w:rPr>
          <w:rFonts w:ascii="Times New Roman"/>
          <w:sz w:val="22"/>
        </w:rPr>
        <w:tab/>
      </w:r>
      <w:hyperlink w:history="true" w:anchor="_bookmark11">
        <w:r>
          <w:rPr>
            <w:spacing w:val="-5"/>
            <w:w w:val="105"/>
            <w:position w:val="1"/>
            <w:sz w:val="22"/>
          </w:rPr>
          <w:t>13</w:t>
        </w:r>
      </w:hyperlink>
    </w:p>
    <w:p>
      <w:pPr>
        <w:pStyle w:val="ListParagraph"/>
        <w:numPr>
          <w:ilvl w:val="0"/>
          <w:numId w:val="1"/>
        </w:numPr>
        <w:tabs>
          <w:tab w:pos="437" w:val="left" w:leader="none"/>
        </w:tabs>
        <w:spacing w:line="240" w:lineRule="auto" w:before="585" w:after="0"/>
        <w:ind w:left="437" w:right="0" w:hanging="287"/>
        <w:jc w:val="left"/>
        <w:rPr>
          <w:sz w:val="26"/>
        </w:rPr>
      </w:pPr>
      <w:r>
        <w:rPr/>
        <mc:AlternateContent>
          <mc:Choice Requires="wps">
            <w:drawing>
              <wp:anchor distT="0" distB="0" distL="0" distR="0" allowOverlap="1" layoutInCell="1" locked="0" behindDoc="0" simplePos="0" relativeHeight="15736320">
                <wp:simplePos x="0" y="0"/>
                <wp:positionH relativeFrom="page">
                  <wp:posOffset>540000</wp:posOffset>
                </wp:positionH>
                <wp:positionV relativeFrom="paragraph">
                  <wp:posOffset>621065</wp:posOffset>
                </wp:positionV>
                <wp:extent cx="648017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902828pt;width:510.236236pt;height:.75pt;mso-position-horizontal-relative:page;mso-position-vertical-relative:paragraph;z-index:15736320" id="docshape10"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6619950</wp:posOffset>
                </wp:positionH>
                <wp:positionV relativeFrom="paragraph">
                  <wp:posOffset>344840</wp:posOffset>
                </wp:positionV>
                <wp:extent cx="400050" cy="2762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12">
                              <w:r>
                                <w:rPr>
                                  <w:color w:val="FFFFFF"/>
                                  <w:spacing w:val="-5"/>
                                  <w:w w:val="110"/>
                                  <w:sz w:val="26"/>
                                </w:rPr>
                                <w:t>14</w:t>
                              </w:r>
                            </w:hyperlink>
                          </w:p>
                        </w:txbxContent>
                      </wps:txbx>
                      <wps:bodyPr wrap="square" lIns="0" tIns="0" rIns="0" bIns="0" rtlCol="0">
                        <a:noAutofit/>
                      </wps:bodyPr>
                    </wps:wsp>
                  </a:graphicData>
                </a:graphic>
              </wp:anchor>
            </w:drawing>
          </mc:Choice>
          <mc:Fallback>
            <w:pict>
              <v:shape style="position:absolute;margin-left:521.255920pt;margin-top:27.152792pt;width:31.5pt;height:21.75pt;mso-position-horizontal-relative:page;mso-position-vertical-relative:paragraph;z-index:15744000" type="#_x0000_t202" id="docshape11" filled="true" fillcolor="#1875d1" stroked="false">
                <v:textbox inset="0,0,0,0">
                  <w:txbxContent>
                    <w:p>
                      <w:pPr>
                        <w:spacing w:before="72"/>
                        <w:ind w:left="164" w:right="0" w:firstLine="0"/>
                        <w:jc w:val="left"/>
                        <w:rPr>
                          <w:color w:val="000000"/>
                          <w:sz w:val="26"/>
                        </w:rPr>
                      </w:pPr>
                      <w:hyperlink w:history="true" w:anchor="_bookmark12">
                        <w:r>
                          <w:rPr>
                            <w:color w:val="FFFFFF"/>
                            <w:spacing w:val="-5"/>
                            <w:w w:val="110"/>
                            <w:sz w:val="26"/>
                          </w:rPr>
                          <w:t>14</w:t>
                        </w:r>
                      </w:hyperlink>
                    </w:p>
                  </w:txbxContent>
                </v:textbox>
                <v:fill type="solid"/>
                <w10:wrap type="none"/>
              </v:shape>
            </w:pict>
          </mc:Fallback>
        </mc:AlternateContent>
      </w:r>
      <w:hyperlink w:history="true" w:anchor="_bookmark12">
        <w:r>
          <w:rPr>
            <w:color w:val="1875D1"/>
            <w:sz w:val="26"/>
          </w:rPr>
          <w:t>Problem</w:t>
        </w:r>
        <w:r>
          <w:rPr>
            <w:color w:val="1875D1"/>
            <w:spacing w:val="11"/>
            <w:sz w:val="26"/>
          </w:rPr>
          <w:t> </w:t>
        </w:r>
        <w:r>
          <w:rPr>
            <w:color w:val="1875D1"/>
            <w:sz w:val="26"/>
          </w:rPr>
          <w:t>and</w:t>
        </w:r>
        <w:r>
          <w:rPr>
            <w:color w:val="1875D1"/>
            <w:spacing w:val="12"/>
            <w:sz w:val="26"/>
          </w:rPr>
          <w:t> </w:t>
        </w:r>
        <w:r>
          <w:rPr>
            <w:color w:val="1875D1"/>
            <w:spacing w:val="-2"/>
            <w:sz w:val="26"/>
          </w:rPr>
          <w:t>Solution</w:t>
        </w:r>
      </w:hyperlink>
    </w:p>
    <w:p>
      <w:pPr>
        <w:pStyle w:val="ListParagraph"/>
        <w:numPr>
          <w:ilvl w:val="1"/>
          <w:numId w:val="1"/>
        </w:numPr>
        <w:tabs>
          <w:tab w:pos="897" w:val="left" w:leader="none"/>
          <w:tab w:pos="9912" w:val="left" w:leader="none"/>
        </w:tabs>
        <w:spacing w:line="240" w:lineRule="auto" w:before="276" w:after="0"/>
        <w:ind w:left="897" w:right="0" w:hanging="372"/>
        <w:jc w:val="left"/>
        <w:rPr>
          <w:sz w:val="22"/>
        </w:rPr>
      </w:pPr>
      <w:r>
        <w:rPr/>
        <mc:AlternateContent>
          <mc:Choice Requires="wps">
            <w:drawing>
              <wp:anchor distT="0" distB="0" distL="0" distR="0" allowOverlap="1" layoutInCell="1" locked="0" behindDoc="0" simplePos="0" relativeHeight="15736832">
                <wp:simplePos x="0" y="0"/>
                <wp:positionH relativeFrom="page">
                  <wp:posOffset>778125</wp:posOffset>
                </wp:positionH>
                <wp:positionV relativeFrom="paragraph">
                  <wp:posOffset>369750</wp:posOffset>
                </wp:positionV>
                <wp:extent cx="62420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61.269688pt,29.114241pt" to="552.755938pt,29.114241pt" stroked="true" strokeweight=".75pt" strokecolor="#000000">
                <v:stroke dashstyle="shortdot"/>
                <w10:wrap type="none"/>
              </v:line>
            </w:pict>
          </mc:Fallback>
        </mc:AlternateContent>
      </w:r>
      <w:hyperlink w:history="true" w:anchor="_bookmark13">
        <w:r>
          <w:rPr>
            <w:w w:val="105"/>
            <w:sz w:val="22"/>
          </w:rPr>
          <w:t>Market</w:t>
        </w:r>
        <w:r>
          <w:rPr>
            <w:spacing w:val="-17"/>
            <w:w w:val="105"/>
            <w:sz w:val="22"/>
          </w:rPr>
          <w:t> </w:t>
        </w:r>
        <w:r>
          <w:rPr>
            <w:spacing w:val="-2"/>
            <w:w w:val="105"/>
            <w:sz w:val="22"/>
          </w:rPr>
          <w:t>Challenges</w:t>
        </w:r>
      </w:hyperlink>
      <w:r>
        <w:rPr>
          <w:rFonts w:ascii="Times New Roman"/>
          <w:sz w:val="22"/>
        </w:rPr>
        <w:tab/>
      </w:r>
      <w:hyperlink w:history="true" w:anchor="_bookmark13">
        <w:r>
          <w:rPr>
            <w:spacing w:val="-5"/>
            <w:w w:val="105"/>
            <w:position w:val="1"/>
            <w:sz w:val="22"/>
          </w:rPr>
          <w:t>15</w:t>
        </w:r>
      </w:hyperlink>
    </w:p>
    <w:p>
      <w:pPr>
        <w:pStyle w:val="ListParagraph"/>
        <w:numPr>
          <w:ilvl w:val="1"/>
          <w:numId w:val="1"/>
        </w:numPr>
        <w:tabs>
          <w:tab w:pos="892" w:val="left" w:leader="none"/>
          <w:tab w:pos="9912" w:val="left" w:leader="none"/>
        </w:tabs>
        <w:spacing w:line="240" w:lineRule="auto" w:before="189" w:after="0"/>
        <w:ind w:left="892" w:right="0" w:hanging="367"/>
        <w:jc w:val="left"/>
        <w:rPr>
          <w:sz w:val="22"/>
        </w:rPr>
      </w:pPr>
      <w:r>
        <w:rPr/>
        <mc:AlternateContent>
          <mc:Choice Requires="wps">
            <w:drawing>
              <wp:anchor distT="0" distB="0" distL="0" distR="0" allowOverlap="1" layoutInCell="1" locked="0" behindDoc="0" simplePos="0" relativeHeight="15737344">
                <wp:simplePos x="0" y="0"/>
                <wp:positionH relativeFrom="page">
                  <wp:posOffset>778125</wp:posOffset>
                </wp:positionH>
                <wp:positionV relativeFrom="paragraph">
                  <wp:posOffset>313980</wp:posOffset>
                </wp:positionV>
                <wp:extent cx="62420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61.269688pt,24.722906pt" to="552.755938pt,24.722906pt" stroked="true" strokeweight=".75pt" strokecolor="#000000">
                <v:stroke dashstyle="shortdot"/>
                <w10:wrap type="none"/>
              </v:line>
            </w:pict>
          </mc:Fallback>
        </mc:AlternateContent>
      </w:r>
      <w:hyperlink w:history="true" w:anchor="_bookmark14">
        <w:r>
          <w:rPr>
            <w:sz w:val="22"/>
          </w:rPr>
          <w:t>Tailored</w:t>
        </w:r>
        <w:r>
          <w:rPr>
            <w:spacing w:val="3"/>
            <w:sz w:val="22"/>
          </w:rPr>
          <w:t> </w:t>
        </w:r>
        <w:r>
          <w:rPr>
            <w:sz w:val="22"/>
          </w:rPr>
          <w:t>Solutions</w:t>
        </w:r>
        <w:r>
          <w:rPr>
            <w:spacing w:val="3"/>
            <w:sz w:val="22"/>
          </w:rPr>
          <w:t> </w:t>
        </w:r>
        <w:r>
          <w:rPr>
            <w:sz w:val="22"/>
          </w:rPr>
          <w:t>for</w:t>
        </w:r>
        <w:r>
          <w:rPr>
            <w:spacing w:val="3"/>
            <w:sz w:val="22"/>
          </w:rPr>
          <w:t> </w:t>
        </w:r>
        <w:r>
          <w:rPr>
            <w:sz w:val="22"/>
          </w:rPr>
          <w:t>Luxury</w:t>
        </w:r>
        <w:r>
          <w:rPr>
            <w:spacing w:val="3"/>
            <w:sz w:val="22"/>
          </w:rPr>
          <w:t> </w:t>
        </w:r>
        <w:r>
          <w:rPr>
            <w:spacing w:val="-2"/>
            <w:sz w:val="22"/>
          </w:rPr>
          <w:t>Living</w:t>
        </w:r>
      </w:hyperlink>
      <w:r>
        <w:rPr>
          <w:rFonts w:ascii="Times New Roman"/>
          <w:sz w:val="22"/>
        </w:rPr>
        <w:tab/>
      </w:r>
      <w:hyperlink w:history="true" w:anchor="_bookmark14">
        <w:r>
          <w:rPr>
            <w:spacing w:val="-5"/>
            <w:position w:val="1"/>
            <w:sz w:val="22"/>
          </w:rPr>
          <w:t>15</w:t>
        </w:r>
      </w:hyperlink>
    </w:p>
    <w:p>
      <w:pPr>
        <w:pStyle w:val="ListParagraph"/>
        <w:numPr>
          <w:ilvl w:val="1"/>
          <w:numId w:val="1"/>
        </w:numPr>
        <w:tabs>
          <w:tab w:pos="897" w:val="left" w:leader="none"/>
          <w:tab w:pos="9912" w:val="lef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37856">
                <wp:simplePos x="0" y="0"/>
                <wp:positionH relativeFrom="page">
                  <wp:posOffset>778125</wp:posOffset>
                </wp:positionH>
                <wp:positionV relativeFrom="paragraph">
                  <wp:posOffset>313455</wp:posOffset>
                </wp:positionV>
                <wp:extent cx="62420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61.269688pt,24.68157pt" to="552.755938pt,24.68157pt" stroked="true" strokeweight=".75pt" strokecolor="#000000">
                <v:stroke dashstyle="shortdot"/>
                <w10:wrap type="none"/>
              </v:line>
            </w:pict>
          </mc:Fallback>
        </mc:AlternateContent>
      </w:r>
      <w:hyperlink w:history="true" w:anchor="_bookmark15">
        <w:r>
          <w:rPr>
            <w:spacing w:val="-2"/>
            <w:w w:val="105"/>
            <w:sz w:val="22"/>
          </w:rPr>
          <w:t>LuxuryRealEstateFocus</w:t>
        </w:r>
      </w:hyperlink>
      <w:r>
        <w:rPr>
          <w:rFonts w:ascii="Times New Roman"/>
          <w:sz w:val="22"/>
        </w:rPr>
        <w:tab/>
      </w:r>
      <w:hyperlink w:history="true" w:anchor="_bookmark15">
        <w:r>
          <w:rPr>
            <w:spacing w:val="-5"/>
            <w:w w:val="105"/>
            <w:position w:val="1"/>
            <w:sz w:val="22"/>
          </w:rPr>
          <w:t>16</w:t>
        </w:r>
      </w:hyperlink>
    </w:p>
    <w:p>
      <w:pPr>
        <w:pStyle w:val="ListParagraph"/>
        <w:numPr>
          <w:ilvl w:val="1"/>
          <w:numId w:val="1"/>
        </w:numPr>
        <w:tabs>
          <w:tab w:pos="892" w:val="left" w:leader="none"/>
          <w:tab w:pos="9912" w:val="left" w:leader="none"/>
        </w:tabs>
        <w:spacing w:line="240" w:lineRule="auto" w:before="188" w:after="0"/>
        <w:ind w:left="892" w:right="0" w:hanging="367"/>
        <w:jc w:val="left"/>
        <w:rPr>
          <w:sz w:val="22"/>
        </w:rPr>
      </w:pPr>
      <w:r>
        <w:rPr/>
        <mc:AlternateContent>
          <mc:Choice Requires="wps">
            <w:drawing>
              <wp:anchor distT="0" distB="0" distL="0" distR="0" allowOverlap="1" layoutInCell="1" locked="0" behindDoc="0" simplePos="0" relativeHeight="15738368">
                <wp:simplePos x="0" y="0"/>
                <wp:positionH relativeFrom="page">
                  <wp:posOffset>778125</wp:posOffset>
                </wp:positionH>
                <wp:positionV relativeFrom="paragraph">
                  <wp:posOffset>313566</wp:posOffset>
                </wp:positionV>
                <wp:extent cx="62420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61.269688pt,24.690237pt" to="552.755938pt,24.690237pt" stroked="true" strokeweight=".75pt" strokecolor="#000000">
                <v:stroke dashstyle="shortdot"/>
                <w10:wrap type="none"/>
              </v:line>
            </w:pict>
          </mc:Fallback>
        </mc:AlternateContent>
      </w:r>
      <w:hyperlink w:history="true" w:anchor="_bookmark16">
        <w:r>
          <w:rPr>
            <w:sz w:val="22"/>
          </w:rPr>
          <w:t>Target</w:t>
        </w:r>
        <w:r>
          <w:rPr>
            <w:spacing w:val="4"/>
            <w:sz w:val="22"/>
          </w:rPr>
          <w:t> </w:t>
        </w:r>
        <w:r>
          <w:rPr>
            <w:sz w:val="22"/>
          </w:rPr>
          <w:t>Market</w:t>
        </w:r>
        <w:r>
          <w:rPr>
            <w:spacing w:val="5"/>
            <w:sz w:val="22"/>
          </w:rPr>
          <w:t> </w:t>
        </w:r>
        <w:r>
          <w:rPr>
            <w:sz w:val="22"/>
          </w:rPr>
          <w:t>Pain</w:t>
        </w:r>
        <w:r>
          <w:rPr>
            <w:spacing w:val="5"/>
            <w:sz w:val="22"/>
          </w:rPr>
          <w:t> </w:t>
        </w:r>
        <w:r>
          <w:rPr>
            <w:spacing w:val="-2"/>
            <w:sz w:val="22"/>
          </w:rPr>
          <w:t>Points</w:t>
        </w:r>
      </w:hyperlink>
      <w:r>
        <w:rPr>
          <w:rFonts w:ascii="Times New Roman"/>
          <w:sz w:val="22"/>
        </w:rPr>
        <w:tab/>
      </w:r>
      <w:hyperlink w:history="true" w:anchor="_bookmark16">
        <w:r>
          <w:rPr>
            <w:spacing w:val="-5"/>
            <w:position w:val="1"/>
            <w:sz w:val="22"/>
          </w:rPr>
          <w:t>18</w:t>
        </w:r>
      </w:hyperlink>
    </w:p>
    <w:p>
      <w:pPr>
        <w:pStyle w:val="ListParagraph"/>
        <w:numPr>
          <w:ilvl w:val="0"/>
          <w:numId w:val="1"/>
        </w:numPr>
        <w:tabs>
          <w:tab w:pos="437" w:val="left" w:leader="none"/>
        </w:tabs>
        <w:spacing w:line="240" w:lineRule="auto" w:before="585" w:after="0"/>
        <w:ind w:left="437" w:right="0" w:hanging="287"/>
        <w:jc w:val="left"/>
        <w:rPr>
          <w:sz w:val="26"/>
        </w:rPr>
      </w:pPr>
      <w:r>
        <w:rPr/>
        <mc:AlternateContent>
          <mc:Choice Requires="wps">
            <w:drawing>
              <wp:anchor distT="0" distB="0" distL="0" distR="0" allowOverlap="1" layoutInCell="1" locked="0" behindDoc="0" simplePos="0" relativeHeight="15738880">
                <wp:simplePos x="0" y="0"/>
                <wp:positionH relativeFrom="page">
                  <wp:posOffset>540000</wp:posOffset>
                </wp:positionH>
                <wp:positionV relativeFrom="paragraph">
                  <wp:posOffset>620938</wp:posOffset>
                </wp:positionV>
                <wp:extent cx="6480175"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892761pt;width:510.236236pt;height:.75pt;mso-position-horizontal-relative:page;mso-position-vertical-relative:paragraph;z-index:15738880" id="docshape12"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43488">
                <wp:simplePos x="0" y="0"/>
                <wp:positionH relativeFrom="page">
                  <wp:posOffset>6619950</wp:posOffset>
                </wp:positionH>
                <wp:positionV relativeFrom="paragraph">
                  <wp:posOffset>344712</wp:posOffset>
                </wp:positionV>
                <wp:extent cx="400050" cy="2762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17">
                              <w:r>
                                <w:rPr>
                                  <w:color w:val="FFFFFF"/>
                                  <w:spacing w:val="-5"/>
                                  <w:w w:val="110"/>
                                  <w:sz w:val="26"/>
                                </w:rPr>
                                <w:t>20</w:t>
                              </w:r>
                            </w:hyperlink>
                          </w:p>
                        </w:txbxContent>
                      </wps:txbx>
                      <wps:bodyPr wrap="square" lIns="0" tIns="0" rIns="0" bIns="0" rtlCol="0">
                        <a:noAutofit/>
                      </wps:bodyPr>
                    </wps:wsp>
                  </a:graphicData>
                </a:graphic>
              </wp:anchor>
            </w:drawing>
          </mc:Choice>
          <mc:Fallback>
            <w:pict>
              <v:shape style="position:absolute;margin-left:521.255920pt;margin-top:27.142721pt;width:31.5pt;height:21.75pt;mso-position-horizontal-relative:page;mso-position-vertical-relative:paragraph;z-index:15743488" type="#_x0000_t202" id="docshape13" filled="true" fillcolor="#1875d1" stroked="false">
                <v:textbox inset="0,0,0,0">
                  <w:txbxContent>
                    <w:p>
                      <w:pPr>
                        <w:spacing w:before="72"/>
                        <w:ind w:left="164" w:right="0" w:firstLine="0"/>
                        <w:jc w:val="left"/>
                        <w:rPr>
                          <w:color w:val="000000"/>
                          <w:sz w:val="26"/>
                        </w:rPr>
                      </w:pPr>
                      <w:hyperlink w:history="true" w:anchor="_bookmark17">
                        <w:r>
                          <w:rPr>
                            <w:color w:val="FFFFFF"/>
                            <w:spacing w:val="-5"/>
                            <w:w w:val="110"/>
                            <w:sz w:val="26"/>
                          </w:rPr>
                          <w:t>20</w:t>
                        </w:r>
                      </w:hyperlink>
                    </w:p>
                  </w:txbxContent>
                </v:textbox>
                <v:fill type="solid"/>
                <w10:wrap type="none"/>
              </v:shape>
            </w:pict>
          </mc:Fallback>
        </mc:AlternateContent>
      </w:r>
      <w:hyperlink w:history="true" w:anchor="_bookmark17">
        <w:r>
          <w:rPr>
            <w:color w:val="1875D1"/>
            <w:w w:val="105"/>
            <w:sz w:val="26"/>
          </w:rPr>
          <w:t>Products</w:t>
        </w:r>
        <w:r>
          <w:rPr>
            <w:color w:val="1875D1"/>
            <w:spacing w:val="-15"/>
            <w:w w:val="105"/>
            <w:sz w:val="26"/>
          </w:rPr>
          <w:t> </w:t>
        </w:r>
        <w:r>
          <w:rPr>
            <w:color w:val="1875D1"/>
            <w:w w:val="105"/>
            <w:sz w:val="26"/>
          </w:rPr>
          <w:t>and</w:t>
        </w:r>
        <w:r>
          <w:rPr>
            <w:color w:val="1875D1"/>
            <w:spacing w:val="-14"/>
            <w:w w:val="105"/>
            <w:sz w:val="26"/>
          </w:rPr>
          <w:t> </w:t>
        </w:r>
        <w:r>
          <w:rPr>
            <w:color w:val="1875D1"/>
            <w:spacing w:val="-2"/>
            <w:w w:val="105"/>
            <w:sz w:val="26"/>
          </w:rPr>
          <w:t>Services</w:t>
        </w:r>
      </w:hyperlink>
    </w:p>
    <w:p>
      <w:pPr>
        <w:pStyle w:val="ListParagraph"/>
        <w:numPr>
          <w:ilvl w:val="1"/>
          <w:numId w:val="1"/>
        </w:numPr>
        <w:tabs>
          <w:tab w:pos="897" w:val="left" w:leader="none"/>
          <w:tab w:pos="9912" w:val="left" w:leader="none"/>
        </w:tabs>
        <w:spacing w:line="240" w:lineRule="auto" w:before="276" w:after="0"/>
        <w:ind w:left="897" w:right="0" w:hanging="372"/>
        <w:jc w:val="left"/>
        <w:rPr>
          <w:sz w:val="22"/>
        </w:rPr>
      </w:pPr>
      <w:r>
        <w:rPr/>
        <mc:AlternateContent>
          <mc:Choice Requires="wps">
            <w:drawing>
              <wp:anchor distT="0" distB="0" distL="0" distR="0" allowOverlap="1" layoutInCell="1" locked="0" behindDoc="0" simplePos="0" relativeHeight="15739392">
                <wp:simplePos x="0" y="0"/>
                <wp:positionH relativeFrom="page">
                  <wp:posOffset>778125</wp:posOffset>
                </wp:positionH>
                <wp:positionV relativeFrom="paragraph">
                  <wp:posOffset>369623</wp:posOffset>
                </wp:positionV>
                <wp:extent cx="62420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61.269688pt,29.104177pt" to="552.755938pt,29.104177pt" stroked="true" strokeweight=".75pt" strokecolor="#000000">
                <v:stroke dashstyle="shortdot"/>
                <w10:wrap type="none"/>
              </v:line>
            </w:pict>
          </mc:Fallback>
        </mc:AlternateContent>
      </w:r>
      <w:hyperlink w:history="true" w:anchor="_bookmark18">
        <w:r>
          <w:rPr>
            <w:w w:val="105"/>
            <w:sz w:val="22"/>
          </w:rPr>
          <w:t>SaaS</w:t>
        </w:r>
        <w:r>
          <w:rPr>
            <w:spacing w:val="11"/>
            <w:w w:val="105"/>
            <w:sz w:val="22"/>
          </w:rPr>
          <w:t> </w:t>
        </w:r>
        <w:r>
          <w:rPr>
            <w:w w:val="105"/>
            <w:sz w:val="22"/>
          </w:rPr>
          <w:t>Listing</w:t>
        </w:r>
        <w:r>
          <w:rPr>
            <w:spacing w:val="11"/>
            <w:w w:val="105"/>
            <w:sz w:val="22"/>
          </w:rPr>
          <w:t> </w:t>
        </w:r>
        <w:r>
          <w:rPr>
            <w:spacing w:val="-2"/>
            <w:w w:val="105"/>
            <w:sz w:val="22"/>
          </w:rPr>
          <w:t>Platform</w:t>
        </w:r>
      </w:hyperlink>
      <w:r>
        <w:rPr>
          <w:rFonts w:ascii="Times New Roman"/>
          <w:sz w:val="22"/>
        </w:rPr>
        <w:tab/>
      </w:r>
      <w:hyperlink w:history="true" w:anchor="_bookmark18">
        <w:r>
          <w:rPr>
            <w:spacing w:val="-5"/>
            <w:w w:val="105"/>
            <w:position w:val="1"/>
            <w:sz w:val="22"/>
          </w:rPr>
          <w:t>21</w:t>
        </w:r>
      </w:hyperlink>
    </w:p>
    <w:p>
      <w:pPr>
        <w:pStyle w:val="ListParagraph"/>
        <w:numPr>
          <w:ilvl w:val="1"/>
          <w:numId w:val="1"/>
        </w:numPr>
        <w:tabs>
          <w:tab w:pos="897" w:val="left" w:leader="none"/>
          <w:tab w:pos="9912" w:val="lef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39904">
                <wp:simplePos x="0" y="0"/>
                <wp:positionH relativeFrom="page">
                  <wp:posOffset>778125</wp:posOffset>
                </wp:positionH>
                <wp:positionV relativeFrom="paragraph">
                  <wp:posOffset>313853</wp:posOffset>
                </wp:positionV>
                <wp:extent cx="62420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61.269688pt,24.712843pt" to="552.755938pt,24.712843pt" stroked="true" strokeweight=".75pt" strokecolor="#000000">
                <v:stroke dashstyle="shortdot"/>
                <w10:wrap type="none"/>
              </v:line>
            </w:pict>
          </mc:Fallback>
        </mc:AlternateContent>
      </w:r>
      <w:hyperlink w:history="true" w:anchor="_bookmark19">
        <w:r>
          <w:rPr>
            <w:sz w:val="22"/>
          </w:rPr>
          <w:t>Premium</w:t>
        </w:r>
        <w:r>
          <w:rPr>
            <w:spacing w:val="19"/>
            <w:sz w:val="22"/>
          </w:rPr>
          <w:t> </w:t>
        </w:r>
        <w:r>
          <w:rPr>
            <w:sz w:val="22"/>
          </w:rPr>
          <w:t>Placement</w:t>
        </w:r>
        <w:r>
          <w:rPr>
            <w:spacing w:val="20"/>
            <w:sz w:val="22"/>
          </w:rPr>
          <w:t> </w:t>
        </w:r>
        <w:r>
          <w:rPr>
            <w:spacing w:val="-2"/>
            <w:sz w:val="22"/>
          </w:rPr>
          <w:t>Options</w:t>
        </w:r>
      </w:hyperlink>
      <w:r>
        <w:rPr>
          <w:rFonts w:ascii="Times New Roman"/>
          <w:sz w:val="22"/>
        </w:rPr>
        <w:tab/>
      </w:r>
      <w:hyperlink w:history="true" w:anchor="_bookmark19">
        <w:r>
          <w:rPr>
            <w:spacing w:val="-5"/>
            <w:position w:val="1"/>
            <w:sz w:val="22"/>
          </w:rPr>
          <w:t>22</w:t>
        </w:r>
      </w:hyperlink>
    </w:p>
    <w:p>
      <w:pPr>
        <w:pStyle w:val="ListParagraph"/>
        <w:numPr>
          <w:ilvl w:val="1"/>
          <w:numId w:val="1"/>
        </w:numPr>
        <w:tabs>
          <w:tab w:pos="897" w:val="left" w:leader="none"/>
          <w:tab w:pos="9912" w:val="left" w:leader="none"/>
        </w:tabs>
        <w:spacing w:line="240" w:lineRule="auto" w:before="189" w:after="0"/>
        <w:ind w:left="897" w:right="0" w:hanging="372"/>
        <w:jc w:val="left"/>
        <w:rPr>
          <w:sz w:val="22"/>
        </w:rPr>
      </w:pPr>
      <w:r>
        <w:rPr/>
        <mc:AlternateContent>
          <mc:Choice Requires="wps">
            <w:drawing>
              <wp:anchor distT="0" distB="0" distL="0" distR="0" allowOverlap="1" layoutInCell="1" locked="0" behindDoc="0" simplePos="0" relativeHeight="15740416">
                <wp:simplePos x="0" y="0"/>
                <wp:positionH relativeFrom="page">
                  <wp:posOffset>778125</wp:posOffset>
                </wp:positionH>
                <wp:positionV relativeFrom="paragraph">
                  <wp:posOffset>313963</wp:posOffset>
                </wp:positionV>
                <wp:extent cx="62420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61.269688pt,24.721508pt" to="552.755938pt,24.721508pt" stroked="true" strokeweight=".75pt" strokecolor="#000000">
                <v:stroke dashstyle="shortdot"/>
                <w10:wrap type="none"/>
              </v:line>
            </w:pict>
          </mc:Fallback>
        </mc:AlternateContent>
      </w:r>
      <w:hyperlink w:history="true" w:anchor="_bookmark20">
        <w:r>
          <w:rPr>
            <w:sz w:val="22"/>
          </w:rPr>
          <w:t>Analytics</w:t>
        </w:r>
        <w:r>
          <w:rPr>
            <w:spacing w:val="17"/>
            <w:sz w:val="22"/>
          </w:rPr>
          <w:t> </w:t>
        </w:r>
        <w:r>
          <w:rPr>
            <w:spacing w:val="-2"/>
            <w:sz w:val="22"/>
          </w:rPr>
          <w:t>Dashboard</w:t>
        </w:r>
      </w:hyperlink>
      <w:r>
        <w:rPr>
          <w:rFonts w:ascii="Times New Roman"/>
          <w:sz w:val="22"/>
        </w:rPr>
        <w:tab/>
      </w:r>
      <w:hyperlink w:history="true" w:anchor="_bookmark20">
        <w:r>
          <w:rPr>
            <w:spacing w:val="-5"/>
            <w:position w:val="1"/>
            <w:sz w:val="22"/>
          </w:rPr>
          <w:t>24</w:t>
        </w:r>
      </w:hyperlink>
    </w:p>
    <w:p>
      <w:pPr>
        <w:pStyle w:val="ListParagraph"/>
        <w:numPr>
          <w:ilvl w:val="1"/>
          <w:numId w:val="1"/>
        </w:numPr>
        <w:tabs>
          <w:tab w:pos="897" w:val="left" w:leader="none"/>
          <w:tab w:pos="9912" w:val="lef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40928">
                <wp:simplePos x="0" y="0"/>
                <wp:positionH relativeFrom="page">
                  <wp:posOffset>778125</wp:posOffset>
                </wp:positionH>
                <wp:positionV relativeFrom="paragraph">
                  <wp:posOffset>313438</wp:posOffset>
                </wp:positionV>
                <wp:extent cx="624205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61.269688pt,24.680174pt" to="552.755938pt,24.680174pt" stroked="true" strokeweight=".75pt" strokecolor="#000000">
                <v:stroke dashstyle="shortdot"/>
                <w10:wrap type="none"/>
              </v:line>
            </w:pict>
          </mc:Fallback>
        </mc:AlternateContent>
      </w:r>
      <w:hyperlink w:history="true" w:anchor="_bookmark21">
        <w:r>
          <w:rPr>
            <w:sz w:val="22"/>
          </w:rPr>
          <w:t>AI-Driven</w:t>
        </w:r>
        <w:r>
          <w:rPr>
            <w:spacing w:val="-15"/>
            <w:sz w:val="22"/>
          </w:rPr>
          <w:t> </w:t>
        </w:r>
        <w:r>
          <w:rPr>
            <w:spacing w:val="-2"/>
            <w:sz w:val="22"/>
          </w:rPr>
          <w:t>Recommendations</w:t>
        </w:r>
      </w:hyperlink>
      <w:r>
        <w:rPr>
          <w:rFonts w:ascii="Times New Roman"/>
          <w:sz w:val="22"/>
        </w:rPr>
        <w:tab/>
      </w:r>
      <w:hyperlink w:history="true" w:anchor="_bookmark21">
        <w:r>
          <w:rPr>
            <w:spacing w:val="-5"/>
            <w:position w:val="1"/>
            <w:sz w:val="22"/>
          </w:rPr>
          <w:t>25</w:t>
        </w:r>
      </w:hyperlink>
    </w:p>
    <w:p>
      <w:pPr>
        <w:pStyle w:val="ListParagraph"/>
        <w:numPr>
          <w:ilvl w:val="1"/>
          <w:numId w:val="1"/>
        </w:numPr>
        <w:tabs>
          <w:tab w:pos="897" w:val="left" w:leader="none"/>
          <w:tab w:pos="9912" w:val="lef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41440">
                <wp:simplePos x="0" y="0"/>
                <wp:positionH relativeFrom="page">
                  <wp:posOffset>778125</wp:posOffset>
                </wp:positionH>
                <wp:positionV relativeFrom="paragraph">
                  <wp:posOffset>313548</wp:posOffset>
                </wp:positionV>
                <wp:extent cx="62420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61.269688pt,24.688839pt" to="552.755938pt,24.688839pt" stroked="true" strokeweight=".75pt" strokecolor="#000000">
                <v:stroke dashstyle="shortdot"/>
                <w10:wrap type="none"/>
              </v:line>
            </w:pict>
          </mc:Fallback>
        </mc:AlternateContent>
      </w:r>
      <w:hyperlink w:history="true" w:anchor="_bookmark22">
        <w:r>
          <w:rPr>
            <w:w w:val="105"/>
            <w:sz w:val="22"/>
          </w:rPr>
          <w:t>Immersive</w:t>
        </w:r>
        <w:r>
          <w:rPr>
            <w:spacing w:val="-18"/>
            <w:w w:val="105"/>
            <w:sz w:val="22"/>
          </w:rPr>
          <w:t> </w:t>
        </w:r>
        <w:r>
          <w:rPr>
            <w:w w:val="105"/>
            <w:sz w:val="22"/>
          </w:rPr>
          <w:t>Media</w:t>
        </w:r>
        <w:r>
          <w:rPr>
            <w:spacing w:val="-17"/>
            <w:w w:val="105"/>
            <w:sz w:val="22"/>
          </w:rPr>
          <w:t> </w:t>
        </w:r>
        <w:r>
          <w:rPr>
            <w:w w:val="105"/>
            <w:sz w:val="22"/>
          </w:rPr>
          <w:t>for</w:t>
        </w:r>
        <w:r>
          <w:rPr>
            <w:spacing w:val="-17"/>
            <w:w w:val="105"/>
            <w:sz w:val="22"/>
          </w:rPr>
          <w:t> </w:t>
        </w:r>
        <w:r>
          <w:rPr>
            <w:spacing w:val="-2"/>
            <w:w w:val="105"/>
            <w:sz w:val="22"/>
          </w:rPr>
          <w:t>Listings</w:t>
        </w:r>
      </w:hyperlink>
      <w:r>
        <w:rPr>
          <w:rFonts w:ascii="Times New Roman"/>
          <w:sz w:val="22"/>
        </w:rPr>
        <w:tab/>
      </w:r>
      <w:hyperlink w:history="true" w:anchor="_bookmark22">
        <w:r>
          <w:rPr>
            <w:spacing w:val="-5"/>
            <w:w w:val="105"/>
            <w:position w:val="1"/>
            <w:sz w:val="22"/>
          </w:rPr>
          <w:t>26</w:t>
        </w:r>
      </w:hyperlink>
    </w:p>
    <w:p>
      <w:pPr>
        <w:pStyle w:val="ListParagraph"/>
        <w:numPr>
          <w:ilvl w:val="1"/>
          <w:numId w:val="1"/>
        </w:numPr>
        <w:tabs>
          <w:tab w:pos="897" w:val="left" w:leader="none"/>
          <w:tab w:pos="9912" w:val="left" w:leader="none"/>
        </w:tabs>
        <w:spacing w:line="240" w:lineRule="auto" w:before="188" w:after="0"/>
        <w:ind w:left="897" w:right="0" w:hanging="372"/>
        <w:jc w:val="left"/>
        <w:rPr>
          <w:sz w:val="22"/>
        </w:rPr>
      </w:pPr>
      <w:r>
        <w:rPr/>
        <mc:AlternateContent>
          <mc:Choice Requires="wps">
            <w:drawing>
              <wp:anchor distT="0" distB="0" distL="0" distR="0" allowOverlap="1" layoutInCell="1" locked="0" behindDoc="0" simplePos="0" relativeHeight="15741952">
                <wp:simplePos x="0" y="0"/>
                <wp:positionH relativeFrom="page">
                  <wp:posOffset>778125</wp:posOffset>
                </wp:positionH>
                <wp:positionV relativeFrom="paragraph">
                  <wp:posOffset>313658</wp:posOffset>
                </wp:positionV>
                <wp:extent cx="62420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61.269688pt,24.697506pt" to="552.755938pt,24.697506pt" stroked="true" strokeweight=".75pt" strokecolor="#000000">
                <v:stroke dashstyle="shortdot"/>
                <w10:wrap type="none"/>
              </v:line>
            </w:pict>
          </mc:Fallback>
        </mc:AlternateContent>
      </w:r>
      <w:hyperlink w:history="true" w:anchor="_bookmark23">
        <w:r>
          <w:rPr>
            <w:sz w:val="22"/>
          </w:rPr>
          <w:t>Concierge</w:t>
        </w:r>
        <w:r>
          <w:rPr>
            <w:spacing w:val="24"/>
            <w:sz w:val="22"/>
          </w:rPr>
          <w:t> </w:t>
        </w:r>
        <w:r>
          <w:rPr>
            <w:spacing w:val="-2"/>
            <w:sz w:val="22"/>
          </w:rPr>
          <w:t>Scheduling</w:t>
        </w:r>
      </w:hyperlink>
      <w:r>
        <w:rPr>
          <w:rFonts w:ascii="Times New Roman"/>
          <w:sz w:val="22"/>
        </w:rPr>
        <w:tab/>
      </w:r>
      <w:hyperlink w:history="true" w:anchor="_bookmark23">
        <w:r>
          <w:rPr>
            <w:spacing w:val="-5"/>
            <w:position w:val="1"/>
            <w:sz w:val="22"/>
          </w:rPr>
          <w:t>28</w:t>
        </w:r>
      </w:hyperlink>
    </w:p>
    <w:p>
      <w:pPr>
        <w:pStyle w:val="ListParagraph"/>
        <w:numPr>
          <w:ilvl w:val="0"/>
          <w:numId w:val="1"/>
        </w:numPr>
        <w:tabs>
          <w:tab w:pos="437" w:val="left" w:leader="none"/>
        </w:tabs>
        <w:spacing w:line="240" w:lineRule="auto" w:before="585" w:after="0"/>
        <w:ind w:left="437" w:right="0" w:hanging="287"/>
        <w:jc w:val="left"/>
        <w:rPr>
          <w:sz w:val="26"/>
        </w:rPr>
      </w:pPr>
      <w:r>
        <w:rPr/>
        <mc:AlternateContent>
          <mc:Choice Requires="wps">
            <w:drawing>
              <wp:anchor distT="0" distB="0" distL="0" distR="0" allowOverlap="1" layoutInCell="1" locked="0" behindDoc="0" simplePos="0" relativeHeight="15742464">
                <wp:simplePos x="0" y="0"/>
                <wp:positionH relativeFrom="page">
                  <wp:posOffset>540000</wp:posOffset>
                </wp:positionH>
                <wp:positionV relativeFrom="paragraph">
                  <wp:posOffset>621030</wp:posOffset>
                </wp:positionV>
                <wp:extent cx="6480175" cy="952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900024pt;width:510.236236pt;height:.75pt;mso-position-horizontal-relative:page;mso-position-vertical-relative:paragraph;z-index:15742464" id="docshape14"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6619950</wp:posOffset>
                </wp:positionH>
                <wp:positionV relativeFrom="paragraph">
                  <wp:posOffset>344804</wp:posOffset>
                </wp:positionV>
                <wp:extent cx="400050" cy="2762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24">
                              <w:r>
                                <w:rPr>
                                  <w:color w:val="FFFFFF"/>
                                  <w:spacing w:val="-5"/>
                                  <w:w w:val="110"/>
                                  <w:sz w:val="26"/>
                                </w:rPr>
                                <w:t>29</w:t>
                              </w:r>
                            </w:hyperlink>
                          </w:p>
                        </w:txbxContent>
                      </wps:txbx>
                      <wps:bodyPr wrap="square" lIns="0" tIns="0" rIns="0" bIns="0" rtlCol="0">
                        <a:noAutofit/>
                      </wps:bodyPr>
                    </wps:wsp>
                  </a:graphicData>
                </a:graphic>
              </wp:anchor>
            </w:drawing>
          </mc:Choice>
          <mc:Fallback>
            <w:pict>
              <v:shape style="position:absolute;margin-left:521.255920pt;margin-top:27.149979pt;width:31.5pt;height:21.75pt;mso-position-horizontal-relative:page;mso-position-vertical-relative:paragraph;z-index:15742976" type="#_x0000_t202" id="docshape15" filled="true" fillcolor="#1875d1" stroked="false">
                <v:textbox inset="0,0,0,0">
                  <w:txbxContent>
                    <w:p>
                      <w:pPr>
                        <w:spacing w:before="72"/>
                        <w:ind w:left="164" w:right="0" w:firstLine="0"/>
                        <w:jc w:val="left"/>
                        <w:rPr>
                          <w:color w:val="000000"/>
                          <w:sz w:val="26"/>
                        </w:rPr>
                      </w:pPr>
                      <w:hyperlink w:history="true" w:anchor="_bookmark24">
                        <w:r>
                          <w:rPr>
                            <w:color w:val="FFFFFF"/>
                            <w:spacing w:val="-5"/>
                            <w:w w:val="110"/>
                            <w:sz w:val="26"/>
                          </w:rPr>
                          <w:t>29</w:t>
                        </w:r>
                      </w:hyperlink>
                    </w:p>
                  </w:txbxContent>
                </v:textbox>
                <v:fill type="solid"/>
                <w10:wrap type="none"/>
              </v:shape>
            </w:pict>
          </mc:Fallback>
        </mc:AlternateContent>
      </w:r>
      <w:hyperlink w:history="true" w:anchor="_bookmark24">
        <w:r>
          <w:rPr>
            <w:color w:val="1875D1"/>
            <w:sz w:val="26"/>
          </w:rPr>
          <w:t>Market</w:t>
        </w:r>
        <w:r>
          <w:rPr>
            <w:color w:val="1875D1"/>
            <w:spacing w:val="16"/>
            <w:sz w:val="26"/>
          </w:rPr>
          <w:t> </w:t>
        </w:r>
        <w:r>
          <w:rPr>
            <w:color w:val="1875D1"/>
            <w:spacing w:val="-2"/>
            <w:sz w:val="26"/>
          </w:rPr>
          <w:t>Analysis</w:t>
        </w:r>
      </w:hyperlink>
    </w:p>
    <w:p>
      <w:pPr>
        <w:pStyle w:val="ListParagraph"/>
        <w:numPr>
          <w:ilvl w:val="1"/>
          <w:numId w:val="1"/>
        </w:numPr>
        <w:tabs>
          <w:tab w:pos="897" w:val="left" w:leader="none"/>
          <w:tab w:pos="9912" w:val="left" w:leader="none"/>
        </w:tabs>
        <w:spacing w:line="240" w:lineRule="auto" w:before="276" w:after="0"/>
        <w:ind w:left="897" w:right="0" w:hanging="372"/>
        <w:jc w:val="left"/>
        <w:rPr>
          <w:sz w:val="22"/>
        </w:rPr>
      </w:pPr>
      <w:r>
        <w:rPr/>
        <mc:AlternateContent>
          <mc:Choice Requires="wps">
            <w:drawing>
              <wp:anchor distT="0" distB="0" distL="0" distR="0" allowOverlap="1" layoutInCell="1" locked="0" behindDoc="1" simplePos="0" relativeHeight="487588864">
                <wp:simplePos x="0" y="0"/>
                <wp:positionH relativeFrom="page">
                  <wp:posOffset>778125</wp:posOffset>
                </wp:positionH>
                <wp:positionV relativeFrom="paragraph">
                  <wp:posOffset>364952</wp:posOffset>
                </wp:positionV>
                <wp:extent cx="624205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shape style="position:absolute;margin-left:61.269688pt;margin-top:28.736446pt;width:491.5pt;height:.1pt;mso-position-horizontal-relative:page;mso-position-vertical-relative:paragraph;z-index:-15727616;mso-wrap-distance-left:0;mso-wrap-distance-right:0" id="docshape16" coordorigin="1225,575" coordsize="9830,0" path="m1225,575l11055,575e" filled="false" stroked="true" strokeweight=".75pt" strokecolor="#000000">
                <v:path arrowok="t"/>
                <v:stroke dashstyle="shortdot"/>
                <w10:wrap type="topAndBottom"/>
              </v:shape>
            </w:pict>
          </mc:Fallback>
        </mc:AlternateContent>
      </w:r>
      <w:hyperlink w:history="true" w:anchor="_bookmark25">
        <w:r>
          <w:rPr>
            <w:w w:val="105"/>
            <w:sz w:val="22"/>
          </w:rPr>
          <w:t>Market</w:t>
        </w:r>
        <w:r>
          <w:rPr>
            <w:spacing w:val="-17"/>
            <w:w w:val="105"/>
            <w:sz w:val="22"/>
          </w:rPr>
          <w:t> </w:t>
        </w:r>
        <w:r>
          <w:rPr>
            <w:spacing w:val="-2"/>
            <w:w w:val="105"/>
            <w:sz w:val="22"/>
          </w:rPr>
          <w:t>Overview</w:t>
        </w:r>
      </w:hyperlink>
      <w:r>
        <w:rPr>
          <w:rFonts w:ascii="Times New Roman"/>
          <w:sz w:val="22"/>
        </w:rPr>
        <w:tab/>
      </w:r>
      <w:hyperlink w:history="true" w:anchor="_bookmark25">
        <w:r>
          <w:rPr>
            <w:spacing w:val="-7"/>
            <w:w w:val="105"/>
            <w:position w:val="1"/>
            <w:sz w:val="22"/>
          </w:rPr>
          <w:t>30</w:t>
        </w:r>
      </w:hyperlink>
    </w:p>
    <w:p>
      <w:pPr>
        <w:spacing w:after="0" w:line="240" w:lineRule="auto"/>
        <w:jc w:val="left"/>
        <w:rPr>
          <w:sz w:val="22"/>
        </w:rPr>
        <w:sectPr>
          <w:footerReference w:type="default" r:id="rId8"/>
          <w:pgSz w:w="11910" w:h="16840"/>
          <w:pgMar w:header="0" w:footer="450" w:top="800" w:bottom="640" w:left="700" w:right="420"/>
          <w:pgNumType w:start="2"/>
        </w:sectPr>
      </w:pPr>
    </w:p>
    <w:sdt>
      <w:sdtPr>
        <w:docPartObj>
          <w:docPartGallery w:val="Table of Contents"/>
          <w:docPartUnique/>
        </w:docPartObj>
      </w:sdtPr>
      <w:sdtEndPr/>
      <w:sdtContent>
        <w:p>
          <w:pPr>
            <w:pStyle w:val="TOC2"/>
            <w:numPr>
              <w:ilvl w:val="1"/>
              <w:numId w:val="1"/>
            </w:numPr>
            <w:tabs>
              <w:tab w:pos="892" w:val="left" w:leader="none"/>
              <w:tab w:pos="10167" w:val="right" w:leader="none"/>
            </w:tabs>
            <w:spacing w:line="240" w:lineRule="auto" w:before="93" w:after="0"/>
            <w:ind w:left="892" w:right="0" w:hanging="367"/>
            <w:jc w:val="left"/>
          </w:pPr>
          <w:r>
            <w:rPr/>
            <mc:AlternateContent>
              <mc:Choice Requires="wps">
                <w:drawing>
                  <wp:anchor distT="0" distB="0" distL="0" distR="0" allowOverlap="1" layoutInCell="1" locked="0" behindDoc="0" simplePos="0" relativeHeight="15746048">
                    <wp:simplePos x="0" y="0"/>
                    <wp:positionH relativeFrom="page">
                      <wp:posOffset>778125</wp:posOffset>
                    </wp:positionH>
                    <wp:positionV relativeFrom="paragraph">
                      <wp:posOffset>253188</wp:posOffset>
                    </wp:positionV>
                    <wp:extent cx="62420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61.269688pt,19.936071pt" to="552.755938pt,19.936071pt" stroked="true" strokeweight=".75pt" strokecolor="#000000">
                    <v:stroke dashstyle="shortdot"/>
                    <w10:wrap type="none"/>
                  </v:line>
                </w:pict>
              </mc:Fallback>
            </mc:AlternateContent>
          </w:r>
          <w:hyperlink w:history="true" w:anchor="_bookmark26">
            <w:r>
              <w:rPr/>
              <w:t>Target Market</w:t>
            </w:r>
            <w:r>
              <w:rPr>
                <w:spacing w:val="1"/>
              </w:rPr>
              <w:t> </w:t>
            </w:r>
            <w:r>
              <w:rPr>
                <w:spacing w:val="-2"/>
              </w:rPr>
              <w:t>Segmentation</w:t>
            </w:r>
          </w:hyperlink>
          <w:r>
            <w:rPr>
              <w:rFonts w:ascii="Times New Roman"/>
            </w:rPr>
            <w:tab/>
          </w:r>
          <w:hyperlink w:history="true" w:anchor="_bookmark26">
            <w:r>
              <w:rPr>
                <w:spacing w:val="-5"/>
                <w:position w:val="1"/>
              </w:rPr>
              <w:t>31</w:t>
            </w:r>
          </w:hyperlink>
        </w:p>
        <w:p>
          <w:pPr>
            <w:pStyle w:val="TOC2"/>
            <w:numPr>
              <w:ilvl w:val="1"/>
              <w:numId w:val="1"/>
            </w:numPr>
            <w:tabs>
              <w:tab w:pos="897" w:val="left" w:leader="none"/>
              <w:tab w:pos="10167" w:val="righ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46560">
                    <wp:simplePos x="0" y="0"/>
                    <wp:positionH relativeFrom="page">
                      <wp:posOffset>778125</wp:posOffset>
                    </wp:positionH>
                    <wp:positionV relativeFrom="paragraph">
                      <wp:posOffset>313623</wp:posOffset>
                    </wp:positionV>
                    <wp:extent cx="62420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61.269688pt,24.694736pt" to="552.755938pt,24.694736pt" stroked="true" strokeweight=".75pt" strokecolor="#000000">
                    <v:stroke dashstyle="shortdot"/>
                    <w10:wrap type="none"/>
                  </v:line>
                </w:pict>
              </mc:Fallback>
            </mc:AlternateContent>
          </w:r>
          <w:hyperlink w:history="true" w:anchor="_bookmark27">
            <w:r>
              <w:rPr/>
              <w:t>Psychographics</w:t>
            </w:r>
            <w:r>
              <w:rPr>
                <w:spacing w:val="29"/>
              </w:rPr>
              <w:t> </w:t>
            </w:r>
            <w:r>
              <w:rPr/>
              <w:t>of</w:t>
            </w:r>
            <w:r>
              <w:rPr>
                <w:spacing w:val="21"/>
              </w:rPr>
              <w:t> </w:t>
            </w:r>
            <w:r>
              <w:rPr/>
              <w:t>Target</w:t>
            </w:r>
            <w:r>
              <w:rPr>
                <w:spacing w:val="29"/>
              </w:rPr>
              <w:t> </w:t>
            </w:r>
            <w:r>
              <w:rPr>
                <w:spacing w:val="-2"/>
              </w:rPr>
              <w:t>Audience</w:t>
            </w:r>
          </w:hyperlink>
          <w:r>
            <w:rPr>
              <w:rFonts w:ascii="Times New Roman"/>
            </w:rPr>
            <w:tab/>
          </w:r>
          <w:hyperlink w:history="true" w:anchor="_bookmark27">
            <w:r>
              <w:rPr>
                <w:spacing w:val="-5"/>
                <w:position w:val="1"/>
              </w:rPr>
              <w:t>32</w:t>
            </w:r>
          </w:hyperlink>
        </w:p>
        <w:p>
          <w:pPr>
            <w:pStyle w:val="TOC2"/>
            <w:numPr>
              <w:ilvl w:val="1"/>
              <w:numId w:val="1"/>
            </w:numPr>
            <w:tabs>
              <w:tab w:pos="897" w:val="left" w:leader="none"/>
              <w:tab w:pos="10167" w:val="righ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47072">
                    <wp:simplePos x="0" y="0"/>
                    <wp:positionH relativeFrom="page">
                      <wp:posOffset>778125</wp:posOffset>
                    </wp:positionH>
                    <wp:positionV relativeFrom="paragraph">
                      <wp:posOffset>313733</wp:posOffset>
                    </wp:positionV>
                    <wp:extent cx="624205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61.269688pt,24.703403pt" to="552.755938pt,24.703403pt" stroked="true" strokeweight=".75pt" strokecolor="#000000">
                    <v:stroke dashstyle="shortdot"/>
                    <w10:wrap type="none"/>
                  </v:line>
                </w:pict>
              </mc:Fallback>
            </mc:AlternateContent>
          </w:r>
          <w:hyperlink w:history="true" w:anchor="_bookmark28">
            <w:r>
              <w:rPr/>
              <w:t>Market</w:t>
            </w:r>
            <w:r>
              <w:rPr>
                <w:spacing w:val="-4"/>
              </w:rPr>
              <w:t> </w:t>
            </w:r>
            <w:r>
              <w:rPr/>
              <w:t>Trends</w:t>
            </w:r>
            <w:r>
              <w:rPr>
                <w:spacing w:val="3"/>
              </w:rPr>
              <w:t> </w:t>
            </w:r>
            <w:r>
              <w:rPr/>
              <w:t>in</w:t>
            </w:r>
            <w:r>
              <w:rPr>
                <w:spacing w:val="2"/>
              </w:rPr>
              <w:t> </w:t>
            </w:r>
            <w:r>
              <w:rPr/>
              <w:t>Luxury</w:t>
            </w:r>
            <w:r>
              <w:rPr>
                <w:spacing w:val="3"/>
              </w:rPr>
              <w:t> </w:t>
            </w:r>
            <w:r>
              <w:rPr/>
              <w:t>Real</w:t>
            </w:r>
            <w:r>
              <w:rPr>
                <w:spacing w:val="2"/>
              </w:rPr>
              <w:t> </w:t>
            </w:r>
            <w:r>
              <w:rPr>
                <w:spacing w:val="-2"/>
              </w:rPr>
              <w:t>Estate</w:t>
            </w:r>
          </w:hyperlink>
          <w:r>
            <w:rPr>
              <w:rFonts w:ascii="Times New Roman"/>
            </w:rPr>
            <w:tab/>
          </w:r>
          <w:hyperlink w:history="true" w:anchor="_bookmark28">
            <w:r>
              <w:rPr>
                <w:spacing w:val="-5"/>
                <w:position w:val="1"/>
              </w:rPr>
              <w:t>33</w:t>
            </w:r>
          </w:hyperlink>
        </w:p>
        <w:p>
          <w:pPr>
            <w:pStyle w:val="TOC2"/>
            <w:numPr>
              <w:ilvl w:val="1"/>
              <w:numId w:val="1"/>
            </w:numPr>
            <w:tabs>
              <w:tab w:pos="897" w:val="left" w:leader="none"/>
              <w:tab w:pos="10167" w:val="righ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47584">
                    <wp:simplePos x="0" y="0"/>
                    <wp:positionH relativeFrom="page">
                      <wp:posOffset>778125</wp:posOffset>
                    </wp:positionH>
                    <wp:positionV relativeFrom="paragraph">
                      <wp:posOffset>313843</wp:posOffset>
                    </wp:positionV>
                    <wp:extent cx="624205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61.269688pt,24.712069pt" to="552.755938pt,24.712069pt" stroked="true" strokeweight=".75pt" strokecolor="#000000">
                    <v:stroke dashstyle="shortdot"/>
                    <w10:wrap type="none"/>
                  </v:line>
                </w:pict>
              </mc:Fallback>
            </mc:AlternateContent>
          </w:r>
          <w:hyperlink w:history="true" w:anchor="_bookmark29">
            <w:r>
              <w:rPr/>
              <w:t>Regulatory</w:t>
            </w:r>
            <w:r>
              <w:rPr>
                <w:spacing w:val="-3"/>
              </w:rPr>
              <w:t> </w:t>
            </w:r>
            <w:r>
              <w:rPr>
                <w:spacing w:val="-2"/>
              </w:rPr>
              <w:t>Environment</w:t>
            </w:r>
          </w:hyperlink>
          <w:r>
            <w:rPr>
              <w:rFonts w:ascii="Times New Roman"/>
            </w:rPr>
            <w:tab/>
          </w:r>
          <w:hyperlink w:history="true" w:anchor="_bookmark29">
            <w:r>
              <w:rPr>
                <w:spacing w:val="-5"/>
                <w:position w:val="1"/>
              </w:rPr>
              <w:t>34</w:t>
            </w:r>
          </w:hyperlink>
        </w:p>
        <w:p>
          <w:pPr>
            <w:pStyle w:val="TOC2"/>
            <w:numPr>
              <w:ilvl w:val="1"/>
              <w:numId w:val="1"/>
            </w:numPr>
            <w:tabs>
              <w:tab w:pos="897" w:val="left" w:leader="none"/>
              <w:tab w:pos="10167" w:val="right" w:leader="none"/>
            </w:tabs>
            <w:spacing w:line="240" w:lineRule="auto" w:before="189" w:after="0"/>
            <w:ind w:left="897" w:right="0" w:hanging="372"/>
            <w:jc w:val="left"/>
          </w:pPr>
          <w:r>
            <w:rPr/>
            <mc:AlternateContent>
              <mc:Choice Requires="wps">
                <w:drawing>
                  <wp:anchor distT="0" distB="0" distL="0" distR="0" allowOverlap="1" layoutInCell="1" locked="0" behindDoc="0" simplePos="0" relativeHeight="15748096">
                    <wp:simplePos x="0" y="0"/>
                    <wp:positionH relativeFrom="page">
                      <wp:posOffset>778125</wp:posOffset>
                    </wp:positionH>
                    <wp:positionV relativeFrom="paragraph">
                      <wp:posOffset>313953</wp:posOffset>
                    </wp:positionV>
                    <wp:extent cx="62420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61.269688pt,24.720734pt" to="552.755938pt,24.720734pt" stroked="true" strokeweight=".75pt" strokecolor="#000000">
                    <v:stroke dashstyle="shortdot"/>
                    <w10:wrap type="none"/>
                  </v:line>
                </w:pict>
              </mc:Fallback>
            </mc:AlternateContent>
          </w:r>
          <w:hyperlink w:history="true" w:anchor="_bookmark30">
            <w:r>
              <w:rPr/>
              <w:t>Market</w:t>
            </w:r>
            <w:r>
              <w:rPr>
                <w:spacing w:val="9"/>
              </w:rPr>
              <w:t> </w:t>
            </w:r>
            <w:r>
              <w:rPr/>
              <w:t>Size</w:t>
            </w:r>
            <w:r>
              <w:rPr>
                <w:spacing w:val="10"/>
              </w:rPr>
              <w:t> </w:t>
            </w:r>
            <w:r>
              <w:rPr/>
              <w:t>and</w:t>
            </w:r>
            <w:r>
              <w:rPr>
                <w:spacing w:val="10"/>
              </w:rPr>
              <w:t> </w:t>
            </w:r>
            <w:r>
              <w:rPr/>
              <w:t>Growth</w:t>
            </w:r>
            <w:r>
              <w:rPr>
                <w:spacing w:val="9"/>
              </w:rPr>
              <w:t> </w:t>
            </w:r>
            <w:r>
              <w:rPr>
                <w:spacing w:val="-2"/>
              </w:rPr>
              <w:t>Potential</w:t>
            </w:r>
          </w:hyperlink>
          <w:r>
            <w:rPr>
              <w:rFonts w:ascii="Times New Roman"/>
            </w:rPr>
            <w:tab/>
          </w:r>
          <w:hyperlink w:history="true" w:anchor="_bookmark30">
            <w:r>
              <w:rPr>
                <w:spacing w:val="-5"/>
                <w:position w:val="1"/>
              </w:rPr>
              <w:t>35</w:t>
            </w:r>
          </w:hyperlink>
        </w:p>
        <w:p>
          <w:pPr>
            <w:pStyle w:val="TOC1"/>
            <w:numPr>
              <w:ilvl w:val="0"/>
              <w:numId w:val="1"/>
            </w:numPr>
            <w:tabs>
              <w:tab w:pos="437" w:val="left" w:leader="none"/>
            </w:tabs>
            <w:spacing w:line="240" w:lineRule="auto" w:before="585" w:after="0"/>
            <w:ind w:left="437" w:right="0" w:hanging="287"/>
            <w:jc w:val="left"/>
          </w:pPr>
          <w:r>
            <w:rPr/>
            <mc:AlternateContent>
              <mc:Choice Requires="wps">
                <w:drawing>
                  <wp:anchor distT="0" distB="0" distL="0" distR="0" allowOverlap="1" layoutInCell="1" locked="0" behindDoc="0" simplePos="0" relativeHeight="15748608">
                    <wp:simplePos x="0" y="0"/>
                    <wp:positionH relativeFrom="page">
                      <wp:posOffset>540000</wp:posOffset>
                    </wp:positionH>
                    <wp:positionV relativeFrom="paragraph">
                      <wp:posOffset>620690</wp:posOffset>
                    </wp:positionV>
                    <wp:extent cx="6480175" cy="952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873268pt;width:510.236236pt;height:.75pt;mso-position-horizontal-relative:page;mso-position-vertical-relative:paragraph;z-index:15748608" id="docshape17"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61408">
                    <wp:simplePos x="0" y="0"/>
                    <wp:positionH relativeFrom="page">
                      <wp:posOffset>6619950</wp:posOffset>
                    </wp:positionH>
                    <wp:positionV relativeFrom="paragraph">
                      <wp:posOffset>344465</wp:posOffset>
                    </wp:positionV>
                    <wp:extent cx="400050" cy="2762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31">
                                  <w:r>
                                    <w:rPr>
                                      <w:color w:val="FFFFFF"/>
                                      <w:spacing w:val="-5"/>
                                      <w:w w:val="110"/>
                                      <w:sz w:val="26"/>
                                    </w:rPr>
                                    <w:t>36</w:t>
                                  </w:r>
                                </w:hyperlink>
                              </w:p>
                            </w:txbxContent>
                          </wps:txbx>
                          <wps:bodyPr wrap="square" lIns="0" tIns="0" rIns="0" bIns="0" rtlCol="0">
                            <a:noAutofit/>
                          </wps:bodyPr>
                        </wps:wsp>
                      </a:graphicData>
                    </a:graphic>
                  </wp:anchor>
                </w:drawing>
              </mc:Choice>
              <mc:Fallback>
                <w:pict>
                  <v:shape style="position:absolute;margin-left:521.255920pt;margin-top:27.123241pt;width:31.5pt;height:21.75pt;mso-position-horizontal-relative:page;mso-position-vertical-relative:paragraph;z-index:15761408" type="#_x0000_t202" id="docshape18" filled="true" fillcolor="#1875d1" stroked="false">
                    <v:textbox inset="0,0,0,0">
                      <w:txbxContent>
                        <w:p>
                          <w:pPr>
                            <w:spacing w:before="72"/>
                            <w:ind w:left="164" w:right="0" w:firstLine="0"/>
                            <w:jc w:val="left"/>
                            <w:rPr>
                              <w:color w:val="000000"/>
                              <w:sz w:val="26"/>
                            </w:rPr>
                          </w:pPr>
                          <w:hyperlink w:history="true" w:anchor="_bookmark31">
                            <w:r>
                              <w:rPr>
                                <w:color w:val="FFFFFF"/>
                                <w:spacing w:val="-5"/>
                                <w:w w:val="110"/>
                                <w:sz w:val="26"/>
                              </w:rPr>
                              <w:t>36</w:t>
                            </w:r>
                          </w:hyperlink>
                        </w:p>
                      </w:txbxContent>
                    </v:textbox>
                    <v:fill type="solid"/>
                    <w10:wrap type="none"/>
                  </v:shape>
                </w:pict>
              </mc:Fallback>
            </mc:AlternateContent>
          </w:r>
          <w:hyperlink w:history="true" w:anchor="_bookmark31">
            <w:r>
              <w:rPr>
                <w:color w:val="1875D1"/>
              </w:rPr>
              <w:t>Competitor</w:t>
            </w:r>
            <w:r>
              <w:rPr>
                <w:color w:val="1875D1"/>
                <w:spacing w:val="-9"/>
              </w:rPr>
              <w:t> </w:t>
            </w:r>
            <w:r>
              <w:rPr>
                <w:color w:val="1875D1"/>
                <w:spacing w:val="-2"/>
              </w:rPr>
              <w:t>Analysis</w:t>
            </w:r>
          </w:hyperlink>
        </w:p>
        <w:p>
          <w:pPr>
            <w:pStyle w:val="TOC2"/>
            <w:numPr>
              <w:ilvl w:val="1"/>
              <w:numId w:val="1"/>
            </w:numPr>
            <w:tabs>
              <w:tab w:pos="897" w:val="left" w:leader="none"/>
              <w:tab w:pos="9912" w:val="left" w:leader="none"/>
            </w:tabs>
            <w:spacing w:line="240" w:lineRule="auto" w:before="276" w:after="0"/>
            <w:ind w:left="897" w:right="0" w:hanging="372"/>
            <w:jc w:val="left"/>
          </w:pPr>
          <w:r>
            <w:rPr/>
            <mc:AlternateContent>
              <mc:Choice Requires="wps">
                <w:drawing>
                  <wp:anchor distT="0" distB="0" distL="0" distR="0" allowOverlap="1" layoutInCell="1" locked="0" behindDoc="0" simplePos="0" relativeHeight="15749120">
                    <wp:simplePos x="0" y="0"/>
                    <wp:positionH relativeFrom="page">
                      <wp:posOffset>778125</wp:posOffset>
                    </wp:positionH>
                    <wp:positionV relativeFrom="paragraph">
                      <wp:posOffset>369375</wp:posOffset>
                    </wp:positionV>
                    <wp:extent cx="624205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61.269688pt,29.084675pt" to="552.755938pt,29.084675pt" stroked="true" strokeweight=".75pt" strokecolor="#000000">
                    <v:stroke dashstyle="shortdot"/>
                    <w10:wrap type="none"/>
                  </v:line>
                </w:pict>
              </mc:Fallback>
            </mc:AlternateContent>
          </w:r>
          <w:hyperlink w:history="true" w:anchor="_bookmark32">
            <w:r>
              <w:rPr/>
              <w:t>Luxury</w:t>
            </w:r>
            <w:r>
              <w:rPr>
                <w:spacing w:val="-1"/>
              </w:rPr>
              <w:t> </w:t>
            </w:r>
            <w:r>
              <w:rPr/>
              <w:t>Real Estate </w:t>
            </w:r>
            <w:r>
              <w:rPr>
                <w:spacing w:val="-5"/>
              </w:rPr>
              <w:t>Hub</w:t>
            </w:r>
          </w:hyperlink>
          <w:r>
            <w:rPr>
              <w:rFonts w:ascii="Times New Roman"/>
            </w:rPr>
            <w:tab/>
          </w:r>
          <w:hyperlink w:history="true" w:anchor="_bookmark32">
            <w:r>
              <w:rPr>
                <w:spacing w:val="-5"/>
                <w:position w:val="1"/>
              </w:rPr>
              <w:t>37</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49632">
                    <wp:simplePos x="0" y="0"/>
                    <wp:positionH relativeFrom="page">
                      <wp:posOffset>778125</wp:posOffset>
                    </wp:positionH>
                    <wp:positionV relativeFrom="paragraph">
                      <wp:posOffset>313605</wp:posOffset>
                    </wp:positionV>
                    <wp:extent cx="62420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61.269688pt,24.69334pt" to="552.755938pt,24.69334pt" stroked="true" strokeweight=".75pt" strokecolor="#000000">
                    <v:stroke dashstyle="shortdot"/>
                    <w10:wrap type="none"/>
                  </v:line>
                </w:pict>
              </mc:Fallback>
            </mc:AlternateContent>
          </w:r>
          <w:hyperlink w:history="true" w:anchor="_bookmark33">
            <w:r>
              <w:rPr>
                <w:spacing w:val="-2"/>
                <w:w w:val="105"/>
              </w:rPr>
              <w:t>EliteResidences.com</w:t>
            </w:r>
          </w:hyperlink>
          <w:r>
            <w:rPr>
              <w:rFonts w:ascii="Times New Roman"/>
            </w:rPr>
            <w:tab/>
          </w:r>
          <w:hyperlink w:history="true" w:anchor="_bookmark33">
            <w:r>
              <w:rPr>
                <w:spacing w:val="-5"/>
                <w:w w:val="105"/>
                <w:position w:val="1"/>
              </w:rPr>
              <w:t>37</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0144">
                    <wp:simplePos x="0" y="0"/>
                    <wp:positionH relativeFrom="page">
                      <wp:posOffset>778125</wp:posOffset>
                    </wp:positionH>
                    <wp:positionV relativeFrom="paragraph">
                      <wp:posOffset>313715</wp:posOffset>
                    </wp:positionV>
                    <wp:extent cx="624205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61.269688pt,24.702005pt" to="552.755938pt,24.702005pt" stroked="true" strokeweight=".75pt" strokecolor="#000000">
                    <v:stroke dashstyle="shortdot"/>
                    <w10:wrap type="none"/>
                  </v:line>
                </w:pict>
              </mc:Fallback>
            </mc:AlternateContent>
          </w:r>
          <w:hyperlink w:history="true" w:anchor="_bookmark34">
            <w:r>
              <w:rPr/>
              <w:t>Niche</w:t>
            </w:r>
            <w:r>
              <w:rPr>
                <w:spacing w:val="7"/>
              </w:rPr>
              <w:t> </w:t>
            </w:r>
            <w:r>
              <w:rPr/>
              <w:t>Luxury</w:t>
            </w:r>
            <w:r>
              <w:rPr>
                <w:spacing w:val="7"/>
              </w:rPr>
              <w:t> </w:t>
            </w:r>
            <w:r>
              <w:rPr/>
              <w:t>Platform</w:t>
            </w:r>
            <w:r>
              <w:rPr>
                <w:spacing w:val="7"/>
              </w:rPr>
              <w:t> </w:t>
            </w:r>
            <w:r>
              <w:rPr>
                <w:spacing w:val="-10"/>
              </w:rPr>
              <w:t>C</w:t>
            </w:r>
          </w:hyperlink>
          <w:r>
            <w:rPr>
              <w:rFonts w:ascii="Times New Roman"/>
            </w:rPr>
            <w:tab/>
          </w:r>
          <w:hyperlink w:history="true" w:anchor="_bookmark34">
            <w:r>
              <w:rPr>
                <w:spacing w:val="-5"/>
                <w:position w:val="1"/>
              </w:rPr>
              <w:t>38</w:t>
            </w:r>
          </w:hyperlink>
        </w:p>
        <w:p>
          <w:pPr>
            <w:pStyle w:val="TOC1"/>
            <w:numPr>
              <w:ilvl w:val="0"/>
              <w:numId w:val="1"/>
            </w:numPr>
            <w:tabs>
              <w:tab w:pos="437" w:val="left" w:leader="none"/>
            </w:tabs>
            <w:spacing w:line="240" w:lineRule="auto" w:before="585" w:after="0"/>
            <w:ind w:left="437" w:right="0" w:hanging="287"/>
            <w:jc w:val="left"/>
          </w:pPr>
          <w:r>
            <w:rPr/>
            <mc:AlternateContent>
              <mc:Choice Requires="wps">
                <w:drawing>
                  <wp:anchor distT="0" distB="0" distL="0" distR="0" allowOverlap="1" layoutInCell="1" locked="0" behindDoc="0" simplePos="0" relativeHeight="15750656">
                    <wp:simplePos x="0" y="0"/>
                    <wp:positionH relativeFrom="page">
                      <wp:posOffset>540000</wp:posOffset>
                    </wp:positionH>
                    <wp:positionV relativeFrom="paragraph">
                      <wp:posOffset>621087</wp:posOffset>
                    </wp:positionV>
                    <wp:extent cx="6480175" cy="952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904537pt;width:510.236236pt;height:.75pt;mso-position-horizontal-relative:page;mso-position-vertical-relative:paragraph;z-index:15750656" id="docshape19"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60896">
                    <wp:simplePos x="0" y="0"/>
                    <wp:positionH relativeFrom="page">
                      <wp:posOffset>6619950</wp:posOffset>
                    </wp:positionH>
                    <wp:positionV relativeFrom="paragraph">
                      <wp:posOffset>344862</wp:posOffset>
                    </wp:positionV>
                    <wp:extent cx="400050" cy="2762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35">
                                  <w:r>
                                    <w:rPr>
                                      <w:color w:val="FFFFFF"/>
                                      <w:spacing w:val="-5"/>
                                      <w:w w:val="110"/>
                                      <w:sz w:val="26"/>
                                    </w:rPr>
                                    <w:t>39</w:t>
                                  </w:r>
                                </w:hyperlink>
                              </w:p>
                            </w:txbxContent>
                          </wps:txbx>
                          <wps:bodyPr wrap="square" lIns="0" tIns="0" rIns="0" bIns="0" rtlCol="0">
                            <a:noAutofit/>
                          </wps:bodyPr>
                        </wps:wsp>
                      </a:graphicData>
                    </a:graphic>
                  </wp:anchor>
                </w:drawing>
              </mc:Choice>
              <mc:Fallback>
                <w:pict>
                  <v:shape style="position:absolute;margin-left:521.255920pt;margin-top:27.154507pt;width:31.5pt;height:21.75pt;mso-position-horizontal-relative:page;mso-position-vertical-relative:paragraph;z-index:15760896" type="#_x0000_t202" id="docshape20" filled="true" fillcolor="#1875d1" stroked="false">
                    <v:textbox inset="0,0,0,0">
                      <w:txbxContent>
                        <w:p>
                          <w:pPr>
                            <w:spacing w:before="72"/>
                            <w:ind w:left="164" w:right="0" w:firstLine="0"/>
                            <w:jc w:val="left"/>
                            <w:rPr>
                              <w:color w:val="000000"/>
                              <w:sz w:val="26"/>
                            </w:rPr>
                          </w:pPr>
                          <w:hyperlink w:history="true" w:anchor="_bookmark35">
                            <w:r>
                              <w:rPr>
                                <w:color w:val="FFFFFF"/>
                                <w:spacing w:val="-5"/>
                                <w:w w:val="110"/>
                                <w:sz w:val="26"/>
                              </w:rPr>
                              <w:t>39</w:t>
                            </w:r>
                          </w:hyperlink>
                        </w:p>
                      </w:txbxContent>
                    </v:textbox>
                    <v:fill type="solid"/>
                    <w10:wrap type="none"/>
                  </v:shape>
                </w:pict>
              </mc:Fallback>
            </mc:AlternateContent>
          </w:r>
          <w:hyperlink w:history="true" w:anchor="_bookmark35">
            <w:r>
              <w:rPr>
                <w:color w:val="1875D1"/>
                <w:w w:val="105"/>
              </w:rPr>
              <w:t>Marketing</w:t>
            </w:r>
            <w:r>
              <w:rPr>
                <w:color w:val="1875D1"/>
                <w:spacing w:val="-11"/>
                <w:w w:val="105"/>
              </w:rPr>
              <w:t> </w:t>
            </w:r>
            <w:r>
              <w:rPr>
                <w:color w:val="1875D1"/>
                <w:w w:val="105"/>
              </w:rPr>
              <w:t>and</w:t>
            </w:r>
            <w:r>
              <w:rPr>
                <w:color w:val="1875D1"/>
                <w:spacing w:val="-10"/>
                <w:w w:val="105"/>
              </w:rPr>
              <w:t> </w:t>
            </w:r>
            <w:r>
              <w:rPr>
                <w:color w:val="1875D1"/>
                <w:w w:val="105"/>
              </w:rPr>
              <w:t>Sales</w:t>
            </w:r>
            <w:r>
              <w:rPr>
                <w:color w:val="1875D1"/>
                <w:spacing w:val="-11"/>
                <w:w w:val="105"/>
              </w:rPr>
              <w:t> </w:t>
            </w:r>
            <w:r>
              <w:rPr>
                <w:color w:val="1875D1"/>
                <w:spacing w:val="-2"/>
                <w:w w:val="105"/>
              </w:rPr>
              <w:t>Strategy</w:t>
            </w:r>
          </w:hyperlink>
        </w:p>
        <w:p>
          <w:pPr>
            <w:pStyle w:val="TOC2"/>
            <w:numPr>
              <w:ilvl w:val="1"/>
              <w:numId w:val="1"/>
            </w:numPr>
            <w:tabs>
              <w:tab w:pos="897" w:val="left" w:leader="none"/>
              <w:tab w:pos="9912" w:val="left" w:leader="none"/>
            </w:tabs>
            <w:spacing w:line="240" w:lineRule="auto" w:before="276" w:after="0"/>
            <w:ind w:left="897" w:right="0" w:hanging="372"/>
            <w:jc w:val="left"/>
          </w:pPr>
          <w:r>
            <w:rPr/>
            <mc:AlternateContent>
              <mc:Choice Requires="wps">
                <w:drawing>
                  <wp:anchor distT="0" distB="0" distL="0" distR="0" allowOverlap="1" layoutInCell="1" locked="0" behindDoc="0" simplePos="0" relativeHeight="15751168">
                    <wp:simplePos x="0" y="0"/>
                    <wp:positionH relativeFrom="page">
                      <wp:posOffset>778125</wp:posOffset>
                    </wp:positionH>
                    <wp:positionV relativeFrom="paragraph">
                      <wp:posOffset>369772</wp:posOffset>
                    </wp:positionV>
                    <wp:extent cx="62420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61.269688pt,29.115948pt" to="552.755938pt,29.115948pt" stroked="true" strokeweight=".75pt" strokecolor="#000000">
                    <v:stroke dashstyle="shortdot"/>
                    <w10:wrap type="none"/>
                  </v:line>
                </w:pict>
              </mc:Fallback>
            </mc:AlternateContent>
          </w:r>
          <w:hyperlink w:history="true" w:anchor="_bookmark36">
            <w:r>
              <w:rPr/>
              <w:t>Digital</w:t>
            </w:r>
            <w:r>
              <w:rPr>
                <w:spacing w:val="6"/>
              </w:rPr>
              <w:t> </w:t>
            </w:r>
            <w:r>
              <w:rPr/>
              <w:t>Advertising</w:t>
            </w:r>
            <w:r>
              <w:rPr>
                <w:spacing w:val="7"/>
              </w:rPr>
              <w:t> </w:t>
            </w:r>
            <w:r>
              <w:rPr>
                <w:spacing w:val="-2"/>
              </w:rPr>
              <w:t>Strategies</w:t>
            </w:r>
          </w:hyperlink>
          <w:r>
            <w:rPr>
              <w:rFonts w:ascii="Times New Roman"/>
            </w:rPr>
            <w:tab/>
          </w:r>
          <w:hyperlink w:history="true" w:anchor="_bookmark36">
            <w:r>
              <w:rPr>
                <w:spacing w:val="-5"/>
                <w:position w:val="1"/>
              </w:rPr>
              <w:t>40</w:t>
            </w:r>
          </w:hyperlink>
        </w:p>
        <w:p>
          <w:pPr>
            <w:pStyle w:val="TOC2"/>
            <w:numPr>
              <w:ilvl w:val="1"/>
              <w:numId w:val="1"/>
            </w:numPr>
            <w:tabs>
              <w:tab w:pos="897" w:val="left" w:leader="none"/>
              <w:tab w:pos="9912" w:val="left" w:leader="none"/>
            </w:tabs>
            <w:spacing w:line="240" w:lineRule="auto" w:before="189" w:after="0"/>
            <w:ind w:left="897" w:right="0" w:hanging="372"/>
            <w:jc w:val="left"/>
          </w:pPr>
          <w:r>
            <w:rPr/>
            <mc:AlternateContent>
              <mc:Choice Requires="wps">
                <w:drawing>
                  <wp:anchor distT="0" distB="0" distL="0" distR="0" allowOverlap="1" layoutInCell="1" locked="0" behindDoc="0" simplePos="0" relativeHeight="15751680">
                    <wp:simplePos x="0" y="0"/>
                    <wp:positionH relativeFrom="page">
                      <wp:posOffset>778125</wp:posOffset>
                    </wp:positionH>
                    <wp:positionV relativeFrom="paragraph">
                      <wp:posOffset>314002</wp:posOffset>
                    </wp:positionV>
                    <wp:extent cx="62420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61.269688pt,24.724613pt" to="552.755938pt,24.724613pt" stroked="true" strokeweight=".75pt" strokecolor="#000000">
                    <v:stroke dashstyle="shortdot"/>
                    <w10:wrap type="none"/>
                  </v:line>
                </w:pict>
              </mc:Fallback>
            </mc:AlternateContent>
          </w:r>
          <w:hyperlink w:history="true" w:anchor="_bookmark37">
            <w:r>
              <w:rPr/>
              <w:t>Collaborations</w:t>
            </w:r>
            <w:r>
              <w:rPr>
                <w:spacing w:val="14"/>
              </w:rPr>
              <w:t> </w:t>
            </w:r>
            <w:r>
              <w:rPr/>
              <w:t>with</w:t>
            </w:r>
            <w:r>
              <w:rPr>
                <w:spacing w:val="14"/>
              </w:rPr>
              <w:t> </w:t>
            </w:r>
            <w:r>
              <w:rPr/>
              <w:t>Luxury</w:t>
            </w:r>
            <w:r>
              <w:rPr>
                <w:spacing w:val="14"/>
              </w:rPr>
              <w:t> </w:t>
            </w:r>
            <w:r>
              <w:rPr/>
              <w:t>Brands</w:t>
            </w:r>
            <w:r>
              <w:rPr>
                <w:spacing w:val="14"/>
              </w:rPr>
              <w:t> </w:t>
            </w:r>
            <w:r>
              <w:rPr/>
              <w:t>for</w:t>
            </w:r>
            <w:r>
              <w:rPr>
                <w:spacing w:val="14"/>
              </w:rPr>
              <w:t> </w:t>
            </w:r>
            <w:r>
              <w:rPr/>
              <w:t>Enhanced</w:t>
            </w:r>
            <w:r>
              <w:rPr>
                <w:spacing w:val="14"/>
              </w:rPr>
              <w:t> </w:t>
            </w:r>
            <w:r>
              <w:rPr/>
              <w:t>Market</w:t>
            </w:r>
            <w:r>
              <w:rPr>
                <w:spacing w:val="14"/>
              </w:rPr>
              <w:t> </w:t>
            </w:r>
            <w:r>
              <w:rPr>
                <w:spacing w:val="-2"/>
              </w:rPr>
              <w:t>Reach</w:t>
            </w:r>
          </w:hyperlink>
          <w:r>
            <w:rPr>
              <w:rFonts w:ascii="Times New Roman"/>
            </w:rPr>
            <w:tab/>
          </w:r>
          <w:hyperlink w:history="true" w:anchor="_bookmark37">
            <w:r>
              <w:rPr>
                <w:spacing w:val="-5"/>
                <w:position w:val="1"/>
              </w:rPr>
              <w:t>41</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2192">
                    <wp:simplePos x="0" y="0"/>
                    <wp:positionH relativeFrom="page">
                      <wp:posOffset>778125</wp:posOffset>
                    </wp:positionH>
                    <wp:positionV relativeFrom="paragraph">
                      <wp:posOffset>313477</wp:posOffset>
                    </wp:positionV>
                    <wp:extent cx="62420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61.269688pt,24.683279pt" to="552.755938pt,24.683279pt" stroked="true" strokeweight=".75pt" strokecolor="#000000">
                    <v:stroke dashstyle="shortdot"/>
                    <w10:wrap type="none"/>
                  </v:line>
                </w:pict>
              </mc:Fallback>
            </mc:AlternateContent>
          </w:r>
          <w:hyperlink w:history="true" w:anchor="_bookmark38">
            <w:r>
              <w:rPr>
                <w:w w:val="105"/>
              </w:rPr>
              <w:t>Social</w:t>
            </w:r>
            <w:r>
              <w:rPr>
                <w:spacing w:val="-2"/>
                <w:w w:val="105"/>
              </w:rPr>
              <w:t> </w:t>
            </w:r>
            <w:r>
              <w:rPr>
                <w:w w:val="105"/>
              </w:rPr>
              <w:t>Media</w:t>
            </w:r>
            <w:r>
              <w:rPr>
                <w:spacing w:val="-1"/>
                <w:w w:val="105"/>
              </w:rPr>
              <w:t> </w:t>
            </w:r>
            <w:r>
              <w:rPr>
                <w:spacing w:val="-2"/>
                <w:w w:val="105"/>
              </w:rPr>
              <w:t>Campaigns</w:t>
            </w:r>
          </w:hyperlink>
          <w:r>
            <w:rPr>
              <w:rFonts w:ascii="Times New Roman"/>
            </w:rPr>
            <w:tab/>
          </w:r>
          <w:hyperlink w:history="true" w:anchor="_bookmark38">
            <w:r>
              <w:rPr>
                <w:spacing w:val="-5"/>
                <w:w w:val="110"/>
                <w:position w:val="1"/>
              </w:rPr>
              <w:t>42</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2704">
                    <wp:simplePos x="0" y="0"/>
                    <wp:positionH relativeFrom="page">
                      <wp:posOffset>778125</wp:posOffset>
                    </wp:positionH>
                    <wp:positionV relativeFrom="paragraph">
                      <wp:posOffset>313587</wp:posOffset>
                    </wp:positionV>
                    <wp:extent cx="62420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61.269688pt,24.691944pt" to="552.755938pt,24.691944pt" stroked="true" strokeweight=".75pt" strokecolor="#000000">
                    <v:stroke dashstyle="shortdot"/>
                    <w10:wrap type="none"/>
                  </v:line>
                </w:pict>
              </mc:Fallback>
            </mc:AlternateContent>
          </w:r>
          <w:hyperlink w:history="true" w:anchor="_bookmark39">
            <w:r>
              <w:rPr/>
              <w:t>Content</w:t>
            </w:r>
            <w:r>
              <w:rPr>
                <w:spacing w:val="12"/>
              </w:rPr>
              <w:t> </w:t>
            </w:r>
            <w:r>
              <w:rPr/>
              <w:t>Marketing</w:t>
            </w:r>
            <w:r>
              <w:rPr>
                <w:spacing w:val="13"/>
              </w:rPr>
              <w:t> </w:t>
            </w:r>
            <w:r>
              <w:rPr>
                <w:spacing w:val="-4"/>
              </w:rPr>
              <w:t>Plan</w:t>
            </w:r>
          </w:hyperlink>
          <w:r>
            <w:rPr>
              <w:rFonts w:ascii="Times New Roman"/>
            </w:rPr>
            <w:tab/>
          </w:r>
          <w:hyperlink w:history="true" w:anchor="_bookmark39">
            <w:r>
              <w:rPr>
                <w:spacing w:val="-5"/>
                <w:position w:val="1"/>
              </w:rPr>
              <w:t>43</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3216">
                    <wp:simplePos x="0" y="0"/>
                    <wp:positionH relativeFrom="page">
                      <wp:posOffset>778125</wp:posOffset>
                    </wp:positionH>
                    <wp:positionV relativeFrom="paragraph">
                      <wp:posOffset>313697</wp:posOffset>
                    </wp:positionV>
                    <wp:extent cx="62420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61.269688pt,24.700609pt" to="552.755938pt,24.700609pt" stroked="true" strokeweight=".75pt" strokecolor="#000000">
                    <v:stroke dashstyle="shortdot"/>
                    <w10:wrap type="none"/>
                  </v:line>
                </w:pict>
              </mc:Fallback>
            </mc:AlternateContent>
          </w:r>
          <w:hyperlink w:history="true" w:anchor="_bookmark40">
            <w:r>
              <w:rPr>
                <w:w w:val="105"/>
              </w:rPr>
              <w:t>SEO</w:t>
            </w:r>
            <w:r>
              <w:rPr>
                <w:spacing w:val="16"/>
                <w:w w:val="105"/>
              </w:rPr>
              <w:t> </w:t>
            </w:r>
            <w:r>
              <w:rPr>
                <w:spacing w:val="-2"/>
                <w:w w:val="105"/>
              </w:rPr>
              <w:t>Strategies</w:t>
            </w:r>
          </w:hyperlink>
          <w:r>
            <w:rPr>
              <w:rFonts w:ascii="Times New Roman"/>
            </w:rPr>
            <w:tab/>
          </w:r>
          <w:hyperlink w:history="true" w:anchor="_bookmark40">
            <w:r>
              <w:rPr>
                <w:spacing w:val="-5"/>
                <w:w w:val="105"/>
                <w:position w:val="1"/>
              </w:rPr>
              <w:t>44</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3728">
                    <wp:simplePos x="0" y="0"/>
                    <wp:positionH relativeFrom="page">
                      <wp:posOffset>778125</wp:posOffset>
                    </wp:positionH>
                    <wp:positionV relativeFrom="paragraph">
                      <wp:posOffset>313807</wp:posOffset>
                    </wp:positionV>
                    <wp:extent cx="62420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61.269688pt,24.709274pt" to="552.755938pt,24.709274pt" stroked="true" strokeweight=".75pt" strokecolor="#000000">
                    <v:stroke dashstyle="shortdot"/>
                    <w10:wrap type="none"/>
                  </v:line>
                </w:pict>
              </mc:Fallback>
            </mc:AlternateContent>
          </w:r>
          <w:hyperlink w:history="true" w:anchor="_bookmark41">
            <w:r>
              <w:rPr>
                <w:w w:val="105"/>
              </w:rPr>
              <w:t>Sales</w:t>
            </w:r>
            <w:r>
              <w:rPr>
                <w:spacing w:val="-16"/>
                <w:w w:val="105"/>
              </w:rPr>
              <w:t> </w:t>
            </w:r>
            <w:r>
              <w:rPr>
                <w:w w:val="105"/>
              </w:rPr>
              <w:t>Funnel</w:t>
            </w:r>
            <w:r>
              <w:rPr>
                <w:spacing w:val="-16"/>
                <w:w w:val="105"/>
              </w:rPr>
              <w:t> </w:t>
            </w:r>
            <w:r>
              <w:rPr>
                <w:w w:val="105"/>
              </w:rPr>
              <w:t>and</w:t>
            </w:r>
            <w:r>
              <w:rPr>
                <w:spacing w:val="-15"/>
                <w:w w:val="105"/>
              </w:rPr>
              <w:t> </w:t>
            </w:r>
            <w:r>
              <w:rPr>
                <w:w w:val="105"/>
              </w:rPr>
              <w:t>Customer</w:t>
            </w:r>
            <w:r>
              <w:rPr>
                <w:spacing w:val="-16"/>
                <w:w w:val="105"/>
              </w:rPr>
              <w:t> </w:t>
            </w:r>
            <w:r>
              <w:rPr>
                <w:w w:val="105"/>
              </w:rPr>
              <w:t>Journey</w:t>
            </w:r>
            <w:r>
              <w:rPr>
                <w:spacing w:val="-15"/>
                <w:w w:val="105"/>
              </w:rPr>
              <w:t> </w:t>
            </w:r>
            <w:r>
              <w:rPr>
                <w:spacing w:val="-2"/>
                <w:w w:val="105"/>
              </w:rPr>
              <w:t>Overview</w:t>
            </w:r>
          </w:hyperlink>
          <w:r>
            <w:rPr>
              <w:rFonts w:ascii="Times New Roman"/>
            </w:rPr>
            <w:tab/>
          </w:r>
          <w:hyperlink w:history="true" w:anchor="_bookmark41">
            <w:r>
              <w:rPr>
                <w:spacing w:val="-5"/>
                <w:w w:val="105"/>
                <w:position w:val="1"/>
              </w:rPr>
              <w:t>45</w:t>
            </w:r>
          </w:hyperlink>
        </w:p>
        <w:p>
          <w:pPr>
            <w:pStyle w:val="TOC1"/>
            <w:numPr>
              <w:ilvl w:val="0"/>
              <w:numId w:val="1"/>
            </w:numPr>
            <w:tabs>
              <w:tab w:pos="437" w:val="left" w:leader="none"/>
            </w:tabs>
            <w:spacing w:line="240" w:lineRule="auto" w:before="585" w:after="0"/>
            <w:ind w:left="437" w:right="0" w:hanging="287"/>
            <w:jc w:val="left"/>
          </w:pPr>
          <w:r>
            <w:rPr/>
            <mc:AlternateContent>
              <mc:Choice Requires="wps">
                <w:drawing>
                  <wp:anchor distT="0" distB="0" distL="0" distR="0" allowOverlap="1" layoutInCell="1" locked="0" behindDoc="0" simplePos="0" relativeHeight="15754240">
                    <wp:simplePos x="0" y="0"/>
                    <wp:positionH relativeFrom="page">
                      <wp:posOffset>540000</wp:posOffset>
                    </wp:positionH>
                    <wp:positionV relativeFrom="paragraph">
                      <wp:posOffset>621179</wp:posOffset>
                    </wp:positionV>
                    <wp:extent cx="6480175" cy="952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9118pt;width:510.236236pt;height:.75pt;mso-position-horizontal-relative:page;mso-position-vertical-relative:paragraph;z-index:15754240" id="docshape21"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60384">
                    <wp:simplePos x="0" y="0"/>
                    <wp:positionH relativeFrom="page">
                      <wp:posOffset>6619950</wp:posOffset>
                    </wp:positionH>
                    <wp:positionV relativeFrom="paragraph">
                      <wp:posOffset>344954</wp:posOffset>
                    </wp:positionV>
                    <wp:extent cx="400050" cy="2762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42">
                                  <w:r>
                                    <w:rPr>
                                      <w:color w:val="FFFFFF"/>
                                      <w:spacing w:val="-5"/>
                                      <w:w w:val="110"/>
                                      <w:sz w:val="26"/>
                                    </w:rPr>
                                    <w:t>47</w:t>
                                  </w:r>
                                </w:hyperlink>
                              </w:p>
                            </w:txbxContent>
                          </wps:txbx>
                          <wps:bodyPr wrap="square" lIns="0" tIns="0" rIns="0" bIns="0" rtlCol="0">
                            <a:noAutofit/>
                          </wps:bodyPr>
                        </wps:wsp>
                      </a:graphicData>
                    </a:graphic>
                  </wp:anchor>
                </w:drawing>
              </mc:Choice>
              <mc:Fallback>
                <w:pict>
                  <v:shape style="position:absolute;margin-left:521.255920pt;margin-top:27.161764pt;width:31.5pt;height:21.75pt;mso-position-horizontal-relative:page;mso-position-vertical-relative:paragraph;z-index:15760384" type="#_x0000_t202" id="docshape22" filled="true" fillcolor="#1875d1" stroked="false">
                    <v:textbox inset="0,0,0,0">
                      <w:txbxContent>
                        <w:p>
                          <w:pPr>
                            <w:spacing w:before="72"/>
                            <w:ind w:left="164" w:right="0" w:firstLine="0"/>
                            <w:jc w:val="left"/>
                            <w:rPr>
                              <w:color w:val="000000"/>
                              <w:sz w:val="26"/>
                            </w:rPr>
                          </w:pPr>
                          <w:hyperlink w:history="true" w:anchor="_bookmark42">
                            <w:r>
                              <w:rPr>
                                <w:color w:val="FFFFFF"/>
                                <w:spacing w:val="-5"/>
                                <w:w w:val="110"/>
                                <w:sz w:val="26"/>
                              </w:rPr>
                              <w:t>47</w:t>
                            </w:r>
                          </w:hyperlink>
                        </w:p>
                      </w:txbxContent>
                    </v:textbox>
                    <v:fill type="solid"/>
                    <w10:wrap type="none"/>
                  </v:shape>
                </w:pict>
              </mc:Fallback>
            </mc:AlternateContent>
          </w:r>
          <w:hyperlink w:history="true" w:anchor="_bookmark42">
            <w:r>
              <w:rPr>
                <w:color w:val="1875D1"/>
              </w:rPr>
              <w:t>Operations</w:t>
            </w:r>
            <w:r>
              <w:rPr>
                <w:color w:val="1875D1"/>
                <w:spacing w:val="12"/>
              </w:rPr>
              <w:t> </w:t>
            </w:r>
            <w:r>
              <w:rPr>
                <w:color w:val="1875D1"/>
                <w:spacing w:val="-4"/>
              </w:rPr>
              <w:t>Plan</w:t>
            </w:r>
          </w:hyperlink>
        </w:p>
        <w:p>
          <w:pPr>
            <w:pStyle w:val="TOC2"/>
            <w:numPr>
              <w:ilvl w:val="1"/>
              <w:numId w:val="1"/>
            </w:numPr>
            <w:tabs>
              <w:tab w:pos="892" w:val="left" w:leader="none"/>
              <w:tab w:pos="9912" w:val="left" w:leader="none"/>
            </w:tabs>
            <w:spacing w:line="240" w:lineRule="auto" w:before="277" w:after="0"/>
            <w:ind w:left="892" w:right="0" w:hanging="367"/>
            <w:jc w:val="left"/>
          </w:pPr>
          <w:r>
            <w:rPr/>
            <mc:AlternateContent>
              <mc:Choice Requires="wps">
                <w:drawing>
                  <wp:anchor distT="0" distB="0" distL="0" distR="0" allowOverlap="1" layoutInCell="1" locked="0" behindDoc="0" simplePos="0" relativeHeight="15754752">
                    <wp:simplePos x="0" y="0"/>
                    <wp:positionH relativeFrom="page">
                      <wp:posOffset>778125</wp:posOffset>
                    </wp:positionH>
                    <wp:positionV relativeFrom="paragraph">
                      <wp:posOffset>369864</wp:posOffset>
                    </wp:positionV>
                    <wp:extent cx="62420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61.269688pt,29.123217pt" to="552.755938pt,29.123217pt" stroked="true" strokeweight=".75pt" strokecolor="#000000">
                    <v:stroke dashstyle="shortdot"/>
                    <w10:wrap type="none"/>
                  </v:line>
                </w:pict>
              </mc:Fallback>
            </mc:AlternateContent>
          </w:r>
          <w:hyperlink w:history="true" w:anchor="_bookmark43">
            <w:r>
              <w:rPr>
                <w:spacing w:val="-2"/>
                <w:w w:val="105"/>
              </w:rPr>
              <w:t>Technology</w:t>
            </w:r>
            <w:r>
              <w:rPr>
                <w:spacing w:val="-12"/>
                <w:w w:val="105"/>
              </w:rPr>
              <w:t> </w:t>
            </w:r>
            <w:r>
              <w:rPr>
                <w:spacing w:val="-2"/>
                <w:w w:val="105"/>
              </w:rPr>
              <w:t>Development</w:t>
            </w:r>
          </w:hyperlink>
          <w:r>
            <w:rPr>
              <w:rFonts w:ascii="Times New Roman"/>
            </w:rPr>
            <w:tab/>
          </w:r>
          <w:hyperlink w:history="true" w:anchor="_bookmark43">
            <w:r>
              <w:rPr>
                <w:spacing w:val="-7"/>
                <w:w w:val="105"/>
                <w:position w:val="1"/>
              </w:rPr>
              <w:t>48</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5264">
                    <wp:simplePos x="0" y="0"/>
                    <wp:positionH relativeFrom="page">
                      <wp:posOffset>778125</wp:posOffset>
                    </wp:positionH>
                    <wp:positionV relativeFrom="paragraph">
                      <wp:posOffset>313459</wp:posOffset>
                    </wp:positionV>
                    <wp:extent cx="62420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61.269688pt,24.681883pt" to="552.755938pt,24.681883pt" stroked="true" strokeweight=".75pt" strokecolor="#000000">
                    <v:stroke dashstyle="shortdot"/>
                    <w10:wrap type="none"/>
                  </v:line>
                </w:pict>
              </mc:Fallback>
            </mc:AlternateContent>
          </w:r>
          <w:hyperlink w:history="true" w:anchor="_bookmark44">
            <w:r>
              <w:rPr/>
              <w:t>Property</w:t>
            </w:r>
            <w:r>
              <w:rPr>
                <w:spacing w:val="-16"/>
              </w:rPr>
              <w:t> </w:t>
            </w:r>
            <w:r>
              <w:rPr/>
              <w:t>Verification</w:t>
            </w:r>
            <w:r>
              <w:rPr>
                <w:spacing w:val="-16"/>
              </w:rPr>
              <w:t> </w:t>
            </w:r>
            <w:r>
              <w:rPr>
                <w:spacing w:val="-2"/>
              </w:rPr>
              <w:t>Process</w:t>
            </w:r>
          </w:hyperlink>
          <w:r>
            <w:rPr>
              <w:rFonts w:ascii="Times New Roman"/>
            </w:rPr>
            <w:tab/>
          </w:r>
          <w:hyperlink w:history="true" w:anchor="_bookmark44">
            <w:r>
              <w:rPr>
                <w:spacing w:val="-5"/>
                <w:position w:val="1"/>
              </w:rPr>
              <w:t>49</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5776">
                    <wp:simplePos x="0" y="0"/>
                    <wp:positionH relativeFrom="page">
                      <wp:posOffset>778125</wp:posOffset>
                    </wp:positionH>
                    <wp:positionV relativeFrom="paragraph">
                      <wp:posOffset>313569</wp:posOffset>
                    </wp:positionV>
                    <wp:extent cx="62420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61.269688pt,24.690548pt" to="552.755938pt,24.690548pt" stroked="true" strokeweight=".75pt" strokecolor="#000000">
                    <v:stroke dashstyle="shortdot"/>
                    <w10:wrap type="none"/>
                  </v:line>
                </w:pict>
              </mc:Fallback>
            </mc:AlternateContent>
          </w:r>
          <w:hyperlink w:history="true" w:anchor="_bookmark45">
            <w:r>
              <w:rPr>
                <w:w w:val="105"/>
              </w:rPr>
              <w:t>Customer</w:t>
            </w:r>
            <w:r>
              <w:rPr>
                <w:spacing w:val="-12"/>
                <w:w w:val="105"/>
              </w:rPr>
              <w:t> </w:t>
            </w:r>
            <w:r>
              <w:rPr>
                <w:w w:val="105"/>
              </w:rPr>
              <w:t>Support</w:t>
            </w:r>
            <w:r>
              <w:rPr>
                <w:spacing w:val="-12"/>
                <w:w w:val="105"/>
              </w:rPr>
              <w:t> </w:t>
            </w:r>
            <w:r>
              <w:rPr>
                <w:spacing w:val="-2"/>
                <w:w w:val="105"/>
              </w:rPr>
              <w:t>Infrastructure</w:t>
            </w:r>
          </w:hyperlink>
          <w:r>
            <w:rPr>
              <w:rFonts w:ascii="Times New Roman"/>
            </w:rPr>
            <w:tab/>
          </w:r>
          <w:hyperlink w:history="true" w:anchor="_bookmark45">
            <w:r>
              <w:rPr>
                <w:spacing w:val="-5"/>
                <w:w w:val="105"/>
                <w:position w:val="1"/>
              </w:rPr>
              <w:t>50</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6288">
                    <wp:simplePos x="0" y="0"/>
                    <wp:positionH relativeFrom="page">
                      <wp:posOffset>778125</wp:posOffset>
                    </wp:positionH>
                    <wp:positionV relativeFrom="paragraph">
                      <wp:posOffset>313680</wp:posOffset>
                    </wp:positionV>
                    <wp:extent cx="62420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61.269688pt,24.699213pt" to="552.755938pt,24.699213pt" stroked="true" strokeweight=".75pt" strokecolor="#000000">
                    <v:stroke dashstyle="shortdot"/>
                    <w10:wrap type="none"/>
                  </v:line>
                </w:pict>
              </mc:Fallback>
            </mc:AlternateContent>
          </w:r>
          <w:hyperlink w:history="true" w:anchor="_bookmark46">
            <w:r>
              <w:rPr>
                <w:spacing w:val="-2"/>
                <w:w w:val="105"/>
              </w:rPr>
              <w:t>Quality</w:t>
            </w:r>
            <w:r>
              <w:rPr>
                <w:spacing w:val="-6"/>
                <w:w w:val="105"/>
              </w:rPr>
              <w:t> </w:t>
            </w:r>
            <w:r>
              <w:rPr>
                <w:spacing w:val="-2"/>
                <w:w w:val="105"/>
              </w:rPr>
              <w:t>Assurance</w:t>
            </w:r>
            <w:r>
              <w:rPr>
                <w:spacing w:val="-6"/>
                <w:w w:val="105"/>
              </w:rPr>
              <w:t> </w:t>
            </w:r>
            <w:r>
              <w:rPr>
                <w:spacing w:val="-2"/>
                <w:w w:val="105"/>
              </w:rPr>
              <w:t>Protocols</w:t>
            </w:r>
          </w:hyperlink>
          <w:r>
            <w:rPr>
              <w:rFonts w:ascii="Times New Roman"/>
            </w:rPr>
            <w:tab/>
          </w:r>
          <w:hyperlink w:history="true" w:anchor="_bookmark46">
            <w:r>
              <w:rPr>
                <w:spacing w:val="-7"/>
                <w:w w:val="105"/>
                <w:position w:val="1"/>
              </w:rPr>
              <w:t>51</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6800">
                    <wp:simplePos x="0" y="0"/>
                    <wp:positionH relativeFrom="page">
                      <wp:posOffset>778125</wp:posOffset>
                    </wp:positionH>
                    <wp:positionV relativeFrom="paragraph">
                      <wp:posOffset>313790</wp:posOffset>
                    </wp:positionV>
                    <wp:extent cx="62420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61.269688pt,24.707878pt" to="552.755938pt,24.707878pt" stroked="true" strokeweight=".75pt" strokecolor="#000000">
                    <v:stroke dashstyle="shortdot"/>
                    <w10:wrap type="none"/>
                  </v:line>
                </w:pict>
              </mc:Fallback>
            </mc:AlternateContent>
          </w:r>
          <w:hyperlink w:history="true" w:anchor="_bookmark47">
            <w:r>
              <w:rPr>
                <w:spacing w:val="-2"/>
              </w:rPr>
              <w:t>Inventory</w:t>
            </w:r>
            <w:r>
              <w:rPr>
                <w:spacing w:val="-4"/>
              </w:rPr>
              <w:t> </w:t>
            </w:r>
            <w:r>
              <w:rPr>
                <w:spacing w:val="-2"/>
              </w:rPr>
              <w:t>Management</w:t>
            </w:r>
          </w:hyperlink>
          <w:r>
            <w:rPr>
              <w:rFonts w:ascii="Times New Roman"/>
            </w:rPr>
            <w:tab/>
          </w:r>
          <w:hyperlink w:history="true" w:anchor="_bookmark47">
            <w:r>
              <w:rPr>
                <w:spacing w:val="-5"/>
                <w:position w:val="1"/>
              </w:rPr>
              <w:t>52</w:t>
            </w:r>
          </w:hyperlink>
        </w:p>
        <w:p>
          <w:pPr>
            <w:pStyle w:val="TOC1"/>
            <w:numPr>
              <w:ilvl w:val="0"/>
              <w:numId w:val="1"/>
            </w:numPr>
            <w:tabs>
              <w:tab w:pos="437" w:val="left" w:leader="none"/>
            </w:tabs>
            <w:spacing w:line="240" w:lineRule="auto" w:before="585" w:after="0"/>
            <w:ind w:left="437" w:right="0" w:hanging="287"/>
            <w:jc w:val="left"/>
          </w:pPr>
          <w:r>
            <w:rPr/>
            <mc:AlternateContent>
              <mc:Choice Requires="wps">
                <w:drawing>
                  <wp:anchor distT="0" distB="0" distL="0" distR="0" allowOverlap="1" layoutInCell="1" locked="0" behindDoc="0" simplePos="0" relativeHeight="15757312">
                    <wp:simplePos x="0" y="0"/>
                    <wp:positionH relativeFrom="page">
                      <wp:posOffset>540000</wp:posOffset>
                    </wp:positionH>
                    <wp:positionV relativeFrom="paragraph">
                      <wp:posOffset>621162</wp:posOffset>
                    </wp:positionV>
                    <wp:extent cx="6480175" cy="952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9104pt;width:510.236236pt;height:.75pt;mso-position-horizontal-relative:page;mso-position-vertical-relative:paragraph;z-index:15757312" id="docshape23"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59872">
                    <wp:simplePos x="0" y="0"/>
                    <wp:positionH relativeFrom="page">
                      <wp:posOffset>6619950</wp:posOffset>
                    </wp:positionH>
                    <wp:positionV relativeFrom="paragraph">
                      <wp:posOffset>344936</wp:posOffset>
                    </wp:positionV>
                    <wp:extent cx="400050" cy="2762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48">
                                  <w:r>
                                    <w:rPr>
                                      <w:color w:val="FFFFFF"/>
                                      <w:spacing w:val="-5"/>
                                      <w:w w:val="110"/>
                                      <w:sz w:val="26"/>
                                    </w:rPr>
                                    <w:t>54</w:t>
                                  </w:r>
                                </w:hyperlink>
                              </w:p>
                            </w:txbxContent>
                          </wps:txbx>
                          <wps:bodyPr wrap="square" lIns="0" tIns="0" rIns="0" bIns="0" rtlCol="0">
                            <a:noAutofit/>
                          </wps:bodyPr>
                        </wps:wsp>
                      </a:graphicData>
                    </a:graphic>
                  </wp:anchor>
                </w:drawing>
              </mc:Choice>
              <mc:Fallback>
                <w:pict>
                  <v:shape style="position:absolute;margin-left:521.255920pt;margin-top:27.160358pt;width:31.5pt;height:21.75pt;mso-position-horizontal-relative:page;mso-position-vertical-relative:paragraph;z-index:15759872" type="#_x0000_t202" id="docshape24" filled="true" fillcolor="#1875d1" stroked="false">
                    <v:textbox inset="0,0,0,0">
                      <w:txbxContent>
                        <w:p>
                          <w:pPr>
                            <w:spacing w:before="72"/>
                            <w:ind w:left="164" w:right="0" w:firstLine="0"/>
                            <w:jc w:val="left"/>
                            <w:rPr>
                              <w:color w:val="000000"/>
                              <w:sz w:val="26"/>
                            </w:rPr>
                          </w:pPr>
                          <w:hyperlink w:history="true" w:anchor="_bookmark48">
                            <w:r>
                              <w:rPr>
                                <w:color w:val="FFFFFF"/>
                                <w:spacing w:val="-5"/>
                                <w:w w:val="110"/>
                                <w:sz w:val="26"/>
                              </w:rPr>
                              <w:t>54</w:t>
                            </w:r>
                          </w:hyperlink>
                        </w:p>
                      </w:txbxContent>
                    </v:textbox>
                    <v:fill type="solid"/>
                    <w10:wrap type="none"/>
                  </v:shape>
                </w:pict>
              </mc:Fallback>
            </mc:AlternateContent>
          </w:r>
          <w:hyperlink w:history="true" w:anchor="_bookmark48">
            <w:r>
              <w:rPr>
                <w:color w:val="1875D1"/>
              </w:rPr>
              <w:t>Organization</w:t>
            </w:r>
            <w:r>
              <w:rPr>
                <w:color w:val="1875D1"/>
                <w:spacing w:val="7"/>
              </w:rPr>
              <w:t> </w:t>
            </w:r>
            <w:r>
              <w:rPr>
                <w:color w:val="1875D1"/>
              </w:rPr>
              <w:t>and</w:t>
            </w:r>
            <w:r>
              <w:rPr>
                <w:color w:val="1875D1"/>
                <w:spacing w:val="7"/>
              </w:rPr>
              <w:t> </w:t>
            </w:r>
            <w:r>
              <w:rPr>
                <w:color w:val="1875D1"/>
                <w:spacing w:val="-2"/>
              </w:rPr>
              <w:t>Management</w:t>
            </w:r>
          </w:hyperlink>
        </w:p>
        <w:p>
          <w:pPr>
            <w:pStyle w:val="TOC2"/>
            <w:numPr>
              <w:ilvl w:val="1"/>
              <w:numId w:val="1"/>
            </w:numPr>
            <w:tabs>
              <w:tab w:pos="897" w:val="left" w:leader="none"/>
              <w:tab w:pos="9912" w:val="left" w:leader="none"/>
            </w:tabs>
            <w:spacing w:line="240" w:lineRule="auto" w:before="277" w:after="0"/>
            <w:ind w:left="897" w:right="0" w:hanging="372"/>
            <w:jc w:val="left"/>
          </w:pPr>
          <w:r>
            <w:rPr/>
            <mc:AlternateContent>
              <mc:Choice Requires="wps">
                <w:drawing>
                  <wp:anchor distT="0" distB="0" distL="0" distR="0" allowOverlap="1" layoutInCell="1" locked="0" behindDoc="0" simplePos="0" relativeHeight="15757824">
                    <wp:simplePos x="0" y="0"/>
                    <wp:positionH relativeFrom="page">
                      <wp:posOffset>778125</wp:posOffset>
                    </wp:positionH>
                    <wp:positionV relativeFrom="paragraph">
                      <wp:posOffset>369847</wp:posOffset>
                    </wp:positionV>
                    <wp:extent cx="624205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61.269688pt,29.12182pt" to="552.755938pt,29.12182pt" stroked="true" strokeweight=".75pt" strokecolor="#000000">
                    <v:stroke dashstyle="shortdot"/>
                    <w10:wrap type="none"/>
                  </v:line>
                </w:pict>
              </mc:Fallback>
            </mc:AlternateContent>
          </w:r>
          <w:hyperlink w:history="true" w:anchor="_bookmark49">
            <w:r>
              <w:rPr>
                <w:spacing w:val="-2"/>
                <w:w w:val="105"/>
              </w:rPr>
              <w:t>Founding</w:t>
            </w:r>
            <w:r>
              <w:rPr>
                <w:spacing w:val="-10"/>
                <w:w w:val="105"/>
              </w:rPr>
              <w:t> </w:t>
            </w:r>
            <w:r>
              <w:rPr>
                <w:spacing w:val="-2"/>
                <w:w w:val="105"/>
              </w:rPr>
              <w:t>Team</w:t>
            </w:r>
            <w:r>
              <w:rPr>
                <w:spacing w:val="-3"/>
                <w:w w:val="105"/>
              </w:rPr>
              <w:t> </w:t>
            </w:r>
            <w:r>
              <w:rPr>
                <w:spacing w:val="-2"/>
                <w:w w:val="105"/>
              </w:rPr>
              <w:t>Overview</w:t>
            </w:r>
          </w:hyperlink>
          <w:r>
            <w:rPr>
              <w:rFonts w:ascii="Times New Roman"/>
            </w:rPr>
            <w:tab/>
          </w:r>
          <w:hyperlink w:history="true" w:anchor="_bookmark49">
            <w:r>
              <w:rPr>
                <w:spacing w:val="-5"/>
                <w:w w:val="105"/>
                <w:position w:val="1"/>
              </w:rPr>
              <w:t>55</w:t>
            </w:r>
          </w:hyperlink>
        </w:p>
        <w:p>
          <w:pPr>
            <w:pStyle w:val="TOC2"/>
            <w:numPr>
              <w:ilvl w:val="1"/>
              <w:numId w:val="1"/>
            </w:numPr>
            <w:tabs>
              <w:tab w:pos="892" w:val="left" w:leader="none"/>
              <w:tab w:pos="9912" w:val="left" w:leader="none"/>
            </w:tabs>
            <w:spacing w:line="240" w:lineRule="auto" w:before="188" w:after="0"/>
            <w:ind w:left="892" w:right="0" w:hanging="367"/>
            <w:jc w:val="left"/>
          </w:pPr>
          <w:r>
            <w:rPr/>
            <mc:AlternateContent>
              <mc:Choice Requires="wps">
                <w:drawing>
                  <wp:anchor distT="0" distB="0" distL="0" distR="0" allowOverlap="1" layoutInCell="1" locked="0" behindDoc="0" simplePos="0" relativeHeight="15758336">
                    <wp:simplePos x="0" y="0"/>
                    <wp:positionH relativeFrom="page">
                      <wp:posOffset>778125</wp:posOffset>
                    </wp:positionH>
                    <wp:positionV relativeFrom="paragraph">
                      <wp:posOffset>313442</wp:posOffset>
                    </wp:positionV>
                    <wp:extent cx="624205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61.269688pt,24.680485pt" to="552.755938pt,24.680485pt" stroked="true" strokeweight=".75pt" strokecolor="#000000">
                    <v:stroke dashstyle="shortdot"/>
                    <w10:wrap type="none"/>
                  </v:line>
                </w:pict>
              </mc:Fallback>
            </mc:AlternateContent>
          </w:r>
          <w:hyperlink w:history="true" w:anchor="_bookmark50">
            <w:r>
              <w:rPr>
                <w:w w:val="105"/>
              </w:rPr>
              <w:t>Team</w:t>
            </w:r>
            <w:r>
              <w:rPr>
                <w:spacing w:val="-9"/>
                <w:w w:val="105"/>
              </w:rPr>
              <w:t> </w:t>
            </w:r>
            <w:r>
              <w:rPr>
                <w:w w:val="105"/>
              </w:rPr>
              <w:t>Member</w:t>
            </w:r>
            <w:r>
              <w:rPr>
                <w:spacing w:val="-8"/>
                <w:w w:val="105"/>
              </w:rPr>
              <w:t> </w:t>
            </w:r>
            <w:r>
              <w:rPr>
                <w:spacing w:val="-2"/>
                <w:w w:val="105"/>
              </w:rPr>
              <w:t>Profiles</w:t>
            </w:r>
          </w:hyperlink>
          <w:r>
            <w:rPr>
              <w:rFonts w:ascii="Times New Roman"/>
            </w:rPr>
            <w:tab/>
          </w:r>
          <w:hyperlink w:history="true" w:anchor="_bookmark50">
            <w:r>
              <w:rPr>
                <w:spacing w:val="-5"/>
                <w:w w:val="105"/>
                <w:position w:val="1"/>
              </w:rPr>
              <w:t>56</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8848">
                    <wp:simplePos x="0" y="0"/>
                    <wp:positionH relativeFrom="page">
                      <wp:posOffset>778125</wp:posOffset>
                    </wp:positionH>
                    <wp:positionV relativeFrom="paragraph">
                      <wp:posOffset>313552</wp:posOffset>
                    </wp:positionV>
                    <wp:extent cx="62420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61.269688pt,24.68915pt" to="552.755938pt,24.68915pt" stroked="true" strokeweight=".75pt" strokecolor="#000000">
                    <v:stroke dashstyle="shortdot"/>
                    <w10:wrap type="none"/>
                  </v:line>
                </w:pict>
              </mc:Fallback>
            </mc:AlternateContent>
          </w:r>
          <w:hyperlink w:history="true" w:anchor="_bookmark51">
            <w:r>
              <w:rPr/>
              <w:t>Hiring</w:t>
            </w:r>
            <w:r>
              <w:rPr>
                <w:spacing w:val="7"/>
              </w:rPr>
              <w:t> </w:t>
            </w:r>
            <w:r>
              <w:rPr/>
              <w:t>Plan</w:t>
            </w:r>
            <w:r>
              <w:rPr>
                <w:spacing w:val="8"/>
              </w:rPr>
              <w:t> </w:t>
            </w:r>
            <w:r>
              <w:rPr/>
              <w:t>and</w:t>
            </w:r>
            <w:r>
              <w:rPr>
                <w:spacing w:val="8"/>
              </w:rPr>
              <w:t> </w:t>
            </w:r>
            <w:r>
              <w:rPr>
                <w:spacing w:val="-2"/>
              </w:rPr>
              <w:t>Roles</w:t>
            </w:r>
          </w:hyperlink>
          <w:r>
            <w:rPr>
              <w:rFonts w:ascii="Times New Roman"/>
            </w:rPr>
            <w:tab/>
          </w:r>
          <w:hyperlink w:history="true" w:anchor="_bookmark51">
            <w:r>
              <w:rPr>
                <w:spacing w:val="-5"/>
                <w:position w:val="1"/>
              </w:rPr>
              <w:t>58</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0" simplePos="0" relativeHeight="15759360">
                    <wp:simplePos x="0" y="0"/>
                    <wp:positionH relativeFrom="page">
                      <wp:posOffset>778125</wp:posOffset>
                    </wp:positionH>
                    <wp:positionV relativeFrom="paragraph">
                      <wp:posOffset>313662</wp:posOffset>
                    </wp:positionV>
                    <wp:extent cx="62420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61.269688pt,24.697817pt" to="552.755938pt,24.697817pt" stroked="true" strokeweight=".75pt" strokecolor="#000000">
                    <v:stroke dashstyle="shortdot"/>
                    <w10:wrap type="none"/>
                  </v:line>
                </w:pict>
              </mc:Fallback>
            </mc:AlternateContent>
          </w:r>
          <w:hyperlink w:history="true" w:anchor="_bookmark52">
            <w:r>
              <w:rPr>
                <w:w w:val="105"/>
              </w:rPr>
              <w:t>Advisory</w:t>
            </w:r>
            <w:r>
              <w:rPr>
                <w:spacing w:val="-5"/>
                <w:w w:val="105"/>
              </w:rPr>
              <w:t> </w:t>
            </w:r>
            <w:r>
              <w:rPr>
                <w:spacing w:val="-2"/>
                <w:w w:val="105"/>
              </w:rPr>
              <w:t>Board</w:t>
            </w:r>
          </w:hyperlink>
          <w:r>
            <w:rPr>
              <w:rFonts w:ascii="Times New Roman"/>
            </w:rPr>
            <w:tab/>
          </w:r>
          <w:hyperlink w:history="true" w:anchor="_bookmark52">
            <w:r>
              <w:rPr>
                <w:spacing w:val="-7"/>
                <w:w w:val="105"/>
                <w:position w:val="1"/>
              </w:rPr>
              <w:t>59</w:t>
            </w:r>
          </w:hyperlink>
        </w:p>
        <w:p>
          <w:pPr>
            <w:pStyle w:val="TOC2"/>
            <w:numPr>
              <w:ilvl w:val="1"/>
              <w:numId w:val="1"/>
            </w:numPr>
            <w:tabs>
              <w:tab w:pos="897" w:val="left" w:leader="none"/>
              <w:tab w:pos="9912" w:val="left" w:leader="none"/>
            </w:tabs>
            <w:spacing w:line="240" w:lineRule="auto" w:before="188" w:after="0"/>
            <w:ind w:left="897" w:right="0" w:hanging="372"/>
            <w:jc w:val="left"/>
          </w:pPr>
          <w:r>
            <w:rPr/>
            <mc:AlternateContent>
              <mc:Choice Requires="wps">
                <w:drawing>
                  <wp:anchor distT="0" distB="0" distL="0" distR="0" allowOverlap="1" layoutInCell="1" locked="0" behindDoc="1" simplePos="0" relativeHeight="487604736">
                    <wp:simplePos x="0" y="0"/>
                    <wp:positionH relativeFrom="page">
                      <wp:posOffset>778125</wp:posOffset>
                    </wp:positionH>
                    <wp:positionV relativeFrom="paragraph">
                      <wp:posOffset>309009</wp:posOffset>
                    </wp:positionV>
                    <wp:extent cx="624205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shape style="position:absolute;margin-left:61.269688pt;margin-top:24.331482pt;width:491.5pt;height:.1pt;mso-position-horizontal-relative:page;mso-position-vertical-relative:paragraph;z-index:-15711744;mso-wrap-distance-left:0;mso-wrap-distance-right:0" id="docshape25" coordorigin="1225,487" coordsize="9830,0" path="m1225,487l11055,487e" filled="false" stroked="true" strokeweight=".75pt" strokecolor="#000000">
                    <v:path arrowok="t"/>
                    <v:stroke dashstyle="shortdot"/>
                    <w10:wrap type="topAndBottom"/>
                  </v:shape>
                </w:pict>
              </mc:Fallback>
            </mc:AlternateContent>
          </w:r>
          <w:hyperlink w:history="true" w:anchor="_bookmark53">
            <w:r>
              <w:rPr/>
              <w:t>Organizational</w:t>
            </w:r>
            <w:r>
              <w:rPr>
                <w:spacing w:val="9"/>
              </w:rPr>
              <w:t> </w:t>
            </w:r>
            <w:r>
              <w:rPr>
                <w:spacing w:val="-2"/>
              </w:rPr>
              <w:t>Structure</w:t>
            </w:r>
          </w:hyperlink>
          <w:r>
            <w:rPr>
              <w:rFonts w:ascii="Times New Roman"/>
            </w:rPr>
            <w:tab/>
          </w:r>
          <w:hyperlink w:history="true" w:anchor="_bookmark53">
            <w:r>
              <w:rPr>
                <w:spacing w:val="-5"/>
                <w:position w:val="1"/>
              </w:rPr>
              <w:t>60</w:t>
            </w:r>
          </w:hyperlink>
        </w:p>
      </w:sdtContent>
    </w:sdt>
    <w:p>
      <w:pPr>
        <w:spacing w:after="0" w:line="240" w:lineRule="auto"/>
        <w:jc w:val="left"/>
        <w:sectPr>
          <w:pgSz w:w="11910" w:h="16840"/>
          <w:pgMar w:header="0" w:footer="450" w:top="880" w:bottom="640" w:left="700" w:right="420"/>
        </w:sectPr>
      </w:pPr>
    </w:p>
    <w:p>
      <w:pPr>
        <w:pStyle w:val="ListParagraph"/>
        <w:numPr>
          <w:ilvl w:val="0"/>
          <w:numId w:val="2"/>
        </w:numPr>
        <w:tabs>
          <w:tab w:pos="587" w:val="left" w:leader="none"/>
        </w:tabs>
        <w:spacing w:line="240" w:lineRule="auto" w:before="80" w:after="0"/>
        <w:ind w:left="587" w:right="0" w:hanging="437"/>
        <w:jc w:val="left"/>
        <w:rPr>
          <w:sz w:val="26"/>
        </w:rPr>
      </w:pPr>
      <w:r>
        <w:rPr/>
        <mc:AlternateContent>
          <mc:Choice Requires="wps">
            <w:drawing>
              <wp:anchor distT="0" distB="0" distL="0" distR="0" allowOverlap="1" layoutInCell="1" locked="0" behindDoc="0" simplePos="0" relativeHeight="15762432">
                <wp:simplePos x="0" y="0"/>
                <wp:positionH relativeFrom="page">
                  <wp:posOffset>540000</wp:posOffset>
                </wp:positionH>
                <wp:positionV relativeFrom="paragraph">
                  <wp:posOffset>300100</wp:posOffset>
                </wp:positionV>
                <wp:extent cx="6480175" cy="952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23.629946pt;width:510.236236pt;height:.75pt;mso-position-horizontal-relative:page;mso-position-vertical-relative:paragraph;z-index:15762432" id="docshape26"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73696">
                <wp:simplePos x="0" y="0"/>
                <wp:positionH relativeFrom="page">
                  <wp:posOffset>6619950</wp:posOffset>
                </wp:positionH>
                <wp:positionV relativeFrom="paragraph">
                  <wp:posOffset>23874</wp:posOffset>
                </wp:positionV>
                <wp:extent cx="400050" cy="2762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54">
                              <w:r>
                                <w:rPr>
                                  <w:color w:val="FFFFFF"/>
                                  <w:spacing w:val="-5"/>
                                  <w:w w:val="110"/>
                                  <w:sz w:val="26"/>
                                </w:rPr>
                                <w:t>61</w:t>
                              </w:r>
                            </w:hyperlink>
                          </w:p>
                        </w:txbxContent>
                      </wps:txbx>
                      <wps:bodyPr wrap="square" lIns="0" tIns="0" rIns="0" bIns="0" rtlCol="0">
                        <a:noAutofit/>
                      </wps:bodyPr>
                    </wps:wsp>
                  </a:graphicData>
                </a:graphic>
              </wp:anchor>
            </w:drawing>
          </mc:Choice>
          <mc:Fallback>
            <w:pict>
              <v:shape style="position:absolute;margin-left:521.255920pt;margin-top:1.879921pt;width:31.5pt;height:21.75pt;mso-position-horizontal-relative:page;mso-position-vertical-relative:paragraph;z-index:15773696" type="#_x0000_t202" id="docshape27" filled="true" fillcolor="#1875d1" stroked="false">
                <v:textbox inset="0,0,0,0">
                  <w:txbxContent>
                    <w:p>
                      <w:pPr>
                        <w:spacing w:before="72"/>
                        <w:ind w:left="164" w:right="0" w:firstLine="0"/>
                        <w:jc w:val="left"/>
                        <w:rPr>
                          <w:color w:val="000000"/>
                          <w:sz w:val="26"/>
                        </w:rPr>
                      </w:pPr>
                      <w:hyperlink w:history="true" w:anchor="_bookmark54">
                        <w:r>
                          <w:rPr>
                            <w:color w:val="FFFFFF"/>
                            <w:spacing w:val="-5"/>
                            <w:w w:val="110"/>
                            <w:sz w:val="26"/>
                          </w:rPr>
                          <w:t>61</w:t>
                        </w:r>
                      </w:hyperlink>
                    </w:p>
                  </w:txbxContent>
                </v:textbox>
                <v:fill type="solid"/>
                <w10:wrap type="none"/>
              </v:shape>
            </w:pict>
          </mc:Fallback>
        </mc:AlternateContent>
      </w:r>
      <w:hyperlink w:history="true" w:anchor="_bookmark54">
        <w:r>
          <w:rPr>
            <w:color w:val="1875D1"/>
            <w:sz w:val="26"/>
          </w:rPr>
          <w:t>Financial </w:t>
        </w:r>
        <w:r>
          <w:rPr>
            <w:color w:val="1875D1"/>
            <w:spacing w:val="-4"/>
            <w:sz w:val="26"/>
          </w:rPr>
          <w:t>Plan</w:t>
        </w:r>
      </w:hyperlink>
    </w:p>
    <w:p>
      <w:pPr>
        <w:pStyle w:val="ListParagraph"/>
        <w:numPr>
          <w:ilvl w:val="1"/>
          <w:numId w:val="2"/>
        </w:numPr>
        <w:tabs>
          <w:tab w:pos="1025" w:val="left" w:leader="none"/>
          <w:tab w:pos="10167" w:val="right" w:leader="none"/>
        </w:tabs>
        <w:spacing w:line="240" w:lineRule="auto" w:before="276" w:after="0"/>
        <w:ind w:left="1025" w:right="0" w:hanging="500"/>
        <w:jc w:val="left"/>
        <w:rPr>
          <w:sz w:val="22"/>
        </w:rPr>
      </w:pPr>
      <w:r>
        <w:rPr/>
        <mc:AlternateContent>
          <mc:Choice Requires="wps">
            <w:drawing>
              <wp:anchor distT="0" distB="0" distL="0" distR="0" allowOverlap="1" layoutInCell="1" locked="0" behindDoc="0" simplePos="0" relativeHeight="15762944">
                <wp:simplePos x="0" y="0"/>
                <wp:positionH relativeFrom="page">
                  <wp:posOffset>778125</wp:posOffset>
                </wp:positionH>
                <wp:positionV relativeFrom="paragraph">
                  <wp:posOffset>369460</wp:posOffset>
                </wp:positionV>
                <wp:extent cx="624205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61.269688pt,29.091347pt" to="552.755938pt,29.091347pt" stroked="true" strokeweight=".75pt" strokecolor="#000000">
                <v:stroke dashstyle="shortdot"/>
                <w10:wrap type="none"/>
              </v:line>
            </w:pict>
          </mc:Fallback>
        </mc:AlternateContent>
      </w:r>
      <w:hyperlink w:history="true" w:anchor="_bookmark55">
        <w:r>
          <w:rPr>
            <w:sz w:val="22"/>
          </w:rPr>
          <w:t>Financial</w:t>
        </w:r>
        <w:r>
          <w:rPr>
            <w:spacing w:val="-1"/>
            <w:sz w:val="22"/>
          </w:rPr>
          <w:t> </w:t>
        </w:r>
        <w:r>
          <w:rPr>
            <w:spacing w:val="-2"/>
            <w:w w:val="110"/>
            <w:sz w:val="22"/>
          </w:rPr>
          <w:t>Assumptions</w:t>
        </w:r>
      </w:hyperlink>
      <w:r>
        <w:rPr>
          <w:rFonts w:ascii="Times New Roman"/>
          <w:sz w:val="22"/>
        </w:rPr>
        <w:tab/>
      </w:r>
      <w:hyperlink w:history="true" w:anchor="_bookmark55">
        <w:r>
          <w:rPr>
            <w:spacing w:val="-5"/>
            <w:w w:val="110"/>
            <w:position w:val="1"/>
            <w:sz w:val="22"/>
          </w:rPr>
          <w:t>62</w:t>
        </w:r>
      </w:hyperlink>
    </w:p>
    <w:p>
      <w:pPr>
        <w:pStyle w:val="ListParagraph"/>
        <w:numPr>
          <w:ilvl w:val="1"/>
          <w:numId w:val="2"/>
        </w:numPr>
        <w:tabs>
          <w:tab w:pos="1025" w:val="left" w:leader="none"/>
          <w:tab w:pos="10167" w:val="right" w:leader="none"/>
        </w:tabs>
        <w:spacing w:line="240" w:lineRule="auto" w:before="188" w:after="0"/>
        <w:ind w:left="1025" w:right="0" w:hanging="500"/>
        <w:jc w:val="left"/>
        <w:rPr>
          <w:sz w:val="22"/>
        </w:rPr>
      </w:pPr>
      <w:r>
        <w:rPr/>
        <mc:AlternateContent>
          <mc:Choice Requires="wps">
            <w:drawing>
              <wp:anchor distT="0" distB="0" distL="0" distR="0" allowOverlap="1" layoutInCell="1" locked="0" behindDoc="0" simplePos="0" relativeHeight="15763456">
                <wp:simplePos x="0" y="0"/>
                <wp:positionH relativeFrom="page">
                  <wp:posOffset>778125</wp:posOffset>
                </wp:positionH>
                <wp:positionV relativeFrom="paragraph">
                  <wp:posOffset>313690</wp:posOffset>
                </wp:positionV>
                <wp:extent cx="624205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61.269688pt,24.700012pt" to="552.755938pt,24.700012pt" stroked="true" strokeweight=".75pt" strokecolor="#000000">
                <v:stroke dashstyle="shortdot"/>
                <w10:wrap type="none"/>
              </v:line>
            </w:pict>
          </mc:Fallback>
        </mc:AlternateContent>
      </w:r>
      <w:hyperlink w:history="true" w:anchor="_bookmark56">
        <w:r>
          <w:rPr>
            <w:sz w:val="22"/>
          </w:rPr>
          <w:t>Projected Profit &amp; Loss </w:t>
        </w:r>
        <w:r>
          <w:rPr>
            <w:spacing w:val="-2"/>
            <w:sz w:val="22"/>
          </w:rPr>
          <w:t>Statement</w:t>
        </w:r>
      </w:hyperlink>
      <w:r>
        <w:rPr>
          <w:rFonts w:ascii="Times New Roman"/>
          <w:sz w:val="22"/>
        </w:rPr>
        <w:tab/>
      </w:r>
      <w:hyperlink w:history="true" w:anchor="_bookmark56">
        <w:r>
          <w:rPr>
            <w:spacing w:val="-5"/>
            <w:position w:val="1"/>
            <w:sz w:val="22"/>
          </w:rPr>
          <w:t>62</w:t>
        </w:r>
      </w:hyperlink>
    </w:p>
    <w:p>
      <w:pPr>
        <w:pStyle w:val="ListParagraph"/>
        <w:numPr>
          <w:ilvl w:val="1"/>
          <w:numId w:val="2"/>
        </w:numPr>
        <w:tabs>
          <w:tab w:pos="1025" w:val="left" w:leader="none"/>
          <w:tab w:pos="10167" w:val="right" w:leader="none"/>
        </w:tabs>
        <w:spacing w:line="240" w:lineRule="auto" w:before="188" w:after="0"/>
        <w:ind w:left="1025" w:right="0" w:hanging="500"/>
        <w:jc w:val="left"/>
        <w:rPr>
          <w:sz w:val="22"/>
        </w:rPr>
      </w:pPr>
      <w:r>
        <w:rPr/>
        <mc:AlternateContent>
          <mc:Choice Requires="wps">
            <w:drawing>
              <wp:anchor distT="0" distB="0" distL="0" distR="0" allowOverlap="1" layoutInCell="1" locked="0" behindDoc="0" simplePos="0" relativeHeight="15763968">
                <wp:simplePos x="0" y="0"/>
                <wp:positionH relativeFrom="page">
                  <wp:posOffset>778125</wp:posOffset>
                </wp:positionH>
                <wp:positionV relativeFrom="paragraph">
                  <wp:posOffset>313800</wp:posOffset>
                </wp:positionV>
                <wp:extent cx="624205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61.269688pt,24.708677pt" to="552.755938pt,24.708677pt" stroked="true" strokeweight=".75pt" strokecolor="#000000">
                <v:stroke dashstyle="shortdot"/>
                <w10:wrap type="none"/>
              </v:line>
            </w:pict>
          </mc:Fallback>
        </mc:AlternateContent>
      </w:r>
      <w:hyperlink w:history="true" w:anchor="_bookmark57">
        <w:r>
          <w:rPr>
            <w:sz w:val="22"/>
          </w:rPr>
          <w:t>Projected</w:t>
        </w:r>
        <w:r>
          <w:rPr>
            <w:spacing w:val="4"/>
            <w:sz w:val="22"/>
          </w:rPr>
          <w:t> </w:t>
        </w:r>
        <w:r>
          <w:rPr>
            <w:sz w:val="22"/>
          </w:rPr>
          <w:t>Balance</w:t>
        </w:r>
        <w:r>
          <w:rPr>
            <w:spacing w:val="5"/>
            <w:sz w:val="22"/>
          </w:rPr>
          <w:t> </w:t>
        </w:r>
        <w:r>
          <w:rPr>
            <w:sz w:val="22"/>
          </w:rPr>
          <w:t>Sheet</w:t>
        </w:r>
        <w:r>
          <w:rPr>
            <w:spacing w:val="5"/>
            <w:sz w:val="22"/>
          </w:rPr>
          <w:t> </w:t>
        </w:r>
        <w:r>
          <w:rPr>
            <w:spacing w:val="-2"/>
            <w:sz w:val="22"/>
          </w:rPr>
          <w:t>Overview</w:t>
        </w:r>
      </w:hyperlink>
      <w:r>
        <w:rPr>
          <w:rFonts w:ascii="Times New Roman"/>
          <w:sz w:val="22"/>
        </w:rPr>
        <w:tab/>
      </w:r>
      <w:hyperlink w:history="true" w:anchor="_bookmark57">
        <w:r>
          <w:rPr>
            <w:spacing w:val="-5"/>
            <w:position w:val="1"/>
            <w:sz w:val="22"/>
          </w:rPr>
          <w:t>64</w:t>
        </w:r>
      </w:hyperlink>
    </w:p>
    <w:p>
      <w:pPr>
        <w:pStyle w:val="ListParagraph"/>
        <w:numPr>
          <w:ilvl w:val="1"/>
          <w:numId w:val="2"/>
        </w:numPr>
        <w:tabs>
          <w:tab w:pos="1025" w:val="left" w:leader="none"/>
          <w:tab w:pos="10167" w:val="right" w:leader="none"/>
        </w:tabs>
        <w:spacing w:line="240" w:lineRule="auto" w:before="188" w:after="0"/>
        <w:ind w:left="1025" w:right="0" w:hanging="500"/>
        <w:jc w:val="left"/>
        <w:rPr>
          <w:sz w:val="22"/>
        </w:rPr>
      </w:pPr>
      <w:r>
        <w:rPr/>
        <mc:AlternateContent>
          <mc:Choice Requires="wps">
            <w:drawing>
              <wp:anchor distT="0" distB="0" distL="0" distR="0" allowOverlap="1" layoutInCell="1" locked="0" behindDoc="0" simplePos="0" relativeHeight="15764480">
                <wp:simplePos x="0" y="0"/>
                <wp:positionH relativeFrom="page">
                  <wp:posOffset>778125</wp:posOffset>
                </wp:positionH>
                <wp:positionV relativeFrom="paragraph">
                  <wp:posOffset>313910</wp:posOffset>
                </wp:positionV>
                <wp:extent cx="624205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61.269688pt,24.717342pt" to="552.755938pt,24.717342pt" stroked="true" strokeweight=".75pt" strokecolor="#000000">
                <v:stroke dashstyle="shortdot"/>
                <w10:wrap type="none"/>
              </v:line>
            </w:pict>
          </mc:Fallback>
        </mc:AlternateContent>
      </w:r>
      <w:hyperlink w:history="true" w:anchor="_bookmark58">
        <w:r>
          <w:rPr>
            <w:sz w:val="22"/>
          </w:rPr>
          <w:t>Projected</w:t>
        </w:r>
        <w:r>
          <w:rPr>
            <w:spacing w:val="11"/>
            <w:sz w:val="22"/>
          </w:rPr>
          <w:t> </w:t>
        </w:r>
        <w:r>
          <w:rPr>
            <w:sz w:val="22"/>
          </w:rPr>
          <w:t>Cash</w:t>
        </w:r>
        <w:r>
          <w:rPr>
            <w:spacing w:val="12"/>
            <w:sz w:val="22"/>
          </w:rPr>
          <w:t> </w:t>
        </w:r>
        <w:r>
          <w:rPr>
            <w:sz w:val="22"/>
          </w:rPr>
          <w:t>Flow</w:t>
        </w:r>
        <w:r>
          <w:rPr>
            <w:spacing w:val="11"/>
            <w:sz w:val="22"/>
          </w:rPr>
          <w:t> </w:t>
        </w:r>
        <w:r>
          <w:rPr>
            <w:spacing w:val="-2"/>
            <w:sz w:val="22"/>
          </w:rPr>
          <w:t>Statement</w:t>
        </w:r>
      </w:hyperlink>
      <w:r>
        <w:rPr>
          <w:rFonts w:ascii="Times New Roman"/>
          <w:sz w:val="22"/>
        </w:rPr>
        <w:tab/>
      </w:r>
      <w:hyperlink w:history="true" w:anchor="_bookmark58">
        <w:r>
          <w:rPr>
            <w:spacing w:val="-5"/>
            <w:position w:val="1"/>
            <w:sz w:val="22"/>
          </w:rPr>
          <w:t>65</w:t>
        </w:r>
      </w:hyperlink>
    </w:p>
    <w:p>
      <w:pPr>
        <w:pStyle w:val="ListParagraph"/>
        <w:numPr>
          <w:ilvl w:val="1"/>
          <w:numId w:val="2"/>
        </w:numPr>
        <w:tabs>
          <w:tab w:pos="1025" w:val="left" w:leader="none"/>
          <w:tab w:pos="10167" w:val="right" w:leader="none"/>
        </w:tabs>
        <w:spacing w:line="240" w:lineRule="auto" w:before="189" w:after="0"/>
        <w:ind w:left="1025" w:right="0" w:hanging="500"/>
        <w:jc w:val="left"/>
        <w:rPr>
          <w:sz w:val="22"/>
        </w:rPr>
      </w:pPr>
      <w:r>
        <w:rPr/>
        <mc:AlternateContent>
          <mc:Choice Requires="wps">
            <w:drawing>
              <wp:anchor distT="0" distB="0" distL="0" distR="0" allowOverlap="1" layoutInCell="1" locked="0" behindDoc="0" simplePos="0" relativeHeight="15764992">
                <wp:simplePos x="0" y="0"/>
                <wp:positionH relativeFrom="page">
                  <wp:posOffset>778125</wp:posOffset>
                </wp:positionH>
                <wp:positionV relativeFrom="paragraph">
                  <wp:posOffset>314020</wp:posOffset>
                </wp:positionV>
                <wp:extent cx="624205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61.269688pt,24.726007pt" to="552.755938pt,24.726007pt" stroked="true" strokeweight=".75pt" strokecolor="#000000">
                <v:stroke dashstyle="shortdot"/>
                <w10:wrap type="none"/>
              </v:line>
            </w:pict>
          </mc:Fallback>
        </mc:AlternateContent>
      </w:r>
      <w:hyperlink w:history="true" w:anchor="_bookmark59">
        <w:r>
          <w:rPr>
            <w:sz w:val="22"/>
          </w:rPr>
          <w:t>Break-even</w:t>
        </w:r>
        <w:r>
          <w:rPr>
            <w:spacing w:val="-13"/>
            <w:sz w:val="22"/>
          </w:rPr>
          <w:t> </w:t>
        </w:r>
        <w:r>
          <w:rPr>
            <w:spacing w:val="-2"/>
            <w:sz w:val="22"/>
          </w:rPr>
          <w:t>Analysis</w:t>
        </w:r>
      </w:hyperlink>
      <w:r>
        <w:rPr>
          <w:rFonts w:ascii="Times New Roman"/>
          <w:sz w:val="22"/>
        </w:rPr>
        <w:tab/>
      </w:r>
      <w:hyperlink w:history="true" w:anchor="_bookmark59">
        <w:r>
          <w:rPr>
            <w:spacing w:val="-5"/>
            <w:position w:val="1"/>
            <w:sz w:val="22"/>
          </w:rPr>
          <w:t>66</w:t>
        </w:r>
      </w:hyperlink>
    </w:p>
    <w:p>
      <w:pPr>
        <w:pStyle w:val="ListParagraph"/>
        <w:numPr>
          <w:ilvl w:val="1"/>
          <w:numId w:val="2"/>
        </w:numPr>
        <w:tabs>
          <w:tab w:pos="1025" w:val="left" w:leader="none"/>
          <w:tab w:pos="10167" w:val="right" w:leader="none"/>
        </w:tabs>
        <w:spacing w:line="240" w:lineRule="auto" w:before="188" w:after="0"/>
        <w:ind w:left="1025" w:right="0" w:hanging="500"/>
        <w:jc w:val="left"/>
        <w:rPr>
          <w:sz w:val="22"/>
        </w:rPr>
      </w:pPr>
      <w:r>
        <w:rPr/>
        <mc:AlternateContent>
          <mc:Choice Requires="wps">
            <w:drawing>
              <wp:anchor distT="0" distB="0" distL="0" distR="0" allowOverlap="1" layoutInCell="1" locked="0" behindDoc="0" simplePos="0" relativeHeight="15765504">
                <wp:simplePos x="0" y="0"/>
                <wp:positionH relativeFrom="page">
                  <wp:posOffset>778125</wp:posOffset>
                </wp:positionH>
                <wp:positionV relativeFrom="paragraph">
                  <wp:posOffset>313495</wp:posOffset>
                </wp:positionV>
                <wp:extent cx="624205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61.269688pt,24.684673pt" to="552.755938pt,24.684673pt" stroked="true" strokeweight=".75pt" strokecolor="#000000">
                <v:stroke dashstyle="shortdot"/>
                <w10:wrap type="none"/>
              </v:line>
            </w:pict>
          </mc:Fallback>
        </mc:AlternateContent>
      </w:r>
      <w:hyperlink w:history="true" w:anchor="_bookmark60">
        <w:r>
          <w:rPr>
            <w:sz w:val="22"/>
          </w:rPr>
          <w:t>Financial</w:t>
        </w:r>
        <w:r>
          <w:rPr>
            <w:spacing w:val="-1"/>
            <w:sz w:val="22"/>
          </w:rPr>
          <w:t> </w:t>
        </w:r>
        <w:r>
          <w:rPr>
            <w:sz w:val="22"/>
          </w:rPr>
          <w:t>Projections for </w:t>
        </w:r>
        <w:r>
          <w:rPr>
            <w:spacing w:val="-2"/>
            <w:sz w:val="22"/>
          </w:rPr>
          <w:t>LuxuryApartments.com</w:t>
        </w:r>
      </w:hyperlink>
      <w:r>
        <w:rPr>
          <w:rFonts w:ascii="Times New Roman"/>
          <w:sz w:val="22"/>
        </w:rPr>
        <w:tab/>
      </w:r>
      <w:hyperlink w:history="true" w:anchor="_bookmark60">
        <w:r>
          <w:rPr>
            <w:spacing w:val="-5"/>
            <w:position w:val="1"/>
            <w:sz w:val="22"/>
          </w:rPr>
          <w:t>67</w:t>
        </w:r>
      </w:hyperlink>
    </w:p>
    <w:p>
      <w:pPr>
        <w:pStyle w:val="ListParagraph"/>
        <w:numPr>
          <w:ilvl w:val="0"/>
          <w:numId w:val="2"/>
        </w:numPr>
        <w:tabs>
          <w:tab w:pos="587" w:val="left" w:leader="none"/>
        </w:tabs>
        <w:spacing w:line="240" w:lineRule="auto" w:before="585" w:after="0"/>
        <w:ind w:left="587" w:right="0" w:hanging="437"/>
        <w:jc w:val="left"/>
        <w:rPr>
          <w:sz w:val="26"/>
        </w:rPr>
      </w:pPr>
      <w:r>
        <w:rPr/>
        <mc:AlternateContent>
          <mc:Choice Requires="wps">
            <w:drawing>
              <wp:anchor distT="0" distB="0" distL="0" distR="0" allowOverlap="1" layoutInCell="1" locked="0" behindDoc="0" simplePos="0" relativeHeight="15766016">
                <wp:simplePos x="0" y="0"/>
                <wp:positionH relativeFrom="page">
                  <wp:posOffset>540000</wp:posOffset>
                </wp:positionH>
                <wp:positionV relativeFrom="paragraph">
                  <wp:posOffset>620867</wp:posOffset>
                </wp:positionV>
                <wp:extent cx="6480175" cy="952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887207pt;width:510.236236pt;height:.75pt;mso-position-horizontal-relative:page;mso-position-vertical-relative:paragraph;z-index:15766016" id="docshape28"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73184">
                <wp:simplePos x="0" y="0"/>
                <wp:positionH relativeFrom="page">
                  <wp:posOffset>6619950</wp:posOffset>
                </wp:positionH>
                <wp:positionV relativeFrom="paragraph">
                  <wp:posOffset>344642</wp:posOffset>
                </wp:positionV>
                <wp:extent cx="400050" cy="2762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61">
                              <w:r>
                                <w:rPr>
                                  <w:color w:val="FFFFFF"/>
                                  <w:spacing w:val="-5"/>
                                  <w:w w:val="110"/>
                                  <w:sz w:val="26"/>
                                </w:rPr>
                                <w:t>68</w:t>
                              </w:r>
                            </w:hyperlink>
                          </w:p>
                        </w:txbxContent>
                      </wps:txbx>
                      <wps:bodyPr wrap="square" lIns="0" tIns="0" rIns="0" bIns="0" rtlCol="0">
                        <a:noAutofit/>
                      </wps:bodyPr>
                    </wps:wsp>
                  </a:graphicData>
                </a:graphic>
              </wp:anchor>
            </w:drawing>
          </mc:Choice>
          <mc:Fallback>
            <w:pict>
              <v:shape style="position:absolute;margin-left:521.255920pt;margin-top:27.137178pt;width:31.5pt;height:21.75pt;mso-position-horizontal-relative:page;mso-position-vertical-relative:paragraph;z-index:15773184" type="#_x0000_t202" id="docshape29" filled="true" fillcolor="#1875d1" stroked="false">
                <v:textbox inset="0,0,0,0">
                  <w:txbxContent>
                    <w:p>
                      <w:pPr>
                        <w:spacing w:before="72"/>
                        <w:ind w:left="164" w:right="0" w:firstLine="0"/>
                        <w:jc w:val="left"/>
                        <w:rPr>
                          <w:color w:val="000000"/>
                          <w:sz w:val="26"/>
                        </w:rPr>
                      </w:pPr>
                      <w:hyperlink w:history="true" w:anchor="_bookmark61">
                        <w:r>
                          <w:rPr>
                            <w:color w:val="FFFFFF"/>
                            <w:spacing w:val="-5"/>
                            <w:w w:val="110"/>
                            <w:sz w:val="26"/>
                          </w:rPr>
                          <w:t>68</w:t>
                        </w:r>
                      </w:hyperlink>
                    </w:p>
                  </w:txbxContent>
                </v:textbox>
                <v:fill type="solid"/>
                <w10:wrap type="none"/>
              </v:shape>
            </w:pict>
          </mc:Fallback>
        </mc:AlternateContent>
      </w:r>
      <w:hyperlink w:history="true" w:anchor="_bookmark61">
        <w:r>
          <w:rPr>
            <w:color w:val="1875D1"/>
            <w:spacing w:val="-2"/>
            <w:w w:val="105"/>
            <w:sz w:val="26"/>
          </w:rPr>
          <w:t>Funding</w:t>
        </w:r>
        <w:r>
          <w:rPr>
            <w:color w:val="1875D1"/>
            <w:spacing w:val="-9"/>
            <w:w w:val="105"/>
            <w:sz w:val="26"/>
          </w:rPr>
          <w:t> </w:t>
        </w:r>
        <w:r>
          <w:rPr>
            <w:color w:val="1875D1"/>
            <w:spacing w:val="-2"/>
            <w:w w:val="105"/>
            <w:sz w:val="26"/>
          </w:rPr>
          <w:t>Request</w:t>
        </w:r>
      </w:hyperlink>
    </w:p>
    <w:p>
      <w:pPr>
        <w:pStyle w:val="ListParagraph"/>
        <w:numPr>
          <w:ilvl w:val="1"/>
          <w:numId w:val="2"/>
        </w:numPr>
        <w:tabs>
          <w:tab w:pos="1025" w:val="left" w:leader="none"/>
          <w:tab w:pos="9912" w:val="left" w:leader="none"/>
        </w:tabs>
        <w:spacing w:line="240" w:lineRule="auto" w:before="276" w:after="0"/>
        <w:ind w:left="1025" w:right="0" w:hanging="500"/>
        <w:jc w:val="left"/>
        <w:rPr>
          <w:sz w:val="22"/>
        </w:rPr>
      </w:pPr>
      <w:r>
        <w:rPr/>
        <mc:AlternateContent>
          <mc:Choice Requires="wps">
            <w:drawing>
              <wp:anchor distT="0" distB="0" distL="0" distR="0" allowOverlap="1" layoutInCell="1" locked="0" behindDoc="0" simplePos="0" relativeHeight="15766528">
                <wp:simplePos x="0" y="0"/>
                <wp:positionH relativeFrom="page">
                  <wp:posOffset>778125</wp:posOffset>
                </wp:positionH>
                <wp:positionV relativeFrom="paragraph">
                  <wp:posOffset>369552</wp:posOffset>
                </wp:positionV>
                <wp:extent cx="624205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61.269688pt,29.098616pt" to="552.755938pt,29.098616pt" stroked="true" strokeweight=".75pt" strokecolor="#000000">
                <v:stroke dashstyle="shortdot"/>
                <w10:wrap type="none"/>
              </v:line>
            </w:pict>
          </mc:Fallback>
        </mc:AlternateContent>
      </w:r>
      <w:hyperlink w:history="true" w:anchor="_bookmark62">
        <w:r>
          <w:rPr>
            <w:spacing w:val="-2"/>
            <w:w w:val="105"/>
            <w:sz w:val="22"/>
          </w:rPr>
          <w:t>Funding</w:t>
        </w:r>
        <w:r>
          <w:rPr>
            <w:spacing w:val="-6"/>
            <w:w w:val="105"/>
            <w:sz w:val="22"/>
          </w:rPr>
          <w:t> </w:t>
        </w:r>
        <w:r>
          <w:rPr>
            <w:spacing w:val="-2"/>
            <w:w w:val="105"/>
            <w:sz w:val="22"/>
          </w:rPr>
          <w:t>Overview</w:t>
        </w:r>
      </w:hyperlink>
      <w:r>
        <w:rPr>
          <w:rFonts w:ascii="Times New Roman"/>
          <w:sz w:val="22"/>
        </w:rPr>
        <w:tab/>
      </w:r>
      <w:hyperlink w:history="true" w:anchor="_bookmark62">
        <w:r>
          <w:rPr>
            <w:spacing w:val="-5"/>
            <w:w w:val="105"/>
            <w:position w:val="1"/>
            <w:sz w:val="22"/>
          </w:rPr>
          <w:t>69</w:t>
        </w:r>
      </w:hyperlink>
    </w:p>
    <w:p>
      <w:pPr>
        <w:pStyle w:val="ListParagraph"/>
        <w:numPr>
          <w:ilvl w:val="1"/>
          <w:numId w:val="2"/>
        </w:numPr>
        <w:tabs>
          <w:tab w:pos="1025" w:val="left" w:leader="none"/>
          <w:tab w:pos="9912" w:val="left" w:leader="none"/>
        </w:tabs>
        <w:spacing w:line="240" w:lineRule="auto" w:before="188" w:after="0"/>
        <w:ind w:left="1025" w:right="0" w:hanging="500"/>
        <w:jc w:val="left"/>
        <w:rPr>
          <w:sz w:val="22"/>
        </w:rPr>
      </w:pPr>
      <w:r>
        <w:rPr/>
        <mc:AlternateContent>
          <mc:Choice Requires="wps">
            <w:drawing>
              <wp:anchor distT="0" distB="0" distL="0" distR="0" allowOverlap="1" layoutInCell="1" locked="0" behindDoc="0" simplePos="0" relativeHeight="15767040">
                <wp:simplePos x="0" y="0"/>
                <wp:positionH relativeFrom="page">
                  <wp:posOffset>778125</wp:posOffset>
                </wp:positionH>
                <wp:positionV relativeFrom="paragraph">
                  <wp:posOffset>313782</wp:posOffset>
                </wp:positionV>
                <wp:extent cx="624205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61.269688pt,24.707281pt" to="552.755938pt,24.707281pt" stroked="true" strokeweight=".75pt" strokecolor="#000000">
                <v:stroke dashstyle="shortdot"/>
                <w10:wrap type="none"/>
              </v:line>
            </w:pict>
          </mc:Fallback>
        </mc:AlternateContent>
      </w:r>
      <w:hyperlink w:history="true" w:anchor="_bookmark63">
        <w:r>
          <w:rPr>
            <w:sz w:val="22"/>
          </w:rPr>
          <w:t>Allocation</w:t>
        </w:r>
        <w:r>
          <w:rPr>
            <w:spacing w:val="2"/>
            <w:sz w:val="22"/>
          </w:rPr>
          <w:t> </w:t>
        </w:r>
        <w:r>
          <w:rPr>
            <w:sz w:val="22"/>
          </w:rPr>
          <w:t>of</w:t>
        </w:r>
        <w:r>
          <w:rPr>
            <w:spacing w:val="3"/>
            <w:sz w:val="22"/>
          </w:rPr>
          <w:t> </w:t>
        </w:r>
        <w:r>
          <w:rPr>
            <w:sz w:val="22"/>
          </w:rPr>
          <w:t>Investment</w:t>
        </w:r>
        <w:r>
          <w:rPr>
            <w:spacing w:val="3"/>
            <w:sz w:val="22"/>
          </w:rPr>
          <w:t> </w:t>
        </w:r>
        <w:r>
          <w:rPr>
            <w:spacing w:val="-2"/>
            <w:sz w:val="22"/>
          </w:rPr>
          <w:t>Funds</w:t>
        </w:r>
      </w:hyperlink>
      <w:r>
        <w:rPr>
          <w:rFonts w:ascii="Times New Roman"/>
          <w:sz w:val="22"/>
        </w:rPr>
        <w:tab/>
      </w:r>
      <w:hyperlink w:history="true" w:anchor="_bookmark63">
        <w:r>
          <w:rPr>
            <w:spacing w:val="-5"/>
            <w:position w:val="1"/>
            <w:sz w:val="22"/>
          </w:rPr>
          <w:t>69</w:t>
        </w:r>
      </w:hyperlink>
    </w:p>
    <w:p>
      <w:pPr>
        <w:pStyle w:val="ListParagraph"/>
        <w:numPr>
          <w:ilvl w:val="1"/>
          <w:numId w:val="2"/>
        </w:numPr>
        <w:tabs>
          <w:tab w:pos="1025" w:val="left" w:leader="none"/>
          <w:tab w:pos="9912" w:val="left" w:leader="none"/>
        </w:tabs>
        <w:spacing w:line="240" w:lineRule="auto" w:before="188" w:after="0"/>
        <w:ind w:left="1025" w:right="0" w:hanging="500"/>
        <w:jc w:val="left"/>
        <w:rPr>
          <w:sz w:val="22"/>
        </w:rPr>
      </w:pPr>
      <w:r>
        <w:rPr/>
        <mc:AlternateContent>
          <mc:Choice Requires="wps">
            <w:drawing>
              <wp:anchor distT="0" distB="0" distL="0" distR="0" allowOverlap="1" layoutInCell="1" locked="0" behindDoc="0" simplePos="0" relativeHeight="15767552">
                <wp:simplePos x="0" y="0"/>
                <wp:positionH relativeFrom="page">
                  <wp:posOffset>778125</wp:posOffset>
                </wp:positionH>
                <wp:positionV relativeFrom="paragraph">
                  <wp:posOffset>313892</wp:posOffset>
                </wp:positionV>
                <wp:extent cx="624205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61.269688pt,24.715946pt" to="552.755938pt,24.715946pt" stroked="true" strokeweight=".75pt" strokecolor="#000000">
                <v:stroke dashstyle="shortdot"/>
                <w10:wrap type="none"/>
              </v:line>
            </w:pict>
          </mc:Fallback>
        </mc:AlternateContent>
      </w:r>
      <w:hyperlink w:history="true" w:anchor="_bookmark64">
        <w:r>
          <w:rPr>
            <w:spacing w:val="-2"/>
            <w:w w:val="105"/>
            <w:sz w:val="22"/>
          </w:rPr>
          <w:t>Funding</w:t>
        </w:r>
        <w:r>
          <w:rPr>
            <w:spacing w:val="-6"/>
            <w:w w:val="105"/>
            <w:sz w:val="22"/>
          </w:rPr>
          <w:t> </w:t>
        </w:r>
        <w:r>
          <w:rPr>
            <w:spacing w:val="-2"/>
            <w:w w:val="105"/>
            <w:sz w:val="22"/>
          </w:rPr>
          <w:t>Sources</w:t>
        </w:r>
      </w:hyperlink>
      <w:r>
        <w:rPr>
          <w:rFonts w:ascii="Times New Roman"/>
          <w:sz w:val="22"/>
        </w:rPr>
        <w:tab/>
      </w:r>
      <w:hyperlink w:history="true" w:anchor="_bookmark64">
        <w:r>
          <w:rPr>
            <w:spacing w:val="-5"/>
            <w:w w:val="110"/>
            <w:position w:val="1"/>
            <w:sz w:val="22"/>
          </w:rPr>
          <w:t>70</w:t>
        </w:r>
      </w:hyperlink>
    </w:p>
    <w:p>
      <w:pPr>
        <w:pStyle w:val="ListParagraph"/>
        <w:numPr>
          <w:ilvl w:val="0"/>
          <w:numId w:val="2"/>
        </w:numPr>
        <w:tabs>
          <w:tab w:pos="587" w:val="left" w:leader="none"/>
        </w:tabs>
        <w:spacing w:line="240" w:lineRule="auto" w:before="585" w:after="0"/>
        <w:ind w:left="587" w:right="0" w:hanging="437"/>
        <w:jc w:val="left"/>
        <w:rPr>
          <w:sz w:val="26"/>
        </w:rPr>
      </w:pPr>
      <w:r>
        <w:rPr/>
        <mc:AlternateContent>
          <mc:Choice Requires="wps">
            <w:drawing>
              <wp:anchor distT="0" distB="0" distL="0" distR="0" allowOverlap="1" layoutInCell="1" locked="0" behindDoc="0" simplePos="0" relativeHeight="15768064">
                <wp:simplePos x="0" y="0"/>
                <wp:positionH relativeFrom="page">
                  <wp:posOffset>540000</wp:posOffset>
                </wp:positionH>
                <wp:positionV relativeFrom="paragraph">
                  <wp:posOffset>621264</wp:posOffset>
                </wp:positionV>
                <wp:extent cx="6480175" cy="952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918476pt;width:510.236236pt;height:.75pt;mso-position-horizontal-relative:page;mso-position-vertical-relative:paragraph;z-index:15768064" id="docshape30"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72672">
                <wp:simplePos x="0" y="0"/>
                <wp:positionH relativeFrom="page">
                  <wp:posOffset>6619950</wp:posOffset>
                </wp:positionH>
                <wp:positionV relativeFrom="paragraph">
                  <wp:posOffset>345039</wp:posOffset>
                </wp:positionV>
                <wp:extent cx="400050" cy="2762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65">
                              <w:r>
                                <w:rPr>
                                  <w:color w:val="FFFFFF"/>
                                  <w:spacing w:val="-5"/>
                                  <w:w w:val="110"/>
                                  <w:sz w:val="26"/>
                                </w:rPr>
                                <w:t>72</w:t>
                              </w:r>
                            </w:hyperlink>
                          </w:p>
                        </w:txbxContent>
                      </wps:txbx>
                      <wps:bodyPr wrap="square" lIns="0" tIns="0" rIns="0" bIns="0" rtlCol="0">
                        <a:noAutofit/>
                      </wps:bodyPr>
                    </wps:wsp>
                  </a:graphicData>
                </a:graphic>
              </wp:anchor>
            </w:drawing>
          </mc:Choice>
          <mc:Fallback>
            <w:pict>
              <v:shape style="position:absolute;margin-left:521.255920pt;margin-top:27.168444pt;width:31.5pt;height:21.75pt;mso-position-horizontal-relative:page;mso-position-vertical-relative:paragraph;z-index:15772672" type="#_x0000_t202" id="docshape31" filled="true" fillcolor="#1875d1" stroked="false">
                <v:textbox inset="0,0,0,0">
                  <w:txbxContent>
                    <w:p>
                      <w:pPr>
                        <w:spacing w:before="72"/>
                        <w:ind w:left="164" w:right="0" w:firstLine="0"/>
                        <w:jc w:val="left"/>
                        <w:rPr>
                          <w:color w:val="000000"/>
                          <w:sz w:val="26"/>
                        </w:rPr>
                      </w:pPr>
                      <w:hyperlink w:history="true" w:anchor="_bookmark65">
                        <w:r>
                          <w:rPr>
                            <w:color w:val="FFFFFF"/>
                            <w:spacing w:val="-5"/>
                            <w:w w:val="110"/>
                            <w:sz w:val="26"/>
                          </w:rPr>
                          <w:t>72</w:t>
                        </w:r>
                      </w:hyperlink>
                    </w:p>
                  </w:txbxContent>
                </v:textbox>
                <v:fill type="solid"/>
                <w10:wrap type="none"/>
              </v:shape>
            </w:pict>
          </mc:Fallback>
        </mc:AlternateContent>
      </w:r>
      <w:hyperlink w:history="true" w:anchor="_bookmark65">
        <w:r>
          <w:rPr>
            <w:color w:val="1875D1"/>
            <w:spacing w:val="-4"/>
            <w:sz w:val="26"/>
          </w:rPr>
          <w:t>Exit</w:t>
        </w:r>
        <w:r>
          <w:rPr>
            <w:color w:val="1875D1"/>
            <w:spacing w:val="-13"/>
            <w:sz w:val="26"/>
          </w:rPr>
          <w:t> </w:t>
        </w:r>
        <w:r>
          <w:rPr>
            <w:color w:val="1875D1"/>
            <w:spacing w:val="-2"/>
            <w:sz w:val="26"/>
          </w:rPr>
          <w:t>Strategy</w:t>
        </w:r>
      </w:hyperlink>
    </w:p>
    <w:p>
      <w:pPr>
        <w:pStyle w:val="ListParagraph"/>
        <w:numPr>
          <w:ilvl w:val="1"/>
          <w:numId w:val="2"/>
        </w:numPr>
        <w:tabs>
          <w:tab w:pos="1025" w:val="left" w:leader="none"/>
          <w:tab w:pos="9912" w:val="left" w:leader="none"/>
        </w:tabs>
        <w:spacing w:line="240" w:lineRule="auto" w:before="277" w:after="0"/>
        <w:ind w:left="1025" w:right="0" w:hanging="500"/>
        <w:jc w:val="left"/>
        <w:rPr>
          <w:sz w:val="22"/>
        </w:rPr>
      </w:pPr>
      <w:r>
        <w:rPr/>
        <mc:AlternateContent>
          <mc:Choice Requires="wps">
            <w:drawing>
              <wp:anchor distT="0" distB="0" distL="0" distR="0" allowOverlap="1" layoutInCell="1" locked="0" behindDoc="0" simplePos="0" relativeHeight="15768576">
                <wp:simplePos x="0" y="0"/>
                <wp:positionH relativeFrom="page">
                  <wp:posOffset>778125</wp:posOffset>
                </wp:positionH>
                <wp:positionV relativeFrom="paragraph">
                  <wp:posOffset>369949</wp:posOffset>
                </wp:positionV>
                <wp:extent cx="624205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61.269688pt,29.129889pt" to="552.755938pt,29.129889pt" stroked="true" strokeweight=".75pt" strokecolor="#000000">
                <v:stroke dashstyle="shortdot"/>
                <w10:wrap type="none"/>
              </v:line>
            </w:pict>
          </mc:Fallback>
        </mc:AlternateContent>
      </w:r>
      <w:hyperlink w:history="true" w:anchor="_bookmark66">
        <w:r>
          <w:rPr>
            <w:sz w:val="22"/>
          </w:rPr>
          <w:t>Acquisition</w:t>
        </w:r>
        <w:r>
          <w:rPr>
            <w:spacing w:val="4"/>
            <w:sz w:val="22"/>
          </w:rPr>
          <w:t> </w:t>
        </w:r>
        <w:r>
          <w:rPr>
            <w:sz w:val="22"/>
          </w:rPr>
          <w:t>by</w:t>
        </w:r>
        <w:r>
          <w:rPr>
            <w:spacing w:val="4"/>
            <w:sz w:val="22"/>
          </w:rPr>
          <w:t> </w:t>
        </w:r>
        <w:r>
          <w:rPr>
            <w:sz w:val="22"/>
          </w:rPr>
          <w:t>Larger</w:t>
        </w:r>
        <w:r>
          <w:rPr>
            <w:spacing w:val="4"/>
            <w:sz w:val="22"/>
          </w:rPr>
          <w:t> </w:t>
        </w:r>
        <w:r>
          <w:rPr>
            <w:sz w:val="22"/>
          </w:rPr>
          <w:t>Real</w:t>
        </w:r>
        <w:r>
          <w:rPr>
            <w:spacing w:val="4"/>
            <w:sz w:val="22"/>
          </w:rPr>
          <w:t> </w:t>
        </w:r>
        <w:r>
          <w:rPr>
            <w:sz w:val="22"/>
          </w:rPr>
          <w:t>Estate</w:t>
        </w:r>
        <w:r>
          <w:rPr>
            <w:spacing w:val="4"/>
            <w:sz w:val="22"/>
          </w:rPr>
          <w:t> </w:t>
        </w:r>
        <w:r>
          <w:rPr>
            <w:spacing w:val="-2"/>
            <w:sz w:val="22"/>
          </w:rPr>
          <w:t>Firms</w:t>
        </w:r>
      </w:hyperlink>
      <w:r>
        <w:rPr>
          <w:rFonts w:ascii="Times New Roman"/>
          <w:sz w:val="22"/>
        </w:rPr>
        <w:tab/>
      </w:r>
      <w:hyperlink w:history="true" w:anchor="_bookmark66">
        <w:r>
          <w:rPr>
            <w:spacing w:val="-5"/>
            <w:position w:val="1"/>
            <w:sz w:val="22"/>
          </w:rPr>
          <w:t>73</w:t>
        </w:r>
      </w:hyperlink>
    </w:p>
    <w:p>
      <w:pPr>
        <w:pStyle w:val="ListParagraph"/>
        <w:numPr>
          <w:ilvl w:val="1"/>
          <w:numId w:val="2"/>
        </w:numPr>
        <w:tabs>
          <w:tab w:pos="1025" w:val="left" w:leader="none"/>
          <w:tab w:pos="9912" w:val="left" w:leader="none"/>
        </w:tabs>
        <w:spacing w:line="240" w:lineRule="auto" w:before="188" w:after="0"/>
        <w:ind w:left="1025" w:right="0" w:hanging="500"/>
        <w:jc w:val="left"/>
        <w:rPr>
          <w:sz w:val="22"/>
        </w:rPr>
      </w:pPr>
      <w:r>
        <w:rPr/>
        <mc:AlternateContent>
          <mc:Choice Requires="wps">
            <w:drawing>
              <wp:anchor distT="0" distB="0" distL="0" distR="0" allowOverlap="1" layoutInCell="1" locked="0" behindDoc="0" simplePos="0" relativeHeight="15769088">
                <wp:simplePos x="0" y="0"/>
                <wp:positionH relativeFrom="page">
                  <wp:posOffset>778125</wp:posOffset>
                </wp:positionH>
                <wp:positionV relativeFrom="paragraph">
                  <wp:posOffset>313544</wp:posOffset>
                </wp:positionV>
                <wp:extent cx="624205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61.269688pt,24.688553pt" to="552.755938pt,24.688553pt" stroked="true" strokeweight=".75pt" strokecolor="#000000">
                <v:stroke dashstyle="shortdot"/>
                <w10:wrap type="none"/>
              </v:line>
            </w:pict>
          </mc:Fallback>
        </mc:AlternateContent>
      </w:r>
      <w:hyperlink w:history="true" w:anchor="_bookmark67">
        <w:r>
          <w:rPr>
            <w:sz w:val="22"/>
          </w:rPr>
          <w:t>Merging</w:t>
        </w:r>
        <w:r>
          <w:rPr>
            <w:spacing w:val="7"/>
            <w:sz w:val="22"/>
          </w:rPr>
          <w:t> </w:t>
        </w:r>
        <w:r>
          <w:rPr>
            <w:sz w:val="22"/>
          </w:rPr>
          <w:t>with</w:t>
        </w:r>
        <w:r>
          <w:rPr>
            <w:spacing w:val="8"/>
            <w:sz w:val="22"/>
          </w:rPr>
          <w:t> </w:t>
        </w:r>
        <w:r>
          <w:rPr>
            <w:sz w:val="22"/>
          </w:rPr>
          <w:t>Related</w:t>
        </w:r>
        <w:r>
          <w:rPr>
            <w:spacing w:val="8"/>
            <w:sz w:val="22"/>
          </w:rPr>
          <w:t> </w:t>
        </w:r>
        <w:r>
          <w:rPr>
            <w:spacing w:val="-2"/>
            <w:sz w:val="22"/>
          </w:rPr>
          <w:t>Platforms</w:t>
        </w:r>
      </w:hyperlink>
      <w:r>
        <w:rPr>
          <w:rFonts w:ascii="Times New Roman"/>
          <w:sz w:val="22"/>
        </w:rPr>
        <w:tab/>
      </w:r>
      <w:hyperlink w:history="true" w:anchor="_bookmark67">
        <w:r>
          <w:rPr>
            <w:spacing w:val="-5"/>
            <w:position w:val="1"/>
            <w:sz w:val="22"/>
          </w:rPr>
          <w:t>73</w:t>
        </w:r>
      </w:hyperlink>
    </w:p>
    <w:p>
      <w:pPr>
        <w:pStyle w:val="ListParagraph"/>
        <w:numPr>
          <w:ilvl w:val="1"/>
          <w:numId w:val="2"/>
        </w:numPr>
        <w:tabs>
          <w:tab w:pos="1025" w:val="left" w:leader="none"/>
          <w:tab w:pos="9912" w:val="left" w:leader="none"/>
        </w:tabs>
        <w:spacing w:line="240" w:lineRule="auto" w:before="188" w:after="0"/>
        <w:ind w:left="1025" w:right="0" w:hanging="500"/>
        <w:jc w:val="left"/>
        <w:rPr>
          <w:sz w:val="22"/>
        </w:rPr>
      </w:pPr>
      <w:r>
        <w:rPr/>
        <mc:AlternateContent>
          <mc:Choice Requires="wps">
            <w:drawing>
              <wp:anchor distT="0" distB="0" distL="0" distR="0" allowOverlap="1" layoutInCell="1" locked="0" behindDoc="0" simplePos="0" relativeHeight="15769600">
                <wp:simplePos x="0" y="0"/>
                <wp:positionH relativeFrom="page">
                  <wp:posOffset>778125</wp:posOffset>
                </wp:positionH>
                <wp:positionV relativeFrom="paragraph">
                  <wp:posOffset>313654</wp:posOffset>
                </wp:positionV>
                <wp:extent cx="624205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61.269688pt,24.69722pt" to="552.755938pt,24.69722pt" stroked="true" strokeweight=".75pt" strokecolor="#000000">
                <v:stroke dashstyle="shortdot"/>
                <w10:wrap type="none"/>
              </v:line>
            </w:pict>
          </mc:Fallback>
        </mc:AlternateContent>
      </w:r>
      <w:hyperlink w:history="true" w:anchor="_bookmark68">
        <w:r>
          <w:rPr>
            <w:w w:val="105"/>
            <w:sz w:val="22"/>
          </w:rPr>
          <w:t>IPO</w:t>
        </w:r>
        <w:r>
          <w:rPr>
            <w:spacing w:val="-1"/>
            <w:w w:val="105"/>
            <w:sz w:val="22"/>
          </w:rPr>
          <w:t> </w:t>
        </w:r>
        <w:r>
          <w:rPr>
            <w:spacing w:val="-2"/>
            <w:w w:val="110"/>
            <w:sz w:val="22"/>
          </w:rPr>
          <w:t>Considerations</w:t>
        </w:r>
      </w:hyperlink>
      <w:r>
        <w:rPr>
          <w:rFonts w:ascii="Times New Roman"/>
          <w:sz w:val="22"/>
        </w:rPr>
        <w:tab/>
      </w:r>
      <w:hyperlink w:history="true" w:anchor="_bookmark68">
        <w:r>
          <w:rPr>
            <w:spacing w:val="-5"/>
            <w:w w:val="105"/>
            <w:position w:val="1"/>
            <w:sz w:val="22"/>
          </w:rPr>
          <w:t>74</w:t>
        </w:r>
      </w:hyperlink>
    </w:p>
    <w:p>
      <w:pPr>
        <w:pStyle w:val="ListParagraph"/>
        <w:numPr>
          <w:ilvl w:val="0"/>
          <w:numId w:val="2"/>
        </w:numPr>
        <w:tabs>
          <w:tab w:pos="587" w:val="left" w:leader="none"/>
        </w:tabs>
        <w:spacing w:line="240" w:lineRule="auto" w:before="585" w:after="0"/>
        <w:ind w:left="587" w:right="0" w:hanging="437"/>
        <w:jc w:val="left"/>
        <w:rPr>
          <w:sz w:val="26"/>
        </w:rPr>
      </w:pPr>
      <w:r>
        <w:rPr/>
        <mc:AlternateContent>
          <mc:Choice Requires="wps">
            <w:drawing>
              <wp:anchor distT="0" distB="0" distL="0" distR="0" allowOverlap="1" layoutInCell="1" locked="0" behindDoc="0" simplePos="0" relativeHeight="15770112">
                <wp:simplePos x="0" y="0"/>
                <wp:positionH relativeFrom="page">
                  <wp:posOffset>540000</wp:posOffset>
                </wp:positionH>
                <wp:positionV relativeFrom="paragraph">
                  <wp:posOffset>621026</wp:posOffset>
                </wp:positionV>
                <wp:extent cx="6480175" cy="952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480175" cy="9525"/>
                        </a:xfrm>
                        <a:custGeom>
                          <a:avLst/>
                          <a:gdLst/>
                          <a:ahLst/>
                          <a:cxnLst/>
                          <a:rect l="l" t="t" r="r" b="b"/>
                          <a:pathLst>
                            <a:path w="6480175" h="9525">
                              <a:moveTo>
                                <a:pt x="6480000" y="9525"/>
                              </a:moveTo>
                              <a:lnTo>
                                <a:pt x="0" y="9525"/>
                              </a:lnTo>
                              <a:lnTo>
                                <a:pt x="0" y="0"/>
                              </a:lnTo>
                              <a:lnTo>
                                <a:pt x="6480000" y="0"/>
                              </a:lnTo>
                              <a:lnTo>
                                <a:pt x="6480000" y="9525"/>
                              </a:lnTo>
                              <a:close/>
                            </a:path>
                          </a:pathLst>
                        </a:custGeom>
                        <a:solidFill>
                          <a:srgbClr val="1875D1"/>
                        </a:solidFill>
                      </wps:spPr>
                      <wps:bodyPr wrap="square" lIns="0" tIns="0" rIns="0" bIns="0" rtlCol="0">
                        <a:prstTxWarp prst="textNoShape">
                          <a:avLst/>
                        </a:prstTxWarp>
                        <a:noAutofit/>
                      </wps:bodyPr>
                    </wps:wsp>
                  </a:graphicData>
                </a:graphic>
              </wp:anchor>
            </w:drawing>
          </mc:Choice>
          <mc:Fallback>
            <w:pict>
              <v:rect style="position:absolute;margin-left:42.519688pt;margin-top:48.899746pt;width:510.236236pt;height:.75pt;mso-position-horizontal-relative:page;mso-position-vertical-relative:paragraph;z-index:15770112" id="docshape32" filled="true" fillcolor="#1875d1" stroked="false">
                <v:fill type="solid"/>
                <w10:wrap type="none"/>
              </v:rect>
            </w:pict>
          </mc:Fallback>
        </mc:AlternateContent>
      </w:r>
      <w:r>
        <w:rPr/>
        <mc:AlternateContent>
          <mc:Choice Requires="wps">
            <w:drawing>
              <wp:anchor distT="0" distB="0" distL="0" distR="0" allowOverlap="1" layoutInCell="1" locked="0" behindDoc="0" simplePos="0" relativeHeight="15772160">
                <wp:simplePos x="0" y="0"/>
                <wp:positionH relativeFrom="page">
                  <wp:posOffset>6619950</wp:posOffset>
                </wp:positionH>
                <wp:positionV relativeFrom="paragraph">
                  <wp:posOffset>344801</wp:posOffset>
                </wp:positionV>
                <wp:extent cx="400050" cy="2762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00050" cy="276225"/>
                        </a:xfrm>
                        <a:prstGeom prst="rect">
                          <a:avLst/>
                        </a:prstGeom>
                        <a:solidFill>
                          <a:srgbClr val="1875D1"/>
                        </a:solidFill>
                      </wps:spPr>
                      <wps:txbx>
                        <w:txbxContent>
                          <w:p>
                            <w:pPr>
                              <w:spacing w:before="72"/>
                              <w:ind w:left="164" w:right="0" w:firstLine="0"/>
                              <w:jc w:val="left"/>
                              <w:rPr>
                                <w:color w:val="000000"/>
                                <w:sz w:val="26"/>
                              </w:rPr>
                            </w:pPr>
                            <w:hyperlink w:history="true" w:anchor="_bookmark69">
                              <w:r>
                                <w:rPr>
                                  <w:color w:val="FFFFFF"/>
                                  <w:spacing w:val="-5"/>
                                  <w:w w:val="110"/>
                                  <w:sz w:val="26"/>
                                </w:rPr>
                                <w:t>75</w:t>
                              </w:r>
                            </w:hyperlink>
                          </w:p>
                        </w:txbxContent>
                      </wps:txbx>
                      <wps:bodyPr wrap="square" lIns="0" tIns="0" rIns="0" bIns="0" rtlCol="0">
                        <a:noAutofit/>
                      </wps:bodyPr>
                    </wps:wsp>
                  </a:graphicData>
                </a:graphic>
              </wp:anchor>
            </w:drawing>
          </mc:Choice>
          <mc:Fallback>
            <w:pict>
              <v:shape style="position:absolute;margin-left:521.255920pt;margin-top:27.14971pt;width:31.5pt;height:21.75pt;mso-position-horizontal-relative:page;mso-position-vertical-relative:paragraph;z-index:15772160" type="#_x0000_t202" id="docshape33" filled="true" fillcolor="#1875d1" stroked="false">
                <v:textbox inset="0,0,0,0">
                  <w:txbxContent>
                    <w:p>
                      <w:pPr>
                        <w:spacing w:before="72"/>
                        <w:ind w:left="164" w:right="0" w:firstLine="0"/>
                        <w:jc w:val="left"/>
                        <w:rPr>
                          <w:color w:val="000000"/>
                          <w:sz w:val="26"/>
                        </w:rPr>
                      </w:pPr>
                      <w:hyperlink w:history="true" w:anchor="_bookmark69">
                        <w:r>
                          <w:rPr>
                            <w:color w:val="FFFFFF"/>
                            <w:spacing w:val="-5"/>
                            <w:w w:val="110"/>
                            <w:sz w:val="26"/>
                          </w:rPr>
                          <w:t>75</w:t>
                        </w:r>
                      </w:hyperlink>
                    </w:p>
                  </w:txbxContent>
                </v:textbox>
                <v:fill type="solid"/>
                <w10:wrap type="none"/>
              </v:shape>
            </w:pict>
          </mc:Fallback>
        </mc:AlternateContent>
      </w:r>
      <w:hyperlink w:history="true" w:anchor="_bookmark69">
        <w:r>
          <w:rPr>
            <w:color w:val="1875D1"/>
            <w:spacing w:val="-2"/>
            <w:w w:val="105"/>
            <w:sz w:val="26"/>
          </w:rPr>
          <w:t>Appendices</w:t>
        </w:r>
      </w:hyperlink>
    </w:p>
    <w:p>
      <w:pPr>
        <w:pStyle w:val="ListParagraph"/>
        <w:numPr>
          <w:ilvl w:val="1"/>
          <w:numId w:val="2"/>
        </w:numPr>
        <w:tabs>
          <w:tab w:pos="1025" w:val="left" w:leader="none"/>
          <w:tab w:pos="9912" w:val="left" w:leader="none"/>
        </w:tabs>
        <w:spacing w:line="240" w:lineRule="auto" w:before="276" w:after="0"/>
        <w:ind w:left="1025" w:right="0" w:hanging="500"/>
        <w:jc w:val="left"/>
        <w:rPr>
          <w:sz w:val="22"/>
        </w:rPr>
      </w:pPr>
      <w:r>
        <w:rPr/>
        <mc:AlternateContent>
          <mc:Choice Requires="wps">
            <w:drawing>
              <wp:anchor distT="0" distB="0" distL="0" distR="0" allowOverlap="1" layoutInCell="1" locked="0" behindDoc="0" simplePos="0" relativeHeight="15770624">
                <wp:simplePos x="0" y="0"/>
                <wp:positionH relativeFrom="page">
                  <wp:posOffset>778125</wp:posOffset>
                </wp:positionH>
                <wp:positionV relativeFrom="paragraph">
                  <wp:posOffset>369711</wp:posOffset>
                </wp:positionV>
                <wp:extent cx="624205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61.269688pt,29.11116pt" to="552.755938pt,29.11116pt" stroked="true" strokeweight=".75pt" strokecolor="#000000">
                <v:stroke dashstyle="shortdot"/>
                <w10:wrap type="none"/>
              </v:line>
            </w:pict>
          </mc:Fallback>
        </mc:AlternateContent>
      </w:r>
      <w:hyperlink w:history="true" w:anchor="_bookmark70">
        <w:r>
          <w:rPr>
            <w:w w:val="105"/>
            <w:sz w:val="22"/>
          </w:rPr>
          <w:t>Market</w:t>
        </w:r>
        <w:r>
          <w:rPr>
            <w:spacing w:val="-13"/>
            <w:w w:val="105"/>
            <w:sz w:val="22"/>
          </w:rPr>
          <w:t> </w:t>
        </w:r>
        <w:r>
          <w:rPr>
            <w:w w:val="105"/>
            <w:sz w:val="22"/>
          </w:rPr>
          <w:t>Research</w:t>
        </w:r>
        <w:r>
          <w:rPr>
            <w:spacing w:val="-12"/>
            <w:w w:val="105"/>
            <w:sz w:val="22"/>
          </w:rPr>
          <w:t> </w:t>
        </w:r>
        <w:r>
          <w:rPr>
            <w:spacing w:val="-4"/>
            <w:w w:val="105"/>
            <w:sz w:val="22"/>
          </w:rPr>
          <w:t>Data</w:t>
        </w:r>
      </w:hyperlink>
      <w:r>
        <w:rPr>
          <w:rFonts w:ascii="Times New Roman"/>
          <w:sz w:val="22"/>
        </w:rPr>
        <w:tab/>
      </w:r>
      <w:hyperlink w:history="true" w:anchor="_bookmark70">
        <w:r>
          <w:rPr>
            <w:spacing w:val="-5"/>
            <w:w w:val="105"/>
            <w:position w:val="1"/>
            <w:sz w:val="22"/>
          </w:rPr>
          <w:t>76</w:t>
        </w:r>
      </w:hyperlink>
    </w:p>
    <w:p>
      <w:pPr>
        <w:pStyle w:val="ListParagraph"/>
        <w:numPr>
          <w:ilvl w:val="1"/>
          <w:numId w:val="2"/>
        </w:numPr>
        <w:tabs>
          <w:tab w:pos="1025" w:val="left" w:leader="none"/>
          <w:tab w:pos="9912" w:val="left" w:leader="none"/>
        </w:tabs>
        <w:spacing w:line="240" w:lineRule="auto" w:before="189" w:after="0"/>
        <w:ind w:left="1025" w:right="0" w:hanging="500"/>
        <w:jc w:val="left"/>
        <w:rPr>
          <w:sz w:val="22"/>
        </w:rPr>
      </w:pPr>
      <w:r>
        <w:rPr/>
        <mc:AlternateContent>
          <mc:Choice Requires="wps">
            <w:drawing>
              <wp:anchor distT="0" distB="0" distL="0" distR="0" allowOverlap="1" layoutInCell="1" locked="0" behindDoc="0" simplePos="0" relativeHeight="15771136">
                <wp:simplePos x="0" y="0"/>
                <wp:positionH relativeFrom="page">
                  <wp:posOffset>778125</wp:posOffset>
                </wp:positionH>
                <wp:positionV relativeFrom="paragraph">
                  <wp:posOffset>313941</wp:posOffset>
                </wp:positionV>
                <wp:extent cx="624205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61.269688pt,24.719826pt" to="552.755938pt,24.719826pt" stroked="true" strokeweight=".75pt" strokecolor="#000000">
                <v:stroke dashstyle="shortdot"/>
                <w10:wrap type="none"/>
              </v:line>
            </w:pict>
          </mc:Fallback>
        </mc:AlternateContent>
      </w:r>
      <w:hyperlink w:history="true" w:anchor="_bookmark71">
        <w:r>
          <w:rPr>
            <w:sz w:val="22"/>
          </w:rPr>
          <w:t>Detailed</w:t>
        </w:r>
        <w:r>
          <w:rPr>
            <w:spacing w:val="-6"/>
            <w:sz w:val="22"/>
          </w:rPr>
          <w:t> </w:t>
        </w:r>
        <w:r>
          <w:rPr>
            <w:sz w:val="22"/>
          </w:rPr>
          <w:t>Financial</w:t>
        </w:r>
        <w:r>
          <w:rPr>
            <w:spacing w:val="-5"/>
            <w:sz w:val="22"/>
          </w:rPr>
          <w:t> </w:t>
        </w:r>
        <w:r>
          <w:rPr>
            <w:spacing w:val="-2"/>
            <w:sz w:val="22"/>
          </w:rPr>
          <w:t>Assumptions</w:t>
        </w:r>
      </w:hyperlink>
      <w:r>
        <w:rPr>
          <w:rFonts w:ascii="Times New Roman"/>
          <w:sz w:val="22"/>
        </w:rPr>
        <w:tab/>
      </w:r>
      <w:hyperlink w:history="true" w:anchor="_bookmark71">
        <w:r>
          <w:rPr>
            <w:spacing w:val="-5"/>
            <w:position w:val="1"/>
            <w:sz w:val="22"/>
          </w:rPr>
          <w:t>76</w:t>
        </w:r>
      </w:hyperlink>
    </w:p>
    <w:p>
      <w:pPr>
        <w:pStyle w:val="ListParagraph"/>
        <w:numPr>
          <w:ilvl w:val="1"/>
          <w:numId w:val="2"/>
        </w:numPr>
        <w:tabs>
          <w:tab w:pos="1025" w:val="left" w:leader="none"/>
          <w:tab w:pos="9912" w:val="left" w:leader="none"/>
        </w:tabs>
        <w:spacing w:line="240" w:lineRule="auto" w:before="188" w:after="0"/>
        <w:ind w:left="1025" w:right="0" w:hanging="500"/>
        <w:jc w:val="left"/>
        <w:rPr>
          <w:sz w:val="22"/>
        </w:rPr>
      </w:pPr>
      <w:r>
        <w:rPr/>
        <mc:AlternateContent>
          <mc:Choice Requires="wps">
            <w:drawing>
              <wp:anchor distT="0" distB="0" distL="0" distR="0" allowOverlap="1" layoutInCell="1" locked="0" behindDoc="0" simplePos="0" relativeHeight="15771648">
                <wp:simplePos x="0" y="0"/>
                <wp:positionH relativeFrom="page">
                  <wp:posOffset>778125</wp:posOffset>
                </wp:positionH>
                <wp:positionV relativeFrom="paragraph">
                  <wp:posOffset>313416</wp:posOffset>
                </wp:positionV>
                <wp:extent cx="624205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61.269688pt,24.678492pt" to="552.755938pt,24.678492pt" stroked="true" strokeweight=".75pt" strokecolor="#000000">
                <v:stroke dashstyle="shortdot"/>
                <w10:wrap type="none"/>
              </v:line>
            </w:pict>
          </mc:Fallback>
        </mc:AlternateContent>
      </w:r>
      <w:hyperlink w:history="true" w:anchor="_bookmark72">
        <w:r>
          <w:rPr>
            <w:sz w:val="22"/>
          </w:rPr>
          <w:t>Supporting</w:t>
        </w:r>
        <w:r>
          <w:rPr>
            <w:spacing w:val="42"/>
            <w:sz w:val="22"/>
          </w:rPr>
          <w:t> </w:t>
        </w:r>
        <w:r>
          <w:rPr>
            <w:spacing w:val="-2"/>
            <w:sz w:val="22"/>
          </w:rPr>
          <w:t>Documents</w:t>
        </w:r>
      </w:hyperlink>
      <w:r>
        <w:rPr>
          <w:rFonts w:ascii="Times New Roman"/>
          <w:sz w:val="22"/>
        </w:rPr>
        <w:tab/>
      </w:r>
      <w:hyperlink w:history="true" w:anchor="_bookmark72">
        <w:r>
          <w:rPr>
            <w:spacing w:val="-5"/>
            <w:position w:val="1"/>
            <w:sz w:val="22"/>
          </w:rPr>
          <w:t>76</w:t>
        </w:r>
      </w:hyperlink>
    </w:p>
    <w:p>
      <w:pPr>
        <w:pStyle w:val="ListParagraph"/>
        <w:numPr>
          <w:ilvl w:val="1"/>
          <w:numId w:val="2"/>
        </w:numPr>
        <w:tabs>
          <w:tab w:pos="1025" w:val="left" w:leader="none"/>
          <w:tab w:pos="9912" w:val="left" w:leader="none"/>
        </w:tabs>
        <w:spacing w:line="240" w:lineRule="auto" w:before="188" w:after="0"/>
        <w:ind w:left="1025" w:right="0" w:hanging="500"/>
        <w:jc w:val="left"/>
        <w:rPr>
          <w:sz w:val="22"/>
        </w:rPr>
      </w:pPr>
      <w:r>
        <w:rPr/>
        <mc:AlternateContent>
          <mc:Choice Requires="wps">
            <w:drawing>
              <wp:anchor distT="0" distB="0" distL="0" distR="0" allowOverlap="1" layoutInCell="1" locked="0" behindDoc="1" simplePos="0" relativeHeight="487621120">
                <wp:simplePos x="0" y="0"/>
                <wp:positionH relativeFrom="page">
                  <wp:posOffset>778125</wp:posOffset>
                </wp:positionH>
                <wp:positionV relativeFrom="paragraph">
                  <wp:posOffset>308764</wp:posOffset>
                </wp:positionV>
                <wp:extent cx="6242050"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6242050" cy="1270"/>
                        </a:xfrm>
                        <a:custGeom>
                          <a:avLst/>
                          <a:gdLst/>
                          <a:ahLst/>
                          <a:cxnLst/>
                          <a:rect l="l" t="t" r="r" b="b"/>
                          <a:pathLst>
                            <a:path w="6242050" h="0">
                              <a:moveTo>
                                <a:pt x="0" y="0"/>
                              </a:moveTo>
                              <a:lnTo>
                                <a:pt x="6241875" y="0"/>
                              </a:lnTo>
                            </a:path>
                          </a:pathLst>
                        </a:custGeom>
                        <a:ln w="9525">
                          <a:solidFill>
                            <a:srgbClr val="000000"/>
                          </a:solidFill>
                          <a:prstDash val="sysDot"/>
                        </a:ln>
                      </wps:spPr>
                      <wps:bodyPr wrap="square" lIns="0" tIns="0" rIns="0" bIns="0" rtlCol="0">
                        <a:prstTxWarp prst="textNoShape">
                          <a:avLst/>
                        </a:prstTxWarp>
                        <a:noAutofit/>
                      </wps:bodyPr>
                    </wps:wsp>
                  </a:graphicData>
                </a:graphic>
              </wp:anchor>
            </w:drawing>
          </mc:Choice>
          <mc:Fallback>
            <w:pict>
              <v:shape style="position:absolute;margin-left:61.269688pt;margin-top:24.312157pt;width:491.5pt;height:.1pt;mso-position-horizontal-relative:page;mso-position-vertical-relative:paragraph;z-index:-15695360;mso-wrap-distance-left:0;mso-wrap-distance-right:0" id="docshape34" coordorigin="1225,486" coordsize="9830,0" path="m1225,486l11055,486e" filled="false" stroked="true" strokeweight=".75pt" strokecolor="#000000">
                <v:path arrowok="t"/>
                <v:stroke dashstyle="shortdot"/>
                <w10:wrap type="topAndBottom"/>
              </v:shape>
            </w:pict>
          </mc:Fallback>
        </mc:AlternateContent>
      </w:r>
      <w:hyperlink w:history="true" w:anchor="_bookmark73">
        <w:r>
          <w:rPr>
            <w:w w:val="105"/>
            <w:sz w:val="22"/>
          </w:rPr>
          <w:t>Glossary</w:t>
        </w:r>
        <w:r>
          <w:rPr>
            <w:spacing w:val="-3"/>
            <w:w w:val="105"/>
            <w:sz w:val="22"/>
          </w:rPr>
          <w:t> </w:t>
        </w:r>
        <w:r>
          <w:rPr>
            <w:w w:val="105"/>
            <w:sz w:val="22"/>
          </w:rPr>
          <w:t>of</w:t>
        </w:r>
        <w:r>
          <w:rPr>
            <w:spacing w:val="-8"/>
            <w:w w:val="105"/>
            <w:sz w:val="22"/>
          </w:rPr>
          <w:t> </w:t>
        </w:r>
        <w:r>
          <w:rPr>
            <w:spacing w:val="-2"/>
            <w:w w:val="105"/>
            <w:sz w:val="22"/>
          </w:rPr>
          <w:t>Terms</w:t>
        </w:r>
      </w:hyperlink>
      <w:r>
        <w:rPr>
          <w:rFonts w:ascii="Times New Roman"/>
          <w:sz w:val="22"/>
        </w:rPr>
        <w:tab/>
      </w:r>
      <w:hyperlink w:history="true" w:anchor="_bookmark73">
        <w:r>
          <w:rPr>
            <w:spacing w:val="-7"/>
            <w:w w:val="105"/>
            <w:position w:val="1"/>
            <w:sz w:val="22"/>
          </w:rPr>
          <w:t>76</w:t>
        </w:r>
      </w:hyperlink>
    </w:p>
    <w:p>
      <w:pPr>
        <w:spacing w:after="0" w:line="240" w:lineRule="auto"/>
        <w:jc w:val="left"/>
        <w:rPr>
          <w:sz w:val="22"/>
        </w:rPr>
        <w:sectPr>
          <w:pgSz w:w="11910" w:h="16840"/>
          <w:pgMar w:header="0" w:footer="450" w:top="840" w:bottom="640" w:left="700" w:right="420"/>
        </w:sectPr>
      </w:pPr>
    </w:p>
    <w:p>
      <w:pPr>
        <w:pStyle w:val="BodyText"/>
        <w:rPr>
          <w:sz w:val="180"/>
        </w:rPr>
      </w:pPr>
    </w:p>
    <w:p>
      <w:pPr>
        <w:pStyle w:val="BodyText"/>
        <w:spacing w:before="1001"/>
        <w:rPr>
          <w:sz w:val="180"/>
        </w:rPr>
      </w:pPr>
    </w:p>
    <w:p>
      <w:pPr>
        <w:pStyle w:val="ListParagraph"/>
        <w:numPr>
          <w:ilvl w:val="0"/>
          <w:numId w:val="3"/>
        </w:numPr>
        <w:tabs>
          <w:tab w:pos="1636" w:val="left" w:leader="none"/>
        </w:tabs>
        <w:spacing w:line="240" w:lineRule="auto" w:before="0" w:after="0"/>
        <w:ind w:left="1636" w:right="0" w:hanging="1486"/>
        <w:jc w:val="left"/>
        <w:rPr>
          <w:sz w:val="180"/>
        </w:rPr>
      </w:pPr>
      <w:bookmarkStart w:name="1. Executive Summary" w:id="2"/>
      <w:bookmarkEnd w:id="2"/>
      <w:r>
        <w:rPr/>
      </w:r>
      <w:bookmarkStart w:name="_bookmark0" w:id="3"/>
      <w:bookmarkEnd w:id="3"/>
      <w:r>
        <w:rPr/>
      </w:r>
      <w:r>
        <w:rPr>
          <w:color w:val="1875D1"/>
          <w:w w:val="92"/>
          <w:sz w:val="180"/>
        </w:rPr>
      </w:r>
      <w:r>
        <w:rPr>
          <w:color w:val="1875D1"/>
          <w:w w:val="92"/>
          <w:sz w:val="180"/>
        </w:rPr>
      </w:r>
      <w:r>
        <w:rPr>
          <w:sz w:val="180"/>
        </w:rPr>
      </w:r>
    </w:p>
    <w:p>
      <w:pPr>
        <w:pStyle w:val="BodyText"/>
        <w:rPr>
          <w:sz w:val="19"/>
        </w:rPr>
      </w:pPr>
      <w:r>
        <w:rPr/>
        <mc:AlternateContent>
          <mc:Choice Requires="wps">
            <w:drawing>
              <wp:anchor distT="0" distB="0" distL="0" distR="0" allowOverlap="1" layoutInCell="1" locked="0" behindDoc="1" simplePos="0" relativeHeight="487633408">
                <wp:simplePos x="0" y="0"/>
                <wp:positionH relativeFrom="page">
                  <wp:posOffset>539999</wp:posOffset>
                </wp:positionH>
                <wp:positionV relativeFrom="paragraph">
                  <wp:posOffset>155512</wp:posOffset>
                </wp:positionV>
                <wp:extent cx="6480175" cy="2381250"/>
                <wp:effectExtent l="0" t="0" r="0" b="0"/>
                <wp:wrapTopAndBottom/>
                <wp:docPr id="94" name="Textbox 94"/>
                <wp:cNvGraphicFramePr>
                  <a:graphicFrameLocks/>
                </wp:cNvGraphicFramePr>
                <a:graphic>
                  <a:graphicData uri="http://schemas.microsoft.com/office/word/2010/wordprocessingShape">
                    <wps:wsp>
                      <wps:cNvPr id="94" name="Textbox 94"/>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3042" w:right="0" w:firstLine="0"/>
                              <w:jc w:val="left"/>
                              <w:rPr>
                                <w:color w:val="000000"/>
                                <w:sz w:val="75"/>
                              </w:rPr>
                            </w:pPr>
                            <w:r>
                              <w:rPr>
                                <w:color w:val="FFFFFF"/>
                                <w:spacing w:val="-11"/>
                                <w:sz w:val="75"/>
                              </w:rPr>
                              <w:t>Executive</w:t>
                            </w:r>
                            <w:r>
                              <w:rPr>
                                <w:color w:val="FFFFFF"/>
                                <w:spacing w:val="-40"/>
                                <w:sz w:val="75"/>
                              </w:rPr>
                              <w:t> </w:t>
                            </w:r>
                            <w:r>
                              <w:rPr>
                                <w:color w:val="FFFFFF"/>
                                <w:spacing w:val="-2"/>
                                <w:sz w:val="75"/>
                              </w:rPr>
                              <w:t>Summary</w:t>
                            </w:r>
                          </w:p>
                        </w:txbxContent>
                      </wps:txbx>
                      <wps:bodyPr wrap="square" lIns="0" tIns="0" rIns="0" bIns="0" rtlCol="0">
                        <a:noAutofit/>
                      </wps:bodyPr>
                    </wps:wsp>
                  </a:graphicData>
                </a:graphic>
              </wp:anchor>
            </w:drawing>
          </mc:Choice>
          <mc:Fallback>
            <w:pict>
              <v:shape style="position:absolute;margin-left:42.519684pt;margin-top:12.245081pt;width:510.25pt;height:187.5pt;mso-position-horizontal-relative:page;mso-position-vertical-relative:paragraph;z-index:-15683072;mso-wrap-distance-left:0;mso-wrap-distance-right:0" type="#_x0000_t202" id="docshape35"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3042" w:right="0" w:firstLine="0"/>
                        <w:jc w:val="left"/>
                        <w:rPr>
                          <w:color w:val="000000"/>
                          <w:sz w:val="75"/>
                        </w:rPr>
                      </w:pPr>
                      <w:r>
                        <w:rPr>
                          <w:color w:val="FFFFFF"/>
                          <w:spacing w:val="-11"/>
                          <w:sz w:val="75"/>
                        </w:rPr>
                        <w:t>Executive</w:t>
                      </w:r>
                      <w:r>
                        <w:rPr>
                          <w:color w:val="FFFFFF"/>
                          <w:spacing w:val="-40"/>
                          <w:sz w:val="75"/>
                        </w:rPr>
                        <w:t> </w:t>
                      </w:r>
                      <w:r>
                        <w:rPr>
                          <w:color w:val="FFFFFF"/>
                          <w:spacing w:val="-2"/>
                          <w:sz w:val="75"/>
                        </w:rPr>
                        <w:t>Summary</w:t>
                      </w:r>
                    </w:p>
                  </w:txbxContent>
                </v:textbox>
                <v:fill type="solid"/>
                <w10:wrap type="topAndBottom"/>
              </v:shape>
            </w:pict>
          </mc:Fallback>
        </mc:AlternateContent>
      </w:r>
    </w:p>
    <w:p>
      <w:pPr>
        <w:pStyle w:val="Heading4"/>
        <w:numPr>
          <w:ilvl w:val="1"/>
          <w:numId w:val="3"/>
        </w:numPr>
        <w:tabs>
          <w:tab w:pos="614" w:val="left" w:leader="none"/>
        </w:tabs>
        <w:spacing w:line="240" w:lineRule="auto" w:before="315" w:after="0"/>
        <w:ind w:left="614" w:right="0" w:hanging="464"/>
        <w:jc w:val="left"/>
      </w:pPr>
      <w:hyperlink w:history="true" w:anchor="_bookmark1">
        <w:r>
          <w:rPr>
            <w:color w:val="1875D1"/>
            <w:w w:val="105"/>
          </w:rPr>
          <w:t>Business</w:t>
        </w:r>
        <w:r>
          <w:rPr>
            <w:color w:val="1875D1"/>
            <w:spacing w:val="26"/>
            <w:w w:val="105"/>
          </w:rPr>
          <w:t> </w:t>
        </w:r>
        <w:r>
          <w:rPr>
            <w:color w:val="1875D1"/>
            <w:spacing w:val="-2"/>
            <w:w w:val="105"/>
          </w:rPr>
          <w:t>Overview</w:t>
        </w:r>
      </w:hyperlink>
    </w:p>
    <w:p>
      <w:pPr>
        <w:pStyle w:val="Heading4"/>
        <w:numPr>
          <w:ilvl w:val="1"/>
          <w:numId w:val="3"/>
        </w:numPr>
        <w:tabs>
          <w:tab w:pos="614" w:val="left" w:leader="none"/>
        </w:tabs>
        <w:spacing w:line="240" w:lineRule="auto" w:before="186" w:after="0"/>
        <w:ind w:left="614" w:right="0" w:hanging="464"/>
        <w:jc w:val="left"/>
      </w:pPr>
      <w:hyperlink w:history="true" w:anchor="_bookmark2">
        <w:r>
          <w:rPr>
            <w:color w:val="1875D1"/>
          </w:rPr>
          <w:t>Market</w:t>
        </w:r>
        <w:r>
          <w:rPr>
            <w:color w:val="1875D1"/>
            <w:spacing w:val="2"/>
          </w:rPr>
          <w:t> </w:t>
        </w:r>
        <w:r>
          <w:rPr>
            <w:color w:val="1875D1"/>
            <w:spacing w:val="-2"/>
          </w:rPr>
          <w:t>Opportunity</w:t>
        </w:r>
      </w:hyperlink>
    </w:p>
    <w:p>
      <w:pPr>
        <w:pStyle w:val="Heading4"/>
        <w:numPr>
          <w:ilvl w:val="1"/>
          <w:numId w:val="3"/>
        </w:numPr>
        <w:tabs>
          <w:tab w:pos="614" w:val="left" w:leader="none"/>
        </w:tabs>
        <w:spacing w:line="240" w:lineRule="auto" w:before="187" w:after="0"/>
        <w:ind w:left="614" w:right="0" w:hanging="464"/>
        <w:jc w:val="left"/>
      </w:pPr>
      <w:hyperlink w:history="true" w:anchor="_bookmark3">
        <w:r>
          <w:rPr>
            <w:color w:val="1875D1"/>
            <w:spacing w:val="-2"/>
          </w:rPr>
          <w:t>Unique</w:t>
        </w:r>
        <w:r>
          <w:rPr>
            <w:color w:val="1875D1"/>
            <w:spacing w:val="-11"/>
          </w:rPr>
          <w:t> </w:t>
        </w:r>
        <w:r>
          <w:rPr>
            <w:color w:val="1875D1"/>
            <w:spacing w:val="-2"/>
          </w:rPr>
          <w:t>Offering</w:t>
        </w:r>
        <w:r>
          <w:rPr>
            <w:color w:val="1875D1"/>
            <w:spacing w:val="-10"/>
          </w:rPr>
          <w:t> </w:t>
        </w:r>
        <w:r>
          <w:rPr>
            <w:color w:val="1875D1"/>
            <w:spacing w:val="-2"/>
          </w:rPr>
          <w:t>for</w:t>
        </w:r>
        <w:r>
          <w:rPr>
            <w:color w:val="1875D1"/>
            <w:spacing w:val="-10"/>
          </w:rPr>
          <w:t> </w:t>
        </w:r>
        <w:r>
          <w:rPr>
            <w:color w:val="1875D1"/>
            <w:spacing w:val="-2"/>
          </w:rPr>
          <w:t>Luxury</w:t>
        </w:r>
        <w:r>
          <w:rPr>
            <w:color w:val="1875D1"/>
            <w:spacing w:val="-10"/>
          </w:rPr>
          <w:t> </w:t>
        </w:r>
        <w:r>
          <w:rPr>
            <w:color w:val="1875D1"/>
            <w:spacing w:val="-2"/>
          </w:rPr>
          <w:t>Living</w:t>
        </w:r>
      </w:hyperlink>
    </w:p>
    <w:p>
      <w:pPr>
        <w:pStyle w:val="Heading4"/>
        <w:numPr>
          <w:ilvl w:val="1"/>
          <w:numId w:val="3"/>
        </w:numPr>
        <w:tabs>
          <w:tab w:pos="614" w:val="left" w:leader="none"/>
        </w:tabs>
        <w:spacing w:line="240" w:lineRule="auto" w:before="187" w:after="0"/>
        <w:ind w:left="614" w:right="0" w:hanging="464"/>
        <w:jc w:val="left"/>
      </w:pPr>
      <w:hyperlink w:history="true" w:anchor="_bookmark4">
        <w:r>
          <w:rPr>
            <w:color w:val="1875D1"/>
          </w:rPr>
          <w:t>Revenue</w:t>
        </w:r>
        <w:r>
          <w:rPr>
            <w:color w:val="1875D1"/>
            <w:spacing w:val="6"/>
          </w:rPr>
          <w:t> </w:t>
        </w:r>
        <w:r>
          <w:rPr>
            <w:color w:val="1875D1"/>
          </w:rPr>
          <w:t>Model</w:t>
        </w:r>
        <w:r>
          <w:rPr>
            <w:color w:val="1875D1"/>
            <w:spacing w:val="7"/>
          </w:rPr>
          <w:t> </w:t>
        </w:r>
        <w:r>
          <w:rPr>
            <w:color w:val="1875D1"/>
            <w:spacing w:val="-2"/>
          </w:rPr>
          <w:t>Overview</w:t>
        </w:r>
      </w:hyperlink>
    </w:p>
    <w:p>
      <w:pPr>
        <w:pStyle w:val="Heading4"/>
        <w:numPr>
          <w:ilvl w:val="1"/>
          <w:numId w:val="3"/>
        </w:numPr>
        <w:tabs>
          <w:tab w:pos="614" w:val="left" w:leader="none"/>
        </w:tabs>
        <w:spacing w:line="240" w:lineRule="auto" w:before="186" w:after="0"/>
        <w:ind w:left="614" w:right="0" w:hanging="464"/>
        <w:jc w:val="left"/>
      </w:pPr>
      <w:hyperlink w:history="true" w:anchor="_bookmark5">
        <w:r>
          <w:rPr>
            <w:color w:val="1875D1"/>
          </w:rPr>
          <w:t>Funding</w:t>
        </w:r>
        <w:r>
          <w:rPr>
            <w:color w:val="1875D1"/>
            <w:spacing w:val="8"/>
          </w:rPr>
          <w:t> </w:t>
        </w:r>
        <w:r>
          <w:rPr>
            <w:color w:val="1875D1"/>
            <w:spacing w:val="-2"/>
          </w:rPr>
          <w:t>Requirements</w:t>
        </w:r>
      </w:hyperlink>
    </w:p>
    <w:p>
      <w:pPr>
        <w:spacing w:after="0" w:line="240" w:lineRule="auto"/>
        <w:jc w:val="left"/>
        <w:sectPr>
          <w:pgSz w:w="11910" w:h="16840"/>
          <w:pgMar w:header="0" w:footer="450" w:top="1920" w:bottom="640" w:left="700" w:right="420"/>
        </w:sectPr>
      </w:pPr>
    </w:p>
    <w:p>
      <w:pPr>
        <w:pStyle w:val="ListParagraph"/>
        <w:numPr>
          <w:ilvl w:val="1"/>
          <w:numId w:val="4"/>
        </w:numPr>
        <w:tabs>
          <w:tab w:pos="609" w:val="left" w:leader="none"/>
        </w:tabs>
        <w:spacing w:line="240" w:lineRule="auto" w:before="82" w:after="0"/>
        <w:ind w:left="609" w:right="0" w:hanging="459"/>
        <w:jc w:val="left"/>
        <w:rPr>
          <w:sz w:val="28"/>
        </w:rPr>
      </w:pPr>
      <w:bookmarkStart w:name="1.1 Business Overview" w:id="4"/>
      <w:bookmarkEnd w:id="4"/>
      <w:r>
        <w:rPr/>
      </w:r>
      <w:bookmarkStart w:name="_bookmark1" w:id="5"/>
      <w:bookmarkEnd w:id="5"/>
      <w:r>
        <w:rPr/>
      </w:r>
      <w:r>
        <w:rPr>
          <w:color w:val="1875D1"/>
          <w:w w:val="105"/>
          <w:sz w:val="28"/>
        </w:rPr>
        <w:t>Business</w:t>
      </w:r>
      <w:r>
        <w:rPr>
          <w:color w:val="1875D1"/>
          <w:spacing w:val="15"/>
          <w:w w:val="105"/>
          <w:sz w:val="28"/>
        </w:rPr>
        <w:t> </w:t>
      </w:r>
      <w:r>
        <w:rPr>
          <w:color w:val="1875D1"/>
          <w:spacing w:val="-2"/>
          <w:w w:val="105"/>
          <w:sz w:val="28"/>
        </w:rPr>
        <w:t>Overview</w:t>
      </w:r>
    </w:p>
    <w:p>
      <w:pPr>
        <w:pStyle w:val="BodyText"/>
        <w:spacing w:line="295" w:lineRule="auto" w:before="307"/>
        <w:ind w:left="150" w:right="458"/>
      </w:pPr>
      <w:r>
        <w:rPr/>
        <w:t>LuxuryApartments.com is an innovative platform designed specifically for the upscale segment of the residential real estate market. By curating a selection of premium apartments in major global cities, the</w:t>
      </w:r>
      <w:r>
        <w:rPr>
          <w:spacing w:val="-12"/>
        </w:rPr>
        <w:t> </w:t>
      </w:r>
      <w:r>
        <w:rPr/>
        <w:t>platform</w:t>
      </w:r>
      <w:r>
        <w:rPr>
          <w:spacing w:val="-12"/>
        </w:rPr>
        <w:t> </w:t>
      </w:r>
      <w:r>
        <w:rPr/>
        <w:t>addresses</w:t>
      </w:r>
      <w:r>
        <w:rPr>
          <w:spacing w:val="-12"/>
        </w:rPr>
        <w:t> </w:t>
      </w:r>
      <w:r>
        <w:rPr/>
        <w:t>the</w:t>
      </w:r>
      <w:r>
        <w:rPr>
          <w:spacing w:val="-12"/>
        </w:rPr>
        <w:t> </w:t>
      </w:r>
      <w:r>
        <w:rPr/>
        <w:t>glaring</w:t>
      </w:r>
      <w:r>
        <w:rPr>
          <w:spacing w:val="-12"/>
        </w:rPr>
        <w:t> </w:t>
      </w:r>
      <w:r>
        <w:rPr/>
        <w:t>inefficiencies</w:t>
      </w:r>
      <w:r>
        <w:rPr>
          <w:spacing w:val="-12"/>
        </w:rPr>
        <w:t> </w:t>
      </w:r>
      <w:r>
        <w:rPr/>
        <w:t>that</w:t>
      </w:r>
      <w:r>
        <w:rPr>
          <w:spacing w:val="-12"/>
        </w:rPr>
        <w:t> </w:t>
      </w:r>
      <w:r>
        <w:rPr/>
        <w:t>affluent</w:t>
      </w:r>
      <w:r>
        <w:rPr>
          <w:spacing w:val="-12"/>
        </w:rPr>
        <w:t> </w:t>
      </w:r>
      <w:r>
        <w:rPr/>
        <w:t>clients</w:t>
      </w:r>
      <w:r>
        <w:rPr>
          <w:spacing w:val="-12"/>
        </w:rPr>
        <w:t> </w:t>
      </w:r>
      <w:r>
        <w:rPr/>
        <w:t>and</w:t>
      </w:r>
      <w:r>
        <w:rPr>
          <w:spacing w:val="-12"/>
        </w:rPr>
        <w:t> </w:t>
      </w:r>
      <w:r>
        <w:rPr/>
        <w:t>brokers</w:t>
      </w:r>
      <w:r>
        <w:rPr>
          <w:spacing w:val="-12"/>
        </w:rPr>
        <w:t> </w:t>
      </w:r>
      <w:r>
        <w:rPr/>
        <w:t>face</w:t>
      </w:r>
      <w:r>
        <w:rPr>
          <w:spacing w:val="-12"/>
        </w:rPr>
        <w:t> </w:t>
      </w:r>
      <w:r>
        <w:rPr/>
        <w:t>in</w:t>
      </w:r>
      <w:r>
        <w:rPr>
          <w:spacing w:val="-12"/>
        </w:rPr>
        <w:t> </w:t>
      </w:r>
      <w:r>
        <w:rPr/>
        <w:t>the</w:t>
      </w:r>
      <w:r>
        <w:rPr>
          <w:spacing w:val="-12"/>
        </w:rPr>
        <w:t> </w:t>
      </w:r>
      <w:r>
        <w:rPr/>
        <w:t>traditional real estate landscape.</w:t>
      </w:r>
    </w:p>
    <w:p>
      <w:pPr>
        <w:pStyle w:val="BodyText"/>
        <w:spacing w:line="295" w:lineRule="auto" w:before="243"/>
        <w:ind w:left="150" w:right="458"/>
      </w:pPr>
      <w:r>
        <w:rPr/>
        <w:t>The luxury apartment market is often fragmented, lacking a dedicated platform that underscores the exclusivity and sophistication expected by high-net-worth individuals. LuxuryApartments.com aims to fill this gap by providing a specialized SaaS-based listing platform that equips brokers and landlords with premium placement options and comprehensive analytics. This ensures maximal exposure and performance</w:t>
      </w:r>
      <w:r>
        <w:rPr>
          <w:spacing w:val="-5"/>
        </w:rPr>
        <w:t> </w:t>
      </w:r>
      <w:r>
        <w:rPr/>
        <w:t>of</w:t>
      </w:r>
      <w:r>
        <w:rPr>
          <w:spacing w:val="-5"/>
        </w:rPr>
        <w:t> </w:t>
      </w:r>
      <w:r>
        <w:rPr/>
        <w:t>luxury</w:t>
      </w:r>
      <w:r>
        <w:rPr>
          <w:spacing w:val="-5"/>
        </w:rPr>
        <w:t> </w:t>
      </w:r>
      <w:r>
        <w:rPr/>
        <w:t>listings,</w:t>
      </w:r>
      <w:r>
        <w:rPr>
          <w:spacing w:val="-5"/>
        </w:rPr>
        <w:t> </w:t>
      </w:r>
      <w:r>
        <w:rPr/>
        <w:t>helping</w:t>
      </w:r>
      <w:r>
        <w:rPr>
          <w:spacing w:val="-5"/>
        </w:rPr>
        <w:t> </w:t>
      </w:r>
      <w:r>
        <w:rPr/>
        <w:t>them</w:t>
      </w:r>
      <w:r>
        <w:rPr>
          <w:spacing w:val="-5"/>
        </w:rPr>
        <w:t> </w:t>
      </w:r>
      <w:r>
        <w:rPr/>
        <w:t>reach</w:t>
      </w:r>
      <w:r>
        <w:rPr>
          <w:spacing w:val="-5"/>
        </w:rPr>
        <w:t> </w:t>
      </w:r>
      <w:r>
        <w:rPr/>
        <w:t>their</w:t>
      </w:r>
      <w:r>
        <w:rPr>
          <w:spacing w:val="-5"/>
        </w:rPr>
        <w:t> </w:t>
      </w:r>
      <w:r>
        <w:rPr/>
        <w:t>ideal</w:t>
      </w:r>
      <w:r>
        <w:rPr>
          <w:spacing w:val="-5"/>
        </w:rPr>
        <w:t> </w:t>
      </w:r>
      <w:r>
        <w:rPr/>
        <w:t>tenants</w:t>
      </w:r>
      <w:r>
        <w:rPr>
          <w:spacing w:val="-5"/>
        </w:rPr>
        <w:t> </w:t>
      </w:r>
      <w:r>
        <w:rPr/>
        <w:t>efficiently.</w:t>
      </w:r>
    </w:p>
    <w:p>
      <w:pPr>
        <w:pStyle w:val="BodyText"/>
        <w:spacing w:line="295" w:lineRule="auto" w:before="244"/>
        <w:ind w:left="150"/>
      </w:pPr>
      <w:r>
        <w:rPr/>
        <w:t>For tenants, the platform provides exclusive access to a verified inventory of high-end apartments, enhanced by immersive media experiences and AI-driven recommendations. This dual focus not only elevates the tenant's search experience but also transforms the leasing process into a seamless and transparent endeavor.</w:t>
      </w:r>
    </w:p>
    <w:p>
      <w:pPr>
        <w:pStyle w:val="BodyText"/>
        <w:spacing w:line="295" w:lineRule="auto" w:before="243"/>
        <w:ind w:left="150" w:right="534"/>
      </w:pPr>
      <w:r>
        <w:rPr/>
        <w:t>The business model encompasses a diversified revenue stream, integrating subscriptions, featured placements,</w:t>
      </w:r>
      <w:r>
        <w:rPr>
          <w:spacing w:val="-17"/>
        </w:rPr>
        <w:t> </w:t>
      </w:r>
      <w:r>
        <w:rPr/>
        <w:t>qualified</w:t>
      </w:r>
      <w:r>
        <w:rPr>
          <w:spacing w:val="-17"/>
        </w:rPr>
        <w:t> </w:t>
      </w:r>
      <w:r>
        <w:rPr/>
        <w:t>lead</w:t>
      </w:r>
      <w:r>
        <w:rPr>
          <w:spacing w:val="-16"/>
        </w:rPr>
        <w:t> </w:t>
      </w:r>
      <w:r>
        <w:rPr/>
        <w:t>generation,</w:t>
      </w:r>
      <w:r>
        <w:rPr>
          <w:spacing w:val="-15"/>
        </w:rPr>
        <w:t> </w:t>
      </w:r>
      <w:r>
        <w:rPr/>
        <w:t>and</w:t>
      </w:r>
      <w:r>
        <w:rPr>
          <w:spacing w:val="-16"/>
        </w:rPr>
        <w:t> </w:t>
      </w:r>
      <w:r>
        <w:rPr/>
        <w:t>tailored</w:t>
      </w:r>
      <w:r>
        <w:rPr>
          <w:spacing w:val="-16"/>
        </w:rPr>
        <w:t> </w:t>
      </w:r>
      <w:r>
        <w:rPr/>
        <w:t>advertising</w:t>
      </w:r>
      <w:r>
        <w:rPr>
          <w:spacing w:val="-16"/>
        </w:rPr>
        <w:t> </w:t>
      </w:r>
      <w:r>
        <w:rPr/>
        <w:t>aimed</w:t>
      </w:r>
      <w:r>
        <w:rPr>
          <w:spacing w:val="-16"/>
        </w:rPr>
        <w:t> </w:t>
      </w:r>
      <w:r>
        <w:rPr/>
        <w:t>at</w:t>
      </w:r>
      <w:r>
        <w:rPr>
          <w:spacing w:val="-16"/>
        </w:rPr>
        <w:t> </w:t>
      </w:r>
      <w:r>
        <w:rPr/>
        <w:t>affluent</w:t>
      </w:r>
      <w:r>
        <w:rPr>
          <w:spacing w:val="-16"/>
        </w:rPr>
        <w:t> </w:t>
      </w:r>
      <w:r>
        <w:rPr/>
        <w:t>clients.</w:t>
      </w:r>
      <w:r>
        <w:rPr>
          <w:spacing w:val="-17"/>
        </w:rPr>
        <w:t> </w:t>
      </w:r>
      <w:r>
        <w:rPr/>
        <w:t>This</w:t>
      </w:r>
      <w:r>
        <w:rPr>
          <w:spacing w:val="-16"/>
        </w:rPr>
        <w:t> </w:t>
      </w:r>
      <w:r>
        <w:rPr/>
        <w:t>strategic approach allows for scalability and sustainable revenue generation, positioning LuxuryApartments.com as a market leader in luxury real estate.</w:t>
      </w:r>
    </w:p>
    <w:p>
      <w:pPr>
        <w:pStyle w:val="BodyText"/>
        <w:spacing w:line="295" w:lineRule="auto" w:before="243"/>
        <w:ind w:left="150" w:right="458"/>
      </w:pPr>
      <w:r>
        <w:rPr/>
        <w:t>As the company progresses, key allocations of the requested $350,000 in funding will focus on technological</w:t>
      </w:r>
      <w:r>
        <w:rPr>
          <w:spacing w:val="-7"/>
        </w:rPr>
        <w:t> </w:t>
      </w:r>
      <w:r>
        <w:rPr/>
        <w:t>enhancements,</w:t>
      </w:r>
      <w:r>
        <w:rPr>
          <w:spacing w:val="-7"/>
        </w:rPr>
        <w:t> </w:t>
      </w:r>
      <w:r>
        <w:rPr/>
        <w:t>robust</w:t>
      </w:r>
      <w:r>
        <w:rPr>
          <w:spacing w:val="-7"/>
        </w:rPr>
        <w:t> </w:t>
      </w:r>
      <w:r>
        <w:rPr/>
        <w:t>marketing</w:t>
      </w:r>
      <w:r>
        <w:rPr>
          <w:spacing w:val="-7"/>
        </w:rPr>
        <w:t> </w:t>
      </w:r>
      <w:r>
        <w:rPr/>
        <w:t>efforts,</w:t>
      </w:r>
      <w:r>
        <w:rPr>
          <w:spacing w:val="-7"/>
        </w:rPr>
        <w:t> </w:t>
      </w:r>
      <w:r>
        <w:rPr/>
        <w:t>strategic</w:t>
      </w:r>
      <w:r>
        <w:rPr>
          <w:spacing w:val="-7"/>
        </w:rPr>
        <w:t> </w:t>
      </w:r>
      <w:r>
        <w:rPr/>
        <w:t>hiring,</w:t>
      </w:r>
      <w:r>
        <w:rPr>
          <w:spacing w:val="-7"/>
        </w:rPr>
        <w:t> </w:t>
      </w:r>
      <w:r>
        <w:rPr/>
        <w:t>and</w:t>
      </w:r>
      <w:r>
        <w:rPr>
          <w:spacing w:val="-7"/>
        </w:rPr>
        <w:t> </w:t>
      </w:r>
      <w:r>
        <w:rPr/>
        <w:t>nurturing</w:t>
      </w:r>
      <w:r>
        <w:rPr>
          <w:spacing w:val="-7"/>
        </w:rPr>
        <w:t> </w:t>
      </w:r>
      <w:r>
        <w:rPr/>
        <w:t>partnerships</w:t>
      </w:r>
      <w:r>
        <w:rPr>
          <w:spacing w:val="-7"/>
        </w:rPr>
        <w:t> </w:t>
      </w:r>
      <w:r>
        <w:rPr/>
        <w:t>in the luxury sector. Financial forecasts indicate a steady growth trajectory with substantial returns anticipated as market presence solidifies and user engagement strategies take effect.</w:t>
      </w:r>
    </w:p>
    <w:p>
      <w:pPr>
        <w:pStyle w:val="BodyText"/>
        <w:spacing w:before="50"/>
      </w:pPr>
    </w:p>
    <w:p>
      <w:pPr>
        <w:pStyle w:val="Heading4"/>
        <w:numPr>
          <w:ilvl w:val="1"/>
          <w:numId w:val="4"/>
        </w:numPr>
        <w:tabs>
          <w:tab w:pos="609" w:val="left" w:leader="none"/>
        </w:tabs>
        <w:spacing w:line="240" w:lineRule="auto" w:before="0" w:after="0"/>
        <w:ind w:left="609" w:right="0" w:hanging="459"/>
        <w:jc w:val="left"/>
      </w:pPr>
      <w:bookmarkStart w:name="1.2 Market Opportunity" w:id="6"/>
      <w:bookmarkEnd w:id="6"/>
      <w:r>
        <w:rPr/>
      </w:r>
      <w:bookmarkStart w:name="_bookmark2" w:id="7"/>
      <w:bookmarkEnd w:id="7"/>
      <w:r>
        <w:rPr/>
      </w:r>
      <w:r>
        <w:rPr>
          <w:color w:val="1875D1"/>
        </w:rPr>
        <w:t>Market</w:t>
      </w:r>
      <w:r>
        <w:rPr>
          <w:color w:val="1875D1"/>
          <w:spacing w:val="-7"/>
        </w:rPr>
        <w:t> </w:t>
      </w:r>
      <w:r>
        <w:rPr>
          <w:color w:val="1875D1"/>
          <w:spacing w:val="-2"/>
        </w:rPr>
        <w:t>Opportunity</w:t>
      </w:r>
    </w:p>
    <w:p>
      <w:pPr>
        <w:pStyle w:val="BodyText"/>
        <w:spacing w:line="295" w:lineRule="auto" w:before="307"/>
        <w:ind w:left="150" w:right="458"/>
      </w:pPr>
      <w:r>
        <w:rPr>
          <w:spacing w:val="-2"/>
        </w:rPr>
        <w:t>The</w:t>
      </w:r>
      <w:r>
        <w:rPr>
          <w:spacing w:val="-7"/>
        </w:rPr>
        <w:t> </w:t>
      </w:r>
      <w:r>
        <w:rPr>
          <w:spacing w:val="-2"/>
        </w:rPr>
        <w:t>luxury</w:t>
      </w:r>
      <w:r>
        <w:rPr>
          <w:spacing w:val="-7"/>
        </w:rPr>
        <w:t> </w:t>
      </w:r>
      <w:r>
        <w:rPr>
          <w:spacing w:val="-2"/>
        </w:rPr>
        <w:t>real</w:t>
      </w:r>
      <w:r>
        <w:rPr>
          <w:spacing w:val="-7"/>
        </w:rPr>
        <w:t> </w:t>
      </w:r>
      <w:r>
        <w:rPr>
          <w:spacing w:val="-2"/>
        </w:rPr>
        <w:t>estate</w:t>
      </w:r>
      <w:r>
        <w:rPr>
          <w:spacing w:val="-7"/>
        </w:rPr>
        <w:t> </w:t>
      </w:r>
      <w:r>
        <w:rPr>
          <w:spacing w:val="-2"/>
        </w:rPr>
        <w:t>market</w:t>
      </w:r>
      <w:r>
        <w:rPr>
          <w:spacing w:val="-7"/>
        </w:rPr>
        <w:t> </w:t>
      </w:r>
      <w:r>
        <w:rPr>
          <w:spacing w:val="-2"/>
        </w:rPr>
        <w:t>represents</w:t>
      </w:r>
      <w:r>
        <w:rPr>
          <w:spacing w:val="-7"/>
        </w:rPr>
        <w:t> </w:t>
      </w:r>
      <w:r>
        <w:rPr>
          <w:spacing w:val="-2"/>
        </w:rPr>
        <w:t>a</w:t>
      </w:r>
      <w:r>
        <w:rPr>
          <w:spacing w:val="-7"/>
        </w:rPr>
        <w:t> </w:t>
      </w:r>
      <w:r>
        <w:rPr>
          <w:spacing w:val="-2"/>
        </w:rPr>
        <w:t>unique</w:t>
      </w:r>
      <w:r>
        <w:rPr>
          <w:spacing w:val="-7"/>
        </w:rPr>
        <w:t> </w:t>
      </w:r>
      <w:r>
        <w:rPr>
          <w:spacing w:val="-2"/>
        </w:rPr>
        <w:t>and</w:t>
      </w:r>
      <w:r>
        <w:rPr>
          <w:spacing w:val="-7"/>
        </w:rPr>
        <w:t> </w:t>
      </w:r>
      <w:r>
        <w:rPr>
          <w:spacing w:val="-2"/>
        </w:rPr>
        <w:t>lucrative</w:t>
      </w:r>
      <w:r>
        <w:rPr>
          <w:spacing w:val="-7"/>
        </w:rPr>
        <w:t> </w:t>
      </w:r>
      <w:r>
        <w:rPr>
          <w:spacing w:val="-2"/>
        </w:rPr>
        <w:t>opportunity,</w:t>
      </w:r>
      <w:r>
        <w:rPr>
          <w:spacing w:val="-7"/>
        </w:rPr>
        <w:t> </w:t>
      </w:r>
      <w:r>
        <w:rPr>
          <w:spacing w:val="-2"/>
        </w:rPr>
        <w:t>particularly</w:t>
      </w:r>
      <w:r>
        <w:rPr>
          <w:spacing w:val="-7"/>
        </w:rPr>
        <w:t> </w:t>
      </w:r>
      <w:r>
        <w:rPr>
          <w:spacing w:val="-2"/>
        </w:rPr>
        <w:t>in</w:t>
      </w:r>
      <w:r>
        <w:rPr>
          <w:spacing w:val="-7"/>
        </w:rPr>
        <w:t> </w:t>
      </w:r>
      <w:r>
        <w:rPr>
          <w:spacing w:val="-2"/>
        </w:rPr>
        <w:t>the</w:t>
      </w:r>
      <w:r>
        <w:rPr>
          <w:spacing w:val="-7"/>
        </w:rPr>
        <w:t> </w:t>
      </w:r>
      <w:r>
        <w:rPr>
          <w:spacing w:val="-2"/>
        </w:rPr>
        <w:t>United </w:t>
      </w:r>
      <w:r>
        <w:rPr/>
        <w:t>States, where high-net-worth individuals (HNWIs) continue to seek premium living spaces in major urban areas. According to the </w:t>
      </w:r>
      <w:hyperlink r:id="rId9">
        <w:r>
          <w:rPr>
            <w:color w:val="039AE4"/>
          </w:rPr>
          <w:t>GlobalData</w:t>
        </w:r>
      </w:hyperlink>
      <w:r>
        <w:rPr/>
        <w:t>, the US luxury housing market is expected to grow significantly over the next five years, driven by increasing demand from affluent demographics.</w:t>
      </w:r>
    </w:p>
    <w:p>
      <w:pPr>
        <w:pStyle w:val="BodyText"/>
        <w:spacing w:line="295" w:lineRule="auto" w:before="243"/>
        <w:ind w:left="150" w:right="507"/>
      </w:pPr>
      <w:r>
        <w:rPr/>
        <w:t>Despite</w:t>
      </w:r>
      <w:r>
        <w:rPr>
          <w:spacing w:val="-8"/>
        </w:rPr>
        <w:t> </w:t>
      </w:r>
      <w:r>
        <w:rPr/>
        <w:t>this</w:t>
      </w:r>
      <w:r>
        <w:rPr>
          <w:spacing w:val="-8"/>
        </w:rPr>
        <w:t> </w:t>
      </w:r>
      <w:r>
        <w:rPr/>
        <w:t>growth,</w:t>
      </w:r>
      <w:r>
        <w:rPr>
          <w:spacing w:val="-8"/>
        </w:rPr>
        <w:t> </w:t>
      </w:r>
      <w:r>
        <w:rPr/>
        <w:t>the</w:t>
      </w:r>
      <w:r>
        <w:rPr>
          <w:spacing w:val="-8"/>
        </w:rPr>
        <w:t> </w:t>
      </w:r>
      <w:r>
        <w:rPr/>
        <w:t>market</w:t>
      </w:r>
      <w:r>
        <w:rPr>
          <w:spacing w:val="-8"/>
        </w:rPr>
        <w:t> </w:t>
      </w:r>
      <w:r>
        <w:rPr/>
        <w:t>currently</w:t>
      </w:r>
      <w:r>
        <w:rPr>
          <w:spacing w:val="-8"/>
        </w:rPr>
        <w:t> </w:t>
      </w:r>
      <w:r>
        <w:rPr/>
        <w:t>lacks</w:t>
      </w:r>
      <w:r>
        <w:rPr>
          <w:spacing w:val="-8"/>
        </w:rPr>
        <w:t> </w:t>
      </w:r>
      <w:r>
        <w:rPr/>
        <w:t>a</w:t>
      </w:r>
      <w:r>
        <w:rPr>
          <w:spacing w:val="-8"/>
        </w:rPr>
        <w:t> </w:t>
      </w:r>
      <w:r>
        <w:rPr/>
        <w:t>dedicated</w:t>
      </w:r>
      <w:r>
        <w:rPr>
          <w:spacing w:val="-8"/>
        </w:rPr>
        <w:t> </w:t>
      </w:r>
      <w:r>
        <w:rPr/>
        <w:t>platform</w:t>
      </w:r>
      <w:r>
        <w:rPr>
          <w:spacing w:val="-8"/>
        </w:rPr>
        <w:t> </w:t>
      </w:r>
      <w:r>
        <w:rPr/>
        <w:t>for</w:t>
      </w:r>
      <w:r>
        <w:rPr>
          <w:spacing w:val="-8"/>
        </w:rPr>
        <w:t> </w:t>
      </w:r>
      <w:r>
        <w:rPr/>
        <w:t>advertising</w:t>
      </w:r>
      <w:r>
        <w:rPr>
          <w:spacing w:val="-8"/>
        </w:rPr>
        <w:t> </w:t>
      </w:r>
      <w:r>
        <w:rPr/>
        <w:t>and</w:t>
      </w:r>
      <w:r>
        <w:rPr>
          <w:spacing w:val="-8"/>
        </w:rPr>
        <w:t> </w:t>
      </w:r>
      <w:r>
        <w:rPr/>
        <w:t>leasing</w:t>
      </w:r>
      <w:r>
        <w:rPr>
          <w:spacing w:val="-8"/>
        </w:rPr>
        <w:t> </w:t>
      </w:r>
      <w:r>
        <w:rPr/>
        <w:t>luxury apartments,</w:t>
      </w:r>
      <w:r>
        <w:rPr>
          <w:spacing w:val="-4"/>
        </w:rPr>
        <w:t> </w:t>
      </w:r>
      <w:r>
        <w:rPr/>
        <w:t>resulting</w:t>
      </w:r>
      <w:r>
        <w:rPr>
          <w:spacing w:val="-4"/>
        </w:rPr>
        <w:t> </w:t>
      </w:r>
      <w:r>
        <w:rPr/>
        <w:t>in</w:t>
      </w:r>
      <w:r>
        <w:rPr>
          <w:spacing w:val="-4"/>
        </w:rPr>
        <w:t> </w:t>
      </w:r>
      <w:r>
        <w:rPr/>
        <w:t>inefficiencies</w:t>
      </w:r>
      <w:r>
        <w:rPr>
          <w:spacing w:val="-4"/>
        </w:rPr>
        <w:t> </w:t>
      </w:r>
      <w:r>
        <w:rPr/>
        <w:t>for</w:t>
      </w:r>
      <w:r>
        <w:rPr>
          <w:spacing w:val="-4"/>
        </w:rPr>
        <w:t> </w:t>
      </w:r>
      <w:r>
        <w:rPr/>
        <w:t>both</w:t>
      </w:r>
      <w:r>
        <w:rPr>
          <w:spacing w:val="-4"/>
        </w:rPr>
        <w:t> </w:t>
      </w:r>
      <w:r>
        <w:rPr/>
        <w:t>renters</w:t>
      </w:r>
      <w:r>
        <w:rPr>
          <w:spacing w:val="-4"/>
        </w:rPr>
        <w:t> </w:t>
      </w:r>
      <w:r>
        <w:rPr/>
        <w:t>and</w:t>
      </w:r>
      <w:r>
        <w:rPr>
          <w:spacing w:val="-4"/>
        </w:rPr>
        <w:t> </w:t>
      </w:r>
      <w:r>
        <w:rPr/>
        <w:t>property</w:t>
      </w:r>
      <w:r>
        <w:rPr>
          <w:spacing w:val="-4"/>
        </w:rPr>
        <w:t> </w:t>
      </w:r>
      <w:r>
        <w:rPr/>
        <w:t>owners.</w:t>
      </w:r>
      <w:r>
        <w:rPr>
          <w:spacing w:val="-8"/>
        </w:rPr>
        <w:t> </w:t>
      </w:r>
      <w:r>
        <w:rPr/>
        <w:t>Traditional</w:t>
      </w:r>
      <w:r>
        <w:rPr>
          <w:spacing w:val="-4"/>
        </w:rPr>
        <w:t> </w:t>
      </w:r>
      <w:r>
        <w:rPr/>
        <w:t>real</w:t>
      </w:r>
      <w:r>
        <w:rPr>
          <w:spacing w:val="-4"/>
        </w:rPr>
        <w:t> </w:t>
      </w:r>
      <w:r>
        <w:rPr/>
        <w:t>estate portals</w:t>
      </w:r>
      <w:r>
        <w:rPr>
          <w:spacing w:val="-1"/>
        </w:rPr>
        <w:t> </w:t>
      </w:r>
      <w:r>
        <w:rPr/>
        <w:t>fail</w:t>
      </w:r>
      <w:r>
        <w:rPr>
          <w:spacing w:val="-1"/>
        </w:rPr>
        <w:t> </w:t>
      </w:r>
      <w:r>
        <w:rPr/>
        <w:t>to</w:t>
      </w:r>
      <w:r>
        <w:rPr>
          <w:spacing w:val="-1"/>
        </w:rPr>
        <w:t> </w:t>
      </w:r>
      <w:r>
        <w:rPr/>
        <w:t>cater</w:t>
      </w:r>
      <w:r>
        <w:rPr>
          <w:spacing w:val="-1"/>
        </w:rPr>
        <w:t> </w:t>
      </w:r>
      <w:r>
        <w:rPr/>
        <w:t>specifically</w:t>
      </w:r>
      <w:r>
        <w:rPr>
          <w:spacing w:val="-1"/>
        </w:rPr>
        <w:t> </w:t>
      </w:r>
      <w:r>
        <w:rPr/>
        <w:t>to</w:t>
      </w:r>
      <w:r>
        <w:rPr>
          <w:spacing w:val="-1"/>
        </w:rPr>
        <w:t> </w:t>
      </w:r>
      <w:r>
        <w:rPr/>
        <w:t>the</w:t>
      </w:r>
      <w:r>
        <w:rPr>
          <w:spacing w:val="-1"/>
        </w:rPr>
        <w:t> </w:t>
      </w:r>
      <w:r>
        <w:rPr/>
        <w:t>luxury</w:t>
      </w:r>
      <w:r>
        <w:rPr>
          <w:spacing w:val="-1"/>
        </w:rPr>
        <w:t> </w:t>
      </w:r>
      <w:r>
        <w:rPr/>
        <w:t>segment,</w:t>
      </w:r>
      <w:r>
        <w:rPr>
          <w:spacing w:val="-1"/>
        </w:rPr>
        <w:t> </w:t>
      </w:r>
      <w:r>
        <w:rPr/>
        <w:t>leading</w:t>
      </w:r>
      <w:r>
        <w:rPr>
          <w:spacing w:val="-1"/>
        </w:rPr>
        <w:t> </w:t>
      </w:r>
      <w:r>
        <w:rPr/>
        <w:t>to</w:t>
      </w:r>
      <w:r>
        <w:rPr>
          <w:spacing w:val="-1"/>
        </w:rPr>
        <w:t> </w:t>
      </w:r>
      <w:r>
        <w:rPr/>
        <w:t>decreased</w:t>
      </w:r>
      <w:r>
        <w:rPr>
          <w:spacing w:val="-1"/>
        </w:rPr>
        <w:t> </w:t>
      </w:r>
      <w:r>
        <w:rPr/>
        <w:t>visibility</w:t>
      </w:r>
      <w:r>
        <w:rPr>
          <w:spacing w:val="-1"/>
        </w:rPr>
        <w:t> </w:t>
      </w:r>
      <w:r>
        <w:rPr/>
        <w:t>for</w:t>
      </w:r>
      <w:r>
        <w:rPr>
          <w:spacing w:val="-1"/>
        </w:rPr>
        <w:t> </w:t>
      </w:r>
      <w:r>
        <w:rPr/>
        <w:t>brokers</w:t>
      </w:r>
      <w:r>
        <w:rPr>
          <w:spacing w:val="-1"/>
        </w:rPr>
        <w:t> </w:t>
      </w:r>
      <w:r>
        <w:rPr/>
        <w:t>and landlords</w:t>
      </w:r>
      <w:r>
        <w:rPr>
          <w:spacing w:val="-2"/>
        </w:rPr>
        <w:t> </w:t>
      </w:r>
      <w:r>
        <w:rPr/>
        <w:t>specialized</w:t>
      </w:r>
      <w:r>
        <w:rPr>
          <w:spacing w:val="-2"/>
        </w:rPr>
        <w:t> </w:t>
      </w:r>
      <w:r>
        <w:rPr/>
        <w:t>in</w:t>
      </w:r>
      <w:r>
        <w:rPr>
          <w:spacing w:val="-2"/>
        </w:rPr>
        <w:t> </w:t>
      </w:r>
      <w:r>
        <w:rPr/>
        <w:t>higher-end</w:t>
      </w:r>
      <w:r>
        <w:rPr>
          <w:spacing w:val="-2"/>
        </w:rPr>
        <w:t> </w:t>
      </w:r>
      <w:r>
        <w:rPr/>
        <w:t>properties.</w:t>
      </w:r>
      <w:r>
        <w:rPr>
          <w:spacing w:val="-2"/>
        </w:rPr>
        <w:t> </w:t>
      </w:r>
      <w:r>
        <w:rPr/>
        <w:t>LuxuryApartments.com</w:t>
      </w:r>
      <w:r>
        <w:rPr>
          <w:spacing w:val="-2"/>
        </w:rPr>
        <w:t> </w:t>
      </w:r>
      <w:r>
        <w:rPr/>
        <w:t>aims</w:t>
      </w:r>
      <w:r>
        <w:rPr>
          <w:spacing w:val="-2"/>
        </w:rPr>
        <w:t> </w:t>
      </w:r>
      <w:r>
        <w:rPr/>
        <w:t>to</w:t>
      </w:r>
      <w:r>
        <w:rPr>
          <w:spacing w:val="-2"/>
        </w:rPr>
        <w:t> </w:t>
      </w:r>
      <w:r>
        <w:rPr/>
        <w:t>fill</w:t>
      </w:r>
      <w:r>
        <w:rPr>
          <w:spacing w:val="-2"/>
        </w:rPr>
        <w:t> </w:t>
      </w:r>
      <w:r>
        <w:rPr/>
        <w:t>this</w:t>
      </w:r>
      <w:r>
        <w:rPr>
          <w:spacing w:val="-2"/>
        </w:rPr>
        <w:t> </w:t>
      </w:r>
      <w:r>
        <w:rPr/>
        <w:t>gap</w:t>
      </w:r>
      <w:r>
        <w:rPr>
          <w:spacing w:val="-2"/>
        </w:rPr>
        <w:t> </w:t>
      </w:r>
      <w:r>
        <w:rPr/>
        <w:t>by</w:t>
      </w:r>
      <w:r>
        <w:rPr>
          <w:spacing w:val="-2"/>
        </w:rPr>
        <w:t> </w:t>
      </w:r>
      <w:r>
        <w:rPr/>
        <w:t>creating a tailored SaaS platform that enhances listing experiences and increases exposure through premium marketing features.</w:t>
      </w:r>
    </w:p>
    <w:p>
      <w:pPr>
        <w:pStyle w:val="BodyText"/>
        <w:spacing w:line="295" w:lineRule="auto" w:before="245"/>
        <w:ind w:left="150" w:right="507"/>
      </w:pPr>
      <w:r>
        <w:rPr/>
        <w:t>The</w:t>
      </w:r>
      <w:r>
        <w:rPr>
          <w:spacing w:val="-3"/>
        </w:rPr>
        <w:t> </w:t>
      </w:r>
      <w:r>
        <w:rPr/>
        <w:t>target</w:t>
      </w:r>
      <w:r>
        <w:rPr>
          <w:spacing w:val="-3"/>
        </w:rPr>
        <w:t> </w:t>
      </w:r>
      <w:r>
        <w:rPr/>
        <w:t>audience</w:t>
      </w:r>
      <w:r>
        <w:rPr>
          <w:spacing w:val="-3"/>
        </w:rPr>
        <w:t> </w:t>
      </w:r>
      <w:r>
        <w:rPr/>
        <w:t>for</w:t>
      </w:r>
      <w:r>
        <w:rPr>
          <w:spacing w:val="-3"/>
        </w:rPr>
        <w:t> </w:t>
      </w:r>
      <w:r>
        <w:rPr/>
        <w:t>LuxuryApartments.com</w:t>
      </w:r>
      <w:r>
        <w:rPr>
          <w:spacing w:val="-3"/>
        </w:rPr>
        <w:t> </w:t>
      </w:r>
      <w:r>
        <w:rPr/>
        <w:t>includes</w:t>
      </w:r>
      <w:r>
        <w:rPr>
          <w:spacing w:val="-3"/>
        </w:rPr>
        <w:t> </w:t>
      </w:r>
      <w:r>
        <w:rPr/>
        <w:t>affluent</w:t>
      </w:r>
      <w:r>
        <w:rPr>
          <w:spacing w:val="-3"/>
        </w:rPr>
        <w:t> </w:t>
      </w:r>
      <w:r>
        <w:rPr/>
        <w:t>individuals</w:t>
      </w:r>
      <w:r>
        <w:rPr>
          <w:spacing w:val="-3"/>
        </w:rPr>
        <w:t> </w:t>
      </w:r>
      <w:r>
        <w:rPr/>
        <w:t>and</w:t>
      </w:r>
      <w:r>
        <w:rPr>
          <w:spacing w:val="-3"/>
        </w:rPr>
        <w:t> </w:t>
      </w:r>
      <w:r>
        <w:rPr/>
        <w:t>families,</w:t>
      </w:r>
      <w:r>
        <w:rPr>
          <w:spacing w:val="-3"/>
        </w:rPr>
        <w:t> </w:t>
      </w:r>
      <w:r>
        <w:rPr/>
        <w:t>as</w:t>
      </w:r>
      <w:r>
        <w:rPr>
          <w:spacing w:val="-3"/>
        </w:rPr>
        <w:t> </w:t>
      </w:r>
      <w:r>
        <w:rPr/>
        <w:t>well</w:t>
      </w:r>
      <w:r>
        <w:rPr>
          <w:spacing w:val="-3"/>
        </w:rPr>
        <w:t> </w:t>
      </w:r>
      <w:r>
        <w:rPr/>
        <w:t>as brokers and landlords focused on exclusive, high-end properties. This affluent segment values premium services, concierge-level customer support, and a seamless leasing process, making our specialized platform relevant and compelling.</w:t>
      </w:r>
    </w:p>
    <w:p>
      <w:pPr>
        <w:pStyle w:val="BodyText"/>
        <w:spacing w:line="295" w:lineRule="auto" w:before="243"/>
        <w:ind w:left="150"/>
      </w:pPr>
      <w:r>
        <w:rPr/>
        <w:t>With projected increases in disposable income and an ongoing global trend towards urbanization, the demand for luxury apartments is anticipated to rise. In particular, cities like New York, Los Angeles,</w:t>
      </w:r>
    </w:p>
    <w:p>
      <w:pPr>
        <w:spacing w:after="0" w:line="295" w:lineRule="auto"/>
        <w:sectPr>
          <w:pgSz w:w="11910" w:h="16840"/>
          <w:pgMar w:header="0" w:footer="450" w:top="780" w:bottom="640" w:left="700" w:right="420"/>
        </w:sectPr>
      </w:pPr>
    </w:p>
    <w:p>
      <w:pPr>
        <w:pStyle w:val="BodyText"/>
        <w:spacing w:line="295" w:lineRule="auto" w:before="80"/>
        <w:ind w:left="150" w:right="507"/>
      </w:pPr>
      <w:r>
        <w:rPr/>
        <w:t>Miami, and San Francisco remain hotspots for luxury living. Coupled with advancements in technology and changing consumer behaviors, LuxuryApartments.com is well-positioned to capture this market and offer distinct advantages over conventional real estate platforms.</w:t>
      </w:r>
    </w:p>
    <w:p>
      <w:pPr>
        <w:pStyle w:val="BodyText"/>
        <w:spacing w:before="49"/>
      </w:pPr>
    </w:p>
    <w:p>
      <w:pPr>
        <w:pStyle w:val="Heading4"/>
        <w:numPr>
          <w:ilvl w:val="1"/>
          <w:numId w:val="4"/>
        </w:numPr>
        <w:tabs>
          <w:tab w:pos="609" w:val="left" w:leader="none"/>
        </w:tabs>
        <w:spacing w:line="240" w:lineRule="auto" w:before="0" w:after="0"/>
        <w:ind w:left="609" w:right="0" w:hanging="459"/>
        <w:jc w:val="left"/>
      </w:pPr>
      <w:bookmarkStart w:name="1.3 Unique Offering for Luxury Living" w:id="8"/>
      <w:bookmarkEnd w:id="8"/>
      <w:r>
        <w:rPr/>
      </w:r>
      <w:bookmarkStart w:name="_bookmark3" w:id="9"/>
      <w:bookmarkEnd w:id="9"/>
      <w:r>
        <w:rPr/>
      </w:r>
      <w:r>
        <w:rPr>
          <w:color w:val="1875D1"/>
          <w:spacing w:val="-2"/>
        </w:rPr>
        <w:t>Unique</w:t>
      </w:r>
      <w:r>
        <w:rPr>
          <w:color w:val="1875D1"/>
          <w:spacing w:val="-19"/>
        </w:rPr>
        <w:t> </w:t>
      </w:r>
      <w:r>
        <w:rPr>
          <w:color w:val="1875D1"/>
          <w:spacing w:val="-2"/>
        </w:rPr>
        <w:t>Offering</w:t>
      </w:r>
      <w:r>
        <w:rPr>
          <w:color w:val="1875D1"/>
          <w:spacing w:val="-19"/>
        </w:rPr>
        <w:t> </w:t>
      </w:r>
      <w:r>
        <w:rPr>
          <w:color w:val="1875D1"/>
          <w:spacing w:val="-2"/>
        </w:rPr>
        <w:t>for</w:t>
      </w:r>
      <w:r>
        <w:rPr>
          <w:color w:val="1875D1"/>
          <w:spacing w:val="-19"/>
        </w:rPr>
        <w:t> </w:t>
      </w:r>
      <w:r>
        <w:rPr>
          <w:color w:val="1875D1"/>
          <w:spacing w:val="-2"/>
        </w:rPr>
        <w:t>Luxury</w:t>
      </w:r>
      <w:r>
        <w:rPr>
          <w:color w:val="1875D1"/>
          <w:spacing w:val="-19"/>
        </w:rPr>
        <w:t> </w:t>
      </w:r>
      <w:r>
        <w:rPr>
          <w:color w:val="1875D1"/>
          <w:spacing w:val="-2"/>
        </w:rPr>
        <w:t>Living</w:t>
      </w:r>
    </w:p>
    <w:p>
      <w:pPr>
        <w:pStyle w:val="BodyText"/>
        <w:spacing w:line="295" w:lineRule="auto" w:before="307"/>
        <w:ind w:left="150" w:right="458"/>
      </w:pPr>
      <w:r>
        <w:rPr/>
        <w:t>LuxuryApartments.com presents a compelling value proposition by addressing significant gaps in the luxury</w:t>
      </w:r>
      <w:r>
        <w:rPr>
          <w:spacing w:val="-10"/>
        </w:rPr>
        <w:t> </w:t>
      </w:r>
      <w:r>
        <w:rPr/>
        <w:t>apartment</w:t>
      </w:r>
      <w:r>
        <w:rPr>
          <w:spacing w:val="-10"/>
        </w:rPr>
        <w:t> </w:t>
      </w:r>
      <w:r>
        <w:rPr/>
        <w:t>rental</w:t>
      </w:r>
      <w:r>
        <w:rPr>
          <w:spacing w:val="-10"/>
        </w:rPr>
        <w:t> </w:t>
      </w:r>
      <w:r>
        <w:rPr/>
        <w:t>market.</w:t>
      </w:r>
      <w:r>
        <w:rPr>
          <w:spacing w:val="-10"/>
        </w:rPr>
        <w:t> </w:t>
      </w:r>
      <w:r>
        <w:rPr/>
        <w:t>Our</w:t>
      </w:r>
      <w:r>
        <w:rPr>
          <w:spacing w:val="-10"/>
        </w:rPr>
        <w:t> </w:t>
      </w:r>
      <w:r>
        <w:rPr/>
        <w:t>specialized</w:t>
      </w:r>
      <w:r>
        <w:rPr>
          <w:spacing w:val="-10"/>
        </w:rPr>
        <w:t> </w:t>
      </w:r>
      <w:r>
        <w:rPr/>
        <w:t>platform</w:t>
      </w:r>
      <w:r>
        <w:rPr>
          <w:spacing w:val="-10"/>
        </w:rPr>
        <w:t> </w:t>
      </w:r>
      <w:r>
        <w:rPr/>
        <w:t>is</w:t>
      </w:r>
      <w:r>
        <w:rPr>
          <w:spacing w:val="-10"/>
        </w:rPr>
        <w:t> </w:t>
      </w:r>
      <w:r>
        <w:rPr/>
        <w:t>crafted</w:t>
      </w:r>
      <w:r>
        <w:rPr>
          <w:spacing w:val="-10"/>
        </w:rPr>
        <w:t> </w:t>
      </w:r>
      <w:r>
        <w:rPr/>
        <w:t>to</w:t>
      </w:r>
      <w:r>
        <w:rPr>
          <w:spacing w:val="-10"/>
        </w:rPr>
        <w:t> </w:t>
      </w:r>
      <w:r>
        <w:rPr/>
        <w:t>serve</w:t>
      </w:r>
      <w:r>
        <w:rPr>
          <w:spacing w:val="-10"/>
        </w:rPr>
        <w:t> </w:t>
      </w:r>
      <w:r>
        <w:rPr/>
        <w:t>the</w:t>
      </w:r>
      <w:r>
        <w:rPr>
          <w:spacing w:val="-10"/>
        </w:rPr>
        <w:t> </w:t>
      </w:r>
      <w:r>
        <w:rPr/>
        <w:t>affluent</w:t>
      </w:r>
      <w:r>
        <w:rPr>
          <w:spacing w:val="-10"/>
        </w:rPr>
        <w:t> </w:t>
      </w:r>
      <w:r>
        <w:rPr/>
        <w:t>demographic seeking</w:t>
      </w:r>
      <w:r>
        <w:rPr>
          <w:spacing w:val="-5"/>
        </w:rPr>
        <w:t> </w:t>
      </w:r>
      <w:r>
        <w:rPr/>
        <w:t>exclusive,</w:t>
      </w:r>
      <w:r>
        <w:rPr>
          <w:spacing w:val="-5"/>
        </w:rPr>
        <w:t> </w:t>
      </w:r>
      <w:r>
        <w:rPr/>
        <w:t>verified</w:t>
      </w:r>
      <w:r>
        <w:rPr>
          <w:spacing w:val="-5"/>
        </w:rPr>
        <w:t> </w:t>
      </w:r>
      <w:r>
        <w:rPr/>
        <w:t>listings</w:t>
      </w:r>
      <w:r>
        <w:rPr>
          <w:spacing w:val="-5"/>
        </w:rPr>
        <w:t> </w:t>
      </w:r>
      <w:r>
        <w:rPr/>
        <w:t>in</w:t>
      </w:r>
      <w:r>
        <w:rPr>
          <w:spacing w:val="-5"/>
        </w:rPr>
        <w:t> </w:t>
      </w:r>
      <w:r>
        <w:rPr/>
        <w:t>prime</w:t>
      </w:r>
      <w:r>
        <w:rPr>
          <w:spacing w:val="-5"/>
        </w:rPr>
        <w:t> </w:t>
      </w:r>
      <w:r>
        <w:rPr/>
        <w:t>global</w:t>
      </w:r>
      <w:r>
        <w:rPr>
          <w:spacing w:val="-5"/>
        </w:rPr>
        <w:t> </w:t>
      </w:r>
      <w:r>
        <w:rPr/>
        <w:t>locations.</w:t>
      </w:r>
      <w:r>
        <w:rPr>
          <w:spacing w:val="-5"/>
        </w:rPr>
        <w:t> </w:t>
      </w:r>
      <w:r>
        <w:rPr/>
        <w:t>Unlike</w:t>
      </w:r>
      <w:r>
        <w:rPr>
          <w:spacing w:val="-5"/>
        </w:rPr>
        <w:t> </w:t>
      </w:r>
      <w:r>
        <w:rPr/>
        <w:t>traditional</w:t>
      </w:r>
      <w:r>
        <w:rPr>
          <w:spacing w:val="-5"/>
        </w:rPr>
        <w:t> </w:t>
      </w:r>
      <w:r>
        <w:rPr/>
        <w:t>real</w:t>
      </w:r>
      <w:r>
        <w:rPr>
          <w:spacing w:val="-5"/>
        </w:rPr>
        <w:t> </w:t>
      </w:r>
      <w:r>
        <w:rPr/>
        <w:t>estate</w:t>
      </w:r>
      <w:r>
        <w:rPr>
          <w:spacing w:val="-5"/>
        </w:rPr>
        <w:t> </w:t>
      </w:r>
      <w:r>
        <w:rPr/>
        <w:t>portals</w:t>
      </w:r>
      <w:r>
        <w:rPr>
          <w:spacing w:val="-5"/>
        </w:rPr>
        <w:t> </w:t>
      </w:r>
      <w:r>
        <w:rPr/>
        <w:t>that cater to a broad clientele, our focus on luxury properties ensures enhanced visibility and seamless leasing experiences for both tenants and landlords.</w:t>
      </w:r>
    </w:p>
    <w:p>
      <w:pPr>
        <w:pStyle w:val="BodyText"/>
        <w:spacing w:before="244"/>
        <w:ind w:left="150"/>
      </w:pPr>
      <w:r>
        <w:rPr/>
        <w:t>For</w:t>
      </w:r>
      <w:r>
        <w:rPr>
          <w:spacing w:val="-9"/>
        </w:rPr>
        <w:t> </w:t>
      </w:r>
      <w:r>
        <w:rPr/>
        <w:t>brokers</w:t>
      </w:r>
      <w:r>
        <w:rPr>
          <w:spacing w:val="-8"/>
        </w:rPr>
        <w:t> </w:t>
      </w:r>
      <w:r>
        <w:rPr/>
        <w:t>and</w:t>
      </w:r>
      <w:r>
        <w:rPr>
          <w:spacing w:val="-8"/>
        </w:rPr>
        <w:t> </w:t>
      </w:r>
      <w:r>
        <w:rPr/>
        <w:t>landlords,</w:t>
      </w:r>
      <w:r>
        <w:rPr>
          <w:spacing w:val="-8"/>
        </w:rPr>
        <w:t> </w:t>
      </w:r>
      <w:r>
        <w:rPr/>
        <w:t>we</w:t>
      </w:r>
      <w:r>
        <w:rPr>
          <w:spacing w:val="-8"/>
        </w:rPr>
        <w:t> </w:t>
      </w:r>
      <w:r>
        <w:rPr/>
        <w:t>offer</w:t>
      </w:r>
      <w:r>
        <w:rPr>
          <w:spacing w:val="-8"/>
        </w:rPr>
        <w:t> </w:t>
      </w:r>
      <w:r>
        <w:rPr/>
        <w:t>a</w:t>
      </w:r>
      <w:r>
        <w:rPr>
          <w:spacing w:val="-8"/>
        </w:rPr>
        <w:t> </w:t>
      </w:r>
      <w:r>
        <w:rPr/>
        <w:t>state-of-the-art</w:t>
      </w:r>
      <w:r>
        <w:rPr>
          <w:spacing w:val="-8"/>
        </w:rPr>
        <w:t> </w:t>
      </w:r>
      <w:r>
        <w:rPr/>
        <w:t>SaaS-based</w:t>
      </w:r>
      <w:r>
        <w:rPr>
          <w:spacing w:val="-8"/>
        </w:rPr>
        <w:t> </w:t>
      </w:r>
      <w:r>
        <w:rPr/>
        <w:t>listing</w:t>
      </w:r>
      <w:r>
        <w:rPr>
          <w:spacing w:val="-8"/>
        </w:rPr>
        <w:t> </w:t>
      </w:r>
      <w:r>
        <w:rPr/>
        <w:t>platform</w:t>
      </w:r>
      <w:r>
        <w:rPr>
          <w:spacing w:val="-8"/>
        </w:rPr>
        <w:t> </w:t>
      </w:r>
      <w:r>
        <w:rPr>
          <w:spacing w:val="-2"/>
        </w:rPr>
        <w:t>featuring:</w:t>
      </w:r>
    </w:p>
    <w:p>
      <w:pPr>
        <w:pStyle w:val="BodyText"/>
        <w:spacing w:before="44"/>
      </w:pPr>
    </w:p>
    <w:p>
      <w:pPr>
        <w:pStyle w:val="ListParagraph"/>
        <w:numPr>
          <w:ilvl w:val="2"/>
          <w:numId w:val="4"/>
        </w:numPr>
        <w:tabs>
          <w:tab w:pos="750" w:val="left" w:leader="none"/>
        </w:tabs>
        <w:spacing w:line="295" w:lineRule="auto" w:before="0" w:after="0"/>
        <w:ind w:left="750" w:right="915" w:hanging="132"/>
        <w:jc w:val="left"/>
        <w:rPr>
          <w:sz w:val="22"/>
        </w:rPr>
      </w:pPr>
      <w:r>
        <w:rPr>
          <w:b/>
          <w:sz w:val="22"/>
        </w:rPr>
        <w:t>Premium</w:t>
      </w:r>
      <w:r>
        <w:rPr>
          <w:b/>
          <w:spacing w:val="-10"/>
          <w:sz w:val="22"/>
        </w:rPr>
        <w:t> </w:t>
      </w:r>
      <w:r>
        <w:rPr>
          <w:b/>
          <w:sz w:val="22"/>
        </w:rPr>
        <w:t>Placement</w:t>
      </w:r>
      <w:r>
        <w:rPr>
          <w:b/>
          <w:spacing w:val="-10"/>
          <w:sz w:val="22"/>
        </w:rPr>
        <w:t> </w:t>
      </w:r>
      <w:r>
        <w:rPr>
          <w:b/>
          <w:sz w:val="22"/>
        </w:rPr>
        <w:t>Options:</w:t>
      </w:r>
      <w:r>
        <w:rPr>
          <w:b/>
          <w:spacing w:val="-10"/>
          <w:sz w:val="22"/>
        </w:rPr>
        <w:t> </w:t>
      </w:r>
      <w:r>
        <w:rPr>
          <w:sz w:val="22"/>
        </w:rPr>
        <w:t>Get</w:t>
      </w:r>
      <w:r>
        <w:rPr>
          <w:spacing w:val="-10"/>
          <w:sz w:val="22"/>
        </w:rPr>
        <w:t> </w:t>
      </w:r>
      <w:r>
        <w:rPr>
          <w:sz w:val="22"/>
        </w:rPr>
        <w:t>maximum</w:t>
      </w:r>
      <w:r>
        <w:rPr>
          <w:spacing w:val="-10"/>
          <w:sz w:val="22"/>
        </w:rPr>
        <w:t> </w:t>
      </w:r>
      <w:r>
        <w:rPr>
          <w:sz w:val="22"/>
        </w:rPr>
        <w:t>exposure</w:t>
      </w:r>
      <w:r>
        <w:rPr>
          <w:spacing w:val="-10"/>
          <w:sz w:val="22"/>
        </w:rPr>
        <w:t> </w:t>
      </w:r>
      <w:r>
        <w:rPr>
          <w:sz w:val="22"/>
        </w:rPr>
        <w:t>through</w:t>
      </w:r>
      <w:r>
        <w:rPr>
          <w:spacing w:val="-10"/>
          <w:sz w:val="22"/>
        </w:rPr>
        <w:t> </w:t>
      </w:r>
      <w:r>
        <w:rPr>
          <w:sz w:val="22"/>
        </w:rPr>
        <w:t>prioritized</w:t>
      </w:r>
      <w:r>
        <w:rPr>
          <w:spacing w:val="-10"/>
          <w:sz w:val="22"/>
        </w:rPr>
        <w:t> </w:t>
      </w:r>
      <w:r>
        <w:rPr>
          <w:sz w:val="22"/>
        </w:rPr>
        <w:t>visibility</w:t>
      </w:r>
      <w:r>
        <w:rPr>
          <w:spacing w:val="-10"/>
          <w:sz w:val="22"/>
        </w:rPr>
        <w:t> </w:t>
      </w:r>
      <w:r>
        <w:rPr>
          <w:sz w:val="22"/>
        </w:rPr>
        <w:t>in</w:t>
      </w:r>
      <w:r>
        <w:rPr>
          <w:spacing w:val="-10"/>
          <w:sz w:val="22"/>
        </w:rPr>
        <w:t> </w:t>
      </w:r>
      <w:r>
        <w:rPr>
          <w:sz w:val="22"/>
        </w:rPr>
        <w:t>search results and on the homepage.</w:t>
      </w:r>
    </w:p>
    <w:p>
      <w:pPr>
        <w:pStyle w:val="ListParagraph"/>
        <w:numPr>
          <w:ilvl w:val="2"/>
          <w:numId w:val="4"/>
        </w:numPr>
        <w:tabs>
          <w:tab w:pos="750" w:val="left" w:leader="none"/>
        </w:tabs>
        <w:spacing w:line="295" w:lineRule="auto" w:before="121" w:after="0"/>
        <w:ind w:left="750" w:right="810" w:hanging="132"/>
        <w:jc w:val="left"/>
        <w:rPr>
          <w:sz w:val="22"/>
        </w:rPr>
      </w:pPr>
      <w:r>
        <w:rPr>
          <w:b/>
          <w:sz w:val="22"/>
        </w:rPr>
        <w:t>Robust Analytics Dashboard: </w:t>
      </w:r>
      <w:r>
        <w:rPr>
          <w:sz w:val="22"/>
        </w:rPr>
        <w:t>Access key performance insights to optimize listings and track engagement metrics.</w:t>
      </w:r>
    </w:p>
    <w:p>
      <w:pPr>
        <w:pStyle w:val="ListParagraph"/>
        <w:numPr>
          <w:ilvl w:val="2"/>
          <w:numId w:val="4"/>
        </w:numPr>
        <w:tabs>
          <w:tab w:pos="750" w:val="left" w:leader="none"/>
        </w:tabs>
        <w:spacing w:line="295" w:lineRule="auto" w:before="122" w:after="0"/>
        <w:ind w:left="750" w:right="1436" w:hanging="132"/>
        <w:jc w:val="left"/>
        <w:rPr>
          <w:sz w:val="22"/>
        </w:rPr>
      </w:pPr>
      <w:r>
        <w:rPr>
          <w:b/>
          <w:sz w:val="22"/>
        </w:rPr>
        <w:t>Dedicated</w:t>
      </w:r>
      <w:r>
        <w:rPr>
          <w:b/>
          <w:spacing w:val="-3"/>
          <w:sz w:val="22"/>
        </w:rPr>
        <w:t> </w:t>
      </w:r>
      <w:r>
        <w:rPr>
          <w:b/>
          <w:sz w:val="22"/>
        </w:rPr>
        <w:t>Support:</w:t>
      </w:r>
      <w:r>
        <w:rPr>
          <w:b/>
          <w:spacing w:val="-3"/>
          <w:sz w:val="22"/>
        </w:rPr>
        <w:t> </w:t>
      </w:r>
      <w:r>
        <w:rPr>
          <w:sz w:val="22"/>
        </w:rPr>
        <w:t>Benefit</w:t>
      </w:r>
      <w:r>
        <w:rPr>
          <w:spacing w:val="-3"/>
          <w:sz w:val="22"/>
        </w:rPr>
        <w:t> </w:t>
      </w:r>
      <w:r>
        <w:rPr>
          <w:sz w:val="22"/>
        </w:rPr>
        <w:t>from</w:t>
      </w:r>
      <w:r>
        <w:rPr>
          <w:spacing w:val="-3"/>
          <w:sz w:val="22"/>
        </w:rPr>
        <w:t> </w:t>
      </w:r>
      <w:r>
        <w:rPr>
          <w:sz w:val="22"/>
        </w:rPr>
        <w:t>personalized</w:t>
      </w:r>
      <w:r>
        <w:rPr>
          <w:spacing w:val="-3"/>
          <w:sz w:val="22"/>
        </w:rPr>
        <w:t> </w:t>
      </w:r>
      <w:r>
        <w:rPr>
          <w:sz w:val="22"/>
        </w:rPr>
        <w:t>assistance</w:t>
      </w:r>
      <w:r>
        <w:rPr>
          <w:spacing w:val="-3"/>
          <w:sz w:val="22"/>
        </w:rPr>
        <w:t> </w:t>
      </w:r>
      <w:r>
        <w:rPr>
          <w:sz w:val="22"/>
        </w:rPr>
        <w:t>to</w:t>
      </w:r>
      <w:r>
        <w:rPr>
          <w:spacing w:val="-3"/>
          <w:sz w:val="22"/>
        </w:rPr>
        <w:t> </w:t>
      </w:r>
      <w:r>
        <w:rPr>
          <w:sz w:val="22"/>
        </w:rPr>
        <w:t>navigate</w:t>
      </w:r>
      <w:r>
        <w:rPr>
          <w:spacing w:val="-3"/>
          <w:sz w:val="22"/>
        </w:rPr>
        <w:t> </w:t>
      </w:r>
      <w:r>
        <w:rPr>
          <w:sz w:val="22"/>
        </w:rPr>
        <w:t>our</w:t>
      </w:r>
      <w:r>
        <w:rPr>
          <w:spacing w:val="-3"/>
          <w:sz w:val="22"/>
        </w:rPr>
        <w:t> </w:t>
      </w:r>
      <w:r>
        <w:rPr>
          <w:sz w:val="22"/>
        </w:rPr>
        <w:t>platform</w:t>
      </w:r>
      <w:r>
        <w:rPr>
          <w:spacing w:val="-3"/>
          <w:sz w:val="22"/>
        </w:rPr>
        <w:t> </w:t>
      </w:r>
      <w:r>
        <w:rPr>
          <w:sz w:val="22"/>
        </w:rPr>
        <w:t>and maximize leasing opportunities.</w:t>
      </w:r>
    </w:p>
    <w:p>
      <w:pPr>
        <w:pStyle w:val="BodyText"/>
        <w:spacing w:before="242"/>
        <w:ind w:left="150"/>
      </w:pPr>
      <w:r>
        <w:rPr/>
        <w:t>For</w:t>
      </w:r>
      <w:r>
        <w:rPr>
          <w:spacing w:val="-5"/>
        </w:rPr>
        <w:t> </w:t>
      </w:r>
      <w:r>
        <w:rPr/>
        <w:t>tenants,</w:t>
      </w:r>
      <w:r>
        <w:rPr>
          <w:spacing w:val="-4"/>
        </w:rPr>
        <w:t> </w:t>
      </w:r>
      <w:r>
        <w:rPr/>
        <w:t>LuxuryApartments.com</w:t>
      </w:r>
      <w:r>
        <w:rPr>
          <w:spacing w:val="-4"/>
        </w:rPr>
        <w:t> </w:t>
      </w:r>
      <w:r>
        <w:rPr>
          <w:spacing w:val="-2"/>
        </w:rPr>
        <w:t>guarantees:</w:t>
      </w:r>
    </w:p>
    <w:p>
      <w:pPr>
        <w:pStyle w:val="BodyText"/>
        <w:spacing w:before="43"/>
      </w:pPr>
    </w:p>
    <w:p>
      <w:pPr>
        <w:pStyle w:val="ListParagraph"/>
        <w:numPr>
          <w:ilvl w:val="2"/>
          <w:numId w:val="4"/>
        </w:numPr>
        <w:tabs>
          <w:tab w:pos="750" w:val="left" w:leader="none"/>
        </w:tabs>
        <w:spacing w:line="295" w:lineRule="auto" w:before="1" w:after="0"/>
        <w:ind w:left="750" w:right="650" w:hanging="132"/>
        <w:jc w:val="left"/>
        <w:rPr>
          <w:sz w:val="22"/>
        </w:rPr>
      </w:pPr>
      <w:r>
        <w:rPr>
          <w:b/>
          <w:sz w:val="22"/>
        </w:rPr>
        <w:t>Curated</w:t>
      </w:r>
      <w:r>
        <w:rPr>
          <w:b/>
          <w:spacing w:val="-16"/>
          <w:sz w:val="22"/>
        </w:rPr>
        <w:t> </w:t>
      </w:r>
      <w:r>
        <w:rPr>
          <w:b/>
          <w:sz w:val="22"/>
        </w:rPr>
        <w:t>Inventory:</w:t>
      </w:r>
      <w:r>
        <w:rPr>
          <w:b/>
          <w:spacing w:val="-16"/>
          <w:sz w:val="22"/>
        </w:rPr>
        <w:t> </w:t>
      </w:r>
      <w:r>
        <w:rPr>
          <w:sz w:val="22"/>
        </w:rPr>
        <w:t>A</w:t>
      </w:r>
      <w:r>
        <w:rPr>
          <w:spacing w:val="-16"/>
          <w:sz w:val="22"/>
        </w:rPr>
        <w:t> </w:t>
      </w:r>
      <w:r>
        <w:rPr>
          <w:sz w:val="22"/>
        </w:rPr>
        <w:t>vetted</w:t>
      </w:r>
      <w:r>
        <w:rPr>
          <w:spacing w:val="-16"/>
          <w:sz w:val="22"/>
        </w:rPr>
        <w:t> </w:t>
      </w:r>
      <w:r>
        <w:rPr>
          <w:sz w:val="22"/>
        </w:rPr>
        <w:t>selection</w:t>
      </w:r>
      <w:r>
        <w:rPr>
          <w:spacing w:val="-16"/>
          <w:sz w:val="22"/>
        </w:rPr>
        <w:t> </w:t>
      </w:r>
      <w:r>
        <w:rPr>
          <w:sz w:val="22"/>
        </w:rPr>
        <w:t>of</w:t>
      </w:r>
      <w:r>
        <w:rPr>
          <w:spacing w:val="-16"/>
          <w:sz w:val="22"/>
        </w:rPr>
        <w:t> </w:t>
      </w:r>
      <w:r>
        <w:rPr>
          <w:sz w:val="22"/>
        </w:rPr>
        <w:t>luxury</w:t>
      </w:r>
      <w:r>
        <w:rPr>
          <w:spacing w:val="-16"/>
          <w:sz w:val="22"/>
        </w:rPr>
        <w:t> </w:t>
      </w:r>
      <w:r>
        <w:rPr>
          <w:sz w:val="22"/>
        </w:rPr>
        <w:t>apartments,</w:t>
      </w:r>
      <w:r>
        <w:rPr>
          <w:spacing w:val="-16"/>
          <w:sz w:val="22"/>
        </w:rPr>
        <w:t> </w:t>
      </w:r>
      <w:r>
        <w:rPr>
          <w:sz w:val="22"/>
        </w:rPr>
        <w:t>complete</w:t>
      </w:r>
      <w:r>
        <w:rPr>
          <w:spacing w:val="-16"/>
          <w:sz w:val="22"/>
        </w:rPr>
        <w:t> </w:t>
      </w:r>
      <w:r>
        <w:rPr>
          <w:sz w:val="22"/>
        </w:rPr>
        <w:t>with</w:t>
      </w:r>
      <w:r>
        <w:rPr>
          <w:spacing w:val="-16"/>
          <w:sz w:val="22"/>
        </w:rPr>
        <w:t> </w:t>
      </w:r>
      <w:r>
        <w:rPr>
          <w:sz w:val="22"/>
        </w:rPr>
        <w:t>immersive</w:t>
      </w:r>
      <w:r>
        <w:rPr>
          <w:spacing w:val="-16"/>
          <w:sz w:val="22"/>
        </w:rPr>
        <w:t> </w:t>
      </w:r>
      <w:r>
        <w:rPr>
          <w:sz w:val="22"/>
        </w:rPr>
        <w:t>media</w:t>
      </w:r>
      <w:r>
        <w:rPr>
          <w:spacing w:val="-16"/>
          <w:sz w:val="22"/>
        </w:rPr>
        <w:t> </w:t>
      </w:r>
      <w:r>
        <w:rPr>
          <w:sz w:val="22"/>
        </w:rPr>
        <w:t>to facilitate informed decisions.</w:t>
      </w:r>
    </w:p>
    <w:p>
      <w:pPr>
        <w:pStyle w:val="ListParagraph"/>
        <w:numPr>
          <w:ilvl w:val="2"/>
          <w:numId w:val="4"/>
        </w:numPr>
        <w:tabs>
          <w:tab w:pos="750" w:val="left" w:leader="none"/>
        </w:tabs>
        <w:spacing w:line="295" w:lineRule="auto" w:before="121" w:after="0"/>
        <w:ind w:left="750" w:right="570" w:hanging="132"/>
        <w:jc w:val="left"/>
        <w:rPr>
          <w:sz w:val="22"/>
        </w:rPr>
      </w:pPr>
      <w:r>
        <w:rPr>
          <w:b/>
          <w:sz w:val="22"/>
        </w:rPr>
        <w:t>Concierge Scheduling: </w:t>
      </w:r>
      <w:r>
        <w:rPr>
          <w:sz w:val="22"/>
        </w:rPr>
        <w:t>Easy access to viewings and additional services tailored to enhance the apartment hunting experience.</w:t>
      </w:r>
    </w:p>
    <w:p>
      <w:pPr>
        <w:pStyle w:val="ListParagraph"/>
        <w:numPr>
          <w:ilvl w:val="2"/>
          <w:numId w:val="4"/>
        </w:numPr>
        <w:tabs>
          <w:tab w:pos="750" w:val="left" w:leader="none"/>
        </w:tabs>
        <w:spacing w:line="295" w:lineRule="auto" w:before="122" w:after="0"/>
        <w:ind w:left="750" w:right="951" w:hanging="132"/>
        <w:jc w:val="left"/>
        <w:rPr>
          <w:sz w:val="22"/>
        </w:rPr>
      </w:pPr>
      <w:r>
        <w:rPr>
          <w:b/>
          <w:sz w:val="22"/>
        </w:rPr>
        <w:t>AI-Driven Recommendations: </w:t>
      </w:r>
      <w:r>
        <w:rPr>
          <w:sz w:val="22"/>
        </w:rPr>
        <w:t>Personalized suggestions based on individual preferences to streamline the apartment selection process.</w:t>
      </w:r>
    </w:p>
    <w:p>
      <w:pPr>
        <w:pStyle w:val="BodyText"/>
        <w:spacing w:before="241"/>
        <w:ind w:left="150"/>
      </w:pPr>
      <w:r>
        <w:rPr/>
        <w:t>Investors</w:t>
      </w:r>
      <w:r>
        <w:rPr>
          <w:spacing w:val="-15"/>
        </w:rPr>
        <w:t> </w:t>
      </w:r>
      <w:r>
        <w:rPr/>
        <w:t>and</w:t>
      </w:r>
      <w:r>
        <w:rPr>
          <w:spacing w:val="-14"/>
        </w:rPr>
        <w:t> </w:t>
      </w:r>
      <w:r>
        <w:rPr/>
        <w:t>partners</w:t>
      </w:r>
      <w:r>
        <w:rPr>
          <w:spacing w:val="-15"/>
        </w:rPr>
        <w:t> </w:t>
      </w:r>
      <w:r>
        <w:rPr/>
        <w:t>will</w:t>
      </w:r>
      <w:r>
        <w:rPr>
          <w:spacing w:val="-14"/>
        </w:rPr>
        <w:t> </w:t>
      </w:r>
      <w:r>
        <w:rPr/>
        <w:t>benefit</w:t>
      </w:r>
      <w:r>
        <w:rPr>
          <w:spacing w:val="-14"/>
        </w:rPr>
        <w:t> </w:t>
      </w:r>
      <w:r>
        <w:rPr/>
        <w:t>from</w:t>
      </w:r>
      <w:r>
        <w:rPr>
          <w:spacing w:val="-15"/>
        </w:rPr>
        <w:t> </w:t>
      </w:r>
      <w:r>
        <w:rPr/>
        <w:t>our</w:t>
      </w:r>
      <w:r>
        <w:rPr>
          <w:spacing w:val="-14"/>
        </w:rPr>
        <w:t> </w:t>
      </w:r>
      <w:r>
        <w:rPr/>
        <w:t>diversified</w:t>
      </w:r>
      <w:r>
        <w:rPr>
          <w:spacing w:val="-15"/>
        </w:rPr>
        <w:t> </w:t>
      </w:r>
      <w:r>
        <w:rPr/>
        <w:t>revenue</w:t>
      </w:r>
      <w:r>
        <w:rPr>
          <w:spacing w:val="-14"/>
        </w:rPr>
        <w:t> </w:t>
      </w:r>
      <w:r>
        <w:rPr/>
        <w:t>model,</w:t>
      </w:r>
      <w:r>
        <w:rPr>
          <w:spacing w:val="-14"/>
        </w:rPr>
        <w:t> </w:t>
      </w:r>
      <w:r>
        <w:rPr/>
        <w:t>which</w:t>
      </w:r>
      <w:r>
        <w:rPr>
          <w:spacing w:val="-15"/>
        </w:rPr>
        <w:t> </w:t>
      </w:r>
      <w:r>
        <w:rPr>
          <w:spacing w:val="-2"/>
        </w:rPr>
        <w:t>encompasses:</w:t>
      </w:r>
    </w:p>
    <w:p>
      <w:pPr>
        <w:pStyle w:val="BodyText"/>
        <w:spacing w:before="44"/>
      </w:pPr>
    </w:p>
    <w:p>
      <w:pPr>
        <w:pStyle w:val="ListParagraph"/>
        <w:numPr>
          <w:ilvl w:val="2"/>
          <w:numId w:val="4"/>
        </w:numPr>
        <w:tabs>
          <w:tab w:pos="749" w:val="left" w:leader="none"/>
        </w:tabs>
        <w:spacing w:line="240" w:lineRule="auto" w:before="1" w:after="0"/>
        <w:ind w:left="749" w:right="0" w:hanging="131"/>
        <w:jc w:val="left"/>
        <w:rPr>
          <w:sz w:val="22"/>
        </w:rPr>
      </w:pPr>
      <w:r>
        <w:rPr>
          <w:b/>
          <w:sz w:val="22"/>
        </w:rPr>
        <w:t>Subscription</w:t>
      </w:r>
      <w:r>
        <w:rPr>
          <w:b/>
          <w:spacing w:val="-1"/>
          <w:sz w:val="22"/>
        </w:rPr>
        <w:t> </w:t>
      </w:r>
      <w:r>
        <w:rPr>
          <w:b/>
          <w:sz w:val="22"/>
        </w:rPr>
        <w:t>Fees: </w:t>
      </w:r>
      <w:r>
        <w:rPr>
          <w:sz w:val="22"/>
        </w:rPr>
        <w:t>Recurring revenue from brokers</w:t>
      </w:r>
      <w:r>
        <w:rPr>
          <w:spacing w:val="-1"/>
          <w:sz w:val="22"/>
        </w:rPr>
        <w:t> </w:t>
      </w:r>
      <w:r>
        <w:rPr>
          <w:sz w:val="22"/>
        </w:rPr>
        <w:t>and landlords accessing our </w:t>
      </w:r>
      <w:r>
        <w:rPr>
          <w:spacing w:val="-2"/>
          <w:sz w:val="22"/>
        </w:rPr>
        <w:t>platform.</w:t>
      </w:r>
    </w:p>
    <w:p>
      <w:pPr>
        <w:pStyle w:val="ListParagraph"/>
        <w:numPr>
          <w:ilvl w:val="2"/>
          <w:numId w:val="4"/>
        </w:numPr>
        <w:tabs>
          <w:tab w:pos="749" w:val="left" w:leader="none"/>
        </w:tabs>
        <w:spacing w:line="240" w:lineRule="auto" w:before="179" w:after="0"/>
        <w:ind w:left="749" w:right="0" w:hanging="131"/>
        <w:jc w:val="left"/>
        <w:rPr>
          <w:sz w:val="22"/>
        </w:rPr>
      </w:pPr>
      <w:r>
        <w:rPr>
          <w:b/>
          <w:spacing w:val="-4"/>
          <w:sz w:val="22"/>
        </w:rPr>
        <w:t>Qualified</w:t>
      </w:r>
      <w:r>
        <w:rPr>
          <w:b/>
          <w:spacing w:val="-2"/>
          <w:sz w:val="22"/>
        </w:rPr>
        <w:t> </w:t>
      </w:r>
      <w:r>
        <w:rPr>
          <w:b/>
          <w:spacing w:val="-4"/>
          <w:sz w:val="22"/>
        </w:rPr>
        <w:t>Lead</w:t>
      </w:r>
      <w:r>
        <w:rPr>
          <w:b/>
          <w:spacing w:val="-1"/>
          <w:sz w:val="22"/>
        </w:rPr>
        <w:t> </w:t>
      </w:r>
      <w:r>
        <w:rPr>
          <w:b/>
          <w:spacing w:val="-4"/>
          <w:sz w:val="22"/>
        </w:rPr>
        <w:t>Generation:</w:t>
      </w:r>
      <w:r>
        <w:rPr>
          <w:b/>
          <w:spacing w:val="-2"/>
          <w:sz w:val="22"/>
        </w:rPr>
        <w:t> </w:t>
      </w:r>
      <w:r>
        <w:rPr>
          <w:spacing w:val="-4"/>
          <w:sz w:val="22"/>
        </w:rPr>
        <w:t>Fees</w:t>
      </w:r>
      <w:r>
        <w:rPr>
          <w:spacing w:val="-1"/>
          <w:sz w:val="22"/>
        </w:rPr>
        <w:t> </w:t>
      </w:r>
      <w:r>
        <w:rPr>
          <w:spacing w:val="-4"/>
          <w:sz w:val="22"/>
        </w:rPr>
        <w:t>for</w:t>
      </w:r>
      <w:r>
        <w:rPr>
          <w:spacing w:val="-2"/>
          <w:sz w:val="22"/>
        </w:rPr>
        <w:t> </w:t>
      </w:r>
      <w:r>
        <w:rPr>
          <w:spacing w:val="-4"/>
          <w:sz w:val="22"/>
        </w:rPr>
        <w:t>generating</w:t>
      </w:r>
      <w:r>
        <w:rPr>
          <w:spacing w:val="-1"/>
          <w:sz w:val="22"/>
        </w:rPr>
        <w:t> </w:t>
      </w:r>
      <w:r>
        <w:rPr>
          <w:spacing w:val="-4"/>
          <w:sz w:val="22"/>
        </w:rPr>
        <w:t>potential</w:t>
      </w:r>
      <w:r>
        <w:rPr>
          <w:spacing w:val="-1"/>
          <w:sz w:val="22"/>
        </w:rPr>
        <w:t> </w:t>
      </w:r>
      <w:r>
        <w:rPr>
          <w:spacing w:val="-4"/>
          <w:sz w:val="22"/>
        </w:rPr>
        <w:t>tenant</w:t>
      </w:r>
      <w:r>
        <w:rPr>
          <w:spacing w:val="-2"/>
          <w:sz w:val="22"/>
        </w:rPr>
        <w:t> </w:t>
      </w:r>
      <w:r>
        <w:rPr>
          <w:spacing w:val="-4"/>
          <w:sz w:val="22"/>
        </w:rPr>
        <w:t>leads.</w:t>
      </w:r>
    </w:p>
    <w:p>
      <w:pPr>
        <w:pStyle w:val="ListParagraph"/>
        <w:numPr>
          <w:ilvl w:val="2"/>
          <w:numId w:val="4"/>
        </w:numPr>
        <w:tabs>
          <w:tab w:pos="749" w:val="left" w:leader="none"/>
        </w:tabs>
        <w:spacing w:line="240" w:lineRule="auto" w:before="180" w:after="0"/>
        <w:ind w:left="749" w:right="0" w:hanging="131"/>
        <w:jc w:val="left"/>
        <w:rPr>
          <w:sz w:val="22"/>
        </w:rPr>
      </w:pPr>
      <w:r>
        <w:rPr>
          <w:b/>
          <w:sz w:val="22"/>
        </w:rPr>
        <w:t>Targeted</w:t>
      </w:r>
      <w:r>
        <w:rPr>
          <w:b/>
          <w:spacing w:val="-12"/>
          <w:sz w:val="22"/>
        </w:rPr>
        <w:t> </w:t>
      </w:r>
      <w:r>
        <w:rPr>
          <w:b/>
          <w:sz w:val="22"/>
        </w:rPr>
        <w:t>Advertising:</w:t>
      </w:r>
      <w:r>
        <w:rPr>
          <w:b/>
          <w:spacing w:val="-12"/>
          <w:sz w:val="22"/>
        </w:rPr>
        <w:t> </w:t>
      </w:r>
      <w:r>
        <w:rPr>
          <w:sz w:val="22"/>
        </w:rPr>
        <w:t>Opportunities</w:t>
      </w:r>
      <w:r>
        <w:rPr>
          <w:spacing w:val="-11"/>
          <w:sz w:val="22"/>
        </w:rPr>
        <w:t> </w:t>
      </w:r>
      <w:r>
        <w:rPr>
          <w:sz w:val="22"/>
        </w:rPr>
        <w:t>for</w:t>
      </w:r>
      <w:r>
        <w:rPr>
          <w:spacing w:val="-12"/>
          <w:sz w:val="22"/>
        </w:rPr>
        <w:t> </w:t>
      </w:r>
      <w:r>
        <w:rPr>
          <w:sz w:val="22"/>
        </w:rPr>
        <w:t>premium</w:t>
      </w:r>
      <w:r>
        <w:rPr>
          <w:spacing w:val="-11"/>
          <w:sz w:val="22"/>
        </w:rPr>
        <w:t> </w:t>
      </w:r>
      <w:r>
        <w:rPr>
          <w:sz w:val="22"/>
        </w:rPr>
        <w:t>brands</w:t>
      </w:r>
      <w:r>
        <w:rPr>
          <w:spacing w:val="-12"/>
          <w:sz w:val="22"/>
        </w:rPr>
        <w:t> </w:t>
      </w:r>
      <w:r>
        <w:rPr>
          <w:sz w:val="22"/>
        </w:rPr>
        <w:t>to</w:t>
      </w:r>
      <w:r>
        <w:rPr>
          <w:spacing w:val="-11"/>
          <w:sz w:val="22"/>
        </w:rPr>
        <w:t> </w:t>
      </w:r>
      <w:r>
        <w:rPr>
          <w:sz w:val="22"/>
        </w:rPr>
        <w:t>reach</w:t>
      </w:r>
      <w:r>
        <w:rPr>
          <w:spacing w:val="-12"/>
          <w:sz w:val="22"/>
        </w:rPr>
        <w:t> </w:t>
      </w:r>
      <w:r>
        <w:rPr>
          <w:sz w:val="22"/>
        </w:rPr>
        <w:t>an</w:t>
      </w:r>
      <w:r>
        <w:rPr>
          <w:spacing w:val="-11"/>
          <w:sz w:val="22"/>
        </w:rPr>
        <w:t> </w:t>
      </w:r>
      <w:r>
        <w:rPr>
          <w:sz w:val="22"/>
        </w:rPr>
        <w:t>exclusive</w:t>
      </w:r>
      <w:r>
        <w:rPr>
          <w:spacing w:val="-12"/>
          <w:sz w:val="22"/>
        </w:rPr>
        <w:t> </w:t>
      </w:r>
      <w:r>
        <w:rPr>
          <w:spacing w:val="-2"/>
          <w:sz w:val="22"/>
        </w:rPr>
        <w:t>audience.</w:t>
      </w:r>
    </w:p>
    <w:p>
      <w:pPr>
        <w:pStyle w:val="BodyText"/>
        <w:spacing w:before="44"/>
      </w:pPr>
    </w:p>
    <w:p>
      <w:pPr>
        <w:pStyle w:val="BodyText"/>
        <w:spacing w:line="295" w:lineRule="auto"/>
        <w:ind w:left="150" w:right="693"/>
        <w:jc w:val="both"/>
      </w:pPr>
      <w:r>
        <w:rPr/>
        <w:t>By combining technological innovation, a focused market approach, and premium service offerings, LuxuryApartments.com</w:t>
      </w:r>
      <w:r>
        <w:rPr>
          <w:spacing w:val="-9"/>
        </w:rPr>
        <w:t> </w:t>
      </w:r>
      <w:r>
        <w:rPr/>
        <w:t>positions</w:t>
      </w:r>
      <w:r>
        <w:rPr>
          <w:spacing w:val="-9"/>
        </w:rPr>
        <w:t> </w:t>
      </w:r>
      <w:r>
        <w:rPr/>
        <w:t>itself</w:t>
      </w:r>
      <w:r>
        <w:rPr>
          <w:spacing w:val="-9"/>
        </w:rPr>
        <w:t> </w:t>
      </w:r>
      <w:r>
        <w:rPr/>
        <w:t>as</w:t>
      </w:r>
      <w:r>
        <w:rPr>
          <w:spacing w:val="-9"/>
        </w:rPr>
        <w:t> </w:t>
      </w:r>
      <w:r>
        <w:rPr/>
        <w:t>the</w:t>
      </w:r>
      <w:r>
        <w:rPr>
          <w:spacing w:val="-9"/>
        </w:rPr>
        <w:t> </w:t>
      </w:r>
      <w:r>
        <w:rPr/>
        <w:t>go-to</w:t>
      </w:r>
      <w:r>
        <w:rPr>
          <w:spacing w:val="-9"/>
        </w:rPr>
        <w:t> </w:t>
      </w:r>
      <w:r>
        <w:rPr/>
        <w:t>platform</w:t>
      </w:r>
      <w:r>
        <w:rPr>
          <w:spacing w:val="-9"/>
        </w:rPr>
        <w:t> </w:t>
      </w:r>
      <w:r>
        <w:rPr/>
        <w:t>for</w:t>
      </w:r>
      <w:r>
        <w:rPr>
          <w:spacing w:val="-9"/>
        </w:rPr>
        <w:t> </w:t>
      </w:r>
      <w:r>
        <w:rPr/>
        <w:t>luxury</w:t>
      </w:r>
      <w:r>
        <w:rPr>
          <w:spacing w:val="-9"/>
        </w:rPr>
        <w:t> </w:t>
      </w:r>
      <w:r>
        <w:rPr/>
        <w:t>apartment</w:t>
      </w:r>
      <w:r>
        <w:rPr>
          <w:spacing w:val="-9"/>
        </w:rPr>
        <w:t> </w:t>
      </w:r>
      <w:r>
        <w:rPr/>
        <w:t>rentals,</w:t>
      </w:r>
      <w:r>
        <w:rPr>
          <w:spacing w:val="-9"/>
        </w:rPr>
        <w:t> </w:t>
      </w:r>
      <w:r>
        <w:rPr/>
        <w:t>ultimately redefining the leasing experience for a discerning clientele.</w:t>
      </w:r>
    </w:p>
    <w:p>
      <w:pPr>
        <w:spacing w:after="0" w:line="295" w:lineRule="auto"/>
        <w:jc w:val="both"/>
        <w:sectPr>
          <w:pgSz w:w="11910" w:h="16840"/>
          <w:pgMar w:header="0" w:footer="450" w:top="780" w:bottom="640" w:left="700" w:right="420"/>
        </w:sectPr>
      </w:pPr>
    </w:p>
    <w:p>
      <w:pPr>
        <w:pStyle w:val="Heading4"/>
        <w:numPr>
          <w:ilvl w:val="1"/>
          <w:numId w:val="4"/>
        </w:numPr>
        <w:tabs>
          <w:tab w:pos="609" w:val="left" w:leader="none"/>
        </w:tabs>
        <w:spacing w:line="240" w:lineRule="auto" w:before="82" w:after="0"/>
        <w:ind w:left="609" w:right="0" w:hanging="459"/>
        <w:jc w:val="left"/>
      </w:pPr>
      <w:bookmarkStart w:name="1.4 Revenue Model Overview" w:id="10"/>
      <w:bookmarkEnd w:id="10"/>
      <w:r>
        <w:rPr/>
      </w:r>
      <w:bookmarkStart w:name="_bookmark4" w:id="11"/>
      <w:bookmarkEnd w:id="11"/>
      <w:r>
        <w:rPr/>
      </w:r>
      <w:r>
        <w:rPr>
          <w:color w:val="1875D1"/>
        </w:rPr>
        <w:t>Revenue</w:t>
      </w:r>
      <w:r>
        <w:rPr>
          <w:color w:val="1875D1"/>
          <w:spacing w:val="-4"/>
        </w:rPr>
        <w:t> </w:t>
      </w:r>
      <w:r>
        <w:rPr>
          <w:color w:val="1875D1"/>
        </w:rPr>
        <w:t>Model</w:t>
      </w:r>
      <w:r>
        <w:rPr>
          <w:color w:val="1875D1"/>
          <w:spacing w:val="-3"/>
        </w:rPr>
        <w:t> </w:t>
      </w:r>
      <w:r>
        <w:rPr>
          <w:color w:val="1875D1"/>
          <w:spacing w:val="-2"/>
        </w:rPr>
        <w:t>Overview</w:t>
      </w:r>
    </w:p>
    <w:p>
      <w:pPr>
        <w:pStyle w:val="BodyText"/>
        <w:spacing w:line="295" w:lineRule="auto" w:before="307"/>
        <w:ind w:left="150" w:right="458"/>
      </w:pPr>
      <w:r>
        <w:rPr/>
        <w:t>The</w:t>
      </w:r>
      <w:r>
        <w:rPr>
          <w:spacing w:val="-2"/>
        </w:rPr>
        <w:t> </w:t>
      </w:r>
      <w:r>
        <w:rPr/>
        <w:t>revenue</w:t>
      </w:r>
      <w:r>
        <w:rPr>
          <w:spacing w:val="-2"/>
        </w:rPr>
        <w:t> </w:t>
      </w:r>
      <w:r>
        <w:rPr/>
        <w:t>model</w:t>
      </w:r>
      <w:r>
        <w:rPr>
          <w:spacing w:val="-2"/>
        </w:rPr>
        <w:t> </w:t>
      </w:r>
      <w:r>
        <w:rPr/>
        <w:t>for</w:t>
      </w:r>
      <w:r>
        <w:rPr>
          <w:spacing w:val="-2"/>
        </w:rPr>
        <w:t> </w:t>
      </w:r>
      <w:r>
        <w:rPr/>
        <w:t>LuxuryApartments.com</w:t>
      </w:r>
      <w:r>
        <w:rPr>
          <w:spacing w:val="-2"/>
        </w:rPr>
        <w:t> </w:t>
      </w:r>
      <w:r>
        <w:rPr/>
        <w:t>is</w:t>
      </w:r>
      <w:r>
        <w:rPr>
          <w:spacing w:val="-2"/>
        </w:rPr>
        <w:t> </w:t>
      </w:r>
      <w:r>
        <w:rPr/>
        <w:t>strategically</w:t>
      </w:r>
      <w:r>
        <w:rPr>
          <w:spacing w:val="-2"/>
        </w:rPr>
        <w:t> </w:t>
      </w:r>
      <w:r>
        <w:rPr/>
        <w:t>designed</w:t>
      </w:r>
      <w:r>
        <w:rPr>
          <w:spacing w:val="-2"/>
        </w:rPr>
        <w:t> </w:t>
      </w:r>
      <w:r>
        <w:rPr/>
        <w:t>to</w:t>
      </w:r>
      <w:r>
        <w:rPr>
          <w:spacing w:val="-2"/>
        </w:rPr>
        <w:t> </w:t>
      </w:r>
      <w:r>
        <w:rPr/>
        <w:t>leverage</w:t>
      </w:r>
      <w:r>
        <w:rPr>
          <w:spacing w:val="-2"/>
        </w:rPr>
        <w:t> </w:t>
      </w:r>
      <w:r>
        <w:rPr/>
        <w:t>multiple</w:t>
      </w:r>
      <w:r>
        <w:rPr>
          <w:spacing w:val="-2"/>
        </w:rPr>
        <w:t> </w:t>
      </w:r>
      <w:r>
        <w:rPr/>
        <w:t>income streams, ensuring scalability and sustainability in the luxury real estate market.</w:t>
      </w:r>
      <w:r>
        <w:rPr>
          <w:spacing w:val="-3"/>
        </w:rPr>
        <w:t> </w:t>
      </w:r>
      <w:r>
        <w:rPr/>
        <w:t>The primary components of this model include:</w:t>
      </w:r>
    </w:p>
    <w:p>
      <w:pPr>
        <w:pStyle w:val="ListParagraph"/>
        <w:numPr>
          <w:ilvl w:val="2"/>
          <w:numId w:val="4"/>
        </w:numPr>
        <w:tabs>
          <w:tab w:pos="750" w:val="left" w:leader="none"/>
        </w:tabs>
        <w:spacing w:line="295" w:lineRule="auto" w:before="242" w:after="0"/>
        <w:ind w:left="750" w:right="735" w:hanging="132"/>
        <w:jc w:val="left"/>
        <w:rPr>
          <w:sz w:val="22"/>
        </w:rPr>
      </w:pPr>
      <w:r>
        <w:rPr>
          <w:b/>
          <w:sz w:val="22"/>
        </w:rPr>
        <w:t>Subscription Fees: </w:t>
      </w:r>
      <w:r>
        <w:rPr>
          <w:sz w:val="22"/>
        </w:rPr>
        <w:t>Brokers and landlords will pay a subscription fee to list their premium properties</w:t>
      </w:r>
      <w:r>
        <w:rPr>
          <w:spacing w:val="-5"/>
          <w:sz w:val="22"/>
        </w:rPr>
        <w:t> </w:t>
      </w:r>
      <w:r>
        <w:rPr>
          <w:sz w:val="22"/>
        </w:rPr>
        <w:t>on</w:t>
      </w:r>
      <w:r>
        <w:rPr>
          <w:spacing w:val="-5"/>
          <w:sz w:val="22"/>
        </w:rPr>
        <w:t> </w:t>
      </w:r>
      <w:r>
        <w:rPr>
          <w:sz w:val="22"/>
        </w:rPr>
        <w:t>our</w:t>
      </w:r>
      <w:r>
        <w:rPr>
          <w:spacing w:val="-5"/>
          <w:sz w:val="22"/>
        </w:rPr>
        <w:t> </w:t>
      </w:r>
      <w:r>
        <w:rPr>
          <w:sz w:val="22"/>
        </w:rPr>
        <w:t>platform.</w:t>
      </w:r>
      <w:r>
        <w:rPr>
          <w:spacing w:val="-10"/>
          <w:sz w:val="22"/>
        </w:rPr>
        <w:t> </w:t>
      </w:r>
      <w:r>
        <w:rPr>
          <w:sz w:val="22"/>
        </w:rPr>
        <w:t>This</w:t>
      </w:r>
      <w:r>
        <w:rPr>
          <w:spacing w:val="-5"/>
          <w:sz w:val="22"/>
        </w:rPr>
        <w:t> </w:t>
      </w:r>
      <w:r>
        <w:rPr>
          <w:sz w:val="22"/>
        </w:rPr>
        <w:t>recurring</w:t>
      </w:r>
      <w:r>
        <w:rPr>
          <w:spacing w:val="-5"/>
          <w:sz w:val="22"/>
        </w:rPr>
        <w:t> </w:t>
      </w:r>
      <w:r>
        <w:rPr>
          <w:sz w:val="22"/>
        </w:rPr>
        <w:t>revenue</w:t>
      </w:r>
      <w:r>
        <w:rPr>
          <w:spacing w:val="-5"/>
          <w:sz w:val="22"/>
        </w:rPr>
        <w:t> </w:t>
      </w:r>
      <w:r>
        <w:rPr>
          <w:sz w:val="22"/>
        </w:rPr>
        <w:t>model</w:t>
      </w:r>
      <w:r>
        <w:rPr>
          <w:spacing w:val="-5"/>
          <w:sz w:val="22"/>
        </w:rPr>
        <w:t> </w:t>
      </w:r>
      <w:r>
        <w:rPr>
          <w:sz w:val="22"/>
        </w:rPr>
        <w:t>allows</w:t>
      </w:r>
      <w:r>
        <w:rPr>
          <w:spacing w:val="-5"/>
          <w:sz w:val="22"/>
        </w:rPr>
        <w:t> </w:t>
      </w:r>
      <w:r>
        <w:rPr>
          <w:sz w:val="22"/>
        </w:rPr>
        <w:t>for</w:t>
      </w:r>
      <w:r>
        <w:rPr>
          <w:spacing w:val="-5"/>
          <w:sz w:val="22"/>
        </w:rPr>
        <w:t> </w:t>
      </w:r>
      <w:r>
        <w:rPr>
          <w:sz w:val="22"/>
        </w:rPr>
        <w:t>predictable</w:t>
      </w:r>
      <w:r>
        <w:rPr>
          <w:spacing w:val="-5"/>
          <w:sz w:val="22"/>
        </w:rPr>
        <w:t> </w:t>
      </w:r>
      <w:r>
        <w:rPr>
          <w:sz w:val="22"/>
        </w:rPr>
        <w:t>cash</w:t>
      </w:r>
      <w:r>
        <w:rPr>
          <w:spacing w:val="-5"/>
          <w:sz w:val="22"/>
        </w:rPr>
        <w:t> </w:t>
      </w:r>
      <w:r>
        <w:rPr>
          <w:sz w:val="22"/>
        </w:rPr>
        <w:t>flow</w:t>
      </w:r>
      <w:r>
        <w:rPr>
          <w:spacing w:val="-5"/>
          <w:sz w:val="22"/>
        </w:rPr>
        <w:t> </w:t>
      </w:r>
      <w:r>
        <w:rPr>
          <w:sz w:val="22"/>
        </w:rPr>
        <w:t>and fosters continued investment in platform enhancements.</w:t>
      </w:r>
    </w:p>
    <w:p>
      <w:pPr>
        <w:pStyle w:val="ListParagraph"/>
        <w:numPr>
          <w:ilvl w:val="2"/>
          <w:numId w:val="4"/>
        </w:numPr>
        <w:tabs>
          <w:tab w:pos="750" w:val="left" w:leader="none"/>
        </w:tabs>
        <w:spacing w:line="295" w:lineRule="auto" w:before="123" w:after="0"/>
        <w:ind w:left="750" w:right="457" w:hanging="132"/>
        <w:jc w:val="left"/>
        <w:rPr>
          <w:sz w:val="22"/>
        </w:rPr>
      </w:pPr>
      <w:r>
        <w:rPr>
          <w:b/>
          <w:sz w:val="22"/>
        </w:rPr>
        <w:t>Featured</w:t>
      </w:r>
      <w:r>
        <w:rPr>
          <w:b/>
          <w:spacing w:val="-12"/>
          <w:sz w:val="22"/>
        </w:rPr>
        <w:t> </w:t>
      </w:r>
      <w:r>
        <w:rPr>
          <w:b/>
          <w:sz w:val="22"/>
        </w:rPr>
        <w:t>Placements:</w:t>
      </w:r>
      <w:r>
        <w:rPr>
          <w:b/>
          <w:spacing w:val="-11"/>
          <w:sz w:val="22"/>
        </w:rPr>
        <w:t> </w:t>
      </w:r>
      <w:r>
        <w:rPr>
          <w:sz w:val="22"/>
        </w:rPr>
        <w:t>Upgraded</w:t>
      </w:r>
      <w:r>
        <w:rPr>
          <w:spacing w:val="-12"/>
          <w:sz w:val="22"/>
        </w:rPr>
        <w:t> </w:t>
      </w:r>
      <w:r>
        <w:rPr>
          <w:sz w:val="22"/>
        </w:rPr>
        <w:t>visibility</w:t>
      </w:r>
      <w:r>
        <w:rPr>
          <w:spacing w:val="-12"/>
          <w:sz w:val="22"/>
        </w:rPr>
        <w:t> </w:t>
      </w:r>
      <w:r>
        <w:rPr>
          <w:sz w:val="22"/>
        </w:rPr>
        <w:t>options</w:t>
      </w:r>
      <w:r>
        <w:rPr>
          <w:spacing w:val="-12"/>
          <w:sz w:val="22"/>
        </w:rPr>
        <w:t> </w:t>
      </w:r>
      <w:r>
        <w:rPr>
          <w:sz w:val="22"/>
        </w:rPr>
        <w:t>for</w:t>
      </w:r>
      <w:r>
        <w:rPr>
          <w:spacing w:val="-12"/>
          <w:sz w:val="22"/>
        </w:rPr>
        <w:t> </w:t>
      </w:r>
      <w:r>
        <w:rPr>
          <w:sz w:val="22"/>
        </w:rPr>
        <w:t>listings</w:t>
      </w:r>
      <w:r>
        <w:rPr>
          <w:spacing w:val="-12"/>
          <w:sz w:val="22"/>
        </w:rPr>
        <w:t> </w:t>
      </w:r>
      <w:r>
        <w:rPr>
          <w:sz w:val="22"/>
        </w:rPr>
        <w:t>will</w:t>
      </w:r>
      <w:r>
        <w:rPr>
          <w:spacing w:val="-12"/>
          <w:sz w:val="22"/>
        </w:rPr>
        <w:t> </w:t>
      </w:r>
      <w:r>
        <w:rPr>
          <w:sz w:val="22"/>
        </w:rPr>
        <w:t>be</w:t>
      </w:r>
      <w:r>
        <w:rPr>
          <w:spacing w:val="-12"/>
          <w:sz w:val="22"/>
        </w:rPr>
        <w:t> </w:t>
      </w:r>
      <w:r>
        <w:rPr>
          <w:sz w:val="22"/>
        </w:rPr>
        <w:t>available</w:t>
      </w:r>
      <w:r>
        <w:rPr>
          <w:spacing w:val="-12"/>
          <w:sz w:val="22"/>
        </w:rPr>
        <w:t> </w:t>
      </w:r>
      <w:r>
        <w:rPr>
          <w:sz w:val="22"/>
        </w:rPr>
        <w:t>at</w:t>
      </w:r>
      <w:r>
        <w:rPr>
          <w:spacing w:val="-12"/>
          <w:sz w:val="22"/>
        </w:rPr>
        <w:t> </w:t>
      </w:r>
      <w:r>
        <w:rPr>
          <w:sz w:val="22"/>
        </w:rPr>
        <w:t>a</w:t>
      </w:r>
      <w:r>
        <w:rPr>
          <w:spacing w:val="-12"/>
          <w:sz w:val="22"/>
        </w:rPr>
        <w:t> </w:t>
      </w:r>
      <w:r>
        <w:rPr>
          <w:sz w:val="22"/>
        </w:rPr>
        <w:t>premium</w:t>
      </w:r>
      <w:r>
        <w:rPr>
          <w:spacing w:val="-12"/>
          <w:sz w:val="22"/>
        </w:rPr>
        <w:t> </w:t>
      </w:r>
      <w:r>
        <w:rPr>
          <w:sz w:val="22"/>
        </w:rPr>
        <w:t>cost. This service caters to landlords desiring enhanced exposure for their properties, thus creating</w:t>
      </w:r>
      <w:r>
        <w:rPr>
          <w:spacing w:val="40"/>
          <w:sz w:val="22"/>
        </w:rPr>
        <w:t> </w:t>
      </w:r>
      <w:r>
        <w:rPr>
          <w:sz w:val="22"/>
        </w:rPr>
        <w:t>an additional revenue stream.</w:t>
      </w:r>
    </w:p>
    <w:p>
      <w:pPr>
        <w:pStyle w:val="ListParagraph"/>
        <w:numPr>
          <w:ilvl w:val="2"/>
          <w:numId w:val="4"/>
        </w:numPr>
        <w:tabs>
          <w:tab w:pos="750" w:val="left" w:leader="none"/>
        </w:tabs>
        <w:spacing w:line="295" w:lineRule="auto" w:before="122" w:after="0"/>
        <w:ind w:left="750" w:right="731" w:hanging="132"/>
        <w:jc w:val="left"/>
        <w:rPr>
          <w:sz w:val="22"/>
        </w:rPr>
      </w:pPr>
      <w:r>
        <w:rPr>
          <w:b/>
          <w:sz w:val="22"/>
        </w:rPr>
        <w:t>Qualified</w:t>
      </w:r>
      <w:r>
        <w:rPr>
          <w:b/>
          <w:spacing w:val="-2"/>
          <w:sz w:val="22"/>
        </w:rPr>
        <w:t> </w:t>
      </w:r>
      <w:r>
        <w:rPr>
          <w:b/>
          <w:sz w:val="22"/>
        </w:rPr>
        <w:t>Lead</w:t>
      </w:r>
      <w:r>
        <w:rPr>
          <w:b/>
          <w:spacing w:val="-2"/>
          <w:sz w:val="22"/>
        </w:rPr>
        <w:t> </w:t>
      </w:r>
      <w:r>
        <w:rPr>
          <w:b/>
          <w:sz w:val="22"/>
        </w:rPr>
        <w:t>Generation:</w:t>
      </w:r>
      <w:r>
        <w:rPr>
          <w:b/>
          <w:spacing w:val="-2"/>
          <w:sz w:val="22"/>
        </w:rPr>
        <w:t> </w:t>
      </w:r>
      <w:r>
        <w:rPr>
          <w:sz w:val="22"/>
        </w:rPr>
        <w:t>We</w:t>
      </w:r>
      <w:r>
        <w:rPr>
          <w:spacing w:val="-2"/>
          <w:sz w:val="22"/>
        </w:rPr>
        <w:t> </w:t>
      </w:r>
      <w:r>
        <w:rPr>
          <w:sz w:val="22"/>
        </w:rPr>
        <w:t>will</w:t>
      </w:r>
      <w:r>
        <w:rPr>
          <w:spacing w:val="-2"/>
          <w:sz w:val="22"/>
        </w:rPr>
        <w:t> </w:t>
      </w:r>
      <w:r>
        <w:rPr>
          <w:sz w:val="22"/>
        </w:rPr>
        <w:t>charge</w:t>
      </w:r>
      <w:r>
        <w:rPr>
          <w:spacing w:val="-2"/>
          <w:sz w:val="22"/>
        </w:rPr>
        <w:t> </w:t>
      </w:r>
      <w:r>
        <w:rPr>
          <w:sz w:val="22"/>
        </w:rPr>
        <w:t>fees</w:t>
      </w:r>
      <w:r>
        <w:rPr>
          <w:spacing w:val="-2"/>
          <w:sz w:val="22"/>
        </w:rPr>
        <w:t> </w:t>
      </w:r>
      <w:r>
        <w:rPr>
          <w:sz w:val="22"/>
        </w:rPr>
        <w:t>for</w:t>
      </w:r>
      <w:r>
        <w:rPr>
          <w:spacing w:val="-2"/>
          <w:sz w:val="22"/>
        </w:rPr>
        <w:t> </w:t>
      </w:r>
      <w:r>
        <w:rPr>
          <w:sz w:val="22"/>
        </w:rPr>
        <w:t>qualified</w:t>
      </w:r>
      <w:r>
        <w:rPr>
          <w:spacing w:val="-2"/>
          <w:sz w:val="22"/>
        </w:rPr>
        <w:t> </w:t>
      </w:r>
      <w:r>
        <w:rPr>
          <w:sz w:val="22"/>
        </w:rPr>
        <w:t>leads</w:t>
      </w:r>
      <w:r>
        <w:rPr>
          <w:spacing w:val="-2"/>
          <w:sz w:val="22"/>
        </w:rPr>
        <w:t> </w:t>
      </w:r>
      <w:r>
        <w:rPr>
          <w:sz w:val="22"/>
        </w:rPr>
        <w:t>generated</w:t>
      </w:r>
      <w:r>
        <w:rPr>
          <w:spacing w:val="-2"/>
          <w:sz w:val="22"/>
        </w:rPr>
        <w:t> </w:t>
      </w:r>
      <w:r>
        <w:rPr>
          <w:sz w:val="22"/>
        </w:rPr>
        <w:t>through</w:t>
      </w:r>
      <w:r>
        <w:rPr>
          <w:spacing w:val="-2"/>
          <w:sz w:val="22"/>
        </w:rPr>
        <w:t> </w:t>
      </w:r>
      <w:r>
        <w:rPr>
          <w:sz w:val="22"/>
        </w:rPr>
        <w:t>our platform.</w:t>
      </w:r>
      <w:r>
        <w:rPr>
          <w:spacing w:val="-17"/>
          <w:sz w:val="22"/>
        </w:rPr>
        <w:t> </w:t>
      </w:r>
      <w:r>
        <w:rPr>
          <w:sz w:val="22"/>
        </w:rPr>
        <w:t>By</w:t>
      </w:r>
      <w:r>
        <w:rPr>
          <w:spacing w:val="-17"/>
          <w:sz w:val="22"/>
        </w:rPr>
        <w:t> </w:t>
      </w:r>
      <w:r>
        <w:rPr>
          <w:sz w:val="22"/>
        </w:rPr>
        <w:t>ensuring</w:t>
      </w:r>
      <w:r>
        <w:rPr>
          <w:spacing w:val="-16"/>
          <w:sz w:val="22"/>
        </w:rPr>
        <w:t> </w:t>
      </w:r>
      <w:r>
        <w:rPr>
          <w:sz w:val="22"/>
        </w:rPr>
        <w:t>that</w:t>
      </w:r>
      <w:r>
        <w:rPr>
          <w:spacing w:val="-17"/>
          <w:sz w:val="22"/>
        </w:rPr>
        <w:t> </w:t>
      </w:r>
      <w:r>
        <w:rPr>
          <w:sz w:val="22"/>
        </w:rPr>
        <w:t>potential</w:t>
      </w:r>
      <w:r>
        <w:rPr>
          <w:spacing w:val="-16"/>
          <w:sz w:val="22"/>
        </w:rPr>
        <w:t> </w:t>
      </w:r>
      <w:r>
        <w:rPr>
          <w:sz w:val="22"/>
        </w:rPr>
        <w:t>tenants</w:t>
      </w:r>
      <w:r>
        <w:rPr>
          <w:spacing w:val="-17"/>
          <w:sz w:val="22"/>
        </w:rPr>
        <w:t> </w:t>
      </w:r>
      <w:r>
        <w:rPr>
          <w:sz w:val="22"/>
        </w:rPr>
        <w:t>are</w:t>
      </w:r>
      <w:r>
        <w:rPr>
          <w:spacing w:val="-16"/>
          <w:sz w:val="22"/>
        </w:rPr>
        <w:t> </w:t>
      </w:r>
      <w:r>
        <w:rPr>
          <w:sz w:val="22"/>
        </w:rPr>
        <w:t>vetted</w:t>
      </w:r>
      <w:r>
        <w:rPr>
          <w:spacing w:val="-17"/>
          <w:sz w:val="22"/>
        </w:rPr>
        <w:t> </w:t>
      </w:r>
      <w:r>
        <w:rPr>
          <w:sz w:val="22"/>
        </w:rPr>
        <w:t>and</w:t>
      </w:r>
      <w:r>
        <w:rPr>
          <w:spacing w:val="-17"/>
          <w:sz w:val="22"/>
        </w:rPr>
        <w:t> </w:t>
      </w:r>
      <w:r>
        <w:rPr>
          <w:sz w:val="22"/>
        </w:rPr>
        <w:t>interested</w:t>
      </w:r>
      <w:r>
        <w:rPr>
          <w:spacing w:val="-16"/>
          <w:sz w:val="22"/>
        </w:rPr>
        <w:t> </w:t>
      </w:r>
      <w:r>
        <w:rPr>
          <w:sz w:val="22"/>
        </w:rPr>
        <w:t>in</w:t>
      </w:r>
      <w:r>
        <w:rPr>
          <w:spacing w:val="-17"/>
          <w:sz w:val="22"/>
        </w:rPr>
        <w:t> </w:t>
      </w:r>
      <w:r>
        <w:rPr>
          <w:sz w:val="22"/>
        </w:rPr>
        <w:t>luxury</w:t>
      </w:r>
      <w:r>
        <w:rPr>
          <w:spacing w:val="-16"/>
          <w:sz w:val="22"/>
        </w:rPr>
        <w:t> </w:t>
      </w:r>
      <w:r>
        <w:rPr>
          <w:sz w:val="22"/>
        </w:rPr>
        <w:t>properties,</w:t>
      </w:r>
      <w:r>
        <w:rPr>
          <w:spacing w:val="-17"/>
          <w:sz w:val="22"/>
        </w:rPr>
        <w:t> </w:t>
      </w:r>
      <w:r>
        <w:rPr>
          <w:sz w:val="22"/>
        </w:rPr>
        <w:t>this creates value for landlords seeking serious inquiries.</w:t>
      </w:r>
    </w:p>
    <w:p>
      <w:pPr>
        <w:pStyle w:val="ListParagraph"/>
        <w:numPr>
          <w:ilvl w:val="2"/>
          <w:numId w:val="4"/>
        </w:numPr>
        <w:tabs>
          <w:tab w:pos="750" w:val="left" w:leader="none"/>
        </w:tabs>
        <w:spacing w:line="295" w:lineRule="auto" w:before="122" w:after="0"/>
        <w:ind w:left="750" w:right="457" w:hanging="132"/>
        <w:jc w:val="left"/>
        <w:rPr>
          <w:sz w:val="22"/>
        </w:rPr>
      </w:pPr>
      <w:r>
        <w:rPr>
          <w:b/>
          <w:sz w:val="22"/>
        </w:rPr>
        <w:t>Targeted Advertising:</w:t>
      </w:r>
      <w:r>
        <w:rPr>
          <w:b/>
          <w:spacing w:val="-3"/>
          <w:sz w:val="22"/>
        </w:rPr>
        <w:t> </w:t>
      </w:r>
      <w:r>
        <w:rPr>
          <w:sz w:val="22"/>
        </w:rPr>
        <w:t>The platform will offer advertising opportunities for luxury brands and related services.</w:t>
      </w:r>
      <w:r>
        <w:rPr>
          <w:spacing w:val="-1"/>
          <w:sz w:val="22"/>
        </w:rPr>
        <w:t> </w:t>
      </w:r>
      <w:r>
        <w:rPr>
          <w:sz w:val="22"/>
        </w:rPr>
        <w:t>This not only diversifies income sources but also enhances the user experience by presenting tenants with complementary luxury lifestyle options.</w:t>
      </w:r>
    </w:p>
    <w:p>
      <w:pPr>
        <w:pStyle w:val="BodyText"/>
        <w:spacing w:line="295" w:lineRule="auto" w:before="243"/>
        <w:ind w:left="150" w:right="618"/>
      </w:pPr>
      <w:r>
        <w:rPr/>
        <w:t>This diversified revenue model not only enhances the platform's profitability but also aligns with our mission</w:t>
      </w:r>
      <w:r>
        <w:rPr>
          <w:spacing w:val="-6"/>
        </w:rPr>
        <w:t> </w:t>
      </w:r>
      <w:r>
        <w:rPr/>
        <w:t>to</w:t>
      </w:r>
      <w:r>
        <w:rPr>
          <w:spacing w:val="-6"/>
        </w:rPr>
        <w:t> </w:t>
      </w:r>
      <w:r>
        <w:rPr/>
        <w:t>provide</w:t>
      </w:r>
      <w:r>
        <w:rPr>
          <w:spacing w:val="-6"/>
        </w:rPr>
        <w:t> </w:t>
      </w:r>
      <w:r>
        <w:rPr/>
        <w:t>an</w:t>
      </w:r>
      <w:r>
        <w:rPr>
          <w:spacing w:val="-6"/>
        </w:rPr>
        <w:t> </w:t>
      </w:r>
      <w:r>
        <w:rPr/>
        <w:t>exclusive,</w:t>
      </w:r>
      <w:r>
        <w:rPr>
          <w:spacing w:val="-6"/>
        </w:rPr>
        <w:t> </w:t>
      </w:r>
      <w:r>
        <w:rPr/>
        <w:t>seamless</w:t>
      </w:r>
      <w:r>
        <w:rPr>
          <w:spacing w:val="-6"/>
        </w:rPr>
        <w:t> </w:t>
      </w:r>
      <w:r>
        <w:rPr/>
        <w:t>experience</w:t>
      </w:r>
      <w:r>
        <w:rPr>
          <w:spacing w:val="-6"/>
        </w:rPr>
        <w:t> </w:t>
      </w:r>
      <w:r>
        <w:rPr/>
        <w:t>for</w:t>
      </w:r>
      <w:r>
        <w:rPr>
          <w:spacing w:val="-6"/>
        </w:rPr>
        <w:t> </w:t>
      </w:r>
      <w:r>
        <w:rPr/>
        <w:t>all</w:t>
      </w:r>
      <w:r>
        <w:rPr>
          <w:spacing w:val="-6"/>
        </w:rPr>
        <w:t> </w:t>
      </w:r>
      <w:r>
        <w:rPr/>
        <w:t>stakeholders</w:t>
      </w:r>
      <w:r>
        <w:rPr>
          <w:spacing w:val="-6"/>
        </w:rPr>
        <w:t> </w:t>
      </w:r>
      <w:r>
        <w:rPr/>
        <w:t>in</w:t>
      </w:r>
      <w:r>
        <w:rPr>
          <w:spacing w:val="-6"/>
        </w:rPr>
        <w:t> </w:t>
      </w:r>
      <w:r>
        <w:rPr/>
        <w:t>the</w:t>
      </w:r>
      <w:r>
        <w:rPr>
          <w:spacing w:val="-6"/>
        </w:rPr>
        <w:t> </w:t>
      </w:r>
      <w:r>
        <w:rPr/>
        <w:t>luxury</w:t>
      </w:r>
      <w:r>
        <w:rPr>
          <w:spacing w:val="-6"/>
        </w:rPr>
        <w:t> </w:t>
      </w:r>
      <w:r>
        <w:rPr/>
        <w:t>rental</w:t>
      </w:r>
      <w:r>
        <w:rPr>
          <w:spacing w:val="-6"/>
        </w:rPr>
        <w:t> </w:t>
      </w:r>
      <w:r>
        <w:rPr/>
        <w:t>market. By continually optimizing our offerings and expanding our client base, LuxuryApartments.com is poised to achieve significant growth and market penetration.</w:t>
      </w:r>
    </w:p>
    <w:p>
      <w:pPr>
        <w:pStyle w:val="Heading4"/>
        <w:numPr>
          <w:ilvl w:val="1"/>
          <w:numId w:val="4"/>
        </w:numPr>
        <w:tabs>
          <w:tab w:pos="609" w:val="left" w:leader="none"/>
        </w:tabs>
        <w:spacing w:line="240" w:lineRule="auto" w:before="305" w:after="0"/>
        <w:ind w:left="609" w:right="0" w:hanging="459"/>
        <w:jc w:val="left"/>
      </w:pPr>
      <w:bookmarkStart w:name="1.5 Funding Requirements" w:id="12"/>
      <w:bookmarkEnd w:id="12"/>
      <w:r>
        <w:rPr/>
      </w:r>
      <w:bookmarkStart w:name="_bookmark5" w:id="13"/>
      <w:bookmarkEnd w:id="13"/>
      <w:r>
        <w:rPr/>
      </w:r>
      <w:r>
        <w:rPr>
          <w:color w:val="1875D1"/>
        </w:rPr>
        <w:t>Funding</w:t>
      </w:r>
      <w:r>
        <w:rPr>
          <w:color w:val="1875D1"/>
          <w:spacing w:val="-3"/>
        </w:rPr>
        <w:t> </w:t>
      </w:r>
      <w:r>
        <w:rPr>
          <w:color w:val="1875D1"/>
          <w:spacing w:val="-2"/>
        </w:rPr>
        <w:t>Requirements</w:t>
      </w:r>
    </w:p>
    <w:p>
      <w:pPr>
        <w:pStyle w:val="BodyText"/>
        <w:rPr>
          <w:sz w:val="20"/>
        </w:rPr>
      </w:pPr>
    </w:p>
    <w:p>
      <w:pPr>
        <w:pStyle w:val="BodyText"/>
        <w:spacing w:before="75"/>
        <w:rPr>
          <w:sz w:val="20"/>
        </w:rPr>
      </w:pPr>
      <w:r>
        <w:rPr/>
        <w:drawing>
          <wp:anchor distT="0" distB="0" distL="0" distR="0" allowOverlap="1" layoutInCell="1" locked="0" behindDoc="1" simplePos="0" relativeHeight="487633920">
            <wp:simplePos x="0" y="0"/>
            <wp:positionH relativeFrom="page">
              <wp:posOffset>1415418</wp:posOffset>
            </wp:positionH>
            <wp:positionV relativeFrom="paragraph">
              <wp:posOffset>210350</wp:posOffset>
            </wp:positionV>
            <wp:extent cx="5238749" cy="2286000"/>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10" cstate="print"/>
                    <a:stretch>
                      <a:fillRect/>
                    </a:stretch>
                  </pic:blipFill>
                  <pic:spPr>
                    <a:xfrm>
                      <a:off x="0" y="0"/>
                      <a:ext cx="5238749" cy="2286000"/>
                    </a:xfrm>
                    <a:prstGeom prst="rect">
                      <a:avLst/>
                    </a:prstGeom>
                  </pic:spPr>
                </pic:pic>
              </a:graphicData>
            </a:graphic>
          </wp:anchor>
        </w:drawing>
      </w:r>
    </w:p>
    <w:p>
      <w:pPr>
        <w:pStyle w:val="BodyText"/>
        <w:rPr>
          <w:sz w:val="21"/>
        </w:rPr>
      </w:pPr>
    </w:p>
    <w:p>
      <w:pPr>
        <w:pStyle w:val="BodyText"/>
        <w:spacing w:before="103"/>
        <w:rPr>
          <w:sz w:val="21"/>
        </w:rPr>
      </w:pPr>
    </w:p>
    <w:p>
      <w:pPr>
        <w:tabs>
          <w:tab w:pos="9523" w:val="left" w:leader="none"/>
        </w:tabs>
        <w:spacing w:before="1"/>
        <w:ind w:left="225" w:right="0" w:firstLine="0"/>
        <w:jc w:val="left"/>
        <w:rPr>
          <w:b/>
          <w:sz w:val="21"/>
        </w:rPr>
      </w:pPr>
      <w:r>
        <w:rPr>
          <w:b/>
          <w:sz w:val="21"/>
        </w:rPr>
        <w:t>Use</w:t>
      </w:r>
      <w:r>
        <w:rPr>
          <w:b/>
          <w:spacing w:val="-6"/>
          <w:sz w:val="21"/>
        </w:rPr>
        <w:t> </w:t>
      </w:r>
      <w:r>
        <w:rPr>
          <w:b/>
          <w:sz w:val="21"/>
        </w:rPr>
        <w:t>of</w:t>
      </w:r>
      <w:r>
        <w:rPr>
          <w:b/>
          <w:spacing w:val="-6"/>
          <w:sz w:val="21"/>
        </w:rPr>
        <w:t> </w:t>
      </w:r>
      <w:r>
        <w:rPr>
          <w:b/>
          <w:spacing w:val="-2"/>
          <w:sz w:val="21"/>
        </w:rPr>
        <w:t>Funds</w:t>
      </w:r>
      <w:r>
        <w:rPr>
          <w:b/>
          <w:sz w:val="21"/>
        </w:rPr>
        <w:tab/>
      </w:r>
      <w:r>
        <w:rPr>
          <w:b/>
          <w:spacing w:val="-2"/>
          <w:sz w:val="21"/>
        </w:rPr>
        <w:t>Amount</w:t>
      </w:r>
    </w:p>
    <w:p>
      <w:pPr>
        <w:pStyle w:val="BodyText"/>
        <w:spacing w:before="11"/>
        <w:rPr>
          <w:b/>
          <w:sz w:val="15"/>
        </w:rPr>
      </w:pPr>
      <w:r>
        <w:rPr/>
        <mc:AlternateContent>
          <mc:Choice Requires="wps">
            <w:drawing>
              <wp:anchor distT="0" distB="0" distL="0" distR="0" allowOverlap="1" layoutInCell="1" locked="0" behindDoc="1" simplePos="0" relativeHeight="487634432">
                <wp:simplePos x="0" y="0"/>
                <wp:positionH relativeFrom="page">
                  <wp:posOffset>539991</wp:posOffset>
                </wp:positionH>
                <wp:positionV relativeFrom="paragraph">
                  <wp:posOffset>133195</wp:posOffset>
                </wp:positionV>
                <wp:extent cx="6480175" cy="9525"/>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6480175" cy="9525"/>
                        </a:xfrm>
                        <a:custGeom>
                          <a:avLst/>
                          <a:gdLst/>
                          <a:ahLst/>
                          <a:cxnLst/>
                          <a:rect l="l" t="t" r="r" b="b"/>
                          <a:pathLst>
                            <a:path w="6480175" h="9525">
                              <a:moveTo>
                                <a:pt x="5006492" y="9525"/>
                              </a:moveTo>
                              <a:lnTo>
                                <a:pt x="4996967" y="0"/>
                              </a:lnTo>
                              <a:lnTo>
                                <a:pt x="9525" y="0"/>
                              </a:lnTo>
                              <a:lnTo>
                                <a:pt x="0" y="9525"/>
                              </a:lnTo>
                              <a:lnTo>
                                <a:pt x="5006492" y="9525"/>
                              </a:lnTo>
                              <a:close/>
                            </a:path>
                            <a:path w="6480175" h="9525">
                              <a:moveTo>
                                <a:pt x="6479997" y="9525"/>
                              </a:moveTo>
                              <a:lnTo>
                                <a:pt x="6470472" y="0"/>
                              </a:lnTo>
                              <a:lnTo>
                                <a:pt x="5016017" y="0"/>
                              </a:lnTo>
                              <a:lnTo>
                                <a:pt x="5006492" y="9525"/>
                              </a:lnTo>
                              <a:lnTo>
                                <a:pt x="6479997"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001pt;margin-top:10.487796pt;width:510.25pt;height:.75pt;mso-position-horizontal-relative:page;mso-position-vertical-relative:paragraph;z-index:-15682048;mso-wrap-distance-left:0;mso-wrap-distance-right:0" id="docshape36" coordorigin="850,210" coordsize="10205,15" path="m8735,225l8720,210,865,210,850,225,8735,225xm11055,225l11040,210,8750,210,8735,225,11055,225xe" filled="true" fillcolor="#cccccc" stroked="false">
                <v:path arrowok="t"/>
                <v:fill type="solid"/>
                <w10:wrap type="topAndBottom"/>
              </v:shape>
            </w:pict>
          </mc:Fallback>
        </mc:AlternateContent>
      </w:r>
    </w:p>
    <w:p>
      <w:pPr>
        <w:tabs>
          <w:tab w:pos="9443" w:val="left" w:leader="none"/>
        </w:tabs>
        <w:spacing w:before="158"/>
        <w:ind w:left="225" w:right="0" w:firstLine="0"/>
        <w:jc w:val="left"/>
        <w:rPr>
          <w:sz w:val="20"/>
        </w:rPr>
      </w:pPr>
      <w:r>
        <w:rPr>
          <w:b/>
          <w:spacing w:val="-2"/>
          <w:sz w:val="20"/>
        </w:rPr>
        <w:t>Technology</w:t>
      </w:r>
      <w:r>
        <w:rPr>
          <w:b/>
          <w:spacing w:val="-13"/>
          <w:sz w:val="20"/>
        </w:rPr>
        <w:t> </w:t>
      </w:r>
      <w:r>
        <w:rPr>
          <w:b/>
          <w:spacing w:val="-2"/>
          <w:sz w:val="20"/>
        </w:rPr>
        <w:t>Platform</w:t>
      </w:r>
      <w:r>
        <w:rPr>
          <w:b/>
          <w:spacing w:val="-12"/>
          <w:sz w:val="20"/>
        </w:rPr>
        <w:t> </w:t>
      </w:r>
      <w:r>
        <w:rPr>
          <w:b/>
          <w:spacing w:val="-2"/>
          <w:sz w:val="20"/>
        </w:rPr>
        <w:t>Enhancement</w:t>
      </w:r>
      <w:r>
        <w:rPr>
          <w:b/>
          <w:sz w:val="20"/>
        </w:rPr>
        <w:tab/>
      </w:r>
      <w:r>
        <w:rPr>
          <w:spacing w:val="-2"/>
          <w:sz w:val="20"/>
        </w:rPr>
        <w:t>$100,000</w:t>
      </w:r>
    </w:p>
    <w:p>
      <w:pPr>
        <w:pStyle w:val="BodyText"/>
        <w:spacing w:before="8"/>
        <w:rPr>
          <w:sz w:val="10"/>
        </w:rPr>
      </w:pPr>
      <w:r>
        <w:rPr/>
        <mc:AlternateContent>
          <mc:Choice Requires="wps">
            <w:drawing>
              <wp:anchor distT="0" distB="0" distL="0" distR="0" allowOverlap="1" layoutInCell="1" locked="0" behindDoc="1" simplePos="0" relativeHeight="487634944">
                <wp:simplePos x="0" y="0"/>
                <wp:positionH relativeFrom="page">
                  <wp:posOffset>539991</wp:posOffset>
                </wp:positionH>
                <wp:positionV relativeFrom="paragraph">
                  <wp:posOffset>94164</wp:posOffset>
                </wp:positionV>
                <wp:extent cx="6480175" cy="9525"/>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6480175" cy="9525"/>
                        </a:xfrm>
                        <a:custGeom>
                          <a:avLst/>
                          <a:gdLst/>
                          <a:ahLst/>
                          <a:cxnLst/>
                          <a:rect l="l" t="t" r="r" b="b"/>
                          <a:pathLst>
                            <a:path w="6480175" h="9525">
                              <a:moveTo>
                                <a:pt x="5006492" y="9525"/>
                              </a:moveTo>
                              <a:lnTo>
                                <a:pt x="4996967" y="0"/>
                              </a:lnTo>
                              <a:lnTo>
                                <a:pt x="9525" y="0"/>
                              </a:lnTo>
                              <a:lnTo>
                                <a:pt x="0" y="9525"/>
                              </a:lnTo>
                              <a:lnTo>
                                <a:pt x="5006492" y="9525"/>
                              </a:lnTo>
                              <a:close/>
                            </a:path>
                            <a:path w="6480175" h="9525">
                              <a:moveTo>
                                <a:pt x="6479997" y="9525"/>
                              </a:moveTo>
                              <a:lnTo>
                                <a:pt x="6470472" y="0"/>
                              </a:lnTo>
                              <a:lnTo>
                                <a:pt x="5016017" y="0"/>
                              </a:lnTo>
                              <a:lnTo>
                                <a:pt x="5006492" y="9525"/>
                              </a:lnTo>
                              <a:lnTo>
                                <a:pt x="6479997"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001pt;margin-top:7.414537pt;width:510.25pt;height:.75pt;mso-position-horizontal-relative:page;mso-position-vertical-relative:paragraph;z-index:-15681536;mso-wrap-distance-left:0;mso-wrap-distance-right:0" id="docshape37" coordorigin="850,148" coordsize="10205,15" path="m8735,163l8720,148,865,148,850,163,8735,163xm11055,163l11040,148,8750,148,8735,163,11055,163xe" filled="true" fillcolor="#cccccc" stroked="false">
                <v:path arrowok="t"/>
                <v:fill type="solid"/>
                <w10:wrap type="topAndBottom"/>
              </v:shape>
            </w:pict>
          </mc:Fallback>
        </mc:AlternateContent>
      </w:r>
    </w:p>
    <w:p>
      <w:pPr>
        <w:tabs>
          <w:tab w:pos="9443" w:val="left" w:leader="none"/>
        </w:tabs>
        <w:spacing w:before="158"/>
        <w:ind w:left="225" w:right="0" w:firstLine="0"/>
        <w:jc w:val="left"/>
        <w:rPr>
          <w:sz w:val="20"/>
        </w:rPr>
      </w:pPr>
      <w:r>
        <w:rPr>
          <w:b/>
          <w:spacing w:val="-2"/>
          <w:sz w:val="20"/>
        </w:rPr>
        <w:t>Marketing</w:t>
      </w:r>
      <w:r>
        <w:rPr>
          <w:b/>
          <w:spacing w:val="-7"/>
          <w:sz w:val="20"/>
        </w:rPr>
        <w:t> </w:t>
      </w:r>
      <w:r>
        <w:rPr>
          <w:b/>
          <w:spacing w:val="-2"/>
          <w:sz w:val="20"/>
        </w:rPr>
        <w:t>and</w:t>
      </w:r>
      <w:r>
        <w:rPr>
          <w:b/>
          <w:spacing w:val="-6"/>
          <w:sz w:val="20"/>
        </w:rPr>
        <w:t> </w:t>
      </w:r>
      <w:r>
        <w:rPr>
          <w:b/>
          <w:spacing w:val="-2"/>
          <w:sz w:val="20"/>
        </w:rPr>
        <w:t>Advertising</w:t>
      </w:r>
      <w:r>
        <w:rPr>
          <w:b/>
          <w:sz w:val="20"/>
        </w:rPr>
        <w:tab/>
      </w:r>
      <w:r>
        <w:rPr>
          <w:spacing w:val="-2"/>
          <w:sz w:val="20"/>
        </w:rPr>
        <w:t>$100,000</w:t>
      </w:r>
    </w:p>
    <w:p>
      <w:pPr>
        <w:pStyle w:val="BodyText"/>
        <w:spacing w:before="8"/>
        <w:rPr>
          <w:sz w:val="10"/>
        </w:rPr>
      </w:pPr>
      <w:r>
        <w:rPr/>
        <mc:AlternateContent>
          <mc:Choice Requires="wps">
            <w:drawing>
              <wp:anchor distT="0" distB="0" distL="0" distR="0" allowOverlap="1" layoutInCell="1" locked="0" behindDoc="1" simplePos="0" relativeHeight="487635456">
                <wp:simplePos x="0" y="0"/>
                <wp:positionH relativeFrom="page">
                  <wp:posOffset>539991</wp:posOffset>
                </wp:positionH>
                <wp:positionV relativeFrom="paragraph">
                  <wp:posOffset>94164</wp:posOffset>
                </wp:positionV>
                <wp:extent cx="6480175" cy="9525"/>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6480175" cy="9525"/>
                        </a:xfrm>
                        <a:custGeom>
                          <a:avLst/>
                          <a:gdLst/>
                          <a:ahLst/>
                          <a:cxnLst/>
                          <a:rect l="l" t="t" r="r" b="b"/>
                          <a:pathLst>
                            <a:path w="6480175" h="9525">
                              <a:moveTo>
                                <a:pt x="5006492" y="9525"/>
                              </a:moveTo>
                              <a:lnTo>
                                <a:pt x="4996967" y="0"/>
                              </a:lnTo>
                              <a:lnTo>
                                <a:pt x="9525" y="0"/>
                              </a:lnTo>
                              <a:lnTo>
                                <a:pt x="0" y="9525"/>
                              </a:lnTo>
                              <a:lnTo>
                                <a:pt x="5006492" y="9525"/>
                              </a:lnTo>
                              <a:close/>
                            </a:path>
                            <a:path w="6480175" h="9525">
                              <a:moveTo>
                                <a:pt x="6479997" y="9525"/>
                              </a:moveTo>
                              <a:lnTo>
                                <a:pt x="6470472" y="0"/>
                              </a:lnTo>
                              <a:lnTo>
                                <a:pt x="5016017" y="0"/>
                              </a:lnTo>
                              <a:lnTo>
                                <a:pt x="5006492" y="9525"/>
                              </a:lnTo>
                              <a:lnTo>
                                <a:pt x="6479997"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001pt;margin-top:7.414538pt;width:510.25pt;height:.75pt;mso-position-horizontal-relative:page;mso-position-vertical-relative:paragraph;z-index:-15681024;mso-wrap-distance-left:0;mso-wrap-distance-right:0" id="docshape38" coordorigin="850,148" coordsize="10205,15" path="m8735,163l8720,148,865,148,850,163,8735,163xm11055,163l11040,148,8750,148,8735,163,11055,163xe" filled="true" fillcolor="#cccccc" stroked="false">
                <v:path arrowok="t"/>
                <v:fill type="solid"/>
                <w10:wrap type="topAndBottom"/>
              </v:shape>
            </w:pict>
          </mc:Fallback>
        </mc:AlternateContent>
      </w:r>
    </w:p>
    <w:p>
      <w:pPr>
        <w:spacing w:after="0"/>
        <w:rPr>
          <w:sz w:val="10"/>
        </w:rPr>
        <w:sectPr>
          <w:pgSz w:w="11910" w:h="16840"/>
          <w:pgMar w:header="0" w:footer="450" w:top="1080" w:bottom="640" w:left="700" w:right="420"/>
        </w:sectPr>
      </w:pPr>
    </w:p>
    <w:p>
      <w:pPr>
        <w:tabs>
          <w:tab w:pos="9523" w:val="left" w:leader="none"/>
        </w:tabs>
        <w:spacing w:before="73"/>
        <w:ind w:left="225" w:right="0" w:firstLine="0"/>
        <w:jc w:val="left"/>
        <w:rPr>
          <w:b/>
          <w:sz w:val="21"/>
        </w:rPr>
      </w:pPr>
      <w:r>
        <w:rPr>
          <w:b/>
          <w:sz w:val="21"/>
        </w:rPr>
        <w:t>Use</w:t>
      </w:r>
      <w:r>
        <w:rPr>
          <w:b/>
          <w:spacing w:val="-6"/>
          <w:sz w:val="21"/>
        </w:rPr>
        <w:t> </w:t>
      </w:r>
      <w:r>
        <w:rPr>
          <w:b/>
          <w:sz w:val="21"/>
        </w:rPr>
        <w:t>of</w:t>
      </w:r>
      <w:r>
        <w:rPr>
          <w:b/>
          <w:spacing w:val="-6"/>
          <w:sz w:val="21"/>
        </w:rPr>
        <w:t> </w:t>
      </w:r>
      <w:r>
        <w:rPr>
          <w:b/>
          <w:spacing w:val="-2"/>
          <w:sz w:val="21"/>
        </w:rPr>
        <w:t>Funds</w:t>
      </w:r>
      <w:r>
        <w:rPr>
          <w:b/>
          <w:sz w:val="21"/>
        </w:rPr>
        <w:tab/>
      </w:r>
      <w:r>
        <w:rPr>
          <w:b/>
          <w:spacing w:val="-2"/>
          <w:sz w:val="21"/>
        </w:rPr>
        <w:t>Amount</w:t>
      </w:r>
    </w:p>
    <w:p>
      <w:pPr>
        <w:pStyle w:val="BodyText"/>
        <w:rPr>
          <w:b/>
          <w:sz w:val="16"/>
        </w:rPr>
      </w:pPr>
      <w:r>
        <w:rPr/>
        <mc:AlternateContent>
          <mc:Choice Requires="wps">
            <w:drawing>
              <wp:anchor distT="0" distB="0" distL="0" distR="0" allowOverlap="1" layoutInCell="1" locked="0" behindDoc="1" simplePos="0" relativeHeight="487635968">
                <wp:simplePos x="0" y="0"/>
                <wp:positionH relativeFrom="page">
                  <wp:posOffset>539991</wp:posOffset>
                </wp:positionH>
                <wp:positionV relativeFrom="paragraph">
                  <wp:posOffset>133363</wp:posOffset>
                </wp:positionV>
                <wp:extent cx="6480175" cy="9525"/>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6480175" cy="9525"/>
                        </a:xfrm>
                        <a:custGeom>
                          <a:avLst/>
                          <a:gdLst/>
                          <a:ahLst/>
                          <a:cxnLst/>
                          <a:rect l="l" t="t" r="r" b="b"/>
                          <a:pathLst>
                            <a:path w="6480175" h="9525">
                              <a:moveTo>
                                <a:pt x="5006492" y="9525"/>
                              </a:moveTo>
                              <a:lnTo>
                                <a:pt x="4996967" y="0"/>
                              </a:lnTo>
                              <a:lnTo>
                                <a:pt x="9525" y="0"/>
                              </a:lnTo>
                              <a:lnTo>
                                <a:pt x="0" y="9525"/>
                              </a:lnTo>
                              <a:lnTo>
                                <a:pt x="5006492" y="9525"/>
                              </a:lnTo>
                              <a:close/>
                            </a:path>
                            <a:path w="6480175" h="9525">
                              <a:moveTo>
                                <a:pt x="6479997" y="9525"/>
                              </a:moveTo>
                              <a:lnTo>
                                <a:pt x="6470472" y="0"/>
                              </a:lnTo>
                              <a:lnTo>
                                <a:pt x="5016017" y="0"/>
                              </a:lnTo>
                              <a:lnTo>
                                <a:pt x="5006492" y="9525"/>
                              </a:lnTo>
                              <a:lnTo>
                                <a:pt x="6479997"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001pt;margin-top:10.501069pt;width:510.25pt;height:.75pt;mso-position-horizontal-relative:page;mso-position-vertical-relative:paragraph;z-index:-15680512;mso-wrap-distance-left:0;mso-wrap-distance-right:0" id="docshape39" coordorigin="850,210" coordsize="10205,15" path="m8735,225l8720,210,865,210,850,225,8735,225xm11055,225l11040,210,8750,210,8735,225,11055,225xe" filled="true" fillcolor="#cccccc" stroked="false">
                <v:path arrowok="t"/>
                <v:fill type="solid"/>
                <w10:wrap type="topAndBottom"/>
              </v:shape>
            </w:pict>
          </mc:Fallback>
        </mc:AlternateContent>
      </w:r>
    </w:p>
    <w:p>
      <w:pPr>
        <w:tabs>
          <w:tab w:pos="9443" w:val="left" w:leader="none"/>
        </w:tabs>
        <w:spacing w:before="158"/>
        <w:ind w:left="225" w:right="0" w:firstLine="0"/>
        <w:jc w:val="left"/>
        <w:rPr>
          <w:sz w:val="20"/>
        </w:rPr>
      </w:pPr>
      <w:r>
        <w:rPr>
          <w:b/>
          <w:spacing w:val="-4"/>
          <w:sz w:val="20"/>
        </w:rPr>
        <w:t>Hiring</w:t>
      </w:r>
      <w:r>
        <w:rPr>
          <w:b/>
          <w:spacing w:val="-6"/>
          <w:sz w:val="20"/>
        </w:rPr>
        <w:t> </w:t>
      </w:r>
      <w:r>
        <w:rPr>
          <w:b/>
          <w:spacing w:val="-4"/>
          <w:sz w:val="20"/>
        </w:rPr>
        <w:t>Key</w:t>
      </w:r>
      <w:r>
        <w:rPr>
          <w:b/>
          <w:spacing w:val="-6"/>
          <w:sz w:val="20"/>
        </w:rPr>
        <w:t> </w:t>
      </w:r>
      <w:r>
        <w:rPr>
          <w:b/>
          <w:spacing w:val="-4"/>
          <w:sz w:val="20"/>
        </w:rPr>
        <w:t>Personnel</w:t>
      </w:r>
      <w:r>
        <w:rPr>
          <w:b/>
          <w:sz w:val="20"/>
        </w:rPr>
        <w:tab/>
      </w:r>
      <w:r>
        <w:rPr>
          <w:spacing w:val="-2"/>
          <w:sz w:val="20"/>
        </w:rPr>
        <w:t>$100,000</w:t>
      </w:r>
    </w:p>
    <w:p>
      <w:pPr>
        <w:pStyle w:val="BodyText"/>
        <w:spacing w:before="8"/>
        <w:rPr>
          <w:sz w:val="10"/>
        </w:rPr>
      </w:pPr>
      <w:r>
        <w:rPr/>
        <mc:AlternateContent>
          <mc:Choice Requires="wps">
            <w:drawing>
              <wp:anchor distT="0" distB="0" distL="0" distR="0" allowOverlap="1" layoutInCell="1" locked="0" behindDoc="1" simplePos="0" relativeHeight="487636480">
                <wp:simplePos x="0" y="0"/>
                <wp:positionH relativeFrom="page">
                  <wp:posOffset>539991</wp:posOffset>
                </wp:positionH>
                <wp:positionV relativeFrom="paragraph">
                  <wp:posOffset>94160</wp:posOffset>
                </wp:positionV>
                <wp:extent cx="6480175" cy="9525"/>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6480175" cy="9525"/>
                        </a:xfrm>
                        <a:custGeom>
                          <a:avLst/>
                          <a:gdLst/>
                          <a:ahLst/>
                          <a:cxnLst/>
                          <a:rect l="l" t="t" r="r" b="b"/>
                          <a:pathLst>
                            <a:path w="6480175" h="9525">
                              <a:moveTo>
                                <a:pt x="5006492" y="9525"/>
                              </a:moveTo>
                              <a:lnTo>
                                <a:pt x="4996967" y="0"/>
                              </a:lnTo>
                              <a:lnTo>
                                <a:pt x="9525" y="0"/>
                              </a:lnTo>
                              <a:lnTo>
                                <a:pt x="0" y="9525"/>
                              </a:lnTo>
                              <a:lnTo>
                                <a:pt x="5006492" y="9525"/>
                              </a:lnTo>
                              <a:close/>
                            </a:path>
                            <a:path w="6480175" h="9525">
                              <a:moveTo>
                                <a:pt x="6479997" y="9525"/>
                              </a:moveTo>
                              <a:lnTo>
                                <a:pt x="6470472" y="0"/>
                              </a:lnTo>
                              <a:lnTo>
                                <a:pt x="5016017" y="0"/>
                              </a:lnTo>
                              <a:lnTo>
                                <a:pt x="5006492" y="9525"/>
                              </a:lnTo>
                              <a:lnTo>
                                <a:pt x="6479997"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001pt;margin-top:7.414192pt;width:510.25pt;height:.75pt;mso-position-horizontal-relative:page;mso-position-vertical-relative:paragraph;z-index:-15680000;mso-wrap-distance-left:0;mso-wrap-distance-right:0" id="docshape40" coordorigin="850,148" coordsize="10205,15" path="m8735,163l8720,148,865,148,850,163,8735,163xm11055,163l11040,148,8750,148,8735,163,11055,163xe" filled="true" fillcolor="#cccccc" stroked="false">
                <v:path arrowok="t"/>
                <v:fill type="solid"/>
                <w10:wrap type="topAndBottom"/>
              </v:shape>
            </w:pict>
          </mc:Fallback>
        </mc:AlternateContent>
      </w:r>
    </w:p>
    <w:p>
      <w:pPr>
        <w:tabs>
          <w:tab w:pos="9572" w:val="left" w:leader="none"/>
        </w:tabs>
        <w:spacing w:before="143"/>
        <w:ind w:left="210" w:right="0" w:firstLine="0"/>
        <w:jc w:val="left"/>
        <w:rPr>
          <w:sz w:val="20"/>
        </w:rPr>
      </w:pPr>
      <w:r>
        <w:rPr>
          <w:b/>
          <w:spacing w:val="-4"/>
          <w:sz w:val="20"/>
        </w:rPr>
        <w:t>Partnership</w:t>
      </w:r>
      <w:r>
        <w:rPr>
          <w:b/>
          <w:spacing w:val="8"/>
          <w:sz w:val="20"/>
        </w:rPr>
        <w:t> </w:t>
      </w:r>
      <w:r>
        <w:rPr>
          <w:b/>
          <w:spacing w:val="-2"/>
          <w:sz w:val="20"/>
        </w:rPr>
        <w:t>Development</w:t>
      </w:r>
      <w:r>
        <w:rPr>
          <w:b/>
          <w:sz w:val="20"/>
        </w:rPr>
        <w:tab/>
      </w:r>
      <w:r>
        <w:rPr>
          <w:spacing w:val="-2"/>
          <w:sz w:val="20"/>
        </w:rPr>
        <w:t>$50,000</w:t>
      </w:r>
    </w:p>
    <w:p>
      <w:pPr>
        <w:spacing w:after="0"/>
        <w:jc w:val="left"/>
        <w:rPr>
          <w:sz w:val="20"/>
        </w:rPr>
        <w:sectPr>
          <w:pgSz w:w="11910" w:h="16840"/>
          <w:pgMar w:header="0" w:footer="450" w:top="980" w:bottom="640" w:left="700" w:right="420"/>
        </w:sectPr>
      </w:pPr>
    </w:p>
    <w:p>
      <w:pPr>
        <w:pStyle w:val="BodyText"/>
        <w:rPr>
          <w:sz w:val="180"/>
        </w:rPr>
      </w:pPr>
    </w:p>
    <w:p>
      <w:pPr>
        <w:pStyle w:val="BodyText"/>
        <w:spacing w:before="1001"/>
        <w:rPr>
          <w:sz w:val="180"/>
        </w:rPr>
      </w:pPr>
    </w:p>
    <w:p>
      <w:pPr>
        <w:pStyle w:val="Heading1"/>
      </w:pPr>
      <w:bookmarkStart w:name="2. Company Overview" w:id="14"/>
      <w:bookmarkEnd w:id="14"/>
      <w:r>
        <w:rPr/>
      </w:r>
      <w:bookmarkStart w:name="_bookmark6" w:id="15"/>
      <w:bookmarkEnd w:id="15"/>
      <w:r>
        <w:rPr/>
      </w:r>
      <w:r>
        <w:rPr>
          <w:color w:val="1875D1"/>
          <w:spacing w:val="-5"/>
        </w:rPr>
        <w:t>2.</w:t>
      </w:r>
    </w:p>
    <w:p>
      <w:pPr>
        <w:pStyle w:val="BodyText"/>
        <w:rPr>
          <w:sz w:val="19"/>
        </w:rPr>
      </w:pPr>
      <w:r>
        <w:rPr/>
        <mc:AlternateContent>
          <mc:Choice Requires="wps">
            <w:drawing>
              <wp:anchor distT="0" distB="0" distL="0" distR="0" allowOverlap="1" layoutInCell="1" locked="0" behindDoc="1" simplePos="0" relativeHeight="487636992">
                <wp:simplePos x="0" y="0"/>
                <wp:positionH relativeFrom="page">
                  <wp:posOffset>539999</wp:posOffset>
                </wp:positionH>
                <wp:positionV relativeFrom="paragraph">
                  <wp:posOffset>155512</wp:posOffset>
                </wp:positionV>
                <wp:extent cx="6480175" cy="2381250"/>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3207" w:right="0" w:firstLine="0"/>
                              <w:jc w:val="left"/>
                              <w:rPr>
                                <w:color w:val="000000"/>
                                <w:sz w:val="75"/>
                              </w:rPr>
                            </w:pPr>
                            <w:r>
                              <w:rPr>
                                <w:color w:val="FFFFFF"/>
                                <w:sz w:val="75"/>
                              </w:rPr>
                              <w:t>Company</w:t>
                            </w:r>
                            <w:r>
                              <w:rPr>
                                <w:color w:val="FFFFFF"/>
                                <w:spacing w:val="44"/>
                                <w:sz w:val="75"/>
                              </w:rPr>
                              <w:t> </w:t>
                            </w:r>
                            <w:r>
                              <w:rPr>
                                <w:color w:val="FFFFFF"/>
                                <w:spacing w:val="-2"/>
                                <w:sz w:val="75"/>
                              </w:rPr>
                              <w:t>Overview</w:t>
                            </w:r>
                          </w:p>
                        </w:txbxContent>
                      </wps:txbx>
                      <wps:bodyPr wrap="square" lIns="0" tIns="0" rIns="0" bIns="0" rtlCol="0">
                        <a:noAutofit/>
                      </wps:bodyPr>
                    </wps:wsp>
                  </a:graphicData>
                </a:graphic>
              </wp:anchor>
            </w:drawing>
          </mc:Choice>
          <mc:Fallback>
            <w:pict>
              <v:shape style="position:absolute;margin-left:42.519684pt;margin-top:12.245081pt;width:510.25pt;height:187.5pt;mso-position-horizontal-relative:page;mso-position-vertical-relative:paragraph;z-index:-15679488;mso-wrap-distance-left:0;mso-wrap-distance-right:0" type="#_x0000_t202" id="docshape41"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3207" w:right="0" w:firstLine="0"/>
                        <w:jc w:val="left"/>
                        <w:rPr>
                          <w:color w:val="000000"/>
                          <w:sz w:val="75"/>
                        </w:rPr>
                      </w:pPr>
                      <w:r>
                        <w:rPr>
                          <w:color w:val="FFFFFF"/>
                          <w:sz w:val="75"/>
                        </w:rPr>
                        <w:t>Company</w:t>
                      </w:r>
                      <w:r>
                        <w:rPr>
                          <w:color w:val="FFFFFF"/>
                          <w:spacing w:val="44"/>
                          <w:sz w:val="75"/>
                        </w:rPr>
                        <w:t> </w:t>
                      </w:r>
                      <w:r>
                        <w:rPr>
                          <w:color w:val="FFFFFF"/>
                          <w:spacing w:val="-2"/>
                          <w:sz w:val="75"/>
                        </w:rPr>
                        <w:t>Overview</w:t>
                      </w:r>
                    </w:p>
                  </w:txbxContent>
                </v:textbox>
                <v:fill type="solid"/>
                <w10:wrap type="topAndBottom"/>
              </v:shape>
            </w:pict>
          </mc:Fallback>
        </mc:AlternateContent>
      </w:r>
    </w:p>
    <w:p>
      <w:pPr>
        <w:pStyle w:val="Heading4"/>
        <w:numPr>
          <w:ilvl w:val="1"/>
          <w:numId w:val="5"/>
        </w:numPr>
        <w:tabs>
          <w:tab w:pos="614" w:val="left" w:leader="none"/>
        </w:tabs>
        <w:spacing w:line="240" w:lineRule="auto" w:before="315" w:after="0"/>
        <w:ind w:left="614" w:right="0" w:hanging="464"/>
        <w:jc w:val="left"/>
      </w:pPr>
      <w:hyperlink w:history="true" w:anchor="_bookmark7">
        <w:r>
          <w:rPr>
            <w:color w:val="1875D1"/>
            <w:w w:val="105"/>
          </w:rPr>
          <w:t>Business</w:t>
        </w:r>
        <w:r>
          <w:rPr>
            <w:color w:val="1875D1"/>
            <w:spacing w:val="26"/>
            <w:w w:val="105"/>
          </w:rPr>
          <w:t> </w:t>
        </w:r>
        <w:r>
          <w:rPr>
            <w:color w:val="1875D1"/>
            <w:spacing w:val="-2"/>
            <w:w w:val="105"/>
          </w:rPr>
          <w:t>Description</w:t>
        </w:r>
      </w:hyperlink>
    </w:p>
    <w:p>
      <w:pPr>
        <w:pStyle w:val="Heading4"/>
        <w:numPr>
          <w:ilvl w:val="1"/>
          <w:numId w:val="5"/>
        </w:numPr>
        <w:tabs>
          <w:tab w:pos="614" w:val="left" w:leader="none"/>
        </w:tabs>
        <w:spacing w:line="240" w:lineRule="auto" w:before="186" w:after="0"/>
        <w:ind w:left="614" w:right="0" w:hanging="464"/>
        <w:jc w:val="left"/>
      </w:pPr>
      <w:hyperlink w:history="true" w:anchor="_bookmark8">
        <w:r>
          <w:rPr>
            <w:color w:val="1875D1"/>
          </w:rPr>
          <w:t>Key</w:t>
        </w:r>
        <w:r>
          <w:rPr>
            <w:color w:val="1875D1"/>
            <w:spacing w:val="35"/>
          </w:rPr>
          <w:t> </w:t>
        </w:r>
        <w:r>
          <w:rPr>
            <w:color w:val="1875D1"/>
          </w:rPr>
          <w:t>Business</w:t>
        </w:r>
        <w:r>
          <w:rPr>
            <w:color w:val="1875D1"/>
            <w:spacing w:val="36"/>
          </w:rPr>
          <w:t> </w:t>
        </w:r>
        <w:r>
          <w:rPr>
            <w:color w:val="1875D1"/>
            <w:spacing w:val="-2"/>
          </w:rPr>
          <w:t>Objectives</w:t>
        </w:r>
      </w:hyperlink>
    </w:p>
    <w:p>
      <w:pPr>
        <w:pStyle w:val="Heading4"/>
        <w:numPr>
          <w:ilvl w:val="1"/>
          <w:numId w:val="5"/>
        </w:numPr>
        <w:tabs>
          <w:tab w:pos="614" w:val="left" w:leader="none"/>
        </w:tabs>
        <w:spacing w:line="240" w:lineRule="auto" w:before="187" w:after="0"/>
        <w:ind w:left="614" w:right="0" w:hanging="464"/>
        <w:jc w:val="left"/>
      </w:pPr>
      <w:hyperlink w:history="true" w:anchor="_bookmark9">
        <w:r>
          <w:rPr>
            <w:color w:val="1875D1"/>
          </w:rPr>
          <w:t>Our</w:t>
        </w:r>
        <w:r>
          <w:rPr>
            <w:color w:val="1875D1"/>
            <w:spacing w:val="-14"/>
          </w:rPr>
          <w:t> </w:t>
        </w:r>
        <w:r>
          <w:rPr>
            <w:color w:val="1875D1"/>
          </w:rPr>
          <w:t>Commitment</w:t>
        </w:r>
        <w:r>
          <w:rPr>
            <w:color w:val="1875D1"/>
            <w:spacing w:val="-13"/>
          </w:rPr>
          <w:t> </w:t>
        </w:r>
        <w:r>
          <w:rPr>
            <w:color w:val="1875D1"/>
          </w:rPr>
          <w:t>to</w:t>
        </w:r>
        <w:r>
          <w:rPr>
            <w:color w:val="1875D1"/>
            <w:spacing w:val="-13"/>
          </w:rPr>
          <w:t> </w:t>
        </w:r>
        <w:r>
          <w:rPr>
            <w:color w:val="1875D1"/>
          </w:rPr>
          <w:t>Luxury</w:t>
        </w:r>
        <w:r>
          <w:rPr>
            <w:color w:val="1875D1"/>
            <w:spacing w:val="-13"/>
          </w:rPr>
          <w:t> </w:t>
        </w:r>
        <w:r>
          <w:rPr>
            <w:color w:val="1875D1"/>
            <w:spacing w:val="-2"/>
          </w:rPr>
          <w:t>Living</w:t>
        </w:r>
      </w:hyperlink>
    </w:p>
    <w:p>
      <w:pPr>
        <w:pStyle w:val="Heading4"/>
        <w:numPr>
          <w:ilvl w:val="1"/>
          <w:numId w:val="5"/>
        </w:numPr>
        <w:tabs>
          <w:tab w:pos="614" w:val="left" w:leader="none"/>
        </w:tabs>
        <w:spacing w:line="240" w:lineRule="auto" w:before="187" w:after="0"/>
        <w:ind w:left="614" w:right="0" w:hanging="464"/>
        <w:jc w:val="left"/>
      </w:pPr>
      <w:hyperlink w:history="true" w:anchor="_bookmark10">
        <w:r>
          <w:rPr>
            <w:color w:val="1875D1"/>
          </w:rPr>
          <w:t>Industry</w:t>
        </w:r>
        <w:r>
          <w:rPr>
            <w:color w:val="1875D1"/>
            <w:spacing w:val="-8"/>
          </w:rPr>
          <w:t> </w:t>
        </w:r>
        <w:r>
          <w:rPr>
            <w:color w:val="1875D1"/>
            <w:spacing w:val="-2"/>
          </w:rPr>
          <w:t>Background</w:t>
        </w:r>
      </w:hyperlink>
    </w:p>
    <w:p>
      <w:pPr>
        <w:pStyle w:val="Heading4"/>
        <w:numPr>
          <w:ilvl w:val="1"/>
          <w:numId w:val="5"/>
        </w:numPr>
        <w:tabs>
          <w:tab w:pos="614" w:val="left" w:leader="none"/>
        </w:tabs>
        <w:spacing w:line="240" w:lineRule="auto" w:before="186" w:after="0"/>
        <w:ind w:left="614" w:right="0" w:hanging="464"/>
        <w:jc w:val="left"/>
      </w:pPr>
      <w:hyperlink w:history="true" w:anchor="_bookmark11">
        <w:r>
          <w:rPr>
            <w:color w:val="1875D1"/>
          </w:rPr>
          <w:t>Business</w:t>
        </w:r>
        <w:r>
          <w:rPr>
            <w:color w:val="1875D1"/>
            <w:spacing w:val="20"/>
          </w:rPr>
          <w:t> </w:t>
        </w:r>
        <w:r>
          <w:rPr>
            <w:color w:val="1875D1"/>
          </w:rPr>
          <w:t>Development</w:t>
        </w:r>
        <w:r>
          <w:rPr>
            <w:color w:val="1875D1"/>
            <w:spacing w:val="21"/>
          </w:rPr>
          <w:t> </w:t>
        </w:r>
        <w:r>
          <w:rPr>
            <w:color w:val="1875D1"/>
          </w:rPr>
          <w:t>Stage</w:t>
        </w:r>
        <w:r>
          <w:rPr>
            <w:color w:val="1875D1"/>
            <w:spacing w:val="20"/>
          </w:rPr>
          <w:t> </w:t>
        </w:r>
        <w:r>
          <w:rPr>
            <w:color w:val="1875D1"/>
          </w:rPr>
          <w:t>and</w:t>
        </w:r>
        <w:r>
          <w:rPr>
            <w:color w:val="1875D1"/>
            <w:spacing w:val="21"/>
          </w:rPr>
          <w:t> </w:t>
        </w:r>
        <w:r>
          <w:rPr>
            <w:color w:val="1875D1"/>
            <w:spacing w:val="-2"/>
          </w:rPr>
          <w:t>Vision</w:t>
        </w:r>
      </w:hyperlink>
    </w:p>
    <w:p>
      <w:pPr>
        <w:spacing w:after="0" w:line="240" w:lineRule="auto"/>
        <w:jc w:val="left"/>
        <w:sectPr>
          <w:pgSz w:w="11910" w:h="16840"/>
          <w:pgMar w:header="0" w:footer="450" w:top="1920" w:bottom="640" w:left="700" w:right="420"/>
        </w:sectPr>
      </w:pPr>
    </w:p>
    <w:p>
      <w:pPr>
        <w:pStyle w:val="ListParagraph"/>
        <w:numPr>
          <w:ilvl w:val="1"/>
          <w:numId w:val="6"/>
        </w:numPr>
        <w:tabs>
          <w:tab w:pos="609" w:val="left" w:leader="none"/>
        </w:tabs>
        <w:spacing w:line="240" w:lineRule="auto" w:before="82" w:after="0"/>
        <w:ind w:left="609" w:right="0" w:hanging="459"/>
        <w:jc w:val="left"/>
        <w:rPr>
          <w:sz w:val="28"/>
        </w:rPr>
      </w:pPr>
      <w:bookmarkStart w:name="2.1 Business Description" w:id="16"/>
      <w:bookmarkEnd w:id="16"/>
      <w:r>
        <w:rPr/>
      </w:r>
      <w:bookmarkStart w:name="_bookmark7" w:id="17"/>
      <w:bookmarkEnd w:id="17"/>
      <w:r>
        <w:rPr/>
      </w:r>
      <w:r>
        <w:rPr>
          <w:color w:val="1875D1"/>
          <w:w w:val="105"/>
          <w:sz w:val="28"/>
        </w:rPr>
        <w:t>Business</w:t>
      </w:r>
      <w:r>
        <w:rPr>
          <w:color w:val="1875D1"/>
          <w:spacing w:val="15"/>
          <w:w w:val="105"/>
          <w:sz w:val="28"/>
        </w:rPr>
        <w:t> </w:t>
      </w:r>
      <w:r>
        <w:rPr>
          <w:color w:val="1875D1"/>
          <w:spacing w:val="-2"/>
          <w:w w:val="105"/>
          <w:sz w:val="28"/>
        </w:rPr>
        <w:t>Description</w:t>
      </w:r>
    </w:p>
    <w:p>
      <w:pPr>
        <w:pStyle w:val="BodyText"/>
        <w:spacing w:line="295" w:lineRule="auto" w:before="307"/>
        <w:ind w:left="150" w:right="692"/>
        <w:jc w:val="both"/>
      </w:pPr>
      <w:r>
        <w:rPr/>
        <w:t>LuxuryApartments.com is a specialized online platform focused exclusively on the luxury residential real estate market. Designed to address the unique challenges and inefficiencies often found in this segment, our platform serves as a dedicated space for brokers, landlords, and tenants seeking high- end apartment listings in prestigious global cities.</w:t>
      </w:r>
    </w:p>
    <w:p>
      <w:pPr>
        <w:pStyle w:val="BodyText"/>
        <w:spacing w:before="243"/>
        <w:ind w:left="150"/>
        <w:jc w:val="both"/>
      </w:pPr>
      <w:r>
        <w:rPr/>
        <w:t>Our</w:t>
      </w:r>
      <w:r>
        <w:rPr>
          <w:spacing w:val="-12"/>
        </w:rPr>
        <w:t> </w:t>
      </w:r>
      <w:r>
        <w:rPr/>
        <w:t>service</w:t>
      </w:r>
      <w:r>
        <w:rPr>
          <w:spacing w:val="-11"/>
        </w:rPr>
        <w:t> </w:t>
      </w:r>
      <w:r>
        <w:rPr/>
        <w:t>offerings</w:t>
      </w:r>
      <w:r>
        <w:rPr>
          <w:spacing w:val="-11"/>
        </w:rPr>
        <w:t> </w:t>
      </w:r>
      <w:r>
        <w:rPr/>
        <w:t>are</w:t>
      </w:r>
      <w:r>
        <w:rPr>
          <w:spacing w:val="-11"/>
        </w:rPr>
        <w:t> </w:t>
      </w:r>
      <w:r>
        <w:rPr/>
        <w:t>distinctly</w:t>
      </w:r>
      <w:r>
        <w:rPr>
          <w:spacing w:val="-11"/>
        </w:rPr>
        <w:t> </w:t>
      </w:r>
      <w:r>
        <w:rPr/>
        <w:t>segmented</w:t>
      </w:r>
      <w:r>
        <w:rPr>
          <w:spacing w:val="-11"/>
        </w:rPr>
        <w:t> </w:t>
      </w:r>
      <w:r>
        <w:rPr/>
        <w:t>to</w:t>
      </w:r>
      <w:r>
        <w:rPr>
          <w:spacing w:val="-11"/>
        </w:rPr>
        <w:t> </w:t>
      </w:r>
      <w:r>
        <w:rPr/>
        <w:t>cater</w:t>
      </w:r>
      <w:r>
        <w:rPr>
          <w:spacing w:val="-11"/>
        </w:rPr>
        <w:t> </w:t>
      </w:r>
      <w:r>
        <w:rPr/>
        <w:t>to</w:t>
      </w:r>
      <w:r>
        <w:rPr>
          <w:spacing w:val="-11"/>
        </w:rPr>
        <w:t> </w:t>
      </w:r>
      <w:r>
        <w:rPr/>
        <w:t>three</w:t>
      </w:r>
      <w:r>
        <w:rPr>
          <w:spacing w:val="-11"/>
        </w:rPr>
        <w:t> </w:t>
      </w:r>
      <w:r>
        <w:rPr/>
        <w:t>main</w:t>
      </w:r>
      <w:r>
        <w:rPr>
          <w:spacing w:val="-11"/>
        </w:rPr>
        <w:t> </w:t>
      </w:r>
      <w:r>
        <w:rPr>
          <w:spacing w:val="-2"/>
        </w:rPr>
        <w:t>stakeholders:</w:t>
      </w:r>
    </w:p>
    <w:p>
      <w:pPr>
        <w:pStyle w:val="BodyText"/>
        <w:spacing w:before="44"/>
      </w:pPr>
    </w:p>
    <w:p>
      <w:pPr>
        <w:pStyle w:val="ListParagraph"/>
        <w:numPr>
          <w:ilvl w:val="2"/>
          <w:numId w:val="6"/>
        </w:numPr>
        <w:tabs>
          <w:tab w:pos="750" w:val="left" w:leader="none"/>
        </w:tabs>
        <w:spacing w:line="295" w:lineRule="auto" w:before="0" w:after="0"/>
        <w:ind w:left="750" w:right="856" w:hanging="132"/>
        <w:jc w:val="left"/>
        <w:rPr>
          <w:sz w:val="22"/>
        </w:rPr>
      </w:pPr>
      <w:r>
        <w:rPr>
          <w:b/>
          <w:sz w:val="22"/>
        </w:rPr>
        <w:t>For</w:t>
      </w:r>
      <w:r>
        <w:rPr>
          <w:b/>
          <w:spacing w:val="-4"/>
          <w:sz w:val="22"/>
        </w:rPr>
        <w:t> </w:t>
      </w:r>
      <w:r>
        <w:rPr>
          <w:b/>
          <w:sz w:val="22"/>
        </w:rPr>
        <w:t>Brokers</w:t>
      </w:r>
      <w:r>
        <w:rPr>
          <w:b/>
          <w:spacing w:val="-4"/>
          <w:sz w:val="22"/>
        </w:rPr>
        <w:t> </w:t>
      </w:r>
      <w:r>
        <w:rPr>
          <w:b/>
          <w:sz w:val="22"/>
        </w:rPr>
        <w:t>and</w:t>
      </w:r>
      <w:r>
        <w:rPr>
          <w:b/>
          <w:spacing w:val="-4"/>
          <w:sz w:val="22"/>
        </w:rPr>
        <w:t> </w:t>
      </w:r>
      <w:r>
        <w:rPr>
          <w:b/>
          <w:sz w:val="22"/>
        </w:rPr>
        <w:t>Landlords:</w:t>
      </w:r>
      <w:r>
        <w:rPr>
          <w:b/>
          <w:spacing w:val="-4"/>
          <w:sz w:val="22"/>
        </w:rPr>
        <w:t> </w:t>
      </w:r>
      <w:r>
        <w:rPr>
          <w:sz w:val="22"/>
        </w:rPr>
        <w:t>We</w:t>
      </w:r>
      <w:r>
        <w:rPr>
          <w:spacing w:val="-4"/>
          <w:sz w:val="22"/>
        </w:rPr>
        <w:t> </w:t>
      </w:r>
      <w:r>
        <w:rPr>
          <w:sz w:val="22"/>
        </w:rPr>
        <w:t>provide</w:t>
      </w:r>
      <w:r>
        <w:rPr>
          <w:spacing w:val="-4"/>
          <w:sz w:val="22"/>
        </w:rPr>
        <w:t> </w:t>
      </w:r>
      <w:r>
        <w:rPr>
          <w:sz w:val="22"/>
        </w:rPr>
        <w:t>a</w:t>
      </w:r>
      <w:r>
        <w:rPr>
          <w:spacing w:val="-4"/>
          <w:sz w:val="22"/>
        </w:rPr>
        <w:t> </w:t>
      </w:r>
      <w:r>
        <w:rPr>
          <w:sz w:val="22"/>
        </w:rPr>
        <w:t>SaaS-based</w:t>
      </w:r>
      <w:r>
        <w:rPr>
          <w:spacing w:val="-4"/>
          <w:sz w:val="22"/>
        </w:rPr>
        <w:t> </w:t>
      </w:r>
      <w:r>
        <w:rPr>
          <w:sz w:val="22"/>
        </w:rPr>
        <w:t>listing</w:t>
      </w:r>
      <w:r>
        <w:rPr>
          <w:spacing w:val="-4"/>
          <w:sz w:val="22"/>
        </w:rPr>
        <w:t> </w:t>
      </w:r>
      <w:r>
        <w:rPr>
          <w:sz w:val="22"/>
        </w:rPr>
        <w:t>platform</w:t>
      </w:r>
      <w:r>
        <w:rPr>
          <w:spacing w:val="-4"/>
          <w:sz w:val="22"/>
        </w:rPr>
        <w:t> </w:t>
      </w:r>
      <w:r>
        <w:rPr>
          <w:sz w:val="22"/>
        </w:rPr>
        <w:t>that</w:t>
      </w:r>
      <w:r>
        <w:rPr>
          <w:spacing w:val="-4"/>
          <w:sz w:val="22"/>
        </w:rPr>
        <w:t> </w:t>
      </w:r>
      <w:r>
        <w:rPr>
          <w:sz w:val="22"/>
        </w:rPr>
        <w:t>includes</w:t>
      </w:r>
      <w:r>
        <w:rPr>
          <w:spacing w:val="-4"/>
          <w:sz w:val="22"/>
        </w:rPr>
        <w:t> </w:t>
      </w:r>
      <w:r>
        <w:rPr>
          <w:sz w:val="22"/>
        </w:rPr>
        <w:t>premium placement options for enhanced visibility and an analytics dashboard aimed at maximizing performance and exposure of luxury listings.</w:t>
      </w:r>
    </w:p>
    <w:p>
      <w:pPr>
        <w:pStyle w:val="ListParagraph"/>
        <w:numPr>
          <w:ilvl w:val="2"/>
          <w:numId w:val="6"/>
        </w:numPr>
        <w:tabs>
          <w:tab w:pos="750" w:val="left" w:leader="none"/>
        </w:tabs>
        <w:spacing w:line="295" w:lineRule="auto" w:before="122" w:after="0"/>
        <w:ind w:left="750" w:right="1571" w:hanging="132"/>
        <w:jc w:val="left"/>
        <w:rPr>
          <w:sz w:val="22"/>
        </w:rPr>
      </w:pPr>
      <w:r>
        <w:rPr>
          <w:b/>
          <w:sz w:val="22"/>
        </w:rPr>
        <w:t>For</w:t>
      </w:r>
      <w:r>
        <w:rPr>
          <w:b/>
          <w:spacing w:val="-17"/>
          <w:sz w:val="22"/>
        </w:rPr>
        <w:t> </w:t>
      </w:r>
      <w:r>
        <w:rPr>
          <w:b/>
          <w:sz w:val="22"/>
        </w:rPr>
        <w:t>Tenants:</w:t>
      </w:r>
      <w:r>
        <w:rPr>
          <w:b/>
          <w:spacing w:val="-17"/>
          <w:sz w:val="22"/>
        </w:rPr>
        <w:t> </w:t>
      </w:r>
      <w:r>
        <w:rPr>
          <w:sz w:val="22"/>
        </w:rPr>
        <w:t>Our</w:t>
      </w:r>
      <w:r>
        <w:rPr>
          <w:spacing w:val="-15"/>
          <w:sz w:val="22"/>
        </w:rPr>
        <w:t> </w:t>
      </w:r>
      <w:r>
        <w:rPr>
          <w:sz w:val="22"/>
        </w:rPr>
        <w:t>platform</w:t>
      </w:r>
      <w:r>
        <w:rPr>
          <w:spacing w:val="-15"/>
          <w:sz w:val="22"/>
        </w:rPr>
        <w:t> </w:t>
      </w:r>
      <w:r>
        <w:rPr>
          <w:sz w:val="22"/>
        </w:rPr>
        <w:t>features</w:t>
      </w:r>
      <w:r>
        <w:rPr>
          <w:spacing w:val="-15"/>
          <w:sz w:val="22"/>
        </w:rPr>
        <w:t> </w:t>
      </w:r>
      <w:r>
        <w:rPr>
          <w:sz w:val="22"/>
        </w:rPr>
        <w:t>a</w:t>
      </w:r>
      <w:r>
        <w:rPr>
          <w:spacing w:val="-15"/>
          <w:sz w:val="22"/>
        </w:rPr>
        <w:t> </w:t>
      </w:r>
      <w:r>
        <w:rPr>
          <w:sz w:val="22"/>
        </w:rPr>
        <w:t>curated</w:t>
      </w:r>
      <w:r>
        <w:rPr>
          <w:spacing w:val="-15"/>
          <w:sz w:val="22"/>
        </w:rPr>
        <w:t> </w:t>
      </w:r>
      <w:r>
        <w:rPr>
          <w:sz w:val="22"/>
        </w:rPr>
        <w:t>inventory</w:t>
      </w:r>
      <w:r>
        <w:rPr>
          <w:spacing w:val="-15"/>
          <w:sz w:val="22"/>
        </w:rPr>
        <w:t> </w:t>
      </w:r>
      <w:r>
        <w:rPr>
          <w:sz w:val="22"/>
        </w:rPr>
        <w:t>of</w:t>
      </w:r>
      <w:r>
        <w:rPr>
          <w:spacing w:val="-15"/>
          <w:sz w:val="22"/>
        </w:rPr>
        <w:t> </w:t>
      </w:r>
      <w:r>
        <w:rPr>
          <w:sz w:val="22"/>
        </w:rPr>
        <w:t>verified</w:t>
      </w:r>
      <w:r>
        <w:rPr>
          <w:spacing w:val="-15"/>
          <w:sz w:val="22"/>
        </w:rPr>
        <w:t> </w:t>
      </w:r>
      <w:r>
        <w:rPr>
          <w:sz w:val="22"/>
        </w:rPr>
        <w:t>luxury</w:t>
      </w:r>
      <w:r>
        <w:rPr>
          <w:spacing w:val="-15"/>
          <w:sz w:val="22"/>
        </w:rPr>
        <w:t> </w:t>
      </w:r>
      <w:r>
        <w:rPr>
          <w:sz w:val="22"/>
        </w:rPr>
        <w:t>apartments, complemented</w:t>
      </w:r>
      <w:r>
        <w:rPr>
          <w:spacing w:val="-1"/>
          <w:sz w:val="22"/>
        </w:rPr>
        <w:t> </w:t>
      </w:r>
      <w:r>
        <w:rPr>
          <w:sz w:val="22"/>
        </w:rPr>
        <w:t>by</w:t>
      </w:r>
      <w:r>
        <w:rPr>
          <w:spacing w:val="-1"/>
          <w:sz w:val="22"/>
        </w:rPr>
        <w:t> </w:t>
      </w:r>
      <w:r>
        <w:rPr>
          <w:sz w:val="22"/>
        </w:rPr>
        <w:t>immersive</w:t>
      </w:r>
      <w:r>
        <w:rPr>
          <w:spacing w:val="-1"/>
          <w:sz w:val="22"/>
        </w:rPr>
        <w:t> </w:t>
      </w:r>
      <w:r>
        <w:rPr>
          <w:sz w:val="22"/>
        </w:rPr>
        <w:t>media</w:t>
      </w:r>
      <w:r>
        <w:rPr>
          <w:spacing w:val="-1"/>
          <w:sz w:val="22"/>
        </w:rPr>
        <w:t> </w:t>
      </w:r>
      <w:r>
        <w:rPr>
          <w:sz w:val="22"/>
        </w:rPr>
        <w:t>experiences,</w:t>
      </w:r>
      <w:r>
        <w:rPr>
          <w:spacing w:val="-1"/>
          <w:sz w:val="22"/>
        </w:rPr>
        <w:t> </w:t>
      </w:r>
      <w:r>
        <w:rPr>
          <w:sz w:val="22"/>
        </w:rPr>
        <w:t>concierge</w:t>
      </w:r>
      <w:r>
        <w:rPr>
          <w:spacing w:val="-1"/>
          <w:sz w:val="22"/>
        </w:rPr>
        <w:t> </w:t>
      </w:r>
      <w:r>
        <w:rPr>
          <w:sz w:val="22"/>
        </w:rPr>
        <w:t>scheduling,</w:t>
      </w:r>
      <w:r>
        <w:rPr>
          <w:spacing w:val="-1"/>
          <w:sz w:val="22"/>
        </w:rPr>
        <w:t> </w:t>
      </w:r>
      <w:r>
        <w:rPr>
          <w:sz w:val="22"/>
        </w:rPr>
        <w:t>and</w:t>
      </w:r>
      <w:r>
        <w:rPr>
          <w:spacing w:val="-1"/>
          <w:sz w:val="22"/>
        </w:rPr>
        <w:t> </w:t>
      </w:r>
      <w:r>
        <w:rPr>
          <w:sz w:val="22"/>
        </w:rPr>
        <w:t>AI-driven recommendations tailored to facilitate a seamless leasing process.</w:t>
      </w:r>
    </w:p>
    <w:p>
      <w:pPr>
        <w:pStyle w:val="ListParagraph"/>
        <w:numPr>
          <w:ilvl w:val="2"/>
          <w:numId w:val="6"/>
        </w:numPr>
        <w:tabs>
          <w:tab w:pos="750" w:val="left" w:leader="none"/>
        </w:tabs>
        <w:spacing w:line="295" w:lineRule="auto" w:before="123" w:after="0"/>
        <w:ind w:left="750" w:right="957" w:hanging="132"/>
        <w:jc w:val="left"/>
        <w:rPr>
          <w:sz w:val="22"/>
        </w:rPr>
      </w:pPr>
      <w:r>
        <w:rPr>
          <w:b/>
          <w:sz w:val="22"/>
        </w:rPr>
        <w:t>For</w:t>
      </w:r>
      <w:r>
        <w:rPr>
          <w:b/>
          <w:spacing w:val="-10"/>
          <w:sz w:val="22"/>
        </w:rPr>
        <w:t> </w:t>
      </w:r>
      <w:r>
        <w:rPr>
          <w:b/>
          <w:sz w:val="22"/>
        </w:rPr>
        <w:t>Investors</w:t>
      </w:r>
      <w:r>
        <w:rPr>
          <w:b/>
          <w:spacing w:val="-10"/>
          <w:sz w:val="22"/>
        </w:rPr>
        <w:t> </w:t>
      </w:r>
      <w:r>
        <w:rPr>
          <w:b/>
          <w:sz w:val="22"/>
        </w:rPr>
        <w:t>and</w:t>
      </w:r>
      <w:r>
        <w:rPr>
          <w:b/>
          <w:spacing w:val="-10"/>
          <w:sz w:val="22"/>
        </w:rPr>
        <w:t> </w:t>
      </w:r>
      <w:r>
        <w:rPr>
          <w:b/>
          <w:sz w:val="22"/>
        </w:rPr>
        <w:t>Partners:</w:t>
      </w:r>
      <w:r>
        <w:rPr>
          <w:b/>
          <w:spacing w:val="-10"/>
          <w:sz w:val="22"/>
        </w:rPr>
        <w:t> </w:t>
      </w:r>
      <w:r>
        <w:rPr>
          <w:sz w:val="22"/>
        </w:rPr>
        <w:t>We</w:t>
      </w:r>
      <w:r>
        <w:rPr>
          <w:spacing w:val="-10"/>
          <w:sz w:val="22"/>
        </w:rPr>
        <w:t> </w:t>
      </w:r>
      <w:r>
        <w:rPr>
          <w:sz w:val="22"/>
        </w:rPr>
        <w:t>offer</w:t>
      </w:r>
      <w:r>
        <w:rPr>
          <w:spacing w:val="-10"/>
          <w:sz w:val="22"/>
        </w:rPr>
        <w:t> </w:t>
      </w:r>
      <w:r>
        <w:rPr>
          <w:sz w:val="22"/>
        </w:rPr>
        <w:t>a</w:t>
      </w:r>
      <w:r>
        <w:rPr>
          <w:spacing w:val="-10"/>
          <w:sz w:val="22"/>
        </w:rPr>
        <w:t> </w:t>
      </w:r>
      <w:r>
        <w:rPr>
          <w:sz w:val="22"/>
        </w:rPr>
        <w:t>diversified</w:t>
      </w:r>
      <w:r>
        <w:rPr>
          <w:spacing w:val="-10"/>
          <w:sz w:val="22"/>
        </w:rPr>
        <w:t> </w:t>
      </w:r>
      <w:r>
        <w:rPr>
          <w:sz w:val="22"/>
        </w:rPr>
        <w:t>revenue</w:t>
      </w:r>
      <w:r>
        <w:rPr>
          <w:spacing w:val="-10"/>
          <w:sz w:val="22"/>
        </w:rPr>
        <w:t> </w:t>
      </w:r>
      <w:r>
        <w:rPr>
          <w:sz w:val="22"/>
        </w:rPr>
        <w:t>model</w:t>
      </w:r>
      <w:r>
        <w:rPr>
          <w:spacing w:val="-10"/>
          <w:sz w:val="22"/>
        </w:rPr>
        <w:t> </w:t>
      </w:r>
      <w:r>
        <w:rPr>
          <w:sz w:val="22"/>
        </w:rPr>
        <w:t>that</w:t>
      </w:r>
      <w:r>
        <w:rPr>
          <w:spacing w:val="-10"/>
          <w:sz w:val="22"/>
        </w:rPr>
        <w:t> </w:t>
      </w:r>
      <w:r>
        <w:rPr>
          <w:sz w:val="22"/>
        </w:rPr>
        <w:t>includes</w:t>
      </w:r>
      <w:r>
        <w:rPr>
          <w:spacing w:val="-10"/>
          <w:sz w:val="22"/>
        </w:rPr>
        <w:t> </w:t>
      </w:r>
      <w:r>
        <w:rPr>
          <w:sz w:val="22"/>
        </w:rPr>
        <w:t>subscription services</w:t>
      </w:r>
      <w:r>
        <w:rPr>
          <w:spacing w:val="-1"/>
          <w:sz w:val="22"/>
        </w:rPr>
        <w:t> </w:t>
      </w:r>
      <w:r>
        <w:rPr>
          <w:sz w:val="22"/>
        </w:rPr>
        <w:t>for</w:t>
      </w:r>
      <w:r>
        <w:rPr>
          <w:spacing w:val="-1"/>
          <w:sz w:val="22"/>
        </w:rPr>
        <w:t> </w:t>
      </w:r>
      <w:r>
        <w:rPr>
          <w:sz w:val="22"/>
        </w:rPr>
        <w:t>brokers</w:t>
      </w:r>
      <w:r>
        <w:rPr>
          <w:spacing w:val="-1"/>
          <w:sz w:val="22"/>
        </w:rPr>
        <w:t> </w:t>
      </w:r>
      <w:r>
        <w:rPr>
          <w:sz w:val="22"/>
        </w:rPr>
        <w:t>and</w:t>
      </w:r>
      <w:r>
        <w:rPr>
          <w:spacing w:val="-1"/>
          <w:sz w:val="22"/>
        </w:rPr>
        <w:t> </w:t>
      </w:r>
      <w:r>
        <w:rPr>
          <w:sz w:val="22"/>
        </w:rPr>
        <w:t>landlords,</w:t>
      </w:r>
      <w:r>
        <w:rPr>
          <w:spacing w:val="-1"/>
          <w:sz w:val="22"/>
        </w:rPr>
        <w:t> </w:t>
      </w:r>
      <w:r>
        <w:rPr>
          <w:sz w:val="22"/>
        </w:rPr>
        <w:t>featured</w:t>
      </w:r>
      <w:r>
        <w:rPr>
          <w:spacing w:val="-1"/>
          <w:sz w:val="22"/>
        </w:rPr>
        <w:t> </w:t>
      </w:r>
      <w:r>
        <w:rPr>
          <w:sz w:val="22"/>
        </w:rPr>
        <w:t>placement</w:t>
      </w:r>
      <w:r>
        <w:rPr>
          <w:spacing w:val="-1"/>
          <w:sz w:val="22"/>
        </w:rPr>
        <w:t> </w:t>
      </w:r>
      <w:r>
        <w:rPr>
          <w:sz w:val="22"/>
        </w:rPr>
        <w:t>fees,</w:t>
      </w:r>
      <w:r>
        <w:rPr>
          <w:spacing w:val="-1"/>
          <w:sz w:val="22"/>
        </w:rPr>
        <w:t> </w:t>
      </w:r>
      <w:r>
        <w:rPr>
          <w:sz w:val="22"/>
        </w:rPr>
        <w:t>qualified</w:t>
      </w:r>
      <w:r>
        <w:rPr>
          <w:spacing w:val="-1"/>
          <w:sz w:val="22"/>
        </w:rPr>
        <w:t> </w:t>
      </w:r>
      <w:r>
        <w:rPr>
          <w:sz w:val="22"/>
        </w:rPr>
        <w:t>lead</w:t>
      </w:r>
      <w:r>
        <w:rPr>
          <w:spacing w:val="-1"/>
          <w:sz w:val="22"/>
        </w:rPr>
        <w:t> </w:t>
      </w:r>
      <w:r>
        <w:rPr>
          <w:sz w:val="22"/>
        </w:rPr>
        <w:t>generation,</w:t>
      </w:r>
      <w:r>
        <w:rPr>
          <w:spacing w:val="-1"/>
          <w:sz w:val="22"/>
        </w:rPr>
        <w:t> </w:t>
      </w:r>
      <w:r>
        <w:rPr>
          <w:sz w:val="22"/>
        </w:rPr>
        <w:t>and targeted advertising, creating significant opportunities for scalable growth.</w:t>
      </w:r>
    </w:p>
    <w:p>
      <w:pPr>
        <w:pStyle w:val="BodyText"/>
        <w:spacing w:line="295" w:lineRule="auto" w:before="242"/>
        <w:ind w:left="150" w:right="458"/>
      </w:pPr>
      <w:r>
        <w:rPr/>
        <w:t>The</w:t>
      </w:r>
      <w:r>
        <w:rPr>
          <w:spacing w:val="-5"/>
        </w:rPr>
        <w:t> </w:t>
      </w:r>
      <w:r>
        <w:rPr/>
        <w:t>market</w:t>
      </w:r>
      <w:r>
        <w:rPr>
          <w:spacing w:val="-5"/>
        </w:rPr>
        <w:t> </w:t>
      </w:r>
      <w:r>
        <w:rPr/>
        <w:t>for</w:t>
      </w:r>
      <w:r>
        <w:rPr>
          <w:spacing w:val="-5"/>
        </w:rPr>
        <w:t> </w:t>
      </w:r>
      <w:r>
        <w:rPr/>
        <w:t>luxury</w:t>
      </w:r>
      <w:r>
        <w:rPr>
          <w:spacing w:val="-5"/>
        </w:rPr>
        <w:t> </w:t>
      </w:r>
      <w:r>
        <w:rPr/>
        <w:t>apartments</w:t>
      </w:r>
      <w:r>
        <w:rPr>
          <w:spacing w:val="-5"/>
        </w:rPr>
        <w:t> </w:t>
      </w:r>
      <w:r>
        <w:rPr/>
        <w:t>is</w:t>
      </w:r>
      <w:r>
        <w:rPr>
          <w:spacing w:val="-5"/>
        </w:rPr>
        <w:t> </w:t>
      </w:r>
      <w:r>
        <w:rPr/>
        <w:t>notably</w:t>
      </w:r>
      <w:r>
        <w:rPr>
          <w:spacing w:val="-5"/>
        </w:rPr>
        <w:t> </w:t>
      </w:r>
      <w:r>
        <w:rPr/>
        <w:t>underserved</w:t>
      </w:r>
      <w:r>
        <w:rPr>
          <w:spacing w:val="-5"/>
        </w:rPr>
        <w:t> </w:t>
      </w:r>
      <w:r>
        <w:rPr/>
        <w:t>when</w:t>
      </w:r>
      <w:r>
        <w:rPr>
          <w:spacing w:val="-5"/>
        </w:rPr>
        <w:t> </w:t>
      </w:r>
      <w:r>
        <w:rPr/>
        <w:t>it</w:t>
      </w:r>
      <w:r>
        <w:rPr>
          <w:spacing w:val="-5"/>
        </w:rPr>
        <w:t> </w:t>
      </w:r>
      <w:r>
        <w:rPr/>
        <w:t>comes</w:t>
      </w:r>
      <w:r>
        <w:rPr>
          <w:spacing w:val="-5"/>
        </w:rPr>
        <w:t> </w:t>
      </w:r>
      <w:r>
        <w:rPr/>
        <w:t>to</w:t>
      </w:r>
      <w:r>
        <w:rPr>
          <w:spacing w:val="-5"/>
        </w:rPr>
        <w:t> </w:t>
      </w:r>
      <w:r>
        <w:rPr/>
        <w:t>dedicated</w:t>
      </w:r>
      <w:r>
        <w:rPr>
          <w:spacing w:val="-5"/>
        </w:rPr>
        <w:t> </w:t>
      </w:r>
      <w:r>
        <w:rPr/>
        <w:t>platforms,</w:t>
      </w:r>
      <w:r>
        <w:rPr>
          <w:spacing w:val="-5"/>
        </w:rPr>
        <w:t> </w:t>
      </w:r>
      <w:r>
        <w:rPr/>
        <w:t>often leading to limited visibility and inefficiencies. By streamlining the process of finding and leasing high- end</w:t>
      </w:r>
      <w:r>
        <w:rPr>
          <w:spacing w:val="-6"/>
        </w:rPr>
        <w:t> </w:t>
      </w:r>
      <w:r>
        <w:rPr/>
        <w:t>properties,</w:t>
      </w:r>
      <w:r>
        <w:rPr>
          <w:spacing w:val="-6"/>
        </w:rPr>
        <w:t> </w:t>
      </w:r>
      <w:r>
        <w:rPr/>
        <w:t>LuxuryApartments.com</w:t>
      </w:r>
      <w:r>
        <w:rPr>
          <w:spacing w:val="-6"/>
        </w:rPr>
        <w:t> </w:t>
      </w:r>
      <w:r>
        <w:rPr/>
        <w:t>stands</w:t>
      </w:r>
      <w:r>
        <w:rPr>
          <w:spacing w:val="-6"/>
        </w:rPr>
        <w:t> </w:t>
      </w:r>
      <w:r>
        <w:rPr/>
        <w:t>out</w:t>
      </w:r>
      <w:r>
        <w:rPr>
          <w:spacing w:val="-6"/>
        </w:rPr>
        <w:t> </w:t>
      </w:r>
      <w:r>
        <w:rPr/>
        <w:t>in</w:t>
      </w:r>
      <w:r>
        <w:rPr>
          <w:spacing w:val="-6"/>
        </w:rPr>
        <w:t> </w:t>
      </w:r>
      <w:r>
        <w:rPr/>
        <w:t>the</w:t>
      </w:r>
      <w:r>
        <w:rPr>
          <w:spacing w:val="-6"/>
        </w:rPr>
        <w:t> </w:t>
      </w:r>
      <w:r>
        <w:rPr/>
        <w:t>competitive</w:t>
      </w:r>
      <w:r>
        <w:rPr>
          <w:spacing w:val="-6"/>
        </w:rPr>
        <w:t> </w:t>
      </w:r>
      <w:r>
        <w:rPr/>
        <w:t>landscape</w:t>
      </w:r>
      <w:r>
        <w:rPr>
          <w:spacing w:val="-6"/>
        </w:rPr>
        <w:t> </w:t>
      </w:r>
      <w:r>
        <w:rPr/>
        <w:t>of</w:t>
      </w:r>
      <w:r>
        <w:rPr>
          <w:spacing w:val="-6"/>
        </w:rPr>
        <w:t> </w:t>
      </w:r>
      <w:r>
        <w:rPr/>
        <w:t>the</w:t>
      </w:r>
      <w:r>
        <w:rPr>
          <w:spacing w:val="-6"/>
        </w:rPr>
        <w:t> </w:t>
      </w:r>
      <w:r>
        <w:rPr/>
        <w:t>U.S.</w:t>
      </w:r>
      <w:r>
        <w:rPr>
          <w:spacing w:val="-6"/>
        </w:rPr>
        <w:t> </w:t>
      </w:r>
      <w:r>
        <w:rPr/>
        <w:t>real</w:t>
      </w:r>
      <w:r>
        <w:rPr>
          <w:spacing w:val="-6"/>
        </w:rPr>
        <w:t> </w:t>
      </w:r>
      <w:r>
        <w:rPr/>
        <w:t>estate sector (NAICS: 530000).</w:t>
      </w:r>
    </w:p>
    <w:p>
      <w:pPr>
        <w:pStyle w:val="BodyText"/>
        <w:spacing w:line="295" w:lineRule="auto" w:before="243"/>
        <w:ind w:left="150" w:right="458"/>
      </w:pPr>
      <w:r>
        <w:rPr/>
        <w:t>In an era where digital solutions are paramount, our focus on quality assurance through stringent verification processes ensures that only premium apartments are listed. This commitment to excellence, coupled with advanced marketing strategies, positions LuxuryApartments.com not only as a service provider but as an essential partner in the luxury real estate market.</w:t>
      </w:r>
    </w:p>
    <w:p>
      <w:pPr>
        <w:pStyle w:val="BodyText"/>
        <w:spacing w:line="295" w:lineRule="auto" w:before="244"/>
        <w:ind w:left="150" w:right="458"/>
      </w:pPr>
      <w:r>
        <w:rPr/>
        <w:t>With a current funding status of bootstrap and an aim to raise $350,000, we are poised for growth as we seek to enhance our technology platform, bolster marketing initiatives, and strengthen our personnel and partnerships. Over the next 5-10 years, our vision is to establish LuxuryApartments.com as the leading global platform for luxury apartment rentals, leveraging innovative technologies like virtual reality tours and personalized services to elevate the leasing experience.</w:t>
      </w:r>
    </w:p>
    <w:p>
      <w:pPr>
        <w:pStyle w:val="Heading4"/>
        <w:numPr>
          <w:ilvl w:val="1"/>
          <w:numId w:val="6"/>
        </w:numPr>
        <w:tabs>
          <w:tab w:pos="609" w:val="left" w:leader="none"/>
        </w:tabs>
        <w:spacing w:line="240" w:lineRule="auto" w:before="306" w:after="0"/>
        <w:ind w:left="609" w:right="0" w:hanging="459"/>
        <w:jc w:val="left"/>
      </w:pPr>
      <w:bookmarkStart w:name="2.2 Key Business Objectives" w:id="18"/>
      <w:bookmarkEnd w:id="18"/>
      <w:r>
        <w:rPr/>
      </w:r>
      <w:bookmarkStart w:name="_bookmark8" w:id="19"/>
      <w:bookmarkEnd w:id="19"/>
      <w:r>
        <w:rPr/>
      </w:r>
      <w:r>
        <w:rPr>
          <w:color w:val="1875D1"/>
        </w:rPr>
        <w:t>Key</w:t>
      </w:r>
      <w:r>
        <w:rPr>
          <w:color w:val="1875D1"/>
          <w:spacing w:val="27"/>
        </w:rPr>
        <w:t> </w:t>
      </w:r>
      <w:r>
        <w:rPr>
          <w:color w:val="1875D1"/>
        </w:rPr>
        <w:t>Business</w:t>
      </w:r>
      <w:r>
        <w:rPr>
          <w:color w:val="1875D1"/>
          <w:spacing w:val="27"/>
        </w:rPr>
        <w:t> </w:t>
      </w:r>
      <w:r>
        <w:rPr>
          <w:color w:val="1875D1"/>
          <w:spacing w:val="-2"/>
        </w:rPr>
        <w:t>Objectives</w:t>
      </w:r>
    </w:p>
    <w:p>
      <w:pPr>
        <w:pStyle w:val="BodyText"/>
        <w:spacing w:line="295" w:lineRule="auto" w:before="306"/>
        <w:ind w:left="150" w:right="458"/>
      </w:pPr>
      <w:r>
        <w:rPr>
          <w:b/>
        </w:rPr>
        <w:t>Growth</w:t>
      </w:r>
      <w:r>
        <w:rPr>
          <w:b/>
          <w:spacing w:val="-7"/>
        </w:rPr>
        <w:t> </w:t>
      </w:r>
      <w:r>
        <w:rPr>
          <w:b/>
        </w:rPr>
        <w:t>and</w:t>
      </w:r>
      <w:r>
        <w:rPr>
          <w:b/>
          <w:spacing w:val="-7"/>
        </w:rPr>
        <w:t> </w:t>
      </w:r>
      <w:r>
        <w:rPr>
          <w:b/>
        </w:rPr>
        <w:t>Market</w:t>
      </w:r>
      <w:r>
        <w:rPr>
          <w:b/>
          <w:spacing w:val="-7"/>
        </w:rPr>
        <w:t> </w:t>
      </w:r>
      <w:r>
        <w:rPr>
          <w:b/>
        </w:rPr>
        <w:t>Penetration:</w:t>
      </w:r>
      <w:r>
        <w:rPr>
          <w:b/>
          <w:spacing w:val="-7"/>
        </w:rPr>
        <w:t> </w:t>
      </w:r>
      <w:r>
        <w:rPr/>
        <w:t>Our</w:t>
      </w:r>
      <w:r>
        <w:rPr>
          <w:spacing w:val="-7"/>
        </w:rPr>
        <w:t> </w:t>
      </w:r>
      <w:r>
        <w:rPr/>
        <w:t>primary</w:t>
      </w:r>
      <w:r>
        <w:rPr>
          <w:spacing w:val="-7"/>
        </w:rPr>
        <w:t> </w:t>
      </w:r>
      <w:r>
        <w:rPr/>
        <w:t>objective</w:t>
      </w:r>
      <w:r>
        <w:rPr>
          <w:spacing w:val="-7"/>
        </w:rPr>
        <w:t> </w:t>
      </w:r>
      <w:r>
        <w:rPr/>
        <w:t>is</w:t>
      </w:r>
      <w:r>
        <w:rPr>
          <w:spacing w:val="-7"/>
        </w:rPr>
        <w:t> </w:t>
      </w:r>
      <w:r>
        <w:rPr/>
        <w:t>to</w:t>
      </w:r>
      <w:r>
        <w:rPr>
          <w:spacing w:val="-7"/>
        </w:rPr>
        <w:t> </w:t>
      </w:r>
      <w:r>
        <w:rPr/>
        <w:t>achieve</w:t>
      </w:r>
      <w:r>
        <w:rPr>
          <w:spacing w:val="-7"/>
        </w:rPr>
        <w:t> </w:t>
      </w:r>
      <w:r>
        <w:rPr/>
        <w:t>a</w:t>
      </w:r>
      <w:r>
        <w:rPr>
          <w:spacing w:val="-7"/>
        </w:rPr>
        <w:t> </w:t>
      </w:r>
      <w:r>
        <w:rPr/>
        <w:t>robust</w:t>
      </w:r>
      <w:r>
        <w:rPr>
          <w:spacing w:val="-7"/>
        </w:rPr>
        <w:t> </w:t>
      </w:r>
      <w:r>
        <w:rPr/>
        <w:t>market</w:t>
      </w:r>
      <w:r>
        <w:rPr>
          <w:spacing w:val="-7"/>
        </w:rPr>
        <w:t> </w:t>
      </w:r>
      <w:r>
        <w:rPr/>
        <w:t>presence</w:t>
      </w:r>
      <w:r>
        <w:rPr>
          <w:spacing w:val="-7"/>
        </w:rPr>
        <w:t> </w:t>
      </w:r>
      <w:r>
        <w:rPr/>
        <w:t>within the</w:t>
      </w:r>
      <w:r>
        <w:rPr>
          <w:spacing w:val="-5"/>
        </w:rPr>
        <w:t> </w:t>
      </w:r>
      <w:r>
        <w:rPr/>
        <w:t>luxury</w:t>
      </w:r>
      <w:r>
        <w:rPr>
          <w:spacing w:val="-5"/>
        </w:rPr>
        <w:t> </w:t>
      </w:r>
      <w:r>
        <w:rPr/>
        <w:t>real</w:t>
      </w:r>
      <w:r>
        <w:rPr>
          <w:spacing w:val="-5"/>
        </w:rPr>
        <w:t> </w:t>
      </w:r>
      <w:r>
        <w:rPr/>
        <w:t>estate</w:t>
      </w:r>
      <w:r>
        <w:rPr>
          <w:spacing w:val="-5"/>
        </w:rPr>
        <w:t> </w:t>
      </w:r>
      <w:r>
        <w:rPr/>
        <w:t>sector</w:t>
      </w:r>
      <w:r>
        <w:rPr>
          <w:spacing w:val="-5"/>
        </w:rPr>
        <w:t> </w:t>
      </w:r>
      <w:r>
        <w:rPr/>
        <w:t>in</w:t>
      </w:r>
      <w:r>
        <w:rPr>
          <w:spacing w:val="-5"/>
        </w:rPr>
        <w:t> </w:t>
      </w:r>
      <w:r>
        <w:rPr/>
        <w:t>the</w:t>
      </w:r>
      <w:r>
        <w:rPr>
          <w:spacing w:val="-5"/>
        </w:rPr>
        <w:t> </w:t>
      </w:r>
      <w:r>
        <w:rPr/>
        <w:t>United</w:t>
      </w:r>
      <w:r>
        <w:rPr>
          <w:spacing w:val="-5"/>
        </w:rPr>
        <w:t> </w:t>
      </w:r>
      <w:r>
        <w:rPr/>
        <w:t>States</w:t>
      </w:r>
      <w:r>
        <w:rPr>
          <w:spacing w:val="-5"/>
        </w:rPr>
        <w:t> </w:t>
      </w:r>
      <w:r>
        <w:rPr/>
        <w:t>and</w:t>
      </w:r>
      <w:r>
        <w:rPr>
          <w:spacing w:val="-5"/>
        </w:rPr>
        <w:t> </w:t>
      </w:r>
      <w:r>
        <w:rPr/>
        <w:t>expand</w:t>
      </w:r>
      <w:r>
        <w:rPr>
          <w:spacing w:val="-5"/>
        </w:rPr>
        <w:t> </w:t>
      </w:r>
      <w:r>
        <w:rPr/>
        <w:t>our</w:t>
      </w:r>
      <w:r>
        <w:rPr>
          <w:spacing w:val="-5"/>
        </w:rPr>
        <w:t> </w:t>
      </w:r>
      <w:r>
        <w:rPr/>
        <w:t>offerings</w:t>
      </w:r>
      <w:r>
        <w:rPr>
          <w:spacing w:val="-5"/>
        </w:rPr>
        <w:t> </w:t>
      </w:r>
      <w:r>
        <w:rPr/>
        <w:t>across</w:t>
      </w:r>
      <w:r>
        <w:rPr>
          <w:spacing w:val="-5"/>
        </w:rPr>
        <w:t> </w:t>
      </w:r>
      <w:r>
        <w:rPr/>
        <w:t>key</w:t>
      </w:r>
      <w:r>
        <w:rPr>
          <w:spacing w:val="-5"/>
        </w:rPr>
        <w:t> </w:t>
      </w:r>
      <w:r>
        <w:rPr/>
        <w:t>global</w:t>
      </w:r>
      <w:r>
        <w:rPr>
          <w:spacing w:val="-5"/>
        </w:rPr>
        <w:t> </w:t>
      </w:r>
      <w:r>
        <w:rPr/>
        <w:t>cities.</w:t>
      </w:r>
      <w:r>
        <w:rPr>
          <w:spacing w:val="-5"/>
        </w:rPr>
        <w:t> </w:t>
      </w:r>
      <w:r>
        <w:rPr/>
        <w:t>We aim</w:t>
      </w:r>
      <w:r>
        <w:rPr>
          <w:spacing w:val="-10"/>
        </w:rPr>
        <w:t> </w:t>
      </w:r>
      <w:r>
        <w:rPr/>
        <w:t>to</w:t>
      </w:r>
      <w:r>
        <w:rPr>
          <w:spacing w:val="-10"/>
        </w:rPr>
        <w:t> </w:t>
      </w:r>
      <w:r>
        <w:rPr/>
        <w:t>onboard</w:t>
      </w:r>
      <w:r>
        <w:rPr>
          <w:spacing w:val="-10"/>
        </w:rPr>
        <w:t> </w:t>
      </w:r>
      <w:r>
        <w:rPr>
          <w:b/>
        </w:rPr>
        <w:t>100+</w:t>
      </w:r>
      <w:r>
        <w:rPr>
          <w:b/>
          <w:spacing w:val="-10"/>
        </w:rPr>
        <w:t> </w:t>
      </w:r>
      <w:r>
        <w:rPr>
          <w:b/>
        </w:rPr>
        <w:t>verified</w:t>
      </w:r>
      <w:r>
        <w:rPr>
          <w:b/>
          <w:spacing w:val="-10"/>
        </w:rPr>
        <w:t> </w:t>
      </w:r>
      <w:r>
        <w:rPr>
          <w:b/>
        </w:rPr>
        <w:t>luxury</w:t>
      </w:r>
      <w:r>
        <w:rPr>
          <w:b/>
          <w:spacing w:val="-10"/>
        </w:rPr>
        <w:t> </w:t>
      </w:r>
      <w:r>
        <w:rPr>
          <w:b/>
        </w:rPr>
        <w:t>properties</w:t>
      </w:r>
      <w:r>
        <w:rPr>
          <w:b/>
          <w:spacing w:val="-10"/>
        </w:rPr>
        <w:t> </w:t>
      </w:r>
      <w:r>
        <w:rPr/>
        <w:t>within</w:t>
      </w:r>
      <w:r>
        <w:rPr>
          <w:spacing w:val="-10"/>
        </w:rPr>
        <w:t> </w:t>
      </w:r>
      <w:r>
        <w:rPr/>
        <w:t>the</w:t>
      </w:r>
      <w:r>
        <w:rPr>
          <w:spacing w:val="-10"/>
        </w:rPr>
        <w:t> </w:t>
      </w:r>
      <w:r>
        <w:rPr/>
        <w:t>first</w:t>
      </w:r>
      <w:r>
        <w:rPr>
          <w:spacing w:val="-10"/>
        </w:rPr>
        <w:t> </w:t>
      </w:r>
      <w:r>
        <w:rPr/>
        <w:t>year,</w:t>
      </w:r>
      <w:r>
        <w:rPr>
          <w:spacing w:val="-10"/>
        </w:rPr>
        <w:t> </w:t>
      </w:r>
      <w:r>
        <w:rPr/>
        <w:t>establishing LuxuryApartments.com as a trusted source for high-end rentals.</w:t>
      </w:r>
    </w:p>
    <w:p>
      <w:pPr>
        <w:spacing w:line="295" w:lineRule="auto" w:before="243"/>
        <w:ind w:left="150" w:right="458" w:firstLine="0"/>
        <w:jc w:val="left"/>
        <w:rPr>
          <w:sz w:val="22"/>
        </w:rPr>
      </w:pPr>
      <w:r>
        <w:rPr>
          <w:b/>
          <w:sz w:val="22"/>
        </w:rPr>
        <w:t>Revenue</w:t>
      </w:r>
      <w:r>
        <w:rPr>
          <w:b/>
          <w:spacing w:val="-2"/>
          <w:sz w:val="22"/>
        </w:rPr>
        <w:t> </w:t>
      </w:r>
      <w:r>
        <w:rPr>
          <w:b/>
          <w:sz w:val="22"/>
        </w:rPr>
        <w:t>Generation:</w:t>
      </w:r>
      <w:r>
        <w:rPr>
          <w:b/>
          <w:spacing w:val="-2"/>
          <w:sz w:val="22"/>
        </w:rPr>
        <w:t> </w:t>
      </w:r>
      <w:r>
        <w:rPr>
          <w:sz w:val="22"/>
        </w:rPr>
        <w:t>We</w:t>
      </w:r>
      <w:r>
        <w:rPr>
          <w:spacing w:val="-2"/>
          <w:sz w:val="22"/>
        </w:rPr>
        <w:t> </w:t>
      </w:r>
      <w:r>
        <w:rPr>
          <w:sz w:val="22"/>
        </w:rPr>
        <w:t>aim</w:t>
      </w:r>
      <w:r>
        <w:rPr>
          <w:spacing w:val="-2"/>
          <w:sz w:val="22"/>
        </w:rPr>
        <w:t> </w:t>
      </w:r>
      <w:r>
        <w:rPr>
          <w:sz w:val="22"/>
        </w:rPr>
        <w:t>to</w:t>
      </w:r>
      <w:r>
        <w:rPr>
          <w:spacing w:val="-2"/>
          <w:sz w:val="22"/>
        </w:rPr>
        <w:t> </w:t>
      </w:r>
      <w:r>
        <w:rPr>
          <w:sz w:val="22"/>
        </w:rPr>
        <w:t>create</w:t>
      </w:r>
      <w:r>
        <w:rPr>
          <w:spacing w:val="-2"/>
          <w:sz w:val="22"/>
        </w:rPr>
        <w:t> </w:t>
      </w:r>
      <w:r>
        <w:rPr>
          <w:sz w:val="22"/>
        </w:rPr>
        <w:t>a</w:t>
      </w:r>
      <w:r>
        <w:rPr>
          <w:spacing w:val="-2"/>
          <w:sz w:val="22"/>
        </w:rPr>
        <w:t> </w:t>
      </w:r>
      <w:r>
        <w:rPr>
          <w:sz w:val="22"/>
        </w:rPr>
        <w:t>diversified</w:t>
      </w:r>
      <w:r>
        <w:rPr>
          <w:spacing w:val="-2"/>
          <w:sz w:val="22"/>
        </w:rPr>
        <w:t> </w:t>
      </w:r>
      <w:r>
        <w:rPr>
          <w:sz w:val="22"/>
        </w:rPr>
        <w:t>revenue</w:t>
      </w:r>
      <w:r>
        <w:rPr>
          <w:spacing w:val="-2"/>
          <w:sz w:val="22"/>
        </w:rPr>
        <w:t> </w:t>
      </w:r>
      <w:r>
        <w:rPr>
          <w:sz w:val="22"/>
        </w:rPr>
        <w:t>model</w:t>
      </w:r>
      <w:r>
        <w:rPr>
          <w:spacing w:val="-2"/>
          <w:sz w:val="22"/>
        </w:rPr>
        <w:t> </w:t>
      </w:r>
      <w:r>
        <w:rPr>
          <w:sz w:val="22"/>
        </w:rPr>
        <w:t>by</w:t>
      </w:r>
      <w:r>
        <w:rPr>
          <w:spacing w:val="-2"/>
          <w:sz w:val="22"/>
        </w:rPr>
        <w:t> </w:t>
      </w:r>
      <w:r>
        <w:rPr>
          <w:sz w:val="22"/>
        </w:rPr>
        <w:t>generating</w:t>
      </w:r>
      <w:r>
        <w:rPr>
          <w:spacing w:val="-2"/>
          <w:sz w:val="22"/>
        </w:rPr>
        <w:t> </w:t>
      </w:r>
      <w:r>
        <w:rPr>
          <w:sz w:val="22"/>
        </w:rPr>
        <w:t>income</w:t>
      </w:r>
      <w:r>
        <w:rPr>
          <w:spacing w:val="-2"/>
          <w:sz w:val="22"/>
        </w:rPr>
        <w:t> </w:t>
      </w:r>
      <w:r>
        <w:rPr>
          <w:sz w:val="22"/>
        </w:rPr>
        <w:t>through </w:t>
      </w:r>
      <w:r>
        <w:rPr>
          <w:b/>
          <w:spacing w:val="-2"/>
          <w:sz w:val="22"/>
        </w:rPr>
        <w:t>subscription</w:t>
      </w:r>
      <w:r>
        <w:rPr>
          <w:b/>
          <w:spacing w:val="-8"/>
          <w:sz w:val="22"/>
        </w:rPr>
        <w:t> </w:t>
      </w:r>
      <w:r>
        <w:rPr>
          <w:b/>
          <w:spacing w:val="-2"/>
          <w:sz w:val="22"/>
        </w:rPr>
        <w:t>fees,</w:t>
      </w:r>
      <w:r>
        <w:rPr>
          <w:b/>
          <w:spacing w:val="-8"/>
          <w:sz w:val="22"/>
        </w:rPr>
        <w:t> </w:t>
      </w:r>
      <w:r>
        <w:rPr>
          <w:b/>
          <w:spacing w:val="-2"/>
          <w:sz w:val="22"/>
        </w:rPr>
        <w:t>featured</w:t>
      </w:r>
      <w:r>
        <w:rPr>
          <w:b/>
          <w:spacing w:val="-8"/>
          <w:sz w:val="22"/>
        </w:rPr>
        <w:t> </w:t>
      </w:r>
      <w:r>
        <w:rPr>
          <w:b/>
          <w:spacing w:val="-2"/>
          <w:sz w:val="22"/>
        </w:rPr>
        <w:t>placements,</w:t>
      </w:r>
      <w:r>
        <w:rPr>
          <w:b/>
          <w:spacing w:val="-9"/>
          <w:sz w:val="22"/>
        </w:rPr>
        <w:t> </w:t>
      </w:r>
      <w:r>
        <w:rPr>
          <w:spacing w:val="-2"/>
          <w:sz w:val="22"/>
        </w:rPr>
        <w:t>and</w:t>
      </w:r>
      <w:r>
        <w:rPr>
          <w:spacing w:val="-8"/>
          <w:sz w:val="22"/>
        </w:rPr>
        <w:t> </w:t>
      </w:r>
      <w:r>
        <w:rPr>
          <w:b/>
          <w:spacing w:val="-2"/>
          <w:sz w:val="22"/>
        </w:rPr>
        <w:t>qualified</w:t>
      </w:r>
      <w:r>
        <w:rPr>
          <w:b/>
          <w:spacing w:val="-8"/>
          <w:sz w:val="22"/>
        </w:rPr>
        <w:t> </w:t>
      </w:r>
      <w:r>
        <w:rPr>
          <w:b/>
          <w:spacing w:val="-2"/>
          <w:sz w:val="22"/>
        </w:rPr>
        <w:t>lead</w:t>
      </w:r>
      <w:r>
        <w:rPr>
          <w:b/>
          <w:spacing w:val="-8"/>
          <w:sz w:val="22"/>
        </w:rPr>
        <w:t> </w:t>
      </w:r>
      <w:r>
        <w:rPr>
          <w:b/>
          <w:spacing w:val="-2"/>
          <w:sz w:val="22"/>
        </w:rPr>
        <w:t>generation</w:t>
      </w:r>
      <w:r>
        <w:rPr>
          <w:spacing w:val="-2"/>
          <w:sz w:val="22"/>
        </w:rPr>
        <w:t>.</w:t>
      </w:r>
      <w:r>
        <w:rPr>
          <w:spacing w:val="-8"/>
          <w:sz w:val="22"/>
        </w:rPr>
        <w:t> </w:t>
      </w:r>
      <w:r>
        <w:rPr>
          <w:spacing w:val="-2"/>
          <w:sz w:val="22"/>
        </w:rPr>
        <w:t>Our</w:t>
      </w:r>
      <w:r>
        <w:rPr>
          <w:spacing w:val="-8"/>
          <w:sz w:val="22"/>
        </w:rPr>
        <w:t> </w:t>
      </w:r>
      <w:r>
        <w:rPr>
          <w:spacing w:val="-2"/>
          <w:sz w:val="22"/>
        </w:rPr>
        <w:t>goal</w:t>
      </w:r>
      <w:r>
        <w:rPr>
          <w:spacing w:val="-8"/>
          <w:sz w:val="22"/>
        </w:rPr>
        <w:t> </w:t>
      </w:r>
      <w:r>
        <w:rPr>
          <w:spacing w:val="-2"/>
          <w:sz w:val="22"/>
        </w:rPr>
        <w:t>is</w:t>
      </w:r>
      <w:r>
        <w:rPr>
          <w:spacing w:val="-8"/>
          <w:sz w:val="22"/>
        </w:rPr>
        <w:t> </w:t>
      </w:r>
      <w:r>
        <w:rPr>
          <w:spacing w:val="-2"/>
          <w:sz w:val="22"/>
        </w:rPr>
        <w:t>to</w:t>
      </w:r>
      <w:r>
        <w:rPr>
          <w:spacing w:val="-8"/>
          <w:sz w:val="22"/>
        </w:rPr>
        <w:t> </w:t>
      </w:r>
      <w:r>
        <w:rPr>
          <w:spacing w:val="-2"/>
          <w:sz w:val="22"/>
        </w:rPr>
        <w:t>reach</w:t>
      </w:r>
      <w:r>
        <w:rPr>
          <w:spacing w:val="-8"/>
          <w:sz w:val="22"/>
        </w:rPr>
        <w:t> </w:t>
      </w:r>
      <w:r>
        <w:rPr>
          <w:b/>
          <w:spacing w:val="-2"/>
          <w:sz w:val="22"/>
        </w:rPr>
        <w:t>$1</w:t>
      </w:r>
      <w:r>
        <w:rPr>
          <w:b/>
          <w:spacing w:val="-8"/>
          <w:sz w:val="22"/>
        </w:rPr>
        <w:t> </w:t>
      </w:r>
      <w:r>
        <w:rPr>
          <w:b/>
          <w:spacing w:val="-2"/>
          <w:sz w:val="22"/>
        </w:rPr>
        <w:t>million </w:t>
      </w:r>
      <w:r>
        <w:rPr>
          <w:sz w:val="22"/>
        </w:rPr>
        <w:t>in</w:t>
      </w:r>
      <w:r>
        <w:rPr>
          <w:spacing w:val="-2"/>
          <w:sz w:val="22"/>
        </w:rPr>
        <w:t> </w:t>
      </w:r>
      <w:r>
        <w:rPr>
          <w:sz w:val="22"/>
        </w:rPr>
        <w:t>annual</w:t>
      </w:r>
      <w:r>
        <w:rPr>
          <w:spacing w:val="-2"/>
          <w:sz w:val="22"/>
        </w:rPr>
        <w:t> </w:t>
      </w:r>
      <w:r>
        <w:rPr>
          <w:sz w:val="22"/>
        </w:rPr>
        <w:t>revenue</w:t>
      </w:r>
      <w:r>
        <w:rPr>
          <w:spacing w:val="-2"/>
          <w:sz w:val="22"/>
        </w:rPr>
        <w:t> </w:t>
      </w:r>
      <w:r>
        <w:rPr>
          <w:sz w:val="22"/>
        </w:rPr>
        <w:t>within</w:t>
      </w:r>
      <w:r>
        <w:rPr>
          <w:spacing w:val="-2"/>
          <w:sz w:val="22"/>
        </w:rPr>
        <w:t> </w:t>
      </w:r>
      <w:r>
        <w:rPr>
          <w:sz w:val="22"/>
        </w:rPr>
        <w:t>the</w:t>
      </w:r>
      <w:r>
        <w:rPr>
          <w:spacing w:val="-2"/>
          <w:sz w:val="22"/>
        </w:rPr>
        <w:t> </w:t>
      </w:r>
      <w:r>
        <w:rPr>
          <w:sz w:val="22"/>
        </w:rPr>
        <w:t>next</w:t>
      </w:r>
      <w:r>
        <w:rPr>
          <w:spacing w:val="-2"/>
          <w:sz w:val="22"/>
        </w:rPr>
        <w:t> </w:t>
      </w:r>
      <w:r>
        <w:rPr>
          <w:sz w:val="22"/>
        </w:rPr>
        <w:t>three</w:t>
      </w:r>
      <w:r>
        <w:rPr>
          <w:spacing w:val="-2"/>
          <w:sz w:val="22"/>
        </w:rPr>
        <w:t> </w:t>
      </w:r>
      <w:r>
        <w:rPr>
          <w:sz w:val="22"/>
        </w:rPr>
        <w:t>years</w:t>
      </w:r>
      <w:r>
        <w:rPr>
          <w:spacing w:val="-2"/>
          <w:sz w:val="22"/>
        </w:rPr>
        <w:t> </w:t>
      </w:r>
      <w:r>
        <w:rPr>
          <w:sz w:val="22"/>
        </w:rPr>
        <w:t>by</w:t>
      </w:r>
      <w:r>
        <w:rPr>
          <w:spacing w:val="-2"/>
          <w:sz w:val="22"/>
        </w:rPr>
        <w:t> </w:t>
      </w:r>
      <w:r>
        <w:rPr>
          <w:sz w:val="22"/>
        </w:rPr>
        <w:t>successfully</w:t>
      </w:r>
      <w:r>
        <w:rPr>
          <w:spacing w:val="-2"/>
          <w:sz w:val="22"/>
        </w:rPr>
        <w:t> </w:t>
      </w:r>
      <w:r>
        <w:rPr>
          <w:sz w:val="22"/>
        </w:rPr>
        <w:t>converting</w:t>
      </w:r>
      <w:r>
        <w:rPr>
          <w:spacing w:val="-2"/>
          <w:sz w:val="22"/>
        </w:rPr>
        <w:t> </w:t>
      </w:r>
      <w:r>
        <w:rPr>
          <w:sz w:val="22"/>
        </w:rPr>
        <w:t>our</w:t>
      </w:r>
      <w:r>
        <w:rPr>
          <w:spacing w:val="-2"/>
          <w:sz w:val="22"/>
        </w:rPr>
        <w:t> </w:t>
      </w:r>
      <w:r>
        <w:rPr>
          <w:sz w:val="22"/>
        </w:rPr>
        <w:t>lead</w:t>
      </w:r>
      <w:r>
        <w:rPr>
          <w:spacing w:val="-2"/>
          <w:sz w:val="22"/>
        </w:rPr>
        <w:t> </w:t>
      </w:r>
      <w:r>
        <w:rPr>
          <w:sz w:val="22"/>
        </w:rPr>
        <w:t>base</w:t>
      </w:r>
      <w:r>
        <w:rPr>
          <w:spacing w:val="-2"/>
          <w:sz w:val="22"/>
        </w:rPr>
        <w:t> </w:t>
      </w:r>
      <w:r>
        <w:rPr>
          <w:sz w:val="22"/>
        </w:rPr>
        <w:t>and</w:t>
      </w:r>
      <w:r>
        <w:rPr>
          <w:spacing w:val="-2"/>
          <w:sz w:val="22"/>
        </w:rPr>
        <w:t> </w:t>
      </w:r>
      <w:r>
        <w:rPr>
          <w:sz w:val="22"/>
        </w:rPr>
        <w:t>scaling</w:t>
      </w:r>
      <w:r>
        <w:rPr>
          <w:spacing w:val="-2"/>
          <w:sz w:val="22"/>
        </w:rPr>
        <w:t> </w:t>
      </w:r>
      <w:r>
        <w:rPr>
          <w:sz w:val="22"/>
        </w:rPr>
        <w:t>our </w:t>
      </w:r>
      <w:r>
        <w:rPr>
          <w:spacing w:val="-2"/>
          <w:sz w:val="22"/>
        </w:rPr>
        <w:t>offerings.</w:t>
      </w:r>
    </w:p>
    <w:p>
      <w:pPr>
        <w:spacing w:after="0" w:line="295" w:lineRule="auto"/>
        <w:jc w:val="left"/>
        <w:rPr>
          <w:sz w:val="22"/>
        </w:rPr>
        <w:sectPr>
          <w:pgSz w:w="11910" w:h="16840"/>
          <w:pgMar w:header="0" w:footer="450" w:top="780" w:bottom="640" w:left="700" w:right="420"/>
        </w:sectPr>
      </w:pPr>
    </w:p>
    <w:p>
      <w:pPr>
        <w:spacing w:line="295" w:lineRule="auto" w:before="80"/>
        <w:ind w:left="150" w:right="0" w:firstLine="0"/>
        <w:jc w:val="left"/>
        <w:rPr>
          <w:sz w:val="22"/>
        </w:rPr>
      </w:pPr>
      <w:r>
        <w:rPr>
          <w:b/>
          <w:sz w:val="22"/>
        </w:rPr>
        <w:t>Enhancing User Experience: </w:t>
      </w:r>
      <w:r>
        <w:rPr>
          <w:sz w:val="22"/>
        </w:rPr>
        <w:t>We are dedicated to refining our platform based on user feedback and advanced</w:t>
      </w:r>
      <w:r>
        <w:rPr>
          <w:spacing w:val="-1"/>
          <w:sz w:val="22"/>
        </w:rPr>
        <w:t> </w:t>
      </w:r>
      <w:r>
        <w:rPr>
          <w:sz w:val="22"/>
        </w:rPr>
        <w:t>technology</w:t>
      </w:r>
      <w:r>
        <w:rPr>
          <w:spacing w:val="-1"/>
          <w:sz w:val="22"/>
        </w:rPr>
        <w:t> </w:t>
      </w:r>
      <w:r>
        <w:rPr>
          <w:sz w:val="22"/>
        </w:rPr>
        <w:t>integration.</w:t>
      </w:r>
      <w:r>
        <w:rPr>
          <w:spacing w:val="-1"/>
          <w:sz w:val="22"/>
        </w:rPr>
        <w:t> </w:t>
      </w:r>
      <w:r>
        <w:rPr>
          <w:sz w:val="22"/>
        </w:rPr>
        <w:t>Over</w:t>
      </w:r>
      <w:r>
        <w:rPr>
          <w:spacing w:val="-1"/>
          <w:sz w:val="22"/>
        </w:rPr>
        <w:t> </w:t>
      </w:r>
      <w:r>
        <w:rPr>
          <w:sz w:val="22"/>
        </w:rPr>
        <w:t>the</w:t>
      </w:r>
      <w:r>
        <w:rPr>
          <w:spacing w:val="-1"/>
          <w:sz w:val="22"/>
        </w:rPr>
        <w:t> </w:t>
      </w:r>
      <w:r>
        <w:rPr>
          <w:sz w:val="22"/>
        </w:rPr>
        <w:t>next</w:t>
      </w:r>
      <w:r>
        <w:rPr>
          <w:spacing w:val="-1"/>
          <w:sz w:val="22"/>
        </w:rPr>
        <w:t> </w:t>
      </w:r>
      <w:r>
        <w:rPr>
          <w:sz w:val="22"/>
        </w:rPr>
        <w:t>5</w:t>
      </w:r>
      <w:r>
        <w:rPr>
          <w:spacing w:val="-1"/>
          <w:sz w:val="22"/>
        </w:rPr>
        <w:t> </w:t>
      </w:r>
      <w:r>
        <w:rPr>
          <w:sz w:val="22"/>
        </w:rPr>
        <w:t>years,</w:t>
      </w:r>
      <w:r>
        <w:rPr>
          <w:spacing w:val="-1"/>
          <w:sz w:val="22"/>
        </w:rPr>
        <w:t> </w:t>
      </w:r>
      <w:r>
        <w:rPr>
          <w:sz w:val="22"/>
        </w:rPr>
        <w:t>we</w:t>
      </w:r>
      <w:r>
        <w:rPr>
          <w:spacing w:val="-1"/>
          <w:sz w:val="22"/>
        </w:rPr>
        <w:t> </w:t>
      </w:r>
      <w:r>
        <w:rPr>
          <w:sz w:val="22"/>
        </w:rPr>
        <w:t>intend</w:t>
      </w:r>
      <w:r>
        <w:rPr>
          <w:spacing w:val="-1"/>
          <w:sz w:val="22"/>
        </w:rPr>
        <w:t> </w:t>
      </w:r>
      <w:r>
        <w:rPr>
          <w:sz w:val="22"/>
        </w:rPr>
        <w:t>to</w:t>
      </w:r>
      <w:r>
        <w:rPr>
          <w:spacing w:val="-1"/>
          <w:sz w:val="22"/>
        </w:rPr>
        <w:t> </w:t>
      </w:r>
      <w:r>
        <w:rPr>
          <w:sz w:val="22"/>
        </w:rPr>
        <w:t>implement</w:t>
      </w:r>
      <w:r>
        <w:rPr>
          <w:spacing w:val="-1"/>
          <w:sz w:val="22"/>
        </w:rPr>
        <w:t> </w:t>
      </w:r>
      <w:r>
        <w:rPr>
          <w:b/>
          <w:sz w:val="22"/>
        </w:rPr>
        <w:t>VR</w:t>
      </w:r>
      <w:r>
        <w:rPr>
          <w:b/>
          <w:spacing w:val="-1"/>
          <w:sz w:val="22"/>
        </w:rPr>
        <w:t> </w:t>
      </w:r>
      <w:r>
        <w:rPr>
          <w:b/>
          <w:sz w:val="22"/>
        </w:rPr>
        <w:t>tours</w:t>
      </w:r>
      <w:r>
        <w:rPr>
          <w:b/>
          <w:spacing w:val="-1"/>
          <w:sz w:val="22"/>
        </w:rPr>
        <w:t> </w:t>
      </w:r>
      <w:r>
        <w:rPr>
          <w:sz w:val="22"/>
        </w:rPr>
        <w:t>and </w:t>
      </w:r>
      <w:r>
        <w:rPr>
          <w:b/>
          <w:sz w:val="22"/>
        </w:rPr>
        <w:t>personalized</w:t>
      </w:r>
      <w:r>
        <w:rPr>
          <w:b/>
          <w:spacing w:val="-8"/>
          <w:sz w:val="22"/>
        </w:rPr>
        <w:t> </w:t>
      </w:r>
      <w:r>
        <w:rPr>
          <w:b/>
          <w:sz w:val="22"/>
        </w:rPr>
        <w:t>concierge</w:t>
      </w:r>
      <w:r>
        <w:rPr>
          <w:b/>
          <w:spacing w:val="-8"/>
          <w:sz w:val="22"/>
        </w:rPr>
        <w:t> </w:t>
      </w:r>
      <w:r>
        <w:rPr>
          <w:b/>
          <w:sz w:val="22"/>
        </w:rPr>
        <w:t>services</w:t>
      </w:r>
      <w:r>
        <w:rPr>
          <w:b/>
          <w:spacing w:val="-8"/>
          <w:sz w:val="22"/>
        </w:rPr>
        <w:t> </w:t>
      </w:r>
      <w:r>
        <w:rPr>
          <w:sz w:val="22"/>
        </w:rPr>
        <w:t>to</w:t>
      </w:r>
      <w:r>
        <w:rPr>
          <w:spacing w:val="-8"/>
          <w:sz w:val="22"/>
        </w:rPr>
        <w:t> </w:t>
      </w:r>
      <w:r>
        <w:rPr>
          <w:sz w:val="22"/>
        </w:rPr>
        <w:t>improve</w:t>
      </w:r>
      <w:r>
        <w:rPr>
          <w:spacing w:val="-8"/>
          <w:sz w:val="22"/>
        </w:rPr>
        <w:t> </w:t>
      </w:r>
      <w:r>
        <w:rPr>
          <w:sz w:val="22"/>
        </w:rPr>
        <w:t>client</w:t>
      </w:r>
      <w:r>
        <w:rPr>
          <w:spacing w:val="-8"/>
          <w:sz w:val="22"/>
        </w:rPr>
        <w:t> </w:t>
      </w:r>
      <w:r>
        <w:rPr>
          <w:sz w:val="22"/>
        </w:rPr>
        <w:t>engagement</w:t>
      </w:r>
      <w:r>
        <w:rPr>
          <w:spacing w:val="-8"/>
          <w:sz w:val="22"/>
        </w:rPr>
        <w:t> </w:t>
      </w:r>
      <w:r>
        <w:rPr>
          <w:sz w:val="22"/>
        </w:rPr>
        <w:t>and</w:t>
      </w:r>
      <w:r>
        <w:rPr>
          <w:spacing w:val="-8"/>
          <w:sz w:val="22"/>
        </w:rPr>
        <w:t> </w:t>
      </w:r>
      <w:r>
        <w:rPr>
          <w:sz w:val="22"/>
        </w:rPr>
        <w:t>satisfaction,</w:t>
      </w:r>
      <w:r>
        <w:rPr>
          <w:spacing w:val="-8"/>
          <w:sz w:val="22"/>
        </w:rPr>
        <w:t> </w:t>
      </w:r>
      <w:r>
        <w:rPr>
          <w:sz w:val="22"/>
        </w:rPr>
        <w:t>ultimately</w:t>
      </w:r>
      <w:r>
        <w:rPr>
          <w:spacing w:val="-8"/>
          <w:sz w:val="22"/>
        </w:rPr>
        <w:t> </w:t>
      </w:r>
      <w:r>
        <w:rPr>
          <w:sz w:val="22"/>
        </w:rPr>
        <w:t>increasing tenant acquisition rates.</w:t>
      </w:r>
    </w:p>
    <w:p>
      <w:pPr>
        <w:pStyle w:val="BodyText"/>
        <w:spacing w:line="295" w:lineRule="auto" w:before="243"/>
        <w:ind w:left="150" w:right="458"/>
      </w:pPr>
      <w:r>
        <w:rPr>
          <w:b/>
        </w:rPr>
        <w:t>Quality Assurance:</w:t>
      </w:r>
      <w:r>
        <w:rPr>
          <w:b/>
          <w:spacing w:val="-3"/>
        </w:rPr>
        <w:t> </w:t>
      </w:r>
      <w:r>
        <w:rPr/>
        <w:t>To maintain our standard of excellence, we will establish a rigorous verification process</w:t>
      </w:r>
      <w:r>
        <w:rPr>
          <w:spacing w:val="-8"/>
        </w:rPr>
        <w:t> </w:t>
      </w:r>
      <w:r>
        <w:rPr/>
        <w:t>for</w:t>
      </w:r>
      <w:r>
        <w:rPr>
          <w:spacing w:val="-8"/>
        </w:rPr>
        <w:t> </w:t>
      </w:r>
      <w:r>
        <w:rPr/>
        <w:t>listings.</w:t>
      </w:r>
      <w:r>
        <w:rPr>
          <w:spacing w:val="-8"/>
        </w:rPr>
        <w:t> </w:t>
      </w:r>
      <w:r>
        <w:rPr/>
        <w:t>Our</w:t>
      </w:r>
      <w:r>
        <w:rPr>
          <w:spacing w:val="-8"/>
        </w:rPr>
        <w:t> </w:t>
      </w:r>
      <w:r>
        <w:rPr/>
        <w:t>objective</w:t>
      </w:r>
      <w:r>
        <w:rPr>
          <w:spacing w:val="-8"/>
        </w:rPr>
        <w:t> </w:t>
      </w:r>
      <w:r>
        <w:rPr/>
        <w:t>is</w:t>
      </w:r>
      <w:r>
        <w:rPr>
          <w:spacing w:val="-8"/>
        </w:rPr>
        <w:t> </w:t>
      </w:r>
      <w:r>
        <w:rPr/>
        <w:t>to</w:t>
      </w:r>
      <w:r>
        <w:rPr>
          <w:spacing w:val="-8"/>
        </w:rPr>
        <w:t> </w:t>
      </w:r>
      <w:r>
        <w:rPr/>
        <w:t>ensure</w:t>
      </w:r>
      <w:r>
        <w:rPr>
          <w:spacing w:val="-8"/>
        </w:rPr>
        <w:t> </w:t>
      </w:r>
      <w:r>
        <w:rPr/>
        <w:t>that</w:t>
      </w:r>
      <w:r>
        <w:rPr>
          <w:spacing w:val="-8"/>
        </w:rPr>
        <w:t> </w:t>
      </w:r>
      <w:r>
        <w:rPr>
          <w:b/>
        </w:rPr>
        <w:t>100%</w:t>
      </w:r>
      <w:r>
        <w:rPr>
          <w:b/>
          <w:spacing w:val="-8"/>
        </w:rPr>
        <w:t> </w:t>
      </w:r>
      <w:r>
        <w:rPr/>
        <w:t>of</w:t>
      </w:r>
      <w:r>
        <w:rPr>
          <w:spacing w:val="-8"/>
        </w:rPr>
        <w:t> </w:t>
      </w:r>
      <w:r>
        <w:rPr/>
        <w:t>our</w:t>
      </w:r>
      <w:r>
        <w:rPr>
          <w:spacing w:val="-8"/>
        </w:rPr>
        <w:t> </w:t>
      </w:r>
      <w:r>
        <w:rPr/>
        <w:t>properties</w:t>
      </w:r>
      <w:r>
        <w:rPr>
          <w:spacing w:val="-8"/>
        </w:rPr>
        <w:t> </w:t>
      </w:r>
      <w:r>
        <w:rPr/>
        <w:t>meet</w:t>
      </w:r>
      <w:r>
        <w:rPr>
          <w:spacing w:val="-8"/>
        </w:rPr>
        <w:t> </w:t>
      </w:r>
      <w:r>
        <w:rPr/>
        <w:t>predetermined</w:t>
      </w:r>
      <w:r>
        <w:rPr>
          <w:spacing w:val="-8"/>
        </w:rPr>
        <w:t> </w:t>
      </w:r>
      <w:r>
        <w:rPr/>
        <w:t>luxury criteria,</w:t>
      </w:r>
      <w:r>
        <w:rPr>
          <w:spacing w:val="-8"/>
        </w:rPr>
        <w:t> </w:t>
      </w:r>
      <w:r>
        <w:rPr/>
        <w:t>thereby</w:t>
      </w:r>
      <w:r>
        <w:rPr>
          <w:spacing w:val="-8"/>
        </w:rPr>
        <w:t> </w:t>
      </w:r>
      <w:r>
        <w:rPr/>
        <w:t>enhancing</w:t>
      </w:r>
      <w:r>
        <w:rPr>
          <w:spacing w:val="-8"/>
        </w:rPr>
        <w:t> </w:t>
      </w:r>
      <w:r>
        <w:rPr/>
        <w:t>both</w:t>
      </w:r>
      <w:r>
        <w:rPr>
          <w:spacing w:val="-8"/>
        </w:rPr>
        <w:t> </w:t>
      </w:r>
      <w:r>
        <w:rPr/>
        <w:t>landlord</w:t>
      </w:r>
      <w:r>
        <w:rPr>
          <w:spacing w:val="-8"/>
        </w:rPr>
        <w:t> </w:t>
      </w:r>
      <w:r>
        <w:rPr/>
        <w:t>credibility</w:t>
      </w:r>
      <w:r>
        <w:rPr>
          <w:spacing w:val="-8"/>
        </w:rPr>
        <w:t> </w:t>
      </w:r>
      <w:r>
        <w:rPr/>
        <w:t>and</w:t>
      </w:r>
      <w:r>
        <w:rPr>
          <w:spacing w:val="-8"/>
        </w:rPr>
        <w:t> </w:t>
      </w:r>
      <w:r>
        <w:rPr/>
        <w:t>tenant</w:t>
      </w:r>
      <w:r>
        <w:rPr>
          <w:spacing w:val="-8"/>
        </w:rPr>
        <w:t> </w:t>
      </w:r>
      <w:r>
        <w:rPr/>
        <w:t>trust.</w:t>
      </w:r>
    </w:p>
    <w:p>
      <w:pPr>
        <w:spacing w:line="295" w:lineRule="auto" w:before="243"/>
        <w:ind w:left="150" w:right="458" w:firstLine="0"/>
        <w:jc w:val="left"/>
        <w:rPr>
          <w:sz w:val="22"/>
        </w:rPr>
      </w:pPr>
      <w:r>
        <w:rPr>
          <w:b/>
          <w:sz w:val="22"/>
        </w:rPr>
        <w:t>Strategic</w:t>
      </w:r>
      <w:r>
        <w:rPr>
          <w:b/>
          <w:spacing w:val="-4"/>
          <w:sz w:val="22"/>
        </w:rPr>
        <w:t> </w:t>
      </w:r>
      <w:r>
        <w:rPr>
          <w:b/>
          <w:sz w:val="22"/>
        </w:rPr>
        <w:t>Partnerships:</w:t>
      </w:r>
      <w:r>
        <w:rPr>
          <w:b/>
          <w:spacing w:val="-3"/>
          <w:sz w:val="22"/>
        </w:rPr>
        <w:t> </w:t>
      </w:r>
      <w:r>
        <w:rPr>
          <w:sz w:val="22"/>
        </w:rPr>
        <w:t>We</w:t>
      </w:r>
      <w:r>
        <w:rPr>
          <w:spacing w:val="-4"/>
          <w:sz w:val="22"/>
        </w:rPr>
        <w:t> </w:t>
      </w:r>
      <w:r>
        <w:rPr>
          <w:sz w:val="22"/>
        </w:rPr>
        <w:t>aim</w:t>
      </w:r>
      <w:r>
        <w:rPr>
          <w:spacing w:val="-4"/>
          <w:sz w:val="22"/>
        </w:rPr>
        <w:t> </w:t>
      </w:r>
      <w:r>
        <w:rPr>
          <w:sz w:val="22"/>
        </w:rPr>
        <w:t>to</w:t>
      </w:r>
      <w:r>
        <w:rPr>
          <w:spacing w:val="-4"/>
          <w:sz w:val="22"/>
        </w:rPr>
        <w:t> </w:t>
      </w:r>
      <w:r>
        <w:rPr>
          <w:sz w:val="22"/>
        </w:rPr>
        <w:t>form</w:t>
      </w:r>
      <w:r>
        <w:rPr>
          <w:spacing w:val="-4"/>
          <w:sz w:val="22"/>
        </w:rPr>
        <w:t> </w:t>
      </w:r>
      <w:r>
        <w:rPr>
          <w:sz w:val="22"/>
        </w:rPr>
        <w:t>alliances</w:t>
      </w:r>
      <w:r>
        <w:rPr>
          <w:spacing w:val="-4"/>
          <w:sz w:val="22"/>
        </w:rPr>
        <w:t> </w:t>
      </w:r>
      <w:r>
        <w:rPr>
          <w:sz w:val="22"/>
        </w:rPr>
        <w:t>with</w:t>
      </w:r>
      <w:r>
        <w:rPr>
          <w:spacing w:val="-4"/>
          <w:sz w:val="22"/>
        </w:rPr>
        <w:t> </w:t>
      </w:r>
      <w:r>
        <w:rPr>
          <w:sz w:val="22"/>
        </w:rPr>
        <w:t>at</w:t>
      </w:r>
      <w:r>
        <w:rPr>
          <w:spacing w:val="-4"/>
          <w:sz w:val="22"/>
        </w:rPr>
        <w:t> </w:t>
      </w:r>
      <w:r>
        <w:rPr>
          <w:sz w:val="22"/>
        </w:rPr>
        <w:t>least</w:t>
      </w:r>
      <w:r>
        <w:rPr>
          <w:spacing w:val="-4"/>
          <w:sz w:val="22"/>
        </w:rPr>
        <w:t> </w:t>
      </w:r>
      <w:r>
        <w:rPr>
          <w:b/>
          <w:sz w:val="22"/>
        </w:rPr>
        <w:t>10</w:t>
      </w:r>
      <w:r>
        <w:rPr>
          <w:b/>
          <w:spacing w:val="-4"/>
          <w:sz w:val="22"/>
        </w:rPr>
        <w:t> </w:t>
      </w:r>
      <w:r>
        <w:rPr>
          <w:b/>
          <w:sz w:val="22"/>
        </w:rPr>
        <w:t>luxury</w:t>
      </w:r>
      <w:r>
        <w:rPr>
          <w:b/>
          <w:spacing w:val="-4"/>
          <w:sz w:val="22"/>
        </w:rPr>
        <w:t> </w:t>
      </w:r>
      <w:r>
        <w:rPr>
          <w:b/>
          <w:sz w:val="22"/>
        </w:rPr>
        <w:t>lifestyle</w:t>
      </w:r>
      <w:r>
        <w:rPr>
          <w:b/>
          <w:spacing w:val="-4"/>
          <w:sz w:val="22"/>
        </w:rPr>
        <w:t> </w:t>
      </w:r>
      <w:r>
        <w:rPr>
          <w:b/>
          <w:sz w:val="22"/>
        </w:rPr>
        <w:t>brands</w:t>
      </w:r>
      <w:r>
        <w:rPr>
          <w:b/>
          <w:spacing w:val="-4"/>
          <w:sz w:val="22"/>
        </w:rPr>
        <w:t> </w:t>
      </w:r>
      <w:r>
        <w:rPr>
          <w:sz w:val="22"/>
        </w:rPr>
        <w:t>and</w:t>
      </w:r>
      <w:r>
        <w:rPr>
          <w:spacing w:val="-4"/>
          <w:sz w:val="22"/>
        </w:rPr>
        <w:t> </w:t>
      </w:r>
      <w:r>
        <w:rPr>
          <w:sz w:val="22"/>
        </w:rPr>
        <w:t>real estate</w:t>
      </w:r>
      <w:r>
        <w:rPr>
          <w:spacing w:val="-6"/>
          <w:sz w:val="22"/>
        </w:rPr>
        <w:t> </w:t>
      </w:r>
      <w:r>
        <w:rPr>
          <w:sz w:val="22"/>
        </w:rPr>
        <w:t>brokers</w:t>
      </w:r>
      <w:r>
        <w:rPr>
          <w:spacing w:val="-6"/>
          <w:sz w:val="22"/>
        </w:rPr>
        <w:t> </w:t>
      </w:r>
      <w:r>
        <w:rPr>
          <w:sz w:val="22"/>
        </w:rPr>
        <w:t>within</w:t>
      </w:r>
      <w:r>
        <w:rPr>
          <w:spacing w:val="-6"/>
          <w:sz w:val="22"/>
        </w:rPr>
        <w:t> </w:t>
      </w:r>
      <w:r>
        <w:rPr>
          <w:sz w:val="22"/>
        </w:rPr>
        <w:t>the</w:t>
      </w:r>
      <w:r>
        <w:rPr>
          <w:spacing w:val="-6"/>
          <w:sz w:val="22"/>
        </w:rPr>
        <w:t> </w:t>
      </w:r>
      <w:r>
        <w:rPr>
          <w:sz w:val="22"/>
        </w:rPr>
        <w:t>next</w:t>
      </w:r>
      <w:r>
        <w:rPr>
          <w:spacing w:val="-6"/>
          <w:sz w:val="22"/>
        </w:rPr>
        <w:t> </w:t>
      </w:r>
      <w:r>
        <w:rPr>
          <w:sz w:val="22"/>
        </w:rPr>
        <w:t>two</w:t>
      </w:r>
      <w:r>
        <w:rPr>
          <w:spacing w:val="-6"/>
          <w:sz w:val="22"/>
        </w:rPr>
        <w:t> </w:t>
      </w:r>
      <w:r>
        <w:rPr>
          <w:sz w:val="22"/>
        </w:rPr>
        <w:t>years</w:t>
      </w:r>
      <w:r>
        <w:rPr>
          <w:spacing w:val="-6"/>
          <w:sz w:val="22"/>
        </w:rPr>
        <w:t> </w:t>
      </w:r>
      <w:r>
        <w:rPr>
          <w:sz w:val="22"/>
        </w:rPr>
        <w:t>to</w:t>
      </w:r>
      <w:r>
        <w:rPr>
          <w:spacing w:val="-6"/>
          <w:sz w:val="22"/>
        </w:rPr>
        <w:t> </w:t>
      </w:r>
      <w:r>
        <w:rPr>
          <w:sz w:val="22"/>
        </w:rPr>
        <w:t>expand</w:t>
      </w:r>
      <w:r>
        <w:rPr>
          <w:spacing w:val="-6"/>
          <w:sz w:val="22"/>
        </w:rPr>
        <w:t> </w:t>
      </w:r>
      <w:r>
        <w:rPr>
          <w:sz w:val="22"/>
        </w:rPr>
        <w:t>our</w:t>
      </w:r>
      <w:r>
        <w:rPr>
          <w:spacing w:val="-6"/>
          <w:sz w:val="22"/>
        </w:rPr>
        <w:t> </w:t>
      </w:r>
      <w:r>
        <w:rPr>
          <w:sz w:val="22"/>
        </w:rPr>
        <w:t>reach</w:t>
      </w:r>
      <w:r>
        <w:rPr>
          <w:spacing w:val="-6"/>
          <w:sz w:val="22"/>
        </w:rPr>
        <w:t> </w:t>
      </w:r>
      <w:r>
        <w:rPr>
          <w:sz w:val="22"/>
        </w:rPr>
        <w:t>and</w:t>
      </w:r>
      <w:r>
        <w:rPr>
          <w:spacing w:val="-6"/>
          <w:sz w:val="22"/>
        </w:rPr>
        <w:t> </w:t>
      </w:r>
      <w:r>
        <w:rPr>
          <w:sz w:val="22"/>
        </w:rPr>
        <w:t>enhance</w:t>
      </w:r>
      <w:r>
        <w:rPr>
          <w:spacing w:val="-6"/>
          <w:sz w:val="22"/>
        </w:rPr>
        <w:t> </w:t>
      </w:r>
      <w:r>
        <w:rPr>
          <w:sz w:val="22"/>
        </w:rPr>
        <w:t>service</w:t>
      </w:r>
      <w:r>
        <w:rPr>
          <w:spacing w:val="-6"/>
          <w:sz w:val="22"/>
        </w:rPr>
        <w:t> </w:t>
      </w:r>
      <w:r>
        <w:rPr>
          <w:sz w:val="22"/>
        </w:rPr>
        <w:t>offerings,</w:t>
      </w:r>
      <w:r>
        <w:rPr>
          <w:spacing w:val="-6"/>
          <w:sz w:val="22"/>
        </w:rPr>
        <w:t> </w:t>
      </w:r>
      <w:r>
        <w:rPr>
          <w:sz w:val="22"/>
        </w:rPr>
        <w:t>blending lifestyle and real estate marketing.</w:t>
      </w:r>
    </w:p>
    <w:p>
      <w:pPr>
        <w:pStyle w:val="BodyText"/>
        <w:spacing w:line="295" w:lineRule="auto" w:before="242"/>
        <w:ind w:left="150" w:right="384"/>
      </w:pPr>
      <w:r>
        <w:rPr>
          <w:b/>
        </w:rPr>
        <w:t>Talent</w:t>
      </w:r>
      <w:r>
        <w:rPr>
          <w:b/>
          <w:spacing w:val="-9"/>
        </w:rPr>
        <w:t> </w:t>
      </w:r>
      <w:r>
        <w:rPr>
          <w:b/>
        </w:rPr>
        <w:t>Acquisition:</w:t>
      </w:r>
      <w:r>
        <w:rPr>
          <w:b/>
          <w:spacing w:val="-9"/>
        </w:rPr>
        <w:t> </w:t>
      </w:r>
      <w:r>
        <w:rPr/>
        <w:t>Building</w:t>
      </w:r>
      <w:r>
        <w:rPr>
          <w:spacing w:val="-9"/>
        </w:rPr>
        <w:t> </w:t>
      </w:r>
      <w:r>
        <w:rPr/>
        <w:t>a</w:t>
      </w:r>
      <w:r>
        <w:rPr>
          <w:spacing w:val="-9"/>
        </w:rPr>
        <w:t> </w:t>
      </w:r>
      <w:r>
        <w:rPr/>
        <w:t>competent</w:t>
      </w:r>
      <w:r>
        <w:rPr>
          <w:spacing w:val="-9"/>
        </w:rPr>
        <w:t> </w:t>
      </w:r>
      <w:r>
        <w:rPr/>
        <w:t>team</w:t>
      </w:r>
      <w:r>
        <w:rPr>
          <w:spacing w:val="-9"/>
        </w:rPr>
        <w:t> </w:t>
      </w:r>
      <w:r>
        <w:rPr/>
        <w:t>is</w:t>
      </w:r>
      <w:r>
        <w:rPr>
          <w:spacing w:val="-9"/>
        </w:rPr>
        <w:t> </w:t>
      </w:r>
      <w:r>
        <w:rPr/>
        <w:t>crucial</w:t>
      </w:r>
      <w:r>
        <w:rPr>
          <w:spacing w:val="-9"/>
        </w:rPr>
        <w:t> </w:t>
      </w:r>
      <w:r>
        <w:rPr/>
        <w:t>for</w:t>
      </w:r>
      <w:r>
        <w:rPr>
          <w:spacing w:val="-9"/>
        </w:rPr>
        <w:t> </w:t>
      </w:r>
      <w:r>
        <w:rPr/>
        <w:t>our</w:t>
      </w:r>
      <w:r>
        <w:rPr>
          <w:spacing w:val="-9"/>
        </w:rPr>
        <w:t> </w:t>
      </w:r>
      <w:r>
        <w:rPr/>
        <w:t>success.</w:t>
      </w:r>
      <w:r>
        <w:rPr>
          <w:spacing w:val="-9"/>
        </w:rPr>
        <w:t> </w:t>
      </w:r>
      <w:r>
        <w:rPr/>
        <w:t>Within</w:t>
      </w:r>
      <w:r>
        <w:rPr>
          <w:spacing w:val="-9"/>
        </w:rPr>
        <w:t> </w:t>
      </w:r>
      <w:r>
        <w:rPr/>
        <w:t>the</w:t>
      </w:r>
      <w:r>
        <w:rPr>
          <w:spacing w:val="-9"/>
        </w:rPr>
        <w:t> </w:t>
      </w:r>
      <w:r>
        <w:rPr/>
        <w:t>next</w:t>
      </w:r>
      <w:r>
        <w:rPr>
          <w:spacing w:val="-9"/>
        </w:rPr>
        <w:t> </w:t>
      </w:r>
      <w:r>
        <w:rPr/>
        <w:t>two</w:t>
      </w:r>
      <w:r>
        <w:rPr>
          <w:spacing w:val="-9"/>
        </w:rPr>
        <w:t> </w:t>
      </w:r>
      <w:r>
        <w:rPr/>
        <w:t>years,</w:t>
      </w:r>
      <w:r>
        <w:rPr>
          <w:spacing w:val="-9"/>
        </w:rPr>
        <w:t> </w:t>
      </w:r>
      <w:r>
        <w:rPr/>
        <w:t>we plan to hire key personnel in customer service, sales, and marketing, ensuring a seamless operational structure to support our growth objectives.</w:t>
      </w:r>
    </w:p>
    <w:p>
      <w:pPr>
        <w:pStyle w:val="BodyText"/>
        <w:spacing w:line="295" w:lineRule="auto" w:before="242"/>
        <w:ind w:left="150" w:right="458"/>
      </w:pPr>
      <w:r>
        <w:rPr>
          <w:b/>
        </w:rPr>
        <w:t>Expansion</w:t>
      </w:r>
      <w:r>
        <w:rPr>
          <w:b/>
          <w:spacing w:val="-14"/>
        </w:rPr>
        <w:t> </w:t>
      </w:r>
      <w:r>
        <w:rPr>
          <w:b/>
        </w:rPr>
        <w:t>and</w:t>
      </w:r>
      <w:r>
        <w:rPr>
          <w:b/>
          <w:spacing w:val="-14"/>
        </w:rPr>
        <w:t> </w:t>
      </w:r>
      <w:r>
        <w:rPr>
          <w:b/>
        </w:rPr>
        <w:t>Scalability:</w:t>
      </w:r>
      <w:r>
        <w:rPr>
          <w:b/>
          <w:spacing w:val="-13"/>
        </w:rPr>
        <w:t> </w:t>
      </w:r>
      <w:r>
        <w:rPr/>
        <w:t>As</w:t>
      </w:r>
      <w:r>
        <w:rPr>
          <w:spacing w:val="-14"/>
        </w:rPr>
        <w:t> </w:t>
      </w:r>
      <w:r>
        <w:rPr/>
        <w:t>we</w:t>
      </w:r>
      <w:r>
        <w:rPr>
          <w:spacing w:val="-14"/>
        </w:rPr>
        <w:t> </w:t>
      </w:r>
      <w:r>
        <w:rPr/>
        <w:t>grow,</w:t>
      </w:r>
      <w:r>
        <w:rPr>
          <w:spacing w:val="-14"/>
        </w:rPr>
        <w:t> </w:t>
      </w:r>
      <w:r>
        <w:rPr/>
        <w:t>our</w:t>
      </w:r>
      <w:r>
        <w:rPr>
          <w:spacing w:val="-14"/>
        </w:rPr>
        <w:t> </w:t>
      </w:r>
      <w:r>
        <w:rPr/>
        <w:t>objective</w:t>
      </w:r>
      <w:r>
        <w:rPr>
          <w:spacing w:val="-14"/>
        </w:rPr>
        <w:t> </w:t>
      </w:r>
      <w:r>
        <w:rPr/>
        <w:t>is</w:t>
      </w:r>
      <w:r>
        <w:rPr>
          <w:spacing w:val="-14"/>
        </w:rPr>
        <w:t> </w:t>
      </w:r>
      <w:r>
        <w:rPr/>
        <w:t>to</w:t>
      </w:r>
      <w:r>
        <w:rPr>
          <w:spacing w:val="-14"/>
        </w:rPr>
        <w:t> </w:t>
      </w:r>
      <w:r>
        <w:rPr/>
        <w:t>explore</w:t>
      </w:r>
      <w:r>
        <w:rPr>
          <w:spacing w:val="-14"/>
        </w:rPr>
        <w:t> </w:t>
      </w:r>
      <w:r>
        <w:rPr/>
        <w:t>international</w:t>
      </w:r>
      <w:r>
        <w:rPr>
          <w:spacing w:val="-14"/>
        </w:rPr>
        <w:t> </w:t>
      </w:r>
      <w:r>
        <w:rPr/>
        <w:t>markets,</w:t>
      </w:r>
      <w:r>
        <w:rPr>
          <w:spacing w:val="-14"/>
        </w:rPr>
        <w:t> </w:t>
      </w:r>
      <w:r>
        <w:rPr/>
        <w:t>initiating</w:t>
      </w:r>
      <w:r>
        <w:rPr>
          <w:spacing w:val="-14"/>
        </w:rPr>
        <w:t> </w:t>
      </w:r>
      <w:r>
        <w:rPr/>
        <w:t>in select European and Asian cities by year 5, establishing LuxuryApartments.com as a global leader in the luxury rental market.</w:t>
      </w:r>
    </w:p>
    <w:p>
      <w:pPr>
        <w:pStyle w:val="BodyText"/>
        <w:spacing w:before="50"/>
      </w:pPr>
    </w:p>
    <w:p>
      <w:pPr>
        <w:pStyle w:val="Heading4"/>
        <w:numPr>
          <w:ilvl w:val="1"/>
          <w:numId w:val="6"/>
        </w:numPr>
        <w:tabs>
          <w:tab w:pos="609" w:val="left" w:leader="none"/>
        </w:tabs>
        <w:spacing w:line="240" w:lineRule="auto" w:before="0" w:after="0"/>
        <w:ind w:left="609" w:right="0" w:hanging="459"/>
        <w:jc w:val="left"/>
      </w:pPr>
      <w:bookmarkStart w:name="2.3 Our Commitment to Luxury Living" w:id="20"/>
      <w:bookmarkEnd w:id="20"/>
      <w:r>
        <w:rPr/>
      </w:r>
      <w:bookmarkStart w:name="_bookmark9" w:id="21"/>
      <w:bookmarkEnd w:id="21"/>
      <w:r>
        <w:rPr/>
      </w:r>
      <w:r>
        <w:rPr>
          <w:color w:val="1875D1"/>
          <w:spacing w:val="-2"/>
        </w:rPr>
        <w:t>Our</w:t>
      </w:r>
      <w:r>
        <w:rPr>
          <w:color w:val="1875D1"/>
          <w:spacing w:val="-12"/>
        </w:rPr>
        <w:t> </w:t>
      </w:r>
      <w:r>
        <w:rPr>
          <w:color w:val="1875D1"/>
          <w:spacing w:val="-2"/>
        </w:rPr>
        <w:t>Commitment</w:t>
      </w:r>
      <w:r>
        <w:rPr>
          <w:color w:val="1875D1"/>
          <w:spacing w:val="-11"/>
        </w:rPr>
        <w:t> </w:t>
      </w:r>
      <w:r>
        <w:rPr>
          <w:color w:val="1875D1"/>
          <w:spacing w:val="-2"/>
        </w:rPr>
        <w:t>to</w:t>
      </w:r>
      <w:r>
        <w:rPr>
          <w:color w:val="1875D1"/>
          <w:spacing w:val="-12"/>
        </w:rPr>
        <w:t> </w:t>
      </w:r>
      <w:r>
        <w:rPr>
          <w:color w:val="1875D1"/>
          <w:spacing w:val="-2"/>
        </w:rPr>
        <w:t>Luxury</w:t>
      </w:r>
      <w:r>
        <w:rPr>
          <w:color w:val="1875D1"/>
          <w:spacing w:val="-11"/>
        </w:rPr>
        <w:t> </w:t>
      </w:r>
      <w:r>
        <w:rPr>
          <w:color w:val="1875D1"/>
          <w:spacing w:val="-2"/>
        </w:rPr>
        <w:t>Living</w:t>
      </w:r>
    </w:p>
    <w:p>
      <w:pPr>
        <w:pStyle w:val="BodyText"/>
        <w:spacing w:line="295" w:lineRule="auto" w:before="306"/>
        <w:ind w:left="150" w:right="507"/>
      </w:pPr>
      <w:r>
        <w:rPr/>
        <w:t>At</w:t>
      </w:r>
      <w:r>
        <w:rPr>
          <w:spacing w:val="-10"/>
        </w:rPr>
        <w:t> </w:t>
      </w:r>
      <w:r>
        <w:rPr/>
        <w:t>LuxuryApartments.com,</w:t>
      </w:r>
      <w:r>
        <w:rPr>
          <w:spacing w:val="-10"/>
        </w:rPr>
        <w:t> </w:t>
      </w:r>
      <w:r>
        <w:rPr/>
        <w:t>our</w:t>
      </w:r>
      <w:r>
        <w:rPr>
          <w:spacing w:val="-10"/>
        </w:rPr>
        <w:t> </w:t>
      </w:r>
      <w:r>
        <w:rPr/>
        <w:t>mission</w:t>
      </w:r>
      <w:r>
        <w:rPr>
          <w:spacing w:val="-10"/>
        </w:rPr>
        <w:t> </w:t>
      </w:r>
      <w:r>
        <w:rPr/>
        <w:t>is</w:t>
      </w:r>
      <w:r>
        <w:rPr>
          <w:spacing w:val="-10"/>
        </w:rPr>
        <w:t> </w:t>
      </w:r>
      <w:r>
        <w:rPr/>
        <w:t>to</w:t>
      </w:r>
      <w:r>
        <w:rPr>
          <w:spacing w:val="-10"/>
        </w:rPr>
        <w:t> </w:t>
      </w:r>
      <w:r>
        <w:rPr/>
        <w:t>redefine</w:t>
      </w:r>
      <w:r>
        <w:rPr>
          <w:spacing w:val="-10"/>
        </w:rPr>
        <w:t> </w:t>
      </w:r>
      <w:r>
        <w:rPr/>
        <w:t>the</w:t>
      </w:r>
      <w:r>
        <w:rPr>
          <w:spacing w:val="-10"/>
        </w:rPr>
        <w:t> </w:t>
      </w:r>
      <w:r>
        <w:rPr/>
        <w:t>luxury</w:t>
      </w:r>
      <w:r>
        <w:rPr>
          <w:spacing w:val="-10"/>
        </w:rPr>
        <w:t> </w:t>
      </w:r>
      <w:r>
        <w:rPr/>
        <w:t>apartment</w:t>
      </w:r>
      <w:r>
        <w:rPr>
          <w:spacing w:val="-10"/>
        </w:rPr>
        <w:t> </w:t>
      </w:r>
      <w:r>
        <w:rPr/>
        <w:t>rental</w:t>
      </w:r>
      <w:r>
        <w:rPr>
          <w:spacing w:val="-10"/>
        </w:rPr>
        <w:t> </w:t>
      </w:r>
      <w:r>
        <w:rPr/>
        <w:t>experience</w:t>
      </w:r>
      <w:r>
        <w:rPr>
          <w:spacing w:val="-10"/>
        </w:rPr>
        <w:t> </w:t>
      </w:r>
      <w:r>
        <w:rPr/>
        <w:t>by providing an exclusive, high-quality platform that connects discerning tenants with premium properties</w:t>
      </w:r>
      <w:r>
        <w:rPr>
          <w:spacing w:val="-13"/>
        </w:rPr>
        <w:t> </w:t>
      </w:r>
      <w:r>
        <w:rPr/>
        <w:t>in</w:t>
      </w:r>
      <w:r>
        <w:rPr>
          <w:spacing w:val="-13"/>
        </w:rPr>
        <w:t> </w:t>
      </w:r>
      <w:r>
        <w:rPr/>
        <w:t>global</w:t>
      </w:r>
      <w:r>
        <w:rPr>
          <w:spacing w:val="-13"/>
        </w:rPr>
        <w:t> </w:t>
      </w:r>
      <w:r>
        <w:rPr/>
        <w:t>cities.</w:t>
      </w:r>
      <w:r>
        <w:rPr>
          <w:spacing w:val="-13"/>
        </w:rPr>
        <w:t> </w:t>
      </w:r>
      <w:r>
        <w:rPr/>
        <w:t>We</w:t>
      </w:r>
      <w:r>
        <w:rPr>
          <w:spacing w:val="-13"/>
        </w:rPr>
        <w:t> </w:t>
      </w:r>
      <w:r>
        <w:rPr/>
        <w:t>are</w:t>
      </w:r>
      <w:r>
        <w:rPr>
          <w:spacing w:val="-13"/>
        </w:rPr>
        <w:t> </w:t>
      </w:r>
      <w:r>
        <w:rPr/>
        <w:t>dedicated</w:t>
      </w:r>
      <w:r>
        <w:rPr>
          <w:spacing w:val="-13"/>
        </w:rPr>
        <w:t> </w:t>
      </w:r>
      <w:r>
        <w:rPr/>
        <w:t>to</w:t>
      </w:r>
      <w:r>
        <w:rPr>
          <w:spacing w:val="-13"/>
        </w:rPr>
        <w:t> </w:t>
      </w:r>
      <w:r>
        <w:rPr/>
        <w:t>curating</w:t>
      </w:r>
      <w:r>
        <w:rPr>
          <w:spacing w:val="-13"/>
        </w:rPr>
        <w:t> </w:t>
      </w:r>
      <w:r>
        <w:rPr/>
        <w:t>a</w:t>
      </w:r>
      <w:r>
        <w:rPr>
          <w:spacing w:val="-13"/>
        </w:rPr>
        <w:t> </w:t>
      </w:r>
      <w:r>
        <w:rPr/>
        <w:t>portfolio</w:t>
      </w:r>
      <w:r>
        <w:rPr>
          <w:spacing w:val="-13"/>
        </w:rPr>
        <w:t> </w:t>
      </w:r>
      <w:r>
        <w:rPr/>
        <w:t>of</w:t>
      </w:r>
      <w:r>
        <w:rPr>
          <w:spacing w:val="-13"/>
        </w:rPr>
        <w:t> </w:t>
      </w:r>
      <w:r>
        <w:rPr/>
        <w:t>thoroughly</w:t>
      </w:r>
      <w:r>
        <w:rPr>
          <w:spacing w:val="-13"/>
        </w:rPr>
        <w:t> </w:t>
      </w:r>
      <w:r>
        <w:rPr/>
        <w:t>verified</w:t>
      </w:r>
      <w:r>
        <w:rPr>
          <w:spacing w:val="-13"/>
        </w:rPr>
        <w:t> </w:t>
      </w:r>
      <w:r>
        <w:rPr/>
        <w:t>luxury apartments, ensuring that every listing meets the highest standards of quality and elegance.</w:t>
      </w:r>
    </w:p>
    <w:p>
      <w:pPr>
        <w:pStyle w:val="BodyText"/>
        <w:spacing w:line="295" w:lineRule="auto" w:before="243"/>
        <w:ind w:left="150" w:right="575"/>
      </w:pPr>
      <w:r>
        <w:rPr/>
        <w:t>We aim to empower brokers and landlords by offering innovative marketing tools, SaaS solutions, and analytics</w:t>
      </w:r>
      <w:r>
        <w:rPr>
          <w:spacing w:val="-6"/>
        </w:rPr>
        <w:t> </w:t>
      </w:r>
      <w:r>
        <w:rPr/>
        <w:t>that</w:t>
      </w:r>
      <w:r>
        <w:rPr>
          <w:spacing w:val="-6"/>
        </w:rPr>
        <w:t> </w:t>
      </w:r>
      <w:r>
        <w:rPr/>
        <w:t>maximize</w:t>
      </w:r>
      <w:r>
        <w:rPr>
          <w:spacing w:val="-6"/>
        </w:rPr>
        <w:t> </w:t>
      </w:r>
      <w:r>
        <w:rPr/>
        <w:t>their</w:t>
      </w:r>
      <w:r>
        <w:rPr>
          <w:spacing w:val="-6"/>
        </w:rPr>
        <w:t> </w:t>
      </w:r>
      <w:r>
        <w:rPr/>
        <w:t>visibility</w:t>
      </w:r>
      <w:r>
        <w:rPr>
          <w:spacing w:val="-6"/>
        </w:rPr>
        <w:t> </w:t>
      </w:r>
      <w:r>
        <w:rPr/>
        <w:t>and</w:t>
      </w:r>
      <w:r>
        <w:rPr>
          <w:spacing w:val="-6"/>
        </w:rPr>
        <w:t> </w:t>
      </w:r>
      <w:r>
        <w:rPr/>
        <w:t>efficiency</w:t>
      </w:r>
      <w:r>
        <w:rPr>
          <w:spacing w:val="-6"/>
        </w:rPr>
        <w:t> </w:t>
      </w:r>
      <w:r>
        <w:rPr/>
        <w:t>in</w:t>
      </w:r>
      <w:r>
        <w:rPr>
          <w:spacing w:val="-6"/>
        </w:rPr>
        <w:t> </w:t>
      </w:r>
      <w:r>
        <w:rPr/>
        <w:t>the</w:t>
      </w:r>
      <w:r>
        <w:rPr>
          <w:spacing w:val="-6"/>
        </w:rPr>
        <w:t> </w:t>
      </w:r>
      <w:r>
        <w:rPr/>
        <w:t>competitive</w:t>
      </w:r>
      <w:r>
        <w:rPr>
          <w:spacing w:val="-6"/>
        </w:rPr>
        <w:t> </w:t>
      </w:r>
      <w:r>
        <w:rPr/>
        <w:t>luxury</w:t>
      </w:r>
      <w:r>
        <w:rPr>
          <w:spacing w:val="-6"/>
        </w:rPr>
        <w:t> </w:t>
      </w:r>
      <w:r>
        <w:rPr/>
        <w:t>market.</w:t>
      </w:r>
      <w:r>
        <w:rPr>
          <w:spacing w:val="-6"/>
        </w:rPr>
        <w:t> </w:t>
      </w:r>
      <w:r>
        <w:rPr/>
        <w:t>Our</w:t>
      </w:r>
      <w:r>
        <w:rPr>
          <w:spacing w:val="-6"/>
        </w:rPr>
        <w:t> </w:t>
      </w:r>
      <w:r>
        <w:rPr/>
        <w:t>focus</w:t>
      </w:r>
      <w:r>
        <w:rPr>
          <w:spacing w:val="-6"/>
        </w:rPr>
        <w:t> </w:t>
      </w:r>
      <w:r>
        <w:rPr/>
        <w:t>on seamless transactions, supported by immersive media and personalized concierge services, enables</w:t>
      </w:r>
      <w:r>
        <w:rPr>
          <w:spacing w:val="80"/>
        </w:rPr>
        <w:t> </w:t>
      </w:r>
      <w:r>
        <w:rPr/>
        <w:t>us to elevate the lifestyle of our clients and transform the process of finding and leasing luxury </w:t>
      </w:r>
      <w:r>
        <w:rPr>
          <w:spacing w:val="-2"/>
          <w:w w:val="105"/>
        </w:rPr>
        <w:t>accommodations.</w:t>
      </w:r>
    </w:p>
    <w:p>
      <w:pPr>
        <w:pStyle w:val="BodyText"/>
        <w:spacing w:line="295" w:lineRule="auto" w:before="244"/>
        <w:ind w:left="150" w:right="544"/>
        <w:jc w:val="both"/>
      </w:pPr>
      <w:r>
        <w:rPr/>
        <w:t>Moreover,</w:t>
      </w:r>
      <w:r>
        <w:rPr>
          <w:spacing w:val="-10"/>
        </w:rPr>
        <w:t> </w:t>
      </w:r>
      <w:r>
        <w:rPr/>
        <w:t>we</w:t>
      </w:r>
      <w:r>
        <w:rPr>
          <w:spacing w:val="-10"/>
        </w:rPr>
        <w:t> </w:t>
      </w:r>
      <w:r>
        <w:rPr/>
        <w:t>strive</w:t>
      </w:r>
      <w:r>
        <w:rPr>
          <w:spacing w:val="-10"/>
        </w:rPr>
        <w:t> </w:t>
      </w:r>
      <w:r>
        <w:rPr/>
        <w:t>to</w:t>
      </w:r>
      <w:r>
        <w:rPr>
          <w:spacing w:val="-10"/>
        </w:rPr>
        <w:t> </w:t>
      </w:r>
      <w:r>
        <w:rPr/>
        <w:t>create</w:t>
      </w:r>
      <w:r>
        <w:rPr>
          <w:spacing w:val="-10"/>
        </w:rPr>
        <w:t> </w:t>
      </w:r>
      <w:r>
        <w:rPr/>
        <w:t>a</w:t>
      </w:r>
      <w:r>
        <w:rPr>
          <w:spacing w:val="-10"/>
        </w:rPr>
        <w:t> </w:t>
      </w:r>
      <w:r>
        <w:rPr/>
        <w:t>distinct</w:t>
      </w:r>
      <w:r>
        <w:rPr>
          <w:spacing w:val="-10"/>
        </w:rPr>
        <w:t> </w:t>
      </w:r>
      <w:r>
        <w:rPr/>
        <w:t>community</w:t>
      </w:r>
      <w:r>
        <w:rPr>
          <w:spacing w:val="-10"/>
        </w:rPr>
        <w:t> </w:t>
      </w:r>
      <w:r>
        <w:rPr/>
        <w:t>of</w:t>
      </w:r>
      <w:r>
        <w:rPr>
          <w:spacing w:val="-10"/>
        </w:rPr>
        <w:t> </w:t>
      </w:r>
      <w:r>
        <w:rPr/>
        <w:t>affluent</w:t>
      </w:r>
      <w:r>
        <w:rPr>
          <w:spacing w:val="-10"/>
        </w:rPr>
        <w:t> </w:t>
      </w:r>
      <w:r>
        <w:rPr/>
        <w:t>individuals</w:t>
      </w:r>
      <w:r>
        <w:rPr>
          <w:spacing w:val="-10"/>
        </w:rPr>
        <w:t> </w:t>
      </w:r>
      <w:r>
        <w:rPr/>
        <w:t>and</w:t>
      </w:r>
      <w:r>
        <w:rPr>
          <w:spacing w:val="-10"/>
        </w:rPr>
        <w:t> </w:t>
      </w:r>
      <w:r>
        <w:rPr/>
        <w:t>families</w:t>
      </w:r>
      <w:r>
        <w:rPr>
          <w:spacing w:val="-10"/>
        </w:rPr>
        <w:t> </w:t>
      </w:r>
      <w:r>
        <w:rPr/>
        <w:t>who</w:t>
      </w:r>
      <w:r>
        <w:rPr>
          <w:spacing w:val="-10"/>
        </w:rPr>
        <w:t> </w:t>
      </w:r>
      <w:r>
        <w:rPr/>
        <w:t>appreciate exclusivity and bespoke living arrangements. By adopting advanced technology and a comprehensive approach to customer service, we commit to enhancing user experiences while fostering sustainable growth within the luxury real estate sector.</w:t>
      </w:r>
    </w:p>
    <w:p>
      <w:pPr>
        <w:pStyle w:val="BodyText"/>
        <w:spacing w:line="295" w:lineRule="auto" w:before="243"/>
        <w:ind w:left="150"/>
      </w:pPr>
      <w:r>
        <w:rPr/>
        <w:t>Ultimately,</w:t>
      </w:r>
      <w:r>
        <w:rPr>
          <w:spacing w:val="-13"/>
        </w:rPr>
        <w:t> </w:t>
      </w:r>
      <w:r>
        <w:rPr/>
        <w:t>LuxuryApartments.com</w:t>
      </w:r>
      <w:r>
        <w:rPr>
          <w:spacing w:val="-13"/>
        </w:rPr>
        <w:t> </w:t>
      </w:r>
      <w:r>
        <w:rPr/>
        <w:t>is</w:t>
      </w:r>
      <w:r>
        <w:rPr>
          <w:spacing w:val="-13"/>
        </w:rPr>
        <w:t> </w:t>
      </w:r>
      <w:r>
        <w:rPr/>
        <w:t>not</w:t>
      </w:r>
      <w:r>
        <w:rPr>
          <w:spacing w:val="-13"/>
        </w:rPr>
        <w:t> </w:t>
      </w:r>
      <w:r>
        <w:rPr/>
        <w:t>just</w:t>
      </w:r>
      <w:r>
        <w:rPr>
          <w:spacing w:val="-13"/>
        </w:rPr>
        <w:t> </w:t>
      </w:r>
      <w:r>
        <w:rPr/>
        <w:t>about</w:t>
      </w:r>
      <w:r>
        <w:rPr>
          <w:spacing w:val="-13"/>
        </w:rPr>
        <w:t> </w:t>
      </w:r>
      <w:r>
        <w:rPr/>
        <w:t>properties;</w:t>
      </w:r>
      <w:r>
        <w:rPr>
          <w:spacing w:val="-13"/>
        </w:rPr>
        <w:t> </w:t>
      </w:r>
      <w:r>
        <w:rPr/>
        <w:t>it's</w:t>
      </w:r>
      <w:r>
        <w:rPr>
          <w:spacing w:val="-13"/>
        </w:rPr>
        <w:t> </w:t>
      </w:r>
      <w:r>
        <w:rPr/>
        <w:t>about</w:t>
      </w:r>
      <w:r>
        <w:rPr>
          <w:spacing w:val="-13"/>
        </w:rPr>
        <w:t> </w:t>
      </w:r>
      <w:r>
        <w:rPr/>
        <w:t>embracing</w:t>
      </w:r>
      <w:r>
        <w:rPr>
          <w:spacing w:val="-13"/>
        </w:rPr>
        <w:t> </w:t>
      </w:r>
      <w:r>
        <w:rPr/>
        <w:t>a</w:t>
      </w:r>
      <w:r>
        <w:rPr>
          <w:spacing w:val="-13"/>
        </w:rPr>
        <w:t> </w:t>
      </w:r>
      <w:r>
        <w:rPr/>
        <w:t>lifestyle</w:t>
      </w:r>
      <w:r>
        <w:rPr>
          <w:spacing w:val="-13"/>
        </w:rPr>
        <w:t> </w:t>
      </w:r>
      <w:r>
        <w:rPr/>
        <w:t>of sophistication, comfort, and exceptional service.</w:t>
      </w:r>
    </w:p>
    <w:p>
      <w:pPr>
        <w:pStyle w:val="BodyText"/>
        <w:spacing w:before="49"/>
      </w:pPr>
    </w:p>
    <w:p>
      <w:pPr>
        <w:pStyle w:val="Heading4"/>
        <w:numPr>
          <w:ilvl w:val="1"/>
          <w:numId w:val="6"/>
        </w:numPr>
        <w:tabs>
          <w:tab w:pos="609" w:val="left" w:leader="none"/>
        </w:tabs>
        <w:spacing w:line="240" w:lineRule="auto" w:before="0" w:after="0"/>
        <w:ind w:left="609" w:right="0" w:hanging="459"/>
        <w:jc w:val="left"/>
      </w:pPr>
      <w:bookmarkStart w:name="2.4 Industry Background" w:id="22"/>
      <w:bookmarkEnd w:id="22"/>
      <w:r>
        <w:rPr/>
      </w:r>
      <w:bookmarkStart w:name="_bookmark10" w:id="23"/>
      <w:bookmarkEnd w:id="23"/>
      <w:r>
        <w:rPr/>
      </w:r>
      <w:r>
        <w:rPr>
          <w:color w:val="1875D1"/>
        </w:rPr>
        <w:t>Industry</w:t>
      </w:r>
      <w:r>
        <w:rPr>
          <w:color w:val="1875D1"/>
          <w:spacing w:val="-19"/>
        </w:rPr>
        <w:t> </w:t>
      </w:r>
      <w:r>
        <w:rPr>
          <w:color w:val="1875D1"/>
          <w:spacing w:val="-2"/>
        </w:rPr>
        <w:t>Background</w:t>
      </w:r>
    </w:p>
    <w:p>
      <w:pPr>
        <w:pStyle w:val="BodyText"/>
        <w:spacing w:line="295" w:lineRule="auto" w:before="306"/>
        <w:ind w:left="150" w:right="458"/>
      </w:pPr>
      <w:r>
        <w:rPr/>
        <w:t>The</w:t>
      </w:r>
      <w:r>
        <w:rPr>
          <w:spacing w:val="-9"/>
        </w:rPr>
        <w:t> </w:t>
      </w:r>
      <w:r>
        <w:rPr/>
        <w:t>luxury</w:t>
      </w:r>
      <w:r>
        <w:rPr>
          <w:spacing w:val="-9"/>
        </w:rPr>
        <w:t> </w:t>
      </w:r>
      <w:r>
        <w:rPr/>
        <w:t>real</w:t>
      </w:r>
      <w:r>
        <w:rPr>
          <w:spacing w:val="-9"/>
        </w:rPr>
        <w:t> </w:t>
      </w:r>
      <w:r>
        <w:rPr/>
        <w:t>estate</w:t>
      </w:r>
      <w:r>
        <w:rPr>
          <w:spacing w:val="-9"/>
        </w:rPr>
        <w:t> </w:t>
      </w:r>
      <w:r>
        <w:rPr/>
        <w:t>market</w:t>
      </w:r>
      <w:r>
        <w:rPr>
          <w:spacing w:val="-9"/>
        </w:rPr>
        <w:t> </w:t>
      </w:r>
      <w:r>
        <w:rPr/>
        <w:t>has</w:t>
      </w:r>
      <w:r>
        <w:rPr>
          <w:spacing w:val="-9"/>
        </w:rPr>
        <w:t> </w:t>
      </w:r>
      <w:r>
        <w:rPr/>
        <w:t>experienced</w:t>
      </w:r>
      <w:r>
        <w:rPr>
          <w:spacing w:val="-9"/>
        </w:rPr>
        <w:t> </w:t>
      </w:r>
      <w:r>
        <w:rPr/>
        <w:t>significant</w:t>
      </w:r>
      <w:r>
        <w:rPr>
          <w:spacing w:val="-9"/>
        </w:rPr>
        <w:t> </w:t>
      </w:r>
      <w:r>
        <w:rPr/>
        <w:t>growth</w:t>
      </w:r>
      <w:r>
        <w:rPr>
          <w:spacing w:val="-9"/>
        </w:rPr>
        <w:t> </w:t>
      </w:r>
      <w:r>
        <w:rPr/>
        <w:t>in</w:t>
      </w:r>
      <w:r>
        <w:rPr>
          <w:spacing w:val="-9"/>
        </w:rPr>
        <w:t> </w:t>
      </w:r>
      <w:r>
        <w:rPr/>
        <w:t>recent</w:t>
      </w:r>
      <w:r>
        <w:rPr>
          <w:spacing w:val="-9"/>
        </w:rPr>
        <w:t> </w:t>
      </w:r>
      <w:r>
        <w:rPr/>
        <w:t>years,</w:t>
      </w:r>
      <w:r>
        <w:rPr>
          <w:spacing w:val="-9"/>
        </w:rPr>
        <w:t> </w:t>
      </w:r>
      <w:r>
        <w:rPr/>
        <w:t>fueled</w:t>
      </w:r>
      <w:r>
        <w:rPr>
          <w:spacing w:val="-9"/>
        </w:rPr>
        <w:t> </w:t>
      </w:r>
      <w:r>
        <w:rPr/>
        <w:t>by</w:t>
      </w:r>
      <w:r>
        <w:rPr>
          <w:spacing w:val="-9"/>
        </w:rPr>
        <w:t> </w:t>
      </w:r>
      <w:r>
        <w:rPr/>
        <w:t>increasing global wealth and a rising number of high-net-worth individuals (HNWIs) seeking premium living experiences. According to a report by Knight Frank, the number of HNWIs worldwide is projected to reach 26 million by 2025, driving demand for exclusive, curated properties in prestigious urban </w:t>
      </w:r>
      <w:r>
        <w:rPr>
          <w:spacing w:val="-2"/>
        </w:rPr>
        <w:t>locations.</w:t>
      </w:r>
    </w:p>
    <w:p>
      <w:pPr>
        <w:spacing w:after="0" w:line="295" w:lineRule="auto"/>
        <w:sectPr>
          <w:pgSz w:w="11910" w:h="16840"/>
          <w:pgMar w:header="0" w:footer="450" w:top="1020" w:bottom="640" w:left="700" w:right="420"/>
        </w:sectPr>
      </w:pPr>
    </w:p>
    <w:p>
      <w:pPr>
        <w:pStyle w:val="BodyText"/>
        <w:spacing w:line="295" w:lineRule="auto" w:before="80"/>
        <w:ind w:left="150" w:right="507"/>
      </w:pPr>
      <w:r>
        <w:rPr/>
        <w:t>However,</w:t>
      </w:r>
      <w:r>
        <w:rPr>
          <w:spacing w:val="-5"/>
        </w:rPr>
        <w:t> </w:t>
      </w:r>
      <w:r>
        <w:rPr/>
        <w:t>the</w:t>
      </w:r>
      <w:r>
        <w:rPr>
          <w:spacing w:val="-5"/>
        </w:rPr>
        <w:t> </w:t>
      </w:r>
      <w:r>
        <w:rPr/>
        <w:t>luxury</w:t>
      </w:r>
      <w:r>
        <w:rPr>
          <w:spacing w:val="-5"/>
        </w:rPr>
        <w:t> </w:t>
      </w:r>
      <w:r>
        <w:rPr/>
        <w:t>apartment</w:t>
      </w:r>
      <w:r>
        <w:rPr>
          <w:spacing w:val="-5"/>
        </w:rPr>
        <w:t> </w:t>
      </w:r>
      <w:r>
        <w:rPr/>
        <w:t>market</w:t>
      </w:r>
      <w:r>
        <w:rPr>
          <w:spacing w:val="-5"/>
        </w:rPr>
        <w:t> </w:t>
      </w:r>
      <w:r>
        <w:rPr/>
        <w:t>currently</w:t>
      </w:r>
      <w:r>
        <w:rPr>
          <w:spacing w:val="-5"/>
        </w:rPr>
        <w:t> </w:t>
      </w:r>
      <w:r>
        <w:rPr/>
        <w:t>lacks</w:t>
      </w:r>
      <w:r>
        <w:rPr>
          <w:spacing w:val="-5"/>
        </w:rPr>
        <w:t> </w:t>
      </w:r>
      <w:r>
        <w:rPr/>
        <w:t>a</w:t>
      </w:r>
      <w:r>
        <w:rPr>
          <w:spacing w:val="-5"/>
        </w:rPr>
        <w:t> </w:t>
      </w:r>
      <w:r>
        <w:rPr/>
        <w:t>dedicated</w:t>
      </w:r>
      <w:r>
        <w:rPr>
          <w:spacing w:val="-5"/>
        </w:rPr>
        <w:t> </w:t>
      </w:r>
      <w:r>
        <w:rPr/>
        <w:t>platform</w:t>
      </w:r>
      <w:r>
        <w:rPr>
          <w:spacing w:val="-5"/>
        </w:rPr>
        <w:t> </w:t>
      </w:r>
      <w:r>
        <w:rPr/>
        <w:t>that</w:t>
      </w:r>
      <w:r>
        <w:rPr>
          <w:spacing w:val="-5"/>
        </w:rPr>
        <w:t> </w:t>
      </w:r>
      <w:r>
        <w:rPr/>
        <w:t>caters</w:t>
      </w:r>
      <w:r>
        <w:rPr>
          <w:spacing w:val="-5"/>
        </w:rPr>
        <w:t> </w:t>
      </w:r>
      <w:r>
        <w:rPr/>
        <w:t>specifically</w:t>
      </w:r>
      <w:r>
        <w:rPr>
          <w:spacing w:val="-5"/>
        </w:rPr>
        <w:t> </w:t>
      </w:r>
      <w:r>
        <w:rPr/>
        <w:t>to high-end listings, which leads to inefficiencies in transaction processes and limited visibility for brokers and landlords. This gap presents a unique opportunity for specialized platforms like LuxuryApartments.com to streamline the leasing process and enhance the overall experience for both tenants and landlords.</w:t>
      </w:r>
    </w:p>
    <w:p>
      <w:pPr>
        <w:pStyle w:val="BodyText"/>
        <w:spacing w:line="295" w:lineRule="auto" w:before="244"/>
        <w:ind w:left="150" w:right="458"/>
      </w:pPr>
      <w:r>
        <w:rPr/>
        <w:t>The</w:t>
      </w:r>
      <w:r>
        <w:rPr>
          <w:spacing w:val="-8"/>
        </w:rPr>
        <w:t> </w:t>
      </w:r>
      <w:r>
        <w:rPr/>
        <w:t>key</w:t>
      </w:r>
      <w:r>
        <w:rPr>
          <w:spacing w:val="-8"/>
        </w:rPr>
        <w:t> </w:t>
      </w:r>
      <w:r>
        <w:rPr/>
        <w:t>players</w:t>
      </w:r>
      <w:r>
        <w:rPr>
          <w:spacing w:val="-8"/>
        </w:rPr>
        <w:t> </w:t>
      </w:r>
      <w:r>
        <w:rPr/>
        <w:t>in</w:t>
      </w:r>
      <w:r>
        <w:rPr>
          <w:spacing w:val="-8"/>
        </w:rPr>
        <w:t> </w:t>
      </w:r>
      <w:r>
        <w:rPr/>
        <w:t>the</w:t>
      </w:r>
      <w:r>
        <w:rPr>
          <w:spacing w:val="-8"/>
        </w:rPr>
        <w:t> </w:t>
      </w:r>
      <w:r>
        <w:rPr/>
        <w:t>luxury</w:t>
      </w:r>
      <w:r>
        <w:rPr>
          <w:spacing w:val="-8"/>
        </w:rPr>
        <w:t> </w:t>
      </w:r>
      <w:r>
        <w:rPr/>
        <w:t>real</w:t>
      </w:r>
      <w:r>
        <w:rPr>
          <w:spacing w:val="-8"/>
        </w:rPr>
        <w:t> </w:t>
      </w:r>
      <w:r>
        <w:rPr/>
        <w:t>estate</w:t>
      </w:r>
      <w:r>
        <w:rPr>
          <w:spacing w:val="-8"/>
        </w:rPr>
        <w:t> </w:t>
      </w:r>
      <w:r>
        <w:rPr/>
        <w:t>sector</w:t>
      </w:r>
      <w:r>
        <w:rPr>
          <w:spacing w:val="-8"/>
        </w:rPr>
        <w:t> </w:t>
      </w:r>
      <w:r>
        <w:rPr/>
        <w:t>typically</w:t>
      </w:r>
      <w:r>
        <w:rPr>
          <w:spacing w:val="-8"/>
        </w:rPr>
        <w:t> </w:t>
      </w:r>
      <w:r>
        <w:rPr/>
        <w:t>include</w:t>
      </w:r>
      <w:r>
        <w:rPr>
          <w:spacing w:val="-8"/>
        </w:rPr>
        <w:t> </w:t>
      </w:r>
      <w:r>
        <w:rPr/>
        <w:t>traditional</w:t>
      </w:r>
      <w:r>
        <w:rPr>
          <w:spacing w:val="-8"/>
        </w:rPr>
        <w:t> </w:t>
      </w:r>
      <w:r>
        <w:rPr/>
        <w:t>real</w:t>
      </w:r>
      <w:r>
        <w:rPr>
          <w:spacing w:val="-8"/>
        </w:rPr>
        <w:t> </w:t>
      </w:r>
      <w:r>
        <w:rPr/>
        <w:t>estate</w:t>
      </w:r>
      <w:r>
        <w:rPr>
          <w:spacing w:val="-8"/>
        </w:rPr>
        <w:t> </w:t>
      </w:r>
      <w:r>
        <w:rPr/>
        <w:t>agencies,</w:t>
      </w:r>
      <w:r>
        <w:rPr>
          <w:spacing w:val="-8"/>
        </w:rPr>
        <w:t> </w:t>
      </w:r>
      <w:r>
        <w:rPr/>
        <w:t>high- end property management firms, and digital platforms. While broad real estate portals reach a wider market,</w:t>
      </w:r>
      <w:r>
        <w:rPr>
          <w:spacing w:val="-1"/>
        </w:rPr>
        <w:t> </w:t>
      </w:r>
      <w:r>
        <w:rPr/>
        <w:t>these</w:t>
      </w:r>
      <w:r>
        <w:rPr>
          <w:spacing w:val="-1"/>
        </w:rPr>
        <w:t> </w:t>
      </w:r>
      <w:r>
        <w:rPr/>
        <w:t>platforms</w:t>
      </w:r>
      <w:r>
        <w:rPr>
          <w:spacing w:val="-1"/>
        </w:rPr>
        <w:t> </w:t>
      </w:r>
      <w:r>
        <w:rPr/>
        <w:t>often</w:t>
      </w:r>
      <w:r>
        <w:rPr>
          <w:spacing w:val="-1"/>
        </w:rPr>
        <w:t> </w:t>
      </w:r>
      <w:r>
        <w:rPr/>
        <w:t>fail</w:t>
      </w:r>
      <w:r>
        <w:rPr>
          <w:spacing w:val="-1"/>
        </w:rPr>
        <w:t> </w:t>
      </w:r>
      <w:r>
        <w:rPr/>
        <w:t>to</w:t>
      </w:r>
      <w:r>
        <w:rPr>
          <w:spacing w:val="-1"/>
        </w:rPr>
        <w:t> </w:t>
      </w:r>
      <w:r>
        <w:rPr/>
        <w:t>meet</w:t>
      </w:r>
      <w:r>
        <w:rPr>
          <w:spacing w:val="-1"/>
        </w:rPr>
        <w:t> </w:t>
      </w:r>
      <w:r>
        <w:rPr/>
        <w:t>the</w:t>
      </w:r>
      <w:r>
        <w:rPr>
          <w:spacing w:val="-1"/>
        </w:rPr>
        <w:t> </w:t>
      </w:r>
      <w:r>
        <w:rPr/>
        <w:t>specific</w:t>
      </w:r>
      <w:r>
        <w:rPr>
          <w:spacing w:val="-1"/>
        </w:rPr>
        <w:t> </w:t>
      </w:r>
      <w:r>
        <w:rPr/>
        <w:t>needs</w:t>
      </w:r>
      <w:r>
        <w:rPr>
          <w:spacing w:val="-1"/>
        </w:rPr>
        <w:t> </w:t>
      </w:r>
      <w:r>
        <w:rPr/>
        <w:t>of</w:t>
      </w:r>
      <w:r>
        <w:rPr>
          <w:spacing w:val="-1"/>
        </w:rPr>
        <w:t> </w:t>
      </w:r>
      <w:r>
        <w:rPr/>
        <w:t>luxury</w:t>
      </w:r>
      <w:r>
        <w:rPr>
          <w:spacing w:val="-1"/>
        </w:rPr>
        <w:t> </w:t>
      </w:r>
      <w:r>
        <w:rPr/>
        <w:t>clients</w:t>
      </w:r>
      <w:r>
        <w:rPr>
          <w:spacing w:val="-1"/>
        </w:rPr>
        <w:t> </w:t>
      </w:r>
      <w:r>
        <w:rPr/>
        <w:t>who</w:t>
      </w:r>
      <w:r>
        <w:rPr>
          <w:spacing w:val="-1"/>
        </w:rPr>
        <w:t> </w:t>
      </w:r>
      <w:r>
        <w:rPr/>
        <w:t>desire</w:t>
      </w:r>
      <w:r>
        <w:rPr>
          <w:spacing w:val="-1"/>
        </w:rPr>
        <w:t> </w:t>
      </w:r>
      <w:r>
        <w:rPr/>
        <w:t>exclusivity and personalized services. As a result, there is substantial room for a specialized SaaS-based solution that provides verified luxury listings alongside premium marketing tools and analytics for property </w:t>
      </w:r>
      <w:r>
        <w:rPr>
          <w:spacing w:val="-2"/>
          <w:w w:val="105"/>
        </w:rPr>
        <w:t>managers.</w:t>
      </w:r>
    </w:p>
    <w:p>
      <w:pPr>
        <w:pStyle w:val="BodyText"/>
        <w:spacing w:line="295" w:lineRule="auto" w:before="245"/>
        <w:ind w:left="150" w:right="458"/>
      </w:pPr>
      <w:r>
        <w:rPr/>
        <w:t>In terms of market segmentation, the primary audience encompasses affluent individuals and families seeking luxury apartments in prime global markets. These consumers prioritize exclusive living environments,</w:t>
      </w:r>
      <w:r>
        <w:rPr>
          <w:spacing w:val="23"/>
        </w:rPr>
        <w:t> </w:t>
      </w:r>
      <w:r>
        <w:rPr/>
        <w:t>bespoke</w:t>
      </w:r>
      <w:r>
        <w:rPr>
          <w:spacing w:val="23"/>
        </w:rPr>
        <w:t> </w:t>
      </w:r>
      <w:r>
        <w:rPr/>
        <w:t>services,</w:t>
      </w:r>
      <w:r>
        <w:rPr>
          <w:spacing w:val="23"/>
        </w:rPr>
        <w:t> </w:t>
      </w:r>
      <w:r>
        <w:rPr/>
        <w:t>and</w:t>
      </w:r>
      <w:r>
        <w:rPr>
          <w:spacing w:val="23"/>
        </w:rPr>
        <w:t> </w:t>
      </w:r>
      <w:r>
        <w:rPr/>
        <w:t>a</w:t>
      </w:r>
      <w:r>
        <w:rPr>
          <w:spacing w:val="23"/>
        </w:rPr>
        <w:t> </w:t>
      </w:r>
      <w:r>
        <w:rPr/>
        <w:t>seamless</w:t>
      </w:r>
      <w:r>
        <w:rPr>
          <w:spacing w:val="23"/>
        </w:rPr>
        <w:t> </w:t>
      </w:r>
      <w:r>
        <w:rPr/>
        <w:t>leasing</w:t>
      </w:r>
      <w:r>
        <w:rPr>
          <w:spacing w:val="23"/>
        </w:rPr>
        <w:t> </w:t>
      </w:r>
      <w:r>
        <w:rPr/>
        <w:t>process</w:t>
      </w:r>
      <w:r>
        <w:rPr>
          <w:spacing w:val="23"/>
        </w:rPr>
        <w:t> </w:t>
      </w:r>
      <w:r>
        <w:rPr/>
        <w:t>that</w:t>
      </w:r>
      <w:r>
        <w:rPr>
          <w:spacing w:val="23"/>
        </w:rPr>
        <w:t> </w:t>
      </w:r>
      <w:r>
        <w:rPr/>
        <w:t>reflects</w:t>
      </w:r>
      <w:r>
        <w:rPr>
          <w:spacing w:val="23"/>
        </w:rPr>
        <w:t> </w:t>
      </w:r>
      <w:r>
        <w:rPr/>
        <w:t>their</w:t>
      </w:r>
      <w:r>
        <w:rPr>
          <w:spacing w:val="23"/>
        </w:rPr>
        <w:t> </w:t>
      </w:r>
      <w:r>
        <w:rPr/>
        <w:t>high</w:t>
      </w:r>
      <w:r>
        <w:rPr>
          <w:spacing w:val="23"/>
        </w:rPr>
        <w:t> </w:t>
      </w:r>
      <w:r>
        <w:rPr/>
        <w:t>standards and lifestyles.</w:t>
      </w:r>
    </w:p>
    <w:p>
      <w:pPr>
        <w:pStyle w:val="BodyText"/>
        <w:spacing w:line="295" w:lineRule="auto" w:before="243"/>
        <w:ind w:left="150" w:right="618"/>
      </w:pPr>
      <w:r>
        <w:rPr/>
        <w:t>Looking ahead, the luxury apartment rental market is expected to evolve as technology continues to play</w:t>
      </w:r>
      <w:r>
        <w:rPr>
          <w:spacing w:val="-6"/>
        </w:rPr>
        <w:t> </w:t>
      </w:r>
      <w:r>
        <w:rPr/>
        <w:t>a</w:t>
      </w:r>
      <w:r>
        <w:rPr>
          <w:spacing w:val="-6"/>
        </w:rPr>
        <w:t> </w:t>
      </w:r>
      <w:r>
        <w:rPr/>
        <w:t>critical</w:t>
      </w:r>
      <w:r>
        <w:rPr>
          <w:spacing w:val="-6"/>
        </w:rPr>
        <w:t> </w:t>
      </w:r>
      <w:r>
        <w:rPr/>
        <w:t>role</w:t>
      </w:r>
      <w:r>
        <w:rPr>
          <w:spacing w:val="-6"/>
        </w:rPr>
        <w:t> </w:t>
      </w:r>
      <w:r>
        <w:rPr/>
        <w:t>in</w:t>
      </w:r>
      <w:r>
        <w:rPr>
          <w:spacing w:val="-6"/>
        </w:rPr>
        <w:t> </w:t>
      </w:r>
      <w:r>
        <w:rPr/>
        <w:t>enhancing</w:t>
      </w:r>
      <w:r>
        <w:rPr>
          <w:spacing w:val="-6"/>
        </w:rPr>
        <w:t> </w:t>
      </w:r>
      <w:r>
        <w:rPr/>
        <w:t>user</w:t>
      </w:r>
      <w:r>
        <w:rPr>
          <w:spacing w:val="-6"/>
        </w:rPr>
        <w:t> </w:t>
      </w:r>
      <w:r>
        <w:rPr/>
        <w:t>experiences.</w:t>
      </w:r>
      <w:r>
        <w:rPr>
          <w:spacing w:val="-6"/>
        </w:rPr>
        <w:t> </w:t>
      </w:r>
      <w:r>
        <w:rPr/>
        <w:t>Key</w:t>
      </w:r>
      <w:r>
        <w:rPr>
          <w:spacing w:val="-6"/>
        </w:rPr>
        <w:t> </w:t>
      </w:r>
      <w:r>
        <w:rPr/>
        <w:t>trends</w:t>
      </w:r>
      <w:r>
        <w:rPr>
          <w:spacing w:val="-6"/>
        </w:rPr>
        <w:t> </w:t>
      </w:r>
      <w:r>
        <w:rPr/>
        <w:t>include</w:t>
      </w:r>
      <w:r>
        <w:rPr>
          <w:spacing w:val="-6"/>
        </w:rPr>
        <w:t> </w:t>
      </w:r>
      <w:r>
        <w:rPr/>
        <w:t>the</w:t>
      </w:r>
      <w:r>
        <w:rPr>
          <w:spacing w:val="-6"/>
        </w:rPr>
        <w:t> </w:t>
      </w:r>
      <w:r>
        <w:rPr/>
        <w:t>integration</w:t>
      </w:r>
      <w:r>
        <w:rPr>
          <w:spacing w:val="-6"/>
        </w:rPr>
        <w:t> </w:t>
      </w:r>
      <w:r>
        <w:rPr/>
        <w:t>of</w:t>
      </w:r>
      <w:r>
        <w:rPr>
          <w:spacing w:val="-6"/>
        </w:rPr>
        <w:t> </w:t>
      </w:r>
      <w:r>
        <w:rPr/>
        <w:t>virtual</w:t>
      </w:r>
      <w:r>
        <w:rPr>
          <w:spacing w:val="-6"/>
        </w:rPr>
        <w:t> </w:t>
      </w:r>
      <w:r>
        <w:rPr/>
        <w:t>reality tours,</w:t>
      </w:r>
      <w:r>
        <w:rPr>
          <w:spacing w:val="-3"/>
        </w:rPr>
        <w:t> </w:t>
      </w:r>
      <w:r>
        <w:rPr/>
        <w:t>AI-driven</w:t>
      </w:r>
      <w:r>
        <w:rPr>
          <w:spacing w:val="-3"/>
        </w:rPr>
        <w:t> </w:t>
      </w:r>
      <w:r>
        <w:rPr/>
        <w:t>property</w:t>
      </w:r>
      <w:r>
        <w:rPr>
          <w:spacing w:val="-3"/>
        </w:rPr>
        <w:t> </w:t>
      </w:r>
      <w:r>
        <w:rPr/>
        <w:t>recommendations,</w:t>
      </w:r>
      <w:r>
        <w:rPr>
          <w:spacing w:val="-3"/>
        </w:rPr>
        <w:t> </w:t>
      </w:r>
      <w:r>
        <w:rPr/>
        <w:t>and</w:t>
      </w:r>
      <w:r>
        <w:rPr>
          <w:spacing w:val="-3"/>
        </w:rPr>
        <w:t> </w:t>
      </w:r>
      <w:r>
        <w:rPr/>
        <w:t>immersive</w:t>
      </w:r>
      <w:r>
        <w:rPr>
          <w:spacing w:val="-3"/>
        </w:rPr>
        <w:t> </w:t>
      </w:r>
      <w:r>
        <w:rPr/>
        <w:t>media</w:t>
      </w:r>
      <w:r>
        <w:rPr>
          <w:spacing w:val="-3"/>
        </w:rPr>
        <w:t> </w:t>
      </w:r>
      <w:r>
        <w:rPr/>
        <w:t>showcases,</w:t>
      </w:r>
      <w:r>
        <w:rPr>
          <w:spacing w:val="-3"/>
        </w:rPr>
        <w:t> </w:t>
      </w:r>
      <w:r>
        <w:rPr/>
        <w:t>all</w:t>
      </w:r>
      <w:r>
        <w:rPr>
          <w:spacing w:val="-3"/>
        </w:rPr>
        <w:t> </w:t>
      </w:r>
      <w:r>
        <w:rPr/>
        <w:t>of</w:t>
      </w:r>
      <w:r>
        <w:rPr>
          <w:spacing w:val="-3"/>
        </w:rPr>
        <w:t> </w:t>
      </w:r>
      <w:r>
        <w:rPr/>
        <w:t>which</w:t>
      </w:r>
      <w:r>
        <w:rPr>
          <w:spacing w:val="-3"/>
        </w:rPr>
        <w:t> </w:t>
      </w:r>
      <w:r>
        <w:rPr/>
        <w:t>contribute to a more engaging search and leasing experience. Given these dynamics, LuxuryApartments.com is well-positioned to capitalize on the growing demand for a dedicated luxury rental platform.</w:t>
      </w:r>
    </w:p>
    <w:p>
      <w:pPr>
        <w:pStyle w:val="BodyText"/>
        <w:spacing w:before="51"/>
      </w:pPr>
    </w:p>
    <w:p>
      <w:pPr>
        <w:pStyle w:val="Heading4"/>
        <w:numPr>
          <w:ilvl w:val="1"/>
          <w:numId w:val="6"/>
        </w:numPr>
        <w:tabs>
          <w:tab w:pos="609" w:val="left" w:leader="none"/>
        </w:tabs>
        <w:spacing w:line="240" w:lineRule="auto" w:before="0" w:after="0"/>
        <w:ind w:left="609" w:right="0" w:hanging="459"/>
        <w:jc w:val="left"/>
      </w:pPr>
      <w:bookmarkStart w:name="2.5 Business Development Stage and Visio" w:id="24"/>
      <w:bookmarkEnd w:id="24"/>
      <w:r>
        <w:rPr/>
      </w:r>
      <w:bookmarkStart w:name="_bookmark11" w:id="25"/>
      <w:bookmarkEnd w:id="25"/>
      <w:r>
        <w:rPr/>
      </w:r>
      <w:r>
        <w:rPr>
          <w:color w:val="1875D1"/>
        </w:rPr>
        <w:t>Business</w:t>
      </w:r>
      <w:r>
        <w:rPr>
          <w:color w:val="1875D1"/>
          <w:spacing w:val="10"/>
        </w:rPr>
        <w:t> </w:t>
      </w:r>
      <w:r>
        <w:rPr>
          <w:color w:val="1875D1"/>
        </w:rPr>
        <w:t>Development</w:t>
      </w:r>
      <w:r>
        <w:rPr>
          <w:color w:val="1875D1"/>
          <w:spacing w:val="10"/>
        </w:rPr>
        <w:t> </w:t>
      </w:r>
      <w:r>
        <w:rPr>
          <w:color w:val="1875D1"/>
        </w:rPr>
        <w:t>Stage</w:t>
      </w:r>
      <w:r>
        <w:rPr>
          <w:color w:val="1875D1"/>
          <w:spacing w:val="10"/>
        </w:rPr>
        <w:t> </w:t>
      </w:r>
      <w:r>
        <w:rPr>
          <w:color w:val="1875D1"/>
        </w:rPr>
        <w:t>and</w:t>
      </w:r>
      <w:r>
        <w:rPr>
          <w:color w:val="1875D1"/>
          <w:spacing w:val="10"/>
        </w:rPr>
        <w:t> </w:t>
      </w:r>
      <w:r>
        <w:rPr>
          <w:color w:val="1875D1"/>
          <w:spacing w:val="-2"/>
        </w:rPr>
        <w:t>Vision</w:t>
      </w:r>
    </w:p>
    <w:p>
      <w:pPr>
        <w:pStyle w:val="BodyText"/>
        <w:spacing w:line="295" w:lineRule="auto" w:before="306"/>
        <w:ind w:left="150" w:right="618"/>
      </w:pPr>
      <w:r>
        <w:rPr/>
        <w:t>LuxuryApartments.com is currently in the idea stage, having been meticulously conceptualized to address</w:t>
      </w:r>
      <w:r>
        <w:rPr>
          <w:spacing w:val="-4"/>
        </w:rPr>
        <w:t> </w:t>
      </w:r>
      <w:r>
        <w:rPr/>
        <w:t>the</w:t>
      </w:r>
      <w:r>
        <w:rPr>
          <w:spacing w:val="-4"/>
        </w:rPr>
        <w:t> </w:t>
      </w:r>
      <w:r>
        <w:rPr/>
        <w:t>significant</w:t>
      </w:r>
      <w:r>
        <w:rPr>
          <w:spacing w:val="-4"/>
        </w:rPr>
        <w:t> </w:t>
      </w:r>
      <w:r>
        <w:rPr/>
        <w:t>gaps</w:t>
      </w:r>
      <w:r>
        <w:rPr>
          <w:spacing w:val="-4"/>
        </w:rPr>
        <w:t> </w:t>
      </w:r>
      <w:r>
        <w:rPr/>
        <w:t>that</w:t>
      </w:r>
      <w:r>
        <w:rPr>
          <w:spacing w:val="-4"/>
        </w:rPr>
        <w:t> </w:t>
      </w:r>
      <w:r>
        <w:rPr/>
        <w:t>exist</w:t>
      </w:r>
      <w:r>
        <w:rPr>
          <w:spacing w:val="-4"/>
        </w:rPr>
        <w:t> </w:t>
      </w:r>
      <w:r>
        <w:rPr/>
        <w:t>in</w:t>
      </w:r>
      <w:r>
        <w:rPr>
          <w:spacing w:val="-4"/>
        </w:rPr>
        <w:t> </w:t>
      </w:r>
      <w:r>
        <w:rPr/>
        <w:t>the</w:t>
      </w:r>
      <w:r>
        <w:rPr>
          <w:spacing w:val="-4"/>
        </w:rPr>
        <w:t> </w:t>
      </w:r>
      <w:r>
        <w:rPr/>
        <w:t>luxury</w:t>
      </w:r>
      <w:r>
        <w:rPr>
          <w:spacing w:val="-4"/>
        </w:rPr>
        <w:t> </w:t>
      </w:r>
      <w:r>
        <w:rPr/>
        <w:t>apartment</w:t>
      </w:r>
      <w:r>
        <w:rPr>
          <w:spacing w:val="-4"/>
        </w:rPr>
        <w:t> </w:t>
      </w:r>
      <w:r>
        <w:rPr/>
        <w:t>market.</w:t>
      </w:r>
      <w:r>
        <w:rPr>
          <w:spacing w:val="-8"/>
        </w:rPr>
        <w:t> </w:t>
      </w:r>
      <w:r>
        <w:rPr/>
        <w:t>Through</w:t>
      </w:r>
      <w:r>
        <w:rPr>
          <w:spacing w:val="-4"/>
        </w:rPr>
        <w:t> </w:t>
      </w:r>
      <w:r>
        <w:rPr/>
        <w:t>extensive</w:t>
      </w:r>
      <w:r>
        <w:rPr>
          <w:spacing w:val="-4"/>
        </w:rPr>
        <w:t> </w:t>
      </w:r>
      <w:r>
        <w:rPr/>
        <w:t>research and</w:t>
      </w:r>
      <w:r>
        <w:rPr>
          <w:spacing w:val="-4"/>
        </w:rPr>
        <w:t> </w:t>
      </w:r>
      <w:r>
        <w:rPr/>
        <w:t>analysis,</w:t>
      </w:r>
      <w:r>
        <w:rPr>
          <w:spacing w:val="-4"/>
        </w:rPr>
        <w:t> </w:t>
      </w:r>
      <w:r>
        <w:rPr/>
        <w:t>we</w:t>
      </w:r>
      <w:r>
        <w:rPr>
          <w:spacing w:val="-4"/>
        </w:rPr>
        <w:t> </w:t>
      </w:r>
      <w:r>
        <w:rPr/>
        <w:t>have</w:t>
      </w:r>
      <w:r>
        <w:rPr>
          <w:spacing w:val="-4"/>
        </w:rPr>
        <w:t> </w:t>
      </w:r>
      <w:r>
        <w:rPr/>
        <w:t>identified</w:t>
      </w:r>
      <w:r>
        <w:rPr>
          <w:spacing w:val="-4"/>
        </w:rPr>
        <w:t> </w:t>
      </w:r>
      <w:r>
        <w:rPr/>
        <w:t>that</w:t>
      </w:r>
      <w:r>
        <w:rPr>
          <w:spacing w:val="-4"/>
        </w:rPr>
        <w:t> </w:t>
      </w:r>
      <w:r>
        <w:rPr/>
        <w:t>there</w:t>
      </w:r>
      <w:r>
        <w:rPr>
          <w:spacing w:val="-4"/>
        </w:rPr>
        <w:t> </w:t>
      </w:r>
      <w:r>
        <w:rPr/>
        <w:t>is</w:t>
      </w:r>
      <w:r>
        <w:rPr>
          <w:spacing w:val="-4"/>
        </w:rPr>
        <w:t> </w:t>
      </w:r>
      <w:r>
        <w:rPr/>
        <w:t>a</w:t>
      </w:r>
      <w:r>
        <w:rPr>
          <w:spacing w:val="-4"/>
        </w:rPr>
        <w:t> </w:t>
      </w:r>
      <w:r>
        <w:rPr/>
        <w:t>lack</w:t>
      </w:r>
      <w:r>
        <w:rPr>
          <w:spacing w:val="-4"/>
        </w:rPr>
        <w:t> </w:t>
      </w:r>
      <w:r>
        <w:rPr/>
        <w:t>of</w:t>
      </w:r>
      <w:r>
        <w:rPr>
          <w:spacing w:val="-4"/>
        </w:rPr>
        <w:t> </w:t>
      </w:r>
      <w:r>
        <w:rPr/>
        <w:t>specialized</w:t>
      </w:r>
      <w:r>
        <w:rPr>
          <w:spacing w:val="-4"/>
        </w:rPr>
        <w:t> </w:t>
      </w:r>
      <w:r>
        <w:rPr/>
        <w:t>platforms</w:t>
      </w:r>
      <w:r>
        <w:rPr>
          <w:spacing w:val="-4"/>
        </w:rPr>
        <w:t> </w:t>
      </w:r>
      <w:r>
        <w:rPr/>
        <w:t>dedicated</w:t>
      </w:r>
      <w:r>
        <w:rPr>
          <w:spacing w:val="-4"/>
        </w:rPr>
        <w:t> </w:t>
      </w:r>
      <w:r>
        <w:rPr/>
        <w:t>to</w:t>
      </w:r>
      <w:r>
        <w:rPr>
          <w:spacing w:val="-4"/>
        </w:rPr>
        <w:t> </w:t>
      </w:r>
      <w:r>
        <w:rPr/>
        <w:t>high-end residential</w:t>
      </w:r>
      <w:r>
        <w:rPr>
          <w:spacing w:val="-8"/>
        </w:rPr>
        <w:t> </w:t>
      </w:r>
      <w:r>
        <w:rPr/>
        <w:t>listings,</w:t>
      </w:r>
      <w:r>
        <w:rPr>
          <w:spacing w:val="-8"/>
        </w:rPr>
        <w:t> </w:t>
      </w:r>
      <w:r>
        <w:rPr/>
        <w:t>which</w:t>
      </w:r>
      <w:r>
        <w:rPr>
          <w:spacing w:val="-8"/>
        </w:rPr>
        <w:t> </w:t>
      </w:r>
      <w:r>
        <w:rPr/>
        <w:t>leads</w:t>
      </w:r>
      <w:r>
        <w:rPr>
          <w:spacing w:val="-8"/>
        </w:rPr>
        <w:t> </w:t>
      </w:r>
      <w:r>
        <w:rPr/>
        <w:t>to</w:t>
      </w:r>
      <w:r>
        <w:rPr>
          <w:spacing w:val="-8"/>
        </w:rPr>
        <w:t> </w:t>
      </w:r>
      <w:r>
        <w:rPr/>
        <w:t>inefficiencies</w:t>
      </w:r>
      <w:r>
        <w:rPr>
          <w:spacing w:val="-8"/>
        </w:rPr>
        <w:t> </w:t>
      </w:r>
      <w:r>
        <w:rPr/>
        <w:t>for</w:t>
      </w:r>
      <w:r>
        <w:rPr>
          <w:spacing w:val="-8"/>
        </w:rPr>
        <w:t> </w:t>
      </w:r>
      <w:r>
        <w:rPr/>
        <w:t>brokers,</w:t>
      </w:r>
      <w:r>
        <w:rPr>
          <w:spacing w:val="-8"/>
        </w:rPr>
        <w:t> </w:t>
      </w:r>
      <w:r>
        <w:rPr/>
        <w:t>landlords,</w:t>
      </w:r>
      <w:r>
        <w:rPr>
          <w:spacing w:val="-8"/>
        </w:rPr>
        <w:t> </w:t>
      </w:r>
      <w:r>
        <w:rPr/>
        <w:t>and</w:t>
      </w:r>
      <w:r>
        <w:rPr>
          <w:spacing w:val="-8"/>
        </w:rPr>
        <w:t> </w:t>
      </w:r>
      <w:r>
        <w:rPr/>
        <w:t>discerning</w:t>
      </w:r>
      <w:r>
        <w:rPr>
          <w:spacing w:val="-8"/>
        </w:rPr>
        <w:t> </w:t>
      </w:r>
      <w:r>
        <w:rPr/>
        <w:t>tenants.</w:t>
      </w:r>
      <w:r>
        <w:rPr>
          <w:spacing w:val="-8"/>
        </w:rPr>
        <w:t> </w:t>
      </w:r>
      <w:r>
        <w:rPr/>
        <w:t>Our innovative approach aims to transform this landscape by providing a seamless and efficient experience uniquely tailored to the luxury segment.</w:t>
      </w:r>
    </w:p>
    <w:p>
      <w:pPr>
        <w:pStyle w:val="BodyText"/>
        <w:spacing w:line="295" w:lineRule="auto" w:before="245"/>
        <w:ind w:left="150" w:right="458"/>
      </w:pPr>
      <w:r>
        <w:rPr/>
        <w:t>We</w:t>
      </w:r>
      <w:r>
        <w:rPr>
          <w:spacing w:val="-8"/>
        </w:rPr>
        <w:t> </w:t>
      </w:r>
      <w:r>
        <w:rPr/>
        <w:t>are</w:t>
      </w:r>
      <w:r>
        <w:rPr>
          <w:spacing w:val="-8"/>
        </w:rPr>
        <w:t> </w:t>
      </w:r>
      <w:r>
        <w:rPr/>
        <w:t>currently</w:t>
      </w:r>
      <w:r>
        <w:rPr>
          <w:spacing w:val="-8"/>
        </w:rPr>
        <w:t> </w:t>
      </w:r>
      <w:r>
        <w:rPr/>
        <w:t>operating</w:t>
      </w:r>
      <w:r>
        <w:rPr>
          <w:spacing w:val="-8"/>
        </w:rPr>
        <w:t> </w:t>
      </w:r>
      <w:r>
        <w:rPr/>
        <w:t>under</w:t>
      </w:r>
      <w:r>
        <w:rPr>
          <w:spacing w:val="-8"/>
        </w:rPr>
        <w:t> </w:t>
      </w:r>
      <w:r>
        <w:rPr/>
        <w:t>a</w:t>
      </w:r>
      <w:r>
        <w:rPr>
          <w:spacing w:val="-8"/>
        </w:rPr>
        <w:t> </w:t>
      </w:r>
      <w:r>
        <w:rPr/>
        <w:t>bootstrapped</w:t>
      </w:r>
      <w:r>
        <w:rPr>
          <w:spacing w:val="-8"/>
        </w:rPr>
        <w:t> </w:t>
      </w:r>
      <w:r>
        <w:rPr/>
        <w:t>model</w:t>
      </w:r>
      <w:r>
        <w:rPr>
          <w:spacing w:val="-8"/>
        </w:rPr>
        <w:t> </w:t>
      </w:r>
      <w:r>
        <w:rPr/>
        <w:t>but</w:t>
      </w:r>
      <w:r>
        <w:rPr>
          <w:spacing w:val="-8"/>
        </w:rPr>
        <w:t> </w:t>
      </w:r>
      <w:r>
        <w:rPr/>
        <w:t>seek</w:t>
      </w:r>
      <w:r>
        <w:rPr>
          <w:spacing w:val="-8"/>
        </w:rPr>
        <w:t> </w:t>
      </w:r>
      <w:r>
        <w:rPr/>
        <w:t>to</w:t>
      </w:r>
      <w:r>
        <w:rPr>
          <w:spacing w:val="-8"/>
        </w:rPr>
        <w:t> </w:t>
      </w:r>
      <w:r>
        <w:rPr/>
        <w:t>raise</w:t>
      </w:r>
      <w:r>
        <w:rPr>
          <w:spacing w:val="-8"/>
        </w:rPr>
        <w:t> </w:t>
      </w:r>
      <w:r>
        <w:rPr/>
        <w:t>$350,000</w:t>
      </w:r>
      <w:r>
        <w:rPr>
          <w:spacing w:val="-8"/>
        </w:rPr>
        <w:t> </w:t>
      </w:r>
      <w:r>
        <w:rPr/>
        <w:t>to</w:t>
      </w:r>
      <w:r>
        <w:rPr>
          <w:spacing w:val="-8"/>
        </w:rPr>
        <w:t> </w:t>
      </w:r>
      <w:r>
        <w:rPr/>
        <w:t>further</w:t>
      </w:r>
      <w:r>
        <w:rPr>
          <w:spacing w:val="-8"/>
        </w:rPr>
        <w:t> </w:t>
      </w:r>
      <w:r>
        <w:rPr/>
        <w:t>develop our technology platform and enhance user experience. This funding will also facilitate expanded marketing efforts and the hiring of essential personnel to ensure operational excellence.</w:t>
      </w:r>
    </w:p>
    <w:p>
      <w:pPr>
        <w:pStyle w:val="BodyText"/>
        <w:spacing w:line="295" w:lineRule="auto" w:before="242"/>
        <w:ind w:left="150" w:right="446"/>
      </w:pPr>
      <w:r>
        <w:rPr/>
        <w:t>Looking ahead, our vision is to position LuxuryApartments.com as the premier global platform for luxury</w:t>
      </w:r>
      <w:r>
        <w:rPr>
          <w:spacing w:val="-5"/>
        </w:rPr>
        <w:t> </w:t>
      </w:r>
      <w:r>
        <w:rPr/>
        <w:t>apartment</w:t>
      </w:r>
      <w:r>
        <w:rPr>
          <w:spacing w:val="-5"/>
        </w:rPr>
        <w:t> </w:t>
      </w:r>
      <w:r>
        <w:rPr/>
        <w:t>rentals.</w:t>
      </w:r>
      <w:r>
        <w:rPr>
          <w:spacing w:val="-5"/>
        </w:rPr>
        <w:t> </w:t>
      </w:r>
      <w:r>
        <w:rPr/>
        <w:t>Over</w:t>
      </w:r>
      <w:r>
        <w:rPr>
          <w:spacing w:val="-5"/>
        </w:rPr>
        <w:t> </w:t>
      </w:r>
      <w:r>
        <w:rPr/>
        <w:t>the</w:t>
      </w:r>
      <w:r>
        <w:rPr>
          <w:spacing w:val="-5"/>
        </w:rPr>
        <w:t> </w:t>
      </w:r>
      <w:r>
        <w:rPr/>
        <w:t>next</w:t>
      </w:r>
      <w:r>
        <w:rPr>
          <w:spacing w:val="-5"/>
        </w:rPr>
        <w:t> </w:t>
      </w:r>
      <w:r>
        <w:rPr/>
        <w:t>5-10</w:t>
      </w:r>
      <w:r>
        <w:rPr>
          <w:spacing w:val="-5"/>
        </w:rPr>
        <w:t> </w:t>
      </w:r>
      <w:r>
        <w:rPr/>
        <w:t>years,</w:t>
      </w:r>
      <w:r>
        <w:rPr>
          <w:spacing w:val="-5"/>
        </w:rPr>
        <w:t> </w:t>
      </w:r>
      <w:r>
        <w:rPr/>
        <w:t>we</w:t>
      </w:r>
      <w:r>
        <w:rPr>
          <w:spacing w:val="-5"/>
        </w:rPr>
        <w:t> </w:t>
      </w:r>
      <w:r>
        <w:rPr/>
        <w:t>aim</w:t>
      </w:r>
      <w:r>
        <w:rPr>
          <w:spacing w:val="-5"/>
        </w:rPr>
        <w:t> </w:t>
      </w:r>
      <w:r>
        <w:rPr/>
        <w:t>to</w:t>
      </w:r>
      <w:r>
        <w:rPr>
          <w:spacing w:val="-5"/>
        </w:rPr>
        <w:t> </w:t>
      </w:r>
      <w:r>
        <w:rPr/>
        <w:t>expand</w:t>
      </w:r>
      <w:r>
        <w:rPr>
          <w:spacing w:val="-5"/>
        </w:rPr>
        <w:t> </w:t>
      </w:r>
      <w:r>
        <w:rPr/>
        <w:t>our</w:t>
      </w:r>
      <w:r>
        <w:rPr>
          <w:spacing w:val="-5"/>
        </w:rPr>
        <w:t> </w:t>
      </w:r>
      <w:r>
        <w:rPr/>
        <w:t>footprint</w:t>
      </w:r>
      <w:r>
        <w:rPr>
          <w:spacing w:val="-5"/>
        </w:rPr>
        <w:t> </w:t>
      </w:r>
      <w:r>
        <w:rPr/>
        <w:t>into</w:t>
      </w:r>
      <w:r>
        <w:rPr>
          <w:spacing w:val="-5"/>
        </w:rPr>
        <w:t> </w:t>
      </w:r>
      <w:r>
        <w:rPr/>
        <w:t>new international markets while continuously integrating advanced technologies such as virtual reality tours</w:t>
      </w:r>
      <w:r>
        <w:rPr>
          <w:spacing w:val="-2"/>
        </w:rPr>
        <w:t> </w:t>
      </w:r>
      <w:r>
        <w:rPr/>
        <w:t>and</w:t>
      </w:r>
      <w:r>
        <w:rPr>
          <w:spacing w:val="-2"/>
        </w:rPr>
        <w:t> </w:t>
      </w:r>
      <w:r>
        <w:rPr/>
        <w:t>AI-driven</w:t>
      </w:r>
      <w:r>
        <w:rPr>
          <w:spacing w:val="-2"/>
        </w:rPr>
        <w:t> </w:t>
      </w:r>
      <w:r>
        <w:rPr/>
        <w:t>concierge</w:t>
      </w:r>
      <w:r>
        <w:rPr>
          <w:spacing w:val="-2"/>
        </w:rPr>
        <w:t> </w:t>
      </w:r>
      <w:r>
        <w:rPr/>
        <w:t>services.</w:t>
      </w:r>
      <w:r>
        <w:rPr>
          <w:spacing w:val="-2"/>
        </w:rPr>
        <w:t> </w:t>
      </w:r>
      <w:r>
        <w:rPr/>
        <w:t>Our</w:t>
      </w:r>
      <w:r>
        <w:rPr>
          <w:spacing w:val="-2"/>
        </w:rPr>
        <w:t> </w:t>
      </w:r>
      <w:r>
        <w:rPr/>
        <w:t>financial</w:t>
      </w:r>
      <w:r>
        <w:rPr>
          <w:spacing w:val="-2"/>
        </w:rPr>
        <w:t> </w:t>
      </w:r>
      <w:r>
        <w:rPr/>
        <w:t>projections</w:t>
      </w:r>
      <w:r>
        <w:rPr>
          <w:spacing w:val="-2"/>
        </w:rPr>
        <w:t> </w:t>
      </w:r>
      <w:r>
        <w:rPr/>
        <w:t>indicate</w:t>
      </w:r>
      <w:r>
        <w:rPr>
          <w:spacing w:val="-2"/>
        </w:rPr>
        <w:t> </w:t>
      </w:r>
      <w:r>
        <w:rPr/>
        <w:t>a</w:t>
      </w:r>
      <w:r>
        <w:rPr>
          <w:spacing w:val="-2"/>
        </w:rPr>
        <w:t> </w:t>
      </w:r>
      <w:r>
        <w:rPr/>
        <w:t>robust</w:t>
      </w:r>
      <w:r>
        <w:rPr>
          <w:spacing w:val="-2"/>
        </w:rPr>
        <w:t> </w:t>
      </w:r>
      <w:r>
        <w:rPr/>
        <w:t>growth</w:t>
      </w:r>
      <w:r>
        <w:rPr>
          <w:spacing w:val="-2"/>
        </w:rPr>
        <w:t> </w:t>
      </w:r>
      <w:r>
        <w:rPr/>
        <w:t>trajectory</w:t>
      </w:r>
      <w:r>
        <w:rPr>
          <w:spacing w:val="-2"/>
        </w:rPr>
        <w:t> </w:t>
      </w:r>
      <w:r>
        <w:rPr/>
        <w:t>as we anticipate significant revenue increases driven by a growing tenant base and strategic partnerships within</w:t>
      </w:r>
      <w:r>
        <w:rPr>
          <w:spacing w:val="-5"/>
        </w:rPr>
        <w:t> </w:t>
      </w:r>
      <w:r>
        <w:rPr/>
        <w:t>the</w:t>
      </w:r>
      <w:r>
        <w:rPr>
          <w:spacing w:val="-5"/>
        </w:rPr>
        <w:t> </w:t>
      </w:r>
      <w:r>
        <w:rPr/>
        <w:t>luxury</w:t>
      </w:r>
      <w:r>
        <w:rPr>
          <w:spacing w:val="-5"/>
        </w:rPr>
        <w:t> </w:t>
      </w:r>
      <w:r>
        <w:rPr/>
        <w:t>real</w:t>
      </w:r>
      <w:r>
        <w:rPr>
          <w:spacing w:val="-5"/>
        </w:rPr>
        <w:t> </w:t>
      </w:r>
      <w:r>
        <w:rPr/>
        <w:t>estate</w:t>
      </w:r>
      <w:r>
        <w:rPr>
          <w:spacing w:val="-5"/>
        </w:rPr>
        <w:t> </w:t>
      </w:r>
      <w:r>
        <w:rPr/>
        <w:t>sector.</w:t>
      </w:r>
      <w:r>
        <w:rPr>
          <w:spacing w:val="-5"/>
        </w:rPr>
        <w:t> </w:t>
      </w:r>
      <w:r>
        <w:rPr/>
        <w:t>By</w:t>
      </w:r>
      <w:r>
        <w:rPr>
          <w:spacing w:val="-5"/>
        </w:rPr>
        <w:t> </w:t>
      </w:r>
      <w:r>
        <w:rPr/>
        <w:t>establishing</w:t>
      </w:r>
      <w:r>
        <w:rPr>
          <w:spacing w:val="-5"/>
        </w:rPr>
        <w:t> </w:t>
      </w:r>
      <w:r>
        <w:rPr/>
        <w:t>a</w:t>
      </w:r>
      <w:r>
        <w:rPr>
          <w:spacing w:val="-5"/>
        </w:rPr>
        <w:t> </w:t>
      </w:r>
      <w:r>
        <w:rPr/>
        <w:t>reputation</w:t>
      </w:r>
      <w:r>
        <w:rPr>
          <w:spacing w:val="-5"/>
        </w:rPr>
        <w:t> </w:t>
      </w:r>
      <w:r>
        <w:rPr/>
        <w:t>for</w:t>
      </w:r>
      <w:r>
        <w:rPr>
          <w:spacing w:val="-5"/>
        </w:rPr>
        <w:t> </w:t>
      </w:r>
      <w:r>
        <w:rPr/>
        <w:t>unrivaled</w:t>
      </w:r>
      <w:r>
        <w:rPr>
          <w:spacing w:val="-5"/>
        </w:rPr>
        <w:t> </w:t>
      </w:r>
      <w:r>
        <w:rPr/>
        <w:t>quality</w:t>
      </w:r>
      <w:r>
        <w:rPr>
          <w:spacing w:val="-5"/>
        </w:rPr>
        <w:t> </w:t>
      </w:r>
      <w:r>
        <w:rPr/>
        <w:t>and</w:t>
      </w:r>
      <w:r>
        <w:rPr>
          <w:spacing w:val="-5"/>
        </w:rPr>
        <w:t> </w:t>
      </w:r>
      <w:r>
        <w:rPr/>
        <w:t>personalized service, we will redefine the standards of luxury living for prospective tenants and property owners </w:t>
      </w:r>
      <w:r>
        <w:rPr>
          <w:spacing w:val="-2"/>
        </w:rPr>
        <w:t>alike.</w:t>
      </w:r>
    </w:p>
    <w:p>
      <w:pPr>
        <w:spacing w:after="0" w:line="295" w:lineRule="auto"/>
        <w:sectPr>
          <w:pgSz w:w="11910" w:h="16840"/>
          <w:pgMar w:header="0" w:footer="450" w:top="1020" w:bottom="640" w:left="700" w:right="420"/>
        </w:sectPr>
      </w:pPr>
    </w:p>
    <w:p>
      <w:pPr>
        <w:pStyle w:val="BodyText"/>
        <w:rPr>
          <w:sz w:val="180"/>
        </w:rPr>
      </w:pPr>
    </w:p>
    <w:p>
      <w:pPr>
        <w:pStyle w:val="BodyText"/>
        <w:spacing w:before="1512"/>
        <w:rPr>
          <w:sz w:val="180"/>
        </w:rPr>
      </w:pPr>
    </w:p>
    <w:p>
      <w:pPr>
        <w:pStyle w:val="Heading1"/>
      </w:pPr>
      <w:bookmarkStart w:name="3. Problem and Solution" w:id="26"/>
      <w:bookmarkEnd w:id="26"/>
      <w:r>
        <w:rPr/>
      </w:r>
      <w:bookmarkStart w:name="_bookmark12" w:id="27"/>
      <w:bookmarkEnd w:id="27"/>
      <w:r>
        <w:rPr/>
      </w:r>
      <w:r>
        <w:rPr>
          <w:color w:val="1875D1"/>
          <w:spacing w:val="-5"/>
        </w:rPr>
        <w:t>3.</w:t>
      </w:r>
    </w:p>
    <w:p>
      <w:pPr>
        <w:pStyle w:val="BodyText"/>
        <w:spacing w:before="1"/>
        <w:rPr>
          <w:sz w:val="19"/>
        </w:rPr>
      </w:pPr>
      <w:r>
        <w:rPr/>
        <mc:AlternateContent>
          <mc:Choice Requires="wps">
            <w:drawing>
              <wp:anchor distT="0" distB="0" distL="0" distR="0" allowOverlap="1" layoutInCell="1" locked="0" behindDoc="1" simplePos="0" relativeHeight="487637504">
                <wp:simplePos x="0" y="0"/>
                <wp:positionH relativeFrom="page">
                  <wp:posOffset>539999</wp:posOffset>
                </wp:positionH>
                <wp:positionV relativeFrom="paragraph">
                  <wp:posOffset>155968</wp:posOffset>
                </wp:positionV>
                <wp:extent cx="6480175" cy="2381250"/>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2442" w:right="0" w:firstLine="0"/>
                              <w:jc w:val="left"/>
                              <w:rPr>
                                <w:color w:val="000000"/>
                                <w:sz w:val="75"/>
                              </w:rPr>
                            </w:pPr>
                            <w:r>
                              <w:rPr>
                                <w:color w:val="FFFFFF"/>
                                <w:sz w:val="75"/>
                              </w:rPr>
                              <w:t>Problem</w:t>
                            </w:r>
                            <w:r>
                              <w:rPr>
                                <w:color w:val="FFFFFF"/>
                                <w:spacing w:val="-31"/>
                                <w:sz w:val="75"/>
                              </w:rPr>
                              <w:t> </w:t>
                            </w:r>
                            <w:r>
                              <w:rPr>
                                <w:color w:val="FFFFFF"/>
                                <w:sz w:val="75"/>
                              </w:rPr>
                              <w:t>and</w:t>
                            </w:r>
                            <w:r>
                              <w:rPr>
                                <w:color w:val="FFFFFF"/>
                                <w:spacing w:val="-30"/>
                                <w:sz w:val="75"/>
                              </w:rPr>
                              <w:t> </w:t>
                            </w:r>
                            <w:r>
                              <w:rPr>
                                <w:color w:val="FFFFFF"/>
                                <w:spacing w:val="-2"/>
                                <w:sz w:val="75"/>
                              </w:rPr>
                              <w:t>Solution</w:t>
                            </w:r>
                          </w:p>
                        </w:txbxContent>
                      </wps:txbx>
                      <wps:bodyPr wrap="square" lIns="0" tIns="0" rIns="0" bIns="0" rtlCol="0">
                        <a:noAutofit/>
                      </wps:bodyPr>
                    </wps:wsp>
                  </a:graphicData>
                </a:graphic>
              </wp:anchor>
            </w:drawing>
          </mc:Choice>
          <mc:Fallback>
            <w:pict>
              <v:shape style="position:absolute;margin-left:42.519684pt;margin-top:12.280955pt;width:510.25pt;height:187.5pt;mso-position-horizontal-relative:page;mso-position-vertical-relative:paragraph;z-index:-15678976;mso-wrap-distance-left:0;mso-wrap-distance-right:0" type="#_x0000_t202" id="docshape42"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2442" w:right="0" w:firstLine="0"/>
                        <w:jc w:val="left"/>
                        <w:rPr>
                          <w:color w:val="000000"/>
                          <w:sz w:val="75"/>
                        </w:rPr>
                      </w:pPr>
                      <w:r>
                        <w:rPr>
                          <w:color w:val="FFFFFF"/>
                          <w:sz w:val="75"/>
                        </w:rPr>
                        <w:t>Problem</w:t>
                      </w:r>
                      <w:r>
                        <w:rPr>
                          <w:color w:val="FFFFFF"/>
                          <w:spacing w:val="-31"/>
                          <w:sz w:val="75"/>
                        </w:rPr>
                        <w:t> </w:t>
                      </w:r>
                      <w:r>
                        <w:rPr>
                          <w:color w:val="FFFFFF"/>
                          <w:sz w:val="75"/>
                        </w:rPr>
                        <w:t>and</w:t>
                      </w:r>
                      <w:r>
                        <w:rPr>
                          <w:color w:val="FFFFFF"/>
                          <w:spacing w:val="-30"/>
                          <w:sz w:val="75"/>
                        </w:rPr>
                        <w:t> </w:t>
                      </w:r>
                      <w:r>
                        <w:rPr>
                          <w:color w:val="FFFFFF"/>
                          <w:spacing w:val="-2"/>
                          <w:sz w:val="75"/>
                        </w:rPr>
                        <w:t>Solution</w:t>
                      </w:r>
                    </w:p>
                  </w:txbxContent>
                </v:textbox>
                <v:fill type="solid"/>
                <w10:wrap type="topAndBottom"/>
              </v:shape>
            </w:pict>
          </mc:Fallback>
        </mc:AlternateContent>
      </w:r>
    </w:p>
    <w:p>
      <w:pPr>
        <w:pStyle w:val="Heading4"/>
        <w:numPr>
          <w:ilvl w:val="1"/>
          <w:numId w:val="7"/>
        </w:numPr>
        <w:tabs>
          <w:tab w:pos="614" w:val="left" w:leader="none"/>
        </w:tabs>
        <w:spacing w:line="240" w:lineRule="auto" w:before="315" w:after="0"/>
        <w:ind w:left="614" w:right="0" w:hanging="464"/>
        <w:jc w:val="left"/>
      </w:pPr>
      <w:hyperlink w:history="true" w:anchor="_bookmark13">
        <w:r>
          <w:rPr>
            <w:color w:val="1875D1"/>
          </w:rPr>
          <w:t>Market</w:t>
        </w:r>
        <w:r>
          <w:rPr>
            <w:color w:val="1875D1"/>
            <w:spacing w:val="2"/>
          </w:rPr>
          <w:t> </w:t>
        </w:r>
        <w:r>
          <w:rPr>
            <w:color w:val="1875D1"/>
            <w:spacing w:val="-2"/>
          </w:rPr>
          <w:t>Challenges</w:t>
        </w:r>
      </w:hyperlink>
    </w:p>
    <w:p>
      <w:pPr>
        <w:pStyle w:val="Heading4"/>
        <w:numPr>
          <w:ilvl w:val="1"/>
          <w:numId w:val="7"/>
        </w:numPr>
        <w:tabs>
          <w:tab w:pos="608" w:val="left" w:leader="none"/>
        </w:tabs>
        <w:spacing w:line="240" w:lineRule="auto" w:before="186" w:after="0"/>
        <w:ind w:left="608" w:right="0" w:hanging="458"/>
        <w:jc w:val="left"/>
      </w:pPr>
      <w:hyperlink w:history="true" w:anchor="_bookmark14">
        <w:r>
          <w:rPr>
            <w:color w:val="1875D1"/>
          </w:rPr>
          <w:t>Tailored</w:t>
        </w:r>
        <w:r>
          <w:rPr>
            <w:color w:val="1875D1"/>
            <w:spacing w:val="-14"/>
          </w:rPr>
          <w:t> </w:t>
        </w:r>
        <w:r>
          <w:rPr>
            <w:color w:val="1875D1"/>
          </w:rPr>
          <w:t>Solutions</w:t>
        </w:r>
        <w:r>
          <w:rPr>
            <w:color w:val="1875D1"/>
            <w:spacing w:val="-13"/>
          </w:rPr>
          <w:t> </w:t>
        </w:r>
        <w:r>
          <w:rPr>
            <w:color w:val="1875D1"/>
          </w:rPr>
          <w:t>for</w:t>
        </w:r>
        <w:r>
          <w:rPr>
            <w:color w:val="1875D1"/>
            <w:spacing w:val="-14"/>
          </w:rPr>
          <w:t> </w:t>
        </w:r>
        <w:r>
          <w:rPr>
            <w:color w:val="1875D1"/>
          </w:rPr>
          <w:t>Luxury</w:t>
        </w:r>
        <w:r>
          <w:rPr>
            <w:color w:val="1875D1"/>
            <w:spacing w:val="-13"/>
          </w:rPr>
          <w:t> </w:t>
        </w:r>
        <w:r>
          <w:rPr>
            <w:color w:val="1875D1"/>
            <w:spacing w:val="-2"/>
          </w:rPr>
          <w:t>Living</w:t>
        </w:r>
      </w:hyperlink>
    </w:p>
    <w:p>
      <w:pPr>
        <w:pStyle w:val="Heading4"/>
        <w:numPr>
          <w:ilvl w:val="1"/>
          <w:numId w:val="7"/>
        </w:numPr>
        <w:tabs>
          <w:tab w:pos="614" w:val="left" w:leader="none"/>
        </w:tabs>
        <w:spacing w:line="240" w:lineRule="auto" w:before="187" w:after="0"/>
        <w:ind w:left="614" w:right="0" w:hanging="464"/>
        <w:jc w:val="left"/>
      </w:pPr>
      <w:hyperlink w:history="true" w:anchor="_bookmark15">
        <w:r>
          <w:rPr>
            <w:color w:val="1875D1"/>
            <w:spacing w:val="-2"/>
            <w:w w:val="105"/>
          </w:rPr>
          <w:t>LuxuryRealEstateFocus</w:t>
        </w:r>
      </w:hyperlink>
    </w:p>
    <w:p>
      <w:pPr>
        <w:pStyle w:val="Heading4"/>
        <w:numPr>
          <w:ilvl w:val="1"/>
          <w:numId w:val="7"/>
        </w:numPr>
        <w:tabs>
          <w:tab w:pos="608" w:val="left" w:leader="none"/>
        </w:tabs>
        <w:spacing w:line="240" w:lineRule="auto" w:before="187" w:after="0"/>
        <w:ind w:left="608" w:right="0" w:hanging="458"/>
        <w:jc w:val="left"/>
      </w:pPr>
      <w:hyperlink w:history="true" w:anchor="_bookmark16">
        <w:r>
          <w:rPr>
            <w:color w:val="1875D1"/>
          </w:rPr>
          <w:t>Target</w:t>
        </w:r>
        <w:r>
          <w:rPr>
            <w:color w:val="1875D1"/>
            <w:spacing w:val="-11"/>
          </w:rPr>
          <w:t> </w:t>
        </w:r>
        <w:r>
          <w:rPr>
            <w:color w:val="1875D1"/>
          </w:rPr>
          <w:t>Market</w:t>
        </w:r>
        <w:r>
          <w:rPr>
            <w:color w:val="1875D1"/>
            <w:spacing w:val="-10"/>
          </w:rPr>
          <w:t> </w:t>
        </w:r>
        <w:r>
          <w:rPr>
            <w:color w:val="1875D1"/>
          </w:rPr>
          <w:t>Pain</w:t>
        </w:r>
        <w:r>
          <w:rPr>
            <w:color w:val="1875D1"/>
            <w:spacing w:val="-11"/>
          </w:rPr>
          <w:t> </w:t>
        </w:r>
        <w:r>
          <w:rPr>
            <w:color w:val="1875D1"/>
            <w:spacing w:val="-2"/>
          </w:rPr>
          <w:t>Points</w:t>
        </w:r>
      </w:hyperlink>
    </w:p>
    <w:p>
      <w:pPr>
        <w:spacing w:after="0" w:line="240" w:lineRule="auto"/>
        <w:jc w:val="left"/>
        <w:sectPr>
          <w:pgSz w:w="11910" w:h="16840"/>
          <w:pgMar w:header="0" w:footer="450" w:top="1920" w:bottom="640" w:left="700" w:right="420"/>
        </w:sectPr>
      </w:pPr>
    </w:p>
    <w:p>
      <w:pPr>
        <w:pStyle w:val="ListParagraph"/>
        <w:numPr>
          <w:ilvl w:val="1"/>
          <w:numId w:val="8"/>
        </w:numPr>
        <w:tabs>
          <w:tab w:pos="609" w:val="left" w:leader="none"/>
        </w:tabs>
        <w:spacing w:line="240" w:lineRule="auto" w:before="82" w:after="0"/>
        <w:ind w:left="609" w:right="0" w:hanging="459"/>
        <w:jc w:val="left"/>
        <w:rPr>
          <w:sz w:val="28"/>
        </w:rPr>
      </w:pPr>
      <w:r>
        <w:rPr/>
        <mc:AlternateContent>
          <mc:Choice Requires="wps">
            <w:drawing>
              <wp:anchor distT="0" distB="0" distL="0" distR="0" allowOverlap="1" layoutInCell="1" locked="0" behindDoc="1" simplePos="0" relativeHeight="485856768">
                <wp:simplePos x="0" y="0"/>
                <wp:positionH relativeFrom="page">
                  <wp:posOffset>540000</wp:posOffset>
                </wp:positionH>
                <wp:positionV relativeFrom="paragraph">
                  <wp:posOffset>416781</wp:posOffset>
                </wp:positionV>
                <wp:extent cx="6480175" cy="590550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6480175" cy="5905500"/>
                          <a:chExt cx="6480175" cy="5905500"/>
                        </a:xfrm>
                      </wpg:grpSpPr>
                      <wps:wsp>
                        <wps:cNvPr id="104" name="Graphic 104"/>
                        <wps:cNvSpPr/>
                        <wps:spPr>
                          <a:xfrm>
                            <a:off x="-8" y="785819"/>
                            <a:ext cx="1814830" cy="1200150"/>
                          </a:xfrm>
                          <a:custGeom>
                            <a:avLst/>
                            <a:gdLst/>
                            <a:ahLst/>
                            <a:cxnLst/>
                            <a:rect l="l" t="t" r="r" b="b"/>
                            <a:pathLst>
                              <a:path w="1814830" h="1200150">
                                <a:moveTo>
                                  <a:pt x="9525" y="1112329"/>
                                </a:moveTo>
                                <a:lnTo>
                                  <a:pt x="0" y="1112329"/>
                                </a:lnTo>
                                <a:lnTo>
                                  <a:pt x="0" y="1141603"/>
                                </a:lnTo>
                                <a:lnTo>
                                  <a:pt x="9525" y="1141603"/>
                                </a:lnTo>
                                <a:lnTo>
                                  <a:pt x="9525" y="1112329"/>
                                </a:lnTo>
                                <a:close/>
                              </a:path>
                              <a:path w="1814830" h="1200150">
                                <a:moveTo>
                                  <a:pt x="9525" y="1053795"/>
                                </a:moveTo>
                                <a:lnTo>
                                  <a:pt x="0" y="1053795"/>
                                </a:lnTo>
                                <a:lnTo>
                                  <a:pt x="0" y="1083056"/>
                                </a:lnTo>
                                <a:lnTo>
                                  <a:pt x="9525" y="1083056"/>
                                </a:lnTo>
                                <a:lnTo>
                                  <a:pt x="9525" y="1053795"/>
                                </a:lnTo>
                                <a:close/>
                              </a:path>
                              <a:path w="1814830" h="1200150">
                                <a:moveTo>
                                  <a:pt x="9525" y="995248"/>
                                </a:moveTo>
                                <a:lnTo>
                                  <a:pt x="0" y="995248"/>
                                </a:lnTo>
                                <a:lnTo>
                                  <a:pt x="0" y="1024521"/>
                                </a:lnTo>
                                <a:lnTo>
                                  <a:pt x="9525" y="1024521"/>
                                </a:lnTo>
                                <a:lnTo>
                                  <a:pt x="9525" y="995248"/>
                                </a:lnTo>
                                <a:close/>
                              </a:path>
                              <a:path w="1814830" h="1200150">
                                <a:moveTo>
                                  <a:pt x="9525" y="936701"/>
                                </a:moveTo>
                                <a:lnTo>
                                  <a:pt x="0" y="936701"/>
                                </a:lnTo>
                                <a:lnTo>
                                  <a:pt x="0" y="965974"/>
                                </a:lnTo>
                                <a:lnTo>
                                  <a:pt x="9525" y="965974"/>
                                </a:lnTo>
                                <a:lnTo>
                                  <a:pt x="9525" y="936701"/>
                                </a:lnTo>
                                <a:close/>
                              </a:path>
                              <a:path w="1814830" h="1200150">
                                <a:moveTo>
                                  <a:pt x="9525" y="878154"/>
                                </a:moveTo>
                                <a:lnTo>
                                  <a:pt x="0" y="878154"/>
                                </a:lnTo>
                                <a:lnTo>
                                  <a:pt x="0" y="907427"/>
                                </a:lnTo>
                                <a:lnTo>
                                  <a:pt x="9525" y="907427"/>
                                </a:lnTo>
                                <a:lnTo>
                                  <a:pt x="9525" y="878154"/>
                                </a:lnTo>
                                <a:close/>
                              </a:path>
                              <a:path w="1814830" h="1200150">
                                <a:moveTo>
                                  <a:pt x="9525" y="819619"/>
                                </a:moveTo>
                                <a:lnTo>
                                  <a:pt x="0" y="819619"/>
                                </a:lnTo>
                                <a:lnTo>
                                  <a:pt x="0" y="848880"/>
                                </a:lnTo>
                                <a:lnTo>
                                  <a:pt x="9525" y="848880"/>
                                </a:lnTo>
                                <a:lnTo>
                                  <a:pt x="9525" y="819619"/>
                                </a:lnTo>
                                <a:close/>
                              </a:path>
                              <a:path w="1814830" h="1200150">
                                <a:moveTo>
                                  <a:pt x="9525" y="761072"/>
                                </a:moveTo>
                                <a:lnTo>
                                  <a:pt x="0" y="761072"/>
                                </a:lnTo>
                                <a:lnTo>
                                  <a:pt x="0" y="790346"/>
                                </a:lnTo>
                                <a:lnTo>
                                  <a:pt x="9525" y="790346"/>
                                </a:lnTo>
                                <a:lnTo>
                                  <a:pt x="9525" y="761072"/>
                                </a:lnTo>
                                <a:close/>
                              </a:path>
                              <a:path w="1814830" h="1200150">
                                <a:moveTo>
                                  <a:pt x="9525" y="702525"/>
                                </a:moveTo>
                                <a:lnTo>
                                  <a:pt x="0" y="702525"/>
                                </a:lnTo>
                                <a:lnTo>
                                  <a:pt x="0" y="731799"/>
                                </a:lnTo>
                                <a:lnTo>
                                  <a:pt x="9525" y="731799"/>
                                </a:lnTo>
                                <a:lnTo>
                                  <a:pt x="9525" y="702525"/>
                                </a:lnTo>
                                <a:close/>
                              </a:path>
                              <a:path w="1814830" h="1200150">
                                <a:moveTo>
                                  <a:pt x="9525" y="643978"/>
                                </a:moveTo>
                                <a:lnTo>
                                  <a:pt x="0" y="643978"/>
                                </a:lnTo>
                                <a:lnTo>
                                  <a:pt x="0" y="673252"/>
                                </a:lnTo>
                                <a:lnTo>
                                  <a:pt x="9525" y="673252"/>
                                </a:lnTo>
                                <a:lnTo>
                                  <a:pt x="9525" y="643978"/>
                                </a:lnTo>
                                <a:close/>
                              </a:path>
                              <a:path w="1814830" h="1200150">
                                <a:moveTo>
                                  <a:pt x="9525" y="585444"/>
                                </a:moveTo>
                                <a:lnTo>
                                  <a:pt x="0" y="585444"/>
                                </a:lnTo>
                                <a:lnTo>
                                  <a:pt x="0" y="614705"/>
                                </a:lnTo>
                                <a:lnTo>
                                  <a:pt x="9525" y="614705"/>
                                </a:lnTo>
                                <a:lnTo>
                                  <a:pt x="9525" y="585444"/>
                                </a:lnTo>
                                <a:close/>
                              </a:path>
                              <a:path w="1814830" h="1200150">
                                <a:moveTo>
                                  <a:pt x="9525" y="526897"/>
                                </a:moveTo>
                                <a:lnTo>
                                  <a:pt x="0" y="526897"/>
                                </a:lnTo>
                                <a:lnTo>
                                  <a:pt x="0" y="556171"/>
                                </a:lnTo>
                                <a:lnTo>
                                  <a:pt x="9525" y="556171"/>
                                </a:lnTo>
                                <a:lnTo>
                                  <a:pt x="9525" y="526897"/>
                                </a:lnTo>
                                <a:close/>
                              </a:path>
                              <a:path w="1814830" h="1200150">
                                <a:moveTo>
                                  <a:pt x="9525" y="468350"/>
                                </a:moveTo>
                                <a:lnTo>
                                  <a:pt x="0" y="468350"/>
                                </a:lnTo>
                                <a:lnTo>
                                  <a:pt x="0" y="497624"/>
                                </a:lnTo>
                                <a:lnTo>
                                  <a:pt x="9525" y="497624"/>
                                </a:lnTo>
                                <a:lnTo>
                                  <a:pt x="9525" y="468350"/>
                                </a:lnTo>
                                <a:close/>
                              </a:path>
                              <a:path w="1814830" h="1200150">
                                <a:moveTo>
                                  <a:pt x="9525" y="409803"/>
                                </a:moveTo>
                                <a:lnTo>
                                  <a:pt x="0" y="409803"/>
                                </a:lnTo>
                                <a:lnTo>
                                  <a:pt x="0" y="439077"/>
                                </a:lnTo>
                                <a:lnTo>
                                  <a:pt x="9525" y="439077"/>
                                </a:lnTo>
                                <a:lnTo>
                                  <a:pt x="9525" y="409803"/>
                                </a:lnTo>
                                <a:close/>
                              </a:path>
                              <a:path w="1814830" h="1200150">
                                <a:moveTo>
                                  <a:pt x="9525" y="351256"/>
                                </a:moveTo>
                                <a:lnTo>
                                  <a:pt x="0" y="351256"/>
                                </a:lnTo>
                                <a:lnTo>
                                  <a:pt x="0" y="380530"/>
                                </a:lnTo>
                                <a:lnTo>
                                  <a:pt x="9525" y="380530"/>
                                </a:lnTo>
                                <a:lnTo>
                                  <a:pt x="9525" y="351256"/>
                                </a:lnTo>
                                <a:close/>
                              </a:path>
                              <a:path w="1814830" h="1200150">
                                <a:moveTo>
                                  <a:pt x="9525" y="292722"/>
                                </a:moveTo>
                                <a:lnTo>
                                  <a:pt x="0" y="292722"/>
                                </a:lnTo>
                                <a:lnTo>
                                  <a:pt x="0" y="321995"/>
                                </a:lnTo>
                                <a:lnTo>
                                  <a:pt x="9525" y="321995"/>
                                </a:lnTo>
                                <a:lnTo>
                                  <a:pt x="9525" y="292722"/>
                                </a:lnTo>
                                <a:close/>
                              </a:path>
                              <a:path w="1814830" h="1200150">
                                <a:moveTo>
                                  <a:pt x="9525" y="234175"/>
                                </a:moveTo>
                                <a:lnTo>
                                  <a:pt x="0" y="234175"/>
                                </a:lnTo>
                                <a:lnTo>
                                  <a:pt x="0" y="263448"/>
                                </a:lnTo>
                                <a:lnTo>
                                  <a:pt x="9525" y="263448"/>
                                </a:lnTo>
                                <a:lnTo>
                                  <a:pt x="9525" y="234175"/>
                                </a:lnTo>
                                <a:close/>
                              </a:path>
                              <a:path w="1814830" h="1200150">
                                <a:moveTo>
                                  <a:pt x="9525" y="175628"/>
                                </a:moveTo>
                                <a:lnTo>
                                  <a:pt x="0" y="175628"/>
                                </a:lnTo>
                                <a:lnTo>
                                  <a:pt x="0" y="204901"/>
                                </a:lnTo>
                                <a:lnTo>
                                  <a:pt x="9525" y="204901"/>
                                </a:lnTo>
                                <a:lnTo>
                                  <a:pt x="9525" y="175628"/>
                                </a:lnTo>
                                <a:close/>
                              </a:path>
                              <a:path w="1814830" h="1200150">
                                <a:moveTo>
                                  <a:pt x="9525" y="117081"/>
                                </a:moveTo>
                                <a:lnTo>
                                  <a:pt x="0" y="117081"/>
                                </a:lnTo>
                                <a:lnTo>
                                  <a:pt x="0" y="146354"/>
                                </a:lnTo>
                                <a:lnTo>
                                  <a:pt x="9525" y="146354"/>
                                </a:lnTo>
                                <a:lnTo>
                                  <a:pt x="9525" y="117081"/>
                                </a:lnTo>
                                <a:close/>
                              </a:path>
                              <a:path w="1814830" h="1200150">
                                <a:moveTo>
                                  <a:pt x="9525" y="58547"/>
                                </a:moveTo>
                                <a:lnTo>
                                  <a:pt x="0" y="58547"/>
                                </a:lnTo>
                                <a:lnTo>
                                  <a:pt x="0" y="87820"/>
                                </a:lnTo>
                                <a:lnTo>
                                  <a:pt x="9525" y="87820"/>
                                </a:lnTo>
                                <a:lnTo>
                                  <a:pt x="9525" y="58547"/>
                                </a:lnTo>
                                <a:close/>
                              </a:path>
                              <a:path w="1814830" h="1200150">
                                <a:moveTo>
                                  <a:pt x="28803" y="1190625"/>
                                </a:moveTo>
                                <a:lnTo>
                                  <a:pt x="9525" y="1190625"/>
                                </a:lnTo>
                                <a:lnTo>
                                  <a:pt x="9525" y="1170876"/>
                                </a:lnTo>
                                <a:lnTo>
                                  <a:pt x="0" y="1170876"/>
                                </a:lnTo>
                                <a:lnTo>
                                  <a:pt x="0" y="1200150"/>
                                </a:lnTo>
                                <a:lnTo>
                                  <a:pt x="28803" y="1200150"/>
                                </a:lnTo>
                                <a:lnTo>
                                  <a:pt x="28803" y="1190625"/>
                                </a:lnTo>
                                <a:close/>
                              </a:path>
                              <a:path w="1814830" h="1200150">
                                <a:moveTo>
                                  <a:pt x="28803" y="0"/>
                                </a:moveTo>
                                <a:lnTo>
                                  <a:pt x="0" y="0"/>
                                </a:lnTo>
                                <a:lnTo>
                                  <a:pt x="0" y="29273"/>
                                </a:lnTo>
                                <a:lnTo>
                                  <a:pt x="9525" y="29273"/>
                                </a:lnTo>
                                <a:lnTo>
                                  <a:pt x="9525" y="9525"/>
                                </a:lnTo>
                                <a:lnTo>
                                  <a:pt x="28803" y="9525"/>
                                </a:lnTo>
                                <a:lnTo>
                                  <a:pt x="28803" y="0"/>
                                </a:lnTo>
                                <a:close/>
                              </a:path>
                              <a:path w="1814830" h="1200150">
                                <a:moveTo>
                                  <a:pt x="86398" y="1190625"/>
                                </a:moveTo>
                                <a:lnTo>
                                  <a:pt x="57607" y="1190625"/>
                                </a:lnTo>
                                <a:lnTo>
                                  <a:pt x="57607" y="1200150"/>
                                </a:lnTo>
                                <a:lnTo>
                                  <a:pt x="86398" y="1200150"/>
                                </a:lnTo>
                                <a:lnTo>
                                  <a:pt x="86398" y="1190625"/>
                                </a:lnTo>
                                <a:close/>
                              </a:path>
                              <a:path w="1814830" h="1200150">
                                <a:moveTo>
                                  <a:pt x="86398" y="0"/>
                                </a:moveTo>
                                <a:lnTo>
                                  <a:pt x="57607" y="0"/>
                                </a:lnTo>
                                <a:lnTo>
                                  <a:pt x="57607" y="9525"/>
                                </a:lnTo>
                                <a:lnTo>
                                  <a:pt x="86398" y="9525"/>
                                </a:lnTo>
                                <a:lnTo>
                                  <a:pt x="86398" y="0"/>
                                </a:lnTo>
                                <a:close/>
                              </a:path>
                              <a:path w="1814830" h="1200150">
                                <a:moveTo>
                                  <a:pt x="144005" y="1190625"/>
                                </a:moveTo>
                                <a:lnTo>
                                  <a:pt x="115201" y="1190625"/>
                                </a:lnTo>
                                <a:lnTo>
                                  <a:pt x="115201" y="1200150"/>
                                </a:lnTo>
                                <a:lnTo>
                                  <a:pt x="144005" y="1200150"/>
                                </a:lnTo>
                                <a:lnTo>
                                  <a:pt x="144005" y="1190625"/>
                                </a:lnTo>
                                <a:close/>
                              </a:path>
                              <a:path w="1814830" h="1200150">
                                <a:moveTo>
                                  <a:pt x="144005" y="0"/>
                                </a:moveTo>
                                <a:lnTo>
                                  <a:pt x="115201" y="0"/>
                                </a:lnTo>
                                <a:lnTo>
                                  <a:pt x="115201" y="9525"/>
                                </a:lnTo>
                                <a:lnTo>
                                  <a:pt x="144005" y="9525"/>
                                </a:lnTo>
                                <a:lnTo>
                                  <a:pt x="144005" y="0"/>
                                </a:lnTo>
                                <a:close/>
                              </a:path>
                              <a:path w="1814830" h="1200150">
                                <a:moveTo>
                                  <a:pt x="201599" y="1190625"/>
                                </a:moveTo>
                                <a:lnTo>
                                  <a:pt x="172796" y="1190625"/>
                                </a:lnTo>
                                <a:lnTo>
                                  <a:pt x="172796" y="1200150"/>
                                </a:lnTo>
                                <a:lnTo>
                                  <a:pt x="201599" y="1200150"/>
                                </a:lnTo>
                                <a:lnTo>
                                  <a:pt x="201599" y="1190625"/>
                                </a:lnTo>
                                <a:close/>
                              </a:path>
                              <a:path w="1814830" h="1200150">
                                <a:moveTo>
                                  <a:pt x="201599" y="0"/>
                                </a:moveTo>
                                <a:lnTo>
                                  <a:pt x="172796" y="0"/>
                                </a:lnTo>
                                <a:lnTo>
                                  <a:pt x="172796" y="9525"/>
                                </a:lnTo>
                                <a:lnTo>
                                  <a:pt x="201599" y="9525"/>
                                </a:lnTo>
                                <a:lnTo>
                                  <a:pt x="201599" y="0"/>
                                </a:lnTo>
                                <a:close/>
                              </a:path>
                              <a:path w="1814830" h="1200150">
                                <a:moveTo>
                                  <a:pt x="259207" y="1190625"/>
                                </a:moveTo>
                                <a:lnTo>
                                  <a:pt x="230403" y="1190625"/>
                                </a:lnTo>
                                <a:lnTo>
                                  <a:pt x="230403" y="1200150"/>
                                </a:lnTo>
                                <a:lnTo>
                                  <a:pt x="259207" y="1200150"/>
                                </a:lnTo>
                                <a:lnTo>
                                  <a:pt x="259207" y="1190625"/>
                                </a:lnTo>
                                <a:close/>
                              </a:path>
                              <a:path w="1814830" h="1200150">
                                <a:moveTo>
                                  <a:pt x="259207" y="0"/>
                                </a:moveTo>
                                <a:lnTo>
                                  <a:pt x="230403" y="0"/>
                                </a:lnTo>
                                <a:lnTo>
                                  <a:pt x="230403" y="9525"/>
                                </a:lnTo>
                                <a:lnTo>
                                  <a:pt x="259207" y="9525"/>
                                </a:lnTo>
                                <a:lnTo>
                                  <a:pt x="259207" y="0"/>
                                </a:lnTo>
                                <a:close/>
                              </a:path>
                              <a:path w="1814830" h="1200150">
                                <a:moveTo>
                                  <a:pt x="316801" y="1190625"/>
                                </a:moveTo>
                                <a:lnTo>
                                  <a:pt x="287997" y="1190625"/>
                                </a:lnTo>
                                <a:lnTo>
                                  <a:pt x="287997" y="1200150"/>
                                </a:lnTo>
                                <a:lnTo>
                                  <a:pt x="316801" y="1200150"/>
                                </a:lnTo>
                                <a:lnTo>
                                  <a:pt x="316801" y="1190625"/>
                                </a:lnTo>
                                <a:close/>
                              </a:path>
                              <a:path w="1814830" h="1200150">
                                <a:moveTo>
                                  <a:pt x="316801" y="0"/>
                                </a:moveTo>
                                <a:lnTo>
                                  <a:pt x="287997" y="0"/>
                                </a:lnTo>
                                <a:lnTo>
                                  <a:pt x="287997" y="9525"/>
                                </a:lnTo>
                                <a:lnTo>
                                  <a:pt x="316801" y="9525"/>
                                </a:lnTo>
                                <a:lnTo>
                                  <a:pt x="316801" y="0"/>
                                </a:lnTo>
                                <a:close/>
                              </a:path>
                              <a:path w="1814830" h="1200150">
                                <a:moveTo>
                                  <a:pt x="374408" y="1190625"/>
                                </a:moveTo>
                                <a:lnTo>
                                  <a:pt x="345605" y="1190625"/>
                                </a:lnTo>
                                <a:lnTo>
                                  <a:pt x="345605" y="1200150"/>
                                </a:lnTo>
                                <a:lnTo>
                                  <a:pt x="374408" y="1200150"/>
                                </a:lnTo>
                                <a:lnTo>
                                  <a:pt x="374408" y="1190625"/>
                                </a:lnTo>
                                <a:close/>
                              </a:path>
                              <a:path w="1814830" h="1200150">
                                <a:moveTo>
                                  <a:pt x="374408" y="0"/>
                                </a:moveTo>
                                <a:lnTo>
                                  <a:pt x="345605" y="0"/>
                                </a:lnTo>
                                <a:lnTo>
                                  <a:pt x="345605" y="9525"/>
                                </a:lnTo>
                                <a:lnTo>
                                  <a:pt x="374408" y="9525"/>
                                </a:lnTo>
                                <a:lnTo>
                                  <a:pt x="374408" y="0"/>
                                </a:lnTo>
                                <a:close/>
                              </a:path>
                              <a:path w="1814830" h="1200150">
                                <a:moveTo>
                                  <a:pt x="432003" y="1190625"/>
                                </a:moveTo>
                                <a:lnTo>
                                  <a:pt x="403199" y="1190625"/>
                                </a:lnTo>
                                <a:lnTo>
                                  <a:pt x="403199" y="1200150"/>
                                </a:lnTo>
                                <a:lnTo>
                                  <a:pt x="432003" y="1200150"/>
                                </a:lnTo>
                                <a:lnTo>
                                  <a:pt x="432003" y="1190625"/>
                                </a:lnTo>
                                <a:close/>
                              </a:path>
                              <a:path w="1814830" h="1200150">
                                <a:moveTo>
                                  <a:pt x="432003" y="0"/>
                                </a:moveTo>
                                <a:lnTo>
                                  <a:pt x="403199" y="0"/>
                                </a:lnTo>
                                <a:lnTo>
                                  <a:pt x="403199" y="9525"/>
                                </a:lnTo>
                                <a:lnTo>
                                  <a:pt x="432003" y="9525"/>
                                </a:lnTo>
                                <a:lnTo>
                                  <a:pt x="432003" y="0"/>
                                </a:lnTo>
                                <a:close/>
                              </a:path>
                              <a:path w="1814830" h="1200150">
                                <a:moveTo>
                                  <a:pt x="489597" y="1190625"/>
                                </a:moveTo>
                                <a:lnTo>
                                  <a:pt x="460806" y="1190625"/>
                                </a:lnTo>
                                <a:lnTo>
                                  <a:pt x="460806" y="1200150"/>
                                </a:lnTo>
                                <a:lnTo>
                                  <a:pt x="489597" y="1200150"/>
                                </a:lnTo>
                                <a:lnTo>
                                  <a:pt x="489597" y="1190625"/>
                                </a:lnTo>
                                <a:close/>
                              </a:path>
                              <a:path w="1814830" h="1200150">
                                <a:moveTo>
                                  <a:pt x="489597" y="0"/>
                                </a:moveTo>
                                <a:lnTo>
                                  <a:pt x="460806" y="0"/>
                                </a:lnTo>
                                <a:lnTo>
                                  <a:pt x="460806" y="9525"/>
                                </a:lnTo>
                                <a:lnTo>
                                  <a:pt x="489597" y="9525"/>
                                </a:lnTo>
                                <a:lnTo>
                                  <a:pt x="489597" y="0"/>
                                </a:lnTo>
                                <a:close/>
                              </a:path>
                              <a:path w="1814830" h="1200150">
                                <a:moveTo>
                                  <a:pt x="547204" y="1190625"/>
                                </a:moveTo>
                                <a:lnTo>
                                  <a:pt x="518401" y="1190625"/>
                                </a:lnTo>
                                <a:lnTo>
                                  <a:pt x="518401" y="1200150"/>
                                </a:lnTo>
                                <a:lnTo>
                                  <a:pt x="547204" y="1200150"/>
                                </a:lnTo>
                                <a:lnTo>
                                  <a:pt x="547204" y="1190625"/>
                                </a:lnTo>
                                <a:close/>
                              </a:path>
                              <a:path w="1814830" h="1200150">
                                <a:moveTo>
                                  <a:pt x="547204" y="0"/>
                                </a:moveTo>
                                <a:lnTo>
                                  <a:pt x="518401" y="0"/>
                                </a:lnTo>
                                <a:lnTo>
                                  <a:pt x="518401" y="9525"/>
                                </a:lnTo>
                                <a:lnTo>
                                  <a:pt x="547204" y="9525"/>
                                </a:lnTo>
                                <a:lnTo>
                                  <a:pt x="547204" y="0"/>
                                </a:lnTo>
                                <a:close/>
                              </a:path>
                              <a:path w="1814830" h="1200150">
                                <a:moveTo>
                                  <a:pt x="604799" y="1190625"/>
                                </a:moveTo>
                                <a:lnTo>
                                  <a:pt x="576008" y="1190625"/>
                                </a:lnTo>
                                <a:lnTo>
                                  <a:pt x="576008" y="1200150"/>
                                </a:lnTo>
                                <a:lnTo>
                                  <a:pt x="604799" y="1200150"/>
                                </a:lnTo>
                                <a:lnTo>
                                  <a:pt x="604799" y="1190625"/>
                                </a:lnTo>
                                <a:close/>
                              </a:path>
                              <a:path w="1814830" h="1200150">
                                <a:moveTo>
                                  <a:pt x="604799" y="0"/>
                                </a:moveTo>
                                <a:lnTo>
                                  <a:pt x="576008" y="0"/>
                                </a:lnTo>
                                <a:lnTo>
                                  <a:pt x="576008" y="9525"/>
                                </a:lnTo>
                                <a:lnTo>
                                  <a:pt x="604799" y="9525"/>
                                </a:lnTo>
                                <a:lnTo>
                                  <a:pt x="604799" y="0"/>
                                </a:lnTo>
                                <a:close/>
                              </a:path>
                              <a:path w="1814830" h="1200150">
                                <a:moveTo>
                                  <a:pt x="662406" y="1190625"/>
                                </a:moveTo>
                                <a:lnTo>
                                  <a:pt x="633603" y="1190625"/>
                                </a:lnTo>
                                <a:lnTo>
                                  <a:pt x="633603" y="1200150"/>
                                </a:lnTo>
                                <a:lnTo>
                                  <a:pt x="662406" y="1200150"/>
                                </a:lnTo>
                                <a:lnTo>
                                  <a:pt x="662406" y="1190625"/>
                                </a:lnTo>
                                <a:close/>
                              </a:path>
                              <a:path w="1814830" h="1200150">
                                <a:moveTo>
                                  <a:pt x="662406" y="0"/>
                                </a:moveTo>
                                <a:lnTo>
                                  <a:pt x="633603" y="0"/>
                                </a:lnTo>
                                <a:lnTo>
                                  <a:pt x="633603" y="9525"/>
                                </a:lnTo>
                                <a:lnTo>
                                  <a:pt x="662406" y="9525"/>
                                </a:lnTo>
                                <a:lnTo>
                                  <a:pt x="662406" y="0"/>
                                </a:lnTo>
                                <a:close/>
                              </a:path>
                              <a:path w="1814830" h="1200150">
                                <a:moveTo>
                                  <a:pt x="720001" y="1190625"/>
                                </a:moveTo>
                                <a:lnTo>
                                  <a:pt x="691197" y="1190625"/>
                                </a:lnTo>
                                <a:lnTo>
                                  <a:pt x="691197" y="1200150"/>
                                </a:lnTo>
                                <a:lnTo>
                                  <a:pt x="720001" y="1200150"/>
                                </a:lnTo>
                                <a:lnTo>
                                  <a:pt x="720001" y="1190625"/>
                                </a:lnTo>
                                <a:close/>
                              </a:path>
                              <a:path w="1814830" h="1200150">
                                <a:moveTo>
                                  <a:pt x="720001" y="0"/>
                                </a:moveTo>
                                <a:lnTo>
                                  <a:pt x="691197" y="0"/>
                                </a:lnTo>
                                <a:lnTo>
                                  <a:pt x="691197" y="9525"/>
                                </a:lnTo>
                                <a:lnTo>
                                  <a:pt x="720001" y="9525"/>
                                </a:lnTo>
                                <a:lnTo>
                                  <a:pt x="720001" y="0"/>
                                </a:lnTo>
                                <a:close/>
                              </a:path>
                              <a:path w="1814830" h="1200150">
                                <a:moveTo>
                                  <a:pt x="777608" y="1190625"/>
                                </a:moveTo>
                                <a:lnTo>
                                  <a:pt x="748804" y="1190625"/>
                                </a:lnTo>
                                <a:lnTo>
                                  <a:pt x="748804" y="1200150"/>
                                </a:lnTo>
                                <a:lnTo>
                                  <a:pt x="777608" y="1200150"/>
                                </a:lnTo>
                                <a:lnTo>
                                  <a:pt x="777608" y="1190625"/>
                                </a:lnTo>
                                <a:close/>
                              </a:path>
                              <a:path w="1814830" h="1200150">
                                <a:moveTo>
                                  <a:pt x="777608" y="0"/>
                                </a:moveTo>
                                <a:lnTo>
                                  <a:pt x="748804" y="0"/>
                                </a:lnTo>
                                <a:lnTo>
                                  <a:pt x="748804" y="9525"/>
                                </a:lnTo>
                                <a:lnTo>
                                  <a:pt x="777608" y="9525"/>
                                </a:lnTo>
                                <a:lnTo>
                                  <a:pt x="777608" y="0"/>
                                </a:lnTo>
                                <a:close/>
                              </a:path>
                              <a:path w="1814830" h="1200150">
                                <a:moveTo>
                                  <a:pt x="835202" y="1190625"/>
                                </a:moveTo>
                                <a:lnTo>
                                  <a:pt x="806399" y="1190625"/>
                                </a:lnTo>
                                <a:lnTo>
                                  <a:pt x="806399" y="1200150"/>
                                </a:lnTo>
                                <a:lnTo>
                                  <a:pt x="835202" y="1200150"/>
                                </a:lnTo>
                                <a:lnTo>
                                  <a:pt x="835202" y="1190625"/>
                                </a:lnTo>
                                <a:close/>
                              </a:path>
                              <a:path w="1814830" h="1200150">
                                <a:moveTo>
                                  <a:pt x="835202" y="0"/>
                                </a:moveTo>
                                <a:lnTo>
                                  <a:pt x="806399" y="0"/>
                                </a:lnTo>
                                <a:lnTo>
                                  <a:pt x="806399" y="9525"/>
                                </a:lnTo>
                                <a:lnTo>
                                  <a:pt x="835202" y="9525"/>
                                </a:lnTo>
                                <a:lnTo>
                                  <a:pt x="835202" y="0"/>
                                </a:lnTo>
                                <a:close/>
                              </a:path>
                              <a:path w="1814830" h="1200150">
                                <a:moveTo>
                                  <a:pt x="892797" y="1190625"/>
                                </a:moveTo>
                                <a:lnTo>
                                  <a:pt x="864006" y="1190625"/>
                                </a:lnTo>
                                <a:lnTo>
                                  <a:pt x="864006" y="1200150"/>
                                </a:lnTo>
                                <a:lnTo>
                                  <a:pt x="892797" y="1200150"/>
                                </a:lnTo>
                                <a:lnTo>
                                  <a:pt x="892797" y="1190625"/>
                                </a:lnTo>
                                <a:close/>
                              </a:path>
                              <a:path w="1814830" h="1200150">
                                <a:moveTo>
                                  <a:pt x="892797" y="0"/>
                                </a:moveTo>
                                <a:lnTo>
                                  <a:pt x="864006" y="0"/>
                                </a:lnTo>
                                <a:lnTo>
                                  <a:pt x="864006" y="9525"/>
                                </a:lnTo>
                                <a:lnTo>
                                  <a:pt x="892797" y="9525"/>
                                </a:lnTo>
                                <a:lnTo>
                                  <a:pt x="892797" y="0"/>
                                </a:lnTo>
                                <a:close/>
                              </a:path>
                              <a:path w="1814830" h="1200150">
                                <a:moveTo>
                                  <a:pt x="950404" y="1190625"/>
                                </a:moveTo>
                                <a:lnTo>
                                  <a:pt x="921600" y="1190625"/>
                                </a:lnTo>
                                <a:lnTo>
                                  <a:pt x="921600" y="1200150"/>
                                </a:lnTo>
                                <a:lnTo>
                                  <a:pt x="950404" y="1200150"/>
                                </a:lnTo>
                                <a:lnTo>
                                  <a:pt x="950404" y="1190625"/>
                                </a:lnTo>
                                <a:close/>
                              </a:path>
                              <a:path w="1814830" h="1200150">
                                <a:moveTo>
                                  <a:pt x="950404" y="0"/>
                                </a:moveTo>
                                <a:lnTo>
                                  <a:pt x="921600" y="0"/>
                                </a:lnTo>
                                <a:lnTo>
                                  <a:pt x="921600" y="9525"/>
                                </a:lnTo>
                                <a:lnTo>
                                  <a:pt x="950404" y="9525"/>
                                </a:lnTo>
                                <a:lnTo>
                                  <a:pt x="950404" y="0"/>
                                </a:lnTo>
                                <a:close/>
                              </a:path>
                              <a:path w="1814830" h="1200150">
                                <a:moveTo>
                                  <a:pt x="1007999" y="1190625"/>
                                </a:moveTo>
                                <a:lnTo>
                                  <a:pt x="979208" y="1190625"/>
                                </a:lnTo>
                                <a:lnTo>
                                  <a:pt x="979208" y="1200150"/>
                                </a:lnTo>
                                <a:lnTo>
                                  <a:pt x="1007999" y="1200150"/>
                                </a:lnTo>
                                <a:lnTo>
                                  <a:pt x="1007999" y="1190625"/>
                                </a:lnTo>
                                <a:close/>
                              </a:path>
                              <a:path w="1814830" h="1200150">
                                <a:moveTo>
                                  <a:pt x="1007999" y="0"/>
                                </a:moveTo>
                                <a:lnTo>
                                  <a:pt x="979208" y="0"/>
                                </a:lnTo>
                                <a:lnTo>
                                  <a:pt x="979208" y="9525"/>
                                </a:lnTo>
                                <a:lnTo>
                                  <a:pt x="1007999" y="9525"/>
                                </a:lnTo>
                                <a:lnTo>
                                  <a:pt x="1007999" y="0"/>
                                </a:lnTo>
                                <a:close/>
                              </a:path>
                              <a:path w="1814830" h="1200150">
                                <a:moveTo>
                                  <a:pt x="1065606" y="1190625"/>
                                </a:moveTo>
                                <a:lnTo>
                                  <a:pt x="1036802" y="1190625"/>
                                </a:lnTo>
                                <a:lnTo>
                                  <a:pt x="1036802" y="1200150"/>
                                </a:lnTo>
                                <a:lnTo>
                                  <a:pt x="1065606" y="1200150"/>
                                </a:lnTo>
                                <a:lnTo>
                                  <a:pt x="1065606" y="1190625"/>
                                </a:lnTo>
                                <a:close/>
                              </a:path>
                              <a:path w="1814830" h="1200150">
                                <a:moveTo>
                                  <a:pt x="1065606" y="0"/>
                                </a:moveTo>
                                <a:lnTo>
                                  <a:pt x="1036802" y="0"/>
                                </a:lnTo>
                                <a:lnTo>
                                  <a:pt x="1036802" y="9525"/>
                                </a:lnTo>
                                <a:lnTo>
                                  <a:pt x="1065606" y="9525"/>
                                </a:lnTo>
                                <a:lnTo>
                                  <a:pt x="1065606" y="0"/>
                                </a:lnTo>
                                <a:close/>
                              </a:path>
                              <a:path w="1814830" h="1200150">
                                <a:moveTo>
                                  <a:pt x="1123200" y="1190625"/>
                                </a:moveTo>
                                <a:lnTo>
                                  <a:pt x="1094397" y="1190625"/>
                                </a:lnTo>
                                <a:lnTo>
                                  <a:pt x="1094397" y="1200150"/>
                                </a:lnTo>
                                <a:lnTo>
                                  <a:pt x="1123200" y="1200150"/>
                                </a:lnTo>
                                <a:lnTo>
                                  <a:pt x="1123200" y="1190625"/>
                                </a:lnTo>
                                <a:close/>
                              </a:path>
                              <a:path w="1814830" h="1200150">
                                <a:moveTo>
                                  <a:pt x="1123200" y="0"/>
                                </a:moveTo>
                                <a:lnTo>
                                  <a:pt x="1094397" y="0"/>
                                </a:lnTo>
                                <a:lnTo>
                                  <a:pt x="1094397" y="9525"/>
                                </a:lnTo>
                                <a:lnTo>
                                  <a:pt x="1123200" y="9525"/>
                                </a:lnTo>
                                <a:lnTo>
                                  <a:pt x="1123200" y="0"/>
                                </a:lnTo>
                                <a:close/>
                              </a:path>
                              <a:path w="1814830" h="1200150">
                                <a:moveTo>
                                  <a:pt x="1180807" y="1190625"/>
                                </a:moveTo>
                                <a:lnTo>
                                  <a:pt x="1152004" y="1190625"/>
                                </a:lnTo>
                                <a:lnTo>
                                  <a:pt x="1152004" y="1200150"/>
                                </a:lnTo>
                                <a:lnTo>
                                  <a:pt x="1180807" y="1200150"/>
                                </a:lnTo>
                                <a:lnTo>
                                  <a:pt x="1180807" y="1190625"/>
                                </a:lnTo>
                                <a:close/>
                              </a:path>
                              <a:path w="1814830" h="1200150">
                                <a:moveTo>
                                  <a:pt x="1180807" y="0"/>
                                </a:moveTo>
                                <a:lnTo>
                                  <a:pt x="1152004" y="0"/>
                                </a:lnTo>
                                <a:lnTo>
                                  <a:pt x="1152004" y="9525"/>
                                </a:lnTo>
                                <a:lnTo>
                                  <a:pt x="1180807" y="9525"/>
                                </a:lnTo>
                                <a:lnTo>
                                  <a:pt x="1180807" y="0"/>
                                </a:lnTo>
                                <a:close/>
                              </a:path>
                              <a:path w="1814830" h="1200150">
                                <a:moveTo>
                                  <a:pt x="1238402" y="1190625"/>
                                </a:moveTo>
                                <a:lnTo>
                                  <a:pt x="1209598" y="1190625"/>
                                </a:lnTo>
                                <a:lnTo>
                                  <a:pt x="1209598" y="1200150"/>
                                </a:lnTo>
                                <a:lnTo>
                                  <a:pt x="1238402" y="1200150"/>
                                </a:lnTo>
                                <a:lnTo>
                                  <a:pt x="1238402" y="1190625"/>
                                </a:lnTo>
                                <a:close/>
                              </a:path>
                              <a:path w="1814830" h="1200150">
                                <a:moveTo>
                                  <a:pt x="1238402" y="0"/>
                                </a:moveTo>
                                <a:lnTo>
                                  <a:pt x="1209598" y="0"/>
                                </a:lnTo>
                                <a:lnTo>
                                  <a:pt x="1209598" y="9525"/>
                                </a:lnTo>
                                <a:lnTo>
                                  <a:pt x="1238402" y="9525"/>
                                </a:lnTo>
                                <a:lnTo>
                                  <a:pt x="1238402" y="0"/>
                                </a:lnTo>
                                <a:close/>
                              </a:path>
                              <a:path w="1814830" h="1200150">
                                <a:moveTo>
                                  <a:pt x="1295996" y="1190625"/>
                                </a:moveTo>
                                <a:lnTo>
                                  <a:pt x="1267206" y="1190625"/>
                                </a:lnTo>
                                <a:lnTo>
                                  <a:pt x="1267206" y="1200150"/>
                                </a:lnTo>
                                <a:lnTo>
                                  <a:pt x="1295996" y="1200150"/>
                                </a:lnTo>
                                <a:lnTo>
                                  <a:pt x="1295996" y="1190625"/>
                                </a:lnTo>
                                <a:close/>
                              </a:path>
                              <a:path w="1814830" h="1200150">
                                <a:moveTo>
                                  <a:pt x="1295996" y="0"/>
                                </a:moveTo>
                                <a:lnTo>
                                  <a:pt x="1267206" y="0"/>
                                </a:lnTo>
                                <a:lnTo>
                                  <a:pt x="1267206" y="9525"/>
                                </a:lnTo>
                                <a:lnTo>
                                  <a:pt x="1295996" y="9525"/>
                                </a:lnTo>
                                <a:lnTo>
                                  <a:pt x="1295996" y="0"/>
                                </a:lnTo>
                                <a:close/>
                              </a:path>
                              <a:path w="1814830" h="1200150">
                                <a:moveTo>
                                  <a:pt x="1353604" y="1190625"/>
                                </a:moveTo>
                                <a:lnTo>
                                  <a:pt x="1324800" y="1190625"/>
                                </a:lnTo>
                                <a:lnTo>
                                  <a:pt x="1324800" y="1200150"/>
                                </a:lnTo>
                                <a:lnTo>
                                  <a:pt x="1353604" y="1200150"/>
                                </a:lnTo>
                                <a:lnTo>
                                  <a:pt x="1353604" y="1190625"/>
                                </a:lnTo>
                                <a:close/>
                              </a:path>
                              <a:path w="1814830" h="1200150">
                                <a:moveTo>
                                  <a:pt x="1353604" y="0"/>
                                </a:moveTo>
                                <a:lnTo>
                                  <a:pt x="1324800" y="0"/>
                                </a:lnTo>
                                <a:lnTo>
                                  <a:pt x="1324800" y="9525"/>
                                </a:lnTo>
                                <a:lnTo>
                                  <a:pt x="1353604" y="9525"/>
                                </a:lnTo>
                                <a:lnTo>
                                  <a:pt x="1353604" y="0"/>
                                </a:lnTo>
                                <a:close/>
                              </a:path>
                              <a:path w="1814830" h="1200150">
                                <a:moveTo>
                                  <a:pt x="1411198" y="1190625"/>
                                </a:moveTo>
                                <a:lnTo>
                                  <a:pt x="1382407" y="1190625"/>
                                </a:lnTo>
                                <a:lnTo>
                                  <a:pt x="1382407" y="1200150"/>
                                </a:lnTo>
                                <a:lnTo>
                                  <a:pt x="1411198" y="1200150"/>
                                </a:lnTo>
                                <a:lnTo>
                                  <a:pt x="1411198" y="1190625"/>
                                </a:lnTo>
                                <a:close/>
                              </a:path>
                              <a:path w="1814830" h="1200150">
                                <a:moveTo>
                                  <a:pt x="1411198" y="0"/>
                                </a:moveTo>
                                <a:lnTo>
                                  <a:pt x="1382407" y="0"/>
                                </a:lnTo>
                                <a:lnTo>
                                  <a:pt x="1382407" y="9525"/>
                                </a:lnTo>
                                <a:lnTo>
                                  <a:pt x="1411198" y="9525"/>
                                </a:lnTo>
                                <a:lnTo>
                                  <a:pt x="1411198" y="0"/>
                                </a:lnTo>
                                <a:close/>
                              </a:path>
                              <a:path w="1814830" h="1200150">
                                <a:moveTo>
                                  <a:pt x="1468805" y="1190625"/>
                                </a:moveTo>
                                <a:lnTo>
                                  <a:pt x="1440002" y="1190625"/>
                                </a:lnTo>
                                <a:lnTo>
                                  <a:pt x="1440002" y="1200150"/>
                                </a:lnTo>
                                <a:lnTo>
                                  <a:pt x="1468805" y="1200150"/>
                                </a:lnTo>
                                <a:lnTo>
                                  <a:pt x="1468805" y="1190625"/>
                                </a:lnTo>
                                <a:close/>
                              </a:path>
                              <a:path w="1814830" h="1200150">
                                <a:moveTo>
                                  <a:pt x="1468805" y="0"/>
                                </a:moveTo>
                                <a:lnTo>
                                  <a:pt x="1440002" y="0"/>
                                </a:lnTo>
                                <a:lnTo>
                                  <a:pt x="1440002" y="9525"/>
                                </a:lnTo>
                                <a:lnTo>
                                  <a:pt x="1468805" y="9525"/>
                                </a:lnTo>
                                <a:lnTo>
                                  <a:pt x="1468805" y="0"/>
                                </a:lnTo>
                                <a:close/>
                              </a:path>
                              <a:path w="1814830" h="1200150">
                                <a:moveTo>
                                  <a:pt x="1526400" y="1190625"/>
                                </a:moveTo>
                                <a:lnTo>
                                  <a:pt x="1497596" y="1190625"/>
                                </a:lnTo>
                                <a:lnTo>
                                  <a:pt x="1497596" y="1200150"/>
                                </a:lnTo>
                                <a:lnTo>
                                  <a:pt x="1526400" y="1200150"/>
                                </a:lnTo>
                                <a:lnTo>
                                  <a:pt x="1526400" y="1190625"/>
                                </a:lnTo>
                                <a:close/>
                              </a:path>
                              <a:path w="1814830" h="1200150">
                                <a:moveTo>
                                  <a:pt x="1526400" y="0"/>
                                </a:moveTo>
                                <a:lnTo>
                                  <a:pt x="1497596" y="0"/>
                                </a:lnTo>
                                <a:lnTo>
                                  <a:pt x="1497596" y="9525"/>
                                </a:lnTo>
                                <a:lnTo>
                                  <a:pt x="1526400" y="9525"/>
                                </a:lnTo>
                                <a:lnTo>
                                  <a:pt x="1526400" y="0"/>
                                </a:lnTo>
                                <a:close/>
                              </a:path>
                              <a:path w="1814830" h="1200150">
                                <a:moveTo>
                                  <a:pt x="1584007" y="1190625"/>
                                </a:moveTo>
                                <a:lnTo>
                                  <a:pt x="1555203" y="1190625"/>
                                </a:lnTo>
                                <a:lnTo>
                                  <a:pt x="1555203" y="1200150"/>
                                </a:lnTo>
                                <a:lnTo>
                                  <a:pt x="1584007" y="1200150"/>
                                </a:lnTo>
                                <a:lnTo>
                                  <a:pt x="1584007" y="1190625"/>
                                </a:lnTo>
                                <a:close/>
                              </a:path>
                              <a:path w="1814830" h="1200150">
                                <a:moveTo>
                                  <a:pt x="1584007" y="0"/>
                                </a:moveTo>
                                <a:lnTo>
                                  <a:pt x="1555203" y="0"/>
                                </a:lnTo>
                                <a:lnTo>
                                  <a:pt x="1555203" y="9525"/>
                                </a:lnTo>
                                <a:lnTo>
                                  <a:pt x="1584007" y="9525"/>
                                </a:lnTo>
                                <a:lnTo>
                                  <a:pt x="1584007" y="0"/>
                                </a:lnTo>
                                <a:close/>
                              </a:path>
                              <a:path w="1814830" h="1200150">
                                <a:moveTo>
                                  <a:pt x="1641602" y="1190625"/>
                                </a:moveTo>
                                <a:lnTo>
                                  <a:pt x="1612798" y="1190625"/>
                                </a:lnTo>
                                <a:lnTo>
                                  <a:pt x="1612798" y="1200150"/>
                                </a:lnTo>
                                <a:lnTo>
                                  <a:pt x="1641602" y="1200150"/>
                                </a:lnTo>
                                <a:lnTo>
                                  <a:pt x="1641602" y="1190625"/>
                                </a:lnTo>
                                <a:close/>
                              </a:path>
                              <a:path w="1814830" h="1200150">
                                <a:moveTo>
                                  <a:pt x="1641602" y="0"/>
                                </a:moveTo>
                                <a:lnTo>
                                  <a:pt x="1612798" y="0"/>
                                </a:lnTo>
                                <a:lnTo>
                                  <a:pt x="1612798" y="9525"/>
                                </a:lnTo>
                                <a:lnTo>
                                  <a:pt x="1641602" y="9525"/>
                                </a:lnTo>
                                <a:lnTo>
                                  <a:pt x="1641602" y="0"/>
                                </a:lnTo>
                                <a:close/>
                              </a:path>
                              <a:path w="1814830" h="1200150">
                                <a:moveTo>
                                  <a:pt x="1699196" y="1190625"/>
                                </a:moveTo>
                                <a:lnTo>
                                  <a:pt x="1670405" y="1190625"/>
                                </a:lnTo>
                                <a:lnTo>
                                  <a:pt x="1670405" y="1200150"/>
                                </a:lnTo>
                                <a:lnTo>
                                  <a:pt x="1699196" y="1200150"/>
                                </a:lnTo>
                                <a:lnTo>
                                  <a:pt x="1699196" y="1190625"/>
                                </a:lnTo>
                                <a:close/>
                              </a:path>
                              <a:path w="1814830" h="1200150">
                                <a:moveTo>
                                  <a:pt x="1699196" y="0"/>
                                </a:moveTo>
                                <a:lnTo>
                                  <a:pt x="1670405" y="0"/>
                                </a:lnTo>
                                <a:lnTo>
                                  <a:pt x="1670405" y="9525"/>
                                </a:lnTo>
                                <a:lnTo>
                                  <a:pt x="1699196" y="9525"/>
                                </a:lnTo>
                                <a:lnTo>
                                  <a:pt x="1699196" y="0"/>
                                </a:lnTo>
                                <a:close/>
                              </a:path>
                              <a:path w="1814830" h="1200150">
                                <a:moveTo>
                                  <a:pt x="1756803" y="1190625"/>
                                </a:moveTo>
                                <a:lnTo>
                                  <a:pt x="1728000" y="1190625"/>
                                </a:lnTo>
                                <a:lnTo>
                                  <a:pt x="1728000" y="1200150"/>
                                </a:lnTo>
                                <a:lnTo>
                                  <a:pt x="1756803" y="1200150"/>
                                </a:lnTo>
                                <a:lnTo>
                                  <a:pt x="1756803" y="1190625"/>
                                </a:lnTo>
                                <a:close/>
                              </a:path>
                              <a:path w="1814830" h="1200150">
                                <a:moveTo>
                                  <a:pt x="1756803" y="0"/>
                                </a:moveTo>
                                <a:lnTo>
                                  <a:pt x="1728000" y="0"/>
                                </a:lnTo>
                                <a:lnTo>
                                  <a:pt x="1728000" y="9525"/>
                                </a:lnTo>
                                <a:lnTo>
                                  <a:pt x="1756803" y="9525"/>
                                </a:lnTo>
                                <a:lnTo>
                                  <a:pt x="1756803" y="0"/>
                                </a:lnTo>
                                <a:close/>
                              </a:path>
                              <a:path w="1814830" h="1200150">
                                <a:moveTo>
                                  <a:pt x="1814398" y="1170876"/>
                                </a:moveTo>
                                <a:lnTo>
                                  <a:pt x="1804873" y="1170876"/>
                                </a:lnTo>
                                <a:lnTo>
                                  <a:pt x="1804873" y="1190625"/>
                                </a:lnTo>
                                <a:lnTo>
                                  <a:pt x="1785607" y="1190625"/>
                                </a:lnTo>
                                <a:lnTo>
                                  <a:pt x="1785607" y="1200150"/>
                                </a:lnTo>
                                <a:lnTo>
                                  <a:pt x="1814398" y="1200150"/>
                                </a:lnTo>
                                <a:lnTo>
                                  <a:pt x="1814398" y="1170876"/>
                                </a:lnTo>
                                <a:close/>
                              </a:path>
                              <a:path w="1814830" h="1200150">
                                <a:moveTo>
                                  <a:pt x="1814398" y="1112329"/>
                                </a:moveTo>
                                <a:lnTo>
                                  <a:pt x="1804873" y="1112329"/>
                                </a:lnTo>
                                <a:lnTo>
                                  <a:pt x="1804873" y="1141603"/>
                                </a:lnTo>
                                <a:lnTo>
                                  <a:pt x="1814398" y="1141603"/>
                                </a:lnTo>
                                <a:lnTo>
                                  <a:pt x="1814398" y="1112329"/>
                                </a:lnTo>
                                <a:close/>
                              </a:path>
                              <a:path w="1814830" h="1200150">
                                <a:moveTo>
                                  <a:pt x="1814398" y="1053795"/>
                                </a:moveTo>
                                <a:lnTo>
                                  <a:pt x="1804873" y="1053795"/>
                                </a:lnTo>
                                <a:lnTo>
                                  <a:pt x="1804873" y="1083056"/>
                                </a:lnTo>
                                <a:lnTo>
                                  <a:pt x="1814398" y="1083056"/>
                                </a:lnTo>
                                <a:lnTo>
                                  <a:pt x="1814398" y="1053795"/>
                                </a:lnTo>
                                <a:close/>
                              </a:path>
                              <a:path w="1814830" h="1200150">
                                <a:moveTo>
                                  <a:pt x="1814398" y="995248"/>
                                </a:moveTo>
                                <a:lnTo>
                                  <a:pt x="1804873" y="995248"/>
                                </a:lnTo>
                                <a:lnTo>
                                  <a:pt x="1804873" y="1024521"/>
                                </a:lnTo>
                                <a:lnTo>
                                  <a:pt x="1814398" y="1024521"/>
                                </a:lnTo>
                                <a:lnTo>
                                  <a:pt x="1814398" y="995248"/>
                                </a:lnTo>
                                <a:close/>
                              </a:path>
                              <a:path w="1814830" h="1200150">
                                <a:moveTo>
                                  <a:pt x="1814398" y="936701"/>
                                </a:moveTo>
                                <a:lnTo>
                                  <a:pt x="1804873" y="936701"/>
                                </a:lnTo>
                                <a:lnTo>
                                  <a:pt x="1804873" y="965974"/>
                                </a:lnTo>
                                <a:lnTo>
                                  <a:pt x="1814398" y="965974"/>
                                </a:lnTo>
                                <a:lnTo>
                                  <a:pt x="1814398" y="936701"/>
                                </a:lnTo>
                                <a:close/>
                              </a:path>
                              <a:path w="1814830" h="1200150">
                                <a:moveTo>
                                  <a:pt x="1814398" y="878154"/>
                                </a:moveTo>
                                <a:lnTo>
                                  <a:pt x="1804873" y="878154"/>
                                </a:lnTo>
                                <a:lnTo>
                                  <a:pt x="1804873" y="907427"/>
                                </a:lnTo>
                                <a:lnTo>
                                  <a:pt x="1814398" y="907427"/>
                                </a:lnTo>
                                <a:lnTo>
                                  <a:pt x="1814398" y="878154"/>
                                </a:lnTo>
                                <a:close/>
                              </a:path>
                              <a:path w="1814830" h="1200150">
                                <a:moveTo>
                                  <a:pt x="1814398" y="819619"/>
                                </a:moveTo>
                                <a:lnTo>
                                  <a:pt x="1804873" y="819619"/>
                                </a:lnTo>
                                <a:lnTo>
                                  <a:pt x="1804873" y="848880"/>
                                </a:lnTo>
                                <a:lnTo>
                                  <a:pt x="1814398" y="848880"/>
                                </a:lnTo>
                                <a:lnTo>
                                  <a:pt x="1814398" y="819619"/>
                                </a:lnTo>
                                <a:close/>
                              </a:path>
                              <a:path w="1814830" h="1200150">
                                <a:moveTo>
                                  <a:pt x="1814398" y="761072"/>
                                </a:moveTo>
                                <a:lnTo>
                                  <a:pt x="1804873" y="761072"/>
                                </a:lnTo>
                                <a:lnTo>
                                  <a:pt x="1804873" y="790346"/>
                                </a:lnTo>
                                <a:lnTo>
                                  <a:pt x="1814398" y="790346"/>
                                </a:lnTo>
                                <a:lnTo>
                                  <a:pt x="1814398" y="761072"/>
                                </a:lnTo>
                                <a:close/>
                              </a:path>
                              <a:path w="1814830" h="1200150">
                                <a:moveTo>
                                  <a:pt x="1814398" y="702525"/>
                                </a:moveTo>
                                <a:lnTo>
                                  <a:pt x="1804873" y="702525"/>
                                </a:lnTo>
                                <a:lnTo>
                                  <a:pt x="1804873" y="731799"/>
                                </a:lnTo>
                                <a:lnTo>
                                  <a:pt x="1814398" y="731799"/>
                                </a:lnTo>
                                <a:lnTo>
                                  <a:pt x="1814398" y="702525"/>
                                </a:lnTo>
                                <a:close/>
                              </a:path>
                              <a:path w="1814830" h="1200150">
                                <a:moveTo>
                                  <a:pt x="1814398" y="643978"/>
                                </a:moveTo>
                                <a:lnTo>
                                  <a:pt x="1804873" y="643978"/>
                                </a:lnTo>
                                <a:lnTo>
                                  <a:pt x="1804873" y="673252"/>
                                </a:lnTo>
                                <a:lnTo>
                                  <a:pt x="1814398" y="673252"/>
                                </a:lnTo>
                                <a:lnTo>
                                  <a:pt x="1814398" y="643978"/>
                                </a:lnTo>
                                <a:close/>
                              </a:path>
                              <a:path w="1814830" h="1200150">
                                <a:moveTo>
                                  <a:pt x="1814398" y="585444"/>
                                </a:moveTo>
                                <a:lnTo>
                                  <a:pt x="1804873" y="585444"/>
                                </a:lnTo>
                                <a:lnTo>
                                  <a:pt x="1804873" y="614705"/>
                                </a:lnTo>
                                <a:lnTo>
                                  <a:pt x="1814398" y="614705"/>
                                </a:lnTo>
                                <a:lnTo>
                                  <a:pt x="1814398" y="585444"/>
                                </a:lnTo>
                                <a:close/>
                              </a:path>
                              <a:path w="1814830" h="1200150">
                                <a:moveTo>
                                  <a:pt x="1814398" y="526897"/>
                                </a:moveTo>
                                <a:lnTo>
                                  <a:pt x="1804873" y="526897"/>
                                </a:lnTo>
                                <a:lnTo>
                                  <a:pt x="1804873" y="556171"/>
                                </a:lnTo>
                                <a:lnTo>
                                  <a:pt x="1814398" y="556171"/>
                                </a:lnTo>
                                <a:lnTo>
                                  <a:pt x="1814398" y="526897"/>
                                </a:lnTo>
                                <a:close/>
                              </a:path>
                              <a:path w="1814830" h="1200150">
                                <a:moveTo>
                                  <a:pt x="1814398" y="468350"/>
                                </a:moveTo>
                                <a:lnTo>
                                  <a:pt x="1804873" y="468350"/>
                                </a:lnTo>
                                <a:lnTo>
                                  <a:pt x="1804873" y="497624"/>
                                </a:lnTo>
                                <a:lnTo>
                                  <a:pt x="1814398" y="497624"/>
                                </a:lnTo>
                                <a:lnTo>
                                  <a:pt x="1814398" y="468350"/>
                                </a:lnTo>
                                <a:close/>
                              </a:path>
                              <a:path w="1814830" h="1200150">
                                <a:moveTo>
                                  <a:pt x="1814398" y="409803"/>
                                </a:moveTo>
                                <a:lnTo>
                                  <a:pt x="1804873" y="409803"/>
                                </a:lnTo>
                                <a:lnTo>
                                  <a:pt x="1804873" y="439077"/>
                                </a:lnTo>
                                <a:lnTo>
                                  <a:pt x="1814398" y="439077"/>
                                </a:lnTo>
                                <a:lnTo>
                                  <a:pt x="1814398" y="409803"/>
                                </a:lnTo>
                                <a:close/>
                              </a:path>
                              <a:path w="1814830" h="1200150">
                                <a:moveTo>
                                  <a:pt x="1814398" y="351256"/>
                                </a:moveTo>
                                <a:lnTo>
                                  <a:pt x="1804873" y="351256"/>
                                </a:lnTo>
                                <a:lnTo>
                                  <a:pt x="1804873" y="380530"/>
                                </a:lnTo>
                                <a:lnTo>
                                  <a:pt x="1814398" y="380530"/>
                                </a:lnTo>
                                <a:lnTo>
                                  <a:pt x="1814398" y="351256"/>
                                </a:lnTo>
                                <a:close/>
                              </a:path>
                              <a:path w="1814830" h="1200150">
                                <a:moveTo>
                                  <a:pt x="1814398" y="292722"/>
                                </a:moveTo>
                                <a:lnTo>
                                  <a:pt x="1804873" y="292722"/>
                                </a:lnTo>
                                <a:lnTo>
                                  <a:pt x="1804873" y="321995"/>
                                </a:lnTo>
                                <a:lnTo>
                                  <a:pt x="1814398" y="321995"/>
                                </a:lnTo>
                                <a:lnTo>
                                  <a:pt x="1814398" y="292722"/>
                                </a:lnTo>
                                <a:close/>
                              </a:path>
                              <a:path w="1814830" h="1200150">
                                <a:moveTo>
                                  <a:pt x="1814398" y="234175"/>
                                </a:moveTo>
                                <a:lnTo>
                                  <a:pt x="1804873" y="234175"/>
                                </a:lnTo>
                                <a:lnTo>
                                  <a:pt x="1804873" y="263448"/>
                                </a:lnTo>
                                <a:lnTo>
                                  <a:pt x="1814398" y="263448"/>
                                </a:lnTo>
                                <a:lnTo>
                                  <a:pt x="1814398" y="234175"/>
                                </a:lnTo>
                                <a:close/>
                              </a:path>
                              <a:path w="1814830" h="1200150">
                                <a:moveTo>
                                  <a:pt x="1814398" y="175628"/>
                                </a:moveTo>
                                <a:lnTo>
                                  <a:pt x="1804873" y="175628"/>
                                </a:lnTo>
                                <a:lnTo>
                                  <a:pt x="1804873" y="204901"/>
                                </a:lnTo>
                                <a:lnTo>
                                  <a:pt x="1814398" y="204901"/>
                                </a:lnTo>
                                <a:lnTo>
                                  <a:pt x="1814398" y="175628"/>
                                </a:lnTo>
                                <a:close/>
                              </a:path>
                              <a:path w="1814830" h="1200150">
                                <a:moveTo>
                                  <a:pt x="1814398" y="117081"/>
                                </a:moveTo>
                                <a:lnTo>
                                  <a:pt x="1804873" y="117081"/>
                                </a:lnTo>
                                <a:lnTo>
                                  <a:pt x="1804873" y="146354"/>
                                </a:lnTo>
                                <a:lnTo>
                                  <a:pt x="1814398" y="146354"/>
                                </a:lnTo>
                                <a:lnTo>
                                  <a:pt x="1814398" y="117081"/>
                                </a:lnTo>
                                <a:close/>
                              </a:path>
                              <a:path w="1814830" h="1200150">
                                <a:moveTo>
                                  <a:pt x="1814398" y="58547"/>
                                </a:moveTo>
                                <a:lnTo>
                                  <a:pt x="1804873" y="58547"/>
                                </a:lnTo>
                                <a:lnTo>
                                  <a:pt x="1804873" y="87820"/>
                                </a:lnTo>
                                <a:lnTo>
                                  <a:pt x="1814398" y="87820"/>
                                </a:lnTo>
                                <a:lnTo>
                                  <a:pt x="1814398" y="58547"/>
                                </a:lnTo>
                                <a:close/>
                              </a:path>
                              <a:path w="1814830" h="1200150">
                                <a:moveTo>
                                  <a:pt x="1814398" y="0"/>
                                </a:moveTo>
                                <a:lnTo>
                                  <a:pt x="1785607" y="0"/>
                                </a:lnTo>
                                <a:lnTo>
                                  <a:pt x="1785607" y="9525"/>
                                </a:lnTo>
                                <a:lnTo>
                                  <a:pt x="1804873" y="9525"/>
                                </a:lnTo>
                                <a:lnTo>
                                  <a:pt x="1804873" y="29273"/>
                                </a:lnTo>
                                <a:lnTo>
                                  <a:pt x="1814398" y="29273"/>
                                </a:lnTo>
                                <a:lnTo>
                                  <a:pt x="1814398" y="0"/>
                                </a:lnTo>
                                <a:close/>
                              </a:path>
                            </a:pathLst>
                          </a:custGeom>
                          <a:solidFill>
                            <a:srgbClr val="BADDFB"/>
                          </a:solidFill>
                        </wps:spPr>
                        <wps:bodyPr wrap="square" lIns="0" tIns="0" rIns="0" bIns="0" rtlCol="0">
                          <a:prstTxWarp prst="textNoShape">
                            <a:avLst/>
                          </a:prstTxWarp>
                          <a:noAutofit/>
                        </wps:bodyPr>
                      </wps:wsp>
                      <wps:wsp>
                        <wps:cNvPr id="105" name="Graphic 105"/>
                        <wps:cNvSpPr/>
                        <wps:spPr>
                          <a:xfrm>
                            <a:off x="66674" y="681037"/>
                            <a:ext cx="680720" cy="220345"/>
                          </a:xfrm>
                          <a:custGeom>
                            <a:avLst/>
                            <a:gdLst/>
                            <a:ahLst/>
                            <a:cxnLst/>
                            <a:rect l="l" t="t" r="r" b="b"/>
                            <a:pathLst>
                              <a:path w="680720" h="220345">
                                <a:moveTo>
                                  <a:pt x="680135" y="220027"/>
                                </a:moveTo>
                                <a:lnTo>
                                  <a:pt x="0" y="220027"/>
                                </a:lnTo>
                                <a:lnTo>
                                  <a:pt x="0" y="0"/>
                                </a:lnTo>
                                <a:lnTo>
                                  <a:pt x="680135" y="0"/>
                                </a:lnTo>
                                <a:lnTo>
                                  <a:pt x="680135" y="220027"/>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1814400" y="1385887"/>
                            <a:ext cx="454025" cy="1270"/>
                          </a:xfrm>
                          <a:custGeom>
                            <a:avLst/>
                            <a:gdLst/>
                            <a:ahLst/>
                            <a:cxnLst/>
                            <a:rect l="l" t="t" r="r" b="b"/>
                            <a:pathLst>
                              <a:path w="454025" h="0">
                                <a:moveTo>
                                  <a:pt x="0" y="0"/>
                                </a:moveTo>
                                <a:lnTo>
                                  <a:pt x="453600" y="0"/>
                                </a:lnTo>
                              </a:path>
                            </a:pathLst>
                          </a:custGeom>
                          <a:ln w="9525">
                            <a:solidFill>
                              <a:srgbClr val="BADDFB"/>
                            </a:solidFill>
                            <a:prstDash val="dash"/>
                          </a:ln>
                        </wps:spPr>
                        <wps:bodyPr wrap="square" lIns="0" tIns="0" rIns="0" bIns="0" rtlCol="0">
                          <a:prstTxWarp prst="textNoShape">
                            <a:avLst/>
                          </a:prstTxWarp>
                          <a:noAutofit/>
                        </wps:bodyPr>
                      </wps:wsp>
                      <wps:wsp>
                        <wps:cNvPr id="107" name="Graphic 107"/>
                        <wps:cNvSpPr/>
                        <wps:spPr>
                          <a:xfrm>
                            <a:off x="2267995" y="104781"/>
                            <a:ext cx="4212590" cy="2562225"/>
                          </a:xfrm>
                          <a:custGeom>
                            <a:avLst/>
                            <a:gdLst/>
                            <a:ahLst/>
                            <a:cxnLst/>
                            <a:rect l="l" t="t" r="r" b="b"/>
                            <a:pathLst>
                              <a:path w="4212590" h="2562225">
                                <a:moveTo>
                                  <a:pt x="9525" y="2475852"/>
                                </a:moveTo>
                                <a:lnTo>
                                  <a:pt x="0" y="2475852"/>
                                </a:lnTo>
                                <a:lnTo>
                                  <a:pt x="0" y="2504643"/>
                                </a:lnTo>
                                <a:lnTo>
                                  <a:pt x="9525" y="2504643"/>
                                </a:lnTo>
                                <a:lnTo>
                                  <a:pt x="9525" y="2475852"/>
                                </a:lnTo>
                                <a:close/>
                              </a:path>
                              <a:path w="4212590" h="2562225">
                                <a:moveTo>
                                  <a:pt x="9525" y="2418283"/>
                                </a:moveTo>
                                <a:lnTo>
                                  <a:pt x="0" y="2418283"/>
                                </a:lnTo>
                                <a:lnTo>
                                  <a:pt x="0" y="2447074"/>
                                </a:lnTo>
                                <a:lnTo>
                                  <a:pt x="9525" y="2447074"/>
                                </a:lnTo>
                                <a:lnTo>
                                  <a:pt x="9525" y="2418283"/>
                                </a:lnTo>
                                <a:close/>
                              </a:path>
                              <a:path w="4212590" h="2562225">
                                <a:moveTo>
                                  <a:pt x="9525" y="2360701"/>
                                </a:moveTo>
                                <a:lnTo>
                                  <a:pt x="0" y="2360701"/>
                                </a:lnTo>
                                <a:lnTo>
                                  <a:pt x="0" y="2389492"/>
                                </a:lnTo>
                                <a:lnTo>
                                  <a:pt x="9525" y="2389492"/>
                                </a:lnTo>
                                <a:lnTo>
                                  <a:pt x="9525" y="2360701"/>
                                </a:lnTo>
                                <a:close/>
                              </a:path>
                              <a:path w="4212590" h="2562225">
                                <a:moveTo>
                                  <a:pt x="9525" y="2303119"/>
                                </a:moveTo>
                                <a:lnTo>
                                  <a:pt x="0" y="2303119"/>
                                </a:lnTo>
                                <a:lnTo>
                                  <a:pt x="0" y="2331910"/>
                                </a:lnTo>
                                <a:lnTo>
                                  <a:pt x="9525" y="2331910"/>
                                </a:lnTo>
                                <a:lnTo>
                                  <a:pt x="9525" y="2303119"/>
                                </a:lnTo>
                                <a:close/>
                              </a:path>
                              <a:path w="4212590" h="2562225">
                                <a:moveTo>
                                  <a:pt x="9525" y="2245550"/>
                                </a:moveTo>
                                <a:lnTo>
                                  <a:pt x="0" y="2245550"/>
                                </a:lnTo>
                                <a:lnTo>
                                  <a:pt x="0" y="2274328"/>
                                </a:lnTo>
                                <a:lnTo>
                                  <a:pt x="9525" y="2274328"/>
                                </a:lnTo>
                                <a:lnTo>
                                  <a:pt x="9525" y="2245550"/>
                                </a:lnTo>
                                <a:close/>
                              </a:path>
                              <a:path w="4212590" h="2562225">
                                <a:moveTo>
                                  <a:pt x="9525" y="2187968"/>
                                </a:moveTo>
                                <a:lnTo>
                                  <a:pt x="0" y="2187968"/>
                                </a:lnTo>
                                <a:lnTo>
                                  <a:pt x="0" y="2216759"/>
                                </a:lnTo>
                                <a:lnTo>
                                  <a:pt x="9525" y="2216759"/>
                                </a:lnTo>
                                <a:lnTo>
                                  <a:pt x="9525" y="2187968"/>
                                </a:lnTo>
                                <a:close/>
                              </a:path>
                              <a:path w="4212590" h="2562225">
                                <a:moveTo>
                                  <a:pt x="9525" y="2130387"/>
                                </a:moveTo>
                                <a:lnTo>
                                  <a:pt x="0" y="2130387"/>
                                </a:lnTo>
                                <a:lnTo>
                                  <a:pt x="0" y="2159177"/>
                                </a:lnTo>
                                <a:lnTo>
                                  <a:pt x="9525" y="2159177"/>
                                </a:lnTo>
                                <a:lnTo>
                                  <a:pt x="9525" y="2130387"/>
                                </a:lnTo>
                                <a:close/>
                              </a:path>
                              <a:path w="4212590" h="2562225">
                                <a:moveTo>
                                  <a:pt x="9525" y="2072805"/>
                                </a:moveTo>
                                <a:lnTo>
                                  <a:pt x="0" y="2072805"/>
                                </a:lnTo>
                                <a:lnTo>
                                  <a:pt x="0" y="2101596"/>
                                </a:lnTo>
                                <a:lnTo>
                                  <a:pt x="9525" y="2101596"/>
                                </a:lnTo>
                                <a:lnTo>
                                  <a:pt x="9525" y="2072805"/>
                                </a:lnTo>
                                <a:close/>
                              </a:path>
                              <a:path w="4212590" h="2562225">
                                <a:moveTo>
                                  <a:pt x="9525" y="2015236"/>
                                </a:moveTo>
                                <a:lnTo>
                                  <a:pt x="0" y="2015236"/>
                                </a:lnTo>
                                <a:lnTo>
                                  <a:pt x="0" y="2044026"/>
                                </a:lnTo>
                                <a:lnTo>
                                  <a:pt x="9525" y="2044026"/>
                                </a:lnTo>
                                <a:lnTo>
                                  <a:pt x="9525" y="2015236"/>
                                </a:lnTo>
                                <a:close/>
                              </a:path>
                              <a:path w="4212590" h="2562225">
                                <a:moveTo>
                                  <a:pt x="9525" y="1957654"/>
                                </a:moveTo>
                                <a:lnTo>
                                  <a:pt x="0" y="1957654"/>
                                </a:lnTo>
                                <a:lnTo>
                                  <a:pt x="0" y="1986445"/>
                                </a:lnTo>
                                <a:lnTo>
                                  <a:pt x="9525" y="1986445"/>
                                </a:lnTo>
                                <a:lnTo>
                                  <a:pt x="9525" y="1957654"/>
                                </a:lnTo>
                                <a:close/>
                              </a:path>
                              <a:path w="4212590" h="2562225">
                                <a:moveTo>
                                  <a:pt x="9525" y="1900072"/>
                                </a:moveTo>
                                <a:lnTo>
                                  <a:pt x="0" y="1900072"/>
                                </a:lnTo>
                                <a:lnTo>
                                  <a:pt x="0" y="1928863"/>
                                </a:lnTo>
                                <a:lnTo>
                                  <a:pt x="9525" y="1928863"/>
                                </a:lnTo>
                                <a:lnTo>
                                  <a:pt x="9525" y="1900072"/>
                                </a:lnTo>
                                <a:close/>
                              </a:path>
                              <a:path w="4212590" h="2562225">
                                <a:moveTo>
                                  <a:pt x="9525" y="1842503"/>
                                </a:moveTo>
                                <a:lnTo>
                                  <a:pt x="0" y="1842503"/>
                                </a:lnTo>
                                <a:lnTo>
                                  <a:pt x="0" y="1871281"/>
                                </a:lnTo>
                                <a:lnTo>
                                  <a:pt x="9525" y="1871281"/>
                                </a:lnTo>
                                <a:lnTo>
                                  <a:pt x="9525" y="1842503"/>
                                </a:lnTo>
                                <a:close/>
                              </a:path>
                              <a:path w="4212590" h="2562225">
                                <a:moveTo>
                                  <a:pt x="9525" y="1784921"/>
                                </a:moveTo>
                                <a:lnTo>
                                  <a:pt x="0" y="1784921"/>
                                </a:lnTo>
                                <a:lnTo>
                                  <a:pt x="0" y="1813712"/>
                                </a:lnTo>
                                <a:lnTo>
                                  <a:pt x="9525" y="1813712"/>
                                </a:lnTo>
                                <a:lnTo>
                                  <a:pt x="9525" y="1784921"/>
                                </a:lnTo>
                                <a:close/>
                              </a:path>
                              <a:path w="4212590" h="2562225">
                                <a:moveTo>
                                  <a:pt x="9525" y="1727339"/>
                                </a:moveTo>
                                <a:lnTo>
                                  <a:pt x="0" y="1727339"/>
                                </a:lnTo>
                                <a:lnTo>
                                  <a:pt x="0" y="1756130"/>
                                </a:lnTo>
                                <a:lnTo>
                                  <a:pt x="9525" y="1756130"/>
                                </a:lnTo>
                                <a:lnTo>
                                  <a:pt x="9525" y="1727339"/>
                                </a:lnTo>
                                <a:close/>
                              </a:path>
                              <a:path w="4212590" h="2562225">
                                <a:moveTo>
                                  <a:pt x="9525" y="1669757"/>
                                </a:moveTo>
                                <a:lnTo>
                                  <a:pt x="0" y="1669757"/>
                                </a:lnTo>
                                <a:lnTo>
                                  <a:pt x="0" y="1698548"/>
                                </a:lnTo>
                                <a:lnTo>
                                  <a:pt x="9525" y="1698548"/>
                                </a:lnTo>
                                <a:lnTo>
                                  <a:pt x="9525" y="1669757"/>
                                </a:lnTo>
                                <a:close/>
                              </a:path>
                              <a:path w="4212590" h="2562225">
                                <a:moveTo>
                                  <a:pt x="9525" y="1612188"/>
                                </a:moveTo>
                                <a:lnTo>
                                  <a:pt x="0" y="1612188"/>
                                </a:lnTo>
                                <a:lnTo>
                                  <a:pt x="0" y="1640979"/>
                                </a:lnTo>
                                <a:lnTo>
                                  <a:pt x="9525" y="1640979"/>
                                </a:lnTo>
                                <a:lnTo>
                                  <a:pt x="9525" y="1612188"/>
                                </a:lnTo>
                                <a:close/>
                              </a:path>
                              <a:path w="4212590" h="2562225">
                                <a:moveTo>
                                  <a:pt x="9525" y="1554607"/>
                                </a:moveTo>
                                <a:lnTo>
                                  <a:pt x="0" y="1554607"/>
                                </a:lnTo>
                                <a:lnTo>
                                  <a:pt x="0" y="1583397"/>
                                </a:lnTo>
                                <a:lnTo>
                                  <a:pt x="9525" y="1583397"/>
                                </a:lnTo>
                                <a:lnTo>
                                  <a:pt x="9525" y="1554607"/>
                                </a:lnTo>
                                <a:close/>
                              </a:path>
                              <a:path w="4212590" h="2562225">
                                <a:moveTo>
                                  <a:pt x="9525" y="1497025"/>
                                </a:moveTo>
                                <a:lnTo>
                                  <a:pt x="0" y="1497025"/>
                                </a:lnTo>
                                <a:lnTo>
                                  <a:pt x="0" y="1525816"/>
                                </a:lnTo>
                                <a:lnTo>
                                  <a:pt x="9525" y="1525816"/>
                                </a:lnTo>
                                <a:lnTo>
                                  <a:pt x="9525" y="1497025"/>
                                </a:lnTo>
                                <a:close/>
                              </a:path>
                              <a:path w="4212590" h="2562225">
                                <a:moveTo>
                                  <a:pt x="9525" y="1439456"/>
                                </a:moveTo>
                                <a:lnTo>
                                  <a:pt x="0" y="1439456"/>
                                </a:lnTo>
                                <a:lnTo>
                                  <a:pt x="0" y="1468247"/>
                                </a:lnTo>
                                <a:lnTo>
                                  <a:pt x="9525" y="1468247"/>
                                </a:lnTo>
                                <a:lnTo>
                                  <a:pt x="9525" y="1439456"/>
                                </a:lnTo>
                                <a:close/>
                              </a:path>
                              <a:path w="4212590" h="2562225">
                                <a:moveTo>
                                  <a:pt x="9525" y="1381874"/>
                                </a:moveTo>
                                <a:lnTo>
                                  <a:pt x="0" y="1381874"/>
                                </a:lnTo>
                                <a:lnTo>
                                  <a:pt x="0" y="1410665"/>
                                </a:lnTo>
                                <a:lnTo>
                                  <a:pt x="9525" y="1410665"/>
                                </a:lnTo>
                                <a:lnTo>
                                  <a:pt x="9525" y="1381874"/>
                                </a:lnTo>
                                <a:close/>
                              </a:path>
                              <a:path w="4212590" h="2562225">
                                <a:moveTo>
                                  <a:pt x="9525" y="1324292"/>
                                </a:moveTo>
                                <a:lnTo>
                                  <a:pt x="0" y="1324292"/>
                                </a:lnTo>
                                <a:lnTo>
                                  <a:pt x="0" y="1353083"/>
                                </a:lnTo>
                                <a:lnTo>
                                  <a:pt x="9525" y="1353083"/>
                                </a:lnTo>
                                <a:lnTo>
                                  <a:pt x="9525" y="1324292"/>
                                </a:lnTo>
                                <a:close/>
                              </a:path>
                              <a:path w="4212590" h="2562225">
                                <a:moveTo>
                                  <a:pt x="9525" y="1266723"/>
                                </a:moveTo>
                                <a:lnTo>
                                  <a:pt x="0" y="1266723"/>
                                </a:lnTo>
                                <a:lnTo>
                                  <a:pt x="0" y="1295501"/>
                                </a:lnTo>
                                <a:lnTo>
                                  <a:pt x="9525" y="1295501"/>
                                </a:lnTo>
                                <a:lnTo>
                                  <a:pt x="9525" y="1266723"/>
                                </a:lnTo>
                                <a:close/>
                              </a:path>
                              <a:path w="4212590" h="2562225">
                                <a:moveTo>
                                  <a:pt x="9525" y="1209141"/>
                                </a:moveTo>
                                <a:lnTo>
                                  <a:pt x="0" y="1209141"/>
                                </a:lnTo>
                                <a:lnTo>
                                  <a:pt x="0" y="1237932"/>
                                </a:lnTo>
                                <a:lnTo>
                                  <a:pt x="9525" y="1237932"/>
                                </a:lnTo>
                                <a:lnTo>
                                  <a:pt x="9525" y="1209141"/>
                                </a:lnTo>
                                <a:close/>
                              </a:path>
                              <a:path w="4212590" h="2562225">
                                <a:moveTo>
                                  <a:pt x="9525" y="1151559"/>
                                </a:moveTo>
                                <a:lnTo>
                                  <a:pt x="0" y="1151559"/>
                                </a:lnTo>
                                <a:lnTo>
                                  <a:pt x="0" y="1180350"/>
                                </a:lnTo>
                                <a:lnTo>
                                  <a:pt x="9525" y="1180350"/>
                                </a:lnTo>
                                <a:lnTo>
                                  <a:pt x="9525" y="1151559"/>
                                </a:lnTo>
                                <a:close/>
                              </a:path>
                              <a:path w="4212590" h="2562225">
                                <a:moveTo>
                                  <a:pt x="9525" y="1093978"/>
                                </a:moveTo>
                                <a:lnTo>
                                  <a:pt x="0" y="1093978"/>
                                </a:lnTo>
                                <a:lnTo>
                                  <a:pt x="0" y="1122768"/>
                                </a:lnTo>
                                <a:lnTo>
                                  <a:pt x="9525" y="1122768"/>
                                </a:lnTo>
                                <a:lnTo>
                                  <a:pt x="9525" y="1093978"/>
                                </a:lnTo>
                                <a:close/>
                              </a:path>
                              <a:path w="4212590" h="2562225">
                                <a:moveTo>
                                  <a:pt x="9525" y="1036408"/>
                                </a:moveTo>
                                <a:lnTo>
                                  <a:pt x="0" y="1036408"/>
                                </a:lnTo>
                                <a:lnTo>
                                  <a:pt x="0" y="1065199"/>
                                </a:lnTo>
                                <a:lnTo>
                                  <a:pt x="9525" y="1065199"/>
                                </a:lnTo>
                                <a:lnTo>
                                  <a:pt x="9525" y="1036408"/>
                                </a:lnTo>
                                <a:close/>
                              </a:path>
                              <a:path w="4212590" h="2562225">
                                <a:moveTo>
                                  <a:pt x="9525" y="978827"/>
                                </a:moveTo>
                                <a:lnTo>
                                  <a:pt x="0" y="978827"/>
                                </a:lnTo>
                                <a:lnTo>
                                  <a:pt x="0" y="1007618"/>
                                </a:lnTo>
                                <a:lnTo>
                                  <a:pt x="9525" y="1007618"/>
                                </a:lnTo>
                                <a:lnTo>
                                  <a:pt x="9525" y="978827"/>
                                </a:lnTo>
                                <a:close/>
                              </a:path>
                              <a:path w="4212590" h="2562225">
                                <a:moveTo>
                                  <a:pt x="9525" y="921245"/>
                                </a:moveTo>
                                <a:lnTo>
                                  <a:pt x="0" y="921245"/>
                                </a:lnTo>
                                <a:lnTo>
                                  <a:pt x="0" y="950036"/>
                                </a:lnTo>
                                <a:lnTo>
                                  <a:pt x="9525" y="950036"/>
                                </a:lnTo>
                                <a:lnTo>
                                  <a:pt x="9525" y="921245"/>
                                </a:lnTo>
                                <a:close/>
                              </a:path>
                              <a:path w="4212590" h="2562225">
                                <a:moveTo>
                                  <a:pt x="9525" y="863676"/>
                                </a:moveTo>
                                <a:lnTo>
                                  <a:pt x="0" y="863676"/>
                                </a:lnTo>
                                <a:lnTo>
                                  <a:pt x="0" y="892454"/>
                                </a:lnTo>
                                <a:lnTo>
                                  <a:pt x="9525" y="892454"/>
                                </a:lnTo>
                                <a:lnTo>
                                  <a:pt x="9525" y="863676"/>
                                </a:lnTo>
                                <a:close/>
                              </a:path>
                              <a:path w="4212590" h="2562225">
                                <a:moveTo>
                                  <a:pt x="9525" y="806094"/>
                                </a:moveTo>
                                <a:lnTo>
                                  <a:pt x="0" y="806094"/>
                                </a:lnTo>
                                <a:lnTo>
                                  <a:pt x="0" y="834885"/>
                                </a:lnTo>
                                <a:lnTo>
                                  <a:pt x="9525" y="834885"/>
                                </a:lnTo>
                                <a:lnTo>
                                  <a:pt x="9525" y="806094"/>
                                </a:lnTo>
                                <a:close/>
                              </a:path>
                              <a:path w="4212590" h="2562225">
                                <a:moveTo>
                                  <a:pt x="9525" y="748512"/>
                                </a:moveTo>
                                <a:lnTo>
                                  <a:pt x="0" y="748512"/>
                                </a:lnTo>
                                <a:lnTo>
                                  <a:pt x="0" y="777303"/>
                                </a:lnTo>
                                <a:lnTo>
                                  <a:pt x="9525" y="777303"/>
                                </a:lnTo>
                                <a:lnTo>
                                  <a:pt x="9525" y="748512"/>
                                </a:lnTo>
                                <a:close/>
                              </a:path>
                              <a:path w="4212590" h="2562225">
                                <a:moveTo>
                                  <a:pt x="9525" y="690930"/>
                                </a:moveTo>
                                <a:lnTo>
                                  <a:pt x="0" y="690930"/>
                                </a:lnTo>
                                <a:lnTo>
                                  <a:pt x="0" y="719721"/>
                                </a:lnTo>
                                <a:lnTo>
                                  <a:pt x="9525" y="719721"/>
                                </a:lnTo>
                                <a:lnTo>
                                  <a:pt x="9525" y="690930"/>
                                </a:lnTo>
                                <a:close/>
                              </a:path>
                              <a:path w="4212590" h="2562225">
                                <a:moveTo>
                                  <a:pt x="9525" y="633361"/>
                                </a:moveTo>
                                <a:lnTo>
                                  <a:pt x="0" y="633361"/>
                                </a:lnTo>
                                <a:lnTo>
                                  <a:pt x="0" y="662152"/>
                                </a:lnTo>
                                <a:lnTo>
                                  <a:pt x="9525" y="662152"/>
                                </a:lnTo>
                                <a:lnTo>
                                  <a:pt x="9525" y="633361"/>
                                </a:lnTo>
                                <a:close/>
                              </a:path>
                              <a:path w="4212590" h="2562225">
                                <a:moveTo>
                                  <a:pt x="9525" y="575779"/>
                                </a:moveTo>
                                <a:lnTo>
                                  <a:pt x="0" y="575779"/>
                                </a:lnTo>
                                <a:lnTo>
                                  <a:pt x="0" y="604570"/>
                                </a:lnTo>
                                <a:lnTo>
                                  <a:pt x="9525" y="604570"/>
                                </a:lnTo>
                                <a:lnTo>
                                  <a:pt x="9525" y="575779"/>
                                </a:lnTo>
                                <a:close/>
                              </a:path>
                              <a:path w="4212590" h="2562225">
                                <a:moveTo>
                                  <a:pt x="9525" y="518198"/>
                                </a:moveTo>
                                <a:lnTo>
                                  <a:pt x="0" y="518198"/>
                                </a:lnTo>
                                <a:lnTo>
                                  <a:pt x="0" y="546989"/>
                                </a:lnTo>
                                <a:lnTo>
                                  <a:pt x="9525" y="546989"/>
                                </a:lnTo>
                                <a:lnTo>
                                  <a:pt x="9525" y="518198"/>
                                </a:lnTo>
                                <a:close/>
                              </a:path>
                              <a:path w="4212590" h="2562225">
                                <a:moveTo>
                                  <a:pt x="9525" y="460629"/>
                                </a:moveTo>
                                <a:lnTo>
                                  <a:pt x="0" y="460629"/>
                                </a:lnTo>
                                <a:lnTo>
                                  <a:pt x="0" y="489407"/>
                                </a:lnTo>
                                <a:lnTo>
                                  <a:pt x="9525" y="489407"/>
                                </a:lnTo>
                                <a:lnTo>
                                  <a:pt x="9525" y="460629"/>
                                </a:lnTo>
                                <a:close/>
                              </a:path>
                              <a:path w="4212590" h="2562225">
                                <a:moveTo>
                                  <a:pt x="9525" y="403047"/>
                                </a:moveTo>
                                <a:lnTo>
                                  <a:pt x="0" y="403047"/>
                                </a:lnTo>
                                <a:lnTo>
                                  <a:pt x="0" y="431838"/>
                                </a:lnTo>
                                <a:lnTo>
                                  <a:pt x="9525" y="431838"/>
                                </a:lnTo>
                                <a:lnTo>
                                  <a:pt x="9525" y="403047"/>
                                </a:lnTo>
                                <a:close/>
                              </a:path>
                              <a:path w="4212590" h="2562225">
                                <a:moveTo>
                                  <a:pt x="9525" y="345465"/>
                                </a:moveTo>
                                <a:lnTo>
                                  <a:pt x="0" y="345465"/>
                                </a:lnTo>
                                <a:lnTo>
                                  <a:pt x="0" y="374256"/>
                                </a:lnTo>
                                <a:lnTo>
                                  <a:pt x="9525" y="374256"/>
                                </a:lnTo>
                                <a:lnTo>
                                  <a:pt x="9525" y="345465"/>
                                </a:lnTo>
                                <a:close/>
                              </a:path>
                              <a:path w="4212590" h="2562225">
                                <a:moveTo>
                                  <a:pt x="9525" y="287883"/>
                                </a:moveTo>
                                <a:lnTo>
                                  <a:pt x="0" y="287883"/>
                                </a:lnTo>
                                <a:lnTo>
                                  <a:pt x="0" y="316674"/>
                                </a:lnTo>
                                <a:lnTo>
                                  <a:pt x="9525" y="316674"/>
                                </a:lnTo>
                                <a:lnTo>
                                  <a:pt x="9525" y="287883"/>
                                </a:lnTo>
                                <a:close/>
                              </a:path>
                              <a:path w="4212590" h="2562225">
                                <a:moveTo>
                                  <a:pt x="9525" y="230314"/>
                                </a:moveTo>
                                <a:lnTo>
                                  <a:pt x="0" y="230314"/>
                                </a:lnTo>
                                <a:lnTo>
                                  <a:pt x="0" y="259105"/>
                                </a:lnTo>
                                <a:lnTo>
                                  <a:pt x="9525" y="259105"/>
                                </a:lnTo>
                                <a:lnTo>
                                  <a:pt x="9525" y="230314"/>
                                </a:lnTo>
                                <a:close/>
                              </a:path>
                              <a:path w="4212590" h="2562225">
                                <a:moveTo>
                                  <a:pt x="9525" y="172732"/>
                                </a:moveTo>
                                <a:lnTo>
                                  <a:pt x="0" y="172732"/>
                                </a:lnTo>
                                <a:lnTo>
                                  <a:pt x="0" y="201523"/>
                                </a:lnTo>
                                <a:lnTo>
                                  <a:pt x="9525" y="201523"/>
                                </a:lnTo>
                                <a:lnTo>
                                  <a:pt x="9525" y="172732"/>
                                </a:lnTo>
                                <a:close/>
                              </a:path>
                              <a:path w="4212590" h="2562225">
                                <a:moveTo>
                                  <a:pt x="9525" y="115150"/>
                                </a:moveTo>
                                <a:lnTo>
                                  <a:pt x="0" y="115150"/>
                                </a:lnTo>
                                <a:lnTo>
                                  <a:pt x="0" y="143941"/>
                                </a:lnTo>
                                <a:lnTo>
                                  <a:pt x="9525" y="143941"/>
                                </a:lnTo>
                                <a:lnTo>
                                  <a:pt x="9525" y="115150"/>
                                </a:lnTo>
                                <a:close/>
                              </a:path>
                              <a:path w="4212590" h="2562225">
                                <a:moveTo>
                                  <a:pt x="9525" y="57581"/>
                                </a:moveTo>
                                <a:lnTo>
                                  <a:pt x="0" y="57581"/>
                                </a:lnTo>
                                <a:lnTo>
                                  <a:pt x="0" y="86372"/>
                                </a:lnTo>
                                <a:lnTo>
                                  <a:pt x="9525" y="86372"/>
                                </a:lnTo>
                                <a:lnTo>
                                  <a:pt x="9525" y="57581"/>
                                </a:lnTo>
                                <a:close/>
                              </a:path>
                              <a:path w="4212590" h="2562225">
                                <a:moveTo>
                                  <a:pt x="28651" y="2552700"/>
                                </a:moveTo>
                                <a:lnTo>
                                  <a:pt x="9525" y="2552700"/>
                                </a:lnTo>
                                <a:lnTo>
                                  <a:pt x="9525" y="2533434"/>
                                </a:lnTo>
                                <a:lnTo>
                                  <a:pt x="0" y="2533434"/>
                                </a:lnTo>
                                <a:lnTo>
                                  <a:pt x="0" y="2562225"/>
                                </a:lnTo>
                                <a:lnTo>
                                  <a:pt x="28651" y="2562225"/>
                                </a:lnTo>
                                <a:lnTo>
                                  <a:pt x="28651" y="2552700"/>
                                </a:lnTo>
                                <a:close/>
                              </a:path>
                              <a:path w="4212590" h="2562225">
                                <a:moveTo>
                                  <a:pt x="28651" y="0"/>
                                </a:moveTo>
                                <a:lnTo>
                                  <a:pt x="0" y="0"/>
                                </a:lnTo>
                                <a:lnTo>
                                  <a:pt x="0" y="28790"/>
                                </a:lnTo>
                                <a:lnTo>
                                  <a:pt x="9525" y="28790"/>
                                </a:lnTo>
                                <a:lnTo>
                                  <a:pt x="9525" y="9525"/>
                                </a:lnTo>
                                <a:lnTo>
                                  <a:pt x="28651" y="9525"/>
                                </a:lnTo>
                                <a:lnTo>
                                  <a:pt x="28651" y="0"/>
                                </a:lnTo>
                                <a:close/>
                              </a:path>
                              <a:path w="4212590" h="2562225">
                                <a:moveTo>
                                  <a:pt x="85953" y="2552700"/>
                                </a:moveTo>
                                <a:lnTo>
                                  <a:pt x="57302" y="2552700"/>
                                </a:lnTo>
                                <a:lnTo>
                                  <a:pt x="57302" y="2562225"/>
                                </a:lnTo>
                                <a:lnTo>
                                  <a:pt x="85953" y="2562225"/>
                                </a:lnTo>
                                <a:lnTo>
                                  <a:pt x="85953" y="2552700"/>
                                </a:lnTo>
                                <a:close/>
                              </a:path>
                              <a:path w="4212590" h="2562225">
                                <a:moveTo>
                                  <a:pt x="85953" y="0"/>
                                </a:moveTo>
                                <a:lnTo>
                                  <a:pt x="57302" y="0"/>
                                </a:lnTo>
                                <a:lnTo>
                                  <a:pt x="57302" y="9525"/>
                                </a:lnTo>
                                <a:lnTo>
                                  <a:pt x="85953" y="9525"/>
                                </a:lnTo>
                                <a:lnTo>
                                  <a:pt x="85953" y="0"/>
                                </a:lnTo>
                                <a:close/>
                              </a:path>
                              <a:path w="4212590" h="2562225">
                                <a:moveTo>
                                  <a:pt x="143268" y="2552700"/>
                                </a:moveTo>
                                <a:lnTo>
                                  <a:pt x="114604" y="2552700"/>
                                </a:lnTo>
                                <a:lnTo>
                                  <a:pt x="114604" y="2562225"/>
                                </a:lnTo>
                                <a:lnTo>
                                  <a:pt x="143268" y="2562225"/>
                                </a:lnTo>
                                <a:lnTo>
                                  <a:pt x="143268" y="2552700"/>
                                </a:lnTo>
                                <a:close/>
                              </a:path>
                              <a:path w="4212590" h="2562225">
                                <a:moveTo>
                                  <a:pt x="143268" y="0"/>
                                </a:moveTo>
                                <a:lnTo>
                                  <a:pt x="114604" y="0"/>
                                </a:lnTo>
                                <a:lnTo>
                                  <a:pt x="114604" y="9525"/>
                                </a:lnTo>
                                <a:lnTo>
                                  <a:pt x="143268" y="9525"/>
                                </a:lnTo>
                                <a:lnTo>
                                  <a:pt x="143268" y="0"/>
                                </a:lnTo>
                                <a:close/>
                              </a:path>
                              <a:path w="4212590" h="2562225">
                                <a:moveTo>
                                  <a:pt x="200571" y="2552700"/>
                                </a:moveTo>
                                <a:lnTo>
                                  <a:pt x="171919" y="2552700"/>
                                </a:lnTo>
                                <a:lnTo>
                                  <a:pt x="171919" y="2562225"/>
                                </a:lnTo>
                                <a:lnTo>
                                  <a:pt x="200571" y="2562225"/>
                                </a:lnTo>
                                <a:lnTo>
                                  <a:pt x="200571" y="2552700"/>
                                </a:lnTo>
                                <a:close/>
                              </a:path>
                              <a:path w="4212590" h="2562225">
                                <a:moveTo>
                                  <a:pt x="200571" y="0"/>
                                </a:moveTo>
                                <a:lnTo>
                                  <a:pt x="171919" y="0"/>
                                </a:lnTo>
                                <a:lnTo>
                                  <a:pt x="171919" y="9525"/>
                                </a:lnTo>
                                <a:lnTo>
                                  <a:pt x="200571" y="9525"/>
                                </a:lnTo>
                                <a:lnTo>
                                  <a:pt x="200571" y="0"/>
                                </a:lnTo>
                                <a:close/>
                              </a:path>
                              <a:path w="4212590" h="2562225">
                                <a:moveTo>
                                  <a:pt x="257873" y="2552700"/>
                                </a:moveTo>
                                <a:lnTo>
                                  <a:pt x="229222" y="2552700"/>
                                </a:lnTo>
                                <a:lnTo>
                                  <a:pt x="229222" y="2562225"/>
                                </a:lnTo>
                                <a:lnTo>
                                  <a:pt x="257873" y="2562225"/>
                                </a:lnTo>
                                <a:lnTo>
                                  <a:pt x="257873" y="2552700"/>
                                </a:lnTo>
                                <a:close/>
                              </a:path>
                              <a:path w="4212590" h="2562225">
                                <a:moveTo>
                                  <a:pt x="257873" y="0"/>
                                </a:moveTo>
                                <a:lnTo>
                                  <a:pt x="229222" y="0"/>
                                </a:lnTo>
                                <a:lnTo>
                                  <a:pt x="229222" y="9525"/>
                                </a:lnTo>
                                <a:lnTo>
                                  <a:pt x="257873" y="9525"/>
                                </a:lnTo>
                                <a:lnTo>
                                  <a:pt x="257873" y="0"/>
                                </a:lnTo>
                                <a:close/>
                              </a:path>
                              <a:path w="4212590" h="2562225">
                                <a:moveTo>
                                  <a:pt x="315175" y="2552700"/>
                                </a:moveTo>
                                <a:lnTo>
                                  <a:pt x="286524" y="2552700"/>
                                </a:lnTo>
                                <a:lnTo>
                                  <a:pt x="286524" y="2562225"/>
                                </a:lnTo>
                                <a:lnTo>
                                  <a:pt x="315175" y="2562225"/>
                                </a:lnTo>
                                <a:lnTo>
                                  <a:pt x="315175" y="2552700"/>
                                </a:lnTo>
                                <a:close/>
                              </a:path>
                              <a:path w="4212590" h="2562225">
                                <a:moveTo>
                                  <a:pt x="315175" y="0"/>
                                </a:moveTo>
                                <a:lnTo>
                                  <a:pt x="286524" y="0"/>
                                </a:lnTo>
                                <a:lnTo>
                                  <a:pt x="286524" y="9525"/>
                                </a:lnTo>
                                <a:lnTo>
                                  <a:pt x="315175" y="9525"/>
                                </a:lnTo>
                                <a:lnTo>
                                  <a:pt x="315175" y="0"/>
                                </a:lnTo>
                                <a:close/>
                              </a:path>
                              <a:path w="4212590" h="2562225">
                                <a:moveTo>
                                  <a:pt x="372491" y="2552700"/>
                                </a:moveTo>
                                <a:lnTo>
                                  <a:pt x="343839" y="2552700"/>
                                </a:lnTo>
                                <a:lnTo>
                                  <a:pt x="343839" y="2562225"/>
                                </a:lnTo>
                                <a:lnTo>
                                  <a:pt x="372491" y="2562225"/>
                                </a:lnTo>
                                <a:lnTo>
                                  <a:pt x="372491" y="2552700"/>
                                </a:lnTo>
                                <a:close/>
                              </a:path>
                              <a:path w="4212590" h="2562225">
                                <a:moveTo>
                                  <a:pt x="372491" y="0"/>
                                </a:moveTo>
                                <a:lnTo>
                                  <a:pt x="343839" y="0"/>
                                </a:lnTo>
                                <a:lnTo>
                                  <a:pt x="343839" y="9525"/>
                                </a:lnTo>
                                <a:lnTo>
                                  <a:pt x="372491" y="9525"/>
                                </a:lnTo>
                                <a:lnTo>
                                  <a:pt x="372491" y="0"/>
                                </a:lnTo>
                                <a:close/>
                              </a:path>
                              <a:path w="4212590" h="2562225">
                                <a:moveTo>
                                  <a:pt x="429793" y="2552700"/>
                                </a:moveTo>
                                <a:lnTo>
                                  <a:pt x="401142" y="2552700"/>
                                </a:lnTo>
                                <a:lnTo>
                                  <a:pt x="401142" y="2562225"/>
                                </a:lnTo>
                                <a:lnTo>
                                  <a:pt x="429793" y="2562225"/>
                                </a:lnTo>
                                <a:lnTo>
                                  <a:pt x="429793" y="2552700"/>
                                </a:lnTo>
                                <a:close/>
                              </a:path>
                              <a:path w="4212590" h="2562225">
                                <a:moveTo>
                                  <a:pt x="429793" y="0"/>
                                </a:moveTo>
                                <a:lnTo>
                                  <a:pt x="401142" y="0"/>
                                </a:lnTo>
                                <a:lnTo>
                                  <a:pt x="401142" y="9525"/>
                                </a:lnTo>
                                <a:lnTo>
                                  <a:pt x="429793" y="9525"/>
                                </a:lnTo>
                                <a:lnTo>
                                  <a:pt x="429793" y="0"/>
                                </a:lnTo>
                                <a:close/>
                              </a:path>
                              <a:path w="4212590" h="2562225">
                                <a:moveTo>
                                  <a:pt x="487095" y="2552700"/>
                                </a:moveTo>
                                <a:lnTo>
                                  <a:pt x="458444" y="2552700"/>
                                </a:lnTo>
                                <a:lnTo>
                                  <a:pt x="458444" y="2562225"/>
                                </a:lnTo>
                                <a:lnTo>
                                  <a:pt x="487095" y="2562225"/>
                                </a:lnTo>
                                <a:lnTo>
                                  <a:pt x="487095" y="2552700"/>
                                </a:lnTo>
                                <a:close/>
                              </a:path>
                              <a:path w="4212590" h="2562225">
                                <a:moveTo>
                                  <a:pt x="487095" y="0"/>
                                </a:moveTo>
                                <a:lnTo>
                                  <a:pt x="458444" y="0"/>
                                </a:lnTo>
                                <a:lnTo>
                                  <a:pt x="458444" y="9525"/>
                                </a:lnTo>
                                <a:lnTo>
                                  <a:pt x="487095" y="9525"/>
                                </a:lnTo>
                                <a:lnTo>
                                  <a:pt x="487095" y="0"/>
                                </a:lnTo>
                                <a:close/>
                              </a:path>
                              <a:path w="4212590" h="2562225">
                                <a:moveTo>
                                  <a:pt x="544410" y="2552700"/>
                                </a:moveTo>
                                <a:lnTo>
                                  <a:pt x="515759" y="2552700"/>
                                </a:lnTo>
                                <a:lnTo>
                                  <a:pt x="515759" y="2562225"/>
                                </a:lnTo>
                                <a:lnTo>
                                  <a:pt x="544410" y="2562225"/>
                                </a:lnTo>
                                <a:lnTo>
                                  <a:pt x="544410" y="2552700"/>
                                </a:lnTo>
                                <a:close/>
                              </a:path>
                              <a:path w="4212590" h="2562225">
                                <a:moveTo>
                                  <a:pt x="544410" y="0"/>
                                </a:moveTo>
                                <a:lnTo>
                                  <a:pt x="515759" y="0"/>
                                </a:lnTo>
                                <a:lnTo>
                                  <a:pt x="515759" y="9525"/>
                                </a:lnTo>
                                <a:lnTo>
                                  <a:pt x="544410" y="9525"/>
                                </a:lnTo>
                                <a:lnTo>
                                  <a:pt x="544410" y="0"/>
                                </a:lnTo>
                                <a:close/>
                              </a:path>
                              <a:path w="4212590" h="2562225">
                                <a:moveTo>
                                  <a:pt x="601713" y="2552700"/>
                                </a:moveTo>
                                <a:lnTo>
                                  <a:pt x="573062" y="2552700"/>
                                </a:lnTo>
                                <a:lnTo>
                                  <a:pt x="573062" y="2562225"/>
                                </a:lnTo>
                                <a:lnTo>
                                  <a:pt x="601713" y="2562225"/>
                                </a:lnTo>
                                <a:lnTo>
                                  <a:pt x="601713" y="2552700"/>
                                </a:lnTo>
                                <a:close/>
                              </a:path>
                              <a:path w="4212590" h="2562225">
                                <a:moveTo>
                                  <a:pt x="601713" y="0"/>
                                </a:moveTo>
                                <a:lnTo>
                                  <a:pt x="573062" y="0"/>
                                </a:lnTo>
                                <a:lnTo>
                                  <a:pt x="573062" y="9525"/>
                                </a:lnTo>
                                <a:lnTo>
                                  <a:pt x="601713" y="9525"/>
                                </a:lnTo>
                                <a:lnTo>
                                  <a:pt x="601713" y="0"/>
                                </a:lnTo>
                                <a:close/>
                              </a:path>
                              <a:path w="4212590" h="2562225">
                                <a:moveTo>
                                  <a:pt x="659015" y="2552700"/>
                                </a:moveTo>
                                <a:lnTo>
                                  <a:pt x="630364" y="2552700"/>
                                </a:lnTo>
                                <a:lnTo>
                                  <a:pt x="630364" y="2562225"/>
                                </a:lnTo>
                                <a:lnTo>
                                  <a:pt x="659015" y="2562225"/>
                                </a:lnTo>
                                <a:lnTo>
                                  <a:pt x="659015" y="2552700"/>
                                </a:lnTo>
                                <a:close/>
                              </a:path>
                              <a:path w="4212590" h="2562225">
                                <a:moveTo>
                                  <a:pt x="659015" y="0"/>
                                </a:moveTo>
                                <a:lnTo>
                                  <a:pt x="630364" y="0"/>
                                </a:lnTo>
                                <a:lnTo>
                                  <a:pt x="630364" y="9525"/>
                                </a:lnTo>
                                <a:lnTo>
                                  <a:pt x="659015" y="9525"/>
                                </a:lnTo>
                                <a:lnTo>
                                  <a:pt x="659015" y="0"/>
                                </a:lnTo>
                                <a:close/>
                              </a:path>
                              <a:path w="4212590" h="2562225">
                                <a:moveTo>
                                  <a:pt x="716330" y="2552700"/>
                                </a:moveTo>
                                <a:lnTo>
                                  <a:pt x="687666" y="2552700"/>
                                </a:lnTo>
                                <a:lnTo>
                                  <a:pt x="687666" y="2562225"/>
                                </a:lnTo>
                                <a:lnTo>
                                  <a:pt x="716330" y="2562225"/>
                                </a:lnTo>
                                <a:lnTo>
                                  <a:pt x="716330" y="2552700"/>
                                </a:lnTo>
                                <a:close/>
                              </a:path>
                              <a:path w="4212590" h="2562225">
                                <a:moveTo>
                                  <a:pt x="716330" y="0"/>
                                </a:moveTo>
                                <a:lnTo>
                                  <a:pt x="687666" y="0"/>
                                </a:lnTo>
                                <a:lnTo>
                                  <a:pt x="687666" y="9525"/>
                                </a:lnTo>
                                <a:lnTo>
                                  <a:pt x="716330" y="9525"/>
                                </a:lnTo>
                                <a:lnTo>
                                  <a:pt x="716330" y="0"/>
                                </a:lnTo>
                                <a:close/>
                              </a:path>
                              <a:path w="4212590" h="2562225">
                                <a:moveTo>
                                  <a:pt x="773633" y="2552700"/>
                                </a:moveTo>
                                <a:lnTo>
                                  <a:pt x="744982" y="2552700"/>
                                </a:lnTo>
                                <a:lnTo>
                                  <a:pt x="744982" y="2562225"/>
                                </a:lnTo>
                                <a:lnTo>
                                  <a:pt x="773633" y="2562225"/>
                                </a:lnTo>
                                <a:lnTo>
                                  <a:pt x="773633" y="2552700"/>
                                </a:lnTo>
                                <a:close/>
                              </a:path>
                              <a:path w="4212590" h="2562225">
                                <a:moveTo>
                                  <a:pt x="773633" y="0"/>
                                </a:moveTo>
                                <a:lnTo>
                                  <a:pt x="744982" y="0"/>
                                </a:lnTo>
                                <a:lnTo>
                                  <a:pt x="744982" y="9525"/>
                                </a:lnTo>
                                <a:lnTo>
                                  <a:pt x="773633" y="9525"/>
                                </a:lnTo>
                                <a:lnTo>
                                  <a:pt x="773633" y="0"/>
                                </a:lnTo>
                                <a:close/>
                              </a:path>
                              <a:path w="4212590" h="2562225">
                                <a:moveTo>
                                  <a:pt x="830935" y="2552700"/>
                                </a:moveTo>
                                <a:lnTo>
                                  <a:pt x="802284" y="2552700"/>
                                </a:lnTo>
                                <a:lnTo>
                                  <a:pt x="802284" y="2562225"/>
                                </a:lnTo>
                                <a:lnTo>
                                  <a:pt x="830935" y="2562225"/>
                                </a:lnTo>
                                <a:lnTo>
                                  <a:pt x="830935" y="2552700"/>
                                </a:lnTo>
                                <a:close/>
                              </a:path>
                              <a:path w="4212590" h="2562225">
                                <a:moveTo>
                                  <a:pt x="830935" y="0"/>
                                </a:moveTo>
                                <a:lnTo>
                                  <a:pt x="802284" y="0"/>
                                </a:lnTo>
                                <a:lnTo>
                                  <a:pt x="802284" y="9525"/>
                                </a:lnTo>
                                <a:lnTo>
                                  <a:pt x="830935" y="9525"/>
                                </a:lnTo>
                                <a:lnTo>
                                  <a:pt x="830935" y="0"/>
                                </a:lnTo>
                                <a:close/>
                              </a:path>
                              <a:path w="4212590" h="2562225">
                                <a:moveTo>
                                  <a:pt x="888238" y="2552700"/>
                                </a:moveTo>
                                <a:lnTo>
                                  <a:pt x="859586" y="2552700"/>
                                </a:lnTo>
                                <a:lnTo>
                                  <a:pt x="859586" y="2562225"/>
                                </a:lnTo>
                                <a:lnTo>
                                  <a:pt x="888238" y="2562225"/>
                                </a:lnTo>
                                <a:lnTo>
                                  <a:pt x="888238" y="2552700"/>
                                </a:lnTo>
                                <a:close/>
                              </a:path>
                              <a:path w="4212590" h="2562225">
                                <a:moveTo>
                                  <a:pt x="888238" y="0"/>
                                </a:moveTo>
                                <a:lnTo>
                                  <a:pt x="859586" y="0"/>
                                </a:lnTo>
                                <a:lnTo>
                                  <a:pt x="859586" y="9525"/>
                                </a:lnTo>
                                <a:lnTo>
                                  <a:pt x="888238" y="9525"/>
                                </a:lnTo>
                                <a:lnTo>
                                  <a:pt x="888238" y="0"/>
                                </a:lnTo>
                                <a:close/>
                              </a:path>
                              <a:path w="4212590" h="2562225">
                                <a:moveTo>
                                  <a:pt x="945553" y="2552700"/>
                                </a:moveTo>
                                <a:lnTo>
                                  <a:pt x="916901" y="2552700"/>
                                </a:lnTo>
                                <a:lnTo>
                                  <a:pt x="916901" y="2562225"/>
                                </a:lnTo>
                                <a:lnTo>
                                  <a:pt x="945553" y="2562225"/>
                                </a:lnTo>
                                <a:lnTo>
                                  <a:pt x="945553" y="2552700"/>
                                </a:lnTo>
                                <a:close/>
                              </a:path>
                              <a:path w="4212590" h="2562225">
                                <a:moveTo>
                                  <a:pt x="945553" y="0"/>
                                </a:moveTo>
                                <a:lnTo>
                                  <a:pt x="916901" y="0"/>
                                </a:lnTo>
                                <a:lnTo>
                                  <a:pt x="916901" y="9525"/>
                                </a:lnTo>
                                <a:lnTo>
                                  <a:pt x="945553" y="9525"/>
                                </a:lnTo>
                                <a:lnTo>
                                  <a:pt x="945553" y="0"/>
                                </a:lnTo>
                                <a:close/>
                              </a:path>
                              <a:path w="4212590" h="2562225">
                                <a:moveTo>
                                  <a:pt x="1002855" y="2552700"/>
                                </a:moveTo>
                                <a:lnTo>
                                  <a:pt x="974204" y="2552700"/>
                                </a:lnTo>
                                <a:lnTo>
                                  <a:pt x="974204" y="2562225"/>
                                </a:lnTo>
                                <a:lnTo>
                                  <a:pt x="1002855" y="2562225"/>
                                </a:lnTo>
                                <a:lnTo>
                                  <a:pt x="1002855" y="2552700"/>
                                </a:lnTo>
                                <a:close/>
                              </a:path>
                              <a:path w="4212590" h="2562225">
                                <a:moveTo>
                                  <a:pt x="1002855" y="0"/>
                                </a:moveTo>
                                <a:lnTo>
                                  <a:pt x="974204" y="0"/>
                                </a:lnTo>
                                <a:lnTo>
                                  <a:pt x="974204" y="9525"/>
                                </a:lnTo>
                                <a:lnTo>
                                  <a:pt x="1002855" y="9525"/>
                                </a:lnTo>
                                <a:lnTo>
                                  <a:pt x="1002855" y="0"/>
                                </a:lnTo>
                                <a:close/>
                              </a:path>
                              <a:path w="4212590" h="2562225">
                                <a:moveTo>
                                  <a:pt x="1060157" y="2552700"/>
                                </a:moveTo>
                                <a:lnTo>
                                  <a:pt x="1031506" y="2552700"/>
                                </a:lnTo>
                                <a:lnTo>
                                  <a:pt x="1031506" y="2562225"/>
                                </a:lnTo>
                                <a:lnTo>
                                  <a:pt x="1060157" y="2562225"/>
                                </a:lnTo>
                                <a:lnTo>
                                  <a:pt x="1060157" y="2552700"/>
                                </a:lnTo>
                                <a:close/>
                              </a:path>
                              <a:path w="4212590" h="2562225">
                                <a:moveTo>
                                  <a:pt x="1060157" y="0"/>
                                </a:moveTo>
                                <a:lnTo>
                                  <a:pt x="1031506" y="0"/>
                                </a:lnTo>
                                <a:lnTo>
                                  <a:pt x="1031506" y="9525"/>
                                </a:lnTo>
                                <a:lnTo>
                                  <a:pt x="1060157" y="9525"/>
                                </a:lnTo>
                                <a:lnTo>
                                  <a:pt x="1060157" y="0"/>
                                </a:lnTo>
                                <a:close/>
                              </a:path>
                              <a:path w="4212590" h="2562225">
                                <a:moveTo>
                                  <a:pt x="1117473" y="2552700"/>
                                </a:moveTo>
                                <a:lnTo>
                                  <a:pt x="1088809" y="2552700"/>
                                </a:lnTo>
                                <a:lnTo>
                                  <a:pt x="1088809" y="2562225"/>
                                </a:lnTo>
                                <a:lnTo>
                                  <a:pt x="1117473" y="2562225"/>
                                </a:lnTo>
                                <a:lnTo>
                                  <a:pt x="1117473" y="2552700"/>
                                </a:lnTo>
                                <a:close/>
                              </a:path>
                              <a:path w="4212590" h="2562225">
                                <a:moveTo>
                                  <a:pt x="1117473" y="0"/>
                                </a:moveTo>
                                <a:lnTo>
                                  <a:pt x="1088809" y="0"/>
                                </a:lnTo>
                                <a:lnTo>
                                  <a:pt x="1088809" y="9525"/>
                                </a:lnTo>
                                <a:lnTo>
                                  <a:pt x="1117473" y="9525"/>
                                </a:lnTo>
                                <a:lnTo>
                                  <a:pt x="1117473" y="0"/>
                                </a:lnTo>
                                <a:close/>
                              </a:path>
                              <a:path w="4212590" h="2562225">
                                <a:moveTo>
                                  <a:pt x="1174775" y="2552700"/>
                                </a:moveTo>
                                <a:lnTo>
                                  <a:pt x="1146124" y="2552700"/>
                                </a:lnTo>
                                <a:lnTo>
                                  <a:pt x="1146124" y="2562225"/>
                                </a:lnTo>
                                <a:lnTo>
                                  <a:pt x="1174775" y="2562225"/>
                                </a:lnTo>
                                <a:lnTo>
                                  <a:pt x="1174775" y="2552700"/>
                                </a:lnTo>
                                <a:close/>
                              </a:path>
                              <a:path w="4212590" h="2562225">
                                <a:moveTo>
                                  <a:pt x="1174775" y="0"/>
                                </a:moveTo>
                                <a:lnTo>
                                  <a:pt x="1146124" y="0"/>
                                </a:lnTo>
                                <a:lnTo>
                                  <a:pt x="1146124" y="9525"/>
                                </a:lnTo>
                                <a:lnTo>
                                  <a:pt x="1174775" y="9525"/>
                                </a:lnTo>
                                <a:lnTo>
                                  <a:pt x="1174775" y="0"/>
                                </a:lnTo>
                                <a:close/>
                              </a:path>
                              <a:path w="4212590" h="2562225">
                                <a:moveTo>
                                  <a:pt x="1232077" y="2552700"/>
                                </a:moveTo>
                                <a:lnTo>
                                  <a:pt x="1203426" y="2552700"/>
                                </a:lnTo>
                                <a:lnTo>
                                  <a:pt x="1203426" y="2562225"/>
                                </a:lnTo>
                                <a:lnTo>
                                  <a:pt x="1232077" y="2562225"/>
                                </a:lnTo>
                                <a:lnTo>
                                  <a:pt x="1232077" y="2552700"/>
                                </a:lnTo>
                                <a:close/>
                              </a:path>
                              <a:path w="4212590" h="2562225">
                                <a:moveTo>
                                  <a:pt x="1232077" y="0"/>
                                </a:moveTo>
                                <a:lnTo>
                                  <a:pt x="1203426" y="0"/>
                                </a:lnTo>
                                <a:lnTo>
                                  <a:pt x="1203426" y="9525"/>
                                </a:lnTo>
                                <a:lnTo>
                                  <a:pt x="1232077" y="9525"/>
                                </a:lnTo>
                                <a:lnTo>
                                  <a:pt x="1232077" y="0"/>
                                </a:lnTo>
                                <a:close/>
                              </a:path>
                              <a:path w="4212590" h="2562225">
                                <a:moveTo>
                                  <a:pt x="1289380" y="2552700"/>
                                </a:moveTo>
                                <a:lnTo>
                                  <a:pt x="1260729" y="2552700"/>
                                </a:lnTo>
                                <a:lnTo>
                                  <a:pt x="1260729" y="2562225"/>
                                </a:lnTo>
                                <a:lnTo>
                                  <a:pt x="1289380" y="2562225"/>
                                </a:lnTo>
                                <a:lnTo>
                                  <a:pt x="1289380" y="2552700"/>
                                </a:lnTo>
                                <a:close/>
                              </a:path>
                              <a:path w="4212590" h="2562225">
                                <a:moveTo>
                                  <a:pt x="1289380" y="0"/>
                                </a:moveTo>
                                <a:lnTo>
                                  <a:pt x="1260729" y="0"/>
                                </a:lnTo>
                                <a:lnTo>
                                  <a:pt x="1260729" y="9525"/>
                                </a:lnTo>
                                <a:lnTo>
                                  <a:pt x="1289380" y="9525"/>
                                </a:lnTo>
                                <a:lnTo>
                                  <a:pt x="1289380" y="0"/>
                                </a:lnTo>
                                <a:close/>
                              </a:path>
                              <a:path w="4212590" h="2562225">
                                <a:moveTo>
                                  <a:pt x="1346695" y="2552700"/>
                                </a:moveTo>
                                <a:lnTo>
                                  <a:pt x="1318044" y="2552700"/>
                                </a:lnTo>
                                <a:lnTo>
                                  <a:pt x="1318044" y="2562225"/>
                                </a:lnTo>
                                <a:lnTo>
                                  <a:pt x="1346695" y="2562225"/>
                                </a:lnTo>
                                <a:lnTo>
                                  <a:pt x="1346695" y="2552700"/>
                                </a:lnTo>
                                <a:close/>
                              </a:path>
                              <a:path w="4212590" h="2562225">
                                <a:moveTo>
                                  <a:pt x="1346695" y="0"/>
                                </a:moveTo>
                                <a:lnTo>
                                  <a:pt x="1318044" y="0"/>
                                </a:lnTo>
                                <a:lnTo>
                                  <a:pt x="1318044" y="9525"/>
                                </a:lnTo>
                                <a:lnTo>
                                  <a:pt x="1346695" y="9525"/>
                                </a:lnTo>
                                <a:lnTo>
                                  <a:pt x="1346695" y="0"/>
                                </a:lnTo>
                                <a:close/>
                              </a:path>
                              <a:path w="4212590" h="2562225">
                                <a:moveTo>
                                  <a:pt x="1403997" y="2552700"/>
                                </a:moveTo>
                                <a:lnTo>
                                  <a:pt x="1375346" y="2552700"/>
                                </a:lnTo>
                                <a:lnTo>
                                  <a:pt x="1375346" y="2562225"/>
                                </a:lnTo>
                                <a:lnTo>
                                  <a:pt x="1403997" y="2562225"/>
                                </a:lnTo>
                                <a:lnTo>
                                  <a:pt x="1403997" y="2552700"/>
                                </a:lnTo>
                                <a:close/>
                              </a:path>
                              <a:path w="4212590" h="2562225">
                                <a:moveTo>
                                  <a:pt x="1403997" y="0"/>
                                </a:moveTo>
                                <a:lnTo>
                                  <a:pt x="1375346" y="0"/>
                                </a:lnTo>
                                <a:lnTo>
                                  <a:pt x="1375346" y="9525"/>
                                </a:lnTo>
                                <a:lnTo>
                                  <a:pt x="1403997" y="9525"/>
                                </a:lnTo>
                                <a:lnTo>
                                  <a:pt x="1403997" y="0"/>
                                </a:lnTo>
                                <a:close/>
                              </a:path>
                              <a:path w="4212590" h="2562225">
                                <a:moveTo>
                                  <a:pt x="1461300" y="2552700"/>
                                </a:moveTo>
                                <a:lnTo>
                                  <a:pt x="1432648" y="2552700"/>
                                </a:lnTo>
                                <a:lnTo>
                                  <a:pt x="1432648" y="2562225"/>
                                </a:lnTo>
                                <a:lnTo>
                                  <a:pt x="1461300" y="2562225"/>
                                </a:lnTo>
                                <a:lnTo>
                                  <a:pt x="1461300" y="2552700"/>
                                </a:lnTo>
                                <a:close/>
                              </a:path>
                              <a:path w="4212590" h="2562225">
                                <a:moveTo>
                                  <a:pt x="1461300" y="0"/>
                                </a:moveTo>
                                <a:lnTo>
                                  <a:pt x="1432648" y="0"/>
                                </a:lnTo>
                                <a:lnTo>
                                  <a:pt x="1432648" y="9525"/>
                                </a:lnTo>
                                <a:lnTo>
                                  <a:pt x="1461300" y="9525"/>
                                </a:lnTo>
                                <a:lnTo>
                                  <a:pt x="1461300" y="0"/>
                                </a:lnTo>
                                <a:close/>
                              </a:path>
                              <a:path w="4212590" h="2562225">
                                <a:moveTo>
                                  <a:pt x="1518615" y="2552700"/>
                                </a:moveTo>
                                <a:lnTo>
                                  <a:pt x="1489964" y="2552700"/>
                                </a:lnTo>
                                <a:lnTo>
                                  <a:pt x="1489964" y="2562225"/>
                                </a:lnTo>
                                <a:lnTo>
                                  <a:pt x="1518615" y="2562225"/>
                                </a:lnTo>
                                <a:lnTo>
                                  <a:pt x="1518615" y="2552700"/>
                                </a:lnTo>
                                <a:close/>
                              </a:path>
                              <a:path w="4212590" h="2562225">
                                <a:moveTo>
                                  <a:pt x="1518615" y="0"/>
                                </a:moveTo>
                                <a:lnTo>
                                  <a:pt x="1489964" y="0"/>
                                </a:lnTo>
                                <a:lnTo>
                                  <a:pt x="1489964" y="9525"/>
                                </a:lnTo>
                                <a:lnTo>
                                  <a:pt x="1518615" y="9525"/>
                                </a:lnTo>
                                <a:lnTo>
                                  <a:pt x="1518615" y="0"/>
                                </a:lnTo>
                                <a:close/>
                              </a:path>
                              <a:path w="4212590" h="2562225">
                                <a:moveTo>
                                  <a:pt x="1575917" y="2552700"/>
                                </a:moveTo>
                                <a:lnTo>
                                  <a:pt x="1547266" y="2552700"/>
                                </a:lnTo>
                                <a:lnTo>
                                  <a:pt x="1547266" y="2562225"/>
                                </a:lnTo>
                                <a:lnTo>
                                  <a:pt x="1575917" y="2562225"/>
                                </a:lnTo>
                                <a:lnTo>
                                  <a:pt x="1575917" y="2552700"/>
                                </a:lnTo>
                                <a:close/>
                              </a:path>
                              <a:path w="4212590" h="2562225">
                                <a:moveTo>
                                  <a:pt x="1575917" y="0"/>
                                </a:moveTo>
                                <a:lnTo>
                                  <a:pt x="1547266" y="0"/>
                                </a:lnTo>
                                <a:lnTo>
                                  <a:pt x="1547266" y="9525"/>
                                </a:lnTo>
                                <a:lnTo>
                                  <a:pt x="1575917" y="9525"/>
                                </a:lnTo>
                                <a:lnTo>
                                  <a:pt x="1575917" y="0"/>
                                </a:lnTo>
                                <a:close/>
                              </a:path>
                              <a:path w="4212590" h="2562225">
                                <a:moveTo>
                                  <a:pt x="1633220" y="2552700"/>
                                </a:moveTo>
                                <a:lnTo>
                                  <a:pt x="1604568" y="2552700"/>
                                </a:lnTo>
                                <a:lnTo>
                                  <a:pt x="1604568" y="2562225"/>
                                </a:lnTo>
                                <a:lnTo>
                                  <a:pt x="1633220" y="2562225"/>
                                </a:lnTo>
                                <a:lnTo>
                                  <a:pt x="1633220" y="2552700"/>
                                </a:lnTo>
                                <a:close/>
                              </a:path>
                              <a:path w="4212590" h="2562225">
                                <a:moveTo>
                                  <a:pt x="1633220" y="0"/>
                                </a:moveTo>
                                <a:lnTo>
                                  <a:pt x="1604568" y="0"/>
                                </a:lnTo>
                                <a:lnTo>
                                  <a:pt x="1604568" y="9525"/>
                                </a:lnTo>
                                <a:lnTo>
                                  <a:pt x="1633220" y="9525"/>
                                </a:lnTo>
                                <a:lnTo>
                                  <a:pt x="1633220" y="0"/>
                                </a:lnTo>
                                <a:close/>
                              </a:path>
                              <a:path w="4212590" h="2562225">
                                <a:moveTo>
                                  <a:pt x="1690535" y="2552700"/>
                                </a:moveTo>
                                <a:lnTo>
                                  <a:pt x="1661871" y="2552700"/>
                                </a:lnTo>
                                <a:lnTo>
                                  <a:pt x="1661871" y="2562225"/>
                                </a:lnTo>
                                <a:lnTo>
                                  <a:pt x="1690535" y="2562225"/>
                                </a:lnTo>
                                <a:lnTo>
                                  <a:pt x="1690535" y="2552700"/>
                                </a:lnTo>
                                <a:close/>
                              </a:path>
                              <a:path w="4212590" h="2562225">
                                <a:moveTo>
                                  <a:pt x="1690535" y="0"/>
                                </a:moveTo>
                                <a:lnTo>
                                  <a:pt x="1661871" y="0"/>
                                </a:lnTo>
                                <a:lnTo>
                                  <a:pt x="1661871" y="9525"/>
                                </a:lnTo>
                                <a:lnTo>
                                  <a:pt x="1690535" y="9525"/>
                                </a:lnTo>
                                <a:lnTo>
                                  <a:pt x="1690535" y="0"/>
                                </a:lnTo>
                                <a:close/>
                              </a:path>
                              <a:path w="4212590" h="2562225">
                                <a:moveTo>
                                  <a:pt x="1747837" y="2552700"/>
                                </a:moveTo>
                                <a:lnTo>
                                  <a:pt x="1719186" y="2552700"/>
                                </a:lnTo>
                                <a:lnTo>
                                  <a:pt x="1719186" y="2562225"/>
                                </a:lnTo>
                                <a:lnTo>
                                  <a:pt x="1747837" y="2562225"/>
                                </a:lnTo>
                                <a:lnTo>
                                  <a:pt x="1747837" y="2552700"/>
                                </a:lnTo>
                                <a:close/>
                              </a:path>
                              <a:path w="4212590" h="2562225">
                                <a:moveTo>
                                  <a:pt x="1747837" y="0"/>
                                </a:moveTo>
                                <a:lnTo>
                                  <a:pt x="1719186" y="0"/>
                                </a:lnTo>
                                <a:lnTo>
                                  <a:pt x="1719186" y="9525"/>
                                </a:lnTo>
                                <a:lnTo>
                                  <a:pt x="1747837" y="9525"/>
                                </a:lnTo>
                                <a:lnTo>
                                  <a:pt x="1747837" y="0"/>
                                </a:lnTo>
                                <a:close/>
                              </a:path>
                              <a:path w="4212590" h="2562225">
                                <a:moveTo>
                                  <a:pt x="1805139" y="2552700"/>
                                </a:moveTo>
                                <a:lnTo>
                                  <a:pt x="1776488" y="2552700"/>
                                </a:lnTo>
                                <a:lnTo>
                                  <a:pt x="1776488" y="2562225"/>
                                </a:lnTo>
                                <a:lnTo>
                                  <a:pt x="1805139" y="2562225"/>
                                </a:lnTo>
                                <a:lnTo>
                                  <a:pt x="1805139" y="2552700"/>
                                </a:lnTo>
                                <a:close/>
                              </a:path>
                              <a:path w="4212590" h="2562225">
                                <a:moveTo>
                                  <a:pt x="1805139" y="0"/>
                                </a:moveTo>
                                <a:lnTo>
                                  <a:pt x="1776488" y="0"/>
                                </a:lnTo>
                                <a:lnTo>
                                  <a:pt x="1776488" y="9525"/>
                                </a:lnTo>
                                <a:lnTo>
                                  <a:pt x="1805139" y="9525"/>
                                </a:lnTo>
                                <a:lnTo>
                                  <a:pt x="1805139" y="0"/>
                                </a:lnTo>
                                <a:close/>
                              </a:path>
                              <a:path w="4212590" h="2562225">
                                <a:moveTo>
                                  <a:pt x="1862442" y="2552700"/>
                                </a:moveTo>
                                <a:lnTo>
                                  <a:pt x="1833791" y="2552700"/>
                                </a:lnTo>
                                <a:lnTo>
                                  <a:pt x="1833791" y="2562225"/>
                                </a:lnTo>
                                <a:lnTo>
                                  <a:pt x="1862442" y="2562225"/>
                                </a:lnTo>
                                <a:lnTo>
                                  <a:pt x="1862442" y="2552700"/>
                                </a:lnTo>
                                <a:close/>
                              </a:path>
                              <a:path w="4212590" h="2562225">
                                <a:moveTo>
                                  <a:pt x="1862442" y="0"/>
                                </a:moveTo>
                                <a:lnTo>
                                  <a:pt x="1833791" y="0"/>
                                </a:lnTo>
                                <a:lnTo>
                                  <a:pt x="1833791" y="9525"/>
                                </a:lnTo>
                                <a:lnTo>
                                  <a:pt x="1862442" y="9525"/>
                                </a:lnTo>
                                <a:lnTo>
                                  <a:pt x="1862442" y="0"/>
                                </a:lnTo>
                                <a:close/>
                              </a:path>
                              <a:path w="4212590" h="2562225">
                                <a:moveTo>
                                  <a:pt x="1919757" y="2552700"/>
                                </a:moveTo>
                                <a:lnTo>
                                  <a:pt x="1891106" y="2552700"/>
                                </a:lnTo>
                                <a:lnTo>
                                  <a:pt x="1891106" y="2562225"/>
                                </a:lnTo>
                                <a:lnTo>
                                  <a:pt x="1919757" y="2562225"/>
                                </a:lnTo>
                                <a:lnTo>
                                  <a:pt x="1919757" y="2552700"/>
                                </a:lnTo>
                                <a:close/>
                              </a:path>
                              <a:path w="4212590" h="2562225">
                                <a:moveTo>
                                  <a:pt x="1919757" y="0"/>
                                </a:moveTo>
                                <a:lnTo>
                                  <a:pt x="1891106" y="0"/>
                                </a:lnTo>
                                <a:lnTo>
                                  <a:pt x="1891106" y="9525"/>
                                </a:lnTo>
                                <a:lnTo>
                                  <a:pt x="1919757" y="9525"/>
                                </a:lnTo>
                                <a:lnTo>
                                  <a:pt x="1919757" y="0"/>
                                </a:lnTo>
                                <a:close/>
                              </a:path>
                              <a:path w="4212590" h="2562225">
                                <a:moveTo>
                                  <a:pt x="1977059" y="2552700"/>
                                </a:moveTo>
                                <a:lnTo>
                                  <a:pt x="1948408" y="2552700"/>
                                </a:lnTo>
                                <a:lnTo>
                                  <a:pt x="1948408" y="2562225"/>
                                </a:lnTo>
                                <a:lnTo>
                                  <a:pt x="1977059" y="2562225"/>
                                </a:lnTo>
                                <a:lnTo>
                                  <a:pt x="1977059" y="2552700"/>
                                </a:lnTo>
                                <a:close/>
                              </a:path>
                              <a:path w="4212590" h="2562225">
                                <a:moveTo>
                                  <a:pt x="1977059" y="0"/>
                                </a:moveTo>
                                <a:lnTo>
                                  <a:pt x="1948408" y="0"/>
                                </a:lnTo>
                                <a:lnTo>
                                  <a:pt x="1948408" y="9525"/>
                                </a:lnTo>
                                <a:lnTo>
                                  <a:pt x="1977059" y="9525"/>
                                </a:lnTo>
                                <a:lnTo>
                                  <a:pt x="1977059" y="0"/>
                                </a:lnTo>
                                <a:close/>
                              </a:path>
                              <a:path w="4212590" h="2562225">
                                <a:moveTo>
                                  <a:pt x="2034362" y="2552700"/>
                                </a:moveTo>
                                <a:lnTo>
                                  <a:pt x="2005711" y="2552700"/>
                                </a:lnTo>
                                <a:lnTo>
                                  <a:pt x="2005711" y="2562225"/>
                                </a:lnTo>
                                <a:lnTo>
                                  <a:pt x="2034362" y="2562225"/>
                                </a:lnTo>
                                <a:lnTo>
                                  <a:pt x="2034362" y="2552700"/>
                                </a:lnTo>
                                <a:close/>
                              </a:path>
                              <a:path w="4212590" h="2562225">
                                <a:moveTo>
                                  <a:pt x="2034362" y="0"/>
                                </a:moveTo>
                                <a:lnTo>
                                  <a:pt x="2005711" y="0"/>
                                </a:lnTo>
                                <a:lnTo>
                                  <a:pt x="2005711" y="9525"/>
                                </a:lnTo>
                                <a:lnTo>
                                  <a:pt x="2034362" y="9525"/>
                                </a:lnTo>
                                <a:lnTo>
                                  <a:pt x="2034362" y="0"/>
                                </a:lnTo>
                                <a:close/>
                              </a:path>
                              <a:path w="4212590" h="2562225">
                                <a:moveTo>
                                  <a:pt x="2091677" y="2552700"/>
                                </a:moveTo>
                                <a:lnTo>
                                  <a:pt x="2063013" y="2552700"/>
                                </a:lnTo>
                                <a:lnTo>
                                  <a:pt x="2063013" y="2562225"/>
                                </a:lnTo>
                                <a:lnTo>
                                  <a:pt x="2091677" y="2562225"/>
                                </a:lnTo>
                                <a:lnTo>
                                  <a:pt x="2091677" y="2552700"/>
                                </a:lnTo>
                                <a:close/>
                              </a:path>
                              <a:path w="4212590" h="2562225">
                                <a:moveTo>
                                  <a:pt x="2091677" y="0"/>
                                </a:moveTo>
                                <a:lnTo>
                                  <a:pt x="2063013" y="0"/>
                                </a:lnTo>
                                <a:lnTo>
                                  <a:pt x="2063013" y="9525"/>
                                </a:lnTo>
                                <a:lnTo>
                                  <a:pt x="2091677" y="9525"/>
                                </a:lnTo>
                                <a:lnTo>
                                  <a:pt x="2091677" y="0"/>
                                </a:lnTo>
                                <a:close/>
                              </a:path>
                              <a:path w="4212590" h="2562225">
                                <a:moveTo>
                                  <a:pt x="2148979" y="2552700"/>
                                </a:moveTo>
                                <a:lnTo>
                                  <a:pt x="2120328" y="2552700"/>
                                </a:lnTo>
                                <a:lnTo>
                                  <a:pt x="2120328" y="2562225"/>
                                </a:lnTo>
                                <a:lnTo>
                                  <a:pt x="2148979" y="2562225"/>
                                </a:lnTo>
                                <a:lnTo>
                                  <a:pt x="2148979" y="2552700"/>
                                </a:lnTo>
                                <a:close/>
                              </a:path>
                              <a:path w="4212590" h="2562225">
                                <a:moveTo>
                                  <a:pt x="2148979" y="0"/>
                                </a:moveTo>
                                <a:lnTo>
                                  <a:pt x="2120328" y="0"/>
                                </a:lnTo>
                                <a:lnTo>
                                  <a:pt x="2120328" y="9525"/>
                                </a:lnTo>
                                <a:lnTo>
                                  <a:pt x="2148979" y="9525"/>
                                </a:lnTo>
                                <a:lnTo>
                                  <a:pt x="2148979" y="0"/>
                                </a:lnTo>
                                <a:close/>
                              </a:path>
                              <a:path w="4212590" h="2562225">
                                <a:moveTo>
                                  <a:pt x="2206282" y="2552700"/>
                                </a:moveTo>
                                <a:lnTo>
                                  <a:pt x="2177631" y="2552700"/>
                                </a:lnTo>
                                <a:lnTo>
                                  <a:pt x="2177631" y="2562225"/>
                                </a:lnTo>
                                <a:lnTo>
                                  <a:pt x="2206282" y="2562225"/>
                                </a:lnTo>
                                <a:lnTo>
                                  <a:pt x="2206282" y="2552700"/>
                                </a:lnTo>
                                <a:close/>
                              </a:path>
                              <a:path w="4212590" h="2562225">
                                <a:moveTo>
                                  <a:pt x="2206282" y="0"/>
                                </a:moveTo>
                                <a:lnTo>
                                  <a:pt x="2177631" y="0"/>
                                </a:lnTo>
                                <a:lnTo>
                                  <a:pt x="2177631" y="9525"/>
                                </a:lnTo>
                                <a:lnTo>
                                  <a:pt x="2206282" y="9525"/>
                                </a:lnTo>
                                <a:lnTo>
                                  <a:pt x="2206282" y="0"/>
                                </a:lnTo>
                                <a:close/>
                              </a:path>
                              <a:path w="4212590" h="2562225">
                                <a:moveTo>
                                  <a:pt x="2263584" y="2552700"/>
                                </a:moveTo>
                                <a:lnTo>
                                  <a:pt x="2234933" y="2552700"/>
                                </a:lnTo>
                                <a:lnTo>
                                  <a:pt x="2234933" y="2562225"/>
                                </a:lnTo>
                                <a:lnTo>
                                  <a:pt x="2263584" y="2562225"/>
                                </a:lnTo>
                                <a:lnTo>
                                  <a:pt x="2263584" y="2552700"/>
                                </a:lnTo>
                                <a:close/>
                              </a:path>
                              <a:path w="4212590" h="2562225">
                                <a:moveTo>
                                  <a:pt x="2263584" y="0"/>
                                </a:moveTo>
                                <a:lnTo>
                                  <a:pt x="2234933" y="0"/>
                                </a:lnTo>
                                <a:lnTo>
                                  <a:pt x="2234933" y="9525"/>
                                </a:lnTo>
                                <a:lnTo>
                                  <a:pt x="2263584" y="9525"/>
                                </a:lnTo>
                                <a:lnTo>
                                  <a:pt x="2263584" y="0"/>
                                </a:lnTo>
                                <a:close/>
                              </a:path>
                              <a:path w="4212590" h="2562225">
                                <a:moveTo>
                                  <a:pt x="2320899" y="2552700"/>
                                </a:moveTo>
                                <a:lnTo>
                                  <a:pt x="2292248" y="2552700"/>
                                </a:lnTo>
                                <a:lnTo>
                                  <a:pt x="2292248" y="2562225"/>
                                </a:lnTo>
                                <a:lnTo>
                                  <a:pt x="2320899" y="2562225"/>
                                </a:lnTo>
                                <a:lnTo>
                                  <a:pt x="2320899" y="2552700"/>
                                </a:lnTo>
                                <a:close/>
                              </a:path>
                              <a:path w="4212590" h="2562225">
                                <a:moveTo>
                                  <a:pt x="2320899" y="0"/>
                                </a:moveTo>
                                <a:lnTo>
                                  <a:pt x="2292248" y="0"/>
                                </a:lnTo>
                                <a:lnTo>
                                  <a:pt x="2292248" y="9525"/>
                                </a:lnTo>
                                <a:lnTo>
                                  <a:pt x="2320899" y="9525"/>
                                </a:lnTo>
                                <a:lnTo>
                                  <a:pt x="2320899" y="0"/>
                                </a:lnTo>
                                <a:close/>
                              </a:path>
                              <a:path w="4212590" h="2562225">
                                <a:moveTo>
                                  <a:pt x="2378202" y="2552700"/>
                                </a:moveTo>
                                <a:lnTo>
                                  <a:pt x="2349550" y="2552700"/>
                                </a:lnTo>
                                <a:lnTo>
                                  <a:pt x="2349550" y="2562225"/>
                                </a:lnTo>
                                <a:lnTo>
                                  <a:pt x="2378202" y="2562225"/>
                                </a:lnTo>
                                <a:lnTo>
                                  <a:pt x="2378202" y="2552700"/>
                                </a:lnTo>
                                <a:close/>
                              </a:path>
                              <a:path w="4212590" h="2562225">
                                <a:moveTo>
                                  <a:pt x="2378202" y="0"/>
                                </a:moveTo>
                                <a:lnTo>
                                  <a:pt x="2349550" y="0"/>
                                </a:lnTo>
                                <a:lnTo>
                                  <a:pt x="2349550" y="9525"/>
                                </a:lnTo>
                                <a:lnTo>
                                  <a:pt x="2378202" y="9525"/>
                                </a:lnTo>
                                <a:lnTo>
                                  <a:pt x="2378202" y="0"/>
                                </a:lnTo>
                                <a:close/>
                              </a:path>
                              <a:path w="4212590" h="2562225">
                                <a:moveTo>
                                  <a:pt x="2435504" y="2552700"/>
                                </a:moveTo>
                                <a:lnTo>
                                  <a:pt x="2406853" y="2552700"/>
                                </a:lnTo>
                                <a:lnTo>
                                  <a:pt x="2406853" y="2562225"/>
                                </a:lnTo>
                                <a:lnTo>
                                  <a:pt x="2435504" y="2562225"/>
                                </a:lnTo>
                                <a:lnTo>
                                  <a:pt x="2435504" y="2552700"/>
                                </a:lnTo>
                                <a:close/>
                              </a:path>
                              <a:path w="4212590" h="2562225">
                                <a:moveTo>
                                  <a:pt x="2435504" y="0"/>
                                </a:moveTo>
                                <a:lnTo>
                                  <a:pt x="2406853" y="0"/>
                                </a:lnTo>
                                <a:lnTo>
                                  <a:pt x="2406853" y="9525"/>
                                </a:lnTo>
                                <a:lnTo>
                                  <a:pt x="2435504" y="9525"/>
                                </a:lnTo>
                                <a:lnTo>
                                  <a:pt x="2435504" y="0"/>
                                </a:lnTo>
                                <a:close/>
                              </a:path>
                              <a:path w="4212590" h="2562225">
                                <a:moveTo>
                                  <a:pt x="2492819" y="2552700"/>
                                </a:moveTo>
                                <a:lnTo>
                                  <a:pt x="2464155" y="2552700"/>
                                </a:lnTo>
                                <a:lnTo>
                                  <a:pt x="2464155" y="2562225"/>
                                </a:lnTo>
                                <a:lnTo>
                                  <a:pt x="2492819" y="2562225"/>
                                </a:lnTo>
                                <a:lnTo>
                                  <a:pt x="2492819" y="2552700"/>
                                </a:lnTo>
                                <a:close/>
                              </a:path>
                              <a:path w="4212590" h="2562225">
                                <a:moveTo>
                                  <a:pt x="2492819" y="0"/>
                                </a:moveTo>
                                <a:lnTo>
                                  <a:pt x="2464155" y="0"/>
                                </a:lnTo>
                                <a:lnTo>
                                  <a:pt x="2464155" y="9525"/>
                                </a:lnTo>
                                <a:lnTo>
                                  <a:pt x="2492819" y="9525"/>
                                </a:lnTo>
                                <a:lnTo>
                                  <a:pt x="2492819" y="0"/>
                                </a:lnTo>
                                <a:close/>
                              </a:path>
                              <a:path w="4212590" h="2562225">
                                <a:moveTo>
                                  <a:pt x="2550122" y="2552700"/>
                                </a:moveTo>
                                <a:lnTo>
                                  <a:pt x="2521470" y="2552700"/>
                                </a:lnTo>
                                <a:lnTo>
                                  <a:pt x="2521470" y="2562225"/>
                                </a:lnTo>
                                <a:lnTo>
                                  <a:pt x="2550122" y="2562225"/>
                                </a:lnTo>
                                <a:lnTo>
                                  <a:pt x="2550122" y="2552700"/>
                                </a:lnTo>
                                <a:close/>
                              </a:path>
                              <a:path w="4212590" h="2562225">
                                <a:moveTo>
                                  <a:pt x="2550122" y="0"/>
                                </a:moveTo>
                                <a:lnTo>
                                  <a:pt x="2521470" y="0"/>
                                </a:lnTo>
                                <a:lnTo>
                                  <a:pt x="2521470" y="9525"/>
                                </a:lnTo>
                                <a:lnTo>
                                  <a:pt x="2550122" y="9525"/>
                                </a:lnTo>
                                <a:lnTo>
                                  <a:pt x="2550122" y="0"/>
                                </a:lnTo>
                                <a:close/>
                              </a:path>
                              <a:path w="4212590" h="2562225">
                                <a:moveTo>
                                  <a:pt x="2607424" y="2552700"/>
                                </a:moveTo>
                                <a:lnTo>
                                  <a:pt x="2578773" y="2552700"/>
                                </a:lnTo>
                                <a:lnTo>
                                  <a:pt x="2578773" y="2562225"/>
                                </a:lnTo>
                                <a:lnTo>
                                  <a:pt x="2607424" y="2562225"/>
                                </a:lnTo>
                                <a:lnTo>
                                  <a:pt x="2607424" y="2552700"/>
                                </a:lnTo>
                                <a:close/>
                              </a:path>
                              <a:path w="4212590" h="2562225">
                                <a:moveTo>
                                  <a:pt x="2607424" y="0"/>
                                </a:moveTo>
                                <a:lnTo>
                                  <a:pt x="2578773" y="0"/>
                                </a:lnTo>
                                <a:lnTo>
                                  <a:pt x="2578773" y="9525"/>
                                </a:lnTo>
                                <a:lnTo>
                                  <a:pt x="2607424" y="9525"/>
                                </a:lnTo>
                                <a:lnTo>
                                  <a:pt x="2607424" y="0"/>
                                </a:lnTo>
                                <a:close/>
                              </a:path>
                              <a:path w="4212590" h="2562225">
                                <a:moveTo>
                                  <a:pt x="2664739" y="2552700"/>
                                </a:moveTo>
                                <a:lnTo>
                                  <a:pt x="2636075" y="2552700"/>
                                </a:lnTo>
                                <a:lnTo>
                                  <a:pt x="2636075" y="2562225"/>
                                </a:lnTo>
                                <a:lnTo>
                                  <a:pt x="2664739" y="2562225"/>
                                </a:lnTo>
                                <a:lnTo>
                                  <a:pt x="2664739" y="2552700"/>
                                </a:lnTo>
                                <a:close/>
                              </a:path>
                              <a:path w="4212590" h="2562225">
                                <a:moveTo>
                                  <a:pt x="2664739" y="0"/>
                                </a:moveTo>
                                <a:lnTo>
                                  <a:pt x="2636075" y="0"/>
                                </a:lnTo>
                                <a:lnTo>
                                  <a:pt x="2636075" y="9525"/>
                                </a:lnTo>
                                <a:lnTo>
                                  <a:pt x="2664739" y="9525"/>
                                </a:lnTo>
                                <a:lnTo>
                                  <a:pt x="2664739" y="0"/>
                                </a:lnTo>
                                <a:close/>
                              </a:path>
                              <a:path w="4212590" h="2562225">
                                <a:moveTo>
                                  <a:pt x="2722041" y="2552700"/>
                                </a:moveTo>
                                <a:lnTo>
                                  <a:pt x="2693390" y="2552700"/>
                                </a:lnTo>
                                <a:lnTo>
                                  <a:pt x="2693390" y="2562225"/>
                                </a:lnTo>
                                <a:lnTo>
                                  <a:pt x="2722041" y="2562225"/>
                                </a:lnTo>
                                <a:lnTo>
                                  <a:pt x="2722041" y="2552700"/>
                                </a:lnTo>
                                <a:close/>
                              </a:path>
                              <a:path w="4212590" h="2562225">
                                <a:moveTo>
                                  <a:pt x="2722041" y="0"/>
                                </a:moveTo>
                                <a:lnTo>
                                  <a:pt x="2693390" y="0"/>
                                </a:lnTo>
                                <a:lnTo>
                                  <a:pt x="2693390" y="9525"/>
                                </a:lnTo>
                                <a:lnTo>
                                  <a:pt x="2722041" y="9525"/>
                                </a:lnTo>
                                <a:lnTo>
                                  <a:pt x="2722041" y="0"/>
                                </a:lnTo>
                                <a:close/>
                              </a:path>
                              <a:path w="4212590" h="2562225">
                                <a:moveTo>
                                  <a:pt x="2779344" y="2552700"/>
                                </a:moveTo>
                                <a:lnTo>
                                  <a:pt x="2750693" y="2552700"/>
                                </a:lnTo>
                                <a:lnTo>
                                  <a:pt x="2750693" y="2562225"/>
                                </a:lnTo>
                                <a:lnTo>
                                  <a:pt x="2779344" y="2562225"/>
                                </a:lnTo>
                                <a:lnTo>
                                  <a:pt x="2779344" y="2552700"/>
                                </a:lnTo>
                                <a:close/>
                              </a:path>
                              <a:path w="4212590" h="2562225">
                                <a:moveTo>
                                  <a:pt x="2779344" y="0"/>
                                </a:moveTo>
                                <a:lnTo>
                                  <a:pt x="2750693" y="0"/>
                                </a:lnTo>
                                <a:lnTo>
                                  <a:pt x="2750693" y="9525"/>
                                </a:lnTo>
                                <a:lnTo>
                                  <a:pt x="2779344" y="9525"/>
                                </a:lnTo>
                                <a:lnTo>
                                  <a:pt x="2779344" y="0"/>
                                </a:lnTo>
                                <a:close/>
                              </a:path>
                              <a:path w="4212590" h="2562225">
                                <a:moveTo>
                                  <a:pt x="2836646" y="2552700"/>
                                </a:moveTo>
                                <a:lnTo>
                                  <a:pt x="2807995" y="2552700"/>
                                </a:lnTo>
                                <a:lnTo>
                                  <a:pt x="2807995" y="2562225"/>
                                </a:lnTo>
                                <a:lnTo>
                                  <a:pt x="2836646" y="2562225"/>
                                </a:lnTo>
                                <a:lnTo>
                                  <a:pt x="2836646" y="2552700"/>
                                </a:lnTo>
                                <a:close/>
                              </a:path>
                              <a:path w="4212590" h="2562225">
                                <a:moveTo>
                                  <a:pt x="2836646" y="0"/>
                                </a:moveTo>
                                <a:lnTo>
                                  <a:pt x="2807995" y="0"/>
                                </a:lnTo>
                                <a:lnTo>
                                  <a:pt x="2807995" y="9525"/>
                                </a:lnTo>
                                <a:lnTo>
                                  <a:pt x="2836646" y="9525"/>
                                </a:lnTo>
                                <a:lnTo>
                                  <a:pt x="2836646" y="0"/>
                                </a:lnTo>
                                <a:close/>
                              </a:path>
                              <a:path w="4212590" h="2562225">
                                <a:moveTo>
                                  <a:pt x="2893961" y="2552700"/>
                                </a:moveTo>
                                <a:lnTo>
                                  <a:pt x="2865310" y="2552700"/>
                                </a:lnTo>
                                <a:lnTo>
                                  <a:pt x="2865310" y="2562225"/>
                                </a:lnTo>
                                <a:lnTo>
                                  <a:pt x="2893961" y="2562225"/>
                                </a:lnTo>
                                <a:lnTo>
                                  <a:pt x="2893961" y="2552700"/>
                                </a:lnTo>
                                <a:close/>
                              </a:path>
                              <a:path w="4212590" h="2562225">
                                <a:moveTo>
                                  <a:pt x="2893961" y="0"/>
                                </a:moveTo>
                                <a:lnTo>
                                  <a:pt x="2865310" y="0"/>
                                </a:lnTo>
                                <a:lnTo>
                                  <a:pt x="2865310" y="9525"/>
                                </a:lnTo>
                                <a:lnTo>
                                  <a:pt x="2893961" y="9525"/>
                                </a:lnTo>
                                <a:lnTo>
                                  <a:pt x="2893961" y="0"/>
                                </a:lnTo>
                                <a:close/>
                              </a:path>
                              <a:path w="4212590" h="2562225">
                                <a:moveTo>
                                  <a:pt x="2951264" y="2552700"/>
                                </a:moveTo>
                                <a:lnTo>
                                  <a:pt x="2922613" y="2552700"/>
                                </a:lnTo>
                                <a:lnTo>
                                  <a:pt x="2922613" y="2562225"/>
                                </a:lnTo>
                                <a:lnTo>
                                  <a:pt x="2951264" y="2562225"/>
                                </a:lnTo>
                                <a:lnTo>
                                  <a:pt x="2951264" y="2552700"/>
                                </a:lnTo>
                                <a:close/>
                              </a:path>
                              <a:path w="4212590" h="2562225">
                                <a:moveTo>
                                  <a:pt x="2951264" y="0"/>
                                </a:moveTo>
                                <a:lnTo>
                                  <a:pt x="2922613" y="0"/>
                                </a:lnTo>
                                <a:lnTo>
                                  <a:pt x="2922613" y="9525"/>
                                </a:lnTo>
                                <a:lnTo>
                                  <a:pt x="2951264" y="9525"/>
                                </a:lnTo>
                                <a:lnTo>
                                  <a:pt x="2951264" y="0"/>
                                </a:lnTo>
                                <a:close/>
                              </a:path>
                              <a:path w="4212590" h="2562225">
                                <a:moveTo>
                                  <a:pt x="3008566" y="2552700"/>
                                </a:moveTo>
                                <a:lnTo>
                                  <a:pt x="2979915" y="2552700"/>
                                </a:lnTo>
                                <a:lnTo>
                                  <a:pt x="2979915" y="2562225"/>
                                </a:lnTo>
                                <a:lnTo>
                                  <a:pt x="3008566" y="2562225"/>
                                </a:lnTo>
                                <a:lnTo>
                                  <a:pt x="3008566" y="2552700"/>
                                </a:lnTo>
                                <a:close/>
                              </a:path>
                              <a:path w="4212590" h="2562225">
                                <a:moveTo>
                                  <a:pt x="3008566" y="0"/>
                                </a:moveTo>
                                <a:lnTo>
                                  <a:pt x="2979915" y="0"/>
                                </a:lnTo>
                                <a:lnTo>
                                  <a:pt x="2979915" y="9525"/>
                                </a:lnTo>
                                <a:lnTo>
                                  <a:pt x="3008566" y="9525"/>
                                </a:lnTo>
                                <a:lnTo>
                                  <a:pt x="3008566" y="0"/>
                                </a:lnTo>
                                <a:close/>
                              </a:path>
                              <a:path w="4212590" h="2562225">
                                <a:moveTo>
                                  <a:pt x="3065881" y="2552700"/>
                                </a:moveTo>
                                <a:lnTo>
                                  <a:pt x="3037217" y="2552700"/>
                                </a:lnTo>
                                <a:lnTo>
                                  <a:pt x="3037217" y="2562225"/>
                                </a:lnTo>
                                <a:lnTo>
                                  <a:pt x="3065881" y="2562225"/>
                                </a:lnTo>
                                <a:lnTo>
                                  <a:pt x="3065881" y="2552700"/>
                                </a:lnTo>
                                <a:close/>
                              </a:path>
                              <a:path w="4212590" h="2562225">
                                <a:moveTo>
                                  <a:pt x="3065881" y="0"/>
                                </a:moveTo>
                                <a:lnTo>
                                  <a:pt x="3037217" y="0"/>
                                </a:lnTo>
                                <a:lnTo>
                                  <a:pt x="3037217" y="9525"/>
                                </a:lnTo>
                                <a:lnTo>
                                  <a:pt x="3065881" y="9525"/>
                                </a:lnTo>
                                <a:lnTo>
                                  <a:pt x="3065881" y="0"/>
                                </a:lnTo>
                                <a:close/>
                              </a:path>
                              <a:path w="4212590" h="2562225">
                                <a:moveTo>
                                  <a:pt x="3123184" y="2552700"/>
                                </a:moveTo>
                                <a:lnTo>
                                  <a:pt x="3094532" y="2552700"/>
                                </a:lnTo>
                                <a:lnTo>
                                  <a:pt x="3094532" y="2562225"/>
                                </a:lnTo>
                                <a:lnTo>
                                  <a:pt x="3123184" y="2562225"/>
                                </a:lnTo>
                                <a:lnTo>
                                  <a:pt x="3123184" y="2552700"/>
                                </a:lnTo>
                                <a:close/>
                              </a:path>
                              <a:path w="4212590" h="2562225">
                                <a:moveTo>
                                  <a:pt x="3123184" y="0"/>
                                </a:moveTo>
                                <a:lnTo>
                                  <a:pt x="3094532" y="0"/>
                                </a:lnTo>
                                <a:lnTo>
                                  <a:pt x="3094532" y="9525"/>
                                </a:lnTo>
                                <a:lnTo>
                                  <a:pt x="3123184" y="9525"/>
                                </a:lnTo>
                                <a:lnTo>
                                  <a:pt x="3123184" y="0"/>
                                </a:lnTo>
                                <a:close/>
                              </a:path>
                              <a:path w="4212590" h="2562225">
                                <a:moveTo>
                                  <a:pt x="3180486" y="2552700"/>
                                </a:moveTo>
                                <a:lnTo>
                                  <a:pt x="3151835" y="2552700"/>
                                </a:lnTo>
                                <a:lnTo>
                                  <a:pt x="3151835" y="2562225"/>
                                </a:lnTo>
                                <a:lnTo>
                                  <a:pt x="3180486" y="2562225"/>
                                </a:lnTo>
                                <a:lnTo>
                                  <a:pt x="3180486" y="2552700"/>
                                </a:lnTo>
                                <a:close/>
                              </a:path>
                              <a:path w="4212590" h="2562225">
                                <a:moveTo>
                                  <a:pt x="3180486" y="0"/>
                                </a:moveTo>
                                <a:lnTo>
                                  <a:pt x="3151835" y="0"/>
                                </a:lnTo>
                                <a:lnTo>
                                  <a:pt x="3151835" y="9525"/>
                                </a:lnTo>
                                <a:lnTo>
                                  <a:pt x="3180486" y="9525"/>
                                </a:lnTo>
                                <a:lnTo>
                                  <a:pt x="3180486" y="0"/>
                                </a:lnTo>
                                <a:close/>
                              </a:path>
                              <a:path w="4212590" h="2562225">
                                <a:moveTo>
                                  <a:pt x="3237788" y="2552700"/>
                                </a:moveTo>
                                <a:lnTo>
                                  <a:pt x="3209137" y="2552700"/>
                                </a:lnTo>
                                <a:lnTo>
                                  <a:pt x="3209137" y="2562225"/>
                                </a:lnTo>
                                <a:lnTo>
                                  <a:pt x="3237788" y="2562225"/>
                                </a:lnTo>
                                <a:lnTo>
                                  <a:pt x="3237788" y="2552700"/>
                                </a:lnTo>
                                <a:close/>
                              </a:path>
                              <a:path w="4212590" h="2562225">
                                <a:moveTo>
                                  <a:pt x="3237788" y="0"/>
                                </a:moveTo>
                                <a:lnTo>
                                  <a:pt x="3209137" y="0"/>
                                </a:lnTo>
                                <a:lnTo>
                                  <a:pt x="3209137" y="9525"/>
                                </a:lnTo>
                                <a:lnTo>
                                  <a:pt x="3237788" y="9525"/>
                                </a:lnTo>
                                <a:lnTo>
                                  <a:pt x="3237788" y="0"/>
                                </a:lnTo>
                                <a:close/>
                              </a:path>
                              <a:path w="4212590" h="2562225">
                                <a:moveTo>
                                  <a:pt x="3295104" y="2552700"/>
                                </a:moveTo>
                                <a:lnTo>
                                  <a:pt x="3266452" y="2552700"/>
                                </a:lnTo>
                                <a:lnTo>
                                  <a:pt x="3266452" y="2562225"/>
                                </a:lnTo>
                                <a:lnTo>
                                  <a:pt x="3295104" y="2562225"/>
                                </a:lnTo>
                                <a:lnTo>
                                  <a:pt x="3295104" y="2552700"/>
                                </a:lnTo>
                                <a:close/>
                              </a:path>
                              <a:path w="4212590" h="2562225">
                                <a:moveTo>
                                  <a:pt x="3295104" y="0"/>
                                </a:moveTo>
                                <a:lnTo>
                                  <a:pt x="3266452" y="0"/>
                                </a:lnTo>
                                <a:lnTo>
                                  <a:pt x="3266452" y="9525"/>
                                </a:lnTo>
                                <a:lnTo>
                                  <a:pt x="3295104" y="9525"/>
                                </a:lnTo>
                                <a:lnTo>
                                  <a:pt x="3295104" y="0"/>
                                </a:lnTo>
                                <a:close/>
                              </a:path>
                              <a:path w="4212590" h="2562225">
                                <a:moveTo>
                                  <a:pt x="3352406" y="2552700"/>
                                </a:moveTo>
                                <a:lnTo>
                                  <a:pt x="3323755" y="2552700"/>
                                </a:lnTo>
                                <a:lnTo>
                                  <a:pt x="3323755" y="2562225"/>
                                </a:lnTo>
                                <a:lnTo>
                                  <a:pt x="3352406" y="2562225"/>
                                </a:lnTo>
                                <a:lnTo>
                                  <a:pt x="3352406" y="2552700"/>
                                </a:lnTo>
                                <a:close/>
                              </a:path>
                              <a:path w="4212590" h="2562225">
                                <a:moveTo>
                                  <a:pt x="3352406" y="0"/>
                                </a:moveTo>
                                <a:lnTo>
                                  <a:pt x="3323755" y="0"/>
                                </a:lnTo>
                                <a:lnTo>
                                  <a:pt x="3323755" y="9525"/>
                                </a:lnTo>
                                <a:lnTo>
                                  <a:pt x="3352406" y="9525"/>
                                </a:lnTo>
                                <a:lnTo>
                                  <a:pt x="3352406" y="0"/>
                                </a:lnTo>
                                <a:close/>
                              </a:path>
                              <a:path w="4212590" h="2562225">
                                <a:moveTo>
                                  <a:pt x="3409708" y="2552700"/>
                                </a:moveTo>
                                <a:lnTo>
                                  <a:pt x="3381057" y="2552700"/>
                                </a:lnTo>
                                <a:lnTo>
                                  <a:pt x="3381057" y="2562225"/>
                                </a:lnTo>
                                <a:lnTo>
                                  <a:pt x="3409708" y="2562225"/>
                                </a:lnTo>
                                <a:lnTo>
                                  <a:pt x="3409708" y="2552700"/>
                                </a:lnTo>
                                <a:close/>
                              </a:path>
                              <a:path w="4212590" h="2562225">
                                <a:moveTo>
                                  <a:pt x="3409708" y="0"/>
                                </a:moveTo>
                                <a:lnTo>
                                  <a:pt x="3381057" y="0"/>
                                </a:lnTo>
                                <a:lnTo>
                                  <a:pt x="3381057" y="9525"/>
                                </a:lnTo>
                                <a:lnTo>
                                  <a:pt x="3409708" y="9525"/>
                                </a:lnTo>
                                <a:lnTo>
                                  <a:pt x="3409708" y="0"/>
                                </a:lnTo>
                                <a:close/>
                              </a:path>
                              <a:path w="4212590" h="2562225">
                                <a:moveTo>
                                  <a:pt x="3467023" y="2552700"/>
                                </a:moveTo>
                                <a:lnTo>
                                  <a:pt x="3438360" y="2552700"/>
                                </a:lnTo>
                                <a:lnTo>
                                  <a:pt x="3438360" y="2562225"/>
                                </a:lnTo>
                                <a:lnTo>
                                  <a:pt x="3467023" y="2562225"/>
                                </a:lnTo>
                                <a:lnTo>
                                  <a:pt x="3467023" y="2552700"/>
                                </a:lnTo>
                                <a:close/>
                              </a:path>
                              <a:path w="4212590" h="2562225">
                                <a:moveTo>
                                  <a:pt x="3467023" y="0"/>
                                </a:moveTo>
                                <a:lnTo>
                                  <a:pt x="3438360" y="0"/>
                                </a:lnTo>
                                <a:lnTo>
                                  <a:pt x="3438360" y="9525"/>
                                </a:lnTo>
                                <a:lnTo>
                                  <a:pt x="3467023" y="9525"/>
                                </a:lnTo>
                                <a:lnTo>
                                  <a:pt x="3467023" y="0"/>
                                </a:lnTo>
                                <a:close/>
                              </a:path>
                              <a:path w="4212590" h="2562225">
                                <a:moveTo>
                                  <a:pt x="3524326" y="2552700"/>
                                </a:moveTo>
                                <a:lnTo>
                                  <a:pt x="3495675" y="2552700"/>
                                </a:lnTo>
                                <a:lnTo>
                                  <a:pt x="3495675" y="2562225"/>
                                </a:lnTo>
                                <a:lnTo>
                                  <a:pt x="3524326" y="2562225"/>
                                </a:lnTo>
                                <a:lnTo>
                                  <a:pt x="3524326" y="2552700"/>
                                </a:lnTo>
                                <a:close/>
                              </a:path>
                              <a:path w="4212590" h="2562225">
                                <a:moveTo>
                                  <a:pt x="3524326" y="0"/>
                                </a:moveTo>
                                <a:lnTo>
                                  <a:pt x="3495675" y="0"/>
                                </a:lnTo>
                                <a:lnTo>
                                  <a:pt x="3495675" y="9525"/>
                                </a:lnTo>
                                <a:lnTo>
                                  <a:pt x="3524326" y="9525"/>
                                </a:lnTo>
                                <a:lnTo>
                                  <a:pt x="3524326" y="0"/>
                                </a:lnTo>
                                <a:close/>
                              </a:path>
                              <a:path w="4212590" h="2562225">
                                <a:moveTo>
                                  <a:pt x="3581628" y="2552700"/>
                                </a:moveTo>
                                <a:lnTo>
                                  <a:pt x="3552977" y="2552700"/>
                                </a:lnTo>
                                <a:lnTo>
                                  <a:pt x="3552977" y="2562225"/>
                                </a:lnTo>
                                <a:lnTo>
                                  <a:pt x="3581628" y="2562225"/>
                                </a:lnTo>
                                <a:lnTo>
                                  <a:pt x="3581628" y="2552700"/>
                                </a:lnTo>
                                <a:close/>
                              </a:path>
                              <a:path w="4212590" h="2562225">
                                <a:moveTo>
                                  <a:pt x="3581628" y="0"/>
                                </a:moveTo>
                                <a:lnTo>
                                  <a:pt x="3552977" y="0"/>
                                </a:lnTo>
                                <a:lnTo>
                                  <a:pt x="3552977" y="9525"/>
                                </a:lnTo>
                                <a:lnTo>
                                  <a:pt x="3581628" y="9525"/>
                                </a:lnTo>
                                <a:lnTo>
                                  <a:pt x="3581628" y="0"/>
                                </a:lnTo>
                                <a:close/>
                              </a:path>
                              <a:path w="4212590" h="2562225">
                                <a:moveTo>
                                  <a:pt x="3638943" y="2552700"/>
                                </a:moveTo>
                                <a:lnTo>
                                  <a:pt x="3610279" y="2552700"/>
                                </a:lnTo>
                                <a:lnTo>
                                  <a:pt x="3610279" y="2562225"/>
                                </a:lnTo>
                                <a:lnTo>
                                  <a:pt x="3638943" y="2562225"/>
                                </a:lnTo>
                                <a:lnTo>
                                  <a:pt x="3638943" y="2552700"/>
                                </a:lnTo>
                                <a:close/>
                              </a:path>
                              <a:path w="4212590" h="2562225">
                                <a:moveTo>
                                  <a:pt x="3638943" y="0"/>
                                </a:moveTo>
                                <a:lnTo>
                                  <a:pt x="3610279" y="0"/>
                                </a:lnTo>
                                <a:lnTo>
                                  <a:pt x="3610279" y="9525"/>
                                </a:lnTo>
                                <a:lnTo>
                                  <a:pt x="3638943" y="9525"/>
                                </a:lnTo>
                                <a:lnTo>
                                  <a:pt x="3638943" y="0"/>
                                </a:lnTo>
                                <a:close/>
                              </a:path>
                              <a:path w="4212590" h="2562225">
                                <a:moveTo>
                                  <a:pt x="3696246" y="2552700"/>
                                </a:moveTo>
                                <a:lnTo>
                                  <a:pt x="3667595" y="2552700"/>
                                </a:lnTo>
                                <a:lnTo>
                                  <a:pt x="3667595" y="2562225"/>
                                </a:lnTo>
                                <a:lnTo>
                                  <a:pt x="3696246" y="2562225"/>
                                </a:lnTo>
                                <a:lnTo>
                                  <a:pt x="3696246" y="2552700"/>
                                </a:lnTo>
                                <a:close/>
                              </a:path>
                              <a:path w="4212590" h="2562225">
                                <a:moveTo>
                                  <a:pt x="3696246" y="0"/>
                                </a:moveTo>
                                <a:lnTo>
                                  <a:pt x="3667595" y="0"/>
                                </a:lnTo>
                                <a:lnTo>
                                  <a:pt x="3667595" y="9525"/>
                                </a:lnTo>
                                <a:lnTo>
                                  <a:pt x="3696246" y="9525"/>
                                </a:lnTo>
                                <a:lnTo>
                                  <a:pt x="3696246" y="0"/>
                                </a:lnTo>
                                <a:close/>
                              </a:path>
                              <a:path w="4212590" h="2562225">
                                <a:moveTo>
                                  <a:pt x="3753548" y="2552700"/>
                                </a:moveTo>
                                <a:lnTo>
                                  <a:pt x="3724897" y="2552700"/>
                                </a:lnTo>
                                <a:lnTo>
                                  <a:pt x="3724897" y="2562225"/>
                                </a:lnTo>
                                <a:lnTo>
                                  <a:pt x="3753548" y="2562225"/>
                                </a:lnTo>
                                <a:lnTo>
                                  <a:pt x="3753548" y="2552700"/>
                                </a:lnTo>
                                <a:close/>
                              </a:path>
                              <a:path w="4212590" h="2562225">
                                <a:moveTo>
                                  <a:pt x="3753548" y="0"/>
                                </a:moveTo>
                                <a:lnTo>
                                  <a:pt x="3724897" y="0"/>
                                </a:lnTo>
                                <a:lnTo>
                                  <a:pt x="3724897" y="9525"/>
                                </a:lnTo>
                                <a:lnTo>
                                  <a:pt x="3753548" y="9525"/>
                                </a:lnTo>
                                <a:lnTo>
                                  <a:pt x="3753548" y="0"/>
                                </a:lnTo>
                                <a:close/>
                              </a:path>
                              <a:path w="4212590" h="2562225">
                                <a:moveTo>
                                  <a:pt x="3810851" y="2552700"/>
                                </a:moveTo>
                                <a:lnTo>
                                  <a:pt x="3782199" y="2552700"/>
                                </a:lnTo>
                                <a:lnTo>
                                  <a:pt x="3782199" y="2562225"/>
                                </a:lnTo>
                                <a:lnTo>
                                  <a:pt x="3810851" y="2562225"/>
                                </a:lnTo>
                                <a:lnTo>
                                  <a:pt x="3810851" y="2552700"/>
                                </a:lnTo>
                                <a:close/>
                              </a:path>
                              <a:path w="4212590" h="2562225">
                                <a:moveTo>
                                  <a:pt x="3810851" y="0"/>
                                </a:moveTo>
                                <a:lnTo>
                                  <a:pt x="3782199" y="0"/>
                                </a:lnTo>
                                <a:lnTo>
                                  <a:pt x="3782199" y="9525"/>
                                </a:lnTo>
                                <a:lnTo>
                                  <a:pt x="3810851" y="9525"/>
                                </a:lnTo>
                                <a:lnTo>
                                  <a:pt x="3810851" y="0"/>
                                </a:lnTo>
                                <a:close/>
                              </a:path>
                              <a:path w="4212590" h="2562225">
                                <a:moveTo>
                                  <a:pt x="3868166" y="2552700"/>
                                </a:moveTo>
                                <a:lnTo>
                                  <a:pt x="3839514" y="2552700"/>
                                </a:lnTo>
                                <a:lnTo>
                                  <a:pt x="3839514" y="2562225"/>
                                </a:lnTo>
                                <a:lnTo>
                                  <a:pt x="3868166" y="2562225"/>
                                </a:lnTo>
                                <a:lnTo>
                                  <a:pt x="3868166" y="2552700"/>
                                </a:lnTo>
                                <a:close/>
                              </a:path>
                              <a:path w="4212590" h="2562225">
                                <a:moveTo>
                                  <a:pt x="3868166" y="0"/>
                                </a:moveTo>
                                <a:lnTo>
                                  <a:pt x="3839514" y="0"/>
                                </a:lnTo>
                                <a:lnTo>
                                  <a:pt x="3839514" y="9525"/>
                                </a:lnTo>
                                <a:lnTo>
                                  <a:pt x="3868166" y="9525"/>
                                </a:lnTo>
                                <a:lnTo>
                                  <a:pt x="3868166" y="0"/>
                                </a:lnTo>
                                <a:close/>
                              </a:path>
                              <a:path w="4212590" h="2562225">
                                <a:moveTo>
                                  <a:pt x="3925468" y="2552700"/>
                                </a:moveTo>
                                <a:lnTo>
                                  <a:pt x="3896817" y="2552700"/>
                                </a:lnTo>
                                <a:lnTo>
                                  <a:pt x="3896817" y="2562225"/>
                                </a:lnTo>
                                <a:lnTo>
                                  <a:pt x="3925468" y="2562225"/>
                                </a:lnTo>
                                <a:lnTo>
                                  <a:pt x="3925468" y="2552700"/>
                                </a:lnTo>
                                <a:close/>
                              </a:path>
                              <a:path w="4212590" h="2562225">
                                <a:moveTo>
                                  <a:pt x="3925468" y="0"/>
                                </a:moveTo>
                                <a:lnTo>
                                  <a:pt x="3896817" y="0"/>
                                </a:lnTo>
                                <a:lnTo>
                                  <a:pt x="3896817" y="9525"/>
                                </a:lnTo>
                                <a:lnTo>
                                  <a:pt x="3925468" y="9525"/>
                                </a:lnTo>
                                <a:lnTo>
                                  <a:pt x="3925468" y="0"/>
                                </a:lnTo>
                                <a:close/>
                              </a:path>
                              <a:path w="4212590" h="2562225">
                                <a:moveTo>
                                  <a:pt x="3982770" y="2552700"/>
                                </a:moveTo>
                                <a:lnTo>
                                  <a:pt x="3954119" y="2552700"/>
                                </a:lnTo>
                                <a:lnTo>
                                  <a:pt x="3954119" y="2562225"/>
                                </a:lnTo>
                                <a:lnTo>
                                  <a:pt x="3982770" y="2562225"/>
                                </a:lnTo>
                                <a:lnTo>
                                  <a:pt x="3982770" y="2552700"/>
                                </a:lnTo>
                                <a:close/>
                              </a:path>
                              <a:path w="4212590" h="2562225">
                                <a:moveTo>
                                  <a:pt x="3982770" y="0"/>
                                </a:moveTo>
                                <a:lnTo>
                                  <a:pt x="3954119" y="0"/>
                                </a:lnTo>
                                <a:lnTo>
                                  <a:pt x="3954119" y="9525"/>
                                </a:lnTo>
                                <a:lnTo>
                                  <a:pt x="3982770" y="9525"/>
                                </a:lnTo>
                                <a:lnTo>
                                  <a:pt x="3982770" y="0"/>
                                </a:lnTo>
                                <a:close/>
                              </a:path>
                              <a:path w="4212590" h="2562225">
                                <a:moveTo>
                                  <a:pt x="4040086" y="2552700"/>
                                </a:moveTo>
                                <a:lnTo>
                                  <a:pt x="4011422" y="2552700"/>
                                </a:lnTo>
                                <a:lnTo>
                                  <a:pt x="4011422" y="2562225"/>
                                </a:lnTo>
                                <a:lnTo>
                                  <a:pt x="4040086" y="2562225"/>
                                </a:lnTo>
                                <a:lnTo>
                                  <a:pt x="4040086" y="2552700"/>
                                </a:lnTo>
                                <a:close/>
                              </a:path>
                              <a:path w="4212590" h="2562225">
                                <a:moveTo>
                                  <a:pt x="4040086" y="0"/>
                                </a:moveTo>
                                <a:lnTo>
                                  <a:pt x="4011422" y="0"/>
                                </a:lnTo>
                                <a:lnTo>
                                  <a:pt x="4011422" y="9525"/>
                                </a:lnTo>
                                <a:lnTo>
                                  <a:pt x="4040086" y="9525"/>
                                </a:lnTo>
                                <a:lnTo>
                                  <a:pt x="4040086" y="0"/>
                                </a:lnTo>
                                <a:close/>
                              </a:path>
                              <a:path w="4212590" h="2562225">
                                <a:moveTo>
                                  <a:pt x="4097388" y="2552700"/>
                                </a:moveTo>
                                <a:lnTo>
                                  <a:pt x="4068737" y="2552700"/>
                                </a:lnTo>
                                <a:lnTo>
                                  <a:pt x="4068737" y="2562225"/>
                                </a:lnTo>
                                <a:lnTo>
                                  <a:pt x="4097388" y="2562225"/>
                                </a:lnTo>
                                <a:lnTo>
                                  <a:pt x="4097388" y="2552700"/>
                                </a:lnTo>
                                <a:close/>
                              </a:path>
                              <a:path w="4212590" h="2562225">
                                <a:moveTo>
                                  <a:pt x="4097388" y="0"/>
                                </a:moveTo>
                                <a:lnTo>
                                  <a:pt x="4068737" y="0"/>
                                </a:lnTo>
                                <a:lnTo>
                                  <a:pt x="4068737" y="9525"/>
                                </a:lnTo>
                                <a:lnTo>
                                  <a:pt x="4097388" y="9525"/>
                                </a:lnTo>
                                <a:lnTo>
                                  <a:pt x="4097388" y="0"/>
                                </a:lnTo>
                                <a:close/>
                              </a:path>
                              <a:path w="4212590" h="2562225">
                                <a:moveTo>
                                  <a:pt x="4154690" y="2552700"/>
                                </a:moveTo>
                                <a:lnTo>
                                  <a:pt x="4126039" y="2552700"/>
                                </a:lnTo>
                                <a:lnTo>
                                  <a:pt x="4126039" y="2562225"/>
                                </a:lnTo>
                                <a:lnTo>
                                  <a:pt x="4154690" y="2562225"/>
                                </a:lnTo>
                                <a:lnTo>
                                  <a:pt x="4154690" y="2552700"/>
                                </a:lnTo>
                                <a:close/>
                              </a:path>
                              <a:path w="4212590" h="2562225">
                                <a:moveTo>
                                  <a:pt x="4154690" y="0"/>
                                </a:moveTo>
                                <a:lnTo>
                                  <a:pt x="4126039" y="0"/>
                                </a:lnTo>
                                <a:lnTo>
                                  <a:pt x="4126039" y="9525"/>
                                </a:lnTo>
                                <a:lnTo>
                                  <a:pt x="4154690" y="9525"/>
                                </a:lnTo>
                                <a:lnTo>
                                  <a:pt x="4154690" y="0"/>
                                </a:lnTo>
                                <a:close/>
                              </a:path>
                              <a:path w="4212590" h="2562225">
                                <a:moveTo>
                                  <a:pt x="4211993" y="2533434"/>
                                </a:moveTo>
                                <a:lnTo>
                                  <a:pt x="4202468" y="2533434"/>
                                </a:lnTo>
                                <a:lnTo>
                                  <a:pt x="4202468" y="2552700"/>
                                </a:lnTo>
                                <a:lnTo>
                                  <a:pt x="4183342" y="2552700"/>
                                </a:lnTo>
                                <a:lnTo>
                                  <a:pt x="4183342" y="2562225"/>
                                </a:lnTo>
                                <a:lnTo>
                                  <a:pt x="4211993" y="2562225"/>
                                </a:lnTo>
                                <a:lnTo>
                                  <a:pt x="4211993" y="2533434"/>
                                </a:lnTo>
                                <a:close/>
                              </a:path>
                              <a:path w="4212590" h="2562225">
                                <a:moveTo>
                                  <a:pt x="4211993" y="2475852"/>
                                </a:moveTo>
                                <a:lnTo>
                                  <a:pt x="4202468" y="2475852"/>
                                </a:lnTo>
                                <a:lnTo>
                                  <a:pt x="4202468" y="2504643"/>
                                </a:lnTo>
                                <a:lnTo>
                                  <a:pt x="4211993" y="2504643"/>
                                </a:lnTo>
                                <a:lnTo>
                                  <a:pt x="4211993" y="2475852"/>
                                </a:lnTo>
                                <a:close/>
                              </a:path>
                              <a:path w="4212590" h="2562225">
                                <a:moveTo>
                                  <a:pt x="4211993" y="2418283"/>
                                </a:moveTo>
                                <a:lnTo>
                                  <a:pt x="4202468" y="2418283"/>
                                </a:lnTo>
                                <a:lnTo>
                                  <a:pt x="4202468" y="2447074"/>
                                </a:lnTo>
                                <a:lnTo>
                                  <a:pt x="4211993" y="2447074"/>
                                </a:lnTo>
                                <a:lnTo>
                                  <a:pt x="4211993" y="2418283"/>
                                </a:lnTo>
                                <a:close/>
                              </a:path>
                              <a:path w="4212590" h="2562225">
                                <a:moveTo>
                                  <a:pt x="4211993" y="2360701"/>
                                </a:moveTo>
                                <a:lnTo>
                                  <a:pt x="4202468" y="2360701"/>
                                </a:lnTo>
                                <a:lnTo>
                                  <a:pt x="4202468" y="2389492"/>
                                </a:lnTo>
                                <a:lnTo>
                                  <a:pt x="4211993" y="2389492"/>
                                </a:lnTo>
                                <a:lnTo>
                                  <a:pt x="4211993" y="2360701"/>
                                </a:lnTo>
                                <a:close/>
                              </a:path>
                              <a:path w="4212590" h="2562225">
                                <a:moveTo>
                                  <a:pt x="4211993" y="2303119"/>
                                </a:moveTo>
                                <a:lnTo>
                                  <a:pt x="4202468" y="2303119"/>
                                </a:lnTo>
                                <a:lnTo>
                                  <a:pt x="4202468" y="2331910"/>
                                </a:lnTo>
                                <a:lnTo>
                                  <a:pt x="4211993" y="2331910"/>
                                </a:lnTo>
                                <a:lnTo>
                                  <a:pt x="4211993" y="2303119"/>
                                </a:lnTo>
                                <a:close/>
                              </a:path>
                              <a:path w="4212590" h="2562225">
                                <a:moveTo>
                                  <a:pt x="4211993" y="2245550"/>
                                </a:moveTo>
                                <a:lnTo>
                                  <a:pt x="4202468" y="2245550"/>
                                </a:lnTo>
                                <a:lnTo>
                                  <a:pt x="4202468" y="2274328"/>
                                </a:lnTo>
                                <a:lnTo>
                                  <a:pt x="4211993" y="2274328"/>
                                </a:lnTo>
                                <a:lnTo>
                                  <a:pt x="4211993" y="2245550"/>
                                </a:lnTo>
                                <a:close/>
                              </a:path>
                              <a:path w="4212590" h="2562225">
                                <a:moveTo>
                                  <a:pt x="4211993" y="2187968"/>
                                </a:moveTo>
                                <a:lnTo>
                                  <a:pt x="4202468" y="2187968"/>
                                </a:lnTo>
                                <a:lnTo>
                                  <a:pt x="4202468" y="2216759"/>
                                </a:lnTo>
                                <a:lnTo>
                                  <a:pt x="4211993" y="2216759"/>
                                </a:lnTo>
                                <a:lnTo>
                                  <a:pt x="4211993" y="2187968"/>
                                </a:lnTo>
                                <a:close/>
                              </a:path>
                              <a:path w="4212590" h="2562225">
                                <a:moveTo>
                                  <a:pt x="4211993" y="2130387"/>
                                </a:moveTo>
                                <a:lnTo>
                                  <a:pt x="4202468" y="2130387"/>
                                </a:lnTo>
                                <a:lnTo>
                                  <a:pt x="4202468" y="2159177"/>
                                </a:lnTo>
                                <a:lnTo>
                                  <a:pt x="4211993" y="2159177"/>
                                </a:lnTo>
                                <a:lnTo>
                                  <a:pt x="4211993" y="2130387"/>
                                </a:lnTo>
                                <a:close/>
                              </a:path>
                              <a:path w="4212590" h="2562225">
                                <a:moveTo>
                                  <a:pt x="4211993" y="2072805"/>
                                </a:moveTo>
                                <a:lnTo>
                                  <a:pt x="4202468" y="2072805"/>
                                </a:lnTo>
                                <a:lnTo>
                                  <a:pt x="4202468" y="2101596"/>
                                </a:lnTo>
                                <a:lnTo>
                                  <a:pt x="4211993" y="2101596"/>
                                </a:lnTo>
                                <a:lnTo>
                                  <a:pt x="4211993" y="2072805"/>
                                </a:lnTo>
                                <a:close/>
                              </a:path>
                              <a:path w="4212590" h="2562225">
                                <a:moveTo>
                                  <a:pt x="4211993" y="2015236"/>
                                </a:moveTo>
                                <a:lnTo>
                                  <a:pt x="4202468" y="2015236"/>
                                </a:lnTo>
                                <a:lnTo>
                                  <a:pt x="4202468" y="2044026"/>
                                </a:lnTo>
                                <a:lnTo>
                                  <a:pt x="4211993" y="2044026"/>
                                </a:lnTo>
                                <a:lnTo>
                                  <a:pt x="4211993" y="2015236"/>
                                </a:lnTo>
                                <a:close/>
                              </a:path>
                              <a:path w="4212590" h="2562225">
                                <a:moveTo>
                                  <a:pt x="4211993" y="1957654"/>
                                </a:moveTo>
                                <a:lnTo>
                                  <a:pt x="4202468" y="1957654"/>
                                </a:lnTo>
                                <a:lnTo>
                                  <a:pt x="4202468" y="1986445"/>
                                </a:lnTo>
                                <a:lnTo>
                                  <a:pt x="4211993" y="1986445"/>
                                </a:lnTo>
                                <a:lnTo>
                                  <a:pt x="4211993" y="1957654"/>
                                </a:lnTo>
                                <a:close/>
                              </a:path>
                              <a:path w="4212590" h="2562225">
                                <a:moveTo>
                                  <a:pt x="4211993" y="1900072"/>
                                </a:moveTo>
                                <a:lnTo>
                                  <a:pt x="4202468" y="1900072"/>
                                </a:lnTo>
                                <a:lnTo>
                                  <a:pt x="4202468" y="1928863"/>
                                </a:lnTo>
                                <a:lnTo>
                                  <a:pt x="4211993" y="1928863"/>
                                </a:lnTo>
                                <a:lnTo>
                                  <a:pt x="4211993" y="1900072"/>
                                </a:lnTo>
                                <a:close/>
                              </a:path>
                              <a:path w="4212590" h="2562225">
                                <a:moveTo>
                                  <a:pt x="4211993" y="1842503"/>
                                </a:moveTo>
                                <a:lnTo>
                                  <a:pt x="4202468" y="1842503"/>
                                </a:lnTo>
                                <a:lnTo>
                                  <a:pt x="4202468" y="1871281"/>
                                </a:lnTo>
                                <a:lnTo>
                                  <a:pt x="4211993" y="1871281"/>
                                </a:lnTo>
                                <a:lnTo>
                                  <a:pt x="4211993" y="1842503"/>
                                </a:lnTo>
                                <a:close/>
                              </a:path>
                              <a:path w="4212590" h="2562225">
                                <a:moveTo>
                                  <a:pt x="4211993" y="1784921"/>
                                </a:moveTo>
                                <a:lnTo>
                                  <a:pt x="4202468" y="1784921"/>
                                </a:lnTo>
                                <a:lnTo>
                                  <a:pt x="4202468" y="1813712"/>
                                </a:lnTo>
                                <a:lnTo>
                                  <a:pt x="4211993" y="1813712"/>
                                </a:lnTo>
                                <a:lnTo>
                                  <a:pt x="4211993" y="1784921"/>
                                </a:lnTo>
                                <a:close/>
                              </a:path>
                              <a:path w="4212590" h="2562225">
                                <a:moveTo>
                                  <a:pt x="4211993" y="1727339"/>
                                </a:moveTo>
                                <a:lnTo>
                                  <a:pt x="4202468" y="1727339"/>
                                </a:lnTo>
                                <a:lnTo>
                                  <a:pt x="4202468" y="1756130"/>
                                </a:lnTo>
                                <a:lnTo>
                                  <a:pt x="4211993" y="1756130"/>
                                </a:lnTo>
                                <a:lnTo>
                                  <a:pt x="4211993" y="1727339"/>
                                </a:lnTo>
                                <a:close/>
                              </a:path>
                              <a:path w="4212590" h="2562225">
                                <a:moveTo>
                                  <a:pt x="4211993" y="1669757"/>
                                </a:moveTo>
                                <a:lnTo>
                                  <a:pt x="4202468" y="1669757"/>
                                </a:lnTo>
                                <a:lnTo>
                                  <a:pt x="4202468" y="1698548"/>
                                </a:lnTo>
                                <a:lnTo>
                                  <a:pt x="4211993" y="1698548"/>
                                </a:lnTo>
                                <a:lnTo>
                                  <a:pt x="4211993" y="1669757"/>
                                </a:lnTo>
                                <a:close/>
                              </a:path>
                              <a:path w="4212590" h="2562225">
                                <a:moveTo>
                                  <a:pt x="4211993" y="1612188"/>
                                </a:moveTo>
                                <a:lnTo>
                                  <a:pt x="4202468" y="1612188"/>
                                </a:lnTo>
                                <a:lnTo>
                                  <a:pt x="4202468" y="1640979"/>
                                </a:lnTo>
                                <a:lnTo>
                                  <a:pt x="4211993" y="1640979"/>
                                </a:lnTo>
                                <a:lnTo>
                                  <a:pt x="4211993" y="1612188"/>
                                </a:lnTo>
                                <a:close/>
                              </a:path>
                              <a:path w="4212590" h="2562225">
                                <a:moveTo>
                                  <a:pt x="4211993" y="1554607"/>
                                </a:moveTo>
                                <a:lnTo>
                                  <a:pt x="4202468" y="1554607"/>
                                </a:lnTo>
                                <a:lnTo>
                                  <a:pt x="4202468" y="1583397"/>
                                </a:lnTo>
                                <a:lnTo>
                                  <a:pt x="4211993" y="1583397"/>
                                </a:lnTo>
                                <a:lnTo>
                                  <a:pt x="4211993" y="1554607"/>
                                </a:lnTo>
                                <a:close/>
                              </a:path>
                              <a:path w="4212590" h="2562225">
                                <a:moveTo>
                                  <a:pt x="4211993" y="1497025"/>
                                </a:moveTo>
                                <a:lnTo>
                                  <a:pt x="4202468" y="1497025"/>
                                </a:lnTo>
                                <a:lnTo>
                                  <a:pt x="4202468" y="1525816"/>
                                </a:lnTo>
                                <a:lnTo>
                                  <a:pt x="4211993" y="1525816"/>
                                </a:lnTo>
                                <a:lnTo>
                                  <a:pt x="4211993" y="1497025"/>
                                </a:lnTo>
                                <a:close/>
                              </a:path>
                              <a:path w="4212590" h="2562225">
                                <a:moveTo>
                                  <a:pt x="4211993" y="1439456"/>
                                </a:moveTo>
                                <a:lnTo>
                                  <a:pt x="4202468" y="1439456"/>
                                </a:lnTo>
                                <a:lnTo>
                                  <a:pt x="4202468" y="1468247"/>
                                </a:lnTo>
                                <a:lnTo>
                                  <a:pt x="4211993" y="1468247"/>
                                </a:lnTo>
                                <a:lnTo>
                                  <a:pt x="4211993" y="1439456"/>
                                </a:lnTo>
                                <a:close/>
                              </a:path>
                              <a:path w="4212590" h="2562225">
                                <a:moveTo>
                                  <a:pt x="4211993" y="1381874"/>
                                </a:moveTo>
                                <a:lnTo>
                                  <a:pt x="4202468" y="1381874"/>
                                </a:lnTo>
                                <a:lnTo>
                                  <a:pt x="4202468" y="1410665"/>
                                </a:lnTo>
                                <a:lnTo>
                                  <a:pt x="4211993" y="1410665"/>
                                </a:lnTo>
                                <a:lnTo>
                                  <a:pt x="4211993" y="1381874"/>
                                </a:lnTo>
                                <a:close/>
                              </a:path>
                              <a:path w="4212590" h="2562225">
                                <a:moveTo>
                                  <a:pt x="4211993" y="1324292"/>
                                </a:moveTo>
                                <a:lnTo>
                                  <a:pt x="4202468" y="1324292"/>
                                </a:lnTo>
                                <a:lnTo>
                                  <a:pt x="4202468" y="1353083"/>
                                </a:lnTo>
                                <a:lnTo>
                                  <a:pt x="4211993" y="1353083"/>
                                </a:lnTo>
                                <a:lnTo>
                                  <a:pt x="4211993" y="1324292"/>
                                </a:lnTo>
                                <a:close/>
                              </a:path>
                              <a:path w="4212590" h="2562225">
                                <a:moveTo>
                                  <a:pt x="4211993" y="1266723"/>
                                </a:moveTo>
                                <a:lnTo>
                                  <a:pt x="4202468" y="1266723"/>
                                </a:lnTo>
                                <a:lnTo>
                                  <a:pt x="4202468" y="1295501"/>
                                </a:lnTo>
                                <a:lnTo>
                                  <a:pt x="4211993" y="1295501"/>
                                </a:lnTo>
                                <a:lnTo>
                                  <a:pt x="4211993" y="1266723"/>
                                </a:lnTo>
                                <a:close/>
                              </a:path>
                              <a:path w="4212590" h="2562225">
                                <a:moveTo>
                                  <a:pt x="4211993" y="1209141"/>
                                </a:moveTo>
                                <a:lnTo>
                                  <a:pt x="4202468" y="1209141"/>
                                </a:lnTo>
                                <a:lnTo>
                                  <a:pt x="4202468" y="1237932"/>
                                </a:lnTo>
                                <a:lnTo>
                                  <a:pt x="4211993" y="1237932"/>
                                </a:lnTo>
                                <a:lnTo>
                                  <a:pt x="4211993" y="1209141"/>
                                </a:lnTo>
                                <a:close/>
                              </a:path>
                              <a:path w="4212590" h="2562225">
                                <a:moveTo>
                                  <a:pt x="4211993" y="1151559"/>
                                </a:moveTo>
                                <a:lnTo>
                                  <a:pt x="4202468" y="1151559"/>
                                </a:lnTo>
                                <a:lnTo>
                                  <a:pt x="4202468" y="1180350"/>
                                </a:lnTo>
                                <a:lnTo>
                                  <a:pt x="4211993" y="1180350"/>
                                </a:lnTo>
                                <a:lnTo>
                                  <a:pt x="4211993" y="1151559"/>
                                </a:lnTo>
                                <a:close/>
                              </a:path>
                              <a:path w="4212590" h="2562225">
                                <a:moveTo>
                                  <a:pt x="4211993" y="1093978"/>
                                </a:moveTo>
                                <a:lnTo>
                                  <a:pt x="4202468" y="1093978"/>
                                </a:lnTo>
                                <a:lnTo>
                                  <a:pt x="4202468" y="1122768"/>
                                </a:lnTo>
                                <a:lnTo>
                                  <a:pt x="4211993" y="1122768"/>
                                </a:lnTo>
                                <a:lnTo>
                                  <a:pt x="4211993" y="1093978"/>
                                </a:lnTo>
                                <a:close/>
                              </a:path>
                              <a:path w="4212590" h="2562225">
                                <a:moveTo>
                                  <a:pt x="4211993" y="1036408"/>
                                </a:moveTo>
                                <a:lnTo>
                                  <a:pt x="4202468" y="1036408"/>
                                </a:lnTo>
                                <a:lnTo>
                                  <a:pt x="4202468" y="1065199"/>
                                </a:lnTo>
                                <a:lnTo>
                                  <a:pt x="4211993" y="1065199"/>
                                </a:lnTo>
                                <a:lnTo>
                                  <a:pt x="4211993" y="1036408"/>
                                </a:lnTo>
                                <a:close/>
                              </a:path>
                              <a:path w="4212590" h="2562225">
                                <a:moveTo>
                                  <a:pt x="4211993" y="978827"/>
                                </a:moveTo>
                                <a:lnTo>
                                  <a:pt x="4202468" y="978827"/>
                                </a:lnTo>
                                <a:lnTo>
                                  <a:pt x="4202468" y="1007618"/>
                                </a:lnTo>
                                <a:lnTo>
                                  <a:pt x="4211993" y="1007618"/>
                                </a:lnTo>
                                <a:lnTo>
                                  <a:pt x="4211993" y="978827"/>
                                </a:lnTo>
                                <a:close/>
                              </a:path>
                              <a:path w="4212590" h="2562225">
                                <a:moveTo>
                                  <a:pt x="4211993" y="921245"/>
                                </a:moveTo>
                                <a:lnTo>
                                  <a:pt x="4202468" y="921245"/>
                                </a:lnTo>
                                <a:lnTo>
                                  <a:pt x="4202468" y="950036"/>
                                </a:lnTo>
                                <a:lnTo>
                                  <a:pt x="4211993" y="950036"/>
                                </a:lnTo>
                                <a:lnTo>
                                  <a:pt x="4211993" y="921245"/>
                                </a:lnTo>
                                <a:close/>
                              </a:path>
                              <a:path w="4212590" h="2562225">
                                <a:moveTo>
                                  <a:pt x="4211993" y="863676"/>
                                </a:moveTo>
                                <a:lnTo>
                                  <a:pt x="4202468" y="863676"/>
                                </a:lnTo>
                                <a:lnTo>
                                  <a:pt x="4202468" y="892454"/>
                                </a:lnTo>
                                <a:lnTo>
                                  <a:pt x="4211993" y="892454"/>
                                </a:lnTo>
                                <a:lnTo>
                                  <a:pt x="4211993" y="863676"/>
                                </a:lnTo>
                                <a:close/>
                              </a:path>
                              <a:path w="4212590" h="2562225">
                                <a:moveTo>
                                  <a:pt x="4211993" y="806094"/>
                                </a:moveTo>
                                <a:lnTo>
                                  <a:pt x="4202468" y="806094"/>
                                </a:lnTo>
                                <a:lnTo>
                                  <a:pt x="4202468" y="834885"/>
                                </a:lnTo>
                                <a:lnTo>
                                  <a:pt x="4211993" y="834885"/>
                                </a:lnTo>
                                <a:lnTo>
                                  <a:pt x="4211993" y="806094"/>
                                </a:lnTo>
                                <a:close/>
                              </a:path>
                              <a:path w="4212590" h="2562225">
                                <a:moveTo>
                                  <a:pt x="4211993" y="748512"/>
                                </a:moveTo>
                                <a:lnTo>
                                  <a:pt x="4202468" y="748512"/>
                                </a:lnTo>
                                <a:lnTo>
                                  <a:pt x="4202468" y="777303"/>
                                </a:lnTo>
                                <a:lnTo>
                                  <a:pt x="4211993" y="777303"/>
                                </a:lnTo>
                                <a:lnTo>
                                  <a:pt x="4211993" y="748512"/>
                                </a:lnTo>
                                <a:close/>
                              </a:path>
                              <a:path w="4212590" h="2562225">
                                <a:moveTo>
                                  <a:pt x="4211993" y="690930"/>
                                </a:moveTo>
                                <a:lnTo>
                                  <a:pt x="4202468" y="690930"/>
                                </a:lnTo>
                                <a:lnTo>
                                  <a:pt x="4202468" y="719721"/>
                                </a:lnTo>
                                <a:lnTo>
                                  <a:pt x="4211993" y="719721"/>
                                </a:lnTo>
                                <a:lnTo>
                                  <a:pt x="4211993" y="690930"/>
                                </a:lnTo>
                                <a:close/>
                              </a:path>
                              <a:path w="4212590" h="2562225">
                                <a:moveTo>
                                  <a:pt x="4211993" y="633361"/>
                                </a:moveTo>
                                <a:lnTo>
                                  <a:pt x="4202468" y="633361"/>
                                </a:lnTo>
                                <a:lnTo>
                                  <a:pt x="4202468" y="662152"/>
                                </a:lnTo>
                                <a:lnTo>
                                  <a:pt x="4211993" y="662152"/>
                                </a:lnTo>
                                <a:lnTo>
                                  <a:pt x="4211993" y="633361"/>
                                </a:lnTo>
                                <a:close/>
                              </a:path>
                              <a:path w="4212590" h="2562225">
                                <a:moveTo>
                                  <a:pt x="4211993" y="575779"/>
                                </a:moveTo>
                                <a:lnTo>
                                  <a:pt x="4202468" y="575779"/>
                                </a:lnTo>
                                <a:lnTo>
                                  <a:pt x="4202468" y="604570"/>
                                </a:lnTo>
                                <a:lnTo>
                                  <a:pt x="4211993" y="604570"/>
                                </a:lnTo>
                                <a:lnTo>
                                  <a:pt x="4211993" y="575779"/>
                                </a:lnTo>
                                <a:close/>
                              </a:path>
                              <a:path w="4212590" h="2562225">
                                <a:moveTo>
                                  <a:pt x="4211993" y="518198"/>
                                </a:moveTo>
                                <a:lnTo>
                                  <a:pt x="4202468" y="518198"/>
                                </a:lnTo>
                                <a:lnTo>
                                  <a:pt x="4202468" y="546989"/>
                                </a:lnTo>
                                <a:lnTo>
                                  <a:pt x="4211993" y="546989"/>
                                </a:lnTo>
                                <a:lnTo>
                                  <a:pt x="4211993" y="518198"/>
                                </a:lnTo>
                                <a:close/>
                              </a:path>
                              <a:path w="4212590" h="2562225">
                                <a:moveTo>
                                  <a:pt x="4211993" y="460629"/>
                                </a:moveTo>
                                <a:lnTo>
                                  <a:pt x="4202468" y="460629"/>
                                </a:lnTo>
                                <a:lnTo>
                                  <a:pt x="4202468" y="489407"/>
                                </a:lnTo>
                                <a:lnTo>
                                  <a:pt x="4211993" y="489407"/>
                                </a:lnTo>
                                <a:lnTo>
                                  <a:pt x="4211993" y="460629"/>
                                </a:lnTo>
                                <a:close/>
                              </a:path>
                              <a:path w="4212590" h="2562225">
                                <a:moveTo>
                                  <a:pt x="4211993" y="403047"/>
                                </a:moveTo>
                                <a:lnTo>
                                  <a:pt x="4202468" y="403047"/>
                                </a:lnTo>
                                <a:lnTo>
                                  <a:pt x="4202468" y="431838"/>
                                </a:lnTo>
                                <a:lnTo>
                                  <a:pt x="4211993" y="431838"/>
                                </a:lnTo>
                                <a:lnTo>
                                  <a:pt x="4211993" y="403047"/>
                                </a:lnTo>
                                <a:close/>
                              </a:path>
                              <a:path w="4212590" h="2562225">
                                <a:moveTo>
                                  <a:pt x="4211993" y="345465"/>
                                </a:moveTo>
                                <a:lnTo>
                                  <a:pt x="4202468" y="345465"/>
                                </a:lnTo>
                                <a:lnTo>
                                  <a:pt x="4202468" y="374256"/>
                                </a:lnTo>
                                <a:lnTo>
                                  <a:pt x="4211993" y="374256"/>
                                </a:lnTo>
                                <a:lnTo>
                                  <a:pt x="4211993" y="345465"/>
                                </a:lnTo>
                                <a:close/>
                              </a:path>
                              <a:path w="4212590" h="2562225">
                                <a:moveTo>
                                  <a:pt x="4211993" y="287883"/>
                                </a:moveTo>
                                <a:lnTo>
                                  <a:pt x="4202468" y="287883"/>
                                </a:lnTo>
                                <a:lnTo>
                                  <a:pt x="4202468" y="316674"/>
                                </a:lnTo>
                                <a:lnTo>
                                  <a:pt x="4211993" y="316674"/>
                                </a:lnTo>
                                <a:lnTo>
                                  <a:pt x="4211993" y="287883"/>
                                </a:lnTo>
                                <a:close/>
                              </a:path>
                              <a:path w="4212590" h="2562225">
                                <a:moveTo>
                                  <a:pt x="4211993" y="230314"/>
                                </a:moveTo>
                                <a:lnTo>
                                  <a:pt x="4202468" y="230314"/>
                                </a:lnTo>
                                <a:lnTo>
                                  <a:pt x="4202468" y="259105"/>
                                </a:lnTo>
                                <a:lnTo>
                                  <a:pt x="4211993" y="259105"/>
                                </a:lnTo>
                                <a:lnTo>
                                  <a:pt x="4211993" y="230314"/>
                                </a:lnTo>
                                <a:close/>
                              </a:path>
                              <a:path w="4212590" h="2562225">
                                <a:moveTo>
                                  <a:pt x="4211993" y="172732"/>
                                </a:moveTo>
                                <a:lnTo>
                                  <a:pt x="4202468" y="172732"/>
                                </a:lnTo>
                                <a:lnTo>
                                  <a:pt x="4202468" y="201523"/>
                                </a:lnTo>
                                <a:lnTo>
                                  <a:pt x="4211993" y="201523"/>
                                </a:lnTo>
                                <a:lnTo>
                                  <a:pt x="4211993" y="172732"/>
                                </a:lnTo>
                                <a:close/>
                              </a:path>
                              <a:path w="4212590" h="2562225">
                                <a:moveTo>
                                  <a:pt x="4211993" y="115150"/>
                                </a:moveTo>
                                <a:lnTo>
                                  <a:pt x="4202468" y="115150"/>
                                </a:lnTo>
                                <a:lnTo>
                                  <a:pt x="4202468" y="143941"/>
                                </a:lnTo>
                                <a:lnTo>
                                  <a:pt x="4211993" y="143941"/>
                                </a:lnTo>
                                <a:lnTo>
                                  <a:pt x="4211993" y="115150"/>
                                </a:lnTo>
                                <a:close/>
                              </a:path>
                              <a:path w="4212590" h="2562225">
                                <a:moveTo>
                                  <a:pt x="4211993" y="57581"/>
                                </a:moveTo>
                                <a:lnTo>
                                  <a:pt x="4202468" y="57581"/>
                                </a:lnTo>
                                <a:lnTo>
                                  <a:pt x="4202468" y="86372"/>
                                </a:lnTo>
                                <a:lnTo>
                                  <a:pt x="4211993" y="86372"/>
                                </a:lnTo>
                                <a:lnTo>
                                  <a:pt x="4211993" y="57581"/>
                                </a:lnTo>
                                <a:close/>
                              </a:path>
                              <a:path w="4212590" h="2562225">
                                <a:moveTo>
                                  <a:pt x="4211993" y="0"/>
                                </a:moveTo>
                                <a:lnTo>
                                  <a:pt x="4183342" y="0"/>
                                </a:lnTo>
                                <a:lnTo>
                                  <a:pt x="4183342" y="9525"/>
                                </a:lnTo>
                                <a:lnTo>
                                  <a:pt x="4202468" y="9525"/>
                                </a:lnTo>
                                <a:lnTo>
                                  <a:pt x="4202468" y="28790"/>
                                </a:lnTo>
                                <a:lnTo>
                                  <a:pt x="4211993" y="28790"/>
                                </a:lnTo>
                                <a:lnTo>
                                  <a:pt x="4211993" y="0"/>
                                </a:lnTo>
                                <a:close/>
                              </a:path>
                            </a:pathLst>
                          </a:custGeom>
                          <a:solidFill>
                            <a:srgbClr val="BADDFB"/>
                          </a:solidFill>
                        </wps:spPr>
                        <wps:bodyPr wrap="square" lIns="0" tIns="0" rIns="0" bIns="0" rtlCol="0">
                          <a:prstTxWarp prst="textNoShape">
                            <a:avLst/>
                          </a:prstTxWarp>
                          <a:noAutofit/>
                        </wps:bodyPr>
                      </wps:wsp>
                      <wps:wsp>
                        <wps:cNvPr id="108" name="Graphic 108"/>
                        <wps:cNvSpPr/>
                        <wps:spPr>
                          <a:xfrm>
                            <a:off x="2334674" y="0"/>
                            <a:ext cx="672465" cy="220345"/>
                          </a:xfrm>
                          <a:custGeom>
                            <a:avLst/>
                            <a:gdLst/>
                            <a:ahLst/>
                            <a:cxnLst/>
                            <a:rect l="l" t="t" r="r" b="b"/>
                            <a:pathLst>
                              <a:path w="672465" h="220345">
                                <a:moveTo>
                                  <a:pt x="672386" y="220027"/>
                                </a:moveTo>
                                <a:lnTo>
                                  <a:pt x="0" y="220027"/>
                                </a:lnTo>
                                <a:lnTo>
                                  <a:pt x="0" y="0"/>
                                </a:lnTo>
                                <a:lnTo>
                                  <a:pt x="672386" y="0"/>
                                </a:lnTo>
                                <a:lnTo>
                                  <a:pt x="672386" y="220027"/>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4378762" y="2667000"/>
                            <a:ext cx="1270" cy="476250"/>
                          </a:xfrm>
                          <a:custGeom>
                            <a:avLst/>
                            <a:gdLst/>
                            <a:ahLst/>
                            <a:cxnLst/>
                            <a:rect l="l" t="t" r="r" b="b"/>
                            <a:pathLst>
                              <a:path w="0" h="476250">
                                <a:moveTo>
                                  <a:pt x="0" y="0"/>
                                </a:moveTo>
                                <a:lnTo>
                                  <a:pt x="0" y="476250"/>
                                </a:lnTo>
                              </a:path>
                            </a:pathLst>
                          </a:custGeom>
                          <a:ln w="9525">
                            <a:solidFill>
                              <a:srgbClr val="BADDFB"/>
                            </a:solidFill>
                            <a:prstDash val="dash"/>
                          </a:ln>
                        </wps:spPr>
                        <wps:bodyPr wrap="square" lIns="0" tIns="0" rIns="0" bIns="0" rtlCol="0">
                          <a:prstTxWarp prst="textNoShape">
                            <a:avLst/>
                          </a:prstTxWarp>
                          <a:noAutofit/>
                        </wps:bodyPr>
                      </wps:wsp>
                      <wps:wsp>
                        <wps:cNvPr id="110" name="Graphic 110"/>
                        <wps:cNvSpPr/>
                        <wps:spPr>
                          <a:xfrm>
                            <a:off x="2267995" y="3143256"/>
                            <a:ext cx="4212590" cy="2762250"/>
                          </a:xfrm>
                          <a:custGeom>
                            <a:avLst/>
                            <a:gdLst/>
                            <a:ahLst/>
                            <a:cxnLst/>
                            <a:rect l="l" t="t" r="r" b="b"/>
                            <a:pathLst>
                              <a:path w="4212590" h="2762250">
                                <a:moveTo>
                                  <a:pt x="9525" y="2676817"/>
                                </a:moveTo>
                                <a:lnTo>
                                  <a:pt x="0" y="2676817"/>
                                </a:lnTo>
                                <a:lnTo>
                                  <a:pt x="0" y="2705290"/>
                                </a:lnTo>
                                <a:lnTo>
                                  <a:pt x="9525" y="2705290"/>
                                </a:lnTo>
                                <a:lnTo>
                                  <a:pt x="9525" y="2676817"/>
                                </a:lnTo>
                                <a:close/>
                              </a:path>
                              <a:path w="4212590" h="2762250">
                                <a:moveTo>
                                  <a:pt x="9525" y="2619870"/>
                                </a:moveTo>
                                <a:lnTo>
                                  <a:pt x="0" y="2619870"/>
                                </a:lnTo>
                                <a:lnTo>
                                  <a:pt x="0" y="2648343"/>
                                </a:lnTo>
                                <a:lnTo>
                                  <a:pt x="9525" y="2648343"/>
                                </a:lnTo>
                                <a:lnTo>
                                  <a:pt x="9525" y="2619870"/>
                                </a:lnTo>
                                <a:close/>
                              </a:path>
                              <a:path w="4212590" h="2762250">
                                <a:moveTo>
                                  <a:pt x="9525" y="2562910"/>
                                </a:moveTo>
                                <a:lnTo>
                                  <a:pt x="0" y="2562910"/>
                                </a:lnTo>
                                <a:lnTo>
                                  <a:pt x="0" y="2591384"/>
                                </a:lnTo>
                                <a:lnTo>
                                  <a:pt x="9525" y="2591384"/>
                                </a:lnTo>
                                <a:lnTo>
                                  <a:pt x="9525" y="2562910"/>
                                </a:lnTo>
                                <a:close/>
                              </a:path>
                              <a:path w="4212590" h="2762250">
                                <a:moveTo>
                                  <a:pt x="9525" y="2505964"/>
                                </a:moveTo>
                                <a:lnTo>
                                  <a:pt x="0" y="2505964"/>
                                </a:lnTo>
                                <a:lnTo>
                                  <a:pt x="0" y="2534437"/>
                                </a:lnTo>
                                <a:lnTo>
                                  <a:pt x="9525" y="2534437"/>
                                </a:lnTo>
                                <a:lnTo>
                                  <a:pt x="9525" y="2505964"/>
                                </a:lnTo>
                                <a:close/>
                              </a:path>
                              <a:path w="4212590" h="2762250">
                                <a:moveTo>
                                  <a:pt x="9525" y="2449004"/>
                                </a:moveTo>
                                <a:lnTo>
                                  <a:pt x="0" y="2449004"/>
                                </a:lnTo>
                                <a:lnTo>
                                  <a:pt x="0" y="2477478"/>
                                </a:lnTo>
                                <a:lnTo>
                                  <a:pt x="9525" y="2477478"/>
                                </a:lnTo>
                                <a:lnTo>
                                  <a:pt x="9525" y="2449004"/>
                                </a:lnTo>
                                <a:close/>
                              </a:path>
                              <a:path w="4212590" h="2762250">
                                <a:moveTo>
                                  <a:pt x="9525" y="2392045"/>
                                </a:moveTo>
                                <a:lnTo>
                                  <a:pt x="0" y="2392045"/>
                                </a:lnTo>
                                <a:lnTo>
                                  <a:pt x="0" y="2420531"/>
                                </a:lnTo>
                                <a:lnTo>
                                  <a:pt x="9525" y="2420531"/>
                                </a:lnTo>
                                <a:lnTo>
                                  <a:pt x="9525" y="2392045"/>
                                </a:lnTo>
                                <a:close/>
                              </a:path>
                              <a:path w="4212590" h="2762250">
                                <a:moveTo>
                                  <a:pt x="9525" y="2335098"/>
                                </a:moveTo>
                                <a:lnTo>
                                  <a:pt x="0" y="2335098"/>
                                </a:lnTo>
                                <a:lnTo>
                                  <a:pt x="0" y="2363571"/>
                                </a:lnTo>
                                <a:lnTo>
                                  <a:pt x="9525" y="2363571"/>
                                </a:lnTo>
                                <a:lnTo>
                                  <a:pt x="9525" y="2335098"/>
                                </a:lnTo>
                                <a:close/>
                              </a:path>
                              <a:path w="4212590" h="2762250">
                                <a:moveTo>
                                  <a:pt x="9525" y="2278138"/>
                                </a:moveTo>
                                <a:lnTo>
                                  <a:pt x="0" y="2278138"/>
                                </a:lnTo>
                                <a:lnTo>
                                  <a:pt x="0" y="2306624"/>
                                </a:lnTo>
                                <a:lnTo>
                                  <a:pt x="9525" y="2306624"/>
                                </a:lnTo>
                                <a:lnTo>
                                  <a:pt x="9525" y="2278138"/>
                                </a:lnTo>
                                <a:close/>
                              </a:path>
                              <a:path w="4212590" h="2762250">
                                <a:moveTo>
                                  <a:pt x="9525" y="2221192"/>
                                </a:moveTo>
                                <a:lnTo>
                                  <a:pt x="0" y="2221192"/>
                                </a:lnTo>
                                <a:lnTo>
                                  <a:pt x="0" y="2249665"/>
                                </a:lnTo>
                                <a:lnTo>
                                  <a:pt x="9525" y="2249665"/>
                                </a:lnTo>
                                <a:lnTo>
                                  <a:pt x="9525" y="2221192"/>
                                </a:lnTo>
                                <a:close/>
                              </a:path>
                              <a:path w="4212590" h="2762250">
                                <a:moveTo>
                                  <a:pt x="9525" y="2164232"/>
                                </a:moveTo>
                                <a:lnTo>
                                  <a:pt x="0" y="2164232"/>
                                </a:lnTo>
                                <a:lnTo>
                                  <a:pt x="0" y="2192718"/>
                                </a:lnTo>
                                <a:lnTo>
                                  <a:pt x="9525" y="2192718"/>
                                </a:lnTo>
                                <a:lnTo>
                                  <a:pt x="9525" y="2164232"/>
                                </a:lnTo>
                                <a:close/>
                              </a:path>
                              <a:path w="4212590" h="2762250">
                                <a:moveTo>
                                  <a:pt x="9525" y="2107285"/>
                                </a:moveTo>
                                <a:lnTo>
                                  <a:pt x="0" y="2107285"/>
                                </a:lnTo>
                                <a:lnTo>
                                  <a:pt x="0" y="2135759"/>
                                </a:lnTo>
                                <a:lnTo>
                                  <a:pt x="9525" y="2135759"/>
                                </a:lnTo>
                                <a:lnTo>
                                  <a:pt x="9525" y="2107285"/>
                                </a:lnTo>
                                <a:close/>
                              </a:path>
                              <a:path w="4212590" h="2762250">
                                <a:moveTo>
                                  <a:pt x="9525" y="2050326"/>
                                </a:moveTo>
                                <a:lnTo>
                                  <a:pt x="0" y="2050326"/>
                                </a:lnTo>
                                <a:lnTo>
                                  <a:pt x="0" y="2078812"/>
                                </a:lnTo>
                                <a:lnTo>
                                  <a:pt x="9525" y="2078812"/>
                                </a:lnTo>
                                <a:lnTo>
                                  <a:pt x="9525" y="2050326"/>
                                </a:lnTo>
                                <a:close/>
                              </a:path>
                              <a:path w="4212590" h="2762250">
                                <a:moveTo>
                                  <a:pt x="9525" y="1993379"/>
                                </a:moveTo>
                                <a:lnTo>
                                  <a:pt x="0" y="1993379"/>
                                </a:lnTo>
                                <a:lnTo>
                                  <a:pt x="0" y="2021852"/>
                                </a:lnTo>
                                <a:lnTo>
                                  <a:pt x="9525" y="2021852"/>
                                </a:lnTo>
                                <a:lnTo>
                                  <a:pt x="9525" y="1993379"/>
                                </a:lnTo>
                                <a:close/>
                              </a:path>
                              <a:path w="4212590" h="2762250">
                                <a:moveTo>
                                  <a:pt x="9525" y="1936419"/>
                                </a:moveTo>
                                <a:lnTo>
                                  <a:pt x="0" y="1936419"/>
                                </a:lnTo>
                                <a:lnTo>
                                  <a:pt x="0" y="1964893"/>
                                </a:lnTo>
                                <a:lnTo>
                                  <a:pt x="9525" y="1964893"/>
                                </a:lnTo>
                                <a:lnTo>
                                  <a:pt x="9525" y="1936419"/>
                                </a:lnTo>
                                <a:close/>
                              </a:path>
                              <a:path w="4212590" h="2762250">
                                <a:moveTo>
                                  <a:pt x="9525" y="1879473"/>
                                </a:moveTo>
                                <a:lnTo>
                                  <a:pt x="0" y="1879473"/>
                                </a:lnTo>
                                <a:lnTo>
                                  <a:pt x="0" y="1907946"/>
                                </a:lnTo>
                                <a:lnTo>
                                  <a:pt x="9525" y="1907946"/>
                                </a:lnTo>
                                <a:lnTo>
                                  <a:pt x="9525" y="1879473"/>
                                </a:lnTo>
                                <a:close/>
                              </a:path>
                              <a:path w="4212590" h="2762250">
                                <a:moveTo>
                                  <a:pt x="9525" y="1822513"/>
                                </a:moveTo>
                                <a:lnTo>
                                  <a:pt x="0" y="1822513"/>
                                </a:lnTo>
                                <a:lnTo>
                                  <a:pt x="0" y="1850986"/>
                                </a:lnTo>
                                <a:lnTo>
                                  <a:pt x="9525" y="1850986"/>
                                </a:lnTo>
                                <a:lnTo>
                                  <a:pt x="9525" y="1822513"/>
                                </a:lnTo>
                                <a:close/>
                              </a:path>
                              <a:path w="4212590" h="2762250">
                                <a:moveTo>
                                  <a:pt x="9525" y="1765566"/>
                                </a:moveTo>
                                <a:lnTo>
                                  <a:pt x="0" y="1765566"/>
                                </a:lnTo>
                                <a:lnTo>
                                  <a:pt x="0" y="1794040"/>
                                </a:lnTo>
                                <a:lnTo>
                                  <a:pt x="9525" y="1794040"/>
                                </a:lnTo>
                                <a:lnTo>
                                  <a:pt x="9525" y="1765566"/>
                                </a:lnTo>
                                <a:close/>
                              </a:path>
                              <a:path w="4212590" h="2762250">
                                <a:moveTo>
                                  <a:pt x="9525" y="1708607"/>
                                </a:moveTo>
                                <a:lnTo>
                                  <a:pt x="0" y="1708607"/>
                                </a:lnTo>
                                <a:lnTo>
                                  <a:pt x="0" y="1737080"/>
                                </a:lnTo>
                                <a:lnTo>
                                  <a:pt x="9525" y="1737080"/>
                                </a:lnTo>
                                <a:lnTo>
                                  <a:pt x="9525" y="1708607"/>
                                </a:lnTo>
                                <a:close/>
                              </a:path>
                              <a:path w="4212590" h="2762250">
                                <a:moveTo>
                                  <a:pt x="9525" y="1651660"/>
                                </a:moveTo>
                                <a:lnTo>
                                  <a:pt x="0" y="1651660"/>
                                </a:lnTo>
                                <a:lnTo>
                                  <a:pt x="0" y="1680133"/>
                                </a:lnTo>
                                <a:lnTo>
                                  <a:pt x="9525" y="1680133"/>
                                </a:lnTo>
                                <a:lnTo>
                                  <a:pt x="9525" y="1651660"/>
                                </a:lnTo>
                                <a:close/>
                              </a:path>
                              <a:path w="4212590" h="2762250">
                                <a:moveTo>
                                  <a:pt x="9525" y="1594700"/>
                                </a:moveTo>
                                <a:lnTo>
                                  <a:pt x="0" y="1594700"/>
                                </a:lnTo>
                                <a:lnTo>
                                  <a:pt x="0" y="1623174"/>
                                </a:lnTo>
                                <a:lnTo>
                                  <a:pt x="9525" y="1623174"/>
                                </a:lnTo>
                                <a:lnTo>
                                  <a:pt x="9525" y="1594700"/>
                                </a:lnTo>
                                <a:close/>
                              </a:path>
                              <a:path w="4212590" h="2762250">
                                <a:moveTo>
                                  <a:pt x="9525" y="1537741"/>
                                </a:moveTo>
                                <a:lnTo>
                                  <a:pt x="0" y="1537741"/>
                                </a:lnTo>
                                <a:lnTo>
                                  <a:pt x="0" y="1566227"/>
                                </a:lnTo>
                                <a:lnTo>
                                  <a:pt x="9525" y="1566227"/>
                                </a:lnTo>
                                <a:lnTo>
                                  <a:pt x="9525" y="1537741"/>
                                </a:lnTo>
                                <a:close/>
                              </a:path>
                              <a:path w="4212590" h="2762250">
                                <a:moveTo>
                                  <a:pt x="9525" y="1480794"/>
                                </a:moveTo>
                                <a:lnTo>
                                  <a:pt x="0" y="1480794"/>
                                </a:lnTo>
                                <a:lnTo>
                                  <a:pt x="0" y="1509268"/>
                                </a:lnTo>
                                <a:lnTo>
                                  <a:pt x="9525" y="1509268"/>
                                </a:lnTo>
                                <a:lnTo>
                                  <a:pt x="9525" y="1480794"/>
                                </a:lnTo>
                                <a:close/>
                              </a:path>
                              <a:path w="4212590" h="2762250">
                                <a:moveTo>
                                  <a:pt x="9525" y="1423835"/>
                                </a:moveTo>
                                <a:lnTo>
                                  <a:pt x="0" y="1423835"/>
                                </a:lnTo>
                                <a:lnTo>
                                  <a:pt x="0" y="1452321"/>
                                </a:lnTo>
                                <a:lnTo>
                                  <a:pt x="9525" y="1452321"/>
                                </a:lnTo>
                                <a:lnTo>
                                  <a:pt x="9525" y="1423835"/>
                                </a:lnTo>
                                <a:close/>
                              </a:path>
                              <a:path w="4212590" h="2762250">
                                <a:moveTo>
                                  <a:pt x="9525" y="1366888"/>
                                </a:moveTo>
                                <a:lnTo>
                                  <a:pt x="0" y="1366888"/>
                                </a:lnTo>
                                <a:lnTo>
                                  <a:pt x="0" y="1395361"/>
                                </a:lnTo>
                                <a:lnTo>
                                  <a:pt x="9525" y="1395361"/>
                                </a:lnTo>
                                <a:lnTo>
                                  <a:pt x="9525" y="1366888"/>
                                </a:lnTo>
                                <a:close/>
                              </a:path>
                              <a:path w="4212590" h="2762250">
                                <a:moveTo>
                                  <a:pt x="9525" y="1309928"/>
                                </a:moveTo>
                                <a:lnTo>
                                  <a:pt x="0" y="1309928"/>
                                </a:lnTo>
                                <a:lnTo>
                                  <a:pt x="0" y="1338414"/>
                                </a:lnTo>
                                <a:lnTo>
                                  <a:pt x="9525" y="1338414"/>
                                </a:lnTo>
                                <a:lnTo>
                                  <a:pt x="9525" y="1309928"/>
                                </a:lnTo>
                                <a:close/>
                              </a:path>
                              <a:path w="4212590" h="2762250">
                                <a:moveTo>
                                  <a:pt x="9525" y="1252982"/>
                                </a:moveTo>
                                <a:lnTo>
                                  <a:pt x="0" y="1252982"/>
                                </a:lnTo>
                                <a:lnTo>
                                  <a:pt x="0" y="1281455"/>
                                </a:lnTo>
                                <a:lnTo>
                                  <a:pt x="9525" y="1281455"/>
                                </a:lnTo>
                                <a:lnTo>
                                  <a:pt x="9525" y="1252982"/>
                                </a:lnTo>
                                <a:close/>
                              </a:path>
                              <a:path w="4212590" h="2762250">
                                <a:moveTo>
                                  <a:pt x="9525" y="1196022"/>
                                </a:moveTo>
                                <a:lnTo>
                                  <a:pt x="0" y="1196022"/>
                                </a:lnTo>
                                <a:lnTo>
                                  <a:pt x="0" y="1224495"/>
                                </a:lnTo>
                                <a:lnTo>
                                  <a:pt x="9525" y="1224495"/>
                                </a:lnTo>
                                <a:lnTo>
                                  <a:pt x="9525" y="1196022"/>
                                </a:lnTo>
                                <a:close/>
                              </a:path>
                              <a:path w="4212590" h="2762250">
                                <a:moveTo>
                                  <a:pt x="9525" y="1139075"/>
                                </a:moveTo>
                                <a:lnTo>
                                  <a:pt x="0" y="1139075"/>
                                </a:lnTo>
                                <a:lnTo>
                                  <a:pt x="0" y="1167549"/>
                                </a:lnTo>
                                <a:lnTo>
                                  <a:pt x="9525" y="1167549"/>
                                </a:lnTo>
                                <a:lnTo>
                                  <a:pt x="9525" y="1139075"/>
                                </a:lnTo>
                                <a:close/>
                              </a:path>
                              <a:path w="4212590" h="2762250">
                                <a:moveTo>
                                  <a:pt x="9525" y="1082116"/>
                                </a:moveTo>
                                <a:lnTo>
                                  <a:pt x="0" y="1082116"/>
                                </a:lnTo>
                                <a:lnTo>
                                  <a:pt x="0" y="1110589"/>
                                </a:lnTo>
                                <a:lnTo>
                                  <a:pt x="9525" y="1110589"/>
                                </a:lnTo>
                                <a:lnTo>
                                  <a:pt x="9525" y="1082116"/>
                                </a:lnTo>
                                <a:close/>
                              </a:path>
                              <a:path w="4212590" h="2762250">
                                <a:moveTo>
                                  <a:pt x="9525" y="1025169"/>
                                </a:moveTo>
                                <a:lnTo>
                                  <a:pt x="0" y="1025169"/>
                                </a:lnTo>
                                <a:lnTo>
                                  <a:pt x="0" y="1053642"/>
                                </a:lnTo>
                                <a:lnTo>
                                  <a:pt x="9525" y="1053642"/>
                                </a:lnTo>
                                <a:lnTo>
                                  <a:pt x="9525" y="1025169"/>
                                </a:lnTo>
                                <a:close/>
                              </a:path>
                              <a:path w="4212590" h="2762250">
                                <a:moveTo>
                                  <a:pt x="9525" y="968209"/>
                                </a:moveTo>
                                <a:lnTo>
                                  <a:pt x="0" y="968209"/>
                                </a:lnTo>
                                <a:lnTo>
                                  <a:pt x="0" y="996683"/>
                                </a:lnTo>
                                <a:lnTo>
                                  <a:pt x="9525" y="996683"/>
                                </a:lnTo>
                                <a:lnTo>
                                  <a:pt x="9525" y="968209"/>
                                </a:lnTo>
                                <a:close/>
                              </a:path>
                              <a:path w="4212590" h="2762250">
                                <a:moveTo>
                                  <a:pt x="9525" y="911263"/>
                                </a:moveTo>
                                <a:lnTo>
                                  <a:pt x="0" y="911263"/>
                                </a:lnTo>
                                <a:lnTo>
                                  <a:pt x="0" y="939736"/>
                                </a:lnTo>
                                <a:lnTo>
                                  <a:pt x="9525" y="939736"/>
                                </a:lnTo>
                                <a:lnTo>
                                  <a:pt x="9525" y="911263"/>
                                </a:lnTo>
                                <a:close/>
                              </a:path>
                              <a:path w="4212590" h="2762250">
                                <a:moveTo>
                                  <a:pt x="9525" y="854303"/>
                                </a:moveTo>
                                <a:lnTo>
                                  <a:pt x="0" y="854303"/>
                                </a:lnTo>
                                <a:lnTo>
                                  <a:pt x="0" y="882777"/>
                                </a:lnTo>
                                <a:lnTo>
                                  <a:pt x="9525" y="882777"/>
                                </a:lnTo>
                                <a:lnTo>
                                  <a:pt x="9525" y="854303"/>
                                </a:lnTo>
                                <a:close/>
                              </a:path>
                              <a:path w="4212590" h="2762250">
                                <a:moveTo>
                                  <a:pt x="9525" y="797344"/>
                                </a:moveTo>
                                <a:lnTo>
                                  <a:pt x="0" y="797344"/>
                                </a:lnTo>
                                <a:lnTo>
                                  <a:pt x="0" y="825830"/>
                                </a:lnTo>
                                <a:lnTo>
                                  <a:pt x="9525" y="825830"/>
                                </a:lnTo>
                                <a:lnTo>
                                  <a:pt x="9525" y="797344"/>
                                </a:lnTo>
                                <a:close/>
                              </a:path>
                              <a:path w="4212590" h="2762250">
                                <a:moveTo>
                                  <a:pt x="9525" y="740397"/>
                                </a:moveTo>
                                <a:lnTo>
                                  <a:pt x="0" y="740397"/>
                                </a:lnTo>
                                <a:lnTo>
                                  <a:pt x="0" y="768870"/>
                                </a:lnTo>
                                <a:lnTo>
                                  <a:pt x="9525" y="768870"/>
                                </a:lnTo>
                                <a:lnTo>
                                  <a:pt x="9525" y="740397"/>
                                </a:lnTo>
                                <a:close/>
                              </a:path>
                              <a:path w="4212590" h="2762250">
                                <a:moveTo>
                                  <a:pt x="9525" y="683437"/>
                                </a:moveTo>
                                <a:lnTo>
                                  <a:pt x="0" y="683437"/>
                                </a:lnTo>
                                <a:lnTo>
                                  <a:pt x="0" y="711923"/>
                                </a:lnTo>
                                <a:lnTo>
                                  <a:pt x="9525" y="711923"/>
                                </a:lnTo>
                                <a:lnTo>
                                  <a:pt x="9525" y="683437"/>
                                </a:lnTo>
                                <a:close/>
                              </a:path>
                              <a:path w="4212590" h="2762250">
                                <a:moveTo>
                                  <a:pt x="9525" y="626491"/>
                                </a:moveTo>
                                <a:lnTo>
                                  <a:pt x="0" y="626491"/>
                                </a:lnTo>
                                <a:lnTo>
                                  <a:pt x="0" y="654964"/>
                                </a:lnTo>
                                <a:lnTo>
                                  <a:pt x="9525" y="654964"/>
                                </a:lnTo>
                                <a:lnTo>
                                  <a:pt x="9525" y="626491"/>
                                </a:lnTo>
                                <a:close/>
                              </a:path>
                              <a:path w="4212590" h="2762250">
                                <a:moveTo>
                                  <a:pt x="9525" y="569531"/>
                                </a:moveTo>
                                <a:lnTo>
                                  <a:pt x="0" y="569531"/>
                                </a:lnTo>
                                <a:lnTo>
                                  <a:pt x="0" y="598017"/>
                                </a:lnTo>
                                <a:lnTo>
                                  <a:pt x="9525" y="598017"/>
                                </a:lnTo>
                                <a:lnTo>
                                  <a:pt x="9525" y="569531"/>
                                </a:lnTo>
                                <a:close/>
                              </a:path>
                              <a:path w="4212590" h="2762250">
                                <a:moveTo>
                                  <a:pt x="9525" y="512584"/>
                                </a:moveTo>
                                <a:lnTo>
                                  <a:pt x="0" y="512584"/>
                                </a:lnTo>
                                <a:lnTo>
                                  <a:pt x="0" y="541058"/>
                                </a:lnTo>
                                <a:lnTo>
                                  <a:pt x="9525" y="541058"/>
                                </a:lnTo>
                                <a:lnTo>
                                  <a:pt x="9525" y="512584"/>
                                </a:lnTo>
                                <a:close/>
                              </a:path>
                              <a:path w="4212590" h="2762250">
                                <a:moveTo>
                                  <a:pt x="9525" y="455625"/>
                                </a:moveTo>
                                <a:lnTo>
                                  <a:pt x="0" y="455625"/>
                                </a:lnTo>
                                <a:lnTo>
                                  <a:pt x="0" y="484111"/>
                                </a:lnTo>
                                <a:lnTo>
                                  <a:pt x="9525" y="484111"/>
                                </a:lnTo>
                                <a:lnTo>
                                  <a:pt x="9525" y="455625"/>
                                </a:lnTo>
                                <a:close/>
                              </a:path>
                              <a:path w="4212590" h="2762250">
                                <a:moveTo>
                                  <a:pt x="9525" y="398678"/>
                                </a:moveTo>
                                <a:lnTo>
                                  <a:pt x="0" y="398678"/>
                                </a:lnTo>
                                <a:lnTo>
                                  <a:pt x="0" y="427151"/>
                                </a:lnTo>
                                <a:lnTo>
                                  <a:pt x="9525" y="427151"/>
                                </a:lnTo>
                                <a:lnTo>
                                  <a:pt x="9525" y="398678"/>
                                </a:lnTo>
                                <a:close/>
                              </a:path>
                              <a:path w="4212590" h="2762250">
                                <a:moveTo>
                                  <a:pt x="9525" y="341718"/>
                                </a:moveTo>
                                <a:lnTo>
                                  <a:pt x="0" y="341718"/>
                                </a:lnTo>
                                <a:lnTo>
                                  <a:pt x="0" y="370192"/>
                                </a:lnTo>
                                <a:lnTo>
                                  <a:pt x="9525" y="370192"/>
                                </a:lnTo>
                                <a:lnTo>
                                  <a:pt x="9525" y="341718"/>
                                </a:lnTo>
                                <a:close/>
                              </a:path>
                              <a:path w="4212590" h="2762250">
                                <a:moveTo>
                                  <a:pt x="9525" y="284772"/>
                                </a:moveTo>
                                <a:lnTo>
                                  <a:pt x="0" y="284772"/>
                                </a:lnTo>
                                <a:lnTo>
                                  <a:pt x="0" y="313245"/>
                                </a:lnTo>
                                <a:lnTo>
                                  <a:pt x="9525" y="313245"/>
                                </a:lnTo>
                                <a:lnTo>
                                  <a:pt x="9525" y="284772"/>
                                </a:lnTo>
                                <a:close/>
                              </a:path>
                              <a:path w="4212590" h="2762250">
                                <a:moveTo>
                                  <a:pt x="9525" y="227812"/>
                                </a:moveTo>
                                <a:lnTo>
                                  <a:pt x="0" y="227812"/>
                                </a:lnTo>
                                <a:lnTo>
                                  <a:pt x="0" y="256286"/>
                                </a:lnTo>
                                <a:lnTo>
                                  <a:pt x="9525" y="256286"/>
                                </a:lnTo>
                                <a:lnTo>
                                  <a:pt x="9525" y="227812"/>
                                </a:lnTo>
                                <a:close/>
                              </a:path>
                              <a:path w="4212590" h="2762250">
                                <a:moveTo>
                                  <a:pt x="9525" y="170865"/>
                                </a:moveTo>
                                <a:lnTo>
                                  <a:pt x="0" y="170865"/>
                                </a:lnTo>
                                <a:lnTo>
                                  <a:pt x="0" y="199339"/>
                                </a:lnTo>
                                <a:lnTo>
                                  <a:pt x="9525" y="199339"/>
                                </a:lnTo>
                                <a:lnTo>
                                  <a:pt x="9525" y="170865"/>
                                </a:lnTo>
                                <a:close/>
                              </a:path>
                              <a:path w="4212590" h="2762250">
                                <a:moveTo>
                                  <a:pt x="9525" y="113906"/>
                                </a:moveTo>
                                <a:lnTo>
                                  <a:pt x="0" y="113906"/>
                                </a:lnTo>
                                <a:lnTo>
                                  <a:pt x="0" y="142379"/>
                                </a:lnTo>
                                <a:lnTo>
                                  <a:pt x="9525" y="142379"/>
                                </a:lnTo>
                                <a:lnTo>
                                  <a:pt x="9525" y="113906"/>
                                </a:lnTo>
                                <a:close/>
                              </a:path>
                              <a:path w="4212590" h="2762250">
                                <a:moveTo>
                                  <a:pt x="9525" y="56946"/>
                                </a:moveTo>
                                <a:lnTo>
                                  <a:pt x="0" y="56946"/>
                                </a:lnTo>
                                <a:lnTo>
                                  <a:pt x="0" y="85432"/>
                                </a:lnTo>
                                <a:lnTo>
                                  <a:pt x="9525" y="85432"/>
                                </a:lnTo>
                                <a:lnTo>
                                  <a:pt x="9525" y="56946"/>
                                </a:lnTo>
                                <a:close/>
                              </a:path>
                              <a:path w="4212590" h="2762250">
                                <a:moveTo>
                                  <a:pt x="28651" y="2752725"/>
                                </a:moveTo>
                                <a:lnTo>
                                  <a:pt x="9525" y="2752725"/>
                                </a:lnTo>
                                <a:lnTo>
                                  <a:pt x="9525" y="2733776"/>
                                </a:lnTo>
                                <a:lnTo>
                                  <a:pt x="0" y="2733776"/>
                                </a:lnTo>
                                <a:lnTo>
                                  <a:pt x="0" y="2762250"/>
                                </a:lnTo>
                                <a:lnTo>
                                  <a:pt x="28651" y="2762250"/>
                                </a:lnTo>
                                <a:lnTo>
                                  <a:pt x="28651" y="2752725"/>
                                </a:lnTo>
                                <a:close/>
                              </a:path>
                              <a:path w="4212590" h="2762250">
                                <a:moveTo>
                                  <a:pt x="28651" y="0"/>
                                </a:moveTo>
                                <a:lnTo>
                                  <a:pt x="0" y="0"/>
                                </a:lnTo>
                                <a:lnTo>
                                  <a:pt x="0" y="28473"/>
                                </a:lnTo>
                                <a:lnTo>
                                  <a:pt x="9525" y="28473"/>
                                </a:lnTo>
                                <a:lnTo>
                                  <a:pt x="9525" y="9525"/>
                                </a:lnTo>
                                <a:lnTo>
                                  <a:pt x="28651" y="9525"/>
                                </a:lnTo>
                                <a:lnTo>
                                  <a:pt x="28651" y="0"/>
                                </a:lnTo>
                                <a:close/>
                              </a:path>
                              <a:path w="4212590" h="2762250">
                                <a:moveTo>
                                  <a:pt x="85953" y="2752725"/>
                                </a:moveTo>
                                <a:lnTo>
                                  <a:pt x="57302" y="2752725"/>
                                </a:lnTo>
                                <a:lnTo>
                                  <a:pt x="57302" y="2762250"/>
                                </a:lnTo>
                                <a:lnTo>
                                  <a:pt x="85953" y="2762250"/>
                                </a:lnTo>
                                <a:lnTo>
                                  <a:pt x="85953" y="2752725"/>
                                </a:lnTo>
                                <a:close/>
                              </a:path>
                              <a:path w="4212590" h="2762250">
                                <a:moveTo>
                                  <a:pt x="85953" y="0"/>
                                </a:moveTo>
                                <a:lnTo>
                                  <a:pt x="57302" y="0"/>
                                </a:lnTo>
                                <a:lnTo>
                                  <a:pt x="57302" y="9525"/>
                                </a:lnTo>
                                <a:lnTo>
                                  <a:pt x="85953" y="9525"/>
                                </a:lnTo>
                                <a:lnTo>
                                  <a:pt x="85953" y="0"/>
                                </a:lnTo>
                                <a:close/>
                              </a:path>
                              <a:path w="4212590" h="2762250">
                                <a:moveTo>
                                  <a:pt x="143268" y="2752725"/>
                                </a:moveTo>
                                <a:lnTo>
                                  <a:pt x="114604" y="2752725"/>
                                </a:lnTo>
                                <a:lnTo>
                                  <a:pt x="114604" y="2762250"/>
                                </a:lnTo>
                                <a:lnTo>
                                  <a:pt x="143268" y="2762250"/>
                                </a:lnTo>
                                <a:lnTo>
                                  <a:pt x="143268" y="2752725"/>
                                </a:lnTo>
                                <a:close/>
                              </a:path>
                              <a:path w="4212590" h="2762250">
                                <a:moveTo>
                                  <a:pt x="143268" y="0"/>
                                </a:moveTo>
                                <a:lnTo>
                                  <a:pt x="114604" y="0"/>
                                </a:lnTo>
                                <a:lnTo>
                                  <a:pt x="114604" y="9525"/>
                                </a:lnTo>
                                <a:lnTo>
                                  <a:pt x="143268" y="9525"/>
                                </a:lnTo>
                                <a:lnTo>
                                  <a:pt x="143268" y="0"/>
                                </a:lnTo>
                                <a:close/>
                              </a:path>
                              <a:path w="4212590" h="2762250">
                                <a:moveTo>
                                  <a:pt x="200571" y="2752725"/>
                                </a:moveTo>
                                <a:lnTo>
                                  <a:pt x="171919" y="2752725"/>
                                </a:lnTo>
                                <a:lnTo>
                                  <a:pt x="171919" y="2762250"/>
                                </a:lnTo>
                                <a:lnTo>
                                  <a:pt x="200571" y="2762250"/>
                                </a:lnTo>
                                <a:lnTo>
                                  <a:pt x="200571" y="2752725"/>
                                </a:lnTo>
                                <a:close/>
                              </a:path>
                              <a:path w="4212590" h="2762250">
                                <a:moveTo>
                                  <a:pt x="200571" y="0"/>
                                </a:moveTo>
                                <a:lnTo>
                                  <a:pt x="171919" y="0"/>
                                </a:lnTo>
                                <a:lnTo>
                                  <a:pt x="171919" y="9525"/>
                                </a:lnTo>
                                <a:lnTo>
                                  <a:pt x="200571" y="9525"/>
                                </a:lnTo>
                                <a:lnTo>
                                  <a:pt x="200571" y="0"/>
                                </a:lnTo>
                                <a:close/>
                              </a:path>
                              <a:path w="4212590" h="2762250">
                                <a:moveTo>
                                  <a:pt x="257873" y="2752725"/>
                                </a:moveTo>
                                <a:lnTo>
                                  <a:pt x="229222" y="2752725"/>
                                </a:lnTo>
                                <a:lnTo>
                                  <a:pt x="229222" y="2762250"/>
                                </a:lnTo>
                                <a:lnTo>
                                  <a:pt x="257873" y="2762250"/>
                                </a:lnTo>
                                <a:lnTo>
                                  <a:pt x="257873" y="2752725"/>
                                </a:lnTo>
                                <a:close/>
                              </a:path>
                              <a:path w="4212590" h="2762250">
                                <a:moveTo>
                                  <a:pt x="257873" y="0"/>
                                </a:moveTo>
                                <a:lnTo>
                                  <a:pt x="229222" y="0"/>
                                </a:lnTo>
                                <a:lnTo>
                                  <a:pt x="229222" y="9525"/>
                                </a:lnTo>
                                <a:lnTo>
                                  <a:pt x="257873" y="9525"/>
                                </a:lnTo>
                                <a:lnTo>
                                  <a:pt x="257873" y="0"/>
                                </a:lnTo>
                                <a:close/>
                              </a:path>
                              <a:path w="4212590" h="2762250">
                                <a:moveTo>
                                  <a:pt x="315175" y="2752725"/>
                                </a:moveTo>
                                <a:lnTo>
                                  <a:pt x="286524" y="2752725"/>
                                </a:lnTo>
                                <a:lnTo>
                                  <a:pt x="286524" y="2762250"/>
                                </a:lnTo>
                                <a:lnTo>
                                  <a:pt x="315175" y="2762250"/>
                                </a:lnTo>
                                <a:lnTo>
                                  <a:pt x="315175" y="2752725"/>
                                </a:lnTo>
                                <a:close/>
                              </a:path>
                              <a:path w="4212590" h="2762250">
                                <a:moveTo>
                                  <a:pt x="315175" y="0"/>
                                </a:moveTo>
                                <a:lnTo>
                                  <a:pt x="286524" y="0"/>
                                </a:lnTo>
                                <a:lnTo>
                                  <a:pt x="286524" y="9525"/>
                                </a:lnTo>
                                <a:lnTo>
                                  <a:pt x="315175" y="9525"/>
                                </a:lnTo>
                                <a:lnTo>
                                  <a:pt x="315175" y="0"/>
                                </a:lnTo>
                                <a:close/>
                              </a:path>
                              <a:path w="4212590" h="2762250">
                                <a:moveTo>
                                  <a:pt x="372491" y="2752725"/>
                                </a:moveTo>
                                <a:lnTo>
                                  <a:pt x="343839" y="2752725"/>
                                </a:lnTo>
                                <a:lnTo>
                                  <a:pt x="343839" y="2762250"/>
                                </a:lnTo>
                                <a:lnTo>
                                  <a:pt x="372491" y="2762250"/>
                                </a:lnTo>
                                <a:lnTo>
                                  <a:pt x="372491" y="2752725"/>
                                </a:lnTo>
                                <a:close/>
                              </a:path>
                              <a:path w="4212590" h="2762250">
                                <a:moveTo>
                                  <a:pt x="372491" y="0"/>
                                </a:moveTo>
                                <a:lnTo>
                                  <a:pt x="343839" y="0"/>
                                </a:lnTo>
                                <a:lnTo>
                                  <a:pt x="343839" y="9525"/>
                                </a:lnTo>
                                <a:lnTo>
                                  <a:pt x="372491" y="9525"/>
                                </a:lnTo>
                                <a:lnTo>
                                  <a:pt x="372491" y="0"/>
                                </a:lnTo>
                                <a:close/>
                              </a:path>
                              <a:path w="4212590" h="2762250">
                                <a:moveTo>
                                  <a:pt x="429793" y="2752725"/>
                                </a:moveTo>
                                <a:lnTo>
                                  <a:pt x="401142" y="2752725"/>
                                </a:lnTo>
                                <a:lnTo>
                                  <a:pt x="401142" y="2762250"/>
                                </a:lnTo>
                                <a:lnTo>
                                  <a:pt x="429793" y="2762250"/>
                                </a:lnTo>
                                <a:lnTo>
                                  <a:pt x="429793" y="2752725"/>
                                </a:lnTo>
                                <a:close/>
                              </a:path>
                              <a:path w="4212590" h="2762250">
                                <a:moveTo>
                                  <a:pt x="429793" y="0"/>
                                </a:moveTo>
                                <a:lnTo>
                                  <a:pt x="401142" y="0"/>
                                </a:lnTo>
                                <a:lnTo>
                                  <a:pt x="401142" y="9525"/>
                                </a:lnTo>
                                <a:lnTo>
                                  <a:pt x="429793" y="9525"/>
                                </a:lnTo>
                                <a:lnTo>
                                  <a:pt x="429793" y="0"/>
                                </a:lnTo>
                                <a:close/>
                              </a:path>
                              <a:path w="4212590" h="2762250">
                                <a:moveTo>
                                  <a:pt x="487095" y="2752725"/>
                                </a:moveTo>
                                <a:lnTo>
                                  <a:pt x="458444" y="2752725"/>
                                </a:lnTo>
                                <a:lnTo>
                                  <a:pt x="458444" y="2762250"/>
                                </a:lnTo>
                                <a:lnTo>
                                  <a:pt x="487095" y="2762250"/>
                                </a:lnTo>
                                <a:lnTo>
                                  <a:pt x="487095" y="2752725"/>
                                </a:lnTo>
                                <a:close/>
                              </a:path>
                              <a:path w="4212590" h="2762250">
                                <a:moveTo>
                                  <a:pt x="487095" y="0"/>
                                </a:moveTo>
                                <a:lnTo>
                                  <a:pt x="458444" y="0"/>
                                </a:lnTo>
                                <a:lnTo>
                                  <a:pt x="458444" y="9525"/>
                                </a:lnTo>
                                <a:lnTo>
                                  <a:pt x="487095" y="9525"/>
                                </a:lnTo>
                                <a:lnTo>
                                  <a:pt x="487095" y="0"/>
                                </a:lnTo>
                                <a:close/>
                              </a:path>
                              <a:path w="4212590" h="2762250">
                                <a:moveTo>
                                  <a:pt x="544410" y="2752725"/>
                                </a:moveTo>
                                <a:lnTo>
                                  <a:pt x="515759" y="2752725"/>
                                </a:lnTo>
                                <a:lnTo>
                                  <a:pt x="515759" y="2762250"/>
                                </a:lnTo>
                                <a:lnTo>
                                  <a:pt x="544410" y="2762250"/>
                                </a:lnTo>
                                <a:lnTo>
                                  <a:pt x="544410" y="2752725"/>
                                </a:lnTo>
                                <a:close/>
                              </a:path>
                              <a:path w="4212590" h="2762250">
                                <a:moveTo>
                                  <a:pt x="544410" y="0"/>
                                </a:moveTo>
                                <a:lnTo>
                                  <a:pt x="515759" y="0"/>
                                </a:lnTo>
                                <a:lnTo>
                                  <a:pt x="515759" y="9525"/>
                                </a:lnTo>
                                <a:lnTo>
                                  <a:pt x="544410" y="9525"/>
                                </a:lnTo>
                                <a:lnTo>
                                  <a:pt x="544410" y="0"/>
                                </a:lnTo>
                                <a:close/>
                              </a:path>
                              <a:path w="4212590" h="2762250">
                                <a:moveTo>
                                  <a:pt x="601713" y="2752725"/>
                                </a:moveTo>
                                <a:lnTo>
                                  <a:pt x="573062" y="2752725"/>
                                </a:lnTo>
                                <a:lnTo>
                                  <a:pt x="573062" y="2762250"/>
                                </a:lnTo>
                                <a:lnTo>
                                  <a:pt x="601713" y="2762250"/>
                                </a:lnTo>
                                <a:lnTo>
                                  <a:pt x="601713" y="2752725"/>
                                </a:lnTo>
                                <a:close/>
                              </a:path>
                              <a:path w="4212590" h="2762250">
                                <a:moveTo>
                                  <a:pt x="601713" y="0"/>
                                </a:moveTo>
                                <a:lnTo>
                                  <a:pt x="573062" y="0"/>
                                </a:lnTo>
                                <a:lnTo>
                                  <a:pt x="573062" y="9525"/>
                                </a:lnTo>
                                <a:lnTo>
                                  <a:pt x="601713" y="9525"/>
                                </a:lnTo>
                                <a:lnTo>
                                  <a:pt x="601713" y="0"/>
                                </a:lnTo>
                                <a:close/>
                              </a:path>
                              <a:path w="4212590" h="2762250">
                                <a:moveTo>
                                  <a:pt x="659015" y="2752725"/>
                                </a:moveTo>
                                <a:lnTo>
                                  <a:pt x="630364" y="2752725"/>
                                </a:lnTo>
                                <a:lnTo>
                                  <a:pt x="630364" y="2762250"/>
                                </a:lnTo>
                                <a:lnTo>
                                  <a:pt x="659015" y="2762250"/>
                                </a:lnTo>
                                <a:lnTo>
                                  <a:pt x="659015" y="2752725"/>
                                </a:lnTo>
                                <a:close/>
                              </a:path>
                              <a:path w="4212590" h="2762250">
                                <a:moveTo>
                                  <a:pt x="659015" y="0"/>
                                </a:moveTo>
                                <a:lnTo>
                                  <a:pt x="630364" y="0"/>
                                </a:lnTo>
                                <a:lnTo>
                                  <a:pt x="630364" y="9525"/>
                                </a:lnTo>
                                <a:lnTo>
                                  <a:pt x="659015" y="9525"/>
                                </a:lnTo>
                                <a:lnTo>
                                  <a:pt x="659015" y="0"/>
                                </a:lnTo>
                                <a:close/>
                              </a:path>
                              <a:path w="4212590" h="2762250">
                                <a:moveTo>
                                  <a:pt x="716330" y="2752725"/>
                                </a:moveTo>
                                <a:lnTo>
                                  <a:pt x="687666" y="2752725"/>
                                </a:lnTo>
                                <a:lnTo>
                                  <a:pt x="687666" y="2762250"/>
                                </a:lnTo>
                                <a:lnTo>
                                  <a:pt x="716330" y="2762250"/>
                                </a:lnTo>
                                <a:lnTo>
                                  <a:pt x="716330" y="2752725"/>
                                </a:lnTo>
                                <a:close/>
                              </a:path>
                              <a:path w="4212590" h="2762250">
                                <a:moveTo>
                                  <a:pt x="716330" y="0"/>
                                </a:moveTo>
                                <a:lnTo>
                                  <a:pt x="687666" y="0"/>
                                </a:lnTo>
                                <a:lnTo>
                                  <a:pt x="687666" y="9525"/>
                                </a:lnTo>
                                <a:lnTo>
                                  <a:pt x="716330" y="9525"/>
                                </a:lnTo>
                                <a:lnTo>
                                  <a:pt x="716330" y="0"/>
                                </a:lnTo>
                                <a:close/>
                              </a:path>
                              <a:path w="4212590" h="2762250">
                                <a:moveTo>
                                  <a:pt x="773633" y="2752725"/>
                                </a:moveTo>
                                <a:lnTo>
                                  <a:pt x="744982" y="2752725"/>
                                </a:lnTo>
                                <a:lnTo>
                                  <a:pt x="744982" y="2762250"/>
                                </a:lnTo>
                                <a:lnTo>
                                  <a:pt x="773633" y="2762250"/>
                                </a:lnTo>
                                <a:lnTo>
                                  <a:pt x="773633" y="2752725"/>
                                </a:lnTo>
                                <a:close/>
                              </a:path>
                              <a:path w="4212590" h="2762250">
                                <a:moveTo>
                                  <a:pt x="773633" y="0"/>
                                </a:moveTo>
                                <a:lnTo>
                                  <a:pt x="744982" y="0"/>
                                </a:lnTo>
                                <a:lnTo>
                                  <a:pt x="744982" y="9525"/>
                                </a:lnTo>
                                <a:lnTo>
                                  <a:pt x="773633" y="9525"/>
                                </a:lnTo>
                                <a:lnTo>
                                  <a:pt x="773633" y="0"/>
                                </a:lnTo>
                                <a:close/>
                              </a:path>
                              <a:path w="4212590" h="2762250">
                                <a:moveTo>
                                  <a:pt x="830935" y="2752725"/>
                                </a:moveTo>
                                <a:lnTo>
                                  <a:pt x="802284" y="2752725"/>
                                </a:lnTo>
                                <a:lnTo>
                                  <a:pt x="802284" y="2762250"/>
                                </a:lnTo>
                                <a:lnTo>
                                  <a:pt x="830935" y="2762250"/>
                                </a:lnTo>
                                <a:lnTo>
                                  <a:pt x="830935" y="2752725"/>
                                </a:lnTo>
                                <a:close/>
                              </a:path>
                              <a:path w="4212590" h="2762250">
                                <a:moveTo>
                                  <a:pt x="830935" y="0"/>
                                </a:moveTo>
                                <a:lnTo>
                                  <a:pt x="802284" y="0"/>
                                </a:lnTo>
                                <a:lnTo>
                                  <a:pt x="802284" y="9525"/>
                                </a:lnTo>
                                <a:lnTo>
                                  <a:pt x="830935" y="9525"/>
                                </a:lnTo>
                                <a:lnTo>
                                  <a:pt x="830935" y="0"/>
                                </a:lnTo>
                                <a:close/>
                              </a:path>
                              <a:path w="4212590" h="2762250">
                                <a:moveTo>
                                  <a:pt x="888238" y="2752725"/>
                                </a:moveTo>
                                <a:lnTo>
                                  <a:pt x="859586" y="2752725"/>
                                </a:lnTo>
                                <a:lnTo>
                                  <a:pt x="859586" y="2762250"/>
                                </a:lnTo>
                                <a:lnTo>
                                  <a:pt x="888238" y="2762250"/>
                                </a:lnTo>
                                <a:lnTo>
                                  <a:pt x="888238" y="2752725"/>
                                </a:lnTo>
                                <a:close/>
                              </a:path>
                              <a:path w="4212590" h="2762250">
                                <a:moveTo>
                                  <a:pt x="888238" y="0"/>
                                </a:moveTo>
                                <a:lnTo>
                                  <a:pt x="859586" y="0"/>
                                </a:lnTo>
                                <a:lnTo>
                                  <a:pt x="859586" y="9525"/>
                                </a:lnTo>
                                <a:lnTo>
                                  <a:pt x="888238" y="9525"/>
                                </a:lnTo>
                                <a:lnTo>
                                  <a:pt x="888238" y="0"/>
                                </a:lnTo>
                                <a:close/>
                              </a:path>
                              <a:path w="4212590" h="2762250">
                                <a:moveTo>
                                  <a:pt x="945553" y="2752725"/>
                                </a:moveTo>
                                <a:lnTo>
                                  <a:pt x="916901" y="2752725"/>
                                </a:lnTo>
                                <a:lnTo>
                                  <a:pt x="916901" y="2762250"/>
                                </a:lnTo>
                                <a:lnTo>
                                  <a:pt x="945553" y="2762250"/>
                                </a:lnTo>
                                <a:lnTo>
                                  <a:pt x="945553" y="2752725"/>
                                </a:lnTo>
                                <a:close/>
                              </a:path>
                              <a:path w="4212590" h="2762250">
                                <a:moveTo>
                                  <a:pt x="945553" y="0"/>
                                </a:moveTo>
                                <a:lnTo>
                                  <a:pt x="916901" y="0"/>
                                </a:lnTo>
                                <a:lnTo>
                                  <a:pt x="916901" y="9525"/>
                                </a:lnTo>
                                <a:lnTo>
                                  <a:pt x="945553" y="9525"/>
                                </a:lnTo>
                                <a:lnTo>
                                  <a:pt x="945553" y="0"/>
                                </a:lnTo>
                                <a:close/>
                              </a:path>
                              <a:path w="4212590" h="2762250">
                                <a:moveTo>
                                  <a:pt x="1002855" y="2752725"/>
                                </a:moveTo>
                                <a:lnTo>
                                  <a:pt x="974204" y="2752725"/>
                                </a:lnTo>
                                <a:lnTo>
                                  <a:pt x="974204" y="2762250"/>
                                </a:lnTo>
                                <a:lnTo>
                                  <a:pt x="1002855" y="2762250"/>
                                </a:lnTo>
                                <a:lnTo>
                                  <a:pt x="1002855" y="2752725"/>
                                </a:lnTo>
                                <a:close/>
                              </a:path>
                              <a:path w="4212590" h="2762250">
                                <a:moveTo>
                                  <a:pt x="1002855" y="0"/>
                                </a:moveTo>
                                <a:lnTo>
                                  <a:pt x="974204" y="0"/>
                                </a:lnTo>
                                <a:lnTo>
                                  <a:pt x="974204" y="9525"/>
                                </a:lnTo>
                                <a:lnTo>
                                  <a:pt x="1002855" y="9525"/>
                                </a:lnTo>
                                <a:lnTo>
                                  <a:pt x="1002855" y="0"/>
                                </a:lnTo>
                                <a:close/>
                              </a:path>
                              <a:path w="4212590" h="2762250">
                                <a:moveTo>
                                  <a:pt x="1060157" y="2752725"/>
                                </a:moveTo>
                                <a:lnTo>
                                  <a:pt x="1031506" y="2752725"/>
                                </a:lnTo>
                                <a:lnTo>
                                  <a:pt x="1031506" y="2762250"/>
                                </a:lnTo>
                                <a:lnTo>
                                  <a:pt x="1060157" y="2762250"/>
                                </a:lnTo>
                                <a:lnTo>
                                  <a:pt x="1060157" y="2752725"/>
                                </a:lnTo>
                                <a:close/>
                              </a:path>
                              <a:path w="4212590" h="2762250">
                                <a:moveTo>
                                  <a:pt x="1060157" y="0"/>
                                </a:moveTo>
                                <a:lnTo>
                                  <a:pt x="1031506" y="0"/>
                                </a:lnTo>
                                <a:lnTo>
                                  <a:pt x="1031506" y="9525"/>
                                </a:lnTo>
                                <a:lnTo>
                                  <a:pt x="1060157" y="9525"/>
                                </a:lnTo>
                                <a:lnTo>
                                  <a:pt x="1060157" y="0"/>
                                </a:lnTo>
                                <a:close/>
                              </a:path>
                              <a:path w="4212590" h="2762250">
                                <a:moveTo>
                                  <a:pt x="1117473" y="2752725"/>
                                </a:moveTo>
                                <a:lnTo>
                                  <a:pt x="1088809" y="2752725"/>
                                </a:lnTo>
                                <a:lnTo>
                                  <a:pt x="1088809" y="2762250"/>
                                </a:lnTo>
                                <a:lnTo>
                                  <a:pt x="1117473" y="2762250"/>
                                </a:lnTo>
                                <a:lnTo>
                                  <a:pt x="1117473" y="2752725"/>
                                </a:lnTo>
                                <a:close/>
                              </a:path>
                              <a:path w="4212590" h="2762250">
                                <a:moveTo>
                                  <a:pt x="1117473" y="0"/>
                                </a:moveTo>
                                <a:lnTo>
                                  <a:pt x="1088809" y="0"/>
                                </a:lnTo>
                                <a:lnTo>
                                  <a:pt x="1088809" y="9525"/>
                                </a:lnTo>
                                <a:lnTo>
                                  <a:pt x="1117473" y="9525"/>
                                </a:lnTo>
                                <a:lnTo>
                                  <a:pt x="1117473" y="0"/>
                                </a:lnTo>
                                <a:close/>
                              </a:path>
                              <a:path w="4212590" h="2762250">
                                <a:moveTo>
                                  <a:pt x="1174775" y="2752725"/>
                                </a:moveTo>
                                <a:lnTo>
                                  <a:pt x="1146124" y="2752725"/>
                                </a:lnTo>
                                <a:lnTo>
                                  <a:pt x="1146124" y="2762250"/>
                                </a:lnTo>
                                <a:lnTo>
                                  <a:pt x="1174775" y="2762250"/>
                                </a:lnTo>
                                <a:lnTo>
                                  <a:pt x="1174775" y="2752725"/>
                                </a:lnTo>
                                <a:close/>
                              </a:path>
                              <a:path w="4212590" h="2762250">
                                <a:moveTo>
                                  <a:pt x="1174775" y="0"/>
                                </a:moveTo>
                                <a:lnTo>
                                  <a:pt x="1146124" y="0"/>
                                </a:lnTo>
                                <a:lnTo>
                                  <a:pt x="1146124" y="9525"/>
                                </a:lnTo>
                                <a:lnTo>
                                  <a:pt x="1174775" y="9525"/>
                                </a:lnTo>
                                <a:lnTo>
                                  <a:pt x="1174775" y="0"/>
                                </a:lnTo>
                                <a:close/>
                              </a:path>
                              <a:path w="4212590" h="2762250">
                                <a:moveTo>
                                  <a:pt x="1232077" y="2752725"/>
                                </a:moveTo>
                                <a:lnTo>
                                  <a:pt x="1203426" y="2752725"/>
                                </a:lnTo>
                                <a:lnTo>
                                  <a:pt x="1203426" y="2762250"/>
                                </a:lnTo>
                                <a:lnTo>
                                  <a:pt x="1232077" y="2762250"/>
                                </a:lnTo>
                                <a:lnTo>
                                  <a:pt x="1232077" y="2752725"/>
                                </a:lnTo>
                                <a:close/>
                              </a:path>
                              <a:path w="4212590" h="2762250">
                                <a:moveTo>
                                  <a:pt x="1232077" y="0"/>
                                </a:moveTo>
                                <a:lnTo>
                                  <a:pt x="1203426" y="0"/>
                                </a:lnTo>
                                <a:lnTo>
                                  <a:pt x="1203426" y="9525"/>
                                </a:lnTo>
                                <a:lnTo>
                                  <a:pt x="1232077" y="9525"/>
                                </a:lnTo>
                                <a:lnTo>
                                  <a:pt x="1232077" y="0"/>
                                </a:lnTo>
                                <a:close/>
                              </a:path>
                              <a:path w="4212590" h="2762250">
                                <a:moveTo>
                                  <a:pt x="1289380" y="2752725"/>
                                </a:moveTo>
                                <a:lnTo>
                                  <a:pt x="1260729" y="2752725"/>
                                </a:lnTo>
                                <a:lnTo>
                                  <a:pt x="1260729" y="2762250"/>
                                </a:lnTo>
                                <a:lnTo>
                                  <a:pt x="1289380" y="2762250"/>
                                </a:lnTo>
                                <a:lnTo>
                                  <a:pt x="1289380" y="2752725"/>
                                </a:lnTo>
                                <a:close/>
                              </a:path>
                              <a:path w="4212590" h="2762250">
                                <a:moveTo>
                                  <a:pt x="1289380" y="0"/>
                                </a:moveTo>
                                <a:lnTo>
                                  <a:pt x="1260729" y="0"/>
                                </a:lnTo>
                                <a:lnTo>
                                  <a:pt x="1260729" y="9525"/>
                                </a:lnTo>
                                <a:lnTo>
                                  <a:pt x="1289380" y="9525"/>
                                </a:lnTo>
                                <a:lnTo>
                                  <a:pt x="1289380" y="0"/>
                                </a:lnTo>
                                <a:close/>
                              </a:path>
                              <a:path w="4212590" h="2762250">
                                <a:moveTo>
                                  <a:pt x="1346695" y="2752725"/>
                                </a:moveTo>
                                <a:lnTo>
                                  <a:pt x="1318044" y="2752725"/>
                                </a:lnTo>
                                <a:lnTo>
                                  <a:pt x="1318044" y="2762250"/>
                                </a:lnTo>
                                <a:lnTo>
                                  <a:pt x="1346695" y="2762250"/>
                                </a:lnTo>
                                <a:lnTo>
                                  <a:pt x="1346695" y="2752725"/>
                                </a:lnTo>
                                <a:close/>
                              </a:path>
                              <a:path w="4212590" h="2762250">
                                <a:moveTo>
                                  <a:pt x="1346695" y="0"/>
                                </a:moveTo>
                                <a:lnTo>
                                  <a:pt x="1318044" y="0"/>
                                </a:lnTo>
                                <a:lnTo>
                                  <a:pt x="1318044" y="9525"/>
                                </a:lnTo>
                                <a:lnTo>
                                  <a:pt x="1346695" y="9525"/>
                                </a:lnTo>
                                <a:lnTo>
                                  <a:pt x="1346695" y="0"/>
                                </a:lnTo>
                                <a:close/>
                              </a:path>
                              <a:path w="4212590" h="2762250">
                                <a:moveTo>
                                  <a:pt x="1403997" y="2752725"/>
                                </a:moveTo>
                                <a:lnTo>
                                  <a:pt x="1375346" y="2752725"/>
                                </a:lnTo>
                                <a:lnTo>
                                  <a:pt x="1375346" y="2762250"/>
                                </a:lnTo>
                                <a:lnTo>
                                  <a:pt x="1403997" y="2762250"/>
                                </a:lnTo>
                                <a:lnTo>
                                  <a:pt x="1403997" y="2752725"/>
                                </a:lnTo>
                                <a:close/>
                              </a:path>
                              <a:path w="4212590" h="2762250">
                                <a:moveTo>
                                  <a:pt x="1403997" y="0"/>
                                </a:moveTo>
                                <a:lnTo>
                                  <a:pt x="1375346" y="0"/>
                                </a:lnTo>
                                <a:lnTo>
                                  <a:pt x="1375346" y="9525"/>
                                </a:lnTo>
                                <a:lnTo>
                                  <a:pt x="1403997" y="9525"/>
                                </a:lnTo>
                                <a:lnTo>
                                  <a:pt x="1403997" y="0"/>
                                </a:lnTo>
                                <a:close/>
                              </a:path>
                              <a:path w="4212590" h="2762250">
                                <a:moveTo>
                                  <a:pt x="1461300" y="2752725"/>
                                </a:moveTo>
                                <a:lnTo>
                                  <a:pt x="1432648" y="2752725"/>
                                </a:lnTo>
                                <a:lnTo>
                                  <a:pt x="1432648" y="2762250"/>
                                </a:lnTo>
                                <a:lnTo>
                                  <a:pt x="1461300" y="2762250"/>
                                </a:lnTo>
                                <a:lnTo>
                                  <a:pt x="1461300" y="2752725"/>
                                </a:lnTo>
                                <a:close/>
                              </a:path>
                              <a:path w="4212590" h="2762250">
                                <a:moveTo>
                                  <a:pt x="1461300" y="0"/>
                                </a:moveTo>
                                <a:lnTo>
                                  <a:pt x="1432648" y="0"/>
                                </a:lnTo>
                                <a:lnTo>
                                  <a:pt x="1432648" y="9525"/>
                                </a:lnTo>
                                <a:lnTo>
                                  <a:pt x="1461300" y="9525"/>
                                </a:lnTo>
                                <a:lnTo>
                                  <a:pt x="1461300" y="0"/>
                                </a:lnTo>
                                <a:close/>
                              </a:path>
                              <a:path w="4212590" h="2762250">
                                <a:moveTo>
                                  <a:pt x="1518615" y="2752725"/>
                                </a:moveTo>
                                <a:lnTo>
                                  <a:pt x="1489964" y="2752725"/>
                                </a:lnTo>
                                <a:lnTo>
                                  <a:pt x="1489964" y="2762250"/>
                                </a:lnTo>
                                <a:lnTo>
                                  <a:pt x="1518615" y="2762250"/>
                                </a:lnTo>
                                <a:lnTo>
                                  <a:pt x="1518615" y="2752725"/>
                                </a:lnTo>
                                <a:close/>
                              </a:path>
                              <a:path w="4212590" h="2762250">
                                <a:moveTo>
                                  <a:pt x="1518615" y="0"/>
                                </a:moveTo>
                                <a:lnTo>
                                  <a:pt x="1489964" y="0"/>
                                </a:lnTo>
                                <a:lnTo>
                                  <a:pt x="1489964" y="9525"/>
                                </a:lnTo>
                                <a:lnTo>
                                  <a:pt x="1518615" y="9525"/>
                                </a:lnTo>
                                <a:lnTo>
                                  <a:pt x="1518615" y="0"/>
                                </a:lnTo>
                                <a:close/>
                              </a:path>
                              <a:path w="4212590" h="2762250">
                                <a:moveTo>
                                  <a:pt x="1575917" y="2752725"/>
                                </a:moveTo>
                                <a:lnTo>
                                  <a:pt x="1547266" y="2752725"/>
                                </a:lnTo>
                                <a:lnTo>
                                  <a:pt x="1547266" y="2762250"/>
                                </a:lnTo>
                                <a:lnTo>
                                  <a:pt x="1575917" y="2762250"/>
                                </a:lnTo>
                                <a:lnTo>
                                  <a:pt x="1575917" y="2752725"/>
                                </a:lnTo>
                                <a:close/>
                              </a:path>
                              <a:path w="4212590" h="2762250">
                                <a:moveTo>
                                  <a:pt x="1575917" y="0"/>
                                </a:moveTo>
                                <a:lnTo>
                                  <a:pt x="1547266" y="0"/>
                                </a:lnTo>
                                <a:lnTo>
                                  <a:pt x="1547266" y="9525"/>
                                </a:lnTo>
                                <a:lnTo>
                                  <a:pt x="1575917" y="9525"/>
                                </a:lnTo>
                                <a:lnTo>
                                  <a:pt x="1575917" y="0"/>
                                </a:lnTo>
                                <a:close/>
                              </a:path>
                              <a:path w="4212590" h="2762250">
                                <a:moveTo>
                                  <a:pt x="1633220" y="2752725"/>
                                </a:moveTo>
                                <a:lnTo>
                                  <a:pt x="1604568" y="2752725"/>
                                </a:lnTo>
                                <a:lnTo>
                                  <a:pt x="1604568" y="2762250"/>
                                </a:lnTo>
                                <a:lnTo>
                                  <a:pt x="1633220" y="2762250"/>
                                </a:lnTo>
                                <a:lnTo>
                                  <a:pt x="1633220" y="2752725"/>
                                </a:lnTo>
                                <a:close/>
                              </a:path>
                              <a:path w="4212590" h="2762250">
                                <a:moveTo>
                                  <a:pt x="1633220" y="0"/>
                                </a:moveTo>
                                <a:lnTo>
                                  <a:pt x="1604568" y="0"/>
                                </a:lnTo>
                                <a:lnTo>
                                  <a:pt x="1604568" y="9525"/>
                                </a:lnTo>
                                <a:lnTo>
                                  <a:pt x="1633220" y="9525"/>
                                </a:lnTo>
                                <a:lnTo>
                                  <a:pt x="1633220" y="0"/>
                                </a:lnTo>
                                <a:close/>
                              </a:path>
                              <a:path w="4212590" h="2762250">
                                <a:moveTo>
                                  <a:pt x="1690535" y="2752725"/>
                                </a:moveTo>
                                <a:lnTo>
                                  <a:pt x="1661871" y="2752725"/>
                                </a:lnTo>
                                <a:lnTo>
                                  <a:pt x="1661871" y="2762250"/>
                                </a:lnTo>
                                <a:lnTo>
                                  <a:pt x="1690535" y="2762250"/>
                                </a:lnTo>
                                <a:lnTo>
                                  <a:pt x="1690535" y="2752725"/>
                                </a:lnTo>
                                <a:close/>
                              </a:path>
                              <a:path w="4212590" h="2762250">
                                <a:moveTo>
                                  <a:pt x="1690535" y="0"/>
                                </a:moveTo>
                                <a:lnTo>
                                  <a:pt x="1661871" y="0"/>
                                </a:lnTo>
                                <a:lnTo>
                                  <a:pt x="1661871" y="9525"/>
                                </a:lnTo>
                                <a:lnTo>
                                  <a:pt x="1690535" y="9525"/>
                                </a:lnTo>
                                <a:lnTo>
                                  <a:pt x="1690535" y="0"/>
                                </a:lnTo>
                                <a:close/>
                              </a:path>
                              <a:path w="4212590" h="2762250">
                                <a:moveTo>
                                  <a:pt x="1747837" y="2752725"/>
                                </a:moveTo>
                                <a:lnTo>
                                  <a:pt x="1719186" y="2752725"/>
                                </a:lnTo>
                                <a:lnTo>
                                  <a:pt x="1719186" y="2762250"/>
                                </a:lnTo>
                                <a:lnTo>
                                  <a:pt x="1747837" y="2762250"/>
                                </a:lnTo>
                                <a:lnTo>
                                  <a:pt x="1747837" y="2752725"/>
                                </a:lnTo>
                                <a:close/>
                              </a:path>
                              <a:path w="4212590" h="2762250">
                                <a:moveTo>
                                  <a:pt x="1747837" y="0"/>
                                </a:moveTo>
                                <a:lnTo>
                                  <a:pt x="1719186" y="0"/>
                                </a:lnTo>
                                <a:lnTo>
                                  <a:pt x="1719186" y="9525"/>
                                </a:lnTo>
                                <a:lnTo>
                                  <a:pt x="1747837" y="9525"/>
                                </a:lnTo>
                                <a:lnTo>
                                  <a:pt x="1747837" y="0"/>
                                </a:lnTo>
                                <a:close/>
                              </a:path>
                              <a:path w="4212590" h="2762250">
                                <a:moveTo>
                                  <a:pt x="1805139" y="2752725"/>
                                </a:moveTo>
                                <a:lnTo>
                                  <a:pt x="1776488" y="2752725"/>
                                </a:lnTo>
                                <a:lnTo>
                                  <a:pt x="1776488" y="2762250"/>
                                </a:lnTo>
                                <a:lnTo>
                                  <a:pt x="1805139" y="2762250"/>
                                </a:lnTo>
                                <a:lnTo>
                                  <a:pt x="1805139" y="2752725"/>
                                </a:lnTo>
                                <a:close/>
                              </a:path>
                              <a:path w="4212590" h="2762250">
                                <a:moveTo>
                                  <a:pt x="1805139" y="0"/>
                                </a:moveTo>
                                <a:lnTo>
                                  <a:pt x="1776488" y="0"/>
                                </a:lnTo>
                                <a:lnTo>
                                  <a:pt x="1776488" y="9525"/>
                                </a:lnTo>
                                <a:lnTo>
                                  <a:pt x="1805139" y="9525"/>
                                </a:lnTo>
                                <a:lnTo>
                                  <a:pt x="1805139" y="0"/>
                                </a:lnTo>
                                <a:close/>
                              </a:path>
                              <a:path w="4212590" h="2762250">
                                <a:moveTo>
                                  <a:pt x="1862442" y="2752725"/>
                                </a:moveTo>
                                <a:lnTo>
                                  <a:pt x="1833791" y="2752725"/>
                                </a:lnTo>
                                <a:lnTo>
                                  <a:pt x="1833791" y="2762250"/>
                                </a:lnTo>
                                <a:lnTo>
                                  <a:pt x="1862442" y="2762250"/>
                                </a:lnTo>
                                <a:lnTo>
                                  <a:pt x="1862442" y="2752725"/>
                                </a:lnTo>
                                <a:close/>
                              </a:path>
                              <a:path w="4212590" h="2762250">
                                <a:moveTo>
                                  <a:pt x="1862442" y="0"/>
                                </a:moveTo>
                                <a:lnTo>
                                  <a:pt x="1833791" y="0"/>
                                </a:lnTo>
                                <a:lnTo>
                                  <a:pt x="1833791" y="9525"/>
                                </a:lnTo>
                                <a:lnTo>
                                  <a:pt x="1862442" y="9525"/>
                                </a:lnTo>
                                <a:lnTo>
                                  <a:pt x="1862442" y="0"/>
                                </a:lnTo>
                                <a:close/>
                              </a:path>
                              <a:path w="4212590" h="2762250">
                                <a:moveTo>
                                  <a:pt x="1919757" y="2752725"/>
                                </a:moveTo>
                                <a:lnTo>
                                  <a:pt x="1891106" y="2752725"/>
                                </a:lnTo>
                                <a:lnTo>
                                  <a:pt x="1891106" y="2762250"/>
                                </a:lnTo>
                                <a:lnTo>
                                  <a:pt x="1919757" y="2762250"/>
                                </a:lnTo>
                                <a:lnTo>
                                  <a:pt x="1919757" y="2752725"/>
                                </a:lnTo>
                                <a:close/>
                              </a:path>
                              <a:path w="4212590" h="2762250">
                                <a:moveTo>
                                  <a:pt x="1919757" y="0"/>
                                </a:moveTo>
                                <a:lnTo>
                                  <a:pt x="1891106" y="0"/>
                                </a:lnTo>
                                <a:lnTo>
                                  <a:pt x="1891106" y="9525"/>
                                </a:lnTo>
                                <a:lnTo>
                                  <a:pt x="1919757" y="9525"/>
                                </a:lnTo>
                                <a:lnTo>
                                  <a:pt x="1919757" y="0"/>
                                </a:lnTo>
                                <a:close/>
                              </a:path>
                              <a:path w="4212590" h="2762250">
                                <a:moveTo>
                                  <a:pt x="1977059" y="2752725"/>
                                </a:moveTo>
                                <a:lnTo>
                                  <a:pt x="1948408" y="2752725"/>
                                </a:lnTo>
                                <a:lnTo>
                                  <a:pt x="1948408" y="2762250"/>
                                </a:lnTo>
                                <a:lnTo>
                                  <a:pt x="1977059" y="2762250"/>
                                </a:lnTo>
                                <a:lnTo>
                                  <a:pt x="1977059" y="2752725"/>
                                </a:lnTo>
                                <a:close/>
                              </a:path>
                              <a:path w="4212590" h="2762250">
                                <a:moveTo>
                                  <a:pt x="1977059" y="0"/>
                                </a:moveTo>
                                <a:lnTo>
                                  <a:pt x="1948408" y="0"/>
                                </a:lnTo>
                                <a:lnTo>
                                  <a:pt x="1948408" y="9525"/>
                                </a:lnTo>
                                <a:lnTo>
                                  <a:pt x="1977059" y="9525"/>
                                </a:lnTo>
                                <a:lnTo>
                                  <a:pt x="1977059" y="0"/>
                                </a:lnTo>
                                <a:close/>
                              </a:path>
                              <a:path w="4212590" h="2762250">
                                <a:moveTo>
                                  <a:pt x="2034362" y="2752725"/>
                                </a:moveTo>
                                <a:lnTo>
                                  <a:pt x="2005711" y="2752725"/>
                                </a:lnTo>
                                <a:lnTo>
                                  <a:pt x="2005711" y="2762250"/>
                                </a:lnTo>
                                <a:lnTo>
                                  <a:pt x="2034362" y="2762250"/>
                                </a:lnTo>
                                <a:lnTo>
                                  <a:pt x="2034362" y="2752725"/>
                                </a:lnTo>
                                <a:close/>
                              </a:path>
                              <a:path w="4212590" h="2762250">
                                <a:moveTo>
                                  <a:pt x="2034362" y="0"/>
                                </a:moveTo>
                                <a:lnTo>
                                  <a:pt x="2005711" y="0"/>
                                </a:lnTo>
                                <a:lnTo>
                                  <a:pt x="2005711" y="9525"/>
                                </a:lnTo>
                                <a:lnTo>
                                  <a:pt x="2034362" y="9525"/>
                                </a:lnTo>
                                <a:lnTo>
                                  <a:pt x="2034362" y="0"/>
                                </a:lnTo>
                                <a:close/>
                              </a:path>
                              <a:path w="4212590" h="2762250">
                                <a:moveTo>
                                  <a:pt x="2091677" y="2752725"/>
                                </a:moveTo>
                                <a:lnTo>
                                  <a:pt x="2063013" y="2752725"/>
                                </a:lnTo>
                                <a:lnTo>
                                  <a:pt x="2063013" y="2762250"/>
                                </a:lnTo>
                                <a:lnTo>
                                  <a:pt x="2091677" y="2762250"/>
                                </a:lnTo>
                                <a:lnTo>
                                  <a:pt x="2091677" y="2752725"/>
                                </a:lnTo>
                                <a:close/>
                              </a:path>
                              <a:path w="4212590" h="2762250">
                                <a:moveTo>
                                  <a:pt x="2091677" y="0"/>
                                </a:moveTo>
                                <a:lnTo>
                                  <a:pt x="2063013" y="0"/>
                                </a:lnTo>
                                <a:lnTo>
                                  <a:pt x="2063013" y="9525"/>
                                </a:lnTo>
                                <a:lnTo>
                                  <a:pt x="2091677" y="9525"/>
                                </a:lnTo>
                                <a:lnTo>
                                  <a:pt x="2091677" y="0"/>
                                </a:lnTo>
                                <a:close/>
                              </a:path>
                              <a:path w="4212590" h="2762250">
                                <a:moveTo>
                                  <a:pt x="2148979" y="2752725"/>
                                </a:moveTo>
                                <a:lnTo>
                                  <a:pt x="2120328" y="2752725"/>
                                </a:lnTo>
                                <a:lnTo>
                                  <a:pt x="2120328" y="2762250"/>
                                </a:lnTo>
                                <a:lnTo>
                                  <a:pt x="2148979" y="2762250"/>
                                </a:lnTo>
                                <a:lnTo>
                                  <a:pt x="2148979" y="2752725"/>
                                </a:lnTo>
                                <a:close/>
                              </a:path>
                              <a:path w="4212590" h="2762250">
                                <a:moveTo>
                                  <a:pt x="2148979" y="0"/>
                                </a:moveTo>
                                <a:lnTo>
                                  <a:pt x="2120328" y="0"/>
                                </a:lnTo>
                                <a:lnTo>
                                  <a:pt x="2120328" y="9525"/>
                                </a:lnTo>
                                <a:lnTo>
                                  <a:pt x="2148979" y="9525"/>
                                </a:lnTo>
                                <a:lnTo>
                                  <a:pt x="2148979" y="0"/>
                                </a:lnTo>
                                <a:close/>
                              </a:path>
                              <a:path w="4212590" h="2762250">
                                <a:moveTo>
                                  <a:pt x="2206282" y="2752725"/>
                                </a:moveTo>
                                <a:lnTo>
                                  <a:pt x="2177631" y="2752725"/>
                                </a:lnTo>
                                <a:lnTo>
                                  <a:pt x="2177631" y="2762250"/>
                                </a:lnTo>
                                <a:lnTo>
                                  <a:pt x="2206282" y="2762250"/>
                                </a:lnTo>
                                <a:lnTo>
                                  <a:pt x="2206282" y="2752725"/>
                                </a:lnTo>
                                <a:close/>
                              </a:path>
                              <a:path w="4212590" h="2762250">
                                <a:moveTo>
                                  <a:pt x="2206282" y="0"/>
                                </a:moveTo>
                                <a:lnTo>
                                  <a:pt x="2177631" y="0"/>
                                </a:lnTo>
                                <a:lnTo>
                                  <a:pt x="2177631" y="9525"/>
                                </a:lnTo>
                                <a:lnTo>
                                  <a:pt x="2206282" y="9525"/>
                                </a:lnTo>
                                <a:lnTo>
                                  <a:pt x="2206282" y="0"/>
                                </a:lnTo>
                                <a:close/>
                              </a:path>
                              <a:path w="4212590" h="2762250">
                                <a:moveTo>
                                  <a:pt x="2263584" y="2752725"/>
                                </a:moveTo>
                                <a:lnTo>
                                  <a:pt x="2234933" y="2752725"/>
                                </a:lnTo>
                                <a:lnTo>
                                  <a:pt x="2234933" y="2762250"/>
                                </a:lnTo>
                                <a:lnTo>
                                  <a:pt x="2263584" y="2762250"/>
                                </a:lnTo>
                                <a:lnTo>
                                  <a:pt x="2263584" y="2752725"/>
                                </a:lnTo>
                                <a:close/>
                              </a:path>
                              <a:path w="4212590" h="2762250">
                                <a:moveTo>
                                  <a:pt x="2263584" y="0"/>
                                </a:moveTo>
                                <a:lnTo>
                                  <a:pt x="2234933" y="0"/>
                                </a:lnTo>
                                <a:lnTo>
                                  <a:pt x="2234933" y="9525"/>
                                </a:lnTo>
                                <a:lnTo>
                                  <a:pt x="2263584" y="9525"/>
                                </a:lnTo>
                                <a:lnTo>
                                  <a:pt x="2263584" y="0"/>
                                </a:lnTo>
                                <a:close/>
                              </a:path>
                              <a:path w="4212590" h="2762250">
                                <a:moveTo>
                                  <a:pt x="2320899" y="2752725"/>
                                </a:moveTo>
                                <a:lnTo>
                                  <a:pt x="2292248" y="2752725"/>
                                </a:lnTo>
                                <a:lnTo>
                                  <a:pt x="2292248" y="2762250"/>
                                </a:lnTo>
                                <a:lnTo>
                                  <a:pt x="2320899" y="2762250"/>
                                </a:lnTo>
                                <a:lnTo>
                                  <a:pt x="2320899" y="2752725"/>
                                </a:lnTo>
                                <a:close/>
                              </a:path>
                              <a:path w="4212590" h="2762250">
                                <a:moveTo>
                                  <a:pt x="2320899" y="0"/>
                                </a:moveTo>
                                <a:lnTo>
                                  <a:pt x="2292248" y="0"/>
                                </a:lnTo>
                                <a:lnTo>
                                  <a:pt x="2292248" y="9525"/>
                                </a:lnTo>
                                <a:lnTo>
                                  <a:pt x="2320899" y="9525"/>
                                </a:lnTo>
                                <a:lnTo>
                                  <a:pt x="2320899" y="0"/>
                                </a:lnTo>
                                <a:close/>
                              </a:path>
                              <a:path w="4212590" h="2762250">
                                <a:moveTo>
                                  <a:pt x="2378202" y="2752725"/>
                                </a:moveTo>
                                <a:lnTo>
                                  <a:pt x="2349550" y="2752725"/>
                                </a:lnTo>
                                <a:lnTo>
                                  <a:pt x="2349550" y="2762250"/>
                                </a:lnTo>
                                <a:lnTo>
                                  <a:pt x="2378202" y="2762250"/>
                                </a:lnTo>
                                <a:lnTo>
                                  <a:pt x="2378202" y="2752725"/>
                                </a:lnTo>
                                <a:close/>
                              </a:path>
                              <a:path w="4212590" h="2762250">
                                <a:moveTo>
                                  <a:pt x="2378202" y="0"/>
                                </a:moveTo>
                                <a:lnTo>
                                  <a:pt x="2349550" y="0"/>
                                </a:lnTo>
                                <a:lnTo>
                                  <a:pt x="2349550" y="9525"/>
                                </a:lnTo>
                                <a:lnTo>
                                  <a:pt x="2378202" y="9525"/>
                                </a:lnTo>
                                <a:lnTo>
                                  <a:pt x="2378202" y="0"/>
                                </a:lnTo>
                                <a:close/>
                              </a:path>
                              <a:path w="4212590" h="2762250">
                                <a:moveTo>
                                  <a:pt x="2435504" y="2752725"/>
                                </a:moveTo>
                                <a:lnTo>
                                  <a:pt x="2406853" y="2752725"/>
                                </a:lnTo>
                                <a:lnTo>
                                  <a:pt x="2406853" y="2762250"/>
                                </a:lnTo>
                                <a:lnTo>
                                  <a:pt x="2435504" y="2762250"/>
                                </a:lnTo>
                                <a:lnTo>
                                  <a:pt x="2435504" y="2752725"/>
                                </a:lnTo>
                                <a:close/>
                              </a:path>
                              <a:path w="4212590" h="2762250">
                                <a:moveTo>
                                  <a:pt x="2435504" y="0"/>
                                </a:moveTo>
                                <a:lnTo>
                                  <a:pt x="2406853" y="0"/>
                                </a:lnTo>
                                <a:lnTo>
                                  <a:pt x="2406853" y="9525"/>
                                </a:lnTo>
                                <a:lnTo>
                                  <a:pt x="2435504" y="9525"/>
                                </a:lnTo>
                                <a:lnTo>
                                  <a:pt x="2435504" y="0"/>
                                </a:lnTo>
                                <a:close/>
                              </a:path>
                              <a:path w="4212590" h="2762250">
                                <a:moveTo>
                                  <a:pt x="2492819" y="2752725"/>
                                </a:moveTo>
                                <a:lnTo>
                                  <a:pt x="2464155" y="2752725"/>
                                </a:lnTo>
                                <a:lnTo>
                                  <a:pt x="2464155" y="2762250"/>
                                </a:lnTo>
                                <a:lnTo>
                                  <a:pt x="2492819" y="2762250"/>
                                </a:lnTo>
                                <a:lnTo>
                                  <a:pt x="2492819" y="2752725"/>
                                </a:lnTo>
                                <a:close/>
                              </a:path>
                              <a:path w="4212590" h="2762250">
                                <a:moveTo>
                                  <a:pt x="2492819" y="0"/>
                                </a:moveTo>
                                <a:lnTo>
                                  <a:pt x="2464155" y="0"/>
                                </a:lnTo>
                                <a:lnTo>
                                  <a:pt x="2464155" y="9525"/>
                                </a:lnTo>
                                <a:lnTo>
                                  <a:pt x="2492819" y="9525"/>
                                </a:lnTo>
                                <a:lnTo>
                                  <a:pt x="2492819" y="0"/>
                                </a:lnTo>
                                <a:close/>
                              </a:path>
                              <a:path w="4212590" h="2762250">
                                <a:moveTo>
                                  <a:pt x="2550122" y="2752725"/>
                                </a:moveTo>
                                <a:lnTo>
                                  <a:pt x="2521470" y="2752725"/>
                                </a:lnTo>
                                <a:lnTo>
                                  <a:pt x="2521470" y="2762250"/>
                                </a:lnTo>
                                <a:lnTo>
                                  <a:pt x="2550122" y="2762250"/>
                                </a:lnTo>
                                <a:lnTo>
                                  <a:pt x="2550122" y="2752725"/>
                                </a:lnTo>
                                <a:close/>
                              </a:path>
                              <a:path w="4212590" h="2762250">
                                <a:moveTo>
                                  <a:pt x="2550122" y="0"/>
                                </a:moveTo>
                                <a:lnTo>
                                  <a:pt x="2521470" y="0"/>
                                </a:lnTo>
                                <a:lnTo>
                                  <a:pt x="2521470" y="9525"/>
                                </a:lnTo>
                                <a:lnTo>
                                  <a:pt x="2550122" y="9525"/>
                                </a:lnTo>
                                <a:lnTo>
                                  <a:pt x="2550122" y="0"/>
                                </a:lnTo>
                                <a:close/>
                              </a:path>
                              <a:path w="4212590" h="2762250">
                                <a:moveTo>
                                  <a:pt x="2607424" y="2752725"/>
                                </a:moveTo>
                                <a:lnTo>
                                  <a:pt x="2578773" y="2752725"/>
                                </a:lnTo>
                                <a:lnTo>
                                  <a:pt x="2578773" y="2762250"/>
                                </a:lnTo>
                                <a:lnTo>
                                  <a:pt x="2607424" y="2762250"/>
                                </a:lnTo>
                                <a:lnTo>
                                  <a:pt x="2607424" y="2752725"/>
                                </a:lnTo>
                                <a:close/>
                              </a:path>
                              <a:path w="4212590" h="2762250">
                                <a:moveTo>
                                  <a:pt x="2607424" y="0"/>
                                </a:moveTo>
                                <a:lnTo>
                                  <a:pt x="2578773" y="0"/>
                                </a:lnTo>
                                <a:lnTo>
                                  <a:pt x="2578773" y="9525"/>
                                </a:lnTo>
                                <a:lnTo>
                                  <a:pt x="2607424" y="9525"/>
                                </a:lnTo>
                                <a:lnTo>
                                  <a:pt x="2607424" y="0"/>
                                </a:lnTo>
                                <a:close/>
                              </a:path>
                              <a:path w="4212590" h="2762250">
                                <a:moveTo>
                                  <a:pt x="2664739" y="2752725"/>
                                </a:moveTo>
                                <a:lnTo>
                                  <a:pt x="2636075" y="2752725"/>
                                </a:lnTo>
                                <a:lnTo>
                                  <a:pt x="2636075" y="2762250"/>
                                </a:lnTo>
                                <a:lnTo>
                                  <a:pt x="2664739" y="2762250"/>
                                </a:lnTo>
                                <a:lnTo>
                                  <a:pt x="2664739" y="2752725"/>
                                </a:lnTo>
                                <a:close/>
                              </a:path>
                              <a:path w="4212590" h="2762250">
                                <a:moveTo>
                                  <a:pt x="2664739" y="0"/>
                                </a:moveTo>
                                <a:lnTo>
                                  <a:pt x="2636075" y="0"/>
                                </a:lnTo>
                                <a:lnTo>
                                  <a:pt x="2636075" y="9525"/>
                                </a:lnTo>
                                <a:lnTo>
                                  <a:pt x="2664739" y="9525"/>
                                </a:lnTo>
                                <a:lnTo>
                                  <a:pt x="2664739" y="0"/>
                                </a:lnTo>
                                <a:close/>
                              </a:path>
                              <a:path w="4212590" h="2762250">
                                <a:moveTo>
                                  <a:pt x="2722041" y="2752725"/>
                                </a:moveTo>
                                <a:lnTo>
                                  <a:pt x="2693390" y="2752725"/>
                                </a:lnTo>
                                <a:lnTo>
                                  <a:pt x="2693390" y="2762250"/>
                                </a:lnTo>
                                <a:lnTo>
                                  <a:pt x="2722041" y="2762250"/>
                                </a:lnTo>
                                <a:lnTo>
                                  <a:pt x="2722041" y="2752725"/>
                                </a:lnTo>
                                <a:close/>
                              </a:path>
                              <a:path w="4212590" h="2762250">
                                <a:moveTo>
                                  <a:pt x="2722041" y="0"/>
                                </a:moveTo>
                                <a:lnTo>
                                  <a:pt x="2693390" y="0"/>
                                </a:lnTo>
                                <a:lnTo>
                                  <a:pt x="2693390" y="9525"/>
                                </a:lnTo>
                                <a:lnTo>
                                  <a:pt x="2722041" y="9525"/>
                                </a:lnTo>
                                <a:lnTo>
                                  <a:pt x="2722041" y="0"/>
                                </a:lnTo>
                                <a:close/>
                              </a:path>
                              <a:path w="4212590" h="2762250">
                                <a:moveTo>
                                  <a:pt x="2779344" y="2752725"/>
                                </a:moveTo>
                                <a:lnTo>
                                  <a:pt x="2750693" y="2752725"/>
                                </a:lnTo>
                                <a:lnTo>
                                  <a:pt x="2750693" y="2762250"/>
                                </a:lnTo>
                                <a:lnTo>
                                  <a:pt x="2779344" y="2762250"/>
                                </a:lnTo>
                                <a:lnTo>
                                  <a:pt x="2779344" y="2752725"/>
                                </a:lnTo>
                                <a:close/>
                              </a:path>
                              <a:path w="4212590" h="2762250">
                                <a:moveTo>
                                  <a:pt x="2779344" y="0"/>
                                </a:moveTo>
                                <a:lnTo>
                                  <a:pt x="2750693" y="0"/>
                                </a:lnTo>
                                <a:lnTo>
                                  <a:pt x="2750693" y="9525"/>
                                </a:lnTo>
                                <a:lnTo>
                                  <a:pt x="2779344" y="9525"/>
                                </a:lnTo>
                                <a:lnTo>
                                  <a:pt x="2779344" y="0"/>
                                </a:lnTo>
                                <a:close/>
                              </a:path>
                              <a:path w="4212590" h="2762250">
                                <a:moveTo>
                                  <a:pt x="2836646" y="2752725"/>
                                </a:moveTo>
                                <a:lnTo>
                                  <a:pt x="2807995" y="2752725"/>
                                </a:lnTo>
                                <a:lnTo>
                                  <a:pt x="2807995" y="2762250"/>
                                </a:lnTo>
                                <a:lnTo>
                                  <a:pt x="2836646" y="2762250"/>
                                </a:lnTo>
                                <a:lnTo>
                                  <a:pt x="2836646" y="2752725"/>
                                </a:lnTo>
                                <a:close/>
                              </a:path>
                              <a:path w="4212590" h="2762250">
                                <a:moveTo>
                                  <a:pt x="2836646" y="0"/>
                                </a:moveTo>
                                <a:lnTo>
                                  <a:pt x="2807995" y="0"/>
                                </a:lnTo>
                                <a:lnTo>
                                  <a:pt x="2807995" y="9525"/>
                                </a:lnTo>
                                <a:lnTo>
                                  <a:pt x="2836646" y="9525"/>
                                </a:lnTo>
                                <a:lnTo>
                                  <a:pt x="2836646" y="0"/>
                                </a:lnTo>
                                <a:close/>
                              </a:path>
                              <a:path w="4212590" h="2762250">
                                <a:moveTo>
                                  <a:pt x="2893961" y="2752725"/>
                                </a:moveTo>
                                <a:lnTo>
                                  <a:pt x="2865310" y="2752725"/>
                                </a:lnTo>
                                <a:lnTo>
                                  <a:pt x="2865310" y="2762250"/>
                                </a:lnTo>
                                <a:lnTo>
                                  <a:pt x="2893961" y="2762250"/>
                                </a:lnTo>
                                <a:lnTo>
                                  <a:pt x="2893961" y="2752725"/>
                                </a:lnTo>
                                <a:close/>
                              </a:path>
                              <a:path w="4212590" h="2762250">
                                <a:moveTo>
                                  <a:pt x="2893961" y="0"/>
                                </a:moveTo>
                                <a:lnTo>
                                  <a:pt x="2865310" y="0"/>
                                </a:lnTo>
                                <a:lnTo>
                                  <a:pt x="2865310" y="9525"/>
                                </a:lnTo>
                                <a:lnTo>
                                  <a:pt x="2893961" y="9525"/>
                                </a:lnTo>
                                <a:lnTo>
                                  <a:pt x="2893961" y="0"/>
                                </a:lnTo>
                                <a:close/>
                              </a:path>
                              <a:path w="4212590" h="2762250">
                                <a:moveTo>
                                  <a:pt x="2951264" y="2752725"/>
                                </a:moveTo>
                                <a:lnTo>
                                  <a:pt x="2922613" y="2752725"/>
                                </a:lnTo>
                                <a:lnTo>
                                  <a:pt x="2922613" y="2762250"/>
                                </a:lnTo>
                                <a:lnTo>
                                  <a:pt x="2951264" y="2762250"/>
                                </a:lnTo>
                                <a:lnTo>
                                  <a:pt x="2951264" y="2752725"/>
                                </a:lnTo>
                                <a:close/>
                              </a:path>
                              <a:path w="4212590" h="2762250">
                                <a:moveTo>
                                  <a:pt x="2951264" y="0"/>
                                </a:moveTo>
                                <a:lnTo>
                                  <a:pt x="2922613" y="0"/>
                                </a:lnTo>
                                <a:lnTo>
                                  <a:pt x="2922613" y="9525"/>
                                </a:lnTo>
                                <a:lnTo>
                                  <a:pt x="2951264" y="9525"/>
                                </a:lnTo>
                                <a:lnTo>
                                  <a:pt x="2951264" y="0"/>
                                </a:lnTo>
                                <a:close/>
                              </a:path>
                              <a:path w="4212590" h="2762250">
                                <a:moveTo>
                                  <a:pt x="3008566" y="2752725"/>
                                </a:moveTo>
                                <a:lnTo>
                                  <a:pt x="2979915" y="2752725"/>
                                </a:lnTo>
                                <a:lnTo>
                                  <a:pt x="2979915" y="2762250"/>
                                </a:lnTo>
                                <a:lnTo>
                                  <a:pt x="3008566" y="2762250"/>
                                </a:lnTo>
                                <a:lnTo>
                                  <a:pt x="3008566" y="2752725"/>
                                </a:lnTo>
                                <a:close/>
                              </a:path>
                              <a:path w="4212590" h="2762250">
                                <a:moveTo>
                                  <a:pt x="3008566" y="0"/>
                                </a:moveTo>
                                <a:lnTo>
                                  <a:pt x="2979915" y="0"/>
                                </a:lnTo>
                                <a:lnTo>
                                  <a:pt x="2979915" y="9525"/>
                                </a:lnTo>
                                <a:lnTo>
                                  <a:pt x="3008566" y="9525"/>
                                </a:lnTo>
                                <a:lnTo>
                                  <a:pt x="3008566" y="0"/>
                                </a:lnTo>
                                <a:close/>
                              </a:path>
                              <a:path w="4212590" h="2762250">
                                <a:moveTo>
                                  <a:pt x="3065881" y="2752725"/>
                                </a:moveTo>
                                <a:lnTo>
                                  <a:pt x="3037217" y="2752725"/>
                                </a:lnTo>
                                <a:lnTo>
                                  <a:pt x="3037217" y="2762250"/>
                                </a:lnTo>
                                <a:lnTo>
                                  <a:pt x="3065881" y="2762250"/>
                                </a:lnTo>
                                <a:lnTo>
                                  <a:pt x="3065881" y="2752725"/>
                                </a:lnTo>
                                <a:close/>
                              </a:path>
                              <a:path w="4212590" h="2762250">
                                <a:moveTo>
                                  <a:pt x="3065881" y="0"/>
                                </a:moveTo>
                                <a:lnTo>
                                  <a:pt x="3037217" y="0"/>
                                </a:lnTo>
                                <a:lnTo>
                                  <a:pt x="3037217" y="9525"/>
                                </a:lnTo>
                                <a:lnTo>
                                  <a:pt x="3065881" y="9525"/>
                                </a:lnTo>
                                <a:lnTo>
                                  <a:pt x="3065881" y="0"/>
                                </a:lnTo>
                                <a:close/>
                              </a:path>
                              <a:path w="4212590" h="2762250">
                                <a:moveTo>
                                  <a:pt x="3123184" y="2752725"/>
                                </a:moveTo>
                                <a:lnTo>
                                  <a:pt x="3094532" y="2752725"/>
                                </a:lnTo>
                                <a:lnTo>
                                  <a:pt x="3094532" y="2762250"/>
                                </a:lnTo>
                                <a:lnTo>
                                  <a:pt x="3123184" y="2762250"/>
                                </a:lnTo>
                                <a:lnTo>
                                  <a:pt x="3123184" y="2752725"/>
                                </a:lnTo>
                                <a:close/>
                              </a:path>
                              <a:path w="4212590" h="2762250">
                                <a:moveTo>
                                  <a:pt x="3123184" y="0"/>
                                </a:moveTo>
                                <a:lnTo>
                                  <a:pt x="3094532" y="0"/>
                                </a:lnTo>
                                <a:lnTo>
                                  <a:pt x="3094532" y="9525"/>
                                </a:lnTo>
                                <a:lnTo>
                                  <a:pt x="3123184" y="9525"/>
                                </a:lnTo>
                                <a:lnTo>
                                  <a:pt x="3123184" y="0"/>
                                </a:lnTo>
                                <a:close/>
                              </a:path>
                              <a:path w="4212590" h="2762250">
                                <a:moveTo>
                                  <a:pt x="3180486" y="2752725"/>
                                </a:moveTo>
                                <a:lnTo>
                                  <a:pt x="3151835" y="2752725"/>
                                </a:lnTo>
                                <a:lnTo>
                                  <a:pt x="3151835" y="2762250"/>
                                </a:lnTo>
                                <a:lnTo>
                                  <a:pt x="3180486" y="2762250"/>
                                </a:lnTo>
                                <a:lnTo>
                                  <a:pt x="3180486" y="2752725"/>
                                </a:lnTo>
                                <a:close/>
                              </a:path>
                              <a:path w="4212590" h="2762250">
                                <a:moveTo>
                                  <a:pt x="3180486" y="0"/>
                                </a:moveTo>
                                <a:lnTo>
                                  <a:pt x="3151835" y="0"/>
                                </a:lnTo>
                                <a:lnTo>
                                  <a:pt x="3151835" y="9525"/>
                                </a:lnTo>
                                <a:lnTo>
                                  <a:pt x="3180486" y="9525"/>
                                </a:lnTo>
                                <a:lnTo>
                                  <a:pt x="3180486" y="0"/>
                                </a:lnTo>
                                <a:close/>
                              </a:path>
                              <a:path w="4212590" h="2762250">
                                <a:moveTo>
                                  <a:pt x="3237788" y="2752725"/>
                                </a:moveTo>
                                <a:lnTo>
                                  <a:pt x="3209137" y="2752725"/>
                                </a:lnTo>
                                <a:lnTo>
                                  <a:pt x="3209137" y="2762250"/>
                                </a:lnTo>
                                <a:lnTo>
                                  <a:pt x="3237788" y="2762250"/>
                                </a:lnTo>
                                <a:lnTo>
                                  <a:pt x="3237788" y="2752725"/>
                                </a:lnTo>
                                <a:close/>
                              </a:path>
                              <a:path w="4212590" h="2762250">
                                <a:moveTo>
                                  <a:pt x="3237788" y="0"/>
                                </a:moveTo>
                                <a:lnTo>
                                  <a:pt x="3209137" y="0"/>
                                </a:lnTo>
                                <a:lnTo>
                                  <a:pt x="3209137" y="9525"/>
                                </a:lnTo>
                                <a:lnTo>
                                  <a:pt x="3237788" y="9525"/>
                                </a:lnTo>
                                <a:lnTo>
                                  <a:pt x="3237788" y="0"/>
                                </a:lnTo>
                                <a:close/>
                              </a:path>
                              <a:path w="4212590" h="2762250">
                                <a:moveTo>
                                  <a:pt x="3295104" y="2752725"/>
                                </a:moveTo>
                                <a:lnTo>
                                  <a:pt x="3266452" y="2752725"/>
                                </a:lnTo>
                                <a:lnTo>
                                  <a:pt x="3266452" y="2762250"/>
                                </a:lnTo>
                                <a:lnTo>
                                  <a:pt x="3295104" y="2762250"/>
                                </a:lnTo>
                                <a:lnTo>
                                  <a:pt x="3295104" y="2752725"/>
                                </a:lnTo>
                                <a:close/>
                              </a:path>
                              <a:path w="4212590" h="2762250">
                                <a:moveTo>
                                  <a:pt x="3295104" y="0"/>
                                </a:moveTo>
                                <a:lnTo>
                                  <a:pt x="3266452" y="0"/>
                                </a:lnTo>
                                <a:lnTo>
                                  <a:pt x="3266452" y="9525"/>
                                </a:lnTo>
                                <a:lnTo>
                                  <a:pt x="3295104" y="9525"/>
                                </a:lnTo>
                                <a:lnTo>
                                  <a:pt x="3295104" y="0"/>
                                </a:lnTo>
                                <a:close/>
                              </a:path>
                              <a:path w="4212590" h="2762250">
                                <a:moveTo>
                                  <a:pt x="3352406" y="2752725"/>
                                </a:moveTo>
                                <a:lnTo>
                                  <a:pt x="3323755" y="2752725"/>
                                </a:lnTo>
                                <a:lnTo>
                                  <a:pt x="3323755" y="2762250"/>
                                </a:lnTo>
                                <a:lnTo>
                                  <a:pt x="3352406" y="2762250"/>
                                </a:lnTo>
                                <a:lnTo>
                                  <a:pt x="3352406" y="2752725"/>
                                </a:lnTo>
                                <a:close/>
                              </a:path>
                              <a:path w="4212590" h="2762250">
                                <a:moveTo>
                                  <a:pt x="3352406" y="0"/>
                                </a:moveTo>
                                <a:lnTo>
                                  <a:pt x="3323755" y="0"/>
                                </a:lnTo>
                                <a:lnTo>
                                  <a:pt x="3323755" y="9525"/>
                                </a:lnTo>
                                <a:lnTo>
                                  <a:pt x="3352406" y="9525"/>
                                </a:lnTo>
                                <a:lnTo>
                                  <a:pt x="3352406" y="0"/>
                                </a:lnTo>
                                <a:close/>
                              </a:path>
                              <a:path w="4212590" h="2762250">
                                <a:moveTo>
                                  <a:pt x="3409708" y="2752725"/>
                                </a:moveTo>
                                <a:lnTo>
                                  <a:pt x="3381057" y="2752725"/>
                                </a:lnTo>
                                <a:lnTo>
                                  <a:pt x="3381057" y="2762250"/>
                                </a:lnTo>
                                <a:lnTo>
                                  <a:pt x="3409708" y="2762250"/>
                                </a:lnTo>
                                <a:lnTo>
                                  <a:pt x="3409708" y="2752725"/>
                                </a:lnTo>
                                <a:close/>
                              </a:path>
                              <a:path w="4212590" h="2762250">
                                <a:moveTo>
                                  <a:pt x="3409708" y="0"/>
                                </a:moveTo>
                                <a:lnTo>
                                  <a:pt x="3381057" y="0"/>
                                </a:lnTo>
                                <a:lnTo>
                                  <a:pt x="3381057" y="9525"/>
                                </a:lnTo>
                                <a:lnTo>
                                  <a:pt x="3409708" y="9525"/>
                                </a:lnTo>
                                <a:lnTo>
                                  <a:pt x="3409708" y="0"/>
                                </a:lnTo>
                                <a:close/>
                              </a:path>
                              <a:path w="4212590" h="2762250">
                                <a:moveTo>
                                  <a:pt x="3467023" y="2752725"/>
                                </a:moveTo>
                                <a:lnTo>
                                  <a:pt x="3438360" y="2752725"/>
                                </a:lnTo>
                                <a:lnTo>
                                  <a:pt x="3438360" y="2762250"/>
                                </a:lnTo>
                                <a:lnTo>
                                  <a:pt x="3467023" y="2762250"/>
                                </a:lnTo>
                                <a:lnTo>
                                  <a:pt x="3467023" y="2752725"/>
                                </a:lnTo>
                                <a:close/>
                              </a:path>
                              <a:path w="4212590" h="2762250">
                                <a:moveTo>
                                  <a:pt x="3467023" y="0"/>
                                </a:moveTo>
                                <a:lnTo>
                                  <a:pt x="3438360" y="0"/>
                                </a:lnTo>
                                <a:lnTo>
                                  <a:pt x="3438360" y="9525"/>
                                </a:lnTo>
                                <a:lnTo>
                                  <a:pt x="3467023" y="9525"/>
                                </a:lnTo>
                                <a:lnTo>
                                  <a:pt x="3467023" y="0"/>
                                </a:lnTo>
                                <a:close/>
                              </a:path>
                              <a:path w="4212590" h="2762250">
                                <a:moveTo>
                                  <a:pt x="3524326" y="2752725"/>
                                </a:moveTo>
                                <a:lnTo>
                                  <a:pt x="3495675" y="2752725"/>
                                </a:lnTo>
                                <a:lnTo>
                                  <a:pt x="3495675" y="2762250"/>
                                </a:lnTo>
                                <a:lnTo>
                                  <a:pt x="3524326" y="2762250"/>
                                </a:lnTo>
                                <a:lnTo>
                                  <a:pt x="3524326" y="2752725"/>
                                </a:lnTo>
                                <a:close/>
                              </a:path>
                              <a:path w="4212590" h="2762250">
                                <a:moveTo>
                                  <a:pt x="3524326" y="0"/>
                                </a:moveTo>
                                <a:lnTo>
                                  <a:pt x="3495675" y="0"/>
                                </a:lnTo>
                                <a:lnTo>
                                  <a:pt x="3495675" y="9525"/>
                                </a:lnTo>
                                <a:lnTo>
                                  <a:pt x="3524326" y="9525"/>
                                </a:lnTo>
                                <a:lnTo>
                                  <a:pt x="3524326" y="0"/>
                                </a:lnTo>
                                <a:close/>
                              </a:path>
                              <a:path w="4212590" h="2762250">
                                <a:moveTo>
                                  <a:pt x="3581628" y="2752725"/>
                                </a:moveTo>
                                <a:lnTo>
                                  <a:pt x="3552977" y="2752725"/>
                                </a:lnTo>
                                <a:lnTo>
                                  <a:pt x="3552977" y="2762250"/>
                                </a:lnTo>
                                <a:lnTo>
                                  <a:pt x="3581628" y="2762250"/>
                                </a:lnTo>
                                <a:lnTo>
                                  <a:pt x="3581628" y="2752725"/>
                                </a:lnTo>
                                <a:close/>
                              </a:path>
                              <a:path w="4212590" h="2762250">
                                <a:moveTo>
                                  <a:pt x="3581628" y="0"/>
                                </a:moveTo>
                                <a:lnTo>
                                  <a:pt x="3552977" y="0"/>
                                </a:lnTo>
                                <a:lnTo>
                                  <a:pt x="3552977" y="9525"/>
                                </a:lnTo>
                                <a:lnTo>
                                  <a:pt x="3581628" y="9525"/>
                                </a:lnTo>
                                <a:lnTo>
                                  <a:pt x="3581628" y="0"/>
                                </a:lnTo>
                                <a:close/>
                              </a:path>
                              <a:path w="4212590" h="2762250">
                                <a:moveTo>
                                  <a:pt x="3638943" y="2752725"/>
                                </a:moveTo>
                                <a:lnTo>
                                  <a:pt x="3610279" y="2752725"/>
                                </a:lnTo>
                                <a:lnTo>
                                  <a:pt x="3610279" y="2762250"/>
                                </a:lnTo>
                                <a:lnTo>
                                  <a:pt x="3638943" y="2762250"/>
                                </a:lnTo>
                                <a:lnTo>
                                  <a:pt x="3638943" y="2752725"/>
                                </a:lnTo>
                                <a:close/>
                              </a:path>
                              <a:path w="4212590" h="2762250">
                                <a:moveTo>
                                  <a:pt x="3638943" y="0"/>
                                </a:moveTo>
                                <a:lnTo>
                                  <a:pt x="3610279" y="0"/>
                                </a:lnTo>
                                <a:lnTo>
                                  <a:pt x="3610279" y="9525"/>
                                </a:lnTo>
                                <a:lnTo>
                                  <a:pt x="3638943" y="9525"/>
                                </a:lnTo>
                                <a:lnTo>
                                  <a:pt x="3638943" y="0"/>
                                </a:lnTo>
                                <a:close/>
                              </a:path>
                              <a:path w="4212590" h="2762250">
                                <a:moveTo>
                                  <a:pt x="3696246" y="2752725"/>
                                </a:moveTo>
                                <a:lnTo>
                                  <a:pt x="3667595" y="2752725"/>
                                </a:lnTo>
                                <a:lnTo>
                                  <a:pt x="3667595" y="2762250"/>
                                </a:lnTo>
                                <a:lnTo>
                                  <a:pt x="3696246" y="2762250"/>
                                </a:lnTo>
                                <a:lnTo>
                                  <a:pt x="3696246" y="2752725"/>
                                </a:lnTo>
                                <a:close/>
                              </a:path>
                              <a:path w="4212590" h="2762250">
                                <a:moveTo>
                                  <a:pt x="3696246" y="0"/>
                                </a:moveTo>
                                <a:lnTo>
                                  <a:pt x="3667595" y="0"/>
                                </a:lnTo>
                                <a:lnTo>
                                  <a:pt x="3667595" y="9525"/>
                                </a:lnTo>
                                <a:lnTo>
                                  <a:pt x="3696246" y="9525"/>
                                </a:lnTo>
                                <a:lnTo>
                                  <a:pt x="3696246" y="0"/>
                                </a:lnTo>
                                <a:close/>
                              </a:path>
                              <a:path w="4212590" h="2762250">
                                <a:moveTo>
                                  <a:pt x="3753548" y="2752725"/>
                                </a:moveTo>
                                <a:lnTo>
                                  <a:pt x="3724897" y="2752725"/>
                                </a:lnTo>
                                <a:lnTo>
                                  <a:pt x="3724897" y="2762250"/>
                                </a:lnTo>
                                <a:lnTo>
                                  <a:pt x="3753548" y="2762250"/>
                                </a:lnTo>
                                <a:lnTo>
                                  <a:pt x="3753548" y="2752725"/>
                                </a:lnTo>
                                <a:close/>
                              </a:path>
                              <a:path w="4212590" h="2762250">
                                <a:moveTo>
                                  <a:pt x="3753548" y="0"/>
                                </a:moveTo>
                                <a:lnTo>
                                  <a:pt x="3724897" y="0"/>
                                </a:lnTo>
                                <a:lnTo>
                                  <a:pt x="3724897" y="9525"/>
                                </a:lnTo>
                                <a:lnTo>
                                  <a:pt x="3753548" y="9525"/>
                                </a:lnTo>
                                <a:lnTo>
                                  <a:pt x="3753548" y="0"/>
                                </a:lnTo>
                                <a:close/>
                              </a:path>
                              <a:path w="4212590" h="2762250">
                                <a:moveTo>
                                  <a:pt x="3810851" y="2752725"/>
                                </a:moveTo>
                                <a:lnTo>
                                  <a:pt x="3782199" y="2752725"/>
                                </a:lnTo>
                                <a:lnTo>
                                  <a:pt x="3782199" y="2762250"/>
                                </a:lnTo>
                                <a:lnTo>
                                  <a:pt x="3810851" y="2762250"/>
                                </a:lnTo>
                                <a:lnTo>
                                  <a:pt x="3810851" y="2752725"/>
                                </a:lnTo>
                                <a:close/>
                              </a:path>
                              <a:path w="4212590" h="2762250">
                                <a:moveTo>
                                  <a:pt x="3810851" y="0"/>
                                </a:moveTo>
                                <a:lnTo>
                                  <a:pt x="3782199" y="0"/>
                                </a:lnTo>
                                <a:lnTo>
                                  <a:pt x="3782199" y="9525"/>
                                </a:lnTo>
                                <a:lnTo>
                                  <a:pt x="3810851" y="9525"/>
                                </a:lnTo>
                                <a:lnTo>
                                  <a:pt x="3810851" y="0"/>
                                </a:lnTo>
                                <a:close/>
                              </a:path>
                              <a:path w="4212590" h="2762250">
                                <a:moveTo>
                                  <a:pt x="3868166" y="2752725"/>
                                </a:moveTo>
                                <a:lnTo>
                                  <a:pt x="3839514" y="2752725"/>
                                </a:lnTo>
                                <a:lnTo>
                                  <a:pt x="3839514" y="2762250"/>
                                </a:lnTo>
                                <a:lnTo>
                                  <a:pt x="3868166" y="2762250"/>
                                </a:lnTo>
                                <a:lnTo>
                                  <a:pt x="3868166" y="2752725"/>
                                </a:lnTo>
                                <a:close/>
                              </a:path>
                              <a:path w="4212590" h="2762250">
                                <a:moveTo>
                                  <a:pt x="3868166" y="0"/>
                                </a:moveTo>
                                <a:lnTo>
                                  <a:pt x="3839514" y="0"/>
                                </a:lnTo>
                                <a:lnTo>
                                  <a:pt x="3839514" y="9525"/>
                                </a:lnTo>
                                <a:lnTo>
                                  <a:pt x="3868166" y="9525"/>
                                </a:lnTo>
                                <a:lnTo>
                                  <a:pt x="3868166" y="0"/>
                                </a:lnTo>
                                <a:close/>
                              </a:path>
                              <a:path w="4212590" h="2762250">
                                <a:moveTo>
                                  <a:pt x="3925468" y="2752725"/>
                                </a:moveTo>
                                <a:lnTo>
                                  <a:pt x="3896817" y="2752725"/>
                                </a:lnTo>
                                <a:lnTo>
                                  <a:pt x="3896817" y="2762250"/>
                                </a:lnTo>
                                <a:lnTo>
                                  <a:pt x="3925468" y="2762250"/>
                                </a:lnTo>
                                <a:lnTo>
                                  <a:pt x="3925468" y="2752725"/>
                                </a:lnTo>
                                <a:close/>
                              </a:path>
                              <a:path w="4212590" h="2762250">
                                <a:moveTo>
                                  <a:pt x="3925468" y="0"/>
                                </a:moveTo>
                                <a:lnTo>
                                  <a:pt x="3896817" y="0"/>
                                </a:lnTo>
                                <a:lnTo>
                                  <a:pt x="3896817" y="9525"/>
                                </a:lnTo>
                                <a:lnTo>
                                  <a:pt x="3925468" y="9525"/>
                                </a:lnTo>
                                <a:lnTo>
                                  <a:pt x="3925468" y="0"/>
                                </a:lnTo>
                                <a:close/>
                              </a:path>
                              <a:path w="4212590" h="2762250">
                                <a:moveTo>
                                  <a:pt x="3982770" y="2752725"/>
                                </a:moveTo>
                                <a:lnTo>
                                  <a:pt x="3954119" y="2752725"/>
                                </a:lnTo>
                                <a:lnTo>
                                  <a:pt x="3954119" y="2762250"/>
                                </a:lnTo>
                                <a:lnTo>
                                  <a:pt x="3982770" y="2762250"/>
                                </a:lnTo>
                                <a:lnTo>
                                  <a:pt x="3982770" y="2752725"/>
                                </a:lnTo>
                                <a:close/>
                              </a:path>
                              <a:path w="4212590" h="2762250">
                                <a:moveTo>
                                  <a:pt x="3982770" y="0"/>
                                </a:moveTo>
                                <a:lnTo>
                                  <a:pt x="3954119" y="0"/>
                                </a:lnTo>
                                <a:lnTo>
                                  <a:pt x="3954119" y="9525"/>
                                </a:lnTo>
                                <a:lnTo>
                                  <a:pt x="3982770" y="9525"/>
                                </a:lnTo>
                                <a:lnTo>
                                  <a:pt x="3982770" y="0"/>
                                </a:lnTo>
                                <a:close/>
                              </a:path>
                              <a:path w="4212590" h="2762250">
                                <a:moveTo>
                                  <a:pt x="4040086" y="2752725"/>
                                </a:moveTo>
                                <a:lnTo>
                                  <a:pt x="4011422" y="2752725"/>
                                </a:lnTo>
                                <a:lnTo>
                                  <a:pt x="4011422" y="2762250"/>
                                </a:lnTo>
                                <a:lnTo>
                                  <a:pt x="4040086" y="2762250"/>
                                </a:lnTo>
                                <a:lnTo>
                                  <a:pt x="4040086" y="2752725"/>
                                </a:lnTo>
                                <a:close/>
                              </a:path>
                              <a:path w="4212590" h="2762250">
                                <a:moveTo>
                                  <a:pt x="4040086" y="0"/>
                                </a:moveTo>
                                <a:lnTo>
                                  <a:pt x="4011422" y="0"/>
                                </a:lnTo>
                                <a:lnTo>
                                  <a:pt x="4011422" y="9525"/>
                                </a:lnTo>
                                <a:lnTo>
                                  <a:pt x="4040086" y="9525"/>
                                </a:lnTo>
                                <a:lnTo>
                                  <a:pt x="4040086" y="0"/>
                                </a:lnTo>
                                <a:close/>
                              </a:path>
                              <a:path w="4212590" h="2762250">
                                <a:moveTo>
                                  <a:pt x="4097388" y="2752725"/>
                                </a:moveTo>
                                <a:lnTo>
                                  <a:pt x="4068737" y="2752725"/>
                                </a:lnTo>
                                <a:lnTo>
                                  <a:pt x="4068737" y="2762250"/>
                                </a:lnTo>
                                <a:lnTo>
                                  <a:pt x="4097388" y="2762250"/>
                                </a:lnTo>
                                <a:lnTo>
                                  <a:pt x="4097388" y="2752725"/>
                                </a:lnTo>
                                <a:close/>
                              </a:path>
                              <a:path w="4212590" h="2762250">
                                <a:moveTo>
                                  <a:pt x="4097388" y="0"/>
                                </a:moveTo>
                                <a:lnTo>
                                  <a:pt x="4068737" y="0"/>
                                </a:lnTo>
                                <a:lnTo>
                                  <a:pt x="4068737" y="9525"/>
                                </a:lnTo>
                                <a:lnTo>
                                  <a:pt x="4097388" y="9525"/>
                                </a:lnTo>
                                <a:lnTo>
                                  <a:pt x="4097388" y="0"/>
                                </a:lnTo>
                                <a:close/>
                              </a:path>
                              <a:path w="4212590" h="2762250">
                                <a:moveTo>
                                  <a:pt x="4154690" y="2752725"/>
                                </a:moveTo>
                                <a:lnTo>
                                  <a:pt x="4126039" y="2752725"/>
                                </a:lnTo>
                                <a:lnTo>
                                  <a:pt x="4126039" y="2762250"/>
                                </a:lnTo>
                                <a:lnTo>
                                  <a:pt x="4154690" y="2762250"/>
                                </a:lnTo>
                                <a:lnTo>
                                  <a:pt x="4154690" y="2752725"/>
                                </a:lnTo>
                                <a:close/>
                              </a:path>
                              <a:path w="4212590" h="2762250">
                                <a:moveTo>
                                  <a:pt x="4154690" y="0"/>
                                </a:moveTo>
                                <a:lnTo>
                                  <a:pt x="4126039" y="0"/>
                                </a:lnTo>
                                <a:lnTo>
                                  <a:pt x="4126039" y="9525"/>
                                </a:lnTo>
                                <a:lnTo>
                                  <a:pt x="4154690" y="9525"/>
                                </a:lnTo>
                                <a:lnTo>
                                  <a:pt x="4154690" y="0"/>
                                </a:lnTo>
                                <a:close/>
                              </a:path>
                              <a:path w="4212590" h="2762250">
                                <a:moveTo>
                                  <a:pt x="4211993" y="2733776"/>
                                </a:moveTo>
                                <a:lnTo>
                                  <a:pt x="4202468" y="2733776"/>
                                </a:lnTo>
                                <a:lnTo>
                                  <a:pt x="4202468" y="2752725"/>
                                </a:lnTo>
                                <a:lnTo>
                                  <a:pt x="4183342" y="2752725"/>
                                </a:lnTo>
                                <a:lnTo>
                                  <a:pt x="4183342" y="2762250"/>
                                </a:lnTo>
                                <a:lnTo>
                                  <a:pt x="4211993" y="2762250"/>
                                </a:lnTo>
                                <a:lnTo>
                                  <a:pt x="4211993" y="2733776"/>
                                </a:lnTo>
                                <a:close/>
                              </a:path>
                              <a:path w="4212590" h="2762250">
                                <a:moveTo>
                                  <a:pt x="4211993" y="2676817"/>
                                </a:moveTo>
                                <a:lnTo>
                                  <a:pt x="4202468" y="2676817"/>
                                </a:lnTo>
                                <a:lnTo>
                                  <a:pt x="4202468" y="2705290"/>
                                </a:lnTo>
                                <a:lnTo>
                                  <a:pt x="4211993" y="2705290"/>
                                </a:lnTo>
                                <a:lnTo>
                                  <a:pt x="4211993" y="2676817"/>
                                </a:lnTo>
                                <a:close/>
                              </a:path>
                              <a:path w="4212590" h="2762250">
                                <a:moveTo>
                                  <a:pt x="4211993" y="2619870"/>
                                </a:moveTo>
                                <a:lnTo>
                                  <a:pt x="4202468" y="2619870"/>
                                </a:lnTo>
                                <a:lnTo>
                                  <a:pt x="4202468" y="2648343"/>
                                </a:lnTo>
                                <a:lnTo>
                                  <a:pt x="4211993" y="2648343"/>
                                </a:lnTo>
                                <a:lnTo>
                                  <a:pt x="4211993" y="2619870"/>
                                </a:lnTo>
                                <a:close/>
                              </a:path>
                              <a:path w="4212590" h="2762250">
                                <a:moveTo>
                                  <a:pt x="4211993" y="2562910"/>
                                </a:moveTo>
                                <a:lnTo>
                                  <a:pt x="4202468" y="2562910"/>
                                </a:lnTo>
                                <a:lnTo>
                                  <a:pt x="4202468" y="2591384"/>
                                </a:lnTo>
                                <a:lnTo>
                                  <a:pt x="4211993" y="2591384"/>
                                </a:lnTo>
                                <a:lnTo>
                                  <a:pt x="4211993" y="2562910"/>
                                </a:lnTo>
                                <a:close/>
                              </a:path>
                              <a:path w="4212590" h="2762250">
                                <a:moveTo>
                                  <a:pt x="4211993" y="2505964"/>
                                </a:moveTo>
                                <a:lnTo>
                                  <a:pt x="4202468" y="2505964"/>
                                </a:lnTo>
                                <a:lnTo>
                                  <a:pt x="4202468" y="2534437"/>
                                </a:lnTo>
                                <a:lnTo>
                                  <a:pt x="4211993" y="2534437"/>
                                </a:lnTo>
                                <a:lnTo>
                                  <a:pt x="4211993" y="2505964"/>
                                </a:lnTo>
                                <a:close/>
                              </a:path>
                              <a:path w="4212590" h="2762250">
                                <a:moveTo>
                                  <a:pt x="4211993" y="2449004"/>
                                </a:moveTo>
                                <a:lnTo>
                                  <a:pt x="4202468" y="2449004"/>
                                </a:lnTo>
                                <a:lnTo>
                                  <a:pt x="4202468" y="2477478"/>
                                </a:lnTo>
                                <a:lnTo>
                                  <a:pt x="4211993" y="2477478"/>
                                </a:lnTo>
                                <a:lnTo>
                                  <a:pt x="4211993" y="2449004"/>
                                </a:lnTo>
                                <a:close/>
                              </a:path>
                              <a:path w="4212590" h="2762250">
                                <a:moveTo>
                                  <a:pt x="4211993" y="2392045"/>
                                </a:moveTo>
                                <a:lnTo>
                                  <a:pt x="4202468" y="2392045"/>
                                </a:lnTo>
                                <a:lnTo>
                                  <a:pt x="4202468" y="2420531"/>
                                </a:lnTo>
                                <a:lnTo>
                                  <a:pt x="4211993" y="2420531"/>
                                </a:lnTo>
                                <a:lnTo>
                                  <a:pt x="4211993" y="2392045"/>
                                </a:lnTo>
                                <a:close/>
                              </a:path>
                              <a:path w="4212590" h="2762250">
                                <a:moveTo>
                                  <a:pt x="4211993" y="2335098"/>
                                </a:moveTo>
                                <a:lnTo>
                                  <a:pt x="4202468" y="2335098"/>
                                </a:lnTo>
                                <a:lnTo>
                                  <a:pt x="4202468" y="2363571"/>
                                </a:lnTo>
                                <a:lnTo>
                                  <a:pt x="4211993" y="2363571"/>
                                </a:lnTo>
                                <a:lnTo>
                                  <a:pt x="4211993" y="2335098"/>
                                </a:lnTo>
                                <a:close/>
                              </a:path>
                              <a:path w="4212590" h="2762250">
                                <a:moveTo>
                                  <a:pt x="4211993" y="2278138"/>
                                </a:moveTo>
                                <a:lnTo>
                                  <a:pt x="4202468" y="2278138"/>
                                </a:lnTo>
                                <a:lnTo>
                                  <a:pt x="4202468" y="2306624"/>
                                </a:lnTo>
                                <a:lnTo>
                                  <a:pt x="4211993" y="2306624"/>
                                </a:lnTo>
                                <a:lnTo>
                                  <a:pt x="4211993" y="2278138"/>
                                </a:lnTo>
                                <a:close/>
                              </a:path>
                              <a:path w="4212590" h="2762250">
                                <a:moveTo>
                                  <a:pt x="4211993" y="2221192"/>
                                </a:moveTo>
                                <a:lnTo>
                                  <a:pt x="4202468" y="2221192"/>
                                </a:lnTo>
                                <a:lnTo>
                                  <a:pt x="4202468" y="2249665"/>
                                </a:lnTo>
                                <a:lnTo>
                                  <a:pt x="4211993" y="2249665"/>
                                </a:lnTo>
                                <a:lnTo>
                                  <a:pt x="4211993" y="2221192"/>
                                </a:lnTo>
                                <a:close/>
                              </a:path>
                              <a:path w="4212590" h="2762250">
                                <a:moveTo>
                                  <a:pt x="4211993" y="2164232"/>
                                </a:moveTo>
                                <a:lnTo>
                                  <a:pt x="4202468" y="2164232"/>
                                </a:lnTo>
                                <a:lnTo>
                                  <a:pt x="4202468" y="2192718"/>
                                </a:lnTo>
                                <a:lnTo>
                                  <a:pt x="4211993" y="2192718"/>
                                </a:lnTo>
                                <a:lnTo>
                                  <a:pt x="4211993" y="2164232"/>
                                </a:lnTo>
                                <a:close/>
                              </a:path>
                              <a:path w="4212590" h="2762250">
                                <a:moveTo>
                                  <a:pt x="4211993" y="2107285"/>
                                </a:moveTo>
                                <a:lnTo>
                                  <a:pt x="4202468" y="2107285"/>
                                </a:lnTo>
                                <a:lnTo>
                                  <a:pt x="4202468" y="2135759"/>
                                </a:lnTo>
                                <a:lnTo>
                                  <a:pt x="4211993" y="2135759"/>
                                </a:lnTo>
                                <a:lnTo>
                                  <a:pt x="4211993" y="2107285"/>
                                </a:lnTo>
                                <a:close/>
                              </a:path>
                              <a:path w="4212590" h="2762250">
                                <a:moveTo>
                                  <a:pt x="4211993" y="2050326"/>
                                </a:moveTo>
                                <a:lnTo>
                                  <a:pt x="4202468" y="2050326"/>
                                </a:lnTo>
                                <a:lnTo>
                                  <a:pt x="4202468" y="2078812"/>
                                </a:lnTo>
                                <a:lnTo>
                                  <a:pt x="4211993" y="2078812"/>
                                </a:lnTo>
                                <a:lnTo>
                                  <a:pt x="4211993" y="2050326"/>
                                </a:lnTo>
                                <a:close/>
                              </a:path>
                              <a:path w="4212590" h="2762250">
                                <a:moveTo>
                                  <a:pt x="4211993" y="1993379"/>
                                </a:moveTo>
                                <a:lnTo>
                                  <a:pt x="4202468" y="1993379"/>
                                </a:lnTo>
                                <a:lnTo>
                                  <a:pt x="4202468" y="2021852"/>
                                </a:lnTo>
                                <a:lnTo>
                                  <a:pt x="4211993" y="2021852"/>
                                </a:lnTo>
                                <a:lnTo>
                                  <a:pt x="4211993" y="1993379"/>
                                </a:lnTo>
                                <a:close/>
                              </a:path>
                              <a:path w="4212590" h="2762250">
                                <a:moveTo>
                                  <a:pt x="4211993" y="1936419"/>
                                </a:moveTo>
                                <a:lnTo>
                                  <a:pt x="4202468" y="1936419"/>
                                </a:lnTo>
                                <a:lnTo>
                                  <a:pt x="4202468" y="1964893"/>
                                </a:lnTo>
                                <a:lnTo>
                                  <a:pt x="4211993" y="1964893"/>
                                </a:lnTo>
                                <a:lnTo>
                                  <a:pt x="4211993" y="1936419"/>
                                </a:lnTo>
                                <a:close/>
                              </a:path>
                              <a:path w="4212590" h="2762250">
                                <a:moveTo>
                                  <a:pt x="4211993" y="1879473"/>
                                </a:moveTo>
                                <a:lnTo>
                                  <a:pt x="4202468" y="1879473"/>
                                </a:lnTo>
                                <a:lnTo>
                                  <a:pt x="4202468" y="1907946"/>
                                </a:lnTo>
                                <a:lnTo>
                                  <a:pt x="4211993" y="1907946"/>
                                </a:lnTo>
                                <a:lnTo>
                                  <a:pt x="4211993" y="1879473"/>
                                </a:lnTo>
                                <a:close/>
                              </a:path>
                              <a:path w="4212590" h="2762250">
                                <a:moveTo>
                                  <a:pt x="4211993" y="1822513"/>
                                </a:moveTo>
                                <a:lnTo>
                                  <a:pt x="4202468" y="1822513"/>
                                </a:lnTo>
                                <a:lnTo>
                                  <a:pt x="4202468" y="1850986"/>
                                </a:lnTo>
                                <a:lnTo>
                                  <a:pt x="4211993" y="1850986"/>
                                </a:lnTo>
                                <a:lnTo>
                                  <a:pt x="4211993" y="1822513"/>
                                </a:lnTo>
                                <a:close/>
                              </a:path>
                              <a:path w="4212590" h="2762250">
                                <a:moveTo>
                                  <a:pt x="4211993" y="1765566"/>
                                </a:moveTo>
                                <a:lnTo>
                                  <a:pt x="4202468" y="1765566"/>
                                </a:lnTo>
                                <a:lnTo>
                                  <a:pt x="4202468" y="1794040"/>
                                </a:lnTo>
                                <a:lnTo>
                                  <a:pt x="4211993" y="1794040"/>
                                </a:lnTo>
                                <a:lnTo>
                                  <a:pt x="4211993" y="1765566"/>
                                </a:lnTo>
                                <a:close/>
                              </a:path>
                              <a:path w="4212590" h="2762250">
                                <a:moveTo>
                                  <a:pt x="4211993" y="1708607"/>
                                </a:moveTo>
                                <a:lnTo>
                                  <a:pt x="4202468" y="1708607"/>
                                </a:lnTo>
                                <a:lnTo>
                                  <a:pt x="4202468" y="1737080"/>
                                </a:lnTo>
                                <a:lnTo>
                                  <a:pt x="4211993" y="1737080"/>
                                </a:lnTo>
                                <a:lnTo>
                                  <a:pt x="4211993" y="1708607"/>
                                </a:lnTo>
                                <a:close/>
                              </a:path>
                              <a:path w="4212590" h="2762250">
                                <a:moveTo>
                                  <a:pt x="4211993" y="1651660"/>
                                </a:moveTo>
                                <a:lnTo>
                                  <a:pt x="4202468" y="1651660"/>
                                </a:lnTo>
                                <a:lnTo>
                                  <a:pt x="4202468" y="1680133"/>
                                </a:lnTo>
                                <a:lnTo>
                                  <a:pt x="4211993" y="1680133"/>
                                </a:lnTo>
                                <a:lnTo>
                                  <a:pt x="4211993" y="1651660"/>
                                </a:lnTo>
                                <a:close/>
                              </a:path>
                              <a:path w="4212590" h="2762250">
                                <a:moveTo>
                                  <a:pt x="4211993" y="1594700"/>
                                </a:moveTo>
                                <a:lnTo>
                                  <a:pt x="4202468" y="1594700"/>
                                </a:lnTo>
                                <a:lnTo>
                                  <a:pt x="4202468" y="1623174"/>
                                </a:lnTo>
                                <a:lnTo>
                                  <a:pt x="4211993" y="1623174"/>
                                </a:lnTo>
                                <a:lnTo>
                                  <a:pt x="4211993" y="1594700"/>
                                </a:lnTo>
                                <a:close/>
                              </a:path>
                              <a:path w="4212590" h="2762250">
                                <a:moveTo>
                                  <a:pt x="4211993" y="1537741"/>
                                </a:moveTo>
                                <a:lnTo>
                                  <a:pt x="4202468" y="1537741"/>
                                </a:lnTo>
                                <a:lnTo>
                                  <a:pt x="4202468" y="1566227"/>
                                </a:lnTo>
                                <a:lnTo>
                                  <a:pt x="4211993" y="1566227"/>
                                </a:lnTo>
                                <a:lnTo>
                                  <a:pt x="4211993" y="1537741"/>
                                </a:lnTo>
                                <a:close/>
                              </a:path>
                              <a:path w="4212590" h="2762250">
                                <a:moveTo>
                                  <a:pt x="4211993" y="1480794"/>
                                </a:moveTo>
                                <a:lnTo>
                                  <a:pt x="4202468" y="1480794"/>
                                </a:lnTo>
                                <a:lnTo>
                                  <a:pt x="4202468" y="1509268"/>
                                </a:lnTo>
                                <a:lnTo>
                                  <a:pt x="4211993" y="1509268"/>
                                </a:lnTo>
                                <a:lnTo>
                                  <a:pt x="4211993" y="1480794"/>
                                </a:lnTo>
                                <a:close/>
                              </a:path>
                              <a:path w="4212590" h="2762250">
                                <a:moveTo>
                                  <a:pt x="4211993" y="1423835"/>
                                </a:moveTo>
                                <a:lnTo>
                                  <a:pt x="4202468" y="1423835"/>
                                </a:lnTo>
                                <a:lnTo>
                                  <a:pt x="4202468" y="1452321"/>
                                </a:lnTo>
                                <a:lnTo>
                                  <a:pt x="4211993" y="1452321"/>
                                </a:lnTo>
                                <a:lnTo>
                                  <a:pt x="4211993" y="1423835"/>
                                </a:lnTo>
                                <a:close/>
                              </a:path>
                              <a:path w="4212590" h="2762250">
                                <a:moveTo>
                                  <a:pt x="4211993" y="1366888"/>
                                </a:moveTo>
                                <a:lnTo>
                                  <a:pt x="4202468" y="1366888"/>
                                </a:lnTo>
                                <a:lnTo>
                                  <a:pt x="4202468" y="1395361"/>
                                </a:lnTo>
                                <a:lnTo>
                                  <a:pt x="4211993" y="1395361"/>
                                </a:lnTo>
                                <a:lnTo>
                                  <a:pt x="4211993" y="1366888"/>
                                </a:lnTo>
                                <a:close/>
                              </a:path>
                              <a:path w="4212590" h="2762250">
                                <a:moveTo>
                                  <a:pt x="4211993" y="1309928"/>
                                </a:moveTo>
                                <a:lnTo>
                                  <a:pt x="4202468" y="1309928"/>
                                </a:lnTo>
                                <a:lnTo>
                                  <a:pt x="4202468" y="1338414"/>
                                </a:lnTo>
                                <a:lnTo>
                                  <a:pt x="4211993" y="1338414"/>
                                </a:lnTo>
                                <a:lnTo>
                                  <a:pt x="4211993" y="1309928"/>
                                </a:lnTo>
                                <a:close/>
                              </a:path>
                              <a:path w="4212590" h="2762250">
                                <a:moveTo>
                                  <a:pt x="4211993" y="1252982"/>
                                </a:moveTo>
                                <a:lnTo>
                                  <a:pt x="4202468" y="1252982"/>
                                </a:lnTo>
                                <a:lnTo>
                                  <a:pt x="4202468" y="1281455"/>
                                </a:lnTo>
                                <a:lnTo>
                                  <a:pt x="4211993" y="1281455"/>
                                </a:lnTo>
                                <a:lnTo>
                                  <a:pt x="4211993" y="1252982"/>
                                </a:lnTo>
                                <a:close/>
                              </a:path>
                              <a:path w="4212590" h="2762250">
                                <a:moveTo>
                                  <a:pt x="4211993" y="1196022"/>
                                </a:moveTo>
                                <a:lnTo>
                                  <a:pt x="4202468" y="1196022"/>
                                </a:lnTo>
                                <a:lnTo>
                                  <a:pt x="4202468" y="1224495"/>
                                </a:lnTo>
                                <a:lnTo>
                                  <a:pt x="4211993" y="1224495"/>
                                </a:lnTo>
                                <a:lnTo>
                                  <a:pt x="4211993" y="1196022"/>
                                </a:lnTo>
                                <a:close/>
                              </a:path>
                              <a:path w="4212590" h="2762250">
                                <a:moveTo>
                                  <a:pt x="4211993" y="1139075"/>
                                </a:moveTo>
                                <a:lnTo>
                                  <a:pt x="4202468" y="1139075"/>
                                </a:lnTo>
                                <a:lnTo>
                                  <a:pt x="4202468" y="1167549"/>
                                </a:lnTo>
                                <a:lnTo>
                                  <a:pt x="4211993" y="1167549"/>
                                </a:lnTo>
                                <a:lnTo>
                                  <a:pt x="4211993" y="1139075"/>
                                </a:lnTo>
                                <a:close/>
                              </a:path>
                              <a:path w="4212590" h="2762250">
                                <a:moveTo>
                                  <a:pt x="4211993" y="1082116"/>
                                </a:moveTo>
                                <a:lnTo>
                                  <a:pt x="4202468" y="1082116"/>
                                </a:lnTo>
                                <a:lnTo>
                                  <a:pt x="4202468" y="1110589"/>
                                </a:lnTo>
                                <a:lnTo>
                                  <a:pt x="4211993" y="1110589"/>
                                </a:lnTo>
                                <a:lnTo>
                                  <a:pt x="4211993" y="1082116"/>
                                </a:lnTo>
                                <a:close/>
                              </a:path>
                              <a:path w="4212590" h="2762250">
                                <a:moveTo>
                                  <a:pt x="4211993" y="1025169"/>
                                </a:moveTo>
                                <a:lnTo>
                                  <a:pt x="4202468" y="1025169"/>
                                </a:lnTo>
                                <a:lnTo>
                                  <a:pt x="4202468" y="1053642"/>
                                </a:lnTo>
                                <a:lnTo>
                                  <a:pt x="4211993" y="1053642"/>
                                </a:lnTo>
                                <a:lnTo>
                                  <a:pt x="4211993" y="1025169"/>
                                </a:lnTo>
                                <a:close/>
                              </a:path>
                              <a:path w="4212590" h="2762250">
                                <a:moveTo>
                                  <a:pt x="4211993" y="968209"/>
                                </a:moveTo>
                                <a:lnTo>
                                  <a:pt x="4202468" y="968209"/>
                                </a:lnTo>
                                <a:lnTo>
                                  <a:pt x="4202468" y="996683"/>
                                </a:lnTo>
                                <a:lnTo>
                                  <a:pt x="4211993" y="996683"/>
                                </a:lnTo>
                                <a:lnTo>
                                  <a:pt x="4211993" y="968209"/>
                                </a:lnTo>
                                <a:close/>
                              </a:path>
                              <a:path w="4212590" h="2762250">
                                <a:moveTo>
                                  <a:pt x="4211993" y="911263"/>
                                </a:moveTo>
                                <a:lnTo>
                                  <a:pt x="4202468" y="911263"/>
                                </a:lnTo>
                                <a:lnTo>
                                  <a:pt x="4202468" y="939736"/>
                                </a:lnTo>
                                <a:lnTo>
                                  <a:pt x="4211993" y="939736"/>
                                </a:lnTo>
                                <a:lnTo>
                                  <a:pt x="4211993" y="911263"/>
                                </a:lnTo>
                                <a:close/>
                              </a:path>
                              <a:path w="4212590" h="2762250">
                                <a:moveTo>
                                  <a:pt x="4211993" y="854303"/>
                                </a:moveTo>
                                <a:lnTo>
                                  <a:pt x="4202468" y="854303"/>
                                </a:lnTo>
                                <a:lnTo>
                                  <a:pt x="4202468" y="882777"/>
                                </a:lnTo>
                                <a:lnTo>
                                  <a:pt x="4211993" y="882777"/>
                                </a:lnTo>
                                <a:lnTo>
                                  <a:pt x="4211993" y="854303"/>
                                </a:lnTo>
                                <a:close/>
                              </a:path>
                              <a:path w="4212590" h="2762250">
                                <a:moveTo>
                                  <a:pt x="4211993" y="797344"/>
                                </a:moveTo>
                                <a:lnTo>
                                  <a:pt x="4202468" y="797344"/>
                                </a:lnTo>
                                <a:lnTo>
                                  <a:pt x="4202468" y="825830"/>
                                </a:lnTo>
                                <a:lnTo>
                                  <a:pt x="4211993" y="825830"/>
                                </a:lnTo>
                                <a:lnTo>
                                  <a:pt x="4211993" y="797344"/>
                                </a:lnTo>
                                <a:close/>
                              </a:path>
                              <a:path w="4212590" h="2762250">
                                <a:moveTo>
                                  <a:pt x="4211993" y="740397"/>
                                </a:moveTo>
                                <a:lnTo>
                                  <a:pt x="4202468" y="740397"/>
                                </a:lnTo>
                                <a:lnTo>
                                  <a:pt x="4202468" y="768870"/>
                                </a:lnTo>
                                <a:lnTo>
                                  <a:pt x="4211993" y="768870"/>
                                </a:lnTo>
                                <a:lnTo>
                                  <a:pt x="4211993" y="740397"/>
                                </a:lnTo>
                                <a:close/>
                              </a:path>
                              <a:path w="4212590" h="2762250">
                                <a:moveTo>
                                  <a:pt x="4211993" y="683437"/>
                                </a:moveTo>
                                <a:lnTo>
                                  <a:pt x="4202468" y="683437"/>
                                </a:lnTo>
                                <a:lnTo>
                                  <a:pt x="4202468" y="711923"/>
                                </a:lnTo>
                                <a:lnTo>
                                  <a:pt x="4211993" y="711923"/>
                                </a:lnTo>
                                <a:lnTo>
                                  <a:pt x="4211993" y="683437"/>
                                </a:lnTo>
                                <a:close/>
                              </a:path>
                              <a:path w="4212590" h="2762250">
                                <a:moveTo>
                                  <a:pt x="4211993" y="626491"/>
                                </a:moveTo>
                                <a:lnTo>
                                  <a:pt x="4202468" y="626491"/>
                                </a:lnTo>
                                <a:lnTo>
                                  <a:pt x="4202468" y="654964"/>
                                </a:lnTo>
                                <a:lnTo>
                                  <a:pt x="4211993" y="654964"/>
                                </a:lnTo>
                                <a:lnTo>
                                  <a:pt x="4211993" y="626491"/>
                                </a:lnTo>
                                <a:close/>
                              </a:path>
                              <a:path w="4212590" h="2762250">
                                <a:moveTo>
                                  <a:pt x="4211993" y="569531"/>
                                </a:moveTo>
                                <a:lnTo>
                                  <a:pt x="4202468" y="569531"/>
                                </a:lnTo>
                                <a:lnTo>
                                  <a:pt x="4202468" y="598017"/>
                                </a:lnTo>
                                <a:lnTo>
                                  <a:pt x="4211993" y="598017"/>
                                </a:lnTo>
                                <a:lnTo>
                                  <a:pt x="4211993" y="569531"/>
                                </a:lnTo>
                                <a:close/>
                              </a:path>
                              <a:path w="4212590" h="2762250">
                                <a:moveTo>
                                  <a:pt x="4211993" y="512584"/>
                                </a:moveTo>
                                <a:lnTo>
                                  <a:pt x="4202468" y="512584"/>
                                </a:lnTo>
                                <a:lnTo>
                                  <a:pt x="4202468" y="541058"/>
                                </a:lnTo>
                                <a:lnTo>
                                  <a:pt x="4211993" y="541058"/>
                                </a:lnTo>
                                <a:lnTo>
                                  <a:pt x="4211993" y="512584"/>
                                </a:lnTo>
                                <a:close/>
                              </a:path>
                              <a:path w="4212590" h="2762250">
                                <a:moveTo>
                                  <a:pt x="4211993" y="455625"/>
                                </a:moveTo>
                                <a:lnTo>
                                  <a:pt x="4202468" y="455625"/>
                                </a:lnTo>
                                <a:lnTo>
                                  <a:pt x="4202468" y="484111"/>
                                </a:lnTo>
                                <a:lnTo>
                                  <a:pt x="4211993" y="484111"/>
                                </a:lnTo>
                                <a:lnTo>
                                  <a:pt x="4211993" y="455625"/>
                                </a:lnTo>
                                <a:close/>
                              </a:path>
                              <a:path w="4212590" h="2762250">
                                <a:moveTo>
                                  <a:pt x="4211993" y="398678"/>
                                </a:moveTo>
                                <a:lnTo>
                                  <a:pt x="4202468" y="398678"/>
                                </a:lnTo>
                                <a:lnTo>
                                  <a:pt x="4202468" y="427151"/>
                                </a:lnTo>
                                <a:lnTo>
                                  <a:pt x="4211993" y="427151"/>
                                </a:lnTo>
                                <a:lnTo>
                                  <a:pt x="4211993" y="398678"/>
                                </a:lnTo>
                                <a:close/>
                              </a:path>
                              <a:path w="4212590" h="2762250">
                                <a:moveTo>
                                  <a:pt x="4211993" y="341718"/>
                                </a:moveTo>
                                <a:lnTo>
                                  <a:pt x="4202468" y="341718"/>
                                </a:lnTo>
                                <a:lnTo>
                                  <a:pt x="4202468" y="370192"/>
                                </a:lnTo>
                                <a:lnTo>
                                  <a:pt x="4211993" y="370192"/>
                                </a:lnTo>
                                <a:lnTo>
                                  <a:pt x="4211993" y="341718"/>
                                </a:lnTo>
                                <a:close/>
                              </a:path>
                              <a:path w="4212590" h="2762250">
                                <a:moveTo>
                                  <a:pt x="4211993" y="284772"/>
                                </a:moveTo>
                                <a:lnTo>
                                  <a:pt x="4202468" y="284772"/>
                                </a:lnTo>
                                <a:lnTo>
                                  <a:pt x="4202468" y="313245"/>
                                </a:lnTo>
                                <a:lnTo>
                                  <a:pt x="4211993" y="313245"/>
                                </a:lnTo>
                                <a:lnTo>
                                  <a:pt x="4211993" y="284772"/>
                                </a:lnTo>
                                <a:close/>
                              </a:path>
                              <a:path w="4212590" h="2762250">
                                <a:moveTo>
                                  <a:pt x="4211993" y="227812"/>
                                </a:moveTo>
                                <a:lnTo>
                                  <a:pt x="4202468" y="227812"/>
                                </a:lnTo>
                                <a:lnTo>
                                  <a:pt x="4202468" y="256286"/>
                                </a:lnTo>
                                <a:lnTo>
                                  <a:pt x="4211993" y="256286"/>
                                </a:lnTo>
                                <a:lnTo>
                                  <a:pt x="4211993" y="227812"/>
                                </a:lnTo>
                                <a:close/>
                              </a:path>
                              <a:path w="4212590" h="2762250">
                                <a:moveTo>
                                  <a:pt x="4211993" y="170865"/>
                                </a:moveTo>
                                <a:lnTo>
                                  <a:pt x="4202468" y="170865"/>
                                </a:lnTo>
                                <a:lnTo>
                                  <a:pt x="4202468" y="199339"/>
                                </a:lnTo>
                                <a:lnTo>
                                  <a:pt x="4211993" y="199339"/>
                                </a:lnTo>
                                <a:lnTo>
                                  <a:pt x="4211993" y="170865"/>
                                </a:lnTo>
                                <a:close/>
                              </a:path>
                              <a:path w="4212590" h="2762250">
                                <a:moveTo>
                                  <a:pt x="4211993" y="113906"/>
                                </a:moveTo>
                                <a:lnTo>
                                  <a:pt x="4202468" y="113906"/>
                                </a:lnTo>
                                <a:lnTo>
                                  <a:pt x="4202468" y="142379"/>
                                </a:lnTo>
                                <a:lnTo>
                                  <a:pt x="4211993" y="142379"/>
                                </a:lnTo>
                                <a:lnTo>
                                  <a:pt x="4211993" y="113906"/>
                                </a:lnTo>
                                <a:close/>
                              </a:path>
                              <a:path w="4212590" h="2762250">
                                <a:moveTo>
                                  <a:pt x="4211993" y="56946"/>
                                </a:moveTo>
                                <a:lnTo>
                                  <a:pt x="4202468" y="56946"/>
                                </a:lnTo>
                                <a:lnTo>
                                  <a:pt x="4202468" y="85432"/>
                                </a:lnTo>
                                <a:lnTo>
                                  <a:pt x="4211993" y="85432"/>
                                </a:lnTo>
                                <a:lnTo>
                                  <a:pt x="4211993" y="56946"/>
                                </a:lnTo>
                                <a:close/>
                              </a:path>
                              <a:path w="4212590" h="2762250">
                                <a:moveTo>
                                  <a:pt x="4211993" y="0"/>
                                </a:moveTo>
                                <a:lnTo>
                                  <a:pt x="4183342" y="0"/>
                                </a:lnTo>
                                <a:lnTo>
                                  <a:pt x="4183342" y="9525"/>
                                </a:lnTo>
                                <a:lnTo>
                                  <a:pt x="4202468" y="9525"/>
                                </a:lnTo>
                                <a:lnTo>
                                  <a:pt x="4202468" y="28473"/>
                                </a:lnTo>
                                <a:lnTo>
                                  <a:pt x="4211993" y="28473"/>
                                </a:lnTo>
                                <a:lnTo>
                                  <a:pt x="4211993" y="0"/>
                                </a:lnTo>
                                <a:close/>
                              </a:path>
                            </a:pathLst>
                          </a:custGeom>
                          <a:solidFill>
                            <a:srgbClr val="BADDFB"/>
                          </a:solidFill>
                        </wps:spPr>
                        <wps:bodyPr wrap="square" lIns="0" tIns="0" rIns="0" bIns="0" rtlCol="0">
                          <a:prstTxWarp prst="textNoShape">
                            <a:avLst/>
                          </a:prstTxWarp>
                          <a:noAutofit/>
                        </wps:bodyPr>
                      </wps:wsp>
                      <wps:wsp>
                        <wps:cNvPr id="111" name="Graphic 111"/>
                        <wps:cNvSpPr/>
                        <wps:spPr>
                          <a:xfrm>
                            <a:off x="2334674" y="3038475"/>
                            <a:ext cx="640715" cy="220345"/>
                          </a:xfrm>
                          <a:custGeom>
                            <a:avLst/>
                            <a:gdLst/>
                            <a:ahLst/>
                            <a:cxnLst/>
                            <a:rect l="l" t="t" r="r" b="b"/>
                            <a:pathLst>
                              <a:path w="640715" h="220345">
                                <a:moveTo>
                                  <a:pt x="640398" y="220027"/>
                                </a:moveTo>
                                <a:lnTo>
                                  <a:pt x="0" y="220027"/>
                                </a:lnTo>
                                <a:lnTo>
                                  <a:pt x="0" y="0"/>
                                </a:lnTo>
                                <a:lnTo>
                                  <a:pt x="640398" y="0"/>
                                </a:lnTo>
                                <a:lnTo>
                                  <a:pt x="640398" y="220027"/>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2.519688pt;margin-top:32.817421pt;width:510.25pt;height:465pt;mso-position-horizontal-relative:page;mso-position-vertical-relative:paragraph;z-index:-17459712" id="docshapegroup43" coordorigin="850,656" coordsize="10205,9300">
                <v:shape style="position:absolute;left:850;top:1893;width:2858;height:1890" id="docshape44" coordorigin="850,1894" coordsize="2858,1890" path="m865,3646l850,3646,850,3692,865,3692,865,3646xm865,3553l850,3553,850,3599,865,3599,865,3553xm865,3461l850,3461,850,3507,865,3507,865,3461xm865,3369l850,3369,850,3415,865,3415,865,3369xm865,3277l850,3277,850,3323,865,3323,865,3277xm865,3185l850,3185,850,3231,865,3231,865,3185xm865,3092l850,3092,850,3138,865,3138,865,3092xm865,3000l850,3000,850,3046,865,3046,865,3000xm865,2908l850,2908,850,2954,865,2954,865,2908xm865,2816l850,2816,850,2862,865,2862,865,2816xm865,2724l850,2724,850,2770,865,2770,865,2724xm865,2631l850,2631,850,2678,865,2678,865,2631xm865,2539l850,2539,850,2585,865,2585,865,2539xm865,2447l850,2447,850,2493,865,2493,865,2447xm865,2355l850,2355,850,2401,865,2401,865,2355xm865,2263l850,2263,850,2309,865,2309,865,2263xm865,2170l850,2170,850,2217,865,2217,865,2170xm865,2078l850,2078,850,2124,865,2124,865,2078xm865,1986l850,1986,850,2032,865,2032,865,1986xm896,3769l865,3769,865,3738,850,3738,850,3784,896,3784,896,3769xm896,1894l850,1894,850,1940,865,1940,865,1909,896,1909,896,1894xm986,3769l941,3769,941,3784,986,3784,986,3769xm986,1894l941,1894,941,1909,986,1909,986,1894xm1077,3769l1032,3769,1032,3784,1077,3784,1077,3769xm1077,1894l1032,1894,1032,1909,1077,1909,1077,1894xm1168,3769l1123,3769,1123,3784,1168,3784,1168,3769xm1168,1894l1123,1894,1123,1909,1168,1909,1168,1894xm1259,3769l1213,3769,1213,3784,1259,3784,1259,3769xm1259,1894l1213,1894,1213,1909,1259,1909,1259,1894xm1349,3769l1304,3769,1304,3784,1349,3784,1349,3769xm1349,1894l1304,1894,1304,1909,1349,1909,1349,1894xm1440,3769l1395,3769,1395,3784,1440,3784,1440,3769xm1440,1894l1395,1894,1395,1909,1440,1909,1440,1894xm1531,3769l1485,3769,1485,3784,1531,3784,1531,3769xm1531,1894l1485,1894,1485,1909,1531,1909,1531,1894xm1621,3769l1576,3769,1576,3784,1621,3784,1621,3769xm1621,1894l1576,1894,1576,1909,1621,1909,1621,1894xm1712,3769l1667,3769,1667,3784,1712,3784,1712,3769xm1712,1894l1667,1894,1667,1909,1712,1909,1712,1894xm1803,3769l1757,3769,1757,3784,1803,3784,1803,3769xm1803,1894l1757,1894,1757,1909,1803,1909,1803,1894xm1894,3769l1848,3769,1848,3784,1894,3784,1894,3769xm1894,1894l1848,1894,1848,1909,1894,1909,1894,1894xm1984,3769l1939,3769,1939,3784,1984,3784,1984,3769xm1984,1894l1939,1894,1939,1909,1984,1909,1984,1894xm2075,3769l2030,3769,2030,3784,2075,3784,2075,3769xm2075,1894l2030,1894,2030,1909,2075,1909,2075,1894xm2166,3769l2120,3769,2120,3784,2166,3784,2166,3769xm2166,1894l2120,1894,2120,1909,2166,1909,2166,1894xm2256,3769l2211,3769,2211,3784,2256,3784,2256,3769xm2256,1894l2211,1894,2211,1909,2256,1909,2256,1894xm2347,3769l2302,3769,2302,3784,2347,3784,2347,3769xm2347,1894l2302,1894,2302,1909,2347,1909,2347,1894xm2438,3769l2392,3769,2392,3784,2438,3784,2438,3769xm2438,1894l2392,1894,2392,1909,2438,1909,2438,1894xm2529,3769l2483,3769,2483,3784,2529,3784,2529,3769xm2529,1894l2483,1894,2483,1909,2529,1909,2529,1894xm2619,3769l2574,3769,2574,3784,2619,3784,2619,3769xm2619,1894l2574,1894,2574,1909,2619,1909,2619,1894xm2710,3769l2665,3769,2665,3784,2710,3784,2710,3769xm2710,1894l2665,1894,2665,1909,2710,1909,2710,1894xm2801,3769l2755,3769,2755,3784,2801,3784,2801,3769xm2801,1894l2755,1894,2755,1909,2801,1909,2801,1894xm2891,3769l2846,3769,2846,3784,2891,3784,2891,3769xm2891,1894l2846,1894,2846,1909,2891,1909,2891,1894xm2982,3769l2937,3769,2937,3784,2982,3784,2982,3769xm2982,1894l2937,1894,2937,1909,2982,1909,2982,1894xm3073,3769l3027,3769,3027,3784,3073,3784,3073,3769xm3073,1894l3027,1894,3027,1909,3073,1909,3073,1894xm3163,3769l3118,3769,3118,3784,3163,3784,3163,3769xm3163,1894l3118,1894,3118,1909,3163,1909,3163,1894xm3254,3769l3209,3769,3209,3784,3254,3784,3254,3769xm3254,1894l3209,1894,3209,1909,3254,1909,3254,1894xm3345,3769l3300,3769,3300,3784,3345,3784,3345,3769xm3345,1894l3300,1894,3300,1909,3345,1909,3345,1894xm3436,3769l3390,3769,3390,3784,3436,3784,3436,3769xm3436,1894l3390,1894,3390,1909,3436,1909,3436,1894xm3526,3769l3481,3769,3481,3784,3526,3784,3526,3769xm3526,1894l3481,1894,3481,1909,3526,1909,3526,1894xm3617,3769l3572,3769,3572,3784,3617,3784,3617,3769xm3617,1894l3572,1894,3572,1909,3617,1909,3617,1894xm3708,3738l3693,3738,3693,3769,3662,3769,3662,3784,3708,3784,3708,3738xm3708,3646l3693,3646,3693,3692,3708,3692,3708,3646xm3708,3553l3693,3553,3693,3599,3708,3599,3708,3553xm3708,3461l3693,3461,3693,3507,3708,3507,3708,3461xm3708,3369l3693,3369,3693,3415,3708,3415,3708,3369xm3708,3277l3693,3277,3693,3323,3708,3323,3708,3277xm3708,3185l3693,3185,3693,3231,3708,3231,3708,3185xm3708,3092l3693,3092,3693,3138,3708,3138,3708,3092xm3708,3000l3693,3000,3693,3046,3708,3046,3708,3000xm3708,2908l3693,2908,3693,2954,3708,2954,3708,2908xm3708,2816l3693,2816,3693,2862,3708,2862,3708,2816xm3708,2724l3693,2724,3693,2770,3708,2770,3708,2724xm3708,2631l3693,2631,3693,2678,3708,2678,3708,2631xm3708,2539l3693,2539,3693,2585,3708,2585,3708,2539xm3708,2447l3693,2447,3693,2493,3708,2493,3708,2447xm3708,2355l3693,2355,3693,2401,3708,2401,3708,2355xm3708,2263l3693,2263,3693,2309,3708,2309,3708,2263xm3708,2170l3693,2170,3693,2217,3708,2217,3708,2170xm3708,2078l3693,2078,3693,2124,3708,2124,3708,2078xm3708,1986l3693,1986,3693,2032,3708,2032,3708,1986xm3708,1894l3662,1894,3662,1909,3693,1909,3693,1940,3708,1940,3708,1894xe" filled="true" fillcolor="#baddfb" stroked="false">
                  <v:path arrowok="t"/>
                  <v:fill type="solid"/>
                </v:shape>
                <v:rect style="position:absolute;left:955;top:1728;width:1072;height:347" id="docshape45" filled="true" fillcolor="#ffffff" stroked="false">
                  <v:fill type="solid"/>
                </v:rect>
                <v:line style="position:absolute" from="3708,2839" to="4422,2839" stroked="true" strokeweight=".75pt" strokecolor="#baddfb">
                  <v:stroke dashstyle="dash"/>
                </v:line>
                <v:shape style="position:absolute;left:4422;top:821;width:6634;height:4035" id="docshape46" coordorigin="4422,821" coordsize="6634,4035" path="m4437,4720l4422,4720,4422,4766,4437,4766,4437,4720xm4437,4630l4422,4630,4422,4675,4437,4675,4437,4630xm4437,4539l4422,4539,4422,4584,4437,4584,4437,4539xm4437,4448l4422,4448,4422,4494,4437,4494,4437,4448xm4437,4358l4422,4358,4422,4403,4437,4403,4437,4358xm4437,4267l4422,4267,4422,4312,4437,4312,4437,4267xm4437,4176l4422,4176,4422,4222,4437,4222,4437,4176xm4437,4086l4422,4086,4422,4131,4437,4131,4437,4086xm4437,3995l4422,3995,4422,4040,4437,4040,4437,3995xm4437,3904l4422,3904,4422,3950,4437,3950,4437,3904xm4437,3814l4422,3814,4422,3859,4437,3859,4437,3814xm4437,3723l4422,3723,4422,3768,4437,3768,4437,3723xm4437,3632l4422,3632,4422,3678,4437,3678,4437,3632xm4437,3542l4422,3542,4422,3587,4437,3587,4437,3542xm4437,3451l4422,3451,4422,3496,4437,3496,4437,3451xm4437,3360l4422,3360,4422,3406,4437,3406,4437,3360xm4437,3270l4422,3270,4422,3315,4437,3315,4437,3270xm4437,3179l4422,3179,4422,3224,4437,3224,4437,3179xm4437,3088l4422,3088,4422,3134,4437,3134,4437,3088xm4437,2998l4422,2998,4422,3043,4437,3043,4437,2998xm4437,2907l4422,2907,4422,2952,4437,2952,4437,2907xm4437,2816l4422,2816,4422,2862,4437,2862,4437,2816xm4437,2726l4422,2726,4422,2771,4437,2771,4437,2726xm4437,2635l4422,2635,4422,2680,4437,2680,4437,2635xm4437,2544l4422,2544,4422,2589,4437,2589,4437,2544xm4437,2453l4422,2453,4422,2499,4437,2499,4437,2453xm4437,2363l4422,2363,4422,2408,4437,2408,4437,2363xm4437,2272l4422,2272,4422,2317,4437,2317,4437,2272xm4437,2181l4422,2181,4422,2227,4437,2227,4437,2181xm4437,2091l4422,2091,4422,2136,4437,2136,4437,2091xm4437,2000l4422,2000,4422,2045,4437,2045,4437,2000xm4437,1909l4422,1909,4422,1955,4437,1955,4437,1909xm4437,1819l4422,1819,4422,1864,4437,1864,4437,1819xm4437,1728l4422,1728,4422,1773,4437,1773,4437,1728xm4437,1637l4422,1637,4422,1683,4437,1683,4437,1637xm4437,1547l4422,1547,4422,1592,4437,1592,4437,1547xm4437,1456l4422,1456,4422,1501,4437,1501,4437,1456xm4437,1365l4422,1365,4422,1411,4437,1411,4437,1365xm4437,1275l4422,1275,4422,1320,4437,1320,4437,1275xm4437,1184l4422,1184,4422,1229,4437,1229,4437,1184xm4437,1093l4422,1093,4422,1139,4437,1139,4437,1093xm4437,1003l4422,1003,4422,1048,4437,1048,4437,1003xm4437,912l4422,912,4422,957,4437,957,4437,912xm4467,4841l4437,4841,4437,4811,4422,4811,4422,4856,4467,4856,4467,4841xm4467,821l4422,821,4422,867,4437,867,4437,836,4467,836,4467,821xm4557,4841l4512,4841,4512,4856,4557,4856,4557,4841xm4557,821l4512,821,4512,836,4557,836,4557,821xm4648,4841l4603,4841,4603,4856,4648,4856,4648,4841xm4648,821l4603,821,4603,836,4648,836,4648,821xm4738,4841l4693,4841,4693,4856,4738,4856,4738,4841xm4738,821l4693,821,4693,836,4738,836,4738,821xm4828,4841l4783,4841,4783,4856,4828,4856,4828,4841xm4828,821l4783,821,4783,836,4828,836,4828,821xm4918,4841l4873,4841,4873,4856,4918,4856,4918,4841xm4918,821l4873,821,4873,836,4918,836,4918,821xm5009,4841l4964,4841,4964,4856,5009,4856,5009,4841xm5009,821l4964,821,4964,836,5009,836,5009,821xm5099,4841l5054,4841,5054,4856,5099,4856,5099,4841xm5099,821l5054,821,5054,836,5099,836,5099,821xm5189,4841l5144,4841,5144,4856,5189,4856,5189,4841xm5189,821l5144,821,5144,836,5189,836,5189,821xm5279,4841l5234,4841,5234,4856,5279,4856,5279,4841xm5279,821l5234,821,5234,836,5279,836,5279,821xm5370,4841l5325,4841,5325,4856,5370,4856,5370,4841xm5370,821l5325,821,5325,836,5370,836,5370,821xm5460,4841l5415,4841,5415,4856,5460,4856,5460,4841xm5460,821l5415,821,5415,836,5460,836,5460,821xm5550,4841l5505,4841,5505,4856,5550,4856,5550,4841xm5550,821l5505,821,5505,836,5550,836,5550,821xm5640,4841l5595,4841,5595,4856,5640,4856,5640,4841xm5640,821l5595,821,5595,836,5640,836,5640,821xm5731,4841l5685,4841,5685,4856,5731,4856,5731,4841xm5731,821l5685,821,5685,836,5731,836,5731,821xm5821,4841l5776,4841,5776,4856,5821,4856,5821,4841xm5821,821l5776,821,5776,836,5821,836,5821,821xm5911,4841l5866,4841,5866,4856,5911,4856,5911,4841xm5911,821l5866,821,5866,836,5911,836,5911,821xm6001,4841l5956,4841,5956,4856,6001,4856,6001,4841xm6001,821l5956,821,5956,836,6001,836,6001,821xm6092,4841l6046,4841,6046,4856,6092,4856,6092,4841xm6092,821l6046,821,6046,836,6092,836,6092,821xm6182,4841l6137,4841,6137,4856,6182,4856,6182,4841xm6182,821l6137,821,6137,836,6182,836,6182,821xm6272,4841l6227,4841,6227,4856,6272,4856,6272,4841xm6272,821l6227,821,6227,836,6272,836,6272,821xm6362,4841l6317,4841,6317,4856,6362,4856,6362,4841xm6362,821l6317,821,6317,836,6362,836,6362,821xm6453,4841l6407,4841,6407,4856,6453,4856,6453,4841xm6453,821l6407,821,6407,836,6453,836,6453,821xm6543,4841l6498,4841,6498,4856,6543,4856,6543,4841xm6543,821l6498,821,6498,836,6543,836,6543,821xm6633,4841l6588,4841,6588,4856,6633,4856,6633,4841xm6633,821l6588,821,6588,836,6633,836,6633,821xm6723,4841l6678,4841,6678,4856,6723,4856,6723,4841xm6723,821l6678,821,6678,836,6723,836,6723,821xm6814,4841l6768,4841,6768,4856,6814,4856,6814,4841xm6814,821l6768,821,6768,836,6814,836,6814,821xm6904,4841l6859,4841,6859,4856,6904,4856,6904,4841xm6904,821l6859,821,6859,836,6904,836,6904,821xm6994,4841l6949,4841,6949,4856,6994,4856,6994,4841xm6994,821l6949,821,6949,836,6994,836,6994,821xm7084,4841l7039,4841,7039,4856,7084,4856,7084,4841xm7084,821l7039,821,7039,836,7084,836,7084,821xm7175,4841l7129,4841,7129,4856,7175,4856,7175,4841xm7175,821l7129,821,7129,836,7175,836,7175,821xm7265,4841l7220,4841,7220,4856,7265,4856,7265,4841xm7265,821l7220,821,7220,836,7265,836,7265,821xm7355,4841l7310,4841,7310,4856,7355,4856,7355,4841xm7355,821l7310,821,7310,836,7355,836,7355,821xm7445,4841l7400,4841,7400,4856,7445,4856,7445,4841xm7445,821l7400,821,7400,836,7445,836,7445,821xm7536,4841l7490,4841,7490,4856,7536,4856,7536,4841xm7536,821l7490,821,7490,836,7536,836,7536,821xm7626,4841l7581,4841,7581,4856,7626,4856,7626,4841xm7626,821l7581,821,7581,836,7626,836,7626,821xm7716,4841l7671,4841,7671,4856,7716,4856,7716,4841xm7716,821l7671,821,7671,836,7716,836,7716,821xm7806,4841l7761,4841,7761,4856,7806,4856,7806,4841xm7806,821l7761,821,7761,836,7806,836,7806,821xm7897,4841l7851,4841,7851,4856,7897,4856,7897,4841xm7897,821l7851,821,7851,836,7897,836,7897,821xm7987,4841l7942,4841,7942,4856,7987,4856,7987,4841xm7987,821l7942,821,7942,836,7987,836,7987,821xm8077,4841l8032,4841,8032,4856,8077,4856,8077,4841xm8077,821l8032,821,8032,836,8077,836,8077,821xm8167,4841l8122,4841,8122,4856,8167,4856,8167,4841xm8167,821l8122,821,8122,836,8167,836,8167,821xm8257,4841l8212,4841,8212,4856,8257,4856,8257,4841xm8257,821l8212,821,8212,836,8257,836,8257,821xm8348,4841l8303,4841,8303,4856,8348,4856,8348,4841xm8348,821l8303,821,8303,836,8348,836,8348,821xm8438,4841l8393,4841,8393,4856,8438,4856,8438,4841xm8438,821l8393,821,8393,836,8438,836,8438,821xm8528,4841l8483,4841,8483,4856,8528,4856,8528,4841xm8528,821l8483,821,8483,836,8528,836,8528,821xm8618,4841l8573,4841,8573,4856,8618,4856,8618,4841xm8618,821l8573,821,8573,836,8618,836,8618,821xm8709,4841l8664,4841,8664,4856,8709,4856,8709,4841xm8709,821l8664,821,8664,836,8709,836,8709,821xm8799,4841l8754,4841,8754,4856,8799,4856,8799,4841xm8799,821l8754,821,8754,836,8799,836,8799,821xm8889,4841l8844,4841,8844,4856,8889,4856,8889,4841xm8889,821l8844,821,8844,836,8889,836,8889,821xm8979,4841l8934,4841,8934,4856,8979,4856,8979,4841xm8979,821l8934,821,8934,836,8979,836,8979,821xm9070,4841l9025,4841,9025,4856,9070,4856,9070,4841xm9070,821l9025,821,9025,836,9070,836,9070,821xm9160,4841l9115,4841,9115,4856,9160,4856,9160,4841xm9160,821l9115,821,9115,836,9160,836,9160,821xm9250,4841l9205,4841,9205,4856,9250,4856,9250,4841xm9250,821l9205,821,9205,836,9250,836,9250,821xm9340,4841l9295,4841,9295,4856,9340,4856,9340,4841xm9340,821l9295,821,9295,836,9340,836,9340,821xm9431,4841l9386,4841,9386,4856,9431,4856,9431,4841xm9431,821l9386,821,9386,836,9431,836,9431,821xm9521,4841l9476,4841,9476,4856,9521,4856,9521,4841xm9521,821l9476,821,9476,836,9521,836,9521,821xm9611,4841l9566,4841,9566,4856,9611,4856,9611,4841xm9611,821l9566,821,9566,836,9611,836,9611,821xm9701,4841l9656,4841,9656,4856,9701,4856,9701,4841xm9701,821l9656,821,9656,836,9701,836,9701,821xm9792,4841l9747,4841,9747,4856,9792,4856,9792,4841xm9792,821l9747,821,9747,836,9792,836,9792,821xm9882,4841l9837,4841,9837,4856,9882,4856,9882,4841xm9882,821l9837,821,9837,836,9882,836,9882,821xm9972,4841l9927,4841,9927,4856,9972,4856,9972,4841xm9972,821l9927,821,9927,836,9972,836,9972,821xm10062,4841l10017,4841,10017,4856,10062,4856,10062,4841xm10062,821l10017,821,10017,836,10062,836,10062,821xm10153,4841l10108,4841,10108,4856,10153,4856,10153,4841xm10153,821l10108,821,10108,836,10153,836,10153,821xm10243,4841l10198,4841,10198,4856,10243,4856,10243,4841xm10243,821l10198,821,10198,836,10243,836,10243,821xm10333,4841l10288,4841,10288,4856,10333,4856,10333,4841xm10333,821l10288,821,10288,836,10333,836,10333,821xm10423,4841l10378,4841,10378,4856,10423,4856,10423,4841xm10423,821l10378,821,10378,836,10423,836,10423,821xm10514,4841l10469,4841,10469,4856,10514,4856,10514,4841xm10514,821l10469,821,10469,836,10514,836,10514,821xm10604,4841l10559,4841,10559,4856,10604,4856,10604,4841xm10604,821l10559,821,10559,836,10604,836,10604,821xm10694,4841l10649,4841,10649,4856,10694,4856,10694,4841xm10694,821l10649,821,10649,836,10694,836,10694,821xm10784,4841l10739,4841,10739,4856,10784,4856,10784,4841xm10784,821l10739,821,10739,836,10784,836,10784,821xm10875,4841l10830,4841,10830,4856,10875,4856,10875,4841xm10875,821l10830,821,10830,836,10875,836,10875,821xm10965,4841l10920,4841,10920,4856,10965,4856,10965,4841xm10965,821l10920,821,10920,836,10965,836,10965,821xm11055,4811l11040,4811,11040,4841,11010,4841,11010,4856,11055,4856,11055,4811xm11055,4720l11040,4720,11040,4766,11055,4766,11055,4720xm11055,4630l11040,4630,11040,4675,11055,4675,11055,4630xm11055,4539l11040,4539,11040,4584,11055,4584,11055,4539xm11055,4448l11040,4448,11040,4494,11055,4494,11055,4448xm11055,4358l11040,4358,11040,4403,11055,4403,11055,4358xm11055,4267l11040,4267,11040,4312,11055,4312,11055,4267xm11055,4176l11040,4176,11040,4222,11055,4222,11055,4176xm11055,4086l11040,4086,11040,4131,11055,4131,11055,4086xm11055,3995l11040,3995,11040,4040,11055,4040,11055,3995xm11055,3904l11040,3904,11040,3950,11055,3950,11055,3904xm11055,3814l11040,3814,11040,3859,11055,3859,11055,3814xm11055,3723l11040,3723,11040,3768,11055,3768,11055,3723xm11055,3632l11040,3632,11040,3678,11055,3678,11055,3632xm11055,3542l11040,3542,11040,3587,11055,3587,11055,3542xm11055,3451l11040,3451,11040,3496,11055,3496,11055,3451xm11055,3360l11040,3360,11040,3406,11055,3406,11055,3360xm11055,3270l11040,3270,11040,3315,11055,3315,11055,3270xm11055,3179l11040,3179,11040,3224,11055,3224,11055,3179xm11055,3088l11040,3088,11040,3134,11055,3134,11055,3088xm11055,2998l11040,2998,11040,3043,11055,3043,11055,2998xm11055,2907l11040,2907,11040,2952,11055,2952,11055,2907xm11055,2816l11040,2816,11040,2862,11055,2862,11055,2816xm11055,2726l11040,2726,11040,2771,11055,2771,11055,2726xm11055,2635l11040,2635,11040,2680,11055,2680,11055,2635xm11055,2544l11040,2544,11040,2589,11055,2589,11055,2544xm11055,2453l11040,2453,11040,2499,11055,2499,11055,2453xm11055,2363l11040,2363,11040,2408,11055,2408,11055,2363xm11055,2272l11040,2272,11040,2317,11055,2317,11055,2272xm11055,2181l11040,2181,11040,2227,11055,2227,11055,2181xm11055,2091l11040,2091,11040,2136,11055,2136,11055,2091xm11055,2000l11040,2000,11040,2045,11055,2045,11055,2000xm11055,1909l11040,1909,11040,1955,11055,1955,11055,1909xm11055,1819l11040,1819,11040,1864,11055,1864,11055,1819xm11055,1728l11040,1728,11040,1773,11055,1773,11055,1728xm11055,1637l11040,1637,11040,1683,11055,1683,11055,1637xm11055,1547l11040,1547,11040,1592,11055,1592,11055,1547xm11055,1456l11040,1456,11040,1501,11055,1501,11055,1456xm11055,1365l11040,1365,11040,1411,11055,1411,11055,1365xm11055,1275l11040,1275,11040,1320,11055,1320,11055,1275xm11055,1184l11040,1184,11040,1229,11055,1229,11055,1184xm11055,1093l11040,1093,11040,1139,11055,1139,11055,1093xm11055,1003l11040,1003,11040,1048,11055,1048,11055,1003xm11055,912l11040,912,11040,957,11055,957,11055,912xm11055,821l11010,821,11010,836,11040,836,11040,867,11055,867,11055,821xe" filled="true" fillcolor="#baddfb" stroked="false">
                  <v:path arrowok="t"/>
                  <v:fill type="solid"/>
                </v:shape>
                <v:rect style="position:absolute;left:4527;top:656;width:1059;height:347" id="docshape47" filled="true" fillcolor="#ffffff" stroked="false">
                  <v:fill type="solid"/>
                </v:rect>
                <v:line style="position:absolute" from="7746,4856" to="7746,5606" stroked="true" strokeweight=".75pt" strokecolor="#baddfb">
                  <v:stroke dashstyle="dash"/>
                </v:line>
                <v:shape style="position:absolute;left:4422;top:5606;width:6634;height:4350" id="docshape48" coordorigin="4422,5606" coordsize="6634,4350" path="m4437,9822l4422,9822,4422,9867,4437,9867,4437,9822xm4437,9732l4422,9732,4422,9777,4437,9777,4437,9732xm4437,9642l4422,9642,4422,9687,4437,9687,4437,9642xm4437,9553l4422,9553,4422,9598,4437,9598,4437,9553xm4437,9463l4422,9463,4422,9508,4437,9508,4437,9463xm4437,9373l4422,9373,4422,9418,4437,9418,4437,9373xm4437,9284l4422,9284,4422,9329,4437,9329,4437,9284xm4437,9194l4422,9194,4422,9239,4437,9239,4437,9194xm4437,9104l4422,9104,4422,9149,4437,9149,4437,9104xm4437,9015l4422,9015,4422,9059,4437,9059,4437,9015xm4437,8925l4422,8925,4422,8970,4437,8970,4437,8925xm4437,8835l4422,8835,4422,8880,4437,8880,4437,8835xm4437,8746l4422,8746,4422,8790,4437,8790,4437,8746xm4437,8656l4422,8656,4422,8701,4437,8701,4437,8656xm4437,8566l4422,8566,4422,8611,4437,8611,4437,8566xm4437,8476l4422,8476,4422,8521,4437,8521,4437,8476xm4437,8387l4422,8387,4422,8432,4437,8432,4437,8387xm4437,8297l4422,8297,4422,8342,4437,8342,4437,8297xm4437,8207l4422,8207,4422,8252,4437,8252,4437,8207xm4437,8118l4422,8118,4422,8163,4437,8163,4437,8118xm4437,8028l4422,8028,4422,8073,4437,8073,4437,8028xm4437,7938l4422,7938,4422,7983,4437,7983,4437,7938xm4437,7849l4422,7849,4422,7893,4437,7893,4437,7849xm4437,7759l4422,7759,4422,7804,4437,7804,4437,7759xm4437,7669l4422,7669,4422,7714,4437,7714,4437,7669xm4437,7580l4422,7580,4422,7624,4437,7624,4437,7580xm4437,7490l4422,7490,4422,7535,4437,7535,4437,7490xm4437,7400l4422,7400,4422,7445,4437,7445,4437,7400xm4437,7310l4422,7310,4422,7355,4437,7355,4437,7310xm4437,7221l4422,7221,4422,7266,4437,7266,4437,7221xm4437,7131l4422,7131,4422,7176,4437,7176,4437,7131xm4437,7041l4422,7041,4422,7086,4437,7086,4437,7041xm4437,6952l4422,6952,4422,6997,4437,6997,4437,6952xm4437,6862l4422,6862,4422,6907,4437,6907,4437,6862xm4437,6772l4422,6772,4422,6817,4437,6817,4437,6772xm4437,6683l4422,6683,4422,6727,4437,6727,4437,6683xm4437,6593l4422,6593,4422,6638,4437,6638,4437,6593xm4437,6503l4422,6503,4422,6548,4437,6548,4437,6503xm4437,6414l4422,6414,4422,6458,4437,6458,4437,6414xm4437,6324l4422,6324,4422,6369,4437,6369,4437,6324xm4437,6234l4422,6234,4422,6279,4437,6279,4437,6234xm4437,6144l4422,6144,4422,6189,4437,6189,4437,6144xm4437,6055l4422,6055,4422,6100,4437,6100,4437,6055xm4437,5965l4422,5965,4422,6010,4437,6010,4437,5965xm4437,5875l4422,5875,4422,5920,4437,5920,4437,5875xm4437,5786l4422,5786,4422,5831,4437,5831,4437,5786xm4437,5696l4422,5696,4422,5741,4437,5741,4437,5696xm4467,9941l4437,9941,4437,9912,4422,9912,4422,9956,4467,9956,4467,9941xm4467,5606l4422,5606,4422,5651,4437,5651,4437,5621,4467,5621,4467,5606xm4557,9941l4512,9941,4512,9956,4557,9956,4557,9941xm4557,5606l4512,5606,4512,5621,4557,5621,4557,5606xm4648,9941l4603,9941,4603,9956,4648,9956,4648,9941xm4648,5606l4603,5606,4603,5621,4648,5621,4648,5606xm4738,9941l4693,9941,4693,9956,4738,9956,4738,9941xm4738,5606l4693,5606,4693,5621,4738,5621,4738,5606xm4828,9941l4783,9941,4783,9956,4828,9956,4828,9941xm4828,5606l4783,5606,4783,5621,4828,5621,4828,5606xm4918,9941l4873,9941,4873,9956,4918,9956,4918,9941xm4918,5606l4873,5606,4873,5621,4918,5621,4918,5606xm5009,9941l4964,9941,4964,9956,5009,9956,5009,9941xm5009,5606l4964,5606,4964,5621,5009,5621,5009,5606xm5099,9941l5054,9941,5054,9956,5099,9956,5099,9941xm5099,5606l5054,5606,5054,5621,5099,5621,5099,5606xm5189,9941l5144,9941,5144,9956,5189,9956,5189,9941xm5189,5606l5144,5606,5144,5621,5189,5621,5189,5606xm5279,9941l5234,9941,5234,9956,5279,9956,5279,9941xm5279,5606l5234,5606,5234,5621,5279,5621,5279,5606xm5370,9941l5325,9941,5325,9956,5370,9956,5370,9941xm5370,5606l5325,5606,5325,5621,5370,5621,5370,5606xm5460,9941l5415,9941,5415,9956,5460,9956,5460,9941xm5460,5606l5415,5606,5415,5621,5460,5621,5460,5606xm5550,9941l5505,9941,5505,9956,5550,9956,5550,9941xm5550,5606l5505,5606,5505,5621,5550,5621,5550,5606xm5640,9941l5595,9941,5595,9956,5640,9956,5640,9941xm5640,5606l5595,5606,5595,5621,5640,5621,5640,5606xm5731,9941l5685,9941,5685,9956,5731,9956,5731,9941xm5731,5606l5685,5606,5685,5621,5731,5621,5731,5606xm5821,9941l5776,9941,5776,9956,5821,9956,5821,9941xm5821,5606l5776,5606,5776,5621,5821,5621,5821,5606xm5911,9941l5866,9941,5866,9956,5911,9956,5911,9941xm5911,5606l5866,5606,5866,5621,5911,5621,5911,5606xm6001,9941l5956,9941,5956,9956,6001,9956,6001,9941xm6001,5606l5956,5606,5956,5621,6001,5621,6001,5606xm6092,9941l6046,9941,6046,9956,6092,9956,6092,9941xm6092,5606l6046,5606,6046,5621,6092,5621,6092,5606xm6182,9941l6137,9941,6137,9956,6182,9956,6182,9941xm6182,5606l6137,5606,6137,5621,6182,5621,6182,5606xm6272,9941l6227,9941,6227,9956,6272,9956,6272,9941xm6272,5606l6227,5606,6227,5621,6272,5621,6272,5606xm6362,9941l6317,9941,6317,9956,6362,9956,6362,9941xm6362,5606l6317,5606,6317,5621,6362,5621,6362,5606xm6453,9941l6407,9941,6407,9956,6453,9956,6453,9941xm6453,5606l6407,5606,6407,5621,6453,5621,6453,5606xm6543,9941l6498,9941,6498,9956,6543,9956,6543,9941xm6543,5606l6498,5606,6498,5621,6543,5621,6543,5606xm6633,9941l6588,9941,6588,9956,6633,9956,6633,9941xm6633,5606l6588,5606,6588,5621,6633,5621,6633,5606xm6723,9941l6678,9941,6678,9956,6723,9956,6723,9941xm6723,5606l6678,5606,6678,5621,6723,5621,6723,5606xm6814,9941l6768,9941,6768,9956,6814,9956,6814,9941xm6814,5606l6768,5606,6768,5621,6814,5621,6814,5606xm6904,9941l6859,9941,6859,9956,6904,9956,6904,9941xm6904,5606l6859,5606,6859,5621,6904,5621,6904,5606xm6994,9941l6949,9941,6949,9956,6994,9956,6994,9941xm6994,5606l6949,5606,6949,5621,6994,5621,6994,5606xm7084,9941l7039,9941,7039,9956,7084,9956,7084,9941xm7084,5606l7039,5606,7039,5621,7084,5621,7084,5606xm7175,9941l7129,9941,7129,9956,7175,9956,7175,9941xm7175,5606l7129,5606,7129,5621,7175,5621,7175,5606xm7265,9941l7220,9941,7220,9956,7265,9956,7265,9941xm7265,5606l7220,5606,7220,5621,7265,5621,7265,5606xm7355,9941l7310,9941,7310,9956,7355,9956,7355,9941xm7355,5606l7310,5606,7310,5621,7355,5621,7355,5606xm7445,9941l7400,9941,7400,9956,7445,9956,7445,9941xm7445,5606l7400,5606,7400,5621,7445,5621,7445,5606xm7536,9941l7490,9941,7490,9956,7536,9956,7536,9941xm7536,5606l7490,5606,7490,5621,7536,5621,7536,5606xm7626,9941l7581,9941,7581,9956,7626,9956,7626,9941xm7626,5606l7581,5606,7581,5621,7626,5621,7626,5606xm7716,9941l7671,9941,7671,9956,7716,9956,7716,9941xm7716,5606l7671,5606,7671,5621,7716,5621,7716,5606xm7806,9941l7761,9941,7761,9956,7806,9956,7806,9941xm7806,5606l7761,5606,7761,5621,7806,5621,7806,5606xm7897,9941l7851,9941,7851,9956,7897,9956,7897,9941xm7897,5606l7851,5606,7851,5621,7897,5621,7897,5606xm7987,9941l7942,9941,7942,9956,7987,9956,7987,9941xm7987,5606l7942,5606,7942,5621,7987,5621,7987,5606xm8077,9941l8032,9941,8032,9956,8077,9956,8077,9941xm8077,5606l8032,5606,8032,5621,8077,5621,8077,5606xm8167,9941l8122,9941,8122,9956,8167,9956,8167,9941xm8167,5606l8122,5606,8122,5621,8167,5621,8167,5606xm8257,9941l8212,9941,8212,9956,8257,9956,8257,9941xm8257,5606l8212,5606,8212,5621,8257,5621,8257,5606xm8348,9941l8303,9941,8303,9956,8348,9956,8348,9941xm8348,5606l8303,5606,8303,5621,8348,5621,8348,5606xm8438,9941l8393,9941,8393,9956,8438,9956,8438,9941xm8438,5606l8393,5606,8393,5621,8438,5621,8438,5606xm8528,9941l8483,9941,8483,9956,8528,9956,8528,9941xm8528,5606l8483,5606,8483,5621,8528,5621,8528,5606xm8618,9941l8573,9941,8573,9956,8618,9956,8618,9941xm8618,5606l8573,5606,8573,5621,8618,5621,8618,5606xm8709,9941l8664,9941,8664,9956,8709,9956,8709,9941xm8709,5606l8664,5606,8664,5621,8709,5621,8709,5606xm8799,9941l8754,9941,8754,9956,8799,9956,8799,9941xm8799,5606l8754,5606,8754,5621,8799,5621,8799,5606xm8889,9941l8844,9941,8844,9956,8889,9956,8889,9941xm8889,5606l8844,5606,8844,5621,8889,5621,8889,5606xm8979,9941l8934,9941,8934,9956,8979,9956,8979,9941xm8979,5606l8934,5606,8934,5621,8979,5621,8979,5606xm9070,9941l9025,9941,9025,9956,9070,9956,9070,9941xm9070,5606l9025,5606,9025,5621,9070,5621,9070,5606xm9160,9941l9115,9941,9115,9956,9160,9956,9160,9941xm9160,5606l9115,5606,9115,5621,9160,5621,9160,5606xm9250,9941l9205,9941,9205,9956,9250,9956,9250,9941xm9250,5606l9205,5606,9205,5621,9250,5621,9250,5606xm9340,9941l9295,9941,9295,9956,9340,9956,9340,9941xm9340,5606l9295,5606,9295,5621,9340,5621,9340,5606xm9431,9941l9386,9941,9386,9956,9431,9956,9431,9941xm9431,5606l9386,5606,9386,5621,9431,5621,9431,5606xm9521,9941l9476,9941,9476,9956,9521,9956,9521,9941xm9521,5606l9476,5606,9476,5621,9521,5621,9521,5606xm9611,9941l9566,9941,9566,9956,9611,9956,9611,9941xm9611,5606l9566,5606,9566,5621,9611,5621,9611,5606xm9701,9941l9656,9941,9656,9956,9701,9956,9701,9941xm9701,5606l9656,5606,9656,5621,9701,5621,9701,5606xm9792,9941l9747,9941,9747,9956,9792,9956,9792,9941xm9792,5606l9747,5606,9747,5621,9792,5621,9792,5606xm9882,9941l9837,9941,9837,9956,9882,9956,9882,9941xm9882,5606l9837,5606,9837,5621,9882,5621,9882,5606xm9972,9941l9927,9941,9927,9956,9972,9956,9972,9941xm9972,5606l9927,5606,9927,5621,9972,5621,9972,5606xm10062,9941l10017,9941,10017,9956,10062,9956,10062,9941xm10062,5606l10017,5606,10017,5621,10062,5621,10062,5606xm10153,9941l10108,9941,10108,9956,10153,9956,10153,9941xm10153,5606l10108,5606,10108,5621,10153,5621,10153,5606xm10243,9941l10198,9941,10198,9956,10243,9956,10243,9941xm10243,5606l10198,5606,10198,5621,10243,5621,10243,5606xm10333,9941l10288,9941,10288,9956,10333,9956,10333,9941xm10333,5606l10288,5606,10288,5621,10333,5621,10333,5606xm10423,9941l10378,9941,10378,9956,10423,9956,10423,9941xm10423,5606l10378,5606,10378,5621,10423,5621,10423,5606xm10514,9941l10469,9941,10469,9956,10514,9956,10514,9941xm10514,5606l10469,5606,10469,5621,10514,5621,10514,5606xm10604,9941l10559,9941,10559,9956,10604,9956,10604,9941xm10604,5606l10559,5606,10559,5621,10604,5621,10604,5606xm10694,9941l10649,9941,10649,9956,10694,9956,10694,9941xm10694,5606l10649,5606,10649,5621,10694,5621,10694,5606xm10784,9941l10739,9941,10739,9956,10784,9956,10784,9941xm10784,5606l10739,5606,10739,5621,10784,5621,10784,5606xm10875,9941l10830,9941,10830,9956,10875,9956,10875,9941xm10875,5606l10830,5606,10830,5621,10875,5621,10875,5606xm10965,9941l10920,9941,10920,9956,10965,9956,10965,9941xm10965,5606l10920,5606,10920,5621,10965,5621,10965,5606xm11055,9912l11040,9912,11040,9941,11010,9941,11010,9956,11055,9956,11055,9912xm11055,9822l11040,9822,11040,9867,11055,9867,11055,9822xm11055,9732l11040,9732,11040,9777,11055,9777,11055,9732xm11055,9642l11040,9642,11040,9687,11055,9687,11055,9642xm11055,9553l11040,9553,11040,9598,11055,9598,11055,9553xm11055,9463l11040,9463,11040,9508,11055,9508,11055,9463xm11055,9373l11040,9373,11040,9418,11055,9418,11055,9373xm11055,9284l11040,9284,11040,9329,11055,9329,11055,9284xm11055,9194l11040,9194,11040,9239,11055,9239,11055,9194xm11055,9104l11040,9104,11040,9149,11055,9149,11055,9104xm11055,9015l11040,9015,11040,9059,11055,9059,11055,9015xm11055,8925l11040,8925,11040,8970,11055,8970,11055,8925xm11055,8835l11040,8835,11040,8880,11055,8880,11055,8835xm11055,8746l11040,8746,11040,8790,11055,8790,11055,8746xm11055,8656l11040,8656,11040,8701,11055,8701,11055,8656xm11055,8566l11040,8566,11040,8611,11055,8611,11055,8566xm11055,8476l11040,8476,11040,8521,11055,8521,11055,8476xm11055,8387l11040,8387,11040,8432,11055,8432,11055,8387xm11055,8297l11040,8297,11040,8342,11055,8342,11055,8297xm11055,8207l11040,8207,11040,8252,11055,8252,11055,8207xm11055,8118l11040,8118,11040,8163,11055,8163,11055,8118xm11055,8028l11040,8028,11040,8073,11055,8073,11055,8028xm11055,7938l11040,7938,11040,7983,11055,7983,11055,7938xm11055,7849l11040,7849,11040,7893,11055,7893,11055,7849xm11055,7759l11040,7759,11040,7804,11055,7804,11055,7759xm11055,7669l11040,7669,11040,7714,11055,7714,11055,7669xm11055,7580l11040,7580,11040,7624,11055,7624,11055,7580xm11055,7490l11040,7490,11040,7535,11055,7535,11055,7490xm11055,7400l11040,7400,11040,7445,11055,7445,11055,7400xm11055,7310l11040,7310,11040,7355,11055,7355,11055,7310xm11055,7221l11040,7221,11040,7266,11055,7266,11055,7221xm11055,7131l11040,7131,11040,7176,11055,7176,11055,7131xm11055,7041l11040,7041,11040,7086,11055,7086,11055,7041xm11055,6952l11040,6952,11040,6997,11055,6997,11055,6952xm11055,6862l11040,6862,11040,6907,11055,6907,11055,6862xm11055,6772l11040,6772,11040,6817,11055,6817,11055,6772xm11055,6683l11040,6683,11040,6727,11055,6727,11055,6683xm11055,6593l11040,6593,11040,6638,11055,6638,11055,6593xm11055,6503l11040,6503,11040,6548,11055,6548,11055,6503xm11055,6414l11040,6414,11040,6458,11055,6458,11055,6414xm11055,6324l11040,6324,11040,6369,11055,6369,11055,6324xm11055,6234l11040,6234,11040,6279,11055,6279,11055,6234xm11055,6144l11040,6144,11040,6189,11055,6189,11055,6144xm11055,6055l11040,6055,11040,6100,11055,6100,11055,6055xm11055,5965l11040,5965,11040,6010,11055,6010,11055,5965xm11055,5875l11040,5875,11040,5920,11055,5920,11055,5875xm11055,5786l11040,5786,11040,5831,11055,5831,11055,5786xm11055,5696l11040,5696,11040,5741,11055,5741,11055,5696xm11055,5606l11010,5606,11010,5621,11040,5621,11040,5651,11055,5651,11055,5606xe" filled="true" fillcolor="#baddfb" stroked="false">
                  <v:path arrowok="t"/>
                  <v:fill type="solid"/>
                </v:shape>
                <v:rect style="position:absolute;left:4527;top:5441;width:1009;height:347" id="docshape49" filled="true" fillcolor="#ffffff" stroked="false">
                  <v:fill type="solid"/>
                </v:rect>
                <w10:wrap type="none"/>
              </v:group>
            </w:pict>
          </mc:Fallback>
        </mc:AlternateContent>
      </w:r>
      <w:bookmarkStart w:name="3.1 Market Challenges" w:id="28"/>
      <w:bookmarkEnd w:id="28"/>
      <w:r>
        <w:rPr/>
      </w:r>
      <w:bookmarkStart w:name="_bookmark13" w:id="29"/>
      <w:bookmarkEnd w:id="29"/>
      <w:r>
        <w:rPr/>
      </w:r>
      <w:r>
        <w:rPr>
          <w:color w:val="1875D1"/>
          <w:sz w:val="28"/>
        </w:rPr>
        <w:t>Market</w:t>
      </w:r>
      <w:r>
        <w:rPr>
          <w:color w:val="1875D1"/>
          <w:spacing w:val="-7"/>
          <w:sz w:val="28"/>
        </w:rPr>
        <w:t> </w:t>
      </w:r>
      <w:r>
        <w:rPr>
          <w:color w:val="1875D1"/>
          <w:spacing w:val="-2"/>
          <w:sz w:val="28"/>
        </w:rPr>
        <w:t>Challenges</w:t>
      </w:r>
    </w:p>
    <w:p>
      <w:pPr>
        <w:pStyle w:val="BodyText"/>
        <w:rPr>
          <w:sz w:val="28"/>
        </w:rPr>
      </w:pPr>
    </w:p>
    <w:p>
      <w:pPr>
        <w:pStyle w:val="BodyText"/>
        <w:rPr>
          <w:sz w:val="28"/>
        </w:rPr>
      </w:pPr>
    </w:p>
    <w:p>
      <w:pPr>
        <w:pStyle w:val="BodyText"/>
        <w:rPr>
          <w:sz w:val="28"/>
        </w:rPr>
      </w:pPr>
    </w:p>
    <w:p>
      <w:pPr>
        <w:pStyle w:val="BodyText"/>
        <w:spacing w:before="53"/>
        <w:rPr>
          <w:sz w:val="28"/>
        </w:rPr>
      </w:pPr>
    </w:p>
    <w:p>
      <w:pPr>
        <w:pStyle w:val="Heading6"/>
        <w:spacing w:before="0"/>
      </w:pPr>
      <w:r>
        <w:rPr>
          <w:color w:val="1875D1"/>
          <w:spacing w:val="-4"/>
          <w:w w:val="110"/>
        </w:rPr>
        <w:t>Whom?</w:t>
      </w:r>
    </w:p>
    <w:p>
      <w:pPr>
        <w:pStyle w:val="BodyText"/>
        <w:spacing w:line="295" w:lineRule="auto" w:before="197"/>
        <w:ind w:left="405" w:right="37"/>
      </w:pPr>
      <w:r>
        <w:rPr/>
        <w:t>Affluent individuals, families,</w:t>
      </w:r>
      <w:r>
        <w:rPr>
          <w:spacing w:val="-5"/>
        </w:rPr>
        <w:t> </w:t>
      </w:r>
      <w:r>
        <w:rPr/>
        <w:t>brokers,</w:t>
      </w:r>
      <w:r>
        <w:rPr>
          <w:spacing w:val="-5"/>
        </w:rPr>
        <w:t> </w:t>
      </w:r>
      <w:r>
        <w:rPr/>
        <w:t>and landlords</w:t>
      </w:r>
      <w:r>
        <w:rPr>
          <w:spacing w:val="-17"/>
        </w:rPr>
        <w:t> </w:t>
      </w:r>
      <w:r>
        <w:rPr/>
        <w:t>in</w:t>
      </w:r>
      <w:r>
        <w:rPr>
          <w:spacing w:val="-17"/>
        </w:rPr>
        <w:t> </w:t>
      </w:r>
      <w:r>
        <w:rPr/>
        <w:t>the</w:t>
      </w:r>
      <w:r>
        <w:rPr>
          <w:spacing w:val="-16"/>
        </w:rPr>
        <w:t> </w:t>
      </w:r>
      <w:r>
        <w:rPr/>
        <w:t>luxury real estate sector</w:t>
      </w:r>
    </w:p>
    <w:p>
      <w:pPr>
        <w:spacing w:line="240" w:lineRule="auto" w:before="0"/>
        <w:rPr>
          <w:sz w:val="24"/>
        </w:rPr>
      </w:pPr>
      <w:r>
        <w:rPr/>
        <w:br w:type="column"/>
      </w:r>
      <w:r>
        <w:rPr>
          <w:sz w:val="24"/>
        </w:rPr>
      </w:r>
    </w:p>
    <w:p>
      <w:pPr>
        <w:pStyle w:val="BodyText"/>
        <w:spacing w:before="131"/>
        <w:rPr>
          <w:sz w:val="24"/>
        </w:rPr>
      </w:pPr>
    </w:p>
    <w:p>
      <w:pPr>
        <w:pStyle w:val="Heading6"/>
        <w:spacing w:before="0"/>
        <w:ind w:left="150"/>
      </w:pPr>
      <w:r>
        <w:rPr>
          <w:color w:val="1875D1"/>
          <w:spacing w:val="-2"/>
          <w:w w:val="110"/>
        </w:rPr>
        <w:t>Causes</w:t>
      </w:r>
    </w:p>
    <w:p>
      <w:pPr>
        <w:pStyle w:val="BodyText"/>
        <w:spacing w:line="295" w:lineRule="auto" w:before="197"/>
        <w:ind w:left="180" w:right="625"/>
      </w:pPr>
      <w:r>
        <w:rPr/>
        <w:t>The luxury apartment market faces significant challenges primarily</w:t>
      </w:r>
      <w:r>
        <w:rPr>
          <w:spacing w:val="-9"/>
        </w:rPr>
        <w:t> </w:t>
      </w:r>
      <w:r>
        <w:rPr/>
        <w:t>due</w:t>
      </w:r>
      <w:r>
        <w:rPr>
          <w:spacing w:val="-9"/>
        </w:rPr>
        <w:t> </w:t>
      </w:r>
      <w:r>
        <w:rPr/>
        <w:t>to</w:t>
      </w:r>
      <w:r>
        <w:rPr>
          <w:spacing w:val="-9"/>
        </w:rPr>
        <w:t> </w:t>
      </w:r>
      <w:r>
        <w:rPr/>
        <w:t>the</w:t>
      </w:r>
      <w:r>
        <w:rPr>
          <w:spacing w:val="-9"/>
        </w:rPr>
        <w:t> </w:t>
      </w:r>
      <w:r>
        <w:rPr/>
        <w:t>absence</w:t>
      </w:r>
      <w:r>
        <w:rPr>
          <w:spacing w:val="-9"/>
        </w:rPr>
        <w:t> </w:t>
      </w:r>
      <w:r>
        <w:rPr/>
        <w:t>of</w:t>
      </w:r>
      <w:r>
        <w:rPr>
          <w:spacing w:val="-9"/>
        </w:rPr>
        <w:t> </w:t>
      </w:r>
      <w:r>
        <w:rPr/>
        <w:t>a</w:t>
      </w:r>
      <w:r>
        <w:rPr>
          <w:spacing w:val="-9"/>
        </w:rPr>
        <w:t> </w:t>
      </w:r>
      <w:r>
        <w:rPr/>
        <w:t>dedicated</w:t>
      </w:r>
      <w:r>
        <w:rPr>
          <w:spacing w:val="-9"/>
        </w:rPr>
        <w:t> </w:t>
      </w:r>
      <w:r>
        <w:rPr/>
        <w:t>platform</w:t>
      </w:r>
      <w:r>
        <w:rPr>
          <w:spacing w:val="-9"/>
        </w:rPr>
        <w:t> </w:t>
      </w:r>
      <w:r>
        <w:rPr/>
        <w:t>catering specifically</w:t>
      </w:r>
      <w:r>
        <w:rPr>
          <w:spacing w:val="-17"/>
        </w:rPr>
        <w:t> </w:t>
      </w:r>
      <w:r>
        <w:rPr/>
        <w:t>to</w:t>
      </w:r>
      <w:r>
        <w:rPr>
          <w:spacing w:val="-15"/>
        </w:rPr>
        <w:t> </w:t>
      </w:r>
      <w:r>
        <w:rPr/>
        <w:t>high-end</w:t>
      </w:r>
      <w:r>
        <w:rPr>
          <w:spacing w:val="-15"/>
        </w:rPr>
        <w:t> </w:t>
      </w:r>
      <w:r>
        <w:rPr/>
        <w:t>listings.</w:t>
      </w:r>
      <w:r>
        <w:rPr>
          <w:spacing w:val="-17"/>
        </w:rPr>
        <w:t> </w:t>
      </w:r>
      <w:r>
        <w:rPr/>
        <w:t>Traditional</w:t>
      </w:r>
      <w:r>
        <w:rPr>
          <w:spacing w:val="-15"/>
        </w:rPr>
        <w:t> </w:t>
      </w:r>
      <w:r>
        <w:rPr/>
        <w:t>real</w:t>
      </w:r>
      <w:r>
        <w:rPr>
          <w:spacing w:val="-15"/>
        </w:rPr>
        <w:t> </w:t>
      </w:r>
      <w:r>
        <w:rPr/>
        <w:t>estate</w:t>
      </w:r>
      <w:r>
        <w:rPr>
          <w:spacing w:val="-15"/>
        </w:rPr>
        <w:t> </w:t>
      </w:r>
      <w:r>
        <w:rPr/>
        <w:t>portals often blend luxury listings with a vast array of standard properties,</w:t>
      </w:r>
      <w:r>
        <w:rPr>
          <w:spacing w:val="-16"/>
        </w:rPr>
        <w:t> </w:t>
      </w:r>
      <w:r>
        <w:rPr/>
        <w:t>leading</w:t>
      </w:r>
      <w:r>
        <w:rPr>
          <w:spacing w:val="-16"/>
        </w:rPr>
        <w:t> </w:t>
      </w:r>
      <w:r>
        <w:rPr/>
        <w:t>to</w:t>
      </w:r>
      <w:r>
        <w:rPr>
          <w:spacing w:val="-16"/>
        </w:rPr>
        <w:t> </w:t>
      </w:r>
      <w:r>
        <w:rPr/>
        <w:t>inefficiencies</w:t>
      </w:r>
      <w:r>
        <w:rPr>
          <w:spacing w:val="-16"/>
        </w:rPr>
        <w:t> </w:t>
      </w:r>
      <w:r>
        <w:rPr/>
        <w:t>in</w:t>
      </w:r>
      <w:r>
        <w:rPr>
          <w:spacing w:val="-16"/>
        </w:rPr>
        <w:t> </w:t>
      </w:r>
      <w:r>
        <w:rPr/>
        <w:t>discovery</w:t>
      </w:r>
      <w:r>
        <w:rPr>
          <w:spacing w:val="-16"/>
        </w:rPr>
        <w:t> </w:t>
      </w:r>
      <w:r>
        <w:rPr/>
        <w:t>and</w:t>
      </w:r>
      <w:r>
        <w:rPr>
          <w:spacing w:val="-16"/>
        </w:rPr>
        <w:t> </w:t>
      </w:r>
      <w:r>
        <w:rPr/>
        <w:t>visibility. Additionally, the verification and quality assurance of high- end properties can be lacking, making it difficult for tenants to find truly premium offerings without extensive research.</w:t>
      </w:r>
    </w:p>
    <w:p>
      <w:pPr>
        <w:pStyle w:val="BodyText"/>
        <w:spacing w:line="295" w:lineRule="auto" w:before="6"/>
        <w:ind w:left="180" w:right="625"/>
      </w:pPr>
      <w:r>
        <w:rPr/>
        <w:t>Furthermore, brokers and landlords may struggle with exposure and technologically outdated marketing methods that fail to attract discerning clients.</w:t>
      </w:r>
    </w:p>
    <w:p>
      <w:pPr>
        <w:spacing w:after="0" w:line="295" w:lineRule="auto"/>
        <w:sectPr>
          <w:pgSz w:w="11910" w:h="16840"/>
          <w:pgMar w:header="0" w:footer="450" w:top="780" w:bottom="640" w:left="700" w:right="420"/>
          <w:cols w:num="2" w:equalWidth="0">
            <w:col w:w="2980" w:space="817"/>
            <w:col w:w="6993"/>
          </w:cols>
        </w:sectPr>
      </w:pPr>
    </w:p>
    <w:p>
      <w:pPr>
        <w:pStyle w:val="BodyText"/>
        <w:rPr>
          <w:sz w:val="24"/>
        </w:rPr>
      </w:pPr>
    </w:p>
    <w:p>
      <w:pPr>
        <w:pStyle w:val="BodyText"/>
        <w:rPr>
          <w:sz w:val="24"/>
        </w:rPr>
      </w:pPr>
    </w:p>
    <w:p>
      <w:pPr>
        <w:pStyle w:val="BodyText"/>
        <w:spacing w:before="11"/>
        <w:rPr>
          <w:sz w:val="24"/>
        </w:rPr>
      </w:pPr>
    </w:p>
    <w:p>
      <w:pPr>
        <w:pStyle w:val="Heading6"/>
        <w:spacing w:before="0"/>
        <w:ind w:left="3947"/>
      </w:pPr>
      <w:r>
        <w:rPr>
          <w:color w:val="1875D1"/>
          <w:spacing w:val="-2"/>
          <w:w w:val="105"/>
        </w:rPr>
        <w:t>Impact</w:t>
      </w:r>
    </w:p>
    <w:p>
      <w:pPr>
        <w:pStyle w:val="BodyText"/>
        <w:spacing w:line="295" w:lineRule="auto" w:before="197"/>
        <w:ind w:left="3977" w:right="816"/>
      </w:pPr>
      <w:r>
        <w:rPr/>
        <w:t>The consequences of these challenges are profound. Affluent clients often find it challenging to locate exclusive listings that meet their sophisticated criteria, resulting in a prolonged search process and dissatisfaction. This inefficiency ultimately dissuades potential tenants from engaging</w:t>
      </w:r>
      <w:r>
        <w:rPr>
          <w:spacing w:val="-13"/>
        </w:rPr>
        <w:t> </w:t>
      </w:r>
      <w:r>
        <w:rPr/>
        <w:t>in</w:t>
      </w:r>
      <w:r>
        <w:rPr>
          <w:spacing w:val="-13"/>
        </w:rPr>
        <w:t> </w:t>
      </w:r>
      <w:r>
        <w:rPr/>
        <w:t>the</w:t>
      </w:r>
      <w:r>
        <w:rPr>
          <w:spacing w:val="-13"/>
        </w:rPr>
        <w:t> </w:t>
      </w:r>
      <w:r>
        <w:rPr/>
        <w:t>rental</w:t>
      </w:r>
      <w:r>
        <w:rPr>
          <w:spacing w:val="-13"/>
        </w:rPr>
        <w:t> </w:t>
      </w:r>
      <w:r>
        <w:rPr/>
        <w:t>market.</w:t>
      </w:r>
      <w:r>
        <w:rPr>
          <w:spacing w:val="-13"/>
        </w:rPr>
        <w:t> </w:t>
      </w:r>
      <w:r>
        <w:rPr/>
        <w:t>For</w:t>
      </w:r>
      <w:r>
        <w:rPr>
          <w:spacing w:val="-13"/>
        </w:rPr>
        <w:t> </w:t>
      </w:r>
      <w:r>
        <w:rPr/>
        <w:t>brokers</w:t>
      </w:r>
      <w:r>
        <w:rPr>
          <w:spacing w:val="-13"/>
        </w:rPr>
        <w:t> </w:t>
      </w:r>
      <w:r>
        <w:rPr/>
        <w:t>and</w:t>
      </w:r>
      <w:r>
        <w:rPr>
          <w:spacing w:val="-13"/>
        </w:rPr>
        <w:t> </w:t>
      </w:r>
      <w:r>
        <w:rPr/>
        <w:t>landlords,</w:t>
      </w:r>
      <w:r>
        <w:rPr>
          <w:spacing w:val="-13"/>
        </w:rPr>
        <w:t> </w:t>
      </w:r>
      <w:r>
        <w:rPr/>
        <w:t>the lack of visibility can lead to longer vacancy periods, increased marketing costs, and suboptimal pricing strategies. Furthermore, the inability to provide immersive experiences and transparent information may hinder potential deals, impacting revenue across the luxury real estate sector.</w:t>
      </w:r>
    </w:p>
    <w:p>
      <w:pPr>
        <w:pStyle w:val="BodyText"/>
        <w:spacing w:before="241"/>
        <w:rPr>
          <w:sz w:val="28"/>
        </w:rPr>
      </w:pPr>
    </w:p>
    <w:p>
      <w:pPr>
        <w:pStyle w:val="Heading4"/>
        <w:numPr>
          <w:ilvl w:val="1"/>
          <w:numId w:val="8"/>
        </w:numPr>
        <w:tabs>
          <w:tab w:pos="609" w:val="left" w:leader="none"/>
        </w:tabs>
        <w:spacing w:line="240" w:lineRule="auto" w:before="1" w:after="0"/>
        <w:ind w:left="609" w:right="0" w:hanging="459"/>
        <w:jc w:val="left"/>
      </w:pPr>
      <w:bookmarkStart w:name="3.2 Tailored Solutions for Luxury Living" w:id="30"/>
      <w:bookmarkEnd w:id="30"/>
      <w:r>
        <w:rPr/>
      </w:r>
      <w:bookmarkStart w:name="_bookmark14" w:id="31"/>
      <w:bookmarkEnd w:id="31"/>
      <w:r>
        <w:rPr/>
      </w:r>
      <w:r>
        <w:rPr>
          <w:color w:val="1875D1"/>
          <w:spacing w:val="-2"/>
        </w:rPr>
        <w:t>Tailored</w:t>
      </w:r>
      <w:r>
        <w:rPr>
          <w:color w:val="1875D1"/>
          <w:spacing w:val="-13"/>
        </w:rPr>
        <w:t> </w:t>
      </w:r>
      <w:r>
        <w:rPr>
          <w:color w:val="1875D1"/>
          <w:spacing w:val="-2"/>
        </w:rPr>
        <w:t>Solutions</w:t>
      </w:r>
      <w:r>
        <w:rPr>
          <w:color w:val="1875D1"/>
          <w:spacing w:val="-13"/>
        </w:rPr>
        <w:t> </w:t>
      </w:r>
      <w:r>
        <w:rPr>
          <w:color w:val="1875D1"/>
          <w:spacing w:val="-2"/>
        </w:rPr>
        <w:t>for</w:t>
      </w:r>
      <w:r>
        <w:rPr>
          <w:color w:val="1875D1"/>
          <w:spacing w:val="-13"/>
        </w:rPr>
        <w:t> </w:t>
      </w:r>
      <w:r>
        <w:rPr>
          <w:color w:val="1875D1"/>
          <w:spacing w:val="-2"/>
        </w:rPr>
        <w:t>Luxury</w:t>
      </w:r>
      <w:r>
        <w:rPr>
          <w:color w:val="1875D1"/>
          <w:spacing w:val="-12"/>
        </w:rPr>
        <w:t> </w:t>
      </w:r>
      <w:r>
        <w:rPr>
          <w:color w:val="1875D1"/>
          <w:spacing w:val="-2"/>
        </w:rPr>
        <w:t>Living</w:t>
      </w:r>
    </w:p>
    <w:p>
      <w:pPr>
        <w:pStyle w:val="BodyText"/>
        <w:spacing w:before="22"/>
        <w:rPr>
          <w:sz w:val="20"/>
        </w:rPr>
      </w:pPr>
      <w:r>
        <w:rPr/>
        <w:drawing>
          <wp:anchor distT="0" distB="0" distL="0" distR="0" allowOverlap="1" layoutInCell="1" locked="0" behindDoc="1" simplePos="0" relativeHeight="487638016">
            <wp:simplePos x="0" y="0"/>
            <wp:positionH relativeFrom="page">
              <wp:posOffset>539999</wp:posOffset>
            </wp:positionH>
            <wp:positionV relativeFrom="paragraph">
              <wp:posOffset>176849</wp:posOffset>
            </wp:positionV>
            <wp:extent cx="3939921" cy="2083117"/>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11" cstate="print"/>
                    <a:stretch>
                      <a:fillRect/>
                    </a:stretch>
                  </pic:blipFill>
                  <pic:spPr>
                    <a:xfrm>
                      <a:off x="0" y="0"/>
                      <a:ext cx="3939921" cy="2083117"/>
                    </a:xfrm>
                    <a:prstGeom prst="rect">
                      <a:avLst/>
                    </a:prstGeom>
                  </pic:spPr>
                </pic:pic>
              </a:graphicData>
            </a:graphic>
          </wp:anchor>
        </w:drawing>
      </w:r>
    </w:p>
    <w:p>
      <w:pPr>
        <w:pStyle w:val="BodyText"/>
        <w:spacing w:line="295" w:lineRule="auto" w:before="255"/>
        <w:ind w:left="150" w:right="458"/>
      </w:pPr>
      <w:r>
        <w:rPr/>
        <w:t>LuxuryApartments.com</w:t>
      </w:r>
      <w:r>
        <w:rPr>
          <w:spacing w:val="-6"/>
        </w:rPr>
        <w:t> </w:t>
      </w:r>
      <w:r>
        <w:rPr/>
        <w:t>addresses</w:t>
      </w:r>
      <w:r>
        <w:rPr>
          <w:spacing w:val="-6"/>
        </w:rPr>
        <w:t> </w:t>
      </w:r>
      <w:r>
        <w:rPr/>
        <w:t>the</w:t>
      </w:r>
      <w:r>
        <w:rPr>
          <w:spacing w:val="-6"/>
        </w:rPr>
        <w:t> </w:t>
      </w:r>
      <w:r>
        <w:rPr/>
        <w:t>critical</w:t>
      </w:r>
      <w:r>
        <w:rPr>
          <w:spacing w:val="-6"/>
        </w:rPr>
        <w:t> </w:t>
      </w:r>
      <w:r>
        <w:rPr/>
        <w:t>inefficiencies</w:t>
      </w:r>
      <w:r>
        <w:rPr>
          <w:spacing w:val="-6"/>
        </w:rPr>
        <w:t> </w:t>
      </w:r>
      <w:r>
        <w:rPr/>
        <w:t>in</w:t>
      </w:r>
      <w:r>
        <w:rPr>
          <w:spacing w:val="-6"/>
        </w:rPr>
        <w:t> </w:t>
      </w:r>
      <w:r>
        <w:rPr/>
        <w:t>the</w:t>
      </w:r>
      <w:r>
        <w:rPr>
          <w:spacing w:val="-6"/>
        </w:rPr>
        <w:t> </w:t>
      </w:r>
      <w:r>
        <w:rPr/>
        <w:t>luxury</w:t>
      </w:r>
      <w:r>
        <w:rPr>
          <w:spacing w:val="-6"/>
        </w:rPr>
        <w:t> </w:t>
      </w:r>
      <w:r>
        <w:rPr/>
        <w:t>apartment</w:t>
      </w:r>
      <w:r>
        <w:rPr>
          <w:spacing w:val="-6"/>
        </w:rPr>
        <w:t> </w:t>
      </w:r>
      <w:r>
        <w:rPr/>
        <w:t>market</w:t>
      </w:r>
      <w:r>
        <w:rPr>
          <w:spacing w:val="-6"/>
        </w:rPr>
        <w:t> </w:t>
      </w:r>
      <w:r>
        <w:rPr/>
        <w:t>by</w:t>
      </w:r>
      <w:r>
        <w:rPr>
          <w:spacing w:val="-6"/>
        </w:rPr>
        <w:t> </w:t>
      </w:r>
      <w:r>
        <w:rPr/>
        <w:t>offering a dedicated, curated SaaS platform specifically designed for high-end residential listings. This</w:t>
      </w:r>
    </w:p>
    <w:p>
      <w:pPr>
        <w:spacing w:after="0" w:line="295" w:lineRule="auto"/>
        <w:sectPr>
          <w:type w:val="continuous"/>
          <w:pgSz w:w="11910" w:h="16840"/>
          <w:pgMar w:header="0" w:footer="450" w:top="880" w:bottom="280" w:left="700" w:right="420"/>
        </w:sectPr>
      </w:pPr>
    </w:p>
    <w:p>
      <w:pPr>
        <w:pStyle w:val="BodyText"/>
        <w:spacing w:line="295" w:lineRule="auto" w:before="80"/>
        <w:ind w:left="150"/>
      </w:pPr>
      <w:r>
        <w:rPr/>
        <w:t>platform empowers brokers and landlords with premium placement options and advanced analytics dashboards, maximizing the visibility and performance of their luxury properties.</w:t>
      </w:r>
    </w:p>
    <w:p>
      <w:pPr>
        <w:pStyle w:val="BodyText"/>
        <w:spacing w:line="295" w:lineRule="auto" w:before="242"/>
        <w:ind w:left="150" w:right="526"/>
      </w:pPr>
      <w:r>
        <w:rPr/>
        <w:t>For</w:t>
      </w:r>
      <w:r>
        <w:rPr>
          <w:spacing w:val="-4"/>
        </w:rPr>
        <w:t> </w:t>
      </w:r>
      <w:r>
        <w:rPr/>
        <w:t>tenants,</w:t>
      </w:r>
      <w:r>
        <w:rPr>
          <w:spacing w:val="-4"/>
        </w:rPr>
        <w:t> </w:t>
      </w:r>
      <w:r>
        <w:rPr/>
        <w:t>we</w:t>
      </w:r>
      <w:r>
        <w:rPr>
          <w:spacing w:val="-4"/>
        </w:rPr>
        <w:t> </w:t>
      </w:r>
      <w:r>
        <w:rPr/>
        <w:t>provide</w:t>
      </w:r>
      <w:r>
        <w:rPr>
          <w:spacing w:val="-4"/>
        </w:rPr>
        <w:t> </w:t>
      </w:r>
      <w:r>
        <w:rPr/>
        <w:t>an</w:t>
      </w:r>
      <w:r>
        <w:rPr>
          <w:spacing w:val="-4"/>
        </w:rPr>
        <w:t> </w:t>
      </w:r>
      <w:r>
        <w:rPr/>
        <w:t>exclusive</w:t>
      </w:r>
      <w:r>
        <w:rPr>
          <w:spacing w:val="-4"/>
        </w:rPr>
        <w:t> </w:t>
      </w:r>
      <w:r>
        <w:rPr/>
        <w:t>inventory</w:t>
      </w:r>
      <w:r>
        <w:rPr>
          <w:spacing w:val="-4"/>
        </w:rPr>
        <w:t> </w:t>
      </w:r>
      <w:r>
        <w:rPr/>
        <w:t>of</w:t>
      </w:r>
      <w:r>
        <w:rPr>
          <w:spacing w:val="-4"/>
        </w:rPr>
        <w:t> </w:t>
      </w:r>
      <w:r>
        <w:rPr/>
        <w:t>verified</w:t>
      </w:r>
      <w:r>
        <w:rPr>
          <w:spacing w:val="-4"/>
        </w:rPr>
        <w:t> </w:t>
      </w:r>
      <w:r>
        <w:rPr/>
        <w:t>luxury</w:t>
      </w:r>
      <w:r>
        <w:rPr>
          <w:spacing w:val="-4"/>
        </w:rPr>
        <w:t> </w:t>
      </w:r>
      <w:r>
        <w:rPr/>
        <w:t>apartments,</w:t>
      </w:r>
      <w:r>
        <w:rPr>
          <w:spacing w:val="-4"/>
        </w:rPr>
        <w:t> </w:t>
      </w:r>
      <w:r>
        <w:rPr/>
        <w:t>ensuring</w:t>
      </w:r>
      <w:r>
        <w:rPr>
          <w:spacing w:val="-4"/>
        </w:rPr>
        <w:t> </w:t>
      </w:r>
      <w:r>
        <w:rPr/>
        <w:t>credibility</w:t>
      </w:r>
      <w:r>
        <w:rPr>
          <w:spacing w:val="-4"/>
        </w:rPr>
        <w:t> </w:t>
      </w:r>
      <w:r>
        <w:rPr/>
        <w:t>and quality</w:t>
      </w:r>
      <w:r>
        <w:rPr>
          <w:spacing w:val="-1"/>
        </w:rPr>
        <w:t> </w:t>
      </w:r>
      <w:r>
        <w:rPr/>
        <w:t>through</w:t>
      </w:r>
      <w:r>
        <w:rPr>
          <w:spacing w:val="-1"/>
        </w:rPr>
        <w:t> </w:t>
      </w:r>
      <w:r>
        <w:rPr/>
        <w:t>a</w:t>
      </w:r>
      <w:r>
        <w:rPr>
          <w:spacing w:val="-1"/>
        </w:rPr>
        <w:t> </w:t>
      </w:r>
      <w:r>
        <w:rPr/>
        <w:t>stringent</w:t>
      </w:r>
      <w:r>
        <w:rPr>
          <w:spacing w:val="-1"/>
        </w:rPr>
        <w:t> </w:t>
      </w:r>
      <w:r>
        <w:rPr/>
        <w:t>verification</w:t>
      </w:r>
      <w:r>
        <w:rPr>
          <w:spacing w:val="-1"/>
        </w:rPr>
        <w:t> </w:t>
      </w:r>
      <w:r>
        <w:rPr/>
        <w:t>process.</w:t>
      </w:r>
      <w:r>
        <w:rPr>
          <w:spacing w:val="-1"/>
        </w:rPr>
        <w:t> </w:t>
      </w:r>
      <w:r>
        <w:rPr/>
        <w:t>Our</w:t>
      </w:r>
      <w:r>
        <w:rPr>
          <w:spacing w:val="-1"/>
        </w:rPr>
        <w:t> </w:t>
      </w:r>
      <w:r>
        <w:rPr/>
        <w:t>platform</w:t>
      </w:r>
      <w:r>
        <w:rPr>
          <w:spacing w:val="-1"/>
        </w:rPr>
        <w:t> </w:t>
      </w:r>
      <w:r>
        <w:rPr/>
        <w:t>leverages</w:t>
      </w:r>
      <w:r>
        <w:rPr>
          <w:spacing w:val="-1"/>
        </w:rPr>
        <w:t> </w:t>
      </w:r>
      <w:r>
        <w:rPr/>
        <w:t>immersive</w:t>
      </w:r>
      <w:r>
        <w:rPr>
          <w:spacing w:val="-1"/>
        </w:rPr>
        <w:t> </w:t>
      </w:r>
      <w:r>
        <w:rPr/>
        <w:t>media</w:t>
      </w:r>
      <w:r>
        <w:rPr>
          <w:spacing w:val="-1"/>
        </w:rPr>
        <w:t> </w:t>
      </w:r>
      <w:r>
        <w:rPr/>
        <w:t>displays</w:t>
      </w:r>
      <w:r>
        <w:rPr>
          <w:spacing w:val="-1"/>
        </w:rPr>
        <w:t> </w:t>
      </w:r>
      <w:r>
        <w:rPr/>
        <w:t>and AI-driven recommendations to create a personalized browsing experience, catering to the unique desires of affluent individuals and families seeking upscale living environments.</w:t>
      </w:r>
    </w:p>
    <w:p>
      <w:pPr>
        <w:pStyle w:val="BodyText"/>
        <w:spacing w:line="295" w:lineRule="auto" w:before="243"/>
        <w:ind w:left="150" w:right="497"/>
      </w:pPr>
      <w:r>
        <w:rPr/>
        <w:t>Moreover,</w:t>
      </w:r>
      <w:r>
        <w:rPr>
          <w:spacing w:val="-3"/>
        </w:rPr>
        <w:t> </w:t>
      </w:r>
      <w:r>
        <w:rPr/>
        <w:t>our</w:t>
      </w:r>
      <w:r>
        <w:rPr>
          <w:spacing w:val="-3"/>
        </w:rPr>
        <w:t> </w:t>
      </w:r>
      <w:r>
        <w:rPr/>
        <w:t>business</w:t>
      </w:r>
      <w:r>
        <w:rPr>
          <w:spacing w:val="-3"/>
        </w:rPr>
        <w:t> </w:t>
      </w:r>
      <w:r>
        <w:rPr/>
        <w:t>model</w:t>
      </w:r>
      <w:r>
        <w:rPr>
          <w:spacing w:val="-3"/>
        </w:rPr>
        <w:t> </w:t>
      </w:r>
      <w:r>
        <w:rPr/>
        <w:t>is</w:t>
      </w:r>
      <w:r>
        <w:rPr>
          <w:spacing w:val="-3"/>
        </w:rPr>
        <w:t> </w:t>
      </w:r>
      <w:r>
        <w:rPr/>
        <w:t>built</w:t>
      </w:r>
      <w:r>
        <w:rPr>
          <w:spacing w:val="-3"/>
        </w:rPr>
        <w:t> </w:t>
      </w:r>
      <w:r>
        <w:rPr/>
        <w:t>on</w:t>
      </w:r>
      <w:r>
        <w:rPr>
          <w:spacing w:val="-3"/>
        </w:rPr>
        <w:t> </w:t>
      </w:r>
      <w:r>
        <w:rPr/>
        <w:t>a</w:t>
      </w:r>
      <w:r>
        <w:rPr>
          <w:spacing w:val="-3"/>
        </w:rPr>
        <w:t> </w:t>
      </w:r>
      <w:r>
        <w:rPr/>
        <w:t>diversified</w:t>
      </w:r>
      <w:r>
        <w:rPr>
          <w:spacing w:val="-3"/>
        </w:rPr>
        <w:t> </w:t>
      </w:r>
      <w:r>
        <w:rPr/>
        <w:t>revenue</w:t>
      </w:r>
      <w:r>
        <w:rPr>
          <w:spacing w:val="-3"/>
        </w:rPr>
        <w:t> </w:t>
      </w:r>
      <w:r>
        <w:rPr/>
        <w:t>stream</w:t>
      </w:r>
      <w:r>
        <w:rPr>
          <w:spacing w:val="-3"/>
        </w:rPr>
        <w:t> </w:t>
      </w:r>
      <w:r>
        <w:rPr/>
        <w:t>featuring</w:t>
      </w:r>
      <w:r>
        <w:rPr>
          <w:spacing w:val="-3"/>
        </w:rPr>
        <w:t> </w:t>
      </w:r>
      <w:r>
        <w:rPr/>
        <w:t>subscription</w:t>
      </w:r>
      <w:r>
        <w:rPr>
          <w:spacing w:val="-3"/>
        </w:rPr>
        <w:t> </w:t>
      </w:r>
      <w:r>
        <w:rPr/>
        <w:t>fees,</w:t>
      </w:r>
      <w:r>
        <w:rPr>
          <w:spacing w:val="-3"/>
        </w:rPr>
        <w:t> </w:t>
      </w:r>
      <w:r>
        <w:rPr/>
        <w:t>lead generation, and targeted advertising. This approach not only fosters a sustainable income but also allows for scalability as both the vendor and tenant bases grow. By implementing automation tools and hiring experienced personnel, LuxuryApartments.com is well-positioned to manage a growing inventory while ensuring premium support for all users.</w:t>
      </w:r>
    </w:p>
    <w:p>
      <w:pPr>
        <w:pStyle w:val="BodyText"/>
        <w:spacing w:line="295" w:lineRule="auto" w:before="244"/>
        <w:ind w:left="150" w:right="676"/>
      </w:pPr>
      <w:r>
        <w:rPr/>
        <w:t>Our commitment to enhancing the luxury living experience through innovative technology, such as virtual</w:t>
      </w:r>
      <w:r>
        <w:rPr>
          <w:spacing w:val="-5"/>
        </w:rPr>
        <w:t> </w:t>
      </w:r>
      <w:r>
        <w:rPr/>
        <w:t>reality</w:t>
      </w:r>
      <w:r>
        <w:rPr>
          <w:spacing w:val="-5"/>
        </w:rPr>
        <w:t> </w:t>
      </w:r>
      <w:r>
        <w:rPr/>
        <w:t>tours</w:t>
      </w:r>
      <w:r>
        <w:rPr>
          <w:spacing w:val="-5"/>
        </w:rPr>
        <w:t> </w:t>
      </w:r>
      <w:r>
        <w:rPr/>
        <w:t>and</w:t>
      </w:r>
      <w:r>
        <w:rPr>
          <w:spacing w:val="-5"/>
        </w:rPr>
        <w:t> </w:t>
      </w:r>
      <w:r>
        <w:rPr/>
        <w:t>personalized</w:t>
      </w:r>
      <w:r>
        <w:rPr>
          <w:spacing w:val="-5"/>
        </w:rPr>
        <w:t> </w:t>
      </w:r>
      <w:r>
        <w:rPr/>
        <w:t>concierge</w:t>
      </w:r>
      <w:r>
        <w:rPr>
          <w:spacing w:val="-5"/>
        </w:rPr>
        <w:t> </w:t>
      </w:r>
      <w:r>
        <w:rPr/>
        <w:t>services,</w:t>
      </w:r>
      <w:r>
        <w:rPr>
          <w:spacing w:val="-5"/>
        </w:rPr>
        <w:t> </w:t>
      </w:r>
      <w:r>
        <w:rPr/>
        <w:t>sets</w:t>
      </w:r>
      <w:r>
        <w:rPr>
          <w:spacing w:val="-5"/>
        </w:rPr>
        <w:t> </w:t>
      </w:r>
      <w:r>
        <w:rPr/>
        <w:t>us</w:t>
      </w:r>
      <w:r>
        <w:rPr>
          <w:spacing w:val="-5"/>
        </w:rPr>
        <w:t> </w:t>
      </w:r>
      <w:r>
        <w:rPr/>
        <w:t>apart</w:t>
      </w:r>
      <w:r>
        <w:rPr>
          <w:spacing w:val="-5"/>
        </w:rPr>
        <w:t> </w:t>
      </w:r>
      <w:r>
        <w:rPr/>
        <w:t>as</w:t>
      </w:r>
      <w:r>
        <w:rPr>
          <w:spacing w:val="-5"/>
        </w:rPr>
        <w:t> </w:t>
      </w:r>
      <w:r>
        <w:rPr/>
        <w:t>we</w:t>
      </w:r>
      <w:r>
        <w:rPr>
          <w:spacing w:val="-5"/>
        </w:rPr>
        <w:t> </w:t>
      </w:r>
      <w:r>
        <w:rPr/>
        <w:t>aim</w:t>
      </w:r>
      <w:r>
        <w:rPr>
          <w:spacing w:val="-5"/>
        </w:rPr>
        <w:t> </w:t>
      </w:r>
      <w:r>
        <w:rPr/>
        <w:t>to</w:t>
      </w:r>
      <w:r>
        <w:rPr>
          <w:spacing w:val="-5"/>
        </w:rPr>
        <w:t> </w:t>
      </w:r>
      <w:r>
        <w:rPr/>
        <w:t>redefine</w:t>
      </w:r>
      <w:r>
        <w:rPr>
          <w:spacing w:val="-5"/>
        </w:rPr>
        <w:t> </w:t>
      </w:r>
      <w:r>
        <w:rPr/>
        <w:t>the</w:t>
      </w:r>
      <w:r>
        <w:rPr>
          <w:spacing w:val="-5"/>
        </w:rPr>
        <w:t> </w:t>
      </w:r>
      <w:r>
        <w:rPr/>
        <w:t>way high-net-worth individuals find and lease luxury apartments globally.</w:t>
      </w:r>
    </w:p>
    <w:p>
      <w:pPr>
        <w:pStyle w:val="BodyText"/>
        <w:spacing w:before="49"/>
      </w:pPr>
    </w:p>
    <w:p>
      <w:pPr>
        <w:pStyle w:val="Heading4"/>
        <w:numPr>
          <w:ilvl w:val="1"/>
          <w:numId w:val="8"/>
        </w:numPr>
        <w:tabs>
          <w:tab w:pos="609" w:val="left" w:leader="none"/>
        </w:tabs>
        <w:spacing w:line="240" w:lineRule="auto" w:before="0" w:after="0"/>
        <w:ind w:left="609" w:right="0" w:hanging="459"/>
        <w:jc w:val="left"/>
      </w:pPr>
      <w:bookmarkStart w:name="3.3 LuxuryRealEstateFocus" w:id="32"/>
      <w:bookmarkEnd w:id="32"/>
      <w:r>
        <w:rPr/>
      </w:r>
      <w:bookmarkStart w:name="_bookmark15" w:id="33"/>
      <w:bookmarkEnd w:id="33"/>
      <w:r>
        <w:rPr/>
      </w:r>
      <w:r>
        <w:rPr>
          <w:color w:val="1875D1"/>
          <w:spacing w:val="-2"/>
        </w:rPr>
        <w:t>LuxuryRealEstateFocus</w:t>
      </w:r>
    </w:p>
    <w:p>
      <w:pPr>
        <w:pStyle w:val="BodyText"/>
        <w:spacing w:before="19"/>
        <w:rPr>
          <w:sz w:val="20"/>
        </w:rPr>
      </w:pPr>
    </w:p>
    <w:p>
      <w:pPr>
        <w:spacing w:after="0"/>
        <w:rPr>
          <w:sz w:val="20"/>
        </w:rPr>
        <w:sectPr>
          <w:pgSz w:w="11910" w:h="16840"/>
          <w:pgMar w:header="0" w:footer="450" w:top="780" w:bottom="640" w:left="700" w:right="420"/>
        </w:sectPr>
      </w:pPr>
    </w:p>
    <w:p>
      <w:pPr>
        <w:pStyle w:val="Heading5"/>
        <w:spacing w:line="297" w:lineRule="auto" w:before="105"/>
        <w:ind w:right="38"/>
      </w:pPr>
      <w:r>
        <w:rPr/>
        <w:drawing>
          <wp:anchor distT="0" distB="0" distL="0" distR="0" allowOverlap="1" layoutInCell="1" locked="0" behindDoc="0" simplePos="0" relativeHeight="15779840">
            <wp:simplePos x="0" y="0"/>
            <wp:positionH relativeFrom="page">
              <wp:posOffset>549524</wp:posOffset>
            </wp:positionH>
            <wp:positionV relativeFrom="paragraph">
              <wp:posOffset>46177</wp:posOffset>
            </wp:positionV>
            <wp:extent cx="1428750" cy="142875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12" cstate="print"/>
                    <a:stretch>
                      <a:fillRect/>
                    </a:stretch>
                  </pic:blipFill>
                  <pic:spPr>
                    <a:xfrm>
                      <a:off x="0" y="0"/>
                      <a:ext cx="1428750" cy="1428750"/>
                    </a:xfrm>
                    <a:prstGeom prst="rect">
                      <a:avLst/>
                    </a:prstGeom>
                  </pic:spPr>
                </pic:pic>
              </a:graphicData>
            </a:graphic>
          </wp:anchor>
        </w:drawing>
      </w:r>
      <w:r>
        <w:rPr>
          <w:spacing w:val="-6"/>
        </w:rPr>
        <w:t>Tailored</w:t>
      </w:r>
      <w:r>
        <w:rPr>
          <w:spacing w:val="-13"/>
        </w:rPr>
        <w:t> </w:t>
      </w:r>
      <w:r>
        <w:rPr>
          <w:spacing w:val="-6"/>
        </w:rPr>
        <w:t>Luxury </w:t>
      </w:r>
      <w:r>
        <w:rPr>
          <w:spacing w:val="-2"/>
        </w:rPr>
        <w:t>Listings</w:t>
      </w:r>
    </w:p>
    <w:p>
      <w:pPr>
        <w:pStyle w:val="BodyText"/>
        <w:spacing w:line="295" w:lineRule="auto" w:before="117"/>
        <w:ind w:left="2655" w:right="38"/>
      </w:pPr>
      <w:r>
        <w:rPr>
          <w:spacing w:val="-2"/>
        </w:rPr>
        <w:t>LuxuryApartments.com </w:t>
      </w:r>
      <w:r>
        <w:rPr/>
        <w:t>focuses exclusively on luxury apartments, providing a curated selection that ensures high-quality</w:t>
      </w:r>
      <w:r>
        <w:rPr>
          <w:spacing w:val="-1"/>
        </w:rPr>
        <w:t> </w:t>
      </w:r>
      <w:r>
        <w:rPr/>
        <w:t>listings.</w:t>
      </w:r>
      <w:r>
        <w:rPr>
          <w:spacing w:val="-1"/>
        </w:rPr>
        <w:t> </w:t>
      </w:r>
      <w:r>
        <w:rPr/>
        <w:t>By specializing in this niche,</w:t>
      </w:r>
      <w:r>
        <w:rPr>
          <w:spacing w:val="-17"/>
        </w:rPr>
        <w:t> </w:t>
      </w:r>
      <w:r>
        <w:rPr/>
        <w:t>we</w:t>
      </w:r>
      <w:r>
        <w:rPr>
          <w:spacing w:val="-17"/>
        </w:rPr>
        <w:t> </w:t>
      </w:r>
      <w:r>
        <w:rPr/>
        <w:t>eliminate</w:t>
      </w:r>
      <w:r>
        <w:rPr>
          <w:spacing w:val="-16"/>
        </w:rPr>
        <w:t> </w:t>
      </w:r>
      <w:r>
        <w:rPr/>
        <w:t>the clutter often found on generic real estate platforms, making it easier for affluent clients to find suitable </w:t>
      </w:r>
      <w:r>
        <w:rPr>
          <w:spacing w:val="-2"/>
        </w:rPr>
        <w:t>options.</w:t>
      </w:r>
    </w:p>
    <w:p>
      <w:pPr>
        <w:pStyle w:val="Heading5"/>
        <w:spacing w:line="297" w:lineRule="auto" w:before="105"/>
        <w:ind w:right="658"/>
      </w:pPr>
      <w:r>
        <w:rPr>
          <w:b w:val="0"/>
        </w:rPr>
        <w:br w:type="column"/>
      </w:r>
      <w:r>
        <w:rPr/>
        <w:t>Premium</w:t>
      </w:r>
      <w:r>
        <w:rPr>
          <w:spacing w:val="-19"/>
        </w:rPr>
        <w:t> </w:t>
      </w:r>
      <w:r>
        <w:rPr/>
        <w:t>Placement and Visibility</w:t>
      </w:r>
    </w:p>
    <w:p>
      <w:pPr>
        <w:pStyle w:val="BodyText"/>
        <w:spacing w:line="295" w:lineRule="auto" w:before="117"/>
        <w:ind w:left="2655" w:right="679"/>
      </w:pPr>
      <w:r>
        <w:rPr/>
        <w:drawing>
          <wp:anchor distT="0" distB="0" distL="0" distR="0" allowOverlap="1" layoutInCell="1" locked="0" behindDoc="0" simplePos="0" relativeHeight="15780352">
            <wp:simplePos x="0" y="0"/>
            <wp:positionH relativeFrom="page">
              <wp:posOffset>3789524</wp:posOffset>
            </wp:positionH>
            <wp:positionV relativeFrom="paragraph">
              <wp:posOffset>-459350</wp:posOffset>
            </wp:positionV>
            <wp:extent cx="1428750" cy="1428750"/>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12" cstate="print"/>
                    <a:stretch>
                      <a:fillRect/>
                    </a:stretch>
                  </pic:blipFill>
                  <pic:spPr>
                    <a:xfrm>
                      <a:off x="0" y="0"/>
                      <a:ext cx="1428750" cy="1428750"/>
                    </a:xfrm>
                    <a:prstGeom prst="rect">
                      <a:avLst/>
                    </a:prstGeom>
                  </pic:spPr>
                </pic:pic>
              </a:graphicData>
            </a:graphic>
          </wp:anchor>
        </w:drawing>
      </w:r>
      <w:r>
        <w:rPr/>
        <w:t>Our SaaS-based platform offers brokers and landlords unique premium placement opportunities that enhance</w:t>
      </w:r>
      <w:r>
        <w:rPr>
          <w:spacing w:val="-17"/>
        </w:rPr>
        <w:t> </w:t>
      </w:r>
      <w:r>
        <w:rPr/>
        <w:t>the</w:t>
      </w:r>
      <w:r>
        <w:rPr>
          <w:spacing w:val="-17"/>
        </w:rPr>
        <w:t> </w:t>
      </w:r>
      <w:r>
        <w:rPr/>
        <w:t>visibility</w:t>
      </w:r>
      <w:r>
        <w:rPr>
          <w:spacing w:val="-16"/>
        </w:rPr>
        <w:t> </w:t>
      </w:r>
      <w:r>
        <w:rPr/>
        <w:t>of luxury properties. This dedicated marketing approach empowers property listings to stand out in a competitive market, driving more qualified leads to high-end </w:t>
      </w:r>
      <w:r>
        <w:rPr>
          <w:spacing w:val="-2"/>
        </w:rPr>
        <w:t>apartments.</w:t>
      </w:r>
    </w:p>
    <w:p>
      <w:pPr>
        <w:spacing w:after="0" w:line="295" w:lineRule="auto"/>
        <w:sectPr>
          <w:type w:val="continuous"/>
          <w:pgSz w:w="11910" w:h="16840"/>
          <w:pgMar w:header="0" w:footer="450" w:top="880" w:bottom="280" w:left="700" w:right="420"/>
          <w:cols w:num="2" w:equalWidth="0">
            <w:col w:w="5041" w:space="61"/>
            <w:col w:w="5688"/>
          </w:cols>
        </w:sectPr>
      </w:pPr>
    </w:p>
    <w:p>
      <w:pPr>
        <w:pStyle w:val="Heading5"/>
        <w:spacing w:line="297" w:lineRule="auto" w:before="90"/>
      </w:pPr>
      <w:r>
        <w:rPr/>
        <w:drawing>
          <wp:anchor distT="0" distB="0" distL="0" distR="0" allowOverlap="1" layoutInCell="1" locked="0" behindDoc="0" simplePos="0" relativeHeight="15780864">
            <wp:simplePos x="0" y="0"/>
            <wp:positionH relativeFrom="page">
              <wp:posOffset>549524</wp:posOffset>
            </wp:positionH>
            <wp:positionV relativeFrom="paragraph">
              <wp:posOffset>36574</wp:posOffset>
            </wp:positionV>
            <wp:extent cx="1428750" cy="142875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12" cstate="print"/>
                    <a:stretch>
                      <a:fillRect/>
                    </a:stretch>
                  </pic:blipFill>
                  <pic:spPr>
                    <a:xfrm>
                      <a:off x="0" y="0"/>
                      <a:ext cx="1428750" cy="1428750"/>
                    </a:xfrm>
                    <a:prstGeom prst="rect">
                      <a:avLst/>
                    </a:prstGeom>
                  </pic:spPr>
                </pic:pic>
              </a:graphicData>
            </a:graphic>
          </wp:anchor>
        </w:drawing>
      </w:r>
      <w:r>
        <w:rPr/>
        <w:t>Seamless </w:t>
      </w:r>
      <w:r>
        <w:rPr/>
        <w:t>and </w:t>
      </w:r>
      <w:r>
        <w:rPr>
          <w:spacing w:val="-2"/>
        </w:rPr>
        <w:t>Transparent</w:t>
      </w:r>
    </w:p>
    <w:p>
      <w:pPr>
        <w:spacing w:before="2"/>
        <w:ind w:left="2655" w:right="0" w:firstLine="0"/>
        <w:jc w:val="left"/>
        <w:rPr>
          <w:b/>
          <w:sz w:val="24"/>
        </w:rPr>
      </w:pPr>
      <w:r>
        <w:rPr>
          <w:b/>
          <w:spacing w:val="-2"/>
          <w:sz w:val="24"/>
        </w:rPr>
        <w:t>Experience</w:t>
      </w:r>
    </w:p>
    <w:p>
      <w:pPr>
        <w:pStyle w:val="BodyText"/>
        <w:spacing w:line="295" w:lineRule="auto" w:before="183"/>
        <w:ind w:left="2655" w:right="38"/>
      </w:pPr>
      <w:r>
        <w:rPr/>
        <w:t>We prioritize a</w:t>
      </w:r>
      <w:r>
        <w:rPr>
          <w:spacing w:val="40"/>
        </w:rPr>
        <w:t> </w:t>
      </w:r>
      <w:r>
        <w:rPr/>
        <w:t>seamless leasing process for tenants using advanced technology, including immersive media and </w:t>
      </w:r>
      <w:r>
        <w:rPr>
          <w:spacing w:val="-2"/>
        </w:rPr>
        <w:t>AI-driven </w:t>
      </w:r>
      <w:r>
        <w:rPr/>
        <w:t>recommendations.</w:t>
      </w:r>
      <w:r>
        <w:rPr>
          <w:spacing w:val="-4"/>
        </w:rPr>
        <w:t> </w:t>
      </w:r>
      <w:r>
        <w:rPr/>
        <w:t>This level of service creates a premium experience that aligns with the expectations of high- net-worth individuals, setting us apart from standard listings.</w:t>
      </w:r>
    </w:p>
    <w:p>
      <w:pPr>
        <w:pStyle w:val="BodyText"/>
        <w:spacing w:before="91"/>
      </w:pPr>
    </w:p>
    <w:p>
      <w:pPr>
        <w:pStyle w:val="Heading5"/>
        <w:spacing w:line="297" w:lineRule="auto" w:before="0"/>
      </w:pPr>
      <w:r>
        <w:rPr/>
        <w:drawing>
          <wp:anchor distT="0" distB="0" distL="0" distR="0" allowOverlap="1" layoutInCell="1" locked="0" behindDoc="0" simplePos="0" relativeHeight="15781888">
            <wp:simplePos x="0" y="0"/>
            <wp:positionH relativeFrom="page">
              <wp:posOffset>549524</wp:posOffset>
            </wp:positionH>
            <wp:positionV relativeFrom="paragraph">
              <wp:posOffset>-20426</wp:posOffset>
            </wp:positionV>
            <wp:extent cx="1428750" cy="142875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12" cstate="print"/>
                    <a:stretch>
                      <a:fillRect/>
                    </a:stretch>
                  </pic:blipFill>
                  <pic:spPr>
                    <a:xfrm>
                      <a:off x="0" y="0"/>
                      <a:ext cx="1428750" cy="1428750"/>
                    </a:xfrm>
                    <a:prstGeom prst="rect">
                      <a:avLst/>
                    </a:prstGeom>
                  </pic:spPr>
                </pic:pic>
              </a:graphicData>
            </a:graphic>
          </wp:anchor>
        </w:drawing>
      </w:r>
      <w:r>
        <w:rPr/>
        <w:t>Diverse Revenue Model</w:t>
      </w:r>
      <w:r>
        <w:rPr>
          <w:spacing w:val="-6"/>
        </w:rPr>
        <w:t> </w:t>
      </w:r>
      <w:r>
        <w:rPr/>
        <w:t>for</w:t>
      </w:r>
      <w:r>
        <w:rPr>
          <w:spacing w:val="-6"/>
        </w:rPr>
        <w:t> </w:t>
      </w:r>
      <w:r>
        <w:rPr>
          <w:spacing w:val="-2"/>
        </w:rPr>
        <w:t>Scalability</w:t>
      </w:r>
    </w:p>
    <w:p>
      <w:pPr>
        <w:pStyle w:val="BodyText"/>
        <w:spacing w:line="295" w:lineRule="auto" w:before="117"/>
        <w:ind w:left="2655" w:right="57"/>
      </w:pPr>
      <w:r>
        <w:rPr/>
        <w:t>Our innovative revenue model encompasses multiple streams, such as subscriptions, featured placements, and targeted advertising.</w:t>
      </w:r>
      <w:r>
        <w:rPr>
          <w:spacing w:val="-4"/>
        </w:rPr>
        <w:t> </w:t>
      </w:r>
      <w:r>
        <w:rPr/>
        <w:t>This diversification not only stabilizes income but </w:t>
      </w:r>
      <w:r>
        <w:rPr>
          <w:spacing w:val="-2"/>
        </w:rPr>
        <w:t>positions LuxuryApartments.com </w:t>
      </w:r>
      <w:r>
        <w:rPr/>
        <w:t>for sustainable growth in the evolving luxury real estate market.</w:t>
      </w:r>
    </w:p>
    <w:p>
      <w:pPr>
        <w:pStyle w:val="Heading5"/>
        <w:spacing w:line="297" w:lineRule="auto" w:before="90"/>
        <w:ind w:right="1311"/>
      </w:pPr>
      <w:r>
        <w:rPr>
          <w:b w:val="0"/>
        </w:rPr>
        <w:br w:type="column"/>
      </w:r>
      <w:r>
        <w:rPr>
          <w:spacing w:val="-4"/>
        </w:rPr>
        <w:t>Verified</w:t>
      </w:r>
      <w:r>
        <w:rPr>
          <w:spacing w:val="-15"/>
        </w:rPr>
        <w:t> </w:t>
      </w:r>
      <w:r>
        <w:rPr>
          <w:spacing w:val="-4"/>
        </w:rPr>
        <w:t>Quality </w:t>
      </w:r>
      <w:r>
        <w:rPr>
          <w:spacing w:val="-2"/>
        </w:rPr>
        <w:t>Assurance</w:t>
      </w:r>
    </w:p>
    <w:p>
      <w:pPr>
        <w:pStyle w:val="BodyText"/>
        <w:spacing w:line="295" w:lineRule="auto" w:before="117"/>
        <w:ind w:left="2655" w:right="658"/>
      </w:pPr>
      <w:r>
        <w:rPr/>
        <w:drawing>
          <wp:anchor distT="0" distB="0" distL="0" distR="0" allowOverlap="1" layoutInCell="1" locked="0" behindDoc="0" simplePos="0" relativeHeight="15781376">
            <wp:simplePos x="0" y="0"/>
            <wp:positionH relativeFrom="page">
              <wp:posOffset>3789524</wp:posOffset>
            </wp:positionH>
            <wp:positionV relativeFrom="paragraph">
              <wp:posOffset>-459427</wp:posOffset>
            </wp:positionV>
            <wp:extent cx="1428750" cy="142875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12" cstate="print"/>
                    <a:stretch>
                      <a:fillRect/>
                    </a:stretch>
                  </pic:blipFill>
                  <pic:spPr>
                    <a:xfrm>
                      <a:off x="0" y="0"/>
                      <a:ext cx="1428750" cy="1428750"/>
                    </a:xfrm>
                    <a:prstGeom prst="rect">
                      <a:avLst/>
                    </a:prstGeom>
                  </pic:spPr>
                </pic:pic>
              </a:graphicData>
            </a:graphic>
          </wp:anchor>
        </w:drawing>
      </w:r>
      <w:r>
        <w:rPr>
          <w:spacing w:val="-2"/>
        </w:rPr>
        <w:t>LuxuryApartments.com </w:t>
      </w:r>
      <w:r>
        <w:rPr/>
        <w:t>implements a stringent verification process for properties, ensuring that all listed apartments meet high luxury standards. This commitment to quality builds trust with tenants, reassuring them that they are viewing only the finest options available.</w:t>
      </w:r>
    </w:p>
    <w:p>
      <w:pPr>
        <w:spacing w:after="0" w:line="295" w:lineRule="auto"/>
        <w:sectPr>
          <w:pgSz w:w="11910" w:h="16840"/>
          <w:pgMar w:header="0" w:footer="450" w:top="940" w:bottom="640" w:left="700" w:right="420"/>
          <w:cols w:num="2" w:equalWidth="0">
            <w:col w:w="5061" w:space="41"/>
            <w:col w:w="5688"/>
          </w:cols>
        </w:sectPr>
      </w:pPr>
    </w:p>
    <w:p>
      <w:pPr>
        <w:pStyle w:val="Heading4"/>
        <w:numPr>
          <w:ilvl w:val="1"/>
          <w:numId w:val="8"/>
        </w:numPr>
        <w:tabs>
          <w:tab w:pos="609" w:val="left" w:leader="none"/>
        </w:tabs>
        <w:spacing w:line="240" w:lineRule="auto" w:before="82" w:after="0"/>
        <w:ind w:left="609" w:right="0" w:hanging="459"/>
        <w:jc w:val="left"/>
      </w:pPr>
      <w:bookmarkStart w:name="3.4 Target Market Pain Points" w:id="34"/>
      <w:bookmarkEnd w:id="34"/>
      <w:r>
        <w:rPr/>
      </w:r>
      <w:bookmarkStart w:name="_bookmark16" w:id="35"/>
      <w:bookmarkEnd w:id="35"/>
      <w:r>
        <w:rPr/>
      </w:r>
      <w:r>
        <w:rPr>
          <w:color w:val="1875D1"/>
        </w:rPr>
        <w:t>Target</w:t>
      </w:r>
      <w:r>
        <w:rPr>
          <w:color w:val="1875D1"/>
          <w:spacing w:val="-19"/>
        </w:rPr>
        <w:t> </w:t>
      </w:r>
      <w:r>
        <w:rPr>
          <w:color w:val="1875D1"/>
        </w:rPr>
        <w:t>Market</w:t>
      </w:r>
      <w:r>
        <w:rPr>
          <w:color w:val="1875D1"/>
          <w:spacing w:val="-19"/>
        </w:rPr>
        <w:t> </w:t>
      </w:r>
      <w:r>
        <w:rPr>
          <w:color w:val="1875D1"/>
        </w:rPr>
        <w:t>Pain</w:t>
      </w:r>
      <w:r>
        <w:rPr>
          <w:color w:val="1875D1"/>
          <w:spacing w:val="-19"/>
        </w:rPr>
        <w:t> </w:t>
      </w:r>
      <w:r>
        <w:rPr>
          <w:color w:val="1875D1"/>
          <w:spacing w:val="-2"/>
        </w:rPr>
        <w:t>Points</w:t>
      </w:r>
    </w:p>
    <w:p>
      <w:pPr>
        <w:pStyle w:val="BodyText"/>
        <w:spacing w:before="20"/>
        <w:rPr>
          <w:sz w:val="20"/>
        </w:rPr>
      </w:pPr>
    </w:p>
    <w:p>
      <w:pPr>
        <w:spacing w:after="0"/>
        <w:rPr>
          <w:sz w:val="20"/>
        </w:rPr>
        <w:sectPr>
          <w:pgSz w:w="11910" w:h="16840"/>
          <w:pgMar w:header="0" w:footer="450" w:top="1080" w:bottom="640" w:left="700" w:right="420"/>
        </w:sectPr>
      </w:pPr>
    </w:p>
    <w:p>
      <w:pPr>
        <w:pStyle w:val="Heading5"/>
        <w:spacing w:line="297" w:lineRule="auto"/>
        <w:ind w:right="2617"/>
      </w:pPr>
      <w:r>
        <w:rPr/>
        <w:drawing>
          <wp:anchor distT="0" distB="0" distL="0" distR="0" allowOverlap="1" layoutInCell="1" locked="0" behindDoc="0" simplePos="0" relativeHeight="15782400">
            <wp:simplePos x="0" y="0"/>
            <wp:positionH relativeFrom="page">
              <wp:posOffset>549524</wp:posOffset>
            </wp:positionH>
            <wp:positionV relativeFrom="paragraph">
              <wp:posOffset>45722</wp:posOffset>
            </wp:positionV>
            <wp:extent cx="1428750" cy="1428750"/>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782912">
            <wp:simplePos x="0" y="0"/>
            <wp:positionH relativeFrom="page">
              <wp:posOffset>3789524</wp:posOffset>
            </wp:positionH>
            <wp:positionV relativeFrom="paragraph">
              <wp:posOffset>45722</wp:posOffset>
            </wp:positionV>
            <wp:extent cx="1428750" cy="142875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13" cstate="print"/>
                    <a:stretch>
                      <a:fillRect/>
                    </a:stretch>
                  </pic:blipFill>
                  <pic:spPr>
                    <a:xfrm>
                      <a:off x="0" y="0"/>
                      <a:ext cx="1428750" cy="1428750"/>
                    </a:xfrm>
                    <a:prstGeom prst="rect">
                      <a:avLst/>
                    </a:prstGeom>
                  </pic:spPr>
                </pic:pic>
              </a:graphicData>
            </a:graphic>
          </wp:anchor>
        </w:drawing>
      </w:r>
      <w:r>
        <w:rPr>
          <w:spacing w:val="-2"/>
        </w:rPr>
        <w:t>Limited</w:t>
      </w:r>
      <w:r>
        <w:rPr>
          <w:spacing w:val="-17"/>
        </w:rPr>
        <w:t> </w:t>
      </w:r>
      <w:r>
        <w:rPr>
          <w:spacing w:val="-2"/>
        </w:rPr>
        <w:t>Visibility</w:t>
      </w:r>
      <w:r>
        <w:rPr>
          <w:spacing w:val="-16"/>
        </w:rPr>
        <w:t> </w:t>
      </w:r>
      <w:r>
        <w:rPr>
          <w:spacing w:val="-2"/>
        </w:rPr>
        <w:t>for </w:t>
      </w:r>
      <w:r>
        <w:rPr/>
        <w:t>Luxury Listings</w:t>
      </w:r>
    </w:p>
    <w:p>
      <w:pPr>
        <w:pStyle w:val="BodyText"/>
        <w:spacing w:line="295" w:lineRule="auto" w:before="117"/>
        <w:ind w:left="2655" w:right="2475"/>
      </w:pPr>
      <w:r>
        <w:rPr/>
        <w:t>High-end apartment listings often remain buried within general real estate platforms, making it difficult for affluent tenants to find suitable luxury options. This lack of visibility can be frustrating for both renters seeking specific features and brokers</w:t>
      </w:r>
      <w:r>
        <w:rPr>
          <w:spacing w:val="-17"/>
        </w:rPr>
        <w:t> </w:t>
      </w:r>
      <w:r>
        <w:rPr/>
        <w:t>trying</w:t>
      </w:r>
      <w:r>
        <w:rPr>
          <w:spacing w:val="-17"/>
        </w:rPr>
        <w:t> </w:t>
      </w:r>
      <w:r>
        <w:rPr/>
        <w:t>to</w:t>
      </w:r>
      <w:r>
        <w:rPr>
          <w:spacing w:val="-16"/>
        </w:rPr>
        <w:t> </w:t>
      </w:r>
      <w:r>
        <w:rPr/>
        <w:t>market exclusive properties.</w:t>
      </w:r>
    </w:p>
    <w:p>
      <w:pPr>
        <w:pStyle w:val="BodyText"/>
      </w:pPr>
    </w:p>
    <w:p>
      <w:pPr>
        <w:pStyle w:val="BodyText"/>
      </w:pPr>
    </w:p>
    <w:p>
      <w:pPr>
        <w:pStyle w:val="BodyText"/>
        <w:spacing w:before="209"/>
      </w:pPr>
    </w:p>
    <w:p>
      <w:pPr>
        <w:pStyle w:val="Heading5"/>
        <w:spacing w:line="297" w:lineRule="auto" w:before="0"/>
        <w:ind w:right="2617"/>
      </w:pPr>
      <w:r>
        <w:rPr/>
        <w:drawing>
          <wp:anchor distT="0" distB="0" distL="0" distR="0" allowOverlap="1" layoutInCell="1" locked="0" behindDoc="0" simplePos="0" relativeHeight="15783424">
            <wp:simplePos x="0" y="0"/>
            <wp:positionH relativeFrom="page">
              <wp:posOffset>549524</wp:posOffset>
            </wp:positionH>
            <wp:positionV relativeFrom="paragraph">
              <wp:posOffset>-20372</wp:posOffset>
            </wp:positionV>
            <wp:extent cx="1428750" cy="1428750"/>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783936">
            <wp:simplePos x="0" y="0"/>
            <wp:positionH relativeFrom="page">
              <wp:posOffset>3789524</wp:posOffset>
            </wp:positionH>
            <wp:positionV relativeFrom="paragraph">
              <wp:posOffset>-20372</wp:posOffset>
            </wp:positionV>
            <wp:extent cx="1428750" cy="142875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13" cstate="print"/>
                    <a:stretch>
                      <a:fillRect/>
                    </a:stretch>
                  </pic:blipFill>
                  <pic:spPr>
                    <a:xfrm>
                      <a:off x="0" y="0"/>
                      <a:ext cx="1428750" cy="1428750"/>
                    </a:xfrm>
                    <a:prstGeom prst="rect">
                      <a:avLst/>
                    </a:prstGeom>
                  </pic:spPr>
                </pic:pic>
              </a:graphicData>
            </a:graphic>
          </wp:anchor>
        </w:drawing>
      </w:r>
      <w:r>
        <w:rPr>
          <w:spacing w:val="-2"/>
        </w:rPr>
        <w:t>Inefficient</w:t>
      </w:r>
      <w:r>
        <w:rPr>
          <w:spacing w:val="-14"/>
        </w:rPr>
        <w:t> </w:t>
      </w:r>
      <w:r>
        <w:rPr>
          <w:spacing w:val="-2"/>
        </w:rPr>
        <w:t>Leasing </w:t>
      </w:r>
      <w:r>
        <w:rPr>
          <w:spacing w:val="-2"/>
          <w:w w:val="105"/>
        </w:rPr>
        <w:t>Processes</w:t>
      </w:r>
    </w:p>
    <w:p>
      <w:pPr>
        <w:pStyle w:val="BodyText"/>
        <w:spacing w:line="295" w:lineRule="auto" w:before="117"/>
        <w:ind w:left="2655" w:right="2486"/>
      </w:pPr>
      <w:r>
        <w:rPr/>
        <w:t>The traditional rental process can be cumbersome, with lengthy paperwork, </w:t>
      </w:r>
      <w:r>
        <w:rPr>
          <w:spacing w:val="-2"/>
        </w:rPr>
        <w:t>unclear</w:t>
      </w:r>
      <w:r>
        <w:rPr>
          <w:spacing w:val="80"/>
        </w:rPr>
        <w:t> </w:t>
      </w:r>
      <w:r>
        <w:rPr/>
        <w:t>communication, and delays in scheduling viewings. Affluent individuals and families demand</w:t>
      </w:r>
      <w:r>
        <w:rPr>
          <w:spacing w:val="24"/>
        </w:rPr>
        <w:t> </w:t>
      </w:r>
      <w:r>
        <w:rPr/>
        <w:t>a</w:t>
      </w:r>
      <w:r>
        <w:rPr>
          <w:spacing w:val="24"/>
        </w:rPr>
        <w:t> </w:t>
      </w:r>
      <w:r>
        <w:rPr/>
        <w:t>seamless</w:t>
      </w:r>
      <w:r>
        <w:rPr>
          <w:spacing w:val="80"/>
        </w:rPr>
        <w:t> </w:t>
      </w:r>
      <w:r>
        <w:rPr>
          <w:spacing w:val="-2"/>
        </w:rPr>
        <w:t>and</w:t>
      </w:r>
      <w:r>
        <w:rPr>
          <w:spacing w:val="-15"/>
        </w:rPr>
        <w:t> </w:t>
      </w:r>
      <w:r>
        <w:rPr>
          <w:spacing w:val="-2"/>
        </w:rPr>
        <w:t>efficient</w:t>
      </w:r>
      <w:r>
        <w:rPr>
          <w:spacing w:val="-15"/>
        </w:rPr>
        <w:t> </w:t>
      </w:r>
      <w:r>
        <w:rPr>
          <w:spacing w:val="-2"/>
        </w:rPr>
        <w:t>experience </w:t>
      </w:r>
      <w:r>
        <w:rPr/>
        <w:t>when searching for and leasing high-end </w:t>
      </w:r>
      <w:r>
        <w:rPr>
          <w:spacing w:val="-2"/>
        </w:rPr>
        <w:t>apartments.</w:t>
      </w:r>
    </w:p>
    <w:p>
      <w:pPr>
        <w:pStyle w:val="Heading5"/>
        <w:spacing w:line="297" w:lineRule="auto"/>
        <w:ind w:left="165" w:right="797"/>
      </w:pPr>
      <w:r>
        <w:rPr>
          <w:b w:val="0"/>
        </w:rPr>
        <w:br w:type="column"/>
      </w:r>
      <w:r>
        <w:rPr/>
        <w:t>Inconsistent</w:t>
      </w:r>
      <w:r>
        <w:rPr>
          <w:spacing w:val="-19"/>
        </w:rPr>
        <w:t> </w:t>
      </w:r>
      <w:r>
        <w:rPr/>
        <w:t>Quality </w:t>
      </w:r>
      <w:r>
        <w:rPr>
          <w:spacing w:val="-2"/>
        </w:rPr>
        <w:t>Standards</w:t>
      </w:r>
    </w:p>
    <w:p>
      <w:pPr>
        <w:pStyle w:val="BodyText"/>
        <w:spacing w:line="295" w:lineRule="auto" w:before="117"/>
        <w:ind w:left="165" w:right="643"/>
      </w:pPr>
      <w:r>
        <w:rPr/>
        <w:t>The luxury market historically</w:t>
      </w:r>
      <w:r>
        <w:rPr>
          <w:spacing w:val="-5"/>
        </w:rPr>
        <w:t> </w:t>
      </w:r>
      <w:r>
        <w:rPr/>
        <w:t>suffers</w:t>
      </w:r>
      <w:r>
        <w:rPr>
          <w:spacing w:val="-5"/>
        </w:rPr>
        <w:t> </w:t>
      </w:r>
      <w:r>
        <w:rPr/>
        <w:t>from a lack of standardized quality checks. Tenants face challenges in verifying the authenticity of listings, leading to potential mismatches between expectations and reality. A rigorous verification process is essential to ensure properties meet premium standards.</w:t>
      </w:r>
    </w:p>
    <w:p>
      <w:pPr>
        <w:pStyle w:val="BodyText"/>
        <w:spacing w:before="91"/>
      </w:pPr>
    </w:p>
    <w:p>
      <w:pPr>
        <w:pStyle w:val="Heading5"/>
        <w:spacing w:before="1"/>
        <w:ind w:left="165"/>
      </w:pPr>
      <w:r>
        <w:rPr/>
        <w:t>Lack</w:t>
      </w:r>
      <w:r>
        <w:rPr>
          <w:spacing w:val="-7"/>
        </w:rPr>
        <w:t> </w:t>
      </w:r>
      <w:r>
        <w:rPr/>
        <w:t>of</w:t>
      </w:r>
      <w:r>
        <w:rPr>
          <w:spacing w:val="-14"/>
        </w:rPr>
        <w:t> </w:t>
      </w:r>
      <w:r>
        <w:rPr>
          <w:spacing w:val="-2"/>
        </w:rPr>
        <w:t>Targeted</w:t>
      </w:r>
    </w:p>
    <w:p>
      <w:pPr>
        <w:spacing w:before="67"/>
        <w:ind w:left="165" w:right="0" w:firstLine="0"/>
        <w:jc w:val="left"/>
        <w:rPr>
          <w:b/>
          <w:sz w:val="24"/>
        </w:rPr>
      </w:pPr>
      <w:r>
        <w:rPr>
          <w:b/>
          <w:spacing w:val="-2"/>
          <w:sz w:val="24"/>
        </w:rPr>
        <w:t>Recommendations</w:t>
      </w:r>
    </w:p>
    <w:p>
      <w:pPr>
        <w:pStyle w:val="BodyText"/>
        <w:spacing w:line="295" w:lineRule="auto" w:before="184"/>
        <w:ind w:left="165" w:right="671"/>
      </w:pPr>
      <w:r>
        <w:rPr/>
        <w:t>With broad real estate platforms, tenants often</w:t>
      </w:r>
      <w:r>
        <w:rPr>
          <w:spacing w:val="-16"/>
        </w:rPr>
        <w:t> </w:t>
      </w:r>
      <w:r>
        <w:rPr/>
        <w:t>receive</w:t>
      </w:r>
      <w:r>
        <w:rPr>
          <w:spacing w:val="-16"/>
        </w:rPr>
        <w:t> </w:t>
      </w:r>
      <w:r>
        <w:rPr/>
        <w:t>irrelevant listings, wasting time and effort. The luxury market needs a more personalized approach that leverages AI to provide</w:t>
      </w:r>
      <w:r>
        <w:rPr>
          <w:spacing w:val="-17"/>
        </w:rPr>
        <w:t> </w:t>
      </w:r>
      <w:r>
        <w:rPr/>
        <w:t>tailored</w:t>
      </w:r>
      <w:r>
        <w:rPr>
          <w:spacing w:val="-17"/>
        </w:rPr>
        <w:t> </w:t>
      </w:r>
      <w:r>
        <w:rPr/>
        <w:t>options based on individual preferences and lifestyle requirements.</w:t>
      </w:r>
    </w:p>
    <w:p>
      <w:pPr>
        <w:spacing w:after="0" w:line="295" w:lineRule="auto"/>
        <w:sectPr>
          <w:type w:val="continuous"/>
          <w:pgSz w:w="11910" w:h="16840"/>
          <w:pgMar w:header="0" w:footer="450" w:top="880" w:bottom="280" w:left="700" w:right="420"/>
          <w:cols w:num="2" w:equalWidth="0">
            <w:col w:w="7518" w:space="74"/>
            <w:col w:w="3198"/>
          </w:cols>
        </w:sectPr>
      </w:pPr>
    </w:p>
    <w:p>
      <w:pPr>
        <w:pStyle w:val="Heading5"/>
        <w:spacing w:line="297" w:lineRule="auto" w:before="90"/>
        <w:ind w:right="2466"/>
      </w:pPr>
      <w:r>
        <w:rPr/>
        <w:drawing>
          <wp:anchor distT="0" distB="0" distL="0" distR="0" allowOverlap="1" layoutInCell="1" locked="0" behindDoc="0" simplePos="0" relativeHeight="15784448">
            <wp:simplePos x="0" y="0"/>
            <wp:positionH relativeFrom="page">
              <wp:posOffset>549524</wp:posOffset>
            </wp:positionH>
            <wp:positionV relativeFrom="paragraph">
              <wp:posOffset>36574</wp:posOffset>
            </wp:positionV>
            <wp:extent cx="1428750" cy="142875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784960">
            <wp:simplePos x="0" y="0"/>
            <wp:positionH relativeFrom="page">
              <wp:posOffset>3789524</wp:posOffset>
            </wp:positionH>
            <wp:positionV relativeFrom="paragraph">
              <wp:posOffset>36574</wp:posOffset>
            </wp:positionV>
            <wp:extent cx="1428750" cy="1428750"/>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13" cstate="print"/>
                    <a:stretch>
                      <a:fillRect/>
                    </a:stretch>
                  </pic:blipFill>
                  <pic:spPr>
                    <a:xfrm>
                      <a:off x="0" y="0"/>
                      <a:ext cx="1428750" cy="1428750"/>
                    </a:xfrm>
                    <a:prstGeom prst="rect">
                      <a:avLst/>
                    </a:prstGeom>
                  </pic:spPr>
                </pic:pic>
              </a:graphicData>
            </a:graphic>
          </wp:anchor>
        </w:drawing>
      </w:r>
      <w:r>
        <w:rPr>
          <w:spacing w:val="-2"/>
        </w:rPr>
        <w:t>Unclear</w:t>
      </w:r>
      <w:r>
        <w:rPr>
          <w:spacing w:val="-17"/>
        </w:rPr>
        <w:t> </w:t>
      </w:r>
      <w:r>
        <w:rPr>
          <w:spacing w:val="-2"/>
        </w:rPr>
        <w:t>Rental</w:t>
      </w:r>
      <w:r>
        <w:rPr>
          <w:spacing w:val="-18"/>
        </w:rPr>
        <w:t> </w:t>
      </w:r>
      <w:r>
        <w:rPr>
          <w:spacing w:val="-2"/>
        </w:rPr>
        <w:t>Terms </w:t>
      </w:r>
      <w:r>
        <w:rPr/>
        <w:t>and Hidden Fees</w:t>
      </w:r>
    </w:p>
    <w:p>
      <w:pPr>
        <w:pStyle w:val="BodyText"/>
        <w:spacing w:line="295" w:lineRule="auto" w:before="117"/>
        <w:ind w:left="2655" w:right="2493"/>
      </w:pPr>
      <w:r>
        <w:rPr/>
        <w:t>In the luxury segment, transparency is paramount. Renters may encounter unclear rental terms, unexpected fees, or ambiguous conditions that can lead to distrust. Clear communication and upfront</w:t>
      </w:r>
      <w:r>
        <w:rPr>
          <w:spacing w:val="-10"/>
        </w:rPr>
        <w:t> </w:t>
      </w:r>
      <w:r>
        <w:rPr/>
        <w:t>disclosure</w:t>
      </w:r>
      <w:r>
        <w:rPr>
          <w:spacing w:val="-10"/>
        </w:rPr>
        <w:t> </w:t>
      </w:r>
      <w:r>
        <w:rPr/>
        <w:t>of</w:t>
      </w:r>
      <w:r>
        <w:rPr>
          <w:spacing w:val="-10"/>
        </w:rPr>
        <w:t> </w:t>
      </w:r>
      <w:r>
        <w:rPr/>
        <w:t>all costs associated with luxury rentals are essential for building </w:t>
      </w:r>
      <w:r>
        <w:rPr>
          <w:spacing w:val="-2"/>
        </w:rPr>
        <w:t>trust.</w:t>
      </w:r>
    </w:p>
    <w:p>
      <w:pPr>
        <w:pStyle w:val="Heading5"/>
        <w:spacing w:line="297" w:lineRule="auto" w:before="90"/>
        <w:ind w:left="165" w:right="680"/>
      </w:pPr>
      <w:r>
        <w:rPr>
          <w:b w:val="0"/>
        </w:rPr>
        <w:br w:type="column"/>
      </w:r>
      <w:r>
        <w:rPr/>
        <w:t>Fragmented Access to</w:t>
      </w:r>
      <w:r>
        <w:rPr>
          <w:spacing w:val="-17"/>
        </w:rPr>
        <w:t> </w:t>
      </w:r>
      <w:r>
        <w:rPr/>
        <w:t>Premium</w:t>
      </w:r>
      <w:r>
        <w:rPr>
          <w:spacing w:val="-17"/>
        </w:rPr>
        <w:t> </w:t>
      </w:r>
      <w:r>
        <w:rPr>
          <w:spacing w:val="-2"/>
        </w:rPr>
        <w:t>Services</w:t>
      </w:r>
    </w:p>
    <w:p>
      <w:pPr>
        <w:pStyle w:val="BodyText"/>
        <w:spacing w:line="295" w:lineRule="auto" w:before="117"/>
        <w:ind w:left="165" w:right="639"/>
      </w:pPr>
      <w:r>
        <w:rPr/>
        <w:t>Affluent tenants often seek additional</w:t>
      </w:r>
      <w:r>
        <w:rPr>
          <w:spacing w:val="40"/>
        </w:rPr>
        <w:t> </w:t>
      </w:r>
      <w:r>
        <w:rPr/>
        <w:t>services, such as concierge support or personalized tours, yet find these services scattered across platforms.</w:t>
      </w:r>
      <w:r>
        <w:rPr>
          <w:spacing w:val="-17"/>
        </w:rPr>
        <w:t> </w:t>
      </w:r>
      <w:r>
        <w:rPr/>
        <w:t>A</w:t>
      </w:r>
      <w:r>
        <w:rPr>
          <w:spacing w:val="-17"/>
        </w:rPr>
        <w:t> </w:t>
      </w:r>
      <w:r>
        <w:rPr/>
        <w:t>centralized hub offering both high- end listings and value- added services can significantly enhance tenant satisfaction.</w:t>
      </w:r>
    </w:p>
    <w:p>
      <w:pPr>
        <w:spacing w:after="0" w:line="295" w:lineRule="auto"/>
        <w:sectPr>
          <w:pgSz w:w="11910" w:h="16840"/>
          <w:pgMar w:header="0" w:footer="450" w:top="940" w:bottom="640" w:left="700" w:right="420"/>
          <w:cols w:num="2" w:equalWidth="0">
            <w:col w:w="7518" w:space="74"/>
            <w:col w:w="3198"/>
          </w:cols>
        </w:sectPr>
      </w:pPr>
    </w:p>
    <w:p>
      <w:pPr>
        <w:pStyle w:val="BodyText"/>
        <w:rPr>
          <w:sz w:val="180"/>
        </w:rPr>
      </w:pPr>
    </w:p>
    <w:p>
      <w:pPr>
        <w:pStyle w:val="BodyText"/>
        <w:spacing w:before="489"/>
        <w:rPr>
          <w:sz w:val="180"/>
        </w:rPr>
      </w:pPr>
    </w:p>
    <w:p>
      <w:pPr>
        <w:pStyle w:val="Heading1"/>
      </w:pPr>
      <w:bookmarkStart w:name="4. Products and Services" w:id="36"/>
      <w:bookmarkEnd w:id="36"/>
      <w:r>
        <w:rPr/>
      </w:r>
      <w:bookmarkStart w:name="_bookmark17" w:id="37"/>
      <w:bookmarkEnd w:id="37"/>
      <w:r>
        <w:rPr/>
      </w:r>
      <w:r>
        <w:rPr>
          <w:color w:val="1875D1"/>
          <w:spacing w:val="-5"/>
        </w:rPr>
        <w:t>4.</w:t>
      </w:r>
    </w:p>
    <w:p>
      <w:pPr>
        <w:pStyle w:val="BodyText"/>
        <w:rPr>
          <w:sz w:val="19"/>
        </w:rPr>
      </w:pPr>
      <w:r>
        <w:rPr/>
        <mc:AlternateContent>
          <mc:Choice Requires="wps">
            <w:drawing>
              <wp:anchor distT="0" distB="0" distL="0" distR="0" allowOverlap="1" layoutInCell="1" locked="0" behindDoc="1" simplePos="0" relativeHeight="487644672">
                <wp:simplePos x="0" y="0"/>
                <wp:positionH relativeFrom="page">
                  <wp:posOffset>539999</wp:posOffset>
                </wp:positionH>
                <wp:positionV relativeFrom="paragraph">
                  <wp:posOffset>155691</wp:posOffset>
                </wp:positionV>
                <wp:extent cx="6480175" cy="2381250"/>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1551" w:right="0" w:firstLine="0"/>
                              <w:jc w:val="center"/>
                              <w:rPr>
                                <w:color w:val="000000"/>
                                <w:sz w:val="75"/>
                              </w:rPr>
                            </w:pPr>
                            <w:r>
                              <w:rPr>
                                <w:color w:val="FFFFFF"/>
                                <w:sz w:val="75"/>
                              </w:rPr>
                              <w:t>Products</w:t>
                            </w:r>
                            <w:r>
                              <w:rPr>
                                <w:color w:val="FFFFFF"/>
                                <w:spacing w:val="-1"/>
                                <w:sz w:val="75"/>
                              </w:rPr>
                              <w:t> </w:t>
                            </w:r>
                            <w:r>
                              <w:rPr>
                                <w:color w:val="FFFFFF"/>
                                <w:sz w:val="75"/>
                              </w:rPr>
                              <w:t>and </w:t>
                            </w:r>
                            <w:r>
                              <w:rPr>
                                <w:color w:val="FFFFFF"/>
                                <w:spacing w:val="-2"/>
                                <w:sz w:val="75"/>
                              </w:rPr>
                              <w:t>Services</w:t>
                            </w:r>
                          </w:p>
                        </w:txbxContent>
                      </wps:txbx>
                      <wps:bodyPr wrap="square" lIns="0" tIns="0" rIns="0" bIns="0" rtlCol="0">
                        <a:noAutofit/>
                      </wps:bodyPr>
                    </wps:wsp>
                  </a:graphicData>
                </a:graphic>
              </wp:anchor>
            </w:drawing>
          </mc:Choice>
          <mc:Fallback>
            <w:pict>
              <v:shape style="position:absolute;margin-left:42.519684pt;margin-top:12.259206pt;width:510.25pt;height:187.5pt;mso-position-horizontal-relative:page;mso-position-vertical-relative:paragraph;z-index:-15671808;mso-wrap-distance-left:0;mso-wrap-distance-right:0" type="#_x0000_t202" id="docshape50"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1551" w:right="0" w:firstLine="0"/>
                        <w:jc w:val="center"/>
                        <w:rPr>
                          <w:color w:val="000000"/>
                          <w:sz w:val="75"/>
                        </w:rPr>
                      </w:pPr>
                      <w:r>
                        <w:rPr>
                          <w:color w:val="FFFFFF"/>
                          <w:sz w:val="75"/>
                        </w:rPr>
                        <w:t>Products</w:t>
                      </w:r>
                      <w:r>
                        <w:rPr>
                          <w:color w:val="FFFFFF"/>
                          <w:spacing w:val="-1"/>
                          <w:sz w:val="75"/>
                        </w:rPr>
                        <w:t> </w:t>
                      </w:r>
                      <w:r>
                        <w:rPr>
                          <w:color w:val="FFFFFF"/>
                          <w:sz w:val="75"/>
                        </w:rPr>
                        <w:t>and </w:t>
                      </w:r>
                      <w:r>
                        <w:rPr>
                          <w:color w:val="FFFFFF"/>
                          <w:spacing w:val="-2"/>
                          <w:sz w:val="75"/>
                        </w:rPr>
                        <w:t>Services</w:t>
                      </w:r>
                    </w:p>
                  </w:txbxContent>
                </v:textbox>
                <v:fill type="solid"/>
                <w10:wrap type="topAndBottom"/>
              </v:shape>
            </w:pict>
          </mc:Fallback>
        </mc:AlternateContent>
      </w:r>
    </w:p>
    <w:p>
      <w:pPr>
        <w:pStyle w:val="Heading4"/>
        <w:numPr>
          <w:ilvl w:val="1"/>
          <w:numId w:val="9"/>
        </w:numPr>
        <w:tabs>
          <w:tab w:pos="614" w:val="left" w:leader="none"/>
        </w:tabs>
        <w:spacing w:line="240" w:lineRule="auto" w:before="315" w:after="0"/>
        <w:ind w:left="614" w:right="0" w:hanging="464"/>
        <w:jc w:val="left"/>
      </w:pPr>
      <w:hyperlink w:history="true" w:anchor="_bookmark18">
        <w:r>
          <w:rPr>
            <w:color w:val="1875D1"/>
            <w:w w:val="105"/>
          </w:rPr>
          <w:t>SaaS</w:t>
        </w:r>
        <w:r>
          <w:rPr>
            <w:color w:val="1875D1"/>
            <w:spacing w:val="-2"/>
            <w:w w:val="105"/>
          </w:rPr>
          <w:t> </w:t>
        </w:r>
        <w:r>
          <w:rPr>
            <w:color w:val="1875D1"/>
            <w:w w:val="105"/>
          </w:rPr>
          <w:t>Listing</w:t>
        </w:r>
        <w:r>
          <w:rPr>
            <w:color w:val="1875D1"/>
            <w:spacing w:val="-1"/>
            <w:w w:val="105"/>
          </w:rPr>
          <w:t> </w:t>
        </w:r>
        <w:r>
          <w:rPr>
            <w:color w:val="1875D1"/>
            <w:spacing w:val="-2"/>
            <w:w w:val="105"/>
          </w:rPr>
          <w:t>Platform</w:t>
        </w:r>
      </w:hyperlink>
    </w:p>
    <w:p>
      <w:pPr>
        <w:pStyle w:val="Heading4"/>
        <w:numPr>
          <w:ilvl w:val="1"/>
          <w:numId w:val="9"/>
        </w:numPr>
        <w:tabs>
          <w:tab w:pos="614" w:val="left" w:leader="none"/>
        </w:tabs>
        <w:spacing w:line="240" w:lineRule="auto" w:before="186" w:after="0"/>
        <w:ind w:left="614" w:right="0" w:hanging="464"/>
        <w:jc w:val="left"/>
      </w:pPr>
      <w:hyperlink w:history="true" w:anchor="_bookmark19">
        <w:r>
          <w:rPr>
            <w:color w:val="1875D1"/>
          </w:rPr>
          <w:t>Premium Placement</w:t>
        </w:r>
        <w:r>
          <w:rPr>
            <w:color w:val="1875D1"/>
            <w:spacing w:val="1"/>
          </w:rPr>
          <w:t> </w:t>
        </w:r>
        <w:r>
          <w:rPr>
            <w:color w:val="1875D1"/>
            <w:spacing w:val="-2"/>
          </w:rPr>
          <w:t>Options</w:t>
        </w:r>
      </w:hyperlink>
    </w:p>
    <w:p>
      <w:pPr>
        <w:pStyle w:val="Heading4"/>
        <w:numPr>
          <w:ilvl w:val="1"/>
          <w:numId w:val="9"/>
        </w:numPr>
        <w:tabs>
          <w:tab w:pos="614" w:val="left" w:leader="none"/>
        </w:tabs>
        <w:spacing w:line="240" w:lineRule="auto" w:before="187" w:after="0"/>
        <w:ind w:left="614" w:right="0" w:hanging="464"/>
        <w:jc w:val="left"/>
      </w:pPr>
      <w:hyperlink w:history="true" w:anchor="_bookmark20">
        <w:r>
          <w:rPr>
            <w:color w:val="1875D1"/>
          </w:rPr>
          <w:t>Analytics </w:t>
        </w:r>
        <w:r>
          <w:rPr>
            <w:color w:val="1875D1"/>
            <w:spacing w:val="-2"/>
          </w:rPr>
          <w:t>Dashboard</w:t>
        </w:r>
      </w:hyperlink>
    </w:p>
    <w:p>
      <w:pPr>
        <w:pStyle w:val="Heading4"/>
        <w:numPr>
          <w:ilvl w:val="1"/>
          <w:numId w:val="9"/>
        </w:numPr>
        <w:tabs>
          <w:tab w:pos="614" w:val="left" w:leader="none"/>
        </w:tabs>
        <w:spacing w:line="240" w:lineRule="auto" w:before="187" w:after="0"/>
        <w:ind w:left="614" w:right="0" w:hanging="464"/>
        <w:jc w:val="left"/>
      </w:pPr>
      <w:hyperlink w:history="true" w:anchor="_bookmark21">
        <w:r>
          <w:rPr>
            <w:color w:val="1875D1"/>
            <w:spacing w:val="-4"/>
          </w:rPr>
          <w:t>AI-Driven Recommendations</w:t>
        </w:r>
      </w:hyperlink>
    </w:p>
    <w:p>
      <w:pPr>
        <w:pStyle w:val="Heading4"/>
        <w:numPr>
          <w:ilvl w:val="1"/>
          <w:numId w:val="9"/>
        </w:numPr>
        <w:tabs>
          <w:tab w:pos="614" w:val="left" w:leader="none"/>
        </w:tabs>
        <w:spacing w:line="240" w:lineRule="auto" w:before="186" w:after="0"/>
        <w:ind w:left="614" w:right="0" w:hanging="464"/>
        <w:jc w:val="left"/>
      </w:pPr>
      <w:hyperlink w:history="true" w:anchor="_bookmark22">
        <w:r>
          <w:rPr>
            <w:color w:val="1875D1"/>
          </w:rPr>
          <w:t>Immersive</w:t>
        </w:r>
        <w:r>
          <w:rPr>
            <w:color w:val="1875D1"/>
            <w:spacing w:val="5"/>
          </w:rPr>
          <w:t> </w:t>
        </w:r>
        <w:r>
          <w:rPr>
            <w:color w:val="1875D1"/>
          </w:rPr>
          <w:t>Media</w:t>
        </w:r>
        <w:r>
          <w:rPr>
            <w:color w:val="1875D1"/>
            <w:spacing w:val="6"/>
          </w:rPr>
          <w:t> </w:t>
        </w:r>
        <w:r>
          <w:rPr>
            <w:color w:val="1875D1"/>
          </w:rPr>
          <w:t>for</w:t>
        </w:r>
        <w:r>
          <w:rPr>
            <w:color w:val="1875D1"/>
            <w:spacing w:val="5"/>
          </w:rPr>
          <w:t> </w:t>
        </w:r>
        <w:r>
          <w:rPr>
            <w:color w:val="1875D1"/>
            <w:spacing w:val="-2"/>
          </w:rPr>
          <w:t>Listings</w:t>
        </w:r>
      </w:hyperlink>
    </w:p>
    <w:p>
      <w:pPr>
        <w:pStyle w:val="Heading4"/>
        <w:numPr>
          <w:ilvl w:val="1"/>
          <w:numId w:val="9"/>
        </w:numPr>
        <w:tabs>
          <w:tab w:pos="614" w:val="left" w:leader="none"/>
        </w:tabs>
        <w:spacing w:line="240" w:lineRule="auto" w:before="187" w:after="0"/>
        <w:ind w:left="614" w:right="0" w:hanging="464"/>
        <w:jc w:val="left"/>
      </w:pPr>
      <w:hyperlink w:history="true" w:anchor="_bookmark23">
        <w:r>
          <w:rPr>
            <w:color w:val="1875D1"/>
          </w:rPr>
          <w:t>Concierge</w:t>
        </w:r>
        <w:r>
          <w:rPr>
            <w:color w:val="1875D1"/>
            <w:spacing w:val="6"/>
          </w:rPr>
          <w:t> </w:t>
        </w:r>
        <w:r>
          <w:rPr>
            <w:color w:val="1875D1"/>
            <w:spacing w:val="-2"/>
          </w:rPr>
          <w:t>Scheduling</w:t>
        </w:r>
      </w:hyperlink>
    </w:p>
    <w:p>
      <w:pPr>
        <w:spacing w:after="0" w:line="240" w:lineRule="auto"/>
        <w:jc w:val="left"/>
        <w:sectPr>
          <w:pgSz w:w="11910" w:h="16840"/>
          <w:pgMar w:header="0" w:footer="450" w:top="1920" w:bottom="640" w:left="700" w:right="420"/>
        </w:sectPr>
      </w:pPr>
    </w:p>
    <w:p>
      <w:pPr>
        <w:pStyle w:val="ListParagraph"/>
        <w:numPr>
          <w:ilvl w:val="1"/>
          <w:numId w:val="10"/>
        </w:numPr>
        <w:tabs>
          <w:tab w:pos="5094" w:val="left" w:leader="none"/>
        </w:tabs>
        <w:spacing w:line="240" w:lineRule="auto" w:before="82" w:after="0"/>
        <w:ind w:left="5094" w:right="0" w:hanging="459"/>
        <w:jc w:val="left"/>
        <w:rPr>
          <w:sz w:val="28"/>
        </w:rPr>
      </w:pPr>
      <w:r>
        <w:rPr/>
        <w:drawing>
          <wp:anchor distT="0" distB="0" distL="0" distR="0" allowOverlap="1" layoutInCell="1" locked="0" behindDoc="0" simplePos="0" relativeHeight="15785984">
            <wp:simplePos x="0" y="0"/>
            <wp:positionH relativeFrom="page">
              <wp:posOffset>539999</wp:posOffset>
            </wp:positionH>
            <wp:positionV relativeFrom="paragraph">
              <wp:posOffset>33399</wp:posOffset>
            </wp:positionV>
            <wp:extent cx="2095500" cy="209550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14" cstate="print"/>
                    <a:stretch>
                      <a:fillRect/>
                    </a:stretch>
                  </pic:blipFill>
                  <pic:spPr>
                    <a:xfrm>
                      <a:off x="0" y="0"/>
                      <a:ext cx="2095500" cy="2095500"/>
                    </a:xfrm>
                    <a:prstGeom prst="rect">
                      <a:avLst/>
                    </a:prstGeom>
                  </pic:spPr>
                </pic:pic>
              </a:graphicData>
            </a:graphic>
          </wp:anchor>
        </w:drawing>
      </w:r>
      <w:bookmarkStart w:name="4.1 SaaS Listing Platform" w:id="38"/>
      <w:bookmarkEnd w:id="38"/>
      <w:r>
        <w:rPr/>
      </w:r>
      <w:bookmarkStart w:name="_bookmark18" w:id="39"/>
      <w:bookmarkEnd w:id="39"/>
      <w:r>
        <w:rPr/>
      </w:r>
      <w:r>
        <w:rPr>
          <w:color w:val="1875D1"/>
          <w:sz w:val="28"/>
        </w:rPr>
        <w:t>SaaS</w:t>
      </w:r>
      <w:r>
        <w:rPr>
          <w:color w:val="1875D1"/>
          <w:spacing w:val="29"/>
          <w:sz w:val="28"/>
        </w:rPr>
        <w:t> </w:t>
      </w:r>
      <w:r>
        <w:rPr>
          <w:color w:val="1875D1"/>
          <w:sz w:val="28"/>
        </w:rPr>
        <w:t>Listing</w:t>
      </w:r>
      <w:r>
        <w:rPr>
          <w:color w:val="1875D1"/>
          <w:spacing w:val="30"/>
          <w:sz w:val="28"/>
        </w:rPr>
        <w:t> </w:t>
      </w:r>
      <w:r>
        <w:rPr>
          <w:color w:val="1875D1"/>
          <w:spacing w:val="-2"/>
          <w:sz w:val="28"/>
        </w:rPr>
        <w:t>Platform</w:t>
      </w:r>
    </w:p>
    <w:p>
      <w:pPr>
        <w:spacing w:before="187"/>
        <w:ind w:left="4635" w:right="0" w:firstLine="0"/>
        <w:jc w:val="left"/>
        <w:rPr>
          <w:b/>
          <w:sz w:val="22"/>
        </w:rPr>
      </w:pPr>
      <w:r>
        <w:rPr>
          <w:spacing w:val="-2"/>
          <w:sz w:val="22"/>
        </w:rPr>
        <w:t>Price:</w:t>
      </w:r>
      <w:r>
        <w:rPr>
          <w:spacing w:val="-11"/>
          <w:sz w:val="22"/>
        </w:rPr>
        <w:t> </w:t>
      </w:r>
      <w:r>
        <w:rPr>
          <w:b/>
          <w:spacing w:val="-2"/>
          <w:sz w:val="22"/>
        </w:rPr>
        <w:t>Starting</w:t>
      </w:r>
      <w:r>
        <w:rPr>
          <w:b/>
          <w:spacing w:val="-11"/>
          <w:sz w:val="22"/>
        </w:rPr>
        <w:t> </w:t>
      </w:r>
      <w:r>
        <w:rPr>
          <w:b/>
          <w:spacing w:val="-2"/>
          <w:sz w:val="22"/>
        </w:rPr>
        <w:t>at</w:t>
      </w:r>
      <w:r>
        <w:rPr>
          <w:b/>
          <w:spacing w:val="-11"/>
          <w:sz w:val="22"/>
        </w:rPr>
        <w:t> </w:t>
      </w:r>
      <w:r>
        <w:rPr>
          <w:b/>
          <w:spacing w:val="-2"/>
          <w:sz w:val="22"/>
        </w:rPr>
        <w:t>$299/month</w:t>
      </w:r>
    </w:p>
    <w:p>
      <w:pPr>
        <w:pStyle w:val="BodyText"/>
        <w:spacing w:before="44"/>
        <w:rPr>
          <w:b/>
        </w:rPr>
      </w:pPr>
    </w:p>
    <w:p>
      <w:pPr>
        <w:pStyle w:val="BodyText"/>
        <w:spacing w:line="295" w:lineRule="auto"/>
        <w:ind w:left="4635" w:right="507"/>
      </w:pPr>
      <w:r>
        <w:rPr/>
        <w:t>The LuxuryApartments.com SaaS Listing Platform provides an exclusive and efficient solution tailored for brokers and landlords in the luxury residential market. This</w:t>
      </w:r>
      <w:r>
        <w:rPr>
          <w:spacing w:val="-2"/>
        </w:rPr>
        <w:t> </w:t>
      </w:r>
      <w:r>
        <w:rPr/>
        <w:t>platform</w:t>
      </w:r>
      <w:r>
        <w:rPr>
          <w:spacing w:val="-2"/>
        </w:rPr>
        <w:t> </w:t>
      </w:r>
      <w:r>
        <w:rPr/>
        <w:t>ensures</w:t>
      </w:r>
      <w:r>
        <w:rPr>
          <w:spacing w:val="-2"/>
        </w:rPr>
        <w:t> </w:t>
      </w:r>
      <w:r>
        <w:rPr/>
        <w:t>that</w:t>
      </w:r>
      <w:r>
        <w:rPr>
          <w:spacing w:val="-2"/>
        </w:rPr>
        <w:t> </w:t>
      </w:r>
      <w:r>
        <w:rPr/>
        <w:t>premium</w:t>
      </w:r>
      <w:r>
        <w:rPr>
          <w:spacing w:val="-2"/>
        </w:rPr>
        <w:t> </w:t>
      </w:r>
      <w:r>
        <w:rPr/>
        <w:t>properties</w:t>
      </w:r>
      <w:r>
        <w:rPr>
          <w:spacing w:val="-2"/>
        </w:rPr>
        <w:t> </w:t>
      </w:r>
      <w:r>
        <w:rPr/>
        <w:t>gain</w:t>
      </w:r>
      <w:r>
        <w:rPr>
          <w:spacing w:val="-2"/>
        </w:rPr>
        <w:t> </w:t>
      </w:r>
      <w:r>
        <w:rPr/>
        <w:t>the visibility they deserve through targeted listings while offering comprehensive analytics to measure performance and optimize exposure.</w:t>
      </w:r>
    </w:p>
    <w:p>
      <w:pPr>
        <w:pStyle w:val="BodyText"/>
        <w:spacing w:line="295" w:lineRule="auto" w:before="185"/>
        <w:ind w:left="4635" w:right="434"/>
      </w:pPr>
      <w:r>
        <w:rPr/>
        <w:t>Unlike generic real estate portals, our platform is specifically designed to cater to the high-end market. It allows brokers and landlords to showcase their listings with</w:t>
      </w:r>
      <w:r>
        <w:rPr>
          <w:spacing w:val="-14"/>
        </w:rPr>
        <w:t> </w:t>
      </w:r>
      <w:r>
        <w:rPr/>
        <w:t>high-quality</w:t>
      </w:r>
      <w:r>
        <w:rPr>
          <w:spacing w:val="-14"/>
        </w:rPr>
        <w:t> </w:t>
      </w:r>
      <w:r>
        <w:rPr/>
        <w:t>media,</w:t>
      </w:r>
      <w:r>
        <w:rPr>
          <w:spacing w:val="-14"/>
        </w:rPr>
        <w:t> </w:t>
      </w:r>
      <w:r>
        <w:rPr/>
        <w:t>including</w:t>
      </w:r>
      <w:r>
        <w:rPr>
          <w:spacing w:val="-14"/>
        </w:rPr>
        <w:t> </w:t>
      </w:r>
      <w:r>
        <w:rPr/>
        <w:t>immersive</w:t>
      </w:r>
      <w:r>
        <w:rPr>
          <w:spacing w:val="-14"/>
        </w:rPr>
        <w:t> </w:t>
      </w:r>
      <w:r>
        <w:rPr/>
        <w:t>virtual</w:t>
      </w:r>
      <w:r>
        <w:rPr>
          <w:spacing w:val="-14"/>
        </w:rPr>
        <w:t> </w:t>
      </w:r>
      <w:r>
        <w:rPr/>
        <w:t>tours and</w:t>
      </w:r>
      <w:r>
        <w:rPr>
          <w:spacing w:val="-11"/>
        </w:rPr>
        <w:t> </w:t>
      </w:r>
      <w:r>
        <w:rPr/>
        <w:t>professional</w:t>
      </w:r>
      <w:r>
        <w:rPr>
          <w:spacing w:val="-11"/>
        </w:rPr>
        <w:t> </w:t>
      </w:r>
      <w:r>
        <w:rPr/>
        <w:t>photography.</w:t>
      </w:r>
      <w:r>
        <w:rPr>
          <w:spacing w:val="-15"/>
        </w:rPr>
        <w:t> </w:t>
      </w:r>
      <w:r>
        <w:rPr/>
        <w:t>The</w:t>
      </w:r>
      <w:r>
        <w:rPr>
          <w:spacing w:val="-11"/>
        </w:rPr>
        <w:t> </w:t>
      </w:r>
      <w:r>
        <w:rPr/>
        <w:t>user-friendly</w:t>
      </w:r>
      <w:r>
        <w:rPr>
          <w:spacing w:val="-11"/>
        </w:rPr>
        <w:t> </w:t>
      </w:r>
      <w:r>
        <w:rPr/>
        <w:t>interface makes it easy for users to manage their listings, track engagement metrics, and refine their marketing strategies based on real-time data.</w:t>
      </w:r>
    </w:p>
    <w:p>
      <w:pPr>
        <w:pStyle w:val="BodyText"/>
        <w:spacing w:line="295" w:lineRule="auto" w:before="187"/>
        <w:ind w:left="4635" w:right="458"/>
      </w:pPr>
      <w:r>
        <w:rPr/>
        <w:t>Additionally, the platform offers premium placement options for expedited visibility, ensuring that luxury properties stand out in a competitive market. Together with robust analytics dashboards, users can gain insights into prospective tenant behavior, enhancing lead generation and conversion rates.</w:t>
      </w:r>
    </w:p>
    <w:p>
      <w:pPr>
        <w:pStyle w:val="BodyText"/>
        <w:spacing w:before="15"/>
        <w:rPr>
          <w:sz w:val="24"/>
        </w:rPr>
      </w:pPr>
    </w:p>
    <w:p>
      <w:pPr>
        <w:pStyle w:val="Heading5"/>
        <w:spacing w:before="1"/>
        <w:ind w:left="4650"/>
      </w:pPr>
      <w:r>
        <w:rPr>
          <w:spacing w:val="-4"/>
        </w:rPr>
        <w:t>User-friendly</w:t>
      </w:r>
      <w:r>
        <w:rPr>
          <w:spacing w:val="-1"/>
        </w:rPr>
        <w:t> </w:t>
      </w:r>
      <w:r>
        <w:rPr>
          <w:spacing w:val="-4"/>
        </w:rPr>
        <w:t>Dashboard</w:t>
      </w:r>
    </w:p>
    <w:p>
      <w:pPr>
        <w:pStyle w:val="BodyText"/>
        <w:spacing w:line="295" w:lineRule="auto" w:before="183"/>
        <w:ind w:left="4650" w:right="618"/>
      </w:pPr>
      <w:r>
        <w:rPr/>
        <w:t>The intuitive dashboard enables users to effortlessly manage listings, track responses, and analyze performance metrics, ensuring a seamless experience for brokers and landlords.</w:t>
      </w:r>
    </w:p>
    <w:p>
      <w:pPr>
        <w:pStyle w:val="BodyText"/>
        <w:spacing w:before="82"/>
      </w:pPr>
    </w:p>
    <w:p>
      <w:pPr>
        <w:pStyle w:val="Heading5"/>
        <w:spacing w:before="0"/>
        <w:ind w:left="4650"/>
      </w:pPr>
      <w:r>
        <w:rPr/>
        <w:t>Premium</w:t>
      </w:r>
      <w:r>
        <w:rPr>
          <w:spacing w:val="-7"/>
        </w:rPr>
        <w:t> </w:t>
      </w:r>
      <w:r>
        <w:rPr/>
        <w:t>Listing</w:t>
      </w:r>
      <w:r>
        <w:rPr>
          <w:spacing w:val="-6"/>
        </w:rPr>
        <w:t> </w:t>
      </w:r>
      <w:r>
        <w:rPr>
          <w:spacing w:val="-2"/>
        </w:rPr>
        <w:t>Options</w:t>
      </w:r>
    </w:p>
    <w:p>
      <w:pPr>
        <w:pStyle w:val="BodyText"/>
        <w:spacing w:line="295" w:lineRule="auto" w:before="183"/>
        <w:ind w:left="4650"/>
      </w:pPr>
      <w:r>
        <w:rPr/>
        <w:t>Our</w:t>
      </w:r>
      <w:r>
        <w:rPr>
          <w:spacing w:val="-8"/>
        </w:rPr>
        <w:t> </w:t>
      </w:r>
      <w:r>
        <w:rPr/>
        <w:t>platform</w:t>
      </w:r>
      <w:r>
        <w:rPr>
          <w:spacing w:val="-8"/>
        </w:rPr>
        <w:t> </w:t>
      </w:r>
      <w:r>
        <w:rPr/>
        <w:t>offers</w:t>
      </w:r>
      <w:r>
        <w:rPr>
          <w:spacing w:val="-8"/>
        </w:rPr>
        <w:t> </w:t>
      </w:r>
      <w:r>
        <w:rPr/>
        <w:t>enhanced</w:t>
      </w:r>
      <w:r>
        <w:rPr>
          <w:spacing w:val="-8"/>
        </w:rPr>
        <w:t> </w:t>
      </w:r>
      <w:r>
        <w:rPr/>
        <w:t>visibility</w:t>
      </w:r>
      <w:r>
        <w:rPr>
          <w:spacing w:val="-8"/>
        </w:rPr>
        <w:t> </w:t>
      </w:r>
      <w:r>
        <w:rPr/>
        <w:t>through</w:t>
      </w:r>
      <w:r>
        <w:rPr>
          <w:spacing w:val="-8"/>
        </w:rPr>
        <w:t> </w:t>
      </w:r>
      <w:r>
        <w:rPr/>
        <w:t>premium placement options that position luxury listings at the forefront,</w:t>
      </w:r>
      <w:r>
        <w:rPr>
          <w:spacing w:val="-17"/>
        </w:rPr>
        <w:t> </w:t>
      </w:r>
      <w:r>
        <w:rPr/>
        <w:t>attracting</w:t>
      </w:r>
      <w:r>
        <w:rPr>
          <w:spacing w:val="-17"/>
        </w:rPr>
        <w:t> </w:t>
      </w:r>
      <w:r>
        <w:rPr/>
        <w:t>the</w:t>
      </w:r>
      <w:r>
        <w:rPr>
          <w:spacing w:val="-16"/>
        </w:rPr>
        <w:t> </w:t>
      </w:r>
      <w:r>
        <w:rPr/>
        <w:t>attention</w:t>
      </w:r>
      <w:r>
        <w:rPr>
          <w:spacing w:val="-17"/>
        </w:rPr>
        <w:t> </w:t>
      </w:r>
      <w:r>
        <w:rPr/>
        <w:t>of</w:t>
      </w:r>
      <w:r>
        <w:rPr>
          <w:spacing w:val="-16"/>
        </w:rPr>
        <w:t> </w:t>
      </w:r>
      <w:r>
        <w:rPr/>
        <w:t>affluent</w:t>
      </w:r>
      <w:r>
        <w:rPr>
          <w:spacing w:val="-17"/>
        </w:rPr>
        <w:t> </w:t>
      </w:r>
      <w:r>
        <w:rPr/>
        <w:t>clientele.</w:t>
      </w:r>
    </w:p>
    <w:p>
      <w:pPr>
        <w:pStyle w:val="BodyText"/>
        <w:spacing w:before="82"/>
      </w:pPr>
    </w:p>
    <w:p>
      <w:pPr>
        <w:pStyle w:val="Heading5"/>
        <w:spacing w:before="0"/>
        <w:ind w:left="4650"/>
      </w:pPr>
      <w:r>
        <w:rPr/>
        <w:t>Immersive</w:t>
      </w:r>
      <w:r>
        <w:rPr>
          <w:spacing w:val="9"/>
        </w:rPr>
        <w:t> </w:t>
      </w:r>
      <w:r>
        <w:rPr/>
        <w:t>Media</w:t>
      </w:r>
      <w:r>
        <w:rPr>
          <w:spacing w:val="10"/>
        </w:rPr>
        <w:t> </w:t>
      </w:r>
      <w:r>
        <w:rPr>
          <w:spacing w:val="-2"/>
        </w:rPr>
        <w:t>Integration</w:t>
      </w:r>
    </w:p>
    <w:p>
      <w:pPr>
        <w:pStyle w:val="BodyText"/>
        <w:spacing w:line="295" w:lineRule="auto" w:before="183"/>
        <w:ind w:left="4650" w:right="618"/>
      </w:pPr>
      <w:r>
        <w:rPr/>
        <w:t>Featuring</w:t>
      </w:r>
      <w:r>
        <w:rPr>
          <w:spacing w:val="-4"/>
        </w:rPr>
        <w:t> </w:t>
      </w:r>
      <w:r>
        <w:rPr/>
        <w:t>high-quality</w:t>
      </w:r>
      <w:r>
        <w:rPr>
          <w:spacing w:val="-4"/>
        </w:rPr>
        <w:t> </w:t>
      </w:r>
      <w:r>
        <w:rPr/>
        <w:t>media</w:t>
      </w:r>
      <w:r>
        <w:rPr>
          <w:spacing w:val="-4"/>
        </w:rPr>
        <w:t> </w:t>
      </w:r>
      <w:r>
        <w:rPr/>
        <w:t>formats</w:t>
      </w:r>
      <w:r>
        <w:rPr>
          <w:spacing w:val="-4"/>
        </w:rPr>
        <w:t> </w:t>
      </w:r>
      <w:r>
        <w:rPr/>
        <w:t>including</w:t>
      </w:r>
      <w:r>
        <w:rPr>
          <w:spacing w:val="-4"/>
        </w:rPr>
        <w:t> </w:t>
      </w:r>
      <w:r>
        <w:rPr/>
        <w:t>virtual tours and professional photography, the platform ensures</w:t>
      </w:r>
      <w:r>
        <w:rPr>
          <w:spacing w:val="-12"/>
        </w:rPr>
        <w:t> </w:t>
      </w:r>
      <w:r>
        <w:rPr/>
        <w:t>that</w:t>
      </w:r>
      <w:r>
        <w:rPr>
          <w:spacing w:val="-12"/>
        </w:rPr>
        <w:t> </w:t>
      </w:r>
      <w:r>
        <w:rPr/>
        <w:t>each</w:t>
      </w:r>
      <w:r>
        <w:rPr>
          <w:spacing w:val="-12"/>
        </w:rPr>
        <w:t> </w:t>
      </w:r>
      <w:r>
        <w:rPr/>
        <w:t>listing</w:t>
      </w:r>
      <w:r>
        <w:rPr>
          <w:spacing w:val="-12"/>
        </w:rPr>
        <w:t> </w:t>
      </w:r>
      <w:r>
        <w:rPr/>
        <w:t>accurately</w:t>
      </w:r>
      <w:r>
        <w:rPr>
          <w:spacing w:val="-12"/>
        </w:rPr>
        <w:t> </w:t>
      </w:r>
      <w:r>
        <w:rPr/>
        <w:t>reflects</w:t>
      </w:r>
      <w:r>
        <w:rPr>
          <w:spacing w:val="-12"/>
        </w:rPr>
        <w:t> </w:t>
      </w:r>
      <w:r>
        <w:rPr/>
        <w:t>the</w:t>
      </w:r>
      <w:r>
        <w:rPr>
          <w:spacing w:val="-12"/>
        </w:rPr>
        <w:t> </w:t>
      </w:r>
      <w:r>
        <w:rPr/>
        <w:t>luxury and uniqueness of the properties.</w:t>
      </w:r>
    </w:p>
    <w:p>
      <w:pPr>
        <w:spacing w:after="0" w:line="295" w:lineRule="auto"/>
        <w:sectPr>
          <w:pgSz w:w="11910" w:h="16840"/>
          <w:pgMar w:header="0" w:footer="450" w:top="780" w:bottom="640" w:left="700" w:right="420"/>
        </w:sectPr>
      </w:pPr>
    </w:p>
    <w:p>
      <w:pPr>
        <w:pStyle w:val="Heading5"/>
        <w:spacing w:before="90"/>
        <w:ind w:left="4650"/>
      </w:pPr>
      <w:r>
        <w:rPr/>
        <w:t>Comprehensive</w:t>
      </w:r>
      <w:r>
        <w:rPr>
          <w:spacing w:val="-7"/>
        </w:rPr>
        <w:t> </w:t>
      </w:r>
      <w:r>
        <w:rPr/>
        <w:t>Analytics</w:t>
      </w:r>
      <w:r>
        <w:rPr>
          <w:spacing w:val="-15"/>
        </w:rPr>
        <w:t> </w:t>
      </w:r>
      <w:r>
        <w:rPr>
          <w:spacing w:val="-2"/>
        </w:rPr>
        <w:t>Tools</w:t>
      </w:r>
    </w:p>
    <w:p>
      <w:pPr>
        <w:pStyle w:val="BodyText"/>
        <w:spacing w:line="295" w:lineRule="auto" w:before="183"/>
        <w:ind w:left="4650" w:right="458"/>
      </w:pPr>
      <w:r>
        <w:rPr/>
        <w:t>Users can access detailed analytics that provide insights into listing performance, engagement levels, and tenant preferences, allowing for data-driven decisions in marketing strategies.</w:t>
      </w:r>
    </w:p>
    <w:p>
      <w:pPr>
        <w:pStyle w:val="BodyText"/>
        <w:spacing w:before="82"/>
      </w:pPr>
    </w:p>
    <w:p>
      <w:pPr>
        <w:pStyle w:val="Heading5"/>
        <w:spacing w:before="0"/>
        <w:ind w:left="4650"/>
      </w:pPr>
      <w:r>
        <w:rPr/>
        <w:t>AI-driven</w:t>
      </w:r>
      <w:r>
        <w:rPr>
          <w:spacing w:val="-15"/>
        </w:rPr>
        <w:t> </w:t>
      </w:r>
      <w:r>
        <w:rPr>
          <w:spacing w:val="-2"/>
        </w:rPr>
        <w:t>Recommendations</w:t>
      </w:r>
    </w:p>
    <w:p>
      <w:pPr>
        <w:pStyle w:val="BodyText"/>
        <w:spacing w:line="295" w:lineRule="auto" w:before="184"/>
        <w:ind w:left="4650" w:right="458"/>
      </w:pPr>
      <w:r>
        <w:rPr/>
        <w:t>Leveraging AI technology, the platform offers personalized recommendations to potential tenants, aligning</w:t>
      </w:r>
      <w:r>
        <w:rPr>
          <w:spacing w:val="-16"/>
        </w:rPr>
        <w:t> </w:t>
      </w:r>
      <w:r>
        <w:rPr/>
        <w:t>their</w:t>
      </w:r>
      <w:r>
        <w:rPr>
          <w:spacing w:val="-17"/>
        </w:rPr>
        <w:t> </w:t>
      </w:r>
      <w:r>
        <w:rPr/>
        <w:t>preferences</w:t>
      </w:r>
      <w:r>
        <w:rPr>
          <w:spacing w:val="-16"/>
        </w:rPr>
        <w:t> </w:t>
      </w:r>
      <w:r>
        <w:rPr/>
        <w:t>with</w:t>
      </w:r>
      <w:r>
        <w:rPr>
          <w:spacing w:val="-16"/>
        </w:rPr>
        <w:t> </w:t>
      </w:r>
      <w:r>
        <w:rPr/>
        <w:t>the</w:t>
      </w:r>
      <w:r>
        <w:rPr>
          <w:spacing w:val="-17"/>
        </w:rPr>
        <w:t> </w:t>
      </w:r>
      <w:r>
        <w:rPr/>
        <w:t>right</w:t>
      </w:r>
      <w:r>
        <w:rPr>
          <w:spacing w:val="-16"/>
        </w:rPr>
        <w:t> </w:t>
      </w:r>
      <w:r>
        <w:rPr/>
        <w:t>properties</w:t>
      </w:r>
      <w:r>
        <w:rPr>
          <w:spacing w:val="-16"/>
        </w:rPr>
        <w:t> </w:t>
      </w:r>
      <w:r>
        <w:rPr/>
        <w:t>and enhancing their search experience.</w:t>
      </w:r>
    </w:p>
    <w:p>
      <w:pPr>
        <w:pStyle w:val="BodyText"/>
        <w:spacing w:before="145"/>
        <w:rPr>
          <w:sz w:val="28"/>
        </w:rPr>
      </w:pPr>
    </w:p>
    <w:p>
      <w:pPr>
        <w:pStyle w:val="Heading4"/>
        <w:numPr>
          <w:ilvl w:val="1"/>
          <w:numId w:val="10"/>
        </w:numPr>
        <w:tabs>
          <w:tab w:pos="609" w:val="left" w:leader="none"/>
        </w:tabs>
        <w:spacing w:line="240" w:lineRule="auto" w:before="0" w:after="0"/>
        <w:ind w:left="609" w:right="0" w:hanging="459"/>
        <w:jc w:val="left"/>
      </w:pPr>
      <w:bookmarkStart w:name="4.2 Premium Placement Options" w:id="40"/>
      <w:bookmarkEnd w:id="40"/>
      <w:r>
        <w:rPr/>
      </w:r>
      <w:bookmarkStart w:name="_bookmark19" w:id="41"/>
      <w:bookmarkEnd w:id="41"/>
      <w:r>
        <w:rPr/>
      </w:r>
      <w:r>
        <w:rPr>
          <w:color w:val="1875D1"/>
        </w:rPr>
        <w:t>Premium</w:t>
      </w:r>
      <w:r>
        <w:rPr>
          <w:color w:val="1875D1"/>
          <w:spacing w:val="-14"/>
        </w:rPr>
        <w:t> </w:t>
      </w:r>
      <w:r>
        <w:rPr>
          <w:color w:val="1875D1"/>
        </w:rPr>
        <w:t>Placement</w:t>
      </w:r>
      <w:r>
        <w:rPr>
          <w:color w:val="1875D1"/>
          <w:spacing w:val="-14"/>
        </w:rPr>
        <w:t> </w:t>
      </w:r>
      <w:r>
        <w:rPr>
          <w:color w:val="1875D1"/>
          <w:spacing w:val="-2"/>
        </w:rPr>
        <w:t>Options</w:t>
      </w:r>
    </w:p>
    <w:p>
      <w:pPr>
        <w:pStyle w:val="BodyText"/>
        <w:spacing w:before="19"/>
        <w:rPr>
          <w:sz w:val="20"/>
        </w:rPr>
      </w:pPr>
    </w:p>
    <w:p>
      <w:pPr>
        <w:spacing w:after="0"/>
        <w:rPr>
          <w:sz w:val="20"/>
        </w:rPr>
        <w:sectPr>
          <w:pgSz w:w="11910" w:h="16840"/>
          <w:pgMar w:header="0" w:footer="450" w:top="940" w:bottom="640" w:left="700" w:right="420"/>
        </w:sectPr>
      </w:pPr>
    </w:p>
    <w:p>
      <w:pPr>
        <w:pStyle w:val="Heading5"/>
        <w:spacing w:line="297" w:lineRule="auto" w:before="105"/>
        <w:ind w:right="38"/>
      </w:pPr>
      <w:r>
        <w:rPr/>
        <w:drawing>
          <wp:anchor distT="0" distB="0" distL="0" distR="0" allowOverlap="1" layoutInCell="1" locked="0" behindDoc="0" simplePos="0" relativeHeight="15786496">
            <wp:simplePos x="0" y="0"/>
            <wp:positionH relativeFrom="page">
              <wp:posOffset>549524</wp:posOffset>
            </wp:positionH>
            <wp:positionV relativeFrom="paragraph">
              <wp:posOffset>46021</wp:posOffset>
            </wp:positionV>
            <wp:extent cx="1428750" cy="1428750"/>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12" cstate="print"/>
                    <a:stretch>
                      <a:fillRect/>
                    </a:stretch>
                  </pic:blipFill>
                  <pic:spPr>
                    <a:xfrm>
                      <a:off x="0" y="0"/>
                      <a:ext cx="1428750" cy="1428750"/>
                    </a:xfrm>
                    <a:prstGeom prst="rect">
                      <a:avLst/>
                    </a:prstGeom>
                  </pic:spPr>
                </pic:pic>
              </a:graphicData>
            </a:graphic>
          </wp:anchor>
        </w:drawing>
      </w:r>
      <w:r>
        <w:rPr>
          <w:spacing w:val="-2"/>
        </w:rPr>
        <w:t>Enhanced</w:t>
      </w:r>
      <w:r>
        <w:rPr>
          <w:spacing w:val="-17"/>
        </w:rPr>
        <w:t> </w:t>
      </w:r>
      <w:r>
        <w:rPr>
          <w:spacing w:val="-2"/>
        </w:rPr>
        <w:t>Visibility </w:t>
      </w:r>
      <w:r>
        <w:rPr/>
        <w:t>for Listings</w:t>
      </w:r>
    </w:p>
    <w:p>
      <w:pPr>
        <w:pStyle w:val="BodyText"/>
        <w:spacing w:line="295" w:lineRule="auto" w:before="117"/>
        <w:ind w:left="2655" w:right="38"/>
      </w:pPr>
      <w:r>
        <w:rPr/>
        <w:t>Our platform offers premium placement options that ensure your luxury apartment listings receive the visibility</w:t>
      </w:r>
      <w:r>
        <w:rPr>
          <w:spacing w:val="-4"/>
        </w:rPr>
        <w:t> </w:t>
      </w:r>
      <w:r>
        <w:rPr/>
        <w:t>they</w:t>
      </w:r>
      <w:r>
        <w:rPr>
          <w:spacing w:val="-4"/>
        </w:rPr>
        <w:t> </w:t>
      </w:r>
      <w:r>
        <w:rPr/>
        <w:t>deserve. By</w:t>
      </w:r>
      <w:r>
        <w:rPr>
          <w:spacing w:val="-17"/>
        </w:rPr>
        <w:t> </w:t>
      </w:r>
      <w:r>
        <w:rPr/>
        <w:t>featuring</w:t>
      </w:r>
      <w:r>
        <w:rPr>
          <w:spacing w:val="-17"/>
        </w:rPr>
        <w:t> </w:t>
      </w:r>
      <w:r>
        <w:rPr/>
        <w:t>properties prominently on our homepage and in search</w:t>
      </w:r>
      <w:r>
        <w:rPr>
          <w:spacing w:val="-2"/>
        </w:rPr>
        <w:t> </w:t>
      </w:r>
      <w:r>
        <w:rPr/>
        <w:t>results,</w:t>
      </w:r>
      <w:r>
        <w:rPr>
          <w:spacing w:val="-2"/>
        </w:rPr>
        <w:t> </w:t>
      </w:r>
      <w:r>
        <w:rPr/>
        <w:t>brokers and landlords can </w:t>
      </w:r>
      <w:r>
        <w:rPr>
          <w:spacing w:val="-2"/>
        </w:rPr>
        <w:t>captivate</w:t>
      </w:r>
      <w:r>
        <w:rPr>
          <w:spacing w:val="-14"/>
        </w:rPr>
        <w:t> </w:t>
      </w:r>
      <w:r>
        <w:rPr>
          <w:spacing w:val="-2"/>
        </w:rPr>
        <w:t>the</w:t>
      </w:r>
      <w:r>
        <w:rPr>
          <w:spacing w:val="-14"/>
        </w:rPr>
        <w:t> </w:t>
      </w:r>
      <w:r>
        <w:rPr>
          <w:spacing w:val="-2"/>
        </w:rPr>
        <w:t>attention </w:t>
      </w:r>
      <w:r>
        <w:rPr/>
        <w:t>of affluent seekers actively looking for high-end rentals.</w:t>
      </w:r>
    </w:p>
    <w:p>
      <w:pPr>
        <w:pStyle w:val="Heading5"/>
        <w:spacing w:line="297" w:lineRule="auto" w:before="105"/>
        <w:ind w:right="658"/>
      </w:pPr>
      <w:r>
        <w:rPr>
          <w:b w:val="0"/>
        </w:rPr>
        <w:br w:type="column"/>
      </w:r>
      <w:r>
        <w:rPr>
          <w:spacing w:val="-2"/>
        </w:rPr>
        <w:t>Targeted</w:t>
      </w:r>
      <w:r>
        <w:rPr>
          <w:spacing w:val="-17"/>
        </w:rPr>
        <w:t> </w:t>
      </w:r>
      <w:r>
        <w:rPr>
          <w:spacing w:val="-2"/>
        </w:rPr>
        <w:t>Exposure </w:t>
      </w:r>
      <w:r>
        <w:rPr/>
        <w:t>through Featured </w:t>
      </w:r>
      <w:r>
        <w:rPr>
          <w:spacing w:val="-2"/>
        </w:rPr>
        <w:t>Listings</w:t>
      </w:r>
    </w:p>
    <w:p>
      <w:pPr>
        <w:pStyle w:val="BodyText"/>
        <w:spacing w:line="295" w:lineRule="auto" w:before="118"/>
        <w:ind w:left="2655" w:right="638"/>
      </w:pPr>
      <w:r>
        <w:rPr/>
        <w:drawing>
          <wp:anchor distT="0" distB="0" distL="0" distR="0" allowOverlap="1" layoutInCell="1" locked="0" behindDoc="0" simplePos="0" relativeHeight="15787008">
            <wp:simplePos x="0" y="0"/>
            <wp:positionH relativeFrom="page">
              <wp:posOffset>3789524</wp:posOffset>
            </wp:positionH>
            <wp:positionV relativeFrom="paragraph">
              <wp:posOffset>-678932</wp:posOffset>
            </wp:positionV>
            <wp:extent cx="1428750" cy="1428750"/>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12" cstate="print"/>
                    <a:stretch>
                      <a:fillRect/>
                    </a:stretch>
                  </pic:blipFill>
                  <pic:spPr>
                    <a:xfrm>
                      <a:off x="0" y="0"/>
                      <a:ext cx="1428750" cy="1428750"/>
                    </a:xfrm>
                    <a:prstGeom prst="rect">
                      <a:avLst/>
                    </a:prstGeom>
                  </pic:spPr>
                </pic:pic>
              </a:graphicData>
            </a:graphic>
          </wp:anchor>
        </w:drawing>
      </w:r>
      <w:r>
        <w:rPr>
          <w:spacing w:val="-2"/>
        </w:rPr>
        <w:t>LuxuryApartments.com </w:t>
      </w:r>
      <w:r>
        <w:rPr/>
        <w:t>provides brokers and landlords the opportunity to</w:t>
      </w:r>
      <w:r>
        <w:rPr>
          <w:spacing w:val="40"/>
        </w:rPr>
        <w:t> </w:t>
      </w:r>
      <w:r>
        <w:rPr/>
        <w:t>showcase their properties as featured listings. This strategic marketing tool</w:t>
      </w:r>
      <w:r>
        <w:rPr>
          <w:spacing w:val="80"/>
        </w:rPr>
        <w:t> </w:t>
      </w:r>
      <w:r>
        <w:rPr/>
        <w:t>positions luxury apartments at the forefront of searches, maximizing exposure </w:t>
      </w:r>
      <w:r>
        <w:rPr/>
        <w:t>to potential tenants in a competitive market.</w:t>
      </w:r>
    </w:p>
    <w:p>
      <w:pPr>
        <w:spacing w:after="0" w:line="295" w:lineRule="auto"/>
        <w:sectPr>
          <w:type w:val="continuous"/>
          <w:pgSz w:w="11910" w:h="16840"/>
          <w:pgMar w:header="0" w:footer="450" w:top="880" w:bottom="280" w:left="700" w:right="420"/>
          <w:cols w:num="2" w:equalWidth="0">
            <w:col w:w="4971" w:space="131"/>
            <w:col w:w="5688"/>
          </w:cols>
        </w:sectPr>
      </w:pPr>
    </w:p>
    <w:p>
      <w:pPr>
        <w:pStyle w:val="Heading5"/>
        <w:spacing w:line="297" w:lineRule="auto" w:before="90"/>
        <w:ind w:right="2617"/>
      </w:pPr>
      <w:r>
        <w:rPr/>
        <w:drawing>
          <wp:anchor distT="0" distB="0" distL="0" distR="0" allowOverlap="1" layoutInCell="1" locked="0" behindDoc="0" simplePos="0" relativeHeight="15787520">
            <wp:simplePos x="0" y="0"/>
            <wp:positionH relativeFrom="page">
              <wp:posOffset>549524</wp:posOffset>
            </wp:positionH>
            <wp:positionV relativeFrom="paragraph">
              <wp:posOffset>36574</wp:posOffset>
            </wp:positionV>
            <wp:extent cx="1428750" cy="142875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12"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788032">
            <wp:simplePos x="0" y="0"/>
            <wp:positionH relativeFrom="page">
              <wp:posOffset>3789524</wp:posOffset>
            </wp:positionH>
            <wp:positionV relativeFrom="paragraph">
              <wp:posOffset>36574</wp:posOffset>
            </wp:positionV>
            <wp:extent cx="1428750" cy="1428750"/>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12" cstate="print"/>
                    <a:stretch>
                      <a:fillRect/>
                    </a:stretch>
                  </pic:blipFill>
                  <pic:spPr>
                    <a:xfrm>
                      <a:off x="0" y="0"/>
                      <a:ext cx="1428750" cy="1428750"/>
                    </a:xfrm>
                    <a:prstGeom prst="rect">
                      <a:avLst/>
                    </a:prstGeom>
                  </pic:spPr>
                </pic:pic>
              </a:graphicData>
            </a:graphic>
          </wp:anchor>
        </w:drawing>
      </w:r>
      <w:r>
        <w:rPr>
          <w:spacing w:val="-2"/>
        </w:rPr>
        <w:t>Tailored</w:t>
      </w:r>
      <w:r>
        <w:rPr>
          <w:spacing w:val="-17"/>
        </w:rPr>
        <w:t> </w:t>
      </w:r>
      <w:r>
        <w:rPr>
          <w:spacing w:val="-2"/>
        </w:rPr>
        <w:t>Marketing Strategies</w:t>
      </w:r>
    </w:p>
    <w:p>
      <w:pPr>
        <w:pStyle w:val="BodyText"/>
        <w:spacing w:line="295" w:lineRule="auto" w:before="117"/>
        <w:ind w:left="2655" w:right="2466"/>
      </w:pPr>
      <w:r>
        <w:rPr/>
        <w:t>We offer customizable marketing strategies that enable landlords and brokers to highlight unique property features. By utilizing immersive media, targeted advertising, and positioned promotions, listings can be adapted to attract specific demographics, enhancing</w:t>
      </w:r>
      <w:r>
        <w:rPr>
          <w:spacing w:val="-12"/>
        </w:rPr>
        <w:t> </w:t>
      </w:r>
      <w:r>
        <w:rPr/>
        <w:t>the</w:t>
      </w:r>
      <w:r>
        <w:rPr>
          <w:spacing w:val="-12"/>
        </w:rPr>
        <w:t> </w:t>
      </w:r>
      <w:r>
        <w:rPr/>
        <w:t>appeal</w:t>
      </w:r>
      <w:r>
        <w:rPr>
          <w:spacing w:val="-12"/>
        </w:rPr>
        <w:t> </w:t>
      </w:r>
      <w:r>
        <w:rPr/>
        <w:t>to </w:t>
      </w:r>
      <w:r>
        <w:rPr>
          <w:spacing w:val="-2"/>
        </w:rPr>
        <w:t>high-net-worth individuals.</w:t>
      </w:r>
    </w:p>
    <w:p>
      <w:pPr>
        <w:pStyle w:val="BodyText"/>
        <w:spacing w:before="123"/>
      </w:pPr>
    </w:p>
    <w:p>
      <w:pPr>
        <w:pStyle w:val="Heading5"/>
        <w:spacing w:line="297" w:lineRule="auto" w:before="0"/>
        <w:ind w:right="2466"/>
      </w:pPr>
      <w:r>
        <w:rPr/>
        <w:drawing>
          <wp:anchor distT="0" distB="0" distL="0" distR="0" allowOverlap="1" layoutInCell="1" locked="0" behindDoc="0" simplePos="0" relativeHeight="15788544">
            <wp:simplePos x="0" y="0"/>
            <wp:positionH relativeFrom="page">
              <wp:posOffset>549524</wp:posOffset>
            </wp:positionH>
            <wp:positionV relativeFrom="paragraph">
              <wp:posOffset>-20634</wp:posOffset>
            </wp:positionV>
            <wp:extent cx="1428750" cy="1428750"/>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12" cstate="print"/>
                    <a:stretch>
                      <a:fillRect/>
                    </a:stretch>
                  </pic:blipFill>
                  <pic:spPr>
                    <a:xfrm>
                      <a:off x="0" y="0"/>
                      <a:ext cx="1428750" cy="1428750"/>
                    </a:xfrm>
                    <a:prstGeom prst="rect">
                      <a:avLst/>
                    </a:prstGeom>
                  </pic:spPr>
                </pic:pic>
              </a:graphicData>
            </a:graphic>
          </wp:anchor>
        </w:drawing>
      </w:r>
      <w:r>
        <w:rPr/>
        <w:t>Exclusive</w:t>
      </w:r>
      <w:r>
        <w:rPr>
          <w:spacing w:val="-19"/>
        </w:rPr>
        <w:t> </w:t>
      </w:r>
      <w:r>
        <w:rPr/>
        <w:t>Advertising </w:t>
      </w:r>
      <w:r>
        <w:rPr>
          <w:spacing w:val="-2"/>
        </w:rPr>
        <w:t>Opportunities</w:t>
      </w:r>
    </w:p>
    <w:p>
      <w:pPr>
        <w:pStyle w:val="BodyText"/>
        <w:spacing w:line="295" w:lineRule="auto" w:before="117"/>
        <w:ind w:left="2655" w:right="2486"/>
      </w:pPr>
      <w:r>
        <w:rPr>
          <w:spacing w:val="-2"/>
        </w:rPr>
        <w:t>LuxuryApartments.com </w:t>
      </w:r>
      <w:r>
        <w:rPr/>
        <w:t>also provides exclusive advertising slots strategically placed within our platform.</w:t>
      </w:r>
    </w:p>
    <w:p>
      <w:pPr>
        <w:pStyle w:val="BodyText"/>
        <w:spacing w:line="295" w:lineRule="auto" w:before="4"/>
        <w:ind w:left="2655" w:right="2466"/>
      </w:pPr>
      <w:r>
        <w:rPr/>
        <w:t>These opportunities allow listings to be integrated</w:t>
      </w:r>
      <w:r>
        <w:rPr>
          <w:spacing w:val="-9"/>
        </w:rPr>
        <w:t> </w:t>
      </w:r>
      <w:r>
        <w:rPr/>
        <w:t>into</w:t>
      </w:r>
      <w:r>
        <w:rPr>
          <w:spacing w:val="-9"/>
        </w:rPr>
        <w:t> </w:t>
      </w:r>
      <w:r>
        <w:rPr/>
        <w:t>relevant </w:t>
      </w:r>
      <w:r>
        <w:rPr>
          <w:spacing w:val="-2"/>
        </w:rPr>
        <w:t>luxury</w:t>
      </w:r>
      <w:r>
        <w:rPr>
          <w:spacing w:val="-15"/>
        </w:rPr>
        <w:t> </w:t>
      </w:r>
      <w:r>
        <w:rPr>
          <w:spacing w:val="-2"/>
        </w:rPr>
        <w:t>lifestyle</w:t>
      </w:r>
      <w:r>
        <w:rPr>
          <w:spacing w:val="-15"/>
        </w:rPr>
        <w:t> </w:t>
      </w:r>
      <w:r>
        <w:rPr>
          <w:spacing w:val="-2"/>
        </w:rPr>
        <w:t>contexts, </w:t>
      </w:r>
      <w:r>
        <w:rPr/>
        <w:t>further driving awareness and</w:t>
      </w:r>
      <w:r>
        <w:rPr>
          <w:spacing w:val="40"/>
        </w:rPr>
        <w:t> </w:t>
      </w:r>
      <w:r>
        <w:rPr/>
        <w:t>enriching the branding of properties available for lease.</w:t>
      </w:r>
    </w:p>
    <w:p>
      <w:pPr>
        <w:pStyle w:val="Heading5"/>
        <w:spacing w:line="297" w:lineRule="auto" w:before="90"/>
        <w:ind w:left="165" w:right="643"/>
      </w:pPr>
      <w:r>
        <w:rPr>
          <w:b w:val="0"/>
        </w:rPr>
        <w:br w:type="column"/>
      </w:r>
      <w:r>
        <w:rPr>
          <w:spacing w:val="-2"/>
        </w:rPr>
        <w:t>Analytics-Driven Performance</w:t>
      </w:r>
    </w:p>
    <w:p>
      <w:pPr>
        <w:spacing w:before="2"/>
        <w:ind w:left="165" w:right="0" w:firstLine="0"/>
        <w:jc w:val="left"/>
        <w:rPr>
          <w:b/>
          <w:sz w:val="24"/>
        </w:rPr>
      </w:pPr>
      <w:r>
        <w:rPr>
          <w:b/>
          <w:spacing w:val="-2"/>
          <w:w w:val="105"/>
          <w:sz w:val="24"/>
        </w:rPr>
        <w:t>Insights</w:t>
      </w:r>
    </w:p>
    <w:p>
      <w:pPr>
        <w:pStyle w:val="BodyText"/>
        <w:spacing w:line="295" w:lineRule="auto" w:before="183"/>
        <w:ind w:left="165" w:right="630"/>
      </w:pPr>
      <w:r>
        <w:rPr/>
        <w:t>With our built-in analytics dashboard, users can track the performance of their premium placements. Detailed metrics on views,</w:t>
      </w:r>
      <w:r>
        <w:rPr>
          <w:spacing w:val="-17"/>
        </w:rPr>
        <w:t> </w:t>
      </w:r>
      <w:r>
        <w:rPr/>
        <w:t>engagement,</w:t>
      </w:r>
      <w:r>
        <w:rPr>
          <w:spacing w:val="-17"/>
        </w:rPr>
        <w:t> </w:t>
      </w:r>
      <w:r>
        <w:rPr/>
        <w:t>and inquiries empower brokers and landlords</w:t>
      </w:r>
      <w:r>
        <w:rPr>
          <w:spacing w:val="80"/>
        </w:rPr>
        <w:t> </w:t>
      </w:r>
      <w:r>
        <w:rPr/>
        <w:t>to adjust their marketing tactics in real-time, optimizing their listings for</w:t>
      </w:r>
      <w:r>
        <w:rPr>
          <w:spacing w:val="40"/>
        </w:rPr>
        <w:t> </w:t>
      </w:r>
      <w:r>
        <w:rPr>
          <w:spacing w:val="-2"/>
        </w:rPr>
        <w:t>success.</w:t>
      </w:r>
    </w:p>
    <w:p>
      <w:pPr>
        <w:spacing w:after="0" w:line="295" w:lineRule="auto"/>
        <w:sectPr>
          <w:pgSz w:w="11910" w:h="16840"/>
          <w:pgMar w:header="0" w:footer="450" w:top="940" w:bottom="640" w:left="700" w:right="420"/>
          <w:cols w:num="2" w:equalWidth="0">
            <w:col w:w="7518" w:space="74"/>
            <w:col w:w="3198"/>
          </w:cols>
        </w:sectPr>
      </w:pPr>
    </w:p>
    <w:p>
      <w:pPr>
        <w:pStyle w:val="Heading4"/>
        <w:numPr>
          <w:ilvl w:val="1"/>
          <w:numId w:val="10"/>
        </w:numPr>
        <w:tabs>
          <w:tab w:pos="609" w:val="left" w:leader="none"/>
        </w:tabs>
        <w:spacing w:line="240" w:lineRule="auto" w:before="82" w:after="0"/>
        <w:ind w:left="609" w:right="0" w:hanging="459"/>
        <w:jc w:val="left"/>
      </w:pPr>
      <w:bookmarkStart w:name="4.3 Analytics Dashboard" w:id="42"/>
      <w:bookmarkEnd w:id="42"/>
      <w:r>
        <w:rPr/>
      </w:r>
      <w:bookmarkStart w:name="_bookmark20" w:id="43"/>
      <w:bookmarkEnd w:id="43"/>
      <w:r>
        <w:rPr/>
      </w:r>
      <w:r>
        <w:rPr>
          <w:color w:val="1875D1"/>
        </w:rPr>
        <w:t>Analytics</w:t>
      </w:r>
      <w:r>
        <w:rPr>
          <w:color w:val="1875D1"/>
          <w:spacing w:val="-12"/>
        </w:rPr>
        <w:t> </w:t>
      </w:r>
      <w:r>
        <w:rPr>
          <w:color w:val="1875D1"/>
          <w:spacing w:val="-2"/>
        </w:rPr>
        <w:t>Dashboard</w:t>
      </w:r>
    </w:p>
    <w:p>
      <w:pPr>
        <w:pStyle w:val="BodyText"/>
        <w:spacing w:before="20"/>
        <w:rPr>
          <w:sz w:val="20"/>
        </w:rPr>
      </w:pPr>
    </w:p>
    <w:p>
      <w:pPr>
        <w:spacing w:after="0"/>
        <w:rPr>
          <w:sz w:val="20"/>
        </w:rPr>
        <w:sectPr>
          <w:pgSz w:w="11910" w:h="16840"/>
          <w:pgMar w:header="0" w:footer="450" w:top="1080" w:bottom="640" w:left="700" w:right="420"/>
        </w:sectPr>
      </w:pPr>
    </w:p>
    <w:p>
      <w:pPr>
        <w:pStyle w:val="Heading5"/>
        <w:spacing w:line="297" w:lineRule="auto"/>
        <w:ind w:right="2486"/>
      </w:pPr>
      <w:r>
        <w:rPr/>
        <w:drawing>
          <wp:anchor distT="0" distB="0" distL="0" distR="0" allowOverlap="1" layoutInCell="1" locked="0" behindDoc="0" simplePos="0" relativeHeight="15789056">
            <wp:simplePos x="0" y="0"/>
            <wp:positionH relativeFrom="page">
              <wp:posOffset>549524</wp:posOffset>
            </wp:positionH>
            <wp:positionV relativeFrom="paragraph">
              <wp:posOffset>45722</wp:posOffset>
            </wp:positionV>
            <wp:extent cx="1428750" cy="142875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12"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789568">
            <wp:simplePos x="0" y="0"/>
            <wp:positionH relativeFrom="page">
              <wp:posOffset>3789524</wp:posOffset>
            </wp:positionH>
            <wp:positionV relativeFrom="paragraph">
              <wp:posOffset>45722</wp:posOffset>
            </wp:positionV>
            <wp:extent cx="1428750" cy="142875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12" cstate="print"/>
                    <a:stretch>
                      <a:fillRect/>
                    </a:stretch>
                  </pic:blipFill>
                  <pic:spPr>
                    <a:xfrm>
                      <a:off x="0" y="0"/>
                      <a:ext cx="1428750" cy="1428750"/>
                    </a:xfrm>
                    <a:prstGeom prst="rect">
                      <a:avLst/>
                    </a:prstGeom>
                  </pic:spPr>
                </pic:pic>
              </a:graphicData>
            </a:graphic>
          </wp:anchor>
        </w:drawing>
      </w:r>
      <w:r>
        <w:rPr/>
        <w:t>Performance</w:t>
      </w:r>
      <w:r>
        <w:rPr>
          <w:spacing w:val="-4"/>
        </w:rPr>
        <w:t> </w:t>
      </w:r>
      <w:r>
        <w:rPr/>
        <w:t>Metrics </w:t>
      </w:r>
      <w:r>
        <w:rPr>
          <w:spacing w:val="-2"/>
        </w:rPr>
        <w:t>Tracking</w:t>
      </w:r>
    </w:p>
    <w:p>
      <w:pPr>
        <w:pStyle w:val="BodyText"/>
        <w:spacing w:line="295" w:lineRule="auto" w:before="117"/>
        <w:ind w:left="2655" w:right="2534"/>
      </w:pPr>
      <w:r>
        <w:rPr/>
        <w:t>The Analytics Dashboard provides landlords and brokers with real-time insights into their property listings. Users can monitor key performance metrics, such as view counts, engagement rates, and lead generation statistics. This feature allows users to assess the effectiveness of their</w:t>
      </w:r>
      <w:r>
        <w:rPr>
          <w:spacing w:val="-16"/>
        </w:rPr>
        <w:t> </w:t>
      </w:r>
      <w:r>
        <w:rPr/>
        <w:t>listings</w:t>
      </w:r>
      <w:r>
        <w:rPr>
          <w:spacing w:val="-16"/>
        </w:rPr>
        <w:t> </w:t>
      </w:r>
      <w:r>
        <w:rPr/>
        <w:t>and</w:t>
      </w:r>
      <w:r>
        <w:rPr>
          <w:spacing w:val="-16"/>
        </w:rPr>
        <w:t> </w:t>
      </w:r>
      <w:r>
        <w:rPr/>
        <w:t>adjust their marketing strategies accordingly.</w:t>
      </w:r>
    </w:p>
    <w:p>
      <w:pPr>
        <w:pStyle w:val="BodyText"/>
        <w:spacing w:before="93"/>
      </w:pPr>
    </w:p>
    <w:p>
      <w:pPr>
        <w:pStyle w:val="Heading5"/>
        <w:spacing w:line="297" w:lineRule="auto" w:before="0"/>
        <w:ind w:right="2617"/>
      </w:pPr>
      <w:r>
        <w:rPr/>
        <w:drawing>
          <wp:anchor distT="0" distB="0" distL="0" distR="0" allowOverlap="1" layoutInCell="1" locked="0" behindDoc="0" simplePos="0" relativeHeight="15790080">
            <wp:simplePos x="0" y="0"/>
            <wp:positionH relativeFrom="page">
              <wp:posOffset>549524</wp:posOffset>
            </wp:positionH>
            <wp:positionV relativeFrom="paragraph">
              <wp:posOffset>-20316</wp:posOffset>
            </wp:positionV>
            <wp:extent cx="1428750" cy="1428750"/>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12"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790592">
            <wp:simplePos x="0" y="0"/>
            <wp:positionH relativeFrom="page">
              <wp:posOffset>3789524</wp:posOffset>
            </wp:positionH>
            <wp:positionV relativeFrom="paragraph">
              <wp:posOffset>-20316</wp:posOffset>
            </wp:positionV>
            <wp:extent cx="1428750" cy="1428750"/>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12" cstate="print"/>
                    <a:stretch>
                      <a:fillRect/>
                    </a:stretch>
                  </pic:blipFill>
                  <pic:spPr>
                    <a:xfrm>
                      <a:off x="0" y="0"/>
                      <a:ext cx="1428750" cy="1428750"/>
                    </a:xfrm>
                    <a:prstGeom prst="rect">
                      <a:avLst/>
                    </a:prstGeom>
                  </pic:spPr>
                </pic:pic>
              </a:graphicData>
            </a:graphic>
          </wp:anchor>
        </w:drawing>
      </w:r>
      <w:r>
        <w:rPr>
          <w:spacing w:val="-4"/>
        </w:rPr>
        <w:t>Lead</w:t>
      </w:r>
      <w:r>
        <w:rPr>
          <w:spacing w:val="-15"/>
        </w:rPr>
        <w:t> </w:t>
      </w:r>
      <w:r>
        <w:rPr>
          <w:spacing w:val="-4"/>
        </w:rPr>
        <w:t>Generation </w:t>
      </w:r>
      <w:r>
        <w:rPr>
          <w:spacing w:val="-2"/>
        </w:rPr>
        <w:t>Insights</w:t>
      </w:r>
    </w:p>
    <w:p>
      <w:pPr>
        <w:pStyle w:val="BodyText"/>
        <w:spacing w:line="295" w:lineRule="auto" w:before="117"/>
        <w:ind w:left="2655" w:right="2482"/>
      </w:pPr>
      <w:r>
        <w:rPr/>
        <w:t>Users can access detailed reports on the sources of lead generation, enabling brokers and landlords</w:t>
      </w:r>
      <w:r>
        <w:rPr>
          <w:spacing w:val="40"/>
        </w:rPr>
        <w:t> </w:t>
      </w:r>
      <w:r>
        <w:rPr/>
        <w:t>to understand which marketing channels yield the best results. This insight aids in allocating resources more effectively, ensuring</w:t>
      </w:r>
      <w:r>
        <w:rPr>
          <w:spacing w:val="-13"/>
        </w:rPr>
        <w:t> </w:t>
      </w:r>
      <w:r>
        <w:rPr/>
        <w:t>that</w:t>
      </w:r>
      <w:r>
        <w:rPr>
          <w:spacing w:val="-13"/>
        </w:rPr>
        <w:t> </w:t>
      </w:r>
      <w:r>
        <w:rPr/>
        <w:t>marketing efforts are focused on high-ROI activities.</w:t>
      </w:r>
    </w:p>
    <w:p>
      <w:pPr>
        <w:pStyle w:val="Heading5"/>
        <w:spacing w:line="297" w:lineRule="auto"/>
        <w:ind w:left="165" w:right="797"/>
      </w:pPr>
      <w:r>
        <w:rPr>
          <w:b w:val="0"/>
        </w:rPr>
        <w:br w:type="column"/>
      </w:r>
      <w:r>
        <w:rPr/>
        <w:t>Market</w:t>
      </w:r>
      <w:r>
        <w:rPr>
          <w:spacing w:val="-19"/>
        </w:rPr>
        <w:t> </w:t>
      </w:r>
      <w:r>
        <w:rPr/>
        <w:t>Trends </w:t>
      </w:r>
      <w:r>
        <w:rPr>
          <w:spacing w:val="-2"/>
        </w:rPr>
        <w:t>Analysis</w:t>
      </w:r>
    </w:p>
    <w:p>
      <w:pPr>
        <w:pStyle w:val="BodyText"/>
        <w:spacing w:line="295" w:lineRule="auto" w:before="117"/>
        <w:ind w:left="165" w:right="625"/>
      </w:pPr>
      <w:r>
        <w:rPr/>
        <w:t>Through sophisticated analytics, the</w:t>
      </w:r>
      <w:r>
        <w:rPr>
          <w:spacing w:val="40"/>
        </w:rPr>
        <w:t> </w:t>
      </w:r>
      <w:r>
        <w:rPr/>
        <w:t>dashboard analyzes </w:t>
      </w:r>
      <w:r>
        <w:rPr>
          <w:spacing w:val="-2"/>
        </w:rPr>
        <w:t>market</w:t>
      </w:r>
      <w:r>
        <w:rPr>
          <w:spacing w:val="-11"/>
        </w:rPr>
        <w:t> </w:t>
      </w:r>
      <w:r>
        <w:rPr>
          <w:spacing w:val="-2"/>
        </w:rPr>
        <w:t>trends,</w:t>
      </w:r>
      <w:r>
        <w:rPr>
          <w:spacing w:val="-11"/>
        </w:rPr>
        <w:t> </w:t>
      </w:r>
      <w:r>
        <w:rPr>
          <w:spacing w:val="-2"/>
        </w:rPr>
        <w:t>including </w:t>
      </w:r>
      <w:r>
        <w:rPr/>
        <w:t>rental</w:t>
      </w:r>
      <w:r>
        <w:rPr>
          <w:spacing w:val="-17"/>
        </w:rPr>
        <w:t> </w:t>
      </w:r>
      <w:r>
        <w:rPr/>
        <w:t>price</w:t>
      </w:r>
      <w:r>
        <w:rPr>
          <w:spacing w:val="-17"/>
        </w:rPr>
        <w:t> </w:t>
      </w:r>
      <w:r>
        <w:rPr/>
        <w:t>fluctuations and demand in specific neighborhoods.</w:t>
      </w:r>
      <w:r>
        <w:rPr>
          <w:spacing w:val="-4"/>
        </w:rPr>
        <w:t> </w:t>
      </w:r>
      <w:r>
        <w:rPr/>
        <w:t>This information equips landlords and brokers with actionable intelligence to optimize pricing strategies and enhance their competitive edge in the luxury market.</w:t>
      </w:r>
    </w:p>
    <w:p>
      <w:pPr>
        <w:pStyle w:val="BodyText"/>
      </w:pPr>
    </w:p>
    <w:p>
      <w:pPr>
        <w:pStyle w:val="BodyText"/>
      </w:pPr>
    </w:p>
    <w:p>
      <w:pPr>
        <w:pStyle w:val="BodyText"/>
        <w:spacing w:before="211"/>
      </w:pPr>
    </w:p>
    <w:p>
      <w:pPr>
        <w:pStyle w:val="Heading5"/>
        <w:spacing w:line="297" w:lineRule="auto" w:before="0"/>
        <w:ind w:left="165" w:right="1242"/>
      </w:pPr>
      <w:r>
        <w:rPr>
          <w:spacing w:val="-2"/>
        </w:rPr>
        <w:t>User</w:t>
      </w:r>
      <w:r>
        <w:rPr>
          <w:spacing w:val="-17"/>
        </w:rPr>
        <w:t> </w:t>
      </w:r>
      <w:r>
        <w:rPr>
          <w:spacing w:val="-2"/>
        </w:rPr>
        <w:t>Interaction Reports</w:t>
      </w:r>
    </w:p>
    <w:p>
      <w:pPr>
        <w:pStyle w:val="BodyText"/>
        <w:spacing w:line="295" w:lineRule="auto" w:before="117"/>
        <w:ind w:left="165" w:right="643"/>
      </w:pPr>
      <w:r>
        <w:rPr/>
        <w:t>The dashboard tracks user interactions with property listings, providing</w:t>
      </w:r>
      <w:r>
        <w:rPr>
          <w:spacing w:val="-2"/>
        </w:rPr>
        <w:t> </w:t>
      </w:r>
      <w:r>
        <w:rPr/>
        <w:t>insights</w:t>
      </w:r>
      <w:r>
        <w:rPr>
          <w:spacing w:val="-2"/>
        </w:rPr>
        <w:t> </w:t>
      </w:r>
      <w:r>
        <w:rPr/>
        <w:t>into how</w:t>
      </w:r>
      <w:r>
        <w:rPr>
          <w:spacing w:val="-1"/>
        </w:rPr>
        <w:t> </w:t>
      </w:r>
      <w:r>
        <w:rPr/>
        <w:t>potential</w:t>
      </w:r>
      <w:r>
        <w:rPr>
          <w:spacing w:val="-1"/>
        </w:rPr>
        <w:t> </w:t>
      </w:r>
      <w:r>
        <w:rPr/>
        <w:t>tenants engage with the </w:t>
      </w:r>
      <w:r>
        <w:rPr>
          <w:spacing w:val="-2"/>
        </w:rPr>
        <w:t>platform.</w:t>
      </w:r>
    </w:p>
    <w:p>
      <w:pPr>
        <w:pStyle w:val="BodyText"/>
        <w:spacing w:line="295" w:lineRule="auto" w:before="6"/>
        <w:ind w:left="165" w:right="701"/>
      </w:pPr>
      <w:r>
        <w:rPr/>
        <w:t>Understanding user behavior, such as time spent on listings and preferred features, helps</w:t>
      </w:r>
      <w:r>
        <w:rPr>
          <w:spacing w:val="-9"/>
        </w:rPr>
        <w:t> </w:t>
      </w:r>
      <w:r>
        <w:rPr/>
        <w:t>optimize</w:t>
      </w:r>
      <w:r>
        <w:rPr>
          <w:spacing w:val="-9"/>
        </w:rPr>
        <w:t> </w:t>
      </w:r>
      <w:r>
        <w:rPr/>
        <w:t>the</w:t>
      </w:r>
      <w:r>
        <w:rPr>
          <w:spacing w:val="-9"/>
        </w:rPr>
        <w:t> </w:t>
      </w:r>
      <w:r>
        <w:rPr/>
        <w:t>user experience and increase tenant conversion rates.</w:t>
      </w:r>
    </w:p>
    <w:p>
      <w:pPr>
        <w:spacing w:after="0" w:line="295" w:lineRule="auto"/>
        <w:sectPr>
          <w:type w:val="continuous"/>
          <w:pgSz w:w="11910" w:h="16840"/>
          <w:pgMar w:header="0" w:footer="450" w:top="880" w:bottom="280" w:left="700" w:right="420"/>
          <w:cols w:num="2" w:equalWidth="0">
            <w:col w:w="7518" w:space="74"/>
            <w:col w:w="3198"/>
          </w:cols>
        </w:sectPr>
      </w:pPr>
    </w:p>
    <w:p>
      <w:pPr>
        <w:pStyle w:val="Heading5"/>
        <w:spacing w:line="297" w:lineRule="auto" w:before="90"/>
        <w:ind w:right="5809"/>
      </w:pPr>
      <w:r>
        <w:rPr/>
        <w:drawing>
          <wp:anchor distT="0" distB="0" distL="0" distR="0" allowOverlap="1" layoutInCell="1" locked="0" behindDoc="0" simplePos="0" relativeHeight="15791104">
            <wp:simplePos x="0" y="0"/>
            <wp:positionH relativeFrom="page">
              <wp:posOffset>549524</wp:posOffset>
            </wp:positionH>
            <wp:positionV relativeFrom="paragraph">
              <wp:posOffset>36574</wp:posOffset>
            </wp:positionV>
            <wp:extent cx="1428750" cy="142875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12" cstate="print"/>
                    <a:stretch>
                      <a:fillRect/>
                    </a:stretch>
                  </pic:blipFill>
                  <pic:spPr>
                    <a:xfrm>
                      <a:off x="0" y="0"/>
                      <a:ext cx="1428750" cy="1428750"/>
                    </a:xfrm>
                    <a:prstGeom prst="rect">
                      <a:avLst/>
                    </a:prstGeom>
                  </pic:spPr>
                </pic:pic>
              </a:graphicData>
            </a:graphic>
          </wp:anchor>
        </w:drawing>
      </w:r>
      <w:r>
        <w:rPr>
          <w:spacing w:val="-2"/>
        </w:rPr>
        <w:t>Customized </w:t>
      </w:r>
      <w:r>
        <w:rPr/>
        <w:t>Reporting</w:t>
      </w:r>
      <w:r>
        <w:rPr>
          <w:spacing w:val="-19"/>
        </w:rPr>
        <w:t> </w:t>
      </w:r>
      <w:r>
        <w:rPr/>
        <w:t>Options</w:t>
      </w:r>
    </w:p>
    <w:p>
      <w:pPr>
        <w:pStyle w:val="BodyText"/>
        <w:spacing w:line="295" w:lineRule="auto" w:before="117"/>
        <w:ind w:left="2655" w:right="5744"/>
      </w:pPr>
      <w:r>
        <w:rPr>
          <w:w w:val="105"/>
        </w:rPr>
        <w:t>Users can create tailored reports based </w:t>
      </w:r>
      <w:r>
        <w:rPr>
          <w:spacing w:val="-4"/>
        </w:rPr>
        <w:t>on</w:t>
      </w:r>
      <w:r>
        <w:rPr>
          <w:spacing w:val="-11"/>
        </w:rPr>
        <w:t> </w:t>
      </w:r>
      <w:r>
        <w:rPr>
          <w:spacing w:val="-4"/>
        </w:rPr>
        <w:t>their</w:t>
      </w:r>
      <w:r>
        <w:rPr>
          <w:spacing w:val="-11"/>
        </w:rPr>
        <w:t> </w:t>
      </w:r>
      <w:r>
        <w:rPr>
          <w:spacing w:val="-4"/>
        </w:rPr>
        <w:t>specific</w:t>
      </w:r>
      <w:r>
        <w:rPr>
          <w:spacing w:val="-11"/>
        </w:rPr>
        <w:t> </w:t>
      </w:r>
      <w:r>
        <w:rPr>
          <w:spacing w:val="-4"/>
        </w:rPr>
        <w:t>criteria, </w:t>
      </w:r>
      <w:r>
        <w:rPr>
          <w:w w:val="105"/>
        </w:rPr>
        <w:t>such as property type or</w:t>
      </w:r>
      <w:r>
        <w:rPr>
          <w:spacing w:val="-18"/>
          <w:w w:val="105"/>
        </w:rPr>
        <w:t> </w:t>
      </w:r>
      <w:r>
        <w:rPr>
          <w:w w:val="105"/>
        </w:rPr>
        <w:t>geographic</w:t>
      </w:r>
      <w:r>
        <w:rPr>
          <w:spacing w:val="-17"/>
          <w:w w:val="105"/>
        </w:rPr>
        <w:t> </w:t>
      </w:r>
      <w:r>
        <w:rPr>
          <w:w w:val="105"/>
        </w:rPr>
        <w:t>location. This customization ensures that landlords and brokers receive relevant information that</w:t>
      </w:r>
      <w:r>
        <w:rPr>
          <w:spacing w:val="-3"/>
          <w:w w:val="105"/>
        </w:rPr>
        <w:t> </w:t>
      </w:r>
      <w:r>
        <w:rPr>
          <w:w w:val="105"/>
        </w:rPr>
        <w:t>aligns</w:t>
      </w:r>
      <w:r>
        <w:rPr>
          <w:spacing w:val="-3"/>
          <w:w w:val="105"/>
        </w:rPr>
        <w:t> </w:t>
      </w:r>
      <w:r>
        <w:rPr>
          <w:w w:val="105"/>
        </w:rPr>
        <w:t>with</w:t>
      </w:r>
      <w:r>
        <w:rPr>
          <w:spacing w:val="-3"/>
          <w:w w:val="105"/>
        </w:rPr>
        <w:t> </w:t>
      </w:r>
      <w:r>
        <w:rPr>
          <w:w w:val="105"/>
        </w:rPr>
        <w:t>their unique goals, facilitating strategic </w:t>
      </w:r>
      <w:r>
        <w:rPr>
          <w:spacing w:val="-2"/>
          <w:w w:val="105"/>
        </w:rPr>
        <w:t>decision-making.</w:t>
      </w:r>
    </w:p>
    <w:p>
      <w:pPr>
        <w:pStyle w:val="BodyText"/>
        <w:spacing w:before="152"/>
        <w:rPr>
          <w:sz w:val="28"/>
        </w:rPr>
      </w:pPr>
    </w:p>
    <w:p>
      <w:pPr>
        <w:pStyle w:val="Heading4"/>
        <w:numPr>
          <w:ilvl w:val="1"/>
          <w:numId w:val="10"/>
        </w:numPr>
        <w:tabs>
          <w:tab w:pos="609" w:val="left" w:leader="none"/>
        </w:tabs>
        <w:spacing w:line="240" w:lineRule="auto" w:before="1" w:after="0"/>
        <w:ind w:left="609" w:right="0" w:hanging="459"/>
        <w:jc w:val="left"/>
      </w:pPr>
      <w:bookmarkStart w:name="4.4 AI-Driven Recommendations" w:id="44"/>
      <w:bookmarkEnd w:id="44"/>
      <w:r>
        <w:rPr/>
      </w:r>
      <w:bookmarkStart w:name="_bookmark21" w:id="45"/>
      <w:bookmarkEnd w:id="45"/>
      <w:r>
        <w:rPr/>
      </w:r>
      <w:r>
        <w:rPr>
          <w:color w:val="1875D1"/>
          <w:spacing w:val="-4"/>
        </w:rPr>
        <w:t>AI-Driven</w:t>
      </w:r>
      <w:r>
        <w:rPr>
          <w:color w:val="1875D1"/>
          <w:spacing w:val="-17"/>
        </w:rPr>
        <w:t> </w:t>
      </w:r>
      <w:r>
        <w:rPr>
          <w:color w:val="1875D1"/>
          <w:spacing w:val="-4"/>
        </w:rPr>
        <w:t>Recommendations</w:t>
      </w:r>
    </w:p>
    <w:p>
      <w:pPr>
        <w:pStyle w:val="BodyText"/>
        <w:spacing w:before="19"/>
        <w:rPr>
          <w:sz w:val="20"/>
        </w:rPr>
      </w:pPr>
    </w:p>
    <w:p>
      <w:pPr>
        <w:spacing w:after="0"/>
        <w:rPr>
          <w:sz w:val="20"/>
        </w:rPr>
        <w:sectPr>
          <w:pgSz w:w="11910" w:h="16840"/>
          <w:pgMar w:header="0" w:footer="450" w:top="940" w:bottom="640" w:left="700" w:right="420"/>
        </w:sectPr>
      </w:pPr>
    </w:p>
    <w:p>
      <w:pPr>
        <w:pStyle w:val="Heading5"/>
        <w:spacing w:line="297" w:lineRule="auto"/>
        <w:ind w:right="2617"/>
      </w:pPr>
      <w:r>
        <w:rPr/>
        <w:drawing>
          <wp:anchor distT="0" distB="0" distL="0" distR="0" allowOverlap="1" layoutInCell="1" locked="0" behindDoc="0" simplePos="0" relativeHeight="15791616">
            <wp:simplePos x="0" y="0"/>
            <wp:positionH relativeFrom="page">
              <wp:posOffset>549524</wp:posOffset>
            </wp:positionH>
            <wp:positionV relativeFrom="paragraph">
              <wp:posOffset>45814</wp:posOffset>
            </wp:positionV>
            <wp:extent cx="1428750" cy="142875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12"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792128">
            <wp:simplePos x="0" y="0"/>
            <wp:positionH relativeFrom="page">
              <wp:posOffset>3789524</wp:posOffset>
            </wp:positionH>
            <wp:positionV relativeFrom="paragraph">
              <wp:posOffset>45814</wp:posOffset>
            </wp:positionV>
            <wp:extent cx="1428750" cy="1428750"/>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12" cstate="print"/>
                    <a:stretch>
                      <a:fillRect/>
                    </a:stretch>
                  </pic:blipFill>
                  <pic:spPr>
                    <a:xfrm>
                      <a:off x="0" y="0"/>
                      <a:ext cx="1428750" cy="1428750"/>
                    </a:xfrm>
                    <a:prstGeom prst="rect">
                      <a:avLst/>
                    </a:prstGeom>
                  </pic:spPr>
                </pic:pic>
              </a:graphicData>
            </a:graphic>
          </wp:anchor>
        </w:drawing>
      </w:r>
      <w:r>
        <w:rPr>
          <w:spacing w:val="-2"/>
        </w:rPr>
        <w:t>Personalized Apartment</w:t>
      </w:r>
    </w:p>
    <w:p>
      <w:pPr>
        <w:spacing w:before="2"/>
        <w:ind w:left="2655" w:right="0" w:firstLine="0"/>
        <w:jc w:val="left"/>
        <w:rPr>
          <w:b/>
          <w:sz w:val="24"/>
        </w:rPr>
      </w:pPr>
      <w:r>
        <w:rPr>
          <w:b/>
          <w:spacing w:val="-2"/>
          <w:w w:val="105"/>
          <w:sz w:val="24"/>
        </w:rPr>
        <w:t>Suggestions</w:t>
      </w:r>
    </w:p>
    <w:p>
      <w:pPr>
        <w:pStyle w:val="BodyText"/>
        <w:spacing w:line="295" w:lineRule="auto" w:before="183"/>
        <w:ind w:left="2655" w:right="2478"/>
      </w:pPr>
      <w:r>
        <w:rPr/>
        <w:t>Leveraging advanced algorithms, our AI- driven</w:t>
      </w:r>
      <w:r>
        <w:rPr>
          <w:spacing w:val="-5"/>
        </w:rPr>
        <w:t> </w:t>
      </w:r>
      <w:r>
        <w:rPr/>
        <w:t>recommendation engine analyzes user preferences, search behaviors, and contextual data to provide tailored apartment </w:t>
      </w:r>
      <w:r>
        <w:rPr/>
        <w:t>suggestions. This ensures each tenant receives a curated list of properties that align with their lifestyle, desired features, and budget constraints.</w:t>
      </w:r>
    </w:p>
    <w:p>
      <w:pPr>
        <w:pStyle w:val="Heading5"/>
        <w:spacing w:line="297" w:lineRule="auto"/>
        <w:ind w:left="165" w:right="797"/>
      </w:pPr>
      <w:r>
        <w:rPr>
          <w:b w:val="0"/>
        </w:rPr>
        <w:br w:type="column"/>
      </w:r>
      <w:r>
        <w:rPr/>
        <w:t>Dynamic</w:t>
      </w:r>
      <w:r>
        <w:rPr>
          <w:spacing w:val="-19"/>
        </w:rPr>
        <w:t> </w:t>
      </w:r>
      <w:r>
        <w:rPr/>
        <w:t>Feedback </w:t>
      </w:r>
      <w:r>
        <w:rPr>
          <w:spacing w:val="-2"/>
        </w:rPr>
        <w:t>Integration</w:t>
      </w:r>
    </w:p>
    <w:p>
      <w:pPr>
        <w:pStyle w:val="BodyText"/>
        <w:spacing w:line="295" w:lineRule="auto" w:before="118"/>
        <w:ind w:left="165" w:right="680"/>
      </w:pPr>
      <w:r>
        <w:rPr>
          <w:w w:val="105"/>
        </w:rPr>
        <w:t>The platform continuously learns </w:t>
      </w:r>
      <w:r>
        <w:rPr/>
        <w:t>from user interactions. </w:t>
      </w:r>
      <w:r>
        <w:rPr>
          <w:w w:val="105"/>
        </w:rPr>
        <w:t>By incorporating feedback and engagement metrics, the AI refines its </w:t>
      </w:r>
      <w:r>
        <w:rPr>
          <w:spacing w:val="-2"/>
          <w:w w:val="105"/>
        </w:rPr>
        <w:t>recommendations</w:t>
      </w:r>
      <w:r>
        <w:rPr>
          <w:spacing w:val="-16"/>
          <w:w w:val="105"/>
        </w:rPr>
        <w:t> </w:t>
      </w:r>
      <w:r>
        <w:rPr>
          <w:spacing w:val="-2"/>
          <w:w w:val="105"/>
        </w:rPr>
        <w:t>over </w:t>
      </w:r>
      <w:r>
        <w:rPr>
          <w:w w:val="105"/>
        </w:rPr>
        <w:t>time, enhancing the </w:t>
      </w:r>
      <w:r>
        <w:rPr>
          <w:spacing w:val="-2"/>
          <w:w w:val="105"/>
        </w:rPr>
        <w:t>relevance</w:t>
      </w:r>
      <w:r>
        <w:rPr>
          <w:spacing w:val="-16"/>
          <w:w w:val="105"/>
        </w:rPr>
        <w:t> </w:t>
      </w:r>
      <w:r>
        <w:rPr>
          <w:spacing w:val="-2"/>
          <w:w w:val="105"/>
        </w:rPr>
        <w:t>of</w:t>
      </w:r>
      <w:r>
        <w:rPr>
          <w:spacing w:val="-15"/>
          <w:w w:val="105"/>
        </w:rPr>
        <w:t> </w:t>
      </w:r>
      <w:r>
        <w:rPr>
          <w:spacing w:val="-2"/>
          <w:w w:val="105"/>
        </w:rPr>
        <w:t>suggested </w:t>
      </w:r>
      <w:r>
        <w:rPr>
          <w:w w:val="105"/>
        </w:rPr>
        <w:t>listings and improving user satisfaction.</w:t>
      </w:r>
    </w:p>
    <w:p>
      <w:pPr>
        <w:spacing w:after="0" w:line="295" w:lineRule="auto"/>
        <w:sectPr>
          <w:type w:val="continuous"/>
          <w:pgSz w:w="11910" w:h="16840"/>
          <w:pgMar w:header="0" w:footer="450" w:top="880" w:bottom="280" w:left="700" w:right="420"/>
          <w:cols w:num="2" w:equalWidth="0">
            <w:col w:w="7518" w:space="74"/>
            <w:col w:w="3198"/>
          </w:cols>
        </w:sectPr>
      </w:pPr>
    </w:p>
    <w:p>
      <w:pPr>
        <w:pStyle w:val="Heading5"/>
        <w:spacing w:line="297" w:lineRule="auto" w:before="90"/>
        <w:ind w:right="38"/>
      </w:pPr>
      <w:r>
        <w:rPr/>
        <w:drawing>
          <wp:anchor distT="0" distB="0" distL="0" distR="0" allowOverlap="1" layoutInCell="1" locked="0" behindDoc="0" simplePos="0" relativeHeight="15792640">
            <wp:simplePos x="0" y="0"/>
            <wp:positionH relativeFrom="page">
              <wp:posOffset>549524</wp:posOffset>
            </wp:positionH>
            <wp:positionV relativeFrom="paragraph">
              <wp:posOffset>36574</wp:posOffset>
            </wp:positionV>
            <wp:extent cx="1428750" cy="1428750"/>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12" cstate="print"/>
                    <a:stretch>
                      <a:fillRect/>
                    </a:stretch>
                  </pic:blipFill>
                  <pic:spPr>
                    <a:xfrm>
                      <a:off x="0" y="0"/>
                      <a:ext cx="1428750" cy="1428750"/>
                    </a:xfrm>
                    <a:prstGeom prst="rect">
                      <a:avLst/>
                    </a:prstGeom>
                  </pic:spPr>
                </pic:pic>
              </a:graphicData>
            </a:graphic>
          </wp:anchor>
        </w:drawing>
      </w:r>
      <w:r>
        <w:rPr/>
        <w:t>Market Insights </w:t>
      </w:r>
      <w:r>
        <w:rPr/>
        <w:t>and Trend Analysis</w:t>
      </w:r>
    </w:p>
    <w:p>
      <w:pPr>
        <w:pStyle w:val="BodyText"/>
        <w:spacing w:line="295" w:lineRule="auto" w:before="117"/>
        <w:ind w:left="2655" w:right="38"/>
      </w:pPr>
      <w:r>
        <w:rPr/>
        <w:t>Our AI system not only focuses on individual user preferences but also aggregates</w:t>
      </w:r>
      <w:r>
        <w:rPr>
          <w:spacing w:val="80"/>
        </w:rPr>
        <w:t> </w:t>
      </w:r>
      <w:r>
        <w:rPr/>
        <w:t>broader market trends and</w:t>
      </w:r>
      <w:r>
        <w:rPr>
          <w:spacing w:val="-8"/>
        </w:rPr>
        <w:t> </w:t>
      </w:r>
      <w:r>
        <w:rPr/>
        <w:t>data</w:t>
      </w:r>
      <w:r>
        <w:rPr>
          <w:spacing w:val="-8"/>
        </w:rPr>
        <w:t> </w:t>
      </w:r>
      <w:r>
        <w:rPr/>
        <w:t>analytics.</w:t>
      </w:r>
      <w:r>
        <w:rPr>
          <w:spacing w:val="-12"/>
        </w:rPr>
        <w:t> </w:t>
      </w:r>
      <w:r>
        <w:rPr/>
        <w:t>This allows tenants to discover emerging neighborhoods and luxury features that may align with their interests, thereby enriching their search </w:t>
      </w:r>
      <w:r>
        <w:rPr>
          <w:spacing w:val="-2"/>
        </w:rPr>
        <w:t>experience.</w:t>
      </w:r>
    </w:p>
    <w:p>
      <w:pPr>
        <w:pStyle w:val="Heading5"/>
        <w:spacing w:before="90"/>
      </w:pPr>
      <w:r>
        <w:rPr>
          <w:b w:val="0"/>
        </w:rPr>
        <w:br w:type="column"/>
      </w:r>
      <w:r>
        <w:rPr>
          <w:spacing w:val="-4"/>
        </w:rPr>
        <w:t>Virtual</w:t>
      </w:r>
      <w:r>
        <w:rPr>
          <w:spacing w:val="-7"/>
        </w:rPr>
        <w:t> </w:t>
      </w:r>
      <w:r>
        <w:rPr>
          <w:spacing w:val="-5"/>
        </w:rPr>
        <w:t>and</w:t>
      </w:r>
    </w:p>
    <w:p>
      <w:pPr>
        <w:spacing w:line="297" w:lineRule="auto" w:before="68"/>
        <w:ind w:left="2655" w:right="679" w:firstLine="0"/>
        <w:jc w:val="left"/>
        <w:rPr>
          <w:b/>
          <w:sz w:val="24"/>
        </w:rPr>
      </w:pPr>
      <w:r>
        <w:rPr/>
        <w:drawing>
          <wp:anchor distT="0" distB="0" distL="0" distR="0" allowOverlap="1" layoutInCell="1" locked="0" behindDoc="0" simplePos="0" relativeHeight="15793152">
            <wp:simplePos x="0" y="0"/>
            <wp:positionH relativeFrom="page">
              <wp:posOffset>3789524</wp:posOffset>
            </wp:positionH>
            <wp:positionV relativeFrom="paragraph">
              <wp:posOffset>-197531</wp:posOffset>
            </wp:positionV>
            <wp:extent cx="1428750" cy="1428750"/>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12" cstate="print"/>
                    <a:stretch>
                      <a:fillRect/>
                    </a:stretch>
                  </pic:blipFill>
                  <pic:spPr>
                    <a:xfrm>
                      <a:off x="0" y="0"/>
                      <a:ext cx="1428750" cy="1428750"/>
                    </a:xfrm>
                    <a:prstGeom prst="rect">
                      <a:avLst/>
                    </a:prstGeom>
                  </pic:spPr>
                </pic:pic>
              </a:graphicData>
            </a:graphic>
          </wp:anchor>
        </w:drawing>
      </w:r>
      <w:r>
        <w:rPr>
          <w:b/>
          <w:sz w:val="24"/>
        </w:rPr>
        <w:t>Immersive </w:t>
      </w:r>
      <w:r>
        <w:rPr>
          <w:b/>
          <w:sz w:val="24"/>
        </w:rPr>
        <w:t>Media </w:t>
      </w:r>
      <w:r>
        <w:rPr>
          <w:b/>
          <w:spacing w:val="-2"/>
          <w:sz w:val="24"/>
        </w:rPr>
        <w:t>Utilization</w:t>
      </w:r>
    </w:p>
    <w:p>
      <w:pPr>
        <w:pStyle w:val="BodyText"/>
        <w:spacing w:line="295" w:lineRule="auto" w:before="117"/>
        <w:ind w:left="2655" w:right="658"/>
      </w:pPr>
      <w:r>
        <w:rPr>
          <w:w w:val="105"/>
        </w:rPr>
        <w:t>To facilitate informed decisions, AI-driven recommendations</w:t>
      </w:r>
      <w:r>
        <w:rPr>
          <w:spacing w:val="-18"/>
          <w:w w:val="105"/>
        </w:rPr>
        <w:t> </w:t>
      </w:r>
      <w:r>
        <w:rPr>
          <w:w w:val="105"/>
        </w:rPr>
        <w:t>may also include virtual tours and high-quality </w:t>
      </w:r>
      <w:r>
        <w:rPr>
          <w:spacing w:val="-2"/>
          <w:w w:val="105"/>
        </w:rPr>
        <w:t>media</w:t>
      </w:r>
      <w:r>
        <w:rPr>
          <w:spacing w:val="-16"/>
          <w:w w:val="105"/>
        </w:rPr>
        <w:t> </w:t>
      </w:r>
      <w:r>
        <w:rPr>
          <w:spacing w:val="-2"/>
          <w:w w:val="105"/>
        </w:rPr>
        <w:t>presentations</w:t>
      </w:r>
      <w:r>
        <w:rPr>
          <w:spacing w:val="-15"/>
          <w:w w:val="105"/>
        </w:rPr>
        <w:t> </w:t>
      </w:r>
      <w:r>
        <w:rPr>
          <w:spacing w:val="-2"/>
          <w:w w:val="105"/>
        </w:rPr>
        <w:t>of suggested</w:t>
      </w:r>
      <w:r>
        <w:rPr>
          <w:spacing w:val="-9"/>
          <w:w w:val="105"/>
        </w:rPr>
        <w:t> </w:t>
      </w:r>
      <w:r>
        <w:rPr>
          <w:spacing w:val="-2"/>
          <w:w w:val="105"/>
        </w:rPr>
        <w:t>apartments. </w:t>
      </w:r>
      <w:r>
        <w:rPr>
          <w:w w:val="105"/>
        </w:rPr>
        <w:t>This immersive </w:t>
      </w:r>
      <w:r>
        <w:rPr/>
        <w:t>approach enhances the </w:t>
      </w:r>
      <w:r>
        <w:rPr>
          <w:w w:val="105"/>
        </w:rPr>
        <w:t>user's ability to visualize living in a space, driving engagement and </w:t>
      </w:r>
      <w:r>
        <w:rPr>
          <w:spacing w:val="-2"/>
          <w:w w:val="105"/>
        </w:rPr>
        <w:t>interest.</w:t>
      </w:r>
    </w:p>
    <w:p>
      <w:pPr>
        <w:spacing w:after="0" w:line="295" w:lineRule="auto"/>
        <w:sectPr>
          <w:pgSz w:w="11910" w:h="16840"/>
          <w:pgMar w:header="0" w:footer="450" w:top="940" w:bottom="640" w:left="700" w:right="420"/>
          <w:cols w:num="2" w:equalWidth="0">
            <w:col w:w="5059" w:space="43"/>
            <w:col w:w="5688"/>
          </w:cols>
        </w:sectPr>
      </w:pPr>
    </w:p>
    <w:p>
      <w:pPr>
        <w:pStyle w:val="BodyText"/>
        <w:spacing w:before="153"/>
        <w:rPr>
          <w:sz w:val="28"/>
        </w:rPr>
      </w:pPr>
    </w:p>
    <w:p>
      <w:pPr>
        <w:pStyle w:val="Heading4"/>
        <w:numPr>
          <w:ilvl w:val="1"/>
          <w:numId w:val="10"/>
        </w:numPr>
        <w:tabs>
          <w:tab w:pos="609" w:val="left" w:leader="none"/>
        </w:tabs>
        <w:spacing w:line="240" w:lineRule="auto" w:before="0" w:after="0"/>
        <w:ind w:left="609" w:right="0" w:hanging="459"/>
        <w:jc w:val="left"/>
      </w:pPr>
      <w:bookmarkStart w:name="4.5 Immersive Media for Listings" w:id="46"/>
      <w:bookmarkEnd w:id="46"/>
      <w:r>
        <w:rPr/>
      </w:r>
      <w:bookmarkStart w:name="_bookmark22" w:id="47"/>
      <w:bookmarkEnd w:id="47"/>
      <w:r>
        <w:rPr/>
      </w:r>
      <w:r>
        <w:rPr>
          <w:color w:val="1875D1"/>
        </w:rPr>
        <w:t>Immersive</w:t>
      </w:r>
      <w:r>
        <w:rPr>
          <w:color w:val="1875D1"/>
          <w:spacing w:val="-4"/>
        </w:rPr>
        <w:t> </w:t>
      </w:r>
      <w:r>
        <w:rPr>
          <w:color w:val="1875D1"/>
        </w:rPr>
        <w:t>Media</w:t>
      </w:r>
      <w:r>
        <w:rPr>
          <w:color w:val="1875D1"/>
          <w:spacing w:val="-3"/>
        </w:rPr>
        <w:t> </w:t>
      </w:r>
      <w:r>
        <w:rPr>
          <w:color w:val="1875D1"/>
        </w:rPr>
        <w:t>for</w:t>
      </w:r>
      <w:r>
        <w:rPr>
          <w:color w:val="1875D1"/>
          <w:spacing w:val="-4"/>
        </w:rPr>
        <w:t> </w:t>
      </w:r>
      <w:r>
        <w:rPr>
          <w:color w:val="1875D1"/>
          <w:spacing w:val="-2"/>
        </w:rPr>
        <w:t>Listings</w:t>
      </w:r>
    </w:p>
    <w:p>
      <w:pPr>
        <w:pStyle w:val="BodyText"/>
        <w:spacing w:before="20"/>
        <w:rPr>
          <w:sz w:val="20"/>
        </w:rPr>
      </w:pPr>
    </w:p>
    <w:p>
      <w:pPr>
        <w:spacing w:after="0"/>
        <w:rPr>
          <w:sz w:val="20"/>
        </w:rPr>
        <w:sectPr>
          <w:type w:val="continuous"/>
          <w:pgSz w:w="11910" w:h="16840"/>
          <w:pgMar w:header="0" w:footer="450" w:top="880" w:bottom="280" w:left="700" w:right="420"/>
        </w:sectPr>
      </w:pPr>
    </w:p>
    <w:p>
      <w:pPr>
        <w:pStyle w:val="Heading5"/>
      </w:pPr>
      <w:r>
        <w:rPr/>
        <w:drawing>
          <wp:anchor distT="0" distB="0" distL="0" distR="0" allowOverlap="1" layoutInCell="1" locked="0" behindDoc="0" simplePos="0" relativeHeight="15793664">
            <wp:simplePos x="0" y="0"/>
            <wp:positionH relativeFrom="page">
              <wp:posOffset>549524</wp:posOffset>
            </wp:positionH>
            <wp:positionV relativeFrom="paragraph">
              <wp:posOffset>45576</wp:posOffset>
            </wp:positionV>
            <wp:extent cx="1428750" cy="1428750"/>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12" cstate="print"/>
                    <a:stretch>
                      <a:fillRect/>
                    </a:stretch>
                  </pic:blipFill>
                  <pic:spPr>
                    <a:xfrm>
                      <a:off x="0" y="0"/>
                      <a:ext cx="1428750" cy="1428750"/>
                    </a:xfrm>
                    <a:prstGeom prst="rect">
                      <a:avLst/>
                    </a:prstGeom>
                  </pic:spPr>
                </pic:pic>
              </a:graphicData>
            </a:graphic>
          </wp:anchor>
        </w:drawing>
      </w:r>
      <w:r>
        <w:rPr>
          <w:spacing w:val="-5"/>
        </w:rPr>
        <w:t>Virtual</w:t>
      </w:r>
      <w:r>
        <w:rPr>
          <w:spacing w:val="-7"/>
        </w:rPr>
        <w:t> </w:t>
      </w:r>
      <w:r>
        <w:rPr>
          <w:spacing w:val="-2"/>
        </w:rPr>
        <w:t>Tours</w:t>
      </w:r>
    </w:p>
    <w:p>
      <w:pPr>
        <w:pStyle w:val="BodyText"/>
        <w:spacing w:line="295" w:lineRule="auto" w:before="183"/>
        <w:ind w:left="2655" w:right="38"/>
      </w:pPr>
      <w:r>
        <w:rPr/>
        <w:t>Virtual tours are a cornerstone feature of our immersive media strategy, providing </w:t>
      </w:r>
      <w:r>
        <w:rPr>
          <w:spacing w:val="-2"/>
        </w:rPr>
        <w:t>potential</w:t>
      </w:r>
      <w:r>
        <w:rPr>
          <w:spacing w:val="-14"/>
        </w:rPr>
        <w:t> </w:t>
      </w:r>
      <w:r>
        <w:rPr>
          <w:spacing w:val="-2"/>
        </w:rPr>
        <w:t>tenants</w:t>
      </w:r>
      <w:r>
        <w:rPr>
          <w:spacing w:val="-14"/>
        </w:rPr>
        <w:t> </w:t>
      </w:r>
      <w:r>
        <w:rPr>
          <w:spacing w:val="-2"/>
        </w:rPr>
        <w:t>with</w:t>
      </w:r>
      <w:r>
        <w:rPr>
          <w:spacing w:val="-14"/>
        </w:rPr>
        <w:t> </w:t>
      </w:r>
      <w:r>
        <w:rPr>
          <w:spacing w:val="-2"/>
        </w:rPr>
        <w:t>a </w:t>
      </w:r>
      <w:r>
        <w:rPr/>
        <w:t>realistic experience of the luxury apartments we list. By utilizing advanced 3D </w:t>
      </w:r>
      <w:r>
        <w:rPr>
          <w:spacing w:val="-2"/>
        </w:rPr>
        <w:t>visualization </w:t>
      </w:r>
      <w:r>
        <w:rPr/>
        <w:t>technology, users can explore layouts, designs, and amenities from the comfort of their homes, enabling better-informed</w:t>
      </w:r>
      <w:r>
        <w:rPr>
          <w:spacing w:val="-17"/>
        </w:rPr>
        <w:t> </w:t>
      </w:r>
      <w:r>
        <w:rPr/>
        <w:t>leasing decisions.</w:t>
      </w:r>
      <w:r>
        <w:rPr>
          <w:spacing w:val="-4"/>
        </w:rPr>
        <w:t> </w:t>
      </w:r>
      <w:r>
        <w:rPr/>
        <w:t>This interactive experience not only enhances engagement but also fosters a sense of belonging before the actual visit.</w:t>
      </w:r>
    </w:p>
    <w:p>
      <w:pPr>
        <w:pStyle w:val="Heading5"/>
      </w:pPr>
      <w:r>
        <w:rPr>
          <w:b w:val="0"/>
        </w:rPr>
        <w:br w:type="column"/>
      </w:r>
      <w:r>
        <w:rPr>
          <w:spacing w:val="-2"/>
        </w:rPr>
        <w:t>High-Quality</w:t>
      </w:r>
    </w:p>
    <w:p>
      <w:pPr>
        <w:spacing w:line="297" w:lineRule="auto" w:before="68"/>
        <w:ind w:left="2655" w:right="0" w:firstLine="0"/>
        <w:jc w:val="left"/>
        <w:rPr>
          <w:b/>
          <w:sz w:val="24"/>
        </w:rPr>
      </w:pPr>
      <w:r>
        <w:rPr/>
        <w:drawing>
          <wp:anchor distT="0" distB="0" distL="0" distR="0" allowOverlap="1" layoutInCell="1" locked="0" behindDoc="0" simplePos="0" relativeHeight="15794176">
            <wp:simplePos x="0" y="0"/>
            <wp:positionH relativeFrom="page">
              <wp:posOffset>3789524</wp:posOffset>
            </wp:positionH>
            <wp:positionV relativeFrom="paragraph">
              <wp:posOffset>-197420</wp:posOffset>
            </wp:positionV>
            <wp:extent cx="1428750" cy="1428750"/>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12" cstate="print"/>
                    <a:stretch>
                      <a:fillRect/>
                    </a:stretch>
                  </pic:blipFill>
                  <pic:spPr>
                    <a:xfrm>
                      <a:off x="0" y="0"/>
                      <a:ext cx="1428750" cy="1428750"/>
                    </a:xfrm>
                    <a:prstGeom prst="rect">
                      <a:avLst/>
                    </a:prstGeom>
                  </pic:spPr>
                </pic:pic>
              </a:graphicData>
            </a:graphic>
          </wp:anchor>
        </w:drawing>
      </w:r>
      <w:r>
        <w:rPr>
          <w:b/>
          <w:sz w:val="24"/>
        </w:rPr>
        <w:t>Photography</w:t>
      </w:r>
      <w:r>
        <w:rPr>
          <w:b/>
          <w:spacing w:val="-19"/>
          <w:sz w:val="24"/>
        </w:rPr>
        <w:t> </w:t>
      </w:r>
      <w:r>
        <w:rPr>
          <w:b/>
          <w:sz w:val="24"/>
        </w:rPr>
        <w:t>and </w:t>
      </w:r>
      <w:r>
        <w:rPr>
          <w:b/>
          <w:spacing w:val="-2"/>
          <w:sz w:val="24"/>
        </w:rPr>
        <w:t>Videography</w:t>
      </w:r>
    </w:p>
    <w:p>
      <w:pPr>
        <w:pStyle w:val="BodyText"/>
        <w:spacing w:line="295" w:lineRule="auto" w:before="117"/>
        <w:ind w:left="2655" w:right="629"/>
      </w:pPr>
      <w:r>
        <w:rPr/>
        <w:t>Every</w:t>
      </w:r>
      <w:r>
        <w:rPr>
          <w:spacing w:val="-4"/>
        </w:rPr>
        <w:t> </w:t>
      </w:r>
      <w:r>
        <w:rPr/>
        <w:t>property</w:t>
      </w:r>
      <w:r>
        <w:rPr>
          <w:spacing w:val="-4"/>
        </w:rPr>
        <w:t> </w:t>
      </w:r>
      <w:r>
        <w:rPr/>
        <w:t>listed</w:t>
      </w:r>
      <w:r>
        <w:rPr>
          <w:spacing w:val="-4"/>
        </w:rPr>
        <w:t> </w:t>
      </w:r>
      <w:r>
        <w:rPr/>
        <w:t>on </w:t>
      </w:r>
      <w:r>
        <w:rPr>
          <w:spacing w:val="-2"/>
        </w:rPr>
        <w:t>LuxuryApartments.com </w:t>
      </w:r>
      <w:r>
        <w:rPr/>
        <w:t>is accompanied by </w:t>
      </w:r>
      <w:r>
        <w:rPr>
          <w:spacing w:val="-2"/>
        </w:rPr>
        <w:t>professional </w:t>
      </w:r>
      <w:r>
        <w:rPr/>
        <w:t>photography and videography that captures the essence of luxury living. High- resolution images and well-produced video </w:t>
      </w:r>
      <w:r>
        <w:rPr>
          <w:spacing w:val="-2"/>
        </w:rPr>
        <w:t>walkthroughs</w:t>
      </w:r>
      <w:r>
        <w:rPr>
          <w:spacing w:val="80"/>
        </w:rPr>
        <w:t>  </w:t>
      </w:r>
      <w:r>
        <w:rPr/>
        <w:t>showcase each apartment's unique features, interiors, and surroundings, creating an inviting and glamorous portrayal that appeals to affluent </w:t>
      </w:r>
      <w:r>
        <w:rPr>
          <w:spacing w:val="-2"/>
        </w:rPr>
        <w:t>tenants.</w:t>
      </w:r>
    </w:p>
    <w:p>
      <w:pPr>
        <w:spacing w:after="0" w:line="295" w:lineRule="auto"/>
        <w:sectPr>
          <w:type w:val="continuous"/>
          <w:pgSz w:w="11910" w:h="16840"/>
          <w:pgMar w:header="0" w:footer="450" w:top="880" w:bottom="280" w:left="700" w:right="420"/>
          <w:cols w:num="2" w:equalWidth="0">
            <w:col w:w="5038" w:space="65"/>
            <w:col w:w="5687"/>
          </w:cols>
        </w:sectPr>
      </w:pPr>
    </w:p>
    <w:p>
      <w:pPr>
        <w:pStyle w:val="Heading5"/>
        <w:spacing w:line="297" w:lineRule="auto" w:before="90"/>
      </w:pPr>
      <w:r>
        <w:rPr/>
        <w:drawing>
          <wp:anchor distT="0" distB="0" distL="0" distR="0" allowOverlap="1" layoutInCell="1" locked="0" behindDoc="0" simplePos="0" relativeHeight="15794688">
            <wp:simplePos x="0" y="0"/>
            <wp:positionH relativeFrom="page">
              <wp:posOffset>549524</wp:posOffset>
            </wp:positionH>
            <wp:positionV relativeFrom="paragraph">
              <wp:posOffset>36574</wp:posOffset>
            </wp:positionV>
            <wp:extent cx="1428750" cy="1428750"/>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12" cstate="print"/>
                    <a:stretch>
                      <a:fillRect/>
                    </a:stretch>
                  </pic:blipFill>
                  <pic:spPr>
                    <a:xfrm>
                      <a:off x="0" y="0"/>
                      <a:ext cx="1428750" cy="1428750"/>
                    </a:xfrm>
                    <a:prstGeom prst="rect">
                      <a:avLst/>
                    </a:prstGeom>
                  </pic:spPr>
                </pic:pic>
              </a:graphicData>
            </a:graphic>
          </wp:anchor>
        </w:drawing>
      </w:r>
      <w:r>
        <w:rPr>
          <w:spacing w:val="-2"/>
        </w:rPr>
        <w:t>Enhanced</w:t>
      </w:r>
      <w:r>
        <w:rPr>
          <w:spacing w:val="-17"/>
        </w:rPr>
        <w:t> </w:t>
      </w:r>
      <w:r>
        <w:rPr>
          <w:spacing w:val="-2"/>
        </w:rPr>
        <w:t>Property Descriptions</w:t>
      </w:r>
    </w:p>
    <w:p>
      <w:pPr>
        <w:pStyle w:val="BodyText"/>
        <w:spacing w:line="295" w:lineRule="auto" w:before="117"/>
        <w:ind w:left="2655" w:right="405"/>
      </w:pPr>
      <w:r>
        <w:rPr/>
        <w:t>Our listings are complemented by enhanced property descriptions that integrate</w:t>
      </w:r>
      <w:r>
        <w:rPr>
          <w:spacing w:val="-17"/>
        </w:rPr>
        <w:t> </w:t>
      </w:r>
      <w:r>
        <w:rPr/>
        <w:t>immersive media elements.</w:t>
      </w:r>
    </w:p>
    <w:p>
      <w:pPr>
        <w:pStyle w:val="BodyText"/>
        <w:spacing w:line="295" w:lineRule="auto" w:before="5"/>
        <w:ind w:left="2655"/>
      </w:pPr>
      <w:r>
        <w:rPr/>
        <w:t>Through compelling </w:t>
      </w:r>
      <w:r>
        <w:rPr>
          <w:spacing w:val="-2"/>
        </w:rPr>
        <w:t>narratives</w:t>
      </w:r>
      <w:r>
        <w:rPr>
          <w:spacing w:val="-14"/>
        </w:rPr>
        <w:t> </w:t>
      </w:r>
      <w:r>
        <w:rPr>
          <w:spacing w:val="-2"/>
        </w:rPr>
        <w:t>that</w:t>
      </w:r>
      <w:r>
        <w:rPr>
          <w:spacing w:val="-14"/>
        </w:rPr>
        <w:t> </w:t>
      </w:r>
      <w:r>
        <w:rPr>
          <w:spacing w:val="-2"/>
        </w:rPr>
        <w:t>highlight </w:t>
      </w:r>
      <w:r>
        <w:rPr/>
        <w:t>the lifestyle associated with each luxury property, potential clients gain a deeper understanding of the unique offerings and amenities, thus elevating their leasing </w:t>
      </w:r>
      <w:r>
        <w:rPr>
          <w:spacing w:val="-2"/>
        </w:rPr>
        <w:t>experience.</w:t>
      </w:r>
    </w:p>
    <w:p>
      <w:pPr>
        <w:pStyle w:val="BodyText"/>
        <w:spacing w:before="88"/>
      </w:pPr>
    </w:p>
    <w:p>
      <w:pPr>
        <w:pStyle w:val="Heading5"/>
        <w:spacing w:line="297" w:lineRule="auto" w:before="0"/>
        <w:ind w:right="247"/>
      </w:pPr>
      <w:r>
        <w:rPr/>
        <w:drawing>
          <wp:anchor distT="0" distB="0" distL="0" distR="0" allowOverlap="1" layoutInCell="1" locked="0" behindDoc="0" simplePos="0" relativeHeight="15795712">
            <wp:simplePos x="0" y="0"/>
            <wp:positionH relativeFrom="page">
              <wp:posOffset>549524</wp:posOffset>
            </wp:positionH>
            <wp:positionV relativeFrom="paragraph">
              <wp:posOffset>-20574</wp:posOffset>
            </wp:positionV>
            <wp:extent cx="1428750" cy="142875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12" cstate="print"/>
                    <a:stretch>
                      <a:fillRect/>
                    </a:stretch>
                  </pic:blipFill>
                  <pic:spPr>
                    <a:xfrm>
                      <a:off x="0" y="0"/>
                      <a:ext cx="1428750" cy="1428750"/>
                    </a:xfrm>
                    <a:prstGeom prst="rect">
                      <a:avLst/>
                    </a:prstGeom>
                  </pic:spPr>
                </pic:pic>
              </a:graphicData>
            </a:graphic>
          </wp:anchor>
        </w:drawing>
      </w:r>
      <w:r>
        <w:rPr/>
        <w:t>Client</w:t>
      </w:r>
      <w:r>
        <w:rPr>
          <w:spacing w:val="-19"/>
        </w:rPr>
        <w:t> </w:t>
      </w:r>
      <w:r>
        <w:rPr/>
        <w:t>Testimonials and Reviews</w:t>
      </w:r>
    </w:p>
    <w:p>
      <w:pPr>
        <w:pStyle w:val="BodyText"/>
        <w:spacing w:line="295" w:lineRule="auto" w:before="117"/>
        <w:ind w:left="2655" w:right="47"/>
      </w:pPr>
      <w:r>
        <w:rPr>
          <w:spacing w:val="-2"/>
        </w:rPr>
        <w:t>Incorporating </w:t>
      </w:r>
      <w:r>
        <w:rPr/>
        <w:t>testimonials and </w:t>
      </w:r>
      <w:r>
        <w:rPr>
          <w:spacing w:val="-2"/>
        </w:rPr>
        <w:t>reputable</w:t>
      </w:r>
      <w:r>
        <w:rPr>
          <w:spacing w:val="-15"/>
        </w:rPr>
        <w:t> </w:t>
      </w:r>
      <w:r>
        <w:rPr>
          <w:spacing w:val="-2"/>
        </w:rPr>
        <w:t>client</w:t>
      </w:r>
      <w:r>
        <w:rPr>
          <w:spacing w:val="-15"/>
        </w:rPr>
        <w:t> </w:t>
      </w:r>
      <w:r>
        <w:rPr>
          <w:spacing w:val="-2"/>
        </w:rPr>
        <w:t>reviews </w:t>
      </w:r>
      <w:r>
        <w:rPr/>
        <w:t>adds a layer of trust to our listings. Stories from previous tenants, enhanced by visuals or brief video interviews, provide authentic insights into living experiences, thereby </w:t>
      </w:r>
      <w:r>
        <w:rPr>
          <w:spacing w:val="-2"/>
        </w:rPr>
        <w:t>encouraging</w:t>
      </w:r>
      <w:r>
        <w:rPr>
          <w:spacing w:val="40"/>
        </w:rPr>
        <w:t> </w:t>
      </w:r>
      <w:r>
        <w:rPr/>
        <w:t>prospective clients to convert into actual </w:t>
      </w:r>
      <w:r>
        <w:rPr>
          <w:spacing w:val="-2"/>
        </w:rPr>
        <w:t>tenants.</w:t>
      </w:r>
    </w:p>
    <w:p>
      <w:pPr>
        <w:pStyle w:val="Heading5"/>
        <w:spacing w:line="297" w:lineRule="auto" w:before="90"/>
        <w:ind w:right="1207"/>
      </w:pPr>
      <w:r>
        <w:rPr>
          <w:b w:val="0"/>
        </w:rPr>
        <w:br w:type="column"/>
      </w:r>
      <w:r>
        <w:rPr>
          <w:spacing w:val="-4"/>
        </w:rPr>
        <w:t>Interactive</w:t>
      </w:r>
      <w:r>
        <w:rPr>
          <w:spacing w:val="-15"/>
        </w:rPr>
        <w:t> </w:t>
      </w:r>
      <w:r>
        <w:rPr>
          <w:spacing w:val="-4"/>
        </w:rPr>
        <w:t>Floor </w:t>
      </w:r>
      <w:r>
        <w:rPr>
          <w:spacing w:val="-2"/>
        </w:rPr>
        <w:t>Plans</w:t>
      </w:r>
    </w:p>
    <w:p>
      <w:pPr>
        <w:pStyle w:val="BodyText"/>
        <w:spacing w:line="295" w:lineRule="auto" w:before="117"/>
        <w:ind w:left="2655" w:right="674"/>
      </w:pPr>
      <w:r>
        <w:rPr/>
        <w:drawing>
          <wp:anchor distT="0" distB="0" distL="0" distR="0" allowOverlap="1" layoutInCell="1" locked="0" behindDoc="0" simplePos="0" relativeHeight="15795200">
            <wp:simplePos x="0" y="0"/>
            <wp:positionH relativeFrom="page">
              <wp:posOffset>3789524</wp:posOffset>
            </wp:positionH>
            <wp:positionV relativeFrom="paragraph">
              <wp:posOffset>-459427</wp:posOffset>
            </wp:positionV>
            <wp:extent cx="1428750" cy="1428750"/>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12" cstate="print"/>
                    <a:stretch>
                      <a:fillRect/>
                    </a:stretch>
                  </pic:blipFill>
                  <pic:spPr>
                    <a:xfrm>
                      <a:off x="0" y="0"/>
                      <a:ext cx="1428750" cy="1428750"/>
                    </a:xfrm>
                    <a:prstGeom prst="rect">
                      <a:avLst/>
                    </a:prstGeom>
                  </pic:spPr>
                </pic:pic>
              </a:graphicData>
            </a:graphic>
          </wp:anchor>
        </w:drawing>
      </w:r>
      <w:r>
        <w:rPr/>
        <w:t>Interactive floor plans allow users to visualize the layout of each luxury apartment through an engaging interface, facilitating easier comparisons between different listings. Tenants can navigate the space, understand </w:t>
      </w:r>
      <w:r>
        <w:rPr/>
        <w:t>dimensions, and even plan furniture arrangements, making the</w:t>
      </w:r>
      <w:r>
        <w:rPr>
          <w:spacing w:val="26"/>
        </w:rPr>
        <w:t> </w:t>
      </w:r>
      <w:r>
        <w:rPr/>
        <w:t>process</w:t>
      </w:r>
      <w:r>
        <w:rPr>
          <w:spacing w:val="26"/>
        </w:rPr>
        <w:t> </w:t>
      </w:r>
      <w:r>
        <w:rPr/>
        <w:t>of</w:t>
      </w:r>
      <w:r>
        <w:rPr>
          <w:spacing w:val="80"/>
          <w:w w:val="150"/>
        </w:rPr>
        <w:t> </w:t>
      </w:r>
      <w:r>
        <w:rPr/>
        <w:t>choosing a home more intuitive and satisfying.</w:t>
      </w:r>
    </w:p>
    <w:p>
      <w:pPr>
        <w:spacing w:after="0" w:line="295" w:lineRule="auto"/>
        <w:sectPr>
          <w:pgSz w:w="11910" w:h="16840"/>
          <w:pgMar w:header="0" w:footer="450" w:top="940" w:bottom="640" w:left="700" w:right="420"/>
          <w:cols w:num="2" w:equalWidth="0">
            <w:col w:w="5052" w:space="51"/>
            <w:col w:w="5687"/>
          </w:cols>
        </w:sectPr>
      </w:pPr>
    </w:p>
    <w:p>
      <w:pPr>
        <w:pStyle w:val="Heading4"/>
        <w:numPr>
          <w:ilvl w:val="1"/>
          <w:numId w:val="10"/>
        </w:numPr>
        <w:tabs>
          <w:tab w:pos="609" w:val="left" w:leader="none"/>
        </w:tabs>
        <w:spacing w:line="240" w:lineRule="auto" w:before="82" w:after="0"/>
        <w:ind w:left="609" w:right="0" w:hanging="459"/>
        <w:jc w:val="left"/>
      </w:pPr>
      <w:bookmarkStart w:name="4.6 Concierge Scheduling" w:id="48"/>
      <w:bookmarkEnd w:id="48"/>
      <w:r>
        <w:rPr/>
      </w:r>
      <w:bookmarkStart w:name="_bookmark23" w:id="49"/>
      <w:bookmarkEnd w:id="49"/>
      <w:r>
        <w:rPr/>
      </w:r>
      <w:r>
        <w:rPr>
          <w:color w:val="1875D1"/>
        </w:rPr>
        <w:t>Concierge</w:t>
      </w:r>
      <w:r>
        <w:rPr>
          <w:color w:val="1875D1"/>
          <w:spacing w:val="-8"/>
        </w:rPr>
        <w:t> </w:t>
      </w:r>
      <w:r>
        <w:rPr>
          <w:color w:val="1875D1"/>
          <w:spacing w:val="-2"/>
        </w:rPr>
        <w:t>Scheduling</w:t>
      </w:r>
    </w:p>
    <w:p>
      <w:pPr>
        <w:pStyle w:val="BodyText"/>
        <w:spacing w:before="20"/>
        <w:rPr>
          <w:sz w:val="20"/>
        </w:rPr>
      </w:pPr>
    </w:p>
    <w:p>
      <w:pPr>
        <w:spacing w:after="0"/>
        <w:rPr>
          <w:sz w:val="20"/>
        </w:rPr>
        <w:sectPr>
          <w:pgSz w:w="11910" w:h="16840"/>
          <w:pgMar w:header="0" w:footer="450" w:top="1080" w:bottom="640" w:left="700" w:right="420"/>
        </w:sectPr>
      </w:pPr>
    </w:p>
    <w:p>
      <w:pPr>
        <w:pStyle w:val="Heading5"/>
        <w:spacing w:line="297" w:lineRule="auto"/>
        <w:ind w:right="2989"/>
      </w:pPr>
      <w:r>
        <w:rPr/>
        <w:drawing>
          <wp:anchor distT="0" distB="0" distL="0" distR="0" allowOverlap="1" layoutInCell="1" locked="0" behindDoc="0" simplePos="0" relativeHeight="15796224">
            <wp:simplePos x="0" y="0"/>
            <wp:positionH relativeFrom="page">
              <wp:posOffset>549524</wp:posOffset>
            </wp:positionH>
            <wp:positionV relativeFrom="paragraph">
              <wp:posOffset>45722</wp:posOffset>
            </wp:positionV>
            <wp:extent cx="1428750" cy="1428750"/>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12"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796736">
            <wp:simplePos x="0" y="0"/>
            <wp:positionH relativeFrom="page">
              <wp:posOffset>3790750</wp:posOffset>
            </wp:positionH>
            <wp:positionV relativeFrom="paragraph">
              <wp:posOffset>45722</wp:posOffset>
            </wp:positionV>
            <wp:extent cx="1428749" cy="1428750"/>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12" cstate="print"/>
                    <a:stretch>
                      <a:fillRect/>
                    </a:stretch>
                  </pic:blipFill>
                  <pic:spPr>
                    <a:xfrm>
                      <a:off x="0" y="0"/>
                      <a:ext cx="1428749" cy="1428750"/>
                    </a:xfrm>
                    <a:prstGeom prst="rect">
                      <a:avLst/>
                    </a:prstGeom>
                  </pic:spPr>
                </pic:pic>
              </a:graphicData>
            </a:graphic>
          </wp:anchor>
        </w:drawing>
      </w:r>
      <w:r>
        <w:rPr>
          <w:spacing w:val="-2"/>
        </w:rPr>
        <w:t>Personalized Apartment</w:t>
      </w:r>
      <w:r>
        <w:rPr>
          <w:spacing w:val="-18"/>
        </w:rPr>
        <w:t> </w:t>
      </w:r>
      <w:r>
        <w:rPr>
          <w:spacing w:val="-2"/>
        </w:rPr>
        <w:t>Tours</w:t>
      </w:r>
    </w:p>
    <w:p>
      <w:pPr>
        <w:pStyle w:val="BodyText"/>
        <w:spacing w:line="295" w:lineRule="auto" w:before="117"/>
        <w:ind w:left="2655" w:right="2458"/>
      </w:pPr>
      <w:r>
        <w:rPr/>
        <w:t>Our concierge scheduling feature allows tenants to easily book personalized tours of luxury apartments that align with their preferences. Each appointment is</w:t>
      </w:r>
      <w:r>
        <w:rPr>
          <w:spacing w:val="40"/>
        </w:rPr>
        <w:t> </w:t>
      </w:r>
      <w:r>
        <w:rPr/>
        <w:t>carefully curated, ensuring that clients experience</w:t>
      </w:r>
      <w:r>
        <w:rPr>
          <w:spacing w:val="-17"/>
        </w:rPr>
        <w:t> </w:t>
      </w:r>
      <w:r>
        <w:rPr/>
        <w:t>the</w:t>
      </w:r>
      <w:r>
        <w:rPr>
          <w:spacing w:val="-17"/>
        </w:rPr>
        <w:t> </w:t>
      </w:r>
      <w:r>
        <w:rPr/>
        <w:t>property in a way that highlights its unique features and </w:t>
      </w:r>
      <w:r>
        <w:rPr>
          <w:spacing w:val="-2"/>
        </w:rPr>
        <w:t>amenities.</w:t>
      </w:r>
    </w:p>
    <w:p>
      <w:pPr>
        <w:pStyle w:val="BodyText"/>
      </w:pPr>
    </w:p>
    <w:p>
      <w:pPr>
        <w:pStyle w:val="BodyText"/>
      </w:pPr>
    </w:p>
    <w:p>
      <w:pPr>
        <w:pStyle w:val="BodyText"/>
        <w:spacing w:before="210"/>
      </w:pPr>
    </w:p>
    <w:p>
      <w:pPr>
        <w:pStyle w:val="Heading5"/>
        <w:spacing w:before="0"/>
      </w:pPr>
      <w:r>
        <w:rPr/>
        <w:drawing>
          <wp:anchor distT="0" distB="0" distL="0" distR="0" allowOverlap="1" layoutInCell="1" locked="0" behindDoc="0" simplePos="0" relativeHeight="15797248">
            <wp:simplePos x="0" y="0"/>
            <wp:positionH relativeFrom="page">
              <wp:posOffset>549524</wp:posOffset>
            </wp:positionH>
            <wp:positionV relativeFrom="paragraph">
              <wp:posOffset>-20500</wp:posOffset>
            </wp:positionV>
            <wp:extent cx="1428750" cy="1428750"/>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12"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797760">
            <wp:simplePos x="0" y="0"/>
            <wp:positionH relativeFrom="page">
              <wp:posOffset>3790750</wp:posOffset>
            </wp:positionH>
            <wp:positionV relativeFrom="paragraph">
              <wp:posOffset>-20500</wp:posOffset>
            </wp:positionV>
            <wp:extent cx="1428749" cy="1428750"/>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12" cstate="print"/>
                    <a:stretch>
                      <a:fillRect/>
                    </a:stretch>
                  </pic:blipFill>
                  <pic:spPr>
                    <a:xfrm>
                      <a:off x="0" y="0"/>
                      <a:ext cx="1428749" cy="1428750"/>
                    </a:xfrm>
                    <a:prstGeom prst="rect">
                      <a:avLst/>
                    </a:prstGeom>
                  </pic:spPr>
                </pic:pic>
              </a:graphicData>
            </a:graphic>
          </wp:anchor>
        </w:drawing>
      </w:r>
      <w:r>
        <w:rPr/>
        <w:t>Concierge</w:t>
      </w:r>
      <w:r>
        <w:rPr>
          <w:spacing w:val="-5"/>
        </w:rPr>
        <w:t> </w:t>
      </w:r>
      <w:r>
        <w:rPr>
          <w:spacing w:val="-2"/>
        </w:rPr>
        <w:t>Support</w:t>
      </w:r>
    </w:p>
    <w:p>
      <w:pPr>
        <w:pStyle w:val="BodyText"/>
        <w:spacing w:line="295" w:lineRule="auto" w:before="183"/>
        <w:ind w:left="2655" w:right="2457"/>
      </w:pPr>
      <w:r>
        <w:rPr/>
        <w:t>Our dedicated</w:t>
      </w:r>
      <w:r>
        <w:rPr>
          <w:spacing w:val="40"/>
        </w:rPr>
        <w:t> </w:t>
      </w:r>
      <w:r>
        <w:rPr/>
        <w:t>concierge service is available to assist clients throughout the scheduling process, providing valuable insights and </w:t>
      </w:r>
      <w:r>
        <w:rPr>
          <w:spacing w:val="-2"/>
        </w:rPr>
        <w:t>recommendations </w:t>
      </w:r>
      <w:r>
        <w:rPr/>
        <w:t>tailored to individual needs.</w:t>
      </w:r>
      <w:r>
        <w:rPr>
          <w:spacing w:val="-4"/>
        </w:rPr>
        <w:t> </w:t>
      </w:r>
      <w:r>
        <w:rPr/>
        <w:t>This</w:t>
      </w:r>
      <w:r>
        <w:rPr>
          <w:spacing w:val="40"/>
        </w:rPr>
        <w:t> </w:t>
      </w:r>
      <w:r>
        <w:rPr/>
        <w:t>personalized support not only streamlines appointment booking but also fosters a</w:t>
      </w:r>
      <w:r>
        <w:rPr>
          <w:spacing w:val="80"/>
        </w:rPr>
        <w:t> </w:t>
      </w:r>
      <w:r>
        <w:rPr/>
        <w:t>strong relationship between tenants and </w:t>
      </w:r>
      <w:r>
        <w:rPr>
          <w:spacing w:val="-2"/>
        </w:rPr>
        <w:t>LuxuryApartments.com.</w:t>
      </w:r>
    </w:p>
    <w:p>
      <w:pPr>
        <w:pStyle w:val="Heading5"/>
        <w:spacing w:line="297" w:lineRule="auto"/>
        <w:ind w:left="165" w:right="729"/>
      </w:pPr>
      <w:r>
        <w:rPr>
          <w:b w:val="0"/>
        </w:rPr>
        <w:br w:type="column"/>
      </w:r>
      <w:r>
        <w:rPr>
          <w:spacing w:val="-2"/>
        </w:rPr>
        <w:t>Real-Time </w:t>
      </w:r>
      <w:r>
        <w:rPr>
          <w:spacing w:val="-4"/>
        </w:rPr>
        <w:t>Availability</w:t>
      </w:r>
    </w:p>
    <w:p>
      <w:pPr>
        <w:pStyle w:val="BodyText"/>
        <w:spacing w:line="295" w:lineRule="auto" w:before="117"/>
        <w:ind w:left="165" w:right="627"/>
      </w:pPr>
      <w:r>
        <w:rPr/>
        <w:t>With a user-friendly interface, tenants can view real-time availability of selected apartments, allowing them to seamlessly schedule viewings</w:t>
      </w:r>
      <w:r>
        <w:rPr>
          <w:spacing w:val="40"/>
        </w:rPr>
        <w:t> </w:t>
      </w:r>
      <w:r>
        <w:rPr/>
        <w:t>based on their own timelines.</w:t>
      </w:r>
      <w:r>
        <w:rPr>
          <w:spacing w:val="-4"/>
        </w:rPr>
        <w:t> </w:t>
      </w:r>
      <w:r>
        <w:rPr/>
        <w:t>This functionality alleviates the common pain</w:t>
      </w:r>
      <w:r>
        <w:rPr>
          <w:spacing w:val="80"/>
        </w:rPr>
        <w:t> </w:t>
      </w:r>
      <w:r>
        <w:rPr/>
        <w:t>points associated with traditional scheduling methods,</w:t>
      </w:r>
      <w:r>
        <w:rPr>
          <w:spacing w:val="-8"/>
        </w:rPr>
        <w:t> </w:t>
      </w:r>
      <w:r>
        <w:rPr/>
        <w:t>enhancing</w:t>
      </w:r>
      <w:r>
        <w:rPr>
          <w:spacing w:val="-8"/>
        </w:rPr>
        <w:t> </w:t>
      </w:r>
      <w:r>
        <w:rPr/>
        <w:t>the overall customer </w:t>
      </w:r>
      <w:r>
        <w:rPr>
          <w:spacing w:val="-2"/>
        </w:rPr>
        <w:t>experience.</w:t>
      </w:r>
    </w:p>
    <w:p>
      <w:pPr>
        <w:pStyle w:val="BodyText"/>
        <w:spacing w:before="92"/>
      </w:pPr>
    </w:p>
    <w:p>
      <w:pPr>
        <w:pStyle w:val="Heading5"/>
        <w:spacing w:before="0"/>
        <w:ind w:left="165"/>
      </w:pPr>
      <w:r>
        <w:rPr>
          <w:spacing w:val="-2"/>
        </w:rPr>
        <w:t>Feedback</w:t>
      </w:r>
      <w:r>
        <w:rPr>
          <w:spacing w:val="-10"/>
        </w:rPr>
        <w:t> </w:t>
      </w:r>
      <w:r>
        <w:rPr>
          <w:spacing w:val="-5"/>
        </w:rPr>
        <w:t>and</w:t>
      </w:r>
    </w:p>
    <w:p>
      <w:pPr>
        <w:spacing w:before="68"/>
        <w:ind w:left="165" w:right="0" w:firstLine="0"/>
        <w:jc w:val="left"/>
        <w:rPr>
          <w:b/>
          <w:sz w:val="24"/>
        </w:rPr>
      </w:pPr>
      <w:r>
        <w:rPr>
          <w:b/>
          <w:sz w:val="24"/>
        </w:rPr>
        <w:t>Reviews</w:t>
      </w:r>
      <w:r>
        <w:rPr>
          <w:b/>
          <w:spacing w:val="-2"/>
          <w:sz w:val="24"/>
        </w:rPr>
        <w:t> Integration</w:t>
      </w:r>
    </w:p>
    <w:p>
      <w:pPr>
        <w:pStyle w:val="BodyText"/>
        <w:spacing w:line="295" w:lineRule="auto" w:before="183"/>
        <w:ind w:left="165" w:right="639"/>
      </w:pPr>
      <w:r>
        <w:rPr/>
        <w:t>Following apartment tours, tenants can</w:t>
      </w:r>
      <w:r>
        <w:rPr>
          <w:spacing w:val="40"/>
        </w:rPr>
        <w:t> </w:t>
      </w:r>
      <w:r>
        <w:rPr/>
        <w:t>easily provide feedback and reviews on their experience, which can help</w:t>
      </w:r>
      <w:r>
        <w:rPr>
          <w:spacing w:val="-17"/>
        </w:rPr>
        <w:t> </w:t>
      </w:r>
      <w:r>
        <w:rPr/>
        <w:t>brokers</w:t>
      </w:r>
      <w:r>
        <w:rPr>
          <w:spacing w:val="-17"/>
        </w:rPr>
        <w:t> </w:t>
      </w:r>
      <w:r>
        <w:rPr/>
        <w:t>refine</w:t>
      </w:r>
      <w:r>
        <w:rPr>
          <w:spacing w:val="-16"/>
        </w:rPr>
        <w:t> </w:t>
      </w:r>
      <w:r>
        <w:rPr/>
        <w:t>their listings</w:t>
      </w:r>
      <w:r>
        <w:rPr>
          <w:spacing w:val="-7"/>
        </w:rPr>
        <w:t> </w:t>
      </w:r>
      <w:r>
        <w:rPr/>
        <w:t>and</w:t>
      </w:r>
      <w:r>
        <w:rPr>
          <w:spacing w:val="-7"/>
        </w:rPr>
        <w:t> </w:t>
      </w:r>
      <w:r>
        <w:rPr/>
        <w:t>improve</w:t>
      </w:r>
      <w:r>
        <w:rPr>
          <w:spacing w:val="-7"/>
        </w:rPr>
        <w:t> </w:t>
      </w:r>
      <w:r>
        <w:rPr/>
        <w:t>the quality of service. This integration not only</w:t>
      </w:r>
      <w:r>
        <w:rPr>
          <w:spacing w:val="40"/>
        </w:rPr>
        <w:t> </w:t>
      </w:r>
      <w:r>
        <w:rPr/>
        <w:t>aids in our continuous improvement but also empowers other potential tenants with </w:t>
      </w:r>
      <w:r>
        <w:rPr>
          <w:spacing w:val="-2"/>
        </w:rPr>
        <w:t>trustworthy</w:t>
      </w:r>
      <w:r>
        <w:rPr>
          <w:spacing w:val="40"/>
        </w:rPr>
        <w:t> </w:t>
      </w:r>
      <w:r>
        <w:rPr>
          <w:spacing w:val="-2"/>
        </w:rPr>
        <w:t>information.</w:t>
      </w:r>
    </w:p>
    <w:p>
      <w:pPr>
        <w:spacing w:after="0" w:line="295" w:lineRule="auto"/>
        <w:sectPr>
          <w:type w:val="continuous"/>
          <w:pgSz w:w="11910" w:h="16840"/>
          <w:pgMar w:header="0" w:footer="450" w:top="880" w:bottom="280" w:left="700" w:right="420"/>
          <w:cols w:num="2" w:equalWidth="0">
            <w:col w:w="7520" w:space="74"/>
            <w:col w:w="3196"/>
          </w:cols>
        </w:sectPr>
      </w:pPr>
    </w:p>
    <w:p>
      <w:pPr>
        <w:pStyle w:val="BodyText"/>
        <w:rPr>
          <w:sz w:val="180"/>
        </w:rPr>
      </w:pPr>
    </w:p>
    <w:p>
      <w:pPr>
        <w:pStyle w:val="BodyText"/>
        <w:spacing w:before="489"/>
        <w:rPr>
          <w:sz w:val="180"/>
        </w:rPr>
      </w:pPr>
    </w:p>
    <w:p>
      <w:pPr>
        <w:pStyle w:val="Heading1"/>
      </w:pPr>
      <w:bookmarkStart w:name="5. Market Analysis" w:id="50"/>
      <w:bookmarkEnd w:id="50"/>
      <w:r>
        <w:rPr/>
      </w:r>
      <w:bookmarkStart w:name="_bookmark24" w:id="51"/>
      <w:bookmarkEnd w:id="51"/>
      <w:r>
        <w:rPr/>
      </w:r>
      <w:r>
        <w:rPr>
          <w:color w:val="1875D1"/>
          <w:spacing w:val="-5"/>
        </w:rPr>
        <w:t>5.</w:t>
      </w:r>
    </w:p>
    <w:p>
      <w:pPr>
        <w:pStyle w:val="BodyText"/>
        <w:rPr>
          <w:sz w:val="19"/>
        </w:rPr>
      </w:pPr>
      <w:r>
        <w:rPr/>
        <mc:AlternateContent>
          <mc:Choice Requires="wps">
            <w:drawing>
              <wp:anchor distT="0" distB="0" distL="0" distR="0" allowOverlap="1" layoutInCell="1" locked="0" behindDoc="1" simplePos="0" relativeHeight="487657472">
                <wp:simplePos x="0" y="0"/>
                <wp:positionH relativeFrom="page">
                  <wp:posOffset>539999</wp:posOffset>
                </wp:positionH>
                <wp:positionV relativeFrom="paragraph">
                  <wp:posOffset>155691</wp:posOffset>
                </wp:positionV>
                <wp:extent cx="6480175" cy="2381250"/>
                <wp:effectExtent l="0" t="0" r="0" b="0"/>
                <wp:wrapTopAndBottom/>
                <wp:docPr id="149" name="Textbox 149"/>
                <wp:cNvGraphicFramePr>
                  <a:graphicFrameLocks/>
                </wp:cNvGraphicFramePr>
                <a:graphic>
                  <a:graphicData uri="http://schemas.microsoft.com/office/word/2010/wordprocessingShape">
                    <wps:wsp>
                      <wps:cNvPr id="149" name="Textbox 149"/>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4280" w:right="0" w:firstLine="0"/>
                              <w:jc w:val="left"/>
                              <w:rPr>
                                <w:color w:val="000000"/>
                                <w:sz w:val="75"/>
                              </w:rPr>
                            </w:pPr>
                            <w:r>
                              <w:rPr>
                                <w:color w:val="FFFFFF"/>
                                <w:sz w:val="75"/>
                              </w:rPr>
                              <w:t>Market</w:t>
                            </w:r>
                            <w:r>
                              <w:rPr>
                                <w:color w:val="FFFFFF"/>
                                <w:spacing w:val="-17"/>
                                <w:sz w:val="75"/>
                              </w:rPr>
                              <w:t> </w:t>
                            </w:r>
                            <w:r>
                              <w:rPr>
                                <w:color w:val="FFFFFF"/>
                                <w:spacing w:val="-2"/>
                                <w:sz w:val="75"/>
                              </w:rPr>
                              <w:t>Analysis</w:t>
                            </w:r>
                          </w:p>
                        </w:txbxContent>
                      </wps:txbx>
                      <wps:bodyPr wrap="square" lIns="0" tIns="0" rIns="0" bIns="0" rtlCol="0">
                        <a:noAutofit/>
                      </wps:bodyPr>
                    </wps:wsp>
                  </a:graphicData>
                </a:graphic>
              </wp:anchor>
            </w:drawing>
          </mc:Choice>
          <mc:Fallback>
            <w:pict>
              <v:shape style="position:absolute;margin-left:42.519684pt;margin-top:12.259206pt;width:510.25pt;height:187.5pt;mso-position-horizontal-relative:page;mso-position-vertical-relative:paragraph;z-index:-15659008;mso-wrap-distance-left:0;mso-wrap-distance-right:0" type="#_x0000_t202" id="docshape51"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4280" w:right="0" w:firstLine="0"/>
                        <w:jc w:val="left"/>
                        <w:rPr>
                          <w:color w:val="000000"/>
                          <w:sz w:val="75"/>
                        </w:rPr>
                      </w:pPr>
                      <w:r>
                        <w:rPr>
                          <w:color w:val="FFFFFF"/>
                          <w:sz w:val="75"/>
                        </w:rPr>
                        <w:t>Market</w:t>
                      </w:r>
                      <w:r>
                        <w:rPr>
                          <w:color w:val="FFFFFF"/>
                          <w:spacing w:val="-17"/>
                          <w:sz w:val="75"/>
                        </w:rPr>
                        <w:t> </w:t>
                      </w:r>
                      <w:r>
                        <w:rPr>
                          <w:color w:val="FFFFFF"/>
                          <w:spacing w:val="-2"/>
                          <w:sz w:val="75"/>
                        </w:rPr>
                        <w:t>Analysis</w:t>
                      </w:r>
                    </w:p>
                  </w:txbxContent>
                </v:textbox>
                <v:fill type="solid"/>
                <w10:wrap type="topAndBottom"/>
              </v:shape>
            </w:pict>
          </mc:Fallback>
        </mc:AlternateContent>
      </w:r>
    </w:p>
    <w:p>
      <w:pPr>
        <w:pStyle w:val="Heading4"/>
        <w:numPr>
          <w:ilvl w:val="1"/>
          <w:numId w:val="11"/>
        </w:numPr>
        <w:tabs>
          <w:tab w:pos="614" w:val="left" w:leader="none"/>
        </w:tabs>
        <w:spacing w:line="240" w:lineRule="auto" w:before="315" w:after="0"/>
        <w:ind w:left="614" w:right="0" w:hanging="464"/>
        <w:jc w:val="left"/>
      </w:pPr>
      <w:hyperlink w:history="true" w:anchor="_bookmark25">
        <w:r>
          <w:rPr>
            <w:color w:val="1875D1"/>
          </w:rPr>
          <w:t>Market</w:t>
        </w:r>
        <w:r>
          <w:rPr>
            <w:color w:val="1875D1"/>
            <w:spacing w:val="2"/>
          </w:rPr>
          <w:t> </w:t>
        </w:r>
        <w:r>
          <w:rPr>
            <w:color w:val="1875D1"/>
            <w:spacing w:val="-2"/>
          </w:rPr>
          <w:t>Overview</w:t>
        </w:r>
      </w:hyperlink>
    </w:p>
    <w:p>
      <w:pPr>
        <w:pStyle w:val="Heading4"/>
        <w:numPr>
          <w:ilvl w:val="1"/>
          <w:numId w:val="11"/>
        </w:numPr>
        <w:tabs>
          <w:tab w:pos="608" w:val="left" w:leader="none"/>
        </w:tabs>
        <w:spacing w:line="240" w:lineRule="auto" w:before="186" w:after="0"/>
        <w:ind w:left="608" w:right="0" w:hanging="458"/>
        <w:jc w:val="left"/>
      </w:pPr>
      <w:hyperlink w:history="true" w:anchor="_bookmark26">
        <w:r>
          <w:rPr>
            <w:color w:val="1875D1"/>
          </w:rPr>
          <w:t>Target</w:t>
        </w:r>
        <w:r>
          <w:rPr>
            <w:color w:val="1875D1"/>
            <w:spacing w:val="-18"/>
          </w:rPr>
          <w:t> </w:t>
        </w:r>
        <w:r>
          <w:rPr>
            <w:color w:val="1875D1"/>
          </w:rPr>
          <w:t>Market</w:t>
        </w:r>
        <w:r>
          <w:rPr>
            <w:color w:val="1875D1"/>
            <w:spacing w:val="-18"/>
          </w:rPr>
          <w:t> </w:t>
        </w:r>
        <w:r>
          <w:rPr>
            <w:color w:val="1875D1"/>
            <w:spacing w:val="-2"/>
          </w:rPr>
          <w:t>Segmentation</w:t>
        </w:r>
      </w:hyperlink>
    </w:p>
    <w:p>
      <w:pPr>
        <w:pStyle w:val="Heading4"/>
        <w:numPr>
          <w:ilvl w:val="1"/>
          <w:numId w:val="11"/>
        </w:numPr>
        <w:tabs>
          <w:tab w:pos="614" w:val="left" w:leader="none"/>
        </w:tabs>
        <w:spacing w:line="240" w:lineRule="auto" w:before="187" w:after="0"/>
        <w:ind w:left="614" w:right="0" w:hanging="464"/>
        <w:jc w:val="left"/>
      </w:pPr>
      <w:hyperlink w:history="true" w:anchor="_bookmark27">
        <w:r>
          <w:rPr>
            <w:color w:val="1875D1"/>
          </w:rPr>
          <w:t>Psychographics</w:t>
        </w:r>
        <w:r>
          <w:rPr>
            <w:color w:val="1875D1"/>
            <w:spacing w:val="18"/>
          </w:rPr>
          <w:t> </w:t>
        </w:r>
        <w:r>
          <w:rPr>
            <w:color w:val="1875D1"/>
          </w:rPr>
          <w:t>of</w:t>
        </w:r>
        <w:r>
          <w:rPr>
            <w:color w:val="1875D1"/>
            <w:spacing w:val="9"/>
          </w:rPr>
          <w:t> </w:t>
        </w:r>
        <w:r>
          <w:rPr>
            <w:color w:val="1875D1"/>
          </w:rPr>
          <w:t>Target</w:t>
        </w:r>
        <w:r>
          <w:rPr>
            <w:color w:val="1875D1"/>
            <w:spacing w:val="19"/>
          </w:rPr>
          <w:t> </w:t>
        </w:r>
        <w:r>
          <w:rPr>
            <w:color w:val="1875D1"/>
            <w:spacing w:val="-2"/>
          </w:rPr>
          <w:t>Audience</w:t>
        </w:r>
      </w:hyperlink>
    </w:p>
    <w:p>
      <w:pPr>
        <w:pStyle w:val="Heading4"/>
        <w:numPr>
          <w:ilvl w:val="1"/>
          <w:numId w:val="11"/>
        </w:numPr>
        <w:tabs>
          <w:tab w:pos="614" w:val="left" w:leader="none"/>
        </w:tabs>
        <w:spacing w:line="240" w:lineRule="auto" w:before="187" w:after="0"/>
        <w:ind w:left="614" w:right="0" w:hanging="464"/>
        <w:jc w:val="left"/>
      </w:pPr>
      <w:hyperlink w:history="true" w:anchor="_bookmark28">
        <w:r>
          <w:rPr>
            <w:color w:val="1875D1"/>
          </w:rPr>
          <w:t>Market</w:t>
        </w:r>
        <w:r>
          <w:rPr>
            <w:color w:val="1875D1"/>
            <w:spacing w:val="-18"/>
          </w:rPr>
          <w:t> </w:t>
        </w:r>
        <w:r>
          <w:rPr>
            <w:color w:val="1875D1"/>
          </w:rPr>
          <w:t>Trends</w:t>
        </w:r>
        <w:r>
          <w:rPr>
            <w:color w:val="1875D1"/>
            <w:spacing w:val="-12"/>
          </w:rPr>
          <w:t> </w:t>
        </w:r>
        <w:r>
          <w:rPr>
            <w:color w:val="1875D1"/>
          </w:rPr>
          <w:t>in</w:t>
        </w:r>
        <w:r>
          <w:rPr>
            <w:color w:val="1875D1"/>
            <w:spacing w:val="-11"/>
          </w:rPr>
          <w:t> </w:t>
        </w:r>
        <w:r>
          <w:rPr>
            <w:color w:val="1875D1"/>
          </w:rPr>
          <w:t>Luxury</w:t>
        </w:r>
        <w:r>
          <w:rPr>
            <w:color w:val="1875D1"/>
            <w:spacing w:val="-11"/>
          </w:rPr>
          <w:t> </w:t>
        </w:r>
        <w:r>
          <w:rPr>
            <w:color w:val="1875D1"/>
          </w:rPr>
          <w:t>Real</w:t>
        </w:r>
        <w:r>
          <w:rPr>
            <w:color w:val="1875D1"/>
            <w:spacing w:val="-12"/>
          </w:rPr>
          <w:t> </w:t>
        </w:r>
        <w:r>
          <w:rPr>
            <w:color w:val="1875D1"/>
            <w:spacing w:val="-2"/>
          </w:rPr>
          <w:t>Estate</w:t>
        </w:r>
      </w:hyperlink>
    </w:p>
    <w:p>
      <w:pPr>
        <w:pStyle w:val="Heading4"/>
        <w:numPr>
          <w:ilvl w:val="1"/>
          <w:numId w:val="11"/>
        </w:numPr>
        <w:tabs>
          <w:tab w:pos="614" w:val="left" w:leader="none"/>
        </w:tabs>
        <w:spacing w:line="240" w:lineRule="auto" w:before="186" w:after="0"/>
        <w:ind w:left="614" w:right="0" w:hanging="464"/>
        <w:jc w:val="left"/>
      </w:pPr>
      <w:hyperlink w:history="true" w:anchor="_bookmark29">
        <w:r>
          <w:rPr>
            <w:color w:val="1875D1"/>
            <w:spacing w:val="-2"/>
          </w:rPr>
          <w:t>Regulatory</w:t>
        </w:r>
        <w:r>
          <w:rPr>
            <w:color w:val="1875D1"/>
            <w:spacing w:val="-8"/>
          </w:rPr>
          <w:t> </w:t>
        </w:r>
        <w:r>
          <w:rPr>
            <w:color w:val="1875D1"/>
            <w:spacing w:val="-2"/>
          </w:rPr>
          <w:t>Environment</w:t>
        </w:r>
      </w:hyperlink>
    </w:p>
    <w:p>
      <w:pPr>
        <w:pStyle w:val="Heading4"/>
        <w:numPr>
          <w:ilvl w:val="1"/>
          <w:numId w:val="11"/>
        </w:numPr>
        <w:tabs>
          <w:tab w:pos="614" w:val="left" w:leader="none"/>
        </w:tabs>
        <w:spacing w:line="240" w:lineRule="auto" w:before="187" w:after="0"/>
        <w:ind w:left="614" w:right="0" w:hanging="464"/>
        <w:jc w:val="left"/>
      </w:pPr>
      <w:hyperlink w:history="true" w:anchor="_bookmark30">
        <w:r>
          <w:rPr>
            <w:color w:val="1875D1"/>
          </w:rPr>
          <w:t>Market</w:t>
        </w:r>
        <w:r>
          <w:rPr>
            <w:color w:val="1875D1"/>
            <w:spacing w:val="-4"/>
          </w:rPr>
          <w:t> </w:t>
        </w:r>
        <w:r>
          <w:rPr>
            <w:color w:val="1875D1"/>
          </w:rPr>
          <w:t>Size</w:t>
        </w:r>
        <w:r>
          <w:rPr>
            <w:color w:val="1875D1"/>
            <w:spacing w:val="-4"/>
          </w:rPr>
          <w:t> </w:t>
        </w:r>
        <w:r>
          <w:rPr>
            <w:color w:val="1875D1"/>
          </w:rPr>
          <w:t>and</w:t>
        </w:r>
        <w:r>
          <w:rPr>
            <w:color w:val="1875D1"/>
            <w:spacing w:val="-3"/>
          </w:rPr>
          <w:t> </w:t>
        </w:r>
        <w:r>
          <w:rPr>
            <w:color w:val="1875D1"/>
          </w:rPr>
          <w:t>Growth</w:t>
        </w:r>
        <w:r>
          <w:rPr>
            <w:color w:val="1875D1"/>
            <w:spacing w:val="-4"/>
          </w:rPr>
          <w:t> </w:t>
        </w:r>
        <w:r>
          <w:rPr>
            <w:color w:val="1875D1"/>
            <w:spacing w:val="-2"/>
          </w:rPr>
          <w:t>Potential</w:t>
        </w:r>
      </w:hyperlink>
    </w:p>
    <w:p>
      <w:pPr>
        <w:spacing w:after="0" w:line="240" w:lineRule="auto"/>
        <w:jc w:val="left"/>
        <w:sectPr>
          <w:pgSz w:w="11910" w:h="16840"/>
          <w:pgMar w:header="0" w:footer="450" w:top="1920" w:bottom="640" w:left="700" w:right="420"/>
        </w:sectPr>
      </w:pPr>
    </w:p>
    <w:p>
      <w:pPr>
        <w:pStyle w:val="ListParagraph"/>
        <w:numPr>
          <w:ilvl w:val="1"/>
          <w:numId w:val="12"/>
        </w:numPr>
        <w:tabs>
          <w:tab w:pos="609" w:val="left" w:leader="none"/>
        </w:tabs>
        <w:spacing w:line="240" w:lineRule="auto" w:before="82" w:after="0"/>
        <w:ind w:left="609" w:right="0" w:hanging="459"/>
        <w:jc w:val="left"/>
        <w:rPr>
          <w:sz w:val="28"/>
        </w:rPr>
      </w:pPr>
      <w:bookmarkStart w:name="5.1 Market Overview" w:id="52"/>
      <w:bookmarkEnd w:id="52"/>
      <w:r>
        <w:rPr/>
      </w:r>
      <w:bookmarkStart w:name="_bookmark25" w:id="53"/>
      <w:bookmarkEnd w:id="53"/>
      <w:r>
        <w:rPr/>
      </w:r>
      <w:r>
        <w:rPr>
          <w:color w:val="1875D1"/>
          <w:sz w:val="28"/>
        </w:rPr>
        <w:t>Market</w:t>
      </w:r>
      <w:r>
        <w:rPr>
          <w:color w:val="1875D1"/>
          <w:spacing w:val="-7"/>
          <w:sz w:val="28"/>
        </w:rPr>
        <w:t> </w:t>
      </w:r>
      <w:r>
        <w:rPr>
          <w:color w:val="1875D1"/>
          <w:spacing w:val="-2"/>
          <w:sz w:val="28"/>
        </w:rPr>
        <w:t>Overview</w:t>
      </w:r>
    </w:p>
    <w:p>
      <w:pPr>
        <w:pStyle w:val="BodyText"/>
        <w:spacing w:line="295" w:lineRule="auto" w:before="307"/>
        <w:ind w:left="150" w:right="458"/>
      </w:pPr>
      <w:r>
        <w:rPr/>
        <w:t>The luxury apartment market is characterized by a growing demand for high-end rental properties across</w:t>
      </w:r>
      <w:r>
        <w:rPr>
          <w:spacing w:val="-1"/>
        </w:rPr>
        <w:t> </w:t>
      </w:r>
      <w:r>
        <w:rPr/>
        <w:t>major</w:t>
      </w:r>
      <w:r>
        <w:rPr>
          <w:spacing w:val="-1"/>
        </w:rPr>
        <w:t> </w:t>
      </w:r>
      <w:r>
        <w:rPr/>
        <w:t>global</w:t>
      </w:r>
      <w:r>
        <w:rPr>
          <w:spacing w:val="-1"/>
        </w:rPr>
        <w:t> </w:t>
      </w:r>
      <w:r>
        <w:rPr/>
        <w:t>cities,</w:t>
      </w:r>
      <w:r>
        <w:rPr>
          <w:spacing w:val="-1"/>
        </w:rPr>
        <w:t> </w:t>
      </w:r>
      <w:r>
        <w:rPr/>
        <w:t>driven</w:t>
      </w:r>
      <w:r>
        <w:rPr>
          <w:spacing w:val="-1"/>
        </w:rPr>
        <w:t> </w:t>
      </w:r>
      <w:r>
        <w:rPr/>
        <w:t>by</w:t>
      </w:r>
      <w:r>
        <w:rPr>
          <w:spacing w:val="-1"/>
        </w:rPr>
        <w:t> </w:t>
      </w:r>
      <w:r>
        <w:rPr/>
        <w:t>an</w:t>
      </w:r>
      <w:r>
        <w:rPr>
          <w:spacing w:val="-1"/>
        </w:rPr>
        <w:t> </w:t>
      </w:r>
      <w:r>
        <w:rPr/>
        <w:t>increasing</w:t>
      </w:r>
      <w:r>
        <w:rPr>
          <w:spacing w:val="-1"/>
        </w:rPr>
        <w:t> </w:t>
      </w:r>
      <w:r>
        <w:rPr/>
        <w:t>number</w:t>
      </w:r>
      <w:r>
        <w:rPr>
          <w:spacing w:val="-1"/>
        </w:rPr>
        <w:t> </w:t>
      </w:r>
      <w:r>
        <w:rPr/>
        <w:t>of</w:t>
      </w:r>
      <w:r>
        <w:rPr>
          <w:spacing w:val="-1"/>
        </w:rPr>
        <w:t> </w:t>
      </w:r>
      <w:r>
        <w:rPr/>
        <w:t>affluent</w:t>
      </w:r>
      <w:r>
        <w:rPr>
          <w:spacing w:val="-1"/>
        </w:rPr>
        <w:t> </w:t>
      </w:r>
      <w:r>
        <w:rPr/>
        <w:t>individuals</w:t>
      </w:r>
      <w:r>
        <w:rPr>
          <w:spacing w:val="-1"/>
        </w:rPr>
        <w:t> </w:t>
      </w:r>
      <w:r>
        <w:rPr/>
        <w:t>and</w:t>
      </w:r>
      <w:r>
        <w:rPr>
          <w:spacing w:val="-1"/>
        </w:rPr>
        <w:t> </w:t>
      </w:r>
      <w:r>
        <w:rPr/>
        <w:t>families</w:t>
      </w:r>
      <w:r>
        <w:rPr>
          <w:spacing w:val="-1"/>
        </w:rPr>
        <w:t> </w:t>
      </w:r>
      <w:r>
        <w:rPr/>
        <w:t>seeking premium living experiences.</w:t>
      </w:r>
      <w:r>
        <w:rPr>
          <w:spacing w:val="-3"/>
        </w:rPr>
        <w:t> </w:t>
      </w:r>
      <w:r>
        <w:rPr/>
        <w:t>The market landscape reveals significant inefficiencies in the traditional real</w:t>
      </w:r>
      <w:r>
        <w:rPr>
          <w:spacing w:val="-10"/>
        </w:rPr>
        <w:t> </w:t>
      </w:r>
      <w:r>
        <w:rPr/>
        <w:t>estate</w:t>
      </w:r>
      <w:r>
        <w:rPr>
          <w:spacing w:val="-10"/>
        </w:rPr>
        <w:t> </w:t>
      </w:r>
      <w:r>
        <w:rPr/>
        <w:t>sector,</w:t>
      </w:r>
      <w:r>
        <w:rPr>
          <w:spacing w:val="-10"/>
        </w:rPr>
        <w:t> </w:t>
      </w:r>
      <w:r>
        <w:rPr/>
        <w:t>where</w:t>
      </w:r>
      <w:r>
        <w:rPr>
          <w:spacing w:val="-10"/>
        </w:rPr>
        <w:t> </w:t>
      </w:r>
      <w:r>
        <w:rPr/>
        <w:t>luxury</w:t>
      </w:r>
      <w:r>
        <w:rPr>
          <w:spacing w:val="-10"/>
        </w:rPr>
        <w:t> </w:t>
      </w:r>
      <w:r>
        <w:rPr/>
        <w:t>listings</w:t>
      </w:r>
      <w:r>
        <w:rPr>
          <w:spacing w:val="-10"/>
        </w:rPr>
        <w:t> </w:t>
      </w:r>
      <w:r>
        <w:rPr/>
        <w:t>are</w:t>
      </w:r>
      <w:r>
        <w:rPr>
          <w:spacing w:val="-10"/>
        </w:rPr>
        <w:t> </w:t>
      </w:r>
      <w:r>
        <w:rPr/>
        <w:t>often</w:t>
      </w:r>
      <w:r>
        <w:rPr>
          <w:spacing w:val="-10"/>
        </w:rPr>
        <w:t> </w:t>
      </w:r>
      <w:r>
        <w:rPr/>
        <w:t>mixed</w:t>
      </w:r>
      <w:r>
        <w:rPr>
          <w:spacing w:val="-10"/>
        </w:rPr>
        <w:t> </w:t>
      </w:r>
      <w:r>
        <w:rPr/>
        <w:t>with</w:t>
      </w:r>
      <w:r>
        <w:rPr>
          <w:spacing w:val="-10"/>
        </w:rPr>
        <w:t> </w:t>
      </w:r>
      <w:r>
        <w:rPr/>
        <w:t>broader</w:t>
      </w:r>
      <w:r>
        <w:rPr>
          <w:spacing w:val="-10"/>
        </w:rPr>
        <w:t> </w:t>
      </w:r>
      <w:r>
        <w:rPr/>
        <w:t>property</w:t>
      </w:r>
      <w:r>
        <w:rPr>
          <w:spacing w:val="-10"/>
        </w:rPr>
        <w:t> </w:t>
      </w:r>
      <w:r>
        <w:rPr/>
        <w:t>types,</w:t>
      </w:r>
      <w:r>
        <w:rPr>
          <w:spacing w:val="-10"/>
        </w:rPr>
        <w:t> </w:t>
      </w:r>
      <w:r>
        <w:rPr/>
        <w:t>leading</w:t>
      </w:r>
      <w:r>
        <w:rPr>
          <w:spacing w:val="-10"/>
        </w:rPr>
        <w:t> </w:t>
      </w:r>
      <w:r>
        <w:rPr/>
        <w:t>to</w:t>
      </w:r>
      <w:r>
        <w:rPr>
          <w:spacing w:val="-10"/>
        </w:rPr>
        <w:t> </w:t>
      </w:r>
      <w:r>
        <w:rPr/>
        <w:t>a</w:t>
      </w:r>
      <w:r>
        <w:rPr>
          <w:spacing w:val="-10"/>
        </w:rPr>
        <w:t> </w:t>
      </w:r>
      <w:r>
        <w:rPr/>
        <w:t>lack of visibility and targeted marketing tools for landlords and brokers.</w:t>
      </w:r>
    </w:p>
    <w:p>
      <w:pPr>
        <w:pStyle w:val="BodyText"/>
        <w:spacing w:line="295" w:lineRule="auto" w:before="244"/>
        <w:ind w:left="150" w:right="548"/>
      </w:pPr>
      <w:r>
        <w:rPr/>
        <w:t>According</w:t>
      </w:r>
      <w:r>
        <w:rPr>
          <w:spacing w:val="-3"/>
        </w:rPr>
        <w:t> </w:t>
      </w:r>
      <w:r>
        <w:rPr/>
        <w:t>to</w:t>
      </w:r>
      <w:r>
        <w:rPr>
          <w:spacing w:val="-3"/>
        </w:rPr>
        <w:t> </w:t>
      </w:r>
      <w:r>
        <w:rPr/>
        <w:t>a</w:t>
      </w:r>
      <w:r>
        <w:rPr>
          <w:spacing w:val="-3"/>
        </w:rPr>
        <w:t> </w:t>
      </w:r>
      <w:r>
        <w:rPr/>
        <w:t>report</w:t>
      </w:r>
      <w:r>
        <w:rPr>
          <w:spacing w:val="-3"/>
        </w:rPr>
        <w:t> </w:t>
      </w:r>
      <w:r>
        <w:rPr/>
        <w:t>by</w:t>
      </w:r>
      <w:r>
        <w:rPr>
          <w:spacing w:val="-4"/>
        </w:rPr>
        <w:t> </w:t>
      </w:r>
      <w:r>
        <w:rPr>
          <w:b/>
        </w:rPr>
        <w:t>Research</w:t>
      </w:r>
      <w:r>
        <w:rPr>
          <w:b/>
          <w:spacing w:val="-3"/>
        </w:rPr>
        <w:t> </w:t>
      </w:r>
      <w:r>
        <w:rPr>
          <w:b/>
        </w:rPr>
        <w:t>and</w:t>
      </w:r>
      <w:r>
        <w:rPr>
          <w:b/>
          <w:spacing w:val="-3"/>
        </w:rPr>
        <w:t> </w:t>
      </w:r>
      <w:r>
        <w:rPr>
          <w:b/>
        </w:rPr>
        <w:t>Markets</w:t>
      </w:r>
      <w:r>
        <w:rPr/>
        <w:t>,</w:t>
      </w:r>
      <w:r>
        <w:rPr>
          <w:spacing w:val="-3"/>
        </w:rPr>
        <w:t> </w:t>
      </w:r>
      <w:r>
        <w:rPr/>
        <w:t>the</w:t>
      </w:r>
      <w:r>
        <w:rPr>
          <w:spacing w:val="-3"/>
        </w:rPr>
        <w:t> </w:t>
      </w:r>
      <w:r>
        <w:rPr/>
        <w:t>global</w:t>
      </w:r>
      <w:r>
        <w:rPr>
          <w:spacing w:val="-3"/>
        </w:rPr>
        <w:t> </w:t>
      </w:r>
      <w:r>
        <w:rPr/>
        <w:t>luxury</w:t>
      </w:r>
      <w:r>
        <w:rPr>
          <w:spacing w:val="-3"/>
        </w:rPr>
        <w:t> </w:t>
      </w:r>
      <w:r>
        <w:rPr/>
        <w:t>real</w:t>
      </w:r>
      <w:r>
        <w:rPr>
          <w:spacing w:val="-3"/>
        </w:rPr>
        <w:t> </w:t>
      </w:r>
      <w:r>
        <w:rPr/>
        <w:t>estate</w:t>
      </w:r>
      <w:r>
        <w:rPr>
          <w:spacing w:val="-3"/>
        </w:rPr>
        <w:t> </w:t>
      </w:r>
      <w:r>
        <w:rPr/>
        <w:t>market</w:t>
      </w:r>
      <w:r>
        <w:rPr>
          <w:spacing w:val="-3"/>
        </w:rPr>
        <w:t> </w:t>
      </w:r>
      <w:r>
        <w:rPr/>
        <w:t>is</w:t>
      </w:r>
      <w:r>
        <w:rPr>
          <w:spacing w:val="-3"/>
        </w:rPr>
        <w:t> </w:t>
      </w:r>
      <w:r>
        <w:rPr/>
        <w:t>projected</w:t>
      </w:r>
      <w:r>
        <w:rPr>
          <w:spacing w:val="-3"/>
        </w:rPr>
        <w:t> </w:t>
      </w:r>
      <w:r>
        <w:rPr/>
        <w:t>to grow at a compound annual growth rate (CAGR) of 6.5% from 2021 to 2026. Factors driving this growth</w:t>
      </w:r>
      <w:r>
        <w:rPr>
          <w:spacing w:val="-3"/>
        </w:rPr>
        <w:t> </w:t>
      </w:r>
      <w:r>
        <w:rPr/>
        <w:t>include</w:t>
      </w:r>
      <w:r>
        <w:rPr>
          <w:spacing w:val="-3"/>
        </w:rPr>
        <w:t> </w:t>
      </w:r>
      <w:r>
        <w:rPr/>
        <w:t>a</w:t>
      </w:r>
      <w:r>
        <w:rPr>
          <w:spacing w:val="-3"/>
        </w:rPr>
        <w:t> </w:t>
      </w:r>
      <w:r>
        <w:rPr/>
        <w:t>rise</w:t>
      </w:r>
      <w:r>
        <w:rPr>
          <w:spacing w:val="-3"/>
        </w:rPr>
        <w:t> </w:t>
      </w:r>
      <w:r>
        <w:rPr/>
        <w:t>in</w:t>
      </w:r>
      <w:r>
        <w:rPr>
          <w:spacing w:val="-3"/>
        </w:rPr>
        <w:t> </w:t>
      </w:r>
      <w:r>
        <w:rPr/>
        <w:t>disposable</w:t>
      </w:r>
      <w:r>
        <w:rPr>
          <w:spacing w:val="-3"/>
        </w:rPr>
        <w:t> </w:t>
      </w:r>
      <w:r>
        <w:rPr/>
        <w:t>income</w:t>
      </w:r>
      <w:r>
        <w:rPr>
          <w:spacing w:val="-3"/>
        </w:rPr>
        <w:t> </w:t>
      </w:r>
      <w:r>
        <w:rPr/>
        <w:t>among</w:t>
      </w:r>
      <w:r>
        <w:rPr>
          <w:spacing w:val="-3"/>
        </w:rPr>
        <w:t> </w:t>
      </w:r>
      <w:r>
        <w:rPr/>
        <w:t>the</w:t>
      </w:r>
      <w:r>
        <w:rPr>
          <w:spacing w:val="-3"/>
        </w:rPr>
        <w:t> </w:t>
      </w:r>
      <w:r>
        <w:rPr/>
        <w:t>wealthy,</w:t>
      </w:r>
      <w:r>
        <w:rPr>
          <w:spacing w:val="-3"/>
        </w:rPr>
        <w:t> </w:t>
      </w:r>
      <w:r>
        <w:rPr/>
        <w:t>urbanization</w:t>
      </w:r>
      <w:r>
        <w:rPr>
          <w:spacing w:val="-3"/>
        </w:rPr>
        <w:t> </w:t>
      </w:r>
      <w:r>
        <w:rPr/>
        <w:t>trends,</w:t>
      </w:r>
      <w:r>
        <w:rPr>
          <w:spacing w:val="-3"/>
        </w:rPr>
        <w:t> </w:t>
      </w:r>
      <w:r>
        <w:rPr/>
        <w:t>and</w:t>
      </w:r>
      <w:r>
        <w:rPr>
          <w:spacing w:val="-3"/>
        </w:rPr>
        <w:t> </w:t>
      </w:r>
      <w:r>
        <w:rPr/>
        <w:t>an</w:t>
      </w:r>
      <w:r>
        <w:rPr>
          <w:spacing w:val="-3"/>
        </w:rPr>
        <w:t> </w:t>
      </w:r>
      <w:r>
        <w:rPr/>
        <w:t>increasing preference for rental properties over ownership in metropolitan areas.</w:t>
      </w:r>
    </w:p>
    <w:p>
      <w:pPr>
        <w:pStyle w:val="BodyText"/>
        <w:spacing w:line="295" w:lineRule="auto" w:before="243"/>
        <w:ind w:left="150" w:right="618"/>
      </w:pPr>
      <w:r>
        <w:rPr/>
        <w:t>LuxuryApartments.com positions itself uniquely within this burgeoning landscape. Unlike standard real</w:t>
      </w:r>
      <w:r>
        <w:rPr>
          <w:spacing w:val="-7"/>
        </w:rPr>
        <w:t> </w:t>
      </w:r>
      <w:r>
        <w:rPr/>
        <w:t>estate</w:t>
      </w:r>
      <w:r>
        <w:rPr>
          <w:spacing w:val="-7"/>
        </w:rPr>
        <w:t> </w:t>
      </w:r>
      <w:r>
        <w:rPr/>
        <w:t>platforms</w:t>
      </w:r>
      <w:r>
        <w:rPr>
          <w:spacing w:val="-7"/>
        </w:rPr>
        <w:t> </w:t>
      </w:r>
      <w:r>
        <w:rPr/>
        <w:t>that</w:t>
      </w:r>
      <w:r>
        <w:rPr>
          <w:spacing w:val="-7"/>
        </w:rPr>
        <w:t> </w:t>
      </w:r>
      <w:r>
        <w:rPr/>
        <w:t>cater</w:t>
      </w:r>
      <w:r>
        <w:rPr>
          <w:spacing w:val="-7"/>
        </w:rPr>
        <w:t> </w:t>
      </w:r>
      <w:r>
        <w:rPr/>
        <w:t>to</w:t>
      </w:r>
      <w:r>
        <w:rPr>
          <w:spacing w:val="-7"/>
        </w:rPr>
        <w:t> </w:t>
      </w:r>
      <w:r>
        <w:rPr/>
        <w:t>a</w:t>
      </w:r>
      <w:r>
        <w:rPr>
          <w:spacing w:val="-7"/>
        </w:rPr>
        <w:t> </w:t>
      </w:r>
      <w:r>
        <w:rPr/>
        <w:t>broad</w:t>
      </w:r>
      <w:r>
        <w:rPr>
          <w:spacing w:val="-7"/>
        </w:rPr>
        <w:t> </w:t>
      </w:r>
      <w:r>
        <w:rPr/>
        <w:t>audience,</w:t>
      </w:r>
      <w:r>
        <w:rPr>
          <w:spacing w:val="-7"/>
        </w:rPr>
        <w:t> </w:t>
      </w:r>
      <w:r>
        <w:rPr/>
        <w:t>our</w:t>
      </w:r>
      <w:r>
        <w:rPr>
          <w:spacing w:val="-7"/>
        </w:rPr>
        <w:t> </w:t>
      </w:r>
      <w:r>
        <w:rPr/>
        <w:t>focus</w:t>
      </w:r>
      <w:r>
        <w:rPr>
          <w:spacing w:val="-7"/>
        </w:rPr>
        <w:t> </w:t>
      </w:r>
      <w:r>
        <w:rPr/>
        <w:t>solely</w:t>
      </w:r>
      <w:r>
        <w:rPr>
          <w:spacing w:val="-7"/>
        </w:rPr>
        <w:t> </w:t>
      </w:r>
      <w:r>
        <w:rPr/>
        <w:t>on</w:t>
      </w:r>
      <w:r>
        <w:rPr>
          <w:spacing w:val="-7"/>
        </w:rPr>
        <w:t> </w:t>
      </w:r>
      <w:r>
        <w:rPr/>
        <w:t>luxury</w:t>
      </w:r>
      <w:r>
        <w:rPr>
          <w:spacing w:val="-7"/>
        </w:rPr>
        <w:t> </w:t>
      </w:r>
      <w:r>
        <w:rPr/>
        <w:t>properties</w:t>
      </w:r>
      <w:r>
        <w:rPr>
          <w:spacing w:val="-7"/>
        </w:rPr>
        <w:t> </w:t>
      </w:r>
      <w:r>
        <w:rPr/>
        <w:t>allows</w:t>
      </w:r>
      <w:r>
        <w:rPr>
          <w:spacing w:val="-7"/>
        </w:rPr>
        <w:t> </w:t>
      </w:r>
      <w:r>
        <w:rPr/>
        <w:t>for tailored marketing strategies and enhanced user experiences. We offer comprehensive services including a specialized SaaS platform for landlords, immersive media for apartment listings, and concierge scheduling for prospective tenants.</w:t>
      </w:r>
    </w:p>
    <w:p>
      <w:pPr>
        <w:pStyle w:val="BodyText"/>
        <w:spacing w:line="295" w:lineRule="auto" w:before="244"/>
        <w:ind w:left="150" w:right="458"/>
      </w:pPr>
      <w:r>
        <w:rPr/>
        <w:t>The primary target market consists of high-net-worth individuals, expatriates, and affluent families who</w:t>
      </w:r>
      <w:r>
        <w:rPr>
          <w:spacing w:val="-4"/>
        </w:rPr>
        <w:t> </w:t>
      </w:r>
      <w:r>
        <w:rPr/>
        <w:t>prioritize</w:t>
      </w:r>
      <w:r>
        <w:rPr>
          <w:spacing w:val="-4"/>
        </w:rPr>
        <w:t> </w:t>
      </w:r>
      <w:r>
        <w:rPr/>
        <w:t>exclusivity,</w:t>
      </w:r>
      <w:r>
        <w:rPr>
          <w:spacing w:val="-4"/>
        </w:rPr>
        <w:t> </w:t>
      </w:r>
      <w:r>
        <w:rPr/>
        <w:t>bespoke</w:t>
      </w:r>
      <w:r>
        <w:rPr>
          <w:spacing w:val="-4"/>
        </w:rPr>
        <w:t> </w:t>
      </w:r>
      <w:r>
        <w:rPr/>
        <w:t>services,</w:t>
      </w:r>
      <w:r>
        <w:rPr>
          <w:spacing w:val="-4"/>
        </w:rPr>
        <w:t> </w:t>
      </w:r>
      <w:r>
        <w:rPr/>
        <w:t>and</w:t>
      </w:r>
      <w:r>
        <w:rPr>
          <w:spacing w:val="-4"/>
        </w:rPr>
        <w:t> </w:t>
      </w:r>
      <w:r>
        <w:rPr/>
        <w:t>a</w:t>
      </w:r>
      <w:r>
        <w:rPr>
          <w:spacing w:val="-4"/>
        </w:rPr>
        <w:t> </w:t>
      </w:r>
      <w:r>
        <w:rPr/>
        <w:t>seamless</w:t>
      </w:r>
      <w:r>
        <w:rPr>
          <w:spacing w:val="-4"/>
        </w:rPr>
        <w:t> </w:t>
      </w:r>
      <w:r>
        <w:rPr/>
        <w:t>leasing</w:t>
      </w:r>
      <w:r>
        <w:rPr>
          <w:spacing w:val="-4"/>
        </w:rPr>
        <w:t> </w:t>
      </w:r>
      <w:r>
        <w:rPr/>
        <w:t>process.</w:t>
      </w:r>
      <w:r>
        <w:rPr>
          <w:spacing w:val="-4"/>
        </w:rPr>
        <w:t> </w:t>
      </w:r>
      <w:r>
        <w:rPr/>
        <w:t>Additionally,</w:t>
      </w:r>
      <w:r>
        <w:rPr>
          <w:spacing w:val="-4"/>
        </w:rPr>
        <w:t> </w:t>
      </w:r>
      <w:r>
        <w:rPr/>
        <w:t>the</w:t>
      </w:r>
      <w:r>
        <w:rPr>
          <w:spacing w:val="-4"/>
        </w:rPr>
        <w:t> </w:t>
      </w:r>
      <w:r>
        <w:rPr/>
        <w:t>platform appeals to brokers and landlords seeking to optimize their listings and visibility within this niche </w:t>
      </w:r>
      <w:r>
        <w:rPr>
          <w:spacing w:val="-2"/>
        </w:rPr>
        <w:t>segment.</w:t>
      </w:r>
    </w:p>
    <w:p>
      <w:pPr>
        <w:pStyle w:val="BodyText"/>
        <w:spacing w:line="295" w:lineRule="auto" w:before="243"/>
        <w:ind w:left="150" w:right="992"/>
        <w:jc w:val="both"/>
      </w:pPr>
      <w:r>
        <w:rPr/>
        <w:t>In</w:t>
      </w:r>
      <w:r>
        <w:rPr>
          <w:spacing w:val="-10"/>
        </w:rPr>
        <w:t> </w:t>
      </w:r>
      <w:r>
        <w:rPr/>
        <w:t>summary,</w:t>
      </w:r>
      <w:r>
        <w:rPr>
          <w:spacing w:val="-10"/>
        </w:rPr>
        <w:t> </w:t>
      </w:r>
      <w:r>
        <w:rPr/>
        <w:t>the</w:t>
      </w:r>
      <w:r>
        <w:rPr>
          <w:spacing w:val="-10"/>
        </w:rPr>
        <w:t> </w:t>
      </w:r>
      <w:r>
        <w:rPr/>
        <w:t>luxury</w:t>
      </w:r>
      <w:r>
        <w:rPr>
          <w:spacing w:val="-10"/>
        </w:rPr>
        <w:t> </w:t>
      </w:r>
      <w:r>
        <w:rPr/>
        <w:t>apartment</w:t>
      </w:r>
      <w:r>
        <w:rPr>
          <w:spacing w:val="-10"/>
        </w:rPr>
        <w:t> </w:t>
      </w:r>
      <w:r>
        <w:rPr/>
        <w:t>rental</w:t>
      </w:r>
      <w:r>
        <w:rPr>
          <w:spacing w:val="-10"/>
        </w:rPr>
        <w:t> </w:t>
      </w:r>
      <w:r>
        <w:rPr/>
        <w:t>market</w:t>
      </w:r>
      <w:r>
        <w:rPr>
          <w:spacing w:val="-10"/>
        </w:rPr>
        <w:t> </w:t>
      </w:r>
      <w:r>
        <w:rPr/>
        <w:t>presents</w:t>
      </w:r>
      <w:r>
        <w:rPr>
          <w:spacing w:val="-10"/>
        </w:rPr>
        <w:t> </w:t>
      </w:r>
      <w:r>
        <w:rPr/>
        <w:t>a</w:t>
      </w:r>
      <w:r>
        <w:rPr>
          <w:spacing w:val="-10"/>
        </w:rPr>
        <w:t> </w:t>
      </w:r>
      <w:r>
        <w:rPr/>
        <w:t>significant</w:t>
      </w:r>
      <w:r>
        <w:rPr>
          <w:spacing w:val="-10"/>
        </w:rPr>
        <w:t> </w:t>
      </w:r>
      <w:r>
        <w:rPr/>
        <w:t>opportunity</w:t>
      </w:r>
      <w:r>
        <w:rPr>
          <w:spacing w:val="-10"/>
        </w:rPr>
        <w:t> </w:t>
      </w:r>
      <w:r>
        <w:rPr/>
        <w:t>for</w:t>
      </w:r>
      <w:r>
        <w:rPr>
          <w:spacing w:val="-10"/>
        </w:rPr>
        <w:t> </w:t>
      </w:r>
      <w:r>
        <w:rPr/>
        <w:t>growth</w:t>
      </w:r>
      <w:r>
        <w:rPr>
          <w:spacing w:val="-10"/>
        </w:rPr>
        <w:t> </w:t>
      </w:r>
      <w:r>
        <w:rPr/>
        <w:t>and innovation. By addressing the unique needs of high-end properties through specialized tools and services, LuxuryApartments.com aims to capture a share of this lucrative market.</w:t>
      </w:r>
    </w:p>
    <w:p>
      <w:pPr>
        <w:spacing w:after="0" w:line="295" w:lineRule="auto"/>
        <w:jc w:val="both"/>
        <w:sectPr>
          <w:pgSz w:w="11910" w:h="16840"/>
          <w:pgMar w:header="0" w:footer="450" w:top="780" w:bottom="640" w:left="700" w:right="420"/>
        </w:sectPr>
      </w:pPr>
    </w:p>
    <w:p>
      <w:pPr>
        <w:pStyle w:val="Heading4"/>
        <w:numPr>
          <w:ilvl w:val="1"/>
          <w:numId w:val="12"/>
        </w:numPr>
        <w:tabs>
          <w:tab w:pos="609" w:val="left" w:leader="none"/>
        </w:tabs>
        <w:spacing w:line="240" w:lineRule="auto" w:before="82" w:after="0"/>
        <w:ind w:left="609" w:right="0" w:hanging="459"/>
        <w:jc w:val="left"/>
      </w:pPr>
      <w:bookmarkStart w:name="5.2 Target Market Segmentation" w:id="54"/>
      <w:bookmarkEnd w:id="54"/>
      <w:r>
        <w:rPr/>
      </w:r>
      <w:bookmarkStart w:name="_bookmark26" w:id="55"/>
      <w:bookmarkEnd w:id="55"/>
      <w:r>
        <w:rPr/>
      </w:r>
      <w:r>
        <w:rPr>
          <w:color w:val="1875D1"/>
          <w:spacing w:val="-2"/>
        </w:rPr>
        <w:t>Target</w:t>
      </w:r>
      <w:r>
        <w:rPr>
          <w:color w:val="1875D1"/>
          <w:spacing w:val="-15"/>
        </w:rPr>
        <w:t> </w:t>
      </w:r>
      <w:r>
        <w:rPr>
          <w:color w:val="1875D1"/>
          <w:spacing w:val="-2"/>
        </w:rPr>
        <w:t>Market</w:t>
      </w:r>
      <w:r>
        <w:rPr>
          <w:color w:val="1875D1"/>
          <w:spacing w:val="-15"/>
        </w:rPr>
        <w:t> </w:t>
      </w:r>
      <w:r>
        <w:rPr>
          <w:color w:val="1875D1"/>
          <w:spacing w:val="-2"/>
        </w:rPr>
        <w:t>Segmentation</w:t>
      </w:r>
    </w:p>
    <w:p>
      <w:pPr>
        <w:pStyle w:val="BodyText"/>
        <w:spacing w:before="20"/>
        <w:rPr>
          <w:sz w:val="20"/>
        </w:rPr>
      </w:pPr>
    </w:p>
    <w:p>
      <w:pPr>
        <w:spacing w:after="0"/>
        <w:rPr>
          <w:sz w:val="20"/>
        </w:rPr>
        <w:sectPr>
          <w:pgSz w:w="11910" w:h="16840"/>
          <w:pgMar w:header="0" w:footer="450" w:top="1080" w:bottom="640" w:left="700" w:right="420"/>
        </w:sectPr>
      </w:pPr>
    </w:p>
    <w:p>
      <w:pPr>
        <w:pStyle w:val="Heading5"/>
        <w:spacing w:line="297" w:lineRule="auto"/>
        <w:ind w:right="2617"/>
      </w:pPr>
      <w:r>
        <w:rPr/>
        <w:drawing>
          <wp:anchor distT="0" distB="0" distL="0" distR="0" allowOverlap="1" layoutInCell="1" locked="0" behindDoc="0" simplePos="0" relativeHeight="15798784">
            <wp:simplePos x="0" y="0"/>
            <wp:positionH relativeFrom="page">
              <wp:posOffset>549524</wp:posOffset>
            </wp:positionH>
            <wp:positionV relativeFrom="paragraph">
              <wp:posOffset>45722</wp:posOffset>
            </wp:positionV>
            <wp:extent cx="1428750" cy="142875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799296">
            <wp:simplePos x="0" y="0"/>
            <wp:positionH relativeFrom="page">
              <wp:posOffset>3789524</wp:posOffset>
            </wp:positionH>
            <wp:positionV relativeFrom="paragraph">
              <wp:posOffset>45722</wp:posOffset>
            </wp:positionV>
            <wp:extent cx="1428750" cy="142875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13" cstate="print"/>
                    <a:stretch>
                      <a:fillRect/>
                    </a:stretch>
                  </pic:blipFill>
                  <pic:spPr>
                    <a:xfrm>
                      <a:off x="0" y="0"/>
                      <a:ext cx="1428750" cy="1428750"/>
                    </a:xfrm>
                    <a:prstGeom prst="rect">
                      <a:avLst/>
                    </a:prstGeom>
                  </pic:spPr>
                </pic:pic>
              </a:graphicData>
            </a:graphic>
          </wp:anchor>
        </w:drawing>
      </w:r>
      <w:r>
        <w:rPr>
          <w:spacing w:val="-2"/>
        </w:rPr>
        <w:t>Affluent</w:t>
      </w:r>
      <w:r>
        <w:rPr>
          <w:spacing w:val="-17"/>
        </w:rPr>
        <w:t> </w:t>
      </w:r>
      <w:r>
        <w:rPr>
          <w:spacing w:val="-2"/>
        </w:rPr>
        <w:t>Individuals </w:t>
      </w:r>
      <w:r>
        <w:rPr/>
        <w:t>and Families</w:t>
      </w:r>
    </w:p>
    <w:p>
      <w:pPr>
        <w:pStyle w:val="BodyText"/>
        <w:spacing w:line="295" w:lineRule="auto" w:before="117"/>
        <w:ind w:left="2655" w:right="2509"/>
      </w:pPr>
      <w:r>
        <w:rPr/>
        <w:t>The primary target segment comprises </w:t>
      </w:r>
      <w:r>
        <w:rPr>
          <w:spacing w:val="-2"/>
        </w:rPr>
        <w:t>high-net-worth </w:t>
      </w:r>
      <w:r>
        <w:rPr/>
        <w:t>individuals</w:t>
      </w:r>
      <w:r>
        <w:rPr>
          <w:spacing w:val="-4"/>
        </w:rPr>
        <w:t> </w:t>
      </w:r>
      <w:r>
        <w:rPr/>
        <w:t>and</w:t>
      </w:r>
      <w:r>
        <w:rPr>
          <w:spacing w:val="-4"/>
        </w:rPr>
        <w:t> </w:t>
      </w:r>
      <w:r>
        <w:rPr/>
        <w:t>families seeking luxury apartments in prestigious urban locations. This group values</w:t>
      </w:r>
      <w:r>
        <w:rPr>
          <w:spacing w:val="-17"/>
        </w:rPr>
        <w:t> </w:t>
      </w:r>
      <w:r>
        <w:rPr/>
        <w:t>exclusivity,</w:t>
      </w:r>
      <w:r>
        <w:rPr>
          <w:spacing w:val="-17"/>
        </w:rPr>
        <w:t> </w:t>
      </w:r>
      <w:r>
        <w:rPr/>
        <w:t>high- quality living environments, and bespoke services tailored to their elite </w:t>
      </w:r>
      <w:r>
        <w:rPr>
          <w:spacing w:val="-2"/>
        </w:rPr>
        <w:t>lifestyle.</w:t>
      </w:r>
    </w:p>
    <w:p>
      <w:pPr>
        <w:pStyle w:val="BodyText"/>
      </w:pPr>
    </w:p>
    <w:p>
      <w:pPr>
        <w:pStyle w:val="BodyText"/>
      </w:pPr>
    </w:p>
    <w:p>
      <w:pPr>
        <w:pStyle w:val="BodyText"/>
      </w:pPr>
    </w:p>
    <w:p>
      <w:pPr>
        <w:pStyle w:val="BodyText"/>
      </w:pPr>
    </w:p>
    <w:p>
      <w:pPr>
        <w:pStyle w:val="BodyText"/>
      </w:pPr>
    </w:p>
    <w:p>
      <w:pPr>
        <w:pStyle w:val="BodyText"/>
        <w:spacing w:before="73"/>
      </w:pPr>
    </w:p>
    <w:p>
      <w:pPr>
        <w:pStyle w:val="Heading5"/>
        <w:spacing w:line="297" w:lineRule="auto" w:before="1"/>
        <w:ind w:right="2617"/>
      </w:pPr>
      <w:r>
        <w:rPr/>
        <w:drawing>
          <wp:anchor distT="0" distB="0" distL="0" distR="0" allowOverlap="1" layoutInCell="1" locked="0" behindDoc="0" simplePos="0" relativeHeight="15799808">
            <wp:simplePos x="0" y="0"/>
            <wp:positionH relativeFrom="page">
              <wp:posOffset>549524</wp:posOffset>
            </wp:positionH>
            <wp:positionV relativeFrom="paragraph">
              <wp:posOffset>-20086</wp:posOffset>
            </wp:positionV>
            <wp:extent cx="1428750" cy="1428750"/>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00320">
            <wp:simplePos x="0" y="0"/>
            <wp:positionH relativeFrom="page">
              <wp:posOffset>3789524</wp:posOffset>
            </wp:positionH>
            <wp:positionV relativeFrom="paragraph">
              <wp:posOffset>-20086</wp:posOffset>
            </wp:positionV>
            <wp:extent cx="1428750" cy="1428750"/>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13" cstate="print"/>
                    <a:stretch>
                      <a:fillRect/>
                    </a:stretch>
                  </pic:blipFill>
                  <pic:spPr>
                    <a:xfrm>
                      <a:off x="0" y="0"/>
                      <a:ext cx="1428750" cy="1428750"/>
                    </a:xfrm>
                    <a:prstGeom prst="rect">
                      <a:avLst/>
                    </a:prstGeom>
                  </pic:spPr>
                </pic:pic>
              </a:graphicData>
            </a:graphic>
          </wp:anchor>
        </w:drawing>
      </w:r>
      <w:r>
        <w:rPr/>
        <w:t>Investors</w:t>
      </w:r>
      <w:r>
        <w:rPr>
          <w:spacing w:val="-19"/>
        </w:rPr>
        <w:t> </w:t>
      </w:r>
      <w:r>
        <w:rPr/>
        <w:t>and </w:t>
      </w:r>
      <w:r>
        <w:rPr>
          <w:spacing w:val="-2"/>
        </w:rPr>
        <w:t>Partners</w:t>
      </w:r>
    </w:p>
    <w:p>
      <w:pPr>
        <w:pStyle w:val="BodyText"/>
        <w:spacing w:line="295" w:lineRule="auto" w:before="117"/>
        <w:ind w:left="2655" w:right="2486"/>
      </w:pPr>
      <w:r>
        <w:rPr>
          <w:spacing w:val="-2"/>
        </w:rPr>
        <w:t>Institutional</w:t>
      </w:r>
      <w:r>
        <w:rPr>
          <w:spacing w:val="-11"/>
        </w:rPr>
        <w:t> </w:t>
      </w:r>
      <w:r>
        <w:rPr>
          <w:spacing w:val="-2"/>
        </w:rPr>
        <w:t>and</w:t>
      </w:r>
      <w:r>
        <w:rPr>
          <w:spacing w:val="-11"/>
        </w:rPr>
        <w:t> </w:t>
      </w:r>
      <w:r>
        <w:rPr>
          <w:spacing w:val="-2"/>
        </w:rPr>
        <w:t>private </w:t>
      </w:r>
      <w:r>
        <w:rPr/>
        <w:t>investors interested in the luxury real estate market</w:t>
      </w:r>
      <w:r>
        <w:rPr>
          <w:spacing w:val="-11"/>
        </w:rPr>
        <w:t> </w:t>
      </w:r>
      <w:r>
        <w:rPr/>
        <w:t>also</w:t>
      </w:r>
      <w:r>
        <w:rPr>
          <w:spacing w:val="-11"/>
        </w:rPr>
        <w:t> </w:t>
      </w:r>
      <w:r>
        <w:rPr/>
        <w:t>represent</w:t>
      </w:r>
      <w:r>
        <w:rPr>
          <w:spacing w:val="-11"/>
        </w:rPr>
        <w:t> </w:t>
      </w:r>
      <w:r>
        <w:rPr/>
        <w:t>a significant segment.</w:t>
      </w:r>
    </w:p>
    <w:p>
      <w:pPr>
        <w:pStyle w:val="BodyText"/>
        <w:spacing w:line="295" w:lineRule="auto" w:before="4"/>
        <w:ind w:left="2655" w:right="2486"/>
      </w:pPr>
      <w:r>
        <w:rPr/>
        <w:t>This group is attracted to the scalable revenue model offered by </w:t>
      </w:r>
      <w:r>
        <w:rPr>
          <w:spacing w:val="-2"/>
        </w:rPr>
        <w:t>LuxuryApartments.com, </w:t>
      </w:r>
      <w:r>
        <w:rPr/>
        <w:t>as they seek opportunities that combine stability and growth potential while catering to the luxury property demand.</w:t>
      </w:r>
    </w:p>
    <w:p>
      <w:pPr>
        <w:pStyle w:val="Heading5"/>
        <w:spacing w:line="297" w:lineRule="auto"/>
        <w:ind w:left="165" w:right="797"/>
      </w:pPr>
      <w:r>
        <w:rPr>
          <w:b w:val="0"/>
        </w:rPr>
        <w:br w:type="column"/>
      </w:r>
      <w:r>
        <w:rPr/>
        <w:t>Real</w:t>
      </w:r>
      <w:r>
        <w:rPr>
          <w:spacing w:val="-17"/>
        </w:rPr>
        <w:t> </w:t>
      </w:r>
      <w:r>
        <w:rPr/>
        <w:t>Estate</w:t>
      </w:r>
      <w:r>
        <w:rPr>
          <w:spacing w:val="-17"/>
        </w:rPr>
        <w:t> </w:t>
      </w:r>
      <w:r>
        <w:rPr/>
        <w:t>Brokers and Landlords</w:t>
      </w:r>
    </w:p>
    <w:p>
      <w:pPr>
        <w:pStyle w:val="BodyText"/>
        <w:spacing w:line="295" w:lineRule="auto" w:before="117"/>
        <w:ind w:left="165" w:right="652"/>
      </w:pPr>
      <w:r>
        <w:rPr/>
        <w:t>Another key market includes brokers and landlords who focus on the luxury property sector. This segment seeks a specialized platform to list their premium properties, drive visibility, and obtain valuable insights through analytics tools. The efficiency of our SaaS-based platform appeals to this audience, as it addresses their specific needs within the luxury </w:t>
      </w:r>
      <w:r>
        <w:rPr>
          <w:spacing w:val="-2"/>
        </w:rPr>
        <w:t>market.</w:t>
      </w:r>
    </w:p>
    <w:p>
      <w:pPr>
        <w:pStyle w:val="BodyText"/>
        <w:spacing w:before="94"/>
      </w:pPr>
    </w:p>
    <w:p>
      <w:pPr>
        <w:pStyle w:val="Heading5"/>
        <w:spacing w:before="0"/>
        <w:ind w:left="165"/>
      </w:pPr>
      <w:r>
        <w:rPr>
          <w:spacing w:val="-5"/>
        </w:rPr>
        <w:t>International</w:t>
      </w:r>
      <w:r>
        <w:rPr>
          <w:spacing w:val="-2"/>
        </w:rPr>
        <w:t> Clients</w:t>
      </w:r>
    </w:p>
    <w:p>
      <w:pPr>
        <w:pStyle w:val="BodyText"/>
        <w:spacing w:line="295" w:lineRule="auto" w:before="183"/>
        <w:ind w:left="165" w:right="651"/>
      </w:pPr>
      <w:r>
        <w:rPr/>
        <w:t>Given the global nature </w:t>
      </w:r>
      <w:r>
        <w:rPr>
          <w:spacing w:val="-2"/>
        </w:rPr>
        <w:t>of</w:t>
      </w:r>
      <w:r>
        <w:rPr>
          <w:spacing w:val="-15"/>
        </w:rPr>
        <w:t> </w:t>
      </w:r>
      <w:r>
        <w:rPr>
          <w:spacing w:val="-2"/>
        </w:rPr>
        <w:t>luxury</w:t>
      </w:r>
      <w:r>
        <w:rPr>
          <w:spacing w:val="-15"/>
        </w:rPr>
        <w:t> </w:t>
      </w:r>
      <w:r>
        <w:rPr>
          <w:spacing w:val="-2"/>
        </w:rPr>
        <w:t>real</w:t>
      </w:r>
      <w:r>
        <w:rPr>
          <w:spacing w:val="-14"/>
        </w:rPr>
        <w:t> </w:t>
      </w:r>
      <w:r>
        <w:rPr>
          <w:spacing w:val="-2"/>
        </w:rPr>
        <w:t>estate,</w:t>
      </w:r>
      <w:r>
        <w:rPr>
          <w:spacing w:val="-15"/>
        </w:rPr>
        <w:t> </w:t>
      </w:r>
      <w:r>
        <w:rPr>
          <w:spacing w:val="-2"/>
        </w:rPr>
        <w:t>we also</w:t>
      </w:r>
      <w:r>
        <w:rPr>
          <w:spacing w:val="-10"/>
        </w:rPr>
        <w:t> </w:t>
      </w:r>
      <w:r>
        <w:rPr>
          <w:spacing w:val="-2"/>
        </w:rPr>
        <w:t>target</w:t>
      </w:r>
      <w:r>
        <w:rPr>
          <w:spacing w:val="-10"/>
        </w:rPr>
        <w:t> </w:t>
      </w:r>
      <w:r>
        <w:rPr>
          <w:spacing w:val="-2"/>
        </w:rPr>
        <w:t>international </w:t>
      </w:r>
      <w:r>
        <w:rPr/>
        <w:t>clients—expats and foreign investors seeking rental properties in major metropolitan areas.</w:t>
      </w:r>
    </w:p>
    <w:p>
      <w:pPr>
        <w:pStyle w:val="BodyText"/>
        <w:spacing w:line="295" w:lineRule="auto" w:before="7"/>
        <w:ind w:left="165" w:right="680"/>
      </w:pPr>
      <w:r>
        <w:rPr/>
        <w:t>This segment often requires personalized services and high-level support</w:t>
      </w:r>
      <w:r>
        <w:rPr>
          <w:spacing w:val="-13"/>
        </w:rPr>
        <w:t> </w:t>
      </w:r>
      <w:r>
        <w:rPr/>
        <w:t>to</w:t>
      </w:r>
      <w:r>
        <w:rPr>
          <w:spacing w:val="-13"/>
        </w:rPr>
        <w:t> </w:t>
      </w:r>
      <w:r>
        <w:rPr/>
        <w:t>navigate</w:t>
      </w:r>
      <w:r>
        <w:rPr>
          <w:spacing w:val="-13"/>
        </w:rPr>
        <w:t> </w:t>
      </w:r>
      <w:r>
        <w:rPr/>
        <w:t>the complexities of luxury leasing in a foreign </w:t>
      </w:r>
      <w:r>
        <w:rPr>
          <w:spacing w:val="-2"/>
        </w:rPr>
        <w:t>market.</w:t>
      </w:r>
    </w:p>
    <w:p>
      <w:pPr>
        <w:spacing w:after="0" w:line="295" w:lineRule="auto"/>
        <w:sectPr>
          <w:type w:val="continuous"/>
          <w:pgSz w:w="11910" w:h="16840"/>
          <w:pgMar w:header="0" w:footer="450" w:top="880" w:bottom="280" w:left="700" w:right="420"/>
          <w:cols w:num="2" w:equalWidth="0">
            <w:col w:w="7518" w:space="74"/>
            <w:col w:w="3198"/>
          </w:cols>
        </w:sectPr>
      </w:pPr>
    </w:p>
    <w:p>
      <w:pPr>
        <w:pStyle w:val="Heading5"/>
        <w:spacing w:line="297" w:lineRule="auto" w:before="90"/>
        <w:ind w:right="5809"/>
      </w:pPr>
      <w:r>
        <w:rPr/>
        <w:drawing>
          <wp:anchor distT="0" distB="0" distL="0" distR="0" allowOverlap="1" layoutInCell="1" locked="0" behindDoc="0" simplePos="0" relativeHeight="15800832">
            <wp:simplePos x="0" y="0"/>
            <wp:positionH relativeFrom="page">
              <wp:posOffset>549524</wp:posOffset>
            </wp:positionH>
            <wp:positionV relativeFrom="paragraph">
              <wp:posOffset>36574</wp:posOffset>
            </wp:positionV>
            <wp:extent cx="1428750" cy="1428750"/>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13" cstate="print"/>
                    <a:stretch>
                      <a:fillRect/>
                    </a:stretch>
                  </pic:blipFill>
                  <pic:spPr>
                    <a:xfrm>
                      <a:off x="0" y="0"/>
                      <a:ext cx="1428750" cy="1428750"/>
                    </a:xfrm>
                    <a:prstGeom prst="rect">
                      <a:avLst/>
                    </a:prstGeom>
                  </pic:spPr>
                </pic:pic>
              </a:graphicData>
            </a:graphic>
          </wp:anchor>
        </w:drawing>
      </w:r>
      <w:r>
        <w:rPr>
          <w:spacing w:val="-4"/>
        </w:rPr>
        <w:t>Luxury</w:t>
      </w:r>
      <w:r>
        <w:rPr>
          <w:spacing w:val="-15"/>
        </w:rPr>
        <w:t> </w:t>
      </w:r>
      <w:r>
        <w:rPr>
          <w:spacing w:val="-4"/>
        </w:rPr>
        <w:t>Lifestyle </w:t>
      </w:r>
      <w:r>
        <w:rPr>
          <w:spacing w:val="-2"/>
        </w:rPr>
        <w:t>Enthusiasts</w:t>
      </w:r>
    </w:p>
    <w:p>
      <w:pPr>
        <w:pStyle w:val="BodyText"/>
        <w:spacing w:line="295" w:lineRule="auto" w:before="117"/>
        <w:ind w:left="2655" w:right="5733"/>
      </w:pPr>
      <w:r>
        <w:rPr/>
        <w:t>This segment includes affluent</w:t>
      </w:r>
      <w:r>
        <w:rPr>
          <w:spacing w:val="-11"/>
        </w:rPr>
        <w:t> </w:t>
      </w:r>
      <w:r>
        <w:rPr/>
        <w:t>individuals</w:t>
      </w:r>
      <w:r>
        <w:rPr>
          <w:spacing w:val="-11"/>
        </w:rPr>
        <w:t> </w:t>
      </w:r>
      <w:r>
        <w:rPr/>
        <w:t>who may not be actively seeking to rent but are engaged</w:t>
      </w:r>
      <w:r>
        <w:rPr>
          <w:spacing w:val="-11"/>
        </w:rPr>
        <w:t> </w:t>
      </w:r>
      <w:r>
        <w:rPr/>
        <w:t>by</w:t>
      </w:r>
      <w:r>
        <w:rPr>
          <w:spacing w:val="-11"/>
        </w:rPr>
        <w:t> </w:t>
      </w:r>
      <w:r>
        <w:rPr/>
        <w:t>luxury</w:t>
      </w:r>
      <w:r>
        <w:rPr>
          <w:spacing w:val="-11"/>
        </w:rPr>
        <w:t> </w:t>
      </w:r>
      <w:r>
        <w:rPr/>
        <w:t>living content.</w:t>
      </w:r>
      <w:r>
        <w:rPr>
          <w:spacing w:val="-4"/>
        </w:rPr>
        <w:t> </w:t>
      </w:r>
      <w:r>
        <w:rPr/>
        <w:t>They appreciate immersive media experiences and could convert into clients</w:t>
      </w:r>
      <w:r>
        <w:rPr>
          <w:spacing w:val="-17"/>
        </w:rPr>
        <w:t> </w:t>
      </w:r>
      <w:r>
        <w:rPr/>
        <w:t>through</w:t>
      </w:r>
      <w:r>
        <w:rPr>
          <w:spacing w:val="-17"/>
        </w:rPr>
        <w:t> </w:t>
      </w:r>
      <w:r>
        <w:rPr/>
        <w:t>targeted marketing efforts highlighting luxury listings that resonate with their interests and </w:t>
      </w:r>
      <w:r>
        <w:rPr>
          <w:spacing w:val="-2"/>
        </w:rPr>
        <w:t>aspirations.</w:t>
      </w:r>
    </w:p>
    <w:p>
      <w:pPr>
        <w:pStyle w:val="BodyText"/>
        <w:spacing w:before="304"/>
        <w:rPr>
          <w:sz w:val="28"/>
        </w:rPr>
      </w:pPr>
    </w:p>
    <w:p>
      <w:pPr>
        <w:pStyle w:val="Heading4"/>
        <w:numPr>
          <w:ilvl w:val="1"/>
          <w:numId w:val="12"/>
        </w:numPr>
        <w:tabs>
          <w:tab w:pos="4030" w:val="left" w:leader="none"/>
        </w:tabs>
        <w:spacing w:line="240" w:lineRule="auto" w:before="0" w:after="0"/>
        <w:ind w:left="4030" w:right="0" w:hanging="459"/>
        <w:jc w:val="left"/>
      </w:pPr>
      <w:r>
        <w:rPr/>
        <mc:AlternateContent>
          <mc:Choice Requires="wps">
            <w:drawing>
              <wp:anchor distT="0" distB="0" distL="0" distR="0" allowOverlap="1" layoutInCell="1" locked="0" behindDoc="0" simplePos="0" relativeHeight="15801344">
                <wp:simplePos x="0" y="0"/>
                <wp:positionH relativeFrom="page">
                  <wp:posOffset>540000</wp:posOffset>
                </wp:positionH>
                <wp:positionV relativeFrom="paragraph">
                  <wp:posOffset>-18835</wp:posOffset>
                </wp:positionV>
                <wp:extent cx="1944370" cy="560006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944370" cy="5600065"/>
                          <a:chExt cx="1944370" cy="5600065"/>
                        </a:xfrm>
                      </wpg:grpSpPr>
                      <wps:wsp>
                        <wps:cNvPr id="156" name="Graphic 156"/>
                        <wps:cNvSpPr/>
                        <wps:spPr>
                          <a:xfrm>
                            <a:off x="0" y="0"/>
                            <a:ext cx="1944370" cy="5600065"/>
                          </a:xfrm>
                          <a:custGeom>
                            <a:avLst/>
                            <a:gdLst/>
                            <a:ahLst/>
                            <a:cxnLst/>
                            <a:rect l="l" t="t" r="r" b="b"/>
                            <a:pathLst>
                              <a:path w="1944370" h="5600065">
                                <a:moveTo>
                                  <a:pt x="1896375" y="5600070"/>
                                </a:moveTo>
                                <a:lnTo>
                                  <a:pt x="47625" y="5600070"/>
                                </a:lnTo>
                                <a:lnTo>
                                  <a:pt x="29133" y="5596312"/>
                                </a:lnTo>
                                <a:lnTo>
                                  <a:pt x="13989" y="5586080"/>
                                </a:lnTo>
                                <a:lnTo>
                                  <a:pt x="3757" y="5570937"/>
                                </a:lnTo>
                                <a:lnTo>
                                  <a:pt x="0" y="5552445"/>
                                </a:lnTo>
                                <a:lnTo>
                                  <a:pt x="0" y="47625"/>
                                </a:lnTo>
                                <a:lnTo>
                                  <a:pt x="3757" y="29133"/>
                                </a:lnTo>
                                <a:lnTo>
                                  <a:pt x="13989" y="13989"/>
                                </a:lnTo>
                                <a:lnTo>
                                  <a:pt x="29133" y="3757"/>
                                </a:lnTo>
                                <a:lnTo>
                                  <a:pt x="47625" y="0"/>
                                </a:lnTo>
                                <a:lnTo>
                                  <a:pt x="1896375" y="0"/>
                                </a:lnTo>
                                <a:lnTo>
                                  <a:pt x="1914866" y="3757"/>
                                </a:lnTo>
                                <a:lnTo>
                                  <a:pt x="1930010" y="13989"/>
                                </a:lnTo>
                                <a:lnTo>
                                  <a:pt x="1940242" y="29133"/>
                                </a:lnTo>
                                <a:lnTo>
                                  <a:pt x="1944000" y="47625"/>
                                </a:lnTo>
                                <a:lnTo>
                                  <a:pt x="1944000" y="5552445"/>
                                </a:lnTo>
                                <a:lnTo>
                                  <a:pt x="1940242" y="5570937"/>
                                </a:lnTo>
                                <a:lnTo>
                                  <a:pt x="1930010" y="5586080"/>
                                </a:lnTo>
                                <a:lnTo>
                                  <a:pt x="1914866" y="5596312"/>
                                </a:lnTo>
                                <a:lnTo>
                                  <a:pt x="1896375" y="5600070"/>
                                </a:lnTo>
                                <a:close/>
                              </a:path>
                            </a:pathLst>
                          </a:custGeom>
                          <a:solidFill>
                            <a:srgbClr val="E2F2FD"/>
                          </a:solidFill>
                        </wps:spPr>
                        <wps:bodyPr wrap="square" lIns="0" tIns="0" rIns="0" bIns="0" rtlCol="0">
                          <a:prstTxWarp prst="textNoShape">
                            <a:avLst/>
                          </a:prstTxWarp>
                          <a:noAutofit/>
                        </wps:bodyPr>
                      </wps:wsp>
                      <wps:wsp>
                        <wps:cNvPr id="157" name="Graphic 157"/>
                        <wps:cNvSpPr/>
                        <wps:spPr>
                          <a:xfrm>
                            <a:off x="257624" y="190500"/>
                            <a:ext cx="1428750" cy="1428750"/>
                          </a:xfrm>
                          <a:custGeom>
                            <a:avLst/>
                            <a:gdLst/>
                            <a:ahLst/>
                            <a:cxnLst/>
                            <a:rect l="l" t="t" r="r" b="b"/>
                            <a:pathLst>
                              <a:path w="1428750" h="1428750">
                                <a:moveTo>
                                  <a:pt x="714375" y="1428750"/>
                                </a:moveTo>
                                <a:lnTo>
                                  <a:pt x="665651" y="1427093"/>
                                </a:lnTo>
                                <a:lnTo>
                                  <a:pt x="617781" y="1422197"/>
                                </a:lnTo>
                                <a:lnTo>
                                  <a:pt x="570872" y="1414169"/>
                                </a:lnTo>
                                <a:lnTo>
                                  <a:pt x="525032" y="1403118"/>
                                </a:lnTo>
                                <a:lnTo>
                                  <a:pt x="480371" y="1389152"/>
                                </a:lnTo>
                                <a:lnTo>
                                  <a:pt x="436996" y="1372381"/>
                                </a:lnTo>
                                <a:lnTo>
                                  <a:pt x="395017" y="1352912"/>
                                </a:lnTo>
                                <a:lnTo>
                                  <a:pt x="354541" y="1330854"/>
                                </a:lnTo>
                                <a:lnTo>
                                  <a:pt x="315678" y="1306315"/>
                                </a:lnTo>
                                <a:lnTo>
                                  <a:pt x="278535" y="1279405"/>
                                </a:lnTo>
                                <a:lnTo>
                                  <a:pt x="243222" y="1250231"/>
                                </a:lnTo>
                                <a:lnTo>
                                  <a:pt x="209847" y="1218902"/>
                                </a:lnTo>
                                <a:lnTo>
                                  <a:pt x="178518" y="1185527"/>
                                </a:lnTo>
                                <a:lnTo>
                                  <a:pt x="149344" y="1150214"/>
                                </a:lnTo>
                                <a:lnTo>
                                  <a:pt x="122434" y="1113071"/>
                                </a:lnTo>
                                <a:lnTo>
                                  <a:pt x="97895" y="1074208"/>
                                </a:lnTo>
                                <a:lnTo>
                                  <a:pt x="75837" y="1033732"/>
                                </a:lnTo>
                                <a:lnTo>
                                  <a:pt x="56368" y="991753"/>
                                </a:lnTo>
                                <a:lnTo>
                                  <a:pt x="39597" y="948378"/>
                                </a:lnTo>
                                <a:lnTo>
                                  <a:pt x="25631" y="903717"/>
                                </a:lnTo>
                                <a:lnTo>
                                  <a:pt x="14580" y="857877"/>
                                </a:lnTo>
                                <a:lnTo>
                                  <a:pt x="6552" y="810968"/>
                                </a:lnTo>
                                <a:lnTo>
                                  <a:pt x="1656" y="763098"/>
                                </a:lnTo>
                                <a:lnTo>
                                  <a:pt x="0" y="714375"/>
                                </a:lnTo>
                                <a:lnTo>
                                  <a:pt x="1656" y="665651"/>
                                </a:lnTo>
                                <a:lnTo>
                                  <a:pt x="6552" y="617781"/>
                                </a:lnTo>
                                <a:lnTo>
                                  <a:pt x="14580" y="570872"/>
                                </a:lnTo>
                                <a:lnTo>
                                  <a:pt x="25631" y="525032"/>
                                </a:lnTo>
                                <a:lnTo>
                                  <a:pt x="39597" y="480371"/>
                                </a:lnTo>
                                <a:lnTo>
                                  <a:pt x="56368" y="436996"/>
                                </a:lnTo>
                                <a:lnTo>
                                  <a:pt x="75837" y="395017"/>
                                </a:lnTo>
                                <a:lnTo>
                                  <a:pt x="97895" y="354541"/>
                                </a:lnTo>
                                <a:lnTo>
                                  <a:pt x="122434" y="315678"/>
                                </a:lnTo>
                                <a:lnTo>
                                  <a:pt x="149344" y="278535"/>
                                </a:lnTo>
                                <a:lnTo>
                                  <a:pt x="178518" y="243222"/>
                                </a:lnTo>
                                <a:lnTo>
                                  <a:pt x="209847" y="209847"/>
                                </a:lnTo>
                                <a:lnTo>
                                  <a:pt x="243222" y="178518"/>
                                </a:lnTo>
                                <a:lnTo>
                                  <a:pt x="278535" y="149344"/>
                                </a:lnTo>
                                <a:lnTo>
                                  <a:pt x="315678" y="122434"/>
                                </a:lnTo>
                                <a:lnTo>
                                  <a:pt x="354541" y="97895"/>
                                </a:lnTo>
                                <a:lnTo>
                                  <a:pt x="395017" y="75837"/>
                                </a:lnTo>
                                <a:lnTo>
                                  <a:pt x="436996" y="56368"/>
                                </a:lnTo>
                                <a:lnTo>
                                  <a:pt x="480371" y="39597"/>
                                </a:lnTo>
                                <a:lnTo>
                                  <a:pt x="525032" y="25631"/>
                                </a:lnTo>
                                <a:lnTo>
                                  <a:pt x="570872" y="14580"/>
                                </a:lnTo>
                                <a:lnTo>
                                  <a:pt x="617781" y="6552"/>
                                </a:lnTo>
                                <a:lnTo>
                                  <a:pt x="665651" y="1656"/>
                                </a:lnTo>
                                <a:lnTo>
                                  <a:pt x="714375" y="0"/>
                                </a:lnTo>
                                <a:lnTo>
                                  <a:pt x="763098" y="1656"/>
                                </a:lnTo>
                                <a:lnTo>
                                  <a:pt x="810968" y="6552"/>
                                </a:lnTo>
                                <a:lnTo>
                                  <a:pt x="857877" y="14580"/>
                                </a:lnTo>
                                <a:lnTo>
                                  <a:pt x="903717" y="25631"/>
                                </a:lnTo>
                                <a:lnTo>
                                  <a:pt x="948378" y="39597"/>
                                </a:lnTo>
                                <a:lnTo>
                                  <a:pt x="991753" y="56368"/>
                                </a:lnTo>
                                <a:lnTo>
                                  <a:pt x="1033732" y="75837"/>
                                </a:lnTo>
                                <a:lnTo>
                                  <a:pt x="1074208" y="97895"/>
                                </a:lnTo>
                                <a:lnTo>
                                  <a:pt x="1113071" y="122434"/>
                                </a:lnTo>
                                <a:lnTo>
                                  <a:pt x="1150214" y="149344"/>
                                </a:lnTo>
                                <a:lnTo>
                                  <a:pt x="1185527" y="178518"/>
                                </a:lnTo>
                                <a:lnTo>
                                  <a:pt x="1218902" y="209847"/>
                                </a:lnTo>
                                <a:lnTo>
                                  <a:pt x="1250231" y="243222"/>
                                </a:lnTo>
                                <a:lnTo>
                                  <a:pt x="1279405" y="278535"/>
                                </a:lnTo>
                                <a:lnTo>
                                  <a:pt x="1306315" y="315678"/>
                                </a:lnTo>
                                <a:lnTo>
                                  <a:pt x="1330854" y="354541"/>
                                </a:lnTo>
                                <a:lnTo>
                                  <a:pt x="1352912" y="395017"/>
                                </a:lnTo>
                                <a:lnTo>
                                  <a:pt x="1372381" y="436996"/>
                                </a:lnTo>
                                <a:lnTo>
                                  <a:pt x="1389152" y="480371"/>
                                </a:lnTo>
                                <a:lnTo>
                                  <a:pt x="1403118" y="525032"/>
                                </a:lnTo>
                                <a:lnTo>
                                  <a:pt x="1414169" y="570872"/>
                                </a:lnTo>
                                <a:lnTo>
                                  <a:pt x="1422197" y="617781"/>
                                </a:lnTo>
                                <a:lnTo>
                                  <a:pt x="1427093" y="665651"/>
                                </a:lnTo>
                                <a:lnTo>
                                  <a:pt x="1428750" y="714375"/>
                                </a:lnTo>
                                <a:lnTo>
                                  <a:pt x="1427093" y="763098"/>
                                </a:lnTo>
                                <a:lnTo>
                                  <a:pt x="1422197" y="810968"/>
                                </a:lnTo>
                                <a:lnTo>
                                  <a:pt x="1414169" y="857877"/>
                                </a:lnTo>
                                <a:lnTo>
                                  <a:pt x="1403118" y="903717"/>
                                </a:lnTo>
                                <a:lnTo>
                                  <a:pt x="1389152" y="948378"/>
                                </a:lnTo>
                                <a:lnTo>
                                  <a:pt x="1372381" y="991753"/>
                                </a:lnTo>
                                <a:lnTo>
                                  <a:pt x="1352912" y="1033732"/>
                                </a:lnTo>
                                <a:lnTo>
                                  <a:pt x="1330854" y="1074208"/>
                                </a:lnTo>
                                <a:lnTo>
                                  <a:pt x="1306315" y="1113071"/>
                                </a:lnTo>
                                <a:lnTo>
                                  <a:pt x="1279405" y="1150214"/>
                                </a:lnTo>
                                <a:lnTo>
                                  <a:pt x="1250231" y="1185527"/>
                                </a:lnTo>
                                <a:lnTo>
                                  <a:pt x="1218902" y="1218902"/>
                                </a:lnTo>
                                <a:lnTo>
                                  <a:pt x="1185527" y="1250231"/>
                                </a:lnTo>
                                <a:lnTo>
                                  <a:pt x="1150214" y="1279405"/>
                                </a:lnTo>
                                <a:lnTo>
                                  <a:pt x="1113071" y="1306315"/>
                                </a:lnTo>
                                <a:lnTo>
                                  <a:pt x="1074208" y="1330854"/>
                                </a:lnTo>
                                <a:lnTo>
                                  <a:pt x="1033732" y="1352912"/>
                                </a:lnTo>
                                <a:lnTo>
                                  <a:pt x="991753" y="1372381"/>
                                </a:lnTo>
                                <a:lnTo>
                                  <a:pt x="948378" y="1389152"/>
                                </a:lnTo>
                                <a:lnTo>
                                  <a:pt x="903717" y="1403118"/>
                                </a:lnTo>
                                <a:lnTo>
                                  <a:pt x="857877" y="1414169"/>
                                </a:lnTo>
                                <a:lnTo>
                                  <a:pt x="810968" y="1422197"/>
                                </a:lnTo>
                                <a:lnTo>
                                  <a:pt x="763098" y="1427093"/>
                                </a:lnTo>
                                <a:lnTo>
                                  <a:pt x="714375" y="1428750"/>
                                </a:lnTo>
                                <a:close/>
                              </a:path>
                            </a:pathLst>
                          </a:custGeom>
                          <a:solidFill>
                            <a:srgbClr val="1875D1"/>
                          </a:solidFill>
                        </wps:spPr>
                        <wps:bodyPr wrap="square" lIns="0" tIns="0" rIns="0" bIns="0" rtlCol="0">
                          <a:prstTxWarp prst="textNoShape">
                            <a:avLst/>
                          </a:prstTxWarp>
                          <a:noAutofit/>
                        </wps:bodyPr>
                      </wps:wsp>
                      <pic:pic>
                        <pic:nvPicPr>
                          <pic:cNvPr id="158" name="Image 158"/>
                          <pic:cNvPicPr/>
                        </pic:nvPicPr>
                        <pic:blipFill>
                          <a:blip r:embed="rId15" cstate="print"/>
                          <a:stretch>
                            <a:fillRect/>
                          </a:stretch>
                        </pic:blipFill>
                        <pic:spPr>
                          <a:xfrm>
                            <a:off x="495749" y="380999"/>
                            <a:ext cx="952500" cy="952500"/>
                          </a:xfrm>
                          <a:prstGeom prst="rect">
                            <a:avLst/>
                          </a:prstGeom>
                        </pic:spPr>
                      </pic:pic>
                      <wps:wsp>
                        <wps:cNvPr id="159" name="Textbox 159"/>
                        <wps:cNvSpPr txBox="1"/>
                        <wps:spPr>
                          <a:xfrm>
                            <a:off x="0" y="0"/>
                            <a:ext cx="1944370" cy="5600065"/>
                          </a:xfrm>
                          <a:prstGeom prst="rect">
                            <a:avLst/>
                          </a:prstGeom>
                        </wps:spPr>
                        <wps:txbx>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67"/>
                                <w:rPr>
                                  <w:sz w:val="22"/>
                                </w:rPr>
                              </w:pPr>
                            </w:p>
                            <w:p>
                              <w:pPr>
                                <w:spacing w:line="295" w:lineRule="auto" w:before="1"/>
                                <w:ind w:left="247" w:right="246" w:firstLine="0"/>
                                <w:jc w:val="center"/>
                                <w:rPr>
                                  <w:sz w:val="22"/>
                                </w:rPr>
                              </w:pPr>
                              <w:r>
                                <w:rPr>
                                  <w:sz w:val="22"/>
                                </w:rPr>
                                <w:t>Affluent</w:t>
                              </w:r>
                              <w:r>
                                <w:rPr>
                                  <w:spacing w:val="-17"/>
                                  <w:sz w:val="22"/>
                                </w:rPr>
                                <w:t> </w:t>
                              </w:r>
                              <w:r>
                                <w:rPr>
                                  <w:sz w:val="22"/>
                                </w:rPr>
                                <w:t>individuals</w:t>
                              </w:r>
                              <w:r>
                                <w:rPr>
                                  <w:spacing w:val="-17"/>
                                  <w:sz w:val="22"/>
                                </w:rPr>
                                <w:t> </w:t>
                              </w:r>
                              <w:r>
                                <w:rPr>
                                  <w:sz w:val="22"/>
                                </w:rPr>
                                <w:t>and families in search of luxury apartments </w:t>
                              </w:r>
                              <w:r>
                                <w:rPr>
                                  <w:spacing w:val="-2"/>
                                  <w:sz w:val="22"/>
                                </w:rPr>
                                <w:t>globally.</w:t>
                              </w:r>
                            </w:p>
                            <w:p>
                              <w:pPr>
                                <w:spacing w:line="240" w:lineRule="auto" w:before="52"/>
                                <w:rPr>
                                  <w:sz w:val="22"/>
                                </w:rPr>
                              </w:pPr>
                            </w:p>
                            <w:p>
                              <w:pPr>
                                <w:spacing w:before="0"/>
                                <w:ind w:left="247" w:right="247" w:firstLine="0"/>
                                <w:jc w:val="center"/>
                                <w:rPr>
                                  <w:sz w:val="24"/>
                                </w:rPr>
                              </w:pPr>
                              <w:r>
                                <w:rPr>
                                  <w:color w:val="1875D1"/>
                                  <w:spacing w:val="-2"/>
                                  <w:w w:val="105"/>
                                  <w:sz w:val="24"/>
                                </w:rPr>
                                <w:t>Demographics</w:t>
                              </w:r>
                            </w:p>
                            <w:p>
                              <w:pPr>
                                <w:spacing w:line="295" w:lineRule="auto" w:before="181"/>
                                <w:ind w:left="248" w:right="246" w:firstLine="0"/>
                                <w:jc w:val="center"/>
                                <w:rPr>
                                  <w:sz w:val="21"/>
                                </w:rPr>
                              </w:pPr>
                              <w:r>
                                <w:rPr>
                                  <w:sz w:val="21"/>
                                </w:rPr>
                                <w:t>United</w:t>
                              </w:r>
                              <w:r>
                                <w:rPr>
                                  <w:spacing w:val="-16"/>
                                  <w:sz w:val="21"/>
                                </w:rPr>
                                <w:t> </w:t>
                              </w:r>
                              <w:r>
                                <w:rPr>
                                  <w:sz w:val="21"/>
                                </w:rPr>
                                <w:t>States</w:t>
                              </w:r>
                              <w:r>
                                <w:rPr>
                                  <w:spacing w:val="-16"/>
                                  <w:sz w:val="21"/>
                                </w:rPr>
                                <w:t> </w:t>
                              </w:r>
                              <w:r>
                                <w:rPr>
                                  <w:sz w:val="21"/>
                                </w:rPr>
                                <w:t>and</w:t>
                              </w:r>
                              <w:r>
                                <w:rPr>
                                  <w:spacing w:val="-16"/>
                                  <w:sz w:val="21"/>
                                </w:rPr>
                                <w:t> </w:t>
                              </w:r>
                              <w:r>
                                <w:rPr>
                                  <w:sz w:val="21"/>
                                </w:rPr>
                                <w:t>other global</w:t>
                              </w:r>
                              <w:r>
                                <w:rPr>
                                  <w:spacing w:val="-15"/>
                                  <w:sz w:val="21"/>
                                </w:rPr>
                                <w:t> </w:t>
                              </w:r>
                              <w:r>
                                <w:rPr>
                                  <w:sz w:val="21"/>
                                </w:rPr>
                                <w:t>cities</w:t>
                              </w:r>
                              <w:r>
                                <w:rPr>
                                  <w:spacing w:val="-15"/>
                                  <w:sz w:val="21"/>
                                </w:rPr>
                                <w:t> </w:t>
                              </w:r>
                              <w:r>
                                <w:rPr>
                                  <w:sz w:val="21"/>
                                </w:rPr>
                                <w:t>with</w:t>
                              </w:r>
                              <w:r>
                                <w:rPr>
                                  <w:spacing w:val="-15"/>
                                  <w:sz w:val="21"/>
                                </w:rPr>
                                <w:t> </w:t>
                              </w:r>
                              <w:r>
                                <w:rPr>
                                  <w:sz w:val="21"/>
                                </w:rPr>
                                <w:t>a</w:t>
                              </w:r>
                              <w:r>
                                <w:rPr>
                                  <w:spacing w:val="-15"/>
                                  <w:sz w:val="21"/>
                                </w:rPr>
                                <w:t> </w:t>
                              </w:r>
                              <w:r>
                                <w:rPr>
                                  <w:sz w:val="21"/>
                                </w:rPr>
                                <w:t>high density of wealthy </w:t>
                              </w:r>
                              <w:r>
                                <w:rPr>
                                  <w:spacing w:val="-2"/>
                                  <w:sz w:val="21"/>
                                </w:rPr>
                                <w:t>residents.</w:t>
                              </w:r>
                            </w:p>
                            <w:p>
                              <w:pPr>
                                <w:spacing w:line="240" w:lineRule="auto" w:before="60"/>
                                <w:rPr>
                                  <w:sz w:val="21"/>
                                </w:rPr>
                              </w:pPr>
                            </w:p>
                            <w:p>
                              <w:pPr>
                                <w:spacing w:before="0"/>
                                <w:ind w:left="556" w:right="0" w:firstLine="0"/>
                                <w:jc w:val="left"/>
                                <w:rPr>
                                  <w:sz w:val="24"/>
                                </w:rPr>
                              </w:pPr>
                              <w:r>
                                <w:rPr>
                                  <w:color w:val="1875D1"/>
                                  <w:w w:val="105"/>
                                  <w:sz w:val="24"/>
                                </w:rPr>
                                <w:t>Professional</w:t>
                              </w:r>
                              <w:r>
                                <w:rPr>
                                  <w:color w:val="1875D1"/>
                                  <w:spacing w:val="11"/>
                                  <w:w w:val="105"/>
                                  <w:sz w:val="24"/>
                                </w:rPr>
                                <w:t> </w:t>
                              </w:r>
                              <w:r>
                                <w:rPr>
                                  <w:color w:val="1875D1"/>
                                  <w:spacing w:val="-4"/>
                                  <w:w w:val="105"/>
                                  <w:sz w:val="24"/>
                                </w:rPr>
                                <w:t>Role</w:t>
                              </w:r>
                            </w:p>
                            <w:p>
                              <w:pPr>
                                <w:spacing w:line="295" w:lineRule="auto" w:before="181"/>
                                <w:ind w:left="247" w:right="246" w:firstLine="0"/>
                                <w:jc w:val="center"/>
                                <w:rPr>
                                  <w:sz w:val="21"/>
                                </w:rPr>
                              </w:pPr>
                              <w:r>
                                <w:rPr>
                                  <w:spacing w:val="-2"/>
                                  <w:sz w:val="21"/>
                                </w:rPr>
                                <w:t>High-net-worth</w:t>
                              </w:r>
                              <w:r>
                                <w:rPr>
                                  <w:spacing w:val="-14"/>
                                  <w:sz w:val="21"/>
                                </w:rPr>
                                <w:t> </w:t>
                              </w:r>
                              <w:r>
                                <w:rPr>
                                  <w:spacing w:val="-2"/>
                                  <w:sz w:val="21"/>
                                </w:rPr>
                                <w:t>individuals, </w:t>
                              </w:r>
                              <w:r>
                                <w:rPr>
                                  <w:w w:val="105"/>
                                  <w:sz w:val="21"/>
                                </w:rPr>
                                <w:t>successful</w:t>
                              </w:r>
                              <w:r>
                                <w:rPr>
                                  <w:spacing w:val="-3"/>
                                  <w:w w:val="105"/>
                                  <w:sz w:val="21"/>
                                </w:rPr>
                                <w:t> </w:t>
                              </w:r>
                              <w:r>
                                <w:rPr>
                                  <w:w w:val="105"/>
                                  <w:sz w:val="21"/>
                                </w:rPr>
                                <w:t>professionals, </w:t>
                              </w:r>
                              <w:r>
                                <w:rPr>
                                  <w:sz w:val="21"/>
                                </w:rPr>
                                <w:t>expatriates, and investors </w:t>
                              </w:r>
                              <w:r>
                                <w:rPr>
                                  <w:w w:val="105"/>
                                  <w:sz w:val="21"/>
                                </w:rPr>
                                <w:t>looking for exceptional residential</w:t>
                              </w:r>
                              <w:r>
                                <w:rPr>
                                  <w:spacing w:val="-3"/>
                                  <w:w w:val="105"/>
                                  <w:sz w:val="21"/>
                                </w:rPr>
                                <w:t> </w:t>
                              </w:r>
                              <w:r>
                                <w:rPr>
                                  <w:w w:val="105"/>
                                  <w:sz w:val="21"/>
                                </w:rPr>
                                <w:t>options.</w:t>
                              </w:r>
                            </w:p>
                          </w:txbxContent>
                        </wps:txbx>
                        <wps:bodyPr wrap="square" lIns="0" tIns="0" rIns="0" bIns="0" rtlCol="0">
                          <a:noAutofit/>
                        </wps:bodyPr>
                      </wps:wsp>
                    </wpg:wgp>
                  </a:graphicData>
                </a:graphic>
              </wp:anchor>
            </w:drawing>
          </mc:Choice>
          <mc:Fallback>
            <w:pict>
              <v:group style="position:absolute;margin-left:42.519688pt;margin-top:-1.483123pt;width:153.1pt;height:440.95pt;mso-position-horizontal-relative:page;mso-position-vertical-relative:paragraph;z-index:15801344" id="docshapegroup52" coordorigin="850,-30" coordsize="3062,8819">
                <v:shape style="position:absolute;left:850;top:-30;width:3062;height:8819" id="docshape53" coordorigin="850,-30" coordsize="3062,8819" path="m3837,8789l925,8789,896,8783,872,8767,856,8743,850,8714,850,45,856,16,872,-8,896,-24,925,-30,3837,-30,3866,-24,3890,-8,3906,16,3912,45,3912,8714,3906,8743,3890,8767,3866,8783,3837,8789xe" filled="true" fillcolor="#e2f2fd" stroked="false">
                  <v:path arrowok="t"/>
                  <v:fill type="solid"/>
                </v:shape>
                <v:shape style="position:absolute;left:1256;top:270;width:2250;height:2250" id="docshape54" coordorigin="1256,270" coordsize="2250,2250" path="m2381,2520l2304,2518,2229,2510,2155,2497,2083,2480,2013,2458,1944,2432,1878,2401,1814,2366,1753,2328,1695,2285,1639,2239,1587,2190,1537,2137,1491,2082,1449,2023,1410,1962,1376,1898,1345,1832,1318,1764,1296,1694,1279,1621,1266,1547,1259,1472,1256,1395,1259,1319,1266,1243,1279,1169,1296,1097,1318,1027,1345,959,1376,892,1410,829,1449,767,1491,709,1537,653,1587,601,1639,551,1695,506,1753,463,1814,425,1878,390,1944,359,2013,333,2083,311,2155,293,2229,281,2304,273,2381,270,2458,273,2533,281,2607,293,2679,311,2750,333,2818,359,2884,390,2948,425,3009,463,3067,506,3123,551,3176,601,3225,653,3271,709,3313,767,3352,829,3387,892,3417,959,3444,1027,3466,1097,3483,1169,3496,1243,3503,1319,3506,1395,3503,1472,3496,1547,3483,1621,3466,1694,3444,1764,3417,1832,3387,1898,3352,1962,3313,2023,3271,2082,3225,2137,3176,2190,3123,2239,3067,2285,3009,2328,2948,2366,2884,2401,2818,2432,2750,2458,2679,2480,2607,2497,2533,2510,2458,2518,2381,2520xe" filled="true" fillcolor="#1875d1" stroked="false">
                  <v:path arrowok="t"/>
                  <v:fill type="solid"/>
                </v:shape>
                <v:shape style="position:absolute;left:1631;top:570;width:1500;height:1500" type="#_x0000_t75" id="docshape55" stroked="false">
                  <v:imagedata r:id="rId15" o:title=""/>
                </v:shape>
                <v:shape style="position:absolute;left:850;top:-30;width:3062;height:8819" type="#_x0000_t202" id="docshape56"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67"/>
                          <w:rPr>
                            <w:sz w:val="22"/>
                          </w:rPr>
                        </w:pPr>
                      </w:p>
                      <w:p>
                        <w:pPr>
                          <w:spacing w:line="295" w:lineRule="auto" w:before="1"/>
                          <w:ind w:left="247" w:right="246" w:firstLine="0"/>
                          <w:jc w:val="center"/>
                          <w:rPr>
                            <w:sz w:val="22"/>
                          </w:rPr>
                        </w:pPr>
                        <w:r>
                          <w:rPr>
                            <w:sz w:val="22"/>
                          </w:rPr>
                          <w:t>Affluent</w:t>
                        </w:r>
                        <w:r>
                          <w:rPr>
                            <w:spacing w:val="-17"/>
                            <w:sz w:val="22"/>
                          </w:rPr>
                          <w:t> </w:t>
                        </w:r>
                        <w:r>
                          <w:rPr>
                            <w:sz w:val="22"/>
                          </w:rPr>
                          <w:t>individuals</w:t>
                        </w:r>
                        <w:r>
                          <w:rPr>
                            <w:spacing w:val="-17"/>
                            <w:sz w:val="22"/>
                          </w:rPr>
                          <w:t> </w:t>
                        </w:r>
                        <w:r>
                          <w:rPr>
                            <w:sz w:val="22"/>
                          </w:rPr>
                          <w:t>and families in search of luxury apartments </w:t>
                        </w:r>
                        <w:r>
                          <w:rPr>
                            <w:spacing w:val="-2"/>
                            <w:sz w:val="22"/>
                          </w:rPr>
                          <w:t>globally.</w:t>
                        </w:r>
                      </w:p>
                      <w:p>
                        <w:pPr>
                          <w:spacing w:line="240" w:lineRule="auto" w:before="52"/>
                          <w:rPr>
                            <w:sz w:val="22"/>
                          </w:rPr>
                        </w:pPr>
                      </w:p>
                      <w:p>
                        <w:pPr>
                          <w:spacing w:before="0"/>
                          <w:ind w:left="247" w:right="247" w:firstLine="0"/>
                          <w:jc w:val="center"/>
                          <w:rPr>
                            <w:sz w:val="24"/>
                          </w:rPr>
                        </w:pPr>
                        <w:r>
                          <w:rPr>
                            <w:color w:val="1875D1"/>
                            <w:spacing w:val="-2"/>
                            <w:w w:val="105"/>
                            <w:sz w:val="24"/>
                          </w:rPr>
                          <w:t>Demographics</w:t>
                        </w:r>
                      </w:p>
                      <w:p>
                        <w:pPr>
                          <w:spacing w:line="295" w:lineRule="auto" w:before="181"/>
                          <w:ind w:left="248" w:right="246" w:firstLine="0"/>
                          <w:jc w:val="center"/>
                          <w:rPr>
                            <w:sz w:val="21"/>
                          </w:rPr>
                        </w:pPr>
                        <w:r>
                          <w:rPr>
                            <w:sz w:val="21"/>
                          </w:rPr>
                          <w:t>United</w:t>
                        </w:r>
                        <w:r>
                          <w:rPr>
                            <w:spacing w:val="-16"/>
                            <w:sz w:val="21"/>
                          </w:rPr>
                          <w:t> </w:t>
                        </w:r>
                        <w:r>
                          <w:rPr>
                            <w:sz w:val="21"/>
                          </w:rPr>
                          <w:t>States</w:t>
                        </w:r>
                        <w:r>
                          <w:rPr>
                            <w:spacing w:val="-16"/>
                            <w:sz w:val="21"/>
                          </w:rPr>
                          <w:t> </w:t>
                        </w:r>
                        <w:r>
                          <w:rPr>
                            <w:sz w:val="21"/>
                          </w:rPr>
                          <w:t>and</w:t>
                        </w:r>
                        <w:r>
                          <w:rPr>
                            <w:spacing w:val="-16"/>
                            <w:sz w:val="21"/>
                          </w:rPr>
                          <w:t> </w:t>
                        </w:r>
                        <w:r>
                          <w:rPr>
                            <w:sz w:val="21"/>
                          </w:rPr>
                          <w:t>other global</w:t>
                        </w:r>
                        <w:r>
                          <w:rPr>
                            <w:spacing w:val="-15"/>
                            <w:sz w:val="21"/>
                          </w:rPr>
                          <w:t> </w:t>
                        </w:r>
                        <w:r>
                          <w:rPr>
                            <w:sz w:val="21"/>
                          </w:rPr>
                          <w:t>cities</w:t>
                        </w:r>
                        <w:r>
                          <w:rPr>
                            <w:spacing w:val="-15"/>
                            <w:sz w:val="21"/>
                          </w:rPr>
                          <w:t> </w:t>
                        </w:r>
                        <w:r>
                          <w:rPr>
                            <w:sz w:val="21"/>
                          </w:rPr>
                          <w:t>with</w:t>
                        </w:r>
                        <w:r>
                          <w:rPr>
                            <w:spacing w:val="-15"/>
                            <w:sz w:val="21"/>
                          </w:rPr>
                          <w:t> </w:t>
                        </w:r>
                        <w:r>
                          <w:rPr>
                            <w:sz w:val="21"/>
                          </w:rPr>
                          <w:t>a</w:t>
                        </w:r>
                        <w:r>
                          <w:rPr>
                            <w:spacing w:val="-15"/>
                            <w:sz w:val="21"/>
                          </w:rPr>
                          <w:t> </w:t>
                        </w:r>
                        <w:r>
                          <w:rPr>
                            <w:sz w:val="21"/>
                          </w:rPr>
                          <w:t>high density of wealthy </w:t>
                        </w:r>
                        <w:r>
                          <w:rPr>
                            <w:spacing w:val="-2"/>
                            <w:sz w:val="21"/>
                          </w:rPr>
                          <w:t>residents.</w:t>
                        </w:r>
                      </w:p>
                      <w:p>
                        <w:pPr>
                          <w:spacing w:line="240" w:lineRule="auto" w:before="60"/>
                          <w:rPr>
                            <w:sz w:val="21"/>
                          </w:rPr>
                        </w:pPr>
                      </w:p>
                      <w:p>
                        <w:pPr>
                          <w:spacing w:before="0"/>
                          <w:ind w:left="556" w:right="0" w:firstLine="0"/>
                          <w:jc w:val="left"/>
                          <w:rPr>
                            <w:sz w:val="24"/>
                          </w:rPr>
                        </w:pPr>
                        <w:r>
                          <w:rPr>
                            <w:color w:val="1875D1"/>
                            <w:w w:val="105"/>
                            <w:sz w:val="24"/>
                          </w:rPr>
                          <w:t>Professional</w:t>
                        </w:r>
                        <w:r>
                          <w:rPr>
                            <w:color w:val="1875D1"/>
                            <w:spacing w:val="11"/>
                            <w:w w:val="105"/>
                            <w:sz w:val="24"/>
                          </w:rPr>
                          <w:t> </w:t>
                        </w:r>
                        <w:r>
                          <w:rPr>
                            <w:color w:val="1875D1"/>
                            <w:spacing w:val="-4"/>
                            <w:w w:val="105"/>
                            <w:sz w:val="24"/>
                          </w:rPr>
                          <w:t>Role</w:t>
                        </w:r>
                      </w:p>
                      <w:p>
                        <w:pPr>
                          <w:spacing w:line="295" w:lineRule="auto" w:before="181"/>
                          <w:ind w:left="247" w:right="246" w:firstLine="0"/>
                          <w:jc w:val="center"/>
                          <w:rPr>
                            <w:sz w:val="21"/>
                          </w:rPr>
                        </w:pPr>
                        <w:r>
                          <w:rPr>
                            <w:spacing w:val="-2"/>
                            <w:sz w:val="21"/>
                          </w:rPr>
                          <w:t>High-net-worth</w:t>
                        </w:r>
                        <w:r>
                          <w:rPr>
                            <w:spacing w:val="-14"/>
                            <w:sz w:val="21"/>
                          </w:rPr>
                          <w:t> </w:t>
                        </w:r>
                        <w:r>
                          <w:rPr>
                            <w:spacing w:val="-2"/>
                            <w:sz w:val="21"/>
                          </w:rPr>
                          <w:t>individuals, </w:t>
                        </w:r>
                        <w:r>
                          <w:rPr>
                            <w:w w:val="105"/>
                            <w:sz w:val="21"/>
                          </w:rPr>
                          <w:t>successful</w:t>
                        </w:r>
                        <w:r>
                          <w:rPr>
                            <w:spacing w:val="-3"/>
                            <w:w w:val="105"/>
                            <w:sz w:val="21"/>
                          </w:rPr>
                          <w:t> </w:t>
                        </w:r>
                        <w:r>
                          <w:rPr>
                            <w:w w:val="105"/>
                            <w:sz w:val="21"/>
                          </w:rPr>
                          <w:t>professionals, </w:t>
                        </w:r>
                        <w:r>
                          <w:rPr>
                            <w:sz w:val="21"/>
                          </w:rPr>
                          <w:t>expatriates, and investors </w:t>
                        </w:r>
                        <w:r>
                          <w:rPr>
                            <w:w w:val="105"/>
                            <w:sz w:val="21"/>
                          </w:rPr>
                          <w:t>looking for exceptional residential</w:t>
                        </w:r>
                        <w:r>
                          <w:rPr>
                            <w:spacing w:val="-3"/>
                            <w:w w:val="105"/>
                            <w:sz w:val="21"/>
                          </w:rPr>
                          <w:t> </w:t>
                        </w:r>
                        <w:r>
                          <w:rPr>
                            <w:w w:val="105"/>
                            <w:sz w:val="21"/>
                          </w:rPr>
                          <w:t>options.</w:t>
                        </w:r>
                      </w:p>
                    </w:txbxContent>
                  </v:textbox>
                  <w10:wrap type="none"/>
                </v:shape>
                <w10:wrap type="none"/>
              </v:group>
            </w:pict>
          </mc:Fallback>
        </mc:AlternateContent>
      </w:r>
      <w:bookmarkStart w:name="5.3 Psychographics of Target Audience" w:id="56"/>
      <w:bookmarkEnd w:id="56"/>
      <w:r>
        <w:rPr/>
      </w:r>
      <w:bookmarkStart w:name="_bookmark27" w:id="57"/>
      <w:bookmarkEnd w:id="57"/>
      <w:r>
        <w:rPr/>
      </w:r>
      <w:r>
        <w:rPr>
          <w:color w:val="1875D1"/>
        </w:rPr>
        <w:t>Psychographics</w:t>
      </w:r>
      <w:r>
        <w:rPr>
          <w:color w:val="1875D1"/>
          <w:spacing w:val="3"/>
        </w:rPr>
        <w:t> </w:t>
      </w:r>
      <w:r>
        <w:rPr>
          <w:color w:val="1875D1"/>
        </w:rPr>
        <w:t>of</w:t>
      </w:r>
      <w:r>
        <w:rPr>
          <w:color w:val="1875D1"/>
          <w:spacing w:val="-4"/>
        </w:rPr>
        <w:t> </w:t>
      </w:r>
      <w:r>
        <w:rPr>
          <w:color w:val="1875D1"/>
        </w:rPr>
        <w:t>Target</w:t>
      </w:r>
      <w:r>
        <w:rPr>
          <w:color w:val="1875D1"/>
          <w:spacing w:val="3"/>
        </w:rPr>
        <w:t> </w:t>
      </w:r>
      <w:r>
        <w:rPr>
          <w:color w:val="1875D1"/>
          <w:spacing w:val="-2"/>
        </w:rPr>
        <w:t>Audience</w:t>
      </w:r>
    </w:p>
    <w:p>
      <w:pPr>
        <w:pStyle w:val="BodyText"/>
        <w:spacing w:before="31"/>
        <w:rPr>
          <w:sz w:val="28"/>
        </w:rPr>
      </w:pPr>
    </w:p>
    <w:p>
      <w:pPr>
        <w:pStyle w:val="Heading5"/>
        <w:spacing w:before="0"/>
        <w:ind w:left="5176"/>
      </w:pPr>
      <w:r>
        <w:rPr/>
        <w:drawing>
          <wp:anchor distT="0" distB="0" distL="0" distR="0" allowOverlap="1" layoutInCell="1" locked="0" behindDoc="0" simplePos="0" relativeHeight="15801856">
            <wp:simplePos x="0" y="0"/>
            <wp:positionH relativeFrom="page">
              <wp:posOffset>2722124</wp:posOffset>
            </wp:positionH>
            <wp:positionV relativeFrom="paragraph">
              <wp:posOffset>-20413</wp:posOffset>
            </wp:positionV>
            <wp:extent cx="857250" cy="857250"/>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16" cstate="print"/>
                    <a:stretch>
                      <a:fillRect/>
                    </a:stretch>
                  </pic:blipFill>
                  <pic:spPr>
                    <a:xfrm>
                      <a:off x="0" y="0"/>
                      <a:ext cx="857250" cy="857250"/>
                    </a:xfrm>
                    <a:prstGeom prst="rect">
                      <a:avLst/>
                    </a:prstGeom>
                  </pic:spPr>
                </pic:pic>
              </a:graphicData>
            </a:graphic>
          </wp:anchor>
        </w:drawing>
      </w:r>
      <w:r>
        <w:rPr>
          <w:spacing w:val="-2"/>
        </w:rPr>
        <w:t>Lifestyle</w:t>
      </w:r>
      <w:r>
        <w:rPr>
          <w:spacing w:val="-11"/>
        </w:rPr>
        <w:t> </w:t>
      </w:r>
      <w:r>
        <w:rPr>
          <w:spacing w:val="-2"/>
        </w:rPr>
        <w:t>Preferences</w:t>
      </w:r>
    </w:p>
    <w:p>
      <w:pPr>
        <w:pStyle w:val="BodyText"/>
        <w:spacing w:line="295" w:lineRule="auto" w:before="183"/>
        <w:ind w:left="5176" w:right="458"/>
      </w:pPr>
      <w:r>
        <w:rPr>
          <w:spacing w:val="-2"/>
        </w:rPr>
        <w:t>Our</w:t>
      </w:r>
      <w:r>
        <w:rPr>
          <w:spacing w:val="-10"/>
        </w:rPr>
        <w:t> </w:t>
      </w:r>
      <w:r>
        <w:rPr>
          <w:spacing w:val="-2"/>
        </w:rPr>
        <w:t>target</w:t>
      </w:r>
      <w:r>
        <w:rPr>
          <w:spacing w:val="-10"/>
        </w:rPr>
        <w:t> </w:t>
      </w:r>
      <w:r>
        <w:rPr>
          <w:spacing w:val="-2"/>
        </w:rPr>
        <w:t>audience</w:t>
      </w:r>
      <w:r>
        <w:rPr>
          <w:spacing w:val="-10"/>
        </w:rPr>
        <w:t> </w:t>
      </w:r>
      <w:r>
        <w:rPr>
          <w:spacing w:val="-2"/>
        </w:rPr>
        <w:t>values</w:t>
      </w:r>
      <w:r>
        <w:rPr>
          <w:spacing w:val="-10"/>
        </w:rPr>
        <w:t> </w:t>
      </w:r>
      <w:r>
        <w:rPr>
          <w:spacing w:val="-2"/>
        </w:rPr>
        <w:t>exclusivity,</w:t>
      </w:r>
      <w:r>
        <w:rPr>
          <w:spacing w:val="-10"/>
        </w:rPr>
        <w:t> </w:t>
      </w:r>
      <w:r>
        <w:rPr>
          <w:spacing w:val="-2"/>
        </w:rPr>
        <w:t>luxury,</w:t>
      </w:r>
      <w:r>
        <w:rPr>
          <w:spacing w:val="-10"/>
        </w:rPr>
        <w:t> </w:t>
      </w:r>
      <w:r>
        <w:rPr>
          <w:spacing w:val="-2"/>
        </w:rPr>
        <w:t>and</w:t>
      </w:r>
      <w:r>
        <w:rPr>
          <w:spacing w:val="-10"/>
        </w:rPr>
        <w:t> </w:t>
      </w:r>
      <w:r>
        <w:rPr>
          <w:spacing w:val="-2"/>
        </w:rPr>
        <w:t>a </w:t>
      </w:r>
      <w:r>
        <w:rPr/>
        <w:t>bespoke living experience. They appreciate personalized services that cater to their unique tastes</w:t>
      </w:r>
      <w:r>
        <w:rPr>
          <w:spacing w:val="-9"/>
        </w:rPr>
        <w:t> </w:t>
      </w:r>
      <w:r>
        <w:rPr/>
        <w:t>and</w:t>
      </w:r>
      <w:r>
        <w:rPr>
          <w:spacing w:val="-9"/>
        </w:rPr>
        <w:t> </w:t>
      </w:r>
      <w:r>
        <w:rPr/>
        <w:t>preferences,</w:t>
      </w:r>
      <w:r>
        <w:rPr>
          <w:spacing w:val="-9"/>
        </w:rPr>
        <w:t> </w:t>
      </w:r>
      <w:r>
        <w:rPr/>
        <w:t>making</w:t>
      </w:r>
      <w:r>
        <w:rPr>
          <w:spacing w:val="-9"/>
        </w:rPr>
        <w:t> </w:t>
      </w:r>
      <w:r>
        <w:rPr/>
        <w:t>them</w:t>
      </w:r>
      <w:r>
        <w:rPr>
          <w:spacing w:val="-9"/>
        </w:rPr>
        <w:t> </w:t>
      </w:r>
      <w:r>
        <w:rPr/>
        <w:t>more</w:t>
      </w:r>
      <w:r>
        <w:rPr>
          <w:spacing w:val="-9"/>
        </w:rPr>
        <w:t> </w:t>
      </w:r>
      <w:r>
        <w:rPr/>
        <w:t>likely</w:t>
      </w:r>
      <w:r>
        <w:rPr>
          <w:spacing w:val="-9"/>
        </w:rPr>
        <w:t> </w:t>
      </w:r>
      <w:r>
        <w:rPr/>
        <w:t>to choose platforms that offer tailored </w:t>
      </w:r>
      <w:r>
        <w:rPr>
          <w:spacing w:val="-2"/>
        </w:rPr>
        <w:t>recommendations.</w:t>
      </w:r>
    </w:p>
    <w:p>
      <w:pPr>
        <w:pStyle w:val="BodyText"/>
        <w:spacing w:before="84"/>
      </w:pPr>
    </w:p>
    <w:p>
      <w:pPr>
        <w:pStyle w:val="Heading5"/>
        <w:spacing w:before="0"/>
        <w:ind w:left="5176"/>
      </w:pPr>
      <w:r>
        <w:rPr/>
        <w:drawing>
          <wp:anchor distT="0" distB="0" distL="0" distR="0" allowOverlap="1" layoutInCell="1" locked="0" behindDoc="0" simplePos="0" relativeHeight="15802368">
            <wp:simplePos x="0" y="0"/>
            <wp:positionH relativeFrom="page">
              <wp:posOffset>2722124</wp:posOffset>
            </wp:positionH>
            <wp:positionV relativeFrom="paragraph">
              <wp:posOffset>-20309</wp:posOffset>
            </wp:positionV>
            <wp:extent cx="857250" cy="857250"/>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16" cstate="print"/>
                    <a:stretch>
                      <a:fillRect/>
                    </a:stretch>
                  </pic:blipFill>
                  <pic:spPr>
                    <a:xfrm>
                      <a:off x="0" y="0"/>
                      <a:ext cx="857250" cy="857250"/>
                    </a:xfrm>
                    <a:prstGeom prst="rect">
                      <a:avLst/>
                    </a:prstGeom>
                  </pic:spPr>
                </pic:pic>
              </a:graphicData>
            </a:graphic>
          </wp:anchor>
        </w:drawing>
      </w:r>
      <w:r>
        <w:rPr/>
        <w:t>Values</w:t>
      </w:r>
      <w:r>
        <w:rPr>
          <w:spacing w:val="-3"/>
        </w:rPr>
        <w:t> </w:t>
      </w:r>
      <w:r>
        <w:rPr/>
        <w:t>and</w:t>
      </w:r>
      <w:r>
        <w:rPr>
          <w:spacing w:val="-2"/>
        </w:rPr>
        <w:t> Beliefs</w:t>
      </w:r>
    </w:p>
    <w:p>
      <w:pPr>
        <w:pStyle w:val="BodyText"/>
        <w:spacing w:line="295" w:lineRule="auto" w:before="183"/>
        <w:ind w:left="5176" w:right="384"/>
      </w:pPr>
      <w:r>
        <w:rPr>
          <w:w w:val="105"/>
        </w:rPr>
        <w:t>This</w:t>
      </w:r>
      <w:r>
        <w:rPr>
          <w:spacing w:val="-7"/>
          <w:w w:val="105"/>
        </w:rPr>
        <w:t> </w:t>
      </w:r>
      <w:r>
        <w:rPr>
          <w:w w:val="105"/>
        </w:rPr>
        <w:t>demographic</w:t>
      </w:r>
      <w:r>
        <w:rPr>
          <w:spacing w:val="-7"/>
          <w:w w:val="105"/>
        </w:rPr>
        <w:t> </w:t>
      </w:r>
      <w:r>
        <w:rPr>
          <w:w w:val="105"/>
        </w:rPr>
        <w:t>places</w:t>
      </w:r>
      <w:r>
        <w:rPr>
          <w:spacing w:val="-7"/>
          <w:w w:val="105"/>
        </w:rPr>
        <w:t> </w:t>
      </w:r>
      <w:r>
        <w:rPr>
          <w:w w:val="105"/>
        </w:rPr>
        <w:t>a</w:t>
      </w:r>
      <w:r>
        <w:rPr>
          <w:spacing w:val="-7"/>
          <w:w w:val="105"/>
        </w:rPr>
        <w:t> </w:t>
      </w:r>
      <w:r>
        <w:rPr>
          <w:w w:val="105"/>
        </w:rPr>
        <w:t>high</w:t>
      </w:r>
      <w:r>
        <w:rPr>
          <w:spacing w:val="-7"/>
          <w:w w:val="105"/>
        </w:rPr>
        <w:t> </w:t>
      </w:r>
      <w:r>
        <w:rPr>
          <w:w w:val="105"/>
        </w:rPr>
        <w:t>value</w:t>
      </w:r>
      <w:r>
        <w:rPr>
          <w:spacing w:val="-7"/>
          <w:w w:val="105"/>
        </w:rPr>
        <w:t> </w:t>
      </w:r>
      <w:r>
        <w:rPr>
          <w:w w:val="105"/>
        </w:rPr>
        <w:t>on</w:t>
      </w:r>
      <w:r>
        <w:rPr>
          <w:spacing w:val="-7"/>
          <w:w w:val="105"/>
        </w:rPr>
        <w:t> </w:t>
      </w:r>
      <w:r>
        <w:rPr>
          <w:w w:val="105"/>
        </w:rPr>
        <w:t>quality </w:t>
      </w:r>
      <w:r>
        <w:rPr>
          <w:spacing w:val="-2"/>
          <w:w w:val="105"/>
        </w:rPr>
        <w:t>and</w:t>
      </w:r>
      <w:r>
        <w:rPr>
          <w:spacing w:val="-12"/>
          <w:w w:val="105"/>
        </w:rPr>
        <w:t> </w:t>
      </w:r>
      <w:r>
        <w:rPr>
          <w:spacing w:val="-2"/>
          <w:w w:val="105"/>
        </w:rPr>
        <w:t>status,</w:t>
      </w:r>
      <w:r>
        <w:rPr>
          <w:spacing w:val="-12"/>
          <w:w w:val="105"/>
        </w:rPr>
        <w:t> </w:t>
      </w:r>
      <w:r>
        <w:rPr>
          <w:spacing w:val="-2"/>
          <w:w w:val="105"/>
        </w:rPr>
        <w:t>often</w:t>
      </w:r>
      <w:r>
        <w:rPr>
          <w:spacing w:val="-12"/>
          <w:w w:val="105"/>
        </w:rPr>
        <w:t> </w:t>
      </w:r>
      <w:r>
        <w:rPr>
          <w:spacing w:val="-2"/>
          <w:w w:val="105"/>
        </w:rPr>
        <w:t>seeking</w:t>
      </w:r>
      <w:r>
        <w:rPr>
          <w:spacing w:val="-12"/>
          <w:w w:val="105"/>
        </w:rPr>
        <w:t> </w:t>
      </w:r>
      <w:r>
        <w:rPr>
          <w:spacing w:val="-2"/>
          <w:w w:val="105"/>
        </w:rPr>
        <w:t>properties</w:t>
      </w:r>
      <w:r>
        <w:rPr>
          <w:spacing w:val="-12"/>
          <w:w w:val="105"/>
        </w:rPr>
        <w:t> </w:t>
      </w:r>
      <w:r>
        <w:rPr>
          <w:spacing w:val="-2"/>
          <w:w w:val="105"/>
        </w:rPr>
        <w:t>that</w:t>
      </w:r>
      <w:r>
        <w:rPr>
          <w:spacing w:val="-12"/>
          <w:w w:val="105"/>
        </w:rPr>
        <w:t> </w:t>
      </w:r>
      <w:r>
        <w:rPr>
          <w:spacing w:val="-2"/>
          <w:w w:val="105"/>
        </w:rPr>
        <w:t>reflect </w:t>
      </w:r>
      <w:r>
        <w:rPr/>
        <w:t>their success and stature. They believe in investing in</w:t>
      </w:r>
      <w:r>
        <w:rPr>
          <w:spacing w:val="-5"/>
        </w:rPr>
        <w:t> </w:t>
      </w:r>
      <w:r>
        <w:rPr/>
        <w:t>luxury</w:t>
      </w:r>
      <w:r>
        <w:rPr>
          <w:spacing w:val="-5"/>
        </w:rPr>
        <w:t> </w:t>
      </w:r>
      <w:r>
        <w:rPr/>
        <w:t>as</w:t>
      </w:r>
      <w:r>
        <w:rPr>
          <w:spacing w:val="-5"/>
        </w:rPr>
        <w:t> </w:t>
      </w:r>
      <w:r>
        <w:rPr/>
        <w:t>a</w:t>
      </w:r>
      <w:r>
        <w:rPr>
          <w:spacing w:val="-5"/>
        </w:rPr>
        <w:t> </w:t>
      </w:r>
      <w:r>
        <w:rPr/>
        <w:t>means</w:t>
      </w:r>
      <w:r>
        <w:rPr>
          <w:spacing w:val="-5"/>
        </w:rPr>
        <w:t> </w:t>
      </w:r>
      <w:r>
        <w:rPr/>
        <w:t>of</w:t>
      </w:r>
      <w:r>
        <w:rPr>
          <w:spacing w:val="-5"/>
        </w:rPr>
        <w:t> </w:t>
      </w:r>
      <w:r>
        <w:rPr/>
        <w:t>enhancing</w:t>
      </w:r>
      <w:r>
        <w:rPr>
          <w:spacing w:val="-5"/>
        </w:rPr>
        <w:t> </w:t>
      </w:r>
      <w:r>
        <w:rPr/>
        <w:t>their</w:t>
      </w:r>
      <w:r>
        <w:rPr>
          <w:spacing w:val="-5"/>
        </w:rPr>
        <w:t> </w:t>
      </w:r>
      <w:r>
        <w:rPr/>
        <w:t>lifestyle</w:t>
      </w:r>
      <w:r>
        <w:rPr>
          <w:spacing w:val="-5"/>
        </w:rPr>
        <w:t> </w:t>
      </w:r>
      <w:r>
        <w:rPr/>
        <w:t>and </w:t>
      </w:r>
      <w:r>
        <w:rPr>
          <w:w w:val="105"/>
        </w:rPr>
        <w:t>social standing.</w:t>
      </w:r>
    </w:p>
    <w:p>
      <w:pPr>
        <w:pStyle w:val="BodyText"/>
        <w:spacing w:before="83"/>
      </w:pPr>
    </w:p>
    <w:p>
      <w:pPr>
        <w:pStyle w:val="Heading5"/>
        <w:spacing w:before="1"/>
        <w:ind w:left="5176"/>
      </w:pPr>
      <w:r>
        <w:rPr/>
        <w:drawing>
          <wp:anchor distT="0" distB="0" distL="0" distR="0" allowOverlap="1" layoutInCell="1" locked="0" behindDoc="0" simplePos="0" relativeHeight="15802880">
            <wp:simplePos x="0" y="0"/>
            <wp:positionH relativeFrom="page">
              <wp:posOffset>2722124</wp:posOffset>
            </wp:positionH>
            <wp:positionV relativeFrom="paragraph">
              <wp:posOffset>-20077</wp:posOffset>
            </wp:positionV>
            <wp:extent cx="857250" cy="857250"/>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16" cstate="print"/>
                    <a:stretch>
                      <a:fillRect/>
                    </a:stretch>
                  </pic:blipFill>
                  <pic:spPr>
                    <a:xfrm>
                      <a:off x="0" y="0"/>
                      <a:ext cx="857250" cy="857250"/>
                    </a:xfrm>
                    <a:prstGeom prst="rect">
                      <a:avLst/>
                    </a:prstGeom>
                  </pic:spPr>
                </pic:pic>
              </a:graphicData>
            </a:graphic>
          </wp:anchor>
        </w:drawing>
      </w:r>
      <w:r>
        <w:rPr/>
        <w:t>Buying</w:t>
      </w:r>
      <w:r>
        <w:rPr>
          <w:spacing w:val="-2"/>
        </w:rPr>
        <w:t> Motivations</w:t>
      </w:r>
    </w:p>
    <w:p>
      <w:pPr>
        <w:pStyle w:val="BodyText"/>
        <w:spacing w:line="295" w:lineRule="auto" w:before="183"/>
        <w:ind w:left="5176" w:right="458"/>
      </w:pPr>
      <w:r>
        <w:rPr/>
        <w:t>Motivations for leasing luxury apartments include the desire for comfort, convenience, status, and lifestyle enhancement. Our audience favors seamless, hassle-free experiences and may be willing</w:t>
      </w:r>
      <w:r>
        <w:rPr>
          <w:spacing w:val="-8"/>
        </w:rPr>
        <w:t> </w:t>
      </w:r>
      <w:r>
        <w:rPr/>
        <w:t>to</w:t>
      </w:r>
      <w:r>
        <w:rPr>
          <w:spacing w:val="-8"/>
        </w:rPr>
        <w:t> </w:t>
      </w:r>
      <w:r>
        <w:rPr/>
        <w:t>pay</w:t>
      </w:r>
      <w:r>
        <w:rPr>
          <w:spacing w:val="-8"/>
        </w:rPr>
        <w:t> </w:t>
      </w:r>
      <w:r>
        <w:rPr/>
        <w:t>a</w:t>
      </w:r>
      <w:r>
        <w:rPr>
          <w:spacing w:val="-8"/>
        </w:rPr>
        <w:t> </w:t>
      </w:r>
      <w:r>
        <w:rPr/>
        <w:t>premium</w:t>
      </w:r>
      <w:r>
        <w:rPr>
          <w:spacing w:val="-8"/>
        </w:rPr>
        <w:t> </w:t>
      </w:r>
      <w:r>
        <w:rPr/>
        <w:t>for</w:t>
      </w:r>
      <w:r>
        <w:rPr>
          <w:spacing w:val="-8"/>
        </w:rPr>
        <w:t> </w:t>
      </w:r>
      <w:r>
        <w:rPr/>
        <w:t>services</w:t>
      </w:r>
      <w:r>
        <w:rPr>
          <w:spacing w:val="-8"/>
        </w:rPr>
        <w:t> </w:t>
      </w:r>
      <w:r>
        <w:rPr/>
        <w:t>that</w:t>
      </w:r>
      <w:r>
        <w:rPr>
          <w:spacing w:val="-8"/>
        </w:rPr>
        <w:t> </w:t>
      </w:r>
      <w:r>
        <w:rPr/>
        <w:t>simplify the leasing process.</w:t>
      </w:r>
    </w:p>
    <w:p>
      <w:pPr>
        <w:spacing w:after="0" w:line="295" w:lineRule="auto"/>
        <w:sectPr>
          <w:pgSz w:w="11910" w:h="16840"/>
          <w:pgMar w:header="0" w:footer="450" w:top="940" w:bottom="640" w:left="700" w:right="420"/>
        </w:sectPr>
      </w:pPr>
    </w:p>
    <w:p>
      <w:pPr>
        <w:pStyle w:val="Heading5"/>
        <w:spacing w:before="190"/>
        <w:ind w:left="5176"/>
      </w:pPr>
      <w:r>
        <w:rPr/>
        <mc:AlternateContent>
          <mc:Choice Requires="wps">
            <w:drawing>
              <wp:anchor distT="0" distB="0" distL="0" distR="0" allowOverlap="1" layoutInCell="1" locked="0" behindDoc="0" simplePos="0" relativeHeight="15803392">
                <wp:simplePos x="0" y="0"/>
                <wp:positionH relativeFrom="page">
                  <wp:posOffset>540000</wp:posOffset>
                </wp:positionH>
                <wp:positionV relativeFrom="paragraph">
                  <wp:posOffset>-4699</wp:posOffset>
                </wp:positionV>
                <wp:extent cx="1944370" cy="170624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944370" cy="1706245"/>
                        </a:xfrm>
                        <a:custGeom>
                          <a:avLst/>
                          <a:gdLst/>
                          <a:ahLst/>
                          <a:cxnLst/>
                          <a:rect l="l" t="t" r="r" b="b"/>
                          <a:pathLst>
                            <a:path w="1944370" h="1706245">
                              <a:moveTo>
                                <a:pt x="1896375" y="1705927"/>
                              </a:moveTo>
                              <a:lnTo>
                                <a:pt x="47625" y="1705927"/>
                              </a:lnTo>
                              <a:lnTo>
                                <a:pt x="29133" y="1702169"/>
                              </a:lnTo>
                              <a:lnTo>
                                <a:pt x="13989" y="1691937"/>
                              </a:lnTo>
                              <a:lnTo>
                                <a:pt x="3757" y="1676794"/>
                              </a:lnTo>
                              <a:lnTo>
                                <a:pt x="0" y="1658302"/>
                              </a:lnTo>
                              <a:lnTo>
                                <a:pt x="0" y="0"/>
                              </a:lnTo>
                              <a:lnTo>
                                <a:pt x="1944000" y="0"/>
                              </a:lnTo>
                              <a:lnTo>
                                <a:pt x="1944000" y="1658302"/>
                              </a:lnTo>
                              <a:lnTo>
                                <a:pt x="1940242" y="1676794"/>
                              </a:lnTo>
                              <a:lnTo>
                                <a:pt x="1930010" y="1691937"/>
                              </a:lnTo>
                              <a:lnTo>
                                <a:pt x="1914866" y="1702169"/>
                              </a:lnTo>
                              <a:lnTo>
                                <a:pt x="1896375" y="1705927"/>
                              </a:lnTo>
                              <a:close/>
                            </a:path>
                          </a:pathLst>
                        </a:custGeom>
                        <a:solidFill>
                          <a:srgbClr val="E2F2FD"/>
                        </a:solidFill>
                      </wps:spPr>
                      <wps:bodyPr wrap="square" lIns="0" tIns="0" rIns="0" bIns="0" rtlCol="0">
                        <a:prstTxWarp prst="textNoShape">
                          <a:avLst/>
                        </a:prstTxWarp>
                        <a:noAutofit/>
                      </wps:bodyPr>
                    </wps:wsp>
                  </a:graphicData>
                </a:graphic>
              </wp:anchor>
            </w:drawing>
          </mc:Choice>
          <mc:Fallback>
            <w:pict>
              <v:shape style="position:absolute;margin-left:42.519688pt;margin-top:-.370056pt;width:153.1pt;height:134.35pt;mso-position-horizontal-relative:page;mso-position-vertical-relative:paragraph;z-index:15803392" id="docshape57" coordorigin="850,-7" coordsize="3062,2687" path="m3837,2679l925,2679,896,2673,872,2657,856,2633,850,2604,850,-7,3912,-7,3912,2604,3906,2633,3890,2657,3866,2673,3837,2679xe" filled="true" fillcolor="#e2f2fd" stroked="false">
                <v:path arrowok="t"/>
                <v:fill type="solid"/>
                <w10:wrap type="none"/>
              </v:shape>
            </w:pict>
          </mc:Fallback>
        </mc:AlternateContent>
      </w:r>
      <w:r>
        <w:rPr/>
        <w:drawing>
          <wp:anchor distT="0" distB="0" distL="0" distR="0" allowOverlap="1" layoutInCell="1" locked="0" behindDoc="0" simplePos="0" relativeHeight="15803904">
            <wp:simplePos x="0" y="0"/>
            <wp:positionH relativeFrom="page">
              <wp:posOffset>2722124</wp:posOffset>
            </wp:positionH>
            <wp:positionV relativeFrom="paragraph">
              <wp:posOffset>100074</wp:posOffset>
            </wp:positionV>
            <wp:extent cx="857250" cy="857250"/>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16" cstate="print"/>
                    <a:stretch>
                      <a:fillRect/>
                    </a:stretch>
                  </pic:blipFill>
                  <pic:spPr>
                    <a:xfrm>
                      <a:off x="0" y="0"/>
                      <a:ext cx="857250" cy="857250"/>
                    </a:xfrm>
                    <a:prstGeom prst="rect">
                      <a:avLst/>
                    </a:prstGeom>
                  </pic:spPr>
                </pic:pic>
              </a:graphicData>
            </a:graphic>
          </wp:anchor>
        </w:drawing>
      </w:r>
      <w:r>
        <w:rPr/>
        <w:t>Technology</w:t>
      </w:r>
      <w:r>
        <w:rPr>
          <w:spacing w:val="-13"/>
        </w:rPr>
        <w:t> </w:t>
      </w:r>
      <w:r>
        <w:rPr>
          <w:spacing w:val="-2"/>
        </w:rPr>
        <w:t>Adoption</w:t>
      </w:r>
    </w:p>
    <w:p>
      <w:pPr>
        <w:pStyle w:val="BodyText"/>
        <w:spacing w:line="295" w:lineRule="auto" w:before="183"/>
        <w:ind w:left="5176" w:right="458"/>
      </w:pPr>
      <w:r>
        <w:rPr>
          <w:spacing w:val="-2"/>
          <w:w w:val="105"/>
        </w:rPr>
        <w:t>Our</w:t>
      </w:r>
      <w:r>
        <w:rPr>
          <w:spacing w:val="-11"/>
          <w:w w:val="105"/>
        </w:rPr>
        <w:t> </w:t>
      </w:r>
      <w:r>
        <w:rPr>
          <w:spacing w:val="-2"/>
          <w:w w:val="105"/>
        </w:rPr>
        <w:t>target</w:t>
      </w:r>
      <w:r>
        <w:rPr>
          <w:spacing w:val="-11"/>
          <w:w w:val="105"/>
        </w:rPr>
        <w:t> </w:t>
      </w:r>
      <w:r>
        <w:rPr>
          <w:spacing w:val="-2"/>
          <w:w w:val="105"/>
        </w:rPr>
        <w:t>market</w:t>
      </w:r>
      <w:r>
        <w:rPr>
          <w:spacing w:val="-11"/>
          <w:w w:val="105"/>
        </w:rPr>
        <w:t> </w:t>
      </w:r>
      <w:r>
        <w:rPr>
          <w:spacing w:val="-2"/>
          <w:w w:val="105"/>
        </w:rPr>
        <w:t>is</w:t>
      </w:r>
      <w:r>
        <w:rPr>
          <w:spacing w:val="-11"/>
          <w:w w:val="105"/>
        </w:rPr>
        <w:t> </w:t>
      </w:r>
      <w:r>
        <w:rPr>
          <w:spacing w:val="-2"/>
          <w:w w:val="105"/>
        </w:rPr>
        <w:t>typically</w:t>
      </w:r>
      <w:r>
        <w:rPr>
          <w:spacing w:val="-11"/>
          <w:w w:val="105"/>
        </w:rPr>
        <w:t> </w:t>
      </w:r>
      <w:r>
        <w:rPr>
          <w:spacing w:val="-2"/>
          <w:w w:val="105"/>
        </w:rPr>
        <w:t>tech-savvy</w:t>
      </w:r>
      <w:r>
        <w:rPr>
          <w:spacing w:val="-11"/>
          <w:w w:val="105"/>
        </w:rPr>
        <w:t> </w:t>
      </w:r>
      <w:r>
        <w:rPr>
          <w:spacing w:val="-2"/>
          <w:w w:val="105"/>
        </w:rPr>
        <w:t>and </w:t>
      </w:r>
      <w:r>
        <w:rPr>
          <w:w w:val="105"/>
        </w:rPr>
        <w:t>appreciates</w:t>
      </w:r>
      <w:r>
        <w:rPr>
          <w:spacing w:val="-18"/>
          <w:w w:val="105"/>
        </w:rPr>
        <w:t> </w:t>
      </w:r>
      <w:r>
        <w:rPr>
          <w:w w:val="105"/>
        </w:rPr>
        <w:t>innovative</w:t>
      </w:r>
      <w:r>
        <w:rPr>
          <w:spacing w:val="-17"/>
          <w:w w:val="105"/>
        </w:rPr>
        <w:t> </w:t>
      </w:r>
      <w:r>
        <w:rPr>
          <w:w w:val="105"/>
        </w:rPr>
        <w:t>solutions</w:t>
      </w:r>
      <w:r>
        <w:rPr>
          <w:spacing w:val="-18"/>
          <w:w w:val="105"/>
        </w:rPr>
        <w:t> </w:t>
      </w:r>
      <w:r>
        <w:rPr>
          <w:w w:val="105"/>
        </w:rPr>
        <w:t>that</w:t>
      </w:r>
      <w:r>
        <w:rPr>
          <w:spacing w:val="-17"/>
          <w:w w:val="105"/>
        </w:rPr>
        <w:t> </w:t>
      </w:r>
      <w:r>
        <w:rPr>
          <w:w w:val="105"/>
        </w:rPr>
        <w:t>improve efficiency</w:t>
      </w:r>
      <w:r>
        <w:rPr>
          <w:spacing w:val="-18"/>
          <w:w w:val="105"/>
        </w:rPr>
        <w:t> </w:t>
      </w:r>
      <w:r>
        <w:rPr>
          <w:w w:val="105"/>
        </w:rPr>
        <w:t>and</w:t>
      </w:r>
      <w:r>
        <w:rPr>
          <w:spacing w:val="-17"/>
          <w:w w:val="105"/>
        </w:rPr>
        <w:t> </w:t>
      </w:r>
      <w:r>
        <w:rPr>
          <w:w w:val="105"/>
        </w:rPr>
        <w:t>convenience,</w:t>
      </w:r>
      <w:r>
        <w:rPr>
          <w:spacing w:val="-18"/>
          <w:w w:val="105"/>
        </w:rPr>
        <w:t> </w:t>
      </w:r>
      <w:r>
        <w:rPr>
          <w:w w:val="105"/>
        </w:rPr>
        <w:t>such</w:t>
      </w:r>
      <w:r>
        <w:rPr>
          <w:spacing w:val="-17"/>
          <w:w w:val="105"/>
        </w:rPr>
        <w:t> </w:t>
      </w:r>
      <w:r>
        <w:rPr>
          <w:w w:val="105"/>
        </w:rPr>
        <w:t>as</w:t>
      </w:r>
      <w:r>
        <w:rPr>
          <w:spacing w:val="-17"/>
          <w:w w:val="105"/>
        </w:rPr>
        <w:t> </w:t>
      </w:r>
      <w:r>
        <w:rPr>
          <w:w w:val="105"/>
        </w:rPr>
        <w:t>AI-driven </w:t>
      </w:r>
      <w:r>
        <w:rPr/>
        <w:t>property recommendations and virtual tours. They expect</w:t>
      </w:r>
      <w:r>
        <w:rPr>
          <w:spacing w:val="-17"/>
        </w:rPr>
        <w:t> </w:t>
      </w:r>
      <w:r>
        <w:rPr/>
        <w:t>a</w:t>
      </w:r>
      <w:r>
        <w:rPr>
          <w:spacing w:val="-17"/>
        </w:rPr>
        <w:t> </w:t>
      </w:r>
      <w:r>
        <w:rPr/>
        <w:t>high</w:t>
      </w:r>
      <w:r>
        <w:rPr>
          <w:spacing w:val="-16"/>
        </w:rPr>
        <w:t> </w:t>
      </w:r>
      <w:r>
        <w:rPr/>
        <w:t>level</w:t>
      </w:r>
      <w:r>
        <w:rPr>
          <w:spacing w:val="-17"/>
        </w:rPr>
        <w:t> </w:t>
      </w:r>
      <w:r>
        <w:rPr/>
        <w:t>of</w:t>
      </w:r>
      <w:r>
        <w:rPr>
          <w:spacing w:val="-16"/>
        </w:rPr>
        <w:t> </w:t>
      </w:r>
      <w:r>
        <w:rPr/>
        <w:t>digital</w:t>
      </w:r>
      <w:r>
        <w:rPr>
          <w:spacing w:val="-17"/>
        </w:rPr>
        <w:t> </w:t>
      </w:r>
      <w:r>
        <w:rPr/>
        <w:t>interaction</w:t>
      </w:r>
      <w:r>
        <w:rPr>
          <w:spacing w:val="-16"/>
        </w:rPr>
        <w:t> </w:t>
      </w:r>
      <w:r>
        <w:rPr/>
        <w:t>throughout </w:t>
      </w:r>
      <w:r>
        <w:rPr>
          <w:w w:val="105"/>
        </w:rPr>
        <w:t>the leasing journey.</w:t>
      </w:r>
    </w:p>
    <w:p>
      <w:pPr>
        <w:pStyle w:val="BodyText"/>
        <w:spacing w:before="147"/>
        <w:rPr>
          <w:sz w:val="28"/>
        </w:rPr>
      </w:pPr>
    </w:p>
    <w:p>
      <w:pPr>
        <w:pStyle w:val="Heading4"/>
        <w:numPr>
          <w:ilvl w:val="1"/>
          <w:numId w:val="12"/>
        </w:numPr>
        <w:tabs>
          <w:tab w:pos="609" w:val="left" w:leader="none"/>
        </w:tabs>
        <w:spacing w:line="240" w:lineRule="auto" w:before="0" w:after="0"/>
        <w:ind w:left="609" w:right="0" w:hanging="459"/>
        <w:jc w:val="left"/>
      </w:pPr>
      <w:bookmarkStart w:name="5.4 Market Trends in Luxury Real Estate" w:id="58"/>
      <w:bookmarkEnd w:id="58"/>
      <w:r>
        <w:rPr/>
      </w:r>
      <w:bookmarkStart w:name="_bookmark28" w:id="59"/>
      <w:bookmarkEnd w:id="59"/>
      <w:r>
        <w:rPr/>
      </w:r>
      <w:r>
        <w:rPr>
          <w:color w:val="1875D1"/>
        </w:rPr>
        <w:t>Market</w:t>
      </w:r>
      <w:r>
        <w:rPr>
          <w:color w:val="1875D1"/>
          <w:spacing w:val="-22"/>
        </w:rPr>
        <w:t> </w:t>
      </w:r>
      <w:r>
        <w:rPr>
          <w:color w:val="1875D1"/>
        </w:rPr>
        <w:t>Trends</w:t>
      </w:r>
      <w:r>
        <w:rPr>
          <w:color w:val="1875D1"/>
          <w:spacing w:val="-21"/>
        </w:rPr>
        <w:t> </w:t>
      </w:r>
      <w:r>
        <w:rPr>
          <w:color w:val="1875D1"/>
        </w:rPr>
        <w:t>in</w:t>
      </w:r>
      <w:r>
        <w:rPr>
          <w:color w:val="1875D1"/>
          <w:spacing w:val="-20"/>
        </w:rPr>
        <w:t> </w:t>
      </w:r>
      <w:r>
        <w:rPr>
          <w:color w:val="1875D1"/>
        </w:rPr>
        <w:t>Luxury</w:t>
      </w:r>
      <w:r>
        <w:rPr>
          <w:color w:val="1875D1"/>
          <w:spacing w:val="-19"/>
        </w:rPr>
        <w:t> </w:t>
      </w:r>
      <w:r>
        <w:rPr>
          <w:color w:val="1875D1"/>
        </w:rPr>
        <w:t>Real</w:t>
      </w:r>
      <w:r>
        <w:rPr>
          <w:color w:val="1875D1"/>
          <w:spacing w:val="-19"/>
        </w:rPr>
        <w:t> </w:t>
      </w:r>
      <w:r>
        <w:rPr>
          <w:color w:val="1875D1"/>
          <w:spacing w:val="-2"/>
        </w:rPr>
        <w:t>Estate</w:t>
      </w:r>
    </w:p>
    <w:p>
      <w:pPr>
        <w:pStyle w:val="BodyText"/>
        <w:spacing w:line="295" w:lineRule="auto" w:before="306"/>
        <w:ind w:left="150" w:right="458"/>
      </w:pPr>
      <w:r>
        <w:rPr/>
        <w:t>The</w:t>
      </w:r>
      <w:r>
        <w:rPr>
          <w:spacing w:val="-5"/>
        </w:rPr>
        <w:t> </w:t>
      </w:r>
      <w:r>
        <w:rPr/>
        <w:t>luxury</w:t>
      </w:r>
      <w:r>
        <w:rPr>
          <w:spacing w:val="-5"/>
        </w:rPr>
        <w:t> </w:t>
      </w:r>
      <w:r>
        <w:rPr/>
        <w:t>real</w:t>
      </w:r>
      <w:r>
        <w:rPr>
          <w:spacing w:val="-5"/>
        </w:rPr>
        <w:t> </w:t>
      </w:r>
      <w:r>
        <w:rPr/>
        <w:t>estate</w:t>
      </w:r>
      <w:r>
        <w:rPr>
          <w:spacing w:val="-5"/>
        </w:rPr>
        <w:t> </w:t>
      </w:r>
      <w:r>
        <w:rPr/>
        <w:t>market</w:t>
      </w:r>
      <w:r>
        <w:rPr>
          <w:spacing w:val="-5"/>
        </w:rPr>
        <w:t> </w:t>
      </w:r>
      <w:r>
        <w:rPr/>
        <w:t>is</w:t>
      </w:r>
      <w:r>
        <w:rPr>
          <w:spacing w:val="-5"/>
        </w:rPr>
        <w:t> </w:t>
      </w:r>
      <w:r>
        <w:rPr/>
        <w:t>witnessing</w:t>
      </w:r>
      <w:r>
        <w:rPr>
          <w:spacing w:val="-5"/>
        </w:rPr>
        <w:t> </w:t>
      </w:r>
      <w:r>
        <w:rPr/>
        <w:t>a</w:t>
      </w:r>
      <w:r>
        <w:rPr>
          <w:spacing w:val="-5"/>
        </w:rPr>
        <w:t> </w:t>
      </w:r>
      <w:r>
        <w:rPr/>
        <w:t>significant</w:t>
      </w:r>
      <w:r>
        <w:rPr>
          <w:spacing w:val="-5"/>
        </w:rPr>
        <w:t> </w:t>
      </w:r>
      <w:r>
        <w:rPr/>
        <w:t>transformation</w:t>
      </w:r>
      <w:r>
        <w:rPr>
          <w:spacing w:val="-5"/>
        </w:rPr>
        <w:t> </w:t>
      </w:r>
      <w:r>
        <w:rPr/>
        <w:t>driven</w:t>
      </w:r>
      <w:r>
        <w:rPr>
          <w:spacing w:val="-5"/>
        </w:rPr>
        <w:t> </w:t>
      </w:r>
      <w:r>
        <w:rPr/>
        <w:t>by</w:t>
      </w:r>
      <w:r>
        <w:rPr>
          <w:spacing w:val="-5"/>
        </w:rPr>
        <w:t> </w:t>
      </w:r>
      <w:r>
        <w:rPr/>
        <w:t>various</w:t>
      </w:r>
      <w:r>
        <w:rPr>
          <w:spacing w:val="-5"/>
        </w:rPr>
        <w:t> </w:t>
      </w:r>
      <w:r>
        <w:rPr/>
        <w:t>trends</w:t>
      </w:r>
      <w:r>
        <w:rPr>
          <w:spacing w:val="-5"/>
        </w:rPr>
        <w:t> </w:t>
      </w:r>
      <w:r>
        <w:rPr/>
        <w:t>that are reshaping consumer preferences and technological advancements. Here are some key trends influencing the industry:</w:t>
      </w:r>
    </w:p>
    <w:p>
      <w:pPr>
        <w:pStyle w:val="ListParagraph"/>
        <w:numPr>
          <w:ilvl w:val="2"/>
          <w:numId w:val="12"/>
        </w:numPr>
        <w:tabs>
          <w:tab w:pos="750" w:val="left" w:leader="none"/>
        </w:tabs>
        <w:spacing w:line="295" w:lineRule="auto" w:before="243" w:after="0"/>
        <w:ind w:left="750" w:right="692" w:hanging="132"/>
        <w:jc w:val="both"/>
        <w:rPr>
          <w:sz w:val="22"/>
        </w:rPr>
      </w:pPr>
      <w:r>
        <w:rPr>
          <w:b/>
          <w:sz w:val="22"/>
        </w:rPr>
        <w:t>Increased</w:t>
      </w:r>
      <w:r>
        <w:rPr>
          <w:b/>
          <w:spacing w:val="-15"/>
          <w:sz w:val="22"/>
        </w:rPr>
        <w:t> </w:t>
      </w:r>
      <w:r>
        <w:rPr>
          <w:b/>
          <w:sz w:val="22"/>
        </w:rPr>
        <w:t>Demand</w:t>
      </w:r>
      <w:r>
        <w:rPr>
          <w:b/>
          <w:spacing w:val="-15"/>
          <w:sz w:val="22"/>
        </w:rPr>
        <w:t> </w:t>
      </w:r>
      <w:r>
        <w:rPr>
          <w:b/>
          <w:sz w:val="22"/>
        </w:rPr>
        <w:t>for</w:t>
      </w:r>
      <w:r>
        <w:rPr>
          <w:b/>
          <w:spacing w:val="-15"/>
          <w:sz w:val="22"/>
        </w:rPr>
        <w:t> </w:t>
      </w:r>
      <w:r>
        <w:rPr>
          <w:b/>
          <w:sz w:val="22"/>
        </w:rPr>
        <w:t>Luxury</w:t>
      </w:r>
      <w:r>
        <w:rPr>
          <w:b/>
          <w:spacing w:val="-15"/>
          <w:sz w:val="22"/>
        </w:rPr>
        <w:t> </w:t>
      </w:r>
      <w:r>
        <w:rPr>
          <w:b/>
          <w:sz w:val="22"/>
        </w:rPr>
        <w:t>Rentals:</w:t>
      </w:r>
      <w:r>
        <w:rPr>
          <w:b/>
          <w:spacing w:val="-14"/>
          <w:sz w:val="22"/>
        </w:rPr>
        <w:t> </w:t>
      </w:r>
      <w:r>
        <w:rPr>
          <w:sz w:val="22"/>
        </w:rPr>
        <w:t>A</w:t>
      </w:r>
      <w:r>
        <w:rPr>
          <w:spacing w:val="-15"/>
          <w:sz w:val="22"/>
        </w:rPr>
        <w:t> </w:t>
      </w:r>
      <w:r>
        <w:rPr>
          <w:sz w:val="22"/>
        </w:rPr>
        <w:t>growing</w:t>
      </w:r>
      <w:r>
        <w:rPr>
          <w:spacing w:val="-15"/>
          <w:sz w:val="22"/>
        </w:rPr>
        <w:t> </w:t>
      </w:r>
      <w:r>
        <w:rPr>
          <w:sz w:val="22"/>
        </w:rPr>
        <w:t>number</w:t>
      </w:r>
      <w:r>
        <w:rPr>
          <w:spacing w:val="-15"/>
          <w:sz w:val="22"/>
        </w:rPr>
        <w:t> </w:t>
      </w:r>
      <w:r>
        <w:rPr>
          <w:sz w:val="22"/>
        </w:rPr>
        <w:t>of</w:t>
      </w:r>
      <w:r>
        <w:rPr>
          <w:spacing w:val="-15"/>
          <w:sz w:val="22"/>
        </w:rPr>
        <w:t> </w:t>
      </w:r>
      <w:r>
        <w:rPr>
          <w:sz w:val="22"/>
        </w:rPr>
        <w:t>affluent</w:t>
      </w:r>
      <w:r>
        <w:rPr>
          <w:spacing w:val="-15"/>
          <w:sz w:val="22"/>
        </w:rPr>
        <w:t> </w:t>
      </w:r>
      <w:r>
        <w:rPr>
          <w:sz w:val="22"/>
        </w:rPr>
        <w:t>individuals</w:t>
      </w:r>
      <w:r>
        <w:rPr>
          <w:spacing w:val="-15"/>
          <w:sz w:val="22"/>
        </w:rPr>
        <w:t> </w:t>
      </w:r>
      <w:r>
        <w:rPr>
          <w:sz w:val="22"/>
        </w:rPr>
        <w:t>prefer</w:t>
      </w:r>
      <w:r>
        <w:rPr>
          <w:spacing w:val="-15"/>
          <w:sz w:val="22"/>
        </w:rPr>
        <w:t> </w:t>
      </w:r>
      <w:r>
        <w:rPr>
          <w:sz w:val="22"/>
        </w:rPr>
        <w:t>renting over</w:t>
      </w:r>
      <w:r>
        <w:rPr>
          <w:spacing w:val="-3"/>
          <w:sz w:val="22"/>
        </w:rPr>
        <w:t> </w:t>
      </w:r>
      <w:r>
        <w:rPr>
          <w:sz w:val="22"/>
        </w:rPr>
        <w:t>buying</w:t>
      </w:r>
      <w:r>
        <w:rPr>
          <w:spacing w:val="-3"/>
          <w:sz w:val="22"/>
        </w:rPr>
        <w:t> </w:t>
      </w:r>
      <w:r>
        <w:rPr>
          <w:sz w:val="22"/>
        </w:rPr>
        <w:t>properties.</w:t>
      </w:r>
      <w:r>
        <w:rPr>
          <w:spacing w:val="-3"/>
          <w:sz w:val="22"/>
        </w:rPr>
        <w:t> </w:t>
      </w:r>
      <w:r>
        <w:rPr>
          <w:sz w:val="22"/>
        </w:rPr>
        <w:t>Factors</w:t>
      </w:r>
      <w:r>
        <w:rPr>
          <w:spacing w:val="-3"/>
          <w:sz w:val="22"/>
        </w:rPr>
        <w:t> </w:t>
      </w:r>
      <w:r>
        <w:rPr>
          <w:sz w:val="22"/>
        </w:rPr>
        <w:t>such</w:t>
      </w:r>
      <w:r>
        <w:rPr>
          <w:spacing w:val="-3"/>
          <w:sz w:val="22"/>
        </w:rPr>
        <w:t> </w:t>
      </w:r>
      <w:r>
        <w:rPr>
          <w:sz w:val="22"/>
        </w:rPr>
        <w:t>as</w:t>
      </w:r>
      <w:r>
        <w:rPr>
          <w:spacing w:val="-3"/>
          <w:sz w:val="22"/>
        </w:rPr>
        <w:t> </w:t>
      </w:r>
      <w:r>
        <w:rPr>
          <w:sz w:val="22"/>
        </w:rPr>
        <w:t>urbanization</w:t>
      </w:r>
      <w:r>
        <w:rPr>
          <w:spacing w:val="-3"/>
          <w:sz w:val="22"/>
        </w:rPr>
        <w:t> </w:t>
      </w:r>
      <w:r>
        <w:rPr>
          <w:sz w:val="22"/>
        </w:rPr>
        <w:t>and</w:t>
      </w:r>
      <w:r>
        <w:rPr>
          <w:spacing w:val="-3"/>
          <w:sz w:val="22"/>
        </w:rPr>
        <w:t> </w:t>
      </w:r>
      <w:r>
        <w:rPr>
          <w:sz w:val="22"/>
        </w:rPr>
        <w:t>a</w:t>
      </w:r>
      <w:r>
        <w:rPr>
          <w:spacing w:val="-3"/>
          <w:sz w:val="22"/>
        </w:rPr>
        <w:t> </w:t>
      </w:r>
      <w:r>
        <w:rPr>
          <w:sz w:val="22"/>
        </w:rPr>
        <w:t>desire</w:t>
      </w:r>
      <w:r>
        <w:rPr>
          <w:spacing w:val="-3"/>
          <w:sz w:val="22"/>
        </w:rPr>
        <w:t> </w:t>
      </w:r>
      <w:r>
        <w:rPr>
          <w:sz w:val="22"/>
        </w:rPr>
        <w:t>for</w:t>
      </w:r>
      <w:r>
        <w:rPr>
          <w:spacing w:val="-3"/>
          <w:sz w:val="22"/>
        </w:rPr>
        <w:t> </w:t>
      </w:r>
      <w:r>
        <w:rPr>
          <w:sz w:val="22"/>
        </w:rPr>
        <w:t>flexibility</w:t>
      </w:r>
      <w:r>
        <w:rPr>
          <w:spacing w:val="-3"/>
          <w:sz w:val="22"/>
        </w:rPr>
        <w:t> </w:t>
      </w:r>
      <w:r>
        <w:rPr>
          <w:sz w:val="22"/>
        </w:rPr>
        <w:t>have</w:t>
      </w:r>
      <w:r>
        <w:rPr>
          <w:spacing w:val="-3"/>
          <w:sz w:val="22"/>
        </w:rPr>
        <w:t> </w:t>
      </w:r>
      <w:r>
        <w:rPr>
          <w:sz w:val="22"/>
        </w:rPr>
        <w:t>propelled this trend, significantly expanding the luxury rental segment.</w:t>
      </w:r>
    </w:p>
    <w:p>
      <w:pPr>
        <w:pStyle w:val="ListParagraph"/>
        <w:numPr>
          <w:ilvl w:val="2"/>
          <w:numId w:val="12"/>
        </w:numPr>
        <w:tabs>
          <w:tab w:pos="750" w:val="left" w:leader="none"/>
        </w:tabs>
        <w:spacing w:line="295" w:lineRule="auto" w:before="122" w:after="0"/>
        <w:ind w:left="750" w:right="559" w:hanging="132"/>
        <w:jc w:val="left"/>
        <w:rPr>
          <w:sz w:val="22"/>
        </w:rPr>
      </w:pPr>
      <w:r>
        <w:rPr>
          <w:b/>
          <w:sz w:val="22"/>
        </w:rPr>
        <w:t>Focus</w:t>
      </w:r>
      <w:r>
        <w:rPr>
          <w:b/>
          <w:spacing w:val="-5"/>
          <w:sz w:val="22"/>
        </w:rPr>
        <w:t> </w:t>
      </w:r>
      <w:r>
        <w:rPr>
          <w:b/>
          <w:sz w:val="22"/>
        </w:rPr>
        <w:t>on</w:t>
      </w:r>
      <w:r>
        <w:rPr>
          <w:b/>
          <w:spacing w:val="-5"/>
          <w:sz w:val="22"/>
        </w:rPr>
        <w:t> </w:t>
      </w:r>
      <w:r>
        <w:rPr>
          <w:b/>
          <w:sz w:val="22"/>
        </w:rPr>
        <w:t>Quality</w:t>
      </w:r>
      <w:r>
        <w:rPr>
          <w:b/>
          <w:spacing w:val="-5"/>
          <w:sz w:val="22"/>
        </w:rPr>
        <w:t> </w:t>
      </w:r>
      <w:r>
        <w:rPr>
          <w:b/>
          <w:sz w:val="22"/>
        </w:rPr>
        <w:t>and</w:t>
      </w:r>
      <w:r>
        <w:rPr>
          <w:b/>
          <w:spacing w:val="-5"/>
          <w:sz w:val="22"/>
        </w:rPr>
        <w:t> </w:t>
      </w:r>
      <w:r>
        <w:rPr>
          <w:b/>
          <w:sz w:val="22"/>
        </w:rPr>
        <w:t>Exclusivity:</w:t>
      </w:r>
      <w:r>
        <w:rPr>
          <w:b/>
          <w:spacing w:val="-3"/>
          <w:sz w:val="22"/>
        </w:rPr>
        <w:t> </w:t>
      </w:r>
      <w:r>
        <w:rPr>
          <w:sz w:val="22"/>
        </w:rPr>
        <w:t>High-net-worth</w:t>
      </w:r>
      <w:r>
        <w:rPr>
          <w:spacing w:val="-5"/>
          <w:sz w:val="22"/>
        </w:rPr>
        <w:t> </w:t>
      </w:r>
      <w:r>
        <w:rPr>
          <w:sz w:val="22"/>
        </w:rPr>
        <w:t>individuals</w:t>
      </w:r>
      <w:r>
        <w:rPr>
          <w:spacing w:val="-5"/>
          <w:sz w:val="22"/>
        </w:rPr>
        <w:t> </w:t>
      </w:r>
      <w:r>
        <w:rPr>
          <w:sz w:val="22"/>
        </w:rPr>
        <w:t>are</w:t>
      </w:r>
      <w:r>
        <w:rPr>
          <w:spacing w:val="-5"/>
          <w:sz w:val="22"/>
        </w:rPr>
        <w:t> </w:t>
      </w:r>
      <w:r>
        <w:rPr>
          <w:sz w:val="22"/>
        </w:rPr>
        <w:t>increasingly</w:t>
      </w:r>
      <w:r>
        <w:rPr>
          <w:spacing w:val="-5"/>
          <w:sz w:val="22"/>
        </w:rPr>
        <w:t> </w:t>
      </w:r>
      <w:r>
        <w:rPr>
          <w:sz w:val="22"/>
        </w:rPr>
        <w:t>seeking</w:t>
      </w:r>
      <w:r>
        <w:rPr>
          <w:spacing w:val="-5"/>
          <w:sz w:val="22"/>
        </w:rPr>
        <w:t> </w:t>
      </w:r>
      <w:r>
        <w:rPr>
          <w:sz w:val="22"/>
        </w:rPr>
        <w:t>exclusive living</w:t>
      </w:r>
      <w:r>
        <w:rPr>
          <w:spacing w:val="-8"/>
          <w:sz w:val="22"/>
        </w:rPr>
        <w:t> </w:t>
      </w:r>
      <w:r>
        <w:rPr>
          <w:sz w:val="22"/>
        </w:rPr>
        <w:t>experiences</w:t>
      </w:r>
      <w:r>
        <w:rPr>
          <w:spacing w:val="-8"/>
          <w:sz w:val="22"/>
        </w:rPr>
        <w:t> </w:t>
      </w:r>
      <w:r>
        <w:rPr>
          <w:sz w:val="22"/>
        </w:rPr>
        <w:t>that</w:t>
      </w:r>
      <w:r>
        <w:rPr>
          <w:spacing w:val="-8"/>
          <w:sz w:val="22"/>
        </w:rPr>
        <w:t> </w:t>
      </w:r>
      <w:r>
        <w:rPr>
          <w:sz w:val="22"/>
        </w:rPr>
        <w:t>offer</w:t>
      </w:r>
      <w:r>
        <w:rPr>
          <w:spacing w:val="-8"/>
          <w:sz w:val="22"/>
        </w:rPr>
        <w:t> </w:t>
      </w:r>
      <w:r>
        <w:rPr>
          <w:sz w:val="22"/>
        </w:rPr>
        <w:t>more</w:t>
      </w:r>
      <w:r>
        <w:rPr>
          <w:spacing w:val="-8"/>
          <w:sz w:val="22"/>
        </w:rPr>
        <w:t> </w:t>
      </w:r>
      <w:r>
        <w:rPr>
          <w:sz w:val="22"/>
        </w:rPr>
        <w:t>than</w:t>
      </w:r>
      <w:r>
        <w:rPr>
          <w:spacing w:val="-8"/>
          <w:sz w:val="22"/>
        </w:rPr>
        <w:t> </w:t>
      </w:r>
      <w:r>
        <w:rPr>
          <w:sz w:val="22"/>
        </w:rPr>
        <w:t>just</w:t>
      </w:r>
      <w:r>
        <w:rPr>
          <w:spacing w:val="-8"/>
          <w:sz w:val="22"/>
        </w:rPr>
        <w:t> </w:t>
      </w:r>
      <w:r>
        <w:rPr>
          <w:sz w:val="22"/>
        </w:rPr>
        <w:t>a</w:t>
      </w:r>
      <w:r>
        <w:rPr>
          <w:spacing w:val="-8"/>
          <w:sz w:val="22"/>
        </w:rPr>
        <w:t> </w:t>
      </w:r>
      <w:r>
        <w:rPr>
          <w:sz w:val="22"/>
        </w:rPr>
        <w:t>roof</w:t>
      </w:r>
      <w:r>
        <w:rPr>
          <w:spacing w:val="-8"/>
          <w:sz w:val="22"/>
        </w:rPr>
        <w:t> </w:t>
      </w:r>
      <w:r>
        <w:rPr>
          <w:sz w:val="22"/>
        </w:rPr>
        <w:t>over</w:t>
      </w:r>
      <w:r>
        <w:rPr>
          <w:spacing w:val="-8"/>
          <w:sz w:val="22"/>
        </w:rPr>
        <w:t> </w:t>
      </w:r>
      <w:r>
        <w:rPr>
          <w:sz w:val="22"/>
        </w:rPr>
        <w:t>their</w:t>
      </w:r>
      <w:r>
        <w:rPr>
          <w:spacing w:val="-8"/>
          <w:sz w:val="22"/>
        </w:rPr>
        <w:t> </w:t>
      </w:r>
      <w:r>
        <w:rPr>
          <w:sz w:val="22"/>
        </w:rPr>
        <w:t>heads.</w:t>
      </w:r>
      <w:r>
        <w:rPr>
          <w:spacing w:val="-12"/>
          <w:sz w:val="22"/>
        </w:rPr>
        <w:t> </w:t>
      </w:r>
      <w:r>
        <w:rPr>
          <w:sz w:val="22"/>
        </w:rPr>
        <w:t>This</w:t>
      </w:r>
      <w:r>
        <w:rPr>
          <w:spacing w:val="-8"/>
          <w:sz w:val="22"/>
        </w:rPr>
        <w:t> </w:t>
      </w:r>
      <w:r>
        <w:rPr>
          <w:sz w:val="22"/>
        </w:rPr>
        <w:t>shift</w:t>
      </w:r>
      <w:r>
        <w:rPr>
          <w:spacing w:val="-8"/>
          <w:sz w:val="22"/>
        </w:rPr>
        <w:t> </w:t>
      </w:r>
      <w:r>
        <w:rPr>
          <w:sz w:val="22"/>
        </w:rPr>
        <w:t>drives</w:t>
      </w:r>
      <w:r>
        <w:rPr>
          <w:spacing w:val="-8"/>
          <w:sz w:val="22"/>
        </w:rPr>
        <w:t> </w:t>
      </w:r>
      <w:r>
        <w:rPr>
          <w:sz w:val="22"/>
        </w:rPr>
        <w:t>demand</w:t>
      </w:r>
      <w:r>
        <w:rPr>
          <w:spacing w:val="-8"/>
          <w:sz w:val="22"/>
        </w:rPr>
        <w:t> </w:t>
      </w:r>
      <w:r>
        <w:rPr>
          <w:sz w:val="22"/>
        </w:rPr>
        <w:t>for properties that feature bespoke services, state-of-the-art amenities, and personalized </w:t>
      </w:r>
      <w:r>
        <w:rPr>
          <w:spacing w:val="-2"/>
          <w:sz w:val="22"/>
        </w:rPr>
        <w:t>experiences.</w:t>
      </w:r>
    </w:p>
    <w:p>
      <w:pPr>
        <w:pStyle w:val="ListParagraph"/>
        <w:numPr>
          <w:ilvl w:val="2"/>
          <w:numId w:val="12"/>
        </w:numPr>
        <w:tabs>
          <w:tab w:pos="750" w:val="left" w:leader="none"/>
        </w:tabs>
        <w:spacing w:line="295" w:lineRule="auto" w:before="123" w:after="0"/>
        <w:ind w:left="750" w:right="464" w:hanging="132"/>
        <w:jc w:val="both"/>
        <w:rPr>
          <w:sz w:val="22"/>
        </w:rPr>
      </w:pPr>
      <w:r>
        <w:rPr>
          <w:b/>
          <w:sz w:val="22"/>
        </w:rPr>
        <w:t>Technological</w:t>
      </w:r>
      <w:r>
        <w:rPr>
          <w:b/>
          <w:spacing w:val="-17"/>
          <w:sz w:val="22"/>
        </w:rPr>
        <w:t> </w:t>
      </w:r>
      <w:r>
        <w:rPr>
          <w:b/>
          <w:sz w:val="22"/>
        </w:rPr>
        <w:t>Integration:</w:t>
      </w:r>
      <w:r>
        <w:rPr>
          <w:b/>
          <w:spacing w:val="-17"/>
          <w:sz w:val="22"/>
        </w:rPr>
        <w:t> </w:t>
      </w:r>
      <w:r>
        <w:rPr>
          <w:sz w:val="22"/>
        </w:rPr>
        <w:t>Technology</w:t>
      </w:r>
      <w:r>
        <w:rPr>
          <w:spacing w:val="-16"/>
          <w:sz w:val="22"/>
        </w:rPr>
        <w:t> </w:t>
      </w:r>
      <w:r>
        <w:rPr>
          <w:sz w:val="22"/>
        </w:rPr>
        <w:t>adoption,</w:t>
      </w:r>
      <w:r>
        <w:rPr>
          <w:spacing w:val="-17"/>
          <w:sz w:val="22"/>
        </w:rPr>
        <w:t> </w:t>
      </w:r>
      <w:r>
        <w:rPr>
          <w:sz w:val="22"/>
        </w:rPr>
        <w:t>including</w:t>
      </w:r>
      <w:r>
        <w:rPr>
          <w:spacing w:val="-16"/>
          <w:sz w:val="22"/>
        </w:rPr>
        <w:t> </w:t>
      </w:r>
      <w:r>
        <w:rPr>
          <w:sz w:val="22"/>
        </w:rPr>
        <w:t>virtual</w:t>
      </w:r>
      <w:r>
        <w:rPr>
          <w:spacing w:val="-17"/>
          <w:sz w:val="22"/>
        </w:rPr>
        <w:t> </w:t>
      </w:r>
      <w:r>
        <w:rPr>
          <w:sz w:val="22"/>
        </w:rPr>
        <w:t>reality</w:t>
      </w:r>
      <w:r>
        <w:rPr>
          <w:spacing w:val="-16"/>
          <w:sz w:val="22"/>
        </w:rPr>
        <w:t> </w:t>
      </w:r>
      <w:r>
        <w:rPr>
          <w:sz w:val="22"/>
        </w:rPr>
        <w:t>(VR)</w:t>
      </w:r>
      <w:r>
        <w:rPr>
          <w:spacing w:val="-17"/>
          <w:sz w:val="22"/>
        </w:rPr>
        <w:t> </w:t>
      </w:r>
      <w:r>
        <w:rPr>
          <w:sz w:val="22"/>
        </w:rPr>
        <w:t>tours</w:t>
      </w:r>
      <w:r>
        <w:rPr>
          <w:spacing w:val="-17"/>
          <w:sz w:val="22"/>
        </w:rPr>
        <w:t> </w:t>
      </w:r>
      <w:r>
        <w:rPr>
          <w:sz w:val="22"/>
        </w:rPr>
        <w:t>and</w:t>
      </w:r>
      <w:r>
        <w:rPr>
          <w:spacing w:val="-16"/>
          <w:sz w:val="22"/>
        </w:rPr>
        <w:t> </w:t>
      </w:r>
      <w:r>
        <w:rPr>
          <w:sz w:val="22"/>
        </w:rPr>
        <w:t>AI-driven property recommendations, is becoming crucial in the luxury real estate market. Consumers are looking for seamless digital experiences that can enhance property exploration and leasing.</w:t>
      </w:r>
    </w:p>
    <w:p>
      <w:pPr>
        <w:pStyle w:val="ListParagraph"/>
        <w:numPr>
          <w:ilvl w:val="2"/>
          <w:numId w:val="12"/>
        </w:numPr>
        <w:tabs>
          <w:tab w:pos="750" w:val="left" w:leader="none"/>
        </w:tabs>
        <w:spacing w:line="295" w:lineRule="auto" w:before="123" w:after="0"/>
        <w:ind w:left="750" w:right="526" w:hanging="132"/>
        <w:jc w:val="left"/>
        <w:rPr>
          <w:sz w:val="22"/>
        </w:rPr>
      </w:pPr>
      <w:r>
        <w:rPr>
          <w:b/>
          <w:sz w:val="22"/>
        </w:rPr>
        <w:t>Sustainability and Green Living: </w:t>
      </w:r>
      <w:r>
        <w:rPr>
          <w:sz w:val="22"/>
        </w:rPr>
        <w:t>Eco-consciousness is rising among the affluent demographic. Properties</w:t>
      </w:r>
      <w:r>
        <w:rPr>
          <w:spacing w:val="-8"/>
          <w:sz w:val="22"/>
        </w:rPr>
        <w:t> </w:t>
      </w:r>
      <w:r>
        <w:rPr>
          <w:sz w:val="22"/>
        </w:rPr>
        <w:t>with</w:t>
      </w:r>
      <w:r>
        <w:rPr>
          <w:spacing w:val="-8"/>
          <w:sz w:val="22"/>
        </w:rPr>
        <w:t> </w:t>
      </w:r>
      <w:r>
        <w:rPr>
          <w:sz w:val="22"/>
        </w:rPr>
        <w:t>sustainable</w:t>
      </w:r>
      <w:r>
        <w:rPr>
          <w:spacing w:val="-8"/>
          <w:sz w:val="22"/>
        </w:rPr>
        <w:t> </w:t>
      </w:r>
      <w:r>
        <w:rPr>
          <w:sz w:val="22"/>
        </w:rPr>
        <w:t>features</w:t>
      </w:r>
      <w:r>
        <w:rPr>
          <w:spacing w:val="-8"/>
          <w:sz w:val="22"/>
        </w:rPr>
        <w:t> </w:t>
      </w:r>
      <w:r>
        <w:rPr>
          <w:sz w:val="22"/>
        </w:rPr>
        <w:t>such</w:t>
      </w:r>
      <w:r>
        <w:rPr>
          <w:spacing w:val="-8"/>
          <w:sz w:val="22"/>
        </w:rPr>
        <w:t> </w:t>
      </w:r>
      <w:r>
        <w:rPr>
          <w:sz w:val="22"/>
        </w:rPr>
        <w:t>as</w:t>
      </w:r>
      <w:r>
        <w:rPr>
          <w:spacing w:val="-8"/>
          <w:sz w:val="22"/>
        </w:rPr>
        <w:t> </w:t>
      </w:r>
      <w:r>
        <w:rPr>
          <w:sz w:val="22"/>
        </w:rPr>
        <w:t>energy</w:t>
      </w:r>
      <w:r>
        <w:rPr>
          <w:spacing w:val="-8"/>
          <w:sz w:val="22"/>
        </w:rPr>
        <w:t> </w:t>
      </w:r>
      <w:r>
        <w:rPr>
          <w:sz w:val="22"/>
        </w:rPr>
        <w:t>efficiency,</w:t>
      </w:r>
      <w:r>
        <w:rPr>
          <w:spacing w:val="-8"/>
          <w:sz w:val="22"/>
        </w:rPr>
        <w:t> </w:t>
      </w:r>
      <w:r>
        <w:rPr>
          <w:sz w:val="22"/>
        </w:rPr>
        <w:t>green</w:t>
      </w:r>
      <w:r>
        <w:rPr>
          <w:spacing w:val="-8"/>
          <w:sz w:val="22"/>
        </w:rPr>
        <w:t> </w:t>
      </w:r>
      <w:r>
        <w:rPr>
          <w:sz w:val="22"/>
        </w:rPr>
        <w:t>building</w:t>
      </w:r>
      <w:r>
        <w:rPr>
          <w:spacing w:val="-8"/>
          <w:sz w:val="22"/>
        </w:rPr>
        <w:t> </w:t>
      </w:r>
      <w:r>
        <w:rPr>
          <w:sz w:val="22"/>
        </w:rPr>
        <w:t>certifications,</w:t>
      </w:r>
      <w:r>
        <w:rPr>
          <w:spacing w:val="-8"/>
          <w:sz w:val="22"/>
        </w:rPr>
        <w:t> </w:t>
      </w:r>
      <w:r>
        <w:rPr>
          <w:sz w:val="22"/>
        </w:rPr>
        <w:t>and environmentally friendly materials are increasingly preferred.</w:t>
      </w:r>
    </w:p>
    <w:p>
      <w:pPr>
        <w:pStyle w:val="ListParagraph"/>
        <w:numPr>
          <w:ilvl w:val="2"/>
          <w:numId w:val="12"/>
        </w:numPr>
        <w:tabs>
          <w:tab w:pos="750" w:val="left" w:leader="none"/>
        </w:tabs>
        <w:spacing w:line="295" w:lineRule="auto" w:before="122" w:after="0"/>
        <w:ind w:left="750" w:right="973" w:hanging="132"/>
        <w:jc w:val="left"/>
        <w:rPr>
          <w:sz w:val="22"/>
        </w:rPr>
      </w:pPr>
      <w:r>
        <w:rPr>
          <w:b/>
          <w:sz w:val="22"/>
        </w:rPr>
        <w:t>Global</w:t>
      </w:r>
      <w:r>
        <w:rPr>
          <w:b/>
          <w:spacing w:val="-11"/>
          <w:sz w:val="22"/>
        </w:rPr>
        <w:t> </w:t>
      </w:r>
      <w:r>
        <w:rPr>
          <w:b/>
          <w:sz w:val="22"/>
        </w:rPr>
        <w:t>Urban</w:t>
      </w:r>
      <w:r>
        <w:rPr>
          <w:b/>
          <w:spacing w:val="-11"/>
          <w:sz w:val="22"/>
        </w:rPr>
        <w:t> </w:t>
      </w:r>
      <w:r>
        <w:rPr>
          <w:b/>
          <w:sz w:val="22"/>
        </w:rPr>
        <w:t>Migration:</w:t>
      </w:r>
      <w:r>
        <w:rPr>
          <w:b/>
          <w:spacing w:val="-15"/>
          <w:sz w:val="22"/>
        </w:rPr>
        <w:t> </w:t>
      </w:r>
      <w:r>
        <w:rPr>
          <w:sz w:val="22"/>
        </w:rPr>
        <w:t>The</w:t>
      </w:r>
      <w:r>
        <w:rPr>
          <w:spacing w:val="-11"/>
          <w:sz w:val="22"/>
        </w:rPr>
        <w:t> </w:t>
      </w:r>
      <w:r>
        <w:rPr>
          <w:sz w:val="22"/>
        </w:rPr>
        <w:t>trend</w:t>
      </w:r>
      <w:r>
        <w:rPr>
          <w:spacing w:val="-11"/>
          <w:sz w:val="22"/>
        </w:rPr>
        <w:t> </w:t>
      </w:r>
      <w:r>
        <w:rPr>
          <w:sz w:val="22"/>
        </w:rPr>
        <w:t>of</w:t>
      </w:r>
      <w:r>
        <w:rPr>
          <w:spacing w:val="-11"/>
          <w:sz w:val="22"/>
        </w:rPr>
        <w:t> </w:t>
      </w:r>
      <w:r>
        <w:rPr>
          <w:sz w:val="22"/>
        </w:rPr>
        <w:t>relocating</w:t>
      </w:r>
      <w:r>
        <w:rPr>
          <w:spacing w:val="-11"/>
          <w:sz w:val="22"/>
        </w:rPr>
        <w:t> </w:t>
      </w:r>
      <w:r>
        <w:rPr>
          <w:sz w:val="22"/>
        </w:rPr>
        <w:t>to</w:t>
      </w:r>
      <w:r>
        <w:rPr>
          <w:spacing w:val="-11"/>
          <w:sz w:val="22"/>
        </w:rPr>
        <w:t> </w:t>
      </w:r>
      <w:r>
        <w:rPr>
          <w:sz w:val="22"/>
        </w:rPr>
        <w:t>metropolitan</w:t>
      </w:r>
      <w:r>
        <w:rPr>
          <w:spacing w:val="-11"/>
          <w:sz w:val="22"/>
        </w:rPr>
        <w:t> </w:t>
      </w:r>
      <w:r>
        <w:rPr>
          <w:sz w:val="22"/>
        </w:rPr>
        <w:t>areas</w:t>
      </w:r>
      <w:r>
        <w:rPr>
          <w:spacing w:val="-11"/>
          <w:sz w:val="22"/>
        </w:rPr>
        <w:t> </w:t>
      </w:r>
      <w:r>
        <w:rPr>
          <w:sz w:val="22"/>
        </w:rPr>
        <w:t>continues</w:t>
      </w:r>
      <w:r>
        <w:rPr>
          <w:spacing w:val="-11"/>
          <w:sz w:val="22"/>
        </w:rPr>
        <w:t> </w:t>
      </w:r>
      <w:r>
        <w:rPr>
          <w:sz w:val="22"/>
        </w:rPr>
        <w:t>as</w:t>
      </w:r>
      <w:r>
        <w:rPr>
          <w:spacing w:val="-11"/>
          <w:sz w:val="22"/>
        </w:rPr>
        <w:t> </w:t>
      </w:r>
      <w:r>
        <w:rPr>
          <w:sz w:val="22"/>
        </w:rPr>
        <w:t>affluent individuals and families seek vibrant urban lifestyles. Marketplaces in cities with robust economic opportunities and cultural offerings are particularly appealing to luxury renters.</w:t>
      </w:r>
    </w:p>
    <w:p>
      <w:pPr>
        <w:pStyle w:val="BodyText"/>
        <w:spacing w:line="295" w:lineRule="auto" w:before="242"/>
        <w:ind w:left="150" w:right="1162"/>
        <w:jc w:val="both"/>
      </w:pPr>
      <w:r>
        <w:rPr/>
        <w:t>According</w:t>
      </w:r>
      <w:r>
        <w:rPr>
          <w:spacing w:val="-10"/>
        </w:rPr>
        <w:t> </w:t>
      </w:r>
      <w:r>
        <w:rPr/>
        <w:t>to</w:t>
      </w:r>
      <w:r>
        <w:rPr>
          <w:spacing w:val="-10"/>
        </w:rPr>
        <w:t> </w:t>
      </w:r>
      <w:r>
        <w:rPr/>
        <w:t>a</w:t>
      </w:r>
      <w:r>
        <w:rPr>
          <w:spacing w:val="-10"/>
        </w:rPr>
        <w:t> </w:t>
      </w:r>
      <w:r>
        <w:rPr/>
        <w:t>recent</w:t>
      </w:r>
      <w:r>
        <w:rPr>
          <w:spacing w:val="-10"/>
        </w:rPr>
        <w:t> </w:t>
      </w:r>
      <w:r>
        <w:rPr/>
        <w:t>report</w:t>
      </w:r>
      <w:r>
        <w:rPr>
          <w:spacing w:val="-10"/>
        </w:rPr>
        <w:t> </w:t>
      </w:r>
      <w:r>
        <w:rPr/>
        <w:t>by</w:t>
      </w:r>
      <w:r>
        <w:rPr>
          <w:spacing w:val="-11"/>
        </w:rPr>
        <w:t> </w:t>
      </w:r>
      <w:hyperlink r:id="rId17">
        <w:r>
          <w:rPr>
            <w:color w:val="039AE4"/>
          </w:rPr>
          <w:t>CBRE</w:t>
        </w:r>
        <w:r>
          <w:rPr>
            <w:color w:val="039AE4"/>
            <w:spacing w:val="-10"/>
          </w:rPr>
          <w:t> </w:t>
        </w:r>
        <w:r>
          <w:rPr>
            <w:color w:val="039AE4"/>
          </w:rPr>
          <w:t>Group</w:t>
        </w:r>
      </w:hyperlink>
      <w:r>
        <w:rPr/>
        <w:t>,</w:t>
      </w:r>
      <w:r>
        <w:rPr>
          <w:spacing w:val="-10"/>
        </w:rPr>
        <w:t> </w:t>
      </w:r>
      <w:r>
        <w:rPr/>
        <w:t>the</w:t>
      </w:r>
      <w:r>
        <w:rPr>
          <w:spacing w:val="-10"/>
        </w:rPr>
        <w:t> </w:t>
      </w:r>
      <w:r>
        <w:rPr/>
        <w:t>luxury</w:t>
      </w:r>
      <w:r>
        <w:rPr>
          <w:spacing w:val="-10"/>
        </w:rPr>
        <w:t> </w:t>
      </w:r>
      <w:r>
        <w:rPr/>
        <w:t>rental</w:t>
      </w:r>
      <w:r>
        <w:rPr>
          <w:spacing w:val="-10"/>
        </w:rPr>
        <w:t> </w:t>
      </w:r>
      <w:r>
        <w:rPr/>
        <w:t>market</w:t>
      </w:r>
      <w:r>
        <w:rPr>
          <w:spacing w:val="-10"/>
        </w:rPr>
        <w:t> </w:t>
      </w:r>
      <w:r>
        <w:rPr/>
        <w:t>is</w:t>
      </w:r>
      <w:r>
        <w:rPr>
          <w:spacing w:val="-10"/>
        </w:rPr>
        <w:t> </w:t>
      </w:r>
      <w:r>
        <w:rPr/>
        <w:t>projected</w:t>
      </w:r>
      <w:r>
        <w:rPr>
          <w:spacing w:val="-10"/>
        </w:rPr>
        <w:t> </w:t>
      </w:r>
      <w:r>
        <w:rPr/>
        <w:t>to</w:t>
      </w:r>
      <w:r>
        <w:rPr>
          <w:spacing w:val="-10"/>
        </w:rPr>
        <w:t> </w:t>
      </w:r>
      <w:r>
        <w:rPr/>
        <w:t>grow</w:t>
      </w:r>
      <w:r>
        <w:rPr>
          <w:spacing w:val="-10"/>
        </w:rPr>
        <w:t> </w:t>
      </w:r>
      <w:r>
        <w:rPr/>
        <w:t>by</w:t>
      </w:r>
      <w:r>
        <w:rPr>
          <w:spacing w:val="-10"/>
        </w:rPr>
        <w:t> </w:t>
      </w:r>
      <w:r>
        <w:rPr/>
        <w:t>5% annually,</w:t>
      </w:r>
      <w:r>
        <w:rPr>
          <w:spacing w:val="-4"/>
        </w:rPr>
        <w:t> </w:t>
      </w:r>
      <w:r>
        <w:rPr/>
        <w:t>highlighting</w:t>
      </w:r>
      <w:r>
        <w:rPr>
          <w:spacing w:val="-4"/>
        </w:rPr>
        <w:t> </w:t>
      </w:r>
      <w:r>
        <w:rPr/>
        <w:t>a</w:t>
      </w:r>
      <w:r>
        <w:rPr>
          <w:spacing w:val="-4"/>
        </w:rPr>
        <w:t> </w:t>
      </w:r>
      <w:r>
        <w:rPr/>
        <w:t>robust</w:t>
      </w:r>
      <w:r>
        <w:rPr>
          <w:spacing w:val="-4"/>
        </w:rPr>
        <w:t> </w:t>
      </w:r>
      <w:r>
        <w:rPr/>
        <w:t>opportunity</w:t>
      </w:r>
      <w:r>
        <w:rPr>
          <w:spacing w:val="-4"/>
        </w:rPr>
        <w:t> </w:t>
      </w:r>
      <w:r>
        <w:rPr/>
        <w:t>for</w:t>
      </w:r>
      <w:r>
        <w:rPr>
          <w:spacing w:val="-4"/>
        </w:rPr>
        <w:t> </w:t>
      </w:r>
      <w:r>
        <w:rPr/>
        <w:t>specialized</w:t>
      </w:r>
      <w:r>
        <w:rPr>
          <w:spacing w:val="-4"/>
        </w:rPr>
        <w:t> </w:t>
      </w:r>
      <w:r>
        <w:rPr/>
        <w:t>platforms</w:t>
      </w:r>
      <w:r>
        <w:rPr>
          <w:spacing w:val="-4"/>
        </w:rPr>
        <w:t> </w:t>
      </w:r>
      <w:r>
        <w:rPr/>
        <w:t>that</w:t>
      </w:r>
      <w:r>
        <w:rPr>
          <w:spacing w:val="-4"/>
        </w:rPr>
        <w:t> </w:t>
      </w:r>
      <w:r>
        <w:rPr/>
        <w:t>cater</w:t>
      </w:r>
      <w:r>
        <w:rPr>
          <w:spacing w:val="-4"/>
        </w:rPr>
        <w:t> </w:t>
      </w:r>
      <w:r>
        <w:rPr/>
        <w:t>to</w:t>
      </w:r>
      <w:r>
        <w:rPr>
          <w:spacing w:val="-4"/>
        </w:rPr>
        <w:t> </w:t>
      </w:r>
      <w:r>
        <w:rPr/>
        <w:t>this</w:t>
      </w:r>
      <w:r>
        <w:rPr>
          <w:spacing w:val="-4"/>
        </w:rPr>
        <w:t> </w:t>
      </w:r>
      <w:r>
        <w:rPr/>
        <w:t>emerging </w:t>
      </w:r>
      <w:r>
        <w:rPr>
          <w:spacing w:val="-2"/>
        </w:rPr>
        <w:t>demand.</w:t>
      </w:r>
    </w:p>
    <w:p>
      <w:pPr>
        <w:pStyle w:val="BodyText"/>
        <w:spacing w:line="295" w:lineRule="auto" w:before="243"/>
        <w:ind w:left="150" w:right="458"/>
      </w:pPr>
      <w:r>
        <w:rPr/>
        <w:t>In</w:t>
      </w:r>
      <w:r>
        <w:rPr>
          <w:spacing w:val="-3"/>
        </w:rPr>
        <w:t> </w:t>
      </w:r>
      <w:r>
        <w:rPr/>
        <w:t>summary,</w:t>
      </w:r>
      <w:r>
        <w:rPr>
          <w:spacing w:val="-3"/>
        </w:rPr>
        <w:t> </w:t>
      </w:r>
      <w:r>
        <w:rPr/>
        <w:t>the</w:t>
      </w:r>
      <w:r>
        <w:rPr>
          <w:spacing w:val="-3"/>
        </w:rPr>
        <w:t> </w:t>
      </w:r>
      <w:r>
        <w:rPr/>
        <w:t>luxury</w:t>
      </w:r>
      <w:r>
        <w:rPr>
          <w:spacing w:val="-3"/>
        </w:rPr>
        <w:t> </w:t>
      </w:r>
      <w:r>
        <w:rPr/>
        <w:t>apartment</w:t>
      </w:r>
      <w:r>
        <w:rPr>
          <w:spacing w:val="-3"/>
        </w:rPr>
        <w:t> </w:t>
      </w:r>
      <w:r>
        <w:rPr/>
        <w:t>market</w:t>
      </w:r>
      <w:r>
        <w:rPr>
          <w:spacing w:val="-3"/>
        </w:rPr>
        <w:t> </w:t>
      </w:r>
      <w:r>
        <w:rPr/>
        <w:t>is</w:t>
      </w:r>
      <w:r>
        <w:rPr>
          <w:spacing w:val="-3"/>
        </w:rPr>
        <w:t> </w:t>
      </w:r>
      <w:r>
        <w:rPr/>
        <w:t>adapting</w:t>
      </w:r>
      <w:r>
        <w:rPr>
          <w:spacing w:val="-3"/>
        </w:rPr>
        <w:t> </w:t>
      </w:r>
      <w:r>
        <w:rPr/>
        <w:t>to</w:t>
      </w:r>
      <w:r>
        <w:rPr>
          <w:spacing w:val="-3"/>
        </w:rPr>
        <w:t> </w:t>
      </w:r>
      <w:r>
        <w:rPr/>
        <w:t>shifts</w:t>
      </w:r>
      <w:r>
        <w:rPr>
          <w:spacing w:val="-3"/>
        </w:rPr>
        <w:t> </w:t>
      </w:r>
      <w:r>
        <w:rPr/>
        <w:t>in</w:t>
      </w:r>
      <w:r>
        <w:rPr>
          <w:spacing w:val="-3"/>
        </w:rPr>
        <w:t> </w:t>
      </w:r>
      <w:r>
        <w:rPr/>
        <w:t>consumer</w:t>
      </w:r>
      <w:r>
        <w:rPr>
          <w:spacing w:val="-3"/>
        </w:rPr>
        <w:t> </w:t>
      </w:r>
      <w:r>
        <w:rPr/>
        <w:t>expectations</w:t>
      </w:r>
      <w:r>
        <w:rPr>
          <w:spacing w:val="-3"/>
        </w:rPr>
        <w:t> </w:t>
      </w:r>
      <w:r>
        <w:rPr/>
        <w:t>characterized by a focus on quality, advanced technology, and sustainable living.</w:t>
      </w:r>
      <w:r>
        <w:rPr>
          <w:spacing w:val="-2"/>
        </w:rPr>
        <w:t> </w:t>
      </w:r>
      <w:r>
        <w:rPr/>
        <w:t>These trends indicate a significant opportunity for LuxuryApartments.com to carve out a niche in this evolving landscape.</w:t>
      </w:r>
    </w:p>
    <w:p>
      <w:pPr>
        <w:spacing w:after="0" w:line="295" w:lineRule="auto"/>
        <w:sectPr>
          <w:pgSz w:w="11910" w:h="16840"/>
          <w:pgMar w:header="0" w:footer="450" w:top="840" w:bottom="640" w:left="700" w:right="420"/>
        </w:sectPr>
      </w:pPr>
    </w:p>
    <w:p>
      <w:pPr>
        <w:pStyle w:val="Heading4"/>
        <w:numPr>
          <w:ilvl w:val="1"/>
          <w:numId w:val="12"/>
        </w:numPr>
        <w:tabs>
          <w:tab w:pos="609" w:val="left" w:leader="none"/>
        </w:tabs>
        <w:spacing w:line="240" w:lineRule="auto" w:before="82" w:after="0"/>
        <w:ind w:left="609" w:right="0" w:hanging="459"/>
        <w:jc w:val="left"/>
      </w:pPr>
      <w:bookmarkStart w:name="5.5 Regulatory Environment" w:id="60"/>
      <w:bookmarkEnd w:id="60"/>
      <w:r>
        <w:rPr/>
      </w:r>
      <w:bookmarkStart w:name="_bookmark29" w:id="61"/>
      <w:bookmarkEnd w:id="61"/>
      <w:r>
        <w:rPr/>
      </w:r>
      <w:r>
        <w:rPr>
          <w:color w:val="1875D1"/>
          <w:spacing w:val="-4"/>
        </w:rPr>
        <w:t>Regulatory</w:t>
      </w:r>
      <w:r>
        <w:rPr>
          <w:color w:val="1875D1"/>
          <w:spacing w:val="-3"/>
        </w:rPr>
        <w:t> </w:t>
      </w:r>
      <w:r>
        <w:rPr>
          <w:color w:val="1875D1"/>
          <w:spacing w:val="-2"/>
        </w:rPr>
        <w:t>Environment</w:t>
      </w:r>
    </w:p>
    <w:p>
      <w:pPr>
        <w:pStyle w:val="BodyText"/>
        <w:spacing w:before="68"/>
        <w:rPr>
          <w:sz w:val="20"/>
        </w:rPr>
      </w:pPr>
      <w:r>
        <w:rPr/>
        <w:drawing>
          <wp:anchor distT="0" distB="0" distL="0" distR="0" allowOverlap="1" layoutInCell="1" locked="0" behindDoc="1" simplePos="0" relativeHeight="487663616">
            <wp:simplePos x="0" y="0"/>
            <wp:positionH relativeFrom="page">
              <wp:posOffset>905624</wp:posOffset>
            </wp:positionH>
            <wp:positionV relativeFrom="paragraph">
              <wp:posOffset>205886</wp:posOffset>
            </wp:positionV>
            <wp:extent cx="1428750" cy="1428750"/>
            <wp:effectExtent l="0" t="0" r="0" b="0"/>
            <wp:wrapTopAndBottom/>
            <wp:docPr id="165" name="Image 165"/>
            <wp:cNvGraphicFramePr>
              <a:graphicFrameLocks/>
            </wp:cNvGraphicFramePr>
            <a:graphic>
              <a:graphicData uri="http://schemas.openxmlformats.org/drawingml/2006/picture">
                <pic:pic>
                  <pic:nvPicPr>
                    <pic:cNvPr id="165" name="Image 165"/>
                    <pic:cNvPicPr/>
                  </pic:nvPicPr>
                  <pic:blipFill>
                    <a:blip r:embed="rId18"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1" simplePos="0" relativeHeight="487664128">
            <wp:simplePos x="0" y="0"/>
            <wp:positionH relativeFrom="page">
              <wp:posOffset>3065625</wp:posOffset>
            </wp:positionH>
            <wp:positionV relativeFrom="paragraph">
              <wp:posOffset>205886</wp:posOffset>
            </wp:positionV>
            <wp:extent cx="1428750" cy="1428750"/>
            <wp:effectExtent l="0" t="0" r="0" b="0"/>
            <wp:wrapTopAndBottom/>
            <wp:docPr id="166" name="Image 166"/>
            <wp:cNvGraphicFramePr>
              <a:graphicFrameLocks/>
            </wp:cNvGraphicFramePr>
            <a:graphic>
              <a:graphicData uri="http://schemas.openxmlformats.org/drawingml/2006/picture">
                <pic:pic>
                  <pic:nvPicPr>
                    <pic:cNvPr id="166" name="Image 166"/>
                    <pic:cNvPicPr/>
                  </pic:nvPicPr>
                  <pic:blipFill>
                    <a:blip r:embed="rId18"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1" simplePos="0" relativeHeight="487664640">
            <wp:simplePos x="0" y="0"/>
            <wp:positionH relativeFrom="page">
              <wp:posOffset>5225624</wp:posOffset>
            </wp:positionH>
            <wp:positionV relativeFrom="paragraph">
              <wp:posOffset>205886</wp:posOffset>
            </wp:positionV>
            <wp:extent cx="1428750" cy="1428750"/>
            <wp:effectExtent l="0" t="0" r="0" b="0"/>
            <wp:wrapTopAndBottom/>
            <wp:docPr id="167" name="Image 167"/>
            <wp:cNvGraphicFramePr>
              <a:graphicFrameLocks/>
            </wp:cNvGraphicFramePr>
            <a:graphic>
              <a:graphicData uri="http://schemas.openxmlformats.org/drawingml/2006/picture">
                <pic:pic>
                  <pic:nvPicPr>
                    <pic:cNvPr id="167" name="Image 167"/>
                    <pic:cNvPicPr/>
                  </pic:nvPicPr>
                  <pic:blipFill>
                    <a:blip r:embed="rId18" cstate="print"/>
                    <a:stretch>
                      <a:fillRect/>
                    </a:stretch>
                  </pic:blipFill>
                  <pic:spPr>
                    <a:xfrm>
                      <a:off x="0" y="0"/>
                      <a:ext cx="1428750" cy="1428750"/>
                    </a:xfrm>
                    <a:prstGeom prst="rect">
                      <a:avLst/>
                    </a:prstGeom>
                  </pic:spPr>
                </pic:pic>
              </a:graphicData>
            </a:graphic>
          </wp:anchor>
        </w:drawing>
      </w:r>
    </w:p>
    <w:p>
      <w:pPr>
        <w:pStyle w:val="BodyText"/>
        <w:spacing w:before="5"/>
        <w:rPr>
          <w:sz w:val="14"/>
        </w:rPr>
      </w:pPr>
    </w:p>
    <w:p>
      <w:pPr>
        <w:spacing w:after="0"/>
        <w:rPr>
          <w:sz w:val="14"/>
        </w:rPr>
        <w:sectPr>
          <w:pgSz w:w="11910" w:h="16840"/>
          <w:pgMar w:header="0" w:footer="450" w:top="1080" w:bottom="640" w:left="700" w:right="420"/>
        </w:sectPr>
      </w:pPr>
    </w:p>
    <w:p>
      <w:pPr>
        <w:pStyle w:val="Heading5"/>
        <w:spacing w:before="105"/>
        <w:ind w:left="290"/>
        <w:jc w:val="center"/>
      </w:pPr>
      <w:r>
        <w:rPr/>
        <w:t>Real</w:t>
      </w:r>
      <w:r>
        <w:rPr>
          <w:spacing w:val="-11"/>
        </w:rPr>
        <w:t> </w:t>
      </w:r>
      <w:r>
        <w:rPr/>
        <w:t>Estate</w:t>
      </w:r>
      <w:r>
        <w:rPr>
          <w:spacing w:val="-10"/>
        </w:rPr>
        <w:t> </w:t>
      </w:r>
      <w:r>
        <w:rPr>
          <w:spacing w:val="-2"/>
        </w:rPr>
        <w:t>Regulations</w:t>
      </w:r>
    </w:p>
    <w:p>
      <w:pPr>
        <w:pStyle w:val="BodyText"/>
        <w:spacing w:line="295" w:lineRule="auto" w:before="183"/>
        <w:ind w:left="290" w:hanging="2"/>
        <w:jc w:val="center"/>
      </w:pPr>
      <w:r>
        <w:rPr/>
        <w:t>The regulatory environment in the U.S. real estate sector is governed by a combination of federal, state, and local laws aimed at protecting consumers and ensuring ethical business practices. This includes compliance with the Fair Housing Act, which prohibits discrimination in housing, and other local zoning laws that may affect the types and locations of luxury properties available for lease.</w:t>
      </w:r>
    </w:p>
    <w:p>
      <w:pPr>
        <w:pStyle w:val="Heading5"/>
        <w:spacing w:line="297" w:lineRule="auto" w:before="105"/>
        <w:ind w:left="249"/>
        <w:jc w:val="center"/>
      </w:pPr>
      <w:r>
        <w:rPr>
          <w:b w:val="0"/>
        </w:rPr>
        <w:br w:type="column"/>
      </w:r>
      <w:r>
        <w:rPr/>
        <w:t>Licensing</w:t>
      </w:r>
      <w:r>
        <w:rPr>
          <w:spacing w:val="-12"/>
        </w:rPr>
        <w:t> </w:t>
      </w:r>
      <w:r>
        <w:rPr/>
        <w:t>for</w:t>
      </w:r>
      <w:r>
        <w:rPr>
          <w:spacing w:val="-12"/>
        </w:rPr>
        <w:t> </w:t>
      </w:r>
      <w:r>
        <w:rPr/>
        <w:t>Real</w:t>
      </w:r>
      <w:r>
        <w:rPr>
          <w:spacing w:val="-12"/>
        </w:rPr>
        <w:t> </w:t>
      </w:r>
      <w:r>
        <w:rPr/>
        <w:t>Estate </w:t>
      </w:r>
      <w:r>
        <w:rPr>
          <w:spacing w:val="-2"/>
        </w:rPr>
        <w:t>Agents</w:t>
      </w:r>
    </w:p>
    <w:p>
      <w:pPr>
        <w:pStyle w:val="BodyText"/>
        <w:spacing w:line="295" w:lineRule="auto" w:before="117"/>
        <w:ind w:left="248" w:hanging="2"/>
        <w:jc w:val="center"/>
      </w:pPr>
      <w:r>
        <w:rPr>
          <w:w w:val="105"/>
        </w:rPr>
        <w:t>All real estate agents and </w:t>
      </w:r>
      <w:r>
        <w:rPr/>
        <w:t>brokers operating in the luxury </w:t>
      </w:r>
      <w:r>
        <w:rPr>
          <w:w w:val="105"/>
        </w:rPr>
        <w:t>apartment segment are required</w:t>
      </w:r>
      <w:r>
        <w:rPr>
          <w:spacing w:val="-16"/>
          <w:w w:val="105"/>
        </w:rPr>
        <w:t> </w:t>
      </w:r>
      <w:r>
        <w:rPr>
          <w:w w:val="105"/>
        </w:rPr>
        <w:t>to</w:t>
      </w:r>
      <w:r>
        <w:rPr>
          <w:spacing w:val="-16"/>
          <w:w w:val="105"/>
        </w:rPr>
        <w:t> </w:t>
      </w:r>
      <w:r>
        <w:rPr>
          <w:w w:val="105"/>
        </w:rPr>
        <w:t>hold</w:t>
      </w:r>
      <w:r>
        <w:rPr>
          <w:spacing w:val="-16"/>
          <w:w w:val="105"/>
        </w:rPr>
        <w:t> </w:t>
      </w:r>
      <w:r>
        <w:rPr>
          <w:w w:val="105"/>
        </w:rPr>
        <w:t>appropriate </w:t>
      </w:r>
      <w:r>
        <w:rPr/>
        <w:t>licensing as mandated by </w:t>
      </w:r>
      <w:r>
        <w:rPr/>
        <w:t>state </w:t>
      </w:r>
      <w:r>
        <w:rPr>
          <w:w w:val="105"/>
        </w:rPr>
        <w:t>laws. This includes passing examinations</w:t>
      </w:r>
      <w:r>
        <w:rPr>
          <w:spacing w:val="-18"/>
          <w:w w:val="105"/>
        </w:rPr>
        <w:t> </w:t>
      </w:r>
      <w:r>
        <w:rPr>
          <w:w w:val="105"/>
        </w:rPr>
        <w:t>and</w:t>
      </w:r>
      <w:r>
        <w:rPr>
          <w:spacing w:val="-17"/>
          <w:w w:val="105"/>
        </w:rPr>
        <w:t> </w:t>
      </w:r>
      <w:r>
        <w:rPr>
          <w:w w:val="105"/>
        </w:rPr>
        <w:t>maintaining </w:t>
      </w:r>
      <w:r>
        <w:rPr/>
        <w:t>continuing</w:t>
      </w:r>
      <w:r>
        <w:rPr>
          <w:spacing w:val="-1"/>
        </w:rPr>
        <w:t> </w:t>
      </w:r>
      <w:r>
        <w:rPr/>
        <w:t>education</w:t>
      </w:r>
      <w:r>
        <w:rPr>
          <w:spacing w:val="-1"/>
        </w:rPr>
        <w:t> </w:t>
      </w:r>
      <w:r>
        <w:rPr/>
        <w:t>to</w:t>
      </w:r>
      <w:r>
        <w:rPr>
          <w:spacing w:val="-1"/>
        </w:rPr>
        <w:t> </w:t>
      </w:r>
      <w:r>
        <w:rPr/>
        <w:t>ensure </w:t>
      </w:r>
      <w:r>
        <w:rPr>
          <w:spacing w:val="-2"/>
          <w:w w:val="105"/>
        </w:rPr>
        <w:t>compliance</w:t>
      </w:r>
      <w:r>
        <w:rPr>
          <w:spacing w:val="-16"/>
          <w:w w:val="105"/>
        </w:rPr>
        <w:t> </w:t>
      </w:r>
      <w:r>
        <w:rPr>
          <w:spacing w:val="-2"/>
          <w:w w:val="105"/>
        </w:rPr>
        <w:t>with</w:t>
      </w:r>
      <w:r>
        <w:rPr>
          <w:spacing w:val="-15"/>
          <w:w w:val="105"/>
        </w:rPr>
        <w:t> </w:t>
      </w:r>
      <w:r>
        <w:rPr>
          <w:spacing w:val="-2"/>
          <w:w w:val="105"/>
        </w:rPr>
        <w:t>changing</w:t>
      </w:r>
      <w:r>
        <w:rPr>
          <w:spacing w:val="-16"/>
          <w:w w:val="105"/>
        </w:rPr>
        <w:t> </w:t>
      </w:r>
      <w:r>
        <w:rPr>
          <w:spacing w:val="-2"/>
          <w:w w:val="105"/>
        </w:rPr>
        <w:t>real </w:t>
      </w:r>
      <w:r>
        <w:rPr>
          <w:w w:val="105"/>
        </w:rPr>
        <w:t>estate practices and </w:t>
      </w:r>
      <w:r>
        <w:rPr>
          <w:spacing w:val="-2"/>
          <w:w w:val="105"/>
        </w:rPr>
        <w:t>regulations.</w:t>
      </w:r>
    </w:p>
    <w:p>
      <w:pPr>
        <w:pStyle w:val="Heading5"/>
        <w:spacing w:before="105"/>
        <w:ind w:left="258" w:right="578"/>
        <w:jc w:val="center"/>
      </w:pPr>
      <w:r>
        <w:rPr>
          <w:b w:val="0"/>
        </w:rPr>
        <w:br w:type="column"/>
      </w:r>
      <w:r>
        <w:rPr>
          <w:spacing w:val="-2"/>
        </w:rPr>
        <w:t>Consumer</w:t>
      </w:r>
      <w:r>
        <w:rPr>
          <w:spacing w:val="-4"/>
        </w:rPr>
        <w:t> </w:t>
      </w:r>
      <w:r>
        <w:rPr>
          <w:spacing w:val="-2"/>
        </w:rPr>
        <w:t>Protection</w:t>
      </w:r>
      <w:r>
        <w:rPr>
          <w:spacing w:val="-3"/>
        </w:rPr>
        <w:t> </w:t>
      </w:r>
      <w:r>
        <w:rPr>
          <w:spacing w:val="-4"/>
        </w:rPr>
        <w:t>Laws</w:t>
      </w:r>
    </w:p>
    <w:p>
      <w:pPr>
        <w:pStyle w:val="BodyText"/>
        <w:spacing w:line="295" w:lineRule="auto" w:before="183"/>
        <w:ind w:left="257" w:right="578"/>
        <w:jc w:val="center"/>
      </w:pPr>
      <w:r>
        <w:rPr/>
        <w:t>LuxuryApartments.com must adhere to consumer protection laws that govern advertising practices, especially in a market where premium pricing and services are involved. The Federal Trade Commission (FTC) regulates advertising to prevent deceptive or misleading claims, which will be critical for upholding the </w:t>
      </w:r>
      <w:r>
        <w:rPr>
          <w:spacing w:val="-4"/>
        </w:rPr>
        <w:t>platform’s</w:t>
      </w:r>
      <w:r>
        <w:rPr>
          <w:spacing w:val="-9"/>
        </w:rPr>
        <w:t> </w:t>
      </w:r>
      <w:r>
        <w:rPr>
          <w:spacing w:val="-4"/>
        </w:rPr>
        <w:t>reputation</w:t>
      </w:r>
      <w:r>
        <w:rPr>
          <w:spacing w:val="-9"/>
        </w:rPr>
        <w:t> </w:t>
      </w:r>
      <w:r>
        <w:rPr>
          <w:spacing w:val="-4"/>
        </w:rPr>
        <w:t>within</w:t>
      </w:r>
      <w:r>
        <w:rPr>
          <w:spacing w:val="-9"/>
        </w:rPr>
        <w:t> </w:t>
      </w:r>
      <w:r>
        <w:rPr>
          <w:spacing w:val="-4"/>
        </w:rPr>
        <w:t>the </w:t>
      </w:r>
      <w:r>
        <w:rPr/>
        <w:t>luxury segment.</w:t>
      </w:r>
    </w:p>
    <w:p>
      <w:pPr>
        <w:spacing w:after="0" w:line="295" w:lineRule="auto"/>
        <w:jc w:val="center"/>
        <w:sectPr>
          <w:type w:val="continuous"/>
          <w:pgSz w:w="11910" w:h="16840"/>
          <w:pgMar w:header="0" w:footer="450" w:top="880" w:bottom="280" w:left="700" w:right="420"/>
          <w:cols w:num="3" w:equalWidth="0">
            <w:col w:w="3413" w:space="40"/>
            <w:col w:w="3353" w:space="39"/>
            <w:col w:w="3945"/>
          </w:cols>
        </w:sectPr>
      </w:pPr>
    </w:p>
    <w:p>
      <w:pPr>
        <w:tabs>
          <w:tab w:pos="4127" w:val="left" w:leader="none"/>
        </w:tabs>
        <w:spacing w:line="240" w:lineRule="auto"/>
        <w:ind w:left="726" w:right="0" w:firstLine="0"/>
        <w:rPr>
          <w:sz w:val="20"/>
        </w:rPr>
      </w:pPr>
      <w:r>
        <w:rPr>
          <w:sz w:val="20"/>
        </w:rPr>
        <w:drawing>
          <wp:inline distT="0" distB="0" distL="0" distR="0">
            <wp:extent cx="1430276" cy="1428750"/>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8" cstate="print"/>
                    <a:stretch>
                      <a:fillRect/>
                    </a:stretch>
                  </pic:blipFill>
                  <pic:spPr>
                    <a:xfrm>
                      <a:off x="0" y="0"/>
                      <a:ext cx="1430276" cy="1428750"/>
                    </a:xfrm>
                    <a:prstGeom prst="rect">
                      <a:avLst/>
                    </a:prstGeom>
                  </pic:spPr>
                </pic:pic>
              </a:graphicData>
            </a:graphic>
          </wp:inline>
        </w:drawing>
      </w:r>
      <w:r>
        <w:rPr>
          <w:sz w:val="20"/>
        </w:rPr>
      </w:r>
      <w:r>
        <w:rPr>
          <w:sz w:val="20"/>
        </w:rPr>
        <w:tab/>
      </w:r>
      <w:r>
        <w:rPr>
          <w:sz w:val="20"/>
        </w:rPr>
        <w:drawing>
          <wp:inline distT="0" distB="0" distL="0" distR="0">
            <wp:extent cx="1430276" cy="1428750"/>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18" cstate="print"/>
                    <a:stretch>
                      <a:fillRect/>
                    </a:stretch>
                  </pic:blipFill>
                  <pic:spPr>
                    <a:xfrm>
                      <a:off x="0" y="0"/>
                      <a:ext cx="1430276" cy="1428750"/>
                    </a:xfrm>
                    <a:prstGeom prst="rect">
                      <a:avLst/>
                    </a:prstGeom>
                  </pic:spPr>
                </pic:pic>
              </a:graphicData>
            </a:graphic>
          </wp:inline>
        </w:drawing>
      </w:r>
      <w:r>
        <w:rPr>
          <w:sz w:val="20"/>
        </w:rPr>
      </w:r>
    </w:p>
    <w:p>
      <w:pPr>
        <w:pStyle w:val="BodyText"/>
        <w:spacing w:before="3"/>
        <w:rPr>
          <w:sz w:val="14"/>
        </w:rPr>
      </w:pPr>
    </w:p>
    <w:p>
      <w:pPr>
        <w:spacing w:after="0"/>
        <w:rPr>
          <w:sz w:val="14"/>
        </w:rPr>
        <w:sectPr>
          <w:pgSz w:w="11910" w:h="16840"/>
          <w:pgMar w:header="0" w:footer="450" w:top="1000" w:bottom="640" w:left="700" w:right="420"/>
        </w:sectPr>
      </w:pPr>
    </w:p>
    <w:p>
      <w:pPr>
        <w:pStyle w:val="Heading5"/>
        <w:ind w:left="302"/>
        <w:jc w:val="center"/>
      </w:pPr>
      <w:r>
        <w:rPr/>
        <w:t>Data</w:t>
      </w:r>
      <w:r>
        <w:rPr>
          <w:spacing w:val="-15"/>
        </w:rPr>
        <w:t> </w:t>
      </w:r>
      <w:r>
        <w:rPr/>
        <w:t>Privacy</w:t>
      </w:r>
      <w:r>
        <w:rPr>
          <w:spacing w:val="-15"/>
        </w:rPr>
        <w:t> </w:t>
      </w:r>
      <w:r>
        <w:rPr>
          <w:spacing w:val="-2"/>
        </w:rPr>
        <w:t>Regulations</w:t>
      </w:r>
    </w:p>
    <w:p>
      <w:pPr>
        <w:pStyle w:val="BodyText"/>
        <w:spacing w:line="295" w:lineRule="auto" w:before="183"/>
        <w:ind w:left="301" w:hanging="2"/>
        <w:jc w:val="center"/>
      </w:pPr>
      <w:r>
        <w:rPr/>
        <w:t>As a technology-driven platform,</w:t>
      </w:r>
      <w:r>
        <w:rPr>
          <w:spacing w:val="-17"/>
        </w:rPr>
        <w:t> </w:t>
      </w:r>
      <w:r>
        <w:rPr/>
        <w:t>compliance</w:t>
      </w:r>
      <w:r>
        <w:rPr>
          <w:spacing w:val="-17"/>
        </w:rPr>
        <w:t> </w:t>
      </w:r>
      <w:r>
        <w:rPr/>
        <w:t>with</w:t>
      </w:r>
      <w:r>
        <w:rPr>
          <w:spacing w:val="-16"/>
        </w:rPr>
        <w:t> </w:t>
      </w:r>
      <w:r>
        <w:rPr/>
        <w:t>data privacy regulations such as the General Data Protection Regulation (GDPR) for international users and California Consumer Privacy Act (CCPA) for U.S.-based</w:t>
      </w:r>
      <w:r>
        <w:rPr>
          <w:spacing w:val="40"/>
        </w:rPr>
        <w:t> </w:t>
      </w:r>
      <w:r>
        <w:rPr/>
        <w:t>users is essential. These regulations govern the collection, storage, and usage of personal data, impacting how LuxuryApartments.com manages user information and </w:t>
      </w:r>
      <w:r>
        <w:rPr>
          <w:spacing w:val="-2"/>
        </w:rPr>
        <w:t>communications.</w:t>
      </w:r>
    </w:p>
    <w:p>
      <w:pPr>
        <w:pStyle w:val="Heading5"/>
        <w:ind w:left="0" w:right="3717"/>
        <w:jc w:val="center"/>
      </w:pPr>
      <w:r>
        <w:rPr>
          <w:b w:val="0"/>
        </w:rPr>
        <w:br w:type="column"/>
      </w:r>
      <w:r>
        <w:rPr>
          <w:spacing w:val="-5"/>
        </w:rPr>
        <w:t>Environmental</w:t>
      </w:r>
      <w:r>
        <w:rPr>
          <w:spacing w:val="4"/>
        </w:rPr>
        <w:t> </w:t>
      </w:r>
      <w:r>
        <w:rPr>
          <w:spacing w:val="-2"/>
        </w:rPr>
        <w:t>Regulations</w:t>
      </w:r>
    </w:p>
    <w:p>
      <w:pPr>
        <w:pStyle w:val="BodyText"/>
        <w:spacing w:line="295" w:lineRule="auto" w:before="183"/>
        <w:ind w:left="247" w:right="3966"/>
        <w:jc w:val="center"/>
      </w:pPr>
      <w:r>
        <w:rPr/>
        <w:t>Increasingly, luxury properties are held to stringent environmental standards, including energy efficiency certifications</w:t>
      </w:r>
      <w:r>
        <w:rPr>
          <w:spacing w:val="-7"/>
        </w:rPr>
        <w:t> </w:t>
      </w:r>
      <w:r>
        <w:rPr/>
        <w:t>and</w:t>
      </w:r>
      <w:r>
        <w:rPr>
          <w:spacing w:val="-7"/>
        </w:rPr>
        <w:t> </w:t>
      </w:r>
      <w:r>
        <w:rPr/>
        <w:t>sustainability practices. The platform must stay informed about local environmental</w:t>
      </w:r>
      <w:r>
        <w:rPr>
          <w:spacing w:val="-12"/>
        </w:rPr>
        <w:t> </w:t>
      </w:r>
      <w:r>
        <w:rPr/>
        <w:t>laws</w:t>
      </w:r>
      <w:r>
        <w:rPr>
          <w:spacing w:val="-12"/>
        </w:rPr>
        <w:t> </w:t>
      </w:r>
      <w:r>
        <w:rPr/>
        <w:t>that</w:t>
      </w:r>
      <w:r>
        <w:rPr>
          <w:spacing w:val="-12"/>
        </w:rPr>
        <w:t> </w:t>
      </w:r>
      <w:r>
        <w:rPr/>
        <w:t>govern rental</w:t>
      </w:r>
      <w:r>
        <w:rPr>
          <w:spacing w:val="-13"/>
        </w:rPr>
        <w:t> </w:t>
      </w:r>
      <w:r>
        <w:rPr/>
        <w:t>properties</w:t>
      </w:r>
      <w:r>
        <w:rPr>
          <w:spacing w:val="-13"/>
        </w:rPr>
        <w:t> </w:t>
      </w:r>
      <w:r>
        <w:rPr/>
        <w:t>in</w:t>
      </w:r>
      <w:r>
        <w:rPr>
          <w:spacing w:val="-13"/>
        </w:rPr>
        <w:t> </w:t>
      </w:r>
      <w:r>
        <w:rPr/>
        <w:t>urban</w:t>
      </w:r>
      <w:r>
        <w:rPr>
          <w:spacing w:val="-13"/>
        </w:rPr>
        <w:t> </w:t>
      </w:r>
      <w:r>
        <w:rPr/>
        <w:t>areas to ensure that listings comply with current sustainability trends and regulations.</w:t>
      </w:r>
    </w:p>
    <w:p>
      <w:pPr>
        <w:spacing w:after="0" w:line="295" w:lineRule="auto"/>
        <w:jc w:val="center"/>
        <w:sectPr>
          <w:type w:val="continuous"/>
          <w:pgSz w:w="11910" w:h="16840"/>
          <w:pgMar w:header="0" w:footer="450" w:top="880" w:bottom="280" w:left="700" w:right="420"/>
          <w:cols w:num="2" w:equalWidth="0">
            <w:col w:w="3401" w:space="40"/>
            <w:col w:w="7349"/>
          </w:cols>
        </w:sectPr>
      </w:pPr>
    </w:p>
    <w:p>
      <w:pPr>
        <w:pStyle w:val="BodyText"/>
        <w:spacing w:before="154"/>
        <w:rPr>
          <w:sz w:val="28"/>
        </w:rPr>
      </w:pPr>
    </w:p>
    <w:p>
      <w:pPr>
        <w:pStyle w:val="Heading4"/>
        <w:numPr>
          <w:ilvl w:val="1"/>
          <w:numId w:val="12"/>
        </w:numPr>
        <w:tabs>
          <w:tab w:pos="609" w:val="left" w:leader="none"/>
        </w:tabs>
        <w:spacing w:line="240" w:lineRule="auto" w:before="1" w:after="0"/>
        <w:ind w:left="609" w:right="0" w:hanging="459"/>
        <w:jc w:val="left"/>
      </w:pPr>
      <w:bookmarkStart w:name="5.6 Market Size and Growth Potential" w:id="62"/>
      <w:bookmarkEnd w:id="62"/>
      <w:r>
        <w:rPr/>
      </w:r>
      <w:bookmarkStart w:name="_bookmark30" w:id="63"/>
      <w:bookmarkEnd w:id="63"/>
      <w:r>
        <w:rPr/>
      </w:r>
      <w:r>
        <w:rPr>
          <w:color w:val="1875D1"/>
        </w:rPr>
        <w:t>Market</w:t>
      </w:r>
      <w:r>
        <w:rPr>
          <w:color w:val="1875D1"/>
          <w:spacing w:val="-13"/>
        </w:rPr>
        <w:t> </w:t>
      </w:r>
      <w:r>
        <w:rPr>
          <w:color w:val="1875D1"/>
        </w:rPr>
        <w:t>Size</w:t>
      </w:r>
      <w:r>
        <w:rPr>
          <w:color w:val="1875D1"/>
          <w:spacing w:val="-12"/>
        </w:rPr>
        <w:t> </w:t>
      </w:r>
      <w:r>
        <w:rPr>
          <w:color w:val="1875D1"/>
        </w:rPr>
        <w:t>and</w:t>
      </w:r>
      <w:r>
        <w:rPr>
          <w:color w:val="1875D1"/>
          <w:spacing w:val="-12"/>
        </w:rPr>
        <w:t> </w:t>
      </w:r>
      <w:r>
        <w:rPr>
          <w:color w:val="1875D1"/>
        </w:rPr>
        <w:t>Growth</w:t>
      </w:r>
      <w:r>
        <w:rPr>
          <w:color w:val="1875D1"/>
          <w:spacing w:val="-12"/>
        </w:rPr>
        <w:t> </w:t>
      </w:r>
      <w:r>
        <w:rPr>
          <w:color w:val="1875D1"/>
          <w:spacing w:val="-2"/>
        </w:rPr>
        <w:t>Potential</w:t>
      </w:r>
    </w:p>
    <w:p>
      <w:pPr>
        <w:pStyle w:val="BodyText"/>
        <w:spacing w:before="6"/>
        <w:rPr>
          <w:sz w:val="19"/>
        </w:rPr>
      </w:pPr>
    </w:p>
    <w:p>
      <w:pPr>
        <w:spacing w:after="0"/>
        <w:rPr>
          <w:sz w:val="19"/>
        </w:rPr>
        <w:sectPr>
          <w:type w:val="continuous"/>
          <w:pgSz w:w="11910" w:h="16840"/>
          <w:pgMar w:header="0" w:footer="450" w:top="880" w:bottom="280" w:left="700" w:right="420"/>
        </w:sectPr>
      </w:pPr>
    </w:p>
    <w:p>
      <w:pPr>
        <w:pStyle w:val="Heading7"/>
        <w:spacing w:before="103"/>
      </w:pPr>
      <w:r>
        <w:rPr/>
        <mc:AlternateContent>
          <mc:Choice Requires="wps">
            <w:drawing>
              <wp:anchor distT="0" distB="0" distL="0" distR="0" allowOverlap="1" layoutInCell="1" locked="0" behindDoc="0" simplePos="0" relativeHeight="15806976">
                <wp:simplePos x="0" y="0"/>
                <wp:positionH relativeFrom="page">
                  <wp:posOffset>540000</wp:posOffset>
                </wp:positionH>
                <wp:positionV relativeFrom="paragraph">
                  <wp:posOffset>190011</wp:posOffset>
                </wp:positionV>
                <wp:extent cx="2238375" cy="223837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2238375" cy="2238375"/>
                          <a:chExt cx="2238375" cy="2238375"/>
                        </a:xfrm>
                      </wpg:grpSpPr>
                      <wps:wsp>
                        <wps:cNvPr id="171" name="Graphic 171"/>
                        <wps:cNvSpPr/>
                        <wps:spPr>
                          <a:xfrm>
                            <a:off x="0" y="0"/>
                            <a:ext cx="2238375" cy="2238375"/>
                          </a:xfrm>
                          <a:custGeom>
                            <a:avLst/>
                            <a:gdLst/>
                            <a:ahLst/>
                            <a:cxnLst/>
                            <a:rect l="l" t="t" r="r" b="b"/>
                            <a:pathLst>
                              <a:path w="2238375" h="2238375">
                                <a:moveTo>
                                  <a:pt x="1119187" y="2238375"/>
                                </a:moveTo>
                                <a:lnTo>
                                  <a:pt x="1070830" y="2237335"/>
                                </a:lnTo>
                                <a:lnTo>
                                  <a:pt x="1022982" y="2234246"/>
                                </a:lnTo>
                                <a:lnTo>
                                  <a:pt x="975684" y="2229150"/>
                                </a:lnTo>
                                <a:lnTo>
                                  <a:pt x="928979" y="2222090"/>
                                </a:lnTo>
                                <a:lnTo>
                                  <a:pt x="882911" y="2213109"/>
                                </a:lnTo>
                                <a:lnTo>
                                  <a:pt x="837522" y="2202249"/>
                                </a:lnTo>
                                <a:lnTo>
                                  <a:pt x="792855" y="2189553"/>
                                </a:lnTo>
                                <a:lnTo>
                                  <a:pt x="748953" y="2175064"/>
                                </a:lnTo>
                                <a:lnTo>
                                  <a:pt x="705858" y="2158826"/>
                                </a:lnTo>
                                <a:lnTo>
                                  <a:pt x="663615" y="2140880"/>
                                </a:lnTo>
                                <a:lnTo>
                                  <a:pt x="622264" y="2121270"/>
                                </a:lnTo>
                                <a:lnTo>
                                  <a:pt x="581850" y="2100038"/>
                                </a:lnTo>
                                <a:lnTo>
                                  <a:pt x="542414" y="2077228"/>
                                </a:lnTo>
                                <a:lnTo>
                                  <a:pt x="504001" y="2052882"/>
                                </a:lnTo>
                                <a:lnTo>
                                  <a:pt x="466652" y="2027043"/>
                                </a:lnTo>
                                <a:lnTo>
                                  <a:pt x="430411" y="1999754"/>
                                </a:lnTo>
                                <a:lnTo>
                                  <a:pt x="395320" y="1971057"/>
                                </a:lnTo>
                                <a:lnTo>
                                  <a:pt x="361423" y="1940996"/>
                                </a:lnTo>
                                <a:lnTo>
                                  <a:pt x="328761" y="1909613"/>
                                </a:lnTo>
                                <a:lnTo>
                                  <a:pt x="297378" y="1876952"/>
                                </a:lnTo>
                                <a:lnTo>
                                  <a:pt x="267317" y="1843054"/>
                                </a:lnTo>
                                <a:lnTo>
                                  <a:pt x="238620" y="1807963"/>
                                </a:lnTo>
                                <a:lnTo>
                                  <a:pt x="211331" y="1771722"/>
                                </a:lnTo>
                                <a:lnTo>
                                  <a:pt x="185492" y="1734373"/>
                                </a:lnTo>
                                <a:lnTo>
                                  <a:pt x="161146" y="1695960"/>
                                </a:lnTo>
                                <a:lnTo>
                                  <a:pt x="138336" y="1656524"/>
                                </a:lnTo>
                                <a:lnTo>
                                  <a:pt x="117104" y="1616110"/>
                                </a:lnTo>
                                <a:lnTo>
                                  <a:pt x="97494" y="1574760"/>
                                </a:lnTo>
                                <a:lnTo>
                                  <a:pt x="79548" y="1532516"/>
                                </a:lnTo>
                                <a:lnTo>
                                  <a:pt x="63310" y="1489421"/>
                                </a:lnTo>
                                <a:lnTo>
                                  <a:pt x="48821" y="1445519"/>
                                </a:lnTo>
                                <a:lnTo>
                                  <a:pt x="36125" y="1400852"/>
                                </a:lnTo>
                                <a:lnTo>
                                  <a:pt x="25265" y="1355463"/>
                                </a:lnTo>
                                <a:lnTo>
                                  <a:pt x="16284" y="1309395"/>
                                </a:lnTo>
                                <a:lnTo>
                                  <a:pt x="9224" y="1262691"/>
                                </a:lnTo>
                                <a:lnTo>
                                  <a:pt x="4128" y="1215392"/>
                                </a:lnTo>
                                <a:lnTo>
                                  <a:pt x="1039" y="1167544"/>
                                </a:lnTo>
                                <a:lnTo>
                                  <a:pt x="0" y="1119187"/>
                                </a:lnTo>
                                <a:lnTo>
                                  <a:pt x="1039" y="1070830"/>
                                </a:lnTo>
                                <a:lnTo>
                                  <a:pt x="4128" y="1022982"/>
                                </a:lnTo>
                                <a:lnTo>
                                  <a:pt x="9224" y="975684"/>
                                </a:lnTo>
                                <a:lnTo>
                                  <a:pt x="16284" y="928979"/>
                                </a:lnTo>
                                <a:lnTo>
                                  <a:pt x="25265" y="882911"/>
                                </a:lnTo>
                                <a:lnTo>
                                  <a:pt x="36125" y="837522"/>
                                </a:lnTo>
                                <a:lnTo>
                                  <a:pt x="48821" y="792855"/>
                                </a:lnTo>
                                <a:lnTo>
                                  <a:pt x="63310" y="748953"/>
                                </a:lnTo>
                                <a:lnTo>
                                  <a:pt x="79548" y="705858"/>
                                </a:lnTo>
                                <a:lnTo>
                                  <a:pt x="97494" y="663615"/>
                                </a:lnTo>
                                <a:lnTo>
                                  <a:pt x="117104" y="622264"/>
                                </a:lnTo>
                                <a:lnTo>
                                  <a:pt x="138336" y="581850"/>
                                </a:lnTo>
                                <a:lnTo>
                                  <a:pt x="161146" y="542414"/>
                                </a:lnTo>
                                <a:lnTo>
                                  <a:pt x="185492" y="504001"/>
                                </a:lnTo>
                                <a:lnTo>
                                  <a:pt x="211331" y="466652"/>
                                </a:lnTo>
                                <a:lnTo>
                                  <a:pt x="238620" y="430411"/>
                                </a:lnTo>
                                <a:lnTo>
                                  <a:pt x="267317" y="395320"/>
                                </a:lnTo>
                                <a:lnTo>
                                  <a:pt x="297378" y="361423"/>
                                </a:lnTo>
                                <a:lnTo>
                                  <a:pt x="328761" y="328761"/>
                                </a:lnTo>
                                <a:lnTo>
                                  <a:pt x="361423" y="297378"/>
                                </a:lnTo>
                                <a:lnTo>
                                  <a:pt x="395320" y="267317"/>
                                </a:lnTo>
                                <a:lnTo>
                                  <a:pt x="430411" y="238620"/>
                                </a:lnTo>
                                <a:lnTo>
                                  <a:pt x="466652" y="211331"/>
                                </a:lnTo>
                                <a:lnTo>
                                  <a:pt x="504001" y="185492"/>
                                </a:lnTo>
                                <a:lnTo>
                                  <a:pt x="542414" y="161146"/>
                                </a:lnTo>
                                <a:lnTo>
                                  <a:pt x="581850" y="138336"/>
                                </a:lnTo>
                                <a:lnTo>
                                  <a:pt x="622264" y="117104"/>
                                </a:lnTo>
                                <a:lnTo>
                                  <a:pt x="663615" y="97494"/>
                                </a:lnTo>
                                <a:lnTo>
                                  <a:pt x="705858" y="79548"/>
                                </a:lnTo>
                                <a:lnTo>
                                  <a:pt x="748953" y="63310"/>
                                </a:lnTo>
                                <a:lnTo>
                                  <a:pt x="792855" y="48821"/>
                                </a:lnTo>
                                <a:lnTo>
                                  <a:pt x="837522" y="36125"/>
                                </a:lnTo>
                                <a:lnTo>
                                  <a:pt x="882911" y="25265"/>
                                </a:lnTo>
                                <a:lnTo>
                                  <a:pt x="928979" y="16284"/>
                                </a:lnTo>
                                <a:lnTo>
                                  <a:pt x="975684" y="9224"/>
                                </a:lnTo>
                                <a:lnTo>
                                  <a:pt x="1022982" y="4128"/>
                                </a:lnTo>
                                <a:lnTo>
                                  <a:pt x="1070830" y="1039"/>
                                </a:lnTo>
                                <a:lnTo>
                                  <a:pt x="1119187" y="0"/>
                                </a:lnTo>
                                <a:lnTo>
                                  <a:pt x="1167544" y="1039"/>
                                </a:lnTo>
                                <a:lnTo>
                                  <a:pt x="1215392" y="4128"/>
                                </a:lnTo>
                                <a:lnTo>
                                  <a:pt x="1262691" y="9224"/>
                                </a:lnTo>
                                <a:lnTo>
                                  <a:pt x="1309395" y="16284"/>
                                </a:lnTo>
                                <a:lnTo>
                                  <a:pt x="1355463" y="25265"/>
                                </a:lnTo>
                                <a:lnTo>
                                  <a:pt x="1400852" y="36125"/>
                                </a:lnTo>
                                <a:lnTo>
                                  <a:pt x="1445519" y="48821"/>
                                </a:lnTo>
                                <a:lnTo>
                                  <a:pt x="1489421" y="63310"/>
                                </a:lnTo>
                                <a:lnTo>
                                  <a:pt x="1532516" y="79548"/>
                                </a:lnTo>
                                <a:lnTo>
                                  <a:pt x="1574760" y="97494"/>
                                </a:lnTo>
                                <a:lnTo>
                                  <a:pt x="1616110" y="117104"/>
                                </a:lnTo>
                                <a:lnTo>
                                  <a:pt x="1656524" y="138336"/>
                                </a:lnTo>
                                <a:lnTo>
                                  <a:pt x="1695960" y="161146"/>
                                </a:lnTo>
                                <a:lnTo>
                                  <a:pt x="1734373" y="185492"/>
                                </a:lnTo>
                                <a:lnTo>
                                  <a:pt x="1771722" y="211331"/>
                                </a:lnTo>
                                <a:lnTo>
                                  <a:pt x="1807963" y="238620"/>
                                </a:lnTo>
                                <a:lnTo>
                                  <a:pt x="1843054" y="267317"/>
                                </a:lnTo>
                                <a:lnTo>
                                  <a:pt x="1876952" y="297378"/>
                                </a:lnTo>
                                <a:lnTo>
                                  <a:pt x="1909613" y="328761"/>
                                </a:lnTo>
                                <a:lnTo>
                                  <a:pt x="1940996" y="361423"/>
                                </a:lnTo>
                                <a:lnTo>
                                  <a:pt x="1971057" y="395320"/>
                                </a:lnTo>
                                <a:lnTo>
                                  <a:pt x="1999754" y="430411"/>
                                </a:lnTo>
                                <a:lnTo>
                                  <a:pt x="2027043" y="466652"/>
                                </a:lnTo>
                                <a:lnTo>
                                  <a:pt x="2052882" y="504001"/>
                                </a:lnTo>
                                <a:lnTo>
                                  <a:pt x="2077228" y="542414"/>
                                </a:lnTo>
                                <a:lnTo>
                                  <a:pt x="2100038" y="581850"/>
                                </a:lnTo>
                                <a:lnTo>
                                  <a:pt x="2121270" y="622264"/>
                                </a:lnTo>
                                <a:lnTo>
                                  <a:pt x="2140880" y="663615"/>
                                </a:lnTo>
                                <a:lnTo>
                                  <a:pt x="2158826" y="705858"/>
                                </a:lnTo>
                                <a:lnTo>
                                  <a:pt x="2175064" y="748953"/>
                                </a:lnTo>
                                <a:lnTo>
                                  <a:pt x="2189553" y="792855"/>
                                </a:lnTo>
                                <a:lnTo>
                                  <a:pt x="2202249" y="837522"/>
                                </a:lnTo>
                                <a:lnTo>
                                  <a:pt x="2213109" y="882911"/>
                                </a:lnTo>
                                <a:lnTo>
                                  <a:pt x="2222090" y="928979"/>
                                </a:lnTo>
                                <a:lnTo>
                                  <a:pt x="2229150" y="975684"/>
                                </a:lnTo>
                                <a:lnTo>
                                  <a:pt x="2234246" y="1022982"/>
                                </a:lnTo>
                                <a:lnTo>
                                  <a:pt x="2237335" y="1070830"/>
                                </a:lnTo>
                                <a:lnTo>
                                  <a:pt x="2238375" y="1119187"/>
                                </a:lnTo>
                                <a:lnTo>
                                  <a:pt x="2237335" y="1167544"/>
                                </a:lnTo>
                                <a:lnTo>
                                  <a:pt x="2234246" y="1215392"/>
                                </a:lnTo>
                                <a:lnTo>
                                  <a:pt x="2229150" y="1262691"/>
                                </a:lnTo>
                                <a:lnTo>
                                  <a:pt x="2222090" y="1309395"/>
                                </a:lnTo>
                                <a:lnTo>
                                  <a:pt x="2213109" y="1355463"/>
                                </a:lnTo>
                                <a:lnTo>
                                  <a:pt x="2202249" y="1400852"/>
                                </a:lnTo>
                                <a:lnTo>
                                  <a:pt x="2189553" y="1445519"/>
                                </a:lnTo>
                                <a:lnTo>
                                  <a:pt x="2175064" y="1489421"/>
                                </a:lnTo>
                                <a:lnTo>
                                  <a:pt x="2158826" y="1532516"/>
                                </a:lnTo>
                                <a:lnTo>
                                  <a:pt x="2140880" y="1574760"/>
                                </a:lnTo>
                                <a:lnTo>
                                  <a:pt x="2121270" y="1616110"/>
                                </a:lnTo>
                                <a:lnTo>
                                  <a:pt x="2100038" y="1656524"/>
                                </a:lnTo>
                                <a:lnTo>
                                  <a:pt x="2077228" y="1695960"/>
                                </a:lnTo>
                                <a:lnTo>
                                  <a:pt x="2052882" y="1734373"/>
                                </a:lnTo>
                                <a:lnTo>
                                  <a:pt x="2027043" y="1771722"/>
                                </a:lnTo>
                                <a:lnTo>
                                  <a:pt x="1999754" y="1807963"/>
                                </a:lnTo>
                                <a:lnTo>
                                  <a:pt x="1971057" y="1843054"/>
                                </a:lnTo>
                                <a:lnTo>
                                  <a:pt x="1940996" y="1876952"/>
                                </a:lnTo>
                                <a:lnTo>
                                  <a:pt x="1909613" y="1909613"/>
                                </a:lnTo>
                                <a:lnTo>
                                  <a:pt x="1876952" y="1940996"/>
                                </a:lnTo>
                                <a:lnTo>
                                  <a:pt x="1843054" y="1971057"/>
                                </a:lnTo>
                                <a:lnTo>
                                  <a:pt x="1807963" y="1999754"/>
                                </a:lnTo>
                                <a:lnTo>
                                  <a:pt x="1771722" y="2027043"/>
                                </a:lnTo>
                                <a:lnTo>
                                  <a:pt x="1734373" y="2052882"/>
                                </a:lnTo>
                                <a:lnTo>
                                  <a:pt x="1695960" y="2077228"/>
                                </a:lnTo>
                                <a:lnTo>
                                  <a:pt x="1656524" y="2100038"/>
                                </a:lnTo>
                                <a:lnTo>
                                  <a:pt x="1616110" y="2121270"/>
                                </a:lnTo>
                                <a:lnTo>
                                  <a:pt x="1574760" y="2140880"/>
                                </a:lnTo>
                                <a:lnTo>
                                  <a:pt x="1532516" y="2158826"/>
                                </a:lnTo>
                                <a:lnTo>
                                  <a:pt x="1489421" y="2175064"/>
                                </a:lnTo>
                                <a:lnTo>
                                  <a:pt x="1445519" y="2189553"/>
                                </a:lnTo>
                                <a:lnTo>
                                  <a:pt x="1400852" y="2202249"/>
                                </a:lnTo>
                                <a:lnTo>
                                  <a:pt x="1355463" y="2213109"/>
                                </a:lnTo>
                                <a:lnTo>
                                  <a:pt x="1309395" y="2222090"/>
                                </a:lnTo>
                                <a:lnTo>
                                  <a:pt x="1262691" y="2229150"/>
                                </a:lnTo>
                                <a:lnTo>
                                  <a:pt x="1215392" y="2234246"/>
                                </a:lnTo>
                                <a:lnTo>
                                  <a:pt x="1167544" y="2237335"/>
                                </a:lnTo>
                                <a:lnTo>
                                  <a:pt x="1119187" y="2238375"/>
                                </a:lnTo>
                                <a:close/>
                              </a:path>
                            </a:pathLst>
                          </a:custGeom>
                          <a:solidFill>
                            <a:srgbClr val="005490"/>
                          </a:solidFill>
                        </wps:spPr>
                        <wps:bodyPr wrap="square" lIns="0" tIns="0" rIns="0" bIns="0" rtlCol="0">
                          <a:prstTxWarp prst="textNoShape">
                            <a:avLst/>
                          </a:prstTxWarp>
                          <a:noAutofit/>
                        </wps:bodyPr>
                      </wps:wsp>
                      <pic:pic>
                        <pic:nvPicPr>
                          <pic:cNvPr id="172" name="Image 172"/>
                          <pic:cNvPicPr/>
                        </pic:nvPicPr>
                        <pic:blipFill>
                          <a:blip r:embed="rId19" cstate="print"/>
                          <a:stretch>
                            <a:fillRect/>
                          </a:stretch>
                        </pic:blipFill>
                        <pic:spPr>
                          <a:xfrm>
                            <a:off x="1072555" y="2145109"/>
                            <a:ext cx="89535" cy="93265"/>
                          </a:xfrm>
                          <a:prstGeom prst="rect">
                            <a:avLst/>
                          </a:prstGeom>
                        </pic:spPr>
                      </pic:pic>
                    </wpg:wgp>
                  </a:graphicData>
                </a:graphic>
              </wp:anchor>
            </w:drawing>
          </mc:Choice>
          <mc:Fallback>
            <w:pict>
              <v:group style="position:absolute;margin-left:42.519688pt;margin-top:14.96155pt;width:176.25pt;height:176.25pt;mso-position-horizontal-relative:page;mso-position-vertical-relative:paragraph;z-index:15806976" id="docshapegroup58" coordorigin="850,299" coordsize="3525,3525">
                <v:shape style="position:absolute;left:850;top:299;width:3525;height:3525" id="docshape59" coordorigin="850,299" coordsize="3525,3525" path="m2613,3824l2537,3823,2461,3818,2387,3810,2313,3799,2241,3784,2169,3767,2099,3747,2030,3725,1962,3699,1895,3671,1830,3640,1767,3606,1705,3570,1644,3532,1585,3491,1528,3448,1473,3403,1420,3356,1368,3306,1319,3255,1271,3202,1226,3146,1183,3089,1143,3031,1104,2970,1068,2908,1035,2844,1004,2779,976,2713,950,2645,927,2576,907,2505,890,2434,876,2361,865,2288,857,2213,852,2138,850,2062,852,1986,857,1910,865,1836,876,1762,890,1690,907,1618,927,1548,950,1479,976,1411,1004,1344,1035,1279,1068,1216,1104,1153,1143,1093,1183,1034,1226,977,1271,922,1319,868,1368,817,1420,768,1473,720,1528,675,1585,632,1644,591,1705,553,1767,517,1830,484,1895,453,1962,425,2030,399,2099,376,2169,356,2241,339,2313,325,2387,314,2461,306,2537,301,2613,299,2689,301,2764,306,2839,314,2912,325,2985,339,3056,356,3127,376,3196,399,3264,425,3330,453,3395,484,3459,517,3521,553,3582,591,3641,632,3698,675,3753,720,3806,768,3858,817,3907,868,3954,922,4000,977,4043,1034,4083,1093,4122,1153,4158,1216,4191,1279,4222,1344,4250,1411,4276,1479,4299,1548,4319,1618,4336,1690,4350,1762,4361,1836,4369,1910,4374,1986,4375,2062,4374,2138,4369,2213,4361,2288,4350,2361,4336,2434,4319,2505,4299,2576,4276,2645,4250,2713,4222,2779,4191,2844,4158,2908,4122,2970,4083,3031,4043,3089,4000,3146,3954,3202,3907,3255,3858,3306,3806,3356,3753,3403,3698,3448,3641,3491,3582,3532,3521,3570,3459,3606,3395,3640,3330,3671,3264,3699,3196,3725,3127,3747,3056,3767,2985,3784,2912,3799,2839,3810,2764,3818,2689,3823,2613,3824xe" filled="true" fillcolor="#005490" stroked="false">
                  <v:path arrowok="t"/>
                  <v:fill type="solid"/>
                </v:shape>
                <v:shape style="position:absolute;left:2539;top:3677;width:141;height:147" type="#_x0000_t75" id="docshape60" stroked="false">
                  <v:imagedata r:id="rId19" o:title=""/>
                </v:shape>
                <w10:wrap type="none"/>
              </v:group>
            </w:pict>
          </mc:Fallback>
        </mc:AlternateContent>
      </w:r>
      <w:r>
        <w:rPr>
          <w:spacing w:val="-2"/>
        </w:rPr>
        <w:t>Available</w:t>
      </w:r>
      <w:r>
        <w:rPr>
          <w:spacing w:val="-13"/>
        </w:rPr>
        <w:t> </w:t>
      </w:r>
      <w:r>
        <w:rPr>
          <w:spacing w:val="-2"/>
        </w:rPr>
        <w:t>Market</w:t>
      </w:r>
    </w:p>
    <w:p>
      <w:pPr>
        <w:spacing w:line="295" w:lineRule="auto" w:before="102"/>
        <w:ind w:left="4215" w:right="-4" w:firstLine="0"/>
        <w:jc w:val="left"/>
        <w:rPr>
          <w:sz w:val="21"/>
        </w:rPr>
      </w:pPr>
      <w:r>
        <w:rPr>
          <w:sz w:val="21"/>
        </w:rPr>
        <w:t>Total</w:t>
      </w:r>
      <w:r>
        <w:rPr>
          <w:spacing w:val="-16"/>
          <w:sz w:val="21"/>
        </w:rPr>
        <w:t> </w:t>
      </w:r>
      <w:r>
        <w:rPr>
          <w:sz w:val="21"/>
        </w:rPr>
        <w:t>market</w:t>
      </w:r>
      <w:r>
        <w:rPr>
          <w:spacing w:val="-16"/>
          <w:sz w:val="21"/>
        </w:rPr>
        <w:t> </w:t>
      </w:r>
      <w:r>
        <w:rPr>
          <w:sz w:val="21"/>
        </w:rPr>
        <w:t>for</w:t>
      </w:r>
      <w:r>
        <w:rPr>
          <w:spacing w:val="-16"/>
          <w:sz w:val="21"/>
        </w:rPr>
        <w:t> </w:t>
      </w:r>
      <w:r>
        <w:rPr>
          <w:sz w:val="21"/>
        </w:rPr>
        <w:t>luxury</w:t>
      </w:r>
      <w:r>
        <w:rPr>
          <w:spacing w:val="-16"/>
          <w:sz w:val="21"/>
        </w:rPr>
        <w:t> </w:t>
      </w:r>
      <w:r>
        <w:rPr>
          <w:sz w:val="21"/>
        </w:rPr>
        <w:t>apartments</w:t>
      </w:r>
      <w:r>
        <w:rPr>
          <w:spacing w:val="-16"/>
          <w:sz w:val="21"/>
        </w:rPr>
        <w:t> </w:t>
      </w:r>
      <w:r>
        <w:rPr>
          <w:sz w:val="21"/>
        </w:rPr>
        <w:t>in the U.S.</w:t>
      </w:r>
    </w:p>
    <w:p>
      <w:pPr>
        <w:pStyle w:val="Heading3"/>
        <w:spacing w:before="196"/>
        <w:ind w:left="708"/>
      </w:pPr>
      <w:r>
        <w:rPr>
          <w:b w:val="0"/>
        </w:rPr>
        <w:br w:type="column"/>
      </w:r>
      <w:r>
        <w:rPr>
          <w:color w:val="005490"/>
          <w:spacing w:val="-2"/>
        </w:rPr>
        <w:t>12.00B</w:t>
      </w:r>
    </w:p>
    <w:p>
      <w:pPr>
        <w:spacing w:after="0"/>
        <w:sectPr>
          <w:type w:val="continuous"/>
          <w:pgSz w:w="11910" w:h="16840"/>
          <w:pgMar w:header="0" w:footer="450" w:top="880" w:bottom="280" w:left="700" w:right="420"/>
          <w:cols w:num="2" w:equalWidth="0">
            <w:col w:w="7731" w:space="40"/>
            <w:col w:w="3019"/>
          </w:cols>
        </w:sectPr>
      </w:pPr>
    </w:p>
    <w:p>
      <w:pPr>
        <w:pStyle w:val="BodyText"/>
        <w:spacing w:before="4"/>
        <w:rPr>
          <w:b/>
          <w:sz w:val="20"/>
        </w:rPr>
      </w:pPr>
    </w:p>
    <w:p>
      <w:pPr>
        <w:pStyle w:val="BodyText"/>
        <w:spacing w:line="30" w:lineRule="exact"/>
        <w:ind w:left="4200"/>
        <w:rPr>
          <w:sz w:val="3"/>
        </w:rPr>
      </w:pPr>
      <w:r>
        <w:rPr>
          <w:position w:val="0"/>
          <w:sz w:val="3"/>
        </w:rPr>
        <mc:AlternateContent>
          <mc:Choice Requires="wps">
            <w:drawing>
              <wp:inline distT="0" distB="0" distL="0" distR="0">
                <wp:extent cx="4100195" cy="19050"/>
                <wp:effectExtent l="9525" t="0" r="5079" b="0"/>
                <wp:docPr id="173" name="Group 173"/>
                <wp:cNvGraphicFramePr>
                  <a:graphicFrameLocks/>
                </wp:cNvGraphicFramePr>
                <a:graphic>
                  <a:graphicData uri="http://schemas.microsoft.com/office/word/2010/wordprocessingGroup">
                    <wpg:wgp>
                      <wpg:cNvPr id="173" name="Group 173"/>
                      <wpg:cNvGrpSpPr/>
                      <wpg:grpSpPr>
                        <a:xfrm>
                          <a:off x="0" y="0"/>
                          <a:ext cx="4100195" cy="19050"/>
                          <a:chExt cx="4100195" cy="19050"/>
                        </a:xfrm>
                      </wpg:grpSpPr>
                      <wps:wsp>
                        <wps:cNvPr id="174" name="Graphic 174"/>
                        <wps:cNvSpPr/>
                        <wps:spPr>
                          <a:xfrm>
                            <a:off x="0" y="9525"/>
                            <a:ext cx="4100195" cy="1270"/>
                          </a:xfrm>
                          <a:custGeom>
                            <a:avLst/>
                            <a:gdLst/>
                            <a:ahLst/>
                            <a:cxnLst/>
                            <a:rect l="l" t="t" r="r" b="b"/>
                            <a:pathLst>
                              <a:path w="4100195" h="0">
                                <a:moveTo>
                                  <a:pt x="0" y="0"/>
                                </a:moveTo>
                                <a:lnTo>
                                  <a:pt x="2362200" y="0"/>
                                </a:lnTo>
                              </a:path>
                              <a:path w="4100195" h="0">
                                <a:moveTo>
                                  <a:pt x="2362200" y="0"/>
                                </a:moveTo>
                                <a:lnTo>
                                  <a:pt x="4099805" y="0"/>
                                </a:lnTo>
                              </a:path>
                            </a:pathLst>
                          </a:custGeom>
                          <a:ln w="19050">
                            <a:solidFill>
                              <a:srgbClr val="E9E9E9"/>
                            </a:solidFill>
                            <a:prstDash val="solid"/>
                          </a:ln>
                        </wps:spPr>
                        <wps:bodyPr wrap="square" lIns="0" tIns="0" rIns="0" bIns="0" rtlCol="0">
                          <a:prstTxWarp prst="textNoShape">
                            <a:avLst/>
                          </a:prstTxWarp>
                          <a:noAutofit/>
                        </wps:bodyPr>
                      </wps:wsp>
                    </wpg:wgp>
                  </a:graphicData>
                </a:graphic>
              </wp:inline>
            </w:drawing>
          </mc:Choice>
          <mc:Fallback>
            <w:pict>
              <v:group style="width:322.850pt;height:1.5pt;mso-position-horizontal-relative:char;mso-position-vertical-relative:line" id="docshapegroup61" coordorigin="0,0" coordsize="6457,30">
                <v:shape style="position:absolute;left:0;top:15;width:6457;height:2" id="docshape62" coordorigin="0,15" coordsize="6457,0" path="m0,15l3720,15m3720,15l6456,15e" filled="false" stroked="true" strokeweight="1.5pt" strokecolor="#e9e9e9">
                  <v:path arrowok="t"/>
                  <v:stroke dashstyle="solid"/>
                </v:shape>
              </v:group>
            </w:pict>
          </mc:Fallback>
        </mc:AlternateContent>
      </w:r>
      <w:r>
        <w:rPr>
          <w:position w:val="0"/>
          <w:sz w:val="3"/>
        </w:rPr>
      </w:r>
    </w:p>
    <w:p>
      <w:pPr>
        <w:pStyle w:val="BodyText"/>
        <w:spacing w:before="7"/>
        <w:rPr>
          <w:b/>
          <w:sz w:val="15"/>
        </w:rPr>
      </w:pPr>
    </w:p>
    <w:p>
      <w:pPr>
        <w:spacing w:after="0"/>
        <w:rPr>
          <w:sz w:val="15"/>
        </w:rPr>
        <w:sectPr>
          <w:type w:val="continuous"/>
          <w:pgSz w:w="11910" w:h="16840"/>
          <w:pgMar w:header="0" w:footer="450" w:top="880" w:bottom="280" w:left="700" w:right="420"/>
        </w:sectPr>
      </w:pPr>
    </w:p>
    <w:p>
      <w:pPr>
        <w:pStyle w:val="Heading7"/>
      </w:pPr>
      <w:r>
        <w:rPr>
          <w:spacing w:val="-2"/>
        </w:rPr>
        <w:t>Served</w:t>
      </w:r>
      <w:r>
        <w:rPr>
          <w:spacing w:val="-6"/>
        </w:rPr>
        <w:t> </w:t>
      </w:r>
      <w:r>
        <w:rPr>
          <w:spacing w:val="-2"/>
        </w:rPr>
        <w:t>Market</w:t>
      </w:r>
    </w:p>
    <w:p>
      <w:pPr>
        <w:spacing w:line="295" w:lineRule="auto" w:before="102"/>
        <w:ind w:left="4215" w:right="0" w:firstLine="0"/>
        <w:jc w:val="left"/>
        <w:rPr>
          <w:sz w:val="21"/>
        </w:rPr>
      </w:pPr>
      <w:r>
        <w:rPr>
          <w:sz w:val="21"/>
        </w:rPr>
        <w:t>Market</w:t>
      </w:r>
      <w:r>
        <w:rPr>
          <w:spacing w:val="-7"/>
          <w:sz w:val="21"/>
        </w:rPr>
        <w:t> </w:t>
      </w:r>
      <w:r>
        <w:rPr>
          <w:sz w:val="21"/>
        </w:rPr>
        <w:t>segment</w:t>
      </w:r>
      <w:r>
        <w:rPr>
          <w:spacing w:val="-7"/>
          <w:sz w:val="21"/>
        </w:rPr>
        <w:t> </w:t>
      </w:r>
      <w:r>
        <w:rPr>
          <w:sz w:val="21"/>
        </w:rPr>
        <w:t>specifically</w:t>
      </w:r>
      <w:r>
        <w:rPr>
          <w:spacing w:val="-7"/>
          <w:sz w:val="21"/>
        </w:rPr>
        <w:t> </w:t>
      </w:r>
      <w:r>
        <w:rPr>
          <w:sz w:val="21"/>
        </w:rPr>
        <w:t>for</w:t>
      </w:r>
      <w:r>
        <w:rPr>
          <w:spacing w:val="-7"/>
          <w:sz w:val="21"/>
        </w:rPr>
        <w:t> </w:t>
      </w:r>
      <w:r>
        <w:rPr>
          <w:sz w:val="21"/>
        </w:rPr>
        <w:t>online luxury listings.</w:t>
      </w:r>
    </w:p>
    <w:p>
      <w:pPr>
        <w:pStyle w:val="Heading3"/>
      </w:pPr>
      <w:r>
        <w:rPr>
          <w:b w:val="0"/>
        </w:rPr>
        <w:br w:type="column"/>
      </w:r>
      <w:r>
        <w:rPr>
          <w:color w:val="0070BF"/>
          <w:spacing w:val="-2"/>
        </w:rPr>
        <w:t>500.00M</w:t>
      </w:r>
    </w:p>
    <w:p>
      <w:pPr>
        <w:spacing w:after="0"/>
        <w:sectPr>
          <w:type w:val="continuous"/>
          <w:pgSz w:w="11910" w:h="16840"/>
          <w:pgMar w:header="0" w:footer="450" w:top="880" w:bottom="280" w:left="700" w:right="420"/>
          <w:cols w:num="2" w:equalWidth="0">
            <w:col w:w="7828" w:space="40"/>
            <w:col w:w="2922"/>
          </w:cols>
        </w:sectPr>
      </w:pPr>
    </w:p>
    <w:p>
      <w:pPr>
        <w:pStyle w:val="BodyText"/>
        <w:spacing w:before="8" w:after="1"/>
        <w:rPr>
          <w:b/>
          <w:sz w:val="19"/>
        </w:rPr>
      </w:pPr>
    </w:p>
    <w:p>
      <w:pPr>
        <w:pStyle w:val="BodyText"/>
        <w:spacing w:line="30" w:lineRule="exact"/>
        <w:ind w:left="4200"/>
        <w:rPr>
          <w:sz w:val="3"/>
        </w:rPr>
      </w:pPr>
      <w:r>
        <w:rPr>
          <w:position w:val="0"/>
          <w:sz w:val="3"/>
        </w:rPr>
        <mc:AlternateContent>
          <mc:Choice Requires="wps">
            <w:drawing>
              <wp:inline distT="0" distB="0" distL="0" distR="0">
                <wp:extent cx="4100195" cy="19050"/>
                <wp:effectExtent l="9525" t="0" r="5079" b="0"/>
                <wp:docPr id="175" name="Group 175"/>
                <wp:cNvGraphicFramePr>
                  <a:graphicFrameLocks/>
                </wp:cNvGraphicFramePr>
                <a:graphic>
                  <a:graphicData uri="http://schemas.microsoft.com/office/word/2010/wordprocessingGroup">
                    <wpg:wgp>
                      <wpg:cNvPr id="175" name="Group 175"/>
                      <wpg:cNvGrpSpPr/>
                      <wpg:grpSpPr>
                        <a:xfrm>
                          <a:off x="0" y="0"/>
                          <a:ext cx="4100195" cy="19050"/>
                          <a:chExt cx="4100195" cy="19050"/>
                        </a:xfrm>
                      </wpg:grpSpPr>
                      <wps:wsp>
                        <wps:cNvPr id="176" name="Graphic 176"/>
                        <wps:cNvSpPr/>
                        <wps:spPr>
                          <a:xfrm>
                            <a:off x="0" y="9525"/>
                            <a:ext cx="4100195" cy="1270"/>
                          </a:xfrm>
                          <a:custGeom>
                            <a:avLst/>
                            <a:gdLst/>
                            <a:ahLst/>
                            <a:cxnLst/>
                            <a:rect l="l" t="t" r="r" b="b"/>
                            <a:pathLst>
                              <a:path w="4100195" h="0">
                                <a:moveTo>
                                  <a:pt x="0" y="0"/>
                                </a:moveTo>
                                <a:lnTo>
                                  <a:pt x="2362200" y="0"/>
                                </a:lnTo>
                              </a:path>
                              <a:path w="4100195" h="0">
                                <a:moveTo>
                                  <a:pt x="2362200" y="0"/>
                                </a:moveTo>
                                <a:lnTo>
                                  <a:pt x="4099805" y="0"/>
                                </a:lnTo>
                              </a:path>
                            </a:pathLst>
                          </a:custGeom>
                          <a:ln w="19050">
                            <a:solidFill>
                              <a:srgbClr val="E9E9E9"/>
                            </a:solidFill>
                            <a:prstDash val="solid"/>
                          </a:ln>
                        </wps:spPr>
                        <wps:bodyPr wrap="square" lIns="0" tIns="0" rIns="0" bIns="0" rtlCol="0">
                          <a:prstTxWarp prst="textNoShape">
                            <a:avLst/>
                          </a:prstTxWarp>
                          <a:noAutofit/>
                        </wps:bodyPr>
                      </wps:wsp>
                    </wpg:wgp>
                  </a:graphicData>
                </a:graphic>
              </wp:inline>
            </w:drawing>
          </mc:Choice>
          <mc:Fallback>
            <w:pict>
              <v:group style="width:322.850pt;height:1.5pt;mso-position-horizontal-relative:char;mso-position-vertical-relative:line" id="docshapegroup63" coordorigin="0,0" coordsize="6457,30">
                <v:shape style="position:absolute;left:0;top:15;width:6457;height:2" id="docshape64" coordorigin="0,15" coordsize="6457,0" path="m0,15l3720,15m3720,15l6456,15e" filled="false" stroked="true" strokeweight="1.5pt" strokecolor="#e9e9e9">
                  <v:path arrowok="t"/>
                  <v:stroke dashstyle="solid"/>
                </v:shape>
              </v:group>
            </w:pict>
          </mc:Fallback>
        </mc:AlternateContent>
      </w:r>
      <w:r>
        <w:rPr>
          <w:position w:val="0"/>
          <w:sz w:val="3"/>
        </w:rPr>
      </w:r>
    </w:p>
    <w:p>
      <w:pPr>
        <w:pStyle w:val="BodyText"/>
        <w:spacing w:before="3"/>
        <w:rPr>
          <w:b/>
          <w:sz w:val="16"/>
        </w:rPr>
      </w:pPr>
    </w:p>
    <w:p>
      <w:pPr>
        <w:spacing w:after="0"/>
        <w:rPr>
          <w:sz w:val="16"/>
        </w:rPr>
        <w:sectPr>
          <w:type w:val="continuous"/>
          <w:pgSz w:w="11910" w:h="16840"/>
          <w:pgMar w:header="0" w:footer="450" w:top="880" w:bottom="280" w:left="700" w:right="420"/>
        </w:sectPr>
      </w:pPr>
    </w:p>
    <w:p>
      <w:pPr>
        <w:pStyle w:val="Heading7"/>
      </w:pPr>
      <w:r>
        <w:rPr>
          <w:spacing w:val="-5"/>
        </w:rPr>
        <w:t>Target</w:t>
      </w:r>
      <w:r>
        <w:rPr>
          <w:spacing w:val="-9"/>
        </w:rPr>
        <w:t> </w:t>
      </w:r>
      <w:r>
        <w:rPr>
          <w:spacing w:val="-2"/>
        </w:rPr>
        <w:t>Market</w:t>
      </w:r>
    </w:p>
    <w:p>
      <w:pPr>
        <w:spacing w:line="295" w:lineRule="auto" w:before="102"/>
        <w:ind w:left="4215" w:right="0" w:firstLine="0"/>
        <w:jc w:val="left"/>
        <w:rPr>
          <w:sz w:val="21"/>
        </w:rPr>
      </w:pPr>
      <w:r>
        <w:rPr>
          <w:spacing w:val="-2"/>
          <w:sz w:val="21"/>
        </w:rPr>
        <w:t>Estimated</w:t>
      </w:r>
      <w:r>
        <w:rPr>
          <w:spacing w:val="-14"/>
          <w:sz w:val="21"/>
        </w:rPr>
        <w:t> </w:t>
      </w:r>
      <w:r>
        <w:rPr>
          <w:spacing w:val="-2"/>
          <w:sz w:val="21"/>
        </w:rPr>
        <w:t>affluent</w:t>
      </w:r>
      <w:r>
        <w:rPr>
          <w:spacing w:val="-14"/>
          <w:sz w:val="21"/>
        </w:rPr>
        <w:t> </w:t>
      </w:r>
      <w:r>
        <w:rPr>
          <w:spacing w:val="-2"/>
          <w:sz w:val="21"/>
        </w:rPr>
        <w:t>renters</w:t>
      </w:r>
      <w:r>
        <w:rPr>
          <w:spacing w:val="-13"/>
          <w:sz w:val="21"/>
        </w:rPr>
        <w:t> </w:t>
      </w:r>
      <w:r>
        <w:rPr>
          <w:spacing w:val="-2"/>
          <w:sz w:val="21"/>
        </w:rPr>
        <w:t>in</w:t>
      </w:r>
      <w:r>
        <w:rPr>
          <w:spacing w:val="-14"/>
          <w:sz w:val="21"/>
        </w:rPr>
        <w:t> </w:t>
      </w:r>
      <w:r>
        <w:rPr>
          <w:spacing w:val="-2"/>
          <w:sz w:val="21"/>
        </w:rPr>
        <w:t>major cities.</w:t>
      </w:r>
    </w:p>
    <w:p>
      <w:pPr>
        <w:spacing w:before="195"/>
        <w:ind w:left="1046" w:right="0" w:firstLine="0"/>
        <w:jc w:val="left"/>
        <w:rPr>
          <w:b/>
          <w:sz w:val="60"/>
        </w:rPr>
      </w:pPr>
      <w:r>
        <w:rPr/>
        <w:br w:type="column"/>
      </w:r>
      <w:r>
        <w:rPr>
          <w:b/>
          <w:color w:val="3FAFFF"/>
          <w:spacing w:val="-2"/>
          <w:sz w:val="60"/>
        </w:rPr>
        <w:t>1.50M</w:t>
      </w:r>
    </w:p>
    <w:p>
      <w:pPr>
        <w:spacing w:after="0"/>
        <w:jc w:val="left"/>
        <w:rPr>
          <w:sz w:val="60"/>
        </w:rPr>
        <w:sectPr>
          <w:type w:val="continuous"/>
          <w:pgSz w:w="11910" w:h="16840"/>
          <w:pgMar w:header="0" w:footer="450" w:top="880" w:bottom="280" w:left="700" w:right="420"/>
          <w:cols w:num="2" w:equalWidth="0">
            <w:col w:w="7494" w:space="40"/>
            <w:col w:w="3256"/>
          </w:cols>
        </w:sectPr>
      </w:pPr>
    </w:p>
    <w:p>
      <w:pPr>
        <w:pStyle w:val="BodyText"/>
        <w:rPr>
          <w:b/>
          <w:sz w:val="180"/>
        </w:rPr>
      </w:pPr>
    </w:p>
    <w:p>
      <w:pPr>
        <w:pStyle w:val="BodyText"/>
        <w:spacing w:before="1534"/>
        <w:rPr>
          <w:b/>
          <w:sz w:val="180"/>
        </w:rPr>
      </w:pPr>
    </w:p>
    <w:p>
      <w:pPr>
        <w:pStyle w:val="Heading1"/>
      </w:pPr>
      <w:bookmarkStart w:name="6. Competitor Analysis" w:id="64"/>
      <w:bookmarkEnd w:id="64"/>
      <w:r>
        <w:rPr/>
      </w:r>
      <w:bookmarkStart w:name="_bookmark31" w:id="65"/>
      <w:bookmarkEnd w:id="65"/>
      <w:r>
        <w:rPr/>
      </w:r>
      <w:r>
        <w:rPr>
          <w:color w:val="1875D1"/>
          <w:spacing w:val="-5"/>
        </w:rPr>
        <w:t>6.</w:t>
      </w:r>
    </w:p>
    <w:p>
      <w:pPr>
        <w:pStyle w:val="BodyText"/>
        <w:rPr>
          <w:sz w:val="19"/>
        </w:rPr>
      </w:pPr>
      <w:r>
        <w:rPr/>
        <mc:AlternateContent>
          <mc:Choice Requires="wps">
            <w:drawing>
              <wp:anchor distT="0" distB="0" distL="0" distR="0" allowOverlap="1" layoutInCell="1" locked="0" behindDoc="1" simplePos="0" relativeHeight="487666688">
                <wp:simplePos x="0" y="0"/>
                <wp:positionH relativeFrom="page">
                  <wp:posOffset>539999</wp:posOffset>
                </wp:positionH>
                <wp:positionV relativeFrom="paragraph">
                  <wp:posOffset>155885</wp:posOffset>
                </wp:positionV>
                <wp:extent cx="6480175" cy="2381250"/>
                <wp:effectExtent l="0" t="0" r="0" b="0"/>
                <wp:wrapTopAndBottom/>
                <wp:docPr id="177" name="Textbox 177"/>
                <wp:cNvGraphicFramePr>
                  <a:graphicFrameLocks/>
                </wp:cNvGraphicFramePr>
                <a:graphic>
                  <a:graphicData uri="http://schemas.microsoft.com/office/word/2010/wordprocessingShape">
                    <wps:wsp>
                      <wps:cNvPr id="177" name="Textbox 177"/>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2873" w:right="0" w:firstLine="0"/>
                              <w:jc w:val="left"/>
                              <w:rPr>
                                <w:color w:val="000000"/>
                                <w:sz w:val="75"/>
                              </w:rPr>
                            </w:pPr>
                            <w:r>
                              <w:rPr>
                                <w:color w:val="FFFFFF"/>
                                <w:spacing w:val="-9"/>
                                <w:sz w:val="75"/>
                              </w:rPr>
                              <w:t>Competitor</w:t>
                            </w:r>
                            <w:r>
                              <w:rPr>
                                <w:color w:val="FFFFFF"/>
                                <w:spacing w:val="-41"/>
                                <w:sz w:val="75"/>
                              </w:rPr>
                              <w:t> </w:t>
                            </w:r>
                            <w:r>
                              <w:rPr>
                                <w:color w:val="FFFFFF"/>
                                <w:spacing w:val="-2"/>
                                <w:sz w:val="75"/>
                              </w:rPr>
                              <w:t>Analysis</w:t>
                            </w:r>
                          </w:p>
                        </w:txbxContent>
                      </wps:txbx>
                      <wps:bodyPr wrap="square" lIns="0" tIns="0" rIns="0" bIns="0" rtlCol="0">
                        <a:noAutofit/>
                      </wps:bodyPr>
                    </wps:wsp>
                  </a:graphicData>
                </a:graphic>
              </wp:anchor>
            </w:drawing>
          </mc:Choice>
          <mc:Fallback>
            <w:pict>
              <v:shape style="position:absolute;margin-left:42.519684pt;margin-top:12.274456pt;width:510.25pt;height:187.5pt;mso-position-horizontal-relative:page;mso-position-vertical-relative:paragraph;z-index:-15649792;mso-wrap-distance-left:0;mso-wrap-distance-right:0" type="#_x0000_t202" id="docshape65"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2873" w:right="0" w:firstLine="0"/>
                        <w:jc w:val="left"/>
                        <w:rPr>
                          <w:color w:val="000000"/>
                          <w:sz w:val="75"/>
                        </w:rPr>
                      </w:pPr>
                      <w:r>
                        <w:rPr>
                          <w:color w:val="FFFFFF"/>
                          <w:spacing w:val="-9"/>
                          <w:sz w:val="75"/>
                        </w:rPr>
                        <w:t>Competitor</w:t>
                      </w:r>
                      <w:r>
                        <w:rPr>
                          <w:color w:val="FFFFFF"/>
                          <w:spacing w:val="-41"/>
                          <w:sz w:val="75"/>
                        </w:rPr>
                        <w:t> </w:t>
                      </w:r>
                      <w:r>
                        <w:rPr>
                          <w:color w:val="FFFFFF"/>
                          <w:spacing w:val="-2"/>
                          <w:sz w:val="75"/>
                        </w:rPr>
                        <w:t>Analysis</w:t>
                      </w:r>
                    </w:p>
                  </w:txbxContent>
                </v:textbox>
                <v:fill type="solid"/>
                <w10:wrap type="topAndBottom"/>
              </v:shape>
            </w:pict>
          </mc:Fallback>
        </mc:AlternateContent>
      </w:r>
    </w:p>
    <w:p>
      <w:pPr>
        <w:pStyle w:val="Heading4"/>
        <w:numPr>
          <w:ilvl w:val="1"/>
          <w:numId w:val="13"/>
        </w:numPr>
        <w:tabs>
          <w:tab w:pos="614" w:val="left" w:leader="none"/>
        </w:tabs>
        <w:spacing w:line="240" w:lineRule="auto" w:before="315" w:after="0"/>
        <w:ind w:left="614" w:right="0" w:hanging="464"/>
        <w:jc w:val="left"/>
      </w:pPr>
      <w:hyperlink w:history="true" w:anchor="_bookmark32">
        <w:r>
          <w:rPr>
            <w:color w:val="1875D1"/>
          </w:rPr>
          <w:t>Luxury</w:t>
        </w:r>
        <w:r>
          <w:rPr>
            <w:color w:val="1875D1"/>
            <w:spacing w:val="-16"/>
          </w:rPr>
          <w:t> </w:t>
        </w:r>
        <w:r>
          <w:rPr>
            <w:color w:val="1875D1"/>
          </w:rPr>
          <w:t>Real</w:t>
        </w:r>
        <w:r>
          <w:rPr>
            <w:color w:val="1875D1"/>
            <w:spacing w:val="-15"/>
          </w:rPr>
          <w:t> </w:t>
        </w:r>
        <w:r>
          <w:rPr>
            <w:color w:val="1875D1"/>
          </w:rPr>
          <w:t>Estate</w:t>
        </w:r>
        <w:r>
          <w:rPr>
            <w:color w:val="1875D1"/>
            <w:spacing w:val="-15"/>
          </w:rPr>
          <w:t> </w:t>
        </w:r>
        <w:r>
          <w:rPr>
            <w:color w:val="1875D1"/>
            <w:spacing w:val="-5"/>
          </w:rPr>
          <w:t>Hub</w:t>
        </w:r>
      </w:hyperlink>
    </w:p>
    <w:p>
      <w:pPr>
        <w:pStyle w:val="Heading4"/>
        <w:numPr>
          <w:ilvl w:val="1"/>
          <w:numId w:val="13"/>
        </w:numPr>
        <w:tabs>
          <w:tab w:pos="614" w:val="left" w:leader="none"/>
        </w:tabs>
        <w:spacing w:line="240" w:lineRule="auto" w:before="186" w:after="0"/>
        <w:ind w:left="614" w:right="0" w:hanging="464"/>
        <w:jc w:val="left"/>
      </w:pPr>
      <w:hyperlink w:history="true" w:anchor="_bookmark33">
        <w:r>
          <w:rPr>
            <w:color w:val="1875D1"/>
            <w:spacing w:val="-2"/>
          </w:rPr>
          <w:t>EliteResidences.com</w:t>
        </w:r>
      </w:hyperlink>
    </w:p>
    <w:p>
      <w:pPr>
        <w:pStyle w:val="Heading4"/>
        <w:numPr>
          <w:ilvl w:val="1"/>
          <w:numId w:val="13"/>
        </w:numPr>
        <w:tabs>
          <w:tab w:pos="614" w:val="left" w:leader="none"/>
        </w:tabs>
        <w:spacing w:line="240" w:lineRule="auto" w:before="187" w:after="0"/>
        <w:ind w:left="614" w:right="0" w:hanging="464"/>
        <w:jc w:val="left"/>
      </w:pPr>
      <w:hyperlink w:history="true" w:anchor="_bookmark34">
        <w:r>
          <w:rPr>
            <w:color w:val="1875D1"/>
          </w:rPr>
          <w:t>Niche</w:t>
        </w:r>
        <w:r>
          <w:rPr>
            <w:color w:val="1875D1"/>
            <w:spacing w:val="-10"/>
          </w:rPr>
          <w:t> </w:t>
        </w:r>
        <w:r>
          <w:rPr>
            <w:color w:val="1875D1"/>
          </w:rPr>
          <w:t>Luxury</w:t>
        </w:r>
        <w:r>
          <w:rPr>
            <w:color w:val="1875D1"/>
            <w:spacing w:val="-10"/>
          </w:rPr>
          <w:t> </w:t>
        </w:r>
        <w:r>
          <w:rPr>
            <w:color w:val="1875D1"/>
          </w:rPr>
          <w:t>Platform</w:t>
        </w:r>
        <w:r>
          <w:rPr>
            <w:color w:val="1875D1"/>
            <w:spacing w:val="-9"/>
          </w:rPr>
          <w:t> </w:t>
        </w:r>
        <w:r>
          <w:rPr>
            <w:color w:val="1875D1"/>
            <w:spacing w:val="-10"/>
          </w:rPr>
          <w:t>C</w:t>
        </w:r>
      </w:hyperlink>
    </w:p>
    <w:p>
      <w:pPr>
        <w:spacing w:after="0" w:line="240" w:lineRule="auto"/>
        <w:jc w:val="left"/>
        <w:sectPr>
          <w:pgSz w:w="11910" w:h="16840"/>
          <w:pgMar w:header="0" w:footer="450" w:top="1920" w:bottom="640" w:left="700" w:right="420"/>
        </w:sectPr>
      </w:pPr>
    </w:p>
    <w:p>
      <w:pPr>
        <w:pStyle w:val="ListParagraph"/>
        <w:numPr>
          <w:ilvl w:val="1"/>
          <w:numId w:val="14"/>
        </w:numPr>
        <w:tabs>
          <w:tab w:pos="609" w:val="left" w:leader="none"/>
        </w:tabs>
        <w:spacing w:line="240" w:lineRule="auto" w:before="82" w:after="0"/>
        <w:ind w:left="609" w:right="0" w:hanging="459"/>
        <w:jc w:val="left"/>
        <w:rPr>
          <w:sz w:val="28"/>
        </w:rPr>
      </w:pPr>
      <w:bookmarkStart w:name="6.1 Luxury Real Estate Hub" w:id="66"/>
      <w:bookmarkEnd w:id="66"/>
      <w:r>
        <w:rPr/>
      </w:r>
      <w:bookmarkStart w:name="_bookmark32" w:id="67"/>
      <w:bookmarkEnd w:id="67"/>
      <w:r>
        <w:rPr/>
      </w:r>
      <w:r>
        <w:rPr>
          <w:color w:val="1875D1"/>
          <w:spacing w:val="-2"/>
          <w:sz w:val="28"/>
        </w:rPr>
        <w:t>Luxury</w:t>
      </w:r>
      <w:r>
        <w:rPr>
          <w:color w:val="1875D1"/>
          <w:spacing w:val="-13"/>
          <w:sz w:val="28"/>
        </w:rPr>
        <w:t> </w:t>
      </w:r>
      <w:r>
        <w:rPr>
          <w:color w:val="1875D1"/>
          <w:spacing w:val="-2"/>
          <w:sz w:val="28"/>
        </w:rPr>
        <w:t>Real</w:t>
      </w:r>
      <w:r>
        <w:rPr>
          <w:color w:val="1875D1"/>
          <w:spacing w:val="-13"/>
          <w:sz w:val="28"/>
        </w:rPr>
        <w:t> </w:t>
      </w:r>
      <w:r>
        <w:rPr>
          <w:color w:val="1875D1"/>
          <w:spacing w:val="-2"/>
          <w:sz w:val="28"/>
        </w:rPr>
        <w:t>Estate</w:t>
      </w:r>
      <w:r>
        <w:rPr>
          <w:color w:val="1875D1"/>
          <w:spacing w:val="-13"/>
          <w:sz w:val="28"/>
        </w:rPr>
        <w:t> </w:t>
      </w:r>
      <w:r>
        <w:rPr>
          <w:color w:val="1875D1"/>
          <w:spacing w:val="-5"/>
          <w:sz w:val="28"/>
        </w:rPr>
        <w:t>Hub</w:t>
      </w:r>
    </w:p>
    <w:p>
      <w:pPr>
        <w:pStyle w:val="BodyText"/>
        <w:spacing w:line="295" w:lineRule="auto" w:before="187"/>
        <w:ind w:left="150" w:right="384"/>
      </w:pPr>
      <w:r>
        <w:rPr/>
        <w:t>Luxury Real Estate Hub is a prominent online platform that specializes in showcasing high-end residential properties across major metropolitan cities. This portal focuses on providing a comprehensive and user-friendly experience for affluent buyers and renters looking for luxury homes. Unlike</w:t>
      </w:r>
      <w:r>
        <w:rPr>
          <w:spacing w:val="-17"/>
        </w:rPr>
        <w:t> </w:t>
      </w:r>
      <w:r>
        <w:rPr/>
        <w:t>broader</w:t>
      </w:r>
      <w:r>
        <w:rPr>
          <w:spacing w:val="-17"/>
        </w:rPr>
        <w:t> </w:t>
      </w:r>
      <w:r>
        <w:rPr/>
        <w:t>real</w:t>
      </w:r>
      <w:r>
        <w:rPr>
          <w:spacing w:val="-16"/>
        </w:rPr>
        <w:t> </w:t>
      </w:r>
      <w:r>
        <w:rPr/>
        <w:t>estate</w:t>
      </w:r>
      <w:r>
        <w:rPr>
          <w:spacing w:val="-17"/>
        </w:rPr>
        <w:t> </w:t>
      </w:r>
      <w:r>
        <w:rPr/>
        <w:t>platforms,</w:t>
      </w:r>
      <w:r>
        <w:rPr>
          <w:spacing w:val="-16"/>
        </w:rPr>
        <w:t> </w:t>
      </w:r>
      <w:r>
        <w:rPr/>
        <w:t>Luxury</w:t>
      </w:r>
      <w:r>
        <w:rPr>
          <w:spacing w:val="-17"/>
        </w:rPr>
        <w:t> </w:t>
      </w:r>
      <w:r>
        <w:rPr/>
        <w:t>Real</w:t>
      </w:r>
      <w:r>
        <w:rPr>
          <w:spacing w:val="-16"/>
        </w:rPr>
        <w:t> </w:t>
      </w:r>
      <w:r>
        <w:rPr/>
        <w:t>Estate</w:t>
      </w:r>
      <w:r>
        <w:rPr>
          <w:spacing w:val="-17"/>
        </w:rPr>
        <w:t> </w:t>
      </w:r>
      <w:r>
        <w:rPr/>
        <w:t>Hub</w:t>
      </w:r>
      <w:r>
        <w:rPr>
          <w:spacing w:val="-17"/>
        </w:rPr>
        <w:t> </w:t>
      </w:r>
      <w:r>
        <w:rPr/>
        <w:t>prioritizes</w:t>
      </w:r>
      <w:r>
        <w:rPr>
          <w:spacing w:val="-16"/>
        </w:rPr>
        <w:t> </w:t>
      </w:r>
      <w:r>
        <w:rPr/>
        <w:t>quality</w:t>
      </w:r>
      <w:r>
        <w:rPr>
          <w:spacing w:val="-17"/>
        </w:rPr>
        <w:t> </w:t>
      </w:r>
      <w:r>
        <w:rPr/>
        <w:t>over</w:t>
      </w:r>
      <w:r>
        <w:rPr>
          <w:spacing w:val="-16"/>
        </w:rPr>
        <w:t> </w:t>
      </w:r>
      <w:r>
        <w:rPr/>
        <w:t>quantity,</w:t>
      </w:r>
      <w:r>
        <w:rPr>
          <w:spacing w:val="-17"/>
        </w:rPr>
        <w:t> </w:t>
      </w:r>
      <w:r>
        <w:rPr/>
        <w:t>curating</w:t>
      </w:r>
      <w:r>
        <w:rPr>
          <w:spacing w:val="-16"/>
        </w:rPr>
        <w:t> </w:t>
      </w:r>
      <w:r>
        <w:rPr/>
        <w:t>a selective inventory of luxury listings with detailed descriptions, high-resolution images, and virtual tours.</w:t>
      </w:r>
      <w:r>
        <w:rPr>
          <w:spacing w:val="-7"/>
        </w:rPr>
        <w:t> </w:t>
      </w:r>
      <w:r>
        <w:rPr/>
        <w:t>They</w:t>
      </w:r>
      <w:r>
        <w:rPr>
          <w:spacing w:val="-2"/>
        </w:rPr>
        <w:t> </w:t>
      </w:r>
      <w:r>
        <w:rPr/>
        <w:t>partner</w:t>
      </w:r>
      <w:r>
        <w:rPr>
          <w:spacing w:val="-2"/>
        </w:rPr>
        <w:t> </w:t>
      </w:r>
      <w:r>
        <w:rPr/>
        <w:t>with</w:t>
      </w:r>
      <w:r>
        <w:rPr>
          <w:spacing w:val="-2"/>
        </w:rPr>
        <w:t> </w:t>
      </w:r>
      <w:r>
        <w:rPr/>
        <w:t>established</w:t>
      </w:r>
      <w:r>
        <w:rPr>
          <w:spacing w:val="-2"/>
        </w:rPr>
        <w:t> </w:t>
      </w:r>
      <w:r>
        <w:rPr/>
        <w:t>real</w:t>
      </w:r>
      <w:r>
        <w:rPr>
          <w:spacing w:val="-2"/>
        </w:rPr>
        <w:t> </w:t>
      </w:r>
      <w:r>
        <w:rPr/>
        <w:t>estate</w:t>
      </w:r>
      <w:r>
        <w:rPr>
          <w:spacing w:val="-2"/>
        </w:rPr>
        <w:t> </w:t>
      </w:r>
      <w:r>
        <w:rPr/>
        <w:t>agents</w:t>
      </w:r>
      <w:r>
        <w:rPr>
          <w:spacing w:val="-2"/>
        </w:rPr>
        <w:t> </w:t>
      </w:r>
      <w:r>
        <w:rPr/>
        <w:t>and</w:t>
      </w:r>
      <w:r>
        <w:rPr>
          <w:spacing w:val="-2"/>
        </w:rPr>
        <w:t> </w:t>
      </w:r>
      <w:r>
        <w:rPr/>
        <w:t>property</w:t>
      </w:r>
      <w:r>
        <w:rPr>
          <w:spacing w:val="-2"/>
        </w:rPr>
        <w:t> </w:t>
      </w:r>
      <w:r>
        <w:rPr/>
        <w:t>owners</w:t>
      </w:r>
      <w:r>
        <w:rPr>
          <w:spacing w:val="-2"/>
        </w:rPr>
        <w:t> </w:t>
      </w:r>
      <w:r>
        <w:rPr/>
        <w:t>to</w:t>
      </w:r>
      <w:r>
        <w:rPr>
          <w:spacing w:val="-2"/>
        </w:rPr>
        <w:t> </w:t>
      </w:r>
      <w:r>
        <w:rPr/>
        <w:t>ensure</w:t>
      </w:r>
      <w:r>
        <w:rPr>
          <w:spacing w:val="-2"/>
        </w:rPr>
        <w:t> </w:t>
      </w:r>
      <w:r>
        <w:rPr/>
        <w:t>that</w:t>
      </w:r>
      <w:r>
        <w:rPr>
          <w:spacing w:val="-2"/>
        </w:rPr>
        <w:t> </w:t>
      </w:r>
      <w:r>
        <w:rPr/>
        <w:t>the</w:t>
      </w:r>
      <w:r>
        <w:rPr>
          <w:spacing w:val="-2"/>
        </w:rPr>
        <w:t> </w:t>
      </w:r>
      <w:r>
        <w:rPr/>
        <w:t>listings meet their stringent luxury standards.</w:t>
      </w:r>
    </w:p>
    <w:p>
      <w:pPr>
        <w:pStyle w:val="BodyText"/>
        <w:spacing w:before="33"/>
        <w:rPr>
          <w:sz w:val="20"/>
        </w:rPr>
      </w:pPr>
    </w:p>
    <w:p>
      <w:pPr>
        <w:spacing w:after="0"/>
        <w:rPr>
          <w:sz w:val="20"/>
        </w:rPr>
        <w:sectPr>
          <w:pgSz w:w="11910" w:h="16840"/>
          <w:pgMar w:header="0" w:footer="450" w:top="780" w:bottom="640" w:left="700" w:right="420"/>
        </w:sectPr>
      </w:pPr>
    </w:p>
    <w:p>
      <w:pPr>
        <w:pStyle w:val="Heading6"/>
      </w:pPr>
      <w:r>
        <w:rPr/>
        <mc:AlternateContent>
          <mc:Choice Requires="wps">
            <w:drawing>
              <wp:anchor distT="0" distB="0" distL="0" distR="0" allowOverlap="1" layoutInCell="1" locked="0" behindDoc="0" simplePos="0" relativeHeight="15808000">
                <wp:simplePos x="0" y="0"/>
                <wp:positionH relativeFrom="page">
                  <wp:posOffset>540000</wp:posOffset>
                </wp:positionH>
                <wp:positionV relativeFrom="paragraph">
                  <wp:posOffset>7993</wp:posOffset>
                </wp:positionV>
                <wp:extent cx="28575" cy="300164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28575" cy="3001645"/>
                        </a:xfrm>
                        <a:custGeom>
                          <a:avLst/>
                          <a:gdLst/>
                          <a:ahLst/>
                          <a:cxnLst/>
                          <a:rect l="l" t="t" r="r" b="b"/>
                          <a:pathLst>
                            <a:path w="28575" h="3001645">
                              <a:moveTo>
                                <a:pt x="28575" y="3001327"/>
                              </a:moveTo>
                              <a:lnTo>
                                <a:pt x="0" y="3001327"/>
                              </a:lnTo>
                              <a:lnTo>
                                <a:pt x="0" y="0"/>
                              </a:lnTo>
                              <a:lnTo>
                                <a:pt x="28575" y="0"/>
                              </a:lnTo>
                              <a:lnTo>
                                <a:pt x="28575" y="3001327"/>
                              </a:lnTo>
                              <a:close/>
                            </a:path>
                          </a:pathLst>
                        </a:custGeom>
                        <a:solidFill>
                          <a:srgbClr val="BADDFB"/>
                        </a:solidFill>
                      </wps:spPr>
                      <wps:bodyPr wrap="square" lIns="0" tIns="0" rIns="0" bIns="0" rtlCol="0">
                        <a:prstTxWarp prst="textNoShape">
                          <a:avLst/>
                        </a:prstTxWarp>
                        <a:noAutofit/>
                      </wps:bodyPr>
                    </wps:wsp>
                  </a:graphicData>
                </a:graphic>
              </wp:anchor>
            </w:drawing>
          </mc:Choice>
          <mc:Fallback>
            <w:pict>
              <v:rect style="position:absolute;margin-left:42.519688pt;margin-top:.629372pt;width:2.25pt;height:236.325007pt;mso-position-horizontal-relative:page;mso-position-vertical-relative:paragraph;z-index:15808000" id="docshape66" filled="true" fillcolor="#baddfb" stroked="false">
                <v:fill type="solid"/>
                <w10:wrap type="none"/>
              </v:rect>
            </w:pict>
          </mc:Fallback>
        </mc:AlternateContent>
      </w:r>
      <w:r>
        <w:rPr>
          <w:color w:val="1875D1"/>
          <w:spacing w:val="-2"/>
          <w:w w:val="105"/>
        </w:rPr>
        <w:t>Features</w:t>
      </w:r>
    </w:p>
    <w:p>
      <w:pPr>
        <w:spacing w:line="295" w:lineRule="auto" w:before="181"/>
        <w:ind w:left="375" w:right="0" w:firstLine="0"/>
        <w:jc w:val="left"/>
        <w:rPr>
          <w:sz w:val="21"/>
        </w:rPr>
      </w:pPr>
      <w:r>
        <w:rPr>
          <w:sz w:val="21"/>
        </w:rPr>
        <w:t>High-quality</w:t>
      </w:r>
      <w:r>
        <w:rPr>
          <w:spacing w:val="-16"/>
          <w:sz w:val="21"/>
        </w:rPr>
        <w:t> </w:t>
      </w:r>
      <w:r>
        <w:rPr>
          <w:sz w:val="21"/>
        </w:rPr>
        <w:t>listings</w:t>
      </w:r>
      <w:r>
        <w:rPr>
          <w:spacing w:val="-16"/>
          <w:sz w:val="21"/>
        </w:rPr>
        <w:t> </w:t>
      </w:r>
      <w:r>
        <w:rPr>
          <w:sz w:val="21"/>
        </w:rPr>
        <w:t>specifically for luxury properties</w:t>
      </w:r>
    </w:p>
    <w:p>
      <w:pPr>
        <w:spacing w:line="295" w:lineRule="auto" w:before="150"/>
        <w:ind w:left="375" w:right="373" w:firstLine="0"/>
        <w:jc w:val="left"/>
        <w:rPr>
          <w:sz w:val="21"/>
        </w:rPr>
      </w:pPr>
      <w:r>
        <w:rPr>
          <w:spacing w:val="-4"/>
          <w:sz w:val="21"/>
        </w:rPr>
        <w:t>User-friendly</w:t>
      </w:r>
      <w:r>
        <w:rPr>
          <w:spacing w:val="-7"/>
          <w:sz w:val="21"/>
        </w:rPr>
        <w:t> </w:t>
      </w:r>
      <w:r>
        <w:rPr>
          <w:spacing w:val="-4"/>
          <w:sz w:val="21"/>
        </w:rPr>
        <w:t>interface</w:t>
      </w:r>
      <w:r>
        <w:rPr>
          <w:spacing w:val="-7"/>
          <w:sz w:val="21"/>
        </w:rPr>
        <w:t> </w:t>
      </w:r>
      <w:r>
        <w:rPr>
          <w:spacing w:val="-4"/>
          <w:sz w:val="21"/>
        </w:rPr>
        <w:t>with </w:t>
      </w:r>
      <w:r>
        <w:rPr>
          <w:sz w:val="21"/>
        </w:rPr>
        <w:t>advanced searching </w:t>
      </w:r>
      <w:r>
        <w:rPr>
          <w:spacing w:val="-2"/>
          <w:sz w:val="21"/>
        </w:rPr>
        <w:t>capabilities</w:t>
      </w:r>
    </w:p>
    <w:p>
      <w:pPr>
        <w:spacing w:line="295" w:lineRule="auto" w:before="150"/>
        <w:ind w:left="375" w:right="0" w:firstLine="0"/>
        <w:jc w:val="left"/>
        <w:rPr>
          <w:sz w:val="21"/>
        </w:rPr>
      </w:pPr>
      <w:r>
        <w:rPr>
          <w:sz w:val="21"/>
        </w:rPr>
        <w:t>Virtual</w:t>
      </w:r>
      <w:r>
        <w:rPr>
          <w:spacing w:val="-11"/>
          <w:sz w:val="21"/>
        </w:rPr>
        <w:t> </w:t>
      </w:r>
      <w:r>
        <w:rPr>
          <w:sz w:val="21"/>
        </w:rPr>
        <w:t>tours</w:t>
      </w:r>
      <w:r>
        <w:rPr>
          <w:spacing w:val="-11"/>
          <w:sz w:val="21"/>
        </w:rPr>
        <w:t> </w:t>
      </w:r>
      <w:r>
        <w:rPr>
          <w:sz w:val="21"/>
        </w:rPr>
        <w:t>and</w:t>
      </w:r>
      <w:r>
        <w:rPr>
          <w:spacing w:val="-11"/>
          <w:sz w:val="21"/>
        </w:rPr>
        <w:t> </w:t>
      </w:r>
      <w:r>
        <w:rPr>
          <w:sz w:val="21"/>
        </w:rPr>
        <w:t>immersive media to enhance viewing </w:t>
      </w:r>
      <w:r>
        <w:rPr>
          <w:spacing w:val="-2"/>
          <w:sz w:val="21"/>
        </w:rPr>
        <w:t>experience</w:t>
      </w:r>
    </w:p>
    <w:p>
      <w:pPr>
        <w:spacing w:line="295" w:lineRule="auto" w:before="151"/>
        <w:ind w:left="375" w:right="373" w:firstLine="0"/>
        <w:jc w:val="left"/>
        <w:rPr>
          <w:sz w:val="21"/>
        </w:rPr>
      </w:pPr>
      <w:r>
        <w:rPr>
          <w:sz w:val="21"/>
        </w:rPr>
        <w:t>A strong network of partnerships</w:t>
      </w:r>
      <w:r>
        <w:rPr>
          <w:spacing w:val="-16"/>
          <w:sz w:val="21"/>
        </w:rPr>
        <w:t> </w:t>
      </w:r>
      <w:r>
        <w:rPr>
          <w:sz w:val="21"/>
        </w:rPr>
        <w:t>with</w:t>
      </w:r>
      <w:r>
        <w:rPr>
          <w:spacing w:val="-16"/>
          <w:sz w:val="21"/>
        </w:rPr>
        <w:t> </w:t>
      </w:r>
      <w:r>
        <w:rPr>
          <w:sz w:val="21"/>
        </w:rPr>
        <w:t>reputable real estate agents and </w:t>
      </w:r>
      <w:r>
        <w:rPr>
          <w:spacing w:val="-2"/>
          <w:sz w:val="21"/>
        </w:rPr>
        <w:t>developers</w:t>
      </w:r>
    </w:p>
    <w:p>
      <w:pPr>
        <w:pStyle w:val="Heading6"/>
      </w:pPr>
      <w:r>
        <w:rPr/>
        <w:br w:type="column"/>
      </w:r>
      <w:r>
        <w:rPr>
          <w:color w:val="1875D1"/>
          <w:spacing w:val="-2"/>
          <w:w w:val="105"/>
        </w:rPr>
        <w:t>Strengths</w:t>
      </w:r>
    </w:p>
    <w:p>
      <w:pPr>
        <w:spacing w:line="295" w:lineRule="auto" w:before="181"/>
        <w:ind w:left="375" w:right="0" w:firstLine="0"/>
        <w:jc w:val="left"/>
        <w:rPr>
          <w:sz w:val="21"/>
        </w:rPr>
      </w:pPr>
      <w:r>
        <w:rPr/>
        <mc:AlternateContent>
          <mc:Choice Requires="wps">
            <w:drawing>
              <wp:anchor distT="0" distB="0" distL="0" distR="0" allowOverlap="1" layoutInCell="1" locked="0" behindDoc="0" simplePos="0" relativeHeight="15808512">
                <wp:simplePos x="0" y="0"/>
                <wp:positionH relativeFrom="page">
                  <wp:posOffset>2700000</wp:posOffset>
                </wp:positionH>
                <wp:positionV relativeFrom="paragraph">
                  <wp:posOffset>-235638</wp:posOffset>
                </wp:positionV>
                <wp:extent cx="28575" cy="214439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28575" cy="2144395"/>
                        </a:xfrm>
                        <a:custGeom>
                          <a:avLst/>
                          <a:gdLst/>
                          <a:ahLst/>
                          <a:cxnLst/>
                          <a:rect l="l" t="t" r="r" b="b"/>
                          <a:pathLst>
                            <a:path w="28575" h="2144395">
                              <a:moveTo>
                                <a:pt x="28575" y="2144077"/>
                              </a:moveTo>
                              <a:lnTo>
                                <a:pt x="0" y="2144077"/>
                              </a:lnTo>
                              <a:lnTo>
                                <a:pt x="0" y="0"/>
                              </a:lnTo>
                              <a:lnTo>
                                <a:pt x="28575" y="0"/>
                              </a:lnTo>
                              <a:lnTo>
                                <a:pt x="28575" y="2144077"/>
                              </a:lnTo>
                              <a:close/>
                            </a:path>
                          </a:pathLst>
                        </a:custGeom>
                        <a:solidFill>
                          <a:srgbClr val="BADDFB"/>
                        </a:solidFill>
                      </wps:spPr>
                      <wps:bodyPr wrap="square" lIns="0" tIns="0" rIns="0" bIns="0" rtlCol="0">
                        <a:prstTxWarp prst="textNoShape">
                          <a:avLst/>
                        </a:prstTxWarp>
                        <a:noAutofit/>
                      </wps:bodyPr>
                    </wps:wsp>
                  </a:graphicData>
                </a:graphic>
              </wp:anchor>
            </w:drawing>
          </mc:Choice>
          <mc:Fallback>
            <w:pict>
              <v:rect style="position:absolute;margin-left:212.598434pt;margin-top:-18.554222pt;width:2.25pt;height:168.825005pt;mso-position-horizontal-relative:page;mso-position-vertical-relative:paragraph;z-index:15808512" id="docshape67" filled="true" fillcolor="#baddfb" stroked="false">
                <v:fill type="solid"/>
                <w10:wrap type="none"/>
              </v:rect>
            </w:pict>
          </mc:Fallback>
        </mc:AlternateContent>
      </w:r>
      <w:r>
        <w:rPr>
          <w:sz w:val="21"/>
        </w:rPr>
        <w:t>Strong</w:t>
      </w:r>
      <w:r>
        <w:rPr>
          <w:spacing w:val="-16"/>
          <w:sz w:val="21"/>
        </w:rPr>
        <w:t> </w:t>
      </w:r>
      <w:r>
        <w:rPr>
          <w:sz w:val="21"/>
        </w:rPr>
        <w:t>brand</w:t>
      </w:r>
      <w:r>
        <w:rPr>
          <w:spacing w:val="-16"/>
          <w:sz w:val="21"/>
        </w:rPr>
        <w:t> </w:t>
      </w:r>
      <w:r>
        <w:rPr>
          <w:sz w:val="21"/>
        </w:rPr>
        <w:t>recognition</w:t>
      </w:r>
      <w:r>
        <w:rPr>
          <w:spacing w:val="-16"/>
          <w:sz w:val="21"/>
        </w:rPr>
        <w:t> </w:t>
      </w:r>
      <w:r>
        <w:rPr>
          <w:sz w:val="21"/>
        </w:rPr>
        <w:t>within the luxury real estate market</w:t>
      </w:r>
    </w:p>
    <w:p>
      <w:pPr>
        <w:spacing w:line="295" w:lineRule="auto" w:before="150"/>
        <w:ind w:left="375" w:right="143" w:firstLine="0"/>
        <w:jc w:val="left"/>
        <w:rPr>
          <w:sz w:val="21"/>
        </w:rPr>
      </w:pPr>
      <w:r>
        <w:rPr>
          <w:sz w:val="21"/>
        </w:rPr>
        <w:t>High-quality</w:t>
      </w:r>
      <w:r>
        <w:rPr>
          <w:spacing w:val="-16"/>
          <w:sz w:val="21"/>
        </w:rPr>
        <w:t> </w:t>
      </w:r>
      <w:r>
        <w:rPr>
          <w:sz w:val="21"/>
        </w:rPr>
        <w:t>property</w:t>
      </w:r>
      <w:r>
        <w:rPr>
          <w:spacing w:val="-16"/>
          <w:sz w:val="21"/>
        </w:rPr>
        <w:t> </w:t>
      </w:r>
      <w:r>
        <w:rPr>
          <w:sz w:val="21"/>
        </w:rPr>
        <w:t>images and detailed listing </w:t>
      </w:r>
      <w:r>
        <w:rPr>
          <w:spacing w:val="-2"/>
          <w:sz w:val="21"/>
        </w:rPr>
        <w:t>descriptions</w:t>
      </w:r>
    </w:p>
    <w:p>
      <w:pPr>
        <w:spacing w:line="295" w:lineRule="auto" w:before="150"/>
        <w:ind w:left="375" w:right="143" w:firstLine="0"/>
        <w:jc w:val="left"/>
        <w:rPr>
          <w:sz w:val="21"/>
        </w:rPr>
      </w:pPr>
      <w:r>
        <w:rPr>
          <w:sz w:val="21"/>
        </w:rPr>
        <w:t>User-friendly design that appeals</w:t>
      </w:r>
      <w:r>
        <w:rPr>
          <w:spacing w:val="-16"/>
          <w:sz w:val="21"/>
        </w:rPr>
        <w:t> </w:t>
      </w:r>
      <w:r>
        <w:rPr>
          <w:sz w:val="21"/>
        </w:rPr>
        <w:t>to</w:t>
      </w:r>
      <w:r>
        <w:rPr>
          <w:spacing w:val="-16"/>
          <w:sz w:val="21"/>
        </w:rPr>
        <w:t> </w:t>
      </w:r>
      <w:r>
        <w:rPr>
          <w:sz w:val="21"/>
        </w:rPr>
        <w:t>tech-savvy</w:t>
      </w:r>
      <w:r>
        <w:rPr>
          <w:spacing w:val="-16"/>
          <w:sz w:val="21"/>
        </w:rPr>
        <w:t> </w:t>
      </w:r>
      <w:r>
        <w:rPr>
          <w:sz w:val="21"/>
        </w:rPr>
        <w:t>affluent </w:t>
      </w:r>
      <w:r>
        <w:rPr>
          <w:spacing w:val="-2"/>
          <w:sz w:val="21"/>
        </w:rPr>
        <w:t>clients</w:t>
      </w:r>
    </w:p>
    <w:p>
      <w:pPr>
        <w:pStyle w:val="Heading6"/>
      </w:pPr>
      <w:r>
        <w:rPr/>
        <w:br w:type="column"/>
      </w:r>
      <w:r>
        <w:rPr>
          <w:color w:val="1875D1"/>
          <w:spacing w:val="-2"/>
          <w:w w:val="110"/>
        </w:rPr>
        <w:t>Weaknesses</w:t>
      </w:r>
    </w:p>
    <w:p>
      <w:pPr>
        <w:spacing w:line="295" w:lineRule="auto" w:before="181"/>
        <w:ind w:left="375" w:right="841" w:firstLine="0"/>
        <w:jc w:val="both"/>
        <w:rPr>
          <w:sz w:val="21"/>
        </w:rPr>
      </w:pPr>
      <w:r>
        <w:rPr/>
        <mc:AlternateContent>
          <mc:Choice Requires="wps">
            <w:drawing>
              <wp:anchor distT="0" distB="0" distL="0" distR="0" allowOverlap="1" layoutInCell="1" locked="0" behindDoc="0" simplePos="0" relativeHeight="15809024">
                <wp:simplePos x="0" y="0"/>
                <wp:positionH relativeFrom="page">
                  <wp:posOffset>4860000</wp:posOffset>
                </wp:positionH>
                <wp:positionV relativeFrom="paragraph">
                  <wp:posOffset>-235638</wp:posOffset>
                </wp:positionV>
                <wp:extent cx="28575" cy="214439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28575" cy="2144395"/>
                        </a:xfrm>
                        <a:custGeom>
                          <a:avLst/>
                          <a:gdLst/>
                          <a:ahLst/>
                          <a:cxnLst/>
                          <a:rect l="l" t="t" r="r" b="b"/>
                          <a:pathLst>
                            <a:path w="28575" h="2144395">
                              <a:moveTo>
                                <a:pt x="28575" y="2144077"/>
                              </a:moveTo>
                              <a:lnTo>
                                <a:pt x="0" y="2144077"/>
                              </a:lnTo>
                              <a:lnTo>
                                <a:pt x="0" y="0"/>
                              </a:lnTo>
                              <a:lnTo>
                                <a:pt x="28575" y="0"/>
                              </a:lnTo>
                              <a:lnTo>
                                <a:pt x="28575" y="2144077"/>
                              </a:lnTo>
                              <a:close/>
                            </a:path>
                          </a:pathLst>
                        </a:custGeom>
                        <a:solidFill>
                          <a:srgbClr val="BADDFB"/>
                        </a:solidFill>
                      </wps:spPr>
                      <wps:bodyPr wrap="square" lIns="0" tIns="0" rIns="0" bIns="0" rtlCol="0">
                        <a:prstTxWarp prst="textNoShape">
                          <a:avLst/>
                        </a:prstTxWarp>
                        <a:noAutofit/>
                      </wps:bodyPr>
                    </wps:wsp>
                  </a:graphicData>
                </a:graphic>
              </wp:anchor>
            </w:drawing>
          </mc:Choice>
          <mc:Fallback>
            <w:pict>
              <v:rect style="position:absolute;margin-left:382.677185pt;margin-top:-18.554222pt;width:2.25pt;height:168.825005pt;mso-position-horizontal-relative:page;mso-position-vertical-relative:paragraph;z-index:15809024" id="docshape68" filled="true" fillcolor="#baddfb" stroked="false">
                <v:fill type="solid"/>
                <w10:wrap type="none"/>
              </v:rect>
            </w:pict>
          </mc:Fallback>
        </mc:AlternateContent>
      </w:r>
      <w:r>
        <w:rPr>
          <w:sz w:val="21"/>
        </w:rPr>
        <w:t>Limited</w:t>
      </w:r>
      <w:r>
        <w:rPr>
          <w:spacing w:val="-1"/>
          <w:sz w:val="21"/>
        </w:rPr>
        <w:t> </w:t>
      </w:r>
      <w:r>
        <w:rPr>
          <w:sz w:val="21"/>
        </w:rPr>
        <w:t>focus</w:t>
      </w:r>
      <w:r>
        <w:rPr>
          <w:spacing w:val="-1"/>
          <w:sz w:val="21"/>
        </w:rPr>
        <w:t> </w:t>
      </w:r>
      <w:r>
        <w:rPr>
          <w:sz w:val="21"/>
        </w:rPr>
        <w:t>on</w:t>
      </w:r>
      <w:r>
        <w:rPr>
          <w:spacing w:val="-1"/>
          <w:sz w:val="21"/>
        </w:rPr>
        <w:t> </w:t>
      </w:r>
      <w:r>
        <w:rPr>
          <w:sz w:val="21"/>
        </w:rPr>
        <w:t>technology- driven</w:t>
      </w:r>
      <w:r>
        <w:rPr>
          <w:spacing w:val="-3"/>
          <w:sz w:val="21"/>
        </w:rPr>
        <w:t> </w:t>
      </w:r>
      <w:r>
        <w:rPr>
          <w:sz w:val="21"/>
        </w:rPr>
        <w:t>solutions</w:t>
      </w:r>
      <w:r>
        <w:rPr>
          <w:spacing w:val="-3"/>
          <w:sz w:val="21"/>
        </w:rPr>
        <w:t> </w:t>
      </w:r>
      <w:r>
        <w:rPr>
          <w:sz w:val="21"/>
        </w:rPr>
        <w:t>compared</w:t>
      </w:r>
      <w:r>
        <w:rPr>
          <w:spacing w:val="-3"/>
          <w:sz w:val="21"/>
        </w:rPr>
        <w:t> </w:t>
      </w:r>
      <w:r>
        <w:rPr>
          <w:sz w:val="21"/>
        </w:rPr>
        <w:t>to </w:t>
      </w:r>
      <w:r>
        <w:rPr>
          <w:spacing w:val="-2"/>
          <w:sz w:val="21"/>
        </w:rPr>
        <w:t>competitors</w:t>
      </w:r>
    </w:p>
    <w:p>
      <w:pPr>
        <w:spacing w:line="295" w:lineRule="auto" w:before="150"/>
        <w:ind w:left="375" w:right="404" w:firstLine="0"/>
        <w:jc w:val="left"/>
        <w:rPr>
          <w:sz w:val="21"/>
        </w:rPr>
      </w:pPr>
      <w:r>
        <w:rPr>
          <w:sz w:val="21"/>
        </w:rPr>
        <w:t>Less emphasis on analytics for brokers and landlords</w:t>
      </w:r>
    </w:p>
    <w:p>
      <w:pPr>
        <w:spacing w:line="295" w:lineRule="auto" w:before="150"/>
        <w:ind w:left="375" w:right="404" w:firstLine="0"/>
        <w:jc w:val="left"/>
        <w:rPr>
          <w:sz w:val="21"/>
        </w:rPr>
      </w:pPr>
      <w:r>
        <w:rPr>
          <w:sz w:val="21"/>
        </w:rPr>
        <w:t>Potentially higher listing fees </w:t>
      </w:r>
      <w:r>
        <w:rPr>
          <w:spacing w:val="-2"/>
          <w:sz w:val="21"/>
        </w:rPr>
        <w:t>leading</w:t>
      </w:r>
      <w:r>
        <w:rPr>
          <w:spacing w:val="-7"/>
          <w:sz w:val="21"/>
        </w:rPr>
        <w:t> </w:t>
      </w:r>
      <w:r>
        <w:rPr>
          <w:spacing w:val="-2"/>
          <w:sz w:val="21"/>
        </w:rPr>
        <w:t>to</w:t>
      </w:r>
      <w:r>
        <w:rPr>
          <w:spacing w:val="-7"/>
          <w:sz w:val="21"/>
        </w:rPr>
        <w:t> </w:t>
      </w:r>
      <w:r>
        <w:rPr>
          <w:spacing w:val="-2"/>
          <w:sz w:val="21"/>
        </w:rPr>
        <w:t>selective</w:t>
      </w:r>
      <w:r>
        <w:rPr>
          <w:spacing w:val="-7"/>
          <w:sz w:val="21"/>
        </w:rPr>
        <w:t> </w:t>
      </w:r>
      <w:r>
        <w:rPr>
          <w:spacing w:val="-2"/>
          <w:sz w:val="21"/>
        </w:rPr>
        <w:t>participation </w:t>
      </w:r>
      <w:r>
        <w:rPr>
          <w:sz w:val="21"/>
        </w:rPr>
        <w:t>from landlords and brokers</w:t>
      </w:r>
    </w:p>
    <w:p>
      <w:pPr>
        <w:spacing w:after="0" w:line="295" w:lineRule="auto"/>
        <w:jc w:val="left"/>
        <w:rPr>
          <w:sz w:val="21"/>
        </w:rPr>
        <w:sectPr>
          <w:type w:val="continuous"/>
          <w:pgSz w:w="11910" w:h="16840"/>
          <w:pgMar w:header="0" w:footer="450" w:top="880" w:bottom="280" w:left="700" w:right="420"/>
          <w:cols w:num="3" w:equalWidth="0">
            <w:col w:w="3357" w:space="45"/>
            <w:col w:w="3345" w:space="56"/>
            <w:col w:w="3987"/>
          </w:cols>
        </w:sectPr>
      </w:pPr>
    </w:p>
    <w:p>
      <w:pPr>
        <w:pStyle w:val="BodyText"/>
        <w:spacing w:before="129"/>
        <w:rPr>
          <w:sz w:val="28"/>
        </w:rPr>
      </w:pPr>
    </w:p>
    <w:p>
      <w:pPr>
        <w:pStyle w:val="Heading4"/>
        <w:numPr>
          <w:ilvl w:val="1"/>
          <w:numId w:val="14"/>
        </w:numPr>
        <w:tabs>
          <w:tab w:pos="609" w:val="left" w:leader="none"/>
        </w:tabs>
        <w:spacing w:line="240" w:lineRule="auto" w:before="0" w:after="0"/>
        <w:ind w:left="609" w:right="0" w:hanging="459"/>
        <w:jc w:val="left"/>
      </w:pPr>
      <w:bookmarkStart w:name="6.2 EliteResidences.com" w:id="68"/>
      <w:bookmarkEnd w:id="68"/>
      <w:r>
        <w:rPr/>
      </w:r>
      <w:bookmarkStart w:name="_bookmark33" w:id="69"/>
      <w:bookmarkEnd w:id="69"/>
      <w:r>
        <w:rPr/>
      </w:r>
      <w:r>
        <w:rPr>
          <w:color w:val="1875D1"/>
          <w:spacing w:val="-2"/>
        </w:rPr>
        <w:t>EliteResidences.com</w:t>
      </w:r>
    </w:p>
    <w:p>
      <w:pPr>
        <w:pStyle w:val="BodyText"/>
        <w:spacing w:line="295" w:lineRule="auto" w:before="186"/>
        <w:ind w:left="150" w:right="458"/>
      </w:pPr>
      <w:r>
        <w:rPr/>
        <w:t>EliteResidences.com specializes in high-end real estate listings across major metropolitan areas, catering primarily to wealthy individuals and families seeking luxurious living spaces. The platform offers</w:t>
      </w:r>
      <w:r>
        <w:rPr>
          <w:spacing w:val="-6"/>
        </w:rPr>
        <w:t> </w:t>
      </w:r>
      <w:r>
        <w:rPr/>
        <w:t>a</w:t>
      </w:r>
      <w:r>
        <w:rPr>
          <w:spacing w:val="-6"/>
        </w:rPr>
        <w:t> </w:t>
      </w:r>
      <w:r>
        <w:rPr/>
        <w:t>user-friendly</w:t>
      </w:r>
      <w:r>
        <w:rPr>
          <w:spacing w:val="-6"/>
        </w:rPr>
        <w:t> </w:t>
      </w:r>
      <w:r>
        <w:rPr/>
        <w:t>interface</w:t>
      </w:r>
      <w:r>
        <w:rPr>
          <w:spacing w:val="-6"/>
        </w:rPr>
        <w:t> </w:t>
      </w:r>
      <w:r>
        <w:rPr/>
        <w:t>that</w:t>
      </w:r>
      <w:r>
        <w:rPr>
          <w:spacing w:val="-6"/>
        </w:rPr>
        <w:t> </w:t>
      </w:r>
      <w:r>
        <w:rPr/>
        <w:t>allows</w:t>
      </w:r>
      <w:r>
        <w:rPr>
          <w:spacing w:val="-6"/>
        </w:rPr>
        <w:t> </w:t>
      </w:r>
      <w:r>
        <w:rPr/>
        <w:t>both</w:t>
      </w:r>
      <w:r>
        <w:rPr>
          <w:spacing w:val="-6"/>
        </w:rPr>
        <w:t> </w:t>
      </w:r>
      <w:r>
        <w:rPr/>
        <w:t>property</w:t>
      </w:r>
      <w:r>
        <w:rPr>
          <w:spacing w:val="-6"/>
        </w:rPr>
        <w:t> </w:t>
      </w:r>
      <w:r>
        <w:rPr/>
        <w:t>seekers</w:t>
      </w:r>
      <w:r>
        <w:rPr>
          <w:spacing w:val="-6"/>
        </w:rPr>
        <w:t> </w:t>
      </w:r>
      <w:r>
        <w:rPr/>
        <w:t>and</w:t>
      </w:r>
      <w:r>
        <w:rPr>
          <w:spacing w:val="-6"/>
        </w:rPr>
        <w:t> </w:t>
      </w:r>
      <w:r>
        <w:rPr/>
        <w:t>brokers</w:t>
      </w:r>
      <w:r>
        <w:rPr>
          <w:spacing w:val="-6"/>
        </w:rPr>
        <w:t> </w:t>
      </w:r>
      <w:r>
        <w:rPr/>
        <w:t>to</w:t>
      </w:r>
      <w:r>
        <w:rPr>
          <w:spacing w:val="-6"/>
        </w:rPr>
        <w:t> </w:t>
      </w:r>
      <w:r>
        <w:rPr/>
        <w:t>navigate</w:t>
      </w:r>
      <w:r>
        <w:rPr>
          <w:spacing w:val="-6"/>
        </w:rPr>
        <w:t> </w:t>
      </w:r>
      <w:r>
        <w:rPr/>
        <w:t>effortlessly through a curated selection of premium residential apartments. Positioned as an exclusive marketplace, EliteResidences.com also features tools for brokers that aim to enhance property </w:t>
      </w:r>
      <w:r>
        <w:rPr>
          <w:w w:val="105"/>
        </w:rPr>
        <w:t>visibility</w:t>
      </w:r>
      <w:r>
        <w:rPr>
          <w:spacing w:val="-14"/>
          <w:w w:val="105"/>
        </w:rPr>
        <w:t> </w:t>
      </w:r>
      <w:r>
        <w:rPr>
          <w:w w:val="105"/>
        </w:rPr>
        <w:t>and</w:t>
      </w:r>
      <w:r>
        <w:rPr>
          <w:spacing w:val="-14"/>
          <w:w w:val="105"/>
        </w:rPr>
        <w:t> </w:t>
      </w:r>
      <w:r>
        <w:rPr>
          <w:w w:val="105"/>
        </w:rPr>
        <w:t>streamline</w:t>
      </w:r>
      <w:r>
        <w:rPr>
          <w:spacing w:val="-14"/>
          <w:w w:val="105"/>
        </w:rPr>
        <w:t> </w:t>
      </w:r>
      <w:r>
        <w:rPr>
          <w:w w:val="105"/>
        </w:rPr>
        <w:t>the</w:t>
      </w:r>
      <w:r>
        <w:rPr>
          <w:spacing w:val="-14"/>
          <w:w w:val="105"/>
        </w:rPr>
        <w:t> </w:t>
      </w:r>
      <w:r>
        <w:rPr>
          <w:w w:val="105"/>
        </w:rPr>
        <w:t>leasing</w:t>
      </w:r>
      <w:r>
        <w:rPr>
          <w:spacing w:val="-14"/>
          <w:w w:val="105"/>
        </w:rPr>
        <w:t> </w:t>
      </w:r>
      <w:r>
        <w:rPr>
          <w:w w:val="105"/>
        </w:rPr>
        <w:t>process.</w:t>
      </w:r>
    </w:p>
    <w:p>
      <w:pPr>
        <w:pStyle w:val="BodyText"/>
        <w:spacing w:before="33"/>
        <w:rPr>
          <w:sz w:val="20"/>
        </w:rPr>
      </w:pPr>
    </w:p>
    <w:p>
      <w:pPr>
        <w:spacing w:after="0"/>
        <w:rPr>
          <w:sz w:val="20"/>
        </w:rPr>
        <w:sectPr>
          <w:type w:val="continuous"/>
          <w:pgSz w:w="11910" w:h="16840"/>
          <w:pgMar w:header="0" w:footer="450" w:top="880" w:bottom="280" w:left="700" w:right="420"/>
        </w:sectPr>
      </w:pPr>
    </w:p>
    <w:p>
      <w:pPr>
        <w:pStyle w:val="Heading6"/>
      </w:pPr>
      <w:r>
        <w:rPr/>
        <mc:AlternateContent>
          <mc:Choice Requires="wps">
            <w:drawing>
              <wp:anchor distT="0" distB="0" distL="0" distR="0" allowOverlap="1" layoutInCell="1" locked="0" behindDoc="0" simplePos="0" relativeHeight="15809536">
                <wp:simplePos x="0" y="0"/>
                <wp:positionH relativeFrom="page">
                  <wp:posOffset>540000</wp:posOffset>
                </wp:positionH>
                <wp:positionV relativeFrom="paragraph">
                  <wp:posOffset>7900</wp:posOffset>
                </wp:positionV>
                <wp:extent cx="28575" cy="223964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28575" cy="2239645"/>
                        </a:xfrm>
                        <a:custGeom>
                          <a:avLst/>
                          <a:gdLst/>
                          <a:ahLst/>
                          <a:cxnLst/>
                          <a:rect l="l" t="t" r="r" b="b"/>
                          <a:pathLst>
                            <a:path w="28575" h="2239645">
                              <a:moveTo>
                                <a:pt x="28575" y="2239327"/>
                              </a:moveTo>
                              <a:lnTo>
                                <a:pt x="0" y="2239327"/>
                              </a:lnTo>
                              <a:lnTo>
                                <a:pt x="0" y="0"/>
                              </a:lnTo>
                              <a:lnTo>
                                <a:pt x="28575" y="0"/>
                              </a:lnTo>
                              <a:lnTo>
                                <a:pt x="28575" y="2239327"/>
                              </a:lnTo>
                              <a:close/>
                            </a:path>
                          </a:pathLst>
                        </a:custGeom>
                        <a:solidFill>
                          <a:srgbClr val="BADDFB"/>
                        </a:solidFill>
                      </wps:spPr>
                      <wps:bodyPr wrap="square" lIns="0" tIns="0" rIns="0" bIns="0" rtlCol="0">
                        <a:prstTxWarp prst="textNoShape">
                          <a:avLst/>
                        </a:prstTxWarp>
                        <a:noAutofit/>
                      </wps:bodyPr>
                    </wps:wsp>
                  </a:graphicData>
                </a:graphic>
              </wp:anchor>
            </w:drawing>
          </mc:Choice>
          <mc:Fallback>
            <w:pict>
              <v:rect style="position:absolute;margin-left:42.519688pt;margin-top:.622118pt;width:2.25pt;height:176.325005pt;mso-position-horizontal-relative:page;mso-position-vertical-relative:paragraph;z-index:15809536" id="docshape69" filled="true" fillcolor="#baddfb" stroked="false">
                <v:fill type="solid"/>
                <w10:wrap type="none"/>
              </v:rect>
            </w:pict>
          </mc:Fallback>
        </mc:AlternateContent>
      </w:r>
      <w:r>
        <w:rPr>
          <w:color w:val="1875D1"/>
          <w:spacing w:val="-2"/>
          <w:w w:val="105"/>
        </w:rPr>
        <w:t>Features</w:t>
      </w:r>
    </w:p>
    <w:p>
      <w:pPr>
        <w:spacing w:line="295" w:lineRule="auto" w:before="181"/>
        <w:ind w:left="375" w:right="0" w:firstLine="0"/>
        <w:jc w:val="left"/>
        <w:rPr>
          <w:sz w:val="21"/>
        </w:rPr>
      </w:pPr>
      <w:r>
        <w:rPr>
          <w:spacing w:val="-2"/>
          <w:sz w:val="21"/>
        </w:rPr>
        <w:t>High-definition</w:t>
      </w:r>
      <w:r>
        <w:rPr>
          <w:spacing w:val="-14"/>
          <w:sz w:val="21"/>
        </w:rPr>
        <w:t> </w:t>
      </w:r>
      <w:r>
        <w:rPr>
          <w:spacing w:val="-2"/>
          <w:sz w:val="21"/>
        </w:rPr>
        <w:t>virtual</w:t>
      </w:r>
      <w:r>
        <w:rPr>
          <w:spacing w:val="-14"/>
          <w:sz w:val="21"/>
        </w:rPr>
        <w:t> </w:t>
      </w:r>
      <w:r>
        <w:rPr>
          <w:spacing w:val="-2"/>
          <w:sz w:val="21"/>
        </w:rPr>
        <w:t>tours</w:t>
      </w:r>
      <w:r>
        <w:rPr>
          <w:spacing w:val="-14"/>
          <w:sz w:val="21"/>
        </w:rPr>
        <w:t> </w:t>
      </w:r>
      <w:r>
        <w:rPr>
          <w:spacing w:val="-2"/>
          <w:sz w:val="21"/>
        </w:rPr>
        <w:t>for properties</w:t>
      </w:r>
    </w:p>
    <w:p>
      <w:pPr>
        <w:spacing w:line="295" w:lineRule="auto" w:before="150"/>
        <w:ind w:left="375" w:right="0" w:firstLine="0"/>
        <w:jc w:val="left"/>
        <w:rPr>
          <w:sz w:val="21"/>
        </w:rPr>
      </w:pPr>
      <w:r>
        <w:rPr>
          <w:sz w:val="21"/>
        </w:rPr>
        <w:t>Concierge-level</w:t>
      </w:r>
      <w:r>
        <w:rPr>
          <w:spacing w:val="-16"/>
          <w:sz w:val="21"/>
        </w:rPr>
        <w:t> </w:t>
      </w:r>
      <w:r>
        <w:rPr>
          <w:sz w:val="21"/>
        </w:rPr>
        <w:t>support</w:t>
      </w:r>
      <w:r>
        <w:rPr>
          <w:spacing w:val="-16"/>
          <w:sz w:val="21"/>
        </w:rPr>
        <w:t> </w:t>
      </w:r>
      <w:r>
        <w:rPr>
          <w:sz w:val="21"/>
        </w:rPr>
        <w:t>for </w:t>
      </w:r>
      <w:r>
        <w:rPr>
          <w:spacing w:val="-2"/>
          <w:sz w:val="21"/>
        </w:rPr>
        <w:t>tenants</w:t>
      </w:r>
    </w:p>
    <w:p>
      <w:pPr>
        <w:spacing w:line="295" w:lineRule="auto" w:before="150"/>
        <w:ind w:left="375" w:right="0" w:firstLine="0"/>
        <w:jc w:val="left"/>
        <w:rPr>
          <w:sz w:val="21"/>
        </w:rPr>
      </w:pPr>
      <w:r>
        <w:rPr>
          <w:sz w:val="21"/>
        </w:rPr>
        <w:t>Advanced</w:t>
      </w:r>
      <w:r>
        <w:rPr>
          <w:spacing w:val="-16"/>
          <w:sz w:val="21"/>
        </w:rPr>
        <w:t> </w:t>
      </w:r>
      <w:r>
        <w:rPr>
          <w:sz w:val="21"/>
        </w:rPr>
        <w:t>filtering</w:t>
      </w:r>
      <w:r>
        <w:rPr>
          <w:spacing w:val="-16"/>
          <w:sz w:val="21"/>
        </w:rPr>
        <w:t> </w:t>
      </w:r>
      <w:r>
        <w:rPr>
          <w:sz w:val="21"/>
        </w:rPr>
        <w:t>options</w:t>
      </w:r>
      <w:r>
        <w:rPr>
          <w:spacing w:val="-16"/>
          <w:sz w:val="21"/>
        </w:rPr>
        <w:t> </w:t>
      </w:r>
      <w:r>
        <w:rPr>
          <w:sz w:val="21"/>
        </w:rPr>
        <w:t>for </w:t>
      </w:r>
      <w:r>
        <w:rPr>
          <w:w w:val="105"/>
          <w:sz w:val="21"/>
        </w:rPr>
        <w:t>property</w:t>
      </w:r>
      <w:r>
        <w:rPr>
          <w:spacing w:val="-3"/>
          <w:w w:val="105"/>
          <w:sz w:val="21"/>
        </w:rPr>
        <w:t> </w:t>
      </w:r>
      <w:r>
        <w:rPr>
          <w:w w:val="105"/>
          <w:sz w:val="21"/>
        </w:rPr>
        <w:t>searches</w:t>
      </w:r>
    </w:p>
    <w:p>
      <w:pPr>
        <w:spacing w:line="295" w:lineRule="auto" w:before="150"/>
        <w:ind w:left="375" w:right="205" w:firstLine="0"/>
        <w:jc w:val="left"/>
        <w:rPr>
          <w:sz w:val="21"/>
        </w:rPr>
      </w:pPr>
      <w:r>
        <w:rPr>
          <w:sz w:val="21"/>
        </w:rPr>
        <w:t>Detailed</w:t>
      </w:r>
      <w:r>
        <w:rPr>
          <w:spacing w:val="-16"/>
          <w:sz w:val="21"/>
        </w:rPr>
        <w:t> </w:t>
      </w:r>
      <w:r>
        <w:rPr>
          <w:sz w:val="21"/>
        </w:rPr>
        <w:t>market</w:t>
      </w:r>
      <w:r>
        <w:rPr>
          <w:spacing w:val="-16"/>
          <w:sz w:val="21"/>
        </w:rPr>
        <w:t> </w:t>
      </w:r>
      <w:r>
        <w:rPr>
          <w:sz w:val="21"/>
        </w:rPr>
        <w:t>analytics</w:t>
      </w:r>
      <w:r>
        <w:rPr>
          <w:spacing w:val="-16"/>
          <w:sz w:val="21"/>
        </w:rPr>
        <w:t> </w:t>
      </w:r>
      <w:r>
        <w:rPr>
          <w:sz w:val="21"/>
        </w:rPr>
        <w:t>for </w:t>
      </w:r>
      <w:r>
        <w:rPr>
          <w:spacing w:val="-2"/>
          <w:sz w:val="21"/>
        </w:rPr>
        <w:t>agents</w:t>
      </w:r>
    </w:p>
    <w:p>
      <w:pPr>
        <w:pStyle w:val="Heading6"/>
      </w:pPr>
      <w:r>
        <w:rPr/>
        <w:br w:type="column"/>
      </w:r>
      <w:r>
        <w:rPr>
          <w:color w:val="1875D1"/>
          <w:spacing w:val="-2"/>
          <w:w w:val="105"/>
        </w:rPr>
        <w:t>Strengths</w:t>
      </w:r>
    </w:p>
    <w:p>
      <w:pPr>
        <w:spacing w:line="295" w:lineRule="auto" w:before="181"/>
        <w:ind w:left="375" w:right="0" w:firstLine="0"/>
        <w:jc w:val="left"/>
        <w:rPr>
          <w:sz w:val="21"/>
        </w:rPr>
      </w:pPr>
      <w:r>
        <w:rPr/>
        <mc:AlternateContent>
          <mc:Choice Requires="wps">
            <w:drawing>
              <wp:anchor distT="0" distB="0" distL="0" distR="0" allowOverlap="1" layoutInCell="1" locked="0" behindDoc="0" simplePos="0" relativeHeight="15810048">
                <wp:simplePos x="0" y="0"/>
                <wp:positionH relativeFrom="page">
                  <wp:posOffset>2700000</wp:posOffset>
                </wp:positionH>
                <wp:positionV relativeFrom="paragraph">
                  <wp:posOffset>-235730</wp:posOffset>
                </wp:positionV>
                <wp:extent cx="28575" cy="195389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28575" cy="1953895"/>
                        </a:xfrm>
                        <a:custGeom>
                          <a:avLst/>
                          <a:gdLst/>
                          <a:ahLst/>
                          <a:cxnLst/>
                          <a:rect l="l" t="t" r="r" b="b"/>
                          <a:pathLst>
                            <a:path w="28575" h="1953895">
                              <a:moveTo>
                                <a:pt x="28575" y="1953577"/>
                              </a:moveTo>
                              <a:lnTo>
                                <a:pt x="0" y="1953577"/>
                              </a:lnTo>
                              <a:lnTo>
                                <a:pt x="0" y="0"/>
                              </a:lnTo>
                              <a:lnTo>
                                <a:pt x="28575" y="0"/>
                              </a:lnTo>
                              <a:lnTo>
                                <a:pt x="28575" y="1953577"/>
                              </a:lnTo>
                              <a:close/>
                            </a:path>
                          </a:pathLst>
                        </a:custGeom>
                        <a:solidFill>
                          <a:srgbClr val="BADDFB"/>
                        </a:solidFill>
                      </wps:spPr>
                      <wps:bodyPr wrap="square" lIns="0" tIns="0" rIns="0" bIns="0" rtlCol="0">
                        <a:prstTxWarp prst="textNoShape">
                          <a:avLst/>
                        </a:prstTxWarp>
                        <a:noAutofit/>
                      </wps:bodyPr>
                    </wps:wsp>
                  </a:graphicData>
                </a:graphic>
              </wp:anchor>
            </w:drawing>
          </mc:Choice>
          <mc:Fallback>
            <w:pict>
              <v:rect style="position:absolute;margin-left:212.598434pt;margin-top:-18.561476pt;width:2.25pt;height:153.825005pt;mso-position-horizontal-relative:page;mso-position-vertical-relative:paragraph;z-index:15810048" id="docshape70" filled="true" fillcolor="#baddfb" stroked="false">
                <v:fill type="solid"/>
                <w10:wrap type="none"/>
              </v:rect>
            </w:pict>
          </mc:Fallback>
        </mc:AlternateContent>
      </w:r>
      <w:r>
        <w:rPr>
          <w:sz w:val="21"/>
        </w:rPr>
        <w:t>Strong</w:t>
      </w:r>
      <w:r>
        <w:rPr>
          <w:spacing w:val="-10"/>
          <w:sz w:val="21"/>
        </w:rPr>
        <w:t> </w:t>
      </w:r>
      <w:r>
        <w:rPr>
          <w:sz w:val="21"/>
        </w:rPr>
        <w:t>brand</w:t>
      </w:r>
      <w:r>
        <w:rPr>
          <w:spacing w:val="-10"/>
          <w:sz w:val="21"/>
        </w:rPr>
        <w:t> </w:t>
      </w:r>
      <w:r>
        <w:rPr>
          <w:sz w:val="21"/>
        </w:rPr>
        <w:t>presence</w:t>
      </w:r>
      <w:r>
        <w:rPr>
          <w:spacing w:val="-10"/>
          <w:sz w:val="21"/>
        </w:rPr>
        <w:t> </w:t>
      </w:r>
      <w:r>
        <w:rPr>
          <w:sz w:val="21"/>
        </w:rPr>
        <w:t>in</w:t>
      </w:r>
      <w:r>
        <w:rPr>
          <w:spacing w:val="-10"/>
          <w:sz w:val="21"/>
        </w:rPr>
        <w:t> </w:t>
      </w:r>
      <w:r>
        <w:rPr>
          <w:sz w:val="21"/>
        </w:rPr>
        <w:t>the luxury segment</w:t>
      </w:r>
    </w:p>
    <w:p>
      <w:pPr>
        <w:spacing w:line="295" w:lineRule="auto" w:before="150"/>
        <w:ind w:left="375" w:right="0" w:firstLine="0"/>
        <w:jc w:val="left"/>
        <w:rPr>
          <w:sz w:val="21"/>
        </w:rPr>
      </w:pPr>
      <w:r>
        <w:rPr>
          <w:sz w:val="21"/>
        </w:rPr>
        <w:t>User-friendly interface that appeals</w:t>
      </w:r>
      <w:r>
        <w:rPr>
          <w:spacing w:val="-11"/>
          <w:sz w:val="21"/>
        </w:rPr>
        <w:t> </w:t>
      </w:r>
      <w:r>
        <w:rPr>
          <w:sz w:val="21"/>
        </w:rPr>
        <w:t>to</w:t>
      </w:r>
      <w:r>
        <w:rPr>
          <w:spacing w:val="-11"/>
          <w:sz w:val="21"/>
        </w:rPr>
        <w:t> </w:t>
      </w:r>
      <w:r>
        <w:rPr>
          <w:sz w:val="21"/>
        </w:rPr>
        <w:t>tech-savvy</w:t>
      </w:r>
      <w:r>
        <w:rPr>
          <w:spacing w:val="-11"/>
          <w:sz w:val="21"/>
        </w:rPr>
        <w:t> </w:t>
      </w:r>
      <w:r>
        <w:rPr>
          <w:sz w:val="21"/>
        </w:rPr>
        <w:t>clients</w:t>
      </w:r>
    </w:p>
    <w:p>
      <w:pPr>
        <w:spacing w:line="295" w:lineRule="auto" w:before="150"/>
        <w:ind w:left="375" w:right="0" w:firstLine="0"/>
        <w:jc w:val="left"/>
        <w:rPr>
          <w:sz w:val="21"/>
        </w:rPr>
      </w:pPr>
      <w:r>
        <w:rPr>
          <w:sz w:val="21"/>
        </w:rPr>
        <w:t>Robust customer service </w:t>
      </w:r>
      <w:r>
        <w:rPr>
          <w:w w:val="105"/>
          <w:sz w:val="21"/>
        </w:rPr>
        <w:t>support for seamless </w:t>
      </w:r>
      <w:r>
        <w:rPr>
          <w:spacing w:val="-2"/>
          <w:w w:val="105"/>
          <w:sz w:val="21"/>
        </w:rPr>
        <w:t>transactions</w:t>
      </w:r>
    </w:p>
    <w:p>
      <w:pPr>
        <w:pStyle w:val="Heading6"/>
      </w:pPr>
      <w:r>
        <w:rPr/>
        <w:br w:type="column"/>
      </w:r>
      <w:r>
        <w:rPr>
          <w:color w:val="1875D1"/>
          <w:spacing w:val="-2"/>
          <w:w w:val="110"/>
        </w:rPr>
        <w:t>Weaknesses</w:t>
      </w:r>
    </w:p>
    <w:p>
      <w:pPr>
        <w:spacing w:line="295" w:lineRule="auto" w:before="181"/>
        <w:ind w:left="375" w:right="308" w:firstLine="0"/>
        <w:jc w:val="left"/>
        <w:rPr>
          <w:sz w:val="21"/>
        </w:rPr>
      </w:pPr>
      <w:r>
        <w:rPr/>
        <mc:AlternateContent>
          <mc:Choice Requires="wps">
            <w:drawing>
              <wp:anchor distT="0" distB="0" distL="0" distR="0" allowOverlap="1" layoutInCell="1" locked="0" behindDoc="0" simplePos="0" relativeHeight="15810560">
                <wp:simplePos x="0" y="0"/>
                <wp:positionH relativeFrom="page">
                  <wp:posOffset>4860000</wp:posOffset>
                </wp:positionH>
                <wp:positionV relativeFrom="paragraph">
                  <wp:posOffset>-235730</wp:posOffset>
                </wp:positionV>
                <wp:extent cx="28575" cy="1763395"/>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28575" cy="1763395"/>
                        </a:xfrm>
                        <a:custGeom>
                          <a:avLst/>
                          <a:gdLst/>
                          <a:ahLst/>
                          <a:cxnLst/>
                          <a:rect l="l" t="t" r="r" b="b"/>
                          <a:pathLst>
                            <a:path w="28575" h="1763395">
                              <a:moveTo>
                                <a:pt x="28575" y="1763077"/>
                              </a:moveTo>
                              <a:lnTo>
                                <a:pt x="0" y="1763077"/>
                              </a:lnTo>
                              <a:lnTo>
                                <a:pt x="0" y="0"/>
                              </a:lnTo>
                              <a:lnTo>
                                <a:pt x="28575" y="0"/>
                              </a:lnTo>
                              <a:lnTo>
                                <a:pt x="28575" y="1763077"/>
                              </a:lnTo>
                              <a:close/>
                            </a:path>
                          </a:pathLst>
                        </a:custGeom>
                        <a:solidFill>
                          <a:srgbClr val="BADDFB"/>
                        </a:solidFill>
                      </wps:spPr>
                      <wps:bodyPr wrap="square" lIns="0" tIns="0" rIns="0" bIns="0" rtlCol="0">
                        <a:prstTxWarp prst="textNoShape">
                          <a:avLst/>
                        </a:prstTxWarp>
                        <a:noAutofit/>
                      </wps:bodyPr>
                    </wps:wsp>
                  </a:graphicData>
                </a:graphic>
              </wp:anchor>
            </w:drawing>
          </mc:Choice>
          <mc:Fallback>
            <w:pict>
              <v:rect style="position:absolute;margin-left:382.677185pt;margin-top:-18.561476pt;width:2.25pt;height:138.825004pt;mso-position-horizontal-relative:page;mso-position-vertical-relative:paragraph;z-index:15810560" id="docshape71" filled="true" fillcolor="#baddfb" stroked="false">
                <v:fill type="solid"/>
                <w10:wrap type="none"/>
              </v:rect>
            </w:pict>
          </mc:Fallback>
        </mc:AlternateContent>
      </w:r>
      <w:r>
        <w:rPr>
          <w:sz w:val="21"/>
        </w:rPr>
        <w:t>Limited geographic reach compared</w:t>
      </w:r>
      <w:r>
        <w:rPr>
          <w:spacing w:val="-10"/>
          <w:sz w:val="21"/>
        </w:rPr>
        <w:t> </w:t>
      </w:r>
      <w:r>
        <w:rPr>
          <w:sz w:val="21"/>
        </w:rPr>
        <w:t>to</w:t>
      </w:r>
      <w:r>
        <w:rPr>
          <w:spacing w:val="-10"/>
          <w:sz w:val="21"/>
        </w:rPr>
        <w:t> </w:t>
      </w:r>
      <w:r>
        <w:rPr>
          <w:sz w:val="21"/>
        </w:rPr>
        <w:t>larger</w:t>
      </w:r>
      <w:r>
        <w:rPr>
          <w:spacing w:val="-10"/>
          <w:sz w:val="21"/>
        </w:rPr>
        <w:t> </w:t>
      </w:r>
      <w:r>
        <w:rPr>
          <w:sz w:val="21"/>
        </w:rPr>
        <w:t>platforms</w:t>
      </w:r>
    </w:p>
    <w:p>
      <w:pPr>
        <w:spacing w:line="295" w:lineRule="auto" w:before="150"/>
        <w:ind w:left="375" w:right="404" w:firstLine="0"/>
        <w:jc w:val="left"/>
        <w:rPr>
          <w:sz w:val="21"/>
        </w:rPr>
      </w:pPr>
      <w:r>
        <w:rPr>
          <w:spacing w:val="-2"/>
          <w:w w:val="105"/>
          <w:sz w:val="21"/>
        </w:rPr>
        <w:t>Higher</w:t>
      </w:r>
      <w:r>
        <w:rPr>
          <w:spacing w:val="-15"/>
          <w:w w:val="105"/>
          <w:sz w:val="21"/>
        </w:rPr>
        <w:t> </w:t>
      </w:r>
      <w:r>
        <w:rPr>
          <w:spacing w:val="-2"/>
          <w:w w:val="105"/>
          <w:sz w:val="21"/>
        </w:rPr>
        <w:t>subscription</w:t>
      </w:r>
      <w:r>
        <w:rPr>
          <w:spacing w:val="-15"/>
          <w:w w:val="105"/>
          <w:sz w:val="21"/>
        </w:rPr>
        <w:t> </w:t>
      </w:r>
      <w:r>
        <w:rPr>
          <w:spacing w:val="-2"/>
          <w:w w:val="105"/>
          <w:sz w:val="21"/>
        </w:rPr>
        <w:t>fees</w:t>
      </w:r>
      <w:r>
        <w:rPr>
          <w:spacing w:val="-14"/>
          <w:w w:val="105"/>
          <w:sz w:val="21"/>
        </w:rPr>
        <w:t> </w:t>
      </w:r>
      <w:r>
        <w:rPr>
          <w:spacing w:val="-2"/>
          <w:w w:val="105"/>
          <w:sz w:val="21"/>
        </w:rPr>
        <w:t>can </w:t>
      </w:r>
      <w:r>
        <w:rPr>
          <w:w w:val="105"/>
          <w:sz w:val="21"/>
        </w:rPr>
        <w:t>deter smaller brokerages</w:t>
      </w:r>
    </w:p>
    <w:p>
      <w:pPr>
        <w:spacing w:line="295" w:lineRule="auto" w:before="150"/>
        <w:ind w:left="375" w:right="308" w:firstLine="0"/>
        <w:jc w:val="left"/>
        <w:rPr>
          <w:sz w:val="21"/>
        </w:rPr>
      </w:pPr>
      <w:r>
        <w:rPr>
          <w:sz w:val="21"/>
        </w:rPr>
        <w:t>Dependence</w:t>
      </w:r>
      <w:r>
        <w:rPr>
          <w:spacing w:val="-9"/>
          <w:sz w:val="21"/>
        </w:rPr>
        <w:t> </w:t>
      </w:r>
      <w:r>
        <w:rPr>
          <w:sz w:val="21"/>
        </w:rPr>
        <w:t>on</w:t>
      </w:r>
      <w:r>
        <w:rPr>
          <w:spacing w:val="-9"/>
          <w:sz w:val="21"/>
        </w:rPr>
        <w:t> </w:t>
      </w:r>
      <w:r>
        <w:rPr>
          <w:sz w:val="21"/>
        </w:rPr>
        <w:t>regional</w:t>
      </w:r>
      <w:r>
        <w:rPr>
          <w:spacing w:val="-9"/>
          <w:sz w:val="21"/>
        </w:rPr>
        <w:t> </w:t>
      </w:r>
      <w:r>
        <w:rPr>
          <w:sz w:val="21"/>
        </w:rPr>
        <w:t>high- demand areas for listings</w:t>
      </w:r>
    </w:p>
    <w:p>
      <w:pPr>
        <w:spacing w:after="0" w:line="295" w:lineRule="auto"/>
        <w:jc w:val="left"/>
        <w:rPr>
          <w:sz w:val="21"/>
        </w:rPr>
        <w:sectPr>
          <w:type w:val="continuous"/>
          <w:pgSz w:w="11910" w:h="16840"/>
          <w:pgMar w:header="0" w:footer="450" w:top="880" w:bottom="280" w:left="700" w:right="420"/>
          <w:cols w:num="3" w:equalWidth="0">
            <w:col w:w="3308" w:space="94"/>
            <w:col w:w="3145" w:space="256"/>
            <w:col w:w="3987"/>
          </w:cols>
        </w:sectPr>
      </w:pPr>
    </w:p>
    <w:p>
      <w:pPr>
        <w:pStyle w:val="Heading4"/>
        <w:numPr>
          <w:ilvl w:val="1"/>
          <w:numId w:val="14"/>
        </w:numPr>
        <w:tabs>
          <w:tab w:pos="609" w:val="left" w:leader="none"/>
        </w:tabs>
        <w:spacing w:line="240" w:lineRule="auto" w:before="82" w:after="0"/>
        <w:ind w:left="609" w:right="0" w:hanging="459"/>
        <w:jc w:val="left"/>
      </w:pPr>
      <w:bookmarkStart w:name="6.3 Niche Luxury Platform C" w:id="70"/>
      <w:bookmarkEnd w:id="70"/>
      <w:r>
        <w:rPr/>
      </w:r>
      <w:bookmarkStart w:name="_bookmark34" w:id="71"/>
      <w:bookmarkEnd w:id="71"/>
      <w:r>
        <w:rPr/>
      </w:r>
      <w:r>
        <w:rPr>
          <w:color w:val="1875D1"/>
        </w:rPr>
        <w:t>Niche</w:t>
      </w:r>
      <w:r>
        <w:rPr>
          <w:color w:val="1875D1"/>
          <w:spacing w:val="-20"/>
        </w:rPr>
        <w:t> </w:t>
      </w:r>
      <w:r>
        <w:rPr>
          <w:color w:val="1875D1"/>
        </w:rPr>
        <w:t>Luxury</w:t>
      </w:r>
      <w:r>
        <w:rPr>
          <w:color w:val="1875D1"/>
          <w:spacing w:val="-19"/>
        </w:rPr>
        <w:t> </w:t>
      </w:r>
      <w:r>
        <w:rPr>
          <w:color w:val="1875D1"/>
        </w:rPr>
        <w:t>Platform</w:t>
      </w:r>
      <w:r>
        <w:rPr>
          <w:color w:val="1875D1"/>
          <w:spacing w:val="-19"/>
        </w:rPr>
        <w:t> </w:t>
      </w:r>
      <w:r>
        <w:rPr>
          <w:color w:val="1875D1"/>
          <w:spacing w:val="-10"/>
        </w:rPr>
        <w:t>C</w:t>
      </w:r>
    </w:p>
    <w:p>
      <w:pPr>
        <w:pStyle w:val="BodyText"/>
        <w:spacing w:line="295" w:lineRule="auto" w:before="187"/>
        <w:ind w:left="150" w:right="458"/>
      </w:pPr>
      <w:r>
        <w:rPr/>
        <w:t>Niche</w:t>
      </w:r>
      <w:r>
        <w:rPr>
          <w:spacing w:val="-6"/>
        </w:rPr>
        <w:t> </w:t>
      </w:r>
      <w:r>
        <w:rPr/>
        <w:t>Luxury</w:t>
      </w:r>
      <w:r>
        <w:rPr>
          <w:spacing w:val="-6"/>
        </w:rPr>
        <w:t> </w:t>
      </w:r>
      <w:r>
        <w:rPr/>
        <w:t>Platform</w:t>
      </w:r>
      <w:r>
        <w:rPr>
          <w:spacing w:val="-6"/>
        </w:rPr>
        <w:t> </w:t>
      </w:r>
      <w:r>
        <w:rPr/>
        <w:t>C</w:t>
      </w:r>
      <w:r>
        <w:rPr>
          <w:spacing w:val="-6"/>
        </w:rPr>
        <w:t> </w:t>
      </w:r>
      <w:r>
        <w:rPr/>
        <w:t>is</w:t>
      </w:r>
      <w:r>
        <w:rPr>
          <w:spacing w:val="-6"/>
        </w:rPr>
        <w:t> </w:t>
      </w:r>
      <w:r>
        <w:rPr/>
        <w:t>a</w:t>
      </w:r>
      <w:r>
        <w:rPr>
          <w:spacing w:val="-6"/>
        </w:rPr>
        <w:t> </w:t>
      </w:r>
      <w:r>
        <w:rPr/>
        <w:t>dedicated</w:t>
      </w:r>
      <w:r>
        <w:rPr>
          <w:spacing w:val="-6"/>
        </w:rPr>
        <w:t> </w:t>
      </w:r>
      <w:r>
        <w:rPr/>
        <w:t>online</w:t>
      </w:r>
      <w:r>
        <w:rPr>
          <w:spacing w:val="-6"/>
        </w:rPr>
        <w:t> </w:t>
      </w:r>
      <w:r>
        <w:rPr/>
        <w:t>marketplace</w:t>
      </w:r>
      <w:r>
        <w:rPr>
          <w:spacing w:val="-6"/>
        </w:rPr>
        <w:t> </w:t>
      </w:r>
      <w:r>
        <w:rPr/>
        <w:t>specifically</w:t>
      </w:r>
      <w:r>
        <w:rPr>
          <w:spacing w:val="-6"/>
        </w:rPr>
        <w:t> </w:t>
      </w:r>
      <w:r>
        <w:rPr/>
        <w:t>catering</w:t>
      </w:r>
      <w:r>
        <w:rPr>
          <w:spacing w:val="-6"/>
        </w:rPr>
        <w:t> </w:t>
      </w:r>
      <w:r>
        <w:rPr/>
        <w:t>to</w:t>
      </w:r>
      <w:r>
        <w:rPr>
          <w:spacing w:val="-6"/>
        </w:rPr>
        <w:t> </w:t>
      </w:r>
      <w:r>
        <w:rPr/>
        <w:t>high-end</w:t>
      </w:r>
      <w:r>
        <w:rPr>
          <w:spacing w:val="-6"/>
        </w:rPr>
        <w:t> </w:t>
      </w:r>
      <w:r>
        <w:rPr/>
        <w:t>residential properties. With a strong focus on the luxury real estate segment, it offers a streamlined user experience for affluent renters and buyers searching for premium apartments across major cities.</w:t>
      </w:r>
    </w:p>
    <w:p>
      <w:pPr>
        <w:pStyle w:val="BodyText"/>
        <w:spacing w:before="30"/>
        <w:rPr>
          <w:sz w:val="20"/>
        </w:rPr>
      </w:pPr>
    </w:p>
    <w:p>
      <w:pPr>
        <w:spacing w:after="0"/>
        <w:rPr>
          <w:sz w:val="20"/>
        </w:rPr>
        <w:sectPr>
          <w:pgSz w:w="11910" w:h="16840"/>
          <w:pgMar w:header="0" w:footer="450" w:top="1080" w:bottom="640" w:left="700" w:right="420"/>
        </w:sectPr>
      </w:pPr>
    </w:p>
    <w:p>
      <w:pPr>
        <w:pStyle w:val="Heading6"/>
      </w:pPr>
      <w:r>
        <w:rPr/>
        <mc:AlternateContent>
          <mc:Choice Requires="wps">
            <w:drawing>
              <wp:anchor distT="0" distB="0" distL="0" distR="0" allowOverlap="1" layoutInCell="1" locked="0" behindDoc="0" simplePos="0" relativeHeight="15811072">
                <wp:simplePos x="0" y="0"/>
                <wp:positionH relativeFrom="page">
                  <wp:posOffset>540000</wp:posOffset>
                </wp:positionH>
                <wp:positionV relativeFrom="paragraph">
                  <wp:posOffset>7872</wp:posOffset>
                </wp:positionV>
                <wp:extent cx="28575" cy="290639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8575" cy="2906395"/>
                        </a:xfrm>
                        <a:custGeom>
                          <a:avLst/>
                          <a:gdLst/>
                          <a:ahLst/>
                          <a:cxnLst/>
                          <a:rect l="l" t="t" r="r" b="b"/>
                          <a:pathLst>
                            <a:path w="28575" h="2906395">
                              <a:moveTo>
                                <a:pt x="28575" y="2906077"/>
                              </a:moveTo>
                              <a:lnTo>
                                <a:pt x="0" y="2906077"/>
                              </a:lnTo>
                              <a:lnTo>
                                <a:pt x="0" y="0"/>
                              </a:lnTo>
                              <a:lnTo>
                                <a:pt x="28575" y="0"/>
                              </a:lnTo>
                              <a:lnTo>
                                <a:pt x="28575" y="2906077"/>
                              </a:lnTo>
                              <a:close/>
                            </a:path>
                          </a:pathLst>
                        </a:custGeom>
                        <a:solidFill>
                          <a:srgbClr val="BADDFB"/>
                        </a:solidFill>
                      </wps:spPr>
                      <wps:bodyPr wrap="square" lIns="0" tIns="0" rIns="0" bIns="0" rtlCol="0">
                        <a:prstTxWarp prst="textNoShape">
                          <a:avLst/>
                        </a:prstTxWarp>
                        <a:noAutofit/>
                      </wps:bodyPr>
                    </wps:wsp>
                  </a:graphicData>
                </a:graphic>
              </wp:anchor>
            </w:drawing>
          </mc:Choice>
          <mc:Fallback>
            <w:pict>
              <v:rect style="position:absolute;margin-left:42.519688pt;margin-top:.619879pt;width:2.25pt;height:228.825007pt;mso-position-horizontal-relative:page;mso-position-vertical-relative:paragraph;z-index:15811072" id="docshape72" filled="true" fillcolor="#baddfb" stroked="false">
                <v:fill type="solid"/>
                <w10:wrap type="none"/>
              </v:rect>
            </w:pict>
          </mc:Fallback>
        </mc:AlternateContent>
      </w:r>
      <w:r>
        <w:rPr>
          <w:color w:val="1875D1"/>
          <w:spacing w:val="-2"/>
          <w:w w:val="105"/>
        </w:rPr>
        <w:t>Features</w:t>
      </w:r>
    </w:p>
    <w:p>
      <w:pPr>
        <w:spacing w:line="295" w:lineRule="auto" w:before="181"/>
        <w:ind w:left="375" w:right="0" w:firstLine="0"/>
        <w:jc w:val="left"/>
        <w:rPr>
          <w:sz w:val="21"/>
        </w:rPr>
      </w:pPr>
      <w:r>
        <w:rPr>
          <w:sz w:val="21"/>
        </w:rPr>
        <w:t>Specialized</w:t>
      </w:r>
      <w:r>
        <w:rPr>
          <w:spacing w:val="-11"/>
          <w:sz w:val="21"/>
        </w:rPr>
        <w:t> </w:t>
      </w:r>
      <w:r>
        <w:rPr>
          <w:sz w:val="21"/>
        </w:rPr>
        <w:t>listings</w:t>
      </w:r>
      <w:r>
        <w:rPr>
          <w:spacing w:val="-11"/>
          <w:sz w:val="21"/>
        </w:rPr>
        <w:t> </w:t>
      </w:r>
      <w:r>
        <w:rPr>
          <w:sz w:val="21"/>
        </w:rPr>
        <w:t>for</w:t>
      </w:r>
      <w:r>
        <w:rPr>
          <w:spacing w:val="-11"/>
          <w:sz w:val="21"/>
        </w:rPr>
        <w:t> </w:t>
      </w:r>
      <w:r>
        <w:rPr>
          <w:sz w:val="21"/>
        </w:rPr>
        <w:t>luxury properties only</w:t>
      </w:r>
    </w:p>
    <w:p>
      <w:pPr>
        <w:spacing w:line="295" w:lineRule="auto" w:before="150"/>
        <w:ind w:left="375" w:right="0" w:firstLine="0"/>
        <w:jc w:val="left"/>
        <w:rPr>
          <w:sz w:val="21"/>
        </w:rPr>
      </w:pPr>
      <w:r>
        <w:rPr>
          <w:sz w:val="21"/>
        </w:rPr>
        <w:t>Offer virtual tours and immersive</w:t>
      </w:r>
      <w:r>
        <w:rPr>
          <w:spacing w:val="-13"/>
          <w:sz w:val="21"/>
        </w:rPr>
        <w:t> </w:t>
      </w:r>
      <w:r>
        <w:rPr>
          <w:sz w:val="21"/>
        </w:rPr>
        <w:t>media</w:t>
      </w:r>
      <w:r>
        <w:rPr>
          <w:spacing w:val="-13"/>
          <w:sz w:val="21"/>
        </w:rPr>
        <w:t> </w:t>
      </w:r>
      <w:r>
        <w:rPr>
          <w:sz w:val="21"/>
        </w:rPr>
        <w:t>content</w:t>
      </w:r>
    </w:p>
    <w:p>
      <w:pPr>
        <w:spacing w:line="295" w:lineRule="auto" w:before="150"/>
        <w:ind w:left="375" w:right="0" w:firstLine="0"/>
        <w:jc w:val="left"/>
        <w:rPr>
          <w:sz w:val="21"/>
        </w:rPr>
      </w:pPr>
      <w:r>
        <w:rPr>
          <w:sz w:val="21"/>
        </w:rPr>
        <w:t>Highly personalized concierge service for customers</w:t>
      </w:r>
    </w:p>
    <w:p>
      <w:pPr>
        <w:spacing w:line="295" w:lineRule="auto" w:before="150"/>
        <w:ind w:left="375" w:right="0" w:firstLine="0"/>
        <w:jc w:val="left"/>
        <w:rPr>
          <w:sz w:val="21"/>
        </w:rPr>
      </w:pPr>
      <w:r>
        <w:rPr>
          <w:sz w:val="21"/>
        </w:rPr>
        <w:t>Industry-leading</w:t>
      </w:r>
      <w:r>
        <w:rPr>
          <w:spacing w:val="-11"/>
          <w:sz w:val="21"/>
        </w:rPr>
        <w:t> </w:t>
      </w:r>
      <w:r>
        <w:rPr>
          <w:sz w:val="21"/>
        </w:rPr>
        <w:t>customer service support</w:t>
      </w:r>
    </w:p>
    <w:p>
      <w:pPr>
        <w:spacing w:line="295" w:lineRule="auto" w:before="150"/>
        <w:ind w:left="375" w:right="297" w:firstLine="0"/>
        <w:jc w:val="both"/>
        <w:rPr>
          <w:sz w:val="21"/>
        </w:rPr>
      </w:pPr>
      <w:r>
        <w:rPr>
          <w:sz w:val="21"/>
        </w:rPr>
        <w:t>Exclusive</w:t>
      </w:r>
      <w:r>
        <w:rPr>
          <w:spacing w:val="-7"/>
          <w:sz w:val="21"/>
        </w:rPr>
        <w:t> </w:t>
      </w:r>
      <w:r>
        <w:rPr>
          <w:sz w:val="21"/>
        </w:rPr>
        <w:t>partnerships</w:t>
      </w:r>
      <w:r>
        <w:rPr>
          <w:spacing w:val="-7"/>
          <w:sz w:val="21"/>
        </w:rPr>
        <w:t> </w:t>
      </w:r>
      <w:r>
        <w:rPr>
          <w:sz w:val="21"/>
        </w:rPr>
        <w:t>with luxury</w:t>
      </w:r>
      <w:r>
        <w:rPr>
          <w:spacing w:val="-16"/>
          <w:sz w:val="21"/>
        </w:rPr>
        <w:t> </w:t>
      </w:r>
      <w:r>
        <w:rPr>
          <w:sz w:val="21"/>
        </w:rPr>
        <w:t>brands</w:t>
      </w:r>
      <w:r>
        <w:rPr>
          <w:spacing w:val="-16"/>
          <w:sz w:val="21"/>
        </w:rPr>
        <w:t> </w:t>
      </w:r>
      <w:r>
        <w:rPr>
          <w:sz w:val="21"/>
        </w:rPr>
        <w:t>for</w:t>
      </w:r>
      <w:r>
        <w:rPr>
          <w:spacing w:val="-16"/>
          <w:sz w:val="21"/>
        </w:rPr>
        <w:t> </w:t>
      </w:r>
      <w:r>
        <w:rPr>
          <w:sz w:val="21"/>
        </w:rPr>
        <w:t>additional </w:t>
      </w:r>
      <w:r>
        <w:rPr>
          <w:spacing w:val="-2"/>
          <w:sz w:val="21"/>
        </w:rPr>
        <w:t>offerings</w:t>
      </w:r>
    </w:p>
    <w:p>
      <w:pPr>
        <w:pStyle w:val="Heading6"/>
      </w:pPr>
      <w:r>
        <w:rPr/>
        <w:br w:type="column"/>
      </w:r>
      <w:r>
        <w:rPr>
          <w:color w:val="1875D1"/>
          <w:spacing w:val="-2"/>
          <w:w w:val="105"/>
        </w:rPr>
        <w:t>Strengths</w:t>
      </w:r>
    </w:p>
    <w:p>
      <w:pPr>
        <w:spacing w:line="295" w:lineRule="auto" w:before="181"/>
        <w:ind w:left="375" w:right="0" w:firstLine="0"/>
        <w:jc w:val="left"/>
        <w:rPr>
          <w:sz w:val="21"/>
        </w:rPr>
      </w:pPr>
      <w:r>
        <w:rPr/>
        <mc:AlternateContent>
          <mc:Choice Requires="wps">
            <w:drawing>
              <wp:anchor distT="0" distB="0" distL="0" distR="0" allowOverlap="1" layoutInCell="1" locked="0" behindDoc="0" simplePos="0" relativeHeight="15811584">
                <wp:simplePos x="0" y="0"/>
                <wp:positionH relativeFrom="page">
                  <wp:posOffset>2700000</wp:posOffset>
                </wp:positionH>
                <wp:positionV relativeFrom="paragraph">
                  <wp:posOffset>-235759</wp:posOffset>
                </wp:positionV>
                <wp:extent cx="28575" cy="2620645"/>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28575" cy="2620645"/>
                        </a:xfrm>
                        <a:custGeom>
                          <a:avLst/>
                          <a:gdLst/>
                          <a:ahLst/>
                          <a:cxnLst/>
                          <a:rect l="l" t="t" r="r" b="b"/>
                          <a:pathLst>
                            <a:path w="28575" h="2620645">
                              <a:moveTo>
                                <a:pt x="28575" y="2620327"/>
                              </a:moveTo>
                              <a:lnTo>
                                <a:pt x="0" y="2620327"/>
                              </a:lnTo>
                              <a:lnTo>
                                <a:pt x="0" y="0"/>
                              </a:lnTo>
                              <a:lnTo>
                                <a:pt x="28575" y="0"/>
                              </a:lnTo>
                              <a:lnTo>
                                <a:pt x="28575" y="2620327"/>
                              </a:lnTo>
                              <a:close/>
                            </a:path>
                          </a:pathLst>
                        </a:custGeom>
                        <a:solidFill>
                          <a:srgbClr val="BADDFB"/>
                        </a:solidFill>
                      </wps:spPr>
                      <wps:bodyPr wrap="square" lIns="0" tIns="0" rIns="0" bIns="0" rtlCol="0">
                        <a:prstTxWarp prst="textNoShape">
                          <a:avLst/>
                        </a:prstTxWarp>
                        <a:noAutofit/>
                      </wps:bodyPr>
                    </wps:wsp>
                  </a:graphicData>
                </a:graphic>
              </wp:anchor>
            </w:drawing>
          </mc:Choice>
          <mc:Fallback>
            <w:pict>
              <v:rect style="position:absolute;margin-left:212.598434pt;margin-top:-18.563715pt;width:2.25pt;height:206.325006pt;mso-position-horizontal-relative:page;mso-position-vertical-relative:paragraph;z-index:15811584" id="docshape73" filled="true" fillcolor="#baddfb" stroked="false">
                <v:fill type="solid"/>
                <w10:wrap type="none"/>
              </v:rect>
            </w:pict>
          </mc:Fallback>
        </mc:AlternateContent>
      </w:r>
      <w:r>
        <w:rPr>
          <w:sz w:val="21"/>
        </w:rPr>
        <w:t>Strong</w:t>
      </w:r>
      <w:r>
        <w:rPr>
          <w:spacing w:val="-15"/>
          <w:sz w:val="21"/>
        </w:rPr>
        <w:t> </w:t>
      </w:r>
      <w:r>
        <w:rPr>
          <w:sz w:val="21"/>
        </w:rPr>
        <w:t>brand</w:t>
      </w:r>
      <w:r>
        <w:rPr>
          <w:spacing w:val="-15"/>
          <w:sz w:val="21"/>
        </w:rPr>
        <w:t> </w:t>
      </w:r>
      <w:r>
        <w:rPr>
          <w:sz w:val="21"/>
        </w:rPr>
        <w:t>recognition</w:t>
      </w:r>
      <w:r>
        <w:rPr>
          <w:spacing w:val="-15"/>
          <w:sz w:val="21"/>
        </w:rPr>
        <w:t> </w:t>
      </w:r>
      <w:r>
        <w:rPr>
          <w:sz w:val="21"/>
        </w:rPr>
        <w:t>in</w:t>
      </w:r>
      <w:r>
        <w:rPr>
          <w:spacing w:val="-15"/>
          <w:sz w:val="21"/>
        </w:rPr>
        <w:t> </w:t>
      </w:r>
      <w:r>
        <w:rPr>
          <w:sz w:val="21"/>
        </w:rPr>
        <w:t>the luxury market</w:t>
      </w:r>
    </w:p>
    <w:p>
      <w:pPr>
        <w:spacing w:line="295" w:lineRule="auto" w:before="150"/>
        <w:ind w:left="375" w:right="0" w:firstLine="0"/>
        <w:jc w:val="left"/>
        <w:rPr>
          <w:sz w:val="21"/>
        </w:rPr>
      </w:pPr>
      <w:r>
        <w:rPr>
          <w:sz w:val="21"/>
        </w:rPr>
        <w:t>Robust</w:t>
      </w:r>
      <w:r>
        <w:rPr>
          <w:spacing w:val="-3"/>
          <w:sz w:val="21"/>
        </w:rPr>
        <w:t> </w:t>
      </w:r>
      <w:r>
        <w:rPr>
          <w:sz w:val="21"/>
        </w:rPr>
        <w:t>technology</w:t>
      </w:r>
      <w:r>
        <w:rPr>
          <w:spacing w:val="-3"/>
          <w:sz w:val="21"/>
        </w:rPr>
        <w:t> </w:t>
      </w:r>
      <w:r>
        <w:rPr>
          <w:sz w:val="21"/>
        </w:rPr>
        <w:t>platform with</w:t>
      </w:r>
      <w:r>
        <w:rPr>
          <w:spacing w:val="-2"/>
          <w:sz w:val="21"/>
        </w:rPr>
        <w:t> </w:t>
      </w:r>
      <w:r>
        <w:rPr>
          <w:sz w:val="21"/>
        </w:rPr>
        <w:t>user-friendly</w:t>
      </w:r>
      <w:r>
        <w:rPr>
          <w:spacing w:val="-2"/>
          <w:sz w:val="21"/>
        </w:rPr>
        <w:t> </w:t>
      </w:r>
      <w:r>
        <w:rPr>
          <w:sz w:val="21"/>
        </w:rPr>
        <w:t>interface</w:t>
      </w:r>
    </w:p>
    <w:p>
      <w:pPr>
        <w:spacing w:line="295" w:lineRule="auto" w:before="150"/>
        <w:ind w:left="375" w:right="335" w:firstLine="0"/>
        <w:jc w:val="both"/>
        <w:rPr>
          <w:sz w:val="21"/>
        </w:rPr>
      </w:pPr>
      <w:r>
        <w:rPr>
          <w:sz w:val="21"/>
        </w:rPr>
        <w:t>High</w:t>
      </w:r>
      <w:r>
        <w:rPr>
          <w:spacing w:val="-12"/>
          <w:sz w:val="21"/>
        </w:rPr>
        <w:t> </w:t>
      </w:r>
      <w:r>
        <w:rPr>
          <w:sz w:val="21"/>
        </w:rPr>
        <w:t>level</w:t>
      </w:r>
      <w:r>
        <w:rPr>
          <w:spacing w:val="-12"/>
          <w:sz w:val="21"/>
        </w:rPr>
        <w:t> </w:t>
      </w:r>
      <w:r>
        <w:rPr>
          <w:sz w:val="21"/>
        </w:rPr>
        <w:t>of</w:t>
      </w:r>
      <w:r>
        <w:rPr>
          <w:spacing w:val="-12"/>
          <w:sz w:val="21"/>
        </w:rPr>
        <w:t> </w:t>
      </w:r>
      <w:r>
        <w:rPr>
          <w:sz w:val="21"/>
        </w:rPr>
        <w:t>customer</w:t>
      </w:r>
      <w:r>
        <w:rPr>
          <w:spacing w:val="-12"/>
          <w:sz w:val="21"/>
        </w:rPr>
        <w:t> </w:t>
      </w:r>
      <w:r>
        <w:rPr>
          <w:sz w:val="21"/>
        </w:rPr>
        <w:t>trust due</w:t>
      </w:r>
      <w:r>
        <w:rPr>
          <w:spacing w:val="-16"/>
          <w:sz w:val="21"/>
        </w:rPr>
        <w:t> </w:t>
      </w:r>
      <w:r>
        <w:rPr>
          <w:sz w:val="21"/>
        </w:rPr>
        <w:t>to</w:t>
      </w:r>
      <w:r>
        <w:rPr>
          <w:spacing w:val="-16"/>
          <w:sz w:val="21"/>
        </w:rPr>
        <w:t> </w:t>
      </w:r>
      <w:r>
        <w:rPr>
          <w:sz w:val="21"/>
        </w:rPr>
        <w:t>thorough</w:t>
      </w:r>
      <w:r>
        <w:rPr>
          <w:spacing w:val="-16"/>
          <w:sz w:val="21"/>
        </w:rPr>
        <w:t> </w:t>
      </w:r>
      <w:r>
        <w:rPr>
          <w:sz w:val="21"/>
        </w:rPr>
        <w:t>verification </w:t>
      </w:r>
      <w:r>
        <w:rPr>
          <w:spacing w:val="-2"/>
          <w:sz w:val="21"/>
        </w:rPr>
        <w:t>processes</w:t>
      </w:r>
    </w:p>
    <w:p>
      <w:pPr>
        <w:spacing w:line="295" w:lineRule="auto" w:before="150"/>
        <w:ind w:left="375" w:right="0" w:firstLine="0"/>
        <w:jc w:val="left"/>
        <w:rPr>
          <w:sz w:val="21"/>
        </w:rPr>
      </w:pPr>
      <w:r>
        <w:rPr>
          <w:w w:val="105"/>
          <w:sz w:val="21"/>
        </w:rPr>
        <w:t>Comprehensive database of </w:t>
      </w:r>
      <w:r>
        <w:rPr>
          <w:sz w:val="21"/>
        </w:rPr>
        <w:t>luxury</w:t>
      </w:r>
      <w:r>
        <w:rPr>
          <w:spacing w:val="-5"/>
          <w:sz w:val="21"/>
        </w:rPr>
        <w:t> </w:t>
      </w:r>
      <w:r>
        <w:rPr>
          <w:sz w:val="21"/>
        </w:rPr>
        <w:t>listings</w:t>
      </w:r>
      <w:r>
        <w:rPr>
          <w:spacing w:val="-5"/>
          <w:sz w:val="21"/>
        </w:rPr>
        <w:t> </w:t>
      </w:r>
      <w:r>
        <w:rPr>
          <w:sz w:val="21"/>
        </w:rPr>
        <w:t>across</w:t>
      </w:r>
      <w:r>
        <w:rPr>
          <w:spacing w:val="-5"/>
          <w:sz w:val="21"/>
        </w:rPr>
        <w:t> </w:t>
      </w:r>
      <w:r>
        <w:rPr>
          <w:sz w:val="21"/>
        </w:rPr>
        <w:t>multiple </w:t>
      </w:r>
      <w:r>
        <w:rPr>
          <w:w w:val="105"/>
          <w:sz w:val="21"/>
        </w:rPr>
        <w:t>global</w:t>
      </w:r>
      <w:r>
        <w:rPr>
          <w:spacing w:val="-3"/>
          <w:w w:val="105"/>
          <w:sz w:val="21"/>
        </w:rPr>
        <w:t> </w:t>
      </w:r>
      <w:r>
        <w:rPr>
          <w:w w:val="105"/>
          <w:sz w:val="21"/>
        </w:rPr>
        <w:t>locations</w:t>
      </w:r>
    </w:p>
    <w:p>
      <w:pPr>
        <w:pStyle w:val="Heading6"/>
      </w:pPr>
      <w:r>
        <w:rPr/>
        <w:br w:type="column"/>
      </w:r>
      <w:r>
        <w:rPr>
          <w:color w:val="1875D1"/>
          <w:spacing w:val="-2"/>
          <w:w w:val="110"/>
        </w:rPr>
        <w:t>Weaknesses</w:t>
      </w:r>
    </w:p>
    <w:p>
      <w:pPr>
        <w:spacing w:line="295" w:lineRule="auto" w:before="181"/>
        <w:ind w:left="375" w:right="404" w:firstLine="0"/>
        <w:jc w:val="left"/>
        <w:rPr>
          <w:sz w:val="21"/>
        </w:rPr>
      </w:pPr>
      <w:r>
        <w:rPr/>
        <mc:AlternateContent>
          <mc:Choice Requires="wps">
            <w:drawing>
              <wp:anchor distT="0" distB="0" distL="0" distR="0" allowOverlap="1" layoutInCell="1" locked="0" behindDoc="0" simplePos="0" relativeHeight="15812096">
                <wp:simplePos x="0" y="0"/>
                <wp:positionH relativeFrom="page">
                  <wp:posOffset>4860000</wp:posOffset>
                </wp:positionH>
                <wp:positionV relativeFrom="paragraph">
                  <wp:posOffset>-235759</wp:posOffset>
                </wp:positionV>
                <wp:extent cx="28575" cy="281114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8575" cy="2811145"/>
                        </a:xfrm>
                        <a:custGeom>
                          <a:avLst/>
                          <a:gdLst/>
                          <a:ahLst/>
                          <a:cxnLst/>
                          <a:rect l="l" t="t" r="r" b="b"/>
                          <a:pathLst>
                            <a:path w="28575" h="2811145">
                              <a:moveTo>
                                <a:pt x="28575" y="2810827"/>
                              </a:moveTo>
                              <a:lnTo>
                                <a:pt x="0" y="2810827"/>
                              </a:lnTo>
                              <a:lnTo>
                                <a:pt x="0" y="0"/>
                              </a:lnTo>
                              <a:lnTo>
                                <a:pt x="28575" y="0"/>
                              </a:lnTo>
                              <a:lnTo>
                                <a:pt x="28575" y="2810827"/>
                              </a:lnTo>
                              <a:close/>
                            </a:path>
                          </a:pathLst>
                        </a:custGeom>
                        <a:solidFill>
                          <a:srgbClr val="BADDFB"/>
                        </a:solidFill>
                      </wps:spPr>
                      <wps:bodyPr wrap="square" lIns="0" tIns="0" rIns="0" bIns="0" rtlCol="0">
                        <a:prstTxWarp prst="textNoShape">
                          <a:avLst/>
                        </a:prstTxWarp>
                        <a:noAutofit/>
                      </wps:bodyPr>
                    </wps:wsp>
                  </a:graphicData>
                </a:graphic>
              </wp:anchor>
            </w:drawing>
          </mc:Choice>
          <mc:Fallback>
            <w:pict>
              <v:rect style="position:absolute;margin-left:382.677185pt;margin-top:-18.563715pt;width:2.25pt;height:221.325007pt;mso-position-horizontal-relative:page;mso-position-vertical-relative:paragraph;z-index:15812096" id="docshape74" filled="true" fillcolor="#baddfb" stroked="false">
                <v:fill type="solid"/>
                <w10:wrap type="none"/>
              </v:rect>
            </w:pict>
          </mc:Fallback>
        </mc:AlternateContent>
      </w:r>
      <w:r>
        <w:rPr>
          <w:sz w:val="21"/>
        </w:rPr>
        <w:t>Limited geographic reach compared</w:t>
      </w:r>
      <w:r>
        <w:rPr>
          <w:spacing w:val="-16"/>
          <w:sz w:val="21"/>
        </w:rPr>
        <w:t> </w:t>
      </w:r>
      <w:r>
        <w:rPr>
          <w:sz w:val="21"/>
        </w:rPr>
        <w:t>to</w:t>
      </w:r>
      <w:r>
        <w:rPr>
          <w:spacing w:val="-16"/>
          <w:sz w:val="21"/>
        </w:rPr>
        <w:t> </w:t>
      </w:r>
      <w:r>
        <w:rPr>
          <w:sz w:val="21"/>
        </w:rPr>
        <w:t>broader</w:t>
      </w:r>
      <w:r>
        <w:rPr>
          <w:spacing w:val="-16"/>
          <w:sz w:val="21"/>
        </w:rPr>
        <w:t> </w:t>
      </w:r>
      <w:r>
        <w:rPr>
          <w:sz w:val="21"/>
        </w:rPr>
        <w:t>real</w:t>
      </w:r>
      <w:r>
        <w:rPr>
          <w:spacing w:val="-16"/>
          <w:sz w:val="21"/>
        </w:rPr>
        <w:t> </w:t>
      </w:r>
      <w:r>
        <w:rPr>
          <w:sz w:val="21"/>
        </w:rPr>
        <w:t>estate </w:t>
      </w:r>
      <w:r>
        <w:rPr>
          <w:spacing w:val="-2"/>
          <w:sz w:val="21"/>
        </w:rPr>
        <w:t>platforms</w:t>
      </w:r>
    </w:p>
    <w:p>
      <w:pPr>
        <w:spacing w:line="295" w:lineRule="auto" w:before="150"/>
        <w:ind w:left="375" w:right="673" w:firstLine="0"/>
        <w:jc w:val="left"/>
        <w:rPr>
          <w:sz w:val="21"/>
        </w:rPr>
      </w:pPr>
      <w:r>
        <w:rPr>
          <w:w w:val="105"/>
          <w:sz w:val="21"/>
        </w:rPr>
        <w:t>Higher</w:t>
      </w:r>
      <w:r>
        <w:rPr>
          <w:spacing w:val="-17"/>
          <w:w w:val="105"/>
          <w:sz w:val="21"/>
        </w:rPr>
        <w:t> </w:t>
      </w:r>
      <w:r>
        <w:rPr>
          <w:w w:val="105"/>
          <w:sz w:val="21"/>
        </w:rPr>
        <w:t>commission</w:t>
      </w:r>
      <w:r>
        <w:rPr>
          <w:spacing w:val="-17"/>
          <w:w w:val="105"/>
          <w:sz w:val="21"/>
        </w:rPr>
        <w:t> </w:t>
      </w:r>
      <w:r>
        <w:rPr>
          <w:w w:val="105"/>
          <w:sz w:val="21"/>
        </w:rPr>
        <w:t>fees</w:t>
      </w:r>
      <w:r>
        <w:rPr>
          <w:spacing w:val="-16"/>
          <w:w w:val="105"/>
          <w:sz w:val="21"/>
        </w:rPr>
        <w:t> </w:t>
      </w:r>
      <w:r>
        <w:rPr>
          <w:w w:val="105"/>
          <w:sz w:val="21"/>
        </w:rPr>
        <w:t>which may deter some landlords</w:t>
      </w:r>
    </w:p>
    <w:p>
      <w:pPr>
        <w:spacing w:line="295" w:lineRule="auto" w:before="150"/>
        <w:ind w:left="375" w:right="404" w:firstLine="0"/>
        <w:jc w:val="left"/>
        <w:rPr>
          <w:sz w:val="21"/>
        </w:rPr>
      </w:pPr>
      <w:r>
        <w:rPr>
          <w:spacing w:val="-2"/>
          <w:w w:val="105"/>
          <w:sz w:val="21"/>
        </w:rPr>
        <w:t>May</w:t>
      </w:r>
      <w:r>
        <w:rPr>
          <w:spacing w:val="-15"/>
          <w:w w:val="105"/>
          <w:sz w:val="21"/>
        </w:rPr>
        <w:t> </w:t>
      </w:r>
      <w:r>
        <w:rPr>
          <w:spacing w:val="-2"/>
          <w:w w:val="105"/>
          <w:sz w:val="21"/>
        </w:rPr>
        <w:t>lack</w:t>
      </w:r>
      <w:r>
        <w:rPr>
          <w:spacing w:val="-15"/>
          <w:w w:val="105"/>
          <w:sz w:val="21"/>
        </w:rPr>
        <w:t> </w:t>
      </w:r>
      <w:r>
        <w:rPr>
          <w:spacing w:val="-2"/>
          <w:w w:val="105"/>
          <w:sz w:val="21"/>
        </w:rPr>
        <w:t>a</w:t>
      </w:r>
      <w:r>
        <w:rPr>
          <w:spacing w:val="-14"/>
          <w:w w:val="105"/>
          <w:sz w:val="21"/>
        </w:rPr>
        <w:t> </w:t>
      </w:r>
      <w:r>
        <w:rPr>
          <w:spacing w:val="-2"/>
          <w:w w:val="105"/>
          <w:sz w:val="21"/>
        </w:rPr>
        <w:t>diverse</w:t>
      </w:r>
      <w:r>
        <w:rPr>
          <w:spacing w:val="-15"/>
          <w:w w:val="105"/>
          <w:sz w:val="21"/>
        </w:rPr>
        <w:t> </w:t>
      </w:r>
      <w:r>
        <w:rPr>
          <w:spacing w:val="-2"/>
          <w:w w:val="105"/>
          <w:sz w:val="21"/>
        </w:rPr>
        <w:t>range</w:t>
      </w:r>
      <w:r>
        <w:rPr>
          <w:spacing w:val="-15"/>
          <w:w w:val="105"/>
          <w:sz w:val="21"/>
        </w:rPr>
        <w:t> </w:t>
      </w:r>
      <w:r>
        <w:rPr>
          <w:spacing w:val="-2"/>
          <w:w w:val="105"/>
          <w:sz w:val="21"/>
        </w:rPr>
        <w:t>of </w:t>
      </w:r>
      <w:r>
        <w:rPr>
          <w:w w:val="105"/>
          <w:sz w:val="21"/>
        </w:rPr>
        <w:t>listings</w:t>
      </w:r>
      <w:r>
        <w:rPr>
          <w:spacing w:val="-11"/>
          <w:w w:val="105"/>
          <w:sz w:val="21"/>
        </w:rPr>
        <w:t> </w:t>
      </w:r>
      <w:r>
        <w:rPr>
          <w:w w:val="105"/>
          <w:sz w:val="21"/>
        </w:rPr>
        <w:t>in</w:t>
      </w:r>
      <w:r>
        <w:rPr>
          <w:spacing w:val="-11"/>
          <w:w w:val="105"/>
          <w:sz w:val="21"/>
        </w:rPr>
        <w:t> </w:t>
      </w:r>
      <w:r>
        <w:rPr>
          <w:w w:val="105"/>
          <w:sz w:val="21"/>
        </w:rPr>
        <w:t>smaller</w:t>
      </w:r>
      <w:r>
        <w:rPr>
          <w:spacing w:val="-11"/>
          <w:w w:val="105"/>
          <w:sz w:val="21"/>
        </w:rPr>
        <w:t> </w:t>
      </w:r>
      <w:r>
        <w:rPr>
          <w:w w:val="105"/>
          <w:sz w:val="21"/>
        </w:rPr>
        <w:t>cities</w:t>
      </w:r>
      <w:r>
        <w:rPr>
          <w:spacing w:val="-11"/>
          <w:w w:val="105"/>
          <w:sz w:val="21"/>
        </w:rPr>
        <w:t> </w:t>
      </w:r>
      <w:r>
        <w:rPr>
          <w:w w:val="105"/>
          <w:sz w:val="21"/>
        </w:rPr>
        <w:t>or emerging</w:t>
      </w:r>
      <w:r>
        <w:rPr>
          <w:spacing w:val="-3"/>
          <w:w w:val="105"/>
          <w:sz w:val="21"/>
        </w:rPr>
        <w:t> </w:t>
      </w:r>
      <w:r>
        <w:rPr>
          <w:w w:val="105"/>
          <w:sz w:val="21"/>
        </w:rPr>
        <w:t>markets</w:t>
      </w:r>
    </w:p>
    <w:p>
      <w:pPr>
        <w:spacing w:line="295" w:lineRule="auto" w:before="150"/>
        <w:ind w:left="375" w:right="404" w:firstLine="0"/>
        <w:jc w:val="left"/>
        <w:rPr>
          <w:sz w:val="21"/>
        </w:rPr>
      </w:pPr>
      <w:r>
        <w:rPr>
          <w:sz w:val="21"/>
        </w:rPr>
        <w:t>Competitive pricing strategies may</w:t>
      </w:r>
      <w:r>
        <w:rPr>
          <w:spacing w:val="-5"/>
          <w:sz w:val="21"/>
        </w:rPr>
        <w:t> </w:t>
      </w:r>
      <w:r>
        <w:rPr>
          <w:sz w:val="21"/>
        </w:rPr>
        <w:t>be</w:t>
      </w:r>
      <w:r>
        <w:rPr>
          <w:spacing w:val="-5"/>
          <w:sz w:val="21"/>
        </w:rPr>
        <w:t> </w:t>
      </w:r>
      <w:r>
        <w:rPr>
          <w:sz w:val="21"/>
        </w:rPr>
        <w:t>less</w:t>
      </w:r>
      <w:r>
        <w:rPr>
          <w:spacing w:val="-5"/>
          <w:sz w:val="21"/>
        </w:rPr>
        <w:t> </w:t>
      </w:r>
      <w:r>
        <w:rPr>
          <w:sz w:val="21"/>
        </w:rPr>
        <w:t>appealing</w:t>
      </w:r>
      <w:r>
        <w:rPr>
          <w:spacing w:val="-5"/>
          <w:sz w:val="21"/>
        </w:rPr>
        <w:t> </w:t>
      </w:r>
      <w:r>
        <w:rPr>
          <w:sz w:val="21"/>
        </w:rPr>
        <w:t>to</w:t>
      </w:r>
      <w:r>
        <w:rPr>
          <w:spacing w:val="-5"/>
          <w:sz w:val="21"/>
        </w:rPr>
        <w:t> </w:t>
      </w:r>
      <w:r>
        <w:rPr>
          <w:sz w:val="21"/>
        </w:rPr>
        <w:t>budget- conscious renters</w:t>
      </w:r>
    </w:p>
    <w:p>
      <w:pPr>
        <w:spacing w:after="0" w:line="295" w:lineRule="auto"/>
        <w:jc w:val="left"/>
        <w:rPr>
          <w:sz w:val="21"/>
        </w:rPr>
        <w:sectPr>
          <w:type w:val="continuous"/>
          <w:pgSz w:w="11910" w:h="16840"/>
          <w:pgMar w:header="0" w:footer="450" w:top="880" w:bottom="280" w:left="700" w:right="420"/>
          <w:cols w:num="3" w:equalWidth="0">
            <w:col w:w="3265" w:space="137"/>
            <w:col w:w="3339" w:space="62"/>
            <w:col w:w="3987"/>
          </w:cols>
        </w:sectPr>
      </w:pPr>
    </w:p>
    <w:p>
      <w:pPr>
        <w:pStyle w:val="BodyText"/>
        <w:rPr>
          <w:sz w:val="180"/>
        </w:rPr>
      </w:pPr>
    </w:p>
    <w:p>
      <w:pPr>
        <w:pStyle w:val="BodyText"/>
        <w:spacing w:before="489"/>
        <w:rPr>
          <w:sz w:val="180"/>
        </w:rPr>
      </w:pPr>
    </w:p>
    <w:p>
      <w:pPr>
        <w:pStyle w:val="Heading1"/>
      </w:pPr>
      <w:bookmarkStart w:name="7. Marketing and Sales Strategy" w:id="72"/>
      <w:bookmarkEnd w:id="72"/>
      <w:r>
        <w:rPr/>
      </w:r>
      <w:bookmarkStart w:name="_bookmark35" w:id="73"/>
      <w:bookmarkEnd w:id="73"/>
      <w:r>
        <w:rPr/>
      </w:r>
      <w:r>
        <w:rPr>
          <w:color w:val="1875D1"/>
          <w:spacing w:val="-5"/>
        </w:rPr>
        <w:t>7.</w:t>
      </w:r>
    </w:p>
    <w:p>
      <w:pPr>
        <w:pStyle w:val="BodyText"/>
        <w:rPr>
          <w:sz w:val="19"/>
        </w:rPr>
      </w:pPr>
      <w:r>
        <w:rPr/>
        <mc:AlternateContent>
          <mc:Choice Requires="wps">
            <w:drawing>
              <wp:anchor distT="0" distB="0" distL="0" distR="0" allowOverlap="1" layoutInCell="1" locked="0" behindDoc="1" simplePos="0" relativeHeight="487671808">
                <wp:simplePos x="0" y="0"/>
                <wp:positionH relativeFrom="page">
                  <wp:posOffset>539999</wp:posOffset>
                </wp:positionH>
                <wp:positionV relativeFrom="paragraph">
                  <wp:posOffset>155691</wp:posOffset>
                </wp:positionV>
                <wp:extent cx="6480175" cy="2381250"/>
                <wp:effectExtent l="0" t="0" r="0" b="0"/>
                <wp:wrapTopAndBottom/>
                <wp:docPr id="187" name="Textbox 187"/>
                <wp:cNvGraphicFramePr>
                  <a:graphicFrameLocks/>
                </wp:cNvGraphicFramePr>
                <a:graphic>
                  <a:graphicData uri="http://schemas.microsoft.com/office/word/2010/wordprocessingShape">
                    <wps:wsp>
                      <wps:cNvPr id="187" name="Textbox 187"/>
                      <wps:cNvSpPr txBox="1"/>
                      <wps:spPr>
                        <a:xfrm>
                          <a:off x="0" y="0"/>
                          <a:ext cx="6480175" cy="2381250"/>
                        </a:xfrm>
                        <a:prstGeom prst="rect">
                          <a:avLst/>
                        </a:prstGeom>
                        <a:solidFill>
                          <a:srgbClr val="1875D1"/>
                        </a:solidFill>
                      </wps:spPr>
                      <wps:txbx>
                        <w:txbxContent>
                          <w:p>
                            <w:pPr>
                              <w:pStyle w:val="BodyText"/>
                              <w:spacing w:before="481"/>
                              <w:rPr>
                                <w:color w:val="000000"/>
                                <w:sz w:val="75"/>
                              </w:rPr>
                            </w:pPr>
                          </w:p>
                          <w:p>
                            <w:pPr>
                              <w:spacing w:before="0"/>
                              <w:ind w:left="0" w:right="595" w:firstLine="0"/>
                              <w:jc w:val="right"/>
                              <w:rPr>
                                <w:color w:val="000000"/>
                                <w:sz w:val="75"/>
                              </w:rPr>
                            </w:pPr>
                            <w:r>
                              <w:rPr>
                                <w:color w:val="FFFFFF"/>
                                <w:sz w:val="75"/>
                              </w:rPr>
                              <w:t>Marketing</w:t>
                            </w:r>
                            <w:r>
                              <w:rPr>
                                <w:color w:val="FFFFFF"/>
                                <w:spacing w:val="-16"/>
                                <w:sz w:val="75"/>
                              </w:rPr>
                              <w:t> </w:t>
                            </w:r>
                            <w:r>
                              <w:rPr>
                                <w:color w:val="FFFFFF"/>
                                <w:sz w:val="75"/>
                              </w:rPr>
                              <w:t>and</w:t>
                            </w:r>
                            <w:r>
                              <w:rPr>
                                <w:color w:val="FFFFFF"/>
                                <w:spacing w:val="-15"/>
                                <w:sz w:val="75"/>
                              </w:rPr>
                              <w:t> </w:t>
                            </w:r>
                            <w:r>
                              <w:rPr>
                                <w:color w:val="FFFFFF"/>
                                <w:spacing w:val="-2"/>
                                <w:sz w:val="75"/>
                              </w:rPr>
                              <w:t>Sales</w:t>
                            </w:r>
                          </w:p>
                          <w:p>
                            <w:pPr>
                              <w:spacing w:before="179"/>
                              <w:ind w:left="0" w:right="597" w:firstLine="0"/>
                              <w:jc w:val="right"/>
                              <w:rPr>
                                <w:color w:val="000000"/>
                                <w:sz w:val="75"/>
                              </w:rPr>
                            </w:pPr>
                            <w:r>
                              <w:rPr>
                                <w:color w:val="FFFFFF"/>
                                <w:spacing w:val="-2"/>
                                <w:sz w:val="75"/>
                              </w:rPr>
                              <w:t>Strategy</w:t>
                            </w:r>
                          </w:p>
                        </w:txbxContent>
                      </wps:txbx>
                      <wps:bodyPr wrap="square" lIns="0" tIns="0" rIns="0" bIns="0" rtlCol="0">
                        <a:noAutofit/>
                      </wps:bodyPr>
                    </wps:wsp>
                  </a:graphicData>
                </a:graphic>
              </wp:anchor>
            </w:drawing>
          </mc:Choice>
          <mc:Fallback>
            <w:pict>
              <v:shape style="position:absolute;margin-left:42.519684pt;margin-top:12.259206pt;width:510.25pt;height:187.5pt;mso-position-horizontal-relative:page;mso-position-vertical-relative:paragraph;z-index:-15644672;mso-wrap-distance-left:0;mso-wrap-distance-right:0" type="#_x0000_t202" id="docshape75" filled="true" fillcolor="#1875d1" stroked="false">
                <v:textbox inset="0,0,0,0">
                  <w:txbxContent>
                    <w:p>
                      <w:pPr>
                        <w:pStyle w:val="BodyText"/>
                        <w:spacing w:before="481"/>
                        <w:rPr>
                          <w:color w:val="000000"/>
                          <w:sz w:val="75"/>
                        </w:rPr>
                      </w:pPr>
                    </w:p>
                    <w:p>
                      <w:pPr>
                        <w:spacing w:before="0"/>
                        <w:ind w:left="0" w:right="595" w:firstLine="0"/>
                        <w:jc w:val="right"/>
                        <w:rPr>
                          <w:color w:val="000000"/>
                          <w:sz w:val="75"/>
                        </w:rPr>
                      </w:pPr>
                      <w:r>
                        <w:rPr>
                          <w:color w:val="FFFFFF"/>
                          <w:sz w:val="75"/>
                        </w:rPr>
                        <w:t>Marketing</w:t>
                      </w:r>
                      <w:r>
                        <w:rPr>
                          <w:color w:val="FFFFFF"/>
                          <w:spacing w:val="-16"/>
                          <w:sz w:val="75"/>
                        </w:rPr>
                        <w:t> </w:t>
                      </w:r>
                      <w:r>
                        <w:rPr>
                          <w:color w:val="FFFFFF"/>
                          <w:sz w:val="75"/>
                        </w:rPr>
                        <w:t>and</w:t>
                      </w:r>
                      <w:r>
                        <w:rPr>
                          <w:color w:val="FFFFFF"/>
                          <w:spacing w:val="-15"/>
                          <w:sz w:val="75"/>
                        </w:rPr>
                        <w:t> </w:t>
                      </w:r>
                      <w:r>
                        <w:rPr>
                          <w:color w:val="FFFFFF"/>
                          <w:spacing w:val="-2"/>
                          <w:sz w:val="75"/>
                        </w:rPr>
                        <w:t>Sales</w:t>
                      </w:r>
                    </w:p>
                    <w:p>
                      <w:pPr>
                        <w:spacing w:before="179"/>
                        <w:ind w:left="0" w:right="597" w:firstLine="0"/>
                        <w:jc w:val="right"/>
                        <w:rPr>
                          <w:color w:val="000000"/>
                          <w:sz w:val="75"/>
                        </w:rPr>
                      </w:pPr>
                      <w:r>
                        <w:rPr>
                          <w:color w:val="FFFFFF"/>
                          <w:spacing w:val="-2"/>
                          <w:sz w:val="75"/>
                        </w:rPr>
                        <w:t>Strategy</w:t>
                      </w:r>
                    </w:p>
                  </w:txbxContent>
                </v:textbox>
                <v:fill type="solid"/>
                <w10:wrap type="topAndBottom"/>
              </v:shape>
            </w:pict>
          </mc:Fallback>
        </mc:AlternateContent>
      </w:r>
    </w:p>
    <w:p>
      <w:pPr>
        <w:pStyle w:val="Heading4"/>
        <w:numPr>
          <w:ilvl w:val="1"/>
          <w:numId w:val="15"/>
        </w:numPr>
        <w:tabs>
          <w:tab w:pos="614" w:val="left" w:leader="none"/>
        </w:tabs>
        <w:spacing w:line="240" w:lineRule="auto" w:before="315" w:after="0"/>
        <w:ind w:left="614" w:right="0" w:hanging="464"/>
        <w:jc w:val="left"/>
      </w:pPr>
      <w:hyperlink w:history="true" w:anchor="_bookmark36">
        <w:r>
          <w:rPr>
            <w:color w:val="1875D1"/>
          </w:rPr>
          <w:t>Digital</w:t>
        </w:r>
        <w:r>
          <w:rPr>
            <w:color w:val="1875D1"/>
            <w:spacing w:val="-14"/>
          </w:rPr>
          <w:t> </w:t>
        </w:r>
        <w:r>
          <w:rPr>
            <w:color w:val="1875D1"/>
          </w:rPr>
          <w:t>Advertising</w:t>
        </w:r>
        <w:r>
          <w:rPr>
            <w:color w:val="1875D1"/>
            <w:spacing w:val="-14"/>
          </w:rPr>
          <w:t> </w:t>
        </w:r>
        <w:r>
          <w:rPr>
            <w:color w:val="1875D1"/>
            <w:spacing w:val="-2"/>
          </w:rPr>
          <w:t>Strategies</w:t>
        </w:r>
      </w:hyperlink>
    </w:p>
    <w:p>
      <w:pPr>
        <w:pStyle w:val="Heading4"/>
        <w:numPr>
          <w:ilvl w:val="1"/>
          <w:numId w:val="15"/>
        </w:numPr>
        <w:tabs>
          <w:tab w:pos="614" w:val="left" w:leader="none"/>
        </w:tabs>
        <w:spacing w:line="240" w:lineRule="auto" w:before="186" w:after="0"/>
        <w:ind w:left="614" w:right="0" w:hanging="464"/>
        <w:jc w:val="left"/>
      </w:pPr>
      <w:hyperlink w:history="true" w:anchor="_bookmark37">
        <w:r>
          <w:rPr>
            <w:color w:val="1875D1"/>
          </w:rPr>
          <w:t>Collaborations</w:t>
        </w:r>
        <w:r>
          <w:rPr>
            <w:color w:val="1875D1"/>
            <w:spacing w:val="-3"/>
          </w:rPr>
          <w:t> </w:t>
        </w:r>
        <w:r>
          <w:rPr>
            <w:color w:val="1875D1"/>
          </w:rPr>
          <w:t>with</w:t>
        </w:r>
        <w:r>
          <w:rPr>
            <w:color w:val="1875D1"/>
            <w:spacing w:val="-2"/>
          </w:rPr>
          <w:t> </w:t>
        </w:r>
        <w:r>
          <w:rPr>
            <w:color w:val="1875D1"/>
          </w:rPr>
          <w:t>Luxury</w:t>
        </w:r>
        <w:r>
          <w:rPr>
            <w:color w:val="1875D1"/>
            <w:spacing w:val="-2"/>
          </w:rPr>
          <w:t> </w:t>
        </w:r>
        <w:r>
          <w:rPr>
            <w:color w:val="1875D1"/>
          </w:rPr>
          <w:t>Brands</w:t>
        </w:r>
        <w:r>
          <w:rPr>
            <w:color w:val="1875D1"/>
            <w:spacing w:val="-2"/>
          </w:rPr>
          <w:t> </w:t>
        </w:r>
        <w:r>
          <w:rPr>
            <w:color w:val="1875D1"/>
          </w:rPr>
          <w:t>for</w:t>
        </w:r>
        <w:r>
          <w:rPr>
            <w:color w:val="1875D1"/>
            <w:spacing w:val="-2"/>
          </w:rPr>
          <w:t> </w:t>
        </w:r>
        <w:r>
          <w:rPr>
            <w:color w:val="1875D1"/>
          </w:rPr>
          <w:t>Enhanced</w:t>
        </w:r>
        <w:r>
          <w:rPr>
            <w:color w:val="1875D1"/>
            <w:spacing w:val="-2"/>
          </w:rPr>
          <w:t> </w:t>
        </w:r>
        <w:r>
          <w:rPr>
            <w:color w:val="1875D1"/>
          </w:rPr>
          <w:t>Market</w:t>
        </w:r>
        <w:r>
          <w:rPr>
            <w:color w:val="1875D1"/>
            <w:spacing w:val="-2"/>
          </w:rPr>
          <w:t> Reach</w:t>
        </w:r>
      </w:hyperlink>
    </w:p>
    <w:p>
      <w:pPr>
        <w:pStyle w:val="Heading4"/>
        <w:numPr>
          <w:ilvl w:val="1"/>
          <w:numId w:val="15"/>
        </w:numPr>
        <w:tabs>
          <w:tab w:pos="614" w:val="left" w:leader="none"/>
        </w:tabs>
        <w:spacing w:line="240" w:lineRule="auto" w:before="187" w:after="0"/>
        <w:ind w:left="614" w:right="0" w:hanging="464"/>
        <w:jc w:val="left"/>
      </w:pPr>
      <w:hyperlink w:history="true" w:anchor="_bookmark38">
        <w:r>
          <w:rPr>
            <w:color w:val="1875D1"/>
            <w:w w:val="105"/>
          </w:rPr>
          <w:t>Social</w:t>
        </w:r>
        <w:r>
          <w:rPr>
            <w:color w:val="1875D1"/>
            <w:spacing w:val="-18"/>
            <w:w w:val="105"/>
          </w:rPr>
          <w:t> </w:t>
        </w:r>
        <w:r>
          <w:rPr>
            <w:color w:val="1875D1"/>
            <w:w w:val="105"/>
          </w:rPr>
          <w:t>Media</w:t>
        </w:r>
        <w:r>
          <w:rPr>
            <w:color w:val="1875D1"/>
            <w:spacing w:val="-17"/>
            <w:w w:val="105"/>
          </w:rPr>
          <w:t> </w:t>
        </w:r>
        <w:r>
          <w:rPr>
            <w:color w:val="1875D1"/>
            <w:spacing w:val="-2"/>
            <w:w w:val="105"/>
          </w:rPr>
          <w:t>Campaigns</w:t>
        </w:r>
      </w:hyperlink>
    </w:p>
    <w:p>
      <w:pPr>
        <w:pStyle w:val="Heading4"/>
        <w:numPr>
          <w:ilvl w:val="1"/>
          <w:numId w:val="15"/>
        </w:numPr>
        <w:tabs>
          <w:tab w:pos="614" w:val="left" w:leader="none"/>
        </w:tabs>
        <w:spacing w:line="240" w:lineRule="auto" w:before="187" w:after="0"/>
        <w:ind w:left="614" w:right="0" w:hanging="464"/>
        <w:jc w:val="left"/>
      </w:pPr>
      <w:hyperlink w:history="true" w:anchor="_bookmark39">
        <w:r>
          <w:rPr>
            <w:color w:val="1875D1"/>
          </w:rPr>
          <w:t>Content</w:t>
        </w:r>
        <w:r>
          <w:rPr>
            <w:color w:val="1875D1"/>
            <w:spacing w:val="-9"/>
          </w:rPr>
          <w:t> </w:t>
        </w:r>
        <w:r>
          <w:rPr>
            <w:color w:val="1875D1"/>
          </w:rPr>
          <w:t>Marketing</w:t>
        </w:r>
        <w:r>
          <w:rPr>
            <w:color w:val="1875D1"/>
            <w:spacing w:val="-10"/>
          </w:rPr>
          <w:t> </w:t>
        </w:r>
        <w:r>
          <w:rPr>
            <w:color w:val="1875D1"/>
            <w:spacing w:val="-4"/>
          </w:rPr>
          <w:t>Plan</w:t>
        </w:r>
      </w:hyperlink>
    </w:p>
    <w:p>
      <w:pPr>
        <w:pStyle w:val="Heading4"/>
        <w:numPr>
          <w:ilvl w:val="1"/>
          <w:numId w:val="15"/>
        </w:numPr>
        <w:tabs>
          <w:tab w:pos="614" w:val="left" w:leader="none"/>
        </w:tabs>
        <w:spacing w:line="240" w:lineRule="auto" w:before="186" w:after="0"/>
        <w:ind w:left="614" w:right="0" w:hanging="464"/>
        <w:jc w:val="left"/>
      </w:pPr>
      <w:hyperlink w:history="true" w:anchor="_bookmark40">
        <w:r>
          <w:rPr>
            <w:color w:val="1875D1"/>
            <w:w w:val="105"/>
          </w:rPr>
          <w:t>SEO</w:t>
        </w:r>
        <w:r>
          <w:rPr>
            <w:color w:val="1875D1"/>
            <w:spacing w:val="10"/>
            <w:w w:val="105"/>
          </w:rPr>
          <w:t> </w:t>
        </w:r>
        <w:r>
          <w:rPr>
            <w:color w:val="1875D1"/>
            <w:spacing w:val="-2"/>
            <w:w w:val="105"/>
          </w:rPr>
          <w:t>Strategies</w:t>
        </w:r>
      </w:hyperlink>
    </w:p>
    <w:p>
      <w:pPr>
        <w:pStyle w:val="Heading4"/>
        <w:numPr>
          <w:ilvl w:val="1"/>
          <w:numId w:val="15"/>
        </w:numPr>
        <w:tabs>
          <w:tab w:pos="614" w:val="left" w:leader="none"/>
        </w:tabs>
        <w:spacing w:line="240" w:lineRule="auto" w:before="187" w:after="0"/>
        <w:ind w:left="614" w:right="0" w:hanging="464"/>
        <w:jc w:val="left"/>
      </w:pPr>
      <w:hyperlink w:history="true" w:anchor="_bookmark41">
        <w:r>
          <w:rPr>
            <w:color w:val="1875D1"/>
          </w:rPr>
          <w:t>Sales</w:t>
        </w:r>
        <w:r>
          <w:rPr>
            <w:color w:val="1875D1"/>
            <w:spacing w:val="9"/>
          </w:rPr>
          <w:t> </w:t>
        </w:r>
        <w:r>
          <w:rPr>
            <w:color w:val="1875D1"/>
          </w:rPr>
          <w:t>Funnel</w:t>
        </w:r>
        <w:r>
          <w:rPr>
            <w:color w:val="1875D1"/>
            <w:spacing w:val="9"/>
          </w:rPr>
          <w:t> </w:t>
        </w:r>
        <w:r>
          <w:rPr>
            <w:color w:val="1875D1"/>
          </w:rPr>
          <w:t>and</w:t>
        </w:r>
        <w:r>
          <w:rPr>
            <w:color w:val="1875D1"/>
            <w:spacing w:val="9"/>
          </w:rPr>
          <w:t> </w:t>
        </w:r>
        <w:r>
          <w:rPr>
            <w:color w:val="1875D1"/>
          </w:rPr>
          <w:t>Customer</w:t>
        </w:r>
        <w:r>
          <w:rPr>
            <w:color w:val="1875D1"/>
            <w:spacing w:val="9"/>
          </w:rPr>
          <w:t> </w:t>
        </w:r>
        <w:r>
          <w:rPr>
            <w:color w:val="1875D1"/>
          </w:rPr>
          <w:t>Journey</w:t>
        </w:r>
        <w:r>
          <w:rPr>
            <w:color w:val="1875D1"/>
            <w:spacing w:val="9"/>
          </w:rPr>
          <w:t> </w:t>
        </w:r>
        <w:r>
          <w:rPr>
            <w:color w:val="1875D1"/>
            <w:spacing w:val="-2"/>
          </w:rPr>
          <w:t>Overview</w:t>
        </w:r>
      </w:hyperlink>
    </w:p>
    <w:p>
      <w:pPr>
        <w:spacing w:after="0" w:line="240" w:lineRule="auto"/>
        <w:jc w:val="left"/>
        <w:sectPr>
          <w:pgSz w:w="11910" w:h="16840"/>
          <w:pgMar w:header="0" w:footer="450" w:top="1920" w:bottom="640" w:left="700" w:right="420"/>
        </w:sectPr>
      </w:pPr>
    </w:p>
    <w:p>
      <w:pPr>
        <w:pStyle w:val="ListParagraph"/>
        <w:numPr>
          <w:ilvl w:val="1"/>
          <w:numId w:val="16"/>
        </w:numPr>
        <w:tabs>
          <w:tab w:pos="609" w:val="left" w:leader="none"/>
        </w:tabs>
        <w:spacing w:line="240" w:lineRule="auto" w:before="82" w:after="0"/>
        <w:ind w:left="609" w:right="0" w:hanging="459"/>
        <w:jc w:val="left"/>
        <w:rPr>
          <w:sz w:val="28"/>
        </w:rPr>
      </w:pPr>
      <w:bookmarkStart w:name="7.1 Digital Advertising Strategies" w:id="74"/>
      <w:bookmarkEnd w:id="74"/>
      <w:r>
        <w:rPr/>
      </w:r>
      <w:bookmarkStart w:name="_bookmark36" w:id="75"/>
      <w:bookmarkEnd w:id="75"/>
      <w:r>
        <w:rPr/>
      </w:r>
      <w:r>
        <w:rPr>
          <w:color w:val="1875D1"/>
          <w:spacing w:val="-2"/>
          <w:sz w:val="28"/>
        </w:rPr>
        <w:t>Digital</w:t>
      </w:r>
      <w:r>
        <w:rPr>
          <w:color w:val="1875D1"/>
          <w:spacing w:val="-8"/>
          <w:sz w:val="28"/>
        </w:rPr>
        <w:t> </w:t>
      </w:r>
      <w:r>
        <w:rPr>
          <w:color w:val="1875D1"/>
          <w:spacing w:val="-2"/>
          <w:sz w:val="28"/>
        </w:rPr>
        <w:t>Advertising</w:t>
      </w:r>
      <w:r>
        <w:rPr>
          <w:color w:val="1875D1"/>
          <w:spacing w:val="-8"/>
          <w:sz w:val="28"/>
        </w:rPr>
        <w:t> </w:t>
      </w:r>
      <w:r>
        <w:rPr>
          <w:color w:val="1875D1"/>
          <w:spacing w:val="-2"/>
          <w:sz w:val="28"/>
        </w:rPr>
        <w:t>Strategies</w:t>
      </w:r>
    </w:p>
    <w:p>
      <w:pPr>
        <w:pStyle w:val="BodyText"/>
        <w:spacing w:line="295" w:lineRule="auto" w:before="307"/>
        <w:ind w:left="150" w:right="458"/>
      </w:pPr>
      <w:r>
        <w:rPr/>
        <w:t>LuxuryApartments.com will utilize a multi-faceted digital advertising approach to reach affluent tenants</w:t>
      </w:r>
      <w:r>
        <w:rPr>
          <w:spacing w:val="-8"/>
        </w:rPr>
        <w:t> </w:t>
      </w:r>
      <w:r>
        <w:rPr/>
        <w:t>and</w:t>
      </w:r>
      <w:r>
        <w:rPr>
          <w:spacing w:val="-8"/>
        </w:rPr>
        <w:t> </w:t>
      </w:r>
      <w:r>
        <w:rPr/>
        <w:t>boost</w:t>
      </w:r>
      <w:r>
        <w:rPr>
          <w:spacing w:val="-8"/>
        </w:rPr>
        <w:t> </w:t>
      </w:r>
      <w:r>
        <w:rPr/>
        <w:t>visibility</w:t>
      </w:r>
      <w:r>
        <w:rPr>
          <w:spacing w:val="-8"/>
        </w:rPr>
        <w:t> </w:t>
      </w:r>
      <w:r>
        <w:rPr/>
        <w:t>for</w:t>
      </w:r>
      <w:r>
        <w:rPr>
          <w:spacing w:val="-8"/>
        </w:rPr>
        <w:t> </w:t>
      </w:r>
      <w:r>
        <w:rPr/>
        <w:t>our</w:t>
      </w:r>
      <w:r>
        <w:rPr>
          <w:spacing w:val="-8"/>
        </w:rPr>
        <w:t> </w:t>
      </w:r>
      <w:r>
        <w:rPr/>
        <w:t>luxury</w:t>
      </w:r>
      <w:r>
        <w:rPr>
          <w:spacing w:val="-8"/>
        </w:rPr>
        <w:t> </w:t>
      </w:r>
      <w:r>
        <w:rPr/>
        <w:t>apartment</w:t>
      </w:r>
      <w:r>
        <w:rPr>
          <w:spacing w:val="-8"/>
        </w:rPr>
        <w:t> </w:t>
      </w:r>
      <w:r>
        <w:rPr/>
        <w:t>listings.</w:t>
      </w:r>
      <w:r>
        <w:rPr>
          <w:spacing w:val="-13"/>
        </w:rPr>
        <w:t> </w:t>
      </w:r>
      <w:r>
        <w:rPr/>
        <w:t>The</w:t>
      </w:r>
      <w:r>
        <w:rPr>
          <w:spacing w:val="-8"/>
        </w:rPr>
        <w:t> </w:t>
      </w:r>
      <w:r>
        <w:rPr/>
        <w:t>strategies</w:t>
      </w:r>
      <w:r>
        <w:rPr>
          <w:spacing w:val="-8"/>
        </w:rPr>
        <w:t> </w:t>
      </w:r>
      <w:r>
        <w:rPr/>
        <w:t>will</w:t>
      </w:r>
      <w:r>
        <w:rPr>
          <w:spacing w:val="-8"/>
        </w:rPr>
        <w:t> </w:t>
      </w:r>
      <w:r>
        <w:rPr/>
        <w:t>include</w:t>
      </w:r>
      <w:r>
        <w:rPr>
          <w:spacing w:val="-8"/>
        </w:rPr>
        <w:t> </w:t>
      </w:r>
      <w:r>
        <w:rPr/>
        <w:t>the</w:t>
      </w:r>
      <w:r>
        <w:rPr>
          <w:spacing w:val="-8"/>
        </w:rPr>
        <w:t> </w:t>
      </w:r>
      <w:r>
        <w:rPr/>
        <w:t>following key components:</w:t>
      </w:r>
    </w:p>
    <w:p>
      <w:pPr>
        <w:pStyle w:val="ListParagraph"/>
        <w:numPr>
          <w:ilvl w:val="2"/>
          <w:numId w:val="16"/>
        </w:numPr>
        <w:tabs>
          <w:tab w:pos="750" w:val="left" w:leader="none"/>
        </w:tabs>
        <w:spacing w:line="295" w:lineRule="auto" w:before="242" w:after="0"/>
        <w:ind w:left="750" w:right="495" w:hanging="132"/>
        <w:jc w:val="left"/>
        <w:rPr>
          <w:sz w:val="22"/>
        </w:rPr>
      </w:pPr>
      <w:r>
        <w:rPr>
          <w:b/>
          <w:sz w:val="22"/>
        </w:rPr>
        <w:t>Search Engine Marketing (SEM): </w:t>
      </w:r>
      <w:r>
        <w:rPr>
          <w:sz w:val="22"/>
        </w:rPr>
        <w:t>We will invest in targeted pay-per-click (PPC) campaigns on search engines like Google and Bing. By utilizing carefully curated keywords related to luxury rentals,</w:t>
      </w:r>
      <w:r>
        <w:rPr>
          <w:spacing w:val="-8"/>
          <w:sz w:val="22"/>
        </w:rPr>
        <w:t> </w:t>
      </w:r>
      <w:r>
        <w:rPr>
          <w:sz w:val="22"/>
        </w:rPr>
        <w:t>we</w:t>
      </w:r>
      <w:r>
        <w:rPr>
          <w:spacing w:val="-8"/>
          <w:sz w:val="22"/>
        </w:rPr>
        <w:t> </w:t>
      </w:r>
      <w:r>
        <w:rPr>
          <w:sz w:val="22"/>
        </w:rPr>
        <w:t>aim</w:t>
      </w:r>
      <w:r>
        <w:rPr>
          <w:spacing w:val="-8"/>
          <w:sz w:val="22"/>
        </w:rPr>
        <w:t> </w:t>
      </w:r>
      <w:r>
        <w:rPr>
          <w:sz w:val="22"/>
        </w:rPr>
        <w:t>to</w:t>
      </w:r>
      <w:r>
        <w:rPr>
          <w:spacing w:val="-8"/>
          <w:sz w:val="22"/>
        </w:rPr>
        <w:t> </w:t>
      </w:r>
      <w:r>
        <w:rPr>
          <w:sz w:val="22"/>
        </w:rPr>
        <w:t>increase</w:t>
      </w:r>
      <w:r>
        <w:rPr>
          <w:spacing w:val="-8"/>
          <w:sz w:val="22"/>
        </w:rPr>
        <w:t> </w:t>
      </w:r>
      <w:r>
        <w:rPr>
          <w:sz w:val="22"/>
        </w:rPr>
        <w:t>visibility</w:t>
      </w:r>
      <w:r>
        <w:rPr>
          <w:spacing w:val="-8"/>
          <w:sz w:val="22"/>
        </w:rPr>
        <w:t> </w:t>
      </w:r>
      <w:r>
        <w:rPr>
          <w:sz w:val="22"/>
        </w:rPr>
        <w:t>for</w:t>
      </w:r>
      <w:r>
        <w:rPr>
          <w:spacing w:val="-8"/>
          <w:sz w:val="22"/>
        </w:rPr>
        <w:t> </w:t>
      </w:r>
      <w:r>
        <w:rPr>
          <w:sz w:val="22"/>
        </w:rPr>
        <w:t>users</w:t>
      </w:r>
      <w:r>
        <w:rPr>
          <w:spacing w:val="-8"/>
          <w:sz w:val="22"/>
        </w:rPr>
        <w:t> </w:t>
      </w:r>
      <w:r>
        <w:rPr>
          <w:sz w:val="22"/>
        </w:rPr>
        <w:t>actively</w:t>
      </w:r>
      <w:r>
        <w:rPr>
          <w:spacing w:val="-8"/>
          <w:sz w:val="22"/>
        </w:rPr>
        <w:t> </w:t>
      </w:r>
      <w:r>
        <w:rPr>
          <w:sz w:val="22"/>
        </w:rPr>
        <w:t>searching</w:t>
      </w:r>
      <w:r>
        <w:rPr>
          <w:spacing w:val="-8"/>
          <w:sz w:val="22"/>
        </w:rPr>
        <w:t> </w:t>
      </w:r>
      <w:r>
        <w:rPr>
          <w:sz w:val="22"/>
        </w:rPr>
        <w:t>for</w:t>
      </w:r>
      <w:r>
        <w:rPr>
          <w:spacing w:val="-8"/>
          <w:sz w:val="22"/>
        </w:rPr>
        <w:t> </w:t>
      </w:r>
      <w:r>
        <w:rPr>
          <w:sz w:val="22"/>
        </w:rPr>
        <w:t>high-end</w:t>
      </w:r>
      <w:r>
        <w:rPr>
          <w:spacing w:val="-8"/>
          <w:sz w:val="22"/>
        </w:rPr>
        <w:t> </w:t>
      </w:r>
      <w:r>
        <w:rPr>
          <w:sz w:val="22"/>
        </w:rPr>
        <w:t>apartment</w:t>
      </w:r>
      <w:r>
        <w:rPr>
          <w:spacing w:val="-8"/>
          <w:sz w:val="22"/>
        </w:rPr>
        <w:t> </w:t>
      </w:r>
      <w:r>
        <w:rPr>
          <w:sz w:val="22"/>
        </w:rPr>
        <w:t>options.</w:t>
      </w:r>
    </w:p>
    <w:p>
      <w:pPr>
        <w:pStyle w:val="ListParagraph"/>
        <w:numPr>
          <w:ilvl w:val="2"/>
          <w:numId w:val="16"/>
        </w:numPr>
        <w:tabs>
          <w:tab w:pos="750" w:val="left" w:leader="none"/>
        </w:tabs>
        <w:spacing w:line="295" w:lineRule="auto" w:before="123" w:after="0"/>
        <w:ind w:left="750" w:right="562" w:hanging="132"/>
        <w:jc w:val="left"/>
        <w:rPr>
          <w:sz w:val="22"/>
        </w:rPr>
      </w:pPr>
      <w:r>
        <w:rPr>
          <w:b/>
          <w:sz w:val="22"/>
        </w:rPr>
        <w:t>Social Media Advertising: </w:t>
      </w:r>
      <w:r>
        <w:rPr>
          <w:sz w:val="22"/>
        </w:rPr>
        <w:t>Advertising on platforms such as Instagram, Facebook, and LinkedIn will be pivotal. We will create visually stunning ads showcasing luxury apartments and cater to high-net-worth individuals through precise demographic and psychographic targeting. We will </w:t>
      </w:r>
      <w:r>
        <w:rPr>
          <w:spacing w:val="-2"/>
          <w:w w:val="105"/>
          <w:sz w:val="22"/>
        </w:rPr>
        <w:t>also</w:t>
      </w:r>
      <w:r>
        <w:rPr>
          <w:spacing w:val="-11"/>
          <w:w w:val="105"/>
          <w:sz w:val="22"/>
        </w:rPr>
        <w:t> </w:t>
      </w:r>
      <w:r>
        <w:rPr>
          <w:spacing w:val="-2"/>
          <w:w w:val="105"/>
          <w:sz w:val="22"/>
        </w:rPr>
        <w:t>leverage</w:t>
      </w:r>
      <w:r>
        <w:rPr>
          <w:spacing w:val="-11"/>
          <w:w w:val="105"/>
          <w:sz w:val="22"/>
        </w:rPr>
        <w:t> </w:t>
      </w:r>
      <w:r>
        <w:rPr>
          <w:spacing w:val="-2"/>
          <w:w w:val="105"/>
          <w:sz w:val="22"/>
        </w:rPr>
        <w:t>retargeting</w:t>
      </w:r>
      <w:r>
        <w:rPr>
          <w:spacing w:val="-11"/>
          <w:w w:val="105"/>
          <w:sz w:val="22"/>
        </w:rPr>
        <w:t> </w:t>
      </w:r>
      <w:r>
        <w:rPr>
          <w:spacing w:val="-2"/>
          <w:w w:val="105"/>
          <w:sz w:val="22"/>
        </w:rPr>
        <w:t>ads</w:t>
      </w:r>
      <w:r>
        <w:rPr>
          <w:spacing w:val="-11"/>
          <w:w w:val="105"/>
          <w:sz w:val="22"/>
        </w:rPr>
        <w:t> </w:t>
      </w:r>
      <w:r>
        <w:rPr>
          <w:spacing w:val="-2"/>
          <w:w w:val="105"/>
          <w:sz w:val="22"/>
        </w:rPr>
        <w:t>to</w:t>
      </w:r>
      <w:r>
        <w:rPr>
          <w:spacing w:val="-11"/>
          <w:w w:val="105"/>
          <w:sz w:val="22"/>
        </w:rPr>
        <w:t> </w:t>
      </w:r>
      <w:r>
        <w:rPr>
          <w:spacing w:val="-2"/>
          <w:w w:val="105"/>
          <w:sz w:val="22"/>
        </w:rPr>
        <w:t>engage</w:t>
      </w:r>
      <w:r>
        <w:rPr>
          <w:spacing w:val="-11"/>
          <w:w w:val="105"/>
          <w:sz w:val="22"/>
        </w:rPr>
        <w:t> </w:t>
      </w:r>
      <w:r>
        <w:rPr>
          <w:spacing w:val="-2"/>
          <w:w w:val="105"/>
          <w:sz w:val="22"/>
        </w:rPr>
        <w:t>users</w:t>
      </w:r>
      <w:r>
        <w:rPr>
          <w:spacing w:val="-11"/>
          <w:w w:val="105"/>
          <w:sz w:val="22"/>
        </w:rPr>
        <w:t> </w:t>
      </w:r>
      <w:r>
        <w:rPr>
          <w:spacing w:val="-2"/>
          <w:w w:val="105"/>
          <w:sz w:val="22"/>
        </w:rPr>
        <w:t>who</w:t>
      </w:r>
      <w:r>
        <w:rPr>
          <w:spacing w:val="-11"/>
          <w:w w:val="105"/>
          <w:sz w:val="22"/>
        </w:rPr>
        <w:t> </w:t>
      </w:r>
      <w:r>
        <w:rPr>
          <w:spacing w:val="-2"/>
          <w:w w:val="105"/>
          <w:sz w:val="22"/>
        </w:rPr>
        <w:t>have</w:t>
      </w:r>
      <w:r>
        <w:rPr>
          <w:spacing w:val="-11"/>
          <w:w w:val="105"/>
          <w:sz w:val="22"/>
        </w:rPr>
        <w:t> </w:t>
      </w:r>
      <w:r>
        <w:rPr>
          <w:spacing w:val="-2"/>
          <w:w w:val="105"/>
          <w:sz w:val="22"/>
        </w:rPr>
        <w:t>previously</w:t>
      </w:r>
      <w:r>
        <w:rPr>
          <w:spacing w:val="-11"/>
          <w:w w:val="105"/>
          <w:sz w:val="22"/>
        </w:rPr>
        <w:t> </w:t>
      </w:r>
      <w:r>
        <w:rPr>
          <w:spacing w:val="-2"/>
          <w:w w:val="105"/>
          <w:sz w:val="22"/>
        </w:rPr>
        <w:t>visited</w:t>
      </w:r>
      <w:r>
        <w:rPr>
          <w:spacing w:val="-11"/>
          <w:w w:val="105"/>
          <w:sz w:val="22"/>
        </w:rPr>
        <w:t> </w:t>
      </w:r>
      <w:r>
        <w:rPr>
          <w:spacing w:val="-2"/>
          <w:w w:val="105"/>
          <w:sz w:val="22"/>
        </w:rPr>
        <w:t>our</w:t>
      </w:r>
      <w:r>
        <w:rPr>
          <w:spacing w:val="-11"/>
          <w:w w:val="105"/>
          <w:sz w:val="22"/>
        </w:rPr>
        <w:t> </w:t>
      </w:r>
      <w:r>
        <w:rPr>
          <w:spacing w:val="-2"/>
          <w:w w:val="105"/>
          <w:sz w:val="22"/>
        </w:rPr>
        <w:t>platform.</w:t>
      </w:r>
    </w:p>
    <w:p>
      <w:pPr>
        <w:pStyle w:val="ListParagraph"/>
        <w:numPr>
          <w:ilvl w:val="2"/>
          <w:numId w:val="16"/>
        </w:numPr>
        <w:tabs>
          <w:tab w:pos="750" w:val="left" w:leader="none"/>
        </w:tabs>
        <w:spacing w:line="295" w:lineRule="auto" w:before="123" w:after="0"/>
        <w:ind w:left="750" w:right="448" w:hanging="132"/>
        <w:jc w:val="left"/>
        <w:rPr>
          <w:sz w:val="22"/>
        </w:rPr>
      </w:pPr>
      <w:r>
        <w:rPr>
          <w:b/>
          <w:sz w:val="22"/>
        </w:rPr>
        <w:t>Partnerships</w:t>
      </w:r>
      <w:r>
        <w:rPr>
          <w:b/>
          <w:spacing w:val="-9"/>
          <w:sz w:val="22"/>
        </w:rPr>
        <w:t> </w:t>
      </w:r>
      <w:r>
        <w:rPr>
          <w:b/>
          <w:sz w:val="22"/>
        </w:rPr>
        <w:t>with</w:t>
      </w:r>
      <w:r>
        <w:rPr>
          <w:b/>
          <w:spacing w:val="-9"/>
          <w:sz w:val="22"/>
        </w:rPr>
        <w:t> </w:t>
      </w:r>
      <w:r>
        <w:rPr>
          <w:b/>
          <w:sz w:val="22"/>
        </w:rPr>
        <w:t>Influencers:</w:t>
      </w:r>
      <w:r>
        <w:rPr>
          <w:b/>
          <w:spacing w:val="-9"/>
          <w:sz w:val="22"/>
        </w:rPr>
        <w:t> </w:t>
      </w:r>
      <w:r>
        <w:rPr>
          <w:sz w:val="22"/>
        </w:rPr>
        <w:t>Collaborating</w:t>
      </w:r>
      <w:r>
        <w:rPr>
          <w:spacing w:val="-9"/>
          <w:sz w:val="22"/>
        </w:rPr>
        <w:t> </w:t>
      </w:r>
      <w:r>
        <w:rPr>
          <w:sz w:val="22"/>
        </w:rPr>
        <w:t>with</w:t>
      </w:r>
      <w:r>
        <w:rPr>
          <w:spacing w:val="-9"/>
          <w:sz w:val="22"/>
        </w:rPr>
        <w:t> </w:t>
      </w:r>
      <w:r>
        <w:rPr>
          <w:sz w:val="22"/>
        </w:rPr>
        <w:t>luxury</w:t>
      </w:r>
      <w:r>
        <w:rPr>
          <w:spacing w:val="-9"/>
          <w:sz w:val="22"/>
        </w:rPr>
        <w:t> </w:t>
      </w:r>
      <w:r>
        <w:rPr>
          <w:sz w:val="22"/>
        </w:rPr>
        <w:t>lifestyle</w:t>
      </w:r>
      <w:r>
        <w:rPr>
          <w:spacing w:val="-9"/>
          <w:sz w:val="22"/>
        </w:rPr>
        <w:t> </w:t>
      </w:r>
      <w:r>
        <w:rPr>
          <w:sz w:val="22"/>
        </w:rPr>
        <w:t>influencers</w:t>
      </w:r>
      <w:r>
        <w:rPr>
          <w:spacing w:val="-9"/>
          <w:sz w:val="22"/>
        </w:rPr>
        <w:t> </w:t>
      </w:r>
      <w:r>
        <w:rPr>
          <w:sz w:val="22"/>
        </w:rPr>
        <w:t>and</w:t>
      </w:r>
      <w:r>
        <w:rPr>
          <w:spacing w:val="-9"/>
          <w:sz w:val="22"/>
        </w:rPr>
        <w:t> </w:t>
      </w:r>
      <w:r>
        <w:rPr>
          <w:sz w:val="22"/>
        </w:rPr>
        <w:t>relevant</w:t>
      </w:r>
      <w:r>
        <w:rPr>
          <w:spacing w:val="-9"/>
          <w:sz w:val="22"/>
        </w:rPr>
        <w:t> </w:t>
      </w:r>
      <w:r>
        <w:rPr>
          <w:sz w:val="22"/>
        </w:rPr>
        <w:t>real estate</w:t>
      </w:r>
      <w:r>
        <w:rPr>
          <w:spacing w:val="-4"/>
          <w:sz w:val="22"/>
        </w:rPr>
        <w:t> </w:t>
      </w:r>
      <w:r>
        <w:rPr>
          <w:sz w:val="22"/>
        </w:rPr>
        <w:t>experts</w:t>
      </w:r>
      <w:r>
        <w:rPr>
          <w:spacing w:val="-4"/>
          <w:sz w:val="22"/>
        </w:rPr>
        <w:t> </w:t>
      </w:r>
      <w:r>
        <w:rPr>
          <w:sz w:val="22"/>
        </w:rPr>
        <w:t>will</w:t>
      </w:r>
      <w:r>
        <w:rPr>
          <w:spacing w:val="-4"/>
          <w:sz w:val="22"/>
        </w:rPr>
        <w:t> </w:t>
      </w:r>
      <w:r>
        <w:rPr>
          <w:sz w:val="22"/>
        </w:rPr>
        <w:t>help</w:t>
      </w:r>
      <w:r>
        <w:rPr>
          <w:spacing w:val="-4"/>
          <w:sz w:val="22"/>
        </w:rPr>
        <w:t> </w:t>
      </w:r>
      <w:r>
        <w:rPr>
          <w:sz w:val="22"/>
        </w:rPr>
        <w:t>in</w:t>
      </w:r>
      <w:r>
        <w:rPr>
          <w:spacing w:val="-4"/>
          <w:sz w:val="22"/>
        </w:rPr>
        <w:t> </w:t>
      </w:r>
      <w:r>
        <w:rPr>
          <w:sz w:val="22"/>
        </w:rPr>
        <w:t>attaining</w:t>
      </w:r>
      <w:r>
        <w:rPr>
          <w:spacing w:val="-4"/>
          <w:sz w:val="22"/>
        </w:rPr>
        <w:t> </w:t>
      </w:r>
      <w:r>
        <w:rPr>
          <w:sz w:val="22"/>
        </w:rPr>
        <w:t>authenticity</w:t>
      </w:r>
      <w:r>
        <w:rPr>
          <w:spacing w:val="-4"/>
          <w:sz w:val="22"/>
        </w:rPr>
        <w:t> </w:t>
      </w:r>
      <w:r>
        <w:rPr>
          <w:sz w:val="22"/>
        </w:rPr>
        <w:t>and</w:t>
      </w:r>
      <w:r>
        <w:rPr>
          <w:spacing w:val="-4"/>
          <w:sz w:val="22"/>
        </w:rPr>
        <w:t> </w:t>
      </w:r>
      <w:r>
        <w:rPr>
          <w:sz w:val="22"/>
        </w:rPr>
        <w:t>increasing</w:t>
      </w:r>
      <w:r>
        <w:rPr>
          <w:spacing w:val="-4"/>
          <w:sz w:val="22"/>
        </w:rPr>
        <w:t> </w:t>
      </w:r>
      <w:r>
        <w:rPr>
          <w:sz w:val="22"/>
        </w:rPr>
        <w:t>reach.</w:t>
      </w:r>
      <w:r>
        <w:rPr>
          <w:spacing w:val="-4"/>
          <w:sz w:val="22"/>
        </w:rPr>
        <w:t> </w:t>
      </w:r>
      <w:r>
        <w:rPr>
          <w:sz w:val="22"/>
        </w:rPr>
        <w:t>Sponsored</w:t>
      </w:r>
      <w:r>
        <w:rPr>
          <w:spacing w:val="-4"/>
          <w:sz w:val="22"/>
        </w:rPr>
        <w:t> </w:t>
      </w:r>
      <w:r>
        <w:rPr>
          <w:sz w:val="22"/>
        </w:rPr>
        <w:t>posts</w:t>
      </w:r>
      <w:r>
        <w:rPr>
          <w:spacing w:val="-4"/>
          <w:sz w:val="22"/>
        </w:rPr>
        <w:t> </w:t>
      </w:r>
      <w:r>
        <w:rPr>
          <w:sz w:val="22"/>
        </w:rPr>
        <w:t>featuring our unique listings will enhance our visibility and credibility among affluent audiences.</w:t>
      </w:r>
    </w:p>
    <w:p>
      <w:pPr>
        <w:pStyle w:val="ListParagraph"/>
        <w:numPr>
          <w:ilvl w:val="2"/>
          <w:numId w:val="16"/>
        </w:numPr>
        <w:tabs>
          <w:tab w:pos="750" w:val="left" w:leader="none"/>
        </w:tabs>
        <w:spacing w:line="295" w:lineRule="auto" w:before="122" w:after="0"/>
        <w:ind w:left="750" w:right="447" w:hanging="132"/>
        <w:jc w:val="left"/>
        <w:rPr>
          <w:sz w:val="22"/>
        </w:rPr>
      </w:pPr>
      <w:r>
        <w:rPr>
          <w:b/>
          <w:sz w:val="22"/>
        </w:rPr>
        <w:t>Content Marketing and Native Advertising: </w:t>
      </w:r>
      <w:r>
        <w:rPr>
          <w:sz w:val="22"/>
        </w:rPr>
        <w:t>Developing rich content that highlights trends in luxury</w:t>
      </w:r>
      <w:r>
        <w:rPr>
          <w:spacing w:val="-1"/>
          <w:sz w:val="22"/>
        </w:rPr>
        <w:t> </w:t>
      </w:r>
      <w:r>
        <w:rPr>
          <w:sz w:val="22"/>
        </w:rPr>
        <w:t>living,</w:t>
      </w:r>
      <w:r>
        <w:rPr>
          <w:spacing w:val="-1"/>
          <w:sz w:val="22"/>
        </w:rPr>
        <w:t> </w:t>
      </w:r>
      <w:r>
        <w:rPr>
          <w:sz w:val="22"/>
        </w:rPr>
        <w:t>investment</w:t>
      </w:r>
      <w:r>
        <w:rPr>
          <w:spacing w:val="-1"/>
          <w:sz w:val="22"/>
        </w:rPr>
        <w:t> </w:t>
      </w:r>
      <w:r>
        <w:rPr>
          <w:sz w:val="22"/>
        </w:rPr>
        <w:t>opportunities,</w:t>
      </w:r>
      <w:r>
        <w:rPr>
          <w:spacing w:val="-1"/>
          <w:sz w:val="22"/>
        </w:rPr>
        <w:t> </w:t>
      </w:r>
      <w:r>
        <w:rPr>
          <w:sz w:val="22"/>
        </w:rPr>
        <w:t>and</w:t>
      </w:r>
      <w:r>
        <w:rPr>
          <w:spacing w:val="-1"/>
          <w:sz w:val="22"/>
        </w:rPr>
        <w:t> </w:t>
      </w:r>
      <w:r>
        <w:rPr>
          <w:sz w:val="22"/>
        </w:rPr>
        <w:t>neighborhood</w:t>
      </w:r>
      <w:r>
        <w:rPr>
          <w:spacing w:val="-1"/>
          <w:sz w:val="22"/>
        </w:rPr>
        <w:t> </w:t>
      </w:r>
      <w:r>
        <w:rPr>
          <w:sz w:val="22"/>
        </w:rPr>
        <w:t>insights</w:t>
      </w:r>
      <w:r>
        <w:rPr>
          <w:spacing w:val="-1"/>
          <w:sz w:val="22"/>
        </w:rPr>
        <w:t> </w:t>
      </w:r>
      <w:r>
        <w:rPr>
          <w:sz w:val="22"/>
        </w:rPr>
        <w:t>will</w:t>
      </w:r>
      <w:r>
        <w:rPr>
          <w:spacing w:val="-1"/>
          <w:sz w:val="22"/>
        </w:rPr>
        <w:t> </w:t>
      </w:r>
      <w:r>
        <w:rPr>
          <w:sz w:val="22"/>
        </w:rPr>
        <w:t>drive</w:t>
      </w:r>
      <w:r>
        <w:rPr>
          <w:spacing w:val="-1"/>
          <w:sz w:val="22"/>
        </w:rPr>
        <w:t> </w:t>
      </w:r>
      <w:r>
        <w:rPr>
          <w:sz w:val="22"/>
        </w:rPr>
        <w:t>organic</w:t>
      </w:r>
      <w:r>
        <w:rPr>
          <w:spacing w:val="-1"/>
          <w:sz w:val="22"/>
        </w:rPr>
        <w:t> </w:t>
      </w:r>
      <w:r>
        <w:rPr>
          <w:sz w:val="22"/>
        </w:rPr>
        <w:t>traffic. Articles and blog posts can be promoted through native ads on premium lifestyle and real estate websites to reach a targeted audience that appreciates luxury.</w:t>
      </w:r>
    </w:p>
    <w:p>
      <w:pPr>
        <w:pStyle w:val="ListParagraph"/>
        <w:numPr>
          <w:ilvl w:val="2"/>
          <w:numId w:val="16"/>
        </w:numPr>
        <w:tabs>
          <w:tab w:pos="750" w:val="left" w:leader="none"/>
        </w:tabs>
        <w:spacing w:line="295" w:lineRule="auto" w:before="123" w:after="0"/>
        <w:ind w:left="750" w:right="616" w:hanging="132"/>
        <w:jc w:val="left"/>
        <w:rPr>
          <w:sz w:val="22"/>
        </w:rPr>
      </w:pPr>
      <w:r>
        <w:rPr>
          <w:b/>
          <w:sz w:val="22"/>
        </w:rPr>
        <w:t>Email Marketing Campaigns: </w:t>
      </w:r>
      <w:r>
        <w:rPr>
          <w:sz w:val="22"/>
        </w:rPr>
        <w:t>Building a list of interested tenants and brokers will allow for personalized email campaigns. Content will focus on new listings, exclusive offers, and market </w:t>
      </w:r>
      <w:r>
        <w:rPr>
          <w:w w:val="105"/>
          <w:sz w:val="22"/>
        </w:rPr>
        <w:t>insights,</w:t>
      </w:r>
      <w:r>
        <w:rPr>
          <w:spacing w:val="-12"/>
          <w:w w:val="105"/>
          <w:sz w:val="22"/>
        </w:rPr>
        <w:t> </w:t>
      </w:r>
      <w:r>
        <w:rPr>
          <w:w w:val="105"/>
          <w:sz w:val="22"/>
        </w:rPr>
        <w:t>aimed</w:t>
      </w:r>
      <w:r>
        <w:rPr>
          <w:spacing w:val="-12"/>
          <w:w w:val="105"/>
          <w:sz w:val="22"/>
        </w:rPr>
        <w:t> </w:t>
      </w:r>
      <w:r>
        <w:rPr>
          <w:w w:val="105"/>
          <w:sz w:val="22"/>
        </w:rPr>
        <w:t>at</w:t>
      </w:r>
      <w:r>
        <w:rPr>
          <w:spacing w:val="-12"/>
          <w:w w:val="105"/>
          <w:sz w:val="22"/>
        </w:rPr>
        <w:t> </w:t>
      </w:r>
      <w:r>
        <w:rPr>
          <w:w w:val="105"/>
          <w:sz w:val="22"/>
        </w:rPr>
        <w:t>nurturing</w:t>
      </w:r>
      <w:r>
        <w:rPr>
          <w:spacing w:val="-12"/>
          <w:w w:val="105"/>
          <w:sz w:val="22"/>
        </w:rPr>
        <w:t> </w:t>
      </w:r>
      <w:r>
        <w:rPr>
          <w:w w:val="105"/>
          <w:sz w:val="22"/>
        </w:rPr>
        <w:t>leads</w:t>
      </w:r>
      <w:r>
        <w:rPr>
          <w:spacing w:val="-12"/>
          <w:w w:val="105"/>
          <w:sz w:val="22"/>
        </w:rPr>
        <w:t> </w:t>
      </w:r>
      <w:r>
        <w:rPr>
          <w:w w:val="105"/>
          <w:sz w:val="22"/>
        </w:rPr>
        <w:t>and</w:t>
      </w:r>
      <w:r>
        <w:rPr>
          <w:spacing w:val="-12"/>
          <w:w w:val="105"/>
          <w:sz w:val="22"/>
        </w:rPr>
        <w:t> </w:t>
      </w:r>
      <w:r>
        <w:rPr>
          <w:w w:val="105"/>
          <w:sz w:val="22"/>
        </w:rPr>
        <w:t>encouraging</w:t>
      </w:r>
      <w:r>
        <w:rPr>
          <w:spacing w:val="-12"/>
          <w:w w:val="105"/>
          <w:sz w:val="22"/>
        </w:rPr>
        <w:t> </w:t>
      </w:r>
      <w:r>
        <w:rPr>
          <w:w w:val="105"/>
          <w:sz w:val="22"/>
        </w:rPr>
        <w:t>conversions.</w:t>
      </w:r>
    </w:p>
    <w:p>
      <w:pPr>
        <w:pStyle w:val="BodyText"/>
        <w:spacing w:line="295" w:lineRule="auto" w:before="243"/>
        <w:ind w:left="150" w:right="458"/>
      </w:pPr>
      <w:r>
        <w:rPr/>
        <w:t>With</w:t>
      </w:r>
      <w:r>
        <w:rPr>
          <w:spacing w:val="-5"/>
        </w:rPr>
        <w:t> </w:t>
      </w:r>
      <w:r>
        <w:rPr/>
        <w:t>a</w:t>
      </w:r>
      <w:r>
        <w:rPr>
          <w:spacing w:val="-5"/>
        </w:rPr>
        <w:t> </w:t>
      </w:r>
      <w:r>
        <w:rPr/>
        <w:t>focus</w:t>
      </w:r>
      <w:r>
        <w:rPr>
          <w:spacing w:val="-5"/>
        </w:rPr>
        <w:t> </w:t>
      </w:r>
      <w:r>
        <w:rPr/>
        <w:t>on</w:t>
      </w:r>
      <w:r>
        <w:rPr>
          <w:spacing w:val="-5"/>
        </w:rPr>
        <w:t> </w:t>
      </w:r>
      <w:r>
        <w:rPr/>
        <w:t>appealing</w:t>
      </w:r>
      <w:r>
        <w:rPr>
          <w:spacing w:val="-5"/>
        </w:rPr>
        <w:t> </w:t>
      </w:r>
      <w:r>
        <w:rPr/>
        <w:t>visual</w:t>
      </w:r>
      <w:r>
        <w:rPr>
          <w:spacing w:val="-5"/>
        </w:rPr>
        <w:t> </w:t>
      </w:r>
      <w:r>
        <w:rPr/>
        <w:t>content</w:t>
      </w:r>
      <w:r>
        <w:rPr>
          <w:spacing w:val="-5"/>
        </w:rPr>
        <w:t> </w:t>
      </w:r>
      <w:r>
        <w:rPr/>
        <w:t>and</w:t>
      </w:r>
      <w:r>
        <w:rPr>
          <w:spacing w:val="-5"/>
        </w:rPr>
        <w:t> </w:t>
      </w:r>
      <w:r>
        <w:rPr/>
        <w:t>targeting</w:t>
      </w:r>
      <w:r>
        <w:rPr>
          <w:spacing w:val="-5"/>
        </w:rPr>
        <w:t> </w:t>
      </w:r>
      <w:r>
        <w:rPr/>
        <w:t>strategies,</w:t>
      </w:r>
      <w:r>
        <w:rPr>
          <w:spacing w:val="-5"/>
        </w:rPr>
        <w:t> </w:t>
      </w:r>
      <w:r>
        <w:rPr/>
        <w:t>our</w:t>
      </w:r>
      <w:r>
        <w:rPr>
          <w:spacing w:val="-5"/>
        </w:rPr>
        <w:t> </w:t>
      </w:r>
      <w:r>
        <w:rPr/>
        <w:t>digital</w:t>
      </w:r>
      <w:r>
        <w:rPr>
          <w:spacing w:val="-5"/>
        </w:rPr>
        <w:t> </w:t>
      </w:r>
      <w:r>
        <w:rPr/>
        <w:t>advertising</w:t>
      </w:r>
      <w:r>
        <w:rPr>
          <w:spacing w:val="-5"/>
        </w:rPr>
        <w:t> </w:t>
      </w:r>
      <w:r>
        <w:rPr/>
        <w:t>efforts</w:t>
      </w:r>
      <w:r>
        <w:rPr>
          <w:spacing w:val="-5"/>
        </w:rPr>
        <w:t> </w:t>
      </w:r>
      <w:r>
        <w:rPr/>
        <w:t>will</w:t>
      </w:r>
      <w:r>
        <w:rPr>
          <w:spacing w:val="-5"/>
        </w:rPr>
        <w:t> </w:t>
      </w:r>
      <w:r>
        <w:rPr/>
        <w:t>be aligned with the preferences of our target audience, maximizing engagement and driving both listings and tenant acquisition.</w:t>
      </w:r>
    </w:p>
    <w:p>
      <w:pPr>
        <w:spacing w:after="0" w:line="295" w:lineRule="auto"/>
        <w:sectPr>
          <w:pgSz w:w="11910" w:h="16840"/>
          <w:pgMar w:header="0" w:footer="450" w:top="780" w:bottom="640" w:left="700" w:right="420"/>
        </w:sectPr>
      </w:pPr>
    </w:p>
    <w:p>
      <w:pPr>
        <w:pStyle w:val="Heading4"/>
        <w:numPr>
          <w:ilvl w:val="1"/>
          <w:numId w:val="16"/>
        </w:numPr>
        <w:tabs>
          <w:tab w:pos="609" w:val="left" w:leader="none"/>
        </w:tabs>
        <w:spacing w:line="240" w:lineRule="auto" w:before="82" w:after="0"/>
        <w:ind w:left="609" w:right="0" w:hanging="459"/>
        <w:jc w:val="left"/>
      </w:pPr>
      <w:bookmarkStart w:name="7.2 Collaborations with Luxury Brands fo" w:id="76"/>
      <w:bookmarkEnd w:id="76"/>
      <w:r>
        <w:rPr/>
      </w:r>
      <w:bookmarkStart w:name="_bookmark37" w:id="77"/>
      <w:bookmarkEnd w:id="77"/>
      <w:r>
        <w:rPr/>
      </w:r>
      <w:r>
        <w:rPr>
          <w:color w:val="1875D1"/>
        </w:rPr>
        <w:t>Collaborations</w:t>
      </w:r>
      <w:r>
        <w:rPr>
          <w:color w:val="1875D1"/>
          <w:spacing w:val="-13"/>
        </w:rPr>
        <w:t> </w:t>
      </w:r>
      <w:r>
        <w:rPr>
          <w:color w:val="1875D1"/>
        </w:rPr>
        <w:t>with</w:t>
      </w:r>
      <w:r>
        <w:rPr>
          <w:color w:val="1875D1"/>
          <w:spacing w:val="-12"/>
        </w:rPr>
        <w:t> </w:t>
      </w:r>
      <w:r>
        <w:rPr>
          <w:color w:val="1875D1"/>
        </w:rPr>
        <w:t>Luxury</w:t>
      </w:r>
      <w:r>
        <w:rPr>
          <w:color w:val="1875D1"/>
          <w:spacing w:val="-12"/>
        </w:rPr>
        <w:t> </w:t>
      </w:r>
      <w:r>
        <w:rPr>
          <w:color w:val="1875D1"/>
        </w:rPr>
        <w:t>Brands</w:t>
      </w:r>
      <w:r>
        <w:rPr>
          <w:color w:val="1875D1"/>
          <w:spacing w:val="-13"/>
        </w:rPr>
        <w:t> </w:t>
      </w:r>
      <w:r>
        <w:rPr>
          <w:color w:val="1875D1"/>
        </w:rPr>
        <w:t>for</w:t>
      </w:r>
      <w:r>
        <w:rPr>
          <w:color w:val="1875D1"/>
          <w:spacing w:val="-12"/>
        </w:rPr>
        <w:t> </w:t>
      </w:r>
      <w:r>
        <w:rPr>
          <w:color w:val="1875D1"/>
        </w:rPr>
        <w:t>Enhanced</w:t>
      </w:r>
      <w:r>
        <w:rPr>
          <w:color w:val="1875D1"/>
          <w:spacing w:val="-12"/>
        </w:rPr>
        <w:t> </w:t>
      </w:r>
      <w:r>
        <w:rPr>
          <w:color w:val="1875D1"/>
        </w:rPr>
        <w:t>Market</w:t>
      </w:r>
      <w:r>
        <w:rPr>
          <w:color w:val="1875D1"/>
          <w:spacing w:val="-12"/>
        </w:rPr>
        <w:t> </w:t>
      </w:r>
      <w:r>
        <w:rPr>
          <w:color w:val="1875D1"/>
          <w:spacing w:val="-2"/>
        </w:rPr>
        <w:t>Reach</w:t>
      </w:r>
    </w:p>
    <w:p>
      <w:pPr>
        <w:pStyle w:val="BodyText"/>
        <w:spacing w:before="20"/>
        <w:rPr>
          <w:sz w:val="20"/>
        </w:rPr>
      </w:pPr>
    </w:p>
    <w:p>
      <w:pPr>
        <w:spacing w:after="0"/>
        <w:rPr>
          <w:sz w:val="20"/>
        </w:rPr>
        <w:sectPr>
          <w:pgSz w:w="11910" w:h="16840"/>
          <w:pgMar w:header="0" w:footer="450" w:top="1080" w:bottom="640" w:left="700" w:right="420"/>
        </w:sectPr>
      </w:pPr>
    </w:p>
    <w:p>
      <w:pPr>
        <w:pStyle w:val="Heading5"/>
        <w:spacing w:line="297" w:lineRule="auto"/>
        <w:ind w:right="2462"/>
      </w:pPr>
      <w:r>
        <w:rPr/>
        <w:drawing>
          <wp:anchor distT="0" distB="0" distL="0" distR="0" allowOverlap="1" layoutInCell="1" locked="0" behindDoc="0" simplePos="0" relativeHeight="15813120">
            <wp:simplePos x="0" y="0"/>
            <wp:positionH relativeFrom="page">
              <wp:posOffset>549524</wp:posOffset>
            </wp:positionH>
            <wp:positionV relativeFrom="paragraph">
              <wp:posOffset>45722</wp:posOffset>
            </wp:positionV>
            <wp:extent cx="1428750" cy="1428750"/>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13632">
            <wp:simplePos x="0" y="0"/>
            <wp:positionH relativeFrom="page">
              <wp:posOffset>3753078</wp:posOffset>
            </wp:positionH>
            <wp:positionV relativeFrom="paragraph">
              <wp:posOffset>45722</wp:posOffset>
            </wp:positionV>
            <wp:extent cx="1428749" cy="1428750"/>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13" cstate="print"/>
                    <a:stretch>
                      <a:fillRect/>
                    </a:stretch>
                  </pic:blipFill>
                  <pic:spPr>
                    <a:xfrm>
                      <a:off x="0" y="0"/>
                      <a:ext cx="1428749" cy="1428750"/>
                    </a:xfrm>
                    <a:prstGeom prst="rect">
                      <a:avLst/>
                    </a:prstGeom>
                  </pic:spPr>
                </pic:pic>
              </a:graphicData>
            </a:graphic>
          </wp:anchor>
        </w:drawing>
      </w:r>
      <w:r>
        <w:rPr>
          <w:spacing w:val="-2"/>
        </w:rPr>
        <w:t>Strategic Partnerships</w:t>
      </w:r>
    </w:p>
    <w:p>
      <w:pPr>
        <w:pStyle w:val="BodyText"/>
        <w:spacing w:line="295" w:lineRule="auto" w:before="117"/>
        <w:ind w:left="2655" w:right="2467"/>
      </w:pPr>
      <w:r>
        <w:rPr>
          <w:spacing w:val="-2"/>
        </w:rPr>
        <w:t>LuxuryApartments.com </w:t>
      </w:r>
      <w:r>
        <w:rPr/>
        <w:t>will develop strategic partnerships with established luxury brands across various sectors, including high- end furniture, interior design, luxury automobiles, and premium lifestyle services. Collaborating with these brands allows for co-</w:t>
      </w:r>
      <w:r>
        <w:rPr>
          <w:spacing w:val="40"/>
        </w:rPr>
        <w:t> </w:t>
      </w:r>
      <w:r>
        <w:rPr>
          <w:spacing w:val="-2"/>
        </w:rPr>
        <w:t>marketing opportunities, </w:t>
      </w:r>
      <w:r>
        <w:rPr/>
        <w:t>leveraging their</w:t>
      </w:r>
      <w:r>
        <w:rPr>
          <w:spacing w:val="40"/>
        </w:rPr>
        <w:t> </w:t>
      </w:r>
      <w:r>
        <w:rPr/>
        <w:t>existing clientele to enhance our visibility among affluent </w:t>
      </w:r>
      <w:r>
        <w:rPr>
          <w:spacing w:val="-2"/>
        </w:rPr>
        <w:t>individuals.</w:t>
      </w:r>
    </w:p>
    <w:p>
      <w:pPr>
        <w:pStyle w:val="BodyText"/>
        <w:spacing w:before="95"/>
      </w:pPr>
    </w:p>
    <w:p>
      <w:pPr>
        <w:pStyle w:val="Heading5"/>
        <w:spacing w:line="297" w:lineRule="auto" w:before="1"/>
        <w:ind w:right="2462"/>
      </w:pPr>
      <w:r>
        <w:rPr/>
        <w:drawing>
          <wp:anchor distT="0" distB="0" distL="0" distR="0" allowOverlap="1" layoutInCell="1" locked="0" behindDoc="0" simplePos="0" relativeHeight="15814144">
            <wp:simplePos x="0" y="0"/>
            <wp:positionH relativeFrom="page">
              <wp:posOffset>549524</wp:posOffset>
            </wp:positionH>
            <wp:positionV relativeFrom="paragraph">
              <wp:posOffset>-20067</wp:posOffset>
            </wp:positionV>
            <wp:extent cx="1428750" cy="1428750"/>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14656">
            <wp:simplePos x="0" y="0"/>
            <wp:positionH relativeFrom="page">
              <wp:posOffset>3753078</wp:posOffset>
            </wp:positionH>
            <wp:positionV relativeFrom="paragraph">
              <wp:posOffset>-20067</wp:posOffset>
            </wp:positionV>
            <wp:extent cx="1428749" cy="1428750"/>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13" cstate="print"/>
                    <a:stretch>
                      <a:fillRect/>
                    </a:stretch>
                  </pic:blipFill>
                  <pic:spPr>
                    <a:xfrm>
                      <a:off x="0" y="0"/>
                      <a:ext cx="1428749" cy="1428750"/>
                    </a:xfrm>
                    <a:prstGeom prst="rect">
                      <a:avLst/>
                    </a:prstGeom>
                  </pic:spPr>
                </pic:pic>
              </a:graphicData>
            </a:graphic>
          </wp:anchor>
        </w:drawing>
      </w:r>
      <w:r>
        <w:rPr>
          <w:spacing w:val="-2"/>
        </w:rPr>
        <w:t>Cross-Promotion </w:t>
      </w:r>
      <w:r>
        <w:rPr>
          <w:spacing w:val="-2"/>
          <w:w w:val="105"/>
        </w:rPr>
        <w:t>Campaigns</w:t>
      </w:r>
    </w:p>
    <w:p>
      <w:pPr>
        <w:pStyle w:val="BodyText"/>
        <w:spacing w:line="295" w:lineRule="auto" w:before="117"/>
        <w:ind w:left="2655" w:right="2462"/>
      </w:pPr>
      <w:r>
        <w:rPr/>
        <w:t>We will initiate cross- promotion campaigns with luxury brands, </w:t>
      </w:r>
      <w:r>
        <w:rPr>
          <w:spacing w:val="-2"/>
        </w:rPr>
        <w:t>utilizing</w:t>
      </w:r>
      <w:r>
        <w:rPr>
          <w:spacing w:val="-15"/>
        </w:rPr>
        <w:t> </w:t>
      </w:r>
      <w:r>
        <w:rPr>
          <w:spacing w:val="-2"/>
        </w:rPr>
        <w:t>their</w:t>
      </w:r>
      <w:r>
        <w:rPr>
          <w:spacing w:val="-15"/>
        </w:rPr>
        <w:t> </w:t>
      </w:r>
      <w:r>
        <w:rPr>
          <w:spacing w:val="-2"/>
        </w:rPr>
        <w:t>marketing </w:t>
      </w:r>
      <w:r>
        <w:rPr/>
        <w:t>channels to reach potential customers effectively. Joint advertising efforts, social media promotions, and</w:t>
      </w:r>
      <w:r>
        <w:rPr>
          <w:spacing w:val="80"/>
        </w:rPr>
        <w:t> </w:t>
      </w:r>
      <w:r>
        <w:rPr/>
        <w:t>shared events will create a cohesive luxury experience that resonates with our target market.</w:t>
      </w:r>
    </w:p>
    <w:p>
      <w:pPr>
        <w:pStyle w:val="Heading5"/>
        <w:spacing w:line="297" w:lineRule="auto"/>
        <w:ind w:left="165" w:right="1309"/>
      </w:pPr>
      <w:r>
        <w:rPr>
          <w:b w:val="0"/>
        </w:rPr>
        <w:br w:type="column"/>
      </w:r>
      <w:r>
        <w:rPr>
          <w:spacing w:val="-2"/>
        </w:rPr>
        <w:t>Integration</w:t>
      </w:r>
      <w:r>
        <w:rPr>
          <w:spacing w:val="-17"/>
        </w:rPr>
        <w:t> </w:t>
      </w:r>
      <w:r>
        <w:rPr>
          <w:spacing w:val="-2"/>
        </w:rPr>
        <w:t>of Services</w:t>
      </w:r>
    </w:p>
    <w:p>
      <w:pPr>
        <w:pStyle w:val="BodyText"/>
        <w:spacing w:line="295" w:lineRule="auto" w:before="117"/>
        <w:ind w:left="165" w:right="697"/>
      </w:pPr>
      <w:r>
        <w:rPr/>
        <w:t>Partnerships</w:t>
      </w:r>
      <w:r>
        <w:rPr>
          <w:spacing w:val="-10"/>
        </w:rPr>
        <w:t> </w:t>
      </w:r>
      <w:r>
        <w:rPr/>
        <w:t>will</w:t>
      </w:r>
      <w:r>
        <w:rPr>
          <w:spacing w:val="-10"/>
        </w:rPr>
        <w:t> </w:t>
      </w:r>
      <w:r>
        <w:rPr/>
        <w:t>enable the integration of exclusive services directly within our platform. This could include private concierge services, bespoke moving services, and personalized home decor consultations, adding greater value to our customers and enhancing their overall leasing experience.</w:t>
      </w:r>
    </w:p>
    <w:p>
      <w:pPr>
        <w:pStyle w:val="BodyText"/>
      </w:pPr>
    </w:p>
    <w:p>
      <w:pPr>
        <w:pStyle w:val="BodyText"/>
      </w:pPr>
    </w:p>
    <w:p>
      <w:pPr>
        <w:pStyle w:val="BodyText"/>
      </w:pPr>
    </w:p>
    <w:p>
      <w:pPr>
        <w:pStyle w:val="BodyText"/>
      </w:pPr>
    </w:p>
    <w:p>
      <w:pPr>
        <w:pStyle w:val="BodyText"/>
      </w:pPr>
    </w:p>
    <w:p>
      <w:pPr>
        <w:pStyle w:val="BodyText"/>
      </w:pPr>
    </w:p>
    <w:p>
      <w:pPr>
        <w:pStyle w:val="BodyText"/>
        <w:spacing w:before="134"/>
      </w:pPr>
    </w:p>
    <w:p>
      <w:pPr>
        <w:pStyle w:val="Heading5"/>
        <w:spacing w:line="297" w:lineRule="auto" w:before="0"/>
        <w:ind w:left="165" w:right="1309"/>
      </w:pPr>
      <w:r>
        <w:rPr/>
        <w:t>Brand</w:t>
      </w:r>
      <w:r>
        <w:rPr>
          <w:spacing w:val="-19"/>
        </w:rPr>
        <w:t> </w:t>
      </w:r>
      <w:r>
        <w:rPr/>
        <w:t>Trust</w:t>
      </w:r>
      <w:r>
        <w:rPr>
          <w:spacing w:val="-18"/>
        </w:rPr>
        <w:t> </w:t>
      </w:r>
      <w:r>
        <w:rPr/>
        <w:t>and </w:t>
      </w:r>
      <w:r>
        <w:rPr>
          <w:spacing w:val="-2"/>
        </w:rPr>
        <w:t>Affinity</w:t>
      </w:r>
    </w:p>
    <w:p>
      <w:pPr>
        <w:pStyle w:val="BodyText"/>
        <w:spacing w:line="295" w:lineRule="auto" w:before="117"/>
        <w:ind w:left="165" w:right="545"/>
      </w:pPr>
      <w:r>
        <w:rPr/>
        <w:t>Aligning with prestigious luxury brands will </w:t>
      </w:r>
      <w:r>
        <w:rPr>
          <w:spacing w:val="-2"/>
        </w:rPr>
        <w:t>enhance LuxuryApartments.com’s </w:t>
      </w:r>
      <w:r>
        <w:rPr>
          <w:spacing w:val="-4"/>
        </w:rPr>
        <w:t>credibility,</w:t>
      </w:r>
      <w:r>
        <w:rPr>
          <w:spacing w:val="-5"/>
        </w:rPr>
        <w:t> </w:t>
      </w:r>
      <w:r>
        <w:rPr>
          <w:spacing w:val="-4"/>
        </w:rPr>
        <w:t>fostering</w:t>
      </w:r>
      <w:r>
        <w:rPr>
          <w:spacing w:val="-5"/>
        </w:rPr>
        <w:t> </w:t>
      </w:r>
      <w:r>
        <w:rPr>
          <w:spacing w:val="-4"/>
        </w:rPr>
        <w:t>trust </w:t>
      </w:r>
      <w:r>
        <w:rPr/>
        <w:t>among our clientele.</w:t>
      </w:r>
    </w:p>
    <w:p>
      <w:pPr>
        <w:pStyle w:val="BodyText"/>
        <w:spacing w:line="295" w:lineRule="auto" w:before="5"/>
        <w:ind w:left="165" w:right="827"/>
      </w:pPr>
      <w:r>
        <w:rPr/>
        <w:t>This alignment will appeal to our target audience's preference for quality and exclusivity, which is essential</w:t>
      </w:r>
      <w:r>
        <w:rPr>
          <w:spacing w:val="-17"/>
        </w:rPr>
        <w:t> </w:t>
      </w:r>
      <w:r>
        <w:rPr/>
        <w:t>for</w:t>
      </w:r>
      <w:r>
        <w:rPr>
          <w:spacing w:val="-17"/>
        </w:rPr>
        <w:t> </w:t>
      </w:r>
      <w:r>
        <w:rPr/>
        <w:t>attracting </w:t>
      </w:r>
      <w:r>
        <w:rPr>
          <w:spacing w:val="-2"/>
        </w:rPr>
        <w:t>high-net-worth </w:t>
      </w:r>
      <w:r>
        <w:rPr/>
        <w:t>individuals looking for luxury apartments.</w:t>
      </w:r>
    </w:p>
    <w:p>
      <w:pPr>
        <w:spacing w:after="0" w:line="295" w:lineRule="auto"/>
        <w:sectPr>
          <w:type w:val="continuous"/>
          <w:pgSz w:w="11910" w:h="16840"/>
          <w:pgMar w:header="0" w:footer="450" w:top="880" w:bottom="280" w:left="700" w:right="420"/>
          <w:cols w:num="2" w:equalWidth="0">
            <w:col w:w="7461" w:space="74"/>
            <w:col w:w="3255"/>
          </w:cols>
        </w:sectPr>
      </w:pPr>
    </w:p>
    <w:p>
      <w:pPr>
        <w:pStyle w:val="Heading5"/>
        <w:spacing w:before="90"/>
      </w:pPr>
      <w:r>
        <w:rPr/>
        <w:drawing>
          <wp:anchor distT="0" distB="0" distL="0" distR="0" allowOverlap="1" layoutInCell="1" locked="0" behindDoc="0" simplePos="0" relativeHeight="15815168">
            <wp:simplePos x="0" y="0"/>
            <wp:positionH relativeFrom="page">
              <wp:posOffset>549524</wp:posOffset>
            </wp:positionH>
            <wp:positionV relativeFrom="paragraph">
              <wp:posOffset>36574</wp:posOffset>
            </wp:positionV>
            <wp:extent cx="1428750" cy="1428750"/>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13" cstate="print"/>
                    <a:stretch>
                      <a:fillRect/>
                    </a:stretch>
                  </pic:blipFill>
                  <pic:spPr>
                    <a:xfrm>
                      <a:off x="0" y="0"/>
                      <a:ext cx="1428750" cy="1428750"/>
                    </a:xfrm>
                    <a:prstGeom prst="rect">
                      <a:avLst/>
                    </a:prstGeom>
                  </pic:spPr>
                </pic:pic>
              </a:graphicData>
            </a:graphic>
          </wp:anchor>
        </w:drawing>
      </w:r>
      <w:r>
        <w:rPr>
          <w:spacing w:val="-6"/>
        </w:rPr>
        <w:t>Event</w:t>
      </w:r>
      <w:r>
        <w:rPr>
          <w:spacing w:val="-11"/>
        </w:rPr>
        <w:t> </w:t>
      </w:r>
      <w:r>
        <w:rPr>
          <w:spacing w:val="-2"/>
        </w:rPr>
        <w:t>Collaborations</w:t>
      </w:r>
    </w:p>
    <w:p>
      <w:pPr>
        <w:pStyle w:val="BodyText"/>
        <w:spacing w:line="295" w:lineRule="auto" w:before="183"/>
        <w:ind w:left="2655" w:right="5809"/>
      </w:pPr>
      <w:r>
        <w:rPr/>
        <w:t>Hosting exclusive events and showroom experiences in collaboration with luxury brands will provide exceptional exposure, allowing potential clients to experience the quality of</w:t>
      </w:r>
      <w:r>
        <w:rPr>
          <w:spacing w:val="-10"/>
        </w:rPr>
        <w:t> </w:t>
      </w:r>
      <w:r>
        <w:rPr/>
        <w:t>the</w:t>
      </w:r>
      <w:r>
        <w:rPr>
          <w:spacing w:val="-10"/>
        </w:rPr>
        <w:t> </w:t>
      </w:r>
      <w:r>
        <w:rPr/>
        <w:t>listings</w:t>
      </w:r>
      <w:r>
        <w:rPr>
          <w:spacing w:val="-10"/>
        </w:rPr>
        <w:t> </w:t>
      </w:r>
      <w:r>
        <w:rPr/>
        <w:t>firsthand and the premium services we endorse. This approach not only increases brand awareness but also generates qualified leads through personal </w:t>
      </w:r>
      <w:r>
        <w:rPr>
          <w:spacing w:val="-2"/>
        </w:rPr>
        <w:t>interactions.</w:t>
      </w:r>
    </w:p>
    <w:p>
      <w:pPr>
        <w:pStyle w:val="BodyText"/>
        <w:spacing w:before="156"/>
        <w:rPr>
          <w:sz w:val="28"/>
        </w:rPr>
      </w:pPr>
    </w:p>
    <w:p>
      <w:pPr>
        <w:pStyle w:val="Heading4"/>
        <w:numPr>
          <w:ilvl w:val="1"/>
          <w:numId w:val="16"/>
        </w:numPr>
        <w:tabs>
          <w:tab w:pos="609" w:val="left" w:leader="none"/>
        </w:tabs>
        <w:spacing w:line="240" w:lineRule="auto" w:before="0" w:after="0"/>
        <w:ind w:left="609" w:right="0" w:hanging="459"/>
        <w:jc w:val="left"/>
      </w:pPr>
      <w:bookmarkStart w:name="7.3 Social Media Campaigns" w:id="78"/>
      <w:bookmarkEnd w:id="78"/>
      <w:r>
        <w:rPr/>
      </w:r>
      <w:bookmarkStart w:name="_bookmark38" w:id="79"/>
      <w:bookmarkEnd w:id="79"/>
      <w:r>
        <w:rPr/>
      </w:r>
      <w:r>
        <w:rPr>
          <w:color w:val="1875D1"/>
        </w:rPr>
        <w:t>Social</w:t>
      </w:r>
      <w:r>
        <w:rPr>
          <w:color w:val="1875D1"/>
          <w:spacing w:val="15"/>
        </w:rPr>
        <w:t> </w:t>
      </w:r>
      <w:r>
        <w:rPr>
          <w:color w:val="1875D1"/>
        </w:rPr>
        <w:t>Media</w:t>
      </w:r>
      <w:r>
        <w:rPr>
          <w:color w:val="1875D1"/>
          <w:spacing w:val="16"/>
        </w:rPr>
        <w:t> </w:t>
      </w:r>
      <w:r>
        <w:rPr>
          <w:color w:val="1875D1"/>
          <w:spacing w:val="-2"/>
        </w:rPr>
        <w:t>Campaigns</w:t>
      </w:r>
    </w:p>
    <w:p>
      <w:pPr>
        <w:pStyle w:val="BodyText"/>
        <w:spacing w:line="295" w:lineRule="auto" w:before="307"/>
        <w:ind w:left="150" w:right="458"/>
      </w:pPr>
      <w:r>
        <w:rPr/>
        <w:t>LuxuryApartments.com will leverage social media platforms to connect with affluent individuals and families actively seeking luxury living opportunities. Our campaigns will be meticulously crafted to resonate with the tastes and preferences of our target audience, ensuring maximum engagement and conversion rates.</w:t>
      </w:r>
    </w:p>
    <w:p>
      <w:pPr>
        <w:pStyle w:val="ListParagraph"/>
        <w:numPr>
          <w:ilvl w:val="2"/>
          <w:numId w:val="16"/>
        </w:numPr>
        <w:tabs>
          <w:tab w:pos="750" w:val="left" w:leader="none"/>
        </w:tabs>
        <w:spacing w:line="295" w:lineRule="auto" w:before="243" w:after="0"/>
        <w:ind w:left="750" w:right="534" w:hanging="132"/>
        <w:jc w:val="left"/>
        <w:rPr>
          <w:sz w:val="22"/>
        </w:rPr>
      </w:pPr>
      <w:r>
        <w:rPr>
          <w:b/>
          <w:sz w:val="22"/>
        </w:rPr>
        <w:t>Platform Selection: </w:t>
      </w:r>
      <w:r>
        <w:rPr>
          <w:sz w:val="22"/>
        </w:rPr>
        <w:t>We will primarily focus on platforms such as Instagram, Facebook, and LinkedIn. Instagram's visual nature will allow us to showcase high-quality images and virtual tours</w:t>
      </w:r>
      <w:r>
        <w:rPr>
          <w:spacing w:val="-1"/>
          <w:sz w:val="22"/>
        </w:rPr>
        <w:t> </w:t>
      </w:r>
      <w:r>
        <w:rPr>
          <w:sz w:val="22"/>
        </w:rPr>
        <w:t>of</w:t>
      </w:r>
      <w:r>
        <w:rPr>
          <w:spacing w:val="-1"/>
          <w:sz w:val="22"/>
        </w:rPr>
        <w:t> </w:t>
      </w:r>
      <w:r>
        <w:rPr>
          <w:sz w:val="22"/>
        </w:rPr>
        <w:t>luxury</w:t>
      </w:r>
      <w:r>
        <w:rPr>
          <w:spacing w:val="-1"/>
          <w:sz w:val="22"/>
        </w:rPr>
        <w:t> </w:t>
      </w:r>
      <w:r>
        <w:rPr>
          <w:sz w:val="22"/>
        </w:rPr>
        <w:t>apartments,</w:t>
      </w:r>
      <w:r>
        <w:rPr>
          <w:spacing w:val="-1"/>
          <w:sz w:val="22"/>
        </w:rPr>
        <w:t> </w:t>
      </w:r>
      <w:r>
        <w:rPr>
          <w:sz w:val="22"/>
        </w:rPr>
        <w:t>while</w:t>
      </w:r>
      <w:r>
        <w:rPr>
          <w:spacing w:val="-1"/>
          <w:sz w:val="22"/>
        </w:rPr>
        <w:t> </w:t>
      </w:r>
      <w:r>
        <w:rPr>
          <w:sz w:val="22"/>
        </w:rPr>
        <w:t>Facebook</w:t>
      </w:r>
      <w:r>
        <w:rPr>
          <w:spacing w:val="-1"/>
          <w:sz w:val="22"/>
        </w:rPr>
        <w:t> </w:t>
      </w:r>
      <w:r>
        <w:rPr>
          <w:sz w:val="22"/>
        </w:rPr>
        <w:t>will</w:t>
      </w:r>
      <w:r>
        <w:rPr>
          <w:spacing w:val="-1"/>
          <w:sz w:val="22"/>
        </w:rPr>
        <w:t> </w:t>
      </w:r>
      <w:r>
        <w:rPr>
          <w:sz w:val="22"/>
        </w:rPr>
        <w:t>serve</w:t>
      </w:r>
      <w:r>
        <w:rPr>
          <w:spacing w:val="-1"/>
          <w:sz w:val="22"/>
        </w:rPr>
        <w:t> </w:t>
      </w:r>
      <w:r>
        <w:rPr>
          <w:sz w:val="22"/>
        </w:rPr>
        <w:t>as</w:t>
      </w:r>
      <w:r>
        <w:rPr>
          <w:spacing w:val="-1"/>
          <w:sz w:val="22"/>
        </w:rPr>
        <w:t> </w:t>
      </w:r>
      <w:r>
        <w:rPr>
          <w:sz w:val="22"/>
        </w:rPr>
        <w:t>a</w:t>
      </w:r>
      <w:r>
        <w:rPr>
          <w:spacing w:val="-1"/>
          <w:sz w:val="22"/>
        </w:rPr>
        <w:t> </w:t>
      </w:r>
      <w:r>
        <w:rPr>
          <w:sz w:val="22"/>
        </w:rPr>
        <w:t>platform</w:t>
      </w:r>
      <w:r>
        <w:rPr>
          <w:spacing w:val="-1"/>
          <w:sz w:val="22"/>
        </w:rPr>
        <w:t> </w:t>
      </w:r>
      <w:r>
        <w:rPr>
          <w:sz w:val="22"/>
        </w:rPr>
        <w:t>for</w:t>
      </w:r>
      <w:r>
        <w:rPr>
          <w:spacing w:val="-1"/>
          <w:sz w:val="22"/>
        </w:rPr>
        <w:t> </w:t>
      </w:r>
      <w:r>
        <w:rPr>
          <w:sz w:val="22"/>
        </w:rPr>
        <w:t>community</w:t>
      </w:r>
      <w:r>
        <w:rPr>
          <w:spacing w:val="-1"/>
          <w:sz w:val="22"/>
        </w:rPr>
        <w:t> </w:t>
      </w:r>
      <w:r>
        <w:rPr>
          <w:sz w:val="22"/>
        </w:rPr>
        <w:t>engagement and</w:t>
      </w:r>
      <w:r>
        <w:rPr>
          <w:spacing w:val="-1"/>
          <w:sz w:val="22"/>
        </w:rPr>
        <w:t> </w:t>
      </w:r>
      <w:r>
        <w:rPr>
          <w:sz w:val="22"/>
        </w:rPr>
        <w:t>targeted</w:t>
      </w:r>
      <w:r>
        <w:rPr>
          <w:spacing w:val="-1"/>
          <w:sz w:val="22"/>
        </w:rPr>
        <w:t> </w:t>
      </w:r>
      <w:r>
        <w:rPr>
          <w:sz w:val="22"/>
        </w:rPr>
        <w:t>advertising.</w:t>
      </w:r>
      <w:r>
        <w:rPr>
          <w:spacing w:val="-1"/>
          <w:sz w:val="22"/>
        </w:rPr>
        <w:t> </w:t>
      </w:r>
      <w:r>
        <w:rPr>
          <w:sz w:val="22"/>
        </w:rPr>
        <w:t>LinkedIn</w:t>
      </w:r>
      <w:r>
        <w:rPr>
          <w:spacing w:val="-1"/>
          <w:sz w:val="22"/>
        </w:rPr>
        <w:t> </w:t>
      </w:r>
      <w:r>
        <w:rPr>
          <w:sz w:val="22"/>
        </w:rPr>
        <w:t>will</w:t>
      </w:r>
      <w:r>
        <w:rPr>
          <w:spacing w:val="-1"/>
          <w:sz w:val="22"/>
        </w:rPr>
        <w:t> </w:t>
      </w:r>
      <w:r>
        <w:rPr>
          <w:sz w:val="22"/>
        </w:rPr>
        <w:t>be</w:t>
      </w:r>
      <w:r>
        <w:rPr>
          <w:spacing w:val="-1"/>
          <w:sz w:val="22"/>
        </w:rPr>
        <w:t> </w:t>
      </w:r>
      <w:r>
        <w:rPr>
          <w:sz w:val="22"/>
        </w:rPr>
        <w:t>utilized</w:t>
      </w:r>
      <w:r>
        <w:rPr>
          <w:spacing w:val="-1"/>
          <w:sz w:val="22"/>
        </w:rPr>
        <w:t> </w:t>
      </w:r>
      <w:r>
        <w:rPr>
          <w:sz w:val="22"/>
        </w:rPr>
        <w:t>to</w:t>
      </w:r>
      <w:r>
        <w:rPr>
          <w:spacing w:val="-1"/>
          <w:sz w:val="22"/>
        </w:rPr>
        <w:t> </w:t>
      </w:r>
      <w:r>
        <w:rPr>
          <w:sz w:val="22"/>
        </w:rPr>
        <w:t>connect</w:t>
      </w:r>
      <w:r>
        <w:rPr>
          <w:spacing w:val="-1"/>
          <w:sz w:val="22"/>
        </w:rPr>
        <w:t> </w:t>
      </w:r>
      <w:r>
        <w:rPr>
          <w:sz w:val="22"/>
        </w:rPr>
        <w:t>with</w:t>
      </w:r>
      <w:r>
        <w:rPr>
          <w:spacing w:val="-1"/>
          <w:sz w:val="22"/>
        </w:rPr>
        <w:t> </w:t>
      </w:r>
      <w:r>
        <w:rPr>
          <w:sz w:val="22"/>
        </w:rPr>
        <w:t>real</w:t>
      </w:r>
      <w:r>
        <w:rPr>
          <w:spacing w:val="-1"/>
          <w:sz w:val="22"/>
        </w:rPr>
        <w:t> </w:t>
      </w:r>
      <w:r>
        <w:rPr>
          <w:sz w:val="22"/>
        </w:rPr>
        <w:t>estate</w:t>
      </w:r>
      <w:r>
        <w:rPr>
          <w:spacing w:val="-1"/>
          <w:sz w:val="22"/>
        </w:rPr>
        <w:t> </w:t>
      </w:r>
      <w:r>
        <w:rPr>
          <w:sz w:val="22"/>
        </w:rPr>
        <w:t>professionals</w:t>
      </w:r>
      <w:r>
        <w:rPr>
          <w:spacing w:val="-1"/>
          <w:sz w:val="22"/>
        </w:rPr>
        <w:t> </w:t>
      </w:r>
      <w:r>
        <w:rPr>
          <w:sz w:val="22"/>
        </w:rPr>
        <w:t>and industry partners.</w:t>
      </w:r>
    </w:p>
    <w:p>
      <w:pPr>
        <w:pStyle w:val="ListParagraph"/>
        <w:numPr>
          <w:ilvl w:val="2"/>
          <w:numId w:val="16"/>
        </w:numPr>
        <w:tabs>
          <w:tab w:pos="750" w:val="left" w:leader="none"/>
        </w:tabs>
        <w:spacing w:line="295" w:lineRule="auto" w:before="124" w:after="0"/>
        <w:ind w:left="750" w:right="491" w:hanging="132"/>
        <w:jc w:val="left"/>
        <w:rPr>
          <w:sz w:val="22"/>
        </w:rPr>
      </w:pPr>
      <w:r>
        <w:rPr>
          <w:b/>
          <w:sz w:val="22"/>
        </w:rPr>
        <w:t>Content</w:t>
      </w:r>
      <w:r>
        <w:rPr>
          <w:b/>
          <w:spacing w:val="-6"/>
          <w:sz w:val="22"/>
        </w:rPr>
        <w:t> </w:t>
      </w:r>
      <w:r>
        <w:rPr>
          <w:b/>
          <w:sz w:val="22"/>
        </w:rPr>
        <w:t>Strategy:</w:t>
      </w:r>
      <w:r>
        <w:rPr>
          <w:b/>
          <w:spacing w:val="-6"/>
          <w:sz w:val="22"/>
        </w:rPr>
        <w:t> </w:t>
      </w:r>
      <w:r>
        <w:rPr>
          <w:sz w:val="22"/>
        </w:rPr>
        <w:t>Our</w:t>
      </w:r>
      <w:r>
        <w:rPr>
          <w:spacing w:val="-6"/>
          <w:sz w:val="22"/>
        </w:rPr>
        <w:t> </w:t>
      </w:r>
      <w:r>
        <w:rPr>
          <w:sz w:val="22"/>
        </w:rPr>
        <w:t>content</w:t>
      </w:r>
      <w:r>
        <w:rPr>
          <w:spacing w:val="-6"/>
          <w:sz w:val="22"/>
        </w:rPr>
        <w:t> </w:t>
      </w:r>
      <w:r>
        <w:rPr>
          <w:sz w:val="22"/>
        </w:rPr>
        <w:t>will</w:t>
      </w:r>
      <w:r>
        <w:rPr>
          <w:spacing w:val="-6"/>
          <w:sz w:val="22"/>
        </w:rPr>
        <w:t> </w:t>
      </w:r>
      <w:r>
        <w:rPr>
          <w:sz w:val="22"/>
        </w:rPr>
        <w:t>include</w:t>
      </w:r>
      <w:r>
        <w:rPr>
          <w:spacing w:val="-6"/>
          <w:sz w:val="22"/>
        </w:rPr>
        <w:t> </w:t>
      </w:r>
      <w:r>
        <w:rPr>
          <w:sz w:val="22"/>
        </w:rPr>
        <w:t>immersive</w:t>
      </w:r>
      <w:r>
        <w:rPr>
          <w:spacing w:val="-6"/>
          <w:sz w:val="22"/>
        </w:rPr>
        <w:t> </w:t>
      </w:r>
      <w:r>
        <w:rPr>
          <w:sz w:val="22"/>
        </w:rPr>
        <w:t>media,</w:t>
      </w:r>
      <w:r>
        <w:rPr>
          <w:spacing w:val="-6"/>
          <w:sz w:val="22"/>
        </w:rPr>
        <w:t> </w:t>
      </w:r>
      <w:r>
        <w:rPr>
          <w:sz w:val="22"/>
        </w:rPr>
        <w:t>such</w:t>
      </w:r>
      <w:r>
        <w:rPr>
          <w:spacing w:val="-6"/>
          <w:sz w:val="22"/>
        </w:rPr>
        <w:t> </w:t>
      </w:r>
      <w:r>
        <w:rPr>
          <w:sz w:val="22"/>
        </w:rPr>
        <w:t>as</w:t>
      </w:r>
      <w:r>
        <w:rPr>
          <w:spacing w:val="-6"/>
          <w:sz w:val="22"/>
        </w:rPr>
        <w:t> </w:t>
      </w:r>
      <w:r>
        <w:rPr>
          <w:sz w:val="22"/>
        </w:rPr>
        <w:t>high-resolution</w:t>
      </w:r>
      <w:r>
        <w:rPr>
          <w:spacing w:val="-6"/>
          <w:sz w:val="22"/>
        </w:rPr>
        <w:t> </w:t>
      </w:r>
      <w:r>
        <w:rPr>
          <w:sz w:val="22"/>
        </w:rPr>
        <w:t>photos</w:t>
      </w:r>
      <w:r>
        <w:rPr>
          <w:spacing w:val="-6"/>
          <w:sz w:val="22"/>
        </w:rPr>
        <w:t> </w:t>
      </w:r>
      <w:r>
        <w:rPr>
          <w:sz w:val="22"/>
        </w:rPr>
        <w:t>and virtual reality (VR) tours, alongside informative posts that highlight lifestyle aspects associated with</w:t>
      </w:r>
      <w:r>
        <w:rPr>
          <w:spacing w:val="-4"/>
          <w:sz w:val="22"/>
        </w:rPr>
        <w:t> </w:t>
      </w:r>
      <w:r>
        <w:rPr>
          <w:sz w:val="22"/>
        </w:rPr>
        <w:t>luxury</w:t>
      </w:r>
      <w:r>
        <w:rPr>
          <w:spacing w:val="-4"/>
          <w:sz w:val="22"/>
        </w:rPr>
        <w:t> </w:t>
      </w:r>
      <w:r>
        <w:rPr>
          <w:sz w:val="22"/>
        </w:rPr>
        <w:t>living.</w:t>
      </w:r>
      <w:r>
        <w:rPr>
          <w:spacing w:val="-4"/>
          <w:sz w:val="22"/>
        </w:rPr>
        <w:t> </w:t>
      </w:r>
      <w:r>
        <w:rPr>
          <w:sz w:val="22"/>
        </w:rPr>
        <w:t>User-generated</w:t>
      </w:r>
      <w:r>
        <w:rPr>
          <w:spacing w:val="-4"/>
          <w:sz w:val="22"/>
        </w:rPr>
        <w:t> </w:t>
      </w:r>
      <w:r>
        <w:rPr>
          <w:sz w:val="22"/>
        </w:rPr>
        <w:t>content,</w:t>
      </w:r>
      <w:r>
        <w:rPr>
          <w:spacing w:val="-4"/>
          <w:sz w:val="22"/>
        </w:rPr>
        <w:t> </w:t>
      </w:r>
      <w:r>
        <w:rPr>
          <w:sz w:val="22"/>
        </w:rPr>
        <w:t>including</w:t>
      </w:r>
      <w:r>
        <w:rPr>
          <w:spacing w:val="-4"/>
          <w:sz w:val="22"/>
        </w:rPr>
        <w:t> </w:t>
      </w:r>
      <w:r>
        <w:rPr>
          <w:sz w:val="22"/>
        </w:rPr>
        <w:t>tenant</w:t>
      </w:r>
      <w:r>
        <w:rPr>
          <w:spacing w:val="-4"/>
          <w:sz w:val="22"/>
        </w:rPr>
        <w:t> </w:t>
      </w:r>
      <w:r>
        <w:rPr>
          <w:sz w:val="22"/>
        </w:rPr>
        <w:t>testimonials</w:t>
      </w:r>
      <w:r>
        <w:rPr>
          <w:spacing w:val="-4"/>
          <w:sz w:val="22"/>
        </w:rPr>
        <w:t> </w:t>
      </w:r>
      <w:r>
        <w:rPr>
          <w:sz w:val="22"/>
        </w:rPr>
        <w:t>and</w:t>
      </w:r>
      <w:r>
        <w:rPr>
          <w:spacing w:val="-4"/>
          <w:sz w:val="22"/>
        </w:rPr>
        <w:t> </w:t>
      </w:r>
      <w:r>
        <w:rPr>
          <w:sz w:val="22"/>
        </w:rPr>
        <w:t>experiences,</w:t>
      </w:r>
      <w:r>
        <w:rPr>
          <w:spacing w:val="-4"/>
          <w:sz w:val="22"/>
        </w:rPr>
        <w:t> </w:t>
      </w:r>
      <w:r>
        <w:rPr>
          <w:sz w:val="22"/>
        </w:rPr>
        <w:t>will also enhance authenticity and appeal.</w:t>
      </w:r>
    </w:p>
    <w:p>
      <w:pPr>
        <w:pStyle w:val="ListParagraph"/>
        <w:numPr>
          <w:ilvl w:val="2"/>
          <w:numId w:val="16"/>
        </w:numPr>
        <w:tabs>
          <w:tab w:pos="750" w:val="left" w:leader="none"/>
        </w:tabs>
        <w:spacing w:line="295" w:lineRule="auto" w:before="123" w:after="0"/>
        <w:ind w:left="750" w:right="432" w:hanging="132"/>
        <w:jc w:val="left"/>
        <w:rPr>
          <w:sz w:val="22"/>
        </w:rPr>
      </w:pPr>
      <w:r>
        <w:rPr>
          <w:b/>
          <w:sz w:val="22"/>
        </w:rPr>
        <w:t>Targeted Advertising: </w:t>
      </w:r>
      <w:r>
        <w:rPr>
          <w:sz w:val="22"/>
        </w:rPr>
        <w:t>We will implement targeted ad campaigns using demographic and psychographic</w:t>
      </w:r>
      <w:r>
        <w:rPr>
          <w:spacing w:val="-1"/>
          <w:sz w:val="22"/>
        </w:rPr>
        <w:t> </w:t>
      </w:r>
      <w:r>
        <w:rPr>
          <w:sz w:val="22"/>
        </w:rPr>
        <w:t>data</w:t>
      </w:r>
      <w:r>
        <w:rPr>
          <w:spacing w:val="-1"/>
          <w:sz w:val="22"/>
        </w:rPr>
        <w:t> </w:t>
      </w:r>
      <w:r>
        <w:rPr>
          <w:sz w:val="22"/>
        </w:rPr>
        <w:t>to</w:t>
      </w:r>
      <w:r>
        <w:rPr>
          <w:spacing w:val="-1"/>
          <w:sz w:val="22"/>
        </w:rPr>
        <w:t> </w:t>
      </w:r>
      <w:r>
        <w:rPr>
          <w:sz w:val="22"/>
        </w:rPr>
        <w:t>reach</w:t>
      </w:r>
      <w:r>
        <w:rPr>
          <w:spacing w:val="-1"/>
          <w:sz w:val="22"/>
        </w:rPr>
        <w:t> </w:t>
      </w:r>
      <w:r>
        <w:rPr>
          <w:sz w:val="22"/>
        </w:rPr>
        <w:t>potential</w:t>
      </w:r>
      <w:r>
        <w:rPr>
          <w:spacing w:val="-1"/>
          <w:sz w:val="22"/>
        </w:rPr>
        <w:t> </w:t>
      </w:r>
      <w:r>
        <w:rPr>
          <w:sz w:val="22"/>
        </w:rPr>
        <w:t>tenants</w:t>
      </w:r>
      <w:r>
        <w:rPr>
          <w:spacing w:val="-1"/>
          <w:sz w:val="22"/>
        </w:rPr>
        <w:t> </w:t>
      </w:r>
      <w:r>
        <w:rPr>
          <w:sz w:val="22"/>
        </w:rPr>
        <w:t>and</w:t>
      </w:r>
      <w:r>
        <w:rPr>
          <w:spacing w:val="-1"/>
          <w:sz w:val="22"/>
        </w:rPr>
        <w:t> </w:t>
      </w:r>
      <w:r>
        <w:rPr>
          <w:sz w:val="22"/>
        </w:rPr>
        <w:t>real</w:t>
      </w:r>
      <w:r>
        <w:rPr>
          <w:spacing w:val="-1"/>
          <w:sz w:val="22"/>
        </w:rPr>
        <w:t> </w:t>
      </w:r>
      <w:r>
        <w:rPr>
          <w:sz w:val="22"/>
        </w:rPr>
        <w:t>estate</w:t>
      </w:r>
      <w:r>
        <w:rPr>
          <w:spacing w:val="-1"/>
          <w:sz w:val="22"/>
        </w:rPr>
        <w:t> </w:t>
      </w:r>
      <w:r>
        <w:rPr>
          <w:sz w:val="22"/>
        </w:rPr>
        <w:t>professionals.</w:t>
      </w:r>
      <w:r>
        <w:rPr>
          <w:spacing w:val="-1"/>
          <w:sz w:val="22"/>
        </w:rPr>
        <w:t> </w:t>
      </w:r>
      <w:r>
        <w:rPr>
          <w:sz w:val="22"/>
        </w:rPr>
        <w:t>Retargeting</w:t>
      </w:r>
      <w:r>
        <w:rPr>
          <w:spacing w:val="-1"/>
          <w:sz w:val="22"/>
        </w:rPr>
        <w:t> </w:t>
      </w:r>
      <w:r>
        <w:rPr>
          <w:sz w:val="22"/>
        </w:rPr>
        <w:t>ads</w:t>
      </w:r>
      <w:r>
        <w:rPr>
          <w:spacing w:val="-1"/>
          <w:sz w:val="22"/>
        </w:rPr>
        <w:t> </w:t>
      </w:r>
      <w:r>
        <w:rPr>
          <w:sz w:val="22"/>
        </w:rPr>
        <w:t>will be used to engage visitors who have previously interacted with our site but did not convert.</w:t>
      </w:r>
    </w:p>
    <w:p>
      <w:pPr>
        <w:pStyle w:val="ListParagraph"/>
        <w:numPr>
          <w:ilvl w:val="2"/>
          <w:numId w:val="16"/>
        </w:numPr>
        <w:tabs>
          <w:tab w:pos="750" w:val="left" w:leader="none"/>
        </w:tabs>
        <w:spacing w:line="295" w:lineRule="auto" w:before="123" w:after="0"/>
        <w:ind w:left="750" w:right="745" w:hanging="132"/>
        <w:jc w:val="left"/>
        <w:rPr>
          <w:sz w:val="22"/>
        </w:rPr>
      </w:pPr>
      <w:r>
        <w:rPr>
          <w:b/>
          <w:sz w:val="22"/>
        </w:rPr>
        <w:t>Influencer</w:t>
      </w:r>
      <w:r>
        <w:rPr>
          <w:b/>
          <w:spacing w:val="-9"/>
          <w:sz w:val="22"/>
        </w:rPr>
        <w:t> </w:t>
      </w:r>
      <w:r>
        <w:rPr>
          <w:b/>
          <w:sz w:val="22"/>
        </w:rPr>
        <w:t>Collaborations:</w:t>
      </w:r>
      <w:r>
        <w:rPr>
          <w:b/>
          <w:spacing w:val="-8"/>
          <w:sz w:val="22"/>
        </w:rPr>
        <w:t> </w:t>
      </w:r>
      <w:r>
        <w:rPr>
          <w:sz w:val="22"/>
        </w:rPr>
        <w:t>Partnering</w:t>
      </w:r>
      <w:r>
        <w:rPr>
          <w:spacing w:val="-9"/>
          <w:sz w:val="22"/>
        </w:rPr>
        <w:t> </w:t>
      </w:r>
      <w:r>
        <w:rPr>
          <w:sz w:val="22"/>
        </w:rPr>
        <w:t>with</w:t>
      </w:r>
      <w:r>
        <w:rPr>
          <w:spacing w:val="-9"/>
          <w:sz w:val="22"/>
        </w:rPr>
        <w:t> </w:t>
      </w:r>
      <w:r>
        <w:rPr>
          <w:sz w:val="22"/>
        </w:rPr>
        <w:t>influencers</w:t>
      </w:r>
      <w:r>
        <w:rPr>
          <w:spacing w:val="-9"/>
          <w:sz w:val="22"/>
        </w:rPr>
        <w:t> </w:t>
      </w:r>
      <w:r>
        <w:rPr>
          <w:sz w:val="22"/>
        </w:rPr>
        <w:t>in</w:t>
      </w:r>
      <w:r>
        <w:rPr>
          <w:spacing w:val="-9"/>
          <w:sz w:val="22"/>
        </w:rPr>
        <w:t> </w:t>
      </w:r>
      <w:r>
        <w:rPr>
          <w:sz w:val="22"/>
        </w:rPr>
        <w:t>the</w:t>
      </w:r>
      <w:r>
        <w:rPr>
          <w:spacing w:val="-9"/>
          <w:sz w:val="22"/>
        </w:rPr>
        <w:t> </w:t>
      </w:r>
      <w:r>
        <w:rPr>
          <w:sz w:val="22"/>
        </w:rPr>
        <w:t>luxury</w:t>
      </w:r>
      <w:r>
        <w:rPr>
          <w:spacing w:val="-9"/>
          <w:sz w:val="22"/>
        </w:rPr>
        <w:t> </w:t>
      </w:r>
      <w:r>
        <w:rPr>
          <w:sz w:val="22"/>
        </w:rPr>
        <w:t>lifestyle</w:t>
      </w:r>
      <w:r>
        <w:rPr>
          <w:spacing w:val="-9"/>
          <w:sz w:val="22"/>
        </w:rPr>
        <w:t> </w:t>
      </w:r>
      <w:r>
        <w:rPr>
          <w:sz w:val="22"/>
        </w:rPr>
        <w:t>and</w:t>
      </w:r>
      <w:r>
        <w:rPr>
          <w:spacing w:val="-9"/>
          <w:sz w:val="22"/>
        </w:rPr>
        <w:t> </w:t>
      </w:r>
      <w:r>
        <w:rPr>
          <w:sz w:val="22"/>
        </w:rPr>
        <w:t>real</w:t>
      </w:r>
      <w:r>
        <w:rPr>
          <w:spacing w:val="-9"/>
          <w:sz w:val="22"/>
        </w:rPr>
        <w:t> </w:t>
      </w:r>
      <w:r>
        <w:rPr>
          <w:sz w:val="22"/>
        </w:rPr>
        <w:t>estate sectors</w:t>
      </w:r>
      <w:r>
        <w:rPr>
          <w:spacing w:val="-8"/>
          <w:sz w:val="22"/>
        </w:rPr>
        <w:t> </w:t>
      </w:r>
      <w:r>
        <w:rPr>
          <w:sz w:val="22"/>
        </w:rPr>
        <w:t>will</w:t>
      </w:r>
      <w:r>
        <w:rPr>
          <w:spacing w:val="-8"/>
          <w:sz w:val="22"/>
        </w:rPr>
        <w:t> </w:t>
      </w:r>
      <w:r>
        <w:rPr>
          <w:sz w:val="22"/>
        </w:rPr>
        <w:t>amplify</w:t>
      </w:r>
      <w:r>
        <w:rPr>
          <w:spacing w:val="-8"/>
          <w:sz w:val="22"/>
        </w:rPr>
        <w:t> </w:t>
      </w:r>
      <w:r>
        <w:rPr>
          <w:sz w:val="22"/>
        </w:rPr>
        <w:t>our</w:t>
      </w:r>
      <w:r>
        <w:rPr>
          <w:spacing w:val="-8"/>
          <w:sz w:val="22"/>
        </w:rPr>
        <w:t> </w:t>
      </w:r>
      <w:r>
        <w:rPr>
          <w:sz w:val="22"/>
        </w:rPr>
        <w:t>reach</w:t>
      </w:r>
      <w:r>
        <w:rPr>
          <w:spacing w:val="-8"/>
          <w:sz w:val="22"/>
        </w:rPr>
        <w:t> </w:t>
      </w:r>
      <w:r>
        <w:rPr>
          <w:sz w:val="22"/>
        </w:rPr>
        <w:t>and</w:t>
      </w:r>
      <w:r>
        <w:rPr>
          <w:spacing w:val="-8"/>
          <w:sz w:val="22"/>
        </w:rPr>
        <w:t> </w:t>
      </w:r>
      <w:r>
        <w:rPr>
          <w:sz w:val="22"/>
        </w:rPr>
        <w:t>credibility.</w:t>
      </w:r>
      <w:r>
        <w:rPr>
          <w:spacing w:val="-8"/>
          <w:sz w:val="22"/>
        </w:rPr>
        <w:t> </w:t>
      </w:r>
      <w:r>
        <w:rPr>
          <w:sz w:val="22"/>
        </w:rPr>
        <w:t>Influencers</w:t>
      </w:r>
      <w:r>
        <w:rPr>
          <w:spacing w:val="-8"/>
          <w:sz w:val="22"/>
        </w:rPr>
        <w:t> </w:t>
      </w:r>
      <w:r>
        <w:rPr>
          <w:sz w:val="22"/>
        </w:rPr>
        <w:t>can</w:t>
      </w:r>
      <w:r>
        <w:rPr>
          <w:spacing w:val="-8"/>
          <w:sz w:val="22"/>
        </w:rPr>
        <w:t> </w:t>
      </w:r>
      <w:r>
        <w:rPr>
          <w:sz w:val="22"/>
        </w:rPr>
        <w:t>provide</w:t>
      </w:r>
      <w:r>
        <w:rPr>
          <w:spacing w:val="-8"/>
          <w:sz w:val="22"/>
        </w:rPr>
        <w:t> </w:t>
      </w:r>
      <w:r>
        <w:rPr>
          <w:sz w:val="22"/>
        </w:rPr>
        <w:t>authentic</w:t>
      </w:r>
      <w:r>
        <w:rPr>
          <w:spacing w:val="-8"/>
          <w:sz w:val="22"/>
        </w:rPr>
        <w:t> </w:t>
      </w:r>
      <w:r>
        <w:rPr>
          <w:sz w:val="22"/>
        </w:rPr>
        <w:t>endorsements and promote our platform to their affluent followers.</w:t>
      </w:r>
    </w:p>
    <w:p>
      <w:pPr>
        <w:pStyle w:val="ListParagraph"/>
        <w:numPr>
          <w:ilvl w:val="2"/>
          <w:numId w:val="16"/>
        </w:numPr>
        <w:tabs>
          <w:tab w:pos="750" w:val="left" w:leader="none"/>
        </w:tabs>
        <w:spacing w:line="295" w:lineRule="auto" w:before="122" w:after="0"/>
        <w:ind w:left="750" w:right="428" w:hanging="132"/>
        <w:jc w:val="left"/>
        <w:rPr>
          <w:sz w:val="22"/>
        </w:rPr>
      </w:pPr>
      <w:r>
        <w:rPr>
          <w:b/>
          <w:sz w:val="22"/>
        </w:rPr>
        <w:t>Engagement and Customer Service: </w:t>
      </w:r>
      <w:r>
        <w:rPr>
          <w:sz w:val="22"/>
        </w:rPr>
        <w:t>Social media will serve as a key touchpoint for customer engagement.</w:t>
      </w:r>
      <w:r>
        <w:rPr>
          <w:spacing w:val="-6"/>
          <w:sz w:val="22"/>
        </w:rPr>
        <w:t> </w:t>
      </w:r>
      <w:r>
        <w:rPr>
          <w:sz w:val="22"/>
        </w:rPr>
        <w:t>We</w:t>
      </w:r>
      <w:r>
        <w:rPr>
          <w:spacing w:val="-6"/>
          <w:sz w:val="22"/>
        </w:rPr>
        <w:t> </w:t>
      </w:r>
      <w:r>
        <w:rPr>
          <w:sz w:val="22"/>
        </w:rPr>
        <w:t>will</w:t>
      </w:r>
      <w:r>
        <w:rPr>
          <w:spacing w:val="-6"/>
          <w:sz w:val="22"/>
        </w:rPr>
        <w:t> </w:t>
      </w:r>
      <w:r>
        <w:rPr>
          <w:sz w:val="22"/>
        </w:rPr>
        <w:t>maintain</w:t>
      </w:r>
      <w:r>
        <w:rPr>
          <w:spacing w:val="-6"/>
          <w:sz w:val="22"/>
        </w:rPr>
        <w:t> </w:t>
      </w:r>
      <w:r>
        <w:rPr>
          <w:sz w:val="22"/>
        </w:rPr>
        <w:t>active</w:t>
      </w:r>
      <w:r>
        <w:rPr>
          <w:spacing w:val="-6"/>
          <w:sz w:val="22"/>
        </w:rPr>
        <w:t> </w:t>
      </w:r>
      <w:r>
        <w:rPr>
          <w:sz w:val="22"/>
        </w:rPr>
        <w:t>communication</w:t>
      </w:r>
      <w:r>
        <w:rPr>
          <w:spacing w:val="-6"/>
          <w:sz w:val="22"/>
        </w:rPr>
        <w:t> </w:t>
      </w:r>
      <w:r>
        <w:rPr>
          <w:sz w:val="22"/>
        </w:rPr>
        <w:t>channels,</w:t>
      </w:r>
      <w:r>
        <w:rPr>
          <w:spacing w:val="-6"/>
          <w:sz w:val="22"/>
        </w:rPr>
        <w:t> </w:t>
      </w:r>
      <w:r>
        <w:rPr>
          <w:sz w:val="22"/>
        </w:rPr>
        <w:t>responding</w:t>
      </w:r>
      <w:r>
        <w:rPr>
          <w:spacing w:val="-6"/>
          <w:sz w:val="22"/>
        </w:rPr>
        <w:t> </w:t>
      </w:r>
      <w:r>
        <w:rPr>
          <w:sz w:val="22"/>
        </w:rPr>
        <w:t>promptly</w:t>
      </w:r>
      <w:r>
        <w:rPr>
          <w:spacing w:val="-6"/>
          <w:sz w:val="22"/>
        </w:rPr>
        <w:t> </w:t>
      </w:r>
      <w:r>
        <w:rPr>
          <w:sz w:val="22"/>
        </w:rPr>
        <w:t>to</w:t>
      </w:r>
      <w:r>
        <w:rPr>
          <w:spacing w:val="-6"/>
          <w:sz w:val="22"/>
        </w:rPr>
        <w:t> </w:t>
      </w:r>
      <w:r>
        <w:rPr>
          <w:sz w:val="22"/>
        </w:rPr>
        <w:t>inquiries, </w:t>
      </w:r>
      <w:r>
        <w:rPr>
          <w:w w:val="105"/>
          <w:sz w:val="22"/>
        </w:rPr>
        <w:t>and fostering a sense of community among users.</w:t>
      </w:r>
    </w:p>
    <w:p>
      <w:pPr>
        <w:spacing w:after="0" w:line="295" w:lineRule="auto"/>
        <w:jc w:val="left"/>
        <w:rPr>
          <w:sz w:val="22"/>
        </w:rPr>
        <w:sectPr>
          <w:pgSz w:w="11910" w:h="16840"/>
          <w:pgMar w:header="0" w:footer="450" w:top="940" w:bottom="640" w:left="700" w:right="420"/>
        </w:sectPr>
      </w:pPr>
    </w:p>
    <w:p>
      <w:pPr>
        <w:pStyle w:val="ListParagraph"/>
        <w:numPr>
          <w:ilvl w:val="2"/>
          <w:numId w:val="16"/>
        </w:numPr>
        <w:tabs>
          <w:tab w:pos="750" w:val="left" w:leader="none"/>
        </w:tabs>
        <w:spacing w:line="295" w:lineRule="auto" w:before="80" w:after="0"/>
        <w:ind w:left="750" w:right="479" w:hanging="132"/>
        <w:jc w:val="left"/>
        <w:rPr>
          <w:sz w:val="22"/>
        </w:rPr>
      </w:pPr>
      <w:r>
        <w:rPr>
          <w:b/>
          <w:sz w:val="22"/>
        </w:rPr>
        <w:t>Analytics</w:t>
      </w:r>
      <w:r>
        <w:rPr>
          <w:b/>
          <w:spacing w:val="-3"/>
          <w:sz w:val="22"/>
        </w:rPr>
        <w:t> </w:t>
      </w:r>
      <w:r>
        <w:rPr>
          <w:b/>
          <w:sz w:val="22"/>
        </w:rPr>
        <w:t>and</w:t>
      </w:r>
      <w:r>
        <w:rPr>
          <w:b/>
          <w:spacing w:val="-3"/>
          <w:sz w:val="22"/>
        </w:rPr>
        <w:t> </w:t>
      </w:r>
      <w:r>
        <w:rPr>
          <w:b/>
          <w:sz w:val="22"/>
        </w:rPr>
        <w:t>Optimization:</w:t>
      </w:r>
      <w:r>
        <w:rPr>
          <w:b/>
          <w:spacing w:val="-3"/>
          <w:sz w:val="22"/>
        </w:rPr>
        <w:t> </w:t>
      </w:r>
      <w:r>
        <w:rPr>
          <w:sz w:val="22"/>
        </w:rPr>
        <w:t>Performance</w:t>
      </w:r>
      <w:r>
        <w:rPr>
          <w:spacing w:val="-3"/>
          <w:sz w:val="22"/>
        </w:rPr>
        <w:t> </w:t>
      </w:r>
      <w:r>
        <w:rPr>
          <w:sz w:val="22"/>
        </w:rPr>
        <w:t>metrics</w:t>
      </w:r>
      <w:r>
        <w:rPr>
          <w:spacing w:val="-3"/>
          <w:sz w:val="22"/>
        </w:rPr>
        <w:t> </w:t>
      </w:r>
      <w:r>
        <w:rPr>
          <w:sz w:val="22"/>
        </w:rPr>
        <w:t>from</w:t>
      </w:r>
      <w:r>
        <w:rPr>
          <w:spacing w:val="-3"/>
          <w:sz w:val="22"/>
        </w:rPr>
        <w:t> </w:t>
      </w:r>
      <w:r>
        <w:rPr>
          <w:sz w:val="22"/>
        </w:rPr>
        <w:t>our</w:t>
      </w:r>
      <w:r>
        <w:rPr>
          <w:spacing w:val="-3"/>
          <w:sz w:val="22"/>
        </w:rPr>
        <w:t> </w:t>
      </w:r>
      <w:r>
        <w:rPr>
          <w:sz w:val="22"/>
        </w:rPr>
        <w:t>campaigns</w:t>
      </w:r>
      <w:r>
        <w:rPr>
          <w:spacing w:val="-3"/>
          <w:sz w:val="22"/>
        </w:rPr>
        <w:t> </w:t>
      </w:r>
      <w:r>
        <w:rPr>
          <w:sz w:val="22"/>
        </w:rPr>
        <w:t>will</w:t>
      </w:r>
      <w:r>
        <w:rPr>
          <w:spacing w:val="-3"/>
          <w:sz w:val="22"/>
        </w:rPr>
        <w:t> </w:t>
      </w:r>
      <w:r>
        <w:rPr>
          <w:sz w:val="22"/>
        </w:rPr>
        <w:t>be</w:t>
      </w:r>
      <w:r>
        <w:rPr>
          <w:spacing w:val="-3"/>
          <w:sz w:val="22"/>
        </w:rPr>
        <w:t> </w:t>
      </w:r>
      <w:r>
        <w:rPr>
          <w:sz w:val="22"/>
        </w:rPr>
        <w:t>closely</w:t>
      </w:r>
      <w:r>
        <w:rPr>
          <w:spacing w:val="-3"/>
          <w:sz w:val="22"/>
        </w:rPr>
        <w:t> </w:t>
      </w:r>
      <w:r>
        <w:rPr>
          <w:sz w:val="22"/>
        </w:rPr>
        <w:t>monitored through social media analytics tools. This data will guide our strategy, allowing for continuous optimization of content and targeting efforts to maximize ROI.</w:t>
      </w:r>
    </w:p>
    <w:p>
      <w:pPr>
        <w:pStyle w:val="BodyText"/>
        <w:spacing w:line="295" w:lineRule="auto" w:before="243"/>
        <w:ind w:left="150" w:right="458"/>
      </w:pPr>
      <w:r>
        <w:rPr/>
        <w:t>By executing a targeted and engaging social media strategy, LuxuryApartments.com aims to establish itself as the go-to platform for luxury apartment rentals, connecting tenants with exclusive listings while enhancing brand visibility and loyalty.</w:t>
      </w:r>
    </w:p>
    <w:p>
      <w:pPr>
        <w:pStyle w:val="Heading4"/>
        <w:numPr>
          <w:ilvl w:val="1"/>
          <w:numId w:val="16"/>
        </w:numPr>
        <w:tabs>
          <w:tab w:pos="609" w:val="left" w:leader="none"/>
        </w:tabs>
        <w:spacing w:line="240" w:lineRule="auto" w:before="304" w:after="0"/>
        <w:ind w:left="609" w:right="0" w:hanging="459"/>
        <w:jc w:val="left"/>
      </w:pPr>
      <w:bookmarkStart w:name="7.4 Content Marketing Plan" w:id="80"/>
      <w:bookmarkEnd w:id="80"/>
      <w:r>
        <w:rPr/>
      </w:r>
      <w:bookmarkStart w:name="_bookmark39" w:id="81"/>
      <w:bookmarkEnd w:id="81"/>
      <w:r>
        <w:rPr/>
      </w:r>
      <w:r>
        <w:rPr>
          <w:color w:val="1875D1"/>
          <w:spacing w:val="-2"/>
        </w:rPr>
        <w:t>Content</w:t>
      </w:r>
      <w:r>
        <w:rPr>
          <w:color w:val="1875D1"/>
          <w:spacing w:val="-6"/>
        </w:rPr>
        <w:t> </w:t>
      </w:r>
      <w:r>
        <w:rPr>
          <w:color w:val="1875D1"/>
          <w:spacing w:val="-2"/>
        </w:rPr>
        <w:t>Marketing</w:t>
      </w:r>
      <w:r>
        <w:rPr>
          <w:color w:val="1875D1"/>
          <w:spacing w:val="-5"/>
        </w:rPr>
        <w:t> </w:t>
      </w:r>
      <w:r>
        <w:rPr>
          <w:color w:val="1875D1"/>
          <w:spacing w:val="-4"/>
        </w:rPr>
        <w:t>Plan</w:t>
      </w:r>
    </w:p>
    <w:p>
      <w:pPr>
        <w:pStyle w:val="BodyText"/>
        <w:spacing w:line="295" w:lineRule="auto" w:before="307"/>
        <w:ind w:left="150" w:right="458"/>
      </w:pPr>
      <w:r>
        <w:rPr/>
        <w:t>The</w:t>
      </w:r>
      <w:r>
        <w:rPr>
          <w:spacing w:val="-8"/>
        </w:rPr>
        <w:t> </w:t>
      </w:r>
      <w:r>
        <w:rPr/>
        <w:t>content</w:t>
      </w:r>
      <w:r>
        <w:rPr>
          <w:spacing w:val="-8"/>
        </w:rPr>
        <w:t> </w:t>
      </w:r>
      <w:r>
        <w:rPr/>
        <w:t>marketing</w:t>
      </w:r>
      <w:r>
        <w:rPr>
          <w:spacing w:val="-8"/>
        </w:rPr>
        <w:t> </w:t>
      </w:r>
      <w:r>
        <w:rPr/>
        <w:t>strategy</w:t>
      </w:r>
      <w:r>
        <w:rPr>
          <w:spacing w:val="-8"/>
        </w:rPr>
        <w:t> </w:t>
      </w:r>
      <w:r>
        <w:rPr/>
        <w:t>for</w:t>
      </w:r>
      <w:r>
        <w:rPr>
          <w:spacing w:val="-8"/>
        </w:rPr>
        <w:t> </w:t>
      </w:r>
      <w:r>
        <w:rPr/>
        <w:t>LuxuryApartments.com</w:t>
      </w:r>
      <w:r>
        <w:rPr>
          <w:spacing w:val="-8"/>
        </w:rPr>
        <w:t> </w:t>
      </w:r>
      <w:r>
        <w:rPr/>
        <w:t>is</w:t>
      </w:r>
      <w:r>
        <w:rPr>
          <w:spacing w:val="-8"/>
        </w:rPr>
        <w:t> </w:t>
      </w:r>
      <w:r>
        <w:rPr/>
        <w:t>designed</w:t>
      </w:r>
      <w:r>
        <w:rPr>
          <w:spacing w:val="-8"/>
        </w:rPr>
        <w:t> </w:t>
      </w:r>
      <w:r>
        <w:rPr/>
        <w:t>to</w:t>
      </w:r>
      <w:r>
        <w:rPr>
          <w:spacing w:val="-8"/>
        </w:rPr>
        <w:t> </w:t>
      </w:r>
      <w:r>
        <w:rPr/>
        <w:t>elevate</w:t>
      </w:r>
      <w:r>
        <w:rPr>
          <w:spacing w:val="-8"/>
        </w:rPr>
        <w:t> </w:t>
      </w:r>
      <w:r>
        <w:rPr/>
        <w:t>brand</w:t>
      </w:r>
      <w:r>
        <w:rPr>
          <w:spacing w:val="-8"/>
        </w:rPr>
        <w:t> </w:t>
      </w:r>
      <w:r>
        <w:rPr/>
        <w:t>visibility, engage</w:t>
      </w:r>
      <w:r>
        <w:rPr>
          <w:spacing w:val="-2"/>
        </w:rPr>
        <w:t> </w:t>
      </w:r>
      <w:r>
        <w:rPr/>
        <w:t>target</w:t>
      </w:r>
      <w:r>
        <w:rPr>
          <w:spacing w:val="-2"/>
        </w:rPr>
        <w:t> </w:t>
      </w:r>
      <w:r>
        <w:rPr/>
        <w:t>audiences,</w:t>
      </w:r>
      <w:r>
        <w:rPr>
          <w:spacing w:val="-2"/>
        </w:rPr>
        <w:t> </w:t>
      </w:r>
      <w:r>
        <w:rPr/>
        <w:t>and</w:t>
      </w:r>
      <w:r>
        <w:rPr>
          <w:spacing w:val="-2"/>
        </w:rPr>
        <w:t> </w:t>
      </w:r>
      <w:r>
        <w:rPr/>
        <w:t>establish</w:t>
      </w:r>
      <w:r>
        <w:rPr>
          <w:spacing w:val="-2"/>
        </w:rPr>
        <w:t> </w:t>
      </w:r>
      <w:r>
        <w:rPr/>
        <w:t>authority</w:t>
      </w:r>
      <w:r>
        <w:rPr>
          <w:spacing w:val="-2"/>
        </w:rPr>
        <w:t> </w:t>
      </w:r>
      <w:r>
        <w:rPr/>
        <w:t>in</w:t>
      </w:r>
      <w:r>
        <w:rPr>
          <w:spacing w:val="-2"/>
        </w:rPr>
        <w:t> </w:t>
      </w:r>
      <w:r>
        <w:rPr/>
        <w:t>the</w:t>
      </w:r>
      <w:r>
        <w:rPr>
          <w:spacing w:val="-2"/>
        </w:rPr>
        <w:t> </w:t>
      </w:r>
      <w:r>
        <w:rPr/>
        <w:t>luxury</w:t>
      </w:r>
      <w:r>
        <w:rPr>
          <w:spacing w:val="-2"/>
        </w:rPr>
        <w:t> </w:t>
      </w:r>
      <w:r>
        <w:rPr/>
        <w:t>real</w:t>
      </w:r>
      <w:r>
        <w:rPr>
          <w:spacing w:val="-2"/>
        </w:rPr>
        <w:t> </w:t>
      </w:r>
      <w:r>
        <w:rPr/>
        <w:t>estate</w:t>
      </w:r>
      <w:r>
        <w:rPr>
          <w:spacing w:val="-2"/>
        </w:rPr>
        <w:t> </w:t>
      </w:r>
      <w:r>
        <w:rPr/>
        <w:t>sector.</w:t>
      </w:r>
      <w:r>
        <w:rPr>
          <w:spacing w:val="-2"/>
        </w:rPr>
        <w:t> </w:t>
      </w:r>
      <w:r>
        <w:rPr/>
        <w:t>By</w:t>
      </w:r>
      <w:r>
        <w:rPr>
          <w:spacing w:val="-2"/>
        </w:rPr>
        <w:t> </w:t>
      </w:r>
      <w:r>
        <w:rPr/>
        <w:t>leveraging</w:t>
      </w:r>
      <w:r>
        <w:rPr>
          <w:spacing w:val="-2"/>
        </w:rPr>
        <w:t> </w:t>
      </w:r>
      <w:r>
        <w:rPr/>
        <w:t>a variety</w:t>
      </w:r>
      <w:r>
        <w:rPr>
          <w:spacing w:val="-10"/>
        </w:rPr>
        <w:t> </w:t>
      </w:r>
      <w:r>
        <w:rPr/>
        <w:t>of</w:t>
      </w:r>
      <w:r>
        <w:rPr>
          <w:spacing w:val="-10"/>
        </w:rPr>
        <w:t> </w:t>
      </w:r>
      <w:r>
        <w:rPr/>
        <w:t>content</w:t>
      </w:r>
      <w:r>
        <w:rPr>
          <w:spacing w:val="-10"/>
        </w:rPr>
        <w:t> </w:t>
      </w:r>
      <w:r>
        <w:rPr/>
        <w:t>types,</w:t>
      </w:r>
      <w:r>
        <w:rPr>
          <w:spacing w:val="-10"/>
        </w:rPr>
        <w:t> </w:t>
      </w:r>
      <w:r>
        <w:rPr/>
        <w:t>we</w:t>
      </w:r>
      <w:r>
        <w:rPr>
          <w:spacing w:val="-10"/>
        </w:rPr>
        <w:t> </w:t>
      </w:r>
      <w:r>
        <w:rPr/>
        <w:t>aim</w:t>
      </w:r>
      <w:r>
        <w:rPr>
          <w:spacing w:val="-10"/>
        </w:rPr>
        <w:t> </w:t>
      </w:r>
      <w:r>
        <w:rPr/>
        <w:t>to</w:t>
      </w:r>
      <w:r>
        <w:rPr>
          <w:spacing w:val="-10"/>
        </w:rPr>
        <w:t> </w:t>
      </w:r>
      <w:r>
        <w:rPr/>
        <w:t>attract</w:t>
      </w:r>
      <w:r>
        <w:rPr>
          <w:spacing w:val="-10"/>
        </w:rPr>
        <w:t> </w:t>
      </w:r>
      <w:r>
        <w:rPr/>
        <w:t>affluent</w:t>
      </w:r>
      <w:r>
        <w:rPr>
          <w:spacing w:val="-10"/>
        </w:rPr>
        <w:t> </w:t>
      </w:r>
      <w:r>
        <w:rPr/>
        <w:t>individuals</w:t>
      </w:r>
      <w:r>
        <w:rPr>
          <w:spacing w:val="-10"/>
        </w:rPr>
        <w:t> </w:t>
      </w:r>
      <w:r>
        <w:rPr/>
        <w:t>and</w:t>
      </w:r>
      <w:r>
        <w:rPr>
          <w:spacing w:val="-10"/>
        </w:rPr>
        <w:t> </w:t>
      </w:r>
      <w:r>
        <w:rPr/>
        <w:t>families</w:t>
      </w:r>
      <w:r>
        <w:rPr>
          <w:spacing w:val="-10"/>
        </w:rPr>
        <w:t> </w:t>
      </w:r>
      <w:r>
        <w:rPr/>
        <w:t>as</w:t>
      </w:r>
      <w:r>
        <w:rPr>
          <w:spacing w:val="-10"/>
        </w:rPr>
        <w:t> </w:t>
      </w:r>
      <w:r>
        <w:rPr/>
        <w:t>well</w:t>
      </w:r>
      <w:r>
        <w:rPr>
          <w:spacing w:val="-10"/>
        </w:rPr>
        <w:t> </w:t>
      </w:r>
      <w:r>
        <w:rPr/>
        <w:t>as</w:t>
      </w:r>
      <w:r>
        <w:rPr>
          <w:spacing w:val="-10"/>
        </w:rPr>
        <w:t> </w:t>
      </w:r>
      <w:r>
        <w:rPr/>
        <w:t>brokers</w:t>
      </w:r>
      <w:r>
        <w:rPr>
          <w:spacing w:val="-10"/>
        </w:rPr>
        <w:t> </w:t>
      </w:r>
      <w:r>
        <w:rPr/>
        <w:t>and landlords seeking to list high-end properties.</w:t>
      </w:r>
    </w:p>
    <w:p>
      <w:pPr>
        <w:pStyle w:val="ListParagraph"/>
        <w:numPr>
          <w:ilvl w:val="2"/>
          <w:numId w:val="16"/>
        </w:numPr>
        <w:tabs>
          <w:tab w:pos="750" w:val="left" w:leader="none"/>
        </w:tabs>
        <w:spacing w:line="295" w:lineRule="auto" w:before="243" w:after="0"/>
        <w:ind w:left="750" w:right="443" w:hanging="132"/>
        <w:jc w:val="left"/>
        <w:rPr>
          <w:sz w:val="22"/>
        </w:rPr>
      </w:pPr>
      <w:r>
        <w:rPr>
          <w:b/>
          <w:spacing w:val="-2"/>
          <w:sz w:val="22"/>
        </w:rPr>
        <w:t>Target Audience Identification: </w:t>
      </w:r>
      <w:r>
        <w:rPr>
          <w:spacing w:val="-2"/>
          <w:sz w:val="22"/>
        </w:rPr>
        <w:t>Understanding our primary audience—high-net-worth individuals, </w:t>
      </w:r>
      <w:r>
        <w:rPr>
          <w:sz w:val="22"/>
        </w:rPr>
        <w:t>luxury lifestyle enthusiasts, and real estate professionals—is critical. Content will be crafted to resonate with their preferences and aspirations.</w:t>
      </w:r>
    </w:p>
    <w:p>
      <w:pPr>
        <w:pStyle w:val="Heading7"/>
        <w:numPr>
          <w:ilvl w:val="2"/>
          <w:numId w:val="16"/>
        </w:numPr>
        <w:tabs>
          <w:tab w:pos="749" w:val="left" w:leader="none"/>
        </w:tabs>
        <w:spacing w:line="240" w:lineRule="auto" w:before="122" w:after="0"/>
        <w:ind w:left="749" w:right="0" w:hanging="131"/>
        <w:jc w:val="left"/>
      </w:pPr>
      <w:r>
        <w:rPr>
          <w:spacing w:val="-5"/>
        </w:rPr>
        <w:t>Content</w:t>
      </w:r>
      <w:r>
        <w:rPr>
          <w:spacing w:val="-7"/>
        </w:rPr>
        <w:t> </w:t>
      </w:r>
      <w:r>
        <w:rPr>
          <w:spacing w:val="-2"/>
        </w:rPr>
        <w:t>Types:</w:t>
      </w:r>
    </w:p>
    <w:p>
      <w:pPr>
        <w:pStyle w:val="ListParagraph"/>
        <w:numPr>
          <w:ilvl w:val="3"/>
          <w:numId w:val="16"/>
        </w:numPr>
        <w:tabs>
          <w:tab w:pos="1348" w:val="left" w:leader="none"/>
          <w:tab w:pos="1350" w:val="left" w:leader="none"/>
        </w:tabs>
        <w:spacing w:line="295" w:lineRule="auto" w:before="181" w:after="0"/>
        <w:ind w:left="1350" w:right="597" w:hanging="143"/>
        <w:jc w:val="left"/>
        <w:rPr>
          <w:sz w:val="22"/>
        </w:rPr>
      </w:pPr>
      <w:r>
        <w:rPr>
          <w:b/>
          <w:sz w:val="22"/>
        </w:rPr>
        <w:t>Blog Articles: </w:t>
      </w:r>
      <w:r>
        <w:rPr>
          <w:sz w:val="22"/>
        </w:rPr>
        <w:t>Providing insights on luxury living, market trends, and property listings. Topics may include "The</w:t>
      </w:r>
      <w:r>
        <w:rPr>
          <w:spacing w:val="-2"/>
          <w:sz w:val="22"/>
        </w:rPr>
        <w:t> </w:t>
      </w:r>
      <w:r>
        <w:rPr>
          <w:sz w:val="22"/>
        </w:rPr>
        <w:t>Top 10 Luxury Neighborhoods in (City)," or "How to Choose Your </w:t>
      </w:r>
      <w:r>
        <w:rPr>
          <w:w w:val="105"/>
          <w:sz w:val="22"/>
        </w:rPr>
        <w:t>Dream Luxury Apartment."</w:t>
      </w:r>
    </w:p>
    <w:p>
      <w:pPr>
        <w:pStyle w:val="ListParagraph"/>
        <w:numPr>
          <w:ilvl w:val="3"/>
          <w:numId w:val="16"/>
        </w:numPr>
        <w:tabs>
          <w:tab w:pos="1348" w:val="left" w:leader="none"/>
          <w:tab w:pos="1350" w:val="left" w:leader="none"/>
        </w:tabs>
        <w:spacing w:line="295" w:lineRule="auto" w:before="122" w:after="0"/>
        <w:ind w:left="1350" w:right="445" w:hanging="143"/>
        <w:jc w:val="left"/>
        <w:rPr>
          <w:sz w:val="22"/>
        </w:rPr>
      </w:pPr>
      <w:r>
        <w:rPr>
          <w:b/>
          <w:spacing w:val="-2"/>
          <w:sz w:val="22"/>
        </w:rPr>
        <w:t>Video</w:t>
      </w:r>
      <w:r>
        <w:rPr>
          <w:b/>
          <w:spacing w:val="-9"/>
          <w:sz w:val="22"/>
        </w:rPr>
        <w:t> </w:t>
      </w:r>
      <w:r>
        <w:rPr>
          <w:b/>
          <w:spacing w:val="-2"/>
          <w:sz w:val="22"/>
        </w:rPr>
        <w:t>Content:</w:t>
      </w:r>
      <w:r>
        <w:rPr>
          <w:b/>
          <w:spacing w:val="-8"/>
          <w:sz w:val="22"/>
        </w:rPr>
        <w:t> </w:t>
      </w:r>
      <w:r>
        <w:rPr>
          <w:spacing w:val="-2"/>
          <w:sz w:val="22"/>
        </w:rPr>
        <w:t>Utilizing</w:t>
      </w:r>
      <w:r>
        <w:rPr>
          <w:spacing w:val="-9"/>
          <w:sz w:val="22"/>
        </w:rPr>
        <w:t> </w:t>
      </w:r>
      <w:r>
        <w:rPr>
          <w:spacing w:val="-2"/>
          <w:sz w:val="22"/>
        </w:rPr>
        <w:t>high-quality</w:t>
      </w:r>
      <w:r>
        <w:rPr>
          <w:spacing w:val="-9"/>
          <w:sz w:val="22"/>
        </w:rPr>
        <w:t> </w:t>
      </w:r>
      <w:r>
        <w:rPr>
          <w:spacing w:val="-2"/>
          <w:sz w:val="22"/>
        </w:rPr>
        <w:t>video</w:t>
      </w:r>
      <w:r>
        <w:rPr>
          <w:spacing w:val="-9"/>
          <w:sz w:val="22"/>
        </w:rPr>
        <w:t> </w:t>
      </w:r>
      <w:r>
        <w:rPr>
          <w:spacing w:val="-2"/>
          <w:sz w:val="22"/>
        </w:rPr>
        <w:t>tours</w:t>
      </w:r>
      <w:r>
        <w:rPr>
          <w:spacing w:val="-9"/>
          <w:sz w:val="22"/>
        </w:rPr>
        <w:t> </w:t>
      </w:r>
      <w:r>
        <w:rPr>
          <w:spacing w:val="-2"/>
          <w:sz w:val="22"/>
        </w:rPr>
        <w:t>of</w:t>
      </w:r>
      <w:r>
        <w:rPr>
          <w:spacing w:val="-9"/>
          <w:sz w:val="22"/>
        </w:rPr>
        <w:t> </w:t>
      </w:r>
      <w:r>
        <w:rPr>
          <w:spacing w:val="-2"/>
          <w:sz w:val="22"/>
        </w:rPr>
        <w:t>featured</w:t>
      </w:r>
      <w:r>
        <w:rPr>
          <w:spacing w:val="-9"/>
          <w:sz w:val="22"/>
        </w:rPr>
        <w:t> </w:t>
      </w:r>
      <w:r>
        <w:rPr>
          <w:spacing w:val="-2"/>
          <w:sz w:val="22"/>
        </w:rPr>
        <w:t>properties,</w:t>
      </w:r>
      <w:r>
        <w:rPr>
          <w:spacing w:val="-9"/>
          <w:sz w:val="22"/>
        </w:rPr>
        <w:t> </w:t>
      </w:r>
      <w:r>
        <w:rPr>
          <w:spacing w:val="-2"/>
          <w:sz w:val="22"/>
        </w:rPr>
        <w:t>interviews</w:t>
      </w:r>
      <w:r>
        <w:rPr>
          <w:spacing w:val="-9"/>
          <w:sz w:val="22"/>
        </w:rPr>
        <w:t> </w:t>
      </w:r>
      <w:r>
        <w:rPr>
          <w:spacing w:val="-2"/>
          <w:sz w:val="22"/>
        </w:rPr>
        <w:t>with</w:t>
      </w:r>
      <w:r>
        <w:rPr>
          <w:spacing w:val="-9"/>
          <w:sz w:val="22"/>
        </w:rPr>
        <w:t> </w:t>
      </w:r>
      <w:r>
        <w:rPr>
          <w:spacing w:val="-2"/>
          <w:sz w:val="22"/>
        </w:rPr>
        <w:t>real </w:t>
      </w:r>
      <w:r>
        <w:rPr>
          <w:sz w:val="22"/>
        </w:rPr>
        <w:t>estate experts, and lifestyle content that showcases the luxury experience.</w:t>
      </w:r>
    </w:p>
    <w:p>
      <w:pPr>
        <w:pStyle w:val="ListParagraph"/>
        <w:numPr>
          <w:ilvl w:val="3"/>
          <w:numId w:val="16"/>
        </w:numPr>
        <w:tabs>
          <w:tab w:pos="1348" w:val="left" w:leader="none"/>
          <w:tab w:pos="1350" w:val="left" w:leader="none"/>
        </w:tabs>
        <w:spacing w:line="295" w:lineRule="auto" w:before="122" w:after="0"/>
        <w:ind w:left="1350" w:right="514" w:hanging="143"/>
        <w:jc w:val="left"/>
        <w:rPr>
          <w:sz w:val="22"/>
        </w:rPr>
      </w:pPr>
      <w:r>
        <w:rPr>
          <w:b/>
          <w:sz w:val="22"/>
        </w:rPr>
        <w:t>Infographics</w:t>
      </w:r>
      <w:r>
        <w:rPr>
          <w:b/>
          <w:spacing w:val="-3"/>
          <w:sz w:val="22"/>
        </w:rPr>
        <w:t> </w:t>
      </w:r>
      <w:r>
        <w:rPr>
          <w:b/>
          <w:sz w:val="22"/>
        </w:rPr>
        <w:t>and</w:t>
      </w:r>
      <w:r>
        <w:rPr>
          <w:b/>
          <w:spacing w:val="-3"/>
          <w:sz w:val="22"/>
        </w:rPr>
        <w:t> </w:t>
      </w:r>
      <w:r>
        <w:rPr>
          <w:b/>
          <w:sz w:val="22"/>
        </w:rPr>
        <w:t>Visuals:</w:t>
      </w:r>
      <w:r>
        <w:rPr>
          <w:b/>
          <w:spacing w:val="-3"/>
          <w:sz w:val="22"/>
        </w:rPr>
        <w:t> </w:t>
      </w:r>
      <w:r>
        <w:rPr>
          <w:sz w:val="22"/>
        </w:rPr>
        <w:t>Creating</w:t>
      </w:r>
      <w:r>
        <w:rPr>
          <w:spacing w:val="-3"/>
          <w:sz w:val="22"/>
        </w:rPr>
        <w:t> </w:t>
      </w:r>
      <w:r>
        <w:rPr>
          <w:sz w:val="22"/>
        </w:rPr>
        <w:t>visually</w:t>
      </w:r>
      <w:r>
        <w:rPr>
          <w:spacing w:val="-3"/>
          <w:sz w:val="22"/>
        </w:rPr>
        <w:t> </w:t>
      </w:r>
      <w:r>
        <w:rPr>
          <w:sz w:val="22"/>
        </w:rPr>
        <w:t>appealing</w:t>
      </w:r>
      <w:r>
        <w:rPr>
          <w:spacing w:val="-3"/>
          <w:sz w:val="22"/>
        </w:rPr>
        <w:t> </w:t>
      </w:r>
      <w:r>
        <w:rPr>
          <w:sz w:val="22"/>
        </w:rPr>
        <w:t>content</w:t>
      </w:r>
      <w:r>
        <w:rPr>
          <w:spacing w:val="-3"/>
          <w:sz w:val="22"/>
        </w:rPr>
        <w:t> </w:t>
      </w:r>
      <w:r>
        <w:rPr>
          <w:sz w:val="22"/>
        </w:rPr>
        <w:t>that</w:t>
      </w:r>
      <w:r>
        <w:rPr>
          <w:spacing w:val="-3"/>
          <w:sz w:val="22"/>
        </w:rPr>
        <w:t> </w:t>
      </w:r>
      <w:r>
        <w:rPr>
          <w:sz w:val="22"/>
        </w:rPr>
        <w:t>simplifies</w:t>
      </w:r>
      <w:r>
        <w:rPr>
          <w:spacing w:val="-3"/>
          <w:sz w:val="22"/>
        </w:rPr>
        <w:t> </w:t>
      </w:r>
      <w:r>
        <w:rPr>
          <w:sz w:val="22"/>
        </w:rPr>
        <w:t>complex</w:t>
      </w:r>
      <w:r>
        <w:rPr>
          <w:spacing w:val="-3"/>
          <w:sz w:val="22"/>
        </w:rPr>
        <w:t> </w:t>
      </w:r>
      <w:r>
        <w:rPr>
          <w:sz w:val="22"/>
        </w:rPr>
        <w:t>real estate data or showcases unique property features.</w:t>
      </w:r>
    </w:p>
    <w:p>
      <w:pPr>
        <w:pStyle w:val="ListParagraph"/>
        <w:numPr>
          <w:ilvl w:val="3"/>
          <w:numId w:val="16"/>
        </w:numPr>
        <w:tabs>
          <w:tab w:pos="1348" w:val="left" w:leader="none"/>
          <w:tab w:pos="1350" w:val="left" w:leader="none"/>
        </w:tabs>
        <w:spacing w:line="295" w:lineRule="auto" w:before="121" w:after="0"/>
        <w:ind w:left="1350" w:right="814" w:hanging="143"/>
        <w:jc w:val="left"/>
        <w:rPr>
          <w:sz w:val="22"/>
        </w:rPr>
      </w:pPr>
      <w:r>
        <w:rPr>
          <w:b/>
          <w:sz w:val="22"/>
        </w:rPr>
        <w:t>Case Studies: </w:t>
      </w:r>
      <w:r>
        <w:rPr>
          <w:sz w:val="22"/>
        </w:rPr>
        <w:t>Sharing success stories of tenants and landlords who have successfully used our platform to find or list luxury apartments.</w:t>
      </w:r>
    </w:p>
    <w:p>
      <w:pPr>
        <w:pStyle w:val="Heading7"/>
        <w:numPr>
          <w:ilvl w:val="2"/>
          <w:numId w:val="16"/>
        </w:numPr>
        <w:tabs>
          <w:tab w:pos="749" w:val="left" w:leader="none"/>
        </w:tabs>
        <w:spacing w:line="240" w:lineRule="auto" w:before="121" w:after="0"/>
        <w:ind w:left="749" w:right="0" w:hanging="131"/>
        <w:jc w:val="left"/>
      </w:pPr>
      <w:r>
        <w:rPr>
          <w:spacing w:val="-5"/>
        </w:rPr>
        <w:t>Distribution</w:t>
      </w:r>
      <w:r>
        <w:rPr>
          <w:spacing w:val="1"/>
        </w:rPr>
        <w:t> </w:t>
      </w:r>
      <w:r>
        <w:rPr>
          <w:spacing w:val="-2"/>
        </w:rPr>
        <w:t>Channels:</w:t>
      </w:r>
    </w:p>
    <w:p>
      <w:pPr>
        <w:pStyle w:val="ListParagraph"/>
        <w:numPr>
          <w:ilvl w:val="3"/>
          <w:numId w:val="16"/>
        </w:numPr>
        <w:tabs>
          <w:tab w:pos="1348" w:val="left" w:leader="none"/>
          <w:tab w:pos="1350" w:val="left" w:leader="none"/>
        </w:tabs>
        <w:spacing w:line="295" w:lineRule="auto" w:before="181" w:after="0"/>
        <w:ind w:left="1350" w:right="1127" w:hanging="143"/>
        <w:jc w:val="left"/>
        <w:rPr>
          <w:sz w:val="22"/>
        </w:rPr>
      </w:pPr>
      <w:r>
        <w:rPr>
          <w:sz w:val="22"/>
        </w:rPr>
        <w:t>Social Media: Leveraging platforms like Instagram, LinkedIn, and Facebook to share content and engage with the audience.</w:t>
      </w:r>
    </w:p>
    <w:p>
      <w:pPr>
        <w:pStyle w:val="ListParagraph"/>
        <w:numPr>
          <w:ilvl w:val="3"/>
          <w:numId w:val="16"/>
        </w:numPr>
        <w:tabs>
          <w:tab w:pos="1348" w:val="left" w:leader="none"/>
          <w:tab w:pos="1350" w:val="left" w:leader="none"/>
        </w:tabs>
        <w:spacing w:line="295" w:lineRule="auto" w:before="121" w:after="0"/>
        <w:ind w:left="1350" w:right="516" w:hanging="143"/>
        <w:jc w:val="left"/>
        <w:rPr>
          <w:sz w:val="22"/>
        </w:rPr>
      </w:pPr>
      <w:r>
        <w:rPr>
          <w:sz w:val="22"/>
        </w:rPr>
        <w:t>Email Newsletters: Regular updates to subscribers featuring new listings, market insights, and curated content.</w:t>
      </w:r>
    </w:p>
    <w:p>
      <w:pPr>
        <w:pStyle w:val="ListParagraph"/>
        <w:numPr>
          <w:ilvl w:val="3"/>
          <w:numId w:val="16"/>
        </w:numPr>
        <w:tabs>
          <w:tab w:pos="1348" w:val="left" w:leader="none"/>
          <w:tab w:pos="1350" w:val="left" w:leader="none"/>
        </w:tabs>
        <w:spacing w:line="295" w:lineRule="auto" w:before="122" w:after="0"/>
        <w:ind w:left="1350" w:right="761" w:hanging="143"/>
        <w:jc w:val="left"/>
        <w:rPr>
          <w:sz w:val="22"/>
        </w:rPr>
      </w:pPr>
      <w:r>
        <w:rPr>
          <w:sz w:val="22"/>
        </w:rPr>
        <w:t>Partnerships:</w:t>
      </w:r>
      <w:r>
        <w:rPr>
          <w:spacing w:val="-6"/>
          <w:sz w:val="22"/>
        </w:rPr>
        <w:t> </w:t>
      </w:r>
      <w:r>
        <w:rPr>
          <w:sz w:val="22"/>
        </w:rPr>
        <w:t>Collaborating</w:t>
      </w:r>
      <w:r>
        <w:rPr>
          <w:spacing w:val="-6"/>
          <w:sz w:val="22"/>
        </w:rPr>
        <w:t> </w:t>
      </w:r>
      <w:r>
        <w:rPr>
          <w:sz w:val="22"/>
        </w:rPr>
        <w:t>with</w:t>
      </w:r>
      <w:r>
        <w:rPr>
          <w:spacing w:val="-6"/>
          <w:sz w:val="22"/>
        </w:rPr>
        <w:t> </w:t>
      </w:r>
      <w:r>
        <w:rPr>
          <w:sz w:val="22"/>
        </w:rPr>
        <w:t>luxury</w:t>
      </w:r>
      <w:r>
        <w:rPr>
          <w:spacing w:val="-6"/>
          <w:sz w:val="22"/>
        </w:rPr>
        <w:t> </w:t>
      </w:r>
      <w:r>
        <w:rPr>
          <w:sz w:val="22"/>
        </w:rPr>
        <w:t>brands</w:t>
      </w:r>
      <w:r>
        <w:rPr>
          <w:spacing w:val="-6"/>
          <w:sz w:val="22"/>
        </w:rPr>
        <w:t> </w:t>
      </w:r>
      <w:r>
        <w:rPr>
          <w:sz w:val="22"/>
        </w:rPr>
        <w:t>and</w:t>
      </w:r>
      <w:r>
        <w:rPr>
          <w:spacing w:val="-6"/>
          <w:sz w:val="22"/>
        </w:rPr>
        <w:t> </w:t>
      </w:r>
      <w:r>
        <w:rPr>
          <w:sz w:val="22"/>
        </w:rPr>
        <w:t>lifestyle</w:t>
      </w:r>
      <w:r>
        <w:rPr>
          <w:spacing w:val="-6"/>
          <w:sz w:val="22"/>
        </w:rPr>
        <w:t> </w:t>
      </w:r>
      <w:r>
        <w:rPr>
          <w:sz w:val="22"/>
        </w:rPr>
        <w:t>influencers</w:t>
      </w:r>
      <w:r>
        <w:rPr>
          <w:spacing w:val="-6"/>
          <w:sz w:val="22"/>
        </w:rPr>
        <w:t> </w:t>
      </w:r>
      <w:r>
        <w:rPr>
          <w:sz w:val="22"/>
        </w:rPr>
        <w:t>to</w:t>
      </w:r>
      <w:r>
        <w:rPr>
          <w:spacing w:val="-6"/>
          <w:sz w:val="22"/>
        </w:rPr>
        <w:t> </w:t>
      </w:r>
      <w:r>
        <w:rPr>
          <w:sz w:val="22"/>
        </w:rPr>
        <w:t>expand</w:t>
      </w:r>
      <w:r>
        <w:rPr>
          <w:spacing w:val="-6"/>
          <w:sz w:val="22"/>
        </w:rPr>
        <w:t> </w:t>
      </w:r>
      <w:r>
        <w:rPr>
          <w:sz w:val="22"/>
        </w:rPr>
        <w:t>reach and credibility.</w:t>
      </w:r>
    </w:p>
    <w:p>
      <w:pPr>
        <w:pStyle w:val="ListParagraph"/>
        <w:numPr>
          <w:ilvl w:val="2"/>
          <w:numId w:val="16"/>
        </w:numPr>
        <w:tabs>
          <w:tab w:pos="750" w:val="left" w:leader="none"/>
        </w:tabs>
        <w:spacing w:line="295" w:lineRule="auto" w:before="120" w:after="0"/>
        <w:ind w:left="750" w:right="640" w:hanging="132"/>
        <w:jc w:val="left"/>
        <w:rPr>
          <w:sz w:val="22"/>
        </w:rPr>
      </w:pPr>
      <w:r>
        <w:rPr>
          <w:b/>
          <w:sz w:val="22"/>
        </w:rPr>
        <w:t>SEO Optimization: </w:t>
      </w:r>
      <w:r>
        <w:rPr>
          <w:sz w:val="22"/>
        </w:rPr>
        <w:t>Implementing SEO best practices to ensure content is discoverable through relevant search queries, focusing on high-volume keywords related to luxury rentals.</w:t>
      </w:r>
    </w:p>
    <w:p>
      <w:pPr>
        <w:pStyle w:val="ListParagraph"/>
        <w:numPr>
          <w:ilvl w:val="2"/>
          <w:numId w:val="16"/>
        </w:numPr>
        <w:tabs>
          <w:tab w:pos="750" w:val="left" w:leader="none"/>
        </w:tabs>
        <w:spacing w:line="295" w:lineRule="auto" w:before="122" w:after="0"/>
        <w:ind w:left="750" w:right="480" w:hanging="132"/>
        <w:jc w:val="left"/>
        <w:rPr>
          <w:sz w:val="22"/>
        </w:rPr>
      </w:pPr>
      <w:r>
        <w:rPr>
          <w:b/>
          <w:sz w:val="22"/>
        </w:rPr>
        <w:t>Performance Metrics: </w:t>
      </w:r>
      <w:r>
        <w:rPr>
          <w:sz w:val="22"/>
        </w:rPr>
        <w:t>Tracking engagement metrics (clicks, shares, comments) and conversion rates to assess the effectiveness of content initiatives and refine strategies accordingly.</w:t>
      </w:r>
    </w:p>
    <w:p>
      <w:pPr>
        <w:pStyle w:val="BodyText"/>
        <w:spacing w:line="295" w:lineRule="auto" w:before="241"/>
        <w:ind w:left="150" w:right="458"/>
      </w:pPr>
      <w:r>
        <w:rPr/>
        <w:t>Our</w:t>
      </w:r>
      <w:r>
        <w:rPr>
          <w:spacing w:val="-5"/>
        </w:rPr>
        <w:t> </w:t>
      </w:r>
      <w:r>
        <w:rPr/>
        <w:t>content</w:t>
      </w:r>
      <w:r>
        <w:rPr>
          <w:spacing w:val="-5"/>
        </w:rPr>
        <w:t> </w:t>
      </w:r>
      <w:r>
        <w:rPr/>
        <w:t>marketing</w:t>
      </w:r>
      <w:r>
        <w:rPr>
          <w:spacing w:val="-5"/>
        </w:rPr>
        <w:t> </w:t>
      </w:r>
      <w:r>
        <w:rPr/>
        <w:t>efforts</w:t>
      </w:r>
      <w:r>
        <w:rPr>
          <w:spacing w:val="-5"/>
        </w:rPr>
        <w:t> </w:t>
      </w:r>
      <w:r>
        <w:rPr/>
        <w:t>will</w:t>
      </w:r>
      <w:r>
        <w:rPr>
          <w:spacing w:val="-5"/>
        </w:rPr>
        <w:t> </w:t>
      </w:r>
      <w:r>
        <w:rPr/>
        <w:t>not</w:t>
      </w:r>
      <w:r>
        <w:rPr>
          <w:spacing w:val="-5"/>
        </w:rPr>
        <w:t> </w:t>
      </w:r>
      <w:r>
        <w:rPr/>
        <w:t>only</w:t>
      </w:r>
      <w:r>
        <w:rPr>
          <w:spacing w:val="-5"/>
        </w:rPr>
        <w:t> </w:t>
      </w:r>
      <w:r>
        <w:rPr/>
        <w:t>position</w:t>
      </w:r>
      <w:r>
        <w:rPr>
          <w:spacing w:val="-5"/>
        </w:rPr>
        <w:t> </w:t>
      </w:r>
      <w:r>
        <w:rPr/>
        <w:t>LuxuryApartments.com</w:t>
      </w:r>
      <w:r>
        <w:rPr>
          <w:spacing w:val="-5"/>
        </w:rPr>
        <w:t> </w:t>
      </w:r>
      <w:r>
        <w:rPr/>
        <w:t>as</w:t>
      </w:r>
      <w:r>
        <w:rPr>
          <w:spacing w:val="-5"/>
        </w:rPr>
        <w:t> </w:t>
      </w:r>
      <w:r>
        <w:rPr/>
        <w:t>a</w:t>
      </w:r>
      <w:r>
        <w:rPr>
          <w:spacing w:val="-5"/>
        </w:rPr>
        <w:t> </w:t>
      </w:r>
      <w:r>
        <w:rPr/>
        <w:t>thought</w:t>
      </w:r>
      <w:r>
        <w:rPr>
          <w:spacing w:val="-5"/>
        </w:rPr>
        <w:t> </w:t>
      </w:r>
      <w:r>
        <w:rPr/>
        <w:t>leader</w:t>
      </w:r>
      <w:r>
        <w:rPr>
          <w:spacing w:val="-5"/>
        </w:rPr>
        <w:t> </w:t>
      </w:r>
      <w:r>
        <w:rPr/>
        <w:t>in</w:t>
      </w:r>
      <w:r>
        <w:rPr>
          <w:spacing w:val="-5"/>
        </w:rPr>
        <w:t> </w:t>
      </w:r>
      <w:r>
        <w:rPr/>
        <w:t>the luxury real estate space but also drive targeted traffic, resulting in increased subscriptions and lead </w:t>
      </w:r>
      <w:r>
        <w:rPr>
          <w:spacing w:val="-2"/>
        </w:rPr>
        <w:t>generation.</w:t>
      </w:r>
    </w:p>
    <w:p>
      <w:pPr>
        <w:spacing w:after="0" w:line="295" w:lineRule="auto"/>
        <w:sectPr>
          <w:pgSz w:w="11910" w:h="16840"/>
          <w:pgMar w:header="0" w:footer="450" w:top="780" w:bottom="640" w:left="700" w:right="420"/>
        </w:sectPr>
      </w:pPr>
    </w:p>
    <w:p>
      <w:pPr>
        <w:pStyle w:val="Heading4"/>
        <w:numPr>
          <w:ilvl w:val="1"/>
          <w:numId w:val="16"/>
        </w:numPr>
        <w:tabs>
          <w:tab w:pos="609" w:val="left" w:leader="none"/>
        </w:tabs>
        <w:spacing w:line="240" w:lineRule="auto" w:before="82" w:after="0"/>
        <w:ind w:left="609" w:right="0" w:hanging="459"/>
        <w:jc w:val="left"/>
      </w:pPr>
      <w:bookmarkStart w:name="7.5 SEO Strategies" w:id="82"/>
      <w:bookmarkEnd w:id="82"/>
      <w:r>
        <w:rPr/>
      </w:r>
      <w:bookmarkStart w:name="_bookmark40" w:id="83"/>
      <w:bookmarkEnd w:id="83"/>
      <w:r>
        <w:rPr/>
      </w:r>
      <w:r>
        <w:rPr>
          <w:color w:val="1875D1"/>
          <w:w w:val="105"/>
        </w:rPr>
        <w:t>SEO</w:t>
      </w:r>
      <w:r>
        <w:rPr>
          <w:color w:val="1875D1"/>
          <w:spacing w:val="-1"/>
          <w:w w:val="105"/>
        </w:rPr>
        <w:t> </w:t>
      </w:r>
      <w:r>
        <w:rPr>
          <w:color w:val="1875D1"/>
          <w:spacing w:val="-2"/>
          <w:w w:val="105"/>
        </w:rPr>
        <w:t>Strategies</w:t>
      </w:r>
    </w:p>
    <w:p>
      <w:pPr>
        <w:pStyle w:val="BodyText"/>
        <w:spacing w:line="295" w:lineRule="auto" w:before="307"/>
        <w:ind w:left="150" w:right="507"/>
      </w:pPr>
      <w:r>
        <w:rPr/>
        <w:t>To enhance visibility and drive organic traffic to LuxuryApartments.com, a comprehensive SEO strategy</w:t>
      </w:r>
      <w:r>
        <w:rPr>
          <w:spacing w:val="-12"/>
        </w:rPr>
        <w:t> </w:t>
      </w:r>
      <w:r>
        <w:rPr/>
        <w:t>will</w:t>
      </w:r>
      <w:r>
        <w:rPr>
          <w:spacing w:val="-12"/>
        </w:rPr>
        <w:t> </w:t>
      </w:r>
      <w:r>
        <w:rPr/>
        <w:t>be</w:t>
      </w:r>
      <w:r>
        <w:rPr>
          <w:spacing w:val="-12"/>
        </w:rPr>
        <w:t> </w:t>
      </w:r>
      <w:r>
        <w:rPr/>
        <w:t>put</w:t>
      </w:r>
      <w:r>
        <w:rPr>
          <w:spacing w:val="-12"/>
        </w:rPr>
        <w:t> </w:t>
      </w:r>
      <w:r>
        <w:rPr/>
        <w:t>in</w:t>
      </w:r>
      <w:r>
        <w:rPr>
          <w:spacing w:val="-12"/>
        </w:rPr>
        <w:t> </w:t>
      </w:r>
      <w:r>
        <w:rPr/>
        <w:t>place.</w:t>
      </w:r>
      <w:r>
        <w:rPr>
          <w:spacing w:val="-16"/>
        </w:rPr>
        <w:t> </w:t>
      </w:r>
      <w:r>
        <w:rPr/>
        <w:t>This</w:t>
      </w:r>
      <w:r>
        <w:rPr>
          <w:spacing w:val="-12"/>
        </w:rPr>
        <w:t> </w:t>
      </w:r>
      <w:r>
        <w:rPr/>
        <w:t>strategy</w:t>
      </w:r>
      <w:r>
        <w:rPr>
          <w:spacing w:val="-12"/>
        </w:rPr>
        <w:t> </w:t>
      </w:r>
      <w:r>
        <w:rPr/>
        <w:t>will</w:t>
      </w:r>
      <w:r>
        <w:rPr>
          <w:spacing w:val="-12"/>
        </w:rPr>
        <w:t> </w:t>
      </w:r>
      <w:r>
        <w:rPr/>
        <w:t>focus</w:t>
      </w:r>
      <w:r>
        <w:rPr>
          <w:spacing w:val="-12"/>
        </w:rPr>
        <w:t> </w:t>
      </w:r>
      <w:r>
        <w:rPr/>
        <w:t>on</w:t>
      </w:r>
      <w:r>
        <w:rPr>
          <w:spacing w:val="-12"/>
        </w:rPr>
        <w:t> </w:t>
      </w:r>
      <w:r>
        <w:rPr/>
        <w:t>optimizing</w:t>
      </w:r>
      <w:r>
        <w:rPr>
          <w:spacing w:val="-12"/>
        </w:rPr>
        <w:t> </w:t>
      </w:r>
      <w:r>
        <w:rPr/>
        <w:t>content</w:t>
      </w:r>
      <w:r>
        <w:rPr>
          <w:spacing w:val="-12"/>
        </w:rPr>
        <w:t> </w:t>
      </w:r>
      <w:r>
        <w:rPr/>
        <w:t>for</w:t>
      </w:r>
      <w:r>
        <w:rPr>
          <w:spacing w:val="-12"/>
        </w:rPr>
        <w:t> </w:t>
      </w:r>
      <w:r>
        <w:rPr/>
        <w:t>relevant</w:t>
      </w:r>
      <w:r>
        <w:rPr>
          <w:spacing w:val="-12"/>
        </w:rPr>
        <w:t> </w:t>
      </w:r>
      <w:r>
        <w:rPr/>
        <w:t>keywords, improving site structure, and increasing domain authority. Specific strategies include:</w:t>
      </w:r>
    </w:p>
    <w:p>
      <w:pPr>
        <w:pStyle w:val="ListParagraph"/>
        <w:numPr>
          <w:ilvl w:val="2"/>
          <w:numId w:val="16"/>
        </w:numPr>
        <w:tabs>
          <w:tab w:pos="750" w:val="left" w:leader="none"/>
        </w:tabs>
        <w:spacing w:line="295" w:lineRule="auto" w:before="242" w:after="0"/>
        <w:ind w:left="750" w:right="527" w:hanging="132"/>
        <w:jc w:val="left"/>
        <w:rPr>
          <w:sz w:val="22"/>
        </w:rPr>
      </w:pPr>
      <w:r>
        <w:rPr>
          <w:b/>
          <w:sz w:val="22"/>
        </w:rPr>
        <w:t>Keyword Research: </w:t>
      </w:r>
      <w:r>
        <w:rPr>
          <w:sz w:val="22"/>
        </w:rPr>
        <w:t>Identifying high-traffic keywords related to luxury apartments, such as </w:t>
      </w:r>
      <w:r>
        <w:rPr>
          <w:spacing w:val="-2"/>
          <w:sz w:val="22"/>
        </w:rPr>
        <w:t>"luxury</w:t>
      </w:r>
      <w:r>
        <w:rPr>
          <w:spacing w:val="-11"/>
          <w:sz w:val="22"/>
        </w:rPr>
        <w:t> </w:t>
      </w:r>
      <w:r>
        <w:rPr>
          <w:spacing w:val="-2"/>
          <w:sz w:val="22"/>
        </w:rPr>
        <w:t>apartment</w:t>
      </w:r>
      <w:r>
        <w:rPr>
          <w:spacing w:val="-11"/>
          <w:sz w:val="22"/>
        </w:rPr>
        <w:t> </w:t>
      </w:r>
      <w:r>
        <w:rPr>
          <w:spacing w:val="-2"/>
          <w:sz w:val="22"/>
        </w:rPr>
        <w:t>rentals,"</w:t>
      </w:r>
      <w:r>
        <w:rPr>
          <w:spacing w:val="-11"/>
          <w:sz w:val="22"/>
        </w:rPr>
        <w:t> </w:t>
      </w:r>
      <w:r>
        <w:rPr>
          <w:spacing w:val="-2"/>
          <w:sz w:val="22"/>
        </w:rPr>
        <w:t>"premium</w:t>
      </w:r>
      <w:r>
        <w:rPr>
          <w:spacing w:val="-11"/>
          <w:sz w:val="22"/>
        </w:rPr>
        <w:t> </w:t>
      </w:r>
      <w:r>
        <w:rPr>
          <w:spacing w:val="-2"/>
          <w:sz w:val="22"/>
        </w:rPr>
        <w:t>city</w:t>
      </w:r>
      <w:r>
        <w:rPr>
          <w:spacing w:val="-11"/>
          <w:sz w:val="22"/>
        </w:rPr>
        <w:t> </w:t>
      </w:r>
      <w:r>
        <w:rPr>
          <w:spacing w:val="-2"/>
          <w:sz w:val="22"/>
        </w:rPr>
        <w:t>living,"</w:t>
      </w:r>
      <w:r>
        <w:rPr>
          <w:spacing w:val="-11"/>
          <w:sz w:val="22"/>
        </w:rPr>
        <w:t> </w:t>
      </w:r>
      <w:r>
        <w:rPr>
          <w:spacing w:val="-2"/>
          <w:sz w:val="22"/>
        </w:rPr>
        <w:t>and</w:t>
      </w:r>
      <w:r>
        <w:rPr>
          <w:spacing w:val="-11"/>
          <w:sz w:val="22"/>
        </w:rPr>
        <w:t> </w:t>
      </w:r>
      <w:r>
        <w:rPr>
          <w:spacing w:val="-2"/>
          <w:sz w:val="22"/>
        </w:rPr>
        <w:t>city-specific</w:t>
      </w:r>
      <w:r>
        <w:rPr>
          <w:spacing w:val="-11"/>
          <w:sz w:val="22"/>
        </w:rPr>
        <w:t> </w:t>
      </w:r>
      <w:r>
        <w:rPr>
          <w:spacing w:val="-2"/>
          <w:sz w:val="22"/>
        </w:rPr>
        <w:t>terms</w:t>
      </w:r>
      <w:r>
        <w:rPr>
          <w:spacing w:val="-11"/>
          <w:sz w:val="22"/>
        </w:rPr>
        <w:t> </w:t>
      </w:r>
      <w:r>
        <w:rPr>
          <w:spacing w:val="-2"/>
          <w:sz w:val="22"/>
        </w:rPr>
        <w:t>(e.g.,</w:t>
      </w:r>
      <w:r>
        <w:rPr>
          <w:spacing w:val="-11"/>
          <w:sz w:val="22"/>
        </w:rPr>
        <w:t> </w:t>
      </w:r>
      <w:r>
        <w:rPr>
          <w:spacing w:val="-2"/>
          <w:sz w:val="22"/>
        </w:rPr>
        <w:t>"luxury</w:t>
      </w:r>
      <w:r>
        <w:rPr>
          <w:spacing w:val="-11"/>
          <w:sz w:val="22"/>
        </w:rPr>
        <w:t> </w:t>
      </w:r>
      <w:r>
        <w:rPr>
          <w:spacing w:val="-2"/>
          <w:sz w:val="22"/>
        </w:rPr>
        <w:t>apartments </w:t>
      </w:r>
      <w:r>
        <w:rPr>
          <w:sz w:val="22"/>
        </w:rPr>
        <w:t>in New York"). Tools like Google Keyword Planner and SEMrush will aid in this research.</w:t>
      </w:r>
    </w:p>
    <w:p>
      <w:pPr>
        <w:pStyle w:val="ListParagraph"/>
        <w:numPr>
          <w:ilvl w:val="2"/>
          <w:numId w:val="16"/>
        </w:numPr>
        <w:tabs>
          <w:tab w:pos="750" w:val="left" w:leader="none"/>
        </w:tabs>
        <w:spacing w:line="295" w:lineRule="auto" w:before="123" w:after="0"/>
        <w:ind w:left="750" w:right="751" w:hanging="132"/>
        <w:jc w:val="left"/>
        <w:rPr>
          <w:sz w:val="22"/>
        </w:rPr>
      </w:pPr>
      <w:r>
        <w:rPr>
          <w:b/>
          <w:sz w:val="22"/>
        </w:rPr>
        <w:t>On-Page</w:t>
      </w:r>
      <w:r>
        <w:rPr>
          <w:b/>
          <w:spacing w:val="-16"/>
          <w:sz w:val="22"/>
        </w:rPr>
        <w:t> </w:t>
      </w:r>
      <w:r>
        <w:rPr>
          <w:b/>
          <w:sz w:val="22"/>
        </w:rPr>
        <w:t>Optimization:</w:t>
      </w:r>
      <w:r>
        <w:rPr>
          <w:b/>
          <w:spacing w:val="-16"/>
          <w:sz w:val="22"/>
        </w:rPr>
        <w:t> </w:t>
      </w:r>
      <w:r>
        <w:rPr>
          <w:sz w:val="22"/>
        </w:rPr>
        <w:t>Optimizing</w:t>
      </w:r>
      <w:r>
        <w:rPr>
          <w:spacing w:val="-16"/>
          <w:sz w:val="22"/>
        </w:rPr>
        <w:t> </w:t>
      </w:r>
      <w:r>
        <w:rPr>
          <w:sz w:val="22"/>
        </w:rPr>
        <w:t>website</w:t>
      </w:r>
      <w:r>
        <w:rPr>
          <w:spacing w:val="-16"/>
          <w:sz w:val="22"/>
        </w:rPr>
        <w:t> </w:t>
      </w:r>
      <w:r>
        <w:rPr>
          <w:sz w:val="22"/>
        </w:rPr>
        <w:t>content,</w:t>
      </w:r>
      <w:r>
        <w:rPr>
          <w:spacing w:val="-16"/>
          <w:sz w:val="22"/>
        </w:rPr>
        <w:t> </w:t>
      </w:r>
      <w:r>
        <w:rPr>
          <w:sz w:val="22"/>
        </w:rPr>
        <w:t>meta</w:t>
      </w:r>
      <w:r>
        <w:rPr>
          <w:spacing w:val="-16"/>
          <w:sz w:val="22"/>
        </w:rPr>
        <w:t> </w:t>
      </w:r>
      <w:r>
        <w:rPr>
          <w:sz w:val="22"/>
        </w:rPr>
        <w:t>titles,</w:t>
      </w:r>
      <w:r>
        <w:rPr>
          <w:spacing w:val="-16"/>
          <w:sz w:val="22"/>
        </w:rPr>
        <w:t> </w:t>
      </w:r>
      <w:r>
        <w:rPr>
          <w:sz w:val="22"/>
        </w:rPr>
        <w:t>and</w:t>
      </w:r>
      <w:r>
        <w:rPr>
          <w:spacing w:val="-16"/>
          <w:sz w:val="22"/>
        </w:rPr>
        <w:t> </w:t>
      </w:r>
      <w:r>
        <w:rPr>
          <w:sz w:val="22"/>
        </w:rPr>
        <w:t>descriptions</w:t>
      </w:r>
      <w:r>
        <w:rPr>
          <w:spacing w:val="-16"/>
          <w:sz w:val="22"/>
        </w:rPr>
        <w:t> </w:t>
      </w:r>
      <w:r>
        <w:rPr>
          <w:sz w:val="22"/>
        </w:rPr>
        <w:t>to</w:t>
      </w:r>
      <w:r>
        <w:rPr>
          <w:spacing w:val="-16"/>
          <w:sz w:val="22"/>
        </w:rPr>
        <w:t> </w:t>
      </w:r>
      <w:r>
        <w:rPr>
          <w:sz w:val="22"/>
        </w:rPr>
        <w:t>align</w:t>
      </w:r>
      <w:r>
        <w:rPr>
          <w:spacing w:val="-16"/>
          <w:sz w:val="22"/>
        </w:rPr>
        <w:t> </w:t>
      </w:r>
      <w:r>
        <w:rPr>
          <w:sz w:val="22"/>
        </w:rPr>
        <w:t>with targeted keywords. This includes ensuring that all images have appropriate alt tags and that content is structured with proper headings and subheadings.</w:t>
      </w:r>
    </w:p>
    <w:p>
      <w:pPr>
        <w:pStyle w:val="ListParagraph"/>
        <w:numPr>
          <w:ilvl w:val="2"/>
          <w:numId w:val="16"/>
        </w:numPr>
        <w:tabs>
          <w:tab w:pos="750" w:val="left" w:leader="none"/>
        </w:tabs>
        <w:spacing w:line="295" w:lineRule="auto" w:before="122" w:after="0"/>
        <w:ind w:left="750" w:right="535" w:hanging="132"/>
        <w:jc w:val="left"/>
        <w:rPr>
          <w:sz w:val="22"/>
        </w:rPr>
      </w:pPr>
      <w:r>
        <w:rPr>
          <w:b/>
          <w:sz w:val="22"/>
        </w:rPr>
        <w:t>Content</w:t>
      </w:r>
      <w:r>
        <w:rPr>
          <w:b/>
          <w:spacing w:val="-4"/>
          <w:sz w:val="22"/>
        </w:rPr>
        <w:t> </w:t>
      </w:r>
      <w:r>
        <w:rPr>
          <w:b/>
          <w:sz w:val="22"/>
        </w:rPr>
        <w:t>Marketing:</w:t>
      </w:r>
      <w:r>
        <w:rPr>
          <w:b/>
          <w:spacing w:val="-4"/>
          <w:sz w:val="22"/>
        </w:rPr>
        <w:t> </w:t>
      </w:r>
      <w:r>
        <w:rPr>
          <w:sz w:val="22"/>
        </w:rPr>
        <w:t>Creating</w:t>
      </w:r>
      <w:r>
        <w:rPr>
          <w:spacing w:val="-4"/>
          <w:sz w:val="22"/>
        </w:rPr>
        <w:t> </w:t>
      </w:r>
      <w:r>
        <w:rPr>
          <w:sz w:val="22"/>
        </w:rPr>
        <w:t>high-quality,</w:t>
      </w:r>
      <w:r>
        <w:rPr>
          <w:spacing w:val="-4"/>
          <w:sz w:val="22"/>
        </w:rPr>
        <w:t> </w:t>
      </w:r>
      <w:r>
        <w:rPr>
          <w:sz w:val="22"/>
        </w:rPr>
        <w:t>informative</w:t>
      </w:r>
      <w:r>
        <w:rPr>
          <w:spacing w:val="-4"/>
          <w:sz w:val="22"/>
        </w:rPr>
        <w:t> </w:t>
      </w:r>
      <w:r>
        <w:rPr>
          <w:sz w:val="22"/>
        </w:rPr>
        <w:t>content</w:t>
      </w:r>
      <w:r>
        <w:rPr>
          <w:spacing w:val="-4"/>
          <w:sz w:val="22"/>
        </w:rPr>
        <w:t> </w:t>
      </w:r>
      <w:r>
        <w:rPr>
          <w:sz w:val="22"/>
        </w:rPr>
        <w:t>such</w:t>
      </w:r>
      <w:r>
        <w:rPr>
          <w:spacing w:val="-4"/>
          <w:sz w:val="22"/>
        </w:rPr>
        <w:t> </w:t>
      </w:r>
      <w:r>
        <w:rPr>
          <w:sz w:val="22"/>
        </w:rPr>
        <w:t>as</w:t>
      </w:r>
      <w:r>
        <w:rPr>
          <w:spacing w:val="-4"/>
          <w:sz w:val="22"/>
        </w:rPr>
        <w:t> </w:t>
      </w:r>
      <w:r>
        <w:rPr>
          <w:sz w:val="22"/>
        </w:rPr>
        <w:t>blog</w:t>
      </w:r>
      <w:r>
        <w:rPr>
          <w:spacing w:val="-4"/>
          <w:sz w:val="22"/>
        </w:rPr>
        <w:t> </w:t>
      </w:r>
      <w:r>
        <w:rPr>
          <w:sz w:val="22"/>
        </w:rPr>
        <w:t>posts,</w:t>
      </w:r>
      <w:r>
        <w:rPr>
          <w:spacing w:val="-4"/>
          <w:sz w:val="22"/>
        </w:rPr>
        <w:t> </w:t>
      </w:r>
      <w:r>
        <w:rPr>
          <w:sz w:val="22"/>
        </w:rPr>
        <w:t>infographics, and</w:t>
      </w:r>
      <w:r>
        <w:rPr>
          <w:spacing w:val="-11"/>
          <w:sz w:val="22"/>
        </w:rPr>
        <w:t> </w:t>
      </w:r>
      <w:r>
        <w:rPr>
          <w:sz w:val="22"/>
        </w:rPr>
        <w:t>guides</w:t>
      </w:r>
      <w:r>
        <w:rPr>
          <w:spacing w:val="-11"/>
          <w:sz w:val="22"/>
        </w:rPr>
        <w:t> </w:t>
      </w:r>
      <w:r>
        <w:rPr>
          <w:sz w:val="22"/>
        </w:rPr>
        <w:t>that</w:t>
      </w:r>
      <w:r>
        <w:rPr>
          <w:spacing w:val="-11"/>
          <w:sz w:val="22"/>
        </w:rPr>
        <w:t> </w:t>
      </w:r>
      <w:r>
        <w:rPr>
          <w:sz w:val="22"/>
        </w:rPr>
        <w:t>attract</w:t>
      </w:r>
      <w:r>
        <w:rPr>
          <w:spacing w:val="-11"/>
          <w:sz w:val="22"/>
        </w:rPr>
        <w:t> </w:t>
      </w:r>
      <w:r>
        <w:rPr>
          <w:sz w:val="22"/>
        </w:rPr>
        <w:t>affluent</w:t>
      </w:r>
      <w:r>
        <w:rPr>
          <w:spacing w:val="-11"/>
          <w:sz w:val="22"/>
        </w:rPr>
        <w:t> </w:t>
      </w:r>
      <w:r>
        <w:rPr>
          <w:sz w:val="22"/>
        </w:rPr>
        <w:t>renters</w:t>
      </w:r>
      <w:r>
        <w:rPr>
          <w:spacing w:val="-11"/>
          <w:sz w:val="22"/>
        </w:rPr>
        <w:t> </w:t>
      </w:r>
      <w:r>
        <w:rPr>
          <w:sz w:val="22"/>
        </w:rPr>
        <w:t>and</w:t>
      </w:r>
      <w:r>
        <w:rPr>
          <w:spacing w:val="-11"/>
          <w:sz w:val="22"/>
        </w:rPr>
        <w:t> </w:t>
      </w:r>
      <w:r>
        <w:rPr>
          <w:sz w:val="22"/>
        </w:rPr>
        <w:t>provide</w:t>
      </w:r>
      <w:r>
        <w:rPr>
          <w:spacing w:val="-11"/>
          <w:sz w:val="22"/>
        </w:rPr>
        <w:t> </w:t>
      </w:r>
      <w:r>
        <w:rPr>
          <w:sz w:val="22"/>
        </w:rPr>
        <w:t>valuable</w:t>
      </w:r>
      <w:r>
        <w:rPr>
          <w:spacing w:val="-11"/>
          <w:sz w:val="22"/>
        </w:rPr>
        <w:t> </w:t>
      </w:r>
      <w:r>
        <w:rPr>
          <w:sz w:val="22"/>
        </w:rPr>
        <w:t>insights</w:t>
      </w:r>
      <w:r>
        <w:rPr>
          <w:spacing w:val="-11"/>
          <w:sz w:val="22"/>
        </w:rPr>
        <w:t> </w:t>
      </w:r>
      <w:r>
        <w:rPr>
          <w:sz w:val="22"/>
        </w:rPr>
        <w:t>into</w:t>
      </w:r>
      <w:r>
        <w:rPr>
          <w:spacing w:val="-11"/>
          <w:sz w:val="22"/>
        </w:rPr>
        <w:t> </w:t>
      </w:r>
      <w:r>
        <w:rPr>
          <w:sz w:val="22"/>
        </w:rPr>
        <w:t>luxury</w:t>
      </w:r>
      <w:r>
        <w:rPr>
          <w:spacing w:val="-11"/>
          <w:sz w:val="22"/>
        </w:rPr>
        <w:t> </w:t>
      </w:r>
      <w:r>
        <w:rPr>
          <w:sz w:val="22"/>
        </w:rPr>
        <w:t>living.</w:t>
      </w:r>
      <w:r>
        <w:rPr>
          <w:spacing w:val="-11"/>
          <w:sz w:val="22"/>
        </w:rPr>
        <w:t> </w:t>
      </w:r>
      <w:r>
        <w:rPr>
          <w:sz w:val="22"/>
        </w:rPr>
        <w:t>Research indicates that 70% of consumers prefer to learn about a company through articles rather than ads (Content Marketing Institute, 2022).</w:t>
      </w:r>
    </w:p>
    <w:p>
      <w:pPr>
        <w:pStyle w:val="ListParagraph"/>
        <w:numPr>
          <w:ilvl w:val="2"/>
          <w:numId w:val="16"/>
        </w:numPr>
        <w:tabs>
          <w:tab w:pos="750" w:val="left" w:leader="none"/>
        </w:tabs>
        <w:spacing w:line="295" w:lineRule="auto" w:before="123" w:after="0"/>
        <w:ind w:left="750" w:right="650" w:hanging="132"/>
        <w:jc w:val="left"/>
        <w:rPr>
          <w:sz w:val="22"/>
        </w:rPr>
      </w:pPr>
      <w:r>
        <w:rPr>
          <w:b/>
          <w:w w:val="105"/>
          <w:sz w:val="22"/>
        </w:rPr>
        <w:t>Local</w:t>
      </w:r>
      <w:r>
        <w:rPr>
          <w:b/>
          <w:spacing w:val="-18"/>
          <w:w w:val="105"/>
          <w:sz w:val="22"/>
        </w:rPr>
        <w:t> </w:t>
      </w:r>
      <w:r>
        <w:rPr>
          <w:b/>
          <w:w w:val="105"/>
          <w:sz w:val="22"/>
        </w:rPr>
        <w:t>SEO:</w:t>
      </w:r>
      <w:r>
        <w:rPr>
          <w:b/>
          <w:spacing w:val="-17"/>
          <w:w w:val="105"/>
          <w:sz w:val="22"/>
        </w:rPr>
        <w:t> </w:t>
      </w:r>
      <w:r>
        <w:rPr>
          <w:w w:val="105"/>
          <w:sz w:val="22"/>
        </w:rPr>
        <w:t>Focusing</w:t>
      </w:r>
      <w:r>
        <w:rPr>
          <w:spacing w:val="-18"/>
          <w:w w:val="105"/>
          <w:sz w:val="22"/>
        </w:rPr>
        <w:t> </w:t>
      </w:r>
      <w:r>
        <w:rPr>
          <w:w w:val="105"/>
          <w:sz w:val="22"/>
        </w:rPr>
        <w:t>on</w:t>
      </w:r>
      <w:r>
        <w:rPr>
          <w:spacing w:val="-17"/>
          <w:w w:val="105"/>
          <w:sz w:val="22"/>
        </w:rPr>
        <w:t> </w:t>
      </w:r>
      <w:r>
        <w:rPr>
          <w:w w:val="105"/>
          <w:sz w:val="22"/>
        </w:rPr>
        <w:t>geographical</w:t>
      </w:r>
      <w:r>
        <w:rPr>
          <w:spacing w:val="-17"/>
          <w:w w:val="105"/>
          <w:sz w:val="22"/>
        </w:rPr>
        <w:t> </w:t>
      </w:r>
      <w:r>
        <w:rPr>
          <w:w w:val="105"/>
          <w:sz w:val="22"/>
        </w:rPr>
        <w:t>keywords</w:t>
      </w:r>
      <w:r>
        <w:rPr>
          <w:spacing w:val="-18"/>
          <w:w w:val="105"/>
          <w:sz w:val="22"/>
        </w:rPr>
        <w:t> </w:t>
      </w:r>
      <w:r>
        <w:rPr>
          <w:w w:val="105"/>
          <w:sz w:val="22"/>
        </w:rPr>
        <w:t>and</w:t>
      </w:r>
      <w:r>
        <w:rPr>
          <w:spacing w:val="-17"/>
          <w:w w:val="105"/>
          <w:sz w:val="22"/>
        </w:rPr>
        <w:t> </w:t>
      </w:r>
      <w:r>
        <w:rPr>
          <w:w w:val="105"/>
          <w:sz w:val="22"/>
        </w:rPr>
        <w:t>optimizing</w:t>
      </w:r>
      <w:r>
        <w:rPr>
          <w:spacing w:val="-18"/>
          <w:w w:val="105"/>
          <w:sz w:val="22"/>
        </w:rPr>
        <w:t> </w:t>
      </w:r>
      <w:r>
        <w:rPr>
          <w:w w:val="105"/>
          <w:sz w:val="22"/>
        </w:rPr>
        <w:t>Google</w:t>
      </w:r>
      <w:r>
        <w:rPr>
          <w:spacing w:val="-17"/>
          <w:w w:val="105"/>
          <w:sz w:val="22"/>
        </w:rPr>
        <w:t> </w:t>
      </w:r>
      <w:r>
        <w:rPr>
          <w:w w:val="105"/>
          <w:sz w:val="22"/>
        </w:rPr>
        <w:t>My</w:t>
      </w:r>
      <w:r>
        <w:rPr>
          <w:spacing w:val="-17"/>
          <w:w w:val="105"/>
          <w:sz w:val="22"/>
        </w:rPr>
        <w:t> </w:t>
      </w:r>
      <w:r>
        <w:rPr>
          <w:w w:val="105"/>
          <w:sz w:val="22"/>
        </w:rPr>
        <w:t>Business</w:t>
      </w:r>
      <w:r>
        <w:rPr>
          <w:spacing w:val="-18"/>
          <w:w w:val="105"/>
          <w:sz w:val="22"/>
        </w:rPr>
        <w:t> </w:t>
      </w:r>
      <w:r>
        <w:rPr>
          <w:w w:val="105"/>
          <w:sz w:val="22"/>
        </w:rPr>
        <w:t>listings</w:t>
      </w:r>
      <w:r>
        <w:rPr>
          <w:spacing w:val="-17"/>
          <w:w w:val="105"/>
          <w:sz w:val="22"/>
        </w:rPr>
        <w:t> </w:t>
      </w:r>
      <w:r>
        <w:rPr>
          <w:w w:val="105"/>
          <w:sz w:val="22"/>
        </w:rPr>
        <w:t>to </w:t>
      </w:r>
      <w:r>
        <w:rPr>
          <w:spacing w:val="-2"/>
          <w:w w:val="105"/>
          <w:sz w:val="22"/>
        </w:rPr>
        <w:t>enhance</w:t>
      </w:r>
      <w:r>
        <w:rPr>
          <w:spacing w:val="-8"/>
          <w:w w:val="105"/>
          <w:sz w:val="22"/>
        </w:rPr>
        <w:t> </w:t>
      </w:r>
      <w:r>
        <w:rPr>
          <w:spacing w:val="-2"/>
          <w:w w:val="105"/>
          <w:sz w:val="22"/>
        </w:rPr>
        <w:t>visibility</w:t>
      </w:r>
      <w:r>
        <w:rPr>
          <w:spacing w:val="-8"/>
          <w:w w:val="105"/>
          <w:sz w:val="22"/>
        </w:rPr>
        <w:t> </w:t>
      </w:r>
      <w:r>
        <w:rPr>
          <w:spacing w:val="-2"/>
          <w:w w:val="105"/>
          <w:sz w:val="22"/>
        </w:rPr>
        <w:t>among</w:t>
      </w:r>
      <w:r>
        <w:rPr>
          <w:spacing w:val="-8"/>
          <w:w w:val="105"/>
          <w:sz w:val="22"/>
        </w:rPr>
        <w:t> </w:t>
      </w:r>
      <w:r>
        <w:rPr>
          <w:spacing w:val="-2"/>
          <w:w w:val="105"/>
          <w:sz w:val="22"/>
        </w:rPr>
        <w:t>local</w:t>
      </w:r>
      <w:r>
        <w:rPr>
          <w:spacing w:val="-8"/>
          <w:w w:val="105"/>
          <w:sz w:val="22"/>
        </w:rPr>
        <w:t> </w:t>
      </w:r>
      <w:r>
        <w:rPr>
          <w:spacing w:val="-2"/>
          <w:w w:val="105"/>
          <w:sz w:val="22"/>
        </w:rPr>
        <w:t>audiences</w:t>
      </w:r>
      <w:r>
        <w:rPr>
          <w:spacing w:val="-8"/>
          <w:w w:val="105"/>
          <w:sz w:val="22"/>
        </w:rPr>
        <w:t> </w:t>
      </w:r>
      <w:r>
        <w:rPr>
          <w:spacing w:val="-2"/>
          <w:w w:val="105"/>
          <w:sz w:val="22"/>
        </w:rPr>
        <w:t>seeking</w:t>
      </w:r>
      <w:r>
        <w:rPr>
          <w:spacing w:val="-8"/>
          <w:w w:val="105"/>
          <w:sz w:val="22"/>
        </w:rPr>
        <w:t> </w:t>
      </w:r>
      <w:r>
        <w:rPr>
          <w:spacing w:val="-2"/>
          <w:w w:val="105"/>
          <w:sz w:val="22"/>
        </w:rPr>
        <w:t>luxury</w:t>
      </w:r>
      <w:r>
        <w:rPr>
          <w:spacing w:val="-8"/>
          <w:w w:val="105"/>
          <w:sz w:val="22"/>
        </w:rPr>
        <w:t> </w:t>
      </w:r>
      <w:r>
        <w:rPr>
          <w:spacing w:val="-2"/>
          <w:w w:val="105"/>
          <w:sz w:val="22"/>
        </w:rPr>
        <w:t>apartments</w:t>
      </w:r>
      <w:r>
        <w:rPr>
          <w:spacing w:val="-8"/>
          <w:w w:val="105"/>
          <w:sz w:val="22"/>
        </w:rPr>
        <w:t> </w:t>
      </w:r>
      <w:r>
        <w:rPr>
          <w:spacing w:val="-2"/>
          <w:w w:val="105"/>
          <w:sz w:val="22"/>
        </w:rPr>
        <w:t>in</w:t>
      </w:r>
      <w:r>
        <w:rPr>
          <w:spacing w:val="-8"/>
          <w:w w:val="105"/>
          <w:sz w:val="22"/>
        </w:rPr>
        <w:t> </w:t>
      </w:r>
      <w:r>
        <w:rPr>
          <w:spacing w:val="-2"/>
          <w:w w:val="105"/>
          <w:sz w:val="22"/>
        </w:rPr>
        <w:t>specific</w:t>
      </w:r>
      <w:r>
        <w:rPr>
          <w:spacing w:val="-8"/>
          <w:w w:val="105"/>
          <w:sz w:val="22"/>
        </w:rPr>
        <w:t> </w:t>
      </w:r>
      <w:r>
        <w:rPr>
          <w:spacing w:val="-2"/>
          <w:w w:val="105"/>
          <w:sz w:val="22"/>
        </w:rPr>
        <w:t>areas.</w:t>
      </w:r>
    </w:p>
    <w:p>
      <w:pPr>
        <w:pStyle w:val="ListParagraph"/>
        <w:numPr>
          <w:ilvl w:val="2"/>
          <w:numId w:val="16"/>
        </w:numPr>
        <w:tabs>
          <w:tab w:pos="750" w:val="left" w:leader="none"/>
        </w:tabs>
        <w:spacing w:line="295" w:lineRule="auto" w:before="122" w:after="0"/>
        <w:ind w:left="750" w:right="632" w:hanging="132"/>
        <w:jc w:val="left"/>
        <w:rPr>
          <w:sz w:val="22"/>
        </w:rPr>
      </w:pPr>
      <w:r>
        <w:rPr>
          <w:b/>
          <w:sz w:val="22"/>
        </w:rPr>
        <w:t>Link Building: </w:t>
      </w:r>
      <w:r>
        <w:rPr>
          <w:sz w:val="22"/>
        </w:rPr>
        <w:t>Developing partnerships with luxury lifestyle brands and other relevant businesses to generate high-quality backlinks. Engaging in guest blogging and sharing content through social media channels will also bolster link-building efforts.</w:t>
      </w:r>
    </w:p>
    <w:p>
      <w:pPr>
        <w:pStyle w:val="ListParagraph"/>
        <w:numPr>
          <w:ilvl w:val="2"/>
          <w:numId w:val="16"/>
        </w:numPr>
        <w:tabs>
          <w:tab w:pos="750" w:val="left" w:leader="none"/>
        </w:tabs>
        <w:spacing w:line="295" w:lineRule="auto" w:before="122" w:after="0"/>
        <w:ind w:left="750" w:right="773" w:hanging="132"/>
        <w:jc w:val="left"/>
        <w:rPr>
          <w:sz w:val="22"/>
        </w:rPr>
      </w:pPr>
      <w:r>
        <w:rPr>
          <w:b/>
          <w:sz w:val="22"/>
        </w:rPr>
        <w:t>Technical SEO: </w:t>
      </w:r>
      <w:r>
        <w:rPr>
          <w:sz w:val="22"/>
        </w:rPr>
        <w:t>Ensuring the website is mobile-friendly, has fast loading times, and has a structured</w:t>
      </w:r>
      <w:r>
        <w:rPr>
          <w:spacing w:val="-12"/>
          <w:sz w:val="22"/>
        </w:rPr>
        <w:t> </w:t>
      </w:r>
      <w:r>
        <w:rPr>
          <w:sz w:val="22"/>
        </w:rPr>
        <w:t>data</w:t>
      </w:r>
      <w:r>
        <w:rPr>
          <w:spacing w:val="-12"/>
          <w:sz w:val="22"/>
        </w:rPr>
        <w:t> </w:t>
      </w:r>
      <w:r>
        <w:rPr>
          <w:sz w:val="22"/>
        </w:rPr>
        <w:t>markup</w:t>
      </w:r>
      <w:r>
        <w:rPr>
          <w:spacing w:val="-12"/>
          <w:sz w:val="22"/>
        </w:rPr>
        <w:t> </w:t>
      </w:r>
      <w:r>
        <w:rPr>
          <w:sz w:val="22"/>
        </w:rPr>
        <w:t>to</w:t>
      </w:r>
      <w:r>
        <w:rPr>
          <w:spacing w:val="-12"/>
          <w:sz w:val="22"/>
        </w:rPr>
        <w:t> </w:t>
      </w:r>
      <w:r>
        <w:rPr>
          <w:sz w:val="22"/>
        </w:rPr>
        <w:t>enhance</w:t>
      </w:r>
      <w:r>
        <w:rPr>
          <w:spacing w:val="-12"/>
          <w:sz w:val="22"/>
        </w:rPr>
        <w:t> </w:t>
      </w:r>
      <w:r>
        <w:rPr>
          <w:sz w:val="22"/>
        </w:rPr>
        <w:t>search</w:t>
      </w:r>
      <w:r>
        <w:rPr>
          <w:spacing w:val="-12"/>
          <w:sz w:val="22"/>
        </w:rPr>
        <w:t> </w:t>
      </w:r>
      <w:r>
        <w:rPr>
          <w:sz w:val="22"/>
        </w:rPr>
        <w:t>visibility.</w:t>
      </w:r>
      <w:r>
        <w:rPr>
          <w:spacing w:val="-12"/>
          <w:sz w:val="22"/>
        </w:rPr>
        <w:t> </w:t>
      </w:r>
      <w:r>
        <w:rPr>
          <w:sz w:val="22"/>
        </w:rPr>
        <w:t>Regular</w:t>
      </w:r>
      <w:r>
        <w:rPr>
          <w:spacing w:val="-12"/>
          <w:sz w:val="22"/>
        </w:rPr>
        <w:t> </w:t>
      </w:r>
      <w:r>
        <w:rPr>
          <w:sz w:val="22"/>
        </w:rPr>
        <w:t>site</w:t>
      </w:r>
      <w:r>
        <w:rPr>
          <w:spacing w:val="-12"/>
          <w:sz w:val="22"/>
        </w:rPr>
        <w:t> </w:t>
      </w:r>
      <w:r>
        <w:rPr>
          <w:sz w:val="22"/>
        </w:rPr>
        <w:t>audits</w:t>
      </w:r>
      <w:r>
        <w:rPr>
          <w:spacing w:val="-12"/>
          <w:sz w:val="22"/>
        </w:rPr>
        <w:t> </w:t>
      </w:r>
      <w:r>
        <w:rPr>
          <w:sz w:val="22"/>
        </w:rPr>
        <w:t>will</w:t>
      </w:r>
      <w:r>
        <w:rPr>
          <w:spacing w:val="-12"/>
          <w:sz w:val="22"/>
        </w:rPr>
        <w:t> </w:t>
      </w:r>
      <w:r>
        <w:rPr>
          <w:sz w:val="22"/>
        </w:rPr>
        <w:t>help</w:t>
      </w:r>
      <w:r>
        <w:rPr>
          <w:spacing w:val="-12"/>
          <w:sz w:val="22"/>
        </w:rPr>
        <w:t> </w:t>
      </w:r>
      <w:r>
        <w:rPr>
          <w:sz w:val="22"/>
        </w:rPr>
        <w:t>in</w:t>
      </w:r>
      <w:r>
        <w:rPr>
          <w:spacing w:val="-12"/>
          <w:sz w:val="22"/>
        </w:rPr>
        <w:t> </w:t>
      </w:r>
      <w:r>
        <w:rPr>
          <w:sz w:val="22"/>
        </w:rPr>
        <w:t>identifying and rectifying technical issues.</w:t>
      </w:r>
    </w:p>
    <w:p>
      <w:pPr>
        <w:pStyle w:val="ListParagraph"/>
        <w:numPr>
          <w:ilvl w:val="2"/>
          <w:numId w:val="16"/>
        </w:numPr>
        <w:tabs>
          <w:tab w:pos="750" w:val="left" w:leader="none"/>
        </w:tabs>
        <w:spacing w:line="295" w:lineRule="auto" w:before="123" w:after="0"/>
        <w:ind w:left="750" w:right="846" w:hanging="132"/>
        <w:jc w:val="left"/>
        <w:rPr>
          <w:sz w:val="22"/>
        </w:rPr>
      </w:pPr>
      <w:r>
        <w:rPr>
          <w:b/>
          <w:sz w:val="22"/>
        </w:rPr>
        <w:t>Analytics and Continuous Improvement: </w:t>
      </w:r>
      <w:r>
        <w:rPr>
          <w:sz w:val="22"/>
        </w:rPr>
        <w:t>Implementing tools like Google Analytics to track visitor</w:t>
      </w:r>
      <w:r>
        <w:rPr>
          <w:spacing w:val="-10"/>
          <w:sz w:val="22"/>
        </w:rPr>
        <w:t> </w:t>
      </w:r>
      <w:r>
        <w:rPr>
          <w:sz w:val="22"/>
        </w:rPr>
        <w:t>behavior,</w:t>
      </w:r>
      <w:r>
        <w:rPr>
          <w:spacing w:val="-10"/>
          <w:sz w:val="22"/>
        </w:rPr>
        <w:t> </w:t>
      </w:r>
      <w:r>
        <w:rPr>
          <w:sz w:val="22"/>
        </w:rPr>
        <w:t>traffic</w:t>
      </w:r>
      <w:r>
        <w:rPr>
          <w:spacing w:val="-10"/>
          <w:sz w:val="22"/>
        </w:rPr>
        <w:t> </w:t>
      </w:r>
      <w:r>
        <w:rPr>
          <w:sz w:val="22"/>
        </w:rPr>
        <w:t>sources,</w:t>
      </w:r>
      <w:r>
        <w:rPr>
          <w:spacing w:val="-10"/>
          <w:sz w:val="22"/>
        </w:rPr>
        <w:t> </w:t>
      </w:r>
      <w:r>
        <w:rPr>
          <w:sz w:val="22"/>
        </w:rPr>
        <w:t>and</w:t>
      </w:r>
      <w:r>
        <w:rPr>
          <w:spacing w:val="-10"/>
          <w:sz w:val="22"/>
        </w:rPr>
        <w:t> </w:t>
      </w:r>
      <w:r>
        <w:rPr>
          <w:sz w:val="22"/>
        </w:rPr>
        <w:t>conversion</w:t>
      </w:r>
      <w:r>
        <w:rPr>
          <w:spacing w:val="-10"/>
          <w:sz w:val="22"/>
        </w:rPr>
        <w:t> </w:t>
      </w:r>
      <w:r>
        <w:rPr>
          <w:sz w:val="22"/>
        </w:rPr>
        <w:t>rates,</w:t>
      </w:r>
      <w:r>
        <w:rPr>
          <w:spacing w:val="-10"/>
          <w:sz w:val="22"/>
        </w:rPr>
        <w:t> </w:t>
      </w:r>
      <w:r>
        <w:rPr>
          <w:sz w:val="22"/>
        </w:rPr>
        <w:t>allowing</w:t>
      </w:r>
      <w:r>
        <w:rPr>
          <w:spacing w:val="-10"/>
          <w:sz w:val="22"/>
        </w:rPr>
        <w:t> </w:t>
      </w:r>
      <w:r>
        <w:rPr>
          <w:sz w:val="22"/>
        </w:rPr>
        <w:t>for</w:t>
      </w:r>
      <w:r>
        <w:rPr>
          <w:spacing w:val="-10"/>
          <w:sz w:val="22"/>
        </w:rPr>
        <w:t> </w:t>
      </w:r>
      <w:r>
        <w:rPr>
          <w:sz w:val="22"/>
        </w:rPr>
        <w:t>continuous</w:t>
      </w:r>
      <w:r>
        <w:rPr>
          <w:spacing w:val="-10"/>
          <w:sz w:val="22"/>
        </w:rPr>
        <w:t> </w:t>
      </w:r>
      <w:r>
        <w:rPr>
          <w:sz w:val="22"/>
        </w:rPr>
        <w:t>evaluation</w:t>
      </w:r>
      <w:r>
        <w:rPr>
          <w:spacing w:val="-11"/>
          <w:sz w:val="22"/>
        </w:rPr>
        <w:t> </w:t>
      </w:r>
      <w:r>
        <w:rPr>
          <w:sz w:val="22"/>
        </w:rPr>
        <w:t>and adjustment of SEO strategies.</w:t>
      </w:r>
    </w:p>
    <w:p>
      <w:pPr>
        <w:pStyle w:val="BodyText"/>
        <w:spacing w:line="295" w:lineRule="auto" w:before="242"/>
        <w:ind w:left="150" w:right="458"/>
      </w:pPr>
      <w:r>
        <w:rPr/>
        <w:t>By executing these SEO strategies, LuxuryApartments.com aims to position itself as a leading online platform for luxury apartment rentals, increasing both visibility and user engagement within the targeted affluent market.</w:t>
      </w:r>
    </w:p>
    <w:p>
      <w:pPr>
        <w:spacing w:after="0" w:line="295" w:lineRule="auto"/>
        <w:sectPr>
          <w:pgSz w:w="11910" w:h="16840"/>
          <w:pgMar w:header="0" w:footer="450" w:top="1080" w:bottom="640" w:left="700" w:right="420"/>
        </w:sectPr>
      </w:pPr>
    </w:p>
    <w:p>
      <w:pPr>
        <w:pStyle w:val="Heading4"/>
        <w:numPr>
          <w:ilvl w:val="1"/>
          <w:numId w:val="16"/>
        </w:numPr>
        <w:tabs>
          <w:tab w:pos="609" w:val="left" w:leader="none"/>
        </w:tabs>
        <w:spacing w:line="240" w:lineRule="auto" w:before="82" w:after="0"/>
        <w:ind w:left="609" w:right="0" w:hanging="459"/>
        <w:jc w:val="left"/>
      </w:pPr>
      <w:bookmarkStart w:name="7.6 Sales Funnel and Customer Journey Ov" w:id="84"/>
      <w:bookmarkEnd w:id="84"/>
      <w:r>
        <w:rPr/>
      </w:r>
      <w:bookmarkStart w:name="_bookmark41" w:id="85"/>
      <w:bookmarkEnd w:id="85"/>
      <w:r>
        <w:rPr/>
      </w:r>
      <w:r>
        <w:rPr>
          <w:color w:val="1875D1"/>
        </w:rPr>
        <w:t>Sales</w:t>
      </w:r>
      <w:r>
        <w:rPr>
          <w:color w:val="1875D1"/>
          <w:spacing w:val="-1"/>
        </w:rPr>
        <w:t> </w:t>
      </w:r>
      <w:r>
        <w:rPr>
          <w:color w:val="1875D1"/>
        </w:rPr>
        <w:t>Funnel and Customer Journey </w:t>
      </w:r>
      <w:r>
        <w:rPr>
          <w:color w:val="1875D1"/>
          <w:spacing w:val="-2"/>
        </w:rPr>
        <w:t>Overview</w:t>
      </w:r>
    </w:p>
    <w:p>
      <w:pPr>
        <w:pStyle w:val="BodyText"/>
        <w:spacing w:before="68"/>
        <w:rPr>
          <w:sz w:val="20"/>
        </w:rPr>
      </w:pPr>
      <w:r>
        <w:rPr/>
        <w:drawing>
          <wp:anchor distT="0" distB="0" distL="0" distR="0" allowOverlap="1" layoutInCell="1" locked="0" behindDoc="1" simplePos="0" relativeHeight="487674880">
            <wp:simplePos x="0" y="0"/>
            <wp:positionH relativeFrom="page">
              <wp:posOffset>905624</wp:posOffset>
            </wp:positionH>
            <wp:positionV relativeFrom="paragraph">
              <wp:posOffset>205886</wp:posOffset>
            </wp:positionV>
            <wp:extent cx="1428750" cy="1428750"/>
            <wp:effectExtent l="0" t="0" r="0" b="0"/>
            <wp:wrapTopAndBottom/>
            <wp:docPr id="193" name="Image 193"/>
            <wp:cNvGraphicFramePr>
              <a:graphicFrameLocks/>
            </wp:cNvGraphicFramePr>
            <a:graphic>
              <a:graphicData uri="http://schemas.openxmlformats.org/drawingml/2006/picture">
                <pic:pic>
                  <pic:nvPicPr>
                    <pic:cNvPr id="193" name="Image 193"/>
                    <pic:cNvPicPr/>
                  </pic:nvPicPr>
                  <pic:blipFill>
                    <a:blip r:embed="rId20"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1" simplePos="0" relativeHeight="487675392">
            <wp:simplePos x="0" y="0"/>
            <wp:positionH relativeFrom="page">
              <wp:posOffset>3065625</wp:posOffset>
            </wp:positionH>
            <wp:positionV relativeFrom="paragraph">
              <wp:posOffset>205886</wp:posOffset>
            </wp:positionV>
            <wp:extent cx="1428750" cy="1428750"/>
            <wp:effectExtent l="0" t="0" r="0" b="0"/>
            <wp:wrapTopAndBottom/>
            <wp:docPr id="194" name="Image 194"/>
            <wp:cNvGraphicFramePr>
              <a:graphicFrameLocks/>
            </wp:cNvGraphicFramePr>
            <a:graphic>
              <a:graphicData uri="http://schemas.openxmlformats.org/drawingml/2006/picture">
                <pic:pic>
                  <pic:nvPicPr>
                    <pic:cNvPr id="194" name="Image 194"/>
                    <pic:cNvPicPr/>
                  </pic:nvPicPr>
                  <pic:blipFill>
                    <a:blip r:embed="rId20"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1" simplePos="0" relativeHeight="487675904">
            <wp:simplePos x="0" y="0"/>
            <wp:positionH relativeFrom="page">
              <wp:posOffset>5225624</wp:posOffset>
            </wp:positionH>
            <wp:positionV relativeFrom="paragraph">
              <wp:posOffset>205886</wp:posOffset>
            </wp:positionV>
            <wp:extent cx="1428750" cy="1428750"/>
            <wp:effectExtent l="0" t="0" r="0" b="0"/>
            <wp:wrapTopAndBottom/>
            <wp:docPr id="195" name="Image 195"/>
            <wp:cNvGraphicFramePr>
              <a:graphicFrameLocks/>
            </wp:cNvGraphicFramePr>
            <a:graphic>
              <a:graphicData uri="http://schemas.openxmlformats.org/drawingml/2006/picture">
                <pic:pic>
                  <pic:nvPicPr>
                    <pic:cNvPr id="195" name="Image 195"/>
                    <pic:cNvPicPr/>
                  </pic:nvPicPr>
                  <pic:blipFill>
                    <a:blip r:embed="rId20" cstate="print"/>
                    <a:stretch>
                      <a:fillRect/>
                    </a:stretch>
                  </pic:blipFill>
                  <pic:spPr>
                    <a:xfrm>
                      <a:off x="0" y="0"/>
                      <a:ext cx="1428750" cy="1428750"/>
                    </a:xfrm>
                    <a:prstGeom prst="rect">
                      <a:avLst/>
                    </a:prstGeom>
                  </pic:spPr>
                </pic:pic>
              </a:graphicData>
            </a:graphic>
          </wp:anchor>
        </w:drawing>
      </w:r>
    </w:p>
    <w:p>
      <w:pPr>
        <w:pStyle w:val="BodyText"/>
        <w:spacing w:before="5"/>
        <w:rPr>
          <w:sz w:val="14"/>
        </w:rPr>
      </w:pPr>
    </w:p>
    <w:p>
      <w:pPr>
        <w:spacing w:after="0"/>
        <w:rPr>
          <w:sz w:val="14"/>
        </w:rPr>
        <w:sectPr>
          <w:pgSz w:w="11910" w:h="16840"/>
          <w:pgMar w:header="0" w:footer="450" w:top="1080" w:bottom="640" w:left="700" w:right="420"/>
        </w:sectPr>
      </w:pPr>
    </w:p>
    <w:p>
      <w:pPr>
        <w:pStyle w:val="Heading5"/>
        <w:spacing w:before="105"/>
        <w:ind w:left="289"/>
        <w:jc w:val="center"/>
      </w:pPr>
      <w:r>
        <w:rPr/>
        <w:t>Awareness</w:t>
      </w:r>
      <w:r>
        <w:rPr>
          <w:spacing w:val="8"/>
        </w:rPr>
        <w:t> </w:t>
      </w:r>
      <w:r>
        <w:rPr>
          <w:spacing w:val="-2"/>
        </w:rPr>
        <w:t>Stage</w:t>
      </w:r>
    </w:p>
    <w:p>
      <w:pPr>
        <w:pStyle w:val="BodyText"/>
        <w:spacing w:line="295" w:lineRule="auto" w:before="183"/>
        <w:ind w:left="377" w:right="86" w:hanging="1"/>
        <w:jc w:val="center"/>
      </w:pPr>
      <w:r>
        <w:rPr/>
        <w:t>In the initial stage, LuxuryApartments.com aims to reach affluent individuals and</w:t>
      </w:r>
      <w:r>
        <w:rPr>
          <w:spacing w:val="-12"/>
        </w:rPr>
        <w:t> </w:t>
      </w:r>
      <w:r>
        <w:rPr/>
        <w:t>families</w:t>
      </w:r>
      <w:r>
        <w:rPr>
          <w:spacing w:val="-12"/>
        </w:rPr>
        <w:t> </w:t>
      </w:r>
      <w:r>
        <w:rPr/>
        <w:t>through</w:t>
      </w:r>
      <w:r>
        <w:rPr>
          <w:spacing w:val="-12"/>
        </w:rPr>
        <w:t> </w:t>
      </w:r>
      <w:r>
        <w:rPr/>
        <w:t>targeted digital marketing campaigns.</w:t>
      </w:r>
    </w:p>
    <w:p>
      <w:pPr>
        <w:pStyle w:val="BodyText"/>
        <w:spacing w:line="295" w:lineRule="auto" w:before="4"/>
        <w:ind w:left="290" w:hanging="2"/>
        <w:jc w:val="center"/>
      </w:pPr>
      <w:r>
        <w:rPr/>
        <w:t>Utilizing social media platforms, luxury lifestyle partnerships, and SEO </w:t>
      </w:r>
      <w:r>
        <w:rPr>
          <w:spacing w:val="-2"/>
        </w:rPr>
        <w:t>strategies,</w:t>
      </w:r>
      <w:r>
        <w:rPr>
          <w:spacing w:val="-15"/>
        </w:rPr>
        <w:t> </w:t>
      </w:r>
      <w:r>
        <w:rPr>
          <w:spacing w:val="-2"/>
        </w:rPr>
        <w:t>the</w:t>
      </w:r>
      <w:r>
        <w:rPr>
          <w:spacing w:val="-15"/>
        </w:rPr>
        <w:t> </w:t>
      </w:r>
      <w:r>
        <w:rPr>
          <w:spacing w:val="-2"/>
        </w:rPr>
        <w:t>brand</w:t>
      </w:r>
      <w:r>
        <w:rPr>
          <w:spacing w:val="-14"/>
        </w:rPr>
        <w:t> </w:t>
      </w:r>
      <w:r>
        <w:rPr>
          <w:spacing w:val="-2"/>
        </w:rPr>
        <w:t>will</w:t>
      </w:r>
      <w:r>
        <w:rPr>
          <w:spacing w:val="-15"/>
        </w:rPr>
        <w:t> </w:t>
      </w:r>
      <w:r>
        <w:rPr>
          <w:spacing w:val="-2"/>
        </w:rPr>
        <w:t>create </w:t>
      </w:r>
      <w:r>
        <w:rPr/>
        <w:t>awareness about its unique offering of verified luxury apartments. Content marketing,</w:t>
      </w:r>
      <w:r>
        <w:rPr>
          <w:spacing w:val="-2"/>
        </w:rPr>
        <w:t> </w:t>
      </w:r>
      <w:r>
        <w:rPr/>
        <w:t>including</w:t>
      </w:r>
      <w:r>
        <w:rPr>
          <w:spacing w:val="-2"/>
        </w:rPr>
        <w:t> </w:t>
      </w:r>
      <w:r>
        <w:rPr/>
        <w:t>blog</w:t>
      </w:r>
      <w:r>
        <w:rPr>
          <w:spacing w:val="-2"/>
        </w:rPr>
        <w:t> </w:t>
      </w:r>
      <w:r>
        <w:rPr/>
        <w:t>posts and videos showcasing luxury living, will further engage potential customers and drive traffic to the website.</w:t>
      </w:r>
    </w:p>
    <w:p>
      <w:pPr>
        <w:pStyle w:val="Heading5"/>
        <w:spacing w:before="105"/>
        <w:ind w:left="243" w:right="2"/>
        <w:jc w:val="center"/>
      </w:pPr>
      <w:r>
        <w:rPr>
          <w:b w:val="0"/>
        </w:rPr>
        <w:br w:type="column"/>
      </w:r>
      <w:r>
        <w:rPr>
          <w:spacing w:val="-2"/>
        </w:rPr>
        <w:t>Consideration</w:t>
      </w:r>
      <w:r>
        <w:rPr>
          <w:spacing w:val="-8"/>
        </w:rPr>
        <w:t> </w:t>
      </w:r>
      <w:r>
        <w:rPr>
          <w:spacing w:val="-2"/>
        </w:rPr>
        <w:t>Stage</w:t>
      </w:r>
    </w:p>
    <w:p>
      <w:pPr>
        <w:pStyle w:val="BodyText"/>
        <w:spacing w:line="295" w:lineRule="auto" w:before="183"/>
        <w:ind w:left="241" w:hanging="1"/>
        <w:jc w:val="center"/>
      </w:pPr>
      <w:r>
        <w:rPr/>
        <w:t>As prospects engage with the brand, they enter the consideration</w:t>
      </w:r>
      <w:r>
        <w:rPr>
          <w:spacing w:val="-8"/>
        </w:rPr>
        <w:t> </w:t>
      </w:r>
      <w:r>
        <w:rPr/>
        <w:t>stage</w:t>
      </w:r>
      <w:r>
        <w:rPr>
          <w:spacing w:val="-8"/>
        </w:rPr>
        <w:t> </w:t>
      </w:r>
      <w:r>
        <w:rPr/>
        <w:t>where</w:t>
      </w:r>
      <w:r>
        <w:rPr>
          <w:spacing w:val="-8"/>
        </w:rPr>
        <w:t> </w:t>
      </w:r>
      <w:r>
        <w:rPr/>
        <w:t>they begin evaluating options.</w:t>
      </w:r>
    </w:p>
    <w:p>
      <w:pPr>
        <w:pStyle w:val="BodyText"/>
        <w:spacing w:line="295" w:lineRule="auto" w:before="3"/>
        <w:ind w:left="243"/>
        <w:jc w:val="center"/>
      </w:pPr>
      <w:r>
        <w:rPr/>
        <w:t>LuxuryApartments.com will employ immersive media presentations and detailed property information to highlight the exclusivity and sophistication</w:t>
      </w:r>
      <w:r>
        <w:rPr>
          <w:spacing w:val="-2"/>
        </w:rPr>
        <w:t> </w:t>
      </w:r>
      <w:r>
        <w:rPr/>
        <w:t>of</w:t>
      </w:r>
      <w:r>
        <w:rPr>
          <w:spacing w:val="-2"/>
        </w:rPr>
        <w:t> </w:t>
      </w:r>
      <w:r>
        <w:rPr/>
        <w:t>each</w:t>
      </w:r>
      <w:r>
        <w:rPr>
          <w:spacing w:val="-2"/>
        </w:rPr>
        <w:t> </w:t>
      </w:r>
      <w:r>
        <w:rPr/>
        <w:t>listing.</w:t>
      </w:r>
    </w:p>
    <w:p>
      <w:pPr>
        <w:pStyle w:val="BodyText"/>
        <w:spacing w:line="295" w:lineRule="auto" w:before="5"/>
        <w:ind w:left="303" w:right="59" w:hanging="2"/>
        <w:jc w:val="center"/>
      </w:pPr>
      <w:r>
        <w:rPr/>
        <w:t>AI-driven recommendations will</w:t>
      </w:r>
      <w:r>
        <w:rPr>
          <w:spacing w:val="-2"/>
        </w:rPr>
        <w:t> </w:t>
      </w:r>
      <w:r>
        <w:rPr/>
        <w:t>assist</w:t>
      </w:r>
      <w:r>
        <w:rPr>
          <w:spacing w:val="-2"/>
        </w:rPr>
        <w:t> </w:t>
      </w:r>
      <w:r>
        <w:rPr/>
        <w:t>in</w:t>
      </w:r>
      <w:r>
        <w:rPr>
          <w:spacing w:val="-2"/>
        </w:rPr>
        <w:t> </w:t>
      </w:r>
      <w:r>
        <w:rPr/>
        <w:t>personalizing</w:t>
      </w:r>
      <w:r>
        <w:rPr>
          <w:spacing w:val="-2"/>
        </w:rPr>
        <w:t> </w:t>
      </w:r>
      <w:r>
        <w:rPr/>
        <w:t>the experience, guiding users to luxury apartments that meet their specific needs and preferences. Webinars or virtual tours will also be utilized to deepen interest.</w:t>
      </w:r>
    </w:p>
    <w:p>
      <w:pPr>
        <w:pStyle w:val="Heading5"/>
        <w:spacing w:before="105"/>
        <w:ind w:left="0" w:right="324"/>
        <w:jc w:val="center"/>
      </w:pPr>
      <w:r>
        <w:rPr>
          <w:b w:val="0"/>
        </w:rPr>
        <w:br w:type="column"/>
      </w:r>
      <w:r>
        <w:rPr/>
        <w:t>Decision </w:t>
      </w:r>
      <w:r>
        <w:rPr>
          <w:spacing w:val="-2"/>
        </w:rPr>
        <w:t>Stage</w:t>
      </w:r>
    </w:p>
    <w:p>
      <w:pPr>
        <w:pStyle w:val="BodyText"/>
        <w:spacing w:line="295" w:lineRule="auto" w:before="183"/>
        <w:ind w:left="260" w:right="586"/>
        <w:jc w:val="center"/>
      </w:pPr>
      <w:r>
        <w:rPr/>
        <w:t>In</w:t>
      </w:r>
      <w:r>
        <w:rPr>
          <w:spacing w:val="-17"/>
        </w:rPr>
        <w:t> </w:t>
      </w:r>
      <w:r>
        <w:rPr/>
        <w:t>the</w:t>
      </w:r>
      <w:r>
        <w:rPr>
          <w:spacing w:val="-17"/>
        </w:rPr>
        <w:t> </w:t>
      </w:r>
      <w:r>
        <w:rPr/>
        <w:t>decision</w:t>
      </w:r>
      <w:r>
        <w:rPr>
          <w:spacing w:val="-16"/>
        </w:rPr>
        <w:t> </w:t>
      </w:r>
      <w:r>
        <w:rPr/>
        <w:t>stage,</w:t>
      </w:r>
      <w:r>
        <w:rPr>
          <w:spacing w:val="-17"/>
        </w:rPr>
        <w:t> </w:t>
      </w:r>
      <w:r>
        <w:rPr/>
        <w:t>potential tenants will be prompted to take</w:t>
      </w:r>
      <w:r>
        <w:rPr>
          <w:spacing w:val="-10"/>
        </w:rPr>
        <w:t> </w:t>
      </w:r>
      <w:r>
        <w:rPr/>
        <w:t>action</w:t>
      </w:r>
      <w:r>
        <w:rPr>
          <w:spacing w:val="-10"/>
        </w:rPr>
        <w:t> </w:t>
      </w:r>
      <w:r>
        <w:rPr/>
        <w:t>with</w:t>
      </w:r>
      <w:r>
        <w:rPr>
          <w:spacing w:val="-10"/>
        </w:rPr>
        <w:t> </w:t>
      </w:r>
      <w:r>
        <w:rPr/>
        <w:t>clear</w:t>
      </w:r>
      <w:r>
        <w:rPr>
          <w:spacing w:val="-10"/>
        </w:rPr>
        <w:t> </w:t>
      </w:r>
      <w:r>
        <w:rPr/>
        <w:t>calls-to- action (CTAs) such as scheduling appointments or contacting a concierge. The platform’s user-friendly interface, combined with a streamlined application process, will facilitate a seamless transition from browsing to leasing.</w:t>
      </w:r>
    </w:p>
    <w:p>
      <w:pPr>
        <w:pStyle w:val="BodyText"/>
        <w:spacing w:line="295" w:lineRule="auto" w:before="9"/>
        <w:ind w:left="256" w:right="580" w:hanging="1"/>
        <w:jc w:val="center"/>
      </w:pPr>
      <w:r>
        <w:rPr/>
        <w:t>Transparent communication regarding pricing, availability, and terms will enhance confidence</w:t>
      </w:r>
      <w:r>
        <w:rPr>
          <w:spacing w:val="-2"/>
        </w:rPr>
        <w:t> </w:t>
      </w:r>
      <w:r>
        <w:rPr/>
        <w:t>in</w:t>
      </w:r>
      <w:r>
        <w:rPr>
          <w:spacing w:val="-2"/>
        </w:rPr>
        <w:t> </w:t>
      </w:r>
      <w:r>
        <w:rPr/>
        <w:t>decision-making.</w:t>
      </w:r>
    </w:p>
    <w:p>
      <w:pPr>
        <w:spacing w:after="0" w:line="295" w:lineRule="auto"/>
        <w:jc w:val="center"/>
        <w:sectPr>
          <w:type w:val="continuous"/>
          <w:pgSz w:w="11910" w:h="16840"/>
          <w:pgMar w:header="0" w:footer="450" w:top="880" w:bottom="280" w:left="700" w:right="420"/>
          <w:cols w:num="3" w:equalWidth="0">
            <w:col w:w="3414" w:space="40"/>
            <w:col w:w="3357" w:space="39"/>
            <w:col w:w="3940"/>
          </w:cols>
        </w:sectPr>
      </w:pPr>
    </w:p>
    <w:p>
      <w:pPr>
        <w:tabs>
          <w:tab w:pos="4127" w:val="left" w:leader="none"/>
        </w:tabs>
        <w:spacing w:line="240" w:lineRule="auto"/>
        <w:ind w:left="726" w:right="0" w:firstLine="0"/>
        <w:rPr>
          <w:sz w:val="20"/>
        </w:rPr>
      </w:pPr>
      <w:r>
        <w:rPr>
          <w:sz w:val="20"/>
        </w:rPr>
        <w:drawing>
          <wp:inline distT="0" distB="0" distL="0" distR="0">
            <wp:extent cx="1430276" cy="1428750"/>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20" cstate="print"/>
                    <a:stretch>
                      <a:fillRect/>
                    </a:stretch>
                  </pic:blipFill>
                  <pic:spPr>
                    <a:xfrm>
                      <a:off x="0" y="0"/>
                      <a:ext cx="1430276" cy="1428750"/>
                    </a:xfrm>
                    <a:prstGeom prst="rect">
                      <a:avLst/>
                    </a:prstGeom>
                  </pic:spPr>
                </pic:pic>
              </a:graphicData>
            </a:graphic>
          </wp:inline>
        </w:drawing>
      </w:r>
      <w:r>
        <w:rPr>
          <w:sz w:val="20"/>
        </w:rPr>
      </w:r>
      <w:r>
        <w:rPr>
          <w:sz w:val="20"/>
        </w:rPr>
        <w:tab/>
      </w:r>
      <w:r>
        <w:rPr>
          <w:sz w:val="20"/>
        </w:rPr>
        <w:drawing>
          <wp:inline distT="0" distB="0" distL="0" distR="0">
            <wp:extent cx="1430276" cy="1428750"/>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20" cstate="print"/>
                    <a:stretch>
                      <a:fillRect/>
                    </a:stretch>
                  </pic:blipFill>
                  <pic:spPr>
                    <a:xfrm>
                      <a:off x="0" y="0"/>
                      <a:ext cx="1430276" cy="1428750"/>
                    </a:xfrm>
                    <a:prstGeom prst="rect">
                      <a:avLst/>
                    </a:prstGeom>
                  </pic:spPr>
                </pic:pic>
              </a:graphicData>
            </a:graphic>
          </wp:inline>
        </w:drawing>
      </w:r>
      <w:r>
        <w:rPr>
          <w:sz w:val="20"/>
        </w:rPr>
      </w:r>
    </w:p>
    <w:p>
      <w:pPr>
        <w:pStyle w:val="BodyText"/>
        <w:spacing w:before="3"/>
        <w:rPr>
          <w:sz w:val="14"/>
        </w:rPr>
      </w:pPr>
    </w:p>
    <w:p>
      <w:pPr>
        <w:spacing w:after="0"/>
        <w:rPr>
          <w:sz w:val="14"/>
        </w:rPr>
        <w:sectPr>
          <w:pgSz w:w="11910" w:h="16840"/>
          <w:pgMar w:header="0" w:footer="450" w:top="1000" w:bottom="640" w:left="700" w:right="420"/>
        </w:sectPr>
      </w:pPr>
    </w:p>
    <w:p>
      <w:pPr>
        <w:pStyle w:val="Heading5"/>
        <w:ind w:left="304"/>
        <w:jc w:val="center"/>
      </w:pPr>
      <w:r>
        <w:rPr>
          <w:spacing w:val="-5"/>
        </w:rPr>
        <w:t>Retention</w:t>
      </w:r>
      <w:r>
        <w:rPr>
          <w:spacing w:val="-8"/>
        </w:rPr>
        <w:t> </w:t>
      </w:r>
      <w:r>
        <w:rPr>
          <w:spacing w:val="-2"/>
        </w:rPr>
        <w:t>Stage</w:t>
      </w:r>
    </w:p>
    <w:p>
      <w:pPr>
        <w:pStyle w:val="BodyText"/>
        <w:spacing w:line="295" w:lineRule="auto" w:before="183"/>
        <w:ind w:left="303" w:firstLine="1"/>
        <w:jc w:val="center"/>
      </w:pPr>
      <w:r>
        <w:rPr>
          <w:spacing w:val="-2"/>
        </w:rPr>
        <w:t>Post-lease, </w:t>
      </w:r>
      <w:r>
        <w:rPr/>
        <w:t>LuxuryApartments.com will focus on tenant retention by offering exceptional customer service, along with concierge services that cater to luxury lifestyles. Follow-up surveys and personalized communications will aim to enhance customer satisfaction and encourage referrals. This retention approach is vital for long-term growth and sustaining a strong reputation within the luxury real estate </w:t>
      </w:r>
      <w:r>
        <w:rPr>
          <w:spacing w:val="-2"/>
        </w:rPr>
        <w:t>market.</w:t>
      </w:r>
    </w:p>
    <w:p>
      <w:pPr>
        <w:pStyle w:val="Heading5"/>
        <w:ind w:left="0" w:right="3715"/>
        <w:jc w:val="center"/>
      </w:pPr>
      <w:r>
        <w:rPr>
          <w:b w:val="0"/>
        </w:rPr>
        <w:br w:type="column"/>
      </w:r>
      <w:r>
        <w:rPr>
          <w:spacing w:val="-6"/>
        </w:rPr>
        <w:t>Referral</w:t>
      </w:r>
      <w:r>
        <w:rPr>
          <w:spacing w:val="-5"/>
        </w:rPr>
        <w:t> </w:t>
      </w:r>
      <w:r>
        <w:rPr>
          <w:spacing w:val="-2"/>
        </w:rPr>
        <w:t>Stage</w:t>
      </w:r>
    </w:p>
    <w:p>
      <w:pPr>
        <w:pStyle w:val="BodyText"/>
        <w:spacing w:line="295" w:lineRule="auto" w:before="183"/>
        <w:ind w:left="255" w:right="3972" w:hanging="1"/>
        <w:jc w:val="center"/>
      </w:pPr>
      <w:r>
        <w:rPr/>
        <w:t>The final stage of the sales funnel</w:t>
      </w:r>
      <w:r>
        <w:rPr>
          <w:spacing w:val="4"/>
        </w:rPr>
        <w:t> </w:t>
      </w:r>
      <w:r>
        <w:rPr/>
        <w:t>emphasizes</w:t>
      </w:r>
      <w:r>
        <w:rPr>
          <w:spacing w:val="80"/>
          <w:w w:val="150"/>
        </w:rPr>
        <w:t> </w:t>
      </w:r>
      <w:r>
        <w:rPr/>
        <w:t>encouraging satisfied tenants to refer others. Incentive programs, such as discounts</w:t>
      </w:r>
      <w:r>
        <w:rPr>
          <w:spacing w:val="80"/>
        </w:rPr>
        <w:t> </w:t>
      </w:r>
      <w:r>
        <w:rPr/>
        <w:t>for referrals or exclusive offers on luxury services, will be implemented</w:t>
      </w:r>
      <w:r>
        <w:rPr>
          <w:spacing w:val="-17"/>
        </w:rPr>
        <w:t> </w:t>
      </w:r>
      <w:r>
        <w:rPr/>
        <w:t>to</w:t>
      </w:r>
      <w:r>
        <w:rPr>
          <w:spacing w:val="-17"/>
        </w:rPr>
        <w:t> </w:t>
      </w:r>
      <w:r>
        <w:rPr/>
        <w:t>motivate</w:t>
      </w:r>
      <w:r>
        <w:rPr>
          <w:spacing w:val="-16"/>
        </w:rPr>
        <w:t> </w:t>
      </w:r>
      <w:r>
        <w:rPr/>
        <w:t>word- of-mouth</w:t>
      </w:r>
      <w:r>
        <w:rPr>
          <w:spacing w:val="-2"/>
        </w:rPr>
        <w:t> </w:t>
      </w:r>
      <w:r>
        <w:rPr/>
        <w:t>marketing.</w:t>
      </w:r>
      <w:r>
        <w:rPr>
          <w:spacing w:val="-2"/>
        </w:rPr>
        <w:t> </w:t>
      </w:r>
      <w:r>
        <w:rPr/>
        <w:t>Building</w:t>
      </w:r>
      <w:r>
        <w:rPr>
          <w:spacing w:val="-2"/>
        </w:rPr>
        <w:t> </w:t>
      </w:r>
      <w:r>
        <w:rPr/>
        <w:t>a community of loyal users can create a sustainable flow of qualified leads for brokers and landlords listing on </w:t>
      </w:r>
      <w:r>
        <w:rPr>
          <w:spacing w:val="-2"/>
        </w:rPr>
        <w:t>LuxuryApartments.com.</w:t>
      </w:r>
    </w:p>
    <w:p>
      <w:pPr>
        <w:spacing w:after="0" w:line="295" w:lineRule="auto"/>
        <w:jc w:val="center"/>
        <w:sectPr>
          <w:type w:val="continuous"/>
          <w:pgSz w:w="11910" w:h="16840"/>
          <w:pgMar w:header="0" w:footer="450" w:top="880" w:bottom="280" w:left="700" w:right="420"/>
          <w:cols w:num="2" w:equalWidth="0">
            <w:col w:w="3399" w:space="40"/>
            <w:col w:w="7351"/>
          </w:cols>
        </w:sectPr>
      </w:pPr>
    </w:p>
    <w:p>
      <w:pPr>
        <w:pStyle w:val="BodyText"/>
        <w:rPr>
          <w:sz w:val="180"/>
        </w:rPr>
      </w:pPr>
    </w:p>
    <w:p>
      <w:pPr>
        <w:pStyle w:val="BodyText"/>
        <w:spacing w:before="1001"/>
        <w:rPr>
          <w:sz w:val="180"/>
        </w:rPr>
      </w:pPr>
    </w:p>
    <w:p>
      <w:pPr>
        <w:pStyle w:val="Heading1"/>
      </w:pPr>
      <w:bookmarkStart w:name="8. Operations Plan" w:id="86"/>
      <w:bookmarkEnd w:id="86"/>
      <w:r>
        <w:rPr/>
      </w:r>
      <w:bookmarkStart w:name="_bookmark42" w:id="87"/>
      <w:bookmarkEnd w:id="87"/>
      <w:r>
        <w:rPr/>
      </w:r>
      <w:r>
        <w:rPr>
          <w:color w:val="1875D1"/>
          <w:spacing w:val="-5"/>
        </w:rPr>
        <w:t>8.</w:t>
      </w:r>
    </w:p>
    <w:p>
      <w:pPr>
        <w:pStyle w:val="BodyText"/>
        <w:rPr>
          <w:sz w:val="19"/>
        </w:rPr>
      </w:pPr>
      <w:r>
        <w:rPr/>
        <mc:AlternateContent>
          <mc:Choice Requires="wps">
            <w:drawing>
              <wp:anchor distT="0" distB="0" distL="0" distR="0" allowOverlap="1" layoutInCell="1" locked="0" behindDoc="1" simplePos="0" relativeHeight="487676416">
                <wp:simplePos x="0" y="0"/>
                <wp:positionH relativeFrom="page">
                  <wp:posOffset>539999</wp:posOffset>
                </wp:positionH>
                <wp:positionV relativeFrom="paragraph">
                  <wp:posOffset>155512</wp:posOffset>
                </wp:positionV>
                <wp:extent cx="6480175" cy="2381250"/>
                <wp:effectExtent l="0" t="0" r="0" b="0"/>
                <wp:wrapTopAndBottom/>
                <wp:docPr id="198" name="Textbox 198"/>
                <wp:cNvGraphicFramePr>
                  <a:graphicFrameLocks/>
                </wp:cNvGraphicFramePr>
                <a:graphic>
                  <a:graphicData uri="http://schemas.microsoft.com/office/word/2010/wordprocessingShape">
                    <wps:wsp>
                      <wps:cNvPr id="198" name="Textbox 198"/>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4301" w:right="0" w:firstLine="0"/>
                              <w:jc w:val="left"/>
                              <w:rPr>
                                <w:color w:val="000000"/>
                                <w:sz w:val="75"/>
                              </w:rPr>
                            </w:pPr>
                            <w:r>
                              <w:rPr>
                                <w:color w:val="FFFFFF"/>
                                <w:spacing w:val="-2"/>
                                <w:sz w:val="75"/>
                              </w:rPr>
                              <w:t>Operations</w:t>
                            </w:r>
                            <w:r>
                              <w:rPr>
                                <w:color w:val="FFFFFF"/>
                                <w:spacing w:val="-50"/>
                                <w:sz w:val="75"/>
                              </w:rPr>
                              <w:t> </w:t>
                            </w:r>
                            <w:r>
                              <w:rPr>
                                <w:color w:val="FFFFFF"/>
                                <w:spacing w:val="-4"/>
                                <w:sz w:val="75"/>
                              </w:rPr>
                              <w:t>Plan</w:t>
                            </w:r>
                          </w:p>
                        </w:txbxContent>
                      </wps:txbx>
                      <wps:bodyPr wrap="square" lIns="0" tIns="0" rIns="0" bIns="0" rtlCol="0">
                        <a:noAutofit/>
                      </wps:bodyPr>
                    </wps:wsp>
                  </a:graphicData>
                </a:graphic>
              </wp:anchor>
            </w:drawing>
          </mc:Choice>
          <mc:Fallback>
            <w:pict>
              <v:shape style="position:absolute;margin-left:42.519684pt;margin-top:12.245081pt;width:510.25pt;height:187.5pt;mso-position-horizontal-relative:page;mso-position-vertical-relative:paragraph;z-index:-15640064;mso-wrap-distance-left:0;mso-wrap-distance-right:0" type="#_x0000_t202" id="docshape76"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4301" w:right="0" w:firstLine="0"/>
                        <w:jc w:val="left"/>
                        <w:rPr>
                          <w:color w:val="000000"/>
                          <w:sz w:val="75"/>
                        </w:rPr>
                      </w:pPr>
                      <w:r>
                        <w:rPr>
                          <w:color w:val="FFFFFF"/>
                          <w:spacing w:val="-2"/>
                          <w:sz w:val="75"/>
                        </w:rPr>
                        <w:t>Operations</w:t>
                      </w:r>
                      <w:r>
                        <w:rPr>
                          <w:color w:val="FFFFFF"/>
                          <w:spacing w:val="-50"/>
                          <w:sz w:val="75"/>
                        </w:rPr>
                        <w:t> </w:t>
                      </w:r>
                      <w:r>
                        <w:rPr>
                          <w:color w:val="FFFFFF"/>
                          <w:spacing w:val="-4"/>
                          <w:sz w:val="75"/>
                        </w:rPr>
                        <w:t>Plan</w:t>
                      </w:r>
                    </w:p>
                  </w:txbxContent>
                </v:textbox>
                <v:fill type="solid"/>
                <w10:wrap type="topAndBottom"/>
              </v:shape>
            </w:pict>
          </mc:Fallback>
        </mc:AlternateContent>
      </w:r>
    </w:p>
    <w:p>
      <w:pPr>
        <w:pStyle w:val="Heading4"/>
        <w:numPr>
          <w:ilvl w:val="1"/>
          <w:numId w:val="17"/>
        </w:numPr>
        <w:tabs>
          <w:tab w:pos="608" w:val="left" w:leader="none"/>
        </w:tabs>
        <w:spacing w:line="240" w:lineRule="auto" w:before="315" w:after="0"/>
        <w:ind w:left="608" w:right="0" w:hanging="458"/>
        <w:jc w:val="left"/>
      </w:pPr>
      <w:hyperlink w:history="true" w:anchor="_bookmark43">
        <w:r>
          <w:rPr>
            <w:color w:val="1875D1"/>
          </w:rPr>
          <w:t>Technology</w:t>
        </w:r>
        <w:r>
          <w:rPr>
            <w:color w:val="1875D1"/>
            <w:spacing w:val="8"/>
          </w:rPr>
          <w:t> </w:t>
        </w:r>
        <w:r>
          <w:rPr>
            <w:color w:val="1875D1"/>
            <w:spacing w:val="-2"/>
          </w:rPr>
          <w:t>Development</w:t>
        </w:r>
      </w:hyperlink>
    </w:p>
    <w:p>
      <w:pPr>
        <w:pStyle w:val="Heading4"/>
        <w:numPr>
          <w:ilvl w:val="1"/>
          <w:numId w:val="17"/>
        </w:numPr>
        <w:tabs>
          <w:tab w:pos="614" w:val="left" w:leader="none"/>
        </w:tabs>
        <w:spacing w:line="240" w:lineRule="auto" w:before="186" w:after="0"/>
        <w:ind w:left="614" w:right="0" w:hanging="464"/>
        <w:jc w:val="left"/>
      </w:pPr>
      <w:hyperlink w:history="true" w:anchor="_bookmark44">
        <w:r>
          <w:rPr>
            <w:color w:val="1875D1"/>
            <w:spacing w:val="-4"/>
          </w:rPr>
          <w:t>Property</w:t>
        </w:r>
        <w:r>
          <w:rPr>
            <w:color w:val="1875D1"/>
            <w:spacing w:val="-5"/>
          </w:rPr>
          <w:t> </w:t>
        </w:r>
        <w:r>
          <w:rPr>
            <w:color w:val="1875D1"/>
            <w:spacing w:val="-4"/>
          </w:rPr>
          <w:t>Verification</w:t>
        </w:r>
        <w:r>
          <w:rPr>
            <w:color w:val="1875D1"/>
            <w:spacing w:val="-5"/>
          </w:rPr>
          <w:t> </w:t>
        </w:r>
        <w:r>
          <w:rPr>
            <w:color w:val="1875D1"/>
            <w:spacing w:val="-4"/>
          </w:rPr>
          <w:t>Process</w:t>
        </w:r>
      </w:hyperlink>
    </w:p>
    <w:p>
      <w:pPr>
        <w:pStyle w:val="Heading4"/>
        <w:numPr>
          <w:ilvl w:val="1"/>
          <w:numId w:val="17"/>
        </w:numPr>
        <w:tabs>
          <w:tab w:pos="614" w:val="left" w:leader="none"/>
        </w:tabs>
        <w:spacing w:line="240" w:lineRule="auto" w:before="187" w:after="0"/>
        <w:ind w:left="614" w:right="0" w:hanging="464"/>
        <w:jc w:val="left"/>
      </w:pPr>
      <w:hyperlink w:history="true" w:anchor="_bookmark45">
        <w:r>
          <w:rPr>
            <w:color w:val="1875D1"/>
          </w:rPr>
          <w:t>Customer</w:t>
        </w:r>
        <w:r>
          <w:rPr>
            <w:color w:val="1875D1"/>
            <w:spacing w:val="20"/>
          </w:rPr>
          <w:t> </w:t>
        </w:r>
        <w:r>
          <w:rPr>
            <w:color w:val="1875D1"/>
          </w:rPr>
          <w:t>Support</w:t>
        </w:r>
        <w:r>
          <w:rPr>
            <w:color w:val="1875D1"/>
            <w:spacing w:val="21"/>
          </w:rPr>
          <w:t> </w:t>
        </w:r>
        <w:r>
          <w:rPr>
            <w:color w:val="1875D1"/>
            <w:spacing w:val="-2"/>
          </w:rPr>
          <w:t>Infrastructure</w:t>
        </w:r>
      </w:hyperlink>
    </w:p>
    <w:p>
      <w:pPr>
        <w:pStyle w:val="Heading4"/>
        <w:numPr>
          <w:ilvl w:val="1"/>
          <w:numId w:val="17"/>
        </w:numPr>
        <w:tabs>
          <w:tab w:pos="614" w:val="left" w:leader="none"/>
        </w:tabs>
        <w:spacing w:line="240" w:lineRule="auto" w:before="187" w:after="0"/>
        <w:ind w:left="614" w:right="0" w:hanging="464"/>
        <w:jc w:val="left"/>
      </w:pPr>
      <w:hyperlink w:history="true" w:anchor="_bookmark46">
        <w:r>
          <w:rPr>
            <w:color w:val="1875D1"/>
          </w:rPr>
          <w:t>Quality</w:t>
        </w:r>
        <w:r>
          <w:rPr>
            <w:color w:val="1875D1"/>
            <w:spacing w:val="5"/>
          </w:rPr>
          <w:t> </w:t>
        </w:r>
        <w:r>
          <w:rPr>
            <w:color w:val="1875D1"/>
          </w:rPr>
          <w:t>Assurance</w:t>
        </w:r>
        <w:r>
          <w:rPr>
            <w:color w:val="1875D1"/>
            <w:spacing w:val="5"/>
          </w:rPr>
          <w:t> </w:t>
        </w:r>
        <w:r>
          <w:rPr>
            <w:color w:val="1875D1"/>
            <w:spacing w:val="-2"/>
          </w:rPr>
          <w:t>Protocols</w:t>
        </w:r>
      </w:hyperlink>
    </w:p>
    <w:p>
      <w:pPr>
        <w:pStyle w:val="Heading4"/>
        <w:numPr>
          <w:ilvl w:val="1"/>
          <w:numId w:val="17"/>
        </w:numPr>
        <w:tabs>
          <w:tab w:pos="614" w:val="left" w:leader="none"/>
        </w:tabs>
        <w:spacing w:line="240" w:lineRule="auto" w:before="186" w:after="0"/>
        <w:ind w:left="614" w:right="0" w:hanging="464"/>
        <w:jc w:val="left"/>
      </w:pPr>
      <w:hyperlink w:history="true" w:anchor="_bookmark47">
        <w:r>
          <w:rPr>
            <w:color w:val="1875D1"/>
            <w:spacing w:val="-4"/>
          </w:rPr>
          <w:t>Inventory</w:t>
        </w:r>
        <w:r>
          <w:rPr>
            <w:color w:val="1875D1"/>
            <w:spacing w:val="-5"/>
          </w:rPr>
          <w:t> </w:t>
        </w:r>
        <w:r>
          <w:rPr>
            <w:color w:val="1875D1"/>
            <w:spacing w:val="-2"/>
          </w:rPr>
          <w:t>Management</w:t>
        </w:r>
      </w:hyperlink>
    </w:p>
    <w:p>
      <w:pPr>
        <w:spacing w:after="0" w:line="240" w:lineRule="auto"/>
        <w:jc w:val="left"/>
        <w:sectPr>
          <w:pgSz w:w="11910" w:h="16840"/>
          <w:pgMar w:header="0" w:footer="450" w:top="1920" w:bottom="640" w:left="700" w:right="420"/>
        </w:sectPr>
      </w:pPr>
    </w:p>
    <w:p>
      <w:pPr>
        <w:pStyle w:val="ListParagraph"/>
        <w:numPr>
          <w:ilvl w:val="1"/>
          <w:numId w:val="18"/>
        </w:numPr>
        <w:tabs>
          <w:tab w:pos="609" w:val="left" w:leader="none"/>
        </w:tabs>
        <w:spacing w:line="240" w:lineRule="auto" w:before="82" w:after="0"/>
        <w:ind w:left="609" w:right="0" w:hanging="459"/>
        <w:jc w:val="left"/>
        <w:rPr>
          <w:sz w:val="28"/>
        </w:rPr>
      </w:pPr>
      <w:bookmarkStart w:name="8.1 Technology Development" w:id="88"/>
      <w:bookmarkEnd w:id="88"/>
      <w:r>
        <w:rPr/>
      </w:r>
      <w:bookmarkStart w:name="_bookmark43" w:id="89"/>
      <w:bookmarkEnd w:id="89"/>
      <w:r>
        <w:rPr/>
      </w:r>
      <w:r>
        <w:rPr>
          <w:color w:val="1875D1"/>
          <w:sz w:val="28"/>
        </w:rPr>
        <w:t>Technology</w:t>
      </w:r>
      <w:r>
        <w:rPr>
          <w:color w:val="1875D1"/>
          <w:spacing w:val="-7"/>
          <w:sz w:val="28"/>
        </w:rPr>
        <w:t> </w:t>
      </w:r>
      <w:r>
        <w:rPr>
          <w:color w:val="1875D1"/>
          <w:spacing w:val="-2"/>
          <w:sz w:val="28"/>
        </w:rPr>
        <w:t>Development</w:t>
      </w:r>
    </w:p>
    <w:p>
      <w:pPr>
        <w:pStyle w:val="BodyText"/>
        <w:spacing w:line="295" w:lineRule="auto" w:before="307"/>
        <w:ind w:left="150" w:right="899"/>
        <w:jc w:val="both"/>
      </w:pPr>
      <w:r>
        <w:rPr/>
        <w:t>Technology</w:t>
      </w:r>
      <w:r>
        <w:rPr>
          <w:spacing w:val="-4"/>
        </w:rPr>
        <w:t> </w:t>
      </w:r>
      <w:r>
        <w:rPr/>
        <w:t>development</w:t>
      </w:r>
      <w:r>
        <w:rPr>
          <w:spacing w:val="-4"/>
        </w:rPr>
        <w:t> </w:t>
      </w:r>
      <w:r>
        <w:rPr/>
        <w:t>is</w:t>
      </w:r>
      <w:r>
        <w:rPr>
          <w:spacing w:val="-4"/>
        </w:rPr>
        <w:t> </w:t>
      </w:r>
      <w:r>
        <w:rPr/>
        <w:t>a</w:t>
      </w:r>
      <w:r>
        <w:rPr>
          <w:spacing w:val="-4"/>
        </w:rPr>
        <w:t> </w:t>
      </w:r>
      <w:r>
        <w:rPr/>
        <w:t>critical</w:t>
      </w:r>
      <w:r>
        <w:rPr>
          <w:spacing w:val="-4"/>
        </w:rPr>
        <w:t> </w:t>
      </w:r>
      <w:r>
        <w:rPr/>
        <w:t>component</w:t>
      </w:r>
      <w:r>
        <w:rPr>
          <w:spacing w:val="-4"/>
        </w:rPr>
        <w:t> </w:t>
      </w:r>
      <w:r>
        <w:rPr/>
        <w:t>of</w:t>
      </w:r>
      <w:r>
        <w:rPr>
          <w:spacing w:val="-4"/>
        </w:rPr>
        <w:t> </w:t>
      </w:r>
      <w:r>
        <w:rPr/>
        <w:t>LuxuryApartments.com’s</w:t>
      </w:r>
      <w:r>
        <w:rPr>
          <w:spacing w:val="-4"/>
        </w:rPr>
        <w:t> </w:t>
      </w:r>
      <w:r>
        <w:rPr/>
        <w:t>operational</w:t>
      </w:r>
      <w:r>
        <w:rPr>
          <w:spacing w:val="-4"/>
        </w:rPr>
        <w:t> </w:t>
      </w:r>
      <w:r>
        <w:rPr/>
        <w:t>strategy, aimed</w:t>
      </w:r>
      <w:r>
        <w:rPr>
          <w:spacing w:val="-15"/>
        </w:rPr>
        <w:t> </w:t>
      </w:r>
      <w:r>
        <w:rPr/>
        <w:t>at</w:t>
      </w:r>
      <w:r>
        <w:rPr>
          <w:spacing w:val="-15"/>
        </w:rPr>
        <w:t> </w:t>
      </w:r>
      <w:r>
        <w:rPr/>
        <w:t>creating</w:t>
      </w:r>
      <w:r>
        <w:rPr>
          <w:spacing w:val="-15"/>
        </w:rPr>
        <w:t> </w:t>
      </w:r>
      <w:r>
        <w:rPr/>
        <w:t>a</w:t>
      </w:r>
      <w:r>
        <w:rPr>
          <w:spacing w:val="-15"/>
        </w:rPr>
        <w:t> </w:t>
      </w:r>
      <w:r>
        <w:rPr/>
        <w:t>premium,</w:t>
      </w:r>
      <w:r>
        <w:rPr>
          <w:spacing w:val="-15"/>
        </w:rPr>
        <w:t> </w:t>
      </w:r>
      <w:r>
        <w:rPr/>
        <w:t>user-friendly</w:t>
      </w:r>
      <w:r>
        <w:rPr>
          <w:spacing w:val="-15"/>
        </w:rPr>
        <w:t> </w:t>
      </w:r>
      <w:r>
        <w:rPr/>
        <w:t>platform</w:t>
      </w:r>
      <w:r>
        <w:rPr>
          <w:spacing w:val="-15"/>
        </w:rPr>
        <w:t> </w:t>
      </w:r>
      <w:r>
        <w:rPr/>
        <w:t>for</w:t>
      </w:r>
      <w:r>
        <w:rPr>
          <w:spacing w:val="-15"/>
        </w:rPr>
        <w:t> </w:t>
      </w:r>
      <w:r>
        <w:rPr/>
        <w:t>our</w:t>
      </w:r>
      <w:r>
        <w:rPr>
          <w:spacing w:val="-15"/>
        </w:rPr>
        <w:t> </w:t>
      </w:r>
      <w:r>
        <w:rPr/>
        <w:t>clients—high-end</w:t>
      </w:r>
      <w:r>
        <w:rPr>
          <w:spacing w:val="-15"/>
        </w:rPr>
        <w:t> </w:t>
      </w:r>
      <w:r>
        <w:rPr/>
        <w:t>tenants,</w:t>
      </w:r>
      <w:r>
        <w:rPr>
          <w:spacing w:val="-15"/>
        </w:rPr>
        <w:t> </w:t>
      </w:r>
      <w:r>
        <w:rPr/>
        <w:t>brokers,</w:t>
      </w:r>
      <w:r>
        <w:rPr>
          <w:spacing w:val="-15"/>
        </w:rPr>
        <w:t> </w:t>
      </w:r>
      <w:r>
        <w:rPr/>
        <w:t>and landlords. The roadmap for our technology development includes several key initiatives:</w:t>
      </w:r>
    </w:p>
    <w:p>
      <w:pPr>
        <w:pStyle w:val="ListParagraph"/>
        <w:numPr>
          <w:ilvl w:val="2"/>
          <w:numId w:val="18"/>
        </w:numPr>
        <w:tabs>
          <w:tab w:pos="750" w:val="left" w:leader="none"/>
        </w:tabs>
        <w:spacing w:line="295" w:lineRule="auto" w:before="242" w:after="0"/>
        <w:ind w:left="750" w:right="797" w:hanging="132"/>
        <w:jc w:val="left"/>
        <w:rPr>
          <w:sz w:val="22"/>
        </w:rPr>
      </w:pPr>
      <w:r>
        <w:rPr>
          <w:b/>
          <w:sz w:val="22"/>
        </w:rPr>
        <w:t>Platform Architecture: </w:t>
      </w:r>
      <w:r>
        <w:rPr>
          <w:sz w:val="22"/>
        </w:rPr>
        <w:t>We will build a robust SaaS-based platform that facilitates seamless property</w:t>
      </w:r>
      <w:r>
        <w:rPr>
          <w:spacing w:val="-17"/>
          <w:sz w:val="22"/>
        </w:rPr>
        <w:t> </w:t>
      </w:r>
      <w:r>
        <w:rPr>
          <w:sz w:val="22"/>
        </w:rPr>
        <w:t>listing</w:t>
      </w:r>
      <w:r>
        <w:rPr>
          <w:spacing w:val="-17"/>
          <w:sz w:val="22"/>
        </w:rPr>
        <w:t> </w:t>
      </w:r>
      <w:r>
        <w:rPr>
          <w:sz w:val="22"/>
        </w:rPr>
        <w:t>and</w:t>
      </w:r>
      <w:r>
        <w:rPr>
          <w:spacing w:val="-16"/>
          <w:sz w:val="22"/>
        </w:rPr>
        <w:t> </w:t>
      </w:r>
      <w:r>
        <w:rPr>
          <w:sz w:val="22"/>
        </w:rPr>
        <w:t>browsing</w:t>
      </w:r>
      <w:r>
        <w:rPr>
          <w:spacing w:val="-17"/>
          <w:sz w:val="22"/>
        </w:rPr>
        <w:t> </w:t>
      </w:r>
      <w:r>
        <w:rPr>
          <w:sz w:val="22"/>
        </w:rPr>
        <w:t>experiences.</w:t>
      </w:r>
      <w:r>
        <w:rPr>
          <w:spacing w:val="-16"/>
          <w:sz w:val="22"/>
        </w:rPr>
        <w:t> </w:t>
      </w:r>
      <w:r>
        <w:rPr>
          <w:sz w:val="22"/>
        </w:rPr>
        <w:t>The</w:t>
      </w:r>
      <w:r>
        <w:rPr>
          <w:spacing w:val="-17"/>
          <w:sz w:val="22"/>
        </w:rPr>
        <w:t> </w:t>
      </w:r>
      <w:r>
        <w:rPr>
          <w:sz w:val="22"/>
        </w:rPr>
        <w:t>architecture</w:t>
      </w:r>
      <w:r>
        <w:rPr>
          <w:spacing w:val="-16"/>
          <w:sz w:val="22"/>
        </w:rPr>
        <w:t> </w:t>
      </w:r>
      <w:r>
        <w:rPr>
          <w:sz w:val="22"/>
        </w:rPr>
        <w:t>will</w:t>
      </w:r>
      <w:r>
        <w:rPr>
          <w:spacing w:val="-17"/>
          <w:sz w:val="22"/>
        </w:rPr>
        <w:t> </w:t>
      </w:r>
      <w:r>
        <w:rPr>
          <w:sz w:val="22"/>
        </w:rPr>
        <w:t>prioritize</w:t>
      </w:r>
      <w:r>
        <w:rPr>
          <w:spacing w:val="-17"/>
          <w:sz w:val="22"/>
        </w:rPr>
        <w:t> </w:t>
      </w:r>
      <w:r>
        <w:rPr>
          <w:sz w:val="22"/>
        </w:rPr>
        <w:t>speed,</w:t>
      </w:r>
      <w:r>
        <w:rPr>
          <w:spacing w:val="-16"/>
          <w:sz w:val="22"/>
        </w:rPr>
        <w:t> </w:t>
      </w:r>
      <w:r>
        <w:rPr>
          <w:sz w:val="22"/>
        </w:rPr>
        <w:t>security,</w:t>
      </w:r>
      <w:r>
        <w:rPr>
          <w:spacing w:val="-17"/>
          <w:sz w:val="22"/>
        </w:rPr>
        <w:t> </w:t>
      </w:r>
      <w:r>
        <w:rPr>
          <w:sz w:val="22"/>
        </w:rPr>
        <w:t>and scalability to handle increasing volumes of users and listings.</w:t>
      </w:r>
    </w:p>
    <w:p>
      <w:pPr>
        <w:pStyle w:val="ListParagraph"/>
        <w:numPr>
          <w:ilvl w:val="2"/>
          <w:numId w:val="18"/>
        </w:numPr>
        <w:tabs>
          <w:tab w:pos="750" w:val="left" w:leader="none"/>
        </w:tabs>
        <w:spacing w:line="295" w:lineRule="auto" w:before="123" w:after="0"/>
        <w:ind w:left="750" w:right="591" w:hanging="132"/>
        <w:jc w:val="left"/>
        <w:rPr>
          <w:sz w:val="22"/>
        </w:rPr>
      </w:pPr>
      <w:r>
        <w:rPr>
          <w:b/>
          <w:sz w:val="22"/>
        </w:rPr>
        <w:t>Immersive Media Integration: </w:t>
      </w:r>
      <w:r>
        <w:rPr>
          <w:sz w:val="22"/>
        </w:rPr>
        <w:t>A significant feature of our platform is the incorporation of immersive</w:t>
      </w:r>
      <w:r>
        <w:rPr>
          <w:spacing w:val="-5"/>
          <w:sz w:val="22"/>
        </w:rPr>
        <w:t> </w:t>
      </w:r>
      <w:r>
        <w:rPr>
          <w:sz w:val="22"/>
        </w:rPr>
        <w:t>media,</w:t>
      </w:r>
      <w:r>
        <w:rPr>
          <w:spacing w:val="-5"/>
          <w:sz w:val="22"/>
        </w:rPr>
        <w:t> </w:t>
      </w:r>
      <w:r>
        <w:rPr>
          <w:sz w:val="22"/>
        </w:rPr>
        <w:t>including</w:t>
      </w:r>
      <w:r>
        <w:rPr>
          <w:spacing w:val="-5"/>
          <w:sz w:val="22"/>
        </w:rPr>
        <w:t> </w:t>
      </w:r>
      <w:r>
        <w:rPr>
          <w:sz w:val="22"/>
        </w:rPr>
        <w:t>virtual</w:t>
      </w:r>
      <w:r>
        <w:rPr>
          <w:spacing w:val="-5"/>
          <w:sz w:val="22"/>
        </w:rPr>
        <w:t> </w:t>
      </w:r>
      <w:r>
        <w:rPr>
          <w:sz w:val="22"/>
        </w:rPr>
        <w:t>tours</w:t>
      </w:r>
      <w:r>
        <w:rPr>
          <w:spacing w:val="-5"/>
          <w:sz w:val="22"/>
        </w:rPr>
        <w:t> </w:t>
      </w:r>
      <w:r>
        <w:rPr>
          <w:sz w:val="22"/>
        </w:rPr>
        <w:t>and</w:t>
      </w:r>
      <w:r>
        <w:rPr>
          <w:spacing w:val="-5"/>
          <w:sz w:val="22"/>
        </w:rPr>
        <w:t> </w:t>
      </w:r>
      <w:r>
        <w:rPr>
          <w:sz w:val="22"/>
        </w:rPr>
        <w:t>high-definition</w:t>
      </w:r>
      <w:r>
        <w:rPr>
          <w:spacing w:val="-5"/>
          <w:sz w:val="22"/>
        </w:rPr>
        <w:t> </w:t>
      </w:r>
      <w:r>
        <w:rPr>
          <w:sz w:val="22"/>
        </w:rPr>
        <w:t>imagery.</w:t>
      </w:r>
      <w:r>
        <w:rPr>
          <w:spacing w:val="-9"/>
          <w:sz w:val="22"/>
        </w:rPr>
        <w:t> </w:t>
      </w:r>
      <w:r>
        <w:rPr>
          <w:sz w:val="22"/>
        </w:rPr>
        <w:t>This</w:t>
      </w:r>
      <w:r>
        <w:rPr>
          <w:spacing w:val="-5"/>
          <w:sz w:val="22"/>
        </w:rPr>
        <w:t> </w:t>
      </w:r>
      <w:r>
        <w:rPr>
          <w:sz w:val="22"/>
        </w:rPr>
        <w:t>will</w:t>
      </w:r>
      <w:r>
        <w:rPr>
          <w:spacing w:val="-5"/>
          <w:sz w:val="22"/>
        </w:rPr>
        <w:t> </w:t>
      </w:r>
      <w:r>
        <w:rPr>
          <w:sz w:val="22"/>
        </w:rPr>
        <w:t>enable</w:t>
      </w:r>
      <w:r>
        <w:rPr>
          <w:spacing w:val="-5"/>
          <w:sz w:val="22"/>
        </w:rPr>
        <w:t> </w:t>
      </w:r>
      <w:r>
        <w:rPr>
          <w:sz w:val="22"/>
        </w:rPr>
        <w:t>potential renters</w:t>
      </w:r>
      <w:r>
        <w:rPr>
          <w:spacing w:val="-4"/>
          <w:sz w:val="22"/>
        </w:rPr>
        <w:t> </w:t>
      </w:r>
      <w:r>
        <w:rPr>
          <w:sz w:val="22"/>
        </w:rPr>
        <w:t>to</w:t>
      </w:r>
      <w:r>
        <w:rPr>
          <w:spacing w:val="-4"/>
          <w:sz w:val="22"/>
        </w:rPr>
        <w:t> </w:t>
      </w:r>
      <w:r>
        <w:rPr>
          <w:sz w:val="22"/>
        </w:rPr>
        <w:t>explore</w:t>
      </w:r>
      <w:r>
        <w:rPr>
          <w:spacing w:val="-4"/>
          <w:sz w:val="22"/>
        </w:rPr>
        <w:t> </w:t>
      </w:r>
      <w:r>
        <w:rPr>
          <w:sz w:val="22"/>
        </w:rPr>
        <w:t>apartments</w:t>
      </w:r>
      <w:r>
        <w:rPr>
          <w:spacing w:val="-4"/>
          <w:sz w:val="22"/>
        </w:rPr>
        <w:t> </w:t>
      </w:r>
      <w:r>
        <w:rPr>
          <w:sz w:val="22"/>
        </w:rPr>
        <w:t>in</w:t>
      </w:r>
      <w:r>
        <w:rPr>
          <w:spacing w:val="-4"/>
          <w:sz w:val="22"/>
        </w:rPr>
        <w:t> </w:t>
      </w:r>
      <w:r>
        <w:rPr>
          <w:sz w:val="22"/>
        </w:rPr>
        <w:t>detail</w:t>
      </w:r>
      <w:r>
        <w:rPr>
          <w:spacing w:val="-4"/>
          <w:sz w:val="22"/>
        </w:rPr>
        <w:t> </w:t>
      </w:r>
      <w:r>
        <w:rPr>
          <w:sz w:val="22"/>
        </w:rPr>
        <w:t>before</w:t>
      </w:r>
      <w:r>
        <w:rPr>
          <w:spacing w:val="-4"/>
          <w:sz w:val="22"/>
        </w:rPr>
        <w:t> </w:t>
      </w:r>
      <w:r>
        <w:rPr>
          <w:sz w:val="22"/>
        </w:rPr>
        <w:t>scheduling</w:t>
      </w:r>
      <w:r>
        <w:rPr>
          <w:spacing w:val="-4"/>
          <w:sz w:val="22"/>
        </w:rPr>
        <w:t> </w:t>
      </w:r>
      <w:r>
        <w:rPr>
          <w:sz w:val="22"/>
        </w:rPr>
        <w:t>visits,</w:t>
      </w:r>
      <w:r>
        <w:rPr>
          <w:spacing w:val="-4"/>
          <w:sz w:val="22"/>
        </w:rPr>
        <w:t> </w:t>
      </w:r>
      <w:r>
        <w:rPr>
          <w:sz w:val="22"/>
        </w:rPr>
        <w:t>enhancing</w:t>
      </w:r>
      <w:r>
        <w:rPr>
          <w:spacing w:val="-4"/>
          <w:sz w:val="22"/>
        </w:rPr>
        <w:t> </w:t>
      </w:r>
      <w:r>
        <w:rPr>
          <w:sz w:val="22"/>
        </w:rPr>
        <w:t>the</w:t>
      </w:r>
      <w:r>
        <w:rPr>
          <w:spacing w:val="-4"/>
          <w:sz w:val="22"/>
        </w:rPr>
        <w:t> </w:t>
      </w:r>
      <w:r>
        <w:rPr>
          <w:sz w:val="22"/>
        </w:rPr>
        <w:t>decision-making </w:t>
      </w:r>
      <w:r>
        <w:rPr>
          <w:spacing w:val="-2"/>
          <w:sz w:val="22"/>
        </w:rPr>
        <w:t>process.</w:t>
      </w:r>
    </w:p>
    <w:p>
      <w:pPr>
        <w:pStyle w:val="ListParagraph"/>
        <w:numPr>
          <w:ilvl w:val="2"/>
          <w:numId w:val="18"/>
        </w:numPr>
        <w:tabs>
          <w:tab w:pos="750" w:val="left" w:leader="none"/>
        </w:tabs>
        <w:spacing w:line="295" w:lineRule="auto" w:before="123" w:after="0"/>
        <w:ind w:left="750" w:right="644" w:hanging="132"/>
        <w:jc w:val="left"/>
        <w:rPr>
          <w:sz w:val="22"/>
        </w:rPr>
      </w:pPr>
      <w:r>
        <w:rPr>
          <w:b/>
          <w:sz w:val="22"/>
        </w:rPr>
        <w:t>AI-Driven Recommendations: </w:t>
      </w:r>
      <w:r>
        <w:rPr>
          <w:sz w:val="22"/>
        </w:rPr>
        <w:t>Utilizing machine learning algorithms, we will develop an AI system that provides tailored apartment suggestions based on user preferences and historical data, thereby streamlining the search process for tenants.</w:t>
      </w:r>
    </w:p>
    <w:p>
      <w:pPr>
        <w:pStyle w:val="ListParagraph"/>
        <w:numPr>
          <w:ilvl w:val="2"/>
          <w:numId w:val="18"/>
        </w:numPr>
        <w:tabs>
          <w:tab w:pos="750" w:val="left" w:leader="none"/>
        </w:tabs>
        <w:spacing w:line="295" w:lineRule="auto" w:before="122" w:after="0"/>
        <w:ind w:left="750" w:right="626" w:hanging="132"/>
        <w:jc w:val="left"/>
        <w:rPr>
          <w:sz w:val="22"/>
        </w:rPr>
      </w:pPr>
      <w:r>
        <w:rPr>
          <w:b/>
          <w:sz w:val="22"/>
        </w:rPr>
        <w:t>Analytics Dashboards: </w:t>
      </w:r>
      <w:r>
        <w:rPr>
          <w:sz w:val="22"/>
        </w:rPr>
        <w:t>For brokers and landlords, we will implement comprehensive analytics tools</w:t>
      </w:r>
      <w:r>
        <w:rPr>
          <w:spacing w:val="-6"/>
          <w:sz w:val="22"/>
        </w:rPr>
        <w:t> </w:t>
      </w:r>
      <w:r>
        <w:rPr>
          <w:sz w:val="22"/>
        </w:rPr>
        <w:t>that</w:t>
      </w:r>
      <w:r>
        <w:rPr>
          <w:spacing w:val="-6"/>
          <w:sz w:val="22"/>
        </w:rPr>
        <w:t> </w:t>
      </w:r>
      <w:r>
        <w:rPr>
          <w:sz w:val="22"/>
        </w:rPr>
        <w:t>provide</w:t>
      </w:r>
      <w:r>
        <w:rPr>
          <w:spacing w:val="-6"/>
          <w:sz w:val="22"/>
        </w:rPr>
        <w:t> </w:t>
      </w:r>
      <w:r>
        <w:rPr>
          <w:sz w:val="22"/>
        </w:rPr>
        <w:t>insights</w:t>
      </w:r>
      <w:r>
        <w:rPr>
          <w:spacing w:val="-6"/>
          <w:sz w:val="22"/>
        </w:rPr>
        <w:t> </w:t>
      </w:r>
      <w:r>
        <w:rPr>
          <w:sz w:val="22"/>
        </w:rPr>
        <w:t>on</w:t>
      </w:r>
      <w:r>
        <w:rPr>
          <w:spacing w:val="-6"/>
          <w:sz w:val="22"/>
        </w:rPr>
        <w:t> </w:t>
      </w:r>
      <w:r>
        <w:rPr>
          <w:sz w:val="22"/>
        </w:rPr>
        <w:t>listing</w:t>
      </w:r>
      <w:r>
        <w:rPr>
          <w:spacing w:val="-6"/>
          <w:sz w:val="22"/>
        </w:rPr>
        <w:t> </w:t>
      </w:r>
      <w:r>
        <w:rPr>
          <w:sz w:val="22"/>
        </w:rPr>
        <w:t>performance,</w:t>
      </w:r>
      <w:r>
        <w:rPr>
          <w:spacing w:val="-6"/>
          <w:sz w:val="22"/>
        </w:rPr>
        <w:t> </w:t>
      </w:r>
      <w:r>
        <w:rPr>
          <w:sz w:val="22"/>
        </w:rPr>
        <w:t>market</w:t>
      </w:r>
      <w:r>
        <w:rPr>
          <w:spacing w:val="-6"/>
          <w:sz w:val="22"/>
        </w:rPr>
        <w:t> </w:t>
      </w:r>
      <w:r>
        <w:rPr>
          <w:sz w:val="22"/>
        </w:rPr>
        <w:t>trends,</w:t>
      </w:r>
      <w:r>
        <w:rPr>
          <w:spacing w:val="-6"/>
          <w:sz w:val="22"/>
        </w:rPr>
        <w:t> </w:t>
      </w:r>
      <w:r>
        <w:rPr>
          <w:sz w:val="22"/>
        </w:rPr>
        <w:t>and</w:t>
      </w:r>
      <w:r>
        <w:rPr>
          <w:spacing w:val="-6"/>
          <w:sz w:val="22"/>
        </w:rPr>
        <w:t> </w:t>
      </w:r>
      <w:r>
        <w:rPr>
          <w:sz w:val="22"/>
        </w:rPr>
        <w:t>tenant</w:t>
      </w:r>
      <w:r>
        <w:rPr>
          <w:spacing w:val="-6"/>
          <w:sz w:val="22"/>
        </w:rPr>
        <w:t> </w:t>
      </w:r>
      <w:r>
        <w:rPr>
          <w:sz w:val="22"/>
        </w:rPr>
        <w:t>engagement.</w:t>
      </w:r>
      <w:r>
        <w:rPr>
          <w:spacing w:val="-10"/>
          <w:sz w:val="22"/>
        </w:rPr>
        <w:t> </w:t>
      </w:r>
      <w:r>
        <w:rPr>
          <w:sz w:val="22"/>
        </w:rPr>
        <w:t>This will help them optimize their listings and marketing strategies.</w:t>
      </w:r>
    </w:p>
    <w:p>
      <w:pPr>
        <w:pStyle w:val="ListParagraph"/>
        <w:numPr>
          <w:ilvl w:val="2"/>
          <w:numId w:val="18"/>
        </w:numPr>
        <w:tabs>
          <w:tab w:pos="750" w:val="left" w:leader="none"/>
        </w:tabs>
        <w:spacing w:line="295" w:lineRule="auto" w:before="123" w:after="0"/>
        <w:ind w:left="750" w:right="1046" w:hanging="132"/>
        <w:jc w:val="left"/>
        <w:rPr>
          <w:sz w:val="22"/>
        </w:rPr>
      </w:pPr>
      <w:r>
        <w:rPr>
          <w:b/>
          <w:sz w:val="22"/>
        </w:rPr>
        <w:t>Verification</w:t>
      </w:r>
      <w:r>
        <w:rPr>
          <w:b/>
          <w:spacing w:val="-5"/>
          <w:sz w:val="22"/>
        </w:rPr>
        <w:t> </w:t>
      </w:r>
      <w:r>
        <w:rPr>
          <w:b/>
          <w:sz w:val="22"/>
        </w:rPr>
        <w:t>Features:</w:t>
      </w:r>
      <w:r>
        <w:rPr>
          <w:b/>
          <w:spacing w:val="-9"/>
          <w:sz w:val="22"/>
        </w:rPr>
        <w:t> </w:t>
      </w:r>
      <w:r>
        <w:rPr>
          <w:sz w:val="22"/>
        </w:rPr>
        <w:t>To</w:t>
      </w:r>
      <w:r>
        <w:rPr>
          <w:spacing w:val="-5"/>
          <w:sz w:val="22"/>
        </w:rPr>
        <w:t> </w:t>
      </w:r>
      <w:r>
        <w:rPr>
          <w:sz w:val="22"/>
        </w:rPr>
        <w:t>ensure</w:t>
      </w:r>
      <w:r>
        <w:rPr>
          <w:spacing w:val="-5"/>
          <w:sz w:val="22"/>
        </w:rPr>
        <w:t> </w:t>
      </w:r>
      <w:r>
        <w:rPr>
          <w:sz w:val="22"/>
        </w:rPr>
        <w:t>the</w:t>
      </w:r>
      <w:r>
        <w:rPr>
          <w:spacing w:val="-5"/>
          <w:sz w:val="22"/>
        </w:rPr>
        <w:t> </w:t>
      </w:r>
      <w:r>
        <w:rPr>
          <w:sz w:val="22"/>
        </w:rPr>
        <w:t>authenticity</w:t>
      </w:r>
      <w:r>
        <w:rPr>
          <w:spacing w:val="-5"/>
          <w:sz w:val="22"/>
        </w:rPr>
        <w:t> </w:t>
      </w:r>
      <w:r>
        <w:rPr>
          <w:sz w:val="22"/>
        </w:rPr>
        <w:t>and</w:t>
      </w:r>
      <w:r>
        <w:rPr>
          <w:spacing w:val="-5"/>
          <w:sz w:val="22"/>
        </w:rPr>
        <w:t> </w:t>
      </w:r>
      <w:r>
        <w:rPr>
          <w:sz w:val="22"/>
        </w:rPr>
        <w:t>luxury</w:t>
      </w:r>
      <w:r>
        <w:rPr>
          <w:spacing w:val="-5"/>
          <w:sz w:val="22"/>
        </w:rPr>
        <w:t> </w:t>
      </w:r>
      <w:r>
        <w:rPr>
          <w:sz w:val="22"/>
        </w:rPr>
        <w:t>standards</w:t>
      </w:r>
      <w:r>
        <w:rPr>
          <w:spacing w:val="-5"/>
          <w:sz w:val="22"/>
        </w:rPr>
        <w:t> </w:t>
      </w:r>
      <w:r>
        <w:rPr>
          <w:sz w:val="22"/>
        </w:rPr>
        <w:t>of</w:t>
      </w:r>
      <w:r>
        <w:rPr>
          <w:spacing w:val="-5"/>
          <w:sz w:val="22"/>
        </w:rPr>
        <w:t> </w:t>
      </w:r>
      <w:r>
        <w:rPr>
          <w:sz w:val="22"/>
        </w:rPr>
        <w:t>listings,</w:t>
      </w:r>
      <w:r>
        <w:rPr>
          <w:spacing w:val="-5"/>
          <w:sz w:val="22"/>
        </w:rPr>
        <w:t> </w:t>
      </w:r>
      <w:r>
        <w:rPr>
          <w:sz w:val="22"/>
        </w:rPr>
        <w:t>we</w:t>
      </w:r>
      <w:r>
        <w:rPr>
          <w:spacing w:val="-5"/>
          <w:sz w:val="22"/>
        </w:rPr>
        <w:t> </w:t>
      </w:r>
      <w:r>
        <w:rPr>
          <w:sz w:val="22"/>
        </w:rPr>
        <w:t>will integrate</w:t>
      </w:r>
      <w:r>
        <w:rPr>
          <w:spacing w:val="-8"/>
          <w:sz w:val="22"/>
        </w:rPr>
        <w:t> </w:t>
      </w:r>
      <w:r>
        <w:rPr>
          <w:sz w:val="22"/>
        </w:rPr>
        <w:t>a</w:t>
      </w:r>
      <w:r>
        <w:rPr>
          <w:spacing w:val="-8"/>
          <w:sz w:val="22"/>
        </w:rPr>
        <w:t> </w:t>
      </w:r>
      <w:r>
        <w:rPr>
          <w:sz w:val="22"/>
        </w:rPr>
        <w:t>strict</w:t>
      </w:r>
      <w:r>
        <w:rPr>
          <w:spacing w:val="-8"/>
          <w:sz w:val="22"/>
        </w:rPr>
        <w:t> </w:t>
      </w:r>
      <w:r>
        <w:rPr>
          <w:sz w:val="22"/>
        </w:rPr>
        <w:t>verification</w:t>
      </w:r>
      <w:r>
        <w:rPr>
          <w:spacing w:val="-8"/>
          <w:sz w:val="22"/>
        </w:rPr>
        <w:t> </w:t>
      </w:r>
      <w:r>
        <w:rPr>
          <w:sz w:val="22"/>
        </w:rPr>
        <w:t>module.</w:t>
      </w:r>
      <w:r>
        <w:rPr>
          <w:spacing w:val="-12"/>
          <w:sz w:val="22"/>
        </w:rPr>
        <w:t> </w:t>
      </w:r>
      <w:r>
        <w:rPr>
          <w:sz w:val="22"/>
        </w:rPr>
        <w:t>This</w:t>
      </w:r>
      <w:r>
        <w:rPr>
          <w:spacing w:val="-8"/>
          <w:sz w:val="22"/>
        </w:rPr>
        <w:t> </w:t>
      </w:r>
      <w:r>
        <w:rPr>
          <w:sz w:val="22"/>
        </w:rPr>
        <w:t>includes</w:t>
      </w:r>
      <w:r>
        <w:rPr>
          <w:spacing w:val="-8"/>
          <w:sz w:val="22"/>
        </w:rPr>
        <w:t> </w:t>
      </w:r>
      <w:r>
        <w:rPr>
          <w:sz w:val="22"/>
        </w:rPr>
        <w:t>user-friendly</w:t>
      </w:r>
      <w:r>
        <w:rPr>
          <w:spacing w:val="-8"/>
          <w:sz w:val="22"/>
        </w:rPr>
        <w:t> </w:t>
      </w:r>
      <w:r>
        <w:rPr>
          <w:sz w:val="22"/>
        </w:rPr>
        <w:t>workflows</w:t>
      </w:r>
      <w:r>
        <w:rPr>
          <w:spacing w:val="-8"/>
          <w:sz w:val="22"/>
        </w:rPr>
        <w:t> </w:t>
      </w:r>
      <w:r>
        <w:rPr>
          <w:sz w:val="22"/>
        </w:rPr>
        <w:t>for</w:t>
      </w:r>
      <w:r>
        <w:rPr>
          <w:spacing w:val="-8"/>
          <w:sz w:val="22"/>
        </w:rPr>
        <w:t> </w:t>
      </w:r>
      <w:r>
        <w:rPr>
          <w:sz w:val="22"/>
        </w:rPr>
        <w:t>background checks and inspections that streamline the quality assurance process.</w:t>
      </w:r>
    </w:p>
    <w:p>
      <w:pPr>
        <w:pStyle w:val="ListParagraph"/>
        <w:numPr>
          <w:ilvl w:val="2"/>
          <w:numId w:val="18"/>
        </w:numPr>
        <w:tabs>
          <w:tab w:pos="750" w:val="left" w:leader="none"/>
        </w:tabs>
        <w:spacing w:line="295" w:lineRule="auto" w:before="122" w:after="0"/>
        <w:ind w:left="750" w:right="464" w:hanging="132"/>
        <w:jc w:val="left"/>
        <w:rPr>
          <w:sz w:val="22"/>
        </w:rPr>
      </w:pPr>
      <w:r>
        <w:rPr>
          <w:b/>
          <w:sz w:val="22"/>
        </w:rPr>
        <w:t>Mobile Optimization: </w:t>
      </w:r>
      <w:r>
        <w:rPr>
          <w:sz w:val="22"/>
        </w:rPr>
        <w:t>Given the increasing use of mobile devices for property searches, our platform</w:t>
      </w:r>
      <w:r>
        <w:rPr>
          <w:spacing w:val="-5"/>
          <w:sz w:val="22"/>
        </w:rPr>
        <w:t> </w:t>
      </w:r>
      <w:r>
        <w:rPr>
          <w:sz w:val="22"/>
        </w:rPr>
        <w:t>will</w:t>
      </w:r>
      <w:r>
        <w:rPr>
          <w:spacing w:val="-5"/>
          <w:sz w:val="22"/>
        </w:rPr>
        <w:t> </w:t>
      </w:r>
      <w:r>
        <w:rPr>
          <w:sz w:val="22"/>
        </w:rPr>
        <w:t>be</w:t>
      </w:r>
      <w:r>
        <w:rPr>
          <w:spacing w:val="-5"/>
          <w:sz w:val="22"/>
        </w:rPr>
        <w:t> </w:t>
      </w:r>
      <w:r>
        <w:rPr>
          <w:sz w:val="22"/>
        </w:rPr>
        <w:t>fully</w:t>
      </w:r>
      <w:r>
        <w:rPr>
          <w:spacing w:val="-5"/>
          <w:sz w:val="22"/>
        </w:rPr>
        <w:t> </w:t>
      </w:r>
      <w:r>
        <w:rPr>
          <w:sz w:val="22"/>
        </w:rPr>
        <w:t>optimized</w:t>
      </w:r>
      <w:r>
        <w:rPr>
          <w:spacing w:val="-5"/>
          <w:sz w:val="22"/>
        </w:rPr>
        <w:t> </w:t>
      </w:r>
      <w:r>
        <w:rPr>
          <w:sz w:val="22"/>
        </w:rPr>
        <w:t>for</w:t>
      </w:r>
      <w:r>
        <w:rPr>
          <w:spacing w:val="-5"/>
          <w:sz w:val="22"/>
        </w:rPr>
        <w:t> </w:t>
      </w:r>
      <w:r>
        <w:rPr>
          <w:sz w:val="22"/>
        </w:rPr>
        <w:t>mobile</w:t>
      </w:r>
      <w:r>
        <w:rPr>
          <w:spacing w:val="-5"/>
          <w:sz w:val="22"/>
        </w:rPr>
        <w:t> </w:t>
      </w:r>
      <w:r>
        <w:rPr>
          <w:sz w:val="22"/>
        </w:rPr>
        <w:t>use,</w:t>
      </w:r>
      <w:r>
        <w:rPr>
          <w:spacing w:val="-5"/>
          <w:sz w:val="22"/>
        </w:rPr>
        <w:t> </w:t>
      </w:r>
      <w:r>
        <w:rPr>
          <w:sz w:val="22"/>
        </w:rPr>
        <w:t>ensuring</w:t>
      </w:r>
      <w:r>
        <w:rPr>
          <w:spacing w:val="-5"/>
          <w:sz w:val="22"/>
        </w:rPr>
        <w:t> </w:t>
      </w:r>
      <w:r>
        <w:rPr>
          <w:sz w:val="22"/>
        </w:rPr>
        <w:t>accessibility</w:t>
      </w:r>
      <w:r>
        <w:rPr>
          <w:spacing w:val="-5"/>
          <w:sz w:val="22"/>
        </w:rPr>
        <w:t> </w:t>
      </w:r>
      <w:r>
        <w:rPr>
          <w:sz w:val="22"/>
        </w:rPr>
        <w:t>and</w:t>
      </w:r>
      <w:r>
        <w:rPr>
          <w:spacing w:val="-5"/>
          <w:sz w:val="22"/>
        </w:rPr>
        <w:t> </w:t>
      </w:r>
      <w:r>
        <w:rPr>
          <w:sz w:val="22"/>
        </w:rPr>
        <w:t>user</w:t>
      </w:r>
      <w:r>
        <w:rPr>
          <w:spacing w:val="-5"/>
          <w:sz w:val="22"/>
        </w:rPr>
        <w:t> </w:t>
      </w:r>
      <w:r>
        <w:rPr>
          <w:sz w:val="22"/>
        </w:rPr>
        <w:t>satisfaction</w:t>
      </w:r>
      <w:r>
        <w:rPr>
          <w:spacing w:val="-5"/>
          <w:sz w:val="22"/>
        </w:rPr>
        <w:t> </w:t>
      </w:r>
      <w:r>
        <w:rPr>
          <w:sz w:val="22"/>
        </w:rPr>
        <w:t>on</w:t>
      </w:r>
      <w:r>
        <w:rPr>
          <w:spacing w:val="-5"/>
          <w:sz w:val="22"/>
        </w:rPr>
        <w:t> </w:t>
      </w:r>
      <w:r>
        <w:rPr>
          <w:sz w:val="22"/>
        </w:rPr>
        <w:t>all </w:t>
      </w:r>
      <w:r>
        <w:rPr>
          <w:spacing w:val="-2"/>
          <w:sz w:val="22"/>
        </w:rPr>
        <w:t>devices.</w:t>
      </w:r>
    </w:p>
    <w:p>
      <w:pPr>
        <w:pStyle w:val="BodyText"/>
        <w:spacing w:line="295" w:lineRule="auto" w:before="242"/>
        <w:ind w:left="150" w:right="458"/>
      </w:pPr>
      <w:r>
        <w:rPr/>
        <w:t>Our technology development efforts will be funded through the allocated budget of $350,000, with a focus on hiring skilled personnel, including software engineers and UX designers, to drive these initiatives</w:t>
      </w:r>
      <w:r>
        <w:rPr>
          <w:spacing w:val="-3"/>
        </w:rPr>
        <w:t> </w:t>
      </w:r>
      <w:r>
        <w:rPr/>
        <w:t>forward.</w:t>
      </w:r>
      <w:r>
        <w:rPr>
          <w:spacing w:val="-3"/>
        </w:rPr>
        <w:t> </w:t>
      </w:r>
      <w:r>
        <w:rPr/>
        <w:t>As</w:t>
      </w:r>
      <w:r>
        <w:rPr>
          <w:spacing w:val="-3"/>
        </w:rPr>
        <w:t> </w:t>
      </w:r>
      <w:r>
        <w:rPr/>
        <w:t>we</w:t>
      </w:r>
      <w:r>
        <w:rPr>
          <w:spacing w:val="-3"/>
        </w:rPr>
        <w:t> </w:t>
      </w:r>
      <w:r>
        <w:rPr/>
        <w:t>refine</w:t>
      </w:r>
      <w:r>
        <w:rPr>
          <w:spacing w:val="-3"/>
        </w:rPr>
        <w:t> </w:t>
      </w:r>
      <w:r>
        <w:rPr/>
        <w:t>and</w:t>
      </w:r>
      <w:r>
        <w:rPr>
          <w:spacing w:val="-3"/>
        </w:rPr>
        <w:t> </w:t>
      </w:r>
      <w:r>
        <w:rPr/>
        <w:t>roll</w:t>
      </w:r>
      <w:r>
        <w:rPr>
          <w:spacing w:val="-3"/>
        </w:rPr>
        <w:t> </w:t>
      </w:r>
      <w:r>
        <w:rPr/>
        <w:t>out</w:t>
      </w:r>
      <w:r>
        <w:rPr>
          <w:spacing w:val="-3"/>
        </w:rPr>
        <w:t> </w:t>
      </w:r>
      <w:r>
        <w:rPr/>
        <w:t>our</w:t>
      </w:r>
      <w:r>
        <w:rPr>
          <w:spacing w:val="-3"/>
        </w:rPr>
        <w:t> </w:t>
      </w:r>
      <w:r>
        <w:rPr/>
        <w:t>platform,</w:t>
      </w:r>
      <w:r>
        <w:rPr>
          <w:spacing w:val="-3"/>
        </w:rPr>
        <w:t> </w:t>
      </w:r>
      <w:r>
        <w:rPr/>
        <w:t>we</w:t>
      </w:r>
      <w:r>
        <w:rPr>
          <w:spacing w:val="-3"/>
        </w:rPr>
        <w:t> </w:t>
      </w:r>
      <w:r>
        <w:rPr/>
        <w:t>will</w:t>
      </w:r>
      <w:r>
        <w:rPr>
          <w:spacing w:val="-3"/>
        </w:rPr>
        <w:t> </w:t>
      </w:r>
      <w:r>
        <w:rPr/>
        <w:t>continuously</w:t>
      </w:r>
      <w:r>
        <w:rPr>
          <w:spacing w:val="-3"/>
        </w:rPr>
        <w:t> </w:t>
      </w:r>
      <w:r>
        <w:rPr/>
        <w:t>gather</w:t>
      </w:r>
      <w:r>
        <w:rPr>
          <w:spacing w:val="-3"/>
        </w:rPr>
        <w:t> </w:t>
      </w:r>
      <w:r>
        <w:rPr/>
        <w:t>user</w:t>
      </w:r>
      <w:r>
        <w:rPr>
          <w:spacing w:val="-3"/>
        </w:rPr>
        <w:t> </w:t>
      </w:r>
      <w:r>
        <w:rPr/>
        <w:t>feedback for ongoing improvements, ensuring we adapt to market demands and maintain our competitive edge in the luxury real estate sector.</w:t>
      </w:r>
    </w:p>
    <w:p>
      <w:pPr>
        <w:spacing w:after="0" w:line="295" w:lineRule="auto"/>
        <w:sectPr>
          <w:pgSz w:w="11910" w:h="16840"/>
          <w:pgMar w:header="0" w:footer="450" w:top="780" w:bottom="640" w:left="700" w:right="420"/>
        </w:sectPr>
      </w:pPr>
    </w:p>
    <w:p>
      <w:pPr>
        <w:pStyle w:val="Heading4"/>
        <w:numPr>
          <w:ilvl w:val="1"/>
          <w:numId w:val="18"/>
        </w:numPr>
        <w:tabs>
          <w:tab w:pos="609" w:val="left" w:leader="none"/>
        </w:tabs>
        <w:spacing w:line="240" w:lineRule="auto" w:before="82" w:after="0"/>
        <w:ind w:left="609" w:right="0" w:hanging="459"/>
        <w:jc w:val="left"/>
      </w:pPr>
      <w:bookmarkStart w:name="8.2 Property Verification Process" w:id="90"/>
      <w:bookmarkEnd w:id="90"/>
      <w:r>
        <w:rPr/>
      </w:r>
      <w:bookmarkStart w:name="_bookmark44" w:id="91"/>
      <w:bookmarkEnd w:id="91"/>
      <w:r>
        <w:rPr/>
      </w:r>
      <w:r>
        <w:rPr>
          <w:color w:val="1875D1"/>
          <w:spacing w:val="-6"/>
        </w:rPr>
        <w:t>Property</w:t>
      </w:r>
      <w:r>
        <w:rPr>
          <w:color w:val="1875D1"/>
          <w:spacing w:val="-1"/>
        </w:rPr>
        <w:t> </w:t>
      </w:r>
      <w:r>
        <w:rPr>
          <w:color w:val="1875D1"/>
          <w:spacing w:val="-6"/>
        </w:rPr>
        <w:t>Verification</w:t>
      </w:r>
      <w:r>
        <w:rPr>
          <w:color w:val="1875D1"/>
          <w:spacing w:val="-1"/>
        </w:rPr>
        <w:t> </w:t>
      </w:r>
      <w:r>
        <w:rPr>
          <w:color w:val="1875D1"/>
          <w:spacing w:val="-6"/>
        </w:rPr>
        <w:t>Process</w:t>
      </w:r>
    </w:p>
    <w:p>
      <w:pPr>
        <w:pStyle w:val="BodyText"/>
        <w:spacing w:before="20"/>
        <w:rPr>
          <w:sz w:val="20"/>
        </w:rPr>
      </w:pPr>
    </w:p>
    <w:p>
      <w:pPr>
        <w:spacing w:after="0"/>
        <w:rPr>
          <w:sz w:val="20"/>
        </w:rPr>
        <w:sectPr>
          <w:pgSz w:w="11910" w:h="16840"/>
          <w:pgMar w:header="0" w:footer="450" w:top="1080" w:bottom="640" w:left="700" w:right="420"/>
        </w:sectPr>
      </w:pPr>
    </w:p>
    <w:p>
      <w:pPr>
        <w:pStyle w:val="Heading5"/>
        <w:spacing w:line="297" w:lineRule="auto"/>
        <w:ind w:right="404"/>
      </w:pPr>
      <w:r>
        <w:rPr/>
        <w:drawing>
          <wp:anchor distT="0" distB="0" distL="0" distR="0" allowOverlap="1" layoutInCell="1" locked="0" behindDoc="0" simplePos="0" relativeHeight="15817728">
            <wp:simplePos x="0" y="0"/>
            <wp:positionH relativeFrom="page">
              <wp:posOffset>549524</wp:posOffset>
            </wp:positionH>
            <wp:positionV relativeFrom="paragraph">
              <wp:posOffset>45722</wp:posOffset>
            </wp:positionV>
            <wp:extent cx="1428750" cy="1428750"/>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13" cstate="print"/>
                    <a:stretch>
                      <a:fillRect/>
                    </a:stretch>
                  </pic:blipFill>
                  <pic:spPr>
                    <a:xfrm>
                      <a:off x="0" y="0"/>
                      <a:ext cx="1428750" cy="1428750"/>
                    </a:xfrm>
                    <a:prstGeom prst="rect">
                      <a:avLst/>
                    </a:prstGeom>
                  </pic:spPr>
                </pic:pic>
              </a:graphicData>
            </a:graphic>
          </wp:anchor>
        </w:drawing>
      </w:r>
      <w:r>
        <w:rPr/>
        <w:t>Overview of Verification</w:t>
      </w:r>
      <w:r>
        <w:rPr>
          <w:spacing w:val="-19"/>
        </w:rPr>
        <w:t> </w:t>
      </w:r>
      <w:r>
        <w:rPr/>
        <w:t>Steps</w:t>
      </w:r>
    </w:p>
    <w:p>
      <w:pPr>
        <w:pStyle w:val="BodyText"/>
        <w:spacing w:line="295" w:lineRule="auto" w:before="117"/>
        <w:ind w:left="2655" w:right="38"/>
      </w:pPr>
      <w:r>
        <w:rPr/>
        <w:t>The property verification process at </w:t>
      </w:r>
      <w:r>
        <w:rPr>
          <w:spacing w:val="-2"/>
        </w:rPr>
        <w:t>LuxuryApartments.com </w:t>
      </w:r>
      <w:r>
        <w:rPr/>
        <w:t>is designed to ensure that every listed apartment meets the highest standards of luxury</w:t>
      </w:r>
      <w:r>
        <w:rPr>
          <w:spacing w:val="-4"/>
        </w:rPr>
        <w:t> </w:t>
      </w:r>
      <w:r>
        <w:rPr/>
        <w:t>and</w:t>
      </w:r>
      <w:r>
        <w:rPr>
          <w:spacing w:val="-4"/>
        </w:rPr>
        <w:t> </w:t>
      </w:r>
      <w:r>
        <w:rPr/>
        <w:t>quality.</w:t>
      </w:r>
      <w:r>
        <w:rPr>
          <w:spacing w:val="-8"/>
        </w:rPr>
        <w:t> </w:t>
      </w:r>
      <w:r>
        <w:rPr/>
        <w:t>This process involves multiple steps, including rigorous property inspections, </w:t>
      </w:r>
      <w:r>
        <w:rPr>
          <w:spacing w:val="-2"/>
        </w:rPr>
        <w:t>thorough </w:t>
      </w:r>
      <w:r>
        <w:rPr/>
        <w:t>documentation checks, and landlord </w:t>
      </w:r>
      <w:r>
        <w:rPr>
          <w:spacing w:val="-2"/>
        </w:rPr>
        <w:t>background </w:t>
      </w:r>
      <w:r>
        <w:rPr/>
        <w:t>investigations. Each property</w:t>
      </w:r>
      <w:r>
        <w:rPr>
          <w:spacing w:val="-17"/>
        </w:rPr>
        <w:t> </w:t>
      </w:r>
      <w:r>
        <w:rPr/>
        <w:t>is</w:t>
      </w:r>
      <w:r>
        <w:rPr>
          <w:spacing w:val="-17"/>
        </w:rPr>
        <w:t> </w:t>
      </w:r>
      <w:r>
        <w:rPr/>
        <w:t>subjected</w:t>
      </w:r>
      <w:r>
        <w:rPr>
          <w:spacing w:val="-16"/>
        </w:rPr>
        <w:t> </w:t>
      </w:r>
      <w:r>
        <w:rPr/>
        <w:t>to an assessment that includes an evaluation of its location, amenities, condition, and overall appeal to luxury tenants.</w:t>
      </w:r>
    </w:p>
    <w:p>
      <w:pPr>
        <w:pStyle w:val="Heading5"/>
      </w:pPr>
      <w:r>
        <w:rPr>
          <w:b w:val="0"/>
        </w:rPr>
        <w:br w:type="column"/>
      </w:r>
      <w:r>
        <w:rPr>
          <w:spacing w:val="-5"/>
        </w:rPr>
        <w:t>Property</w:t>
      </w:r>
      <w:r>
        <w:rPr>
          <w:spacing w:val="-3"/>
        </w:rPr>
        <w:t> </w:t>
      </w:r>
      <w:r>
        <w:rPr>
          <w:spacing w:val="-2"/>
        </w:rPr>
        <w:t>Inspections</w:t>
      </w:r>
    </w:p>
    <w:p>
      <w:pPr>
        <w:pStyle w:val="BodyText"/>
        <w:spacing w:line="295" w:lineRule="auto" w:before="183"/>
        <w:ind w:left="2655" w:right="656"/>
      </w:pPr>
      <w:r>
        <w:rPr/>
        <w:drawing>
          <wp:anchor distT="0" distB="0" distL="0" distR="0" allowOverlap="1" layoutInCell="1" locked="0" behindDoc="0" simplePos="0" relativeHeight="15818240">
            <wp:simplePos x="0" y="0"/>
            <wp:positionH relativeFrom="page">
              <wp:posOffset>3788299</wp:posOffset>
            </wp:positionH>
            <wp:positionV relativeFrom="paragraph">
              <wp:posOffset>-197273</wp:posOffset>
            </wp:positionV>
            <wp:extent cx="1428750" cy="1428750"/>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13" cstate="print"/>
                    <a:stretch>
                      <a:fillRect/>
                    </a:stretch>
                  </pic:blipFill>
                  <pic:spPr>
                    <a:xfrm>
                      <a:off x="0" y="0"/>
                      <a:ext cx="1428750" cy="1428750"/>
                    </a:xfrm>
                    <a:prstGeom prst="rect">
                      <a:avLst/>
                    </a:prstGeom>
                  </pic:spPr>
                </pic:pic>
              </a:graphicData>
            </a:graphic>
          </wp:anchor>
        </w:drawing>
      </w:r>
      <w:r>
        <w:rPr/>
        <w:t>Before a property is listed, it undergoes a </w:t>
      </w:r>
      <w:r>
        <w:rPr>
          <w:spacing w:val="-2"/>
        </w:rPr>
        <w:t>comprehensive </w:t>
      </w:r>
      <w:r>
        <w:rPr/>
        <w:t>inspection by our trained verification team. This includes checking the structural integrity of the apartment, evaluating the quality of finishes and appliances, and confirming that all necessary amenities</w:t>
      </w:r>
      <w:r>
        <w:rPr>
          <w:spacing w:val="80"/>
        </w:rPr>
        <w:t> </w:t>
      </w:r>
      <w:r>
        <w:rPr/>
        <w:t>are functioning properly. Photographic evidence and detailed inspection reports are gathered to ensure transparency and trust for</w:t>
      </w:r>
      <w:r>
        <w:rPr>
          <w:spacing w:val="-17"/>
        </w:rPr>
        <w:t> </w:t>
      </w:r>
      <w:r>
        <w:rPr/>
        <w:t>prospective</w:t>
      </w:r>
      <w:r>
        <w:rPr>
          <w:spacing w:val="-17"/>
        </w:rPr>
        <w:t> </w:t>
      </w:r>
      <w:r>
        <w:rPr/>
        <w:t>tenants.</w:t>
      </w:r>
    </w:p>
    <w:p>
      <w:pPr>
        <w:spacing w:after="0" w:line="295" w:lineRule="auto"/>
        <w:sectPr>
          <w:type w:val="continuous"/>
          <w:pgSz w:w="11910" w:h="16840"/>
          <w:pgMar w:header="0" w:footer="450" w:top="880" w:bottom="280" w:left="700" w:right="420"/>
          <w:cols w:num="2" w:equalWidth="0">
            <w:col w:w="5048" w:space="53"/>
            <w:col w:w="5689"/>
          </w:cols>
        </w:sectPr>
      </w:pPr>
    </w:p>
    <w:p>
      <w:pPr>
        <w:pStyle w:val="Heading5"/>
        <w:spacing w:line="297" w:lineRule="auto" w:before="90"/>
        <w:ind w:right="2475"/>
      </w:pPr>
      <w:r>
        <w:rPr/>
        <w:drawing>
          <wp:anchor distT="0" distB="0" distL="0" distR="0" allowOverlap="1" layoutInCell="1" locked="0" behindDoc="0" simplePos="0" relativeHeight="15818752">
            <wp:simplePos x="0" y="0"/>
            <wp:positionH relativeFrom="page">
              <wp:posOffset>549524</wp:posOffset>
            </wp:positionH>
            <wp:positionV relativeFrom="paragraph">
              <wp:posOffset>36574</wp:posOffset>
            </wp:positionV>
            <wp:extent cx="1428750" cy="1428750"/>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19264">
            <wp:simplePos x="0" y="0"/>
            <wp:positionH relativeFrom="page">
              <wp:posOffset>3788299</wp:posOffset>
            </wp:positionH>
            <wp:positionV relativeFrom="paragraph">
              <wp:posOffset>36574</wp:posOffset>
            </wp:positionV>
            <wp:extent cx="1428750" cy="1428750"/>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13" cstate="print"/>
                    <a:stretch>
                      <a:fillRect/>
                    </a:stretch>
                  </pic:blipFill>
                  <pic:spPr>
                    <a:xfrm>
                      <a:off x="0" y="0"/>
                      <a:ext cx="1428750" cy="1428750"/>
                    </a:xfrm>
                    <a:prstGeom prst="rect">
                      <a:avLst/>
                    </a:prstGeom>
                  </pic:spPr>
                </pic:pic>
              </a:graphicData>
            </a:graphic>
          </wp:anchor>
        </w:drawing>
      </w:r>
      <w:r>
        <w:rPr/>
        <w:t>Landlord</w:t>
      </w:r>
      <w:r>
        <w:rPr>
          <w:spacing w:val="-19"/>
        </w:rPr>
        <w:t> </w:t>
      </w:r>
      <w:r>
        <w:rPr/>
        <w:t>Background </w:t>
      </w:r>
      <w:r>
        <w:rPr>
          <w:spacing w:val="-2"/>
        </w:rPr>
        <w:t>Checks</w:t>
      </w:r>
    </w:p>
    <w:p>
      <w:pPr>
        <w:pStyle w:val="BodyText"/>
        <w:spacing w:line="295" w:lineRule="auto" w:before="117"/>
        <w:ind w:left="2655" w:right="2475"/>
      </w:pPr>
      <w:r>
        <w:rPr>
          <w:w w:val="105"/>
        </w:rPr>
        <w:t>We implement a thorough screening process for landlords listed</w:t>
      </w:r>
      <w:r>
        <w:rPr>
          <w:spacing w:val="-13"/>
          <w:w w:val="105"/>
        </w:rPr>
        <w:t> </w:t>
      </w:r>
      <w:r>
        <w:rPr>
          <w:w w:val="105"/>
        </w:rPr>
        <w:t>on</w:t>
      </w:r>
      <w:r>
        <w:rPr>
          <w:spacing w:val="-13"/>
          <w:w w:val="105"/>
        </w:rPr>
        <w:t> </w:t>
      </w:r>
      <w:r>
        <w:rPr>
          <w:w w:val="105"/>
        </w:rPr>
        <w:t>our</w:t>
      </w:r>
      <w:r>
        <w:rPr>
          <w:spacing w:val="-13"/>
          <w:w w:val="105"/>
        </w:rPr>
        <w:t> </w:t>
      </w:r>
      <w:r>
        <w:rPr>
          <w:w w:val="105"/>
        </w:rPr>
        <w:t>platform. This involves verifying </w:t>
      </w:r>
      <w:r>
        <w:rPr/>
        <w:t>their</w:t>
      </w:r>
      <w:r>
        <w:rPr>
          <w:spacing w:val="-1"/>
        </w:rPr>
        <w:t> </w:t>
      </w:r>
      <w:r>
        <w:rPr/>
        <w:t>identity,</w:t>
      </w:r>
      <w:r>
        <w:rPr>
          <w:spacing w:val="-1"/>
        </w:rPr>
        <w:t> </w:t>
      </w:r>
      <w:r>
        <w:rPr/>
        <w:t>checking ownership records, and </w:t>
      </w:r>
      <w:r>
        <w:rPr>
          <w:spacing w:val="-2"/>
          <w:w w:val="105"/>
        </w:rPr>
        <w:t>conducting</w:t>
      </w:r>
      <w:r>
        <w:rPr>
          <w:spacing w:val="-16"/>
          <w:w w:val="105"/>
        </w:rPr>
        <w:t> </w:t>
      </w:r>
      <w:r>
        <w:rPr>
          <w:spacing w:val="-2"/>
          <w:w w:val="105"/>
        </w:rPr>
        <w:t>background </w:t>
      </w:r>
      <w:r>
        <w:rPr>
          <w:w w:val="105"/>
        </w:rPr>
        <w:t>checks to ensure they </w:t>
      </w:r>
      <w:r>
        <w:rPr/>
        <w:t>have</w:t>
      </w:r>
      <w:r>
        <w:rPr>
          <w:spacing w:val="-17"/>
        </w:rPr>
        <w:t> </w:t>
      </w:r>
      <w:r>
        <w:rPr/>
        <w:t>a</w:t>
      </w:r>
      <w:r>
        <w:rPr>
          <w:spacing w:val="-17"/>
        </w:rPr>
        <w:t> </w:t>
      </w:r>
      <w:r>
        <w:rPr/>
        <w:t>reputable</w:t>
      </w:r>
      <w:r>
        <w:rPr>
          <w:spacing w:val="-16"/>
        </w:rPr>
        <w:t> </w:t>
      </w:r>
      <w:r>
        <w:rPr/>
        <w:t>record </w:t>
      </w:r>
      <w:r>
        <w:rPr>
          <w:w w:val="105"/>
        </w:rPr>
        <w:t>in</w:t>
      </w:r>
      <w:r>
        <w:rPr>
          <w:spacing w:val="-16"/>
          <w:w w:val="105"/>
        </w:rPr>
        <w:t> </w:t>
      </w:r>
      <w:r>
        <w:rPr>
          <w:w w:val="105"/>
        </w:rPr>
        <w:t>the</w:t>
      </w:r>
      <w:r>
        <w:rPr>
          <w:spacing w:val="-16"/>
          <w:w w:val="105"/>
        </w:rPr>
        <w:t> </w:t>
      </w:r>
      <w:r>
        <w:rPr>
          <w:w w:val="105"/>
        </w:rPr>
        <w:t>rental</w:t>
      </w:r>
      <w:r>
        <w:rPr>
          <w:spacing w:val="-16"/>
          <w:w w:val="105"/>
        </w:rPr>
        <w:t> </w:t>
      </w:r>
      <w:r>
        <w:rPr>
          <w:w w:val="105"/>
        </w:rPr>
        <w:t>market.</w:t>
      </w:r>
    </w:p>
    <w:p>
      <w:pPr>
        <w:pStyle w:val="BodyText"/>
        <w:spacing w:line="295" w:lineRule="auto" w:before="9"/>
        <w:ind w:left="2655" w:right="2475"/>
      </w:pPr>
      <w:r>
        <w:rPr/>
        <w:t>This step helps in reducing fraud and ensuring a worry-free </w:t>
      </w:r>
      <w:r>
        <w:rPr>
          <w:spacing w:val="-2"/>
        </w:rPr>
        <w:t>renting</w:t>
      </w:r>
      <w:r>
        <w:rPr>
          <w:spacing w:val="-15"/>
        </w:rPr>
        <w:t> </w:t>
      </w:r>
      <w:r>
        <w:rPr>
          <w:spacing w:val="-2"/>
        </w:rPr>
        <w:t>experience</w:t>
      </w:r>
      <w:r>
        <w:rPr>
          <w:spacing w:val="-15"/>
        </w:rPr>
        <w:t> </w:t>
      </w:r>
      <w:r>
        <w:rPr>
          <w:spacing w:val="-2"/>
        </w:rPr>
        <w:t>for </w:t>
      </w:r>
      <w:r>
        <w:rPr/>
        <w:t>potential tenants.</w:t>
      </w:r>
    </w:p>
    <w:p>
      <w:pPr>
        <w:pStyle w:val="BodyText"/>
        <w:spacing w:before="83"/>
      </w:pPr>
    </w:p>
    <w:p>
      <w:pPr>
        <w:pStyle w:val="Heading5"/>
        <w:spacing w:line="297" w:lineRule="auto" w:before="0"/>
        <w:ind w:right="2475"/>
      </w:pPr>
      <w:r>
        <w:rPr/>
        <w:drawing>
          <wp:anchor distT="0" distB="0" distL="0" distR="0" allowOverlap="1" layoutInCell="1" locked="0" behindDoc="0" simplePos="0" relativeHeight="15819776">
            <wp:simplePos x="0" y="0"/>
            <wp:positionH relativeFrom="page">
              <wp:posOffset>549524</wp:posOffset>
            </wp:positionH>
            <wp:positionV relativeFrom="paragraph">
              <wp:posOffset>-20445</wp:posOffset>
            </wp:positionV>
            <wp:extent cx="1428750" cy="1428750"/>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20288">
            <wp:simplePos x="0" y="0"/>
            <wp:positionH relativeFrom="page">
              <wp:posOffset>3788299</wp:posOffset>
            </wp:positionH>
            <wp:positionV relativeFrom="paragraph">
              <wp:posOffset>-20445</wp:posOffset>
            </wp:positionV>
            <wp:extent cx="1428750" cy="1428750"/>
            <wp:effectExtent l="0" t="0" r="0" b="0"/>
            <wp:wrapNone/>
            <wp:docPr id="204" name="Image 204"/>
            <wp:cNvGraphicFramePr>
              <a:graphicFrameLocks/>
            </wp:cNvGraphicFramePr>
            <a:graphic>
              <a:graphicData uri="http://schemas.openxmlformats.org/drawingml/2006/picture">
                <pic:pic>
                  <pic:nvPicPr>
                    <pic:cNvPr id="204" name="Image 204"/>
                    <pic:cNvPicPr/>
                  </pic:nvPicPr>
                  <pic:blipFill>
                    <a:blip r:embed="rId13" cstate="print"/>
                    <a:stretch>
                      <a:fillRect/>
                    </a:stretch>
                  </pic:blipFill>
                  <pic:spPr>
                    <a:xfrm>
                      <a:off x="0" y="0"/>
                      <a:ext cx="1428750" cy="1428750"/>
                    </a:xfrm>
                    <a:prstGeom prst="rect">
                      <a:avLst/>
                    </a:prstGeom>
                  </pic:spPr>
                </pic:pic>
              </a:graphicData>
            </a:graphic>
          </wp:anchor>
        </w:drawing>
      </w:r>
      <w:r>
        <w:rPr/>
        <w:t>Immersive </w:t>
      </w:r>
      <w:r>
        <w:rPr/>
        <w:t>Media </w:t>
      </w:r>
      <w:r>
        <w:rPr>
          <w:spacing w:val="-2"/>
          <w:w w:val="105"/>
        </w:rPr>
        <w:t>Showcase</w:t>
      </w:r>
    </w:p>
    <w:p>
      <w:pPr>
        <w:pStyle w:val="BodyText"/>
        <w:spacing w:line="295" w:lineRule="auto" w:before="117"/>
        <w:ind w:left="2655" w:right="2475"/>
      </w:pPr>
      <w:r>
        <w:rPr/>
        <w:t>In addition to physical inspections, properties are showcased using immersive media techniques.</w:t>
      </w:r>
      <w:r>
        <w:rPr>
          <w:spacing w:val="-4"/>
        </w:rPr>
        <w:t> </w:t>
      </w:r>
      <w:r>
        <w:rPr/>
        <w:t>This includes virtual tours and high-quality photography to give potential renters a realistic view of the apartment's</w:t>
      </w:r>
      <w:r>
        <w:rPr>
          <w:spacing w:val="-17"/>
        </w:rPr>
        <w:t> </w:t>
      </w:r>
      <w:r>
        <w:rPr/>
        <w:t>interior</w:t>
      </w:r>
      <w:r>
        <w:rPr>
          <w:spacing w:val="-17"/>
        </w:rPr>
        <w:t> </w:t>
      </w:r>
      <w:r>
        <w:rPr/>
        <w:t>and exterior before they visit in person. It enhances the tenant's experience and ensures accurate</w:t>
      </w:r>
      <w:r>
        <w:rPr>
          <w:spacing w:val="-17"/>
        </w:rPr>
        <w:t> </w:t>
      </w:r>
      <w:r>
        <w:rPr/>
        <w:t>representation of the property.</w:t>
      </w:r>
    </w:p>
    <w:p>
      <w:pPr>
        <w:pStyle w:val="Heading5"/>
        <w:spacing w:line="297" w:lineRule="auto" w:before="90"/>
        <w:ind w:left="165" w:right="668"/>
      </w:pPr>
      <w:r>
        <w:rPr>
          <w:b w:val="0"/>
        </w:rPr>
        <w:br w:type="column"/>
      </w:r>
      <w:r>
        <w:rPr>
          <w:spacing w:val="-2"/>
        </w:rPr>
        <w:t>Documentation</w:t>
      </w:r>
      <w:r>
        <w:rPr>
          <w:spacing w:val="-17"/>
        </w:rPr>
        <w:t> </w:t>
      </w:r>
      <w:r>
        <w:rPr>
          <w:spacing w:val="-2"/>
        </w:rPr>
        <w:t>and Compliance</w:t>
      </w:r>
    </w:p>
    <w:p>
      <w:pPr>
        <w:pStyle w:val="BodyText"/>
        <w:spacing w:line="295" w:lineRule="auto" w:before="117"/>
        <w:ind w:left="165" w:right="646"/>
      </w:pPr>
      <w:r>
        <w:rPr/>
        <w:t>All listed properties must comply with local regulations and housing codes,</w:t>
      </w:r>
      <w:r>
        <w:rPr>
          <w:spacing w:val="-8"/>
        </w:rPr>
        <w:t> </w:t>
      </w:r>
      <w:r>
        <w:rPr/>
        <w:t>providing</w:t>
      </w:r>
      <w:r>
        <w:rPr>
          <w:spacing w:val="-8"/>
        </w:rPr>
        <w:t> </w:t>
      </w:r>
      <w:r>
        <w:rPr/>
        <w:t>further reassurance to our tenants. We verify that necessary permits and licenses are in place</w:t>
      </w:r>
      <w:r>
        <w:rPr>
          <w:spacing w:val="40"/>
        </w:rPr>
        <w:t> </w:t>
      </w:r>
      <w:r>
        <w:rPr/>
        <w:t>and ensure that all documentation related to the property is current and accurate.</w:t>
      </w:r>
    </w:p>
    <w:p>
      <w:pPr>
        <w:pStyle w:val="BodyText"/>
        <w:spacing w:line="295" w:lineRule="auto" w:before="10"/>
        <w:ind w:left="165" w:right="668"/>
      </w:pPr>
      <w:r>
        <w:rPr/>
        <w:t>This process helps us maintain a high standard of service </w:t>
      </w:r>
      <w:r>
        <w:rPr/>
        <w:t>and </w:t>
      </w:r>
      <w:r>
        <w:rPr>
          <w:spacing w:val="-2"/>
        </w:rPr>
        <w:t>reliability.</w:t>
      </w:r>
    </w:p>
    <w:p>
      <w:pPr>
        <w:pStyle w:val="BodyText"/>
        <w:spacing w:before="82"/>
      </w:pPr>
    </w:p>
    <w:p>
      <w:pPr>
        <w:pStyle w:val="Heading5"/>
        <w:spacing w:line="297" w:lineRule="auto" w:before="0"/>
        <w:ind w:left="165" w:right="622"/>
      </w:pPr>
      <w:r>
        <w:rPr/>
        <w:t>Ongoing</w:t>
      </w:r>
      <w:r>
        <w:rPr>
          <w:spacing w:val="-19"/>
        </w:rPr>
        <w:t> </w:t>
      </w:r>
      <w:r>
        <w:rPr/>
        <w:t>Quality </w:t>
      </w:r>
      <w:r>
        <w:rPr>
          <w:spacing w:val="-2"/>
        </w:rPr>
        <w:t>Assurance</w:t>
      </w:r>
    </w:p>
    <w:p>
      <w:pPr>
        <w:pStyle w:val="BodyText"/>
        <w:spacing w:line="295" w:lineRule="auto" w:before="117"/>
        <w:ind w:left="165" w:right="622"/>
      </w:pPr>
      <w:r>
        <w:rPr>
          <w:spacing w:val="-2"/>
        </w:rPr>
        <w:t>LuxuryApartments.com </w:t>
      </w:r>
      <w:r>
        <w:rPr/>
        <w:t>is committed to maintaining the quality of our listings, which is why we conduct periodic</w:t>
      </w:r>
      <w:r>
        <w:rPr>
          <w:spacing w:val="-8"/>
        </w:rPr>
        <w:t> </w:t>
      </w:r>
      <w:r>
        <w:rPr/>
        <w:t>reviews</w:t>
      </w:r>
      <w:r>
        <w:rPr>
          <w:spacing w:val="-8"/>
        </w:rPr>
        <w:t> </w:t>
      </w:r>
      <w:r>
        <w:rPr/>
        <w:t>and</w:t>
      </w:r>
      <w:r>
        <w:rPr>
          <w:spacing w:val="-8"/>
        </w:rPr>
        <w:t> </w:t>
      </w:r>
      <w:r>
        <w:rPr/>
        <w:t>re- verifications of properties.</w:t>
      </w:r>
      <w:r>
        <w:rPr>
          <w:spacing w:val="-4"/>
        </w:rPr>
        <w:t> </w:t>
      </w:r>
      <w:r>
        <w:rPr/>
        <w:t>This</w:t>
      </w:r>
      <w:r>
        <w:rPr>
          <w:spacing w:val="80"/>
        </w:rPr>
        <w:t> </w:t>
      </w:r>
      <w:r>
        <w:rPr/>
        <w:t>ongoing quality assurance process involves checking for updates or changes in listings and ensuring that</w:t>
      </w:r>
      <w:r>
        <w:rPr>
          <w:spacing w:val="-10"/>
        </w:rPr>
        <w:t> </w:t>
      </w:r>
      <w:r>
        <w:rPr/>
        <w:t>landlords</w:t>
      </w:r>
      <w:r>
        <w:rPr>
          <w:spacing w:val="-10"/>
        </w:rPr>
        <w:t> </w:t>
      </w:r>
      <w:r>
        <w:rPr/>
        <w:t>adhere</w:t>
      </w:r>
      <w:r>
        <w:rPr>
          <w:spacing w:val="-10"/>
        </w:rPr>
        <w:t> </w:t>
      </w:r>
      <w:r>
        <w:rPr/>
        <w:t>to the</w:t>
      </w:r>
      <w:r>
        <w:rPr>
          <w:spacing w:val="-3"/>
        </w:rPr>
        <w:t> </w:t>
      </w:r>
      <w:r>
        <w:rPr/>
        <w:t>luxury</w:t>
      </w:r>
      <w:r>
        <w:rPr>
          <w:spacing w:val="-3"/>
        </w:rPr>
        <w:t> </w:t>
      </w:r>
      <w:r>
        <w:rPr/>
        <w:t>standards</w:t>
      </w:r>
      <w:r>
        <w:rPr>
          <w:spacing w:val="-3"/>
        </w:rPr>
        <w:t> </w:t>
      </w:r>
      <w:r>
        <w:rPr/>
        <w:t>set </w:t>
      </w:r>
      <w:r>
        <w:rPr>
          <w:spacing w:val="-6"/>
        </w:rPr>
        <w:t>by </w:t>
      </w:r>
      <w:r>
        <w:rPr>
          <w:spacing w:val="-2"/>
        </w:rPr>
        <w:t>LuxuryApartments.com.</w:t>
      </w:r>
    </w:p>
    <w:p>
      <w:pPr>
        <w:spacing w:after="0" w:line="295" w:lineRule="auto"/>
        <w:sectPr>
          <w:pgSz w:w="11910" w:h="16840"/>
          <w:pgMar w:header="0" w:footer="450" w:top="940" w:bottom="640" w:left="700" w:right="420"/>
          <w:cols w:num="2" w:equalWidth="0">
            <w:col w:w="7516" w:space="74"/>
            <w:col w:w="3200"/>
          </w:cols>
        </w:sectPr>
      </w:pPr>
    </w:p>
    <w:p>
      <w:pPr>
        <w:pStyle w:val="BodyText"/>
        <w:spacing w:before="156"/>
        <w:rPr>
          <w:sz w:val="28"/>
        </w:rPr>
      </w:pPr>
    </w:p>
    <w:p>
      <w:pPr>
        <w:pStyle w:val="Heading4"/>
        <w:numPr>
          <w:ilvl w:val="1"/>
          <w:numId w:val="18"/>
        </w:numPr>
        <w:tabs>
          <w:tab w:pos="609" w:val="left" w:leader="none"/>
        </w:tabs>
        <w:spacing w:line="240" w:lineRule="auto" w:before="0" w:after="0"/>
        <w:ind w:left="609" w:right="0" w:hanging="459"/>
        <w:jc w:val="left"/>
      </w:pPr>
      <w:bookmarkStart w:name="8.3 Customer Support Infrastructure" w:id="92"/>
      <w:bookmarkEnd w:id="92"/>
      <w:r>
        <w:rPr/>
      </w:r>
      <w:bookmarkStart w:name="_bookmark45" w:id="93"/>
      <w:bookmarkEnd w:id="93"/>
      <w:r>
        <w:rPr/>
      </w:r>
      <w:r>
        <w:rPr>
          <w:color w:val="1875D1"/>
        </w:rPr>
        <w:t>Customer</w:t>
      </w:r>
      <w:r>
        <w:rPr>
          <w:color w:val="1875D1"/>
          <w:spacing w:val="9"/>
        </w:rPr>
        <w:t> </w:t>
      </w:r>
      <w:r>
        <w:rPr>
          <w:color w:val="1875D1"/>
        </w:rPr>
        <w:t>Support</w:t>
      </w:r>
      <w:r>
        <w:rPr>
          <w:color w:val="1875D1"/>
          <w:spacing w:val="9"/>
        </w:rPr>
        <w:t> </w:t>
      </w:r>
      <w:r>
        <w:rPr>
          <w:color w:val="1875D1"/>
          <w:spacing w:val="-2"/>
        </w:rPr>
        <w:t>Infrastructure</w:t>
      </w:r>
    </w:p>
    <w:p>
      <w:pPr>
        <w:pStyle w:val="BodyText"/>
        <w:spacing w:line="295" w:lineRule="auto" w:before="306"/>
        <w:ind w:left="150" w:right="676"/>
      </w:pPr>
      <w:r>
        <w:rPr/>
        <w:t>At</w:t>
      </w:r>
      <w:r>
        <w:rPr>
          <w:spacing w:val="-2"/>
        </w:rPr>
        <w:t> </w:t>
      </w:r>
      <w:r>
        <w:rPr/>
        <w:t>LuxuryApartments.com,</w:t>
      </w:r>
      <w:r>
        <w:rPr>
          <w:spacing w:val="-2"/>
        </w:rPr>
        <w:t> </w:t>
      </w:r>
      <w:r>
        <w:rPr/>
        <w:t>we</w:t>
      </w:r>
      <w:r>
        <w:rPr>
          <w:spacing w:val="-2"/>
        </w:rPr>
        <w:t> </w:t>
      </w:r>
      <w:r>
        <w:rPr/>
        <w:t>recognize</w:t>
      </w:r>
      <w:r>
        <w:rPr>
          <w:spacing w:val="-2"/>
        </w:rPr>
        <w:t> </w:t>
      </w:r>
      <w:r>
        <w:rPr/>
        <w:t>that</w:t>
      </w:r>
      <w:r>
        <w:rPr>
          <w:spacing w:val="-2"/>
        </w:rPr>
        <w:t> </w:t>
      </w:r>
      <w:r>
        <w:rPr/>
        <w:t>exceptional</w:t>
      </w:r>
      <w:r>
        <w:rPr>
          <w:spacing w:val="-2"/>
        </w:rPr>
        <w:t> </w:t>
      </w:r>
      <w:r>
        <w:rPr/>
        <w:t>customer</w:t>
      </w:r>
      <w:r>
        <w:rPr>
          <w:spacing w:val="-2"/>
        </w:rPr>
        <w:t> </w:t>
      </w:r>
      <w:r>
        <w:rPr/>
        <w:t>support</w:t>
      </w:r>
      <w:r>
        <w:rPr>
          <w:spacing w:val="-2"/>
        </w:rPr>
        <w:t> </w:t>
      </w:r>
      <w:r>
        <w:rPr/>
        <w:t>is</w:t>
      </w:r>
      <w:r>
        <w:rPr>
          <w:spacing w:val="-2"/>
        </w:rPr>
        <w:t> </w:t>
      </w:r>
      <w:r>
        <w:rPr/>
        <w:t>critical</w:t>
      </w:r>
      <w:r>
        <w:rPr>
          <w:spacing w:val="-2"/>
        </w:rPr>
        <w:t> </w:t>
      </w:r>
      <w:r>
        <w:rPr/>
        <w:t>to</w:t>
      </w:r>
      <w:r>
        <w:rPr>
          <w:spacing w:val="-2"/>
        </w:rPr>
        <w:t> </w:t>
      </w:r>
      <w:r>
        <w:rPr/>
        <w:t>enhancing user experience and fostering long-term relationships with our clients—both tenants and property owners. Our customer support infrastructure is designed to provide seamless assistance, ensuring that users receive timely responses to inquiries and efficient solutions to their needs.</w:t>
      </w:r>
    </w:p>
    <w:p>
      <w:pPr>
        <w:spacing w:after="0" w:line="295" w:lineRule="auto"/>
        <w:sectPr>
          <w:type w:val="continuous"/>
          <w:pgSz w:w="11910" w:h="16840"/>
          <w:pgMar w:header="0" w:footer="450" w:top="880" w:bottom="280" w:left="700" w:right="420"/>
        </w:sectPr>
      </w:pPr>
    </w:p>
    <w:p>
      <w:pPr>
        <w:pStyle w:val="BodyText"/>
        <w:spacing w:before="80"/>
        <w:ind w:left="150"/>
      </w:pPr>
      <w:r>
        <w:rPr/>
        <w:t>To</w:t>
      </w:r>
      <w:r>
        <w:rPr>
          <w:spacing w:val="-15"/>
        </w:rPr>
        <w:t> </w:t>
      </w:r>
      <w:r>
        <w:rPr/>
        <w:t>achieve</w:t>
      </w:r>
      <w:r>
        <w:rPr>
          <w:spacing w:val="-15"/>
        </w:rPr>
        <w:t> </w:t>
      </w:r>
      <w:r>
        <w:rPr/>
        <w:t>this,</w:t>
      </w:r>
      <w:r>
        <w:rPr>
          <w:spacing w:val="-15"/>
        </w:rPr>
        <w:t> </w:t>
      </w:r>
      <w:r>
        <w:rPr/>
        <w:t>we</w:t>
      </w:r>
      <w:r>
        <w:rPr>
          <w:spacing w:val="-15"/>
        </w:rPr>
        <w:t> </w:t>
      </w:r>
      <w:r>
        <w:rPr/>
        <w:t>will</w:t>
      </w:r>
      <w:r>
        <w:rPr>
          <w:spacing w:val="-15"/>
        </w:rPr>
        <w:t> </w:t>
      </w:r>
      <w:r>
        <w:rPr/>
        <w:t>implement</w:t>
      </w:r>
      <w:r>
        <w:rPr>
          <w:spacing w:val="-15"/>
        </w:rPr>
        <w:t> </w:t>
      </w:r>
      <w:r>
        <w:rPr/>
        <w:t>a</w:t>
      </w:r>
      <w:r>
        <w:rPr>
          <w:spacing w:val="-15"/>
        </w:rPr>
        <w:t> </w:t>
      </w:r>
      <w:r>
        <w:rPr/>
        <w:t>multi-channel</w:t>
      </w:r>
      <w:r>
        <w:rPr>
          <w:spacing w:val="-15"/>
        </w:rPr>
        <w:t> </w:t>
      </w:r>
      <w:r>
        <w:rPr/>
        <w:t>support</w:t>
      </w:r>
      <w:r>
        <w:rPr>
          <w:spacing w:val="-15"/>
        </w:rPr>
        <w:t> </w:t>
      </w:r>
      <w:r>
        <w:rPr/>
        <w:t>system</w:t>
      </w:r>
      <w:r>
        <w:rPr>
          <w:spacing w:val="-15"/>
        </w:rPr>
        <w:t> </w:t>
      </w:r>
      <w:r>
        <w:rPr/>
        <w:t>that</w:t>
      </w:r>
      <w:r>
        <w:rPr>
          <w:spacing w:val="-15"/>
        </w:rPr>
        <w:t> </w:t>
      </w:r>
      <w:r>
        <w:rPr>
          <w:spacing w:val="-2"/>
        </w:rPr>
        <w:t>includes:</w:t>
      </w:r>
    </w:p>
    <w:p>
      <w:pPr>
        <w:pStyle w:val="BodyText"/>
        <w:spacing w:before="44"/>
      </w:pPr>
    </w:p>
    <w:p>
      <w:pPr>
        <w:pStyle w:val="ListParagraph"/>
        <w:numPr>
          <w:ilvl w:val="2"/>
          <w:numId w:val="18"/>
        </w:numPr>
        <w:tabs>
          <w:tab w:pos="750" w:val="left" w:leader="none"/>
        </w:tabs>
        <w:spacing w:line="295" w:lineRule="auto" w:before="0" w:after="0"/>
        <w:ind w:left="750" w:right="590" w:hanging="132"/>
        <w:jc w:val="left"/>
        <w:rPr>
          <w:sz w:val="22"/>
        </w:rPr>
      </w:pPr>
      <w:r>
        <w:rPr>
          <w:b/>
          <w:sz w:val="22"/>
        </w:rPr>
        <w:t>Live Chat Support: </w:t>
      </w:r>
      <w:r>
        <w:rPr>
          <w:sz w:val="22"/>
        </w:rPr>
        <w:t>Real-time assistance through a live chat feature on our platform, enabling users to receive instant responses regarding their queries about listings, services, and platform </w:t>
      </w:r>
      <w:r>
        <w:rPr>
          <w:spacing w:val="-2"/>
          <w:sz w:val="22"/>
        </w:rPr>
        <w:t>navigation.</w:t>
      </w:r>
    </w:p>
    <w:p>
      <w:pPr>
        <w:pStyle w:val="ListParagraph"/>
        <w:numPr>
          <w:ilvl w:val="2"/>
          <w:numId w:val="18"/>
        </w:numPr>
        <w:tabs>
          <w:tab w:pos="750" w:val="left" w:leader="none"/>
        </w:tabs>
        <w:spacing w:line="295" w:lineRule="auto" w:before="123" w:after="0"/>
        <w:ind w:left="750" w:right="476" w:hanging="132"/>
        <w:jc w:val="both"/>
        <w:rPr>
          <w:sz w:val="22"/>
        </w:rPr>
      </w:pPr>
      <w:r>
        <w:rPr>
          <w:b/>
          <w:sz w:val="22"/>
        </w:rPr>
        <w:t>Email</w:t>
      </w:r>
      <w:r>
        <w:rPr>
          <w:b/>
          <w:spacing w:val="-4"/>
          <w:sz w:val="22"/>
        </w:rPr>
        <w:t> </w:t>
      </w:r>
      <w:r>
        <w:rPr>
          <w:b/>
          <w:sz w:val="22"/>
        </w:rPr>
        <w:t>Support:</w:t>
      </w:r>
      <w:r>
        <w:rPr>
          <w:b/>
          <w:spacing w:val="-2"/>
          <w:sz w:val="22"/>
        </w:rPr>
        <w:t> </w:t>
      </w:r>
      <w:r>
        <w:rPr>
          <w:sz w:val="22"/>
        </w:rPr>
        <w:t>A</w:t>
      </w:r>
      <w:r>
        <w:rPr>
          <w:spacing w:val="-4"/>
          <w:sz w:val="22"/>
        </w:rPr>
        <w:t> </w:t>
      </w:r>
      <w:r>
        <w:rPr>
          <w:sz w:val="22"/>
        </w:rPr>
        <w:t>dedicated</w:t>
      </w:r>
      <w:r>
        <w:rPr>
          <w:spacing w:val="-4"/>
          <w:sz w:val="22"/>
        </w:rPr>
        <w:t> </w:t>
      </w:r>
      <w:r>
        <w:rPr>
          <w:sz w:val="22"/>
        </w:rPr>
        <w:t>support</w:t>
      </w:r>
      <w:r>
        <w:rPr>
          <w:spacing w:val="-4"/>
          <w:sz w:val="22"/>
        </w:rPr>
        <w:t> </w:t>
      </w:r>
      <w:r>
        <w:rPr>
          <w:sz w:val="22"/>
        </w:rPr>
        <w:t>team</w:t>
      </w:r>
      <w:r>
        <w:rPr>
          <w:spacing w:val="-4"/>
          <w:sz w:val="22"/>
        </w:rPr>
        <w:t> </w:t>
      </w:r>
      <w:r>
        <w:rPr>
          <w:sz w:val="22"/>
        </w:rPr>
        <w:t>will</w:t>
      </w:r>
      <w:r>
        <w:rPr>
          <w:spacing w:val="-4"/>
          <w:sz w:val="22"/>
        </w:rPr>
        <w:t> </w:t>
      </w:r>
      <w:r>
        <w:rPr>
          <w:sz w:val="22"/>
        </w:rPr>
        <w:t>handle</w:t>
      </w:r>
      <w:r>
        <w:rPr>
          <w:spacing w:val="-4"/>
          <w:sz w:val="22"/>
        </w:rPr>
        <w:t> </w:t>
      </w:r>
      <w:r>
        <w:rPr>
          <w:sz w:val="22"/>
        </w:rPr>
        <w:t>email</w:t>
      </w:r>
      <w:r>
        <w:rPr>
          <w:spacing w:val="-4"/>
          <w:sz w:val="22"/>
        </w:rPr>
        <w:t> </w:t>
      </w:r>
      <w:r>
        <w:rPr>
          <w:sz w:val="22"/>
        </w:rPr>
        <w:t>inquiries,</w:t>
      </w:r>
      <w:r>
        <w:rPr>
          <w:spacing w:val="-4"/>
          <w:sz w:val="22"/>
        </w:rPr>
        <w:t> </w:t>
      </w:r>
      <w:r>
        <w:rPr>
          <w:sz w:val="22"/>
        </w:rPr>
        <w:t>ensuring</w:t>
      </w:r>
      <w:r>
        <w:rPr>
          <w:spacing w:val="-4"/>
          <w:sz w:val="22"/>
        </w:rPr>
        <w:t> </w:t>
      </w:r>
      <w:r>
        <w:rPr>
          <w:sz w:val="22"/>
        </w:rPr>
        <w:t>that</w:t>
      </w:r>
      <w:r>
        <w:rPr>
          <w:spacing w:val="-4"/>
          <w:sz w:val="22"/>
        </w:rPr>
        <w:t> </w:t>
      </w:r>
      <w:r>
        <w:rPr>
          <w:sz w:val="22"/>
        </w:rPr>
        <w:t>all</w:t>
      </w:r>
      <w:r>
        <w:rPr>
          <w:spacing w:val="-4"/>
          <w:sz w:val="22"/>
        </w:rPr>
        <w:t> </w:t>
      </w:r>
      <w:r>
        <w:rPr>
          <w:sz w:val="22"/>
        </w:rPr>
        <w:t>messages are</w:t>
      </w:r>
      <w:r>
        <w:rPr>
          <w:spacing w:val="-4"/>
          <w:sz w:val="22"/>
        </w:rPr>
        <w:t> </w:t>
      </w:r>
      <w:r>
        <w:rPr>
          <w:sz w:val="22"/>
        </w:rPr>
        <w:t>replied</w:t>
      </w:r>
      <w:r>
        <w:rPr>
          <w:spacing w:val="-4"/>
          <w:sz w:val="22"/>
        </w:rPr>
        <w:t> </w:t>
      </w:r>
      <w:r>
        <w:rPr>
          <w:sz w:val="22"/>
        </w:rPr>
        <w:t>to</w:t>
      </w:r>
      <w:r>
        <w:rPr>
          <w:spacing w:val="-4"/>
          <w:sz w:val="22"/>
        </w:rPr>
        <w:t> </w:t>
      </w:r>
      <w:r>
        <w:rPr>
          <w:sz w:val="22"/>
        </w:rPr>
        <w:t>within</w:t>
      </w:r>
      <w:r>
        <w:rPr>
          <w:spacing w:val="-4"/>
          <w:sz w:val="22"/>
        </w:rPr>
        <w:t> </w:t>
      </w:r>
      <w:r>
        <w:rPr>
          <w:sz w:val="22"/>
        </w:rPr>
        <w:t>a</w:t>
      </w:r>
      <w:r>
        <w:rPr>
          <w:spacing w:val="-4"/>
          <w:sz w:val="22"/>
        </w:rPr>
        <w:t> </w:t>
      </w:r>
      <w:r>
        <w:rPr>
          <w:sz w:val="22"/>
        </w:rPr>
        <w:t>maximum</w:t>
      </w:r>
      <w:r>
        <w:rPr>
          <w:spacing w:val="-4"/>
          <w:sz w:val="22"/>
        </w:rPr>
        <w:t> </w:t>
      </w:r>
      <w:r>
        <w:rPr>
          <w:sz w:val="22"/>
        </w:rPr>
        <w:t>of</w:t>
      </w:r>
      <w:r>
        <w:rPr>
          <w:spacing w:val="-4"/>
          <w:sz w:val="22"/>
        </w:rPr>
        <w:t> </w:t>
      </w:r>
      <w:r>
        <w:rPr>
          <w:sz w:val="22"/>
        </w:rPr>
        <w:t>24</w:t>
      </w:r>
      <w:r>
        <w:rPr>
          <w:spacing w:val="-4"/>
          <w:sz w:val="22"/>
        </w:rPr>
        <w:t> </w:t>
      </w:r>
      <w:r>
        <w:rPr>
          <w:sz w:val="22"/>
        </w:rPr>
        <w:t>hours.</w:t>
      </w:r>
      <w:r>
        <w:rPr>
          <w:spacing w:val="-9"/>
          <w:sz w:val="22"/>
        </w:rPr>
        <w:t> </w:t>
      </w:r>
      <w:r>
        <w:rPr>
          <w:sz w:val="22"/>
        </w:rPr>
        <w:t>This</w:t>
      </w:r>
      <w:r>
        <w:rPr>
          <w:spacing w:val="-4"/>
          <w:sz w:val="22"/>
        </w:rPr>
        <w:t> </w:t>
      </w:r>
      <w:r>
        <w:rPr>
          <w:sz w:val="22"/>
        </w:rPr>
        <w:t>will</w:t>
      </w:r>
      <w:r>
        <w:rPr>
          <w:spacing w:val="-4"/>
          <w:sz w:val="22"/>
        </w:rPr>
        <w:t> </w:t>
      </w:r>
      <w:r>
        <w:rPr>
          <w:sz w:val="22"/>
        </w:rPr>
        <w:t>cater</w:t>
      </w:r>
      <w:r>
        <w:rPr>
          <w:spacing w:val="-4"/>
          <w:sz w:val="22"/>
        </w:rPr>
        <w:t> </w:t>
      </w:r>
      <w:r>
        <w:rPr>
          <w:sz w:val="22"/>
        </w:rPr>
        <w:t>to</w:t>
      </w:r>
      <w:r>
        <w:rPr>
          <w:spacing w:val="-4"/>
          <w:sz w:val="22"/>
        </w:rPr>
        <w:t> </w:t>
      </w:r>
      <w:r>
        <w:rPr>
          <w:sz w:val="22"/>
        </w:rPr>
        <w:t>more</w:t>
      </w:r>
      <w:r>
        <w:rPr>
          <w:spacing w:val="-4"/>
          <w:sz w:val="22"/>
        </w:rPr>
        <w:t> </w:t>
      </w:r>
      <w:r>
        <w:rPr>
          <w:sz w:val="22"/>
        </w:rPr>
        <w:t>complex</w:t>
      </w:r>
      <w:r>
        <w:rPr>
          <w:spacing w:val="-4"/>
          <w:sz w:val="22"/>
        </w:rPr>
        <w:t> </w:t>
      </w:r>
      <w:r>
        <w:rPr>
          <w:sz w:val="22"/>
        </w:rPr>
        <w:t>issues</w:t>
      </w:r>
      <w:r>
        <w:rPr>
          <w:spacing w:val="-4"/>
          <w:sz w:val="22"/>
        </w:rPr>
        <w:t> </w:t>
      </w:r>
      <w:r>
        <w:rPr>
          <w:sz w:val="22"/>
        </w:rPr>
        <w:t>that</w:t>
      </w:r>
      <w:r>
        <w:rPr>
          <w:spacing w:val="-4"/>
          <w:sz w:val="22"/>
        </w:rPr>
        <w:t> </w:t>
      </w:r>
      <w:r>
        <w:rPr>
          <w:sz w:val="22"/>
        </w:rPr>
        <w:t>require </w:t>
      </w:r>
      <w:r>
        <w:rPr>
          <w:w w:val="105"/>
          <w:sz w:val="22"/>
        </w:rPr>
        <w:t>detailed assistance.</w:t>
      </w:r>
    </w:p>
    <w:p>
      <w:pPr>
        <w:pStyle w:val="ListParagraph"/>
        <w:numPr>
          <w:ilvl w:val="2"/>
          <w:numId w:val="18"/>
        </w:numPr>
        <w:tabs>
          <w:tab w:pos="750" w:val="left" w:leader="none"/>
        </w:tabs>
        <w:spacing w:line="295" w:lineRule="auto" w:before="122" w:after="0"/>
        <w:ind w:left="750" w:right="1046" w:hanging="132"/>
        <w:jc w:val="left"/>
        <w:rPr>
          <w:sz w:val="22"/>
        </w:rPr>
      </w:pPr>
      <w:r>
        <w:rPr>
          <w:b/>
          <w:sz w:val="22"/>
        </w:rPr>
        <w:t>Phone</w:t>
      </w:r>
      <w:r>
        <w:rPr>
          <w:b/>
          <w:spacing w:val="-10"/>
          <w:sz w:val="22"/>
        </w:rPr>
        <w:t> </w:t>
      </w:r>
      <w:r>
        <w:rPr>
          <w:b/>
          <w:sz w:val="22"/>
        </w:rPr>
        <w:t>Support:</w:t>
      </w:r>
      <w:r>
        <w:rPr>
          <w:b/>
          <w:spacing w:val="-10"/>
          <w:sz w:val="22"/>
        </w:rPr>
        <w:t> </w:t>
      </w:r>
      <w:r>
        <w:rPr>
          <w:sz w:val="22"/>
        </w:rPr>
        <w:t>Providing</w:t>
      </w:r>
      <w:r>
        <w:rPr>
          <w:spacing w:val="-10"/>
          <w:sz w:val="22"/>
        </w:rPr>
        <w:t> </w:t>
      </w:r>
      <w:r>
        <w:rPr>
          <w:sz w:val="22"/>
        </w:rPr>
        <w:t>a</w:t>
      </w:r>
      <w:r>
        <w:rPr>
          <w:spacing w:val="-10"/>
          <w:sz w:val="22"/>
        </w:rPr>
        <w:t> </w:t>
      </w:r>
      <w:r>
        <w:rPr>
          <w:sz w:val="22"/>
        </w:rPr>
        <w:t>toll-free</w:t>
      </w:r>
      <w:r>
        <w:rPr>
          <w:spacing w:val="-10"/>
          <w:sz w:val="22"/>
        </w:rPr>
        <w:t> </w:t>
      </w:r>
      <w:r>
        <w:rPr>
          <w:sz w:val="22"/>
        </w:rPr>
        <w:t>helpline</w:t>
      </w:r>
      <w:r>
        <w:rPr>
          <w:spacing w:val="-10"/>
          <w:sz w:val="22"/>
        </w:rPr>
        <w:t> </w:t>
      </w:r>
      <w:r>
        <w:rPr>
          <w:sz w:val="22"/>
        </w:rPr>
        <w:t>that</w:t>
      </w:r>
      <w:r>
        <w:rPr>
          <w:spacing w:val="-10"/>
          <w:sz w:val="22"/>
        </w:rPr>
        <w:t> </w:t>
      </w:r>
      <w:r>
        <w:rPr>
          <w:sz w:val="22"/>
        </w:rPr>
        <w:t>clients</w:t>
      </w:r>
      <w:r>
        <w:rPr>
          <w:spacing w:val="-10"/>
          <w:sz w:val="22"/>
        </w:rPr>
        <w:t> </w:t>
      </w:r>
      <w:r>
        <w:rPr>
          <w:sz w:val="22"/>
        </w:rPr>
        <w:t>can</w:t>
      </w:r>
      <w:r>
        <w:rPr>
          <w:spacing w:val="-10"/>
          <w:sz w:val="22"/>
        </w:rPr>
        <w:t> </w:t>
      </w:r>
      <w:r>
        <w:rPr>
          <w:sz w:val="22"/>
        </w:rPr>
        <w:t>call</w:t>
      </w:r>
      <w:r>
        <w:rPr>
          <w:spacing w:val="-10"/>
          <w:sz w:val="22"/>
        </w:rPr>
        <w:t> </w:t>
      </w:r>
      <w:r>
        <w:rPr>
          <w:sz w:val="22"/>
        </w:rPr>
        <w:t>for</w:t>
      </w:r>
      <w:r>
        <w:rPr>
          <w:spacing w:val="-10"/>
          <w:sz w:val="22"/>
        </w:rPr>
        <w:t> </w:t>
      </w:r>
      <w:r>
        <w:rPr>
          <w:sz w:val="22"/>
        </w:rPr>
        <w:t>immediate</w:t>
      </w:r>
      <w:r>
        <w:rPr>
          <w:spacing w:val="-10"/>
          <w:sz w:val="22"/>
        </w:rPr>
        <w:t> </w:t>
      </w:r>
      <w:r>
        <w:rPr>
          <w:sz w:val="22"/>
        </w:rPr>
        <w:t>assistance during business hours. This personal interaction helps build trust and enhances customer </w:t>
      </w:r>
      <w:r>
        <w:rPr>
          <w:spacing w:val="-2"/>
          <w:sz w:val="22"/>
        </w:rPr>
        <w:t>satisfaction.</w:t>
      </w:r>
    </w:p>
    <w:p>
      <w:pPr>
        <w:pStyle w:val="ListParagraph"/>
        <w:numPr>
          <w:ilvl w:val="2"/>
          <w:numId w:val="18"/>
        </w:numPr>
        <w:tabs>
          <w:tab w:pos="750" w:val="left" w:leader="none"/>
        </w:tabs>
        <w:spacing w:line="295" w:lineRule="auto" w:before="122" w:after="0"/>
        <w:ind w:left="750" w:right="623" w:hanging="132"/>
        <w:jc w:val="left"/>
        <w:rPr>
          <w:sz w:val="22"/>
        </w:rPr>
      </w:pPr>
      <w:r>
        <w:rPr>
          <w:b/>
          <w:sz w:val="22"/>
        </w:rPr>
        <w:t>Help</w:t>
      </w:r>
      <w:r>
        <w:rPr>
          <w:b/>
          <w:spacing w:val="-13"/>
          <w:sz w:val="22"/>
        </w:rPr>
        <w:t> </w:t>
      </w:r>
      <w:r>
        <w:rPr>
          <w:b/>
          <w:sz w:val="22"/>
        </w:rPr>
        <w:t>Center:</w:t>
      </w:r>
      <w:r>
        <w:rPr>
          <w:b/>
          <w:spacing w:val="-13"/>
          <w:sz w:val="22"/>
        </w:rPr>
        <w:t> </w:t>
      </w:r>
      <w:r>
        <w:rPr>
          <w:sz w:val="22"/>
        </w:rPr>
        <w:t>A</w:t>
      </w:r>
      <w:r>
        <w:rPr>
          <w:spacing w:val="-13"/>
          <w:sz w:val="22"/>
        </w:rPr>
        <w:t> </w:t>
      </w:r>
      <w:r>
        <w:rPr>
          <w:sz w:val="22"/>
        </w:rPr>
        <w:t>comprehensive</w:t>
      </w:r>
      <w:r>
        <w:rPr>
          <w:spacing w:val="-13"/>
          <w:sz w:val="22"/>
        </w:rPr>
        <w:t> </w:t>
      </w:r>
      <w:r>
        <w:rPr>
          <w:sz w:val="22"/>
        </w:rPr>
        <w:t>online</w:t>
      </w:r>
      <w:r>
        <w:rPr>
          <w:spacing w:val="-13"/>
          <w:sz w:val="22"/>
        </w:rPr>
        <w:t> </w:t>
      </w:r>
      <w:r>
        <w:rPr>
          <w:sz w:val="22"/>
        </w:rPr>
        <w:t>help</w:t>
      </w:r>
      <w:r>
        <w:rPr>
          <w:spacing w:val="-13"/>
          <w:sz w:val="22"/>
        </w:rPr>
        <w:t> </w:t>
      </w:r>
      <w:r>
        <w:rPr>
          <w:sz w:val="22"/>
        </w:rPr>
        <w:t>center</w:t>
      </w:r>
      <w:r>
        <w:rPr>
          <w:spacing w:val="-13"/>
          <w:sz w:val="22"/>
        </w:rPr>
        <w:t> </w:t>
      </w:r>
      <w:r>
        <w:rPr>
          <w:sz w:val="22"/>
        </w:rPr>
        <w:t>will</w:t>
      </w:r>
      <w:r>
        <w:rPr>
          <w:spacing w:val="-13"/>
          <w:sz w:val="22"/>
        </w:rPr>
        <w:t> </w:t>
      </w:r>
      <w:r>
        <w:rPr>
          <w:sz w:val="22"/>
        </w:rPr>
        <w:t>be</w:t>
      </w:r>
      <w:r>
        <w:rPr>
          <w:spacing w:val="-13"/>
          <w:sz w:val="22"/>
        </w:rPr>
        <w:t> </w:t>
      </w:r>
      <w:r>
        <w:rPr>
          <w:sz w:val="22"/>
        </w:rPr>
        <w:t>created,</w:t>
      </w:r>
      <w:r>
        <w:rPr>
          <w:spacing w:val="-13"/>
          <w:sz w:val="22"/>
        </w:rPr>
        <w:t> </w:t>
      </w:r>
      <w:r>
        <w:rPr>
          <w:sz w:val="22"/>
        </w:rPr>
        <w:t>containing</w:t>
      </w:r>
      <w:r>
        <w:rPr>
          <w:spacing w:val="-13"/>
          <w:sz w:val="22"/>
        </w:rPr>
        <w:t> </w:t>
      </w:r>
      <w:r>
        <w:rPr>
          <w:sz w:val="22"/>
        </w:rPr>
        <w:t>FAQs,</w:t>
      </w:r>
      <w:r>
        <w:rPr>
          <w:spacing w:val="-13"/>
          <w:sz w:val="22"/>
        </w:rPr>
        <w:t> </w:t>
      </w:r>
      <w:r>
        <w:rPr>
          <w:sz w:val="22"/>
        </w:rPr>
        <w:t>user</w:t>
      </w:r>
      <w:r>
        <w:rPr>
          <w:spacing w:val="-13"/>
          <w:sz w:val="22"/>
        </w:rPr>
        <w:t> </w:t>
      </w:r>
      <w:r>
        <w:rPr>
          <w:sz w:val="22"/>
        </w:rPr>
        <w:t>guides, and video tutorials to empower users to find answers independently while providing detailed support resources.</w:t>
      </w:r>
    </w:p>
    <w:p>
      <w:pPr>
        <w:pStyle w:val="BodyText"/>
        <w:spacing w:line="295" w:lineRule="auto" w:before="243"/>
        <w:ind w:left="150" w:right="458"/>
      </w:pPr>
      <w:r>
        <w:rPr/>
        <w:t>In addition to these communication channels, we will employ a customer relationship management (CRM) system to track interactions with clients and manage service requests efficiently.</w:t>
      </w:r>
      <w:r>
        <w:rPr>
          <w:spacing w:val="-3"/>
        </w:rPr>
        <w:t> </w:t>
      </w:r>
      <w:r>
        <w:rPr/>
        <w:t>This software will</w:t>
      </w:r>
      <w:r>
        <w:rPr>
          <w:spacing w:val="-1"/>
        </w:rPr>
        <w:t> </w:t>
      </w:r>
      <w:r>
        <w:rPr/>
        <w:t>facilitate</w:t>
      </w:r>
      <w:r>
        <w:rPr>
          <w:spacing w:val="-1"/>
        </w:rPr>
        <w:t> </w:t>
      </w:r>
      <w:r>
        <w:rPr/>
        <w:t>performance</w:t>
      </w:r>
      <w:r>
        <w:rPr>
          <w:spacing w:val="-1"/>
        </w:rPr>
        <w:t> </w:t>
      </w:r>
      <w:r>
        <w:rPr/>
        <w:t>analysis,</w:t>
      </w:r>
      <w:r>
        <w:rPr>
          <w:spacing w:val="-1"/>
        </w:rPr>
        <w:t> </w:t>
      </w:r>
      <w:r>
        <w:rPr/>
        <w:t>allowing</w:t>
      </w:r>
      <w:r>
        <w:rPr>
          <w:spacing w:val="-1"/>
        </w:rPr>
        <w:t> </w:t>
      </w:r>
      <w:r>
        <w:rPr/>
        <w:t>us</w:t>
      </w:r>
      <w:r>
        <w:rPr>
          <w:spacing w:val="-1"/>
        </w:rPr>
        <w:t> </w:t>
      </w:r>
      <w:r>
        <w:rPr/>
        <w:t>to</w:t>
      </w:r>
      <w:r>
        <w:rPr>
          <w:spacing w:val="-1"/>
        </w:rPr>
        <w:t> </w:t>
      </w:r>
      <w:r>
        <w:rPr/>
        <w:t>assess</w:t>
      </w:r>
      <w:r>
        <w:rPr>
          <w:spacing w:val="-1"/>
        </w:rPr>
        <w:t> </w:t>
      </w:r>
      <w:r>
        <w:rPr/>
        <w:t>response</w:t>
      </w:r>
      <w:r>
        <w:rPr>
          <w:spacing w:val="-1"/>
        </w:rPr>
        <w:t> </w:t>
      </w:r>
      <w:r>
        <w:rPr/>
        <w:t>times,</w:t>
      </w:r>
      <w:r>
        <w:rPr>
          <w:spacing w:val="-1"/>
        </w:rPr>
        <w:t> </w:t>
      </w:r>
      <w:r>
        <w:rPr/>
        <w:t>resolution</w:t>
      </w:r>
      <w:r>
        <w:rPr>
          <w:spacing w:val="-1"/>
        </w:rPr>
        <w:t> </w:t>
      </w:r>
      <w:r>
        <w:rPr/>
        <w:t>rates,</w:t>
      </w:r>
      <w:r>
        <w:rPr>
          <w:spacing w:val="-1"/>
        </w:rPr>
        <w:t> </w:t>
      </w:r>
      <w:r>
        <w:rPr/>
        <w:t>and</w:t>
      </w:r>
      <w:r>
        <w:rPr>
          <w:spacing w:val="-1"/>
        </w:rPr>
        <w:t> </w:t>
      </w:r>
      <w:r>
        <w:rPr/>
        <w:t>overall </w:t>
      </w:r>
      <w:r>
        <w:rPr>
          <w:w w:val="105"/>
        </w:rPr>
        <w:t>customer satisfaction.</w:t>
      </w:r>
    </w:p>
    <w:p>
      <w:pPr>
        <w:pStyle w:val="BodyText"/>
        <w:spacing w:line="295" w:lineRule="auto" w:before="243"/>
        <w:ind w:left="150"/>
      </w:pPr>
      <w:r>
        <w:rPr/>
        <w:t>To</w:t>
      </w:r>
      <w:r>
        <w:rPr>
          <w:spacing w:val="-3"/>
        </w:rPr>
        <w:t> </w:t>
      </w:r>
      <w:r>
        <w:rPr/>
        <w:t>maintain</w:t>
      </w:r>
      <w:r>
        <w:rPr>
          <w:spacing w:val="-3"/>
        </w:rPr>
        <w:t> </w:t>
      </w:r>
      <w:r>
        <w:rPr/>
        <w:t>high-quality</w:t>
      </w:r>
      <w:r>
        <w:rPr>
          <w:spacing w:val="-3"/>
        </w:rPr>
        <w:t> </w:t>
      </w:r>
      <w:r>
        <w:rPr/>
        <w:t>support</w:t>
      </w:r>
      <w:r>
        <w:rPr>
          <w:spacing w:val="-3"/>
        </w:rPr>
        <w:t> </w:t>
      </w:r>
      <w:r>
        <w:rPr/>
        <w:t>standards,</w:t>
      </w:r>
      <w:r>
        <w:rPr>
          <w:spacing w:val="-3"/>
        </w:rPr>
        <w:t> </w:t>
      </w:r>
      <w:r>
        <w:rPr/>
        <w:t>we</w:t>
      </w:r>
      <w:r>
        <w:rPr>
          <w:spacing w:val="-3"/>
        </w:rPr>
        <w:t> </w:t>
      </w:r>
      <w:r>
        <w:rPr/>
        <w:t>plan</w:t>
      </w:r>
      <w:r>
        <w:rPr>
          <w:spacing w:val="-3"/>
        </w:rPr>
        <w:t> </w:t>
      </w:r>
      <w:r>
        <w:rPr/>
        <w:t>to</w:t>
      </w:r>
      <w:r>
        <w:rPr>
          <w:spacing w:val="-3"/>
        </w:rPr>
        <w:t> </w:t>
      </w:r>
      <w:r>
        <w:rPr/>
        <w:t>implement</w:t>
      </w:r>
      <w:r>
        <w:rPr>
          <w:spacing w:val="-3"/>
        </w:rPr>
        <w:t> </w:t>
      </w:r>
      <w:r>
        <w:rPr/>
        <w:t>ongoing</w:t>
      </w:r>
      <w:r>
        <w:rPr>
          <w:spacing w:val="-3"/>
        </w:rPr>
        <w:t> </w:t>
      </w:r>
      <w:r>
        <w:rPr/>
        <w:t>staff</w:t>
      </w:r>
      <w:r>
        <w:rPr>
          <w:spacing w:val="-3"/>
        </w:rPr>
        <w:t> </w:t>
      </w:r>
      <w:r>
        <w:rPr/>
        <w:t>training</w:t>
      </w:r>
      <w:r>
        <w:rPr>
          <w:spacing w:val="-3"/>
        </w:rPr>
        <w:t> </w:t>
      </w:r>
      <w:r>
        <w:rPr/>
        <w:t>programs</w:t>
      </w:r>
      <w:r>
        <w:rPr>
          <w:spacing w:val="-3"/>
        </w:rPr>
        <w:t> </w:t>
      </w:r>
      <w:r>
        <w:rPr/>
        <w:t>that cover</w:t>
      </w:r>
      <w:r>
        <w:rPr>
          <w:spacing w:val="-3"/>
        </w:rPr>
        <w:t> </w:t>
      </w:r>
      <w:r>
        <w:rPr/>
        <w:t>soft</w:t>
      </w:r>
      <w:r>
        <w:rPr>
          <w:spacing w:val="-3"/>
        </w:rPr>
        <w:t> </w:t>
      </w:r>
      <w:r>
        <w:rPr/>
        <w:t>skills,</w:t>
      </w:r>
      <w:r>
        <w:rPr>
          <w:spacing w:val="-3"/>
        </w:rPr>
        <w:t> </w:t>
      </w:r>
      <w:r>
        <w:rPr/>
        <w:t>problem-solving</w:t>
      </w:r>
      <w:r>
        <w:rPr>
          <w:spacing w:val="-3"/>
        </w:rPr>
        <w:t> </w:t>
      </w:r>
      <w:r>
        <w:rPr/>
        <w:t>techniques,</w:t>
      </w:r>
      <w:r>
        <w:rPr>
          <w:spacing w:val="-3"/>
        </w:rPr>
        <w:t> </w:t>
      </w:r>
      <w:r>
        <w:rPr/>
        <w:t>and</w:t>
      </w:r>
      <w:r>
        <w:rPr>
          <w:spacing w:val="-3"/>
        </w:rPr>
        <w:t> </w:t>
      </w:r>
      <w:r>
        <w:rPr/>
        <w:t>product</w:t>
      </w:r>
      <w:r>
        <w:rPr>
          <w:spacing w:val="-3"/>
        </w:rPr>
        <w:t> </w:t>
      </w:r>
      <w:r>
        <w:rPr/>
        <w:t>knowledge.</w:t>
      </w:r>
      <w:r>
        <w:rPr>
          <w:spacing w:val="-8"/>
        </w:rPr>
        <w:t> </w:t>
      </w:r>
      <w:r>
        <w:rPr/>
        <w:t>This</w:t>
      </w:r>
      <w:r>
        <w:rPr>
          <w:spacing w:val="-3"/>
        </w:rPr>
        <w:t> </w:t>
      </w:r>
      <w:r>
        <w:rPr/>
        <w:t>will</w:t>
      </w:r>
      <w:r>
        <w:rPr>
          <w:spacing w:val="-3"/>
        </w:rPr>
        <w:t> </w:t>
      </w:r>
      <w:r>
        <w:rPr/>
        <w:t>ensure</w:t>
      </w:r>
      <w:r>
        <w:rPr>
          <w:spacing w:val="-3"/>
        </w:rPr>
        <w:t> </w:t>
      </w:r>
      <w:r>
        <w:rPr/>
        <w:t>that</w:t>
      </w:r>
      <w:r>
        <w:rPr>
          <w:spacing w:val="-3"/>
        </w:rPr>
        <w:t> </w:t>
      </w:r>
      <w:r>
        <w:rPr/>
        <w:t>our</w:t>
      </w:r>
      <w:r>
        <w:rPr>
          <w:spacing w:val="-3"/>
        </w:rPr>
        <w:t> </w:t>
      </w:r>
      <w:r>
        <w:rPr/>
        <w:t>support personnel are well-equipped to address the specific needs of high-end clientele, who expect a level of service befitting their lifestyle.</w:t>
      </w:r>
    </w:p>
    <w:p>
      <w:pPr>
        <w:pStyle w:val="BodyText"/>
        <w:spacing w:line="295" w:lineRule="auto" w:before="243"/>
        <w:ind w:left="150" w:right="471"/>
      </w:pPr>
      <w:r>
        <w:rPr/>
        <w:t>Our commitment to providing exceptional customer support will not only enhance user experiences but</w:t>
      </w:r>
      <w:r>
        <w:rPr>
          <w:spacing w:val="-8"/>
        </w:rPr>
        <w:t> </w:t>
      </w:r>
      <w:r>
        <w:rPr/>
        <w:t>also</w:t>
      </w:r>
      <w:r>
        <w:rPr>
          <w:spacing w:val="-8"/>
        </w:rPr>
        <w:t> </w:t>
      </w:r>
      <w:r>
        <w:rPr/>
        <w:t>promote</w:t>
      </w:r>
      <w:r>
        <w:rPr>
          <w:spacing w:val="-8"/>
        </w:rPr>
        <w:t> </w:t>
      </w:r>
      <w:r>
        <w:rPr/>
        <w:t>customer</w:t>
      </w:r>
      <w:r>
        <w:rPr>
          <w:spacing w:val="-8"/>
        </w:rPr>
        <w:t> </w:t>
      </w:r>
      <w:r>
        <w:rPr/>
        <w:t>loyalty,</w:t>
      </w:r>
      <w:r>
        <w:rPr>
          <w:spacing w:val="-8"/>
        </w:rPr>
        <w:t> </w:t>
      </w:r>
      <w:r>
        <w:rPr/>
        <w:t>driving</w:t>
      </w:r>
      <w:r>
        <w:rPr>
          <w:spacing w:val="-8"/>
        </w:rPr>
        <w:t> </w:t>
      </w:r>
      <w:r>
        <w:rPr/>
        <w:t>revenue</w:t>
      </w:r>
      <w:r>
        <w:rPr>
          <w:spacing w:val="-8"/>
        </w:rPr>
        <w:t> </w:t>
      </w:r>
      <w:r>
        <w:rPr/>
        <w:t>growth</w:t>
      </w:r>
      <w:r>
        <w:rPr>
          <w:spacing w:val="-8"/>
        </w:rPr>
        <w:t> </w:t>
      </w:r>
      <w:r>
        <w:rPr/>
        <w:t>through</w:t>
      </w:r>
      <w:r>
        <w:rPr>
          <w:spacing w:val="-8"/>
        </w:rPr>
        <w:t> </w:t>
      </w:r>
      <w:r>
        <w:rPr/>
        <w:t>repeat</w:t>
      </w:r>
      <w:r>
        <w:rPr>
          <w:spacing w:val="-8"/>
        </w:rPr>
        <w:t> </w:t>
      </w:r>
      <w:r>
        <w:rPr/>
        <w:t>business</w:t>
      </w:r>
      <w:r>
        <w:rPr>
          <w:spacing w:val="-8"/>
        </w:rPr>
        <w:t> </w:t>
      </w:r>
      <w:r>
        <w:rPr/>
        <w:t>and</w:t>
      </w:r>
      <w:r>
        <w:rPr>
          <w:spacing w:val="-8"/>
        </w:rPr>
        <w:t> </w:t>
      </w:r>
      <w:r>
        <w:rPr/>
        <w:t>referrals</w:t>
      </w:r>
      <w:r>
        <w:rPr>
          <w:spacing w:val="-8"/>
        </w:rPr>
        <w:t> </w:t>
      </w:r>
      <w:r>
        <w:rPr/>
        <w:t>in</w:t>
      </w:r>
      <w:r>
        <w:rPr>
          <w:spacing w:val="-8"/>
        </w:rPr>
        <w:t> </w:t>
      </w:r>
      <w:r>
        <w:rPr/>
        <w:t>the competitive luxury real estate market.</w:t>
      </w:r>
    </w:p>
    <w:p>
      <w:pPr>
        <w:pStyle w:val="Heading4"/>
        <w:numPr>
          <w:ilvl w:val="1"/>
          <w:numId w:val="18"/>
        </w:numPr>
        <w:tabs>
          <w:tab w:pos="609" w:val="left" w:leader="none"/>
        </w:tabs>
        <w:spacing w:line="240" w:lineRule="auto" w:before="305" w:after="0"/>
        <w:ind w:left="609" w:right="0" w:hanging="459"/>
        <w:jc w:val="left"/>
      </w:pPr>
      <w:bookmarkStart w:name="8.4 Quality Assurance Protocols" w:id="94"/>
      <w:bookmarkEnd w:id="94"/>
      <w:r>
        <w:rPr/>
      </w:r>
      <w:bookmarkStart w:name="_bookmark46" w:id="95"/>
      <w:bookmarkEnd w:id="95"/>
      <w:r>
        <w:rPr/>
      </w:r>
      <w:r>
        <w:rPr>
          <w:color w:val="1875D1"/>
        </w:rPr>
        <w:t>Quality</w:t>
      </w:r>
      <w:r>
        <w:rPr>
          <w:color w:val="1875D1"/>
          <w:spacing w:val="-7"/>
        </w:rPr>
        <w:t> </w:t>
      </w:r>
      <w:r>
        <w:rPr>
          <w:color w:val="1875D1"/>
        </w:rPr>
        <w:t>Assurance</w:t>
      </w:r>
      <w:r>
        <w:rPr>
          <w:color w:val="1875D1"/>
          <w:spacing w:val="-6"/>
        </w:rPr>
        <w:t> </w:t>
      </w:r>
      <w:r>
        <w:rPr>
          <w:color w:val="1875D1"/>
          <w:spacing w:val="-2"/>
        </w:rPr>
        <w:t>Protocols</w:t>
      </w:r>
    </w:p>
    <w:p>
      <w:pPr>
        <w:pStyle w:val="BodyText"/>
        <w:spacing w:line="295" w:lineRule="auto" w:before="306"/>
        <w:ind w:left="150" w:right="590"/>
      </w:pPr>
      <w:r>
        <w:rPr/>
        <w:t>To maintain the integrity and reputation of LuxuryApartments.com, a rigorous Quality Assurance Protocol is essential. This protocol consists of multiple stages designed to ensure that all listings meet</w:t>
      </w:r>
      <w:r>
        <w:rPr>
          <w:spacing w:val="-1"/>
        </w:rPr>
        <w:t> </w:t>
      </w:r>
      <w:r>
        <w:rPr/>
        <w:t>the</w:t>
      </w:r>
      <w:r>
        <w:rPr>
          <w:spacing w:val="-1"/>
        </w:rPr>
        <w:t> </w:t>
      </w:r>
      <w:r>
        <w:rPr/>
        <w:t>high</w:t>
      </w:r>
      <w:r>
        <w:rPr>
          <w:spacing w:val="-1"/>
        </w:rPr>
        <w:t> </w:t>
      </w:r>
      <w:r>
        <w:rPr/>
        <w:t>standards</w:t>
      </w:r>
      <w:r>
        <w:rPr>
          <w:spacing w:val="-1"/>
        </w:rPr>
        <w:t> </w:t>
      </w:r>
      <w:r>
        <w:rPr/>
        <w:t>expected</w:t>
      </w:r>
      <w:r>
        <w:rPr>
          <w:spacing w:val="-1"/>
        </w:rPr>
        <w:t> </w:t>
      </w:r>
      <w:r>
        <w:rPr/>
        <w:t>in</w:t>
      </w:r>
      <w:r>
        <w:rPr>
          <w:spacing w:val="-1"/>
        </w:rPr>
        <w:t> </w:t>
      </w:r>
      <w:r>
        <w:rPr/>
        <w:t>the</w:t>
      </w:r>
      <w:r>
        <w:rPr>
          <w:spacing w:val="-1"/>
        </w:rPr>
        <w:t> </w:t>
      </w:r>
      <w:r>
        <w:rPr/>
        <w:t>luxury</w:t>
      </w:r>
      <w:r>
        <w:rPr>
          <w:spacing w:val="-1"/>
        </w:rPr>
        <w:t> </w:t>
      </w:r>
      <w:r>
        <w:rPr/>
        <w:t>property</w:t>
      </w:r>
      <w:r>
        <w:rPr>
          <w:spacing w:val="-1"/>
        </w:rPr>
        <w:t> </w:t>
      </w:r>
      <w:r>
        <w:rPr/>
        <w:t>segment</w:t>
      </w:r>
      <w:r>
        <w:rPr>
          <w:spacing w:val="-1"/>
        </w:rPr>
        <w:t> </w:t>
      </w:r>
      <w:r>
        <w:rPr/>
        <w:t>and</w:t>
      </w:r>
      <w:r>
        <w:rPr>
          <w:spacing w:val="-1"/>
        </w:rPr>
        <w:t> </w:t>
      </w:r>
      <w:r>
        <w:rPr/>
        <w:t>provide</w:t>
      </w:r>
      <w:r>
        <w:rPr>
          <w:spacing w:val="-1"/>
        </w:rPr>
        <w:t> </w:t>
      </w:r>
      <w:r>
        <w:rPr/>
        <w:t>a</w:t>
      </w:r>
      <w:r>
        <w:rPr>
          <w:spacing w:val="-1"/>
        </w:rPr>
        <w:t> </w:t>
      </w:r>
      <w:r>
        <w:rPr/>
        <w:t>seamless</w:t>
      </w:r>
      <w:r>
        <w:rPr>
          <w:spacing w:val="-1"/>
        </w:rPr>
        <w:t> </w:t>
      </w:r>
      <w:r>
        <w:rPr/>
        <w:t>experience for tenants.</w:t>
      </w:r>
    </w:p>
    <w:p>
      <w:pPr>
        <w:pStyle w:val="ListParagraph"/>
        <w:numPr>
          <w:ilvl w:val="2"/>
          <w:numId w:val="18"/>
        </w:numPr>
        <w:tabs>
          <w:tab w:pos="750" w:val="left" w:leader="none"/>
        </w:tabs>
        <w:spacing w:line="295" w:lineRule="auto" w:before="243" w:after="0"/>
        <w:ind w:left="750" w:right="636" w:hanging="132"/>
        <w:jc w:val="left"/>
        <w:rPr>
          <w:sz w:val="22"/>
        </w:rPr>
      </w:pPr>
      <w:r>
        <w:rPr>
          <w:b/>
          <w:sz w:val="22"/>
        </w:rPr>
        <w:t>Property Verification: </w:t>
      </w:r>
      <w:r>
        <w:rPr>
          <w:sz w:val="22"/>
        </w:rPr>
        <w:t>Each listing goes through a comprehensive verification process. This includes background checks on landlords and a thorough inspection of properties to confirm adherence</w:t>
      </w:r>
      <w:r>
        <w:rPr>
          <w:spacing w:val="-12"/>
          <w:sz w:val="22"/>
        </w:rPr>
        <w:t> </w:t>
      </w:r>
      <w:r>
        <w:rPr>
          <w:sz w:val="22"/>
        </w:rPr>
        <w:t>to</w:t>
      </w:r>
      <w:r>
        <w:rPr>
          <w:spacing w:val="-12"/>
          <w:sz w:val="22"/>
        </w:rPr>
        <w:t> </w:t>
      </w:r>
      <w:r>
        <w:rPr>
          <w:sz w:val="22"/>
        </w:rPr>
        <w:t>luxury</w:t>
      </w:r>
      <w:r>
        <w:rPr>
          <w:spacing w:val="-12"/>
          <w:sz w:val="22"/>
        </w:rPr>
        <w:t> </w:t>
      </w:r>
      <w:r>
        <w:rPr>
          <w:sz w:val="22"/>
        </w:rPr>
        <w:t>standards.</w:t>
      </w:r>
      <w:r>
        <w:rPr>
          <w:spacing w:val="-12"/>
          <w:sz w:val="22"/>
        </w:rPr>
        <w:t> </w:t>
      </w:r>
      <w:r>
        <w:rPr>
          <w:sz w:val="22"/>
        </w:rPr>
        <w:t>Only</w:t>
      </w:r>
      <w:r>
        <w:rPr>
          <w:spacing w:val="-12"/>
          <w:sz w:val="22"/>
        </w:rPr>
        <w:t> </w:t>
      </w:r>
      <w:r>
        <w:rPr>
          <w:sz w:val="22"/>
        </w:rPr>
        <w:t>apartments</w:t>
      </w:r>
      <w:r>
        <w:rPr>
          <w:spacing w:val="-12"/>
          <w:sz w:val="22"/>
        </w:rPr>
        <w:t> </w:t>
      </w:r>
      <w:r>
        <w:rPr>
          <w:sz w:val="22"/>
        </w:rPr>
        <w:t>that</w:t>
      </w:r>
      <w:r>
        <w:rPr>
          <w:spacing w:val="-12"/>
          <w:sz w:val="22"/>
        </w:rPr>
        <w:t> </w:t>
      </w:r>
      <w:r>
        <w:rPr>
          <w:sz w:val="22"/>
        </w:rPr>
        <w:t>meet</w:t>
      </w:r>
      <w:r>
        <w:rPr>
          <w:spacing w:val="-12"/>
          <w:sz w:val="22"/>
        </w:rPr>
        <w:t> </w:t>
      </w:r>
      <w:r>
        <w:rPr>
          <w:sz w:val="22"/>
        </w:rPr>
        <w:t>specific</w:t>
      </w:r>
      <w:r>
        <w:rPr>
          <w:spacing w:val="-12"/>
          <w:sz w:val="22"/>
        </w:rPr>
        <w:t> </w:t>
      </w:r>
      <w:r>
        <w:rPr>
          <w:sz w:val="22"/>
        </w:rPr>
        <w:t>criteria</w:t>
      </w:r>
      <w:r>
        <w:rPr>
          <w:spacing w:val="-12"/>
          <w:sz w:val="22"/>
        </w:rPr>
        <w:t> </w:t>
      </w:r>
      <w:r>
        <w:rPr>
          <w:sz w:val="22"/>
        </w:rPr>
        <w:t>will</w:t>
      </w:r>
      <w:r>
        <w:rPr>
          <w:spacing w:val="-12"/>
          <w:sz w:val="22"/>
        </w:rPr>
        <w:t> </w:t>
      </w:r>
      <w:r>
        <w:rPr>
          <w:sz w:val="22"/>
        </w:rPr>
        <w:t>be</w:t>
      </w:r>
      <w:r>
        <w:rPr>
          <w:spacing w:val="-12"/>
          <w:sz w:val="22"/>
        </w:rPr>
        <w:t> </w:t>
      </w:r>
      <w:r>
        <w:rPr>
          <w:sz w:val="22"/>
        </w:rPr>
        <w:t>approved</w:t>
      </w:r>
      <w:r>
        <w:rPr>
          <w:spacing w:val="-12"/>
          <w:sz w:val="22"/>
        </w:rPr>
        <w:t> </w:t>
      </w:r>
      <w:r>
        <w:rPr>
          <w:sz w:val="22"/>
        </w:rPr>
        <w:t>for </w:t>
      </w:r>
      <w:r>
        <w:rPr>
          <w:spacing w:val="-2"/>
          <w:sz w:val="22"/>
        </w:rPr>
        <w:t>listing.</w:t>
      </w:r>
    </w:p>
    <w:p>
      <w:pPr>
        <w:pStyle w:val="ListParagraph"/>
        <w:numPr>
          <w:ilvl w:val="2"/>
          <w:numId w:val="18"/>
        </w:numPr>
        <w:tabs>
          <w:tab w:pos="750" w:val="left" w:leader="none"/>
        </w:tabs>
        <w:spacing w:line="295" w:lineRule="auto" w:before="124" w:after="0"/>
        <w:ind w:left="750" w:right="609" w:hanging="132"/>
        <w:jc w:val="left"/>
        <w:rPr>
          <w:sz w:val="22"/>
        </w:rPr>
      </w:pPr>
      <w:r>
        <w:rPr>
          <w:b/>
          <w:sz w:val="22"/>
        </w:rPr>
        <w:t>Standards</w:t>
      </w:r>
      <w:r>
        <w:rPr>
          <w:b/>
          <w:spacing w:val="-9"/>
          <w:sz w:val="22"/>
        </w:rPr>
        <w:t> </w:t>
      </w:r>
      <w:r>
        <w:rPr>
          <w:b/>
          <w:sz w:val="22"/>
        </w:rPr>
        <w:t>Compliance:</w:t>
      </w:r>
      <w:r>
        <w:rPr>
          <w:b/>
          <w:spacing w:val="-8"/>
          <w:sz w:val="22"/>
        </w:rPr>
        <w:t> </w:t>
      </w:r>
      <w:r>
        <w:rPr>
          <w:sz w:val="22"/>
        </w:rPr>
        <w:t>Properties</w:t>
      </w:r>
      <w:r>
        <w:rPr>
          <w:spacing w:val="-9"/>
          <w:sz w:val="22"/>
        </w:rPr>
        <w:t> </w:t>
      </w:r>
      <w:r>
        <w:rPr>
          <w:sz w:val="22"/>
        </w:rPr>
        <w:t>must</w:t>
      </w:r>
      <w:r>
        <w:rPr>
          <w:spacing w:val="-9"/>
          <w:sz w:val="22"/>
        </w:rPr>
        <w:t> </w:t>
      </w:r>
      <w:r>
        <w:rPr>
          <w:sz w:val="22"/>
        </w:rPr>
        <w:t>comply</w:t>
      </w:r>
      <w:r>
        <w:rPr>
          <w:spacing w:val="-9"/>
          <w:sz w:val="22"/>
        </w:rPr>
        <w:t> </w:t>
      </w:r>
      <w:r>
        <w:rPr>
          <w:sz w:val="22"/>
        </w:rPr>
        <w:t>with</w:t>
      </w:r>
      <w:r>
        <w:rPr>
          <w:spacing w:val="-9"/>
          <w:sz w:val="22"/>
        </w:rPr>
        <w:t> </w:t>
      </w:r>
      <w:r>
        <w:rPr>
          <w:sz w:val="22"/>
        </w:rPr>
        <w:t>established</w:t>
      </w:r>
      <w:r>
        <w:rPr>
          <w:spacing w:val="-9"/>
          <w:sz w:val="22"/>
        </w:rPr>
        <w:t> </w:t>
      </w:r>
      <w:r>
        <w:rPr>
          <w:sz w:val="22"/>
        </w:rPr>
        <w:t>luxury</w:t>
      </w:r>
      <w:r>
        <w:rPr>
          <w:spacing w:val="-9"/>
          <w:sz w:val="22"/>
        </w:rPr>
        <w:t> </w:t>
      </w:r>
      <w:r>
        <w:rPr>
          <w:sz w:val="22"/>
        </w:rPr>
        <w:t>living</w:t>
      </w:r>
      <w:r>
        <w:rPr>
          <w:spacing w:val="-9"/>
          <w:sz w:val="22"/>
        </w:rPr>
        <w:t> </w:t>
      </w:r>
      <w:r>
        <w:rPr>
          <w:sz w:val="22"/>
        </w:rPr>
        <w:t>criteria,</w:t>
      </w:r>
      <w:r>
        <w:rPr>
          <w:spacing w:val="-9"/>
          <w:sz w:val="22"/>
        </w:rPr>
        <w:t> </w:t>
      </w:r>
      <w:r>
        <w:rPr>
          <w:sz w:val="22"/>
        </w:rPr>
        <w:t>covering aspects such as location, amenities, design, and overall condition. Regular updates to these standards will be based on market trends, client feedback, and competitive analysis.</w:t>
      </w:r>
    </w:p>
    <w:p>
      <w:pPr>
        <w:pStyle w:val="ListParagraph"/>
        <w:numPr>
          <w:ilvl w:val="2"/>
          <w:numId w:val="18"/>
        </w:numPr>
        <w:tabs>
          <w:tab w:pos="750" w:val="left" w:leader="none"/>
        </w:tabs>
        <w:spacing w:line="295" w:lineRule="auto" w:before="122" w:after="0"/>
        <w:ind w:left="750" w:right="561" w:hanging="132"/>
        <w:jc w:val="left"/>
        <w:rPr>
          <w:sz w:val="22"/>
        </w:rPr>
      </w:pPr>
      <w:r>
        <w:rPr>
          <w:b/>
          <w:sz w:val="22"/>
        </w:rPr>
        <w:t>Immersive</w:t>
      </w:r>
      <w:r>
        <w:rPr>
          <w:b/>
          <w:spacing w:val="-7"/>
          <w:sz w:val="22"/>
        </w:rPr>
        <w:t> </w:t>
      </w:r>
      <w:r>
        <w:rPr>
          <w:b/>
          <w:sz w:val="22"/>
        </w:rPr>
        <w:t>Media</w:t>
      </w:r>
      <w:r>
        <w:rPr>
          <w:b/>
          <w:spacing w:val="-7"/>
          <w:sz w:val="22"/>
        </w:rPr>
        <w:t> </w:t>
      </w:r>
      <w:r>
        <w:rPr>
          <w:b/>
          <w:sz w:val="22"/>
        </w:rPr>
        <w:t>Showcases:</w:t>
      </w:r>
      <w:r>
        <w:rPr>
          <w:b/>
          <w:spacing w:val="-7"/>
          <w:sz w:val="22"/>
        </w:rPr>
        <w:t> </w:t>
      </w:r>
      <w:r>
        <w:rPr>
          <w:sz w:val="22"/>
        </w:rPr>
        <w:t>High-quality</w:t>
      </w:r>
      <w:r>
        <w:rPr>
          <w:spacing w:val="-7"/>
          <w:sz w:val="22"/>
        </w:rPr>
        <w:t> </w:t>
      </w:r>
      <w:r>
        <w:rPr>
          <w:sz w:val="22"/>
        </w:rPr>
        <w:t>photos,</w:t>
      </w:r>
      <w:r>
        <w:rPr>
          <w:spacing w:val="-7"/>
          <w:sz w:val="22"/>
        </w:rPr>
        <w:t> </w:t>
      </w:r>
      <w:r>
        <w:rPr>
          <w:sz w:val="22"/>
        </w:rPr>
        <w:t>virtual</w:t>
      </w:r>
      <w:r>
        <w:rPr>
          <w:spacing w:val="-7"/>
          <w:sz w:val="22"/>
        </w:rPr>
        <w:t> </w:t>
      </w:r>
      <w:r>
        <w:rPr>
          <w:sz w:val="22"/>
        </w:rPr>
        <w:t>tours,</w:t>
      </w:r>
      <w:r>
        <w:rPr>
          <w:spacing w:val="-7"/>
          <w:sz w:val="22"/>
        </w:rPr>
        <w:t> </w:t>
      </w:r>
      <w:r>
        <w:rPr>
          <w:sz w:val="22"/>
        </w:rPr>
        <w:t>and</w:t>
      </w:r>
      <w:r>
        <w:rPr>
          <w:spacing w:val="-7"/>
          <w:sz w:val="22"/>
        </w:rPr>
        <w:t> </w:t>
      </w:r>
      <w:r>
        <w:rPr>
          <w:sz w:val="22"/>
        </w:rPr>
        <w:t>video</w:t>
      </w:r>
      <w:r>
        <w:rPr>
          <w:spacing w:val="-7"/>
          <w:sz w:val="22"/>
        </w:rPr>
        <w:t> </w:t>
      </w:r>
      <w:r>
        <w:rPr>
          <w:sz w:val="22"/>
        </w:rPr>
        <w:t>walkthroughs</w:t>
      </w:r>
      <w:r>
        <w:rPr>
          <w:spacing w:val="-7"/>
          <w:sz w:val="22"/>
        </w:rPr>
        <w:t> </w:t>
      </w:r>
      <w:r>
        <w:rPr>
          <w:sz w:val="22"/>
        </w:rPr>
        <w:t>will</w:t>
      </w:r>
      <w:r>
        <w:rPr>
          <w:spacing w:val="-7"/>
          <w:sz w:val="22"/>
        </w:rPr>
        <w:t> </w:t>
      </w:r>
      <w:r>
        <w:rPr>
          <w:sz w:val="22"/>
        </w:rPr>
        <w:t>be required for all listings. This multimedia approach ensures potential tenants can accurately </w:t>
      </w:r>
      <w:r>
        <w:rPr>
          <w:w w:val="105"/>
          <w:sz w:val="22"/>
        </w:rPr>
        <w:t>assess properties before visiting in person.</w:t>
      </w:r>
    </w:p>
    <w:p>
      <w:pPr>
        <w:spacing w:after="0" w:line="295" w:lineRule="auto"/>
        <w:jc w:val="left"/>
        <w:rPr>
          <w:sz w:val="22"/>
        </w:rPr>
        <w:sectPr>
          <w:pgSz w:w="11910" w:h="16840"/>
          <w:pgMar w:header="0" w:footer="450" w:top="1020" w:bottom="640" w:left="700" w:right="420"/>
        </w:sectPr>
      </w:pPr>
    </w:p>
    <w:p>
      <w:pPr>
        <w:pStyle w:val="ListParagraph"/>
        <w:numPr>
          <w:ilvl w:val="2"/>
          <w:numId w:val="18"/>
        </w:numPr>
        <w:tabs>
          <w:tab w:pos="750" w:val="left" w:leader="none"/>
        </w:tabs>
        <w:spacing w:line="295" w:lineRule="auto" w:before="80" w:after="0"/>
        <w:ind w:left="750" w:right="595" w:hanging="132"/>
        <w:jc w:val="left"/>
        <w:rPr>
          <w:sz w:val="22"/>
        </w:rPr>
      </w:pPr>
      <w:r>
        <w:rPr>
          <w:b/>
          <w:sz w:val="22"/>
        </w:rPr>
        <w:t>Tenant</w:t>
      </w:r>
      <w:r>
        <w:rPr>
          <w:b/>
          <w:spacing w:val="-8"/>
          <w:sz w:val="22"/>
        </w:rPr>
        <w:t> </w:t>
      </w:r>
      <w:r>
        <w:rPr>
          <w:b/>
          <w:sz w:val="22"/>
        </w:rPr>
        <w:t>Reviews</w:t>
      </w:r>
      <w:r>
        <w:rPr>
          <w:b/>
          <w:spacing w:val="-8"/>
          <w:sz w:val="22"/>
        </w:rPr>
        <w:t> </w:t>
      </w:r>
      <w:r>
        <w:rPr>
          <w:b/>
          <w:sz w:val="22"/>
        </w:rPr>
        <w:t>and</w:t>
      </w:r>
      <w:r>
        <w:rPr>
          <w:b/>
          <w:spacing w:val="-8"/>
          <w:sz w:val="22"/>
        </w:rPr>
        <w:t> </w:t>
      </w:r>
      <w:r>
        <w:rPr>
          <w:b/>
          <w:sz w:val="22"/>
        </w:rPr>
        <w:t>Feedback:</w:t>
      </w:r>
      <w:r>
        <w:rPr>
          <w:b/>
          <w:spacing w:val="-9"/>
          <w:sz w:val="22"/>
        </w:rPr>
        <w:t> </w:t>
      </w:r>
      <w:r>
        <w:rPr>
          <w:sz w:val="22"/>
        </w:rPr>
        <w:t>After</w:t>
      </w:r>
      <w:r>
        <w:rPr>
          <w:spacing w:val="-8"/>
          <w:sz w:val="22"/>
        </w:rPr>
        <w:t> </w:t>
      </w:r>
      <w:r>
        <w:rPr>
          <w:sz w:val="22"/>
        </w:rPr>
        <w:t>completing</w:t>
      </w:r>
      <w:r>
        <w:rPr>
          <w:spacing w:val="-8"/>
          <w:sz w:val="22"/>
        </w:rPr>
        <w:t> </w:t>
      </w:r>
      <w:r>
        <w:rPr>
          <w:sz w:val="22"/>
        </w:rPr>
        <w:t>a</w:t>
      </w:r>
      <w:r>
        <w:rPr>
          <w:spacing w:val="-8"/>
          <w:sz w:val="22"/>
        </w:rPr>
        <w:t> </w:t>
      </w:r>
      <w:r>
        <w:rPr>
          <w:sz w:val="22"/>
        </w:rPr>
        <w:t>leasing</w:t>
      </w:r>
      <w:r>
        <w:rPr>
          <w:spacing w:val="-8"/>
          <w:sz w:val="22"/>
        </w:rPr>
        <w:t> </w:t>
      </w:r>
      <w:r>
        <w:rPr>
          <w:sz w:val="22"/>
        </w:rPr>
        <w:t>process,</w:t>
      </w:r>
      <w:r>
        <w:rPr>
          <w:spacing w:val="-8"/>
          <w:sz w:val="22"/>
        </w:rPr>
        <w:t> </w:t>
      </w:r>
      <w:r>
        <w:rPr>
          <w:sz w:val="22"/>
        </w:rPr>
        <w:t>tenants</w:t>
      </w:r>
      <w:r>
        <w:rPr>
          <w:spacing w:val="-8"/>
          <w:sz w:val="22"/>
        </w:rPr>
        <w:t> </w:t>
      </w:r>
      <w:r>
        <w:rPr>
          <w:sz w:val="22"/>
        </w:rPr>
        <w:t>will</w:t>
      </w:r>
      <w:r>
        <w:rPr>
          <w:spacing w:val="-8"/>
          <w:sz w:val="22"/>
        </w:rPr>
        <w:t> </w:t>
      </w:r>
      <w:r>
        <w:rPr>
          <w:sz w:val="22"/>
        </w:rPr>
        <w:t>be</w:t>
      </w:r>
      <w:r>
        <w:rPr>
          <w:spacing w:val="-8"/>
          <w:sz w:val="22"/>
        </w:rPr>
        <w:t> </w:t>
      </w:r>
      <w:r>
        <w:rPr>
          <w:sz w:val="22"/>
        </w:rPr>
        <w:t>encouraged to</w:t>
      </w:r>
      <w:r>
        <w:rPr>
          <w:spacing w:val="-1"/>
          <w:sz w:val="22"/>
        </w:rPr>
        <w:t> </w:t>
      </w:r>
      <w:r>
        <w:rPr>
          <w:sz w:val="22"/>
        </w:rPr>
        <w:t>provide</w:t>
      </w:r>
      <w:r>
        <w:rPr>
          <w:spacing w:val="-1"/>
          <w:sz w:val="22"/>
        </w:rPr>
        <w:t> </w:t>
      </w:r>
      <w:r>
        <w:rPr>
          <w:sz w:val="22"/>
        </w:rPr>
        <w:t>feedback</w:t>
      </w:r>
      <w:r>
        <w:rPr>
          <w:spacing w:val="-1"/>
          <w:sz w:val="22"/>
        </w:rPr>
        <w:t> </w:t>
      </w:r>
      <w:r>
        <w:rPr>
          <w:sz w:val="22"/>
        </w:rPr>
        <w:t>on</w:t>
      </w:r>
      <w:r>
        <w:rPr>
          <w:spacing w:val="-1"/>
          <w:sz w:val="22"/>
        </w:rPr>
        <w:t> </w:t>
      </w:r>
      <w:r>
        <w:rPr>
          <w:sz w:val="22"/>
        </w:rPr>
        <w:t>their</w:t>
      </w:r>
      <w:r>
        <w:rPr>
          <w:spacing w:val="-1"/>
          <w:sz w:val="22"/>
        </w:rPr>
        <w:t> </w:t>
      </w:r>
      <w:r>
        <w:rPr>
          <w:sz w:val="22"/>
        </w:rPr>
        <w:t>experience,</w:t>
      </w:r>
      <w:r>
        <w:rPr>
          <w:spacing w:val="-1"/>
          <w:sz w:val="22"/>
        </w:rPr>
        <w:t> </w:t>
      </w:r>
      <w:r>
        <w:rPr>
          <w:sz w:val="22"/>
        </w:rPr>
        <w:t>including</w:t>
      </w:r>
      <w:r>
        <w:rPr>
          <w:spacing w:val="-1"/>
          <w:sz w:val="22"/>
        </w:rPr>
        <w:t> </w:t>
      </w:r>
      <w:r>
        <w:rPr>
          <w:sz w:val="22"/>
        </w:rPr>
        <w:t>property</w:t>
      </w:r>
      <w:r>
        <w:rPr>
          <w:spacing w:val="-1"/>
          <w:sz w:val="22"/>
        </w:rPr>
        <w:t> </w:t>
      </w:r>
      <w:r>
        <w:rPr>
          <w:sz w:val="22"/>
        </w:rPr>
        <w:t>condition</w:t>
      </w:r>
      <w:r>
        <w:rPr>
          <w:spacing w:val="-1"/>
          <w:sz w:val="22"/>
        </w:rPr>
        <w:t> </w:t>
      </w:r>
      <w:r>
        <w:rPr>
          <w:sz w:val="22"/>
        </w:rPr>
        <w:t>and</w:t>
      </w:r>
      <w:r>
        <w:rPr>
          <w:spacing w:val="-1"/>
          <w:sz w:val="22"/>
        </w:rPr>
        <w:t> </w:t>
      </w:r>
      <w:r>
        <w:rPr>
          <w:sz w:val="22"/>
        </w:rPr>
        <w:t>the</w:t>
      </w:r>
      <w:r>
        <w:rPr>
          <w:spacing w:val="-1"/>
          <w:sz w:val="22"/>
        </w:rPr>
        <w:t> </w:t>
      </w:r>
      <w:r>
        <w:rPr>
          <w:sz w:val="22"/>
        </w:rPr>
        <w:t>accuracy</w:t>
      </w:r>
      <w:r>
        <w:rPr>
          <w:spacing w:val="-1"/>
          <w:sz w:val="22"/>
        </w:rPr>
        <w:t> </w:t>
      </w:r>
      <w:r>
        <w:rPr>
          <w:sz w:val="22"/>
        </w:rPr>
        <w:t>of</w:t>
      </w:r>
      <w:r>
        <w:rPr>
          <w:spacing w:val="-1"/>
          <w:sz w:val="22"/>
        </w:rPr>
        <w:t> </w:t>
      </w:r>
      <w:r>
        <w:rPr>
          <w:sz w:val="22"/>
        </w:rPr>
        <w:t>the listing.</w:t>
      </w:r>
      <w:r>
        <w:rPr>
          <w:spacing w:val="-2"/>
          <w:sz w:val="22"/>
        </w:rPr>
        <w:t> </w:t>
      </w:r>
      <w:r>
        <w:rPr>
          <w:sz w:val="22"/>
        </w:rPr>
        <w:t>This input acts as a continuous improvement loop for both property quality and service </w:t>
      </w:r>
      <w:r>
        <w:rPr>
          <w:spacing w:val="-2"/>
          <w:sz w:val="22"/>
        </w:rPr>
        <w:t>delivery.</w:t>
      </w:r>
    </w:p>
    <w:p>
      <w:pPr>
        <w:pStyle w:val="ListParagraph"/>
        <w:numPr>
          <w:ilvl w:val="2"/>
          <w:numId w:val="18"/>
        </w:numPr>
        <w:tabs>
          <w:tab w:pos="750" w:val="left" w:leader="none"/>
        </w:tabs>
        <w:spacing w:line="295" w:lineRule="auto" w:before="123" w:after="0"/>
        <w:ind w:left="750" w:right="618" w:hanging="132"/>
        <w:jc w:val="left"/>
        <w:rPr>
          <w:sz w:val="22"/>
        </w:rPr>
      </w:pPr>
      <w:r>
        <w:rPr>
          <w:b/>
          <w:sz w:val="22"/>
        </w:rPr>
        <w:t>Ongoing</w:t>
      </w:r>
      <w:r>
        <w:rPr>
          <w:b/>
          <w:spacing w:val="-8"/>
          <w:sz w:val="22"/>
        </w:rPr>
        <w:t> </w:t>
      </w:r>
      <w:r>
        <w:rPr>
          <w:b/>
          <w:sz w:val="22"/>
        </w:rPr>
        <w:t>Evaluation:</w:t>
      </w:r>
      <w:r>
        <w:rPr>
          <w:b/>
          <w:spacing w:val="-11"/>
          <w:sz w:val="22"/>
        </w:rPr>
        <w:t> </w:t>
      </w:r>
      <w:r>
        <w:rPr>
          <w:sz w:val="22"/>
        </w:rPr>
        <w:t>The</w:t>
      </w:r>
      <w:r>
        <w:rPr>
          <w:spacing w:val="-8"/>
          <w:sz w:val="22"/>
        </w:rPr>
        <w:t> </w:t>
      </w:r>
      <w:r>
        <w:rPr>
          <w:sz w:val="22"/>
        </w:rPr>
        <w:t>platform</w:t>
      </w:r>
      <w:r>
        <w:rPr>
          <w:spacing w:val="-8"/>
          <w:sz w:val="22"/>
        </w:rPr>
        <w:t> </w:t>
      </w:r>
      <w:r>
        <w:rPr>
          <w:sz w:val="22"/>
        </w:rPr>
        <w:t>will</w:t>
      </w:r>
      <w:r>
        <w:rPr>
          <w:spacing w:val="-8"/>
          <w:sz w:val="22"/>
        </w:rPr>
        <w:t> </w:t>
      </w:r>
      <w:r>
        <w:rPr>
          <w:sz w:val="22"/>
        </w:rPr>
        <w:t>utilize</w:t>
      </w:r>
      <w:r>
        <w:rPr>
          <w:spacing w:val="-8"/>
          <w:sz w:val="22"/>
        </w:rPr>
        <w:t> </w:t>
      </w:r>
      <w:r>
        <w:rPr>
          <w:sz w:val="22"/>
        </w:rPr>
        <w:t>analytics</w:t>
      </w:r>
      <w:r>
        <w:rPr>
          <w:spacing w:val="-8"/>
          <w:sz w:val="22"/>
        </w:rPr>
        <w:t> </w:t>
      </w:r>
      <w:r>
        <w:rPr>
          <w:sz w:val="22"/>
        </w:rPr>
        <w:t>dashboards</w:t>
      </w:r>
      <w:r>
        <w:rPr>
          <w:spacing w:val="-8"/>
          <w:sz w:val="22"/>
        </w:rPr>
        <w:t> </w:t>
      </w:r>
      <w:r>
        <w:rPr>
          <w:sz w:val="22"/>
        </w:rPr>
        <w:t>to</w:t>
      </w:r>
      <w:r>
        <w:rPr>
          <w:spacing w:val="-8"/>
          <w:sz w:val="22"/>
        </w:rPr>
        <w:t> </w:t>
      </w:r>
      <w:r>
        <w:rPr>
          <w:sz w:val="22"/>
        </w:rPr>
        <w:t>monitor</w:t>
      </w:r>
      <w:r>
        <w:rPr>
          <w:spacing w:val="-8"/>
          <w:sz w:val="22"/>
        </w:rPr>
        <w:t> </w:t>
      </w:r>
      <w:r>
        <w:rPr>
          <w:sz w:val="22"/>
        </w:rPr>
        <w:t>key</w:t>
      </w:r>
      <w:r>
        <w:rPr>
          <w:spacing w:val="-8"/>
          <w:sz w:val="22"/>
        </w:rPr>
        <w:t> </w:t>
      </w:r>
      <w:r>
        <w:rPr>
          <w:sz w:val="22"/>
        </w:rPr>
        <w:t>performance indicators, identifying any listings that may not meet performance expectations. Properties falling short will be re-evaluated and temporarily removed until any issues are resolved.</w:t>
      </w:r>
    </w:p>
    <w:p>
      <w:pPr>
        <w:pStyle w:val="BodyText"/>
        <w:spacing w:line="295" w:lineRule="auto" w:before="243"/>
        <w:ind w:left="150" w:right="458"/>
      </w:pPr>
      <w:r>
        <w:rPr/>
        <w:t>By implementing and maintaining these Quality Assurance Protocols, LuxuryApartments.com can ensure an elevated experience for both tenants and property owners, solidifying its position as a trusted</w:t>
      </w:r>
      <w:r>
        <w:rPr>
          <w:spacing w:val="-2"/>
        </w:rPr>
        <w:t> </w:t>
      </w:r>
      <w:r>
        <w:rPr/>
        <w:t>leader</w:t>
      </w:r>
      <w:r>
        <w:rPr>
          <w:spacing w:val="-2"/>
        </w:rPr>
        <w:t> </w:t>
      </w:r>
      <w:r>
        <w:rPr/>
        <w:t>in</w:t>
      </w:r>
      <w:r>
        <w:rPr>
          <w:spacing w:val="-2"/>
        </w:rPr>
        <w:t> </w:t>
      </w:r>
      <w:r>
        <w:rPr/>
        <w:t>the</w:t>
      </w:r>
      <w:r>
        <w:rPr>
          <w:spacing w:val="-2"/>
        </w:rPr>
        <w:t> </w:t>
      </w:r>
      <w:r>
        <w:rPr/>
        <w:t>luxury</w:t>
      </w:r>
      <w:r>
        <w:rPr>
          <w:spacing w:val="-2"/>
        </w:rPr>
        <w:t> </w:t>
      </w:r>
      <w:r>
        <w:rPr/>
        <w:t>apartment</w:t>
      </w:r>
      <w:r>
        <w:rPr>
          <w:spacing w:val="-2"/>
        </w:rPr>
        <w:t> </w:t>
      </w:r>
      <w:r>
        <w:rPr/>
        <w:t>rental</w:t>
      </w:r>
      <w:r>
        <w:rPr>
          <w:spacing w:val="-2"/>
        </w:rPr>
        <w:t> </w:t>
      </w:r>
      <w:r>
        <w:rPr/>
        <w:t>market.</w:t>
      </w:r>
    </w:p>
    <w:p>
      <w:pPr>
        <w:pStyle w:val="Heading4"/>
        <w:numPr>
          <w:ilvl w:val="1"/>
          <w:numId w:val="18"/>
        </w:numPr>
        <w:tabs>
          <w:tab w:pos="609" w:val="left" w:leader="none"/>
        </w:tabs>
        <w:spacing w:line="240" w:lineRule="auto" w:before="304" w:after="0"/>
        <w:ind w:left="609" w:right="0" w:hanging="459"/>
        <w:jc w:val="left"/>
      </w:pPr>
      <w:bookmarkStart w:name="8.5 Inventory Management" w:id="96"/>
      <w:bookmarkEnd w:id="96"/>
      <w:r>
        <w:rPr/>
      </w:r>
      <w:bookmarkStart w:name="_bookmark47" w:id="97"/>
      <w:bookmarkEnd w:id="97"/>
      <w:r>
        <w:rPr/>
      </w:r>
      <w:r>
        <w:rPr>
          <w:color w:val="1875D1"/>
          <w:spacing w:val="-5"/>
        </w:rPr>
        <w:t>Inventory</w:t>
      </w:r>
      <w:r>
        <w:rPr>
          <w:color w:val="1875D1"/>
          <w:spacing w:val="-9"/>
        </w:rPr>
        <w:t> </w:t>
      </w:r>
      <w:r>
        <w:rPr>
          <w:color w:val="1875D1"/>
          <w:spacing w:val="-2"/>
        </w:rPr>
        <w:t>Management</w:t>
      </w:r>
    </w:p>
    <w:p>
      <w:pPr>
        <w:pStyle w:val="BodyText"/>
        <w:spacing w:before="20"/>
        <w:rPr>
          <w:sz w:val="20"/>
        </w:rPr>
      </w:pPr>
    </w:p>
    <w:p>
      <w:pPr>
        <w:spacing w:after="0"/>
        <w:rPr>
          <w:sz w:val="20"/>
        </w:rPr>
        <w:sectPr>
          <w:pgSz w:w="11910" w:h="16840"/>
          <w:pgMar w:header="0" w:footer="450" w:top="780" w:bottom="640" w:left="700" w:right="420"/>
        </w:sectPr>
      </w:pPr>
    </w:p>
    <w:p>
      <w:pPr>
        <w:pStyle w:val="Heading5"/>
        <w:spacing w:line="297" w:lineRule="auto"/>
        <w:ind w:right="2486"/>
      </w:pPr>
      <w:r>
        <w:rPr/>
        <w:drawing>
          <wp:anchor distT="0" distB="0" distL="0" distR="0" allowOverlap="1" layoutInCell="1" locked="0" behindDoc="0" simplePos="0" relativeHeight="15820800">
            <wp:simplePos x="0" y="0"/>
            <wp:positionH relativeFrom="page">
              <wp:posOffset>549524</wp:posOffset>
            </wp:positionH>
            <wp:positionV relativeFrom="paragraph">
              <wp:posOffset>45706</wp:posOffset>
            </wp:positionV>
            <wp:extent cx="1428750" cy="1428750"/>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21312">
            <wp:simplePos x="0" y="0"/>
            <wp:positionH relativeFrom="page">
              <wp:posOffset>3789524</wp:posOffset>
            </wp:positionH>
            <wp:positionV relativeFrom="paragraph">
              <wp:posOffset>45706</wp:posOffset>
            </wp:positionV>
            <wp:extent cx="1428750" cy="1428750"/>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13" cstate="print"/>
                    <a:stretch>
                      <a:fillRect/>
                    </a:stretch>
                  </pic:blipFill>
                  <pic:spPr>
                    <a:xfrm>
                      <a:off x="0" y="0"/>
                      <a:ext cx="1428750" cy="1428750"/>
                    </a:xfrm>
                    <a:prstGeom prst="rect">
                      <a:avLst/>
                    </a:prstGeom>
                  </pic:spPr>
                </pic:pic>
              </a:graphicData>
            </a:graphic>
          </wp:anchor>
        </w:drawing>
      </w:r>
      <w:r>
        <w:rPr>
          <w:spacing w:val="-4"/>
        </w:rPr>
        <w:t>Property</w:t>
      </w:r>
      <w:r>
        <w:rPr>
          <w:spacing w:val="-15"/>
        </w:rPr>
        <w:t> </w:t>
      </w:r>
      <w:r>
        <w:rPr>
          <w:spacing w:val="-4"/>
        </w:rPr>
        <w:t>Verification </w:t>
      </w:r>
      <w:r>
        <w:rPr>
          <w:spacing w:val="-2"/>
        </w:rPr>
        <w:t>Process</w:t>
      </w:r>
    </w:p>
    <w:p>
      <w:pPr>
        <w:pStyle w:val="BodyText"/>
        <w:spacing w:line="295" w:lineRule="auto" w:before="117"/>
        <w:ind w:left="2655" w:right="2482"/>
      </w:pPr>
      <w:r>
        <w:rPr/>
        <w:t>A stringent verification process will be implemented to ensure that all listed luxury apartments maintain high standards. This</w:t>
      </w:r>
      <w:r>
        <w:rPr>
          <w:spacing w:val="40"/>
        </w:rPr>
        <w:t> </w:t>
      </w:r>
      <w:r>
        <w:rPr/>
        <w:t>will involve </w:t>
      </w:r>
      <w:r>
        <w:rPr>
          <w:spacing w:val="-2"/>
        </w:rPr>
        <w:t>comprehensive </w:t>
      </w:r>
      <w:r>
        <w:rPr/>
        <w:t>background checks on landlords, including their credentials and history, as well as thorough inspections of each property to confirm that they meet our luxury classifications. Our </w:t>
      </w:r>
      <w:r>
        <w:rPr>
          <w:spacing w:val="-2"/>
        </w:rPr>
        <w:t>quality</w:t>
      </w:r>
      <w:r>
        <w:rPr>
          <w:spacing w:val="-15"/>
        </w:rPr>
        <w:t> </w:t>
      </w:r>
      <w:r>
        <w:rPr>
          <w:spacing w:val="-2"/>
        </w:rPr>
        <w:t>control</w:t>
      </w:r>
      <w:r>
        <w:rPr>
          <w:spacing w:val="-15"/>
        </w:rPr>
        <w:t> </w:t>
      </w:r>
      <w:r>
        <w:rPr>
          <w:spacing w:val="-2"/>
        </w:rPr>
        <w:t>team</w:t>
      </w:r>
      <w:r>
        <w:rPr>
          <w:spacing w:val="-14"/>
        </w:rPr>
        <w:t> </w:t>
      </w:r>
      <w:r>
        <w:rPr>
          <w:spacing w:val="-2"/>
        </w:rPr>
        <w:t>will </w:t>
      </w:r>
      <w:r>
        <w:rPr/>
        <w:t>also establish criteria for property features, amenities, and aesthetics to enhance confidence in our </w:t>
      </w:r>
      <w:r>
        <w:rPr>
          <w:spacing w:val="-2"/>
        </w:rPr>
        <w:t>listings.</w:t>
      </w:r>
    </w:p>
    <w:p>
      <w:pPr>
        <w:pStyle w:val="Heading5"/>
        <w:spacing w:line="297" w:lineRule="auto"/>
        <w:ind w:left="165" w:right="797"/>
      </w:pPr>
      <w:r>
        <w:rPr>
          <w:b w:val="0"/>
        </w:rPr>
        <w:br w:type="column"/>
      </w:r>
      <w:r>
        <w:rPr>
          <w:spacing w:val="-2"/>
        </w:rPr>
        <w:t>Dynamic</w:t>
      </w:r>
      <w:r>
        <w:rPr>
          <w:spacing w:val="-17"/>
        </w:rPr>
        <w:t> </w:t>
      </w:r>
      <w:r>
        <w:rPr>
          <w:spacing w:val="-2"/>
        </w:rPr>
        <w:t>Inventory System</w:t>
      </w:r>
    </w:p>
    <w:p>
      <w:pPr>
        <w:pStyle w:val="BodyText"/>
        <w:spacing w:line="295" w:lineRule="auto" w:before="117"/>
        <w:ind w:left="165" w:right="680"/>
      </w:pPr>
      <w:r>
        <w:rPr>
          <w:spacing w:val="-2"/>
        </w:rPr>
        <w:t>LuxuryApartments.com </w:t>
      </w:r>
      <w:r>
        <w:rPr/>
        <w:t>will utilize a dynamic inventory management system tailored to the luxury sector. This system will allow brokers and landlords to update listings in real-time,</w:t>
      </w:r>
      <w:r>
        <w:rPr>
          <w:spacing w:val="-17"/>
        </w:rPr>
        <w:t> </w:t>
      </w:r>
      <w:r>
        <w:rPr/>
        <w:t>ensuring</w:t>
      </w:r>
      <w:r>
        <w:rPr>
          <w:spacing w:val="-17"/>
        </w:rPr>
        <w:t> </w:t>
      </w:r>
      <w:r>
        <w:rPr/>
        <w:t>that potential tenants have access to the most current inventory.</w:t>
      </w:r>
    </w:p>
    <w:p>
      <w:pPr>
        <w:pStyle w:val="BodyText"/>
        <w:spacing w:line="295" w:lineRule="auto" w:before="10"/>
        <w:ind w:left="165" w:right="713"/>
      </w:pPr>
      <w:r>
        <w:rPr>
          <w:spacing w:val="-2"/>
        </w:rPr>
        <w:t>Automated</w:t>
      </w:r>
      <w:r>
        <w:rPr>
          <w:spacing w:val="40"/>
        </w:rPr>
        <w:t> </w:t>
      </w:r>
      <w:r>
        <w:rPr/>
        <w:t>notifications will alert our team to any changes or updates needed, streamlining the</w:t>
      </w:r>
      <w:r>
        <w:rPr>
          <w:spacing w:val="-13"/>
        </w:rPr>
        <w:t> </w:t>
      </w:r>
      <w:r>
        <w:rPr/>
        <w:t>maintenance</w:t>
      </w:r>
      <w:r>
        <w:rPr>
          <w:spacing w:val="-13"/>
        </w:rPr>
        <w:t> </w:t>
      </w:r>
      <w:r>
        <w:rPr/>
        <w:t>of</w:t>
      </w:r>
      <w:r>
        <w:rPr>
          <w:spacing w:val="-13"/>
        </w:rPr>
        <w:t> </w:t>
      </w:r>
      <w:r>
        <w:rPr/>
        <w:t>our property database.</w:t>
      </w:r>
    </w:p>
    <w:p>
      <w:pPr>
        <w:spacing w:after="0" w:line="295" w:lineRule="auto"/>
        <w:sectPr>
          <w:type w:val="continuous"/>
          <w:pgSz w:w="11910" w:h="16840"/>
          <w:pgMar w:header="0" w:footer="450" w:top="880" w:bottom="280" w:left="700" w:right="420"/>
          <w:cols w:num="2" w:equalWidth="0">
            <w:col w:w="7518" w:space="74"/>
            <w:col w:w="3198"/>
          </w:cols>
        </w:sectPr>
      </w:pPr>
    </w:p>
    <w:p>
      <w:pPr>
        <w:pStyle w:val="Heading5"/>
        <w:spacing w:line="297" w:lineRule="auto" w:before="90"/>
        <w:ind w:right="2617"/>
      </w:pPr>
      <w:r>
        <w:rPr/>
        <w:drawing>
          <wp:anchor distT="0" distB="0" distL="0" distR="0" allowOverlap="1" layoutInCell="1" locked="0" behindDoc="0" simplePos="0" relativeHeight="15821824">
            <wp:simplePos x="0" y="0"/>
            <wp:positionH relativeFrom="page">
              <wp:posOffset>549524</wp:posOffset>
            </wp:positionH>
            <wp:positionV relativeFrom="paragraph">
              <wp:posOffset>36574</wp:posOffset>
            </wp:positionV>
            <wp:extent cx="1428750" cy="1428750"/>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22336">
            <wp:simplePos x="0" y="0"/>
            <wp:positionH relativeFrom="page">
              <wp:posOffset>3789524</wp:posOffset>
            </wp:positionH>
            <wp:positionV relativeFrom="paragraph">
              <wp:posOffset>36574</wp:posOffset>
            </wp:positionV>
            <wp:extent cx="1428750" cy="1428750"/>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13" cstate="print"/>
                    <a:stretch>
                      <a:fillRect/>
                    </a:stretch>
                  </pic:blipFill>
                  <pic:spPr>
                    <a:xfrm>
                      <a:off x="0" y="0"/>
                      <a:ext cx="1428750" cy="1428750"/>
                    </a:xfrm>
                    <a:prstGeom prst="rect">
                      <a:avLst/>
                    </a:prstGeom>
                  </pic:spPr>
                </pic:pic>
              </a:graphicData>
            </a:graphic>
          </wp:anchor>
        </w:drawing>
      </w:r>
      <w:r>
        <w:rPr/>
        <w:t>Quality</w:t>
      </w:r>
      <w:r>
        <w:rPr>
          <w:spacing w:val="-19"/>
        </w:rPr>
        <w:t> </w:t>
      </w:r>
      <w:r>
        <w:rPr/>
        <w:t>Assurance </w:t>
      </w:r>
      <w:r>
        <w:rPr>
          <w:spacing w:val="-2"/>
        </w:rPr>
        <w:t>Protocols</w:t>
      </w:r>
    </w:p>
    <w:p>
      <w:pPr>
        <w:pStyle w:val="BodyText"/>
        <w:spacing w:line="295" w:lineRule="auto" w:before="117"/>
        <w:ind w:left="2655" w:right="2466"/>
      </w:pPr>
      <w:r>
        <w:rPr/>
        <w:t>To maintain the integrity of our inventory, we will establish</w:t>
      </w:r>
      <w:r>
        <w:rPr>
          <w:spacing w:val="-17"/>
        </w:rPr>
        <w:t> </w:t>
      </w:r>
      <w:r>
        <w:rPr/>
        <w:t>regular</w:t>
      </w:r>
      <w:r>
        <w:rPr>
          <w:spacing w:val="-17"/>
        </w:rPr>
        <w:t> </w:t>
      </w:r>
      <w:r>
        <w:rPr/>
        <w:t>quality assurance protocols.</w:t>
      </w:r>
    </w:p>
    <w:p>
      <w:pPr>
        <w:pStyle w:val="BodyText"/>
        <w:spacing w:line="295" w:lineRule="auto" w:before="4"/>
        <w:ind w:left="2655" w:right="2547"/>
      </w:pPr>
      <w:r>
        <w:rPr/>
        <w:t>These will include periodic property </w:t>
      </w:r>
      <w:r>
        <w:rPr>
          <w:spacing w:val="-2"/>
        </w:rPr>
        <w:t>audits,</w:t>
      </w:r>
      <w:r>
        <w:rPr>
          <w:spacing w:val="-13"/>
        </w:rPr>
        <w:t> </w:t>
      </w:r>
      <w:r>
        <w:rPr>
          <w:spacing w:val="-2"/>
        </w:rPr>
        <w:t>tenant</w:t>
      </w:r>
      <w:r>
        <w:rPr>
          <w:spacing w:val="-13"/>
        </w:rPr>
        <w:t> </w:t>
      </w:r>
      <w:r>
        <w:rPr>
          <w:spacing w:val="-2"/>
        </w:rPr>
        <w:t>feedback </w:t>
      </w:r>
      <w:r>
        <w:rPr/>
        <w:t>loops, and a review system that</w:t>
      </w:r>
      <w:r>
        <w:rPr>
          <w:spacing w:val="80"/>
        </w:rPr>
        <w:t> </w:t>
      </w:r>
      <w:r>
        <w:rPr/>
        <w:t>encourages landlords</w:t>
      </w:r>
      <w:r>
        <w:rPr>
          <w:spacing w:val="40"/>
        </w:rPr>
        <w:t> </w:t>
      </w:r>
      <w:r>
        <w:rPr/>
        <w:t>to keep their offerings in optimal condition.</w:t>
      </w:r>
    </w:p>
    <w:p>
      <w:pPr>
        <w:pStyle w:val="BodyText"/>
        <w:spacing w:line="295" w:lineRule="auto" w:before="6"/>
        <w:ind w:left="2655" w:right="2486"/>
      </w:pPr>
      <w:r>
        <w:rPr>
          <w:spacing w:val="-2"/>
          <w:w w:val="105"/>
        </w:rPr>
        <w:t>Such</w:t>
      </w:r>
      <w:r>
        <w:rPr>
          <w:spacing w:val="-16"/>
          <w:w w:val="105"/>
        </w:rPr>
        <w:t> </w:t>
      </w:r>
      <w:r>
        <w:rPr>
          <w:spacing w:val="-2"/>
          <w:w w:val="105"/>
        </w:rPr>
        <w:t>measures</w:t>
      </w:r>
      <w:r>
        <w:rPr>
          <w:spacing w:val="-15"/>
          <w:w w:val="105"/>
        </w:rPr>
        <w:t> </w:t>
      </w:r>
      <w:r>
        <w:rPr>
          <w:spacing w:val="-2"/>
          <w:w w:val="105"/>
        </w:rPr>
        <w:t>will</w:t>
      </w:r>
      <w:r>
        <w:rPr>
          <w:spacing w:val="-16"/>
          <w:w w:val="105"/>
        </w:rPr>
        <w:t> </w:t>
      </w:r>
      <w:r>
        <w:rPr>
          <w:spacing w:val="-2"/>
          <w:w w:val="105"/>
        </w:rPr>
        <w:t>not </w:t>
      </w:r>
      <w:r>
        <w:rPr>
          <w:w w:val="105"/>
        </w:rPr>
        <w:t>only enhance tenant satisfaction but also ensure a competitive edge in the luxury </w:t>
      </w:r>
      <w:r>
        <w:rPr>
          <w:spacing w:val="-2"/>
          <w:w w:val="105"/>
        </w:rPr>
        <w:t>market.</w:t>
      </w:r>
    </w:p>
    <w:p>
      <w:pPr>
        <w:pStyle w:val="BodyText"/>
        <w:spacing w:before="84"/>
      </w:pPr>
    </w:p>
    <w:p>
      <w:pPr>
        <w:pStyle w:val="Heading5"/>
        <w:spacing w:line="297" w:lineRule="auto" w:before="0"/>
        <w:ind w:right="2617"/>
      </w:pPr>
      <w:r>
        <w:rPr/>
        <w:drawing>
          <wp:anchor distT="0" distB="0" distL="0" distR="0" allowOverlap="1" layoutInCell="1" locked="0" behindDoc="0" simplePos="0" relativeHeight="15822848">
            <wp:simplePos x="0" y="0"/>
            <wp:positionH relativeFrom="page">
              <wp:posOffset>549524</wp:posOffset>
            </wp:positionH>
            <wp:positionV relativeFrom="paragraph">
              <wp:posOffset>-20196</wp:posOffset>
            </wp:positionV>
            <wp:extent cx="1428750" cy="1428750"/>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13" cstate="print"/>
                    <a:stretch>
                      <a:fillRect/>
                    </a:stretch>
                  </pic:blipFill>
                  <pic:spPr>
                    <a:xfrm>
                      <a:off x="0" y="0"/>
                      <a:ext cx="1428750" cy="1428750"/>
                    </a:xfrm>
                    <a:prstGeom prst="rect">
                      <a:avLst/>
                    </a:prstGeom>
                  </pic:spPr>
                </pic:pic>
              </a:graphicData>
            </a:graphic>
          </wp:anchor>
        </w:drawing>
      </w:r>
      <w:r>
        <w:rPr>
          <w:spacing w:val="-2"/>
        </w:rPr>
        <w:t>Scalability Considerations</w:t>
      </w:r>
    </w:p>
    <w:p>
      <w:pPr>
        <w:pStyle w:val="BodyText"/>
        <w:spacing w:line="295" w:lineRule="auto" w:before="118"/>
        <w:ind w:left="2655" w:right="2463"/>
      </w:pPr>
      <w:r>
        <w:rPr>
          <w:spacing w:val="-6"/>
        </w:rPr>
        <w:t>As </w:t>
      </w:r>
      <w:r>
        <w:rPr>
          <w:spacing w:val="-2"/>
        </w:rPr>
        <w:t>LuxuryApartments.com </w:t>
      </w:r>
      <w:r>
        <w:rPr/>
        <w:t>aims</w:t>
      </w:r>
      <w:r>
        <w:rPr>
          <w:spacing w:val="-5"/>
        </w:rPr>
        <w:t> </w:t>
      </w:r>
      <w:r>
        <w:rPr/>
        <w:t>for</w:t>
      </w:r>
      <w:r>
        <w:rPr>
          <w:spacing w:val="-5"/>
        </w:rPr>
        <w:t> </w:t>
      </w:r>
      <w:r>
        <w:rPr/>
        <w:t>rapid</w:t>
      </w:r>
      <w:r>
        <w:rPr>
          <w:spacing w:val="-5"/>
        </w:rPr>
        <w:t> </w:t>
      </w:r>
      <w:r>
        <w:rPr/>
        <w:t>growth</w:t>
      </w:r>
      <w:r>
        <w:rPr>
          <w:spacing w:val="-5"/>
        </w:rPr>
        <w:t> </w:t>
      </w:r>
      <w:r>
        <w:rPr/>
        <w:t>in </w:t>
      </w:r>
      <w:r>
        <w:rPr>
          <w:spacing w:val="-4"/>
        </w:rPr>
        <w:t>the</w:t>
      </w:r>
      <w:r>
        <w:rPr>
          <w:spacing w:val="-13"/>
        </w:rPr>
        <w:t> </w:t>
      </w:r>
      <w:r>
        <w:rPr>
          <w:spacing w:val="-4"/>
        </w:rPr>
        <w:t>luxury</w:t>
      </w:r>
      <w:r>
        <w:rPr>
          <w:spacing w:val="-13"/>
        </w:rPr>
        <w:t> </w:t>
      </w:r>
      <w:r>
        <w:rPr>
          <w:spacing w:val="-4"/>
        </w:rPr>
        <w:t>rental</w:t>
      </w:r>
      <w:r>
        <w:rPr>
          <w:spacing w:val="-12"/>
        </w:rPr>
        <w:t> </w:t>
      </w:r>
      <w:r>
        <w:rPr>
          <w:spacing w:val="-4"/>
        </w:rPr>
        <w:t>market, </w:t>
      </w:r>
      <w:r>
        <w:rPr/>
        <w:t>our inventory management approach will</w:t>
      </w:r>
      <w:r>
        <w:rPr>
          <w:spacing w:val="-13"/>
        </w:rPr>
        <w:t> </w:t>
      </w:r>
      <w:r>
        <w:rPr/>
        <w:t>be</w:t>
      </w:r>
      <w:r>
        <w:rPr>
          <w:spacing w:val="-13"/>
        </w:rPr>
        <w:t> </w:t>
      </w:r>
      <w:r>
        <w:rPr/>
        <w:t>scalable.</w:t>
      </w:r>
      <w:r>
        <w:rPr>
          <w:spacing w:val="-13"/>
        </w:rPr>
        <w:t> </w:t>
      </w:r>
      <w:r>
        <w:rPr/>
        <w:t>We</w:t>
      </w:r>
      <w:r>
        <w:rPr>
          <w:spacing w:val="-13"/>
        </w:rPr>
        <w:t> </w:t>
      </w:r>
      <w:r>
        <w:rPr/>
        <w:t>will implement technology solutions that can handle an expanding inventory while maintaining the integrity of our listings. This includes automation tools for listing verification and support staff trained to manage surges in both inventory and tenant inquiries effectively.</w:t>
      </w:r>
    </w:p>
    <w:p>
      <w:pPr>
        <w:pStyle w:val="Heading5"/>
        <w:spacing w:line="297" w:lineRule="auto" w:before="90"/>
        <w:ind w:left="165" w:right="797"/>
      </w:pPr>
      <w:r>
        <w:rPr>
          <w:b w:val="0"/>
        </w:rPr>
        <w:br w:type="column"/>
      </w:r>
      <w:r>
        <w:rPr/>
        <w:t>Data</w:t>
      </w:r>
      <w:r>
        <w:rPr>
          <w:spacing w:val="-19"/>
        </w:rPr>
        <w:t> </w:t>
      </w:r>
      <w:r>
        <w:rPr/>
        <w:t>Analytics </w:t>
      </w:r>
      <w:r>
        <w:rPr>
          <w:spacing w:val="-2"/>
        </w:rPr>
        <w:t>Integration</w:t>
      </w:r>
    </w:p>
    <w:p>
      <w:pPr>
        <w:pStyle w:val="BodyText"/>
        <w:spacing w:line="295" w:lineRule="auto" w:before="117"/>
        <w:ind w:left="165" w:right="797"/>
      </w:pPr>
      <w:r>
        <w:rPr/>
        <w:t>By leveraging data analytics, we will monitor inventory turnover</w:t>
      </w:r>
      <w:r>
        <w:rPr>
          <w:spacing w:val="-13"/>
        </w:rPr>
        <w:t> </w:t>
      </w:r>
      <w:r>
        <w:rPr/>
        <w:t>rates,</w:t>
      </w:r>
      <w:r>
        <w:rPr>
          <w:spacing w:val="-13"/>
        </w:rPr>
        <w:t> </w:t>
      </w:r>
      <w:r>
        <w:rPr/>
        <w:t>tenant preferences, and market trends. This intelligence</w:t>
      </w:r>
      <w:r>
        <w:rPr>
          <w:spacing w:val="-4"/>
        </w:rPr>
        <w:t> </w:t>
      </w:r>
      <w:r>
        <w:rPr/>
        <w:t>will</w:t>
      </w:r>
      <w:r>
        <w:rPr>
          <w:spacing w:val="-4"/>
        </w:rPr>
        <w:t> </w:t>
      </w:r>
      <w:r>
        <w:rPr/>
        <w:t>guide listing strategies and help</w:t>
      </w:r>
      <w:r>
        <w:rPr>
          <w:spacing w:val="-17"/>
        </w:rPr>
        <w:t> </w:t>
      </w:r>
      <w:r>
        <w:rPr/>
        <w:t>identify</w:t>
      </w:r>
      <w:r>
        <w:rPr>
          <w:spacing w:val="-17"/>
        </w:rPr>
        <w:t> </w:t>
      </w:r>
      <w:r>
        <w:rPr/>
        <w:t>potential gaps in the inventory that need to be addressed. Using AI- </w:t>
      </w:r>
      <w:r>
        <w:rPr>
          <w:spacing w:val="-2"/>
        </w:rPr>
        <w:t>driven </w:t>
      </w:r>
      <w:r>
        <w:rPr/>
        <w:t>recommendations,</w:t>
      </w:r>
      <w:r>
        <w:rPr>
          <w:spacing w:val="-4"/>
        </w:rPr>
        <w:t> </w:t>
      </w:r>
      <w:r>
        <w:rPr/>
        <w:t>we can</w:t>
      </w:r>
      <w:r>
        <w:rPr>
          <w:spacing w:val="-17"/>
        </w:rPr>
        <w:t> </w:t>
      </w:r>
      <w:r>
        <w:rPr/>
        <w:t>accurately</w:t>
      </w:r>
      <w:r>
        <w:rPr>
          <w:spacing w:val="-17"/>
        </w:rPr>
        <w:t> </w:t>
      </w:r>
      <w:r>
        <w:rPr/>
        <w:t>predict which types of </w:t>
      </w:r>
      <w:r>
        <w:rPr>
          <w:spacing w:val="-2"/>
        </w:rPr>
        <w:t>properties</w:t>
      </w:r>
      <w:r>
        <w:rPr>
          <w:spacing w:val="-15"/>
        </w:rPr>
        <w:t> </w:t>
      </w:r>
      <w:r>
        <w:rPr>
          <w:spacing w:val="-2"/>
        </w:rPr>
        <w:t>are</w:t>
      </w:r>
      <w:r>
        <w:rPr>
          <w:spacing w:val="-15"/>
        </w:rPr>
        <w:t> </w:t>
      </w:r>
      <w:r>
        <w:rPr>
          <w:spacing w:val="-2"/>
        </w:rPr>
        <w:t>likely</w:t>
      </w:r>
      <w:r>
        <w:rPr>
          <w:spacing w:val="-14"/>
        </w:rPr>
        <w:t> </w:t>
      </w:r>
      <w:r>
        <w:rPr>
          <w:spacing w:val="-2"/>
        </w:rPr>
        <w:t>to </w:t>
      </w:r>
      <w:r>
        <w:rPr/>
        <w:t>attract tenants based on historical data.</w:t>
      </w:r>
    </w:p>
    <w:p>
      <w:pPr>
        <w:spacing w:after="0" w:line="295" w:lineRule="auto"/>
        <w:sectPr>
          <w:pgSz w:w="11910" w:h="16840"/>
          <w:pgMar w:header="0" w:footer="450" w:top="940" w:bottom="640" w:left="700" w:right="420"/>
          <w:cols w:num="2" w:equalWidth="0">
            <w:col w:w="7518" w:space="74"/>
            <w:col w:w="3198"/>
          </w:cols>
        </w:sectPr>
      </w:pPr>
    </w:p>
    <w:p>
      <w:pPr>
        <w:pStyle w:val="BodyText"/>
        <w:rPr>
          <w:sz w:val="180"/>
        </w:rPr>
      </w:pPr>
    </w:p>
    <w:p>
      <w:pPr>
        <w:pStyle w:val="BodyText"/>
        <w:spacing w:before="1001"/>
        <w:rPr>
          <w:sz w:val="180"/>
        </w:rPr>
      </w:pPr>
    </w:p>
    <w:p>
      <w:pPr>
        <w:pStyle w:val="Heading1"/>
      </w:pPr>
      <w:bookmarkStart w:name="9. Organization and Management" w:id="98"/>
      <w:bookmarkEnd w:id="98"/>
      <w:r>
        <w:rPr/>
      </w:r>
      <w:bookmarkStart w:name="_bookmark48" w:id="99"/>
      <w:bookmarkEnd w:id="99"/>
      <w:r>
        <w:rPr/>
      </w:r>
      <w:r>
        <w:rPr>
          <w:color w:val="1875D1"/>
          <w:spacing w:val="-5"/>
        </w:rPr>
        <w:t>9.</w:t>
      </w:r>
    </w:p>
    <w:p>
      <w:pPr>
        <w:pStyle w:val="BodyText"/>
        <w:rPr>
          <w:sz w:val="19"/>
        </w:rPr>
      </w:pPr>
      <w:r>
        <w:rPr/>
        <mc:AlternateContent>
          <mc:Choice Requires="wps">
            <w:drawing>
              <wp:anchor distT="0" distB="0" distL="0" distR="0" allowOverlap="1" layoutInCell="1" locked="0" behindDoc="1" simplePos="0" relativeHeight="487682560">
                <wp:simplePos x="0" y="0"/>
                <wp:positionH relativeFrom="page">
                  <wp:posOffset>539999</wp:posOffset>
                </wp:positionH>
                <wp:positionV relativeFrom="paragraph">
                  <wp:posOffset>155512</wp:posOffset>
                </wp:positionV>
                <wp:extent cx="6480175" cy="2381250"/>
                <wp:effectExtent l="0" t="0" r="0" b="0"/>
                <wp:wrapTopAndBottom/>
                <wp:docPr id="210" name="Textbox 210"/>
                <wp:cNvGraphicFramePr>
                  <a:graphicFrameLocks/>
                </wp:cNvGraphicFramePr>
                <a:graphic>
                  <a:graphicData uri="http://schemas.microsoft.com/office/word/2010/wordprocessingShape">
                    <wps:wsp>
                      <wps:cNvPr id="210" name="Textbox 210"/>
                      <wps:cNvSpPr txBox="1"/>
                      <wps:spPr>
                        <a:xfrm>
                          <a:off x="0" y="0"/>
                          <a:ext cx="6480175" cy="2381250"/>
                        </a:xfrm>
                        <a:prstGeom prst="rect">
                          <a:avLst/>
                        </a:prstGeom>
                        <a:solidFill>
                          <a:srgbClr val="1875D1"/>
                        </a:solidFill>
                      </wps:spPr>
                      <wps:txbx>
                        <w:txbxContent>
                          <w:p>
                            <w:pPr>
                              <w:pStyle w:val="BodyText"/>
                              <w:spacing w:before="481"/>
                              <w:rPr>
                                <w:color w:val="000000"/>
                                <w:sz w:val="75"/>
                              </w:rPr>
                            </w:pPr>
                          </w:p>
                          <w:p>
                            <w:pPr>
                              <w:spacing w:line="290" w:lineRule="auto" w:before="0"/>
                              <w:ind w:left="5186" w:right="594" w:hanging="1251"/>
                              <w:jc w:val="left"/>
                              <w:rPr>
                                <w:color w:val="000000"/>
                                <w:sz w:val="75"/>
                              </w:rPr>
                            </w:pPr>
                            <w:r>
                              <w:rPr>
                                <w:color w:val="FFFFFF"/>
                                <w:sz w:val="75"/>
                              </w:rPr>
                              <w:t>Organization</w:t>
                            </w:r>
                            <w:r>
                              <w:rPr>
                                <w:color w:val="FFFFFF"/>
                                <w:spacing w:val="-57"/>
                                <w:sz w:val="75"/>
                              </w:rPr>
                              <w:t> </w:t>
                            </w:r>
                            <w:r>
                              <w:rPr>
                                <w:color w:val="FFFFFF"/>
                                <w:sz w:val="75"/>
                              </w:rPr>
                              <w:t>and </w:t>
                            </w:r>
                            <w:r>
                              <w:rPr>
                                <w:color w:val="FFFFFF"/>
                                <w:spacing w:val="-2"/>
                                <w:sz w:val="75"/>
                              </w:rPr>
                              <w:t>Management</w:t>
                            </w:r>
                          </w:p>
                        </w:txbxContent>
                      </wps:txbx>
                      <wps:bodyPr wrap="square" lIns="0" tIns="0" rIns="0" bIns="0" rtlCol="0">
                        <a:noAutofit/>
                      </wps:bodyPr>
                    </wps:wsp>
                  </a:graphicData>
                </a:graphic>
              </wp:anchor>
            </w:drawing>
          </mc:Choice>
          <mc:Fallback>
            <w:pict>
              <v:shape style="position:absolute;margin-left:42.519684pt;margin-top:12.245081pt;width:510.25pt;height:187.5pt;mso-position-horizontal-relative:page;mso-position-vertical-relative:paragraph;z-index:-15633920;mso-wrap-distance-left:0;mso-wrap-distance-right:0" type="#_x0000_t202" id="docshape77" filled="true" fillcolor="#1875d1" stroked="false">
                <v:textbox inset="0,0,0,0">
                  <w:txbxContent>
                    <w:p>
                      <w:pPr>
                        <w:pStyle w:val="BodyText"/>
                        <w:spacing w:before="481"/>
                        <w:rPr>
                          <w:color w:val="000000"/>
                          <w:sz w:val="75"/>
                        </w:rPr>
                      </w:pPr>
                    </w:p>
                    <w:p>
                      <w:pPr>
                        <w:spacing w:line="290" w:lineRule="auto" w:before="0"/>
                        <w:ind w:left="5186" w:right="594" w:hanging="1251"/>
                        <w:jc w:val="left"/>
                        <w:rPr>
                          <w:color w:val="000000"/>
                          <w:sz w:val="75"/>
                        </w:rPr>
                      </w:pPr>
                      <w:r>
                        <w:rPr>
                          <w:color w:val="FFFFFF"/>
                          <w:sz w:val="75"/>
                        </w:rPr>
                        <w:t>Organization</w:t>
                      </w:r>
                      <w:r>
                        <w:rPr>
                          <w:color w:val="FFFFFF"/>
                          <w:spacing w:val="-57"/>
                          <w:sz w:val="75"/>
                        </w:rPr>
                        <w:t> </w:t>
                      </w:r>
                      <w:r>
                        <w:rPr>
                          <w:color w:val="FFFFFF"/>
                          <w:sz w:val="75"/>
                        </w:rPr>
                        <w:t>and </w:t>
                      </w:r>
                      <w:r>
                        <w:rPr>
                          <w:color w:val="FFFFFF"/>
                          <w:spacing w:val="-2"/>
                          <w:sz w:val="75"/>
                        </w:rPr>
                        <w:t>Management</w:t>
                      </w:r>
                    </w:p>
                  </w:txbxContent>
                </v:textbox>
                <v:fill type="solid"/>
                <w10:wrap type="topAndBottom"/>
              </v:shape>
            </w:pict>
          </mc:Fallback>
        </mc:AlternateContent>
      </w:r>
    </w:p>
    <w:p>
      <w:pPr>
        <w:pStyle w:val="Heading4"/>
        <w:numPr>
          <w:ilvl w:val="1"/>
          <w:numId w:val="19"/>
        </w:numPr>
        <w:tabs>
          <w:tab w:pos="614" w:val="left" w:leader="none"/>
        </w:tabs>
        <w:spacing w:line="240" w:lineRule="auto" w:before="315" w:after="0"/>
        <w:ind w:left="614" w:right="0" w:hanging="464"/>
        <w:jc w:val="left"/>
      </w:pPr>
      <w:hyperlink w:history="true" w:anchor="_bookmark49">
        <w:r>
          <w:rPr>
            <w:color w:val="1875D1"/>
          </w:rPr>
          <w:t>Founding</w:t>
        </w:r>
        <w:r>
          <w:rPr>
            <w:color w:val="1875D1"/>
            <w:spacing w:val="3"/>
          </w:rPr>
          <w:t> </w:t>
        </w:r>
        <w:r>
          <w:rPr>
            <w:color w:val="1875D1"/>
          </w:rPr>
          <w:t>Team</w:t>
        </w:r>
        <w:r>
          <w:rPr>
            <w:color w:val="1875D1"/>
            <w:spacing w:val="12"/>
          </w:rPr>
          <w:t> </w:t>
        </w:r>
        <w:r>
          <w:rPr>
            <w:color w:val="1875D1"/>
            <w:spacing w:val="-2"/>
          </w:rPr>
          <w:t>Overview</w:t>
        </w:r>
      </w:hyperlink>
    </w:p>
    <w:p>
      <w:pPr>
        <w:pStyle w:val="Heading4"/>
        <w:numPr>
          <w:ilvl w:val="1"/>
          <w:numId w:val="19"/>
        </w:numPr>
        <w:tabs>
          <w:tab w:pos="608" w:val="left" w:leader="none"/>
        </w:tabs>
        <w:spacing w:line="240" w:lineRule="auto" w:before="186" w:after="0"/>
        <w:ind w:left="608" w:right="0" w:hanging="458"/>
        <w:jc w:val="left"/>
      </w:pPr>
      <w:hyperlink w:history="true" w:anchor="_bookmark50">
        <w:r>
          <w:rPr>
            <w:color w:val="1875D1"/>
          </w:rPr>
          <w:t>Team</w:t>
        </w:r>
        <w:r>
          <w:rPr>
            <w:color w:val="1875D1"/>
            <w:spacing w:val="17"/>
          </w:rPr>
          <w:t> </w:t>
        </w:r>
        <w:r>
          <w:rPr>
            <w:color w:val="1875D1"/>
          </w:rPr>
          <w:t>Member</w:t>
        </w:r>
        <w:r>
          <w:rPr>
            <w:color w:val="1875D1"/>
            <w:spacing w:val="18"/>
          </w:rPr>
          <w:t> </w:t>
        </w:r>
        <w:r>
          <w:rPr>
            <w:color w:val="1875D1"/>
            <w:spacing w:val="-2"/>
          </w:rPr>
          <w:t>Profiles</w:t>
        </w:r>
      </w:hyperlink>
    </w:p>
    <w:p>
      <w:pPr>
        <w:pStyle w:val="Heading4"/>
        <w:numPr>
          <w:ilvl w:val="1"/>
          <w:numId w:val="19"/>
        </w:numPr>
        <w:tabs>
          <w:tab w:pos="614" w:val="left" w:leader="none"/>
        </w:tabs>
        <w:spacing w:line="240" w:lineRule="auto" w:before="187" w:after="0"/>
        <w:ind w:left="614" w:right="0" w:hanging="464"/>
        <w:jc w:val="left"/>
      </w:pPr>
      <w:hyperlink w:history="true" w:anchor="_bookmark51">
        <w:r>
          <w:rPr>
            <w:color w:val="1875D1"/>
          </w:rPr>
          <w:t>Hiring</w:t>
        </w:r>
        <w:r>
          <w:rPr>
            <w:color w:val="1875D1"/>
            <w:spacing w:val="-3"/>
          </w:rPr>
          <w:t> </w:t>
        </w:r>
        <w:r>
          <w:rPr>
            <w:color w:val="1875D1"/>
          </w:rPr>
          <w:t>Plan</w:t>
        </w:r>
        <w:r>
          <w:rPr>
            <w:color w:val="1875D1"/>
            <w:spacing w:val="-3"/>
          </w:rPr>
          <w:t> </w:t>
        </w:r>
        <w:r>
          <w:rPr>
            <w:color w:val="1875D1"/>
          </w:rPr>
          <w:t>and</w:t>
        </w:r>
        <w:r>
          <w:rPr>
            <w:color w:val="1875D1"/>
            <w:spacing w:val="-2"/>
          </w:rPr>
          <w:t> Roles</w:t>
        </w:r>
      </w:hyperlink>
    </w:p>
    <w:p>
      <w:pPr>
        <w:pStyle w:val="Heading4"/>
        <w:numPr>
          <w:ilvl w:val="1"/>
          <w:numId w:val="19"/>
        </w:numPr>
        <w:tabs>
          <w:tab w:pos="614" w:val="left" w:leader="none"/>
        </w:tabs>
        <w:spacing w:line="240" w:lineRule="auto" w:before="187" w:after="0"/>
        <w:ind w:left="614" w:right="0" w:hanging="464"/>
        <w:jc w:val="left"/>
      </w:pPr>
      <w:hyperlink w:history="true" w:anchor="_bookmark52">
        <w:r>
          <w:rPr>
            <w:color w:val="1875D1"/>
          </w:rPr>
          <w:t>Advisory</w:t>
        </w:r>
        <w:r>
          <w:rPr>
            <w:color w:val="1875D1"/>
            <w:spacing w:val="29"/>
          </w:rPr>
          <w:t> </w:t>
        </w:r>
        <w:r>
          <w:rPr>
            <w:color w:val="1875D1"/>
            <w:spacing w:val="-4"/>
          </w:rPr>
          <w:t>Board</w:t>
        </w:r>
      </w:hyperlink>
    </w:p>
    <w:p>
      <w:pPr>
        <w:pStyle w:val="Heading4"/>
        <w:numPr>
          <w:ilvl w:val="1"/>
          <w:numId w:val="19"/>
        </w:numPr>
        <w:tabs>
          <w:tab w:pos="614" w:val="left" w:leader="none"/>
        </w:tabs>
        <w:spacing w:line="240" w:lineRule="auto" w:before="186" w:after="0"/>
        <w:ind w:left="614" w:right="0" w:hanging="464"/>
        <w:jc w:val="left"/>
      </w:pPr>
      <w:hyperlink w:history="true" w:anchor="_bookmark53">
        <w:r>
          <w:rPr>
            <w:color w:val="1875D1"/>
          </w:rPr>
          <w:t>Organizational</w:t>
        </w:r>
        <w:r>
          <w:rPr>
            <w:color w:val="1875D1"/>
            <w:spacing w:val="-19"/>
          </w:rPr>
          <w:t> </w:t>
        </w:r>
        <w:r>
          <w:rPr>
            <w:color w:val="1875D1"/>
            <w:spacing w:val="-2"/>
          </w:rPr>
          <w:t>Structure</w:t>
        </w:r>
      </w:hyperlink>
    </w:p>
    <w:p>
      <w:pPr>
        <w:spacing w:after="0" w:line="240" w:lineRule="auto"/>
        <w:jc w:val="left"/>
        <w:sectPr>
          <w:pgSz w:w="11910" w:h="16840"/>
          <w:pgMar w:header="0" w:footer="450" w:top="1920" w:bottom="640" w:left="700" w:right="420"/>
        </w:sectPr>
      </w:pPr>
    </w:p>
    <w:p>
      <w:pPr>
        <w:pStyle w:val="ListParagraph"/>
        <w:numPr>
          <w:ilvl w:val="1"/>
          <w:numId w:val="20"/>
        </w:numPr>
        <w:tabs>
          <w:tab w:pos="609" w:val="left" w:leader="none"/>
        </w:tabs>
        <w:spacing w:line="240" w:lineRule="auto" w:before="82" w:after="0"/>
        <w:ind w:left="609" w:right="0" w:hanging="459"/>
        <w:jc w:val="left"/>
        <w:rPr>
          <w:sz w:val="28"/>
        </w:rPr>
      </w:pPr>
      <w:bookmarkStart w:name="9.1 Founding Team Overview" w:id="100"/>
      <w:bookmarkEnd w:id="100"/>
      <w:r>
        <w:rPr/>
      </w:r>
      <w:bookmarkStart w:name="_bookmark49" w:id="101"/>
      <w:bookmarkEnd w:id="101"/>
      <w:r>
        <w:rPr/>
      </w:r>
      <w:r>
        <w:rPr>
          <w:color w:val="1875D1"/>
          <w:sz w:val="28"/>
        </w:rPr>
        <w:t>Founding</w:t>
      </w:r>
      <w:r>
        <w:rPr>
          <w:color w:val="1875D1"/>
          <w:spacing w:val="-6"/>
          <w:sz w:val="28"/>
        </w:rPr>
        <w:t> </w:t>
      </w:r>
      <w:r>
        <w:rPr>
          <w:color w:val="1875D1"/>
          <w:sz w:val="28"/>
        </w:rPr>
        <w:t>Team</w:t>
      </w:r>
      <w:r>
        <w:rPr>
          <w:color w:val="1875D1"/>
          <w:spacing w:val="1"/>
          <w:sz w:val="28"/>
        </w:rPr>
        <w:t> </w:t>
      </w:r>
      <w:r>
        <w:rPr>
          <w:color w:val="1875D1"/>
          <w:spacing w:val="-2"/>
          <w:sz w:val="28"/>
        </w:rPr>
        <w:t>Overview</w:t>
      </w:r>
    </w:p>
    <w:p>
      <w:pPr>
        <w:pStyle w:val="BodyText"/>
        <w:spacing w:line="295" w:lineRule="auto" w:before="307"/>
        <w:ind w:left="150" w:right="384"/>
      </w:pPr>
      <w:r>
        <w:rPr/>
        <w:t>The founding team of LuxuryApartments.com is comprised of seasoned professionals with extensive expertise</w:t>
      </w:r>
      <w:r>
        <w:rPr>
          <w:spacing w:val="-1"/>
        </w:rPr>
        <w:t> </w:t>
      </w:r>
      <w:r>
        <w:rPr/>
        <w:t>across</w:t>
      </w:r>
      <w:r>
        <w:rPr>
          <w:spacing w:val="-1"/>
        </w:rPr>
        <w:t> </w:t>
      </w:r>
      <w:r>
        <w:rPr/>
        <w:t>real</w:t>
      </w:r>
      <w:r>
        <w:rPr>
          <w:spacing w:val="-1"/>
        </w:rPr>
        <w:t> </w:t>
      </w:r>
      <w:r>
        <w:rPr/>
        <w:t>estate,</w:t>
      </w:r>
      <w:r>
        <w:rPr>
          <w:spacing w:val="-1"/>
        </w:rPr>
        <w:t> </w:t>
      </w:r>
      <w:r>
        <w:rPr/>
        <w:t>technology,</w:t>
      </w:r>
      <w:r>
        <w:rPr>
          <w:spacing w:val="-1"/>
        </w:rPr>
        <w:t> </w:t>
      </w:r>
      <w:r>
        <w:rPr/>
        <w:t>and</w:t>
      </w:r>
      <w:r>
        <w:rPr>
          <w:spacing w:val="-1"/>
        </w:rPr>
        <w:t> </w:t>
      </w:r>
      <w:r>
        <w:rPr/>
        <w:t>marketing</w:t>
      </w:r>
      <w:r>
        <w:rPr>
          <w:spacing w:val="-1"/>
        </w:rPr>
        <w:t> </w:t>
      </w:r>
      <w:r>
        <w:rPr/>
        <w:t>sectors.</w:t>
      </w:r>
      <w:r>
        <w:rPr>
          <w:spacing w:val="-1"/>
        </w:rPr>
        <w:t> </w:t>
      </w:r>
      <w:r>
        <w:rPr/>
        <w:t>Each</w:t>
      </w:r>
      <w:r>
        <w:rPr>
          <w:spacing w:val="-1"/>
        </w:rPr>
        <w:t> </w:t>
      </w:r>
      <w:r>
        <w:rPr/>
        <w:t>member</w:t>
      </w:r>
      <w:r>
        <w:rPr>
          <w:spacing w:val="-1"/>
        </w:rPr>
        <w:t> </w:t>
      </w:r>
      <w:r>
        <w:rPr/>
        <w:t>brings</w:t>
      </w:r>
      <w:r>
        <w:rPr>
          <w:spacing w:val="-1"/>
        </w:rPr>
        <w:t> </w:t>
      </w:r>
      <w:r>
        <w:rPr/>
        <w:t>a</w:t>
      </w:r>
      <w:r>
        <w:rPr>
          <w:spacing w:val="-1"/>
        </w:rPr>
        <w:t> </w:t>
      </w:r>
      <w:r>
        <w:rPr/>
        <w:t>unique</w:t>
      </w:r>
      <w:r>
        <w:rPr>
          <w:spacing w:val="-1"/>
        </w:rPr>
        <w:t> </w:t>
      </w:r>
      <w:r>
        <w:rPr/>
        <w:t>skill</w:t>
      </w:r>
      <w:r>
        <w:rPr>
          <w:spacing w:val="-1"/>
        </w:rPr>
        <w:t> </w:t>
      </w:r>
      <w:r>
        <w:rPr/>
        <w:t>set that aligns with the strategic vision of creating a dedicated platform for luxury apartment listings.</w:t>
      </w:r>
    </w:p>
    <w:p>
      <w:pPr>
        <w:pStyle w:val="ListParagraph"/>
        <w:numPr>
          <w:ilvl w:val="2"/>
          <w:numId w:val="20"/>
        </w:numPr>
        <w:tabs>
          <w:tab w:pos="750" w:val="left" w:leader="none"/>
        </w:tabs>
        <w:spacing w:line="295" w:lineRule="auto" w:before="242" w:after="0"/>
        <w:ind w:left="750" w:right="608" w:hanging="132"/>
        <w:jc w:val="left"/>
        <w:rPr>
          <w:sz w:val="22"/>
        </w:rPr>
      </w:pPr>
      <w:r>
        <w:rPr>
          <w:b/>
          <w:sz w:val="22"/>
        </w:rPr>
        <w:t>John</w:t>
      </w:r>
      <w:r>
        <w:rPr>
          <w:b/>
          <w:spacing w:val="-5"/>
          <w:sz w:val="22"/>
        </w:rPr>
        <w:t> </w:t>
      </w:r>
      <w:r>
        <w:rPr>
          <w:b/>
          <w:sz w:val="22"/>
        </w:rPr>
        <w:t>Smith,</w:t>
      </w:r>
      <w:r>
        <w:rPr>
          <w:b/>
          <w:spacing w:val="-5"/>
          <w:sz w:val="22"/>
        </w:rPr>
        <w:t> </w:t>
      </w:r>
      <w:r>
        <w:rPr>
          <w:b/>
          <w:sz w:val="22"/>
        </w:rPr>
        <w:t>Co-Founder</w:t>
      </w:r>
      <w:r>
        <w:rPr>
          <w:b/>
          <w:spacing w:val="-5"/>
          <w:sz w:val="22"/>
        </w:rPr>
        <w:t> </w:t>
      </w:r>
      <w:r>
        <w:rPr>
          <w:b/>
          <w:sz w:val="22"/>
        </w:rPr>
        <w:t>and</w:t>
      </w:r>
      <w:r>
        <w:rPr>
          <w:b/>
          <w:spacing w:val="-5"/>
          <w:sz w:val="22"/>
        </w:rPr>
        <w:t> </w:t>
      </w:r>
      <w:r>
        <w:rPr>
          <w:b/>
          <w:sz w:val="22"/>
        </w:rPr>
        <w:t>CEO:</w:t>
      </w:r>
      <w:r>
        <w:rPr>
          <w:b/>
          <w:spacing w:val="-5"/>
          <w:sz w:val="22"/>
        </w:rPr>
        <w:t> </w:t>
      </w:r>
      <w:r>
        <w:rPr>
          <w:sz w:val="22"/>
        </w:rPr>
        <w:t>With</w:t>
      </w:r>
      <w:r>
        <w:rPr>
          <w:spacing w:val="-5"/>
          <w:sz w:val="22"/>
        </w:rPr>
        <w:t> </w:t>
      </w:r>
      <w:r>
        <w:rPr>
          <w:sz w:val="22"/>
        </w:rPr>
        <w:t>over</w:t>
      </w:r>
      <w:r>
        <w:rPr>
          <w:spacing w:val="-5"/>
          <w:sz w:val="22"/>
        </w:rPr>
        <w:t> </w:t>
      </w:r>
      <w:r>
        <w:rPr>
          <w:sz w:val="22"/>
        </w:rPr>
        <w:t>15</w:t>
      </w:r>
      <w:r>
        <w:rPr>
          <w:spacing w:val="-5"/>
          <w:sz w:val="22"/>
        </w:rPr>
        <w:t> </w:t>
      </w:r>
      <w:r>
        <w:rPr>
          <w:sz w:val="22"/>
        </w:rPr>
        <w:t>years</w:t>
      </w:r>
      <w:r>
        <w:rPr>
          <w:spacing w:val="-5"/>
          <w:sz w:val="22"/>
        </w:rPr>
        <w:t> </w:t>
      </w:r>
      <w:r>
        <w:rPr>
          <w:sz w:val="22"/>
        </w:rPr>
        <w:t>of</w:t>
      </w:r>
      <w:r>
        <w:rPr>
          <w:spacing w:val="-5"/>
          <w:sz w:val="22"/>
        </w:rPr>
        <w:t> </w:t>
      </w:r>
      <w:r>
        <w:rPr>
          <w:sz w:val="22"/>
        </w:rPr>
        <w:t>experience</w:t>
      </w:r>
      <w:r>
        <w:rPr>
          <w:spacing w:val="-5"/>
          <w:sz w:val="22"/>
        </w:rPr>
        <w:t> </w:t>
      </w:r>
      <w:r>
        <w:rPr>
          <w:sz w:val="22"/>
        </w:rPr>
        <w:t>in</w:t>
      </w:r>
      <w:r>
        <w:rPr>
          <w:spacing w:val="-5"/>
          <w:sz w:val="22"/>
        </w:rPr>
        <w:t> </w:t>
      </w:r>
      <w:r>
        <w:rPr>
          <w:sz w:val="22"/>
        </w:rPr>
        <w:t>the</w:t>
      </w:r>
      <w:r>
        <w:rPr>
          <w:spacing w:val="-5"/>
          <w:sz w:val="22"/>
        </w:rPr>
        <w:t> </w:t>
      </w:r>
      <w:r>
        <w:rPr>
          <w:sz w:val="22"/>
        </w:rPr>
        <w:t>luxury</w:t>
      </w:r>
      <w:r>
        <w:rPr>
          <w:spacing w:val="-5"/>
          <w:sz w:val="22"/>
        </w:rPr>
        <w:t> </w:t>
      </w:r>
      <w:r>
        <w:rPr>
          <w:sz w:val="22"/>
        </w:rPr>
        <w:t>real</w:t>
      </w:r>
      <w:r>
        <w:rPr>
          <w:spacing w:val="-5"/>
          <w:sz w:val="22"/>
        </w:rPr>
        <w:t> </w:t>
      </w:r>
      <w:r>
        <w:rPr>
          <w:sz w:val="22"/>
        </w:rPr>
        <w:t>estate market, John has a proven track record in property management and sales. His strong connections</w:t>
      </w:r>
      <w:r>
        <w:rPr>
          <w:spacing w:val="-4"/>
          <w:sz w:val="22"/>
        </w:rPr>
        <w:t> </w:t>
      </w:r>
      <w:r>
        <w:rPr>
          <w:sz w:val="22"/>
        </w:rPr>
        <w:t>with</w:t>
      </w:r>
      <w:r>
        <w:rPr>
          <w:spacing w:val="-4"/>
          <w:sz w:val="22"/>
        </w:rPr>
        <w:t> </w:t>
      </w:r>
      <w:r>
        <w:rPr>
          <w:sz w:val="22"/>
        </w:rPr>
        <w:t>high-net-worth</w:t>
      </w:r>
      <w:r>
        <w:rPr>
          <w:spacing w:val="-4"/>
          <w:sz w:val="22"/>
        </w:rPr>
        <w:t> </w:t>
      </w:r>
      <w:r>
        <w:rPr>
          <w:sz w:val="22"/>
        </w:rPr>
        <w:t>individuals</w:t>
      </w:r>
      <w:r>
        <w:rPr>
          <w:spacing w:val="-4"/>
          <w:sz w:val="22"/>
        </w:rPr>
        <w:t> </w:t>
      </w:r>
      <w:r>
        <w:rPr>
          <w:sz w:val="22"/>
        </w:rPr>
        <w:t>and</w:t>
      </w:r>
      <w:r>
        <w:rPr>
          <w:spacing w:val="-4"/>
          <w:sz w:val="22"/>
        </w:rPr>
        <w:t> </w:t>
      </w:r>
      <w:r>
        <w:rPr>
          <w:sz w:val="22"/>
        </w:rPr>
        <w:t>deep</w:t>
      </w:r>
      <w:r>
        <w:rPr>
          <w:spacing w:val="-4"/>
          <w:sz w:val="22"/>
        </w:rPr>
        <w:t> </w:t>
      </w:r>
      <w:r>
        <w:rPr>
          <w:sz w:val="22"/>
        </w:rPr>
        <w:t>understanding</w:t>
      </w:r>
      <w:r>
        <w:rPr>
          <w:spacing w:val="-4"/>
          <w:sz w:val="22"/>
        </w:rPr>
        <w:t> </w:t>
      </w:r>
      <w:r>
        <w:rPr>
          <w:sz w:val="22"/>
        </w:rPr>
        <w:t>of</w:t>
      </w:r>
      <w:r>
        <w:rPr>
          <w:spacing w:val="-4"/>
          <w:sz w:val="22"/>
        </w:rPr>
        <w:t> </w:t>
      </w:r>
      <w:r>
        <w:rPr>
          <w:sz w:val="22"/>
        </w:rPr>
        <w:t>market</w:t>
      </w:r>
      <w:r>
        <w:rPr>
          <w:spacing w:val="-4"/>
          <w:sz w:val="22"/>
        </w:rPr>
        <w:t> </w:t>
      </w:r>
      <w:r>
        <w:rPr>
          <w:sz w:val="22"/>
        </w:rPr>
        <w:t>trends</w:t>
      </w:r>
      <w:r>
        <w:rPr>
          <w:spacing w:val="-4"/>
          <w:sz w:val="22"/>
        </w:rPr>
        <w:t> </w:t>
      </w:r>
      <w:r>
        <w:rPr>
          <w:sz w:val="22"/>
        </w:rPr>
        <w:t>form</w:t>
      </w:r>
      <w:r>
        <w:rPr>
          <w:spacing w:val="-4"/>
          <w:sz w:val="22"/>
        </w:rPr>
        <w:t> </w:t>
      </w:r>
      <w:r>
        <w:rPr>
          <w:sz w:val="22"/>
        </w:rPr>
        <w:t>the backbone of our business strategy.</w:t>
      </w:r>
    </w:p>
    <w:p>
      <w:pPr>
        <w:pStyle w:val="ListParagraph"/>
        <w:numPr>
          <w:ilvl w:val="2"/>
          <w:numId w:val="20"/>
        </w:numPr>
        <w:tabs>
          <w:tab w:pos="750" w:val="left" w:leader="none"/>
        </w:tabs>
        <w:spacing w:line="295" w:lineRule="auto" w:before="123" w:after="0"/>
        <w:ind w:left="750" w:right="697" w:hanging="132"/>
        <w:jc w:val="left"/>
        <w:rPr>
          <w:sz w:val="22"/>
        </w:rPr>
      </w:pPr>
      <w:r>
        <w:rPr>
          <w:b/>
          <w:sz w:val="22"/>
        </w:rPr>
        <w:t>Jane</w:t>
      </w:r>
      <w:r>
        <w:rPr>
          <w:b/>
          <w:spacing w:val="-3"/>
          <w:sz w:val="22"/>
        </w:rPr>
        <w:t> </w:t>
      </w:r>
      <w:r>
        <w:rPr>
          <w:b/>
          <w:sz w:val="22"/>
        </w:rPr>
        <w:t>Doe,</w:t>
      </w:r>
      <w:r>
        <w:rPr>
          <w:b/>
          <w:spacing w:val="-3"/>
          <w:sz w:val="22"/>
        </w:rPr>
        <w:t> </w:t>
      </w:r>
      <w:r>
        <w:rPr>
          <w:b/>
          <w:sz w:val="22"/>
        </w:rPr>
        <w:t>Co-Founder</w:t>
      </w:r>
      <w:r>
        <w:rPr>
          <w:b/>
          <w:spacing w:val="-3"/>
          <w:sz w:val="22"/>
        </w:rPr>
        <w:t> </w:t>
      </w:r>
      <w:r>
        <w:rPr>
          <w:b/>
          <w:sz w:val="22"/>
        </w:rPr>
        <w:t>and</w:t>
      </w:r>
      <w:r>
        <w:rPr>
          <w:b/>
          <w:spacing w:val="-3"/>
          <w:sz w:val="22"/>
        </w:rPr>
        <w:t> </w:t>
      </w:r>
      <w:r>
        <w:rPr>
          <w:b/>
          <w:sz w:val="22"/>
        </w:rPr>
        <w:t>CTO:</w:t>
      </w:r>
      <w:r>
        <w:rPr>
          <w:b/>
          <w:spacing w:val="-5"/>
          <w:sz w:val="22"/>
        </w:rPr>
        <w:t> </w:t>
      </w:r>
      <w:r>
        <w:rPr>
          <w:sz w:val="22"/>
        </w:rPr>
        <w:t>An</w:t>
      </w:r>
      <w:r>
        <w:rPr>
          <w:spacing w:val="-3"/>
          <w:sz w:val="22"/>
        </w:rPr>
        <w:t> </w:t>
      </w:r>
      <w:r>
        <w:rPr>
          <w:sz w:val="22"/>
        </w:rPr>
        <w:t>expert</w:t>
      </w:r>
      <w:r>
        <w:rPr>
          <w:spacing w:val="-3"/>
          <w:sz w:val="22"/>
        </w:rPr>
        <w:t> </w:t>
      </w:r>
      <w:r>
        <w:rPr>
          <w:sz w:val="22"/>
        </w:rPr>
        <w:t>in</w:t>
      </w:r>
      <w:r>
        <w:rPr>
          <w:spacing w:val="-3"/>
          <w:sz w:val="22"/>
        </w:rPr>
        <w:t> </w:t>
      </w:r>
      <w:r>
        <w:rPr>
          <w:sz w:val="22"/>
        </w:rPr>
        <w:t>software</w:t>
      </w:r>
      <w:r>
        <w:rPr>
          <w:spacing w:val="-3"/>
          <w:sz w:val="22"/>
        </w:rPr>
        <w:t> </w:t>
      </w:r>
      <w:r>
        <w:rPr>
          <w:sz w:val="22"/>
        </w:rPr>
        <w:t>development</w:t>
      </w:r>
      <w:r>
        <w:rPr>
          <w:spacing w:val="-3"/>
          <w:sz w:val="22"/>
        </w:rPr>
        <w:t> </w:t>
      </w:r>
      <w:r>
        <w:rPr>
          <w:sz w:val="22"/>
        </w:rPr>
        <w:t>and</w:t>
      </w:r>
      <w:r>
        <w:rPr>
          <w:spacing w:val="-3"/>
          <w:sz w:val="22"/>
        </w:rPr>
        <w:t> </w:t>
      </w:r>
      <w:r>
        <w:rPr>
          <w:sz w:val="22"/>
        </w:rPr>
        <w:t>SaaS</w:t>
      </w:r>
      <w:r>
        <w:rPr>
          <w:spacing w:val="-3"/>
          <w:sz w:val="22"/>
        </w:rPr>
        <w:t> </w:t>
      </w:r>
      <w:r>
        <w:rPr>
          <w:sz w:val="22"/>
        </w:rPr>
        <w:t>solutions,</w:t>
      </w:r>
      <w:r>
        <w:rPr>
          <w:spacing w:val="-3"/>
          <w:sz w:val="22"/>
        </w:rPr>
        <w:t> </w:t>
      </w:r>
      <w:r>
        <w:rPr>
          <w:sz w:val="22"/>
        </w:rPr>
        <w:t>Jane has spent 10 years in tech startups and possesses a strong background in creating scalable</w:t>
      </w:r>
      <w:r>
        <w:rPr>
          <w:spacing w:val="40"/>
          <w:sz w:val="22"/>
        </w:rPr>
        <w:t> </w:t>
      </w:r>
      <w:r>
        <w:rPr>
          <w:sz w:val="22"/>
        </w:rPr>
        <w:t>platforms. Her experience in implementing cutting-edge technologies will be pivotal in enhancing the user experience on LuxuryApartments.com.</w:t>
      </w:r>
    </w:p>
    <w:p>
      <w:pPr>
        <w:pStyle w:val="ListParagraph"/>
        <w:numPr>
          <w:ilvl w:val="2"/>
          <w:numId w:val="20"/>
        </w:numPr>
        <w:tabs>
          <w:tab w:pos="750" w:val="left" w:leader="none"/>
        </w:tabs>
        <w:spacing w:line="295" w:lineRule="auto" w:before="124" w:after="0"/>
        <w:ind w:left="750" w:right="566" w:hanging="132"/>
        <w:jc w:val="left"/>
        <w:rPr>
          <w:sz w:val="22"/>
        </w:rPr>
      </w:pPr>
      <w:r>
        <w:rPr>
          <w:b/>
          <w:sz w:val="22"/>
        </w:rPr>
        <w:t>Michael</w:t>
      </w:r>
      <w:r>
        <w:rPr>
          <w:b/>
          <w:spacing w:val="-10"/>
          <w:sz w:val="22"/>
        </w:rPr>
        <w:t> </w:t>
      </w:r>
      <w:r>
        <w:rPr>
          <w:b/>
          <w:sz w:val="22"/>
        </w:rPr>
        <w:t>Lee,</w:t>
      </w:r>
      <w:r>
        <w:rPr>
          <w:b/>
          <w:spacing w:val="-10"/>
          <w:sz w:val="22"/>
        </w:rPr>
        <w:t> </w:t>
      </w:r>
      <w:r>
        <w:rPr>
          <w:b/>
          <w:sz w:val="22"/>
        </w:rPr>
        <w:t>Co-Founder</w:t>
      </w:r>
      <w:r>
        <w:rPr>
          <w:b/>
          <w:spacing w:val="-10"/>
          <w:sz w:val="22"/>
        </w:rPr>
        <w:t> </w:t>
      </w:r>
      <w:r>
        <w:rPr>
          <w:b/>
          <w:sz w:val="22"/>
        </w:rPr>
        <w:t>and</w:t>
      </w:r>
      <w:r>
        <w:rPr>
          <w:b/>
          <w:spacing w:val="-10"/>
          <w:sz w:val="22"/>
        </w:rPr>
        <w:t> </w:t>
      </w:r>
      <w:r>
        <w:rPr>
          <w:b/>
          <w:sz w:val="22"/>
        </w:rPr>
        <w:t>CMO:</w:t>
      </w:r>
      <w:r>
        <w:rPr>
          <w:b/>
          <w:spacing w:val="-9"/>
          <w:sz w:val="22"/>
        </w:rPr>
        <w:t> </w:t>
      </w:r>
      <w:r>
        <w:rPr>
          <w:sz w:val="22"/>
        </w:rPr>
        <w:t>Michael’s</w:t>
      </w:r>
      <w:r>
        <w:rPr>
          <w:spacing w:val="-10"/>
          <w:sz w:val="22"/>
        </w:rPr>
        <w:t> </w:t>
      </w:r>
      <w:r>
        <w:rPr>
          <w:sz w:val="22"/>
        </w:rPr>
        <w:t>12-year</w:t>
      </w:r>
      <w:r>
        <w:rPr>
          <w:spacing w:val="-10"/>
          <w:sz w:val="22"/>
        </w:rPr>
        <w:t> </w:t>
      </w:r>
      <w:r>
        <w:rPr>
          <w:sz w:val="22"/>
        </w:rPr>
        <w:t>career</w:t>
      </w:r>
      <w:r>
        <w:rPr>
          <w:spacing w:val="-10"/>
          <w:sz w:val="22"/>
        </w:rPr>
        <w:t> </w:t>
      </w:r>
      <w:r>
        <w:rPr>
          <w:sz w:val="22"/>
        </w:rPr>
        <w:t>in</w:t>
      </w:r>
      <w:r>
        <w:rPr>
          <w:spacing w:val="-10"/>
          <w:sz w:val="22"/>
        </w:rPr>
        <w:t> </w:t>
      </w:r>
      <w:r>
        <w:rPr>
          <w:sz w:val="22"/>
        </w:rPr>
        <w:t>luxury</w:t>
      </w:r>
      <w:r>
        <w:rPr>
          <w:spacing w:val="-10"/>
          <w:sz w:val="22"/>
        </w:rPr>
        <w:t> </w:t>
      </w:r>
      <w:r>
        <w:rPr>
          <w:sz w:val="22"/>
        </w:rPr>
        <w:t>brand</w:t>
      </w:r>
      <w:r>
        <w:rPr>
          <w:spacing w:val="-10"/>
          <w:sz w:val="22"/>
        </w:rPr>
        <w:t> </w:t>
      </w:r>
      <w:r>
        <w:rPr>
          <w:sz w:val="22"/>
        </w:rPr>
        <w:t>marketing</w:t>
      </w:r>
      <w:r>
        <w:rPr>
          <w:spacing w:val="-10"/>
          <w:sz w:val="22"/>
        </w:rPr>
        <w:t> </w:t>
      </w:r>
      <w:r>
        <w:rPr>
          <w:sz w:val="22"/>
        </w:rPr>
        <w:t>enables him</w:t>
      </w:r>
      <w:r>
        <w:rPr>
          <w:spacing w:val="-3"/>
          <w:sz w:val="22"/>
        </w:rPr>
        <w:t> </w:t>
      </w:r>
      <w:r>
        <w:rPr>
          <w:sz w:val="22"/>
        </w:rPr>
        <w:t>to</w:t>
      </w:r>
      <w:r>
        <w:rPr>
          <w:spacing w:val="-3"/>
          <w:sz w:val="22"/>
        </w:rPr>
        <w:t> </w:t>
      </w:r>
      <w:r>
        <w:rPr>
          <w:sz w:val="22"/>
        </w:rPr>
        <w:t>craft</w:t>
      </w:r>
      <w:r>
        <w:rPr>
          <w:spacing w:val="-3"/>
          <w:sz w:val="22"/>
        </w:rPr>
        <w:t> </w:t>
      </w:r>
      <w:r>
        <w:rPr>
          <w:sz w:val="22"/>
        </w:rPr>
        <w:t>compelling</w:t>
      </w:r>
      <w:r>
        <w:rPr>
          <w:spacing w:val="-3"/>
          <w:sz w:val="22"/>
        </w:rPr>
        <w:t> </w:t>
      </w:r>
      <w:r>
        <w:rPr>
          <w:sz w:val="22"/>
        </w:rPr>
        <w:t>narratives</w:t>
      </w:r>
      <w:r>
        <w:rPr>
          <w:spacing w:val="-3"/>
          <w:sz w:val="22"/>
        </w:rPr>
        <w:t> </w:t>
      </w:r>
      <w:r>
        <w:rPr>
          <w:sz w:val="22"/>
        </w:rPr>
        <w:t>that</w:t>
      </w:r>
      <w:r>
        <w:rPr>
          <w:spacing w:val="-3"/>
          <w:sz w:val="22"/>
        </w:rPr>
        <w:t> </w:t>
      </w:r>
      <w:r>
        <w:rPr>
          <w:sz w:val="22"/>
        </w:rPr>
        <w:t>resonate</w:t>
      </w:r>
      <w:r>
        <w:rPr>
          <w:spacing w:val="-3"/>
          <w:sz w:val="22"/>
        </w:rPr>
        <w:t> </w:t>
      </w:r>
      <w:r>
        <w:rPr>
          <w:sz w:val="22"/>
        </w:rPr>
        <w:t>with</w:t>
      </w:r>
      <w:r>
        <w:rPr>
          <w:spacing w:val="-3"/>
          <w:sz w:val="22"/>
        </w:rPr>
        <w:t> </w:t>
      </w:r>
      <w:r>
        <w:rPr>
          <w:sz w:val="22"/>
        </w:rPr>
        <w:t>affluent</w:t>
      </w:r>
      <w:r>
        <w:rPr>
          <w:spacing w:val="-3"/>
          <w:sz w:val="22"/>
        </w:rPr>
        <w:t> </w:t>
      </w:r>
      <w:r>
        <w:rPr>
          <w:sz w:val="22"/>
        </w:rPr>
        <w:t>clientele.</w:t>
      </w:r>
      <w:r>
        <w:rPr>
          <w:spacing w:val="-3"/>
          <w:sz w:val="22"/>
        </w:rPr>
        <w:t> </w:t>
      </w:r>
      <w:r>
        <w:rPr>
          <w:sz w:val="22"/>
        </w:rPr>
        <w:t>His</w:t>
      </w:r>
      <w:r>
        <w:rPr>
          <w:spacing w:val="-3"/>
          <w:sz w:val="22"/>
        </w:rPr>
        <w:t> </w:t>
      </w:r>
      <w:r>
        <w:rPr>
          <w:sz w:val="22"/>
        </w:rPr>
        <w:t>previous</w:t>
      </w:r>
      <w:r>
        <w:rPr>
          <w:spacing w:val="-3"/>
          <w:sz w:val="22"/>
        </w:rPr>
        <w:t> </w:t>
      </w:r>
      <w:r>
        <w:rPr>
          <w:sz w:val="22"/>
        </w:rPr>
        <w:t>successful campaigns for high-end lifestyle brands provide insights into effectively reaching our target </w:t>
      </w:r>
      <w:r>
        <w:rPr>
          <w:spacing w:val="-2"/>
          <w:sz w:val="22"/>
        </w:rPr>
        <w:t>audience.</w:t>
      </w:r>
    </w:p>
    <w:p>
      <w:pPr>
        <w:pStyle w:val="BodyText"/>
        <w:spacing w:line="295" w:lineRule="auto" w:before="243"/>
        <w:ind w:left="150" w:right="922"/>
        <w:jc w:val="both"/>
      </w:pPr>
      <w:r>
        <w:rPr/>
        <w:t>Together,</w:t>
      </w:r>
      <w:r>
        <w:rPr>
          <w:spacing w:val="-7"/>
        </w:rPr>
        <w:t> </w:t>
      </w:r>
      <w:r>
        <w:rPr/>
        <w:t>this</w:t>
      </w:r>
      <w:r>
        <w:rPr>
          <w:spacing w:val="-7"/>
        </w:rPr>
        <w:t> </w:t>
      </w:r>
      <w:r>
        <w:rPr/>
        <w:t>founding</w:t>
      </w:r>
      <w:r>
        <w:rPr>
          <w:spacing w:val="-7"/>
        </w:rPr>
        <w:t> </w:t>
      </w:r>
      <w:r>
        <w:rPr/>
        <w:t>team</w:t>
      </w:r>
      <w:r>
        <w:rPr>
          <w:spacing w:val="-7"/>
        </w:rPr>
        <w:t> </w:t>
      </w:r>
      <w:r>
        <w:rPr/>
        <w:t>is</w:t>
      </w:r>
      <w:r>
        <w:rPr>
          <w:spacing w:val="-7"/>
        </w:rPr>
        <w:t> </w:t>
      </w:r>
      <w:r>
        <w:rPr/>
        <w:t>dedicated</w:t>
      </w:r>
      <w:r>
        <w:rPr>
          <w:spacing w:val="-7"/>
        </w:rPr>
        <w:t> </w:t>
      </w:r>
      <w:r>
        <w:rPr/>
        <w:t>to</w:t>
      </w:r>
      <w:r>
        <w:rPr>
          <w:spacing w:val="-7"/>
        </w:rPr>
        <w:t> </w:t>
      </w:r>
      <w:r>
        <w:rPr/>
        <w:t>revolutionizing</w:t>
      </w:r>
      <w:r>
        <w:rPr>
          <w:spacing w:val="-7"/>
        </w:rPr>
        <w:t> </w:t>
      </w:r>
      <w:r>
        <w:rPr/>
        <w:t>the</w:t>
      </w:r>
      <w:r>
        <w:rPr>
          <w:spacing w:val="-7"/>
        </w:rPr>
        <w:t> </w:t>
      </w:r>
      <w:r>
        <w:rPr/>
        <w:t>luxury</w:t>
      </w:r>
      <w:r>
        <w:rPr>
          <w:spacing w:val="-7"/>
        </w:rPr>
        <w:t> </w:t>
      </w:r>
      <w:r>
        <w:rPr/>
        <w:t>apartment</w:t>
      </w:r>
      <w:r>
        <w:rPr>
          <w:spacing w:val="-7"/>
        </w:rPr>
        <w:t> </w:t>
      </w:r>
      <w:r>
        <w:rPr/>
        <w:t>leasing</w:t>
      </w:r>
      <w:r>
        <w:rPr>
          <w:spacing w:val="-7"/>
        </w:rPr>
        <w:t> </w:t>
      </w:r>
      <w:r>
        <w:rPr/>
        <w:t>process, leveraging</w:t>
      </w:r>
      <w:r>
        <w:rPr>
          <w:spacing w:val="-4"/>
        </w:rPr>
        <w:t> </w:t>
      </w:r>
      <w:r>
        <w:rPr/>
        <w:t>their</w:t>
      </w:r>
      <w:r>
        <w:rPr>
          <w:spacing w:val="-4"/>
        </w:rPr>
        <w:t> </w:t>
      </w:r>
      <w:r>
        <w:rPr/>
        <w:t>insights</w:t>
      </w:r>
      <w:r>
        <w:rPr>
          <w:spacing w:val="-4"/>
        </w:rPr>
        <w:t> </w:t>
      </w:r>
      <w:r>
        <w:rPr/>
        <w:t>and</w:t>
      </w:r>
      <w:r>
        <w:rPr>
          <w:spacing w:val="-4"/>
        </w:rPr>
        <w:t> </w:t>
      </w:r>
      <w:r>
        <w:rPr/>
        <w:t>experiences</w:t>
      </w:r>
      <w:r>
        <w:rPr>
          <w:spacing w:val="-4"/>
        </w:rPr>
        <w:t> </w:t>
      </w:r>
      <w:r>
        <w:rPr/>
        <w:t>to</w:t>
      </w:r>
      <w:r>
        <w:rPr>
          <w:spacing w:val="-4"/>
        </w:rPr>
        <w:t> </w:t>
      </w:r>
      <w:r>
        <w:rPr/>
        <w:t>create</w:t>
      </w:r>
      <w:r>
        <w:rPr>
          <w:spacing w:val="-4"/>
        </w:rPr>
        <w:t> </w:t>
      </w:r>
      <w:r>
        <w:rPr/>
        <w:t>a</w:t>
      </w:r>
      <w:r>
        <w:rPr>
          <w:spacing w:val="-4"/>
        </w:rPr>
        <w:t> </w:t>
      </w:r>
      <w:r>
        <w:rPr/>
        <w:t>distinguished</w:t>
      </w:r>
      <w:r>
        <w:rPr>
          <w:spacing w:val="-4"/>
        </w:rPr>
        <w:t> </w:t>
      </w:r>
      <w:r>
        <w:rPr/>
        <w:t>service</w:t>
      </w:r>
      <w:r>
        <w:rPr>
          <w:spacing w:val="-4"/>
        </w:rPr>
        <w:t> </w:t>
      </w:r>
      <w:r>
        <w:rPr/>
        <w:t>tailored</w:t>
      </w:r>
      <w:r>
        <w:rPr>
          <w:spacing w:val="-4"/>
        </w:rPr>
        <w:t> </w:t>
      </w:r>
      <w:r>
        <w:rPr/>
        <w:t>to</w:t>
      </w:r>
      <w:r>
        <w:rPr>
          <w:spacing w:val="-4"/>
        </w:rPr>
        <w:t> </w:t>
      </w:r>
      <w:r>
        <w:rPr/>
        <w:t>the</w:t>
      </w:r>
      <w:r>
        <w:rPr>
          <w:spacing w:val="-4"/>
        </w:rPr>
        <w:t> </w:t>
      </w:r>
      <w:r>
        <w:rPr/>
        <w:t>needs</w:t>
      </w:r>
      <w:r>
        <w:rPr>
          <w:spacing w:val="-4"/>
        </w:rPr>
        <w:t> </w:t>
      </w:r>
      <w:r>
        <w:rPr/>
        <w:t>of affluent tenants and real estate professionals alike.</w:t>
      </w:r>
    </w:p>
    <w:p>
      <w:pPr>
        <w:spacing w:after="0" w:line="295" w:lineRule="auto"/>
        <w:jc w:val="both"/>
        <w:sectPr>
          <w:pgSz w:w="11910" w:h="16840"/>
          <w:pgMar w:header="0" w:footer="450" w:top="780" w:bottom="640" w:left="700" w:right="420"/>
        </w:sectPr>
      </w:pPr>
    </w:p>
    <w:p>
      <w:pPr>
        <w:pStyle w:val="Heading4"/>
        <w:numPr>
          <w:ilvl w:val="1"/>
          <w:numId w:val="20"/>
        </w:numPr>
        <w:tabs>
          <w:tab w:pos="609" w:val="left" w:leader="none"/>
        </w:tabs>
        <w:spacing w:line="240" w:lineRule="auto" w:before="82" w:after="0"/>
        <w:ind w:left="609" w:right="0" w:hanging="459"/>
        <w:jc w:val="left"/>
      </w:pPr>
      <w:bookmarkStart w:name="9.2 Team Member Profiles" w:id="102"/>
      <w:bookmarkEnd w:id="102"/>
      <w:r>
        <w:rPr/>
      </w:r>
      <w:bookmarkStart w:name="_bookmark50" w:id="103"/>
      <w:bookmarkEnd w:id="103"/>
      <w:r>
        <w:rPr/>
      </w:r>
      <w:r>
        <w:rPr>
          <w:color w:val="1875D1"/>
        </w:rPr>
        <w:t>Team</w:t>
      </w:r>
      <w:r>
        <w:rPr>
          <w:color w:val="1875D1"/>
          <w:spacing w:val="8"/>
        </w:rPr>
        <w:t> </w:t>
      </w:r>
      <w:r>
        <w:rPr>
          <w:color w:val="1875D1"/>
        </w:rPr>
        <w:t>Member</w:t>
      </w:r>
      <w:r>
        <w:rPr>
          <w:color w:val="1875D1"/>
          <w:spacing w:val="8"/>
        </w:rPr>
        <w:t> </w:t>
      </w:r>
      <w:r>
        <w:rPr>
          <w:color w:val="1875D1"/>
          <w:spacing w:val="-2"/>
        </w:rPr>
        <w:t>Profiles</w:t>
      </w:r>
    </w:p>
    <w:p>
      <w:pPr>
        <w:pStyle w:val="BodyText"/>
        <w:spacing w:before="20"/>
        <w:rPr>
          <w:sz w:val="20"/>
        </w:rPr>
      </w:pPr>
    </w:p>
    <w:p>
      <w:pPr>
        <w:spacing w:after="0"/>
        <w:rPr>
          <w:sz w:val="20"/>
        </w:rPr>
        <w:sectPr>
          <w:pgSz w:w="11910" w:h="16840"/>
          <w:pgMar w:header="0" w:footer="450" w:top="1080" w:bottom="640" w:left="700" w:right="420"/>
        </w:sectPr>
      </w:pPr>
    </w:p>
    <w:p>
      <w:pPr>
        <w:pStyle w:val="Heading5"/>
        <w:spacing w:line="297" w:lineRule="auto"/>
        <w:ind w:right="2475"/>
      </w:pPr>
      <w:r>
        <w:rPr/>
        <w:drawing>
          <wp:anchor distT="0" distB="0" distL="0" distR="0" allowOverlap="1" layoutInCell="1" locked="0" behindDoc="0" simplePos="0" relativeHeight="15823872">
            <wp:simplePos x="0" y="0"/>
            <wp:positionH relativeFrom="page">
              <wp:posOffset>549524</wp:posOffset>
            </wp:positionH>
            <wp:positionV relativeFrom="paragraph">
              <wp:posOffset>45722</wp:posOffset>
            </wp:positionV>
            <wp:extent cx="1428750" cy="1428750"/>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24384">
            <wp:simplePos x="0" y="0"/>
            <wp:positionH relativeFrom="page">
              <wp:posOffset>3788299</wp:posOffset>
            </wp:positionH>
            <wp:positionV relativeFrom="paragraph">
              <wp:posOffset>45722</wp:posOffset>
            </wp:positionV>
            <wp:extent cx="1428750" cy="1428750"/>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13" cstate="print"/>
                    <a:stretch>
                      <a:fillRect/>
                    </a:stretch>
                  </pic:blipFill>
                  <pic:spPr>
                    <a:xfrm>
                      <a:off x="0" y="0"/>
                      <a:ext cx="1428750" cy="1428750"/>
                    </a:xfrm>
                    <a:prstGeom prst="rect">
                      <a:avLst/>
                    </a:prstGeom>
                  </pic:spPr>
                </pic:pic>
              </a:graphicData>
            </a:graphic>
          </wp:anchor>
        </w:drawing>
      </w:r>
      <w:r>
        <w:rPr/>
        <w:t>John</w:t>
      </w:r>
      <w:r>
        <w:rPr>
          <w:spacing w:val="-18"/>
        </w:rPr>
        <w:t> </w:t>
      </w:r>
      <w:r>
        <w:rPr/>
        <w:t>Smith,</w:t>
      </w:r>
      <w:r>
        <w:rPr>
          <w:spacing w:val="-18"/>
        </w:rPr>
        <w:t> </w:t>
      </w:r>
      <w:r>
        <w:rPr/>
        <w:t>Co- Founder &amp; CEO</w:t>
      </w:r>
    </w:p>
    <w:p>
      <w:pPr>
        <w:pStyle w:val="BodyText"/>
        <w:spacing w:line="295" w:lineRule="auto" w:before="117"/>
        <w:ind w:left="2655" w:right="2472"/>
      </w:pPr>
      <w:r>
        <w:rPr/>
        <w:t>John brings over 15 years of experience in the</w:t>
      </w:r>
      <w:r>
        <w:rPr>
          <w:spacing w:val="-17"/>
        </w:rPr>
        <w:t> </w:t>
      </w:r>
      <w:r>
        <w:rPr/>
        <w:t>real</w:t>
      </w:r>
      <w:r>
        <w:rPr>
          <w:spacing w:val="-17"/>
        </w:rPr>
        <w:t> </w:t>
      </w:r>
      <w:r>
        <w:rPr/>
        <w:t>estate</w:t>
      </w:r>
      <w:r>
        <w:rPr>
          <w:spacing w:val="-16"/>
        </w:rPr>
        <w:t> </w:t>
      </w:r>
      <w:r>
        <w:rPr/>
        <w:t>industry, with a specific focus on luxury</w:t>
      </w:r>
      <w:r>
        <w:rPr>
          <w:spacing w:val="-3"/>
        </w:rPr>
        <w:t> </w:t>
      </w:r>
      <w:r>
        <w:rPr/>
        <w:t>housing</w:t>
      </w:r>
      <w:r>
        <w:rPr>
          <w:spacing w:val="-3"/>
        </w:rPr>
        <w:t> </w:t>
      </w:r>
      <w:r>
        <w:rPr/>
        <w:t>markets. He has successfully led multiple high-end property developments and has a deep understanding of the dynamics that govern the</w:t>
      </w:r>
      <w:r>
        <w:rPr>
          <w:spacing w:val="-17"/>
        </w:rPr>
        <w:t> </w:t>
      </w:r>
      <w:r>
        <w:rPr/>
        <w:t>luxury</w:t>
      </w:r>
      <w:r>
        <w:rPr>
          <w:spacing w:val="-17"/>
        </w:rPr>
        <w:t> </w:t>
      </w:r>
      <w:r>
        <w:rPr/>
        <w:t>rental</w:t>
      </w:r>
      <w:r>
        <w:rPr>
          <w:spacing w:val="-16"/>
        </w:rPr>
        <w:t> </w:t>
      </w:r>
      <w:r>
        <w:rPr/>
        <w:t>sector. John’s vision for </w:t>
      </w:r>
      <w:r>
        <w:rPr>
          <w:spacing w:val="-2"/>
        </w:rPr>
        <w:t>LuxuryApartments.com </w:t>
      </w:r>
      <w:r>
        <w:rPr/>
        <w:t>is to revolutionize how affluent</w:t>
      </w:r>
      <w:r>
        <w:rPr>
          <w:spacing w:val="-17"/>
        </w:rPr>
        <w:t> </w:t>
      </w:r>
      <w:r>
        <w:rPr/>
        <w:t>clients</w:t>
      </w:r>
      <w:r>
        <w:rPr>
          <w:spacing w:val="-17"/>
        </w:rPr>
        <w:t> </w:t>
      </w:r>
      <w:r>
        <w:rPr/>
        <w:t>discover and lease luxury properties, leveraging his extensive network and market insights.</w:t>
      </w:r>
    </w:p>
    <w:p>
      <w:pPr>
        <w:pStyle w:val="Heading5"/>
        <w:spacing w:line="297" w:lineRule="auto"/>
        <w:ind w:left="165" w:right="668"/>
      </w:pPr>
      <w:r>
        <w:rPr>
          <w:b w:val="0"/>
        </w:rPr>
        <w:br w:type="column"/>
      </w:r>
      <w:r>
        <w:rPr/>
        <w:t>Emma Johnson, Co- Founder &amp; CTO</w:t>
      </w:r>
    </w:p>
    <w:p>
      <w:pPr>
        <w:pStyle w:val="BodyText"/>
        <w:spacing w:line="295" w:lineRule="auto" w:before="117"/>
        <w:ind w:left="165" w:right="622"/>
      </w:pPr>
      <w:r>
        <w:rPr/>
        <w:t>With a background in software engineering and over a decade of experience in SaaS development, Emma is responsible for the technology strategy of </w:t>
      </w:r>
      <w:r>
        <w:rPr>
          <w:spacing w:val="-2"/>
        </w:rPr>
        <w:t>LuxuryApartments.com. </w:t>
      </w:r>
      <w:r>
        <w:rPr/>
        <w:t>She has previously led technology teams for various successful startups and is an</w:t>
      </w:r>
      <w:r>
        <w:rPr>
          <w:spacing w:val="40"/>
        </w:rPr>
        <w:t> </w:t>
      </w:r>
      <w:r>
        <w:rPr/>
        <w:t>expert in developing user-friendly platforms. Emma's focus is on creating</w:t>
      </w:r>
      <w:r>
        <w:rPr>
          <w:spacing w:val="24"/>
        </w:rPr>
        <w:t> </w:t>
      </w:r>
      <w:r>
        <w:rPr/>
        <w:t>a</w:t>
      </w:r>
      <w:r>
        <w:rPr>
          <w:spacing w:val="24"/>
        </w:rPr>
        <w:t> </w:t>
      </w:r>
      <w:r>
        <w:rPr/>
        <w:t>seamless</w:t>
      </w:r>
      <w:r>
        <w:rPr>
          <w:spacing w:val="80"/>
        </w:rPr>
        <w:t> </w:t>
      </w:r>
      <w:r>
        <w:rPr/>
        <w:t>and interactive experience for users through innovative technology solutions.</w:t>
      </w:r>
    </w:p>
    <w:p>
      <w:pPr>
        <w:spacing w:after="0" w:line="295" w:lineRule="auto"/>
        <w:sectPr>
          <w:type w:val="continuous"/>
          <w:pgSz w:w="11910" w:h="16840"/>
          <w:pgMar w:header="0" w:footer="450" w:top="880" w:bottom="280" w:left="700" w:right="420"/>
          <w:cols w:num="2" w:equalWidth="0">
            <w:col w:w="7516" w:space="74"/>
            <w:col w:w="3200"/>
          </w:cols>
        </w:sectPr>
      </w:pPr>
    </w:p>
    <w:p>
      <w:pPr>
        <w:pStyle w:val="Heading5"/>
        <w:spacing w:line="297" w:lineRule="auto" w:before="90"/>
        <w:ind w:right="2475"/>
      </w:pPr>
      <w:r>
        <w:rPr/>
        <w:drawing>
          <wp:anchor distT="0" distB="0" distL="0" distR="0" allowOverlap="1" layoutInCell="1" locked="0" behindDoc="0" simplePos="0" relativeHeight="15824896">
            <wp:simplePos x="0" y="0"/>
            <wp:positionH relativeFrom="page">
              <wp:posOffset>549524</wp:posOffset>
            </wp:positionH>
            <wp:positionV relativeFrom="paragraph">
              <wp:posOffset>36574</wp:posOffset>
            </wp:positionV>
            <wp:extent cx="1428750" cy="1428750"/>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25408">
            <wp:simplePos x="0" y="0"/>
            <wp:positionH relativeFrom="page">
              <wp:posOffset>3788299</wp:posOffset>
            </wp:positionH>
            <wp:positionV relativeFrom="paragraph">
              <wp:posOffset>36574</wp:posOffset>
            </wp:positionV>
            <wp:extent cx="1428750" cy="1428750"/>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13" cstate="print"/>
                    <a:stretch>
                      <a:fillRect/>
                    </a:stretch>
                  </pic:blipFill>
                  <pic:spPr>
                    <a:xfrm>
                      <a:off x="0" y="0"/>
                      <a:ext cx="1428750" cy="1428750"/>
                    </a:xfrm>
                    <a:prstGeom prst="rect">
                      <a:avLst/>
                    </a:prstGeom>
                  </pic:spPr>
                </pic:pic>
              </a:graphicData>
            </a:graphic>
          </wp:anchor>
        </w:drawing>
      </w:r>
      <w:r>
        <w:rPr/>
        <w:t>Michael</w:t>
      </w:r>
      <w:r>
        <w:rPr>
          <w:spacing w:val="-19"/>
        </w:rPr>
        <w:t> </w:t>
      </w:r>
      <w:r>
        <w:rPr/>
        <w:t>Chu,</w:t>
      </w:r>
      <w:r>
        <w:rPr>
          <w:spacing w:val="-18"/>
        </w:rPr>
        <w:t> </w:t>
      </w:r>
      <w:r>
        <w:rPr/>
        <w:t>Chief Marketing Officer</w:t>
      </w:r>
    </w:p>
    <w:p>
      <w:pPr>
        <w:pStyle w:val="BodyText"/>
        <w:spacing w:line="295" w:lineRule="auto" w:before="117"/>
        <w:ind w:left="2655" w:right="2468"/>
      </w:pPr>
      <w:r>
        <w:rPr/>
        <w:t>Michael has over 12 years of experience in luxury brand marketing and digital strategies. He has worked with several high-profile luxury brands and has a deep understanding of consumer behavior in the affluent market segment. At </w:t>
      </w:r>
      <w:r>
        <w:rPr>
          <w:spacing w:val="-2"/>
        </w:rPr>
        <w:t>LuxuryApartments.com, </w:t>
      </w:r>
      <w:r>
        <w:rPr/>
        <w:t>Michael is dedicated to crafting targeted marketing campaigns that</w:t>
      </w:r>
      <w:r>
        <w:rPr>
          <w:spacing w:val="-14"/>
        </w:rPr>
        <w:t> </w:t>
      </w:r>
      <w:r>
        <w:rPr/>
        <w:t>resonate</w:t>
      </w:r>
      <w:r>
        <w:rPr>
          <w:spacing w:val="-14"/>
        </w:rPr>
        <w:t> </w:t>
      </w:r>
      <w:r>
        <w:rPr/>
        <w:t>with</w:t>
      </w:r>
      <w:r>
        <w:rPr>
          <w:spacing w:val="-14"/>
        </w:rPr>
        <w:t> </w:t>
      </w:r>
      <w:r>
        <w:rPr/>
        <w:t>high- net-worth individuals and positioning the brand as the premier platform for luxury </w:t>
      </w:r>
      <w:r>
        <w:rPr>
          <w:spacing w:val="-2"/>
        </w:rPr>
        <w:t>rentals.</w:t>
      </w:r>
    </w:p>
    <w:p>
      <w:pPr>
        <w:pStyle w:val="Heading5"/>
        <w:spacing w:before="90"/>
        <w:ind w:left="165"/>
      </w:pPr>
      <w:r>
        <w:rPr>
          <w:b w:val="0"/>
        </w:rPr>
        <w:br w:type="column"/>
      </w:r>
      <w:r>
        <w:rPr/>
        <w:t>Sarah</w:t>
      </w:r>
      <w:r>
        <w:rPr>
          <w:spacing w:val="3"/>
        </w:rPr>
        <w:t> </w:t>
      </w:r>
      <w:r>
        <w:rPr>
          <w:spacing w:val="-2"/>
        </w:rPr>
        <w:t>Brown,</w:t>
      </w:r>
    </w:p>
    <w:p>
      <w:pPr>
        <w:spacing w:line="297" w:lineRule="auto" w:before="68"/>
        <w:ind w:left="165" w:right="668" w:firstLine="0"/>
        <w:jc w:val="left"/>
        <w:rPr>
          <w:b/>
          <w:sz w:val="24"/>
        </w:rPr>
      </w:pPr>
      <w:r>
        <w:rPr>
          <w:b/>
          <w:spacing w:val="-2"/>
          <w:sz w:val="24"/>
        </w:rPr>
        <w:t>Director</w:t>
      </w:r>
      <w:r>
        <w:rPr>
          <w:b/>
          <w:spacing w:val="-16"/>
          <w:sz w:val="24"/>
        </w:rPr>
        <w:t> </w:t>
      </w:r>
      <w:r>
        <w:rPr>
          <w:b/>
          <w:spacing w:val="-2"/>
          <w:sz w:val="24"/>
        </w:rPr>
        <w:t>of</w:t>
      </w:r>
      <w:r>
        <w:rPr>
          <w:b/>
          <w:spacing w:val="-16"/>
          <w:sz w:val="24"/>
        </w:rPr>
        <w:t> </w:t>
      </w:r>
      <w:r>
        <w:rPr>
          <w:b/>
          <w:spacing w:val="-2"/>
          <w:sz w:val="24"/>
        </w:rPr>
        <w:t>Customer Experience</w:t>
      </w:r>
    </w:p>
    <w:p>
      <w:pPr>
        <w:pStyle w:val="BodyText"/>
        <w:spacing w:line="295" w:lineRule="auto" w:before="117"/>
        <w:ind w:left="165" w:right="635"/>
      </w:pPr>
      <w:r>
        <w:rPr/>
        <w:t>Sarah</w:t>
      </w:r>
      <w:r>
        <w:rPr>
          <w:spacing w:val="30"/>
        </w:rPr>
        <w:t> </w:t>
      </w:r>
      <w:r>
        <w:rPr/>
        <w:t>brings</w:t>
      </w:r>
      <w:r>
        <w:rPr>
          <w:spacing w:val="30"/>
        </w:rPr>
        <w:t> </w:t>
      </w:r>
      <w:r>
        <w:rPr/>
        <w:t>10</w:t>
      </w:r>
      <w:r>
        <w:rPr>
          <w:spacing w:val="30"/>
        </w:rPr>
        <w:t> </w:t>
      </w:r>
      <w:r>
        <w:rPr/>
        <w:t>years</w:t>
      </w:r>
      <w:r>
        <w:rPr>
          <w:spacing w:val="40"/>
        </w:rPr>
        <w:t> </w:t>
      </w:r>
      <w:r>
        <w:rPr/>
        <w:t>of experience in customer service </w:t>
      </w:r>
      <w:r>
        <w:rPr>
          <w:spacing w:val="-2"/>
        </w:rPr>
        <w:t>management, </w:t>
      </w:r>
      <w:r>
        <w:rPr/>
        <w:t>particularly within the luxury hospitality sector. Her role focuses on enhancing tenant experiences,</w:t>
      </w:r>
      <w:r>
        <w:rPr>
          <w:spacing w:val="-17"/>
        </w:rPr>
        <w:t> </w:t>
      </w:r>
      <w:r>
        <w:rPr/>
        <w:t>developing concierge services, and ensuring that every interaction with </w:t>
      </w:r>
      <w:r>
        <w:rPr>
          <w:spacing w:val="-2"/>
        </w:rPr>
        <w:t>LuxuryApartments.com </w:t>
      </w:r>
      <w:r>
        <w:rPr/>
        <w:t>meets the high standards expected by our clientele. Sarah's commitment to service excellence is essential for fostering long-term relationships with our </w:t>
      </w:r>
      <w:r>
        <w:rPr>
          <w:spacing w:val="-2"/>
        </w:rPr>
        <w:t>users.</w:t>
      </w:r>
    </w:p>
    <w:p>
      <w:pPr>
        <w:spacing w:after="0" w:line="295" w:lineRule="auto"/>
        <w:sectPr>
          <w:pgSz w:w="11910" w:h="16840"/>
          <w:pgMar w:header="0" w:footer="450" w:top="940" w:bottom="640" w:left="700" w:right="420"/>
          <w:cols w:num="2" w:equalWidth="0">
            <w:col w:w="7516" w:space="74"/>
            <w:col w:w="3200"/>
          </w:cols>
        </w:sectPr>
      </w:pPr>
    </w:p>
    <w:p>
      <w:pPr>
        <w:pStyle w:val="Heading5"/>
        <w:spacing w:line="297" w:lineRule="auto" w:before="90"/>
        <w:ind w:right="6043"/>
      </w:pPr>
      <w:r>
        <w:rPr/>
        <w:drawing>
          <wp:anchor distT="0" distB="0" distL="0" distR="0" allowOverlap="1" layoutInCell="1" locked="0" behindDoc="0" simplePos="0" relativeHeight="15827456">
            <wp:simplePos x="0" y="0"/>
            <wp:positionH relativeFrom="page">
              <wp:posOffset>549524</wp:posOffset>
            </wp:positionH>
            <wp:positionV relativeFrom="paragraph">
              <wp:posOffset>36574</wp:posOffset>
            </wp:positionV>
            <wp:extent cx="1428750" cy="1428750"/>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13" cstate="print"/>
                    <a:stretch>
                      <a:fillRect/>
                    </a:stretch>
                  </pic:blipFill>
                  <pic:spPr>
                    <a:xfrm>
                      <a:off x="0" y="0"/>
                      <a:ext cx="1428750" cy="1428750"/>
                    </a:xfrm>
                    <a:prstGeom prst="rect">
                      <a:avLst/>
                    </a:prstGeom>
                  </pic:spPr>
                </pic:pic>
              </a:graphicData>
            </a:graphic>
          </wp:anchor>
        </w:drawing>
      </w:r>
      <w:r>
        <w:rPr/>
        <w:t>David</w:t>
      </w:r>
      <w:r>
        <w:rPr>
          <w:spacing w:val="-19"/>
        </w:rPr>
        <w:t> </w:t>
      </w:r>
      <w:r>
        <w:rPr/>
        <w:t>Lee,</w:t>
      </w:r>
      <w:r>
        <w:rPr>
          <w:spacing w:val="-18"/>
        </w:rPr>
        <w:t> </w:t>
      </w:r>
      <w:r>
        <w:rPr/>
        <w:t>Head</w:t>
      </w:r>
      <w:r>
        <w:rPr>
          <w:spacing w:val="-18"/>
        </w:rPr>
        <w:t> </w:t>
      </w:r>
      <w:r>
        <w:rPr/>
        <w:t>of </w:t>
      </w:r>
      <w:r>
        <w:rPr>
          <w:spacing w:val="-2"/>
        </w:rPr>
        <w:t>Operations</w:t>
      </w:r>
    </w:p>
    <w:p>
      <w:pPr>
        <w:pStyle w:val="BodyText"/>
        <w:spacing w:line="295" w:lineRule="auto" w:before="117"/>
        <w:ind w:left="2655" w:right="5733"/>
      </w:pPr>
      <w:r>
        <w:rPr/>
        <w:t>David possesses a</w:t>
      </w:r>
      <w:r>
        <w:rPr>
          <w:spacing w:val="40"/>
        </w:rPr>
        <w:t> </w:t>
      </w:r>
      <w:r>
        <w:rPr/>
        <w:t>robust background in </w:t>
      </w:r>
      <w:r>
        <w:rPr>
          <w:spacing w:val="-2"/>
        </w:rPr>
        <w:t>operations</w:t>
      </w:r>
      <w:r>
        <w:rPr>
          <w:spacing w:val="80"/>
          <w:w w:val="150"/>
        </w:rPr>
        <w:t> </w:t>
      </w:r>
      <w:r>
        <w:rPr/>
        <w:t>management with relevant experience in real estate and technology sectors. He is responsible for overseeing daily </w:t>
      </w:r>
      <w:r>
        <w:rPr>
          <w:spacing w:val="-2"/>
        </w:rPr>
        <w:t>operations, </w:t>
      </w:r>
      <w:r>
        <w:rPr/>
        <w:t>implementing quality assurance measures, and optimizing listing </w:t>
      </w:r>
      <w:r>
        <w:rPr>
          <w:spacing w:val="-2"/>
        </w:rPr>
        <w:t>management</w:t>
      </w:r>
      <w:r>
        <w:rPr>
          <w:spacing w:val="80"/>
          <w:w w:val="150"/>
        </w:rPr>
        <w:t> </w:t>
      </w:r>
      <w:r>
        <w:rPr/>
        <w:t>processes. David's</w:t>
      </w:r>
      <w:r>
        <w:rPr>
          <w:spacing w:val="40"/>
        </w:rPr>
        <w:t> </w:t>
      </w:r>
      <w:r>
        <w:rPr/>
        <w:t>strong organizational skills and strategic approach are critical to maintaining the high quality</w:t>
      </w:r>
      <w:r>
        <w:rPr>
          <w:spacing w:val="-9"/>
        </w:rPr>
        <w:t> </w:t>
      </w:r>
      <w:r>
        <w:rPr/>
        <w:t>of</w:t>
      </w:r>
      <w:r>
        <w:rPr>
          <w:spacing w:val="-9"/>
        </w:rPr>
        <w:t> </w:t>
      </w:r>
      <w:r>
        <w:rPr/>
        <w:t>listings</w:t>
      </w:r>
      <w:r>
        <w:rPr>
          <w:spacing w:val="-9"/>
        </w:rPr>
        <w:t> </w:t>
      </w:r>
      <w:r>
        <w:rPr/>
        <w:t>on</w:t>
      </w:r>
      <w:r>
        <w:rPr>
          <w:spacing w:val="-9"/>
        </w:rPr>
        <w:t> </w:t>
      </w:r>
      <w:r>
        <w:rPr/>
        <w:t>our </w:t>
      </w:r>
      <w:r>
        <w:rPr>
          <w:spacing w:val="-2"/>
        </w:rPr>
        <w:t>platform.</w:t>
      </w:r>
    </w:p>
    <w:p>
      <w:pPr>
        <w:pStyle w:val="BodyText"/>
        <w:spacing w:before="159"/>
        <w:rPr>
          <w:sz w:val="28"/>
        </w:rPr>
      </w:pPr>
    </w:p>
    <w:p>
      <w:pPr>
        <w:pStyle w:val="Heading4"/>
        <w:numPr>
          <w:ilvl w:val="1"/>
          <w:numId w:val="20"/>
        </w:numPr>
        <w:tabs>
          <w:tab w:pos="609" w:val="left" w:leader="none"/>
        </w:tabs>
        <w:spacing w:line="240" w:lineRule="auto" w:before="0" w:after="0"/>
        <w:ind w:left="609" w:right="0" w:hanging="459"/>
        <w:jc w:val="left"/>
      </w:pPr>
      <w:bookmarkStart w:name="9.3 Hiring Plan and Roles" w:id="104"/>
      <w:bookmarkEnd w:id="104"/>
      <w:r>
        <w:rPr/>
      </w:r>
      <w:bookmarkStart w:name="_bookmark51" w:id="105"/>
      <w:bookmarkEnd w:id="105"/>
      <w:r>
        <w:rPr/>
      </w:r>
      <w:r>
        <w:rPr>
          <w:color w:val="1875D1"/>
        </w:rPr>
        <w:t>Hiring</w:t>
      </w:r>
      <w:r>
        <w:rPr>
          <w:color w:val="1875D1"/>
          <w:spacing w:val="-10"/>
        </w:rPr>
        <w:t> </w:t>
      </w:r>
      <w:r>
        <w:rPr>
          <w:color w:val="1875D1"/>
        </w:rPr>
        <w:t>Plan</w:t>
      </w:r>
      <w:r>
        <w:rPr>
          <w:color w:val="1875D1"/>
          <w:spacing w:val="-9"/>
        </w:rPr>
        <w:t> </w:t>
      </w:r>
      <w:r>
        <w:rPr>
          <w:color w:val="1875D1"/>
        </w:rPr>
        <w:t>and</w:t>
      </w:r>
      <w:r>
        <w:rPr>
          <w:color w:val="1875D1"/>
          <w:spacing w:val="-10"/>
        </w:rPr>
        <w:t> </w:t>
      </w:r>
      <w:r>
        <w:rPr>
          <w:color w:val="1875D1"/>
          <w:spacing w:val="-2"/>
        </w:rPr>
        <w:t>Roles</w:t>
      </w:r>
    </w:p>
    <w:p>
      <w:pPr>
        <w:pStyle w:val="BodyText"/>
        <w:spacing w:before="22"/>
        <w:rPr>
          <w:sz w:val="20"/>
        </w:rPr>
      </w:pPr>
      <w:r>
        <w:rPr/>
        <mc:AlternateContent>
          <mc:Choice Requires="wps">
            <w:drawing>
              <wp:anchor distT="0" distB="0" distL="0" distR="0" allowOverlap="1" layoutInCell="1" locked="0" behindDoc="1" simplePos="0" relativeHeight="487685120">
                <wp:simplePos x="0" y="0"/>
                <wp:positionH relativeFrom="page">
                  <wp:posOffset>540000</wp:posOffset>
                </wp:positionH>
                <wp:positionV relativeFrom="paragraph">
                  <wp:posOffset>177009</wp:posOffset>
                </wp:positionV>
                <wp:extent cx="1581150" cy="901065"/>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1581150" cy="901065"/>
                          <a:chExt cx="1581150" cy="901065"/>
                        </a:xfrm>
                      </wpg:grpSpPr>
                      <wps:wsp>
                        <wps:cNvPr id="217" name="Graphic 217"/>
                        <wps:cNvSpPr/>
                        <wps:spPr>
                          <a:xfrm>
                            <a:off x="0" y="0"/>
                            <a:ext cx="1581150" cy="901065"/>
                          </a:xfrm>
                          <a:custGeom>
                            <a:avLst/>
                            <a:gdLst/>
                            <a:ahLst/>
                            <a:cxnLst/>
                            <a:rect l="l" t="t" r="r" b="b"/>
                            <a:pathLst>
                              <a:path w="1581150" h="901065">
                                <a:moveTo>
                                  <a:pt x="1543050" y="901065"/>
                                </a:moveTo>
                                <a:lnTo>
                                  <a:pt x="38100" y="901065"/>
                                </a:lnTo>
                                <a:lnTo>
                                  <a:pt x="23306" y="898058"/>
                                </a:lnTo>
                                <a:lnTo>
                                  <a:pt x="11191" y="889873"/>
                                </a:lnTo>
                                <a:lnTo>
                                  <a:pt x="3006" y="877758"/>
                                </a:lnTo>
                                <a:lnTo>
                                  <a:pt x="0" y="862965"/>
                                </a:lnTo>
                                <a:lnTo>
                                  <a:pt x="0" y="38100"/>
                                </a:lnTo>
                                <a:lnTo>
                                  <a:pt x="3006" y="23306"/>
                                </a:lnTo>
                                <a:lnTo>
                                  <a:pt x="11191" y="11191"/>
                                </a:lnTo>
                                <a:lnTo>
                                  <a:pt x="23306" y="3006"/>
                                </a:lnTo>
                                <a:lnTo>
                                  <a:pt x="38100" y="0"/>
                                </a:lnTo>
                                <a:lnTo>
                                  <a:pt x="1543050" y="0"/>
                                </a:lnTo>
                                <a:lnTo>
                                  <a:pt x="1557843" y="3006"/>
                                </a:lnTo>
                                <a:lnTo>
                                  <a:pt x="1569958" y="11191"/>
                                </a:lnTo>
                                <a:lnTo>
                                  <a:pt x="1578143" y="23306"/>
                                </a:lnTo>
                                <a:lnTo>
                                  <a:pt x="1581150" y="38100"/>
                                </a:lnTo>
                                <a:lnTo>
                                  <a:pt x="1581150" y="862965"/>
                                </a:lnTo>
                                <a:lnTo>
                                  <a:pt x="1578143" y="877758"/>
                                </a:lnTo>
                                <a:lnTo>
                                  <a:pt x="1569958" y="889873"/>
                                </a:lnTo>
                                <a:lnTo>
                                  <a:pt x="1557843" y="898058"/>
                                </a:lnTo>
                                <a:lnTo>
                                  <a:pt x="1543050" y="901065"/>
                                </a:lnTo>
                                <a:close/>
                              </a:path>
                            </a:pathLst>
                          </a:custGeom>
                          <a:solidFill>
                            <a:srgbClr val="BADDFB"/>
                          </a:solidFill>
                        </wps:spPr>
                        <wps:bodyPr wrap="square" lIns="0" tIns="0" rIns="0" bIns="0" rtlCol="0">
                          <a:prstTxWarp prst="textNoShape">
                            <a:avLst/>
                          </a:prstTxWarp>
                          <a:noAutofit/>
                        </wps:bodyPr>
                      </wps:wsp>
                      <wps:wsp>
                        <wps:cNvPr id="218" name="Textbox 218"/>
                        <wps:cNvSpPr txBox="1"/>
                        <wps:spPr>
                          <a:xfrm>
                            <a:off x="0" y="0"/>
                            <a:ext cx="1581150" cy="901065"/>
                          </a:xfrm>
                          <a:prstGeom prst="rect">
                            <a:avLst/>
                          </a:prstGeom>
                        </wps:spPr>
                        <wps:txbx>
                          <w:txbxContent>
                            <w:p>
                              <w:pPr>
                                <w:spacing w:before="341"/>
                                <w:ind w:left="0" w:right="0" w:firstLine="0"/>
                                <w:jc w:val="center"/>
                                <w:rPr>
                                  <w:b/>
                                  <w:sz w:val="33"/>
                                </w:rPr>
                              </w:pPr>
                              <w:r>
                                <w:rPr>
                                  <w:b/>
                                  <w:spacing w:val="-10"/>
                                  <w:sz w:val="33"/>
                                </w:rPr>
                                <w:t>0</w:t>
                              </w:r>
                            </w:p>
                            <w:p>
                              <w:pPr>
                                <w:spacing w:before="81"/>
                                <w:ind w:left="0" w:right="0" w:firstLine="0"/>
                                <w:jc w:val="center"/>
                                <w:rPr>
                                  <w:sz w:val="24"/>
                                </w:rPr>
                              </w:pPr>
                              <w:r>
                                <w:rPr>
                                  <w:spacing w:val="-2"/>
                                  <w:sz w:val="24"/>
                                </w:rPr>
                                <w:t>Filled</w:t>
                              </w:r>
                            </w:p>
                          </w:txbxContent>
                        </wps:txbx>
                        <wps:bodyPr wrap="square" lIns="0" tIns="0" rIns="0" bIns="0" rtlCol="0">
                          <a:noAutofit/>
                        </wps:bodyPr>
                      </wps:wsp>
                    </wpg:wgp>
                  </a:graphicData>
                </a:graphic>
              </wp:anchor>
            </w:drawing>
          </mc:Choice>
          <mc:Fallback>
            <w:pict>
              <v:group style="position:absolute;margin-left:42.519688pt;margin-top:13.937759pt;width:124.5pt;height:70.95pt;mso-position-horizontal-relative:page;mso-position-vertical-relative:paragraph;z-index:-15631360;mso-wrap-distance-left:0;mso-wrap-distance-right:0" id="docshapegroup78" coordorigin="850,279" coordsize="2490,1419">
                <v:shape style="position:absolute;left:850;top:278;width:2490;height:1419" id="docshape79" coordorigin="850,279" coordsize="2490,1419" path="m3280,1698l910,1698,887,1693,868,1680,855,1661,850,1638,850,339,855,315,868,296,887,283,910,279,3280,279,3304,283,3323,296,3336,315,3340,339,3340,1638,3336,1661,3323,1680,3304,1693,3280,1698xe" filled="true" fillcolor="#baddfb" stroked="false">
                  <v:path arrowok="t"/>
                  <v:fill type="solid"/>
                </v:shape>
                <v:shape style="position:absolute;left:850;top:278;width:2490;height:1419" type="#_x0000_t202" id="docshape80" filled="false" stroked="false">
                  <v:textbox inset="0,0,0,0">
                    <w:txbxContent>
                      <w:p>
                        <w:pPr>
                          <w:spacing w:before="341"/>
                          <w:ind w:left="0" w:right="0" w:firstLine="0"/>
                          <w:jc w:val="center"/>
                          <w:rPr>
                            <w:b/>
                            <w:sz w:val="33"/>
                          </w:rPr>
                        </w:pPr>
                        <w:r>
                          <w:rPr>
                            <w:b/>
                            <w:spacing w:val="-10"/>
                            <w:sz w:val="33"/>
                          </w:rPr>
                          <w:t>0</w:t>
                        </w:r>
                      </w:p>
                      <w:p>
                        <w:pPr>
                          <w:spacing w:before="81"/>
                          <w:ind w:left="0" w:right="0" w:firstLine="0"/>
                          <w:jc w:val="center"/>
                          <w:rPr>
                            <w:sz w:val="24"/>
                          </w:rPr>
                        </w:pPr>
                        <w:r>
                          <w:rPr>
                            <w:spacing w:val="-2"/>
                            <w:sz w:val="24"/>
                          </w:rPr>
                          <w:t>Filled</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85632">
                <wp:simplePos x="0" y="0"/>
                <wp:positionH relativeFrom="page">
                  <wp:posOffset>2311649</wp:posOffset>
                </wp:positionH>
                <wp:positionV relativeFrom="paragraph">
                  <wp:posOffset>177009</wp:posOffset>
                </wp:positionV>
                <wp:extent cx="1581150" cy="901065"/>
                <wp:effectExtent l="0" t="0" r="0" b="0"/>
                <wp:wrapTopAndBottom/>
                <wp:docPr id="219" name="Group 219"/>
                <wp:cNvGraphicFramePr>
                  <a:graphicFrameLocks/>
                </wp:cNvGraphicFramePr>
                <a:graphic>
                  <a:graphicData uri="http://schemas.microsoft.com/office/word/2010/wordprocessingGroup">
                    <wpg:wgp>
                      <wpg:cNvPr id="219" name="Group 219"/>
                      <wpg:cNvGrpSpPr/>
                      <wpg:grpSpPr>
                        <a:xfrm>
                          <a:off x="0" y="0"/>
                          <a:ext cx="1581150" cy="901065"/>
                          <a:chExt cx="1581150" cy="901065"/>
                        </a:xfrm>
                      </wpg:grpSpPr>
                      <wps:wsp>
                        <wps:cNvPr id="220" name="Graphic 220"/>
                        <wps:cNvSpPr/>
                        <wps:spPr>
                          <a:xfrm>
                            <a:off x="0" y="0"/>
                            <a:ext cx="1581150" cy="901065"/>
                          </a:xfrm>
                          <a:custGeom>
                            <a:avLst/>
                            <a:gdLst/>
                            <a:ahLst/>
                            <a:cxnLst/>
                            <a:rect l="l" t="t" r="r" b="b"/>
                            <a:pathLst>
                              <a:path w="1581150" h="901065">
                                <a:moveTo>
                                  <a:pt x="1543050" y="901065"/>
                                </a:moveTo>
                                <a:lnTo>
                                  <a:pt x="38100" y="901065"/>
                                </a:lnTo>
                                <a:lnTo>
                                  <a:pt x="23306" y="898058"/>
                                </a:lnTo>
                                <a:lnTo>
                                  <a:pt x="11191" y="889873"/>
                                </a:lnTo>
                                <a:lnTo>
                                  <a:pt x="3006" y="877758"/>
                                </a:lnTo>
                                <a:lnTo>
                                  <a:pt x="0" y="862965"/>
                                </a:lnTo>
                                <a:lnTo>
                                  <a:pt x="0" y="38100"/>
                                </a:lnTo>
                                <a:lnTo>
                                  <a:pt x="3006" y="23306"/>
                                </a:lnTo>
                                <a:lnTo>
                                  <a:pt x="11191" y="11191"/>
                                </a:lnTo>
                                <a:lnTo>
                                  <a:pt x="23306" y="3006"/>
                                </a:lnTo>
                                <a:lnTo>
                                  <a:pt x="38100" y="0"/>
                                </a:lnTo>
                                <a:lnTo>
                                  <a:pt x="1543050" y="0"/>
                                </a:lnTo>
                                <a:lnTo>
                                  <a:pt x="1557843" y="3006"/>
                                </a:lnTo>
                                <a:lnTo>
                                  <a:pt x="1569958" y="11191"/>
                                </a:lnTo>
                                <a:lnTo>
                                  <a:pt x="1578143" y="23306"/>
                                </a:lnTo>
                                <a:lnTo>
                                  <a:pt x="1581150" y="38100"/>
                                </a:lnTo>
                                <a:lnTo>
                                  <a:pt x="1581150" y="862965"/>
                                </a:lnTo>
                                <a:lnTo>
                                  <a:pt x="1578143" y="877758"/>
                                </a:lnTo>
                                <a:lnTo>
                                  <a:pt x="1569958" y="889873"/>
                                </a:lnTo>
                                <a:lnTo>
                                  <a:pt x="1557843" y="898058"/>
                                </a:lnTo>
                                <a:lnTo>
                                  <a:pt x="1543050" y="901065"/>
                                </a:lnTo>
                                <a:close/>
                              </a:path>
                            </a:pathLst>
                          </a:custGeom>
                          <a:solidFill>
                            <a:srgbClr val="BADDFB"/>
                          </a:solidFill>
                        </wps:spPr>
                        <wps:bodyPr wrap="square" lIns="0" tIns="0" rIns="0" bIns="0" rtlCol="0">
                          <a:prstTxWarp prst="textNoShape">
                            <a:avLst/>
                          </a:prstTxWarp>
                          <a:noAutofit/>
                        </wps:bodyPr>
                      </wps:wsp>
                      <wps:wsp>
                        <wps:cNvPr id="221" name="Textbox 221"/>
                        <wps:cNvSpPr txBox="1"/>
                        <wps:spPr>
                          <a:xfrm>
                            <a:off x="0" y="0"/>
                            <a:ext cx="1581150" cy="901065"/>
                          </a:xfrm>
                          <a:prstGeom prst="rect">
                            <a:avLst/>
                          </a:prstGeom>
                        </wps:spPr>
                        <wps:txbx>
                          <w:txbxContent>
                            <w:p>
                              <w:pPr>
                                <w:spacing w:before="341"/>
                                <w:ind w:left="0" w:right="0" w:firstLine="0"/>
                                <w:jc w:val="center"/>
                                <w:rPr>
                                  <w:b/>
                                  <w:sz w:val="33"/>
                                </w:rPr>
                              </w:pPr>
                              <w:r>
                                <w:rPr>
                                  <w:b/>
                                  <w:spacing w:val="-10"/>
                                  <w:sz w:val="33"/>
                                </w:rPr>
                                <w:t>0</w:t>
                              </w:r>
                            </w:p>
                            <w:p>
                              <w:pPr>
                                <w:spacing w:before="81"/>
                                <w:ind w:left="0" w:right="0" w:firstLine="0"/>
                                <w:jc w:val="center"/>
                                <w:rPr>
                                  <w:sz w:val="24"/>
                                </w:rPr>
                              </w:pPr>
                              <w:r>
                                <w:rPr>
                                  <w:spacing w:val="-2"/>
                                  <w:sz w:val="24"/>
                                </w:rPr>
                                <w:t>Hired</w:t>
                              </w:r>
                            </w:p>
                          </w:txbxContent>
                        </wps:txbx>
                        <wps:bodyPr wrap="square" lIns="0" tIns="0" rIns="0" bIns="0" rtlCol="0">
                          <a:noAutofit/>
                        </wps:bodyPr>
                      </wps:wsp>
                    </wpg:wgp>
                  </a:graphicData>
                </a:graphic>
              </wp:anchor>
            </w:drawing>
          </mc:Choice>
          <mc:Fallback>
            <w:pict>
              <v:group style="position:absolute;margin-left:182.019684pt;margin-top:13.937759pt;width:124.5pt;height:70.95pt;mso-position-horizontal-relative:page;mso-position-vertical-relative:paragraph;z-index:-15630848;mso-wrap-distance-left:0;mso-wrap-distance-right:0" id="docshapegroup81" coordorigin="3640,279" coordsize="2490,1419">
                <v:shape style="position:absolute;left:3640;top:278;width:2490;height:1419" id="docshape82" coordorigin="3640,279" coordsize="2490,1419" path="m6070,1698l3700,1698,3677,1693,3658,1680,3645,1661,3640,1638,3640,339,3645,315,3658,296,3677,283,3700,279,6070,279,6094,283,6113,296,6126,315,6130,339,6130,1638,6126,1661,6113,1680,6094,1693,6070,1698xe" filled="true" fillcolor="#baddfb" stroked="false">
                  <v:path arrowok="t"/>
                  <v:fill type="solid"/>
                </v:shape>
                <v:shape style="position:absolute;left:3640;top:278;width:2490;height:1419" type="#_x0000_t202" id="docshape83" filled="false" stroked="false">
                  <v:textbox inset="0,0,0,0">
                    <w:txbxContent>
                      <w:p>
                        <w:pPr>
                          <w:spacing w:before="341"/>
                          <w:ind w:left="0" w:right="0" w:firstLine="0"/>
                          <w:jc w:val="center"/>
                          <w:rPr>
                            <w:b/>
                            <w:sz w:val="33"/>
                          </w:rPr>
                        </w:pPr>
                        <w:r>
                          <w:rPr>
                            <w:b/>
                            <w:spacing w:val="-10"/>
                            <w:sz w:val="33"/>
                          </w:rPr>
                          <w:t>0</w:t>
                        </w:r>
                      </w:p>
                      <w:p>
                        <w:pPr>
                          <w:spacing w:before="81"/>
                          <w:ind w:left="0" w:right="0" w:firstLine="0"/>
                          <w:jc w:val="center"/>
                          <w:rPr>
                            <w:sz w:val="24"/>
                          </w:rPr>
                        </w:pPr>
                        <w:r>
                          <w:rPr>
                            <w:spacing w:val="-2"/>
                            <w:sz w:val="24"/>
                          </w:rPr>
                          <w:t>Hired</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86144">
                <wp:simplePos x="0" y="0"/>
                <wp:positionH relativeFrom="page">
                  <wp:posOffset>4083299</wp:posOffset>
                </wp:positionH>
                <wp:positionV relativeFrom="paragraph">
                  <wp:posOffset>177009</wp:posOffset>
                </wp:positionV>
                <wp:extent cx="1581150" cy="90106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1581150" cy="901065"/>
                          <a:chExt cx="1581150" cy="901065"/>
                        </a:xfrm>
                      </wpg:grpSpPr>
                      <wps:wsp>
                        <wps:cNvPr id="223" name="Graphic 223"/>
                        <wps:cNvSpPr/>
                        <wps:spPr>
                          <a:xfrm>
                            <a:off x="0" y="0"/>
                            <a:ext cx="1581150" cy="901065"/>
                          </a:xfrm>
                          <a:custGeom>
                            <a:avLst/>
                            <a:gdLst/>
                            <a:ahLst/>
                            <a:cxnLst/>
                            <a:rect l="l" t="t" r="r" b="b"/>
                            <a:pathLst>
                              <a:path w="1581150" h="901065">
                                <a:moveTo>
                                  <a:pt x="1543050" y="901065"/>
                                </a:moveTo>
                                <a:lnTo>
                                  <a:pt x="38100" y="901065"/>
                                </a:lnTo>
                                <a:lnTo>
                                  <a:pt x="23306" y="898058"/>
                                </a:lnTo>
                                <a:lnTo>
                                  <a:pt x="11191" y="889873"/>
                                </a:lnTo>
                                <a:lnTo>
                                  <a:pt x="3006" y="877758"/>
                                </a:lnTo>
                                <a:lnTo>
                                  <a:pt x="0" y="862965"/>
                                </a:lnTo>
                                <a:lnTo>
                                  <a:pt x="0" y="38100"/>
                                </a:lnTo>
                                <a:lnTo>
                                  <a:pt x="3006" y="23306"/>
                                </a:lnTo>
                                <a:lnTo>
                                  <a:pt x="11191" y="11191"/>
                                </a:lnTo>
                                <a:lnTo>
                                  <a:pt x="23306" y="3006"/>
                                </a:lnTo>
                                <a:lnTo>
                                  <a:pt x="38100" y="0"/>
                                </a:lnTo>
                                <a:lnTo>
                                  <a:pt x="1543050" y="0"/>
                                </a:lnTo>
                                <a:lnTo>
                                  <a:pt x="1557843" y="3006"/>
                                </a:lnTo>
                                <a:lnTo>
                                  <a:pt x="1569958" y="11191"/>
                                </a:lnTo>
                                <a:lnTo>
                                  <a:pt x="1578143" y="23306"/>
                                </a:lnTo>
                                <a:lnTo>
                                  <a:pt x="1581150" y="38100"/>
                                </a:lnTo>
                                <a:lnTo>
                                  <a:pt x="1581150" y="862965"/>
                                </a:lnTo>
                                <a:lnTo>
                                  <a:pt x="1578143" y="877758"/>
                                </a:lnTo>
                                <a:lnTo>
                                  <a:pt x="1569958" y="889873"/>
                                </a:lnTo>
                                <a:lnTo>
                                  <a:pt x="1557843" y="898058"/>
                                </a:lnTo>
                                <a:lnTo>
                                  <a:pt x="1543050" y="901065"/>
                                </a:lnTo>
                                <a:close/>
                              </a:path>
                            </a:pathLst>
                          </a:custGeom>
                          <a:solidFill>
                            <a:srgbClr val="BADDFB"/>
                          </a:solidFill>
                        </wps:spPr>
                        <wps:bodyPr wrap="square" lIns="0" tIns="0" rIns="0" bIns="0" rtlCol="0">
                          <a:prstTxWarp prst="textNoShape">
                            <a:avLst/>
                          </a:prstTxWarp>
                          <a:noAutofit/>
                        </wps:bodyPr>
                      </wps:wsp>
                      <wps:wsp>
                        <wps:cNvPr id="224" name="Textbox 224"/>
                        <wps:cNvSpPr txBox="1"/>
                        <wps:spPr>
                          <a:xfrm>
                            <a:off x="0" y="0"/>
                            <a:ext cx="1581150" cy="901065"/>
                          </a:xfrm>
                          <a:prstGeom prst="rect">
                            <a:avLst/>
                          </a:prstGeom>
                        </wps:spPr>
                        <wps:txbx>
                          <w:txbxContent>
                            <w:p>
                              <w:pPr>
                                <w:spacing w:before="341"/>
                                <w:ind w:left="0" w:right="0" w:firstLine="0"/>
                                <w:jc w:val="center"/>
                                <w:rPr>
                                  <w:b/>
                                  <w:sz w:val="33"/>
                                </w:rPr>
                              </w:pPr>
                              <w:r>
                                <w:rPr>
                                  <w:b/>
                                  <w:spacing w:val="-10"/>
                                  <w:sz w:val="33"/>
                                </w:rPr>
                                <w:t>9</w:t>
                              </w:r>
                            </w:p>
                            <w:p>
                              <w:pPr>
                                <w:spacing w:before="81"/>
                                <w:ind w:left="0" w:right="0" w:firstLine="0"/>
                                <w:jc w:val="center"/>
                                <w:rPr>
                                  <w:sz w:val="24"/>
                                </w:rPr>
                              </w:pPr>
                              <w:r>
                                <w:rPr>
                                  <w:spacing w:val="-4"/>
                                  <w:w w:val="105"/>
                                  <w:sz w:val="24"/>
                                </w:rPr>
                                <w:t>Open</w:t>
                              </w:r>
                            </w:p>
                          </w:txbxContent>
                        </wps:txbx>
                        <wps:bodyPr wrap="square" lIns="0" tIns="0" rIns="0" bIns="0" rtlCol="0">
                          <a:noAutofit/>
                        </wps:bodyPr>
                      </wps:wsp>
                    </wpg:wgp>
                  </a:graphicData>
                </a:graphic>
              </wp:anchor>
            </w:drawing>
          </mc:Choice>
          <mc:Fallback>
            <w:pict>
              <v:group style="position:absolute;margin-left:321.519684pt;margin-top:13.937759pt;width:124.5pt;height:70.95pt;mso-position-horizontal-relative:page;mso-position-vertical-relative:paragraph;z-index:-15630336;mso-wrap-distance-left:0;mso-wrap-distance-right:0" id="docshapegroup84" coordorigin="6430,279" coordsize="2490,1419">
                <v:shape style="position:absolute;left:6430;top:278;width:2490;height:1419" id="docshape85" coordorigin="6430,279" coordsize="2490,1419" path="m8860,1698l6490,1698,6467,1693,6448,1680,6435,1661,6430,1638,6430,339,6435,315,6448,296,6467,283,6490,279,8860,279,8884,283,8903,296,8916,315,8920,339,8920,1638,8916,1661,8903,1680,8884,1693,8860,1698xe" filled="true" fillcolor="#baddfb" stroked="false">
                  <v:path arrowok="t"/>
                  <v:fill type="solid"/>
                </v:shape>
                <v:shape style="position:absolute;left:6430;top:278;width:2490;height:1419" type="#_x0000_t202" id="docshape86" filled="false" stroked="false">
                  <v:textbox inset="0,0,0,0">
                    <w:txbxContent>
                      <w:p>
                        <w:pPr>
                          <w:spacing w:before="341"/>
                          <w:ind w:left="0" w:right="0" w:firstLine="0"/>
                          <w:jc w:val="center"/>
                          <w:rPr>
                            <w:b/>
                            <w:sz w:val="33"/>
                          </w:rPr>
                        </w:pPr>
                        <w:r>
                          <w:rPr>
                            <w:b/>
                            <w:spacing w:val="-10"/>
                            <w:sz w:val="33"/>
                          </w:rPr>
                          <w:t>9</w:t>
                        </w:r>
                      </w:p>
                      <w:p>
                        <w:pPr>
                          <w:spacing w:before="81"/>
                          <w:ind w:left="0" w:right="0" w:firstLine="0"/>
                          <w:jc w:val="center"/>
                          <w:rPr>
                            <w:sz w:val="24"/>
                          </w:rPr>
                        </w:pPr>
                        <w:r>
                          <w:rPr>
                            <w:spacing w:val="-4"/>
                            <w:w w:val="105"/>
                            <w:sz w:val="24"/>
                          </w:rPr>
                          <w:t>Open</w:t>
                        </w:r>
                      </w:p>
                    </w:txbxContent>
                  </v:textbox>
                  <w10:wrap type="none"/>
                </v:shape>
                <w10:wrap type="topAndBottom"/>
              </v:group>
            </w:pict>
          </mc:Fallback>
        </mc:AlternateContent>
      </w:r>
    </w:p>
    <w:p>
      <w:pPr>
        <w:pStyle w:val="BodyText"/>
        <w:spacing w:line="295" w:lineRule="auto" w:before="268"/>
        <w:ind w:left="150" w:right="458"/>
      </w:pPr>
      <w:r>
        <w:rPr/>
        <w:t>The hiring plan for LuxuryApartments.com is critical to ensure the successful launch and operational efficiency</w:t>
      </w:r>
      <w:r>
        <w:rPr>
          <w:spacing w:val="-3"/>
        </w:rPr>
        <w:t> </w:t>
      </w:r>
      <w:r>
        <w:rPr/>
        <w:t>of</w:t>
      </w:r>
      <w:r>
        <w:rPr>
          <w:spacing w:val="-3"/>
        </w:rPr>
        <w:t> </w:t>
      </w:r>
      <w:r>
        <w:rPr/>
        <w:t>the</w:t>
      </w:r>
      <w:r>
        <w:rPr>
          <w:spacing w:val="-3"/>
        </w:rPr>
        <w:t> </w:t>
      </w:r>
      <w:r>
        <w:rPr/>
        <w:t>platform</w:t>
      </w:r>
      <w:r>
        <w:rPr>
          <w:spacing w:val="-3"/>
        </w:rPr>
        <w:t> </w:t>
      </w:r>
      <w:r>
        <w:rPr/>
        <w:t>in</w:t>
      </w:r>
      <w:r>
        <w:rPr>
          <w:spacing w:val="-3"/>
        </w:rPr>
        <w:t> </w:t>
      </w:r>
      <w:r>
        <w:rPr/>
        <w:t>the</w:t>
      </w:r>
      <w:r>
        <w:rPr>
          <w:spacing w:val="-3"/>
        </w:rPr>
        <w:t> </w:t>
      </w:r>
      <w:r>
        <w:rPr/>
        <w:t>luxury</w:t>
      </w:r>
      <w:r>
        <w:rPr>
          <w:spacing w:val="-3"/>
        </w:rPr>
        <w:t> </w:t>
      </w:r>
      <w:r>
        <w:rPr/>
        <w:t>apartment</w:t>
      </w:r>
      <w:r>
        <w:rPr>
          <w:spacing w:val="-3"/>
        </w:rPr>
        <w:t> </w:t>
      </w:r>
      <w:r>
        <w:rPr/>
        <w:t>market.</w:t>
      </w:r>
      <w:r>
        <w:rPr>
          <w:spacing w:val="-3"/>
        </w:rPr>
        <w:t> </w:t>
      </w:r>
      <w:r>
        <w:rPr/>
        <w:t>As</w:t>
      </w:r>
      <w:r>
        <w:rPr>
          <w:spacing w:val="-3"/>
        </w:rPr>
        <w:t> </w:t>
      </w:r>
      <w:r>
        <w:rPr/>
        <w:t>we</w:t>
      </w:r>
      <w:r>
        <w:rPr>
          <w:spacing w:val="-3"/>
        </w:rPr>
        <w:t> </w:t>
      </w:r>
      <w:r>
        <w:rPr/>
        <w:t>aim</w:t>
      </w:r>
      <w:r>
        <w:rPr>
          <w:spacing w:val="-3"/>
        </w:rPr>
        <w:t> </w:t>
      </w:r>
      <w:r>
        <w:rPr/>
        <w:t>to</w:t>
      </w:r>
      <w:r>
        <w:rPr>
          <w:spacing w:val="-3"/>
        </w:rPr>
        <w:t> </w:t>
      </w:r>
      <w:r>
        <w:rPr/>
        <w:t>curate</w:t>
      </w:r>
      <w:r>
        <w:rPr>
          <w:spacing w:val="-3"/>
        </w:rPr>
        <w:t> </w:t>
      </w:r>
      <w:r>
        <w:rPr/>
        <w:t>and</w:t>
      </w:r>
      <w:r>
        <w:rPr>
          <w:spacing w:val="-3"/>
        </w:rPr>
        <w:t> </w:t>
      </w:r>
      <w:r>
        <w:rPr/>
        <w:t>market</w:t>
      </w:r>
      <w:r>
        <w:rPr>
          <w:spacing w:val="-3"/>
        </w:rPr>
        <w:t> </w:t>
      </w:r>
      <w:r>
        <w:rPr/>
        <w:t>premium residential</w:t>
      </w:r>
      <w:r>
        <w:rPr>
          <w:spacing w:val="-6"/>
        </w:rPr>
        <w:t> </w:t>
      </w:r>
      <w:r>
        <w:rPr/>
        <w:t>apartments,</w:t>
      </w:r>
      <w:r>
        <w:rPr>
          <w:spacing w:val="-6"/>
        </w:rPr>
        <w:t> </w:t>
      </w:r>
      <w:r>
        <w:rPr/>
        <w:t>it's</w:t>
      </w:r>
      <w:r>
        <w:rPr>
          <w:spacing w:val="-6"/>
        </w:rPr>
        <w:t> </w:t>
      </w:r>
      <w:r>
        <w:rPr/>
        <w:t>essential</w:t>
      </w:r>
      <w:r>
        <w:rPr>
          <w:spacing w:val="-6"/>
        </w:rPr>
        <w:t> </w:t>
      </w:r>
      <w:r>
        <w:rPr/>
        <w:t>to</w:t>
      </w:r>
      <w:r>
        <w:rPr>
          <w:spacing w:val="-6"/>
        </w:rPr>
        <w:t> </w:t>
      </w:r>
      <w:r>
        <w:rPr/>
        <w:t>build</w:t>
      </w:r>
      <w:r>
        <w:rPr>
          <w:spacing w:val="-6"/>
        </w:rPr>
        <w:t> </w:t>
      </w:r>
      <w:r>
        <w:rPr/>
        <w:t>a</w:t>
      </w:r>
      <w:r>
        <w:rPr>
          <w:spacing w:val="-6"/>
        </w:rPr>
        <w:t> </w:t>
      </w:r>
      <w:r>
        <w:rPr/>
        <w:t>team</w:t>
      </w:r>
      <w:r>
        <w:rPr>
          <w:spacing w:val="-6"/>
        </w:rPr>
        <w:t> </w:t>
      </w:r>
      <w:r>
        <w:rPr/>
        <w:t>that</w:t>
      </w:r>
      <w:r>
        <w:rPr>
          <w:spacing w:val="-6"/>
        </w:rPr>
        <w:t> </w:t>
      </w:r>
      <w:r>
        <w:rPr/>
        <w:t>can</w:t>
      </w:r>
      <w:r>
        <w:rPr>
          <w:spacing w:val="-6"/>
        </w:rPr>
        <w:t> </w:t>
      </w:r>
      <w:r>
        <w:rPr/>
        <w:t>uphold</w:t>
      </w:r>
      <w:r>
        <w:rPr>
          <w:spacing w:val="-6"/>
        </w:rPr>
        <w:t> </w:t>
      </w:r>
      <w:r>
        <w:rPr/>
        <w:t>our</w:t>
      </w:r>
      <w:r>
        <w:rPr>
          <w:spacing w:val="-6"/>
        </w:rPr>
        <w:t> </w:t>
      </w:r>
      <w:r>
        <w:rPr/>
        <w:t>high</w:t>
      </w:r>
      <w:r>
        <w:rPr>
          <w:spacing w:val="-6"/>
        </w:rPr>
        <w:t> </w:t>
      </w:r>
      <w:r>
        <w:rPr/>
        <w:t>standards</w:t>
      </w:r>
      <w:r>
        <w:rPr>
          <w:spacing w:val="-6"/>
        </w:rPr>
        <w:t> </w:t>
      </w:r>
      <w:r>
        <w:rPr/>
        <w:t>and</w:t>
      </w:r>
      <w:r>
        <w:rPr>
          <w:spacing w:val="-6"/>
        </w:rPr>
        <w:t> </w:t>
      </w:r>
      <w:r>
        <w:rPr/>
        <w:t>meet</w:t>
      </w:r>
      <w:r>
        <w:rPr>
          <w:spacing w:val="-6"/>
        </w:rPr>
        <w:t> </w:t>
      </w:r>
      <w:r>
        <w:rPr/>
        <w:t>the needs of our clientele.</w:t>
      </w:r>
    </w:p>
    <w:p>
      <w:pPr>
        <w:pStyle w:val="BodyText"/>
        <w:spacing w:line="295" w:lineRule="auto" w:before="243"/>
        <w:ind w:left="150" w:right="458"/>
      </w:pPr>
      <w:r>
        <w:rPr/>
        <w:t>Below</w:t>
      </w:r>
      <w:r>
        <w:rPr>
          <w:spacing w:val="-10"/>
        </w:rPr>
        <w:t> </w:t>
      </w:r>
      <w:r>
        <w:rPr/>
        <w:t>is</w:t>
      </w:r>
      <w:r>
        <w:rPr>
          <w:spacing w:val="-10"/>
        </w:rPr>
        <w:t> </w:t>
      </w:r>
      <w:r>
        <w:rPr/>
        <w:t>an</w:t>
      </w:r>
      <w:r>
        <w:rPr>
          <w:spacing w:val="-10"/>
        </w:rPr>
        <w:t> </w:t>
      </w:r>
      <w:r>
        <w:rPr/>
        <w:t>outline</w:t>
      </w:r>
      <w:r>
        <w:rPr>
          <w:spacing w:val="-10"/>
        </w:rPr>
        <w:t> </w:t>
      </w:r>
      <w:r>
        <w:rPr/>
        <w:t>of</w:t>
      </w:r>
      <w:r>
        <w:rPr>
          <w:spacing w:val="-10"/>
        </w:rPr>
        <w:t> </w:t>
      </w:r>
      <w:r>
        <w:rPr/>
        <w:t>the</w:t>
      </w:r>
      <w:r>
        <w:rPr>
          <w:spacing w:val="-10"/>
        </w:rPr>
        <w:t> </w:t>
      </w:r>
      <w:r>
        <w:rPr/>
        <w:t>key</w:t>
      </w:r>
      <w:r>
        <w:rPr>
          <w:spacing w:val="-10"/>
        </w:rPr>
        <w:t> </w:t>
      </w:r>
      <w:r>
        <w:rPr/>
        <w:t>roles</w:t>
      </w:r>
      <w:r>
        <w:rPr>
          <w:spacing w:val="-10"/>
        </w:rPr>
        <w:t> </w:t>
      </w:r>
      <w:r>
        <w:rPr/>
        <w:t>we</w:t>
      </w:r>
      <w:r>
        <w:rPr>
          <w:spacing w:val="-10"/>
        </w:rPr>
        <w:t> </w:t>
      </w:r>
      <w:r>
        <w:rPr/>
        <w:t>intend</w:t>
      </w:r>
      <w:r>
        <w:rPr>
          <w:spacing w:val="-10"/>
        </w:rPr>
        <w:t> </w:t>
      </w:r>
      <w:r>
        <w:rPr/>
        <w:t>to</w:t>
      </w:r>
      <w:r>
        <w:rPr>
          <w:spacing w:val="-10"/>
        </w:rPr>
        <w:t> </w:t>
      </w:r>
      <w:r>
        <w:rPr/>
        <w:t>fill,</w:t>
      </w:r>
      <w:r>
        <w:rPr>
          <w:spacing w:val="-10"/>
        </w:rPr>
        <w:t> </w:t>
      </w:r>
      <w:r>
        <w:rPr/>
        <w:t>along</w:t>
      </w:r>
      <w:r>
        <w:rPr>
          <w:spacing w:val="-10"/>
        </w:rPr>
        <w:t> </w:t>
      </w:r>
      <w:r>
        <w:rPr/>
        <w:t>with</w:t>
      </w:r>
      <w:r>
        <w:rPr>
          <w:spacing w:val="-10"/>
        </w:rPr>
        <w:t> </w:t>
      </w:r>
      <w:r>
        <w:rPr/>
        <w:t>the</w:t>
      </w:r>
      <w:r>
        <w:rPr>
          <w:spacing w:val="-10"/>
        </w:rPr>
        <w:t> </w:t>
      </w:r>
      <w:r>
        <w:rPr/>
        <w:t>number</w:t>
      </w:r>
      <w:r>
        <w:rPr>
          <w:spacing w:val="-10"/>
        </w:rPr>
        <w:t> </w:t>
      </w:r>
      <w:r>
        <w:rPr/>
        <w:t>of</w:t>
      </w:r>
      <w:r>
        <w:rPr>
          <w:spacing w:val="-10"/>
        </w:rPr>
        <w:t> </w:t>
      </w:r>
      <w:r>
        <w:rPr/>
        <w:t>positions</w:t>
      </w:r>
      <w:r>
        <w:rPr>
          <w:spacing w:val="-10"/>
        </w:rPr>
        <w:t> </w:t>
      </w:r>
      <w:r>
        <w:rPr/>
        <w:t>available</w:t>
      </w:r>
      <w:r>
        <w:rPr>
          <w:spacing w:val="-10"/>
        </w:rPr>
        <w:t> </w:t>
      </w:r>
      <w:r>
        <w:rPr/>
        <w:t>and their respective responsibility areas:</w:t>
      </w:r>
    </w:p>
    <w:p>
      <w:pPr>
        <w:pStyle w:val="BodyText"/>
        <w:spacing w:before="4"/>
        <w:rPr>
          <w:sz w:val="18"/>
        </w:rPr>
      </w:pPr>
    </w:p>
    <w:tbl>
      <w:tblPr>
        <w:tblW w:w="0" w:type="auto"/>
        <w:jc w:val="left"/>
        <w:tblInd w:w="16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2471"/>
        <w:gridCol w:w="1718"/>
        <w:gridCol w:w="6000"/>
      </w:tblGrid>
      <w:tr>
        <w:trPr>
          <w:trHeight w:val="932" w:hRule="atLeast"/>
        </w:trPr>
        <w:tc>
          <w:tcPr>
            <w:tcW w:w="2471" w:type="dxa"/>
            <w:shd w:val="clear" w:color="auto" w:fill="1875D1"/>
          </w:tcPr>
          <w:p>
            <w:pPr>
              <w:pStyle w:val="TableParagraph"/>
              <w:spacing w:before="47"/>
              <w:jc w:val="left"/>
              <w:rPr>
                <w:sz w:val="24"/>
              </w:rPr>
            </w:pPr>
          </w:p>
          <w:p>
            <w:pPr>
              <w:pStyle w:val="TableParagraph"/>
              <w:spacing w:before="0"/>
              <w:ind w:left="127"/>
              <w:jc w:val="left"/>
              <w:rPr>
                <w:b/>
                <w:sz w:val="24"/>
              </w:rPr>
            </w:pPr>
            <w:r>
              <w:rPr>
                <w:b/>
                <w:color w:val="FFFFFF"/>
                <w:spacing w:val="-2"/>
                <w:sz w:val="24"/>
              </w:rPr>
              <w:t>Position</w:t>
            </w:r>
          </w:p>
        </w:tc>
        <w:tc>
          <w:tcPr>
            <w:tcW w:w="1718" w:type="dxa"/>
            <w:shd w:val="clear" w:color="auto" w:fill="1875D1"/>
          </w:tcPr>
          <w:p>
            <w:pPr>
              <w:pStyle w:val="TableParagraph"/>
              <w:spacing w:line="297" w:lineRule="auto" w:before="152"/>
              <w:ind w:left="336" w:right="248" w:hanging="68"/>
              <w:jc w:val="left"/>
              <w:rPr>
                <w:b/>
                <w:sz w:val="24"/>
              </w:rPr>
            </w:pPr>
            <w:r>
              <w:rPr>
                <w:b/>
                <w:color w:val="FFFFFF"/>
                <w:sz w:val="24"/>
              </w:rPr>
              <w:t>Number</w:t>
            </w:r>
            <w:r>
              <w:rPr>
                <w:b/>
                <w:color w:val="FFFFFF"/>
                <w:spacing w:val="-19"/>
                <w:sz w:val="24"/>
              </w:rPr>
              <w:t> </w:t>
            </w:r>
            <w:r>
              <w:rPr>
                <w:b/>
                <w:color w:val="FFFFFF"/>
                <w:sz w:val="24"/>
              </w:rPr>
              <w:t>of </w:t>
            </w:r>
            <w:r>
              <w:rPr>
                <w:b/>
                <w:color w:val="FFFFFF"/>
                <w:spacing w:val="-2"/>
                <w:sz w:val="24"/>
              </w:rPr>
              <w:t>Positions</w:t>
            </w:r>
          </w:p>
        </w:tc>
        <w:tc>
          <w:tcPr>
            <w:tcW w:w="6000" w:type="dxa"/>
            <w:shd w:val="clear" w:color="auto" w:fill="1875D1"/>
          </w:tcPr>
          <w:p>
            <w:pPr>
              <w:pStyle w:val="TableParagraph"/>
              <w:spacing w:before="47"/>
              <w:jc w:val="left"/>
              <w:rPr>
                <w:sz w:val="24"/>
              </w:rPr>
            </w:pPr>
          </w:p>
          <w:p>
            <w:pPr>
              <w:pStyle w:val="TableParagraph"/>
              <w:spacing w:before="0"/>
              <w:ind w:left="145" w:right="128"/>
              <w:jc w:val="center"/>
              <w:rPr>
                <w:b/>
                <w:sz w:val="24"/>
              </w:rPr>
            </w:pPr>
            <w:r>
              <w:rPr>
                <w:b/>
                <w:color w:val="FFFFFF"/>
                <w:spacing w:val="-2"/>
                <w:sz w:val="24"/>
              </w:rPr>
              <w:t>Responsibilities</w:t>
            </w:r>
          </w:p>
        </w:tc>
      </w:tr>
      <w:tr>
        <w:trPr>
          <w:trHeight w:val="1125" w:hRule="atLeast"/>
        </w:trPr>
        <w:tc>
          <w:tcPr>
            <w:tcW w:w="2471" w:type="dxa"/>
            <w:tcBorders>
              <w:left w:val="single" w:sz="6" w:space="0" w:color="000000"/>
              <w:bottom w:val="single" w:sz="6" w:space="0" w:color="000000"/>
              <w:right w:val="single" w:sz="6" w:space="0" w:color="000000"/>
            </w:tcBorders>
            <w:shd w:val="clear" w:color="auto" w:fill="42A5F4"/>
          </w:tcPr>
          <w:p>
            <w:pPr>
              <w:pStyle w:val="TableParagraph"/>
              <w:spacing w:before="177"/>
              <w:jc w:val="left"/>
              <w:rPr>
                <w:sz w:val="22"/>
              </w:rPr>
            </w:pPr>
          </w:p>
          <w:p>
            <w:pPr>
              <w:pStyle w:val="TableParagraph"/>
              <w:spacing w:before="0"/>
              <w:ind w:left="127"/>
              <w:jc w:val="left"/>
              <w:rPr>
                <w:sz w:val="22"/>
              </w:rPr>
            </w:pPr>
            <w:r>
              <w:rPr>
                <w:color w:val="FFFFFF"/>
                <w:sz w:val="22"/>
              </w:rPr>
              <w:t>Product</w:t>
            </w:r>
            <w:r>
              <w:rPr>
                <w:color w:val="FFFFFF"/>
                <w:spacing w:val="2"/>
                <w:sz w:val="22"/>
              </w:rPr>
              <w:t> </w:t>
            </w:r>
            <w:r>
              <w:rPr>
                <w:color w:val="FFFFFF"/>
                <w:spacing w:val="-2"/>
                <w:sz w:val="22"/>
              </w:rPr>
              <w:t>Manager</w:t>
            </w:r>
          </w:p>
        </w:tc>
        <w:tc>
          <w:tcPr>
            <w:tcW w:w="1718" w:type="dxa"/>
            <w:tcBorders>
              <w:left w:val="single" w:sz="6" w:space="0" w:color="000000"/>
              <w:bottom w:val="single" w:sz="6" w:space="0" w:color="000000"/>
              <w:right w:val="single" w:sz="6" w:space="0" w:color="000000"/>
            </w:tcBorders>
            <w:shd w:val="clear" w:color="auto" w:fill="E2F2FD"/>
          </w:tcPr>
          <w:p>
            <w:pPr>
              <w:pStyle w:val="TableParagraph"/>
              <w:spacing w:before="177"/>
              <w:jc w:val="left"/>
              <w:rPr>
                <w:sz w:val="22"/>
              </w:rPr>
            </w:pPr>
          </w:p>
          <w:p>
            <w:pPr>
              <w:pStyle w:val="TableParagraph"/>
              <w:spacing w:before="0"/>
              <w:ind w:left="15"/>
              <w:jc w:val="center"/>
              <w:rPr>
                <w:sz w:val="22"/>
              </w:rPr>
            </w:pPr>
            <w:r>
              <w:rPr>
                <w:spacing w:val="-10"/>
                <w:w w:val="110"/>
                <w:sz w:val="22"/>
              </w:rPr>
              <w:t>1</w:t>
            </w:r>
          </w:p>
        </w:tc>
        <w:tc>
          <w:tcPr>
            <w:tcW w:w="6000" w:type="dxa"/>
            <w:tcBorders>
              <w:left w:val="single" w:sz="6" w:space="0" w:color="000000"/>
              <w:bottom w:val="single" w:sz="6" w:space="0" w:color="000000"/>
              <w:right w:val="single" w:sz="6" w:space="0" w:color="000000"/>
            </w:tcBorders>
            <w:shd w:val="clear" w:color="auto" w:fill="E2F2FD"/>
          </w:tcPr>
          <w:p>
            <w:pPr>
              <w:pStyle w:val="TableParagraph"/>
              <w:spacing w:line="295" w:lineRule="auto" w:before="118"/>
              <w:ind w:left="308" w:right="289" w:firstLine="1"/>
              <w:jc w:val="center"/>
              <w:rPr>
                <w:sz w:val="22"/>
              </w:rPr>
            </w:pPr>
            <w:r>
              <w:rPr>
                <w:sz w:val="22"/>
              </w:rPr>
              <w:t>Overseeing platform development, ensuring user experience</w:t>
            </w:r>
            <w:r>
              <w:rPr>
                <w:spacing w:val="-5"/>
                <w:sz w:val="22"/>
              </w:rPr>
              <w:t> </w:t>
            </w:r>
            <w:r>
              <w:rPr>
                <w:sz w:val="22"/>
              </w:rPr>
              <w:t>meets</w:t>
            </w:r>
            <w:r>
              <w:rPr>
                <w:spacing w:val="-5"/>
                <w:sz w:val="22"/>
              </w:rPr>
              <w:t> </w:t>
            </w:r>
            <w:r>
              <w:rPr>
                <w:sz w:val="22"/>
              </w:rPr>
              <w:t>luxury</w:t>
            </w:r>
            <w:r>
              <w:rPr>
                <w:spacing w:val="-5"/>
                <w:sz w:val="22"/>
              </w:rPr>
              <w:t> </w:t>
            </w:r>
            <w:r>
              <w:rPr>
                <w:sz w:val="22"/>
              </w:rPr>
              <w:t>standards,</w:t>
            </w:r>
            <w:r>
              <w:rPr>
                <w:spacing w:val="-5"/>
                <w:sz w:val="22"/>
              </w:rPr>
              <w:t> </w:t>
            </w:r>
            <w:r>
              <w:rPr>
                <w:sz w:val="22"/>
              </w:rPr>
              <w:t>and</w:t>
            </w:r>
            <w:r>
              <w:rPr>
                <w:spacing w:val="-5"/>
                <w:sz w:val="22"/>
              </w:rPr>
              <w:t> </w:t>
            </w:r>
            <w:r>
              <w:rPr>
                <w:sz w:val="22"/>
              </w:rPr>
              <w:t>implementing feedback loops.</w:t>
            </w:r>
          </w:p>
        </w:tc>
      </w:tr>
    </w:tbl>
    <w:p>
      <w:pPr>
        <w:spacing w:after="0" w:line="295" w:lineRule="auto"/>
        <w:jc w:val="center"/>
        <w:rPr>
          <w:sz w:val="22"/>
        </w:rPr>
        <w:sectPr>
          <w:pgSz w:w="11910" w:h="16840"/>
          <w:pgMar w:header="0" w:footer="450" w:top="940" w:bottom="640" w:left="700" w:right="420"/>
        </w:sectPr>
      </w:pPr>
    </w:p>
    <w:tbl>
      <w:tblPr>
        <w:tblW w:w="0" w:type="auto"/>
        <w:jc w:val="left"/>
        <w:tblInd w:w="16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2471"/>
        <w:gridCol w:w="1718"/>
        <w:gridCol w:w="6000"/>
      </w:tblGrid>
      <w:tr>
        <w:trPr>
          <w:trHeight w:val="932" w:hRule="atLeast"/>
        </w:trPr>
        <w:tc>
          <w:tcPr>
            <w:tcW w:w="2471" w:type="dxa"/>
            <w:shd w:val="clear" w:color="auto" w:fill="1875D1"/>
          </w:tcPr>
          <w:p>
            <w:pPr>
              <w:pStyle w:val="TableParagraph"/>
              <w:spacing w:before="47"/>
              <w:jc w:val="left"/>
              <w:rPr>
                <w:sz w:val="24"/>
              </w:rPr>
            </w:pPr>
          </w:p>
          <w:p>
            <w:pPr>
              <w:pStyle w:val="TableParagraph"/>
              <w:spacing w:before="0"/>
              <w:ind w:left="127"/>
              <w:jc w:val="left"/>
              <w:rPr>
                <w:b/>
                <w:sz w:val="24"/>
              </w:rPr>
            </w:pPr>
            <w:r>
              <w:rPr>
                <w:b/>
                <w:color w:val="FFFFFF"/>
                <w:spacing w:val="-2"/>
                <w:sz w:val="24"/>
              </w:rPr>
              <w:t>Position</w:t>
            </w:r>
          </w:p>
        </w:tc>
        <w:tc>
          <w:tcPr>
            <w:tcW w:w="1718" w:type="dxa"/>
            <w:shd w:val="clear" w:color="auto" w:fill="1875D1"/>
          </w:tcPr>
          <w:p>
            <w:pPr>
              <w:pStyle w:val="TableParagraph"/>
              <w:spacing w:line="297" w:lineRule="auto" w:before="152"/>
              <w:ind w:left="336" w:right="248" w:hanging="68"/>
              <w:jc w:val="left"/>
              <w:rPr>
                <w:b/>
                <w:sz w:val="24"/>
              </w:rPr>
            </w:pPr>
            <w:r>
              <w:rPr>
                <w:b/>
                <w:color w:val="FFFFFF"/>
                <w:sz w:val="24"/>
              </w:rPr>
              <w:t>Number</w:t>
            </w:r>
            <w:r>
              <w:rPr>
                <w:b/>
                <w:color w:val="FFFFFF"/>
                <w:spacing w:val="-19"/>
                <w:sz w:val="24"/>
              </w:rPr>
              <w:t> </w:t>
            </w:r>
            <w:r>
              <w:rPr>
                <w:b/>
                <w:color w:val="FFFFFF"/>
                <w:sz w:val="24"/>
              </w:rPr>
              <w:t>of </w:t>
            </w:r>
            <w:r>
              <w:rPr>
                <w:b/>
                <w:color w:val="FFFFFF"/>
                <w:spacing w:val="-2"/>
                <w:sz w:val="24"/>
              </w:rPr>
              <w:t>Positions</w:t>
            </w:r>
          </w:p>
        </w:tc>
        <w:tc>
          <w:tcPr>
            <w:tcW w:w="6000" w:type="dxa"/>
            <w:shd w:val="clear" w:color="auto" w:fill="1875D1"/>
          </w:tcPr>
          <w:p>
            <w:pPr>
              <w:pStyle w:val="TableParagraph"/>
              <w:spacing w:before="47"/>
              <w:jc w:val="left"/>
              <w:rPr>
                <w:sz w:val="24"/>
              </w:rPr>
            </w:pPr>
          </w:p>
          <w:p>
            <w:pPr>
              <w:pStyle w:val="TableParagraph"/>
              <w:spacing w:before="0"/>
              <w:ind w:left="145" w:right="128"/>
              <w:jc w:val="center"/>
              <w:rPr>
                <w:b/>
                <w:sz w:val="24"/>
              </w:rPr>
            </w:pPr>
            <w:r>
              <w:rPr>
                <w:b/>
                <w:color w:val="FFFFFF"/>
                <w:spacing w:val="-2"/>
                <w:sz w:val="24"/>
              </w:rPr>
              <w:t>Responsibilities</w:t>
            </w:r>
          </w:p>
        </w:tc>
      </w:tr>
      <w:tr>
        <w:trPr>
          <w:trHeight w:val="1125" w:hRule="atLeast"/>
        </w:trPr>
        <w:tc>
          <w:tcPr>
            <w:tcW w:w="2471" w:type="dxa"/>
            <w:tcBorders>
              <w:left w:val="single" w:sz="6" w:space="0" w:color="000000"/>
              <w:bottom w:val="single" w:sz="6" w:space="0" w:color="000000"/>
              <w:right w:val="single" w:sz="6" w:space="0" w:color="000000"/>
            </w:tcBorders>
            <w:shd w:val="clear" w:color="auto" w:fill="42A5F4"/>
          </w:tcPr>
          <w:p>
            <w:pPr>
              <w:pStyle w:val="TableParagraph"/>
              <w:spacing w:before="177"/>
              <w:jc w:val="left"/>
              <w:rPr>
                <w:sz w:val="22"/>
              </w:rPr>
            </w:pPr>
          </w:p>
          <w:p>
            <w:pPr>
              <w:pStyle w:val="TableParagraph"/>
              <w:spacing w:before="0"/>
              <w:ind w:left="127"/>
              <w:jc w:val="left"/>
              <w:rPr>
                <w:sz w:val="22"/>
              </w:rPr>
            </w:pPr>
            <w:r>
              <w:rPr>
                <w:color w:val="FFFFFF"/>
                <w:sz w:val="22"/>
              </w:rPr>
              <w:t>Marketing</w:t>
            </w:r>
            <w:r>
              <w:rPr>
                <w:color w:val="FFFFFF"/>
                <w:spacing w:val="19"/>
                <w:sz w:val="22"/>
              </w:rPr>
              <w:t> </w:t>
            </w:r>
            <w:r>
              <w:rPr>
                <w:color w:val="FFFFFF"/>
                <w:spacing w:val="-2"/>
                <w:sz w:val="22"/>
              </w:rPr>
              <w:t>Specialist</w:t>
            </w:r>
          </w:p>
        </w:tc>
        <w:tc>
          <w:tcPr>
            <w:tcW w:w="1718" w:type="dxa"/>
            <w:tcBorders>
              <w:left w:val="single" w:sz="6" w:space="0" w:color="000000"/>
              <w:bottom w:val="single" w:sz="6" w:space="0" w:color="000000"/>
              <w:right w:val="single" w:sz="6" w:space="0" w:color="000000"/>
            </w:tcBorders>
            <w:shd w:val="clear" w:color="auto" w:fill="E2F2FD"/>
          </w:tcPr>
          <w:p>
            <w:pPr>
              <w:pStyle w:val="TableParagraph"/>
              <w:spacing w:before="177"/>
              <w:jc w:val="left"/>
              <w:rPr>
                <w:sz w:val="22"/>
              </w:rPr>
            </w:pPr>
          </w:p>
          <w:p>
            <w:pPr>
              <w:pStyle w:val="TableParagraph"/>
              <w:spacing w:before="0"/>
              <w:ind w:left="15"/>
              <w:jc w:val="center"/>
              <w:rPr>
                <w:sz w:val="22"/>
              </w:rPr>
            </w:pPr>
            <w:r>
              <w:rPr>
                <w:spacing w:val="-10"/>
                <w:w w:val="110"/>
                <w:sz w:val="22"/>
              </w:rPr>
              <w:t>2</w:t>
            </w:r>
          </w:p>
        </w:tc>
        <w:tc>
          <w:tcPr>
            <w:tcW w:w="6000" w:type="dxa"/>
            <w:tcBorders>
              <w:left w:val="single" w:sz="6" w:space="0" w:color="000000"/>
              <w:bottom w:val="single" w:sz="6" w:space="0" w:color="000000"/>
              <w:right w:val="single" w:sz="6" w:space="0" w:color="000000"/>
            </w:tcBorders>
            <w:shd w:val="clear" w:color="auto" w:fill="E2F2FD"/>
          </w:tcPr>
          <w:p>
            <w:pPr>
              <w:pStyle w:val="TableParagraph"/>
              <w:spacing w:line="295" w:lineRule="auto" w:before="118"/>
              <w:ind w:left="145" w:right="124"/>
              <w:jc w:val="center"/>
              <w:rPr>
                <w:sz w:val="22"/>
              </w:rPr>
            </w:pPr>
            <w:r>
              <w:rPr>
                <w:sz w:val="22"/>
              </w:rPr>
              <w:t>Executing marketing strategies, managing partnerships with luxury brands, and leading digital campaigns targeted at affluent individuals.</w:t>
            </w:r>
          </w:p>
        </w:tc>
      </w:tr>
      <w:tr>
        <w:trPr>
          <w:trHeight w:val="810" w:hRule="atLeast"/>
        </w:trPr>
        <w:tc>
          <w:tcPr>
            <w:tcW w:w="2471" w:type="dxa"/>
            <w:tcBorders>
              <w:top w:val="single" w:sz="6" w:space="0" w:color="000000"/>
              <w:left w:val="single" w:sz="6" w:space="0" w:color="000000"/>
              <w:bottom w:val="single" w:sz="6" w:space="0" w:color="000000"/>
              <w:right w:val="single" w:sz="6" w:space="0" w:color="000000"/>
            </w:tcBorders>
            <w:shd w:val="clear" w:color="auto" w:fill="42A5F4"/>
          </w:tcPr>
          <w:p>
            <w:pPr>
              <w:pStyle w:val="TableParagraph"/>
              <w:spacing w:line="295" w:lineRule="auto" w:before="118"/>
              <w:ind w:left="127"/>
              <w:jc w:val="left"/>
              <w:rPr>
                <w:sz w:val="22"/>
              </w:rPr>
            </w:pPr>
            <w:r>
              <w:rPr>
                <w:color w:val="FFFFFF"/>
                <w:sz w:val="22"/>
              </w:rPr>
              <w:t>Customer Service </w:t>
            </w:r>
            <w:r>
              <w:rPr>
                <w:color w:val="FFFFFF"/>
                <w:spacing w:val="-2"/>
                <w:w w:val="105"/>
                <w:sz w:val="22"/>
              </w:rPr>
              <w:t>Representatives</w:t>
            </w:r>
          </w:p>
        </w:tc>
        <w:tc>
          <w:tcPr>
            <w:tcW w:w="1718" w:type="dxa"/>
            <w:tcBorders>
              <w:top w:val="single" w:sz="6" w:space="0" w:color="000000"/>
              <w:left w:val="single" w:sz="6" w:space="0" w:color="000000"/>
              <w:bottom w:val="single" w:sz="6" w:space="0" w:color="000000"/>
              <w:right w:val="single" w:sz="6" w:space="0" w:color="000000"/>
            </w:tcBorders>
            <w:shd w:val="clear" w:color="auto" w:fill="E2F2FD"/>
          </w:tcPr>
          <w:p>
            <w:pPr>
              <w:pStyle w:val="TableParagraph"/>
              <w:spacing w:before="19"/>
              <w:jc w:val="left"/>
              <w:rPr>
                <w:sz w:val="22"/>
              </w:rPr>
            </w:pPr>
          </w:p>
          <w:p>
            <w:pPr>
              <w:pStyle w:val="TableParagraph"/>
              <w:spacing w:before="1"/>
              <w:ind w:left="15"/>
              <w:jc w:val="center"/>
              <w:rPr>
                <w:sz w:val="22"/>
              </w:rPr>
            </w:pPr>
            <w:r>
              <w:rPr>
                <w:spacing w:val="-10"/>
                <w:w w:val="110"/>
                <w:sz w:val="22"/>
              </w:rPr>
              <w:t>3</w:t>
            </w:r>
          </w:p>
        </w:tc>
        <w:tc>
          <w:tcPr>
            <w:tcW w:w="6000" w:type="dxa"/>
            <w:tcBorders>
              <w:top w:val="single" w:sz="6" w:space="0" w:color="000000"/>
              <w:left w:val="single" w:sz="6" w:space="0" w:color="000000"/>
              <w:bottom w:val="single" w:sz="6" w:space="0" w:color="000000"/>
              <w:right w:val="single" w:sz="6" w:space="0" w:color="000000"/>
            </w:tcBorders>
            <w:shd w:val="clear" w:color="auto" w:fill="E2F2FD"/>
          </w:tcPr>
          <w:p>
            <w:pPr>
              <w:pStyle w:val="TableParagraph"/>
              <w:spacing w:line="295" w:lineRule="auto" w:before="118"/>
              <w:ind w:left="194" w:firstLine="163"/>
              <w:jc w:val="left"/>
              <w:rPr>
                <w:sz w:val="22"/>
              </w:rPr>
            </w:pPr>
            <w:r>
              <w:rPr>
                <w:sz w:val="22"/>
              </w:rPr>
              <w:t>Providing concierge-level service to tenants, handling inquiries,</w:t>
            </w:r>
            <w:r>
              <w:rPr>
                <w:spacing w:val="-14"/>
                <w:sz w:val="22"/>
              </w:rPr>
              <w:t> </w:t>
            </w:r>
            <w:r>
              <w:rPr>
                <w:sz w:val="22"/>
              </w:rPr>
              <w:t>and</w:t>
            </w:r>
            <w:r>
              <w:rPr>
                <w:spacing w:val="-14"/>
                <w:sz w:val="22"/>
              </w:rPr>
              <w:t> </w:t>
            </w:r>
            <w:r>
              <w:rPr>
                <w:sz w:val="22"/>
              </w:rPr>
              <w:t>ensuring</w:t>
            </w:r>
            <w:r>
              <w:rPr>
                <w:spacing w:val="-14"/>
                <w:sz w:val="22"/>
              </w:rPr>
              <w:t> </w:t>
            </w:r>
            <w:r>
              <w:rPr>
                <w:sz w:val="22"/>
              </w:rPr>
              <w:t>a</w:t>
            </w:r>
            <w:r>
              <w:rPr>
                <w:spacing w:val="-14"/>
                <w:sz w:val="22"/>
              </w:rPr>
              <w:t> </w:t>
            </w:r>
            <w:r>
              <w:rPr>
                <w:sz w:val="22"/>
              </w:rPr>
              <w:t>high-quality</w:t>
            </w:r>
            <w:r>
              <w:rPr>
                <w:spacing w:val="-14"/>
                <w:sz w:val="22"/>
              </w:rPr>
              <w:t> </w:t>
            </w:r>
            <w:r>
              <w:rPr>
                <w:sz w:val="22"/>
              </w:rPr>
              <w:t>leasing</w:t>
            </w:r>
            <w:r>
              <w:rPr>
                <w:spacing w:val="-14"/>
                <w:sz w:val="22"/>
              </w:rPr>
              <w:t> </w:t>
            </w:r>
            <w:r>
              <w:rPr>
                <w:sz w:val="22"/>
              </w:rPr>
              <w:t>experience.</w:t>
            </w:r>
          </w:p>
        </w:tc>
      </w:tr>
      <w:tr>
        <w:trPr>
          <w:trHeight w:val="810" w:hRule="atLeast"/>
        </w:trPr>
        <w:tc>
          <w:tcPr>
            <w:tcW w:w="2471" w:type="dxa"/>
            <w:tcBorders>
              <w:top w:val="single" w:sz="6" w:space="0" w:color="000000"/>
              <w:left w:val="single" w:sz="6" w:space="0" w:color="000000"/>
              <w:bottom w:val="single" w:sz="6" w:space="0" w:color="000000"/>
              <w:right w:val="single" w:sz="6" w:space="0" w:color="000000"/>
            </w:tcBorders>
            <w:shd w:val="clear" w:color="auto" w:fill="42A5F4"/>
          </w:tcPr>
          <w:p>
            <w:pPr>
              <w:pStyle w:val="TableParagraph"/>
              <w:spacing w:before="19"/>
              <w:jc w:val="left"/>
              <w:rPr>
                <w:sz w:val="22"/>
              </w:rPr>
            </w:pPr>
          </w:p>
          <w:p>
            <w:pPr>
              <w:pStyle w:val="TableParagraph"/>
              <w:spacing w:before="1"/>
              <w:ind w:left="127"/>
              <w:jc w:val="left"/>
              <w:rPr>
                <w:sz w:val="22"/>
              </w:rPr>
            </w:pPr>
            <w:r>
              <w:rPr>
                <w:color w:val="FFFFFF"/>
                <w:w w:val="105"/>
                <w:sz w:val="22"/>
              </w:rPr>
              <w:t>Sales</w:t>
            </w:r>
            <w:r>
              <w:rPr>
                <w:color w:val="FFFFFF"/>
                <w:spacing w:val="6"/>
                <w:w w:val="105"/>
                <w:sz w:val="22"/>
              </w:rPr>
              <w:t> </w:t>
            </w:r>
            <w:r>
              <w:rPr>
                <w:color w:val="FFFFFF"/>
                <w:spacing w:val="-2"/>
                <w:w w:val="105"/>
                <w:sz w:val="22"/>
              </w:rPr>
              <w:t>Executives</w:t>
            </w:r>
          </w:p>
        </w:tc>
        <w:tc>
          <w:tcPr>
            <w:tcW w:w="1718" w:type="dxa"/>
            <w:tcBorders>
              <w:top w:val="single" w:sz="6" w:space="0" w:color="000000"/>
              <w:left w:val="single" w:sz="6" w:space="0" w:color="000000"/>
              <w:bottom w:val="single" w:sz="6" w:space="0" w:color="000000"/>
              <w:right w:val="single" w:sz="6" w:space="0" w:color="000000"/>
            </w:tcBorders>
            <w:shd w:val="clear" w:color="auto" w:fill="E2F2FD"/>
          </w:tcPr>
          <w:p>
            <w:pPr>
              <w:pStyle w:val="TableParagraph"/>
              <w:spacing w:before="19"/>
              <w:jc w:val="left"/>
              <w:rPr>
                <w:sz w:val="22"/>
              </w:rPr>
            </w:pPr>
          </w:p>
          <w:p>
            <w:pPr>
              <w:pStyle w:val="TableParagraph"/>
              <w:spacing w:before="1"/>
              <w:ind w:left="15"/>
              <w:jc w:val="center"/>
              <w:rPr>
                <w:sz w:val="22"/>
              </w:rPr>
            </w:pPr>
            <w:r>
              <w:rPr>
                <w:spacing w:val="-10"/>
                <w:w w:val="110"/>
                <w:sz w:val="22"/>
              </w:rPr>
              <w:t>2</w:t>
            </w:r>
          </w:p>
        </w:tc>
        <w:tc>
          <w:tcPr>
            <w:tcW w:w="6000" w:type="dxa"/>
            <w:tcBorders>
              <w:top w:val="single" w:sz="6" w:space="0" w:color="000000"/>
              <w:left w:val="single" w:sz="6" w:space="0" w:color="000000"/>
              <w:bottom w:val="single" w:sz="6" w:space="0" w:color="000000"/>
              <w:right w:val="single" w:sz="6" w:space="0" w:color="000000"/>
            </w:tcBorders>
            <w:shd w:val="clear" w:color="auto" w:fill="E2F2FD"/>
          </w:tcPr>
          <w:p>
            <w:pPr>
              <w:pStyle w:val="TableParagraph"/>
              <w:spacing w:line="295" w:lineRule="auto" w:before="118"/>
              <w:ind w:left="250" w:firstLine="298"/>
              <w:jc w:val="left"/>
              <w:rPr>
                <w:sz w:val="22"/>
              </w:rPr>
            </w:pPr>
            <w:r>
              <w:rPr>
                <w:sz w:val="22"/>
              </w:rPr>
              <w:t>Driving subscriptions from brokers and landlords, managing</w:t>
            </w:r>
            <w:r>
              <w:rPr>
                <w:spacing w:val="-4"/>
                <w:sz w:val="22"/>
              </w:rPr>
              <w:t> </w:t>
            </w:r>
            <w:r>
              <w:rPr>
                <w:sz w:val="22"/>
              </w:rPr>
              <w:t>relationships,</w:t>
            </w:r>
            <w:r>
              <w:rPr>
                <w:spacing w:val="-4"/>
                <w:sz w:val="22"/>
              </w:rPr>
              <w:t> </w:t>
            </w:r>
            <w:r>
              <w:rPr>
                <w:sz w:val="22"/>
              </w:rPr>
              <w:t>and</w:t>
            </w:r>
            <w:r>
              <w:rPr>
                <w:spacing w:val="-4"/>
                <w:sz w:val="22"/>
              </w:rPr>
              <w:t> </w:t>
            </w:r>
            <w:r>
              <w:rPr>
                <w:sz w:val="22"/>
              </w:rPr>
              <w:t>generating</w:t>
            </w:r>
            <w:r>
              <w:rPr>
                <w:spacing w:val="-4"/>
                <w:sz w:val="22"/>
              </w:rPr>
              <w:t> </w:t>
            </w:r>
            <w:r>
              <w:rPr>
                <w:sz w:val="22"/>
              </w:rPr>
              <w:t>qualified</w:t>
            </w:r>
            <w:r>
              <w:rPr>
                <w:spacing w:val="-4"/>
                <w:sz w:val="22"/>
              </w:rPr>
              <w:t> </w:t>
            </w:r>
            <w:r>
              <w:rPr>
                <w:sz w:val="22"/>
              </w:rPr>
              <w:t>leads.</w:t>
            </w:r>
          </w:p>
        </w:tc>
      </w:tr>
      <w:tr>
        <w:trPr>
          <w:trHeight w:val="810" w:hRule="atLeast"/>
        </w:trPr>
        <w:tc>
          <w:tcPr>
            <w:tcW w:w="2471" w:type="dxa"/>
            <w:tcBorders>
              <w:top w:val="single" w:sz="6" w:space="0" w:color="000000"/>
              <w:left w:val="single" w:sz="6" w:space="0" w:color="000000"/>
              <w:bottom w:val="single" w:sz="6" w:space="0" w:color="000000"/>
              <w:right w:val="single" w:sz="6" w:space="0" w:color="000000"/>
            </w:tcBorders>
            <w:shd w:val="clear" w:color="auto" w:fill="42A5F4"/>
          </w:tcPr>
          <w:p>
            <w:pPr>
              <w:pStyle w:val="TableParagraph"/>
              <w:spacing w:line="295" w:lineRule="auto" w:before="118"/>
              <w:ind w:left="127"/>
              <w:jc w:val="left"/>
              <w:rPr>
                <w:sz w:val="22"/>
              </w:rPr>
            </w:pPr>
            <w:r>
              <w:rPr>
                <w:color w:val="FFFFFF"/>
                <w:sz w:val="22"/>
              </w:rPr>
              <w:t>Technology Support </w:t>
            </w:r>
            <w:r>
              <w:rPr>
                <w:color w:val="FFFFFF"/>
                <w:spacing w:val="-4"/>
                <w:w w:val="105"/>
                <w:sz w:val="22"/>
              </w:rPr>
              <w:t>Staff</w:t>
            </w:r>
          </w:p>
        </w:tc>
        <w:tc>
          <w:tcPr>
            <w:tcW w:w="1718" w:type="dxa"/>
            <w:tcBorders>
              <w:top w:val="single" w:sz="6" w:space="0" w:color="000000"/>
              <w:left w:val="single" w:sz="6" w:space="0" w:color="000000"/>
              <w:bottom w:val="single" w:sz="6" w:space="0" w:color="000000"/>
              <w:right w:val="single" w:sz="6" w:space="0" w:color="000000"/>
            </w:tcBorders>
            <w:shd w:val="clear" w:color="auto" w:fill="E2F2FD"/>
          </w:tcPr>
          <w:p>
            <w:pPr>
              <w:pStyle w:val="TableParagraph"/>
              <w:spacing w:before="19"/>
              <w:jc w:val="left"/>
              <w:rPr>
                <w:sz w:val="22"/>
              </w:rPr>
            </w:pPr>
          </w:p>
          <w:p>
            <w:pPr>
              <w:pStyle w:val="TableParagraph"/>
              <w:spacing w:before="1"/>
              <w:ind w:left="15"/>
              <w:jc w:val="center"/>
              <w:rPr>
                <w:sz w:val="22"/>
              </w:rPr>
            </w:pPr>
            <w:r>
              <w:rPr>
                <w:spacing w:val="-10"/>
                <w:w w:val="110"/>
                <w:sz w:val="22"/>
              </w:rPr>
              <w:t>2</w:t>
            </w:r>
          </w:p>
        </w:tc>
        <w:tc>
          <w:tcPr>
            <w:tcW w:w="6000" w:type="dxa"/>
            <w:tcBorders>
              <w:top w:val="single" w:sz="6" w:space="0" w:color="000000"/>
              <w:left w:val="single" w:sz="6" w:space="0" w:color="000000"/>
              <w:bottom w:val="single" w:sz="6" w:space="0" w:color="000000"/>
              <w:right w:val="single" w:sz="6" w:space="0" w:color="000000"/>
            </w:tcBorders>
            <w:shd w:val="clear" w:color="auto" w:fill="E2F2FD"/>
          </w:tcPr>
          <w:p>
            <w:pPr>
              <w:pStyle w:val="TableParagraph"/>
              <w:spacing w:line="295" w:lineRule="auto" w:before="118"/>
              <w:ind w:left="321" w:firstLine="140"/>
              <w:jc w:val="left"/>
              <w:rPr>
                <w:sz w:val="22"/>
              </w:rPr>
            </w:pPr>
            <w:r>
              <w:rPr>
                <w:sz w:val="22"/>
              </w:rPr>
              <w:t>Maintaining the software platform, troubleshooting issues, and implementing new technological features.</w:t>
            </w:r>
          </w:p>
        </w:tc>
      </w:tr>
      <w:tr>
        <w:trPr>
          <w:trHeight w:val="810" w:hRule="atLeast"/>
        </w:trPr>
        <w:tc>
          <w:tcPr>
            <w:tcW w:w="2471" w:type="dxa"/>
            <w:tcBorders>
              <w:top w:val="single" w:sz="6" w:space="0" w:color="000000"/>
              <w:left w:val="single" w:sz="6" w:space="0" w:color="000000"/>
              <w:bottom w:val="single" w:sz="6" w:space="0" w:color="000000"/>
              <w:right w:val="single" w:sz="6" w:space="0" w:color="000000"/>
            </w:tcBorders>
            <w:shd w:val="clear" w:color="auto" w:fill="42A5F4"/>
          </w:tcPr>
          <w:p>
            <w:pPr>
              <w:pStyle w:val="TableParagraph"/>
              <w:spacing w:line="295" w:lineRule="auto" w:before="118"/>
              <w:ind w:left="127"/>
              <w:jc w:val="left"/>
              <w:rPr>
                <w:sz w:val="22"/>
              </w:rPr>
            </w:pPr>
            <w:r>
              <w:rPr>
                <w:color w:val="FFFFFF"/>
                <w:sz w:val="22"/>
              </w:rPr>
              <w:t>Quality Assurance </w:t>
            </w:r>
            <w:r>
              <w:rPr>
                <w:color w:val="FFFFFF"/>
                <w:spacing w:val="-2"/>
                <w:w w:val="105"/>
                <w:sz w:val="22"/>
              </w:rPr>
              <w:t>Manager</w:t>
            </w:r>
          </w:p>
        </w:tc>
        <w:tc>
          <w:tcPr>
            <w:tcW w:w="1718" w:type="dxa"/>
            <w:tcBorders>
              <w:top w:val="single" w:sz="6" w:space="0" w:color="000000"/>
              <w:left w:val="single" w:sz="6" w:space="0" w:color="000000"/>
              <w:bottom w:val="single" w:sz="6" w:space="0" w:color="000000"/>
              <w:right w:val="single" w:sz="6" w:space="0" w:color="000000"/>
            </w:tcBorders>
            <w:shd w:val="clear" w:color="auto" w:fill="E2F2FD"/>
          </w:tcPr>
          <w:p>
            <w:pPr>
              <w:pStyle w:val="TableParagraph"/>
              <w:spacing w:before="19"/>
              <w:jc w:val="left"/>
              <w:rPr>
                <w:sz w:val="22"/>
              </w:rPr>
            </w:pPr>
          </w:p>
          <w:p>
            <w:pPr>
              <w:pStyle w:val="TableParagraph"/>
              <w:spacing w:before="1"/>
              <w:ind w:left="15"/>
              <w:jc w:val="center"/>
              <w:rPr>
                <w:sz w:val="22"/>
              </w:rPr>
            </w:pPr>
            <w:r>
              <w:rPr>
                <w:spacing w:val="-10"/>
                <w:w w:val="110"/>
                <w:sz w:val="22"/>
              </w:rPr>
              <w:t>1</w:t>
            </w:r>
          </w:p>
        </w:tc>
        <w:tc>
          <w:tcPr>
            <w:tcW w:w="6000" w:type="dxa"/>
            <w:tcBorders>
              <w:top w:val="single" w:sz="6" w:space="0" w:color="000000"/>
              <w:left w:val="single" w:sz="6" w:space="0" w:color="000000"/>
              <w:bottom w:val="single" w:sz="6" w:space="0" w:color="000000"/>
              <w:right w:val="single" w:sz="6" w:space="0" w:color="000000"/>
            </w:tcBorders>
            <w:shd w:val="clear" w:color="auto" w:fill="E2F2FD"/>
          </w:tcPr>
          <w:p>
            <w:pPr>
              <w:pStyle w:val="TableParagraph"/>
              <w:spacing w:line="295" w:lineRule="auto" w:before="118"/>
              <w:ind w:left="770" w:hanging="329"/>
              <w:jc w:val="left"/>
              <w:rPr>
                <w:sz w:val="22"/>
              </w:rPr>
            </w:pPr>
            <w:r>
              <w:rPr>
                <w:sz w:val="22"/>
              </w:rPr>
              <w:t>Ensuring</w:t>
            </w:r>
            <w:r>
              <w:rPr>
                <w:spacing w:val="-3"/>
                <w:sz w:val="22"/>
              </w:rPr>
              <w:t> </w:t>
            </w:r>
            <w:r>
              <w:rPr>
                <w:sz w:val="22"/>
              </w:rPr>
              <w:t>all</w:t>
            </w:r>
            <w:r>
              <w:rPr>
                <w:spacing w:val="-3"/>
                <w:sz w:val="22"/>
              </w:rPr>
              <w:t> </w:t>
            </w:r>
            <w:r>
              <w:rPr>
                <w:sz w:val="22"/>
              </w:rPr>
              <w:t>listed</w:t>
            </w:r>
            <w:r>
              <w:rPr>
                <w:spacing w:val="-3"/>
                <w:sz w:val="22"/>
              </w:rPr>
              <w:t> </w:t>
            </w:r>
            <w:r>
              <w:rPr>
                <w:sz w:val="22"/>
              </w:rPr>
              <w:t>properties</w:t>
            </w:r>
            <w:r>
              <w:rPr>
                <w:spacing w:val="-3"/>
                <w:sz w:val="22"/>
              </w:rPr>
              <w:t> </w:t>
            </w:r>
            <w:r>
              <w:rPr>
                <w:sz w:val="22"/>
              </w:rPr>
              <w:t>meet</w:t>
            </w:r>
            <w:r>
              <w:rPr>
                <w:spacing w:val="-3"/>
                <w:sz w:val="22"/>
              </w:rPr>
              <w:t> </w:t>
            </w:r>
            <w:r>
              <w:rPr>
                <w:sz w:val="22"/>
              </w:rPr>
              <w:t>luxury</w:t>
            </w:r>
            <w:r>
              <w:rPr>
                <w:spacing w:val="-3"/>
                <w:sz w:val="22"/>
              </w:rPr>
              <w:t> </w:t>
            </w:r>
            <w:r>
              <w:rPr>
                <w:sz w:val="22"/>
              </w:rPr>
              <w:t>standards through verified inspections and evaluations.</w:t>
            </w:r>
          </w:p>
        </w:tc>
      </w:tr>
    </w:tbl>
    <w:p>
      <w:pPr>
        <w:pStyle w:val="BodyText"/>
        <w:spacing w:before="25"/>
      </w:pPr>
    </w:p>
    <w:p>
      <w:pPr>
        <w:pStyle w:val="BodyText"/>
        <w:spacing w:line="295" w:lineRule="auto" w:before="1"/>
        <w:ind w:left="150" w:right="458"/>
      </w:pPr>
      <w:r>
        <w:rPr/>
        <w:t>As our business grows, adjustments to this hiring plan will be made to accommodate the increasing demands</w:t>
      </w:r>
      <w:r>
        <w:rPr>
          <w:spacing w:val="-4"/>
        </w:rPr>
        <w:t> </w:t>
      </w:r>
      <w:r>
        <w:rPr/>
        <w:t>of</w:t>
      </w:r>
      <w:r>
        <w:rPr>
          <w:spacing w:val="-4"/>
        </w:rPr>
        <w:t> </w:t>
      </w:r>
      <w:r>
        <w:rPr/>
        <w:t>the</w:t>
      </w:r>
      <w:r>
        <w:rPr>
          <w:spacing w:val="-4"/>
        </w:rPr>
        <w:t> </w:t>
      </w:r>
      <w:r>
        <w:rPr/>
        <w:t>luxury</w:t>
      </w:r>
      <w:r>
        <w:rPr>
          <w:spacing w:val="-4"/>
        </w:rPr>
        <w:t> </w:t>
      </w:r>
      <w:r>
        <w:rPr/>
        <w:t>real</w:t>
      </w:r>
      <w:r>
        <w:rPr>
          <w:spacing w:val="-4"/>
        </w:rPr>
        <w:t> </w:t>
      </w:r>
      <w:r>
        <w:rPr/>
        <w:t>estate</w:t>
      </w:r>
      <w:r>
        <w:rPr>
          <w:spacing w:val="-4"/>
        </w:rPr>
        <w:t> </w:t>
      </w:r>
      <w:r>
        <w:rPr/>
        <w:t>sector.</w:t>
      </w:r>
      <w:r>
        <w:rPr>
          <w:spacing w:val="-4"/>
        </w:rPr>
        <w:t> </w:t>
      </w:r>
      <w:r>
        <w:rPr/>
        <w:t>Our</w:t>
      </w:r>
      <w:r>
        <w:rPr>
          <w:spacing w:val="-4"/>
        </w:rPr>
        <w:t> </w:t>
      </w:r>
      <w:r>
        <w:rPr/>
        <w:t>goal</w:t>
      </w:r>
      <w:r>
        <w:rPr>
          <w:spacing w:val="-4"/>
        </w:rPr>
        <w:t> </w:t>
      </w:r>
      <w:r>
        <w:rPr/>
        <w:t>is</w:t>
      </w:r>
      <w:r>
        <w:rPr>
          <w:spacing w:val="-4"/>
        </w:rPr>
        <w:t> </w:t>
      </w:r>
      <w:r>
        <w:rPr/>
        <w:t>to</w:t>
      </w:r>
      <w:r>
        <w:rPr>
          <w:spacing w:val="-4"/>
        </w:rPr>
        <w:t> </w:t>
      </w:r>
      <w:r>
        <w:rPr/>
        <w:t>hire</w:t>
      </w:r>
      <w:r>
        <w:rPr>
          <w:spacing w:val="-4"/>
        </w:rPr>
        <w:t> </w:t>
      </w:r>
      <w:r>
        <w:rPr/>
        <w:t>experienced</w:t>
      </w:r>
      <w:r>
        <w:rPr>
          <w:spacing w:val="-4"/>
        </w:rPr>
        <w:t> </w:t>
      </w:r>
      <w:r>
        <w:rPr/>
        <w:t>professionals</w:t>
      </w:r>
      <w:r>
        <w:rPr>
          <w:spacing w:val="-4"/>
        </w:rPr>
        <w:t> </w:t>
      </w:r>
      <w:r>
        <w:rPr/>
        <w:t>who</w:t>
      </w:r>
      <w:r>
        <w:rPr>
          <w:spacing w:val="-4"/>
        </w:rPr>
        <w:t> </w:t>
      </w:r>
      <w:r>
        <w:rPr/>
        <w:t>align</w:t>
      </w:r>
      <w:r>
        <w:rPr>
          <w:spacing w:val="-4"/>
        </w:rPr>
        <w:t> </w:t>
      </w:r>
      <w:r>
        <w:rPr/>
        <w:t>with our vision of transforming the leasing experience for high-net-worth individuals.</w:t>
      </w:r>
    </w:p>
    <w:p>
      <w:pPr>
        <w:pStyle w:val="BodyText"/>
        <w:spacing w:before="49"/>
      </w:pPr>
    </w:p>
    <w:p>
      <w:pPr>
        <w:pStyle w:val="Heading4"/>
        <w:numPr>
          <w:ilvl w:val="1"/>
          <w:numId w:val="20"/>
        </w:numPr>
        <w:tabs>
          <w:tab w:pos="609" w:val="left" w:leader="none"/>
        </w:tabs>
        <w:spacing w:line="240" w:lineRule="auto" w:before="0" w:after="0"/>
        <w:ind w:left="609" w:right="0" w:hanging="459"/>
        <w:jc w:val="left"/>
      </w:pPr>
      <w:bookmarkStart w:name="9.4 Advisory Board" w:id="106"/>
      <w:bookmarkEnd w:id="106"/>
      <w:r>
        <w:rPr/>
      </w:r>
      <w:bookmarkStart w:name="_bookmark52" w:id="107"/>
      <w:bookmarkEnd w:id="107"/>
      <w:r>
        <w:rPr/>
      </w:r>
      <w:r>
        <w:rPr>
          <w:color w:val="1875D1"/>
        </w:rPr>
        <w:t>Advisory</w:t>
      </w:r>
      <w:r>
        <w:rPr>
          <w:color w:val="1875D1"/>
          <w:spacing w:val="17"/>
        </w:rPr>
        <w:t> </w:t>
      </w:r>
      <w:r>
        <w:rPr>
          <w:color w:val="1875D1"/>
          <w:spacing w:val="-4"/>
        </w:rPr>
        <w:t>Board</w:t>
      </w:r>
    </w:p>
    <w:p>
      <w:pPr>
        <w:pStyle w:val="BodyText"/>
        <w:spacing w:line="295" w:lineRule="auto" w:before="306"/>
        <w:ind w:left="150" w:right="458"/>
      </w:pPr>
      <w:r>
        <w:rPr/>
        <w:t>The success and scalability of LuxuryApartments.com will be bolstered by the establishment of an experienced advisory board. This board will comprise industry experts who bring a wealth of knowledge in luxury real estate, technology innovation, and marketing strategies.</w:t>
      </w:r>
    </w:p>
    <w:p>
      <w:pPr>
        <w:pStyle w:val="ListParagraph"/>
        <w:numPr>
          <w:ilvl w:val="2"/>
          <w:numId w:val="20"/>
        </w:numPr>
        <w:tabs>
          <w:tab w:pos="750" w:val="left" w:leader="none"/>
        </w:tabs>
        <w:spacing w:line="295" w:lineRule="auto" w:before="243" w:after="0"/>
        <w:ind w:left="750" w:right="779" w:hanging="132"/>
        <w:jc w:val="left"/>
        <w:rPr>
          <w:sz w:val="22"/>
        </w:rPr>
      </w:pPr>
      <w:r>
        <w:rPr>
          <w:b/>
          <w:sz w:val="22"/>
        </w:rPr>
        <w:t>Real Estate Experts: </w:t>
      </w:r>
      <w:r>
        <w:rPr>
          <w:sz w:val="22"/>
        </w:rPr>
        <w:t>Professionals with extensive backgrounds in high-end property management</w:t>
      </w:r>
      <w:r>
        <w:rPr>
          <w:spacing w:val="-8"/>
          <w:sz w:val="22"/>
        </w:rPr>
        <w:t> </w:t>
      </w:r>
      <w:r>
        <w:rPr>
          <w:sz w:val="22"/>
        </w:rPr>
        <w:t>and</w:t>
      </w:r>
      <w:r>
        <w:rPr>
          <w:spacing w:val="-8"/>
          <w:sz w:val="22"/>
        </w:rPr>
        <w:t> </w:t>
      </w:r>
      <w:r>
        <w:rPr>
          <w:sz w:val="22"/>
        </w:rPr>
        <w:t>luxury</w:t>
      </w:r>
      <w:r>
        <w:rPr>
          <w:spacing w:val="-8"/>
          <w:sz w:val="22"/>
        </w:rPr>
        <w:t> </w:t>
      </w:r>
      <w:r>
        <w:rPr>
          <w:sz w:val="22"/>
        </w:rPr>
        <w:t>market</w:t>
      </w:r>
      <w:r>
        <w:rPr>
          <w:spacing w:val="-8"/>
          <w:sz w:val="22"/>
        </w:rPr>
        <w:t> </w:t>
      </w:r>
      <w:r>
        <w:rPr>
          <w:sz w:val="22"/>
        </w:rPr>
        <w:t>dynamics</w:t>
      </w:r>
      <w:r>
        <w:rPr>
          <w:spacing w:val="-8"/>
          <w:sz w:val="22"/>
        </w:rPr>
        <w:t> </w:t>
      </w:r>
      <w:r>
        <w:rPr>
          <w:sz w:val="22"/>
        </w:rPr>
        <w:t>will</w:t>
      </w:r>
      <w:r>
        <w:rPr>
          <w:spacing w:val="-8"/>
          <w:sz w:val="22"/>
        </w:rPr>
        <w:t> </w:t>
      </w:r>
      <w:r>
        <w:rPr>
          <w:sz w:val="22"/>
        </w:rPr>
        <w:t>provide</w:t>
      </w:r>
      <w:r>
        <w:rPr>
          <w:spacing w:val="-8"/>
          <w:sz w:val="22"/>
        </w:rPr>
        <w:t> </w:t>
      </w:r>
      <w:r>
        <w:rPr>
          <w:sz w:val="22"/>
        </w:rPr>
        <w:t>insight</w:t>
      </w:r>
      <w:r>
        <w:rPr>
          <w:spacing w:val="-8"/>
          <w:sz w:val="22"/>
        </w:rPr>
        <w:t> </w:t>
      </w:r>
      <w:r>
        <w:rPr>
          <w:sz w:val="22"/>
        </w:rPr>
        <w:t>into</w:t>
      </w:r>
      <w:r>
        <w:rPr>
          <w:spacing w:val="-8"/>
          <w:sz w:val="22"/>
        </w:rPr>
        <w:t> </w:t>
      </w:r>
      <w:r>
        <w:rPr>
          <w:sz w:val="22"/>
        </w:rPr>
        <w:t>market</w:t>
      </w:r>
      <w:r>
        <w:rPr>
          <w:spacing w:val="-8"/>
          <w:sz w:val="22"/>
        </w:rPr>
        <w:t> </w:t>
      </w:r>
      <w:r>
        <w:rPr>
          <w:sz w:val="22"/>
        </w:rPr>
        <w:t>trends,</w:t>
      </w:r>
      <w:r>
        <w:rPr>
          <w:spacing w:val="-8"/>
          <w:sz w:val="22"/>
        </w:rPr>
        <w:t> </w:t>
      </w:r>
      <w:r>
        <w:rPr>
          <w:sz w:val="22"/>
        </w:rPr>
        <w:t>competitive analysis, and strategic positioning.</w:t>
      </w:r>
    </w:p>
    <w:p>
      <w:pPr>
        <w:pStyle w:val="ListParagraph"/>
        <w:numPr>
          <w:ilvl w:val="2"/>
          <w:numId w:val="20"/>
        </w:numPr>
        <w:tabs>
          <w:tab w:pos="750" w:val="left" w:leader="none"/>
        </w:tabs>
        <w:spacing w:line="295" w:lineRule="auto" w:before="122" w:after="0"/>
        <w:ind w:left="750" w:right="571" w:hanging="132"/>
        <w:jc w:val="left"/>
        <w:rPr>
          <w:sz w:val="22"/>
        </w:rPr>
      </w:pPr>
      <w:r>
        <w:rPr>
          <w:b/>
          <w:sz w:val="22"/>
        </w:rPr>
        <w:t>Technology Specialists: </w:t>
      </w:r>
      <w:r>
        <w:rPr>
          <w:sz w:val="22"/>
        </w:rPr>
        <w:t>Advisors with expertise in SaaS development and digital platforms will assist in refining the technology infrastructure to ensure a seamless user experience and enhanced functionality.</w:t>
      </w:r>
    </w:p>
    <w:p>
      <w:pPr>
        <w:pStyle w:val="ListParagraph"/>
        <w:numPr>
          <w:ilvl w:val="2"/>
          <w:numId w:val="20"/>
        </w:numPr>
        <w:tabs>
          <w:tab w:pos="750" w:val="left" w:leader="none"/>
        </w:tabs>
        <w:spacing w:line="295" w:lineRule="auto" w:before="122" w:after="0"/>
        <w:ind w:left="750" w:right="479" w:hanging="132"/>
        <w:jc w:val="left"/>
        <w:rPr>
          <w:sz w:val="22"/>
        </w:rPr>
      </w:pPr>
      <w:r>
        <w:rPr>
          <w:b/>
          <w:sz w:val="22"/>
        </w:rPr>
        <w:t>Marketing</w:t>
      </w:r>
      <w:r>
        <w:rPr>
          <w:b/>
          <w:spacing w:val="-9"/>
          <w:sz w:val="22"/>
        </w:rPr>
        <w:t> </w:t>
      </w:r>
      <w:r>
        <w:rPr>
          <w:b/>
          <w:sz w:val="22"/>
        </w:rPr>
        <w:t>Strategists:</w:t>
      </w:r>
      <w:r>
        <w:rPr>
          <w:b/>
          <w:spacing w:val="-8"/>
          <w:sz w:val="22"/>
        </w:rPr>
        <w:t> </w:t>
      </w:r>
      <w:r>
        <w:rPr>
          <w:sz w:val="22"/>
        </w:rPr>
        <w:t>Experts</w:t>
      </w:r>
      <w:r>
        <w:rPr>
          <w:spacing w:val="-9"/>
          <w:sz w:val="22"/>
        </w:rPr>
        <w:t> </w:t>
      </w:r>
      <w:r>
        <w:rPr>
          <w:sz w:val="22"/>
        </w:rPr>
        <w:t>in</w:t>
      </w:r>
      <w:r>
        <w:rPr>
          <w:spacing w:val="-9"/>
          <w:sz w:val="22"/>
        </w:rPr>
        <w:t> </w:t>
      </w:r>
      <w:r>
        <w:rPr>
          <w:sz w:val="22"/>
        </w:rPr>
        <w:t>luxury</w:t>
      </w:r>
      <w:r>
        <w:rPr>
          <w:spacing w:val="-9"/>
          <w:sz w:val="22"/>
        </w:rPr>
        <w:t> </w:t>
      </w:r>
      <w:r>
        <w:rPr>
          <w:sz w:val="22"/>
        </w:rPr>
        <w:t>branding</w:t>
      </w:r>
      <w:r>
        <w:rPr>
          <w:spacing w:val="-9"/>
          <w:sz w:val="22"/>
        </w:rPr>
        <w:t> </w:t>
      </w:r>
      <w:r>
        <w:rPr>
          <w:sz w:val="22"/>
        </w:rPr>
        <w:t>and</w:t>
      </w:r>
      <w:r>
        <w:rPr>
          <w:spacing w:val="-9"/>
          <w:sz w:val="22"/>
        </w:rPr>
        <w:t> </w:t>
      </w:r>
      <w:r>
        <w:rPr>
          <w:sz w:val="22"/>
        </w:rPr>
        <w:t>digital</w:t>
      </w:r>
      <w:r>
        <w:rPr>
          <w:spacing w:val="-9"/>
          <w:sz w:val="22"/>
        </w:rPr>
        <w:t> </w:t>
      </w:r>
      <w:r>
        <w:rPr>
          <w:sz w:val="22"/>
        </w:rPr>
        <w:t>marketing</w:t>
      </w:r>
      <w:r>
        <w:rPr>
          <w:spacing w:val="-9"/>
          <w:sz w:val="22"/>
        </w:rPr>
        <w:t> </w:t>
      </w:r>
      <w:r>
        <w:rPr>
          <w:sz w:val="22"/>
        </w:rPr>
        <w:t>will</w:t>
      </w:r>
      <w:r>
        <w:rPr>
          <w:spacing w:val="-9"/>
          <w:sz w:val="22"/>
        </w:rPr>
        <w:t> </w:t>
      </w:r>
      <w:r>
        <w:rPr>
          <w:sz w:val="22"/>
        </w:rPr>
        <w:t>guide</w:t>
      </w:r>
      <w:r>
        <w:rPr>
          <w:spacing w:val="-9"/>
          <w:sz w:val="22"/>
        </w:rPr>
        <w:t> </w:t>
      </w:r>
      <w:r>
        <w:rPr>
          <w:sz w:val="22"/>
        </w:rPr>
        <w:t>the</w:t>
      </w:r>
      <w:r>
        <w:rPr>
          <w:spacing w:val="-9"/>
          <w:sz w:val="22"/>
        </w:rPr>
        <w:t> </w:t>
      </w:r>
      <w:r>
        <w:rPr>
          <w:sz w:val="22"/>
        </w:rPr>
        <w:t>creation</w:t>
      </w:r>
      <w:r>
        <w:rPr>
          <w:spacing w:val="-9"/>
          <w:sz w:val="22"/>
        </w:rPr>
        <w:t> </w:t>
      </w:r>
      <w:r>
        <w:rPr>
          <w:sz w:val="22"/>
        </w:rPr>
        <w:t>of targeted campaigns aimed at affluent clients and high-end brokers, ensuring effective outreach and engagement.</w:t>
      </w:r>
    </w:p>
    <w:p>
      <w:pPr>
        <w:pStyle w:val="ListParagraph"/>
        <w:numPr>
          <w:ilvl w:val="2"/>
          <w:numId w:val="20"/>
        </w:numPr>
        <w:tabs>
          <w:tab w:pos="750" w:val="left" w:leader="none"/>
        </w:tabs>
        <w:spacing w:line="295" w:lineRule="auto" w:before="123" w:after="0"/>
        <w:ind w:left="750" w:right="793" w:hanging="132"/>
        <w:jc w:val="left"/>
        <w:rPr>
          <w:sz w:val="22"/>
        </w:rPr>
      </w:pPr>
      <w:r>
        <w:rPr>
          <w:b/>
          <w:sz w:val="22"/>
        </w:rPr>
        <w:t>Financial</w:t>
      </w:r>
      <w:r>
        <w:rPr>
          <w:b/>
          <w:spacing w:val="-13"/>
          <w:sz w:val="22"/>
        </w:rPr>
        <w:t> </w:t>
      </w:r>
      <w:r>
        <w:rPr>
          <w:b/>
          <w:sz w:val="22"/>
        </w:rPr>
        <w:t>Analysts:</w:t>
      </w:r>
      <w:r>
        <w:rPr>
          <w:b/>
          <w:spacing w:val="-12"/>
          <w:sz w:val="22"/>
        </w:rPr>
        <w:t> </w:t>
      </w:r>
      <w:r>
        <w:rPr>
          <w:sz w:val="22"/>
        </w:rPr>
        <w:t>Advisors</w:t>
      </w:r>
      <w:r>
        <w:rPr>
          <w:spacing w:val="-13"/>
          <w:sz w:val="22"/>
        </w:rPr>
        <w:t> </w:t>
      </w:r>
      <w:r>
        <w:rPr>
          <w:sz w:val="22"/>
        </w:rPr>
        <w:t>experienced</w:t>
      </w:r>
      <w:r>
        <w:rPr>
          <w:spacing w:val="-13"/>
          <w:sz w:val="22"/>
        </w:rPr>
        <w:t> </w:t>
      </w:r>
      <w:r>
        <w:rPr>
          <w:sz w:val="22"/>
        </w:rPr>
        <w:t>in</w:t>
      </w:r>
      <w:r>
        <w:rPr>
          <w:spacing w:val="-13"/>
          <w:sz w:val="22"/>
        </w:rPr>
        <w:t> </w:t>
      </w:r>
      <w:r>
        <w:rPr>
          <w:sz w:val="22"/>
        </w:rPr>
        <w:t>real</w:t>
      </w:r>
      <w:r>
        <w:rPr>
          <w:spacing w:val="-13"/>
          <w:sz w:val="22"/>
        </w:rPr>
        <w:t> </w:t>
      </w:r>
      <w:r>
        <w:rPr>
          <w:sz w:val="22"/>
        </w:rPr>
        <w:t>estate</w:t>
      </w:r>
      <w:r>
        <w:rPr>
          <w:spacing w:val="-13"/>
          <w:sz w:val="22"/>
        </w:rPr>
        <w:t> </w:t>
      </w:r>
      <w:r>
        <w:rPr>
          <w:sz w:val="22"/>
        </w:rPr>
        <w:t>finance</w:t>
      </w:r>
      <w:r>
        <w:rPr>
          <w:spacing w:val="-13"/>
          <w:sz w:val="22"/>
        </w:rPr>
        <w:t> </w:t>
      </w:r>
      <w:r>
        <w:rPr>
          <w:sz w:val="22"/>
        </w:rPr>
        <w:t>will</w:t>
      </w:r>
      <w:r>
        <w:rPr>
          <w:spacing w:val="-13"/>
          <w:sz w:val="22"/>
        </w:rPr>
        <w:t> </w:t>
      </w:r>
      <w:r>
        <w:rPr>
          <w:sz w:val="22"/>
        </w:rPr>
        <w:t>help</w:t>
      </w:r>
      <w:r>
        <w:rPr>
          <w:spacing w:val="-13"/>
          <w:sz w:val="22"/>
        </w:rPr>
        <w:t> </w:t>
      </w:r>
      <w:r>
        <w:rPr>
          <w:sz w:val="22"/>
        </w:rPr>
        <w:t>optimize</w:t>
      </w:r>
      <w:r>
        <w:rPr>
          <w:spacing w:val="-13"/>
          <w:sz w:val="22"/>
        </w:rPr>
        <w:t> </w:t>
      </w:r>
      <w:r>
        <w:rPr>
          <w:sz w:val="22"/>
        </w:rPr>
        <w:t>the</w:t>
      </w:r>
      <w:r>
        <w:rPr>
          <w:spacing w:val="-13"/>
          <w:sz w:val="22"/>
        </w:rPr>
        <w:t> </w:t>
      </w:r>
      <w:r>
        <w:rPr>
          <w:sz w:val="22"/>
        </w:rPr>
        <w:t>revenue model and offer strategic advice for sustainable growth, ensuring the company’s financial objectives are met.</w:t>
      </w:r>
    </w:p>
    <w:p>
      <w:pPr>
        <w:pStyle w:val="BodyText"/>
        <w:spacing w:line="295" w:lineRule="auto" w:before="242"/>
        <w:ind w:left="150" w:right="458"/>
      </w:pPr>
      <w:r>
        <w:rPr/>
        <w:t>This</w:t>
      </w:r>
      <w:r>
        <w:rPr>
          <w:spacing w:val="-5"/>
        </w:rPr>
        <w:t> </w:t>
      </w:r>
      <w:r>
        <w:rPr/>
        <w:t>diverse</w:t>
      </w:r>
      <w:r>
        <w:rPr>
          <w:spacing w:val="-5"/>
        </w:rPr>
        <w:t> </w:t>
      </w:r>
      <w:r>
        <w:rPr/>
        <w:t>advisory</w:t>
      </w:r>
      <w:r>
        <w:rPr>
          <w:spacing w:val="-5"/>
        </w:rPr>
        <w:t> </w:t>
      </w:r>
      <w:r>
        <w:rPr/>
        <w:t>board</w:t>
      </w:r>
      <w:r>
        <w:rPr>
          <w:spacing w:val="-5"/>
        </w:rPr>
        <w:t> </w:t>
      </w:r>
      <w:r>
        <w:rPr/>
        <w:t>will</w:t>
      </w:r>
      <w:r>
        <w:rPr>
          <w:spacing w:val="-5"/>
        </w:rPr>
        <w:t> </w:t>
      </w:r>
      <w:r>
        <w:rPr/>
        <w:t>meet</w:t>
      </w:r>
      <w:r>
        <w:rPr>
          <w:spacing w:val="-5"/>
        </w:rPr>
        <w:t> </w:t>
      </w:r>
      <w:r>
        <w:rPr/>
        <w:t>regularly</w:t>
      </w:r>
      <w:r>
        <w:rPr>
          <w:spacing w:val="-5"/>
        </w:rPr>
        <w:t> </w:t>
      </w:r>
      <w:r>
        <w:rPr/>
        <w:t>to</w:t>
      </w:r>
      <w:r>
        <w:rPr>
          <w:spacing w:val="-5"/>
        </w:rPr>
        <w:t> </w:t>
      </w:r>
      <w:r>
        <w:rPr/>
        <w:t>discuss</w:t>
      </w:r>
      <w:r>
        <w:rPr>
          <w:spacing w:val="-5"/>
        </w:rPr>
        <w:t> </w:t>
      </w:r>
      <w:r>
        <w:rPr/>
        <w:t>strategic</w:t>
      </w:r>
      <w:r>
        <w:rPr>
          <w:spacing w:val="-5"/>
        </w:rPr>
        <w:t> </w:t>
      </w:r>
      <w:r>
        <w:rPr/>
        <w:t>initiatives,</w:t>
      </w:r>
      <w:r>
        <w:rPr>
          <w:spacing w:val="-5"/>
        </w:rPr>
        <w:t> </w:t>
      </w:r>
      <w:r>
        <w:rPr/>
        <w:t>review</w:t>
      </w:r>
      <w:r>
        <w:rPr>
          <w:spacing w:val="-5"/>
        </w:rPr>
        <w:t> </w:t>
      </w:r>
      <w:r>
        <w:rPr/>
        <w:t>progress,</w:t>
      </w:r>
      <w:r>
        <w:rPr>
          <w:spacing w:val="-5"/>
        </w:rPr>
        <w:t> </w:t>
      </w:r>
      <w:r>
        <w:rPr/>
        <w:t>and offer guidance on overcoming challenges, ensuring that LuxuryApartments.com can navigate the complex landscape of the luxury real estate market effectively.</w:t>
      </w:r>
    </w:p>
    <w:p>
      <w:pPr>
        <w:spacing w:after="0" w:line="295" w:lineRule="auto"/>
        <w:sectPr>
          <w:type w:val="continuous"/>
          <w:pgSz w:w="11910" w:h="16840"/>
          <w:pgMar w:header="0" w:footer="450" w:top="820" w:bottom="640" w:left="700" w:right="420"/>
        </w:sectPr>
      </w:pPr>
    </w:p>
    <w:p>
      <w:pPr>
        <w:pStyle w:val="Heading4"/>
        <w:numPr>
          <w:ilvl w:val="1"/>
          <w:numId w:val="20"/>
        </w:numPr>
        <w:tabs>
          <w:tab w:pos="609" w:val="left" w:leader="none"/>
        </w:tabs>
        <w:spacing w:line="240" w:lineRule="auto" w:before="82" w:after="0"/>
        <w:ind w:left="609" w:right="0" w:hanging="459"/>
        <w:jc w:val="left"/>
      </w:pPr>
      <w:bookmarkStart w:name="9.5 Organizational Structure" w:id="108"/>
      <w:bookmarkEnd w:id="108"/>
      <w:r>
        <w:rPr/>
      </w:r>
      <w:bookmarkStart w:name="_bookmark53" w:id="109"/>
      <w:bookmarkEnd w:id="109"/>
      <w:r>
        <w:rPr/>
      </w:r>
      <w:r>
        <w:rPr>
          <w:color w:val="1875D1"/>
          <w:spacing w:val="-2"/>
        </w:rPr>
        <w:t>Organizational</w:t>
      </w:r>
      <w:r>
        <w:rPr>
          <w:color w:val="1875D1"/>
          <w:spacing w:val="-10"/>
        </w:rPr>
        <w:t> </w:t>
      </w:r>
      <w:r>
        <w:rPr>
          <w:color w:val="1875D1"/>
          <w:spacing w:val="-2"/>
        </w:rPr>
        <w:t>Structure</w:t>
      </w:r>
    </w:p>
    <w:p>
      <w:pPr>
        <w:pStyle w:val="BodyText"/>
        <w:spacing w:line="295" w:lineRule="auto" w:before="307"/>
        <w:ind w:left="150" w:right="458"/>
      </w:pPr>
      <w:r>
        <w:rPr/>
        <w:t>The organizational structure of LuxuryApartments.com is designed to support its mission of providing exclusive luxury apartment listings while ensuring operational efficiency and optimal service delivery to clients. The structure adopts a flat approach, promoting agile decision-making and cross-team collaboration to respond promptly to the dynamic luxury real estate market.</w:t>
      </w:r>
    </w:p>
    <w:p>
      <w:pPr>
        <w:pStyle w:val="Heading7"/>
        <w:spacing w:before="243"/>
        <w:ind w:left="150"/>
      </w:pPr>
      <w:r>
        <w:rPr/>
        <w:t>Key</w:t>
      </w:r>
      <w:r>
        <w:rPr>
          <w:spacing w:val="-2"/>
        </w:rPr>
        <w:t> </w:t>
      </w:r>
      <w:r>
        <w:rPr/>
        <w:t>Management</w:t>
      </w:r>
      <w:r>
        <w:rPr>
          <w:spacing w:val="-3"/>
        </w:rPr>
        <w:t> </w:t>
      </w:r>
      <w:r>
        <w:rPr>
          <w:spacing w:val="-2"/>
        </w:rPr>
        <w:t>Roles:</w:t>
      </w:r>
    </w:p>
    <w:p>
      <w:pPr>
        <w:pStyle w:val="BodyText"/>
        <w:spacing w:before="44"/>
        <w:rPr>
          <w:b/>
        </w:rPr>
      </w:pPr>
    </w:p>
    <w:p>
      <w:pPr>
        <w:pStyle w:val="ListParagraph"/>
        <w:numPr>
          <w:ilvl w:val="2"/>
          <w:numId w:val="20"/>
        </w:numPr>
        <w:tabs>
          <w:tab w:pos="750" w:val="left" w:leader="none"/>
        </w:tabs>
        <w:spacing w:line="295" w:lineRule="auto" w:before="0" w:after="0"/>
        <w:ind w:left="750" w:right="797" w:hanging="132"/>
        <w:jc w:val="left"/>
        <w:rPr>
          <w:sz w:val="22"/>
        </w:rPr>
      </w:pPr>
      <w:r>
        <w:rPr>
          <w:b/>
          <w:sz w:val="22"/>
        </w:rPr>
        <w:t>Chief</w:t>
      </w:r>
      <w:r>
        <w:rPr>
          <w:b/>
          <w:spacing w:val="-11"/>
          <w:sz w:val="22"/>
        </w:rPr>
        <w:t> </w:t>
      </w:r>
      <w:r>
        <w:rPr>
          <w:b/>
          <w:sz w:val="22"/>
        </w:rPr>
        <w:t>Executive</w:t>
      </w:r>
      <w:r>
        <w:rPr>
          <w:b/>
          <w:spacing w:val="-11"/>
          <w:sz w:val="22"/>
        </w:rPr>
        <w:t> </w:t>
      </w:r>
      <w:r>
        <w:rPr>
          <w:b/>
          <w:sz w:val="22"/>
        </w:rPr>
        <w:t>Officer</w:t>
      </w:r>
      <w:r>
        <w:rPr>
          <w:b/>
          <w:spacing w:val="-11"/>
          <w:sz w:val="22"/>
        </w:rPr>
        <w:t> </w:t>
      </w:r>
      <w:r>
        <w:rPr>
          <w:b/>
          <w:sz w:val="22"/>
        </w:rPr>
        <w:t>(CEO):</w:t>
      </w:r>
      <w:r>
        <w:rPr>
          <w:b/>
          <w:spacing w:val="-10"/>
          <w:sz w:val="22"/>
        </w:rPr>
        <w:t> </w:t>
      </w:r>
      <w:r>
        <w:rPr>
          <w:sz w:val="22"/>
        </w:rPr>
        <w:t>Overall</w:t>
      </w:r>
      <w:r>
        <w:rPr>
          <w:spacing w:val="-11"/>
          <w:sz w:val="22"/>
        </w:rPr>
        <w:t> </w:t>
      </w:r>
      <w:r>
        <w:rPr>
          <w:sz w:val="22"/>
        </w:rPr>
        <w:t>vision</w:t>
      </w:r>
      <w:r>
        <w:rPr>
          <w:spacing w:val="-11"/>
          <w:sz w:val="22"/>
        </w:rPr>
        <w:t> </w:t>
      </w:r>
      <w:r>
        <w:rPr>
          <w:sz w:val="22"/>
        </w:rPr>
        <w:t>and</w:t>
      </w:r>
      <w:r>
        <w:rPr>
          <w:spacing w:val="-11"/>
          <w:sz w:val="22"/>
        </w:rPr>
        <w:t> </w:t>
      </w:r>
      <w:r>
        <w:rPr>
          <w:sz w:val="22"/>
        </w:rPr>
        <w:t>business</w:t>
      </w:r>
      <w:r>
        <w:rPr>
          <w:spacing w:val="-11"/>
          <w:sz w:val="22"/>
        </w:rPr>
        <w:t> </w:t>
      </w:r>
      <w:r>
        <w:rPr>
          <w:sz w:val="22"/>
        </w:rPr>
        <w:t>strategy</w:t>
      </w:r>
      <w:r>
        <w:rPr>
          <w:spacing w:val="-11"/>
          <w:sz w:val="22"/>
        </w:rPr>
        <w:t> </w:t>
      </w:r>
      <w:r>
        <w:rPr>
          <w:sz w:val="22"/>
        </w:rPr>
        <w:t>execution,</w:t>
      </w:r>
      <w:r>
        <w:rPr>
          <w:spacing w:val="-11"/>
          <w:sz w:val="22"/>
        </w:rPr>
        <w:t> </w:t>
      </w:r>
      <w:r>
        <w:rPr>
          <w:sz w:val="22"/>
        </w:rPr>
        <w:t>overseeing</w:t>
      </w:r>
      <w:r>
        <w:rPr>
          <w:spacing w:val="-11"/>
          <w:sz w:val="22"/>
        </w:rPr>
        <w:t> </w:t>
      </w:r>
      <w:r>
        <w:rPr>
          <w:sz w:val="22"/>
        </w:rPr>
        <w:t>the entire organizational operations, and driving growth.</w:t>
      </w:r>
    </w:p>
    <w:p>
      <w:pPr>
        <w:pStyle w:val="ListParagraph"/>
        <w:numPr>
          <w:ilvl w:val="2"/>
          <w:numId w:val="20"/>
        </w:numPr>
        <w:tabs>
          <w:tab w:pos="750" w:val="left" w:leader="none"/>
        </w:tabs>
        <w:spacing w:line="295" w:lineRule="auto" w:before="122" w:after="0"/>
        <w:ind w:left="750" w:right="1243" w:hanging="132"/>
        <w:jc w:val="left"/>
        <w:rPr>
          <w:sz w:val="22"/>
        </w:rPr>
      </w:pPr>
      <w:r>
        <w:rPr>
          <w:b/>
          <w:spacing w:val="-2"/>
          <w:sz w:val="22"/>
        </w:rPr>
        <w:t>Chief</w:t>
      </w:r>
      <w:r>
        <w:rPr>
          <w:b/>
          <w:spacing w:val="-4"/>
          <w:sz w:val="22"/>
        </w:rPr>
        <w:t> </w:t>
      </w:r>
      <w:r>
        <w:rPr>
          <w:b/>
          <w:spacing w:val="-2"/>
          <w:sz w:val="22"/>
        </w:rPr>
        <w:t>Operating</w:t>
      </w:r>
      <w:r>
        <w:rPr>
          <w:b/>
          <w:spacing w:val="-4"/>
          <w:sz w:val="22"/>
        </w:rPr>
        <w:t> </w:t>
      </w:r>
      <w:r>
        <w:rPr>
          <w:b/>
          <w:spacing w:val="-2"/>
          <w:sz w:val="22"/>
        </w:rPr>
        <w:t>Officer</w:t>
      </w:r>
      <w:r>
        <w:rPr>
          <w:b/>
          <w:spacing w:val="-4"/>
          <w:sz w:val="22"/>
        </w:rPr>
        <w:t> </w:t>
      </w:r>
      <w:r>
        <w:rPr>
          <w:b/>
          <w:spacing w:val="-2"/>
          <w:sz w:val="22"/>
        </w:rPr>
        <w:t>(COO):</w:t>
      </w:r>
      <w:r>
        <w:rPr>
          <w:b/>
          <w:spacing w:val="-3"/>
          <w:sz w:val="22"/>
        </w:rPr>
        <w:t> </w:t>
      </w:r>
      <w:r>
        <w:rPr>
          <w:spacing w:val="-2"/>
          <w:sz w:val="22"/>
        </w:rPr>
        <w:t>Responsible</w:t>
      </w:r>
      <w:r>
        <w:rPr>
          <w:spacing w:val="-4"/>
          <w:sz w:val="22"/>
        </w:rPr>
        <w:t> </w:t>
      </w:r>
      <w:r>
        <w:rPr>
          <w:spacing w:val="-2"/>
          <w:sz w:val="22"/>
        </w:rPr>
        <w:t>for</w:t>
      </w:r>
      <w:r>
        <w:rPr>
          <w:spacing w:val="-4"/>
          <w:sz w:val="22"/>
        </w:rPr>
        <w:t> </w:t>
      </w:r>
      <w:r>
        <w:rPr>
          <w:spacing w:val="-2"/>
          <w:sz w:val="22"/>
        </w:rPr>
        <w:t>operational</w:t>
      </w:r>
      <w:r>
        <w:rPr>
          <w:spacing w:val="-4"/>
          <w:sz w:val="22"/>
        </w:rPr>
        <w:t> </w:t>
      </w:r>
      <w:r>
        <w:rPr>
          <w:spacing w:val="-2"/>
          <w:sz w:val="22"/>
        </w:rPr>
        <w:t>efficiency,</w:t>
      </w:r>
      <w:r>
        <w:rPr>
          <w:spacing w:val="-4"/>
          <w:sz w:val="22"/>
        </w:rPr>
        <w:t> </w:t>
      </w:r>
      <w:r>
        <w:rPr>
          <w:spacing w:val="-2"/>
          <w:sz w:val="22"/>
        </w:rPr>
        <w:t>implementation</w:t>
      </w:r>
      <w:r>
        <w:rPr>
          <w:spacing w:val="-4"/>
          <w:sz w:val="22"/>
        </w:rPr>
        <w:t> </w:t>
      </w:r>
      <w:r>
        <w:rPr>
          <w:spacing w:val="-2"/>
          <w:sz w:val="22"/>
        </w:rPr>
        <w:t>of </w:t>
      </w:r>
      <w:r>
        <w:rPr>
          <w:sz w:val="22"/>
        </w:rPr>
        <w:t>business protocols, and managing daily operations.</w:t>
      </w:r>
    </w:p>
    <w:p>
      <w:pPr>
        <w:pStyle w:val="ListParagraph"/>
        <w:numPr>
          <w:ilvl w:val="2"/>
          <w:numId w:val="20"/>
        </w:numPr>
        <w:tabs>
          <w:tab w:pos="750" w:val="left" w:leader="none"/>
        </w:tabs>
        <w:spacing w:line="295" w:lineRule="auto" w:before="121" w:after="0"/>
        <w:ind w:left="750" w:right="482" w:hanging="132"/>
        <w:jc w:val="left"/>
        <w:rPr>
          <w:sz w:val="22"/>
        </w:rPr>
      </w:pPr>
      <w:r>
        <w:rPr>
          <w:b/>
          <w:sz w:val="22"/>
        </w:rPr>
        <w:t>Chief Technology Officer (CTO): </w:t>
      </w:r>
      <w:r>
        <w:rPr>
          <w:sz w:val="22"/>
        </w:rPr>
        <w:t>Focuses on technology development and innovation, overseeing the SaaS platform's performance and enhancements, and ensuring user security and data integrity.</w:t>
      </w:r>
    </w:p>
    <w:p>
      <w:pPr>
        <w:pStyle w:val="ListParagraph"/>
        <w:numPr>
          <w:ilvl w:val="2"/>
          <w:numId w:val="20"/>
        </w:numPr>
        <w:tabs>
          <w:tab w:pos="750" w:val="left" w:leader="none"/>
        </w:tabs>
        <w:spacing w:line="295" w:lineRule="auto" w:before="123" w:after="0"/>
        <w:ind w:left="750" w:right="428" w:hanging="132"/>
        <w:jc w:val="left"/>
        <w:rPr>
          <w:sz w:val="22"/>
        </w:rPr>
      </w:pPr>
      <w:r>
        <w:rPr>
          <w:b/>
          <w:sz w:val="22"/>
        </w:rPr>
        <w:t>Chief</w:t>
      </w:r>
      <w:r>
        <w:rPr>
          <w:b/>
          <w:spacing w:val="-5"/>
          <w:sz w:val="22"/>
        </w:rPr>
        <w:t> </w:t>
      </w:r>
      <w:r>
        <w:rPr>
          <w:b/>
          <w:sz w:val="22"/>
        </w:rPr>
        <w:t>Marketing</w:t>
      </w:r>
      <w:r>
        <w:rPr>
          <w:b/>
          <w:spacing w:val="-5"/>
          <w:sz w:val="22"/>
        </w:rPr>
        <w:t> </w:t>
      </w:r>
      <w:r>
        <w:rPr>
          <w:b/>
          <w:sz w:val="22"/>
        </w:rPr>
        <w:t>Officer</w:t>
      </w:r>
      <w:r>
        <w:rPr>
          <w:b/>
          <w:spacing w:val="-5"/>
          <w:sz w:val="22"/>
        </w:rPr>
        <w:t> </w:t>
      </w:r>
      <w:r>
        <w:rPr>
          <w:b/>
          <w:sz w:val="22"/>
        </w:rPr>
        <w:t>(CMO):</w:t>
      </w:r>
      <w:r>
        <w:rPr>
          <w:b/>
          <w:spacing w:val="-3"/>
          <w:sz w:val="22"/>
        </w:rPr>
        <w:t> </w:t>
      </w:r>
      <w:r>
        <w:rPr>
          <w:sz w:val="22"/>
        </w:rPr>
        <w:t>Guides</w:t>
      </w:r>
      <w:r>
        <w:rPr>
          <w:spacing w:val="-5"/>
          <w:sz w:val="22"/>
        </w:rPr>
        <w:t> </w:t>
      </w:r>
      <w:r>
        <w:rPr>
          <w:sz w:val="22"/>
        </w:rPr>
        <w:t>marketing</w:t>
      </w:r>
      <w:r>
        <w:rPr>
          <w:spacing w:val="-5"/>
          <w:sz w:val="22"/>
        </w:rPr>
        <w:t> </w:t>
      </w:r>
      <w:r>
        <w:rPr>
          <w:sz w:val="22"/>
        </w:rPr>
        <w:t>strategy</w:t>
      </w:r>
      <w:r>
        <w:rPr>
          <w:spacing w:val="-5"/>
          <w:sz w:val="22"/>
        </w:rPr>
        <w:t> </w:t>
      </w:r>
      <w:r>
        <w:rPr>
          <w:sz w:val="22"/>
        </w:rPr>
        <w:t>and</w:t>
      </w:r>
      <w:r>
        <w:rPr>
          <w:spacing w:val="-5"/>
          <w:sz w:val="22"/>
        </w:rPr>
        <w:t> </w:t>
      </w:r>
      <w:r>
        <w:rPr>
          <w:sz w:val="22"/>
        </w:rPr>
        <w:t>brand</w:t>
      </w:r>
      <w:r>
        <w:rPr>
          <w:spacing w:val="-5"/>
          <w:sz w:val="22"/>
        </w:rPr>
        <w:t> </w:t>
      </w:r>
      <w:r>
        <w:rPr>
          <w:sz w:val="22"/>
        </w:rPr>
        <w:t>positioning,</w:t>
      </w:r>
      <w:r>
        <w:rPr>
          <w:spacing w:val="-5"/>
          <w:sz w:val="22"/>
        </w:rPr>
        <w:t> </w:t>
      </w:r>
      <w:r>
        <w:rPr>
          <w:sz w:val="22"/>
        </w:rPr>
        <w:t>leading</w:t>
      </w:r>
      <w:r>
        <w:rPr>
          <w:spacing w:val="-5"/>
          <w:sz w:val="22"/>
        </w:rPr>
        <w:t> </w:t>
      </w:r>
      <w:r>
        <w:rPr>
          <w:sz w:val="22"/>
        </w:rPr>
        <w:t>efforts to reach affluent tenants and establish partnerships with like-minded luxury brands.</w:t>
      </w:r>
    </w:p>
    <w:p>
      <w:pPr>
        <w:pStyle w:val="ListParagraph"/>
        <w:numPr>
          <w:ilvl w:val="2"/>
          <w:numId w:val="20"/>
        </w:numPr>
        <w:tabs>
          <w:tab w:pos="750" w:val="left" w:leader="none"/>
        </w:tabs>
        <w:spacing w:line="295" w:lineRule="auto" w:before="121" w:after="0"/>
        <w:ind w:left="750" w:right="566" w:hanging="132"/>
        <w:jc w:val="left"/>
        <w:rPr>
          <w:sz w:val="22"/>
        </w:rPr>
      </w:pPr>
      <w:r>
        <w:rPr>
          <w:b/>
          <w:sz w:val="22"/>
        </w:rPr>
        <w:t>Chief</w:t>
      </w:r>
      <w:r>
        <w:rPr>
          <w:b/>
          <w:spacing w:val="-4"/>
          <w:sz w:val="22"/>
        </w:rPr>
        <w:t> </w:t>
      </w:r>
      <w:r>
        <w:rPr>
          <w:b/>
          <w:sz w:val="22"/>
        </w:rPr>
        <w:t>Financial</w:t>
      </w:r>
      <w:r>
        <w:rPr>
          <w:b/>
          <w:spacing w:val="-4"/>
          <w:sz w:val="22"/>
        </w:rPr>
        <w:t> </w:t>
      </w:r>
      <w:r>
        <w:rPr>
          <w:b/>
          <w:sz w:val="22"/>
        </w:rPr>
        <w:t>Officer</w:t>
      </w:r>
      <w:r>
        <w:rPr>
          <w:b/>
          <w:spacing w:val="-4"/>
          <w:sz w:val="22"/>
        </w:rPr>
        <w:t> </w:t>
      </w:r>
      <w:r>
        <w:rPr>
          <w:b/>
          <w:sz w:val="22"/>
        </w:rPr>
        <w:t>(CFO):</w:t>
      </w:r>
      <w:r>
        <w:rPr>
          <w:b/>
          <w:spacing w:val="-3"/>
          <w:sz w:val="22"/>
        </w:rPr>
        <w:t> </w:t>
      </w:r>
      <w:r>
        <w:rPr>
          <w:sz w:val="22"/>
        </w:rPr>
        <w:t>Manages</w:t>
      </w:r>
      <w:r>
        <w:rPr>
          <w:spacing w:val="-4"/>
          <w:sz w:val="22"/>
        </w:rPr>
        <w:t> </w:t>
      </w:r>
      <w:r>
        <w:rPr>
          <w:sz w:val="22"/>
        </w:rPr>
        <w:t>financial</w:t>
      </w:r>
      <w:r>
        <w:rPr>
          <w:spacing w:val="-4"/>
          <w:sz w:val="22"/>
        </w:rPr>
        <w:t> </w:t>
      </w:r>
      <w:r>
        <w:rPr>
          <w:sz w:val="22"/>
        </w:rPr>
        <w:t>planning</w:t>
      </w:r>
      <w:r>
        <w:rPr>
          <w:spacing w:val="-4"/>
          <w:sz w:val="22"/>
        </w:rPr>
        <w:t> </w:t>
      </w:r>
      <w:r>
        <w:rPr>
          <w:sz w:val="22"/>
        </w:rPr>
        <w:t>and</w:t>
      </w:r>
      <w:r>
        <w:rPr>
          <w:spacing w:val="-4"/>
          <w:sz w:val="22"/>
        </w:rPr>
        <w:t> </w:t>
      </w:r>
      <w:r>
        <w:rPr>
          <w:sz w:val="22"/>
        </w:rPr>
        <w:t>investment</w:t>
      </w:r>
      <w:r>
        <w:rPr>
          <w:spacing w:val="-4"/>
          <w:sz w:val="22"/>
        </w:rPr>
        <w:t> </w:t>
      </w:r>
      <w:r>
        <w:rPr>
          <w:sz w:val="22"/>
        </w:rPr>
        <w:t>strategies</w:t>
      </w:r>
      <w:r>
        <w:rPr>
          <w:spacing w:val="-4"/>
          <w:sz w:val="22"/>
        </w:rPr>
        <w:t> </w:t>
      </w:r>
      <w:r>
        <w:rPr>
          <w:sz w:val="22"/>
        </w:rPr>
        <w:t>to</w:t>
      </w:r>
      <w:r>
        <w:rPr>
          <w:spacing w:val="-4"/>
          <w:sz w:val="22"/>
        </w:rPr>
        <w:t> </w:t>
      </w:r>
      <w:r>
        <w:rPr>
          <w:sz w:val="22"/>
        </w:rPr>
        <w:t>achieve sustainable growth and profitability.</w:t>
      </w:r>
    </w:p>
    <w:p>
      <w:pPr>
        <w:pStyle w:val="Heading7"/>
        <w:spacing w:before="242"/>
        <w:ind w:left="150"/>
      </w:pPr>
      <w:r>
        <w:rPr>
          <w:spacing w:val="-6"/>
        </w:rPr>
        <w:t>Operational </w:t>
      </w:r>
      <w:r>
        <w:rPr>
          <w:spacing w:val="-2"/>
        </w:rPr>
        <w:t>Teams:</w:t>
      </w:r>
    </w:p>
    <w:p>
      <w:pPr>
        <w:pStyle w:val="BodyText"/>
        <w:spacing w:before="44"/>
        <w:rPr>
          <w:b/>
        </w:rPr>
      </w:pPr>
    </w:p>
    <w:p>
      <w:pPr>
        <w:pStyle w:val="ListParagraph"/>
        <w:numPr>
          <w:ilvl w:val="2"/>
          <w:numId w:val="20"/>
        </w:numPr>
        <w:tabs>
          <w:tab w:pos="750" w:val="left" w:leader="none"/>
        </w:tabs>
        <w:spacing w:line="295" w:lineRule="auto" w:before="0" w:after="0"/>
        <w:ind w:left="750" w:right="1370" w:hanging="132"/>
        <w:jc w:val="left"/>
        <w:rPr>
          <w:sz w:val="22"/>
        </w:rPr>
      </w:pPr>
      <w:r>
        <w:rPr>
          <w:b/>
          <w:sz w:val="22"/>
        </w:rPr>
        <w:t>Customer</w:t>
      </w:r>
      <w:r>
        <w:rPr>
          <w:b/>
          <w:spacing w:val="-8"/>
          <w:sz w:val="22"/>
        </w:rPr>
        <w:t> </w:t>
      </w:r>
      <w:r>
        <w:rPr>
          <w:b/>
          <w:sz w:val="22"/>
        </w:rPr>
        <w:t>Service</w:t>
      </w:r>
      <w:r>
        <w:rPr>
          <w:b/>
          <w:spacing w:val="-14"/>
          <w:sz w:val="22"/>
        </w:rPr>
        <w:t> </w:t>
      </w:r>
      <w:r>
        <w:rPr>
          <w:b/>
          <w:sz w:val="22"/>
        </w:rPr>
        <w:t>Team:</w:t>
      </w:r>
      <w:r>
        <w:rPr>
          <w:b/>
          <w:spacing w:val="-8"/>
          <w:sz w:val="22"/>
        </w:rPr>
        <w:t> </w:t>
      </w:r>
      <w:r>
        <w:rPr>
          <w:sz w:val="22"/>
        </w:rPr>
        <w:t>Provides</w:t>
      </w:r>
      <w:r>
        <w:rPr>
          <w:spacing w:val="-8"/>
          <w:sz w:val="22"/>
        </w:rPr>
        <w:t> </w:t>
      </w:r>
      <w:r>
        <w:rPr>
          <w:sz w:val="22"/>
        </w:rPr>
        <w:t>support</w:t>
      </w:r>
      <w:r>
        <w:rPr>
          <w:spacing w:val="-8"/>
          <w:sz w:val="22"/>
        </w:rPr>
        <w:t> </w:t>
      </w:r>
      <w:r>
        <w:rPr>
          <w:sz w:val="22"/>
        </w:rPr>
        <w:t>for</w:t>
      </w:r>
      <w:r>
        <w:rPr>
          <w:spacing w:val="-8"/>
          <w:sz w:val="22"/>
        </w:rPr>
        <w:t> </w:t>
      </w:r>
      <w:r>
        <w:rPr>
          <w:sz w:val="22"/>
        </w:rPr>
        <w:t>tenants,</w:t>
      </w:r>
      <w:r>
        <w:rPr>
          <w:spacing w:val="-8"/>
          <w:sz w:val="22"/>
        </w:rPr>
        <w:t> </w:t>
      </w:r>
      <w:r>
        <w:rPr>
          <w:sz w:val="22"/>
        </w:rPr>
        <w:t>brokers,</w:t>
      </w:r>
      <w:r>
        <w:rPr>
          <w:spacing w:val="-8"/>
          <w:sz w:val="22"/>
        </w:rPr>
        <w:t> </w:t>
      </w:r>
      <w:r>
        <w:rPr>
          <w:sz w:val="22"/>
        </w:rPr>
        <w:t>and</w:t>
      </w:r>
      <w:r>
        <w:rPr>
          <w:spacing w:val="-8"/>
          <w:sz w:val="22"/>
        </w:rPr>
        <w:t> </w:t>
      </w:r>
      <w:r>
        <w:rPr>
          <w:sz w:val="22"/>
        </w:rPr>
        <w:t>landlords,</w:t>
      </w:r>
      <w:r>
        <w:rPr>
          <w:spacing w:val="-8"/>
          <w:sz w:val="22"/>
        </w:rPr>
        <w:t> </w:t>
      </w:r>
      <w:r>
        <w:rPr>
          <w:sz w:val="22"/>
        </w:rPr>
        <w:t>ensuring </w:t>
      </w:r>
      <w:r>
        <w:rPr>
          <w:w w:val="105"/>
          <w:sz w:val="22"/>
        </w:rPr>
        <w:t>seamless communication and assistance throughout the leasing process.</w:t>
      </w:r>
    </w:p>
    <w:p>
      <w:pPr>
        <w:pStyle w:val="ListParagraph"/>
        <w:numPr>
          <w:ilvl w:val="2"/>
          <w:numId w:val="20"/>
        </w:numPr>
        <w:tabs>
          <w:tab w:pos="750" w:val="left" w:leader="none"/>
        </w:tabs>
        <w:spacing w:line="295" w:lineRule="auto" w:before="122" w:after="0"/>
        <w:ind w:left="750" w:right="619" w:hanging="132"/>
        <w:jc w:val="left"/>
        <w:rPr>
          <w:sz w:val="22"/>
        </w:rPr>
      </w:pPr>
      <w:r>
        <w:rPr>
          <w:b/>
          <w:sz w:val="22"/>
        </w:rPr>
        <w:t>Sales</w:t>
      </w:r>
      <w:r>
        <w:rPr>
          <w:b/>
          <w:spacing w:val="-5"/>
          <w:sz w:val="22"/>
        </w:rPr>
        <w:t> </w:t>
      </w:r>
      <w:r>
        <w:rPr>
          <w:b/>
          <w:sz w:val="22"/>
        </w:rPr>
        <w:t>Team: </w:t>
      </w:r>
      <w:r>
        <w:rPr>
          <w:sz w:val="22"/>
        </w:rPr>
        <w:t>Focuses on new client acquisition, maintaining relationships with existing brokers and landlords, and managing subscription sales.</w:t>
      </w:r>
    </w:p>
    <w:p>
      <w:pPr>
        <w:pStyle w:val="ListParagraph"/>
        <w:numPr>
          <w:ilvl w:val="2"/>
          <w:numId w:val="20"/>
        </w:numPr>
        <w:tabs>
          <w:tab w:pos="750" w:val="left" w:leader="none"/>
        </w:tabs>
        <w:spacing w:line="295" w:lineRule="auto" w:before="121" w:after="0"/>
        <w:ind w:left="750" w:right="480" w:hanging="132"/>
        <w:jc w:val="left"/>
        <w:rPr>
          <w:sz w:val="22"/>
        </w:rPr>
      </w:pPr>
      <w:r>
        <w:rPr>
          <w:b/>
          <w:sz w:val="22"/>
        </w:rPr>
        <w:t>Verification</w:t>
      </w:r>
      <w:r>
        <w:rPr>
          <w:b/>
          <w:spacing w:val="-5"/>
          <w:sz w:val="22"/>
        </w:rPr>
        <w:t> </w:t>
      </w:r>
      <w:r>
        <w:rPr>
          <w:b/>
          <w:sz w:val="22"/>
        </w:rPr>
        <w:t>and</w:t>
      </w:r>
      <w:r>
        <w:rPr>
          <w:b/>
          <w:spacing w:val="-5"/>
          <w:sz w:val="22"/>
        </w:rPr>
        <w:t> </w:t>
      </w:r>
      <w:r>
        <w:rPr>
          <w:b/>
          <w:sz w:val="22"/>
        </w:rPr>
        <w:t>Quality</w:t>
      </w:r>
      <w:r>
        <w:rPr>
          <w:b/>
          <w:spacing w:val="-5"/>
          <w:sz w:val="22"/>
        </w:rPr>
        <w:t> </w:t>
      </w:r>
      <w:r>
        <w:rPr>
          <w:b/>
          <w:sz w:val="22"/>
        </w:rPr>
        <w:t>Assurance</w:t>
      </w:r>
      <w:r>
        <w:rPr>
          <w:b/>
          <w:spacing w:val="-12"/>
          <w:sz w:val="22"/>
        </w:rPr>
        <w:t> </w:t>
      </w:r>
      <w:r>
        <w:rPr>
          <w:b/>
          <w:sz w:val="22"/>
        </w:rPr>
        <w:t>Team:</w:t>
      </w:r>
      <w:r>
        <w:rPr>
          <w:b/>
          <w:spacing w:val="-5"/>
          <w:sz w:val="22"/>
        </w:rPr>
        <w:t> </w:t>
      </w:r>
      <w:r>
        <w:rPr>
          <w:sz w:val="22"/>
        </w:rPr>
        <w:t>Conducts</w:t>
      </w:r>
      <w:r>
        <w:rPr>
          <w:spacing w:val="-5"/>
          <w:sz w:val="22"/>
        </w:rPr>
        <w:t> </w:t>
      </w:r>
      <w:r>
        <w:rPr>
          <w:sz w:val="22"/>
        </w:rPr>
        <w:t>thorough</w:t>
      </w:r>
      <w:r>
        <w:rPr>
          <w:spacing w:val="-5"/>
          <w:sz w:val="22"/>
        </w:rPr>
        <w:t> </w:t>
      </w:r>
      <w:r>
        <w:rPr>
          <w:sz w:val="22"/>
        </w:rPr>
        <w:t>inspections</w:t>
      </w:r>
      <w:r>
        <w:rPr>
          <w:spacing w:val="-5"/>
          <w:sz w:val="22"/>
        </w:rPr>
        <w:t> </w:t>
      </w:r>
      <w:r>
        <w:rPr>
          <w:sz w:val="22"/>
        </w:rPr>
        <w:t>of</w:t>
      </w:r>
      <w:r>
        <w:rPr>
          <w:spacing w:val="-5"/>
          <w:sz w:val="22"/>
        </w:rPr>
        <w:t> </w:t>
      </w:r>
      <w:r>
        <w:rPr>
          <w:sz w:val="22"/>
        </w:rPr>
        <w:t>listed</w:t>
      </w:r>
      <w:r>
        <w:rPr>
          <w:spacing w:val="-5"/>
          <w:sz w:val="22"/>
        </w:rPr>
        <w:t> </w:t>
      </w:r>
      <w:r>
        <w:rPr>
          <w:sz w:val="22"/>
        </w:rPr>
        <w:t>properties</w:t>
      </w:r>
      <w:r>
        <w:rPr>
          <w:spacing w:val="-5"/>
          <w:sz w:val="22"/>
        </w:rPr>
        <w:t> </w:t>
      </w:r>
      <w:r>
        <w:rPr>
          <w:sz w:val="22"/>
        </w:rPr>
        <w:t>to ensure they meet luxury standards, alongside verifying landlord backgrounds.</w:t>
      </w:r>
    </w:p>
    <w:p>
      <w:pPr>
        <w:pStyle w:val="ListParagraph"/>
        <w:numPr>
          <w:ilvl w:val="2"/>
          <w:numId w:val="20"/>
        </w:numPr>
        <w:tabs>
          <w:tab w:pos="750" w:val="left" w:leader="none"/>
        </w:tabs>
        <w:spacing w:line="295" w:lineRule="auto" w:before="122" w:after="0"/>
        <w:ind w:left="750" w:right="801" w:hanging="132"/>
        <w:jc w:val="left"/>
        <w:rPr>
          <w:sz w:val="22"/>
        </w:rPr>
      </w:pPr>
      <w:r>
        <w:rPr>
          <w:b/>
          <w:sz w:val="22"/>
        </w:rPr>
        <w:t>Marketing</w:t>
      </w:r>
      <w:r>
        <w:rPr>
          <w:b/>
          <w:spacing w:val="-17"/>
          <w:sz w:val="22"/>
        </w:rPr>
        <w:t> </w:t>
      </w:r>
      <w:r>
        <w:rPr>
          <w:b/>
          <w:sz w:val="22"/>
        </w:rPr>
        <w:t>Team:</w:t>
      </w:r>
      <w:r>
        <w:rPr>
          <w:b/>
          <w:spacing w:val="-11"/>
          <w:sz w:val="22"/>
        </w:rPr>
        <w:t> </w:t>
      </w:r>
      <w:r>
        <w:rPr>
          <w:sz w:val="22"/>
        </w:rPr>
        <w:t>Executes</w:t>
      </w:r>
      <w:r>
        <w:rPr>
          <w:spacing w:val="-11"/>
          <w:sz w:val="22"/>
        </w:rPr>
        <w:t> </w:t>
      </w:r>
      <w:r>
        <w:rPr>
          <w:sz w:val="22"/>
        </w:rPr>
        <w:t>digital</w:t>
      </w:r>
      <w:r>
        <w:rPr>
          <w:spacing w:val="-11"/>
          <w:sz w:val="22"/>
        </w:rPr>
        <w:t> </w:t>
      </w:r>
      <w:r>
        <w:rPr>
          <w:sz w:val="22"/>
        </w:rPr>
        <w:t>marketing</w:t>
      </w:r>
      <w:r>
        <w:rPr>
          <w:spacing w:val="-11"/>
          <w:sz w:val="22"/>
        </w:rPr>
        <w:t> </w:t>
      </w:r>
      <w:r>
        <w:rPr>
          <w:sz w:val="22"/>
        </w:rPr>
        <w:t>strategies,</w:t>
      </w:r>
      <w:r>
        <w:rPr>
          <w:spacing w:val="-11"/>
          <w:sz w:val="22"/>
        </w:rPr>
        <w:t> </w:t>
      </w:r>
      <w:r>
        <w:rPr>
          <w:sz w:val="22"/>
        </w:rPr>
        <w:t>partnerships,</w:t>
      </w:r>
      <w:r>
        <w:rPr>
          <w:spacing w:val="-11"/>
          <w:sz w:val="22"/>
        </w:rPr>
        <w:t> </w:t>
      </w:r>
      <w:r>
        <w:rPr>
          <w:sz w:val="22"/>
        </w:rPr>
        <w:t>and</w:t>
      </w:r>
      <w:r>
        <w:rPr>
          <w:spacing w:val="-11"/>
          <w:sz w:val="22"/>
        </w:rPr>
        <w:t> </w:t>
      </w:r>
      <w:r>
        <w:rPr>
          <w:sz w:val="22"/>
        </w:rPr>
        <w:t>content</w:t>
      </w:r>
      <w:r>
        <w:rPr>
          <w:spacing w:val="-11"/>
          <w:sz w:val="22"/>
        </w:rPr>
        <w:t> </w:t>
      </w:r>
      <w:r>
        <w:rPr>
          <w:sz w:val="22"/>
        </w:rPr>
        <w:t>creation</w:t>
      </w:r>
      <w:r>
        <w:rPr>
          <w:spacing w:val="-11"/>
          <w:sz w:val="22"/>
        </w:rPr>
        <w:t> </w:t>
      </w:r>
      <w:r>
        <w:rPr>
          <w:sz w:val="22"/>
        </w:rPr>
        <w:t>to elevate brand presence and attract high-net-worth individuals.</w:t>
      </w:r>
    </w:p>
    <w:p>
      <w:pPr>
        <w:pStyle w:val="ListParagraph"/>
        <w:numPr>
          <w:ilvl w:val="2"/>
          <w:numId w:val="20"/>
        </w:numPr>
        <w:tabs>
          <w:tab w:pos="750" w:val="left" w:leader="none"/>
        </w:tabs>
        <w:spacing w:line="295" w:lineRule="auto" w:before="121" w:after="0"/>
        <w:ind w:left="750" w:right="1663" w:hanging="132"/>
        <w:jc w:val="left"/>
        <w:rPr>
          <w:sz w:val="22"/>
        </w:rPr>
      </w:pPr>
      <w:r>
        <w:rPr>
          <w:b/>
          <w:sz w:val="22"/>
        </w:rPr>
        <w:t>Technology</w:t>
      </w:r>
      <w:r>
        <w:rPr>
          <w:b/>
          <w:spacing w:val="-17"/>
          <w:sz w:val="22"/>
        </w:rPr>
        <w:t> </w:t>
      </w:r>
      <w:r>
        <w:rPr>
          <w:b/>
          <w:sz w:val="22"/>
        </w:rPr>
        <w:t>and</w:t>
      </w:r>
      <w:r>
        <w:rPr>
          <w:b/>
          <w:spacing w:val="-17"/>
          <w:sz w:val="22"/>
        </w:rPr>
        <w:t> </w:t>
      </w:r>
      <w:r>
        <w:rPr>
          <w:b/>
          <w:sz w:val="22"/>
        </w:rPr>
        <w:t>Development</w:t>
      </w:r>
      <w:r>
        <w:rPr>
          <w:b/>
          <w:spacing w:val="-17"/>
          <w:sz w:val="22"/>
        </w:rPr>
        <w:t> </w:t>
      </w:r>
      <w:r>
        <w:rPr>
          <w:b/>
          <w:sz w:val="22"/>
        </w:rPr>
        <w:t>Team:</w:t>
      </w:r>
      <w:r>
        <w:rPr>
          <w:b/>
          <w:spacing w:val="-16"/>
          <w:sz w:val="22"/>
        </w:rPr>
        <w:t> </w:t>
      </w:r>
      <w:r>
        <w:rPr>
          <w:sz w:val="22"/>
        </w:rPr>
        <w:t>Responsible</w:t>
      </w:r>
      <w:r>
        <w:rPr>
          <w:spacing w:val="-17"/>
          <w:sz w:val="22"/>
        </w:rPr>
        <w:t> </w:t>
      </w:r>
      <w:r>
        <w:rPr>
          <w:sz w:val="22"/>
        </w:rPr>
        <w:t>for</w:t>
      </w:r>
      <w:r>
        <w:rPr>
          <w:spacing w:val="-16"/>
          <w:sz w:val="22"/>
        </w:rPr>
        <w:t> </w:t>
      </w:r>
      <w:r>
        <w:rPr>
          <w:sz w:val="22"/>
        </w:rPr>
        <w:t>platform</w:t>
      </w:r>
      <w:r>
        <w:rPr>
          <w:spacing w:val="-17"/>
          <w:sz w:val="22"/>
        </w:rPr>
        <w:t> </w:t>
      </w:r>
      <w:r>
        <w:rPr>
          <w:sz w:val="22"/>
        </w:rPr>
        <w:t>maintenance,</w:t>
      </w:r>
      <w:r>
        <w:rPr>
          <w:spacing w:val="-16"/>
          <w:sz w:val="22"/>
        </w:rPr>
        <w:t> </w:t>
      </w:r>
      <w:r>
        <w:rPr>
          <w:sz w:val="22"/>
        </w:rPr>
        <w:t>feature enhancements, and user experience improvements through advanced technologies.</w:t>
      </w:r>
    </w:p>
    <w:p>
      <w:pPr>
        <w:pStyle w:val="BodyText"/>
        <w:spacing w:line="295" w:lineRule="auto" w:before="242"/>
        <w:ind w:left="150" w:right="507"/>
      </w:pPr>
      <w:r>
        <w:rPr/>
        <w:t>The overall structure enables LuxuryApartments.com to maintain high service standards while scaling operations effectively as the business grows. As the company transitions from the idea stage to operational execution, additional roles may be established to support specific growth areas, ensuring a comprehensive coverage of emerging needs in the luxury real estate market.</w:t>
      </w:r>
    </w:p>
    <w:p>
      <w:pPr>
        <w:spacing w:after="0" w:line="295" w:lineRule="auto"/>
        <w:sectPr>
          <w:pgSz w:w="11910" w:h="16840"/>
          <w:pgMar w:header="0" w:footer="450" w:top="1080" w:bottom="640" w:left="700" w:right="420"/>
        </w:sectPr>
      </w:pPr>
    </w:p>
    <w:p>
      <w:pPr>
        <w:pStyle w:val="BodyText"/>
        <w:rPr>
          <w:sz w:val="180"/>
        </w:rPr>
      </w:pPr>
    </w:p>
    <w:p>
      <w:pPr>
        <w:pStyle w:val="BodyText"/>
        <w:spacing w:before="489"/>
        <w:rPr>
          <w:sz w:val="180"/>
        </w:rPr>
      </w:pPr>
    </w:p>
    <w:p>
      <w:pPr>
        <w:pStyle w:val="Heading1"/>
      </w:pPr>
      <w:bookmarkStart w:name="10. Financial Plan" w:id="110"/>
      <w:bookmarkEnd w:id="110"/>
      <w:r>
        <w:rPr/>
      </w:r>
      <w:bookmarkStart w:name="_bookmark54" w:id="111"/>
      <w:bookmarkEnd w:id="111"/>
      <w:r>
        <w:rPr/>
      </w:r>
      <w:r>
        <w:rPr>
          <w:color w:val="1875D1"/>
          <w:spacing w:val="-5"/>
        </w:rPr>
        <w:t>10.</w:t>
      </w:r>
    </w:p>
    <w:p>
      <w:pPr>
        <w:pStyle w:val="BodyText"/>
        <w:rPr>
          <w:sz w:val="19"/>
        </w:rPr>
      </w:pPr>
      <w:r>
        <w:rPr/>
        <mc:AlternateContent>
          <mc:Choice Requires="wps">
            <w:drawing>
              <wp:anchor distT="0" distB="0" distL="0" distR="0" allowOverlap="1" layoutInCell="1" locked="0" behindDoc="1" simplePos="0" relativeHeight="487687168">
                <wp:simplePos x="0" y="0"/>
                <wp:positionH relativeFrom="page">
                  <wp:posOffset>539999</wp:posOffset>
                </wp:positionH>
                <wp:positionV relativeFrom="paragraph">
                  <wp:posOffset>155691</wp:posOffset>
                </wp:positionV>
                <wp:extent cx="6480175" cy="2381250"/>
                <wp:effectExtent l="0" t="0" r="0" b="0"/>
                <wp:wrapTopAndBottom/>
                <wp:docPr id="225" name="Textbox 225"/>
                <wp:cNvGraphicFramePr>
                  <a:graphicFrameLocks/>
                </wp:cNvGraphicFramePr>
                <a:graphic>
                  <a:graphicData uri="http://schemas.microsoft.com/office/word/2010/wordprocessingShape">
                    <wps:wsp>
                      <wps:cNvPr id="225" name="Textbox 225"/>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4942" w:right="0" w:firstLine="0"/>
                              <w:jc w:val="left"/>
                              <w:rPr>
                                <w:color w:val="000000"/>
                                <w:sz w:val="75"/>
                              </w:rPr>
                            </w:pPr>
                            <w:r>
                              <w:rPr>
                                <w:color w:val="FFFFFF"/>
                                <w:spacing w:val="-4"/>
                                <w:sz w:val="75"/>
                              </w:rPr>
                              <w:t>Financial</w:t>
                            </w:r>
                            <w:r>
                              <w:rPr>
                                <w:color w:val="FFFFFF"/>
                                <w:spacing w:val="-44"/>
                                <w:sz w:val="75"/>
                              </w:rPr>
                              <w:t> </w:t>
                            </w:r>
                            <w:r>
                              <w:rPr>
                                <w:color w:val="FFFFFF"/>
                                <w:spacing w:val="-4"/>
                                <w:sz w:val="75"/>
                              </w:rPr>
                              <w:t>Plan</w:t>
                            </w:r>
                          </w:p>
                        </w:txbxContent>
                      </wps:txbx>
                      <wps:bodyPr wrap="square" lIns="0" tIns="0" rIns="0" bIns="0" rtlCol="0">
                        <a:noAutofit/>
                      </wps:bodyPr>
                    </wps:wsp>
                  </a:graphicData>
                </a:graphic>
              </wp:anchor>
            </w:drawing>
          </mc:Choice>
          <mc:Fallback>
            <w:pict>
              <v:shape style="position:absolute;margin-left:42.519684pt;margin-top:12.259206pt;width:510.25pt;height:187.5pt;mso-position-horizontal-relative:page;mso-position-vertical-relative:paragraph;z-index:-15629312;mso-wrap-distance-left:0;mso-wrap-distance-right:0" type="#_x0000_t202" id="docshape87"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4942" w:right="0" w:firstLine="0"/>
                        <w:jc w:val="left"/>
                        <w:rPr>
                          <w:color w:val="000000"/>
                          <w:sz w:val="75"/>
                        </w:rPr>
                      </w:pPr>
                      <w:r>
                        <w:rPr>
                          <w:color w:val="FFFFFF"/>
                          <w:spacing w:val="-4"/>
                          <w:sz w:val="75"/>
                        </w:rPr>
                        <w:t>Financial</w:t>
                      </w:r>
                      <w:r>
                        <w:rPr>
                          <w:color w:val="FFFFFF"/>
                          <w:spacing w:val="-44"/>
                          <w:sz w:val="75"/>
                        </w:rPr>
                        <w:t> </w:t>
                      </w:r>
                      <w:r>
                        <w:rPr>
                          <w:color w:val="FFFFFF"/>
                          <w:spacing w:val="-4"/>
                          <w:sz w:val="75"/>
                        </w:rPr>
                        <w:t>Plan</w:t>
                      </w:r>
                    </w:p>
                  </w:txbxContent>
                </v:textbox>
                <v:fill type="solid"/>
                <w10:wrap type="topAndBottom"/>
              </v:shape>
            </w:pict>
          </mc:Fallback>
        </mc:AlternateContent>
      </w:r>
    </w:p>
    <w:p>
      <w:pPr>
        <w:pStyle w:val="Heading4"/>
        <w:numPr>
          <w:ilvl w:val="1"/>
          <w:numId w:val="21"/>
        </w:numPr>
        <w:tabs>
          <w:tab w:pos="774" w:val="left" w:leader="none"/>
        </w:tabs>
        <w:spacing w:line="240" w:lineRule="auto" w:before="315" w:after="0"/>
        <w:ind w:left="774" w:right="0" w:hanging="624"/>
        <w:jc w:val="left"/>
      </w:pPr>
      <w:hyperlink w:history="true" w:anchor="_bookmark55">
        <w:r>
          <w:rPr>
            <w:color w:val="1875D1"/>
            <w:spacing w:val="-2"/>
          </w:rPr>
          <w:t>Financial</w:t>
        </w:r>
        <w:r>
          <w:rPr>
            <w:color w:val="1875D1"/>
            <w:spacing w:val="-4"/>
          </w:rPr>
          <w:t> </w:t>
        </w:r>
        <w:r>
          <w:rPr>
            <w:color w:val="1875D1"/>
            <w:spacing w:val="-2"/>
          </w:rPr>
          <w:t>Assumptions</w:t>
        </w:r>
      </w:hyperlink>
    </w:p>
    <w:p>
      <w:pPr>
        <w:pStyle w:val="Heading4"/>
        <w:numPr>
          <w:ilvl w:val="1"/>
          <w:numId w:val="21"/>
        </w:numPr>
        <w:tabs>
          <w:tab w:pos="774" w:val="left" w:leader="none"/>
        </w:tabs>
        <w:spacing w:line="240" w:lineRule="auto" w:before="186" w:after="0"/>
        <w:ind w:left="774" w:right="0" w:hanging="624"/>
        <w:jc w:val="left"/>
      </w:pPr>
      <w:hyperlink w:history="true" w:anchor="_bookmark56">
        <w:r>
          <w:rPr>
            <w:color w:val="1875D1"/>
          </w:rPr>
          <w:t>Projected</w:t>
        </w:r>
        <w:r>
          <w:rPr>
            <w:color w:val="1875D1"/>
            <w:spacing w:val="-14"/>
          </w:rPr>
          <w:t> </w:t>
        </w:r>
        <w:r>
          <w:rPr>
            <w:color w:val="1875D1"/>
          </w:rPr>
          <w:t>Profit</w:t>
        </w:r>
        <w:r>
          <w:rPr>
            <w:color w:val="1875D1"/>
            <w:spacing w:val="-14"/>
          </w:rPr>
          <w:t> </w:t>
        </w:r>
        <w:r>
          <w:rPr>
            <w:color w:val="1875D1"/>
          </w:rPr>
          <w:t>&amp;</w:t>
        </w:r>
        <w:r>
          <w:rPr>
            <w:color w:val="1875D1"/>
            <w:spacing w:val="-13"/>
          </w:rPr>
          <w:t> </w:t>
        </w:r>
        <w:r>
          <w:rPr>
            <w:color w:val="1875D1"/>
          </w:rPr>
          <w:t>Loss</w:t>
        </w:r>
        <w:r>
          <w:rPr>
            <w:color w:val="1875D1"/>
            <w:spacing w:val="-14"/>
          </w:rPr>
          <w:t> </w:t>
        </w:r>
        <w:r>
          <w:rPr>
            <w:color w:val="1875D1"/>
            <w:spacing w:val="-2"/>
          </w:rPr>
          <w:t>Statement</w:t>
        </w:r>
      </w:hyperlink>
    </w:p>
    <w:p>
      <w:pPr>
        <w:pStyle w:val="Heading4"/>
        <w:numPr>
          <w:ilvl w:val="1"/>
          <w:numId w:val="21"/>
        </w:numPr>
        <w:tabs>
          <w:tab w:pos="774" w:val="left" w:leader="none"/>
        </w:tabs>
        <w:spacing w:line="240" w:lineRule="auto" w:before="187" w:after="0"/>
        <w:ind w:left="774" w:right="0" w:hanging="624"/>
        <w:jc w:val="left"/>
      </w:pPr>
      <w:hyperlink w:history="true" w:anchor="_bookmark57">
        <w:r>
          <w:rPr>
            <w:color w:val="1875D1"/>
          </w:rPr>
          <w:t>Projected</w:t>
        </w:r>
        <w:r>
          <w:rPr>
            <w:color w:val="1875D1"/>
            <w:spacing w:val="-14"/>
          </w:rPr>
          <w:t> </w:t>
        </w:r>
        <w:r>
          <w:rPr>
            <w:color w:val="1875D1"/>
          </w:rPr>
          <w:t>Balance</w:t>
        </w:r>
        <w:r>
          <w:rPr>
            <w:color w:val="1875D1"/>
            <w:spacing w:val="-13"/>
          </w:rPr>
          <w:t> </w:t>
        </w:r>
        <w:r>
          <w:rPr>
            <w:color w:val="1875D1"/>
          </w:rPr>
          <w:t>Sheet</w:t>
        </w:r>
        <w:r>
          <w:rPr>
            <w:color w:val="1875D1"/>
            <w:spacing w:val="-13"/>
          </w:rPr>
          <w:t> </w:t>
        </w:r>
        <w:r>
          <w:rPr>
            <w:color w:val="1875D1"/>
            <w:spacing w:val="-2"/>
          </w:rPr>
          <w:t>Overview</w:t>
        </w:r>
      </w:hyperlink>
    </w:p>
    <w:p>
      <w:pPr>
        <w:pStyle w:val="Heading4"/>
        <w:numPr>
          <w:ilvl w:val="1"/>
          <w:numId w:val="21"/>
        </w:numPr>
        <w:tabs>
          <w:tab w:pos="774" w:val="left" w:leader="none"/>
        </w:tabs>
        <w:spacing w:line="240" w:lineRule="auto" w:before="187" w:after="0"/>
        <w:ind w:left="774" w:right="0" w:hanging="624"/>
        <w:jc w:val="left"/>
      </w:pPr>
      <w:hyperlink w:history="true" w:anchor="_bookmark58">
        <w:r>
          <w:rPr>
            <w:color w:val="1875D1"/>
          </w:rPr>
          <w:t>Projected</w:t>
        </w:r>
        <w:r>
          <w:rPr>
            <w:color w:val="1875D1"/>
            <w:spacing w:val="-3"/>
          </w:rPr>
          <w:t> </w:t>
        </w:r>
        <w:r>
          <w:rPr>
            <w:color w:val="1875D1"/>
          </w:rPr>
          <w:t>Cash</w:t>
        </w:r>
        <w:r>
          <w:rPr>
            <w:color w:val="1875D1"/>
            <w:spacing w:val="-2"/>
          </w:rPr>
          <w:t> </w:t>
        </w:r>
        <w:r>
          <w:rPr>
            <w:color w:val="1875D1"/>
          </w:rPr>
          <w:t>Flow</w:t>
        </w:r>
        <w:r>
          <w:rPr>
            <w:color w:val="1875D1"/>
            <w:spacing w:val="-2"/>
          </w:rPr>
          <w:t> Statement</w:t>
        </w:r>
      </w:hyperlink>
    </w:p>
    <w:p>
      <w:pPr>
        <w:pStyle w:val="Heading4"/>
        <w:numPr>
          <w:ilvl w:val="1"/>
          <w:numId w:val="21"/>
        </w:numPr>
        <w:tabs>
          <w:tab w:pos="774" w:val="left" w:leader="none"/>
        </w:tabs>
        <w:spacing w:line="240" w:lineRule="auto" w:before="186" w:after="0"/>
        <w:ind w:left="774" w:right="0" w:hanging="624"/>
        <w:jc w:val="left"/>
      </w:pPr>
      <w:hyperlink w:history="true" w:anchor="_bookmark59">
        <w:r>
          <w:rPr>
            <w:color w:val="1875D1"/>
            <w:spacing w:val="-4"/>
          </w:rPr>
          <w:t>Break-even</w:t>
        </w:r>
        <w:r>
          <w:rPr>
            <w:color w:val="1875D1"/>
            <w:spacing w:val="-2"/>
          </w:rPr>
          <w:t> </w:t>
        </w:r>
        <w:r>
          <w:rPr>
            <w:color w:val="1875D1"/>
            <w:spacing w:val="-4"/>
          </w:rPr>
          <w:t>Analysis</w:t>
        </w:r>
      </w:hyperlink>
    </w:p>
    <w:p>
      <w:pPr>
        <w:pStyle w:val="Heading4"/>
        <w:numPr>
          <w:ilvl w:val="1"/>
          <w:numId w:val="21"/>
        </w:numPr>
        <w:tabs>
          <w:tab w:pos="774" w:val="left" w:leader="none"/>
        </w:tabs>
        <w:spacing w:line="240" w:lineRule="auto" w:before="187" w:after="0"/>
        <w:ind w:left="774" w:right="0" w:hanging="624"/>
        <w:jc w:val="left"/>
      </w:pPr>
      <w:hyperlink w:history="true" w:anchor="_bookmark60">
        <w:r>
          <w:rPr>
            <w:color w:val="1875D1"/>
          </w:rPr>
          <w:t>Financial</w:t>
        </w:r>
        <w:r>
          <w:rPr>
            <w:color w:val="1875D1"/>
            <w:spacing w:val="-20"/>
          </w:rPr>
          <w:t> </w:t>
        </w:r>
        <w:r>
          <w:rPr>
            <w:color w:val="1875D1"/>
          </w:rPr>
          <w:t>Projections</w:t>
        </w:r>
        <w:r>
          <w:rPr>
            <w:color w:val="1875D1"/>
            <w:spacing w:val="-19"/>
          </w:rPr>
          <w:t> </w:t>
        </w:r>
        <w:r>
          <w:rPr>
            <w:color w:val="1875D1"/>
          </w:rPr>
          <w:t>for</w:t>
        </w:r>
        <w:r>
          <w:rPr>
            <w:color w:val="1875D1"/>
            <w:spacing w:val="-19"/>
          </w:rPr>
          <w:t> </w:t>
        </w:r>
        <w:r>
          <w:rPr>
            <w:color w:val="1875D1"/>
            <w:spacing w:val="-2"/>
          </w:rPr>
          <w:t>LuxuryApartments.com</w:t>
        </w:r>
      </w:hyperlink>
    </w:p>
    <w:p>
      <w:pPr>
        <w:spacing w:after="0" w:line="240" w:lineRule="auto"/>
        <w:jc w:val="left"/>
        <w:sectPr>
          <w:pgSz w:w="11910" w:h="16840"/>
          <w:pgMar w:header="0" w:footer="450" w:top="1920" w:bottom="640" w:left="700" w:right="420"/>
        </w:sectPr>
      </w:pPr>
    </w:p>
    <w:p>
      <w:pPr>
        <w:pStyle w:val="ListParagraph"/>
        <w:numPr>
          <w:ilvl w:val="1"/>
          <w:numId w:val="22"/>
        </w:numPr>
        <w:tabs>
          <w:tab w:pos="767" w:val="left" w:leader="none"/>
        </w:tabs>
        <w:spacing w:line="240" w:lineRule="auto" w:before="82" w:after="0"/>
        <w:ind w:left="767" w:right="0" w:hanging="617"/>
        <w:jc w:val="left"/>
        <w:rPr>
          <w:sz w:val="28"/>
        </w:rPr>
      </w:pPr>
      <w:bookmarkStart w:name="10.1 Financial Assumptions" w:id="112"/>
      <w:bookmarkEnd w:id="112"/>
      <w:r>
        <w:rPr/>
      </w:r>
      <w:bookmarkStart w:name="_bookmark55" w:id="113"/>
      <w:bookmarkEnd w:id="113"/>
      <w:r>
        <w:rPr/>
      </w:r>
      <w:r>
        <w:rPr>
          <w:color w:val="1875D1"/>
          <w:spacing w:val="-2"/>
          <w:sz w:val="28"/>
        </w:rPr>
        <w:t>Financial</w:t>
      </w:r>
      <w:r>
        <w:rPr>
          <w:color w:val="1875D1"/>
          <w:spacing w:val="-17"/>
          <w:sz w:val="28"/>
        </w:rPr>
        <w:t> </w:t>
      </w:r>
      <w:r>
        <w:rPr>
          <w:color w:val="1875D1"/>
          <w:spacing w:val="-2"/>
          <w:sz w:val="28"/>
        </w:rPr>
        <w:t>Assumptions</w:t>
      </w:r>
    </w:p>
    <w:p>
      <w:pPr>
        <w:pStyle w:val="BodyText"/>
        <w:spacing w:line="295" w:lineRule="auto" w:before="307"/>
        <w:ind w:left="150"/>
      </w:pPr>
      <w:r>
        <w:rPr/>
        <w:t>This section outlines the key financial assumptions that underpin the financial projections for LuxuryApartments.com, focusing on subscription revenues, lead generation, marketing expenses, and operational costs.</w:t>
      </w:r>
    </w:p>
    <w:p>
      <w:pPr>
        <w:pStyle w:val="ListParagraph"/>
        <w:numPr>
          <w:ilvl w:val="2"/>
          <w:numId w:val="22"/>
        </w:numPr>
        <w:tabs>
          <w:tab w:pos="750" w:val="left" w:leader="none"/>
        </w:tabs>
        <w:spacing w:line="295" w:lineRule="auto" w:before="242" w:after="0"/>
        <w:ind w:left="750" w:right="553" w:hanging="132"/>
        <w:jc w:val="left"/>
        <w:rPr>
          <w:sz w:val="22"/>
        </w:rPr>
      </w:pPr>
      <w:r>
        <w:rPr>
          <w:b/>
          <w:sz w:val="22"/>
        </w:rPr>
        <w:t>Revenue Projections:</w:t>
      </w:r>
      <w:r>
        <w:rPr>
          <w:b/>
          <w:spacing w:val="-3"/>
          <w:sz w:val="22"/>
        </w:rPr>
        <w:t> </w:t>
      </w:r>
      <w:r>
        <w:rPr>
          <w:sz w:val="22"/>
        </w:rPr>
        <w:t>The revenue model is based on three primary streams: subscription fees from brokers and landlords, fees from featured placements, and qualified lead generation revenues.</w:t>
      </w:r>
      <w:r>
        <w:rPr>
          <w:spacing w:val="-5"/>
          <w:sz w:val="22"/>
        </w:rPr>
        <w:t> </w:t>
      </w:r>
      <w:r>
        <w:rPr>
          <w:sz w:val="22"/>
        </w:rPr>
        <w:t>It</w:t>
      </w:r>
      <w:r>
        <w:rPr>
          <w:spacing w:val="-5"/>
          <w:sz w:val="22"/>
        </w:rPr>
        <w:t> </w:t>
      </w:r>
      <w:r>
        <w:rPr>
          <w:sz w:val="22"/>
        </w:rPr>
        <w:t>is</w:t>
      </w:r>
      <w:r>
        <w:rPr>
          <w:spacing w:val="-5"/>
          <w:sz w:val="22"/>
        </w:rPr>
        <w:t> </w:t>
      </w:r>
      <w:r>
        <w:rPr>
          <w:sz w:val="22"/>
        </w:rPr>
        <w:t>assumed</w:t>
      </w:r>
      <w:r>
        <w:rPr>
          <w:spacing w:val="-5"/>
          <w:sz w:val="22"/>
        </w:rPr>
        <w:t> </w:t>
      </w:r>
      <w:r>
        <w:rPr>
          <w:sz w:val="22"/>
        </w:rPr>
        <w:t>that</w:t>
      </w:r>
      <w:r>
        <w:rPr>
          <w:spacing w:val="-5"/>
          <w:sz w:val="22"/>
        </w:rPr>
        <w:t> </w:t>
      </w:r>
      <w:r>
        <w:rPr>
          <w:sz w:val="22"/>
        </w:rPr>
        <w:t>by</w:t>
      </w:r>
      <w:r>
        <w:rPr>
          <w:spacing w:val="-5"/>
          <w:sz w:val="22"/>
        </w:rPr>
        <w:t> </w:t>
      </w:r>
      <w:r>
        <w:rPr>
          <w:sz w:val="22"/>
        </w:rPr>
        <w:t>the</w:t>
      </w:r>
      <w:r>
        <w:rPr>
          <w:spacing w:val="-5"/>
          <w:sz w:val="22"/>
        </w:rPr>
        <w:t> </w:t>
      </w:r>
      <w:r>
        <w:rPr>
          <w:sz w:val="22"/>
        </w:rPr>
        <w:t>end</w:t>
      </w:r>
      <w:r>
        <w:rPr>
          <w:spacing w:val="-5"/>
          <w:sz w:val="22"/>
        </w:rPr>
        <w:t> </w:t>
      </w:r>
      <w:r>
        <w:rPr>
          <w:sz w:val="22"/>
        </w:rPr>
        <w:t>of</w:t>
      </w:r>
      <w:r>
        <w:rPr>
          <w:spacing w:val="-5"/>
          <w:sz w:val="22"/>
        </w:rPr>
        <w:t> </w:t>
      </w:r>
      <w:r>
        <w:rPr>
          <w:sz w:val="22"/>
        </w:rPr>
        <w:t>Year</w:t>
      </w:r>
      <w:r>
        <w:rPr>
          <w:spacing w:val="-5"/>
          <w:sz w:val="22"/>
        </w:rPr>
        <w:t> </w:t>
      </w:r>
      <w:r>
        <w:rPr>
          <w:sz w:val="22"/>
        </w:rPr>
        <w:t>1,</w:t>
      </w:r>
      <w:r>
        <w:rPr>
          <w:spacing w:val="-5"/>
          <w:sz w:val="22"/>
        </w:rPr>
        <w:t> </w:t>
      </w:r>
      <w:r>
        <w:rPr>
          <w:sz w:val="22"/>
        </w:rPr>
        <w:t>we</w:t>
      </w:r>
      <w:r>
        <w:rPr>
          <w:spacing w:val="-5"/>
          <w:sz w:val="22"/>
        </w:rPr>
        <w:t> </w:t>
      </w:r>
      <w:r>
        <w:rPr>
          <w:sz w:val="22"/>
        </w:rPr>
        <w:t>will</w:t>
      </w:r>
      <w:r>
        <w:rPr>
          <w:spacing w:val="-5"/>
          <w:sz w:val="22"/>
        </w:rPr>
        <w:t> </w:t>
      </w:r>
      <w:r>
        <w:rPr>
          <w:sz w:val="22"/>
        </w:rPr>
        <w:t>acquire</w:t>
      </w:r>
      <w:r>
        <w:rPr>
          <w:spacing w:val="-5"/>
          <w:sz w:val="22"/>
        </w:rPr>
        <w:t> </w:t>
      </w:r>
      <w:r>
        <w:rPr>
          <w:sz w:val="22"/>
        </w:rPr>
        <w:t>approximately</w:t>
      </w:r>
      <w:r>
        <w:rPr>
          <w:spacing w:val="-5"/>
          <w:sz w:val="22"/>
        </w:rPr>
        <w:t> </w:t>
      </w:r>
      <w:r>
        <w:rPr>
          <w:sz w:val="22"/>
        </w:rPr>
        <w:t>100</w:t>
      </w:r>
      <w:r>
        <w:rPr>
          <w:spacing w:val="-5"/>
          <w:sz w:val="22"/>
        </w:rPr>
        <w:t> </w:t>
      </w:r>
      <w:r>
        <w:rPr>
          <w:sz w:val="22"/>
        </w:rPr>
        <w:t>subscribed brokers and landlords, generating an estimated $300,000 in annual subscription revenue. This number is projected to increase by 50% each subsequent year as our market presence grows and our marketing strategies take effect.</w:t>
      </w:r>
    </w:p>
    <w:p>
      <w:pPr>
        <w:pStyle w:val="ListParagraph"/>
        <w:numPr>
          <w:ilvl w:val="2"/>
          <w:numId w:val="22"/>
        </w:numPr>
        <w:tabs>
          <w:tab w:pos="750" w:val="left" w:leader="none"/>
        </w:tabs>
        <w:spacing w:line="295" w:lineRule="auto" w:before="125" w:after="0"/>
        <w:ind w:left="750" w:right="610" w:hanging="132"/>
        <w:jc w:val="left"/>
        <w:rPr>
          <w:sz w:val="22"/>
        </w:rPr>
      </w:pPr>
      <w:r>
        <w:rPr>
          <w:b/>
          <w:sz w:val="22"/>
        </w:rPr>
        <w:t>Lead</w:t>
      </w:r>
      <w:r>
        <w:rPr>
          <w:b/>
          <w:spacing w:val="-10"/>
          <w:sz w:val="22"/>
        </w:rPr>
        <w:t> </w:t>
      </w:r>
      <w:r>
        <w:rPr>
          <w:b/>
          <w:sz w:val="22"/>
        </w:rPr>
        <w:t>Generation</w:t>
      </w:r>
      <w:r>
        <w:rPr>
          <w:b/>
          <w:spacing w:val="-10"/>
          <w:sz w:val="22"/>
        </w:rPr>
        <w:t> </w:t>
      </w:r>
      <w:r>
        <w:rPr>
          <w:b/>
          <w:sz w:val="22"/>
        </w:rPr>
        <w:t>Revenues:</w:t>
      </w:r>
      <w:r>
        <w:rPr>
          <w:b/>
          <w:spacing w:val="-10"/>
          <w:sz w:val="22"/>
        </w:rPr>
        <w:t> </w:t>
      </w:r>
      <w:r>
        <w:rPr>
          <w:sz w:val="22"/>
        </w:rPr>
        <w:t>With</w:t>
      </w:r>
      <w:r>
        <w:rPr>
          <w:spacing w:val="-10"/>
          <w:sz w:val="22"/>
        </w:rPr>
        <w:t> </w:t>
      </w:r>
      <w:r>
        <w:rPr>
          <w:sz w:val="22"/>
        </w:rPr>
        <w:t>an</w:t>
      </w:r>
      <w:r>
        <w:rPr>
          <w:spacing w:val="-10"/>
          <w:sz w:val="22"/>
        </w:rPr>
        <w:t> </w:t>
      </w:r>
      <w:r>
        <w:rPr>
          <w:sz w:val="22"/>
        </w:rPr>
        <w:t>average</w:t>
      </w:r>
      <w:r>
        <w:rPr>
          <w:spacing w:val="-10"/>
          <w:sz w:val="22"/>
        </w:rPr>
        <w:t> </w:t>
      </w:r>
      <w:r>
        <w:rPr>
          <w:sz w:val="22"/>
        </w:rPr>
        <w:t>fee</w:t>
      </w:r>
      <w:r>
        <w:rPr>
          <w:spacing w:val="-10"/>
          <w:sz w:val="22"/>
        </w:rPr>
        <w:t> </w:t>
      </w:r>
      <w:r>
        <w:rPr>
          <w:sz w:val="22"/>
        </w:rPr>
        <w:t>of</w:t>
      </w:r>
      <w:r>
        <w:rPr>
          <w:spacing w:val="-10"/>
          <w:sz w:val="22"/>
        </w:rPr>
        <w:t> </w:t>
      </w:r>
      <w:r>
        <w:rPr>
          <w:sz w:val="22"/>
        </w:rPr>
        <w:t>$1,000</w:t>
      </w:r>
      <w:r>
        <w:rPr>
          <w:spacing w:val="-10"/>
          <w:sz w:val="22"/>
        </w:rPr>
        <w:t> </w:t>
      </w:r>
      <w:r>
        <w:rPr>
          <w:sz w:val="22"/>
        </w:rPr>
        <w:t>per</w:t>
      </w:r>
      <w:r>
        <w:rPr>
          <w:spacing w:val="-10"/>
          <w:sz w:val="22"/>
        </w:rPr>
        <w:t> </w:t>
      </w:r>
      <w:r>
        <w:rPr>
          <w:sz w:val="22"/>
        </w:rPr>
        <w:t>qualified</w:t>
      </w:r>
      <w:r>
        <w:rPr>
          <w:spacing w:val="-10"/>
          <w:sz w:val="22"/>
        </w:rPr>
        <w:t> </w:t>
      </w:r>
      <w:r>
        <w:rPr>
          <w:sz w:val="22"/>
        </w:rPr>
        <w:t>lead,</w:t>
      </w:r>
      <w:r>
        <w:rPr>
          <w:spacing w:val="-10"/>
          <w:sz w:val="22"/>
        </w:rPr>
        <w:t> </w:t>
      </w:r>
      <w:r>
        <w:rPr>
          <w:sz w:val="22"/>
        </w:rPr>
        <w:t>we</w:t>
      </w:r>
      <w:r>
        <w:rPr>
          <w:spacing w:val="-10"/>
          <w:sz w:val="22"/>
        </w:rPr>
        <w:t> </w:t>
      </w:r>
      <w:r>
        <w:rPr>
          <w:sz w:val="22"/>
        </w:rPr>
        <w:t>project</w:t>
      </w:r>
      <w:r>
        <w:rPr>
          <w:spacing w:val="-10"/>
          <w:sz w:val="22"/>
        </w:rPr>
        <w:t> </w:t>
      </w:r>
      <w:r>
        <w:rPr>
          <w:sz w:val="22"/>
        </w:rPr>
        <w:t>to generate</w:t>
      </w:r>
      <w:r>
        <w:rPr>
          <w:spacing w:val="-5"/>
          <w:sz w:val="22"/>
        </w:rPr>
        <w:t> </w:t>
      </w:r>
      <w:r>
        <w:rPr>
          <w:sz w:val="22"/>
        </w:rPr>
        <w:t>around</w:t>
      </w:r>
      <w:r>
        <w:rPr>
          <w:spacing w:val="-5"/>
          <w:sz w:val="22"/>
        </w:rPr>
        <w:t> </w:t>
      </w:r>
      <w:r>
        <w:rPr>
          <w:sz w:val="22"/>
        </w:rPr>
        <w:t>$150,000</w:t>
      </w:r>
      <w:r>
        <w:rPr>
          <w:spacing w:val="-5"/>
          <w:sz w:val="22"/>
        </w:rPr>
        <w:t> </w:t>
      </w:r>
      <w:r>
        <w:rPr>
          <w:sz w:val="22"/>
        </w:rPr>
        <w:t>in</w:t>
      </w:r>
      <w:r>
        <w:rPr>
          <w:spacing w:val="-5"/>
          <w:sz w:val="22"/>
        </w:rPr>
        <w:t> </w:t>
      </w:r>
      <w:r>
        <w:rPr>
          <w:sz w:val="22"/>
        </w:rPr>
        <w:t>Year</w:t>
      </w:r>
      <w:r>
        <w:rPr>
          <w:spacing w:val="-5"/>
          <w:sz w:val="22"/>
        </w:rPr>
        <w:t> </w:t>
      </w:r>
      <w:r>
        <w:rPr>
          <w:sz w:val="22"/>
        </w:rPr>
        <w:t>1,</w:t>
      </w:r>
      <w:r>
        <w:rPr>
          <w:spacing w:val="-5"/>
          <w:sz w:val="22"/>
        </w:rPr>
        <w:t> </w:t>
      </w:r>
      <w:r>
        <w:rPr>
          <w:sz w:val="22"/>
        </w:rPr>
        <w:t>with</w:t>
      </w:r>
      <w:r>
        <w:rPr>
          <w:spacing w:val="-5"/>
          <w:sz w:val="22"/>
        </w:rPr>
        <w:t> </w:t>
      </w:r>
      <w:r>
        <w:rPr>
          <w:sz w:val="22"/>
        </w:rPr>
        <w:t>a</w:t>
      </w:r>
      <w:r>
        <w:rPr>
          <w:spacing w:val="-5"/>
          <w:sz w:val="22"/>
        </w:rPr>
        <w:t> </w:t>
      </w:r>
      <w:r>
        <w:rPr>
          <w:sz w:val="22"/>
        </w:rPr>
        <w:t>planned</w:t>
      </w:r>
      <w:r>
        <w:rPr>
          <w:spacing w:val="-5"/>
          <w:sz w:val="22"/>
        </w:rPr>
        <w:t> </w:t>
      </w:r>
      <w:r>
        <w:rPr>
          <w:sz w:val="22"/>
        </w:rPr>
        <w:t>growth</w:t>
      </w:r>
      <w:r>
        <w:rPr>
          <w:spacing w:val="-5"/>
          <w:sz w:val="22"/>
        </w:rPr>
        <w:t> </w:t>
      </w:r>
      <w:r>
        <w:rPr>
          <w:sz w:val="22"/>
        </w:rPr>
        <w:t>rate</w:t>
      </w:r>
      <w:r>
        <w:rPr>
          <w:spacing w:val="-5"/>
          <w:sz w:val="22"/>
        </w:rPr>
        <w:t> </w:t>
      </w:r>
      <w:r>
        <w:rPr>
          <w:sz w:val="22"/>
        </w:rPr>
        <w:t>of</w:t>
      </w:r>
      <w:r>
        <w:rPr>
          <w:spacing w:val="-5"/>
          <w:sz w:val="22"/>
        </w:rPr>
        <w:t> </w:t>
      </w:r>
      <w:r>
        <w:rPr>
          <w:sz w:val="22"/>
        </w:rPr>
        <w:t>30%</w:t>
      </w:r>
      <w:r>
        <w:rPr>
          <w:spacing w:val="-5"/>
          <w:sz w:val="22"/>
        </w:rPr>
        <w:t> </w:t>
      </w:r>
      <w:r>
        <w:rPr>
          <w:sz w:val="22"/>
        </w:rPr>
        <w:t>per</w:t>
      </w:r>
      <w:r>
        <w:rPr>
          <w:spacing w:val="-5"/>
          <w:sz w:val="22"/>
        </w:rPr>
        <w:t> </w:t>
      </w:r>
      <w:r>
        <w:rPr>
          <w:sz w:val="22"/>
        </w:rPr>
        <w:t>year</w:t>
      </w:r>
      <w:r>
        <w:rPr>
          <w:spacing w:val="-5"/>
          <w:sz w:val="22"/>
        </w:rPr>
        <w:t> </w:t>
      </w:r>
      <w:r>
        <w:rPr>
          <w:sz w:val="22"/>
        </w:rPr>
        <w:t>as</w:t>
      </w:r>
      <w:r>
        <w:rPr>
          <w:spacing w:val="-5"/>
          <w:sz w:val="22"/>
        </w:rPr>
        <w:t> </w:t>
      </w:r>
      <w:r>
        <w:rPr>
          <w:sz w:val="22"/>
        </w:rPr>
        <w:t>we</w:t>
      </w:r>
      <w:r>
        <w:rPr>
          <w:spacing w:val="-5"/>
          <w:sz w:val="22"/>
        </w:rPr>
        <w:t> </w:t>
      </w:r>
      <w:r>
        <w:rPr>
          <w:sz w:val="22"/>
        </w:rPr>
        <w:t>enhance our marketing efforts.</w:t>
      </w:r>
    </w:p>
    <w:p>
      <w:pPr>
        <w:pStyle w:val="ListParagraph"/>
        <w:numPr>
          <w:ilvl w:val="2"/>
          <w:numId w:val="22"/>
        </w:numPr>
        <w:tabs>
          <w:tab w:pos="750" w:val="left" w:leader="none"/>
        </w:tabs>
        <w:spacing w:line="295" w:lineRule="auto" w:before="122" w:after="0"/>
        <w:ind w:left="750" w:right="515" w:hanging="132"/>
        <w:jc w:val="left"/>
        <w:rPr>
          <w:sz w:val="22"/>
        </w:rPr>
      </w:pPr>
      <w:r>
        <w:rPr>
          <w:b/>
          <w:sz w:val="22"/>
        </w:rPr>
        <w:t>Marketing</w:t>
      </w:r>
      <w:r>
        <w:rPr>
          <w:b/>
          <w:spacing w:val="-12"/>
          <w:sz w:val="22"/>
        </w:rPr>
        <w:t> </w:t>
      </w:r>
      <w:r>
        <w:rPr>
          <w:b/>
          <w:sz w:val="22"/>
        </w:rPr>
        <w:t>Expenses:</w:t>
      </w:r>
      <w:r>
        <w:rPr>
          <w:b/>
          <w:spacing w:val="-11"/>
          <w:sz w:val="22"/>
        </w:rPr>
        <w:t> </w:t>
      </w:r>
      <w:r>
        <w:rPr>
          <w:sz w:val="22"/>
        </w:rPr>
        <w:t>Initial</w:t>
      </w:r>
      <w:r>
        <w:rPr>
          <w:spacing w:val="-12"/>
          <w:sz w:val="22"/>
        </w:rPr>
        <w:t> </w:t>
      </w:r>
      <w:r>
        <w:rPr>
          <w:sz w:val="22"/>
        </w:rPr>
        <w:t>marketing</w:t>
      </w:r>
      <w:r>
        <w:rPr>
          <w:spacing w:val="-12"/>
          <w:sz w:val="22"/>
        </w:rPr>
        <w:t> </w:t>
      </w:r>
      <w:r>
        <w:rPr>
          <w:sz w:val="22"/>
        </w:rPr>
        <w:t>efforts,</w:t>
      </w:r>
      <w:r>
        <w:rPr>
          <w:spacing w:val="-12"/>
          <w:sz w:val="22"/>
        </w:rPr>
        <w:t> </w:t>
      </w:r>
      <w:r>
        <w:rPr>
          <w:sz w:val="22"/>
        </w:rPr>
        <w:t>including</w:t>
      </w:r>
      <w:r>
        <w:rPr>
          <w:spacing w:val="-12"/>
          <w:sz w:val="22"/>
        </w:rPr>
        <w:t> </w:t>
      </w:r>
      <w:r>
        <w:rPr>
          <w:sz w:val="22"/>
        </w:rPr>
        <w:t>digital</w:t>
      </w:r>
      <w:r>
        <w:rPr>
          <w:spacing w:val="-12"/>
          <w:sz w:val="22"/>
        </w:rPr>
        <w:t> </w:t>
      </w:r>
      <w:r>
        <w:rPr>
          <w:sz w:val="22"/>
        </w:rPr>
        <w:t>advertising</w:t>
      </w:r>
      <w:r>
        <w:rPr>
          <w:spacing w:val="-12"/>
          <w:sz w:val="22"/>
        </w:rPr>
        <w:t> </w:t>
      </w:r>
      <w:r>
        <w:rPr>
          <w:sz w:val="22"/>
        </w:rPr>
        <w:t>and</w:t>
      </w:r>
      <w:r>
        <w:rPr>
          <w:spacing w:val="-12"/>
          <w:sz w:val="22"/>
        </w:rPr>
        <w:t> </w:t>
      </w:r>
      <w:r>
        <w:rPr>
          <w:sz w:val="22"/>
        </w:rPr>
        <w:t>partnerships,</w:t>
      </w:r>
      <w:r>
        <w:rPr>
          <w:spacing w:val="-12"/>
          <w:sz w:val="22"/>
        </w:rPr>
        <w:t> </w:t>
      </w:r>
      <w:r>
        <w:rPr>
          <w:sz w:val="22"/>
        </w:rPr>
        <w:t>are estimated at $75,000 in the first year, with a budget increase of 20% annually to support the expansion of our brand visibility and market penetration.</w:t>
      </w:r>
    </w:p>
    <w:p>
      <w:pPr>
        <w:pStyle w:val="ListParagraph"/>
        <w:numPr>
          <w:ilvl w:val="2"/>
          <w:numId w:val="22"/>
        </w:numPr>
        <w:tabs>
          <w:tab w:pos="750" w:val="left" w:leader="none"/>
        </w:tabs>
        <w:spacing w:line="295" w:lineRule="auto" w:before="123" w:after="0"/>
        <w:ind w:left="750" w:right="835" w:hanging="132"/>
        <w:jc w:val="left"/>
        <w:rPr>
          <w:sz w:val="22"/>
        </w:rPr>
      </w:pPr>
      <w:r>
        <w:rPr>
          <w:b/>
          <w:sz w:val="22"/>
        </w:rPr>
        <w:t>Operational Costs: </w:t>
      </w:r>
      <w:r>
        <w:rPr>
          <w:sz w:val="22"/>
        </w:rPr>
        <w:t>Initial operational costs, including technology development, personnel recruitment,</w:t>
      </w:r>
      <w:r>
        <w:rPr>
          <w:spacing w:val="-12"/>
          <w:sz w:val="22"/>
        </w:rPr>
        <w:t> </w:t>
      </w:r>
      <w:r>
        <w:rPr>
          <w:sz w:val="22"/>
        </w:rPr>
        <w:t>and</w:t>
      </w:r>
      <w:r>
        <w:rPr>
          <w:spacing w:val="-12"/>
          <w:sz w:val="22"/>
        </w:rPr>
        <w:t> </w:t>
      </w:r>
      <w:r>
        <w:rPr>
          <w:sz w:val="22"/>
        </w:rPr>
        <w:t>administrative</w:t>
      </w:r>
      <w:r>
        <w:rPr>
          <w:spacing w:val="-12"/>
          <w:sz w:val="22"/>
        </w:rPr>
        <w:t> </w:t>
      </w:r>
      <w:r>
        <w:rPr>
          <w:sz w:val="22"/>
        </w:rPr>
        <w:t>expenses,</w:t>
      </w:r>
      <w:r>
        <w:rPr>
          <w:spacing w:val="-12"/>
          <w:sz w:val="22"/>
        </w:rPr>
        <w:t> </w:t>
      </w:r>
      <w:r>
        <w:rPr>
          <w:sz w:val="22"/>
        </w:rPr>
        <w:t>are</w:t>
      </w:r>
      <w:r>
        <w:rPr>
          <w:spacing w:val="-12"/>
          <w:sz w:val="22"/>
        </w:rPr>
        <w:t> </w:t>
      </w:r>
      <w:r>
        <w:rPr>
          <w:sz w:val="22"/>
        </w:rPr>
        <w:t>projected</w:t>
      </w:r>
      <w:r>
        <w:rPr>
          <w:spacing w:val="-12"/>
          <w:sz w:val="22"/>
        </w:rPr>
        <w:t> </w:t>
      </w:r>
      <w:r>
        <w:rPr>
          <w:sz w:val="22"/>
        </w:rPr>
        <w:t>to</w:t>
      </w:r>
      <w:r>
        <w:rPr>
          <w:spacing w:val="-12"/>
          <w:sz w:val="22"/>
        </w:rPr>
        <w:t> </w:t>
      </w:r>
      <w:r>
        <w:rPr>
          <w:sz w:val="22"/>
        </w:rPr>
        <w:t>be</w:t>
      </w:r>
      <w:r>
        <w:rPr>
          <w:spacing w:val="-12"/>
          <w:sz w:val="22"/>
        </w:rPr>
        <w:t> </w:t>
      </w:r>
      <w:r>
        <w:rPr>
          <w:sz w:val="22"/>
        </w:rPr>
        <w:t>$250,000</w:t>
      </w:r>
      <w:r>
        <w:rPr>
          <w:spacing w:val="-12"/>
          <w:sz w:val="22"/>
        </w:rPr>
        <w:t> </w:t>
      </w:r>
      <w:r>
        <w:rPr>
          <w:sz w:val="22"/>
        </w:rPr>
        <w:t>in</w:t>
      </w:r>
      <w:r>
        <w:rPr>
          <w:spacing w:val="-12"/>
          <w:sz w:val="22"/>
        </w:rPr>
        <w:t> </w:t>
      </w:r>
      <w:r>
        <w:rPr>
          <w:sz w:val="22"/>
        </w:rPr>
        <w:t>the</w:t>
      </w:r>
      <w:r>
        <w:rPr>
          <w:spacing w:val="-12"/>
          <w:sz w:val="22"/>
        </w:rPr>
        <w:t> </w:t>
      </w:r>
      <w:r>
        <w:rPr>
          <w:sz w:val="22"/>
        </w:rPr>
        <w:t>first</w:t>
      </w:r>
      <w:r>
        <w:rPr>
          <w:spacing w:val="-12"/>
          <w:sz w:val="22"/>
        </w:rPr>
        <w:t> </w:t>
      </w:r>
      <w:r>
        <w:rPr>
          <w:sz w:val="22"/>
        </w:rPr>
        <w:t>year.</w:t>
      </w:r>
      <w:r>
        <w:rPr>
          <w:spacing w:val="-16"/>
          <w:sz w:val="22"/>
        </w:rPr>
        <w:t> </w:t>
      </w:r>
      <w:r>
        <w:rPr>
          <w:sz w:val="22"/>
        </w:rPr>
        <w:t>This figure is expected to grow by 25% annually, accommodating the scaling of customer support and technology enhancements.</w:t>
      </w:r>
    </w:p>
    <w:p>
      <w:pPr>
        <w:pStyle w:val="ListParagraph"/>
        <w:numPr>
          <w:ilvl w:val="2"/>
          <w:numId w:val="22"/>
        </w:numPr>
        <w:tabs>
          <w:tab w:pos="750" w:val="left" w:leader="none"/>
        </w:tabs>
        <w:spacing w:line="295" w:lineRule="auto" w:before="123" w:after="0"/>
        <w:ind w:left="750" w:right="736" w:hanging="132"/>
        <w:jc w:val="both"/>
        <w:rPr>
          <w:sz w:val="22"/>
        </w:rPr>
      </w:pPr>
      <w:r>
        <w:rPr>
          <w:b/>
          <w:sz w:val="22"/>
        </w:rPr>
        <w:t>Customer</w:t>
      </w:r>
      <w:r>
        <w:rPr>
          <w:b/>
          <w:spacing w:val="-4"/>
          <w:sz w:val="22"/>
        </w:rPr>
        <w:t> </w:t>
      </w:r>
      <w:r>
        <w:rPr>
          <w:b/>
          <w:sz w:val="22"/>
        </w:rPr>
        <w:t>Acquisition</w:t>
      </w:r>
      <w:r>
        <w:rPr>
          <w:b/>
          <w:spacing w:val="-4"/>
          <w:sz w:val="22"/>
        </w:rPr>
        <w:t> </w:t>
      </w:r>
      <w:r>
        <w:rPr>
          <w:b/>
          <w:sz w:val="22"/>
        </w:rPr>
        <w:t>Costs</w:t>
      </w:r>
      <w:r>
        <w:rPr>
          <w:b/>
          <w:spacing w:val="-4"/>
          <w:sz w:val="22"/>
        </w:rPr>
        <w:t> </w:t>
      </w:r>
      <w:r>
        <w:rPr>
          <w:b/>
          <w:sz w:val="22"/>
        </w:rPr>
        <w:t>(CAC):</w:t>
      </w:r>
      <w:r>
        <w:rPr>
          <w:b/>
          <w:spacing w:val="-4"/>
          <w:sz w:val="22"/>
        </w:rPr>
        <w:t> </w:t>
      </w:r>
      <w:r>
        <w:rPr>
          <w:sz w:val="22"/>
        </w:rPr>
        <w:t>It</w:t>
      </w:r>
      <w:r>
        <w:rPr>
          <w:spacing w:val="-4"/>
          <w:sz w:val="22"/>
        </w:rPr>
        <w:t> </w:t>
      </w:r>
      <w:r>
        <w:rPr>
          <w:sz w:val="22"/>
        </w:rPr>
        <w:t>is</w:t>
      </w:r>
      <w:r>
        <w:rPr>
          <w:spacing w:val="-4"/>
          <w:sz w:val="22"/>
        </w:rPr>
        <w:t> </w:t>
      </w:r>
      <w:r>
        <w:rPr>
          <w:sz w:val="22"/>
        </w:rPr>
        <w:t>estimated</w:t>
      </w:r>
      <w:r>
        <w:rPr>
          <w:spacing w:val="-4"/>
          <w:sz w:val="22"/>
        </w:rPr>
        <w:t> </w:t>
      </w:r>
      <w:r>
        <w:rPr>
          <w:sz w:val="22"/>
        </w:rPr>
        <w:t>that</w:t>
      </w:r>
      <w:r>
        <w:rPr>
          <w:spacing w:val="-4"/>
          <w:sz w:val="22"/>
        </w:rPr>
        <w:t> </w:t>
      </w:r>
      <w:r>
        <w:rPr>
          <w:sz w:val="22"/>
        </w:rPr>
        <w:t>the</w:t>
      </w:r>
      <w:r>
        <w:rPr>
          <w:spacing w:val="-4"/>
          <w:sz w:val="22"/>
        </w:rPr>
        <w:t> </w:t>
      </w:r>
      <w:r>
        <w:rPr>
          <w:sz w:val="22"/>
        </w:rPr>
        <w:t>CAC</w:t>
      </w:r>
      <w:r>
        <w:rPr>
          <w:spacing w:val="-4"/>
          <w:sz w:val="22"/>
        </w:rPr>
        <w:t> </w:t>
      </w:r>
      <w:r>
        <w:rPr>
          <w:sz w:val="22"/>
        </w:rPr>
        <w:t>will</w:t>
      </w:r>
      <w:r>
        <w:rPr>
          <w:spacing w:val="-4"/>
          <w:sz w:val="22"/>
        </w:rPr>
        <w:t> </w:t>
      </w:r>
      <w:r>
        <w:rPr>
          <w:sz w:val="22"/>
        </w:rPr>
        <w:t>be</w:t>
      </w:r>
      <w:r>
        <w:rPr>
          <w:spacing w:val="-4"/>
          <w:sz w:val="22"/>
        </w:rPr>
        <w:t> </w:t>
      </w:r>
      <w:r>
        <w:rPr>
          <w:sz w:val="22"/>
        </w:rPr>
        <w:t>approximately</w:t>
      </w:r>
      <w:r>
        <w:rPr>
          <w:spacing w:val="-4"/>
          <w:sz w:val="22"/>
        </w:rPr>
        <w:t> </w:t>
      </w:r>
      <w:r>
        <w:rPr>
          <w:sz w:val="22"/>
        </w:rPr>
        <w:t>$750</w:t>
      </w:r>
      <w:r>
        <w:rPr>
          <w:spacing w:val="-4"/>
          <w:sz w:val="22"/>
        </w:rPr>
        <w:t> </w:t>
      </w:r>
      <w:r>
        <w:rPr>
          <w:sz w:val="22"/>
        </w:rPr>
        <w:t>in the</w:t>
      </w:r>
      <w:r>
        <w:rPr>
          <w:spacing w:val="-8"/>
          <w:sz w:val="22"/>
        </w:rPr>
        <w:t> </w:t>
      </w:r>
      <w:r>
        <w:rPr>
          <w:sz w:val="22"/>
        </w:rPr>
        <w:t>first</w:t>
      </w:r>
      <w:r>
        <w:rPr>
          <w:spacing w:val="-8"/>
          <w:sz w:val="22"/>
        </w:rPr>
        <w:t> </w:t>
      </w:r>
      <w:r>
        <w:rPr>
          <w:sz w:val="22"/>
        </w:rPr>
        <w:t>year,</w:t>
      </w:r>
      <w:r>
        <w:rPr>
          <w:spacing w:val="-8"/>
          <w:sz w:val="22"/>
        </w:rPr>
        <w:t> </w:t>
      </w:r>
      <w:r>
        <w:rPr>
          <w:sz w:val="22"/>
        </w:rPr>
        <w:t>with</w:t>
      </w:r>
      <w:r>
        <w:rPr>
          <w:spacing w:val="-8"/>
          <w:sz w:val="22"/>
        </w:rPr>
        <w:t> </w:t>
      </w:r>
      <w:r>
        <w:rPr>
          <w:sz w:val="22"/>
        </w:rPr>
        <w:t>anticipations</w:t>
      </w:r>
      <w:r>
        <w:rPr>
          <w:spacing w:val="-8"/>
          <w:sz w:val="22"/>
        </w:rPr>
        <w:t> </w:t>
      </w:r>
      <w:r>
        <w:rPr>
          <w:sz w:val="22"/>
        </w:rPr>
        <w:t>to</w:t>
      </w:r>
      <w:r>
        <w:rPr>
          <w:spacing w:val="-8"/>
          <w:sz w:val="22"/>
        </w:rPr>
        <w:t> </w:t>
      </w:r>
      <w:r>
        <w:rPr>
          <w:sz w:val="22"/>
        </w:rPr>
        <w:t>decrease</w:t>
      </w:r>
      <w:r>
        <w:rPr>
          <w:spacing w:val="-8"/>
          <w:sz w:val="22"/>
        </w:rPr>
        <w:t> </w:t>
      </w:r>
      <w:r>
        <w:rPr>
          <w:sz w:val="22"/>
        </w:rPr>
        <w:t>this</w:t>
      </w:r>
      <w:r>
        <w:rPr>
          <w:spacing w:val="-8"/>
          <w:sz w:val="22"/>
        </w:rPr>
        <w:t> </w:t>
      </w:r>
      <w:r>
        <w:rPr>
          <w:sz w:val="22"/>
        </w:rPr>
        <w:t>figure</w:t>
      </w:r>
      <w:r>
        <w:rPr>
          <w:spacing w:val="-8"/>
          <w:sz w:val="22"/>
        </w:rPr>
        <w:t> </w:t>
      </w:r>
      <w:r>
        <w:rPr>
          <w:sz w:val="22"/>
        </w:rPr>
        <w:t>to</w:t>
      </w:r>
      <w:r>
        <w:rPr>
          <w:spacing w:val="-8"/>
          <w:sz w:val="22"/>
        </w:rPr>
        <w:t> </w:t>
      </w:r>
      <w:r>
        <w:rPr>
          <w:sz w:val="22"/>
        </w:rPr>
        <w:t>$500</w:t>
      </w:r>
      <w:r>
        <w:rPr>
          <w:spacing w:val="-8"/>
          <w:sz w:val="22"/>
        </w:rPr>
        <w:t> </w:t>
      </w:r>
      <w:r>
        <w:rPr>
          <w:sz w:val="22"/>
        </w:rPr>
        <w:t>by</w:t>
      </w:r>
      <w:r>
        <w:rPr>
          <w:spacing w:val="-8"/>
          <w:sz w:val="22"/>
        </w:rPr>
        <w:t> </w:t>
      </w:r>
      <w:r>
        <w:rPr>
          <w:sz w:val="22"/>
        </w:rPr>
        <w:t>Year</w:t>
      </w:r>
      <w:r>
        <w:rPr>
          <w:spacing w:val="-8"/>
          <w:sz w:val="22"/>
        </w:rPr>
        <w:t> </w:t>
      </w:r>
      <w:r>
        <w:rPr>
          <w:sz w:val="22"/>
        </w:rPr>
        <w:t>3</w:t>
      </w:r>
      <w:r>
        <w:rPr>
          <w:spacing w:val="-8"/>
          <w:sz w:val="22"/>
        </w:rPr>
        <w:t> </w:t>
      </w:r>
      <w:r>
        <w:rPr>
          <w:sz w:val="22"/>
        </w:rPr>
        <w:t>as</w:t>
      </w:r>
      <w:r>
        <w:rPr>
          <w:spacing w:val="-8"/>
          <w:sz w:val="22"/>
        </w:rPr>
        <w:t> </w:t>
      </w:r>
      <w:r>
        <w:rPr>
          <w:sz w:val="22"/>
        </w:rPr>
        <w:t>brand</w:t>
      </w:r>
      <w:r>
        <w:rPr>
          <w:spacing w:val="-8"/>
          <w:sz w:val="22"/>
        </w:rPr>
        <w:t> </w:t>
      </w:r>
      <w:r>
        <w:rPr>
          <w:sz w:val="22"/>
        </w:rPr>
        <w:t>recognition increases and marketing efficiencies improve.</w:t>
      </w:r>
    </w:p>
    <w:p>
      <w:pPr>
        <w:pStyle w:val="ListParagraph"/>
        <w:numPr>
          <w:ilvl w:val="2"/>
          <w:numId w:val="22"/>
        </w:numPr>
        <w:tabs>
          <w:tab w:pos="750" w:val="left" w:leader="none"/>
        </w:tabs>
        <w:spacing w:line="295" w:lineRule="auto" w:before="122" w:after="0"/>
        <w:ind w:left="750" w:right="580" w:hanging="132"/>
        <w:jc w:val="both"/>
        <w:rPr>
          <w:sz w:val="22"/>
        </w:rPr>
      </w:pPr>
      <w:r>
        <w:rPr>
          <w:b/>
          <w:sz w:val="22"/>
        </w:rPr>
        <w:t>Break-even</w:t>
      </w:r>
      <w:r>
        <w:rPr>
          <w:b/>
          <w:spacing w:val="-17"/>
          <w:sz w:val="22"/>
        </w:rPr>
        <w:t> </w:t>
      </w:r>
      <w:r>
        <w:rPr>
          <w:b/>
          <w:sz w:val="22"/>
        </w:rPr>
        <w:t>Analysis:</w:t>
      </w:r>
      <w:r>
        <w:rPr>
          <w:b/>
          <w:spacing w:val="-17"/>
          <w:sz w:val="22"/>
        </w:rPr>
        <w:t> </w:t>
      </w:r>
      <w:r>
        <w:rPr>
          <w:sz w:val="22"/>
        </w:rPr>
        <w:t>The</w:t>
      </w:r>
      <w:r>
        <w:rPr>
          <w:spacing w:val="-16"/>
          <w:sz w:val="22"/>
        </w:rPr>
        <w:t> </w:t>
      </w:r>
      <w:r>
        <w:rPr>
          <w:sz w:val="22"/>
        </w:rPr>
        <w:t>break-even</w:t>
      </w:r>
      <w:r>
        <w:rPr>
          <w:spacing w:val="-15"/>
          <w:sz w:val="22"/>
        </w:rPr>
        <w:t> </w:t>
      </w:r>
      <w:r>
        <w:rPr>
          <w:sz w:val="22"/>
        </w:rPr>
        <w:t>point</w:t>
      </w:r>
      <w:r>
        <w:rPr>
          <w:spacing w:val="-16"/>
          <w:sz w:val="22"/>
        </w:rPr>
        <w:t> </w:t>
      </w:r>
      <w:r>
        <w:rPr>
          <w:sz w:val="22"/>
        </w:rPr>
        <w:t>is</w:t>
      </w:r>
      <w:r>
        <w:rPr>
          <w:spacing w:val="-16"/>
          <w:sz w:val="22"/>
        </w:rPr>
        <w:t> </w:t>
      </w:r>
      <w:r>
        <w:rPr>
          <w:sz w:val="22"/>
        </w:rPr>
        <w:t>projected</w:t>
      </w:r>
      <w:r>
        <w:rPr>
          <w:spacing w:val="-16"/>
          <w:sz w:val="22"/>
        </w:rPr>
        <w:t> </w:t>
      </w:r>
      <w:r>
        <w:rPr>
          <w:sz w:val="22"/>
        </w:rPr>
        <w:t>to</w:t>
      </w:r>
      <w:r>
        <w:rPr>
          <w:spacing w:val="-16"/>
          <w:sz w:val="22"/>
        </w:rPr>
        <w:t> </w:t>
      </w:r>
      <w:r>
        <w:rPr>
          <w:sz w:val="22"/>
        </w:rPr>
        <w:t>occur</w:t>
      </w:r>
      <w:r>
        <w:rPr>
          <w:spacing w:val="-16"/>
          <w:sz w:val="22"/>
        </w:rPr>
        <w:t> </w:t>
      </w:r>
      <w:r>
        <w:rPr>
          <w:sz w:val="22"/>
        </w:rPr>
        <w:t>in</w:t>
      </w:r>
      <w:r>
        <w:rPr>
          <w:spacing w:val="-16"/>
          <w:sz w:val="22"/>
        </w:rPr>
        <w:t> </w:t>
      </w:r>
      <w:r>
        <w:rPr>
          <w:sz w:val="22"/>
        </w:rPr>
        <w:t>Year</w:t>
      </w:r>
      <w:r>
        <w:rPr>
          <w:spacing w:val="-16"/>
          <w:sz w:val="22"/>
        </w:rPr>
        <w:t> </w:t>
      </w:r>
      <w:r>
        <w:rPr>
          <w:sz w:val="22"/>
        </w:rPr>
        <w:t>3,</w:t>
      </w:r>
      <w:r>
        <w:rPr>
          <w:spacing w:val="-16"/>
          <w:sz w:val="22"/>
        </w:rPr>
        <w:t> </w:t>
      </w:r>
      <w:r>
        <w:rPr>
          <w:sz w:val="22"/>
        </w:rPr>
        <w:t>where</w:t>
      </w:r>
      <w:r>
        <w:rPr>
          <w:spacing w:val="-16"/>
          <w:sz w:val="22"/>
        </w:rPr>
        <w:t> </w:t>
      </w:r>
      <w:r>
        <w:rPr>
          <w:sz w:val="22"/>
        </w:rPr>
        <w:t>total</w:t>
      </w:r>
      <w:r>
        <w:rPr>
          <w:spacing w:val="-16"/>
          <w:sz w:val="22"/>
        </w:rPr>
        <w:t> </w:t>
      </w:r>
      <w:r>
        <w:rPr>
          <w:sz w:val="22"/>
        </w:rPr>
        <w:t>revenues are</w:t>
      </w:r>
      <w:r>
        <w:rPr>
          <w:spacing w:val="-16"/>
          <w:sz w:val="22"/>
        </w:rPr>
        <w:t> </w:t>
      </w:r>
      <w:r>
        <w:rPr>
          <w:sz w:val="22"/>
        </w:rPr>
        <w:t>expected</w:t>
      </w:r>
      <w:r>
        <w:rPr>
          <w:spacing w:val="-16"/>
          <w:sz w:val="22"/>
        </w:rPr>
        <w:t> </w:t>
      </w:r>
      <w:r>
        <w:rPr>
          <w:sz w:val="22"/>
        </w:rPr>
        <w:t>to</w:t>
      </w:r>
      <w:r>
        <w:rPr>
          <w:spacing w:val="-16"/>
          <w:sz w:val="22"/>
        </w:rPr>
        <w:t> </w:t>
      </w:r>
      <w:r>
        <w:rPr>
          <w:sz w:val="22"/>
        </w:rPr>
        <w:t>cover</w:t>
      </w:r>
      <w:r>
        <w:rPr>
          <w:spacing w:val="-16"/>
          <w:sz w:val="22"/>
        </w:rPr>
        <w:t> </w:t>
      </w:r>
      <w:r>
        <w:rPr>
          <w:sz w:val="22"/>
        </w:rPr>
        <w:t>total</w:t>
      </w:r>
      <w:r>
        <w:rPr>
          <w:spacing w:val="-16"/>
          <w:sz w:val="22"/>
        </w:rPr>
        <w:t> </w:t>
      </w:r>
      <w:r>
        <w:rPr>
          <w:sz w:val="22"/>
        </w:rPr>
        <w:t>operational</w:t>
      </w:r>
      <w:r>
        <w:rPr>
          <w:spacing w:val="-16"/>
          <w:sz w:val="22"/>
        </w:rPr>
        <w:t> </w:t>
      </w:r>
      <w:r>
        <w:rPr>
          <w:sz w:val="22"/>
        </w:rPr>
        <w:t>costs,</w:t>
      </w:r>
      <w:r>
        <w:rPr>
          <w:spacing w:val="-16"/>
          <w:sz w:val="22"/>
        </w:rPr>
        <w:t> </w:t>
      </w:r>
      <w:r>
        <w:rPr>
          <w:sz w:val="22"/>
        </w:rPr>
        <w:t>thereby</w:t>
      </w:r>
      <w:r>
        <w:rPr>
          <w:spacing w:val="-16"/>
          <w:sz w:val="22"/>
        </w:rPr>
        <w:t> </w:t>
      </w:r>
      <w:r>
        <w:rPr>
          <w:sz w:val="22"/>
        </w:rPr>
        <w:t>establishing</w:t>
      </w:r>
      <w:r>
        <w:rPr>
          <w:spacing w:val="-16"/>
          <w:sz w:val="22"/>
        </w:rPr>
        <w:t> </w:t>
      </w:r>
      <w:r>
        <w:rPr>
          <w:sz w:val="22"/>
        </w:rPr>
        <w:t>a</w:t>
      </w:r>
      <w:r>
        <w:rPr>
          <w:spacing w:val="-16"/>
          <w:sz w:val="22"/>
        </w:rPr>
        <w:t> </w:t>
      </w:r>
      <w:r>
        <w:rPr>
          <w:sz w:val="22"/>
        </w:rPr>
        <w:t>foundation</w:t>
      </w:r>
      <w:r>
        <w:rPr>
          <w:spacing w:val="-16"/>
          <w:sz w:val="22"/>
        </w:rPr>
        <w:t> </w:t>
      </w:r>
      <w:r>
        <w:rPr>
          <w:sz w:val="22"/>
        </w:rPr>
        <w:t>for</w:t>
      </w:r>
      <w:r>
        <w:rPr>
          <w:spacing w:val="-16"/>
          <w:sz w:val="22"/>
        </w:rPr>
        <w:t> </w:t>
      </w:r>
      <w:r>
        <w:rPr>
          <w:sz w:val="22"/>
        </w:rPr>
        <w:t>profitability.</w:t>
      </w:r>
    </w:p>
    <w:p>
      <w:pPr>
        <w:pStyle w:val="ListParagraph"/>
        <w:numPr>
          <w:ilvl w:val="2"/>
          <w:numId w:val="22"/>
        </w:numPr>
        <w:tabs>
          <w:tab w:pos="750" w:val="left" w:leader="none"/>
        </w:tabs>
        <w:spacing w:line="295" w:lineRule="auto" w:before="122" w:after="0"/>
        <w:ind w:left="750" w:right="548" w:hanging="132"/>
        <w:jc w:val="both"/>
        <w:rPr>
          <w:sz w:val="22"/>
        </w:rPr>
      </w:pPr>
      <w:r>
        <w:rPr>
          <w:b/>
          <w:sz w:val="22"/>
        </w:rPr>
        <w:t>Market</w:t>
      </w:r>
      <w:r>
        <w:rPr>
          <w:b/>
          <w:spacing w:val="-9"/>
          <w:sz w:val="22"/>
        </w:rPr>
        <w:t> </w:t>
      </w:r>
      <w:r>
        <w:rPr>
          <w:b/>
          <w:sz w:val="22"/>
        </w:rPr>
        <w:t>Growth</w:t>
      </w:r>
      <w:r>
        <w:rPr>
          <w:b/>
          <w:spacing w:val="-9"/>
          <w:sz w:val="22"/>
        </w:rPr>
        <w:t> </w:t>
      </w:r>
      <w:r>
        <w:rPr>
          <w:b/>
          <w:sz w:val="22"/>
        </w:rPr>
        <w:t>Rates:</w:t>
      </w:r>
      <w:r>
        <w:rPr>
          <w:b/>
          <w:spacing w:val="-13"/>
          <w:sz w:val="22"/>
        </w:rPr>
        <w:t> </w:t>
      </w:r>
      <w:r>
        <w:rPr>
          <w:sz w:val="22"/>
        </w:rPr>
        <w:t>The</w:t>
      </w:r>
      <w:r>
        <w:rPr>
          <w:spacing w:val="-9"/>
          <w:sz w:val="22"/>
        </w:rPr>
        <w:t> </w:t>
      </w:r>
      <w:r>
        <w:rPr>
          <w:sz w:val="22"/>
        </w:rPr>
        <w:t>luxury</w:t>
      </w:r>
      <w:r>
        <w:rPr>
          <w:spacing w:val="-9"/>
          <w:sz w:val="22"/>
        </w:rPr>
        <w:t> </w:t>
      </w:r>
      <w:r>
        <w:rPr>
          <w:sz w:val="22"/>
        </w:rPr>
        <w:t>rental</w:t>
      </w:r>
      <w:r>
        <w:rPr>
          <w:spacing w:val="-9"/>
          <w:sz w:val="22"/>
        </w:rPr>
        <w:t> </w:t>
      </w:r>
      <w:r>
        <w:rPr>
          <w:sz w:val="22"/>
        </w:rPr>
        <w:t>market</w:t>
      </w:r>
      <w:r>
        <w:rPr>
          <w:spacing w:val="-9"/>
          <w:sz w:val="22"/>
        </w:rPr>
        <w:t> </w:t>
      </w:r>
      <w:r>
        <w:rPr>
          <w:sz w:val="22"/>
        </w:rPr>
        <w:t>is</w:t>
      </w:r>
      <w:r>
        <w:rPr>
          <w:spacing w:val="-9"/>
          <w:sz w:val="22"/>
        </w:rPr>
        <w:t> </w:t>
      </w:r>
      <w:r>
        <w:rPr>
          <w:sz w:val="22"/>
        </w:rPr>
        <w:t>expected</w:t>
      </w:r>
      <w:r>
        <w:rPr>
          <w:spacing w:val="-9"/>
          <w:sz w:val="22"/>
        </w:rPr>
        <w:t> </w:t>
      </w:r>
      <w:r>
        <w:rPr>
          <w:sz w:val="22"/>
        </w:rPr>
        <w:t>to</w:t>
      </w:r>
      <w:r>
        <w:rPr>
          <w:spacing w:val="-9"/>
          <w:sz w:val="22"/>
        </w:rPr>
        <w:t> </w:t>
      </w:r>
      <w:r>
        <w:rPr>
          <w:sz w:val="22"/>
        </w:rPr>
        <w:t>grow</w:t>
      </w:r>
      <w:r>
        <w:rPr>
          <w:spacing w:val="-9"/>
          <w:sz w:val="22"/>
        </w:rPr>
        <w:t> </w:t>
      </w:r>
      <w:r>
        <w:rPr>
          <w:sz w:val="22"/>
        </w:rPr>
        <w:t>at</w:t>
      </w:r>
      <w:r>
        <w:rPr>
          <w:spacing w:val="-9"/>
          <w:sz w:val="22"/>
        </w:rPr>
        <w:t> </w:t>
      </w:r>
      <w:r>
        <w:rPr>
          <w:sz w:val="22"/>
        </w:rPr>
        <w:t>a</w:t>
      </w:r>
      <w:r>
        <w:rPr>
          <w:spacing w:val="-9"/>
          <w:sz w:val="22"/>
        </w:rPr>
        <w:t> </w:t>
      </w:r>
      <w:r>
        <w:rPr>
          <w:sz w:val="22"/>
        </w:rPr>
        <w:t>CAGR</w:t>
      </w:r>
      <w:r>
        <w:rPr>
          <w:spacing w:val="-9"/>
          <w:sz w:val="22"/>
        </w:rPr>
        <w:t> </w:t>
      </w:r>
      <w:r>
        <w:rPr>
          <w:sz w:val="22"/>
        </w:rPr>
        <w:t>of</w:t>
      </w:r>
      <w:r>
        <w:rPr>
          <w:spacing w:val="-9"/>
          <w:sz w:val="22"/>
        </w:rPr>
        <w:t> </w:t>
      </w:r>
      <w:r>
        <w:rPr>
          <w:sz w:val="22"/>
        </w:rPr>
        <w:t>5-7%</w:t>
      </w:r>
      <w:r>
        <w:rPr>
          <w:spacing w:val="-9"/>
          <w:sz w:val="22"/>
        </w:rPr>
        <w:t> </w:t>
      </w:r>
      <w:r>
        <w:rPr>
          <w:sz w:val="22"/>
        </w:rPr>
        <w:t>driven</w:t>
      </w:r>
      <w:r>
        <w:rPr>
          <w:spacing w:val="-9"/>
          <w:sz w:val="22"/>
        </w:rPr>
        <w:t> </w:t>
      </w:r>
      <w:r>
        <w:rPr>
          <w:sz w:val="22"/>
        </w:rPr>
        <w:t>by increasing demand for high-end living spaces in urban areas. This assumption is rooted in data </w:t>
      </w:r>
      <w:r>
        <w:rPr>
          <w:w w:val="105"/>
          <w:sz w:val="22"/>
        </w:rPr>
        <w:t>from</w:t>
      </w:r>
      <w:r>
        <w:rPr>
          <w:spacing w:val="-18"/>
          <w:w w:val="105"/>
          <w:sz w:val="22"/>
        </w:rPr>
        <w:t> </w:t>
      </w:r>
      <w:r>
        <w:rPr>
          <w:w w:val="105"/>
          <w:sz w:val="22"/>
        </w:rPr>
        <w:t>the</w:t>
      </w:r>
      <w:r>
        <w:rPr>
          <w:spacing w:val="-17"/>
          <w:w w:val="105"/>
          <w:sz w:val="22"/>
        </w:rPr>
        <w:t> </w:t>
      </w:r>
      <w:r>
        <w:rPr>
          <w:w w:val="105"/>
          <w:sz w:val="22"/>
        </w:rPr>
        <w:t>National</w:t>
      </w:r>
      <w:r>
        <w:rPr>
          <w:spacing w:val="-18"/>
          <w:w w:val="105"/>
          <w:sz w:val="22"/>
        </w:rPr>
        <w:t> </w:t>
      </w:r>
      <w:r>
        <w:rPr>
          <w:w w:val="105"/>
          <w:sz w:val="22"/>
        </w:rPr>
        <w:t>Association</w:t>
      </w:r>
      <w:r>
        <w:rPr>
          <w:spacing w:val="-17"/>
          <w:w w:val="105"/>
          <w:sz w:val="22"/>
        </w:rPr>
        <w:t> </w:t>
      </w:r>
      <w:r>
        <w:rPr>
          <w:w w:val="105"/>
          <w:sz w:val="22"/>
        </w:rPr>
        <w:t>of</w:t>
      </w:r>
      <w:r>
        <w:rPr>
          <w:spacing w:val="-17"/>
          <w:w w:val="105"/>
          <w:sz w:val="22"/>
        </w:rPr>
        <w:t> </w:t>
      </w:r>
      <w:r>
        <w:rPr>
          <w:w w:val="105"/>
          <w:sz w:val="22"/>
        </w:rPr>
        <w:t>Realtors</w:t>
      </w:r>
      <w:r>
        <w:rPr>
          <w:spacing w:val="-18"/>
          <w:w w:val="105"/>
          <w:sz w:val="22"/>
        </w:rPr>
        <w:t> </w:t>
      </w:r>
      <w:r>
        <w:rPr>
          <w:w w:val="105"/>
          <w:sz w:val="22"/>
        </w:rPr>
        <w:t>and</w:t>
      </w:r>
      <w:r>
        <w:rPr>
          <w:spacing w:val="-17"/>
          <w:w w:val="105"/>
          <w:sz w:val="22"/>
        </w:rPr>
        <w:t> </w:t>
      </w:r>
      <w:r>
        <w:rPr>
          <w:w w:val="105"/>
          <w:sz w:val="22"/>
        </w:rPr>
        <w:t>market</w:t>
      </w:r>
      <w:r>
        <w:rPr>
          <w:spacing w:val="-18"/>
          <w:w w:val="105"/>
          <w:sz w:val="22"/>
        </w:rPr>
        <w:t> </w:t>
      </w:r>
      <w:r>
        <w:rPr>
          <w:w w:val="105"/>
          <w:sz w:val="22"/>
        </w:rPr>
        <w:t>research</w:t>
      </w:r>
      <w:r>
        <w:rPr>
          <w:spacing w:val="-17"/>
          <w:w w:val="105"/>
          <w:sz w:val="22"/>
        </w:rPr>
        <w:t> </w:t>
      </w:r>
      <w:r>
        <w:rPr>
          <w:w w:val="105"/>
          <w:sz w:val="22"/>
        </w:rPr>
        <w:t>reports.</w:t>
      </w:r>
    </w:p>
    <w:p>
      <w:pPr>
        <w:pStyle w:val="BodyText"/>
        <w:spacing w:line="295" w:lineRule="auto" w:before="242"/>
        <w:ind w:left="150" w:right="458"/>
      </w:pPr>
      <w:r>
        <w:rPr/>
        <w:t>These financial assumptions are integral in shaping the financial projections for LuxuryApartments.com, allowing us to set realistic goals and strategies to achieve sustainable growth within the luxury real estate sector.</w:t>
      </w:r>
    </w:p>
    <w:p>
      <w:pPr>
        <w:pStyle w:val="BodyText"/>
        <w:spacing w:before="75"/>
        <w:rPr>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8"/>
        <w:gridCol w:w="1679"/>
        <w:gridCol w:w="1929"/>
        <w:gridCol w:w="1489"/>
      </w:tblGrid>
      <w:tr>
        <w:trPr>
          <w:trHeight w:val="455" w:hRule="atLeast"/>
        </w:trPr>
        <w:tc>
          <w:tcPr>
            <w:tcW w:w="5188" w:type="dxa"/>
          </w:tcPr>
          <w:p>
            <w:pPr>
              <w:pStyle w:val="TableParagraph"/>
              <w:spacing w:line="323" w:lineRule="exact" w:before="0"/>
              <w:ind w:left="40"/>
              <w:jc w:val="left"/>
              <w:rPr>
                <w:sz w:val="28"/>
              </w:rPr>
            </w:pPr>
            <w:bookmarkStart w:name="10.2 Projected Profit &amp; Loss Statement" w:id="114"/>
            <w:bookmarkEnd w:id="114"/>
            <w:r>
              <w:rPr/>
            </w:r>
            <w:bookmarkStart w:name="_bookmark56" w:id="115"/>
            <w:bookmarkEnd w:id="115"/>
            <w:r>
              <w:rPr/>
            </w:r>
            <w:r>
              <w:rPr>
                <w:color w:val="1875D1"/>
                <w:sz w:val="28"/>
              </w:rPr>
              <w:t>10.2</w:t>
            </w:r>
            <w:r>
              <w:rPr>
                <w:color w:val="1875D1"/>
                <w:spacing w:val="-22"/>
                <w:sz w:val="28"/>
              </w:rPr>
              <w:t> </w:t>
            </w:r>
            <w:r>
              <w:rPr>
                <w:color w:val="1875D1"/>
                <w:sz w:val="28"/>
              </w:rPr>
              <w:t>Projected</w:t>
            </w:r>
            <w:r>
              <w:rPr>
                <w:color w:val="1875D1"/>
                <w:spacing w:val="-21"/>
                <w:sz w:val="28"/>
              </w:rPr>
              <w:t> </w:t>
            </w:r>
            <w:r>
              <w:rPr>
                <w:color w:val="1875D1"/>
                <w:sz w:val="28"/>
              </w:rPr>
              <w:t>Profit</w:t>
            </w:r>
            <w:r>
              <w:rPr>
                <w:color w:val="1875D1"/>
                <w:spacing w:val="-21"/>
                <w:sz w:val="28"/>
              </w:rPr>
              <w:t> </w:t>
            </w:r>
            <w:r>
              <w:rPr>
                <w:color w:val="1875D1"/>
                <w:sz w:val="28"/>
              </w:rPr>
              <w:t>&amp;</w:t>
            </w:r>
            <w:r>
              <w:rPr>
                <w:color w:val="1875D1"/>
                <w:spacing w:val="-21"/>
                <w:sz w:val="28"/>
              </w:rPr>
              <w:t> </w:t>
            </w:r>
            <w:r>
              <w:rPr>
                <w:color w:val="1875D1"/>
                <w:sz w:val="28"/>
              </w:rPr>
              <w:t>Loss</w:t>
            </w:r>
            <w:r>
              <w:rPr>
                <w:color w:val="1875D1"/>
                <w:spacing w:val="-21"/>
                <w:sz w:val="28"/>
              </w:rPr>
              <w:t> </w:t>
            </w:r>
            <w:r>
              <w:rPr>
                <w:color w:val="1875D1"/>
                <w:spacing w:val="-2"/>
                <w:sz w:val="28"/>
              </w:rPr>
              <w:t>Statement</w:t>
            </w:r>
          </w:p>
        </w:tc>
        <w:tc>
          <w:tcPr>
            <w:tcW w:w="5097" w:type="dxa"/>
            <w:gridSpan w:val="3"/>
          </w:tcPr>
          <w:p>
            <w:pPr>
              <w:pStyle w:val="TableParagraph"/>
              <w:spacing w:before="0"/>
              <w:jc w:val="left"/>
              <w:rPr>
                <w:rFonts w:ascii="Times New Roman"/>
                <w:sz w:val="22"/>
              </w:rPr>
            </w:pPr>
          </w:p>
        </w:tc>
      </w:tr>
      <w:tr>
        <w:trPr>
          <w:trHeight w:val="580" w:hRule="atLeast"/>
        </w:trPr>
        <w:tc>
          <w:tcPr>
            <w:tcW w:w="5188" w:type="dxa"/>
            <w:tcBorders>
              <w:bottom w:val="single" w:sz="6" w:space="0" w:color="CCCCCC"/>
            </w:tcBorders>
          </w:tcPr>
          <w:p>
            <w:pPr>
              <w:pStyle w:val="TableParagraph"/>
              <w:spacing w:before="0"/>
              <w:jc w:val="left"/>
              <w:rPr>
                <w:rFonts w:ascii="Times New Roman"/>
                <w:sz w:val="22"/>
              </w:rPr>
            </w:pPr>
          </w:p>
        </w:tc>
        <w:tc>
          <w:tcPr>
            <w:tcW w:w="1679" w:type="dxa"/>
            <w:tcBorders>
              <w:bottom w:val="single" w:sz="6" w:space="0" w:color="CCCCCC"/>
            </w:tcBorders>
          </w:tcPr>
          <w:p>
            <w:pPr>
              <w:pStyle w:val="TableParagraph"/>
              <w:spacing w:before="127"/>
              <w:ind w:right="552"/>
              <w:rPr>
                <w:b/>
                <w:sz w:val="21"/>
              </w:rPr>
            </w:pPr>
            <w:r>
              <w:rPr>
                <w:b/>
                <w:sz w:val="21"/>
              </w:rPr>
              <w:t>2025-</w:t>
            </w:r>
            <w:r>
              <w:rPr>
                <w:b/>
                <w:spacing w:val="-5"/>
                <w:sz w:val="21"/>
              </w:rPr>
              <w:t>26</w:t>
            </w:r>
          </w:p>
        </w:tc>
        <w:tc>
          <w:tcPr>
            <w:tcW w:w="1929" w:type="dxa"/>
            <w:tcBorders>
              <w:bottom w:val="single" w:sz="6" w:space="0" w:color="CCCCCC"/>
            </w:tcBorders>
          </w:tcPr>
          <w:p>
            <w:pPr>
              <w:pStyle w:val="TableParagraph"/>
              <w:spacing w:before="127"/>
              <w:ind w:right="552"/>
              <w:rPr>
                <w:b/>
                <w:sz w:val="21"/>
              </w:rPr>
            </w:pPr>
            <w:r>
              <w:rPr>
                <w:b/>
                <w:sz w:val="21"/>
              </w:rPr>
              <w:t>2026-</w:t>
            </w:r>
            <w:r>
              <w:rPr>
                <w:b/>
                <w:spacing w:val="-5"/>
                <w:sz w:val="21"/>
              </w:rPr>
              <w:t>27</w:t>
            </w:r>
          </w:p>
        </w:tc>
        <w:tc>
          <w:tcPr>
            <w:tcW w:w="1489" w:type="dxa"/>
            <w:tcBorders>
              <w:bottom w:val="single" w:sz="6" w:space="0" w:color="CCCCCC"/>
            </w:tcBorders>
          </w:tcPr>
          <w:p>
            <w:pPr>
              <w:pStyle w:val="TableParagraph"/>
              <w:spacing w:before="127"/>
              <w:ind w:right="112"/>
              <w:rPr>
                <w:b/>
                <w:sz w:val="21"/>
              </w:rPr>
            </w:pPr>
            <w:r>
              <w:rPr>
                <w:b/>
                <w:sz w:val="21"/>
              </w:rPr>
              <w:t>2027-</w:t>
            </w:r>
            <w:r>
              <w:rPr>
                <w:b/>
                <w:spacing w:val="-5"/>
                <w:sz w:val="21"/>
              </w:rPr>
              <w:t>28</w:t>
            </w:r>
          </w:p>
        </w:tc>
      </w:tr>
      <w:tr>
        <w:trPr>
          <w:trHeight w:val="554" w:hRule="atLeast"/>
        </w:trPr>
        <w:tc>
          <w:tcPr>
            <w:tcW w:w="5188" w:type="dxa"/>
            <w:tcBorders>
              <w:top w:val="single" w:sz="6" w:space="0" w:color="CCCCCC"/>
              <w:bottom w:val="single" w:sz="6" w:space="0" w:color="CCCCCC"/>
            </w:tcBorders>
          </w:tcPr>
          <w:p>
            <w:pPr>
              <w:pStyle w:val="TableParagraph"/>
              <w:spacing w:before="160"/>
              <w:ind w:left="55"/>
              <w:jc w:val="left"/>
              <w:rPr>
                <w:b/>
                <w:sz w:val="21"/>
              </w:rPr>
            </w:pPr>
            <w:r>
              <w:rPr>
                <w:b/>
                <w:spacing w:val="-2"/>
                <w:sz w:val="21"/>
              </w:rPr>
              <w:t>Revenue</w:t>
            </w:r>
          </w:p>
        </w:tc>
        <w:tc>
          <w:tcPr>
            <w:tcW w:w="1679" w:type="dxa"/>
            <w:tcBorders>
              <w:top w:val="single" w:sz="6" w:space="0" w:color="CCCCCC"/>
              <w:bottom w:val="single" w:sz="6" w:space="0" w:color="CCCCCC"/>
            </w:tcBorders>
          </w:tcPr>
          <w:p>
            <w:pPr>
              <w:pStyle w:val="TableParagraph"/>
              <w:ind w:right="553"/>
              <w:rPr>
                <w:b/>
                <w:sz w:val="20"/>
              </w:rPr>
            </w:pPr>
            <w:r>
              <w:rPr>
                <w:b/>
                <w:spacing w:val="-5"/>
                <w:sz w:val="20"/>
              </w:rPr>
              <w:t>$0</w:t>
            </w:r>
          </w:p>
        </w:tc>
        <w:tc>
          <w:tcPr>
            <w:tcW w:w="1929" w:type="dxa"/>
            <w:tcBorders>
              <w:top w:val="single" w:sz="6" w:space="0" w:color="CCCCCC"/>
              <w:bottom w:val="single" w:sz="6" w:space="0" w:color="CCCCCC"/>
            </w:tcBorders>
          </w:tcPr>
          <w:p>
            <w:pPr>
              <w:pStyle w:val="TableParagraph"/>
              <w:ind w:right="552"/>
              <w:rPr>
                <w:b/>
                <w:sz w:val="20"/>
              </w:rPr>
            </w:pPr>
            <w:r>
              <w:rPr>
                <w:b/>
                <w:spacing w:val="-5"/>
                <w:sz w:val="20"/>
              </w:rPr>
              <w:t>$0</w:t>
            </w:r>
          </w:p>
        </w:tc>
        <w:tc>
          <w:tcPr>
            <w:tcW w:w="1489" w:type="dxa"/>
            <w:tcBorders>
              <w:top w:val="single" w:sz="6" w:space="0" w:color="CCCCCC"/>
              <w:bottom w:val="single" w:sz="6" w:space="0" w:color="CCCCCC"/>
            </w:tcBorders>
          </w:tcPr>
          <w:p>
            <w:pPr>
              <w:pStyle w:val="TableParagraph"/>
              <w:ind w:right="112"/>
              <w:rPr>
                <w:b/>
                <w:sz w:val="20"/>
              </w:rPr>
            </w:pPr>
            <w:r>
              <w:rPr>
                <w:b/>
                <w:spacing w:val="-5"/>
                <w:sz w:val="20"/>
              </w:rPr>
              <w:t>$0</w:t>
            </w:r>
          </w:p>
        </w:tc>
      </w:tr>
    </w:tbl>
    <w:p>
      <w:pPr>
        <w:pStyle w:val="BodyText"/>
        <w:rPr>
          <w:sz w:val="20"/>
        </w:rPr>
      </w:pPr>
    </w:p>
    <w:p>
      <w:pPr>
        <w:pStyle w:val="BodyText"/>
        <w:spacing w:before="98"/>
        <w:rPr>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8"/>
        <w:gridCol w:w="1679"/>
        <w:gridCol w:w="1929"/>
        <w:gridCol w:w="1489"/>
      </w:tblGrid>
      <w:tr>
        <w:trPr>
          <w:trHeight w:val="554" w:hRule="atLeast"/>
        </w:trPr>
        <w:tc>
          <w:tcPr>
            <w:tcW w:w="5188" w:type="dxa"/>
            <w:tcBorders>
              <w:top w:val="single" w:sz="6" w:space="0" w:color="CCCCCC"/>
              <w:bottom w:val="single" w:sz="6" w:space="0" w:color="CCCCCC"/>
            </w:tcBorders>
          </w:tcPr>
          <w:p>
            <w:pPr>
              <w:pStyle w:val="TableParagraph"/>
              <w:spacing w:before="160"/>
              <w:ind w:left="55"/>
              <w:jc w:val="left"/>
              <w:rPr>
                <w:b/>
                <w:sz w:val="21"/>
              </w:rPr>
            </w:pPr>
            <w:r>
              <w:rPr>
                <w:b/>
                <w:sz w:val="21"/>
              </w:rPr>
              <w:t>Cost</w:t>
            </w:r>
            <w:r>
              <w:rPr>
                <w:b/>
                <w:spacing w:val="-3"/>
                <w:sz w:val="21"/>
              </w:rPr>
              <w:t> </w:t>
            </w:r>
            <w:r>
              <w:rPr>
                <w:b/>
                <w:sz w:val="21"/>
              </w:rPr>
              <w:t>Of</w:t>
            </w:r>
            <w:r>
              <w:rPr>
                <w:b/>
                <w:spacing w:val="-2"/>
                <w:sz w:val="21"/>
              </w:rPr>
              <w:t> Sales</w:t>
            </w:r>
          </w:p>
        </w:tc>
        <w:tc>
          <w:tcPr>
            <w:tcW w:w="1679" w:type="dxa"/>
            <w:tcBorders>
              <w:top w:val="single" w:sz="6" w:space="0" w:color="CCCCCC"/>
              <w:bottom w:val="single" w:sz="6" w:space="0" w:color="CCCCCC"/>
            </w:tcBorders>
          </w:tcPr>
          <w:p>
            <w:pPr>
              <w:pStyle w:val="TableParagraph"/>
              <w:ind w:right="553"/>
              <w:rPr>
                <w:b/>
                <w:sz w:val="20"/>
              </w:rPr>
            </w:pPr>
            <w:r>
              <w:rPr>
                <w:b/>
                <w:spacing w:val="-5"/>
                <w:sz w:val="20"/>
              </w:rPr>
              <w:t>$0</w:t>
            </w:r>
          </w:p>
        </w:tc>
        <w:tc>
          <w:tcPr>
            <w:tcW w:w="1929" w:type="dxa"/>
            <w:tcBorders>
              <w:top w:val="single" w:sz="6" w:space="0" w:color="CCCCCC"/>
              <w:bottom w:val="single" w:sz="6" w:space="0" w:color="CCCCCC"/>
            </w:tcBorders>
          </w:tcPr>
          <w:p>
            <w:pPr>
              <w:pStyle w:val="TableParagraph"/>
              <w:ind w:right="552"/>
              <w:rPr>
                <w:b/>
                <w:sz w:val="20"/>
              </w:rPr>
            </w:pPr>
            <w:r>
              <w:rPr>
                <w:b/>
                <w:spacing w:val="-5"/>
                <w:sz w:val="20"/>
              </w:rPr>
              <w:t>$0</w:t>
            </w:r>
          </w:p>
        </w:tc>
        <w:tc>
          <w:tcPr>
            <w:tcW w:w="1489" w:type="dxa"/>
            <w:tcBorders>
              <w:top w:val="single" w:sz="6" w:space="0" w:color="CCCCCC"/>
              <w:bottom w:val="single" w:sz="6" w:space="0" w:color="CCCCCC"/>
            </w:tcBorders>
          </w:tcPr>
          <w:p>
            <w:pPr>
              <w:pStyle w:val="TableParagraph"/>
              <w:ind w:right="112"/>
              <w:rPr>
                <w:b/>
                <w:sz w:val="20"/>
              </w:rPr>
            </w:pPr>
            <w:r>
              <w:rPr>
                <w:b/>
                <w:spacing w:val="-5"/>
                <w:sz w:val="20"/>
              </w:rPr>
              <w:t>$0</w:t>
            </w:r>
          </w:p>
        </w:tc>
      </w:tr>
      <w:tr>
        <w:trPr>
          <w:trHeight w:val="554" w:hRule="atLeast"/>
        </w:trPr>
        <w:tc>
          <w:tcPr>
            <w:tcW w:w="5188" w:type="dxa"/>
            <w:tcBorders>
              <w:top w:val="single" w:sz="6" w:space="0" w:color="CCCCCC"/>
              <w:bottom w:val="single" w:sz="6" w:space="0" w:color="CCCCCC"/>
            </w:tcBorders>
          </w:tcPr>
          <w:p>
            <w:pPr>
              <w:pStyle w:val="TableParagraph"/>
              <w:spacing w:before="160"/>
              <w:ind w:left="55"/>
              <w:jc w:val="left"/>
              <w:rPr>
                <w:sz w:val="21"/>
              </w:rPr>
            </w:pPr>
            <w:r>
              <w:rPr>
                <w:spacing w:val="-4"/>
                <w:sz w:val="21"/>
              </w:rPr>
              <w:t>General</w:t>
            </w:r>
            <w:r>
              <w:rPr>
                <w:sz w:val="21"/>
              </w:rPr>
              <w:t> </w:t>
            </w:r>
            <w:r>
              <w:rPr>
                <w:spacing w:val="-2"/>
                <w:sz w:val="21"/>
              </w:rPr>
              <w:t>Costs</w:t>
            </w:r>
          </w:p>
        </w:tc>
        <w:tc>
          <w:tcPr>
            <w:tcW w:w="1679" w:type="dxa"/>
            <w:tcBorders>
              <w:top w:val="single" w:sz="6" w:space="0" w:color="CCCCCC"/>
              <w:bottom w:val="single" w:sz="6" w:space="0" w:color="CCCCCC"/>
            </w:tcBorders>
          </w:tcPr>
          <w:p>
            <w:pPr>
              <w:pStyle w:val="TableParagraph"/>
              <w:ind w:right="553"/>
              <w:rPr>
                <w:sz w:val="20"/>
              </w:rPr>
            </w:pPr>
            <w:r>
              <w:rPr>
                <w:spacing w:val="-5"/>
                <w:w w:val="110"/>
                <w:sz w:val="20"/>
              </w:rPr>
              <w:t>$0</w:t>
            </w:r>
          </w:p>
        </w:tc>
        <w:tc>
          <w:tcPr>
            <w:tcW w:w="1929" w:type="dxa"/>
            <w:tcBorders>
              <w:top w:val="single" w:sz="6" w:space="0" w:color="CCCCCC"/>
              <w:bottom w:val="single" w:sz="6" w:space="0" w:color="CCCCCC"/>
            </w:tcBorders>
          </w:tcPr>
          <w:p>
            <w:pPr>
              <w:pStyle w:val="TableParagraph"/>
              <w:ind w:right="553"/>
              <w:rPr>
                <w:sz w:val="20"/>
              </w:rPr>
            </w:pPr>
            <w:r>
              <w:rPr>
                <w:spacing w:val="-5"/>
                <w:w w:val="110"/>
                <w:sz w:val="20"/>
              </w:rPr>
              <w:t>$0</w:t>
            </w:r>
          </w:p>
        </w:tc>
        <w:tc>
          <w:tcPr>
            <w:tcW w:w="1489" w:type="dxa"/>
            <w:tcBorders>
              <w:top w:val="single" w:sz="6" w:space="0" w:color="CCCCCC"/>
              <w:bottom w:val="single" w:sz="6" w:space="0" w:color="CCCCCC"/>
            </w:tcBorders>
          </w:tcPr>
          <w:p>
            <w:pPr>
              <w:pStyle w:val="TableParagraph"/>
              <w:ind w:right="112"/>
              <w:rPr>
                <w:sz w:val="20"/>
              </w:rPr>
            </w:pPr>
            <w:r>
              <w:rPr>
                <w:spacing w:val="-5"/>
                <w:w w:val="110"/>
                <w:sz w:val="20"/>
              </w:rPr>
              <w:t>$0</w:t>
            </w:r>
          </w:p>
        </w:tc>
      </w:tr>
    </w:tbl>
    <w:p>
      <w:pPr>
        <w:spacing w:after="0"/>
        <w:rPr>
          <w:sz w:val="20"/>
        </w:rPr>
        <w:sectPr>
          <w:pgSz w:w="11910" w:h="16840"/>
          <w:pgMar w:header="0" w:footer="450" w:top="780" w:bottom="829" w:left="700" w:right="4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4"/>
        <w:gridCol w:w="2983"/>
        <w:gridCol w:w="1929"/>
        <w:gridCol w:w="1489"/>
      </w:tblGrid>
      <w:tr>
        <w:trPr>
          <w:trHeight w:val="454" w:hRule="atLeast"/>
        </w:trPr>
        <w:tc>
          <w:tcPr>
            <w:tcW w:w="3884" w:type="dxa"/>
            <w:tcBorders>
              <w:bottom w:val="single" w:sz="6" w:space="0" w:color="CCCCCC"/>
            </w:tcBorders>
          </w:tcPr>
          <w:p>
            <w:pPr>
              <w:pStyle w:val="TableParagraph"/>
              <w:spacing w:before="0"/>
              <w:jc w:val="left"/>
              <w:rPr>
                <w:rFonts w:ascii="Times New Roman"/>
                <w:sz w:val="20"/>
              </w:rPr>
            </w:pPr>
          </w:p>
        </w:tc>
        <w:tc>
          <w:tcPr>
            <w:tcW w:w="2983" w:type="dxa"/>
            <w:tcBorders>
              <w:bottom w:val="single" w:sz="6" w:space="0" w:color="CCCCCC"/>
            </w:tcBorders>
          </w:tcPr>
          <w:p>
            <w:pPr>
              <w:pStyle w:val="TableParagraph"/>
              <w:spacing w:before="1"/>
              <w:ind w:right="552"/>
              <w:rPr>
                <w:b/>
                <w:sz w:val="21"/>
              </w:rPr>
            </w:pPr>
            <w:r>
              <w:rPr>
                <w:b/>
                <w:sz w:val="21"/>
              </w:rPr>
              <w:t>2025-</w:t>
            </w:r>
            <w:r>
              <w:rPr>
                <w:b/>
                <w:spacing w:val="-5"/>
                <w:sz w:val="21"/>
              </w:rPr>
              <w:t>26</w:t>
            </w:r>
          </w:p>
        </w:tc>
        <w:tc>
          <w:tcPr>
            <w:tcW w:w="1929" w:type="dxa"/>
            <w:tcBorders>
              <w:bottom w:val="single" w:sz="6" w:space="0" w:color="CCCCCC"/>
            </w:tcBorders>
          </w:tcPr>
          <w:p>
            <w:pPr>
              <w:pStyle w:val="TableParagraph"/>
              <w:spacing w:before="1"/>
              <w:ind w:right="552"/>
              <w:rPr>
                <w:b/>
                <w:sz w:val="21"/>
              </w:rPr>
            </w:pPr>
            <w:r>
              <w:rPr>
                <w:b/>
                <w:sz w:val="21"/>
              </w:rPr>
              <w:t>2026-</w:t>
            </w:r>
            <w:r>
              <w:rPr>
                <w:b/>
                <w:spacing w:val="-5"/>
                <w:sz w:val="21"/>
              </w:rPr>
              <w:t>27</w:t>
            </w:r>
          </w:p>
        </w:tc>
        <w:tc>
          <w:tcPr>
            <w:tcW w:w="1489" w:type="dxa"/>
            <w:tcBorders>
              <w:bottom w:val="single" w:sz="6" w:space="0" w:color="CCCCCC"/>
            </w:tcBorders>
          </w:tcPr>
          <w:p>
            <w:pPr>
              <w:pStyle w:val="TableParagraph"/>
              <w:spacing w:before="1"/>
              <w:ind w:right="112"/>
              <w:rPr>
                <w:b/>
                <w:sz w:val="21"/>
              </w:rPr>
            </w:pPr>
            <w:r>
              <w:rPr>
                <w:b/>
                <w:sz w:val="21"/>
              </w:rPr>
              <w:t>2027-</w:t>
            </w:r>
            <w:r>
              <w:rPr>
                <w:b/>
                <w:spacing w:val="-5"/>
                <w:sz w:val="21"/>
              </w:rPr>
              <w:t>28</w:t>
            </w:r>
          </w:p>
        </w:tc>
      </w:tr>
      <w:tr>
        <w:trPr>
          <w:trHeight w:val="554" w:hRule="atLeast"/>
        </w:trPr>
        <w:tc>
          <w:tcPr>
            <w:tcW w:w="3884" w:type="dxa"/>
            <w:tcBorders>
              <w:top w:val="single" w:sz="6" w:space="0" w:color="CCCCCC"/>
              <w:bottom w:val="single" w:sz="6" w:space="0" w:color="CCCCCC"/>
            </w:tcBorders>
          </w:tcPr>
          <w:p>
            <w:pPr>
              <w:pStyle w:val="TableParagraph"/>
              <w:spacing w:before="160"/>
              <w:ind w:left="55"/>
              <w:jc w:val="left"/>
              <w:rPr>
                <w:sz w:val="21"/>
              </w:rPr>
            </w:pPr>
            <w:r>
              <w:rPr>
                <w:sz w:val="21"/>
              </w:rPr>
              <w:t>Revenue</w:t>
            </w:r>
            <w:r>
              <w:rPr>
                <w:spacing w:val="-8"/>
                <w:sz w:val="21"/>
              </w:rPr>
              <w:t> </w:t>
            </w:r>
            <w:r>
              <w:rPr>
                <w:sz w:val="21"/>
              </w:rPr>
              <w:t>Specific</w:t>
            </w:r>
            <w:r>
              <w:rPr>
                <w:spacing w:val="-8"/>
                <w:sz w:val="21"/>
              </w:rPr>
              <w:t> </w:t>
            </w:r>
            <w:r>
              <w:rPr>
                <w:spacing w:val="-2"/>
                <w:sz w:val="21"/>
              </w:rPr>
              <w:t>Costs</w:t>
            </w:r>
          </w:p>
        </w:tc>
        <w:tc>
          <w:tcPr>
            <w:tcW w:w="2983" w:type="dxa"/>
            <w:tcBorders>
              <w:top w:val="single" w:sz="6" w:space="0" w:color="CCCCCC"/>
              <w:bottom w:val="single" w:sz="6" w:space="0" w:color="CCCCCC"/>
            </w:tcBorders>
          </w:tcPr>
          <w:p>
            <w:pPr>
              <w:pStyle w:val="TableParagraph"/>
              <w:ind w:right="553"/>
              <w:rPr>
                <w:sz w:val="20"/>
              </w:rPr>
            </w:pPr>
            <w:r>
              <w:rPr>
                <w:spacing w:val="-5"/>
                <w:w w:val="110"/>
                <w:sz w:val="20"/>
              </w:rPr>
              <w:t>$0</w:t>
            </w:r>
          </w:p>
        </w:tc>
        <w:tc>
          <w:tcPr>
            <w:tcW w:w="1929" w:type="dxa"/>
            <w:tcBorders>
              <w:top w:val="single" w:sz="6" w:space="0" w:color="CCCCCC"/>
              <w:bottom w:val="single" w:sz="6" w:space="0" w:color="CCCCCC"/>
            </w:tcBorders>
          </w:tcPr>
          <w:p>
            <w:pPr>
              <w:pStyle w:val="TableParagraph"/>
              <w:ind w:right="553"/>
              <w:rPr>
                <w:sz w:val="20"/>
              </w:rPr>
            </w:pPr>
            <w:r>
              <w:rPr>
                <w:spacing w:val="-5"/>
                <w:w w:val="110"/>
                <w:sz w:val="20"/>
              </w:rPr>
              <w:t>$0</w:t>
            </w:r>
          </w:p>
        </w:tc>
        <w:tc>
          <w:tcPr>
            <w:tcW w:w="1489" w:type="dxa"/>
            <w:tcBorders>
              <w:top w:val="single" w:sz="6" w:space="0" w:color="CCCCCC"/>
              <w:bottom w:val="single" w:sz="6" w:space="0" w:color="CCCCCC"/>
            </w:tcBorders>
          </w:tcPr>
          <w:p>
            <w:pPr>
              <w:pStyle w:val="TableParagraph"/>
              <w:ind w:right="112"/>
              <w:rPr>
                <w:sz w:val="20"/>
              </w:rPr>
            </w:pPr>
            <w:r>
              <w:rPr>
                <w:spacing w:val="-5"/>
                <w:w w:val="110"/>
                <w:sz w:val="20"/>
              </w:rPr>
              <w:t>$0</w:t>
            </w:r>
          </w:p>
        </w:tc>
      </w:tr>
    </w:tbl>
    <w:p>
      <w:pPr>
        <w:pStyle w:val="BodyText"/>
        <w:spacing w:before="2"/>
        <w:rPr>
          <w:sz w:val="6"/>
        </w:rPr>
      </w:pPr>
    </w:p>
    <w:p>
      <w:pPr>
        <w:spacing w:after="0"/>
        <w:rPr>
          <w:sz w:val="6"/>
        </w:rPr>
        <w:sectPr>
          <w:type w:val="continuous"/>
          <w:pgSz w:w="11910" w:h="16840"/>
          <w:pgMar w:header="0" w:footer="450" w:top="1040" w:bottom="640" w:left="700" w:right="420"/>
        </w:sectPr>
      </w:pPr>
    </w:p>
    <w:p>
      <w:pPr>
        <w:spacing w:line="295" w:lineRule="auto" w:before="102"/>
        <w:ind w:left="165" w:right="38" w:firstLine="0"/>
        <w:jc w:val="left"/>
        <w:rPr>
          <w:sz w:val="21"/>
        </w:rPr>
      </w:pPr>
      <w:r>
        <w:rPr>
          <w:spacing w:val="-2"/>
          <w:w w:val="105"/>
          <w:sz w:val="21"/>
        </w:rPr>
        <w:t>Personnel</w:t>
      </w:r>
      <w:r>
        <w:rPr>
          <w:spacing w:val="-15"/>
          <w:w w:val="105"/>
          <w:sz w:val="21"/>
        </w:rPr>
        <w:t> </w:t>
      </w:r>
      <w:r>
        <w:rPr>
          <w:spacing w:val="-2"/>
          <w:w w:val="105"/>
          <w:sz w:val="21"/>
        </w:rPr>
        <w:t>Costs</w:t>
      </w:r>
      <w:r>
        <w:rPr>
          <w:spacing w:val="-15"/>
          <w:w w:val="105"/>
          <w:sz w:val="21"/>
        </w:rPr>
        <w:t> </w:t>
      </w:r>
      <w:r>
        <w:rPr>
          <w:spacing w:val="-2"/>
          <w:w w:val="105"/>
          <w:sz w:val="21"/>
        </w:rPr>
        <w:t>(Direct Labor)</w:t>
      </w:r>
    </w:p>
    <w:p>
      <w:pPr>
        <w:spacing w:line="240" w:lineRule="auto" w:before="24"/>
        <w:rPr>
          <w:sz w:val="20"/>
        </w:rPr>
      </w:pPr>
      <w:r>
        <w:rPr/>
        <w:br w:type="column"/>
      </w:r>
      <w:r>
        <w:rPr>
          <w:sz w:val="20"/>
        </w:rPr>
      </w:r>
    </w:p>
    <w:p>
      <w:pPr>
        <w:tabs>
          <w:tab w:pos="2094" w:val="left" w:leader="none"/>
          <w:tab w:pos="4023" w:val="left" w:leader="none"/>
        </w:tabs>
        <w:spacing w:before="1"/>
        <w:ind w:left="165" w:right="0" w:firstLine="0"/>
        <w:jc w:val="left"/>
        <w:rPr>
          <w:sz w:val="20"/>
        </w:rPr>
      </w:pPr>
      <w:r>
        <w:rPr>
          <w:spacing w:val="-5"/>
          <w:w w:val="110"/>
          <w:sz w:val="20"/>
        </w:rPr>
        <w:t>$0</w:t>
      </w:r>
      <w:r>
        <w:rPr>
          <w:sz w:val="20"/>
        </w:rPr>
        <w:tab/>
      </w:r>
      <w:r>
        <w:rPr>
          <w:spacing w:val="-5"/>
          <w:w w:val="110"/>
          <w:sz w:val="20"/>
        </w:rPr>
        <w:t>$0</w:t>
      </w:r>
      <w:r>
        <w:rPr>
          <w:sz w:val="20"/>
        </w:rPr>
        <w:tab/>
      </w:r>
      <w:r>
        <w:rPr>
          <w:spacing w:val="-5"/>
          <w:w w:val="110"/>
          <w:sz w:val="20"/>
        </w:rPr>
        <w:t>$0</w:t>
      </w:r>
    </w:p>
    <w:p>
      <w:pPr>
        <w:spacing w:after="0"/>
        <w:jc w:val="left"/>
        <w:rPr>
          <w:sz w:val="20"/>
        </w:rPr>
        <w:sectPr>
          <w:type w:val="continuous"/>
          <w:pgSz w:w="11910" w:h="16840"/>
          <w:pgMar w:header="0" w:footer="450" w:top="880" w:bottom="280" w:left="700" w:right="420"/>
          <w:cols w:num="2" w:equalWidth="0">
            <w:col w:w="2447" w:space="3581"/>
            <w:col w:w="4762"/>
          </w:cols>
        </w:sectPr>
      </w:pPr>
    </w:p>
    <w:p>
      <w:pPr>
        <w:pStyle w:val="BodyText"/>
        <w:rPr>
          <w:sz w:val="8"/>
        </w:rPr>
      </w:pPr>
    </w:p>
    <w:p>
      <w:pPr>
        <w:pStyle w:val="BodyText"/>
        <w:spacing w:line="20" w:lineRule="exact"/>
        <w:ind w:left="150"/>
        <w:rPr>
          <w:sz w:val="2"/>
        </w:rPr>
      </w:pPr>
      <w:r>
        <w:rPr>
          <w:sz w:val="2"/>
        </w:rPr>
        <mc:AlternateContent>
          <mc:Choice Requires="wps">
            <w:drawing>
              <wp:inline distT="0" distB="0" distL="0" distR="0">
                <wp:extent cx="6480175" cy="9525"/>
                <wp:effectExtent l="0" t="0" r="0" b="0"/>
                <wp:docPr id="226" name="Group 226"/>
                <wp:cNvGraphicFramePr>
                  <a:graphicFrameLocks/>
                </wp:cNvGraphicFramePr>
                <a:graphic>
                  <a:graphicData uri="http://schemas.microsoft.com/office/word/2010/wordprocessingGroup">
                    <wpg:wgp>
                      <wpg:cNvPr id="226" name="Group 226"/>
                      <wpg:cNvGrpSpPr/>
                      <wpg:grpSpPr>
                        <a:xfrm>
                          <a:off x="0" y="0"/>
                          <a:ext cx="6480175" cy="9525"/>
                          <a:chExt cx="6480175" cy="9525"/>
                        </a:xfrm>
                      </wpg:grpSpPr>
                      <wps:wsp>
                        <wps:cNvPr id="227" name="Graphic 227"/>
                        <wps:cNvSpPr/>
                        <wps:spPr>
                          <a:xfrm>
                            <a:off x="-8" y="0"/>
                            <a:ext cx="6480175" cy="9525"/>
                          </a:xfrm>
                          <a:custGeom>
                            <a:avLst/>
                            <a:gdLst/>
                            <a:ahLst/>
                            <a:cxnLst/>
                            <a:rect l="l" t="t" r="r" b="b"/>
                            <a:pathLst>
                              <a:path w="6480175" h="9525">
                                <a:moveTo>
                                  <a:pt x="2804858" y="9525"/>
                                </a:moveTo>
                                <a:lnTo>
                                  <a:pt x="2795333" y="0"/>
                                </a:lnTo>
                                <a:lnTo>
                                  <a:pt x="9525" y="0"/>
                                </a:lnTo>
                                <a:lnTo>
                                  <a:pt x="0" y="9525"/>
                                </a:lnTo>
                                <a:lnTo>
                                  <a:pt x="2804858" y="9525"/>
                                </a:lnTo>
                                <a:close/>
                              </a:path>
                              <a:path w="6480175" h="9525">
                                <a:moveTo>
                                  <a:pt x="4029900" y="9525"/>
                                </a:moveTo>
                                <a:lnTo>
                                  <a:pt x="4020375" y="0"/>
                                </a:lnTo>
                                <a:lnTo>
                                  <a:pt x="2814383" y="0"/>
                                </a:lnTo>
                                <a:lnTo>
                                  <a:pt x="2804858" y="9525"/>
                                </a:lnTo>
                                <a:lnTo>
                                  <a:pt x="4029900" y="9525"/>
                                </a:lnTo>
                                <a:close/>
                              </a:path>
                              <a:path w="6480175" h="9525">
                                <a:moveTo>
                                  <a:pt x="5254955" y="9525"/>
                                </a:moveTo>
                                <a:lnTo>
                                  <a:pt x="5245430" y="0"/>
                                </a:lnTo>
                                <a:lnTo>
                                  <a:pt x="4039425" y="0"/>
                                </a:lnTo>
                                <a:lnTo>
                                  <a:pt x="4029900" y="9525"/>
                                </a:lnTo>
                                <a:lnTo>
                                  <a:pt x="5254955" y="9525"/>
                                </a:lnTo>
                                <a:close/>
                              </a:path>
                              <a:path w="6480175" h="9525">
                                <a:moveTo>
                                  <a:pt x="6479997" y="9525"/>
                                </a:moveTo>
                                <a:lnTo>
                                  <a:pt x="6470472" y="0"/>
                                </a:lnTo>
                                <a:lnTo>
                                  <a:pt x="5264480" y="0"/>
                                </a:lnTo>
                                <a:lnTo>
                                  <a:pt x="5254955" y="9525"/>
                                </a:lnTo>
                                <a:lnTo>
                                  <a:pt x="6479997" y="9525"/>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510.25pt;height:.75pt;mso-position-horizontal-relative:char;mso-position-vertical-relative:line" id="docshapegroup88" coordorigin="0,0" coordsize="10205,15">
                <v:shape style="position:absolute;left:-1;top:0;width:10205;height:15" id="docshape89" coordorigin="0,0" coordsize="10205,15" path="m4417,15l4402,0,15,0,0,15,4417,15xm6346,15l6331,0,4432,0,4417,15,6346,15xm8276,15l8261,0,6361,0,6346,15,8276,15xm10205,15l10190,0,8291,0,8276,15,10205,15xe" filled="true" fillcolor="#cccccc" stroked="false">
                  <v:path arrowok="t"/>
                  <v:fill type="solid"/>
                </v:shape>
              </v:group>
            </w:pict>
          </mc:Fallback>
        </mc:AlternateContent>
      </w:r>
      <w:r>
        <w:rPr>
          <w:sz w:val="2"/>
        </w:rPr>
      </w:r>
    </w:p>
    <w:p>
      <w:pPr>
        <w:pStyle w:val="BodyText"/>
        <w:rPr>
          <w:sz w:val="20"/>
        </w:rPr>
      </w:pPr>
    </w:p>
    <w:p>
      <w:pPr>
        <w:pStyle w:val="BodyText"/>
        <w:spacing w:before="92"/>
        <w:rPr>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4"/>
        <w:gridCol w:w="3189"/>
        <w:gridCol w:w="1929"/>
        <w:gridCol w:w="1213"/>
      </w:tblGrid>
      <w:tr>
        <w:trPr>
          <w:trHeight w:val="554" w:hRule="atLeast"/>
        </w:trPr>
        <w:tc>
          <w:tcPr>
            <w:tcW w:w="3954" w:type="dxa"/>
            <w:tcBorders>
              <w:top w:val="single" w:sz="6" w:space="0" w:color="CCCCCC"/>
              <w:bottom w:val="single" w:sz="6" w:space="0" w:color="CCCCCC"/>
            </w:tcBorders>
          </w:tcPr>
          <w:p>
            <w:pPr>
              <w:pStyle w:val="TableParagraph"/>
              <w:spacing w:before="160"/>
              <w:ind w:left="55"/>
              <w:jc w:val="left"/>
              <w:rPr>
                <w:b/>
                <w:sz w:val="21"/>
              </w:rPr>
            </w:pPr>
            <w:r>
              <w:rPr>
                <w:b/>
                <w:w w:val="105"/>
                <w:sz w:val="21"/>
              </w:rPr>
              <w:t>Gross</w:t>
            </w:r>
            <w:r>
              <w:rPr>
                <w:b/>
                <w:spacing w:val="-15"/>
                <w:w w:val="105"/>
                <w:sz w:val="21"/>
              </w:rPr>
              <w:t> </w:t>
            </w:r>
            <w:r>
              <w:rPr>
                <w:b/>
                <w:spacing w:val="-2"/>
                <w:w w:val="105"/>
                <w:sz w:val="21"/>
              </w:rPr>
              <w:t>Margin</w:t>
            </w:r>
          </w:p>
        </w:tc>
        <w:tc>
          <w:tcPr>
            <w:tcW w:w="3189" w:type="dxa"/>
            <w:tcBorders>
              <w:top w:val="single" w:sz="6" w:space="0" w:color="CCCCCC"/>
              <w:bottom w:val="single" w:sz="6" w:space="0" w:color="CCCCCC"/>
            </w:tcBorders>
          </w:tcPr>
          <w:p>
            <w:pPr>
              <w:pStyle w:val="TableParagraph"/>
              <w:ind w:right="829"/>
              <w:rPr>
                <w:b/>
                <w:sz w:val="20"/>
              </w:rPr>
            </w:pPr>
            <w:r>
              <w:rPr>
                <w:b/>
                <w:spacing w:val="-5"/>
                <w:sz w:val="20"/>
              </w:rPr>
              <w:t>$0</w:t>
            </w:r>
          </w:p>
        </w:tc>
        <w:tc>
          <w:tcPr>
            <w:tcW w:w="1929" w:type="dxa"/>
            <w:tcBorders>
              <w:top w:val="single" w:sz="6" w:space="0" w:color="CCCCCC"/>
              <w:bottom w:val="single" w:sz="6" w:space="0" w:color="CCCCCC"/>
            </w:tcBorders>
          </w:tcPr>
          <w:p>
            <w:pPr>
              <w:pStyle w:val="TableParagraph"/>
              <w:ind w:left="39" w:right="5"/>
              <w:jc w:val="center"/>
              <w:rPr>
                <w:b/>
                <w:sz w:val="20"/>
              </w:rPr>
            </w:pPr>
            <w:r>
              <w:rPr>
                <w:b/>
                <w:spacing w:val="-5"/>
                <w:sz w:val="20"/>
              </w:rPr>
              <w:t>$0</w:t>
            </w:r>
          </w:p>
        </w:tc>
        <w:tc>
          <w:tcPr>
            <w:tcW w:w="1213" w:type="dxa"/>
            <w:tcBorders>
              <w:top w:val="single" w:sz="6" w:space="0" w:color="CCCCCC"/>
              <w:bottom w:val="single" w:sz="6" w:space="0" w:color="CCCCCC"/>
            </w:tcBorders>
          </w:tcPr>
          <w:p>
            <w:pPr>
              <w:pStyle w:val="TableParagraph"/>
              <w:ind w:right="112"/>
              <w:rPr>
                <w:b/>
                <w:sz w:val="20"/>
              </w:rPr>
            </w:pPr>
            <w:r>
              <w:rPr>
                <w:b/>
                <w:spacing w:val="-5"/>
                <w:sz w:val="20"/>
              </w:rPr>
              <w:t>$0</w:t>
            </w:r>
          </w:p>
        </w:tc>
      </w:tr>
      <w:tr>
        <w:trPr>
          <w:trHeight w:val="554" w:hRule="atLeast"/>
        </w:trPr>
        <w:tc>
          <w:tcPr>
            <w:tcW w:w="3954" w:type="dxa"/>
            <w:tcBorders>
              <w:top w:val="single" w:sz="6" w:space="0" w:color="CCCCCC"/>
              <w:bottom w:val="single" w:sz="6" w:space="0" w:color="CCCCCC"/>
            </w:tcBorders>
          </w:tcPr>
          <w:p>
            <w:pPr>
              <w:pStyle w:val="TableParagraph"/>
              <w:spacing w:before="160"/>
              <w:ind w:left="55"/>
              <w:jc w:val="left"/>
              <w:rPr>
                <w:b/>
                <w:sz w:val="21"/>
              </w:rPr>
            </w:pPr>
            <w:r>
              <w:rPr>
                <w:b/>
                <w:spacing w:val="-2"/>
                <w:w w:val="105"/>
                <w:sz w:val="21"/>
              </w:rPr>
              <w:t>Gross</w:t>
            </w:r>
            <w:r>
              <w:rPr>
                <w:b/>
                <w:spacing w:val="-9"/>
                <w:w w:val="105"/>
                <w:sz w:val="21"/>
              </w:rPr>
              <w:t> </w:t>
            </w:r>
            <w:r>
              <w:rPr>
                <w:b/>
                <w:spacing w:val="-2"/>
                <w:w w:val="105"/>
                <w:sz w:val="21"/>
              </w:rPr>
              <w:t>Margin</w:t>
            </w:r>
            <w:r>
              <w:rPr>
                <w:b/>
                <w:spacing w:val="-10"/>
                <w:w w:val="105"/>
                <w:sz w:val="21"/>
              </w:rPr>
              <w:t> </w:t>
            </w:r>
            <w:r>
              <w:rPr>
                <w:b/>
                <w:spacing w:val="-5"/>
                <w:w w:val="105"/>
                <w:sz w:val="21"/>
              </w:rPr>
              <w:t>(%)</w:t>
            </w:r>
          </w:p>
        </w:tc>
        <w:tc>
          <w:tcPr>
            <w:tcW w:w="3189" w:type="dxa"/>
            <w:tcBorders>
              <w:top w:val="single" w:sz="6" w:space="0" w:color="CCCCCC"/>
              <w:bottom w:val="single" w:sz="6" w:space="0" w:color="CCCCCC"/>
            </w:tcBorders>
          </w:tcPr>
          <w:p>
            <w:pPr>
              <w:pStyle w:val="TableParagraph"/>
              <w:ind w:right="829"/>
              <w:rPr>
                <w:b/>
                <w:sz w:val="20"/>
              </w:rPr>
            </w:pPr>
            <w:r>
              <w:rPr>
                <w:b/>
                <w:spacing w:val="-5"/>
                <w:w w:val="105"/>
                <w:sz w:val="20"/>
              </w:rPr>
              <w:t>0%</w:t>
            </w:r>
          </w:p>
        </w:tc>
        <w:tc>
          <w:tcPr>
            <w:tcW w:w="1929" w:type="dxa"/>
            <w:tcBorders>
              <w:top w:val="single" w:sz="6" w:space="0" w:color="CCCCCC"/>
              <w:bottom w:val="single" w:sz="6" w:space="0" w:color="CCCCCC"/>
            </w:tcBorders>
          </w:tcPr>
          <w:p>
            <w:pPr>
              <w:pStyle w:val="TableParagraph"/>
              <w:ind w:left="39" w:right="38"/>
              <w:jc w:val="center"/>
              <w:rPr>
                <w:b/>
                <w:sz w:val="20"/>
              </w:rPr>
            </w:pPr>
            <w:r>
              <w:rPr>
                <w:b/>
                <w:spacing w:val="-5"/>
                <w:w w:val="105"/>
                <w:sz w:val="20"/>
              </w:rPr>
              <w:t>0%</w:t>
            </w:r>
          </w:p>
        </w:tc>
        <w:tc>
          <w:tcPr>
            <w:tcW w:w="1213" w:type="dxa"/>
            <w:tcBorders>
              <w:top w:val="single" w:sz="6" w:space="0" w:color="CCCCCC"/>
              <w:bottom w:val="single" w:sz="6" w:space="0" w:color="CCCCCC"/>
            </w:tcBorders>
          </w:tcPr>
          <w:p>
            <w:pPr>
              <w:pStyle w:val="TableParagraph"/>
              <w:ind w:right="114"/>
              <w:rPr>
                <w:b/>
                <w:sz w:val="20"/>
              </w:rPr>
            </w:pPr>
            <w:r>
              <w:rPr>
                <w:b/>
                <w:spacing w:val="-5"/>
                <w:w w:val="105"/>
                <w:sz w:val="20"/>
              </w:rPr>
              <w:t>0%</w:t>
            </w:r>
          </w:p>
        </w:tc>
      </w:tr>
    </w:tbl>
    <w:p>
      <w:pPr>
        <w:pStyle w:val="BodyText"/>
        <w:rPr>
          <w:sz w:val="20"/>
        </w:rPr>
      </w:pPr>
    </w:p>
    <w:p>
      <w:pPr>
        <w:pStyle w:val="BodyText"/>
        <w:spacing w:before="90"/>
        <w:rPr>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4"/>
        <w:gridCol w:w="3189"/>
        <w:gridCol w:w="1929"/>
        <w:gridCol w:w="1213"/>
      </w:tblGrid>
      <w:tr>
        <w:trPr>
          <w:trHeight w:val="554" w:hRule="atLeast"/>
        </w:trPr>
        <w:tc>
          <w:tcPr>
            <w:tcW w:w="3954" w:type="dxa"/>
            <w:tcBorders>
              <w:top w:val="single" w:sz="6" w:space="0" w:color="CCCCCC"/>
              <w:bottom w:val="single" w:sz="6" w:space="0" w:color="CCCCCC"/>
            </w:tcBorders>
          </w:tcPr>
          <w:p>
            <w:pPr>
              <w:pStyle w:val="TableParagraph"/>
              <w:spacing w:before="160"/>
              <w:ind w:left="55"/>
              <w:jc w:val="left"/>
              <w:rPr>
                <w:b/>
                <w:sz w:val="21"/>
              </w:rPr>
            </w:pPr>
            <w:r>
              <w:rPr>
                <w:b/>
                <w:spacing w:val="-5"/>
                <w:sz w:val="21"/>
              </w:rPr>
              <w:t>Operating</w:t>
            </w:r>
            <w:r>
              <w:rPr>
                <w:b/>
                <w:spacing w:val="-2"/>
                <w:sz w:val="21"/>
              </w:rPr>
              <w:t> Expense</w:t>
            </w:r>
          </w:p>
        </w:tc>
        <w:tc>
          <w:tcPr>
            <w:tcW w:w="3189" w:type="dxa"/>
            <w:tcBorders>
              <w:top w:val="single" w:sz="6" w:space="0" w:color="CCCCCC"/>
              <w:bottom w:val="single" w:sz="6" w:space="0" w:color="CCCCCC"/>
            </w:tcBorders>
          </w:tcPr>
          <w:p>
            <w:pPr>
              <w:pStyle w:val="TableParagraph"/>
              <w:ind w:right="829"/>
              <w:rPr>
                <w:b/>
                <w:sz w:val="20"/>
              </w:rPr>
            </w:pPr>
            <w:r>
              <w:rPr>
                <w:b/>
                <w:spacing w:val="-5"/>
                <w:sz w:val="20"/>
              </w:rPr>
              <w:t>$0</w:t>
            </w:r>
          </w:p>
        </w:tc>
        <w:tc>
          <w:tcPr>
            <w:tcW w:w="1929" w:type="dxa"/>
            <w:tcBorders>
              <w:top w:val="single" w:sz="6" w:space="0" w:color="CCCCCC"/>
              <w:bottom w:val="single" w:sz="6" w:space="0" w:color="CCCCCC"/>
            </w:tcBorders>
          </w:tcPr>
          <w:p>
            <w:pPr>
              <w:pStyle w:val="TableParagraph"/>
              <w:ind w:left="39" w:right="5"/>
              <w:jc w:val="center"/>
              <w:rPr>
                <w:b/>
                <w:sz w:val="20"/>
              </w:rPr>
            </w:pPr>
            <w:r>
              <w:rPr>
                <w:b/>
                <w:spacing w:val="-5"/>
                <w:sz w:val="20"/>
              </w:rPr>
              <w:t>$0</w:t>
            </w:r>
          </w:p>
        </w:tc>
        <w:tc>
          <w:tcPr>
            <w:tcW w:w="1213" w:type="dxa"/>
            <w:tcBorders>
              <w:top w:val="single" w:sz="6" w:space="0" w:color="CCCCCC"/>
              <w:bottom w:val="single" w:sz="6" w:space="0" w:color="CCCCCC"/>
            </w:tcBorders>
          </w:tcPr>
          <w:p>
            <w:pPr>
              <w:pStyle w:val="TableParagraph"/>
              <w:ind w:right="112"/>
              <w:rPr>
                <w:b/>
                <w:sz w:val="20"/>
              </w:rPr>
            </w:pPr>
            <w:r>
              <w:rPr>
                <w:b/>
                <w:spacing w:val="-5"/>
                <w:sz w:val="20"/>
              </w:rPr>
              <w:t>$0</w:t>
            </w:r>
          </w:p>
        </w:tc>
      </w:tr>
      <w:tr>
        <w:trPr>
          <w:trHeight w:val="853" w:hRule="atLeast"/>
        </w:trPr>
        <w:tc>
          <w:tcPr>
            <w:tcW w:w="3954" w:type="dxa"/>
            <w:tcBorders>
              <w:bottom w:val="single" w:sz="6" w:space="0" w:color="CCCCCC"/>
            </w:tcBorders>
          </w:tcPr>
          <w:p>
            <w:pPr>
              <w:pStyle w:val="TableParagraph"/>
              <w:spacing w:line="295" w:lineRule="auto" w:before="160"/>
              <w:ind w:left="55" w:right="1681"/>
              <w:jc w:val="left"/>
              <w:rPr>
                <w:sz w:val="21"/>
              </w:rPr>
            </w:pPr>
            <w:r>
              <w:rPr>
                <w:sz w:val="21"/>
              </w:rPr>
              <w:t>Payroll</w:t>
            </w:r>
            <w:r>
              <w:rPr>
                <w:spacing w:val="-13"/>
                <w:sz w:val="21"/>
              </w:rPr>
              <w:t> </w:t>
            </w:r>
            <w:r>
              <w:rPr>
                <w:sz w:val="21"/>
              </w:rPr>
              <w:t>Expense </w:t>
            </w:r>
            <w:r>
              <w:rPr>
                <w:spacing w:val="-4"/>
                <w:sz w:val="21"/>
              </w:rPr>
              <w:t>(Indirect </w:t>
            </w:r>
            <w:r>
              <w:rPr>
                <w:spacing w:val="-2"/>
                <w:sz w:val="21"/>
              </w:rPr>
              <w:t>Labor)</w:t>
            </w:r>
          </w:p>
        </w:tc>
        <w:tc>
          <w:tcPr>
            <w:tcW w:w="3189" w:type="dxa"/>
            <w:tcBorders>
              <w:bottom w:val="single" w:sz="6" w:space="0" w:color="CCCCCC"/>
            </w:tcBorders>
          </w:tcPr>
          <w:p>
            <w:pPr>
              <w:pStyle w:val="TableParagraph"/>
              <w:spacing w:before="83"/>
              <w:jc w:val="left"/>
              <w:rPr>
                <w:sz w:val="20"/>
              </w:rPr>
            </w:pPr>
          </w:p>
          <w:p>
            <w:pPr>
              <w:pStyle w:val="TableParagraph"/>
              <w:spacing w:before="0"/>
              <w:ind w:right="829"/>
              <w:rPr>
                <w:sz w:val="20"/>
              </w:rPr>
            </w:pPr>
            <w:r>
              <w:rPr>
                <w:spacing w:val="-5"/>
                <w:w w:val="110"/>
                <w:sz w:val="20"/>
              </w:rPr>
              <w:t>$0</w:t>
            </w:r>
          </w:p>
        </w:tc>
        <w:tc>
          <w:tcPr>
            <w:tcW w:w="1929" w:type="dxa"/>
            <w:tcBorders>
              <w:bottom w:val="single" w:sz="6" w:space="0" w:color="CCCCCC"/>
            </w:tcBorders>
          </w:tcPr>
          <w:p>
            <w:pPr>
              <w:pStyle w:val="TableParagraph"/>
              <w:spacing w:before="83"/>
              <w:jc w:val="left"/>
              <w:rPr>
                <w:sz w:val="20"/>
              </w:rPr>
            </w:pPr>
          </w:p>
          <w:p>
            <w:pPr>
              <w:pStyle w:val="TableParagraph"/>
              <w:spacing w:before="0"/>
              <w:ind w:left="39"/>
              <w:jc w:val="center"/>
              <w:rPr>
                <w:sz w:val="20"/>
              </w:rPr>
            </w:pPr>
            <w:r>
              <w:rPr>
                <w:spacing w:val="-5"/>
                <w:w w:val="110"/>
                <w:sz w:val="20"/>
              </w:rPr>
              <w:t>$0</w:t>
            </w:r>
          </w:p>
        </w:tc>
        <w:tc>
          <w:tcPr>
            <w:tcW w:w="1213" w:type="dxa"/>
            <w:tcBorders>
              <w:bottom w:val="single" w:sz="6" w:space="0" w:color="CCCCCC"/>
            </w:tcBorders>
          </w:tcPr>
          <w:p>
            <w:pPr>
              <w:pStyle w:val="TableParagraph"/>
              <w:spacing w:before="83"/>
              <w:jc w:val="left"/>
              <w:rPr>
                <w:sz w:val="20"/>
              </w:rPr>
            </w:pPr>
          </w:p>
          <w:p>
            <w:pPr>
              <w:pStyle w:val="TableParagraph"/>
              <w:spacing w:before="0"/>
              <w:ind w:right="112"/>
              <w:rPr>
                <w:sz w:val="20"/>
              </w:rPr>
            </w:pPr>
            <w:r>
              <w:rPr>
                <w:spacing w:val="-5"/>
                <w:w w:val="110"/>
                <w:sz w:val="20"/>
              </w:rPr>
              <w:t>$0</w:t>
            </w:r>
          </w:p>
        </w:tc>
      </w:tr>
      <w:tr>
        <w:trPr>
          <w:trHeight w:val="554" w:hRule="atLeast"/>
        </w:trPr>
        <w:tc>
          <w:tcPr>
            <w:tcW w:w="3954" w:type="dxa"/>
            <w:tcBorders>
              <w:top w:val="single" w:sz="6" w:space="0" w:color="CCCCCC"/>
              <w:bottom w:val="single" w:sz="6" w:space="0" w:color="CCCCCC"/>
            </w:tcBorders>
          </w:tcPr>
          <w:p>
            <w:pPr>
              <w:pStyle w:val="TableParagraph"/>
              <w:spacing w:before="160"/>
              <w:ind w:left="55"/>
              <w:jc w:val="left"/>
              <w:rPr>
                <w:sz w:val="21"/>
              </w:rPr>
            </w:pPr>
            <w:r>
              <w:rPr>
                <w:spacing w:val="-4"/>
                <w:sz w:val="21"/>
              </w:rPr>
              <w:t>General</w:t>
            </w:r>
            <w:r>
              <w:rPr>
                <w:sz w:val="21"/>
              </w:rPr>
              <w:t> </w:t>
            </w:r>
            <w:r>
              <w:rPr>
                <w:spacing w:val="-2"/>
                <w:sz w:val="21"/>
              </w:rPr>
              <w:t>Expense</w:t>
            </w:r>
          </w:p>
        </w:tc>
        <w:tc>
          <w:tcPr>
            <w:tcW w:w="3189" w:type="dxa"/>
            <w:tcBorders>
              <w:top w:val="single" w:sz="6" w:space="0" w:color="CCCCCC"/>
              <w:bottom w:val="single" w:sz="6" w:space="0" w:color="CCCCCC"/>
            </w:tcBorders>
          </w:tcPr>
          <w:p>
            <w:pPr>
              <w:pStyle w:val="TableParagraph"/>
              <w:ind w:right="829"/>
              <w:rPr>
                <w:sz w:val="20"/>
              </w:rPr>
            </w:pPr>
            <w:r>
              <w:rPr>
                <w:spacing w:val="-5"/>
                <w:w w:val="110"/>
                <w:sz w:val="20"/>
              </w:rPr>
              <w:t>$0</w:t>
            </w:r>
          </w:p>
        </w:tc>
        <w:tc>
          <w:tcPr>
            <w:tcW w:w="1929" w:type="dxa"/>
            <w:tcBorders>
              <w:top w:val="single" w:sz="6" w:space="0" w:color="CCCCCC"/>
              <w:bottom w:val="single" w:sz="6" w:space="0" w:color="CCCCCC"/>
            </w:tcBorders>
          </w:tcPr>
          <w:p>
            <w:pPr>
              <w:pStyle w:val="TableParagraph"/>
              <w:ind w:left="39"/>
              <w:jc w:val="center"/>
              <w:rPr>
                <w:sz w:val="20"/>
              </w:rPr>
            </w:pPr>
            <w:r>
              <w:rPr>
                <w:spacing w:val="-5"/>
                <w:w w:val="110"/>
                <w:sz w:val="20"/>
              </w:rPr>
              <w:t>$0</w:t>
            </w:r>
          </w:p>
        </w:tc>
        <w:tc>
          <w:tcPr>
            <w:tcW w:w="1213" w:type="dxa"/>
            <w:tcBorders>
              <w:top w:val="single" w:sz="6" w:space="0" w:color="CCCCCC"/>
              <w:bottom w:val="single" w:sz="6" w:space="0" w:color="CCCCCC"/>
            </w:tcBorders>
          </w:tcPr>
          <w:p>
            <w:pPr>
              <w:pStyle w:val="TableParagraph"/>
              <w:ind w:right="112"/>
              <w:rPr>
                <w:sz w:val="20"/>
              </w:rPr>
            </w:pPr>
            <w:r>
              <w:rPr>
                <w:spacing w:val="-5"/>
                <w:w w:val="110"/>
                <w:sz w:val="20"/>
              </w:rPr>
              <w:t>$0</w:t>
            </w:r>
          </w:p>
        </w:tc>
      </w:tr>
      <w:tr>
        <w:trPr>
          <w:trHeight w:val="554" w:hRule="atLeast"/>
        </w:trPr>
        <w:tc>
          <w:tcPr>
            <w:tcW w:w="3954" w:type="dxa"/>
            <w:tcBorders>
              <w:top w:val="single" w:sz="6" w:space="0" w:color="CCCCCC"/>
              <w:bottom w:val="single" w:sz="6" w:space="0" w:color="CCCCCC"/>
            </w:tcBorders>
          </w:tcPr>
          <w:p>
            <w:pPr>
              <w:pStyle w:val="TableParagraph"/>
              <w:spacing w:before="160"/>
              <w:ind w:left="55"/>
              <w:jc w:val="left"/>
              <w:rPr>
                <w:sz w:val="21"/>
              </w:rPr>
            </w:pPr>
            <w:r>
              <w:rPr>
                <w:w w:val="105"/>
                <w:sz w:val="21"/>
              </w:rPr>
              <w:t>Bad</w:t>
            </w:r>
            <w:r>
              <w:rPr>
                <w:spacing w:val="-11"/>
                <w:w w:val="105"/>
                <w:sz w:val="21"/>
              </w:rPr>
              <w:t> </w:t>
            </w:r>
            <w:r>
              <w:rPr>
                <w:spacing w:val="-4"/>
                <w:w w:val="105"/>
                <w:sz w:val="21"/>
              </w:rPr>
              <w:t>Debt</w:t>
            </w:r>
          </w:p>
        </w:tc>
        <w:tc>
          <w:tcPr>
            <w:tcW w:w="3189" w:type="dxa"/>
            <w:tcBorders>
              <w:top w:val="single" w:sz="6" w:space="0" w:color="CCCCCC"/>
              <w:bottom w:val="single" w:sz="6" w:space="0" w:color="CCCCCC"/>
            </w:tcBorders>
          </w:tcPr>
          <w:p>
            <w:pPr>
              <w:pStyle w:val="TableParagraph"/>
              <w:ind w:right="829"/>
              <w:rPr>
                <w:sz w:val="20"/>
              </w:rPr>
            </w:pPr>
            <w:r>
              <w:rPr>
                <w:spacing w:val="-5"/>
                <w:w w:val="110"/>
                <w:sz w:val="20"/>
              </w:rPr>
              <w:t>$0</w:t>
            </w:r>
          </w:p>
        </w:tc>
        <w:tc>
          <w:tcPr>
            <w:tcW w:w="1929" w:type="dxa"/>
            <w:tcBorders>
              <w:top w:val="single" w:sz="6" w:space="0" w:color="CCCCCC"/>
              <w:bottom w:val="single" w:sz="6" w:space="0" w:color="CCCCCC"/>
            </w:tcBorders>
          </w:tcPr>
          <w:p>
            <w:pPr>
              <w:pStyle w:val="TableParagraph"/>
              <w:ind w:left="39"/>
              <w:jc w:val="center"/>
              <w:rPr>
                <w:sz w:val="20"/>
              </w:rPr>
            </w:pPr>
            <w:r>
              <w:rPr>
                <w:spacing w:val="-5"/>
                <w:w w:val="110"/>
                <w:sz w:val="20"/>
              </w:rPr>
              <w:t>$0</w:t>
            </w:r>
          </w:p>
        </w:tc>
        <w:tc>
          <w:tcPr>
            <w:tcW w:w="1213" w:type="dxa"/>
            <w:tcBorders>
              <w:top w:val="single" w:sz="6" w:space="0" w:color="CCCCCC"/>
              <w:bottom w:val="single" w:sz="6" w:space="0" w:color="CCCCCC"/>
            </w:tcBorders>
          </w:tcPr>
          <w:p>
            <w:pPr>
              <w:pStyle w:val="TableParagraph"/>
              <w:ind w:right="112"/>
              <w:rPr>
                <w:sz w:val="20"/>
              </w:rPr>
            </w:pPr>
            <w:r>
              <w:rPr>
                <w:spacing w:val="-5"/>
                <w:w w:val="110"/>
                <w:sz w:val="20"/>
              </w:rPr>
              <w:t>$0</w:t>
            </w:r>
          </w:p>
        </w:tc>
      </w:tr>
    </w:tbl>
    <w:p>
      <w:pPr>
        <w:pStyle w:val="BodyText"/>
        <w:rPr>
          <w:sz w:val="6"/>
        </w:rPr>
      </w:pPr>
    </w:p>
    <w:p>
      <w:pPr>
        <w:spacing w:after="0"/>
        <w:rPr>
          <w:sz w:val="6"/>
        </w:rPr>
        <w:sectPr>
          <w:type w:val="continuous"/>
          <w:pgSz w:w="11910" w:h="16840"/>
          <w:pgMar w:header="0" w:footer="450" w:top="880" w:bottom="280" w:left="700" w:right="420"/>
        </w:sectPr>
      </w:pPr>
    </w:p>
    <w:p>
      <w:pPr>
        <w:spacing w:line="295" w:lineRule="auto" w:before="84"/>
        <w:ind w:left="165" w:right="38" w:firstLine="0"/>
        <w:jc w:val="left"/>
        <w:rPr>
          <w:sz w:val="21"/>
        </w:rPr>
      </w:pPr>
      <w:r>
        <w:rPr>
          <w:sz w:val="21"/>
        </w:rPr>
        <w:t>Amortization</w:t>
      </w:r>
      <w:r>
        <w:rPr>
          <w:spacing w:val="-16"/>
          <w:sz w:val="21"/>
        </w:rPr>
        <w:t> </w:t>
      </w:r>
      <w:r>
        <w:rPr>
          <w:sz w:val="21"/>
        </w:rPr>
        <w:t>of</w:t>
      </w:r>
      <w:r>
        <w:rPr>
          <w:spacing w:val="-16"/>
          <w:sz w:val="21"/>
        </w:rPr>
        <w:t> </w:t>
      </w:r>
      <w:r>
        <w:rPr>
          <w:sz w:val="21"/>
        </w:rPr>
        <w:t>Current </w:t>
      </w:r>
      <w:r>
        <w:rPr>
          <w:spacing w:val="-2"/>
          <w:sz w:val="21"/>
        </w:rPr>
        <w:t>Assets</w:t>
      </w:r>
    </w:p>
    <w:p>
      <w:pPr>
        <w:spacing w:line="240" w:lineRule="auto" w:before="7"/>
        <w:rPr>
          <w:sz w:val="20"/>
        </w:rPr>
      </w:pPr>
      <w:r>
        <w:rPr/>
        <w:br w:type="column"/>
      </w:r>
      <w:r>
        <w:rPr>
          <w:sz w:val="20"/>
        </w:rPr>
      </w:r>
    </w:p>
    <w:p>
      <w:pPr>
        <w:tabs>
          <w:tab w:pos="2094" w:val="left" w:leader="none"/>
          <w:tab w:pos="4023" w:val="left" w:leader="none"/>
        </w:tabs>
        <w:spacing w:before="0"/>
        <w:ind w:left="165" w:right="0" w:firstLine="0"/>
        <w:jc w:val="left"/>
        <w:rPr>
          <w:sz w:val="20"/>
        </w:rPr>
      </w:pPr>
      <w:r>
        <w:rPr>
          <w:spacing w:val="-5"/>
          <w:w w:val="110"/>
          <w:sz w:val="20"/>
        </w:rPr>
        <w:t>$0</w:t>
      </w:r>
      <w:r>
        <w:rPr>
          <w:sz w:val="20"/>
        </w:rPr>
        <w:tab/>
      </w:r>
      <w:r>
        <w:rPr>
          <w:spacing w:val="-5"/>
          <w:w w:val="110"/>
          <w:sz w:val="20"/>
        </w:rPr>
        <w:t>$0</w:t>
      </w:r>
      <w:r>
        <w:rPr>
          <w:sz w:val="20"/>
        </w:rPr>
        <w:tab/>
      </w:r>
      <w:r>
        <w:rPr>
          <w:spacing w:val="-5"/>
          <w:w w:val="110"/>
          <w:sz w:val="20"/>
        </w:rPr>
        <w:t>$0</w:t>
      </w:r>
    </w:p>
    <w:p>
      <w:pPr>
        <w:spacing w:after="0"/>
        <w:jc w:val="left"/>
        <w:rPr>
          <w:sz w:val="20"/>
        </w:rPr>
        <w:sectPr>
          <w:type w:val="continuous"/>
          <w:pgSz w:w="11910" w:h="16840"/>
          <w:pgMar w:header="0" w:footer="450" w:top="880" w:bottom="280" w:left="700" w:right="420"/>
          <w:cols w:num="2" w:equalWidth="0">
            <w:col w:w="2442" w:space="3587"/>
            <w:col w:w="4761"/>
          </w:cols>
        </w:sectPr>
      </w:pPr>
    </w:p>
    <w:p>
      <w:pPr>
        <w:pStyle w:val="BodyText"/>
        <w:spacing w:after="1"/>
        <w:rPr>
          <w:sz w:val="8"/>
        </w:rPr>
      </w:pPr>
    </w:p>
    <w:p>
      <w:pPr>
        <w:pStyle w:val="BodyText"/>
        <w:spacing w:line="20" w:lineRule="exact"/>
        <w:ind w:left="150"/>
        <w:rPr>
          <w:sz w:val="2"/>
        </w:rPr>
      </w:pPr>
      <w:r>
        <w:rPr>
          <w:sz w:val="2"/>
        </w:rPr>
        <mc:AlternateContent>
          <mc:Choice Requires="wps">
            <w:drawing>
              <wp:inline distT="0" distB="0" distL="0" distR="0">
                <wp:extent cx="6480175" cy="9525"/>
                <wp:effectExtent l="0" t="0" r="0" b="0"/>
                <wp:docPr id="228" name="Group 228"/>
                <wp:cNvGraphicFramePr>
                  <a:graphicFrameLocks/>
                </wp:cNvGraphicFramePr>
                <a:graphic>
                  <a:graphicData uri="http://schemas.microsoft.com/office/word/2010/wordprocessingGroup">
                    <wpg:wgp>
                      <wpg:cNvPr id="228" name="Group 228"/>
                      <wpg:cNvGrpSpPr/>
                      <wpg:grpSpPr>
                        <a:xfrm>
                          <a:off x="0" y="0"/>
                          <a:ext cx="6480175" cy="9525"/>
                          <a:chExt cx="6480175" cy="9525"/>
                        </a:xfrm>
                      </wpg:grpSpPr>
                      <wps:wsp>
                        <wps:cNvPr id="229" name="Graphic 229"/>
                        <wps:cNvSpPr/>
                        <wps:spPr>
                          <a:xfrm>
                            <a:off x="-8" y="6"/>
                            <a:ext cx="6480175" cy="9525"/>
                          </a:xfrm>
                          <a:custGeom>
                            <a:avLst/>
                            <a:gdLst/>
                            <a:ahLst/>
                            <a:cxnLst/>
                            <a:rect l="l" t="t" r="r" b="b"/>
                            <a:pathLst>
                              <a:path w="6480175" h="9525">
                                <a:moveTo>
                                  <a:pt x="2804858" y="9525"/>
                                </a:moveTo>
                                <a:lnTo>
                                  <a:pt x="2795333" y="0"/>
                                </a:lnTo>
                                <a:lnTo>
                                  <a:pt x="9525" y="0"/>
                                </a:lnTo>
                                <a:lnTo>
                                  <a:pt x="0" y="9525"/>
                                </a:lnTo>
                                <a:lnTo>
                                  <a:pt x="2804858" y="9525"/>
                                </a:lnTo>
                                <a:close/>
                              </a:path>
                              <a:path w="6480175" h="9525">
                                <a:moveTo>
                                  <a:pt x="4029900" y="9525"/>
                                </a:moveTo>
                                <a:lnTo>
                                  <a:pt x="4020375" y="0"/>
                                </a:lnTo>
                                <a:lnTo>
                                  <a:pt x="2814383" y="0"/>
                                </a:lnTo>
                                <a:lnTo>
                                  <a:pt x="2804858" y="9525"/>
                                </a:lnTo>
                                <a:lnTo>
                                  <a:pt x="4029900" y="9525"/>
                                </a:lnTo>
                                <a:close/>
                              </a:path>
                              <a:path w="6480175" h="9525">
                                <a:moveTo>
                                  <a:pt x="5254955" y="9525"/>
                                </a:moveTo>
                                <a:lnTo>
                                  <a:pt x="5245430" y="0"/>
                                </a:lnTo>
                                <a:lnTo>
                                  <a:pt x="4039425" y="0"/>
                                </a:lnTo>
                                <a:lnTo>
                                  <a:pt x="4029900" y="9525"/>
                                </a:lnTo>
                                <a:lnTo>
                                  <a:pt x="5254955" y="9525"/>
                                </a:lnTo>
                                <a:close/>
                              </a:path>
                              <a:path w="6480175" h="9525">
                                <a:moveTo>
                                  <a:pt x="6479997" y="9525"/>
                                </a:moveTo>
                                <a:lnTo>
                                  <a:pt x="6470472" y="0"/>
                                </a:lnTo>
                                <a:lnTo>
                                  <a:pt x="5264480" y="0"/>
                                </a:lnTo>
                                <a:lnTo>
                                  <a:pt x="5254955" y="9525"/>
                                </a:lnTo>
                                <a:lnTo>
                                  <a:pt x="6479997" y="9525"/>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510.25pt;height:.75pt;mso-position-horizontal-relative:char;mso-position-vertical-relative:line" id="docshapegroup90" coordorigin="0,0" coordsize="10205,15">
                <v:shape style="position:absolute;left:-1;top:0;width:10205;height:15" id="docshape91" coordorigin="0,0" coordsize="10205,15" path="m4417,15l4402,0,15,0,0,15,4417,15xm6346,15l6331,0,4432,0,4417,15,6346,15xm8276,15l8261,0,6361,0,6346,15,8276,15xm10205,15l10190,0,8291,0,8276,15,10205,15xe" filled="true" fillcolor="#cccccc" stroked="false">
                  <v:path arrowok="t"/>
                  <v:fill type="solid"/>
                </v:shape>
              </v:group>
            </w:pict>
          </mc:Fallback>
        </mc:AlternateContent>
      </w:r>
      <w:r>
        <w:rPr>
          <w:sz w:val="2"/>
        </w:rPr>
      </w:r>
    </w:p>
    <w:p>
      <w:pPr>
        <w:pStyle w:val="BodyText"/>
        <w:rPr>
          <w:sz w:val="20"/>
        </w:rPr>
      </w:pPr>
    </w:p>
    <w:p>
      <w:pPr>
        <w:pStyle w:val="BodyText"/>
        <w:spacing w:before="60"/>
        <w:rPr>
          <w:sz w:val="20"/>
        </w:rPr>
      </w:pPr>
      <w:r>
        <w:rPr/>
        <mc:AlternateContent>
          <mc:Choice Requires="wps">
            <w:drawing>
              <wp:anchor distT="0" distB="0" distL="0" distR="0" allowOverlap="1" layoutInCell="1" locked="0" behindDoc="1" simplePos="0" relativeHeight="487688704">
                <wp:simplePos x="0" y="0"/>
                <wp:positionH relativeFrom="page">
                  <wp:posOffset>540000</wp:posOffset>
                </wp:positionH>
                <wp:positionV relativeFrom="paragraph">
                  <wp:posOffset>201309</wp:posOffset>
                </wp:positionV>
                <wp:extent cx="6480175" cy="9525"/>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6480175" cy="9525"/>
                        </a:xfrm>
                        <a:custGeom>
                          <a:avLst/>
                          <a:gdLst/>
                          <a:ahLst/>
                          <a:cxnLst/>
                          <a:rect l="l" t="t" r="r" b="b"/>
                          <a:pathLst>
                            <a:path w="6480175" h="9525">
                              <a:moveTo>
                                <a:pt x="6480000" y="9525"/>
                              </a:moveTo>
                              <a:lnTo>
                                <a:pt x="0" y="9525"/>
                              </a:lnTo>
                              <a:lnTo>
                                <a:pt x="9525" y="0"/>
                              </a:lnTo>
                              <a:lnTo>
                                <a:pt x="6470475" y="0"/>
                              </a:lnTo>
                              <a:lnTo>
                                <a:pt x="6480000"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688pt;margin-top:15.851172pt;width:510.25pt;height:.75pt;mso-position-horizontal-relative:page;mso-position-vertical-relative:paragraph;z-index:-15627776;mso-wrap-distance-left:0;mso-wrap-distance-right:0" id="docshape92" coordorigin="850,317" coordsize="10205,15" path="m11055,332l850,332,865,317,11040,317,11055,332xe" filled="true" fillcolor="#cccccc" stroked="false">
                <v:path arrowok="t"/>
                <v:fill type="solid"/>
                <w10:wrap type="topAndBottom"/>
              </v:shape>
            </w:pict>
          </mc:Fallback>
        </mc:AlternateContent>
      </w:r>
    </w:p>
    <w:p>
      <w:pPr>
        <w:tabs>
          <w:tab w:pos="6189" w:val="left" w:leader="none"/>
          <w:tab w:pos="8118" w:val="left" w:leader="none"/>
          <w:tab w:pos="10047" w:val="left" w:leader="none"/>
        </w:tabs>
        <w:spacing w:before="160"/>
        <w:ind w:left="165" w:right="0" w:firstLine="0"/>
        <w:jc w:val="left"/>
        <w:rPr>
          <w:b/>
          <w:sz w:val="20"/>
        </w:rPr>
      </w:pPr>
      <w:r>
        <w:rPr>
          <w:b/>
          <w:spacing w:val="-2"/>
          <w:sz w:val="21"/>
        </w:rPr>
        <w:t>EBITDA</w:t>
      </w:r>
      <w:r>
        <w:rPr>
          <w:b/>
          <w:sz w:val="21"/>
        </w:rPr>
        <w:tab/>
      </w:r>
      <w:r>
        <w:rPr>
          <w:b/>
          <w:spacing w:val="-5"/>
          <w:sz w:val="20"/>
        </w:rPr>
        <w:t>$0</w:t>
      </w:r>
      <w:r>
        <w:rPr>
          <w:b/>
          <w:sz w:val="20"/>
        </w:rPr>
        <w:tab/>
      </w:r>
      <w:r>
        <w:rPr>
          <w:b/>
          <w:spacing w:val="-5"/>
          <w:sz w:val="20"/>
        </w:rPr>
        <w:t>$0</w:t>
      </w:r>
      <w:r>
        <w:rPr>
          <w:b/>
          <w:sz w:val="20"/>
        </w:rPr>
        <w:tab/>
      </w:r>
      <w:r>
        <w:rPr>
          <w:b/>
          <w:spacing w:val="-5"/>
          <w:sz w:val="20"/>
        </w:rPr>
        <w:t>$0</w:t>
      </w:r>
    </w:p>
    <w:p>
      <w:pPr>
        <w:pStyle w:val="BodyText"/>
        <w:spacing w:before="10"/>
        <w:rPr>
          <w:b/>
          <w:sz w:val="10"/>
        </w:rPr>
      </w:pPr>
      <w:r>
        <w:rPr/>
        <mc:AlternateContent>
          <mc:Choice Requires="wps">
            <w:drawing>
              <wp:anchor distT="0" distB="0" distL="0" distR="0" allowOverlap="1" layoutInCell="1" locked="0" behindDoc="1" simplePos="0" relativeHeight="487689216">
                <wp:simplePos x="0" y="0"/>
                <wp:positionH relativeFrom="page">
                  <wp:posOffset>539991</wp:posOffset>
                </wp:positionH>
                <wp:positionV relativeFrom="paragraph">
                  <wp:posOffset>95518</wp:posOffset>
                </wp:positionV>
                <wp:extent cx="6480175" cy="9525"/>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6480175" cy="9525"/>
                        </a:xfrm>
                        <a:custGeom>
                          <a:avLst/>
                          <a:gdLst/>
                          <a:ahLst/>
                          <a:cxnLst/>
                          <a:rect l="l" t="t" r="r" b="b"/>
                          <a:pathLst>
                            <a:path w="6480175" h="9525">
                              <a:moveTo>
                                <a:pt x="2804858" y="9525"/>
                              </a:moveTo>
                              <a:lnTo>
                                <a:pt x="2795333" y="0"/>
                              </a:lnTo>
                              <a:lnTo>
                                <a:pt x="9525" y="0"/>
                              </a:lnTo>
                              <a:lnTo>
                                <a:pt x="0" y="9525"/>
                              </a:lnTo>
                              <a:lnTo>
                                <a:pt x="2804858" y="9525"/>
                              </a:lnTo>
                              <a:close/>
                            </a:path>
                            <a:path w="6480175" h="9525">
                              <a:moveTo>
                                <a:pt x="4029900" y="9525"/>
                              </a:moveTo>
                              <a:lnTo>
                                <a:pt x="4020375" y="0"/>
                              </a:lnTo>
                              <a:lnTo>
                                <a:pt x="2814383" y="0"/>
                              </a:lnTo>
                              <a:lnTo>
                                <a:pt x="2804858" y="9525"/>
                              </a:lnTo>
                              <a:lnTo>
                                <a:pt x="4029900" y="9525"/>
                              </a:lnTo>
                              <a:close/>
                            </a:path>
                            <a:path w="6480175" h="9525">
                              <a:moveTo>
                                <a:pt x="5254955" y="9525"/>
                              </a:moveTo>
                              <a:lnTo>
                                <a:pt x="5245430" y="0"/>
                              </a:lnTo>
                              <a:lnTo>
                                <a:pt x="4039425" y="0"/>
                              </a:lnTo>
                              <a:lnTo>
                                <a:pt x="4029900" y="9525"/>
                              </a:lnTo>
                              <a:lnTo>
                                <a:pt x="5254955" y="9525"/>
                              </a:lnTo>
                              <a:close/>
                            </a:path>
                            <a:path w="6480175" h="9525">
                              <a:moveTo>
                                <a:pt x="6479997" y="9525"/>
                              </a:moveTo>
                              <a:lnTo>
                                <a:pt x="6470472" y="0"/>
                              </a:lnTo>
                              <a:lnTo>
                                <a:pt x="5264480" y="0"/>
                              </a:lnTo>
                              <a:lnTo>
                                <a:pt x="5254955" y="9525"/>
                              </a:lnTo>
                              <a:lnTo>
                                <a:pt x="6479997"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001pt;margin-top:7.521132pt;width:510.25pt;height:.75pt;mso-position-horizontal-relative:page;mso-position-vertical-relative:paragraph;z-index:-15627264;mso-wrap-distance-left:0;mso-wrap-distance-right:0" id="docshape93" coordorigin="850,150" coordsize="10205,15" path="m5267,165l5252,150,865,150,850,165,5267,165xm7197,165l7182,150,5282,150,5267,165,7197,165xm9126,165l9111,150,7212,150,7197,165,9126,165xm11055,165l11040,150,9141,150,9126,165,11055,165xe" filled="true" fillcolor="#cccccc" stroked="false">
                <v:path arrowok="t"/>
                <v:fill type="solid"/>
                <w10:wrap type="topAndBottom"/>
              </v:shape>
            </w:pict>
          </mc:Fallback>
        </mc:AlternateContent>
      </w:r>
    </w:p>
    <w:p>
      <w:pPr>
        <w:pStyle w:val="BodyText"/>
        <w:rPr>
          <w:b/>
          <w:sz w:val="20"/>
        </w:rPr>
      </w:pPr>
    </w:p>
    <w:p>
      <w:pPr>
        <w:pStyle w:val="BodyText"/>
        <w:spacing w:before="65"/>
        <w:rPr>
          <w:b/>
          <w:sz w:val="20"/>
        </w:rPr>
      </w:pPr>
      <w:r>
        <w:rPr/>
        <mc:AlternateContent>
          <mc:Choice Requires="wps">
            <w:drawing>
              <wp:anchor distT="0" distB="0" distL="0" distR="0" allowOverlap="1" layoutInCell="1" locked="0" behindDoc="1" simplePos="0" relativeHeight="487689728">
                <wp:simplePos x="0" y="0"/>
                <wp:positionH relativeFrom="page">
                  <wp:posOffset>540000</wp:posOffset>
                </wp:positionH>
                <wp:positionV relativeFrom="paragraph">
                  <wp:posOffset>204484</wp:posOffset>
                </wp:positionV>
                <wp:extent cx="6480175" cy="9525"/>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6480175" cy="9525"/>
                        </a:xfrm>
                        <a:custGeom>
                          <a:avLst/>
                          <a:gdLst/>
                          <a:ahLst/>
                          <a:cxnLst/>
                          <a:rect l="l" t="t" r="r" b="b"/>
                          <a:pathLst>
                            <a:path w="6480175" h="9525">
                              <a:moveTo>
                                <a:pt x="6480000" y="9525"/>
                              </a:moveTo>
                              <a:lnTo>
                                <a:pt x="0" y="9525"/>
                              </a:lnTo>
                              <a:lnTo>
                                <a:pt x="9525" y="0"/>
                              </a:lnTo>
                              <a:lnTo>
                                <a:pt x="6470475" y="0"/>
                              </a:lnTo>
                              <a:lnTo>
                                <a:pt x="6480000"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688pt;margin-top:16.101173pt;width:510.25pt;height:.75pt;mso-position-horizontal-relative:page;mso-position-vertical-relative:paragraph;z-index:-15626752;mso-wrap-distance-left:0;mso-wrap-distance-right:0" id="docshape94" coordorigin="850,322" coordsize="10205,15" path="m11055,337l850,337,865,322,11040,322,11055,337xe" filled="true" fillcolor="#cccccc" stroked="false">
                <v:path arrowok="t"/>
                <v:fill type="solid"/>
                <w10:wrap type="topAndBottom"/>
              </v:shape>
            </w:pict>
          </mc:Fallback>
        </mc:AlternateContent>
      </w:r>
    </w:p>
    <w:p>
      <w:pPr>
        <w:tabs>
          <w:tab w:pos="6189" w:val="left" w:leader="none"/>
          <w:tab w:pos="8118" w:val="left" w:leader="none"/>
          <w:tab w:pos="10047" w:val="left" w:leader="none"/>
        </w:tabs>
        <w:spacing w:before="160"/>
        <w:ind w:left="165" w:right="0" w:firstLine="0"/>
        <w:jc w:val="left"/>
        <w:rPr>
          <w:b/>
          <w:sz w:val="20"/>
        </w:rPr>
      </w:pPr>
      <w:r>
        <w:rPr>
          <w:b/>
          <w:spacing w:val="-4"/>
          <w:sz w:val="21"/>
        </w:rPr>
        <w:t>Additional</w:t>
      </w:r>
      <w:r>
        <w:rPr>
          <w:b/>
          <w:spacing w:val="-1"/>
          <w:sz w:val="21"/>
        </w:rPr>
        <w:t> </w:t>
      </w:r>
      <w:r>
        <w:rPr>
          <w:b/>
          <w:spacing w:val="-2"/>
          <w:sz w:val="21"/>
        </w:rPr>
        <w:t>Expense</w:t>
      </w:r>
      <w:r>
        <w:rPr>
          <w:b/>
          <w:sz w:val="21"/>
        </w:rPr>
        <w:tab/>
      </w:r>
      <w:r>
        <w:rPr>
          <w:b/>
          <w:spacing w:val="-5"/>
          <w:sz w:val="20"/>
        </w:rPr>
        <w:t>$0</w:t>
      </w:r>
      <w:r>
        <w:rPr>
          <w:b/>
          <w:sz w:val="20"/>
        </w:rPr>
        <w:tab/>
      </w:r>
      <w:r>
        <w:rPr>
          <w:b/>
          <w:spacing w:val="-5"/>
          <w:sz w:val="20"/>
        </w:rPr>
        <w:t>$0</w:t>
      </w:r>
      <w:r>
        <w:rPr>
          <w:b/>
          <w:sz w:val="20"/>
        </w:rPr>
        <w:tab/>
      </w:r>
      <w:r>
        <w:rPr>
          <w:b/>
          <w:spacing w:val="-5"/>
          <w:sz w:val="20"/>
        </w:rPr>
        <w:t>$0</w:t>
      </w:r>
    </w:p>
    <w:p>
      <w:pPr>
        <w:pStyle w:val="BodyText"/>
        <w:spacing w:before="10"/>
        <w:rPr>
          <w:b/>
          <w:sz w:val="10"/>
        </w:rPr>
      </w:pPr>
      <w:r>
        <w:rPr/>
        <mc:AlternateContent>
          <mc:Choice Requires="wps">
            <w:drawing>
              <wp:anchor distT="0" distB="0" distL="0" distR="0" allowOverlap="1" layoutInCell="1" locked="0" behindDoc="1" simplePos="0" relativeHeight="487690240">
                <wp:simplePos x="0" y="0"/>
                <wp:positionH relativeFrom="page">
                  <wp:posOffset>539991</wp:posOffset>
                </wp:positionH>
                <wp:positionV relativeFrom="paragraph">
                  <wp:posOffset>95518</wp:posOffset>
                </wp:positionV>
                <wp:extent cx="6480175" cy="9525"/>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6480175" cy="9525"/>
                        </a:xfrm>
                        <a:custGeom>
                          <a:avLst/>
                          <a:gdLst/>
                          <a:ahLst/>
                          <a:cxnLst/>
                          <a:rect l="l" t="t" r="r" b="b"/>
                          <a:pathLst>
                            <a:path w="6480175" h="9525">
                              <a:moveTo>
                                <a:pt x="2804858" y="9525"/>
                              </a:moveTo>
                              <a:lnTo>
                                <a:pt x="2795333" y="0"/>
                              </a:lnTo>
                              <a:lnTo>
                                <a:pt x="9525" y="0"/>
                              </a:lnTo>
                              <a:lnTo>
                                <a:pt x="0" y="9525"/>
                              </a:lnTo>
                              <a:lnTo>
                                <a:pt x="2804858" y="9525"/>
                              </a:lnTo>
                              <a:close/>
                            </a:path>
                            <a:path w="6480175" h="9525">
                              <a:moveTo>
                                <a:pt x="4029900" y="9525"/>
                              </a:moveTo>
                              <a:lnTo>
                                <a:pt x="4020375" y="0"/>
                              </a:lnTo>
                              <a:lnTo>
                                <a:pt x="2814383" y="0"/>
                              </a:lnTo>
                              <a:lnTo>
                                <a:pt x="2804858" y="9525"/>
                              </a:lnTo>
                              <a:lnTo>
                                <a:pt x="4029900" y="9525"/>
                              </a:lnTo>
                              <a:close/>
                            </a:path>
                            <a:path w="6480175" h="9525">
                              <a:moveTo>
                                <a:pt x="5254955" y="9525"/>
                              </a:moveTo>
                              <a:lnTo>
                                <a:pt x="5245430" y="0"/>
                              </a:lnTo>
                              <a:lnTo>
                                <a:pt x="4039425" y="0"/>
                              </a:lnTo>
                              <a:lnTo>
                                <a:pt x="4029900" y="9525"/>
                              </a:lnTo>
                              <a:lnTo>
                                <a:pt x="5254955" y="9525"/>
                              </a:lnTo>
                              <a:close/>
                            </a:path>
                            <a:path w="6480175" h="9525">
                              <a:moveTo>
                                <a:pt x="6479997" y="9525"/>
                              </a:moveTo>
                              <a:lnTo>
                                <a:pt x="6470472" y="0"/>
                              </a:lnTo>
                              <a:lnTo>
                                <a:pt x="5264480" y="0"/>
                              </a:lnTo>
                              <a:lnTo>
                                <a:pt x="5254955" y="9525"/>
                              </a:lnTo>
                              <a:lnTo>
                                <a:pt x="6479997"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001pt;margin-top:7.521133pt;width:510.25pt;height:.75pt;mso-position-horizontal-relative:page;mso-position-vertical-relative:paragraph;z-index:-15626240;mso-wrap-distance-left:0;mso-wrap-distance-right:0" id="docshape95" coordorigin="850,150" coordsize="10205,15" path="m5267,165l5252,150,865,150,850,165,5267,165xm7197,165l7182,150,5282,150,5267,165,7197,165xm9126,165l9111,150,7212,150,7197,165,9126,165xm11055,165l11040,150,9141,150,9126,165,11055,165xe" filled="true" fillcolor="#cccccc" stroked="false">
                <v:path arrowok="t"/>
                <v:fill type="solid"/>
                <w10:wrap type="topAndBottom"/>
              </v:shape>
            </w:pict>
          </mc:Fallback>
        </mc:AlternateContent>
      </w:r>
    </w:p>
    <w:p>
      <w:pPr>
        <w:pStyle w:val="BodyText"/>
        <w:spacing w:before="215"/>
        <w:rPr>
          <w:b/>
          <w:sz w:val="21"/>
        </w:rPr>
      </w:pPr>
    </w:p>
    <w:p>
      <w:pPr>
        <w:spacing w:before="1"/>
        <w:ind w:left="165" w:right="0" w:firstLine="0"/>
        <w:jc w:val="left"/>
        <w:rPr>
          <w:sz w:val="21"/>
        </w:rPr>
      </w:pPr>
      <w:r>
        <w:rPr/>
        <mc:AlternateContent>
          <mc:Choice Requires="wps">
            <w:drawing>
              <wp:anchor distT="0" distB="0" distL="0" distR="0" allowOverlap="1" layoutInCell="1" locked="0" behindDoc="0" simplePos="0" relativeHeight="15833088">
                <wp:simplePos x="0" y="0"/>
                <wp:positionH relativeFrom="page">
                  <wp:posOffset>476250</wp:posOffset>
                </wp:positionH>
                <wp:positionV relativeFrom="paragraph">
                  <wp:posOffset>-190151</wp:posOffset>
                </wp:positionV>
                <wp:extent cx="6607809" cy="2084704"/>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6607809" cy="208470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9"/>
                              <w:gridCol w:w="3303"/>
                              <w:gridCol w:w="1929"/>
                              <w:gridCol w:w="1194"/>
                            </w:tblGrid>
                            <w:tr>
                              <w:trPr>
                                <w:trHeight w:val="1167" w:hRule="atLeast"/>
                              </w:trPr>
                              <w:tc>
                                <w:tcPr>
                                  <w:tcW w:w="7162" w:type="dxa"/>
                                  <w:gridSpan w:val="2"/>
                                </w:tcPr>
                                <w:p>
                                  <w:pPr>
                                    <w:pStyle w:val="TableParagraph"/>
                                    <w:tabs>
                                      <w:tab w:pos="6083" w:val="left" w:leader="none"/>
                                    </w:tabs>
                                    <w:spacing w:before="1"/>
                                    <w:ind w:left="55"/>
                                    <w:jc w:val="left"/>
                                    <w:rPr>
                                      <w:sz w:val="20"/>
                                    </w:rPr>
                                  </w:pPr>
                                  <w:r>
                                    <w:rPr>
                                      <w:w w:val="105"/>
                                      <w:sz w:val="21"/>
                                    </w:rPr>
                                    <w:t>Long</w:t>
                                  </w:r>
                                  <w:r>
                                    <w:rPr>
                                      <w:spacing w:val="-5"/>
                                      <w:w w:val="105"/>
                                      <w:sz w:val="21"/>
                                    </w:rPr>
                                    <w:t> </w:t>
                                  </w:r>
                                  <w:r>
                                    <w:rPr>
                                      <w:spacing w:val="-4"/>
                                      <w:w w:val="105"/>
                                      <w:sz w:val="21"/>
                                    </w:rPr>
                                    <w:t>Term</w:t>
                                  </w:r>
                                  <w:r>
                                    <w:rPr>
                                      <w:sz w:val="21"/>
                                    </w:rPr>
                                    <w:tab/>
                                  </w:r>
                                  <w:r>
                                    <w:rPr>
                                      <w:spacing w:val="-5"/>
                                      <w:w w:val="105"/>
                                      <w:position w:val="-14"/>
                                      <w:sz w:val="20"/>
                                    </w:rPr>
                                    <w:t>$0</w:t>
                                  </w:r>
                                </w:p>
                                <w:p>
                                  <w:pPr>
                                    <w:pStyle w:val="TableParagraph"/>
                                    <w:spacing w:before="0"/>
                                    <w:jc w:val="left"/>
                                    <w:rPr>
                                      <w:sz w:val="21"/>
                                    </w:rPr>
                                  </w:pPr>
                                </w:p>
                                <w:p>
                                  <w:pPr>
                                    <w:pStyle w:val="TableParagraph"/>
                                    <w:spacing w:before="17"/>
                                    <w:jc w:val="left"/>
                                    <w:rPr>
                                      <w:sz w:val="21"/>
                                    </w:rPr>
                                  </w:pPr>
                                </w:p>
                                <w:p>
                                  <w:pPr>
                                    <w:pStyle w:val="TableParagraph"/>
                                    <w:tabs>
                                      <w:tab w:pos="6083" w:val="left" w:leader="none"/>
                                    </w:tabs>
                                    <w:spacing w:line="98" w:lineRule="auto" w:before="0"/>
                                    <w:ind w:left="55"/>
                                    <w:jc w:val="left"/>
                                    <w:rPr>
                                      <w:sz w:val="20"/>
                                    </w:rPr>
                                  </w:pPr>
                                  <w:r>
                                    <w:rPr>
                                      <w:sz w:val="21"/>
                                    </w:rPr>
                                    <w:t>Gain</w:t>
                                  </w:r>
                                  <w:r>
                                    <w:rPr>
                                      <w:spacing w:val="1"/>
                                      <w:sz w:val="21"/>
                                    </w:rPr>
                                    <w:t> </w:t>
                                  </w:r>
                                  <w:r>
                                    <w:rPr>
                                      <w:sz w:val="21"/>
                                    </w:rPr>
                                    <w:t>or</w:t>
                                  </w:r>
                                  <w:r>
                                    <w:rPr>
                                      <w:spacing w:val="2"/>
                                      <w:sz w:val="21"/>
                                    </w:rPr>
                                    <w:t> </w:t>
                                  </w:r>
                                  <w:r>
                                    <w:rPr>
                                      <w:sz w:val="21"/>
                                    </w:rPr>
                                    <w:t>loss</w:t>
                                  </w:r>
                                  <w:r>
                                    <w:rPr>
                                      <w:spacing w:val="2"/>
                                      <w:sz w:val="21"/>
                                    </w:rPr>
                                    <w:t> </w:t>
                                  </w:r>
                                  <w:r>
                                    <w:rPr>
                                      <w:sz w:val="21"/>
                                    </w:rPr>
                                    <w:t>from</w:t>
                                  </w:r>
                                  <w:r>
                                    <w:rPr>
                                      <w:spacing w:val="2"/>
                                      <w:sz w:val="21"/>
                                    </w:rPr>
                                    <w:t> </w:t>
                                  </w:r>
                                  <w:r>
                                    <w:rPr>
                                      <w:spacing w:val="-4"/>
                                      <w:sz w:val="21"/>
                                    </w:rPr>
                                    <w:t>Sale</w:t>
                                  </w:r>
                                  <w:r>
                                    <w:rPr>
                                      <w:sz w:val="21"/>
                                    </w:rPr>
                                    <w:tab/>
                                  </w:r>
                                  <w:r>
                                    <w:rPr>
                                      <w:spacing w:val="-5"/>
                                      <w:position w:val="-14"/>
                                      <w:sz w:val="20"/>
                                    </w:rPr>
                                    <w:t>$0</w:t>
                                  </w:r>
                                </w:p>
                              </w:tc>
                              <w:tc>
                                <w:tcPr>
                                  <w:tcW w:w="1929" w:type="dxa"/>
                                </w:tcPr>
                                <w:p>
                                  <w:pPr>
                                    <w:pStyle w:val="TableParagraph"/>
                                    <w:spacing w:before="156"/>
                                    <w:ind w:left="39" w:right="38"/>
                                    <w:jc w:val="center"/>
                                    <w:rPr>
                                      <w:sz w:val="20"/>
                                    </w:rPr>
                                  </w:pPr>
                                  <w:r>
                                    <w:rPr>
                                      <w:spacing w:val="-5"/>
                                      <w:w w:val="110"/>
                                      <w:sz w:val="20"/>
                                    </w:rPr>
                                    <w:t>$0</w:t>
                                  </w:r>
                                </w:p>
                                <w:p>
                                  <w:pPr>
                                    <w:pStyle w:val="TableParagraph"/>
                                    <w:spacing w:before="0"/>
                                    <w:jc w:val="left"/>
                                    <w:rPr>
                                      <w:sz w:val="20"/>
                                    </w:rPr>
                                  </w:pPr>
                                </w:p>
                                <w:p>
                                  <w:pPr>
                                    <w:pStyle w:val="TableParagraph"/>
                                    <w:spacing w:before="172"/>
                                    <w:jc w:val="left"/>
                                    <w:rPr>
                                      <w:sz w:val="20"/>
                                    </w:rPr>
                                  </w:pPr>
                                </w:p>
                                <w:p>
                                  <w:pPr>
                                    <w:pStyle w:val="TableParagraph"/>
                                    <w:spacing w:line="123" w:lineRule="exact" w:before="0"/>
                                    <w:ind w:left="39" w:right="38"/>
                                    <w:jc w:val="center"/>
                                    <w:rPr>
                                      <w:sz w:val="20"/>
                                    </w:rPr>
                                  </w:pPr>
                                  <w:r>
                                    <w:rPr>
                                      <w:spacing w:val="-5"/>
                                      <w:w w:val="110"/>
                                      <w:sz w:val="20"/>
                                    </w:rPr>
                                    <w:t>$0</w:t>
                                  </w:r>
                                </w:p>
                              </w:tc>
                              <w:tc>
                                <w:tcPr>
                                  <w:tcW w:w="1194" w:type="dxa"/>
                                </w:tcPr>
                                <w:p>
                                  <w:pPr>
                                    <w:pStyle w:val="TableParagraph"/>
                                    <w:spacing w:before="156"/>
                                    <w:ind w:left="851"/>
                                    <w:jc w:val="left"/>
                                    <w:rPr>
                                      <w:sz w:val="20"/>
                                    </w:rPr>
                                  </w:pPr>
                                  <w:r>
                                    <w:rPr>
                                      <w:spacing w:val="-5"/>
                                      <w:w w:val="110"/>
                                      <w:sz w:val="20"/>
                                    </w:rPr>
                                    <w:t>$0</w:t>
                                  </w:r>
                                </w:p>
                                <w:p>
                                  <w:pPr>
                                    <w:pStyle w:val="TableParagraph"/>
                                    <w:spacing w:before="0"/>
                                    <w:jc w:val="left"/>
                                    <w:rPr>
                                      <w:sz w:val="20"/>
                                    </w:rPr>
                                  </w:pPr>
                                </w:p>
                                <w:p>
                                  <w:pPr>
                                    <w:pStyle w:val="TableParagraph"/>
                                    <w:spacing w:before="172"/>
                                    <w:jc w:val="left"/>
                                    <w:rPr>
                                      <w:sz w:val="20"/>
                                    </w:rPr>
                                  </w:pPr>
                                </w:p>
                                <w:p>
                                  <w:pPr>
                                    <w:pStyle w:val="TableParagraph"/>
                                    <w:spacing w:line="123" w:lineRule="exact" w:before="0"/>
                                    <w:ind w:left="851"/>
                                    <w:jc w:val="left"/>
                                    <w:rPr>
                                      <w:sz w:val="20"/>
                                    </w:rPr>
                                  </w:pPr>
                                  <w:r>
                                    <w:rPr>
                                      <w:spacing w:val="-5"/>
                                      <w:w w:val="110"/>
                                      <w:sz w:val="20"/>
                                    </w:rPr>
                                    <w:t>$0</w:t>
                                  </w:r>
                                </w:p>
                              </w:tc>
                            </w:tr>
                            <w:tr>
                              <w:trPr>
                                <w:trHeight w:val="394" w:hRule="atLeast"/>
                              </w:trPr>
                              <w:tc>
                                <w:tcPr>
                                  <w:tcW w:w="3859" w:type="dxa"/>
                                  <w:tcBorders>
                                    <w:bottom w:val="single" w:sz="6" w:space="0" w:color="CCCCCC"/>
                                  </w:tcBorders>
                                </w:tcPr>
                                <w:p>
                                  <w:pPr>
                                    <w:pStyle w:val="TableParagraph"/>
                                    <w:spacing w:before="1"/>
                                    <w:ind w:left="55"/>
                                    <w:jc w:val="left"/>
                                    <w:rPr>
                                      <w:sz w:val="21"/>
                                    </w:rPr>
                                  </w:pPr>
                                  <w:r>
                                    <w:rPr>
                                      <w:sz w:val="21"/>
                                    </w:rPr>
                                    <w:t>of</w:t>
                                  </w:r>
                                  <w:r>
                                    <w:rPr>
                                      <w:spacing w:val="-6"/>
                                      <w:sz w:val="21"/>
                                    </w:rPr>
                                    <w:t> </w:t>
                                  </w:r>
                                  <w:r>
                                    <w:rPr>
                                      <w:spacing w:val="-2"/>
                                      <w:sz w:val="21"/>
                                    </w:rPr>
                                    <w:t>Assets</w:t>
                                  </w:r>
                                </w:p>
                              </w:tc>
                              <w:tc>
                                <w:tcPr>
                                  <w:tcW w:w="3303" w:type="dxa"/>
                                  <w:tcBorders>
                                    <w:bottom w:val="single" w:sz="6" w:space="0" w:color="CCCCCC"/>
                                  </w:tcBorders>
                                </w:tcPr>
                                <w:p>
                                  <w:pPr>
                                    <w:pStyle w:val="TableParagraph"/>
                                    <w:spacing w:before="0"/>
                                    <w:jc w:val="left"/>
                                    <w:rPr>
                                      <w:rFonts w:ascii="Times New Roman"/>
                                      <w:sz w:val="20"/>
                                    </w:rPr>
                                  </w:pPr>
                                </w:p>
                              </w:tc>
                              <w:tc>
                                <w:tcPr>
                                  <w:tcW w:w="1929" w:type="dxa"/>
                                  <w:tcBorders>
                                    <w:bottom w:val="single" w:sz="6" w:space="0" w:color="CCCCCC"/>
                                  </w:tcBorders>
                                </w:tcPr>
                                <w:p>
                                  <w:pPr>
                                    <w:pStyle w:val="TableParagraph"/>
                                    <w:spacing w:before="0"/>
                                    <w:jc w:val="left"/>
                                    <w:rPr>
                                      <w:rFonts w:ascii="Times New Roman"/>
                                      <w:sz w:val="20"/>
                                    </w:rPr>
                                  </w:pPr>
                                </w:p>
                              </w:tc>
                              <w:tc>
                                <w:tcPr>
                                  <w:tcW w:w="1194" w:type="dxa"/>
                                  <w:tcBorders>
                                    <w:bottom w:val="single" w:sz="6" w:space="0" w:color="CCCCCC"/>
                                  </w:tcBorders>
                                </w:tcPr>
                                <w:p>
                                  <w:pPr>
                                    <w:pStyle w:val="TableParagraph"/>
                                    <w:spacing w:before="0"/>
                                    <w:jc w:val="left"/>
                                    <w:rPr>
                                      <w:rFonts w:ascii="Times New Roman"/>
                                      <w:sz w:val="20"/>
                                    </w:rPr>
                                  </w:pPr>
                                </w:p>
                              </w:tc>
                            </w:tr>
                            <w:tr>
                              <w:trPr>
                                <w:trHeight w:val="554" w:hRule="atLeast"/>
                              </w:trPr>
                              <w:tc>
                                <w:tcPr>
                                  <w:tcW w:w="3859" w:type="dxa"/>
                                  <w:tcBorders>
                                    <w:top w:val="single" w:sz="6" w:space="0" w:color="CCCCCC"/>
                                    <w:bottom w:val="single" w:sz="6" w:space="0" w:color="CCCCCC"/>
                                  </w:tcBorders>
                                </w:tcPr>
                                <w:p>
                                  <w:pPr>
                                    <w:pStyle w:val="TableParagraph"/>
                                    <w:spacing w:before="160"/>
                                    <w:ind w:left="55"/>
                                    <w:jc w:val="left"/>
                                    <w:rPr>
                                      <w:sz w:val="21"/>
                                    </w:rPr>
                                  </w:pPr>
                                  <w:r>
                                    <w:rPr>
                                      <w:spacing w:val="-4"/>
                                      <w:w w:val="105"/>
                                      <w:sz w:val="21"/>
                                    </w:rPr>
                                    <w:t>EBIT</w:t>
                                  </w:r>
                                </w:p>
                              </w:tc>
                              <w:tc>
                                <w:tcPr>
                                  <w:tcW w:w="3303" w:type="dxa"/>
                                  <w:tcBorders>
                                    <w:top w:val="single" w:sz="6" w:space="0" w:color="CCCCCC"/>
                                    <w:bottom w:val="single" w:sz="6" w:space="0" w:color="CCCCCC"/>
                                  </w:tcBorders>
                                </w:tcPr>
                                <w:p>
                                  <w:pPr>
                                    <w:pStyle w:val="TableParagraph"/>
                                    <w:ind w:right="848"/>
                                    <w:rPr>
                                      <w:sz w:val="20"/>
                                    </w:rPr>
                                  </w:pPr>
                                  <w:r>
                                    <w:rPr>
                                      <w:spacing w:val="-5"/>
                                      <w:w w:val="110"/>
                                      <w:sz w:val="20"/>
                                    </w:rPr>
                                    <w:t>$0</w:t>
                                  </w:r>
                                </w:p>
                              </w:tc>
                              <w:tc>
                                <w:tcPr>
                                  <w:tcW w:w="1929" w:type="dxa"/>
                                  <w:tcBorders>
                                    <w:top w:val="single" w:sz="6" w:space="0" w:color="CCCCCC"/>
                                    <w:bottom w:val="single" w:sz="6" w:space="0" w:color="CCCCCC"/>
                                  </w:tcBorders>
                                </w:tcPr>
                                <w:p>
                                  <w:pPr>
                                    <w:pStyle w:val="TableParagraph"/>
                                    <w:ind w:left="39" w:right="38"/>
                                    <w:jc w:val="center"/>
                                    <w:rPr>
                                      <w:sz w:val="20"/>
                                    </w:rPr>
                                  </w:pPr>
                                  <w:r>
                                    <w:rPr>
                                      <w:spacing w:val="-5"/>
                                      <w:w w:val="110"/>
                                      <w:sz w:val="20"/>
                                    </w:rPr>
                                    <w:t>$0</w:t>
                                  </w:r>
                                </w:p>
                              </w:tc>
                              <w:tc>
                                <w:tcPr>
                                  <w:tcW w:w="1194" w:type="dxa"/>
                                  <w:tcBorders>
                                    <w:top w:val="single" w:sz="6" w:space="0" w:color="CCCCCC"/>
                                    <w:bottom w:val="single" w:sz="6" w:space="0" w:color="CCCCCC"/>
                                  </w:tcBorders>
                                </w:tcPr>
                                <w:p>
                                  <w:pPr>
                                    <w:pStyle w:val="TableParagraph"/>
                                    <w:ind w:right="112"/>
                                    <w:rPr>
                                      <w:sz w:val="20"/>
                                    </w:rPr>
                                  </w:pPr>
                                  <w:r>
                                    <w:rPr>
                                      <w:spacing w:val="-5"/>
                                      <w:w w:val="110"/>
                                      <w:sz w:val="20"/>
                                    </w:rPr>
                                    <w:t>$0</w:t>
                                  </w:r>
                                </w:p>
                              </w:tc>
                            </w:tr>
                            <w:tr>
                              <w:trPr>
                                <w:trHeight w:val="554" w:hRule="atLeast"/>
                              </w:trPr>
                              <w:tc>
                                <w:tcPr>
                                  <w:tcW w:w="3859" w:type="dxa"/>
                                  <w:tcBorders>
                                    <w:top w:val="single" w:sz="6" w:space="0" w:color="CCCCCC"/>
                                    <w:bottom w:val="single" w:sz="6" w:space="0" w:color="CCCCCC"/>
                                  </w:tcBorders>
                                </w:tcPr>
                                <w:p>
                                  <w:pPr>
                                    <w:pStyle w:val="TableParagraph"/>
                                    <w:spacing w:before="160"/>
                                    <w:ind w:left="55"/>
                                    <w:jc w:val="left"/>
                                    <w:rPr>
                                      <w:sz w:val="21"/>
                                    </w:rPr>
                                  </w:pPr>
                                  <w:r>
                                    <w:rPr>
                                      <w:spacing w:val="-2"/>
                                      <w:sz w:val="21"/>
                                    </w:rPr>
                                    <w:t>Interest</w:t>
                                  </w:r>
                                  <w:r>
                                    <w:rPr>
                                      <w:spacing w:val="-14"/>
                                      <w:sz w:val="21"/>
                                    </w:rPr>
                                    <w:t> </w:t>
                                  </w:r>
                                  <w:r>
                                    <w:rPr>
                                      <w:spacing w:val="-2"/>
                                      <w:sz w:val="21"/>
                                    </w:rPr>
                                    <w:t>Expense</w:t>
                                  </w:r>
                                </w:p>
                              </w:tc>
                              <w:tc>
                                <w:tcPr>
                                  <w:tcW w:w="3303" w:type="dxa"/>
                                  <w:tcBorders>
                                    <w:top w:val="single" w:sz="6" w:space="0" w:color="CCCCCC"/>
                                    <w:bottom w:val="single" w:sz="6" w:space="0" w:color="CCCCCC"/>
                                  </w:tcBorders>
                                </w:tcPr>
                                <w:p>
                                  <w:pPr>
                                    <w:pStyle w:val="TableParagraph"/>
                                    <w:ind w:right="848"/>
                                    <w:rPr>
                                      <w:sz w:val="20"/>
                                    </w:rPr>
                                  </w:pPr>
                                  <w:r>
                                    <w:rPr>
                                      <w:spacing w:val="-5"/>
                                      <w:w w:val="110"/>
                                      <w:sz w:val="20"/>
                                    </w:rPr>
                                    <w:t>$0</w:t>
                                  </w:r>
                                </w:p>
                              </w:tc>
                              <w:tc>
                                <w:tcPr>
                                  <w:tcW w:w="1929" w:type="dxa"/>
                                  <w:tcBorders>
                                    <w:top w:val="single" w:sz="6" w:space="0" w:color="CCCCCC"/>
                                    <w:bottom w:val="single" w:sz="6" w:space="0" w:color="CCCCCC"/>
                                  </w:tcBorders>
                                </w:tcPr>
                                <w:p>
                                  <w:pPr>
                                    <w:pStyle w:val="TableParagraph"/>
                                    <w:ind w:left="39" w:right="38"/>
                                    <w:jc w:val="center"/>
                                    <w:rPr>
                                      <w:sz w:val="20"/>
                                    </w:rPr>
                                  </w:pPr>
                                  <w:r>
                                    <w:rPr>
                                      <w:spacing w:val="-5"/>
                                      <w:w w:val="110"/>
                                      <w:sz w:val="20"/>
                                    </w:rPr>
                                    <w:t>$0</w:t>
                                  </w:r>
                                </w:p>
                              </w:tc>
                              <w:tc>
                                <w:tcPr>
                                  <w:tcW w:w="1194" w:type="dxa"/>
                                  <w:tcBorders>
                                    <w:top w:val="single" w:sz="6" w:space="0" w:color="CCCCCC"/>
                                    <w:bottom w:val="single" w:sz="6" w:space="0" w:color="CCCCCC"/>
                                  </w:tcBorders>
                                </w:tcPr>
                                <w:p>
                                  <w:pPr>
                                    <w:pStyle w:val="TableParagraph"/>
                                    <w:ind w:right="112"/>
                                    <w:rPr>
                                      <w:sz w:val="20"/>
                                    </w:rPr>
                                  </w:pPr>
                                  <w:r>
                                    <w:rPr>
                                      <w:spacing w:val="-5"/>
                                      <w:w w:val="110"/>
                                      <w:sz w:val="20"/>
                                    </w:rPr>
                                    <w:t>$0</w:t>
                                  </w:r>
                                </w:p>
                              </w:tc>
                            </w:tr>
                            <w:tr>
                              <w:trPr>
                                <w:trHeight w:val="554" w:hRule="atLeast"/>
                              </w:trPr>
                              <w:tc>
                                <w:tcPr>
                                  <w:tcW w:w="3859" w:type="dxa"/>
                                  <w:tcBorders>
                                    <w:top w:val="single" w:sz="6" w:space="0" w:color="CCCCCC"/>
                                    <w:bottom w:val="single" w:sz="6" w:space="0" w:color="CCCCCC"/>
                                  </w:tcBorders>
                                </w:tcPr>
                                <w:p>
                                  <w:pPr>
                                    <w:pStyle w:val="TableParagraph"/>
                                    <w:spacing w:before="160"/>
                                    <w:ind w:left="55"/>
                                    <w:jc w:val="left"/>
                                    <w:rPr>
                                      <w:sz w:val="21"/>
                                    </w:rPr>
                                  </w:pPr>
                                  <w:r>
                                    <w:rPr>
                                      <w:spacing w:val="-5"/>
                                      <w:w w:val="110"/>
                                      <w:sz w:val="21"/>
                                    </w:rPr>
                                    <w:t>EBT</w:t>
                                  </w:r>
                                </w:p>
                              </w:tc>
                              <w:tc>
                                <w:tcPr>
                                  <w:tcW w:w="3303" w:type="dxa"/>
                                  <w:tcBorders>
                                    <w:top w:val="single" w:sz="6" w:space="0" w:color="CCCCCC"/>
                                    <w:bottom w:val="single" w:sz="6" w:space="0" w:color="CCCCCC"/>
                                  </w:tcBorders>
                                </w:tcPr>
                                <w:p>
                                  <w:pPr>
                                    <w:pStyle w:val="TableParagraph"/>
                                    <w:ind w:right="848"/>
                                    <w:rPr>
                                      <w:sz w:val="20"/>
                                    </w:rPr>
                                  </w:pPr>
                                  <w:r>
                                    <w:rPr>
                                      <w:spacing w:val="-5"/>
                                      <w:w w:val="110"/>
                                      <w:sz w:val="20"/>
                                    </w:rPr>
                                    <w:t>$0</w:t>
                                  </w:r>
                                </w:p>
                              </w:tc>
                              <w:tc>
                                <w:tcPr>
                                  <w:tcW w:w="1929" w:type="dxa"/>
                                  <w:tcBorders>
                                    <w:top w:val="single" w:sz="6" w:space="0" w:color="CCCCCC"/>
                                    <w:bottom w:val="single" w:sz="6" w:space="0" w:color="CCCCCC"/>
                                  </w:tcBorders>
                                </w:tcPr>
                                <w:p>
                                  <w:pPr>
                                    <w:pStyle w:val="TableParagraph"/>
                                    <w:ind w:left="39" w:right="38"/>
                                    <w:jc w:val="center"/>
                                    <w:rPr>
                                      <w:sz w:val="20"/>
                                    </w:rPr>
                                  </w:pPr>
                                  <w:r>
                                    <w:rPr>
                                      <w:spacing w:val="-5"/>
                                      <w:w w:val="110"/>
                                      <w:sz w:val="20"/>
                                    </w:rPr>
                                    <w:t>$0</w:t>
                                  </w:r>
                                </w:p>
                              </w:tc>
                              <w:tc>
                                <w:tcPr>
                                  <w:tcW w:w="1194" w:type="dxa"/>
                                  <w:tcBorders>
                                    <w:top w:val="single" w:sz="6" w:space="0" w:color="CCCCCC"/>
                                    <w:bottom w:val="single" w:sz="6" w:space="0" w:color="CCCCCC"/>
                                  </w:tcBorders>
                                </w:tcPr>
                                <w:p>
                                  <w:pPr>
                                    <w:pStyle w:val="TableParagraph"/>
                                    <w:ind w:right="112"/>
                                    <w:rPr>
                                      <w:sz w:val="20"/>
                                    </w:rPr>
                                  </w:pPr>
                                  <w:r>
                                    <w:rPr>
                                      <w:spacing w:val="-5"/>
                                      <w:w w:val="110"/>
                                      <w:sz w:val="20"/>
                                    </w:rPr>
                                    <w:t>$0</w:t>
                                  </w:r>
                                </w:p>
                              </w:tc>
                            </w:tr>
                          </w:tbl>
                          <w:p>
                            <w:pPr>
                              <w:pStyle w:val="BodyText"/>
                            </w:pPr>
                          </w:p>
                        </w:txbxContent>
                      </wps:txbx>
                      <wps:bodyPr wrap="square" lIns="0" tIns="0" rIns="0" bIns="0" rtlCol="0">
                        <a:noAutofit/>
                      </wps:bodyPr>
                    </wps:wsp>
                  </a:graphicData>
                </a:graphic>
              </wp:anchor>
            </w:drawing>
          </mc:Choice>
          <mc:Fallback>
            <w:pict>
              <v:shape style="position:absolute;margin-left:37.5pt;margin-top:-14.972524pt;width:520.3pt;height:164.15pt;mso-position-horizontal-relative:page;mso-position-vertical-relative:paragraph;z-index:15833088" type="#_x0000_t202" id="docshape9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9"/>
                        <w:gridCol w:w="3303"/>
                        <w:gridCol w:w="1929"/>
                        <w:gridCol w:w="1194"/>
                      </w:tblGrid>
                      <w:tr>
                        <w:trPr>
                          <w:trHeight w:val="1167" w:hRule="atLeast"/>
                        </w:trPr>
                        <w:tc>
                          <w:tcPr>
                            <w:tcW w:w="7162" w:type="dxa"/>
                            <w:gridSpan w:val="2"/>
                          </w:tcPr>
                          <w:p>
                            <w:pPr>
                              <w:pStyle w:val="TableParagraph"/>
                              <w:tabs>
                                <w:tab w:pos="6083" w:val="left" w:leader="none"/>
                              </w:tabs>
                              <w:spacing w:before="1"/>
                              <w:ind w:left="55"/>
                              <w:jc w:val="left"/>
                              <w:rPr>
                                <w:sz w:val="20"/>
                              </w:rPr>
                            </w:pPr>
                            <w:r>
                              <w:rPr>
                                <w:w w:val="105"/>
                                <w:sz w:val="21"/>
                              </w:rPr>
                              <w:t>Long</w:t>
                            </w:r>
                            <w:r>
                              <w:rPr>
                                <w:spacing w:val="-5"/>
                                <w:w w:val="105"/>
                                <w:sz w:val="21"/>
                              </w:rPr>
                              <w:t> </w:t>
                            </w:r>
                            <w:r>
                              <w:rPr>
                                <w:spacing w:val="-4"/>
                                <w:w w:val="105"/>
                                <w:sz w:val="21"/>
                              </w:rPr>
                              <w:t>Term</w:t>
                            </w:r>
                            <w:r>
                              <w:rPr>
                                <w:sz w:val="21"/>
                              </w:rPr>
                              <w:tab/>
                            </w:r>
                            <w:r>
                              <w:rPr>
                                <w:spacing w:val="-5"/>
                                <w:w w:val="105"/>
                                <w:position w:val="-14"/>
                                <w:sz w:val="20"/>
                              </w:rPr>
                              <w:t>$0</w:t>
                            </w:r>
                          </w:p>
                          <w:p>
                            <w:pPr>
                              <w:pStyle w:val="TableParagraph"/>
                              <w:spacing w:before="0"/>
                              <w:jc w:val="left"/>
                              <w:rPr>
                                <w:sz w:val="21"/>
                              </w:rPr>
                            </w:pPr>
                          </w:p>
                          <w:p>
                            <w:pPr>
                              <w:pStyle w:val="TableParagraph"/>
                              <w:spacing w:before="17"/>
                              <w:jc w:val="left"/>
                              <w:rPr>
                                <w:sz w:val="21"/>
                              </w:rPr>
                            </w:pPr>
                          </w:p>
                          <w:p>
                            <w:pPr>
                              <w:pStyle w:val="TableParagraph"/>
                              <w:tabs>
                                <w:tab w:pos="6083" w:val="left" w:leader="none"/>
                              </w:tabs>
                              <w:spacing w:line="98" w:lineRule="auto" w:before="0"/>
                              <w:ind w:left="55"/>
                              <w:jc w:val="left"/>
                              <w:rPr>
                                <w:sz w:val="20"/>
                              </w:rPr>
                            </w:pPr>
                            <w:r>
                              <w:rPr>
                                <w:sz w:val="21"/>
                              </w:rPr>
                              <w:t>Gain</w:t>
                            </w:r>
                            <w:r>
                              <w:rPr>
                                <w:spacing w:val="1"/>
                                <w:sz w:val="21"/>
                              </w:rPr>
                              <w:t> </w:t>
                            </w:r>
                            <w:r>
                              <w:rPr>
                                <w:sz w:val="21"/>
                              </w:rPr>
                              <w:t>or</w:t>
                            </w:r>
                            <w:r>
                              <w:rPr>
                                <w:spacing w:val="2"/>
                                <w:sz w:val="21"/>
                              </w:rPr>
                              <w:t> </w:t>
                            </w:r>
                            <w:r>
                              <w:rPr>
                                <w:sz w:val="21"/>
                              </w:rPr>
                              <w:t>loss</w:t>
                            </w:r>
                            <w:r>
                              <w:rPr>
                                <w:spacing w:val="2"/>
                                <w:sz w:val="21"/>
                              </w:rPr>
                              <w:t> </w:t>
                            </w:r>
                            <w:r>
                              <w:rPr>
                                <w:sz w:val="21"/>
                              </w:rPr>
                              <w:t>from</w:t>
                            </w:r>
                            <w:r>
                              <w:rPr>
                                <w:spacing w:val="2"/>
                                <w:sz w:val="21"/>
                              </w:rPr>
                              <w:t> </w:t>
                            </w:r>
                            <w:r>
                              <w:rPr>
                                <w:spacing w:val="-4"/>
                                <w:sz w:val="21"/>
                              </w:rPr>
                              <w:t>Sale</w:t>
                            </w:r>
                            <w:r>
                              <w:rPr>
                                <w:sz w:val="21"/>
                              </w:rPr>
                              <w:tab/>
                            </w:r>
                            <w:r>
                              <w:rPr>
                                <w:spacing w:val="-5"/>
                                <w:position w:val="-14"/>
                                <w:sz w:val="20"/>
                              </w:rPr>
                              <w:t>$0</w:t>
                            </w:r>
                          </w:p>
                        </w:tc>
                        <w:tc>
                          <w:tcPr>
                            <w:tcW w:w="1929" w:type="dxa"/>
                          </w:tcPr>
                          <w:p>
                            <w:pPr>
                              <w:pStyle w:val="TableParagraph"/>
                              <w:spacing w:before="156"/>
                              <w:ind w:left="39" w:right="38"/>
                              <w:jc w:val="center"/>
                              <w:rPr>
                                <w:sz w:val="20"/>
                              </w:rPr>
                            </w:pPr>
                            <w:r>
                              <w:rPr>
                                <w:spacing w:val="-5"/>
                                <w:w w:val="110"/>
                                <w:sz w:val="20"/>
                              </w:rPr>
                              <w:t>$0</w:t>
                            </w:r>
                          </w:p>
                          <w:p>
                            <w:pPr>
                              <w:pStyle w:val="TableParagraph"/>
                              <w:spacing w:before="0"/>
                              <w:jc w:val="left"/>
                              <w:rPr>
                                <w:sz w:val="20"/>
                              </w:rPr>
                            </w:pPr>
                          </w:p>
                          <w:p>
                            <w:pPr>
                              <w:pStyle w:val="TableParagraph"/>
                              <w:spacing w:before="172"/>
                              <w:jc w:val="left"/>
                              <w:rPr>
                                <w:sz w:val="20"/>
                              </w:rPr>
                            </w:pPr>
                          </w:p>
                          <w:p>
                            <w:pPr>
                              <w:pStyle w:val="TableParagraph"/>
                              <w:spacing w:line="123" w:lineRule="exact" w:before="0"/>
                              <w:ind w:left="39" w:right="38"/>
                              <w:jc w:val="center"/>
                              <w:rPr>
                                <w:sz w:val="20"/>
                              </w:rPr>
                            </w:pPr>
                            <w:r>
                              <w:rPr>
                                <w:spacing w:val="-5"/>
                                <w:w w:val="110"/>
                                <w:sz w:val="20"/>
                              </w:rPr>
                              <w:t>$0</w:t>
                            </w:r>
                          </w:p>
                        </w:tc>
                        <w:tc>
                          <w:tcPr>
                            <w:tcW w:w="1194" w:type="dxa"/>
                          </w:tcPr>
                          <w:p>
                            <w:pPr>
                              <w:pStyle w:val="TableParagraph"/>
                              <w:spacing w:before="156"/>
                              <w:ind w:left="851"/>
                              <w:jc w:val="left"/>
                              <w:rPr>
                                <w:sz w:val="20"/>
                              </w:rPr>
                            </w:pPr>
                            <w:r>
                              <w:rPr>
                                <w:spacing w:val="-5"/>
                                <w:w w:val="110"/>
                                <w:sz w:val="20"/>
                              </w:rPr>
                              <w:t>$0</w:t>
                            </w:r>
                          </w:p>
                          <w:p>
                            <w:pPr>
                              <w:pStyle w:val="TableParagraph"/>
                              <w:spacing w:before="0"/>
                              <w:jc w:val="left"/>
                              <w:rPr>
                                <w:sz w:val="20"/>
                              </w:rPr>
                            </w:pPr>
                          </w:p>
                          <w:p>
                            <w:pPr>
                              <w:pStyle w:val="TableParagraph"/>
                              <w:spacing w:before="172"/>
                              <w:jc w:val="left"/>
                              <w:rPr>
                                <w:sz w:val="20"/>
                              </w:rPr>
                            </w:pPr>
                          </w:p>
                          <w:p>
                            <w:pPr>
                              <w:pStyle w:val="TableParagraph"/>
                              <w:spacing w:line="123" w:lineRule="exact" w:before="0"/>
                              <w:ind w:left="851"/>
                              <w:jc w:val="left"/>
                              <w:rPr>
                                <w:sz w:val="20"/>
                              </w:rPr>
                            </w:pPr>
                            <w:r>
                              <w:rPr>
                                <w:spacing w:val="-5"/>
                                <w:w w:val="110"/>
                                <w:sz w:val="20"/>
                              </w:rPr>
                              <w:t>$0</w:t>
                            </w:r>
                          </w:p>
                        </w:tc>
                      </w:tr>
                      <w:tr>
                        <w:trPr>
                          <w:trHeight w:val="394" w:hRule="atLeast"/>
                        </w:trPr>
                        <w:tc>
                          <w:tcPr>
                            <w:tcW w:w="3859" w:type="dxa"/>
                            <w:tcBorders>
                              <w:bottom w:val="single" w:sz="6" w:space="0" w:color="CCCCCC"/>
                            </w:tcBorders>
                          </w:tcPr>
                          <w:p>
                            <w:pPr>
                              <w:pStyle w:val="TableParagraph"/>
                              <w:spacing w:before="1"/>
                              <w:ind w:left="55"/>
                              <w:jc w:val="left"/>
                              <w:rPr>
                                <w:sz w:val="21"/>
                              </w:rPr>
                            </w:pPr>
                            <w:r>
                              <w:rPr>
                                <w:sz w:val="21"/>
                              </w:rPr>
                              <w:t>of</w:t>
                            </w:r>
                            <w:r>
                              <w:rPr>
                                <w:spacing w:val="-6"/>
                                <w:sz w:val="21"/>
                              </w:rPr>
                              <w:t> </w:t>
                            </w:r>
                            <w:r>
                              <w:rPr>
                                <w:spacing w:val="-2"/>
                                <w:sz w:val="21"/>
                              </w:rPr>
                              <w:t>Assets</w:t>
                            </w:r>
                          </w:p>
                        </w:tc>
                        <w:tc>
                          <w:tcPr>
                            <w:tcW w:w="3303" w:type="dxa"/>
                            <w:tcBorders>
                              <w:bottom w:val="single" w:sz="6" w:space="0" w:color="CCCCCC"/>
                            </w:tcBorders>
                          </w:tcPr>
                          <w:p>
                            <w:pPr>
                              <w:pStyle w:val="TableParagraph"/>
                              <w:spacing w:before="0"/>
                              <w:jc w:val="left"/>
                              <w:rPr>
                                <w:rFonts w:ascii="Times New Roman"/>
                                <w:sz w:val="20"/>
                              </w:rPr>
                            </w:pPr>
                          </w:p>
                        </w:tc>
                        <w:tc>
                          <w:tcPr>
                            <w:tcW w:w="1929" w:type="dxa"/>
                            <w:tcBorders>
                              <w:bottom w:val="single" w:sz="6" w:space="0" w:color="CCCCCC"/>
                            </w:tcBorders>
                          </w:tcPr>
                          <w:p>
                            <w:pPr>
                              <w:pStyle w:val="TableParagraph"/>
                              <w:spacing w:before="0"/>
                              <w:jc w:val="left"/>
                              <w:rPr>
                                <w:rFonts w:ascii="Times New Roman"/>
                                <w:sz w:val="20"/>
                              </w:rPr>
                            </w:pPr>
                          </w:p>
                        </w:tc>
                        <w:tc>
                          <w:tcPr>
                            <w:tcW w:w="1194" w:type="dxa"/>
                            <w:tcBorders>
                              <w:bottom w:val="single" w:sz="6" w:space="0" w:color="CCCCCC"/>
                            </w:tcBorders>
                          </w:tcPr>
                          <w:p>
                            <w:pPr>
                              <w:pStyle w:val="TableParagraph"/>
                              <w:spacing w:before="0"/>
                              <w:jc w:val="left"/>
                              <w:rPr>
                                <w:rFonts w:ascii="Times New Roman"/>
                                <w:sz w:val="20"/>
                              </w:rPr>
                            </w:pPr>
                          </w:p>
                        </w:tc>
                      </w:tr>
                      <w:tr>
                        <w:trPr>
                          <w:trHeight w:val="554" w:hRule="atLeast"/>
                        </w:trPr>
                        <w:tc>
                          <w:tcPr>
                            <w:tcW w:w="3859" w:type="dxa"/>
                            <w:tcBorders>
                              <w:top w:val="single" w:sz="6" w:space="0" w:color="CCCCCC"/>
                              <w:bottom w:val="single" w:sz="6" w:space="0" w:color="CCCCCC"/>
                            </w:tcBorders>
                          </w:tcPr>
                          <w:p>
                            <w:pPr>
                              <w:pStyle w:val="TableParagraph"/>
                              <w:spacing w:before="160"/>
                              <w:ind w:left="55"/>
                              <w:jc w:val="left"/>
                              <w:rPr>
                                <w:sz w:val="21"/>
                              </w:rPr>
                            </w:pPr>
                            <w:r>
                              <w:rPr>
                                <w:spacing w:val="-4"/>
                                <w:w w:val="105"/>
                                <w:sz w:val="21"/>
                              </w:rPr>
                              <w:t>EBIT</w:t>
                            </w:r>
                          </w:p>
                        </w:tc>
                        <w:tc>
                          <w:tcPr>
                            <w:tcW w:w="3303" w:type="dxa"/>
                            <w:tcBorders>
                              <w:top w:val="single" w:sz="6" w:space="0" w:color="CCCCCC"/>
                              <w:bottom w:val="single" w:sz="6" w:space="0" w:color="CCCCCC"/>
                            </w:tcBorders>
                          </w:tcPr>
                          <w:p>
                            <w:pPr>
                              <w:pStyle w:val="TableParagraph"/>
                              <w:ind w:right="848"/>
                              <w:rPr>
                                <w:sz w:val="20"/>
                              </w:rPr>
                            </w:pPr>
                            <w:r>
                              <w:rPr>
                                <w:spacing w:val="-5"/>
                                <w:w w:val="110"/>
                                <w:sz w:val="20"/>
                              </w:rPr>
                              <w:t>$0</w:t>
                            </w:r>
                          </w:p>
                        </w:tc>
                        <w:tc>
                          <w:tcPr>
                            <w:tcW w:w="1929" w:type="dxa"/>
                            <w:tcBorders>
                              <w:top w:val="single" w:sz="6" w:space="0" w:color="CCCCCC"/>
                              <w:bottom w:val="single" w:sz="6" w:space="0" w:color="CCCCCC"/>
                            </w:tcBorders>
                          </w:tcPr>
                          <w:p>
                            <w:pPr>
                              <w:pStyle w:val="TableParagraph"/>
                              <w:ind w:left="39" w:right="38"/>
                              <w:jc w:val="center"/>
                              <w:rPr>
                                <w:sz w:val="20"/>
                              </w:rPr>
                            </w:pPr>
                            <w:r>
                              <w:rPr>
                                <w:spacing w:val="-5"/>
                                <w:w w:val="110"/>
                                <w:sz w:val="20"/>
                              </w:rPr>
                              <w:t>$0</w:t>
                            </w:r>
                          </w:p>
                        </w:tc>
                        <w:tc>
                          <w:tcPr>
                            <w:tcW w:w="1194" w:type="dxa"/>
                            <w:tcBorders>
                              <w:top w:val="single" w:sz="6" w:space="0" w:color="CCCCCC"/>
                              <w:bottom w:val="single" w:sz="6" w:space="0" w:color="CCCCCC"/>
                            </w:tcBorders>
                          </w:tcPr>
                          <w:p>
                            <w:pPr>
                              <w:pStyle w:val="TableParagraph"/>
                              <w:ind w:right="112"/>
                              <w:rPr>
                                <w:sz w:val="20"/>
                              </w:rPr>
                            </w:pPr>
                            <w:r>
                              <w:rPr>
                                <w:spacing w:val="-5"/>
                                <w:w w:val="110"/>
                                <w:sz w:val="20"/>
                              </w:rPr>
                              <w:t>$0</w:t>
                            </w:r>
                          </w:p>
                        </w:tc>
                      </w:tr>
                      <w:tr>
                        <w:trPr>
                          <w:trHeight w:val="554" w:hRule="atLeast"/>
                        </w:trPr>
                        <w:tc>
                          <w:tcPr>
                            <w:tcW w:w="3859" w:type="dxa"/>
                            <w:tcBorders>
                              <w:top w:val="single" w:sz="6" w:space="0" w:color="CCCCCC"/>
                              <w:bottom w:val="single" w:sz="6" w:space="0" w:color="CCCCCC"/>
                            </w:tcBorders>
                          </w:tcPr>
                          <w:p>
                            <w:pPr>
                              <w:pStyle w:val="TableParagraph"/>
                              <w:spacing w:before="160"/>
                              <w:ind w:left="55"/>
                              <w:jc w:val="left"/>
                              <w:rPr>
                                <w:sz w:val="21"/>
                              </w:rPr>
                            </w:pPr>
                            <w:r>
                              <w:rPr>
                                <w:spacing w:val="-2"/>
                                <w:sz w:val="21"/>
                              </w:rPr>
                              <w:t>Interest</w:t>
                            </w:r>
                            <w:r>
                              <w:rPr>
                                <w:spacing w:val="-14"/>
                                <w:sz w:val="21"/>
                              </w:rPr>
                              <w:t> </w:t>
                            </w:r>
                            <w:r>
                              <w:rPr>
                                <w:spacing w:val="-2"/>
                                <w:sz w:val="21"/>
                              </w:rPr>
                              <w:t>Expense</w:t>
                            </w:r>
                          </w:p>
                        </w:tc>
                        <w:tc>
                          <w:tcPr>
                            <w:tcW w:w="3303" w:type="dxa"/>
                            <w:tcBorders>
                              <w:top w:val="single" w:sz="6" w:space="0" w:color="CCCCCC"/>
                              <w:bottom w:val="single" w:sz="6" w:space="0" w:color="CCCCCC"/>
                            </w:tcBorders>
                          </w:tcPr>
                          <w:p>
                            <w:pPr>
                              <w:pStyle w:val="TableParagraph"/>
                              <w:ind w:right="848"/>
                              <w:rPr>
                                <w:sz w:val="20"/>
                              </w:rPr>
                            </w:pPr>
                            <w:r>
                              <w:rPr>
                                <w:spacing w:val="-5"/>
                                <w:w w:val="110"/>
                                <w:sz w:val="20"/>
                              </w:rPr>
                              <w:t>$0</w:t>
                            </w:r>
                          </w:p>
                        </w:tc>
                        <w:tc>
                          <w:tcPr>
                            <w:tcW w:w="1929" w:type="dxa"/>
                            <w:tcBorders>
                              <w:top w:val="single" w:sz="6" w:space="0" w:color="CCCCCC"/>
                              <w:bottom w:val="single" w:sz="6" w:space="0" w:color="CCCCCC"/>
                            </w:tcBorders>
                          </w:tcPr>
                          <w:p>
                            <w:pPr>
                              <w:pStyle w:val="TableParagraph"/>
                              <w:ind w:left="39" w:right="38"/>
                              <w:jc w:val="center"/>
                              <w:rPr>
                                <w:sz w:val="20"/>
                              </w:rPr>
                            </w:pPr>
                            <w:r>
                              <w:rPr>
                                <w:spacing w:val="-5"/>
                                <w:w w:val="110"/>
                                <w:sz w:val="20"/>
                              </w:rPr>
                              <w:t>$0</w:t>
                            </w:r>
                          </w:p>
                        </w:tc>
                        <w:tc>
                          <w:tcPr>
                            <w:tcW w:w="1194" w:type="dxa"/>
                            <w:tcBorders>
                              <w:top w:val="single" w:sz="6" w:space="0" w:color="CCCCCC"/>
                              <w:bottom w:val="single" w:sz="6" w:space="0" w:color="CCCCCC"/>
                            </w:tcBorders>
                          </w:tcPr>
                          <w:p>
                            <w:pPr>
                              <w:pStyle w:val="TableParagraph"/>
                              <w:ind w:right="112"/>
                              <w:rPr>
                                <w:sz w:val="20"/>
                              </w:rPr>
                            </w:pPr>
                            <w:r>
                              <w:rPr>
                                <w:spacing w:val="-5"/>
                                <w:w w:val="110"/>
                                <w:sz w:val="20"/>
                              </w:rPr>
                              <w:t>$0</w:t>
                            </w:r>
                          </w:p>
                        </w:tc>
                      </w:tr>
                      <w:tr>
                        <w:trPr>
                          <w:trHeight w:val="554" w:hRule="atLeast"/>
                        </w:trPr>
                        <w:tc>
                          <w:tcPr>
                            <w:tcW w:w="3859" w:type="dxa"/>
                            <w:tcBorders>
                              <w:top w:val="single" w:sz="6" w:space="0" w:color="CCCCCC"/>
                              <w:bottom w:val="single" w:sz="6" w:space="0" w:color="CCCCCC"/>
                            </w:tcBorders>
                          </w:tcPr>
                          <w:p>
                            <w:pPr>
                              <w:pStyle w:val="TableParagraph"/>
                              <w:spacing w:before="160"/>
                              <w:ind w:left="55"/>
                              <w:jc w:val="left"/>
                              <w:rPr>
                                <w:sz w:val="21"/>
                              </w:rPr>
                            </w:pPr>
                            <w:r>
                              <w:rPr>
                                <w:spacing w:val="-5"/>
                                <w:w w:val="110"/>
                                <w:sz w:val="21"/>
                              </w:rPr>
                              <w:t>EBT</w:t>
                            </w:r>
                          </w:p>
                        </w:tc>
                        <w:tc>
                          <w:tcPr>
                            <w:tcW w:w="3303" w:type="dxa"/>
                            <w:tcBorders>
                              <w:top w:val="single" w:sz="6" w:space="0" w:color="CCCCCC"/>
                              <w:bottom w:val="single" w:sz="6" w:space="0" w:color="CCCCCC"/>
                            </w:tcBorders>
                          </w:tcPr>
                          <w:p>
                            <w:pPr>
                              <w:pStyle w:val="TableParagraph"/>
                              <w:ind w:right="848"/>
                              <w:rPr>
                                <w:sz w:val="20"/>
                              </w:rPr>
                            </w:pPr>
                            <w:r>
                              <w:rPr>
                                <w:spacing w:val="-5"/>
                                <w:w w:val="110"/>
                                <w:sz w:val="20"/>
                              </w:rPr>
                              <w:t>$0</w:t>
                            </w:r>
                          </w:p>
                        </w:tc>
                        <w:tc>
                          <w:tcPr>
                            <w:tcW w:w="1929" w:type="dxa"/>
                            <w:tcBorders>
                              <w:top w:val="single" w:sz="6" w:space="0" w:color="CCCCCC"/>
                              <w:bottom w:val="single" w:sz="6" w:space="0" w:color="CCCCCC"/>
                            </w:tcBorders>
                          </w:tcPr>
                          <w:p>
                            <w:pPr>
                              <w:pStyle w:val="TableParagraph"/>
                              <w:ind w:left="39" w:right="38"/>
                              <w:jc w:val="center"/>
                              <w:rPr>
                                <w:sz w:val="20"/>
                              </w:rPr>
                            </w:pPr>
                            <w:r>
                              <w:rPr>
                                <w:spacing w:val="-5"/>
                                <w:w w:val="110"/>
                                <w:sz w:val="20"/>
                              </w:rPr>
                              <w:t>$0</w:t>
                            </w:r>
                          </w:p>
                        </w:tc>
                        <w:tc>
                          <w:tcPr>
                            <w:tcW w:w="1194" w:type="dxa"/>
                            <w:tcBorders>
                              <w:top w:val="single" w:sz="6" w:space="0" w:color="CCCCCC"/>
                              <w:bottom w:val="single" w:sz="6" w:space="0" w:color="CCCCCC"/>
                            </w:tcBorders>
                          </w:tcPr>
                          <w:p>
                            <w:pPr>
                              <w:pStyle w:val="TableParagraph"/>
                              <w:ind w:right="112"/>
                              <w:rPr>
                                <w:sz w:val="20"/>
                              </w:rPr>
                            </w:pPr>
                            <w:r>
                              <w:rPr>
                                <w:spacing w:val="-5"/>
                                <w:w w:val="110"/>
                                <w:sz w:val="20"/>
                              </w:rPr>
                              <w:t>$0</w:t>
                            </w:r>
                          </w:p>
                        </w:tc>
                      </w:tr>
                    </w:tbl>
                    <w:p>
                      <w:pPr>
                        <w:pStyle w:val="BodyText"/>
                      </w:pPr>
                    </w:p>
                  </w:txbxContent>
                </v:textbox>
                <w10:wrap type="none"/>
              </v:shape>
            </w:pict>
          </mc:Fallback>
        </mc:AlternateContent>
      </w:r>
      <w:r>
        <w:rPr>
          <w:spacing w:val="-2"/>
          <w:sz w:val="21"/>
        </w:rPr>
        <w:t>Depreciation</w:t>
      </w:r>
    </w:p>
    <w:p>
      <w:pPr>
        <w:pStyle w:val="BodyText"/>
        <w:spacing w:before="9"/>
        <w:rPr>
          <w:sz w:val="10"/>
        </w:rPr>
      </w:pPr>
      <w:r>
        <w:rPr/>
        <mc:AlternateContent>
          <mc:Choice Requires="wps">
            <w:drawing>
              <wp:anchor distT="0" distB="0" distL="0" distR="0" allowOverlap="1" layoutInCell="1" locked="0" behindDoc="1" simplePos="0" relativeHeight="487690752">
                <wp:simplePos x="0" y="0"/>
                <wp:positionH relativeFrom="page">
                  <wp:posOffset>539991</wp:posOffset>
                </wp:positionH>
                <wp:positionV relativeFrom="paragraph">
                  <wp:posOffset>95145</wp:posOffset>
                </wp:positionV>
                <wp:extent cx="6480175" cy="9525"/>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6480175" cy="9525"/>
                        </a:xfrm>
                        <a:custGeom>
                          <a:avLst/>
                          <a:gdLst/>
                          <a:ahLst/>
                          <a:cxnLst/>
                          <a:rect l="l" t="t" r="r" b="b"/>
                          <a:pathLst>
                            <a:path w="6480175" h="9525">
                              <a:moveTo>
                                <a:pt x="2804858" y="9525"/>
                              </a:moveTo>
                              <a:lnTo>
                                <a:pt x="2795333" y="0"/>
                              </a:lnTo>
                              <a:lnTo>
                                <a:pt x="9525" y="0"/>
                              </a:lnTo>
                              <a:lnTo>
                                <a:pt x="0" y="9525"/>
                              </a:lnTo>
                              <a:lnTo>
                                <a:pt x="2804858" y="9525"/>
                              </a:lnTo>
                              <a:close/>
                            </a:path>
                            <a:path w="6480175" h="9525">
                              <a:moveTo>
                                <a:pt x="4029900" y="9525"/>
                              </a:moveTo>
                              <a:lnTo>
                                <a:pt x="4020375" y="0"/>
                              </a:lnTo>
                              <a:lnTo>
                                <a:pt x="2814383" y="0"/>
                              </a:lnTo>
                              <a:lnTo>
                                <a:pt x="2804858" y="9525"/>
                              </a:lnTo>
                              <a:lnTo>
                                <a:pt x="4029900" y="9525"/>
                              </a:lnTo>
                              <a:close/>
                            </a:path>
                            <a:path w="6480175" h="9525">
                              <a:moveTo>
                                <a:pt x="5254955" y="9525"/>
                              </a:moveTo>
                              <a:lnTo>
                                <a:pt x="5245430" y="0"/>
                              </a:lnTo>
                              <a:lnTo>
                                <a:pt x="4039425" y="0"/>
                              </a:lnTo>
                              <a:lnTo>
                                <a:pt x="4029900" y="9525"/>
                              </a:lnTo>
                              <a:lnTo>
                                <a:pt x="5254955" y="9525"/>
                              </a:lnTo>
                              <a:close/>
                            </a:path>
                            <a:path w="6480175" h="9525">
                              <a:moveTo>
                                <a:pt x="6479997" y="9525"/>
                              </a:moveTo>
                              <a:lnTo>
                                <a:pt x="6470472" y="0"/>
                              </a:lnTo>
                              <a:lnTo>
                                <a:pt x="5264480" y="0"/>
                              </a:lnTo>
                              <a:lnTo>
                                <a:pt x="5254955" y="9525"/>
                              </a:lnTo>
                              <a:lnTo>
                                <a:pt x="6479997"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001pt;margin-top:7.49174pt;width:510.25pt;height:.75pt;mso-position-horizontal-relative:page;mso-position-vertical-relative:paragraph;z-index:-15625728;mso-wrap-distance-left:0;mso-wrap-distance-right:0" id="docshape97" coordorigin="850,150" coordsize="10205,15" path="m5267,165l5252,150,865,150,850,165,5267,165xm7197,165l7182,150,5282,150,5267,165,7197,165xm9126,165l9111,150,7212,150,7197,165,9126,165xm11055,165l11040,150,9141,150,9126,165,11055,165xe" filled="true" fillcolor="#cccccc" stroked="false">
                <v:path arrowok="t"/>
                <v:fill typ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1"/>
        <w:rPr>
          <w:sz w:val="20"/>
        </w:rPr>
      </w:pPr>
    </w:p>
    <w:p>
      <w:pPr>
        <w:spacing w:after="0"/>
        <w:rPr>
          <w:sz w:val="20"/>
        </w:rPr>
        <w:sectPr>
          <w:type w:val="continuous"/>
          <w:pgSz w:w="11910" w:h="16840"/>
          <w:pgMar w:header="0" w:footer="450" w:top="880" w:bottom="280" w:left="700" w:right="420"/>
        </w:sectPr>
      </w:pPr>
    </w:p>
    <w:p>
      <w:pPr>
        <w:spacing w:line="295" w:lineRule="auto" w:before="101"/>
        <w:ind w:left="165" w:right="38" w:firstLine="0"/>
        <w:jc w:val="left"/>
        <w:rPr>
          <w:sz w:val="21"/>
        </w:rPr>
      </w:pPr>
      <w:r>
        <w:rPr>
          <w:sz w:val="21"/>
        </w:rPr>
        <w:t>Income</w:t>
      </w:r>
      <w:r>
        <w:rPr>
          <w:spacing w:val="-11"/>
          <w:sz w:val="21"/>
        </w:rPr>
        <w:t> </w:t>
      </w:r>
      <w:r>
        <w:rPr>
          <w:sz w:val="21"/>
        </w:rPr>
        <w:t>Tax</w:t>
      </w:r>
      <w:r>
        <w:rPr>
          <w:spacing w:val="-7"/>
          <w:sz w:val="21"/>
        </w:rPr>
        <w:t> </w:t>
      </w:r>
      <w:r>
        <w:rPr>
          <w:sz w:val="21"/>
        </w:rPr>
        <w:t>Expense</w:t>
      </w:r>
      <w:r>
        <w:rPr>
          <w:spacing w:val="-7"/>
          <w:sz w:val="21"/>
        </w:rPr>
        <w:t> </w:t>
      </w:r>
      <w:r>
        <w:rPr>
          <w:sz w:val="21"/>
        </w:rPr>
        <w:t>/ </w:t>
      </w:r>
      <w:r>
        <w:rPr>
          <w:spacing w:val="-2"/>
          <w:sz w:val="21"/>
        </w:rPr>
        <w:t>Benefit</w:t>
      </w:r>
    </w:p>
    <w:p>
      <w:pPr>
        <w:spacing w:line="240" w:lineRule="auto" w:before="24"/>
        <w:rPr>
          <w:sz w:val="20"/>
        </w:rPr>
      </w:pPr>
      <w:r>
        <w:rPr/>
        <w:br w:type="column"/>
      </w:r>
      <w:r>
        <w:rPr>
          <w:sz w:val="20"/>
        </w:rPr>
      </w:r>
    </w:p>
    <w:p>
      <w:pPr>
        <w:tabs>
          <w:tab w:pos="2094" w:val="left" w:leader="none"/>
          <w:tab w:pos="4023" w:val="left" w:leader="none"/>
        </w:tabs>
        <w:spacing w:before="0"/>
        <w:ind w:left="165" w:right="0" w:firstLine="0"/>
        <w:jc w:val="left"/>
        <w:rPr>
          <w:sz w:val="20"/>
        </w:rPr>
      </w:pPr>
      <w:r>
        <w:rPr>
          <w:spacing w:val="-5"/>
          <w:w w:val="110"/>
          <w:sz w:val="20"/>
        </w:rPr>
        <w:t>$0</w:t>
      </w:r>
      <w:r>
        <w:rPr>
          <w:sz w:val="20"/>
        </w:rPr>
        <w:tab/>
      </w:r>
      <w:r>
        <w:rPr>
          <w:spacing w:val="-5"/>
          <w:w w:val="110"/>
          <w:sz w:val="20"/>
        </w:rPr>
        <w:t>$0</w:t>
      </w:r>
      <w:r>
        <w:rPr>
          <w:sz w:val="20"/>
        </w:rPr>
        <w:tab/>
      </w:r>
      <w:r>
        <w:rPr>
          <w:spacing w:val="-5"/>
          <w:w w:val="110"/>
          <w:sz w:val="20"/>
        </w:rPr>
        <w:t>$0</w:t>
      </w:r>
    </w:p>
    <w:p>
      <w:pPr>
        <w:spacing w:after="0"/>
        <w:jc w:val="left"/>
        <w:rPr>
          <w:sz w:val="20"/>
        </w:rPr>
        <w:sectPr>
          <w:type w:val="continuous"/>
          <w:pgSz w:w="11910" w:h="16840"/>
          <w:pgMar w:header="0" w:footer="450" w:top="880" w:bottom="280" w:left="700" w:right="420"/>
          <w:cols w:num="2" w:equalWidth="0">
            <w:col w:w="2300" w:space="3729"/>
            <w:col w:w="4761"/>
          </w:cols>
        </w:sectPr>
      </w:pPr>
    </w:p>
    <w:p>
      <w:pPr>
        <w:pStyle w:val="BodyText"/>
        <w:rPr>
          <w:sz w:val="8"/>
        </w:rPr>
      </w:pPr>
    </w:p>
    <w:p>
      <w:pPr>
        <w:pStyle w:val="BodyText"/>
        <w:spacing w:line="20" w:lineRule="exact"/>
        <w:ind w:left="150"/>
        <w:rPr>
          <w:sz w:val="2"/>
        </w:rPr>
      </w:pPr>
      <w:r>
        <w:rPr>
          <w:sz w:val="2"/>
        </w:rPr>
        <mc:AlternateContent>
          <mc:Choice Requires="wps">
            <w:drawing>
              <wp:inline distT="0" distB="0" distL="0" distR="0">
                <wp:extent cx="6480175" cy="9525"/>
                <wp:effectExtent l="0" t="0" r="0" b="0"/>
                <wp:docPr id="236" name="Group 236"/>
                <wp:cNvGraphicFramePr>
                  <a:graphicFrameLocks/>
                </wp:cNvGraphicFramePr>
                <a:graphic>
                  <a:graphicData uri="http://schemas.microsoft.com/office/word/2010/wordprocessingGroup">
                    <wpg:wgp>
                      <wpg:cNvPr id="236" name="Group 236"/>
                      <wpg:cNvGrpSpPr/>
                      <wpg:grpSpPr>
                        <a:xfrm>
                          <a:off x="0" y="0"/>
                          <a:ext cx="6480175" cy="9525"/>
                          <a:chExt cx="6480175" cy="9525"/>
                        </a:xfrm>
                      </wpg:grpSpPr>
                      <wps:wsp>
                        <wps:cNvPr id="237" name="Graphic 237"/>
                        <wps:cNvSpPr/>
                        <wps:spPr>
                          <a:xfrm>
                            <a:off x="-8" y="0"/>
                            <a:ext cx="6480175" cy="9525"/>
                          </a:xfrm>
                          <a:custGeom>
                            <a:avLst/>
                            <a:gdLst/>
                            <a:ahLst/>
                            <a:cxnLst/>
                            <a:rect l="l" t="t" r="r" b="b"/>
                            <a:pathLst>
                              <a:path w="6480175" h="9525">
                                <a:moveTo>
                                  <a:pt x="2804858" y="9525"/>
                                </a:moveTo>
                                <a:lnTo>
                                  <a:pt x="2795333" y="0"/>
                                </a:lnTo>
                                <a:lnTo>
                                  <a:pt x="9525" y="0"/>
                                </a:lnTo>
                                <a:lnTo>
                                  <a:pt x="0" y="9525"/>
                                </a:lnTo>
                                <a:lnTo>
                                  <a:pt x="2804858" y="9525"/>
                                </a:lnTo>
                                <a:close/>
                              </a:path>
                              <a:path w="6480175" h="9525">
                                <a:moveTo>
                                  <a:pt x="4029900" y="9525"/>
                                </a:moveTo>
                                <a:lnTo>
                                  <a:pt x="4020375" y="0"/>
                                </a:lnTo>
                                <a:lnTo>
                                  <a:pt x="2814383" y="0"/>
                                </a:lnTo>
                                <a:lnTo>
                                  <a:pt x="2804858" y="9525"/>
                                </a:lnTo>
                                <a:lnTo>
                                  <a:pt x="4029900" y="9525"/>
                                </a:lnTo>
                                <a:close/>
                              </a:path>
                              <a:path w="6480175" h="9525">
                                <a:moveTo>
                                  <a:pt x="5254955" y="9525"/>
                                </a:moveTo>
                                <a:lnTo>
                                  <a:pt x="5245430" y="0"/>
                                </a:lnTo>
                                <a:lnTo>
                                  <a:pt x="4039425" y="0"/>
                                </a:lnTo>
                                <a:lnTo>
                                  <a:pt x="4029900" y="9525"/>
                                </a:lnTo>
                                <a:lnTo>
                                  <a:pt x="5254955" y="9525"/>
                                </a:lnTo>
                                <a:close/>
                              </a:path>
                              <a:path w="6480175" h="9525">
                                <a:moveTo>
                                  <a:pt x="6479997" y="9525"/>
                                </a:moveTo>
                                <a:lnTo>
                                  <a:pt x="6470472" y="0"/>
                                </a:lnTo>
                                <a:lnTo>
                                  <a:pt x="5264480" y="0"/>
                                </a:lnTo>
                                <a:lnTo>
                                  <a:pt x="5254955" y="9525"/>
                                </a:lnTo>
                                <a:lnTo>
                                  <a:pt x="6479997" y="9525"/>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510.25pt;height:.75pt;mso-position-horizontal-relative:char;mso-position-vertical-relative:line" id="docshapegroup98" coordorigin="0,0" coordsize="10205,15">
                <v:shape style="position:absolute;left:-1;top:0;width:10205;height:15" id="docshape99" coordorigin="0,0" coordsize="10205,15" path="m4417,15l4402,0,15,0,0,15,4417,15xm6346,15l6331,0,4432,0,4417,15,6346,15xm8276,15l8261,0,6361,0,6346,15,8276,15xm10205,15l10190,0,8291,0,8276,15,10205,15xe" filled="true" fillcolor="#cccccc" stroked="false">
                  <v:path arrowok="t"/>
                  <v:fill type="solid"/>
                </v:shape>
              </v:group>
            </w:pict>
          </mc:Fallback>
        </mc:AlternateContent>
      </w:r>
      <w:r>
        <w:rPr>
          <w:sz w:val="2"/>
        </w:rPr>
      </w:r>
    </w:p>
    <w:p>
      <w:pPr>
        <w:pStyle w:val="BodyText"/>
        <w:rPr>
          <w:sz w:val="20"/>
        </w:rPr>
      </w:pPr>
    </w:p>
    <w:p>
      <w:pPr>
        <w:pStyle w:val="BodyText"/>
        <w:spacing w:before="60"/>
        <w:rPr>
          <w:sz w:val="20"/>
        </w:rPr>
      </w:pPr>
      <w:r>
        <w:rPr/>
        <mc:AlternateContent>
          <mc:Choice Requires="wps">
            <w:drawing>
              <wp:anchor distT="0" distB="0" distL="0" distR="0" allowOverlap="1" layoutInCell="1" locked="0" behindDoc="1" simplePos="0" relativeHeight="487691776">
                <wp:simplePos x="0" y="0"/>
                <wp:positionH relativeFrom="page">
                  <wp:posOffset>540000</wp:posOffset>
                </wp:positionH>
                <wp:positionV relativeFrom="paragraph">
                  <wp:posOffset>200803</wp:posOffset>
                </wp:positionV>
                <wp:extent cx="6480175" cy="9525"/>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6480175" cy="9525"/>
                        </a:xfrm>
                        <a:custGeom>
                          <a:avLst/>
                          <a:gdLst/>
                          <a:ahLst/>
                          <a:cxnLst/>
                          <a:rect l="l" t="t" r="r" b="b"/>
                          <a:pathLst>
                            <a:path w="6480175" h="9525">
                              <a:moveTo>
                                <a:pt x="6480000" y="9525"/>
                              </a:moveTo>
                              <a:lnTo>
                                <a:pt x="0" y="9525"/>
                              </a:lnTo>
                              <a:lnTo>
                                <a:pt x="9525" y="0"/>
                              </a:lnTo>
                              <a:lnTo>
                                <a:pt x="6470475" y="0"/>
                              </a:lnTo>
                              <a:lnTo>
                                <a:pt x="6480000"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688pt;margin-top:15.811328pt;width:510.25pt;height:.75pt;mso-position-horizontal-relative:page;mso-position-vertical-relative:paragraph;z-index:-15624704;mso-wrap-distance-left:0;mso-wrap-distance-right:0" id="docshape100" coordorigin="850,316" coordsize="10205,15" path="m11055,331l850,331,865,316,11040,316,11055,331xe" filled="true" fillcolor="#cccccc" stroked="false">
                <v:path arrowok="t"/>
                <v:fill type="solid"/>
                <w10:wrap type="topAndBottom"/>
              </v:shape>
            </w:pict>
          </mc:Fallback>
        </mc:AlternateContent>
      </w:r>
    </w:p>
    <w:p>
      <w:pPr>
        <w:spacing w:after="0"/>
        <w:rPr>
          <w:sz w:val="20"/>
        </w:rPr>
        <w:sectPr>
          <w:type w:val="continuous"/>
          <w:pgSz w:w="11910" w:h="16840"/>
          <w:pgMar w:header="0" w:footer="450" w:top="880" w:bottom="280" w:left="700" w:right="4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9"/>
        <w:gridCol w:w="3358"/>
        <w:gridCol w:w="1929"/>
        <w:gridCol w:w="1489"/>
      </w:tblGrid>
      <w:tr>
        <w:trPr>
          <w:trHeight w:val="454" w:hRule="atLeast"/>
        </w:trPr>
        <w:tc>
          <w:tcPr>
            <w:tcW w:w="3509" w:type="dxa"/>
            <w:tcBorders>
              <w:bottom w:val="single" w:sz="6" w:space="0" w:color="CCCCCC"/>
            </w:tcBorders>
          </w:tcPr>
          <w:p>
            <w:pPr>
              <w:pStyle w:val="TableParagraph"/>
              <w:spacing w:before="0"/>
              <w:jc w:val="left"/>
              <w:rPr>
                <w:rFonts w:ascii="Times New Roman"/>
                <w:sz w:val="20"/>
              </w:rPr>
            </w:pPr>
          </w:p>
        </w:tc>
        <w:tc>
          <w:tcPr>
            <w:tcW w:w="3358" w:type="dxa"/>
            <w:tcBorders>
              <w:bottom w:val="single" w:sz="6" w:space="0" w:color="CCCCCC"/>
            </w:tcBorders>
          </w:tcPr>
          <w:p>
            <w:pPr>
              <w:pStyle w:val="TableParagraph"/>
              <w:spacing w:before="1"/>
              <w:ind w:right="552"/>
              <w:rPr>
                <w:b/>
                <w:sz w:val="21"/>
              </w:rPr>
            </w:pPr>
            <w:r>
              <w:rPr>
                <w:b/>
                <w:sz w:val="21"/>
              </w:rPr>
              <w:t>2025-</w:t>
            </w:r>
            <w:r>
              <w:rPr>
                <w:b/>
                <w:spacing w:val="-5"/>
                <w:sz w:val="21"/>
              </w:rPr>
              <w:t>26</w:t>
            </w:r>
          </w:p>
        </w:tc>
        <w:tc>
          <w:tcPr>
            <w:tcW w:w="1929" w:type="dxa"/>
            <w:tcBorders>
              <w:bottom w:val="single" w:sz="6" w:space="0" w:color="CCCCCC"/>
            </w:tcBorders>
          </w:tcPr>
          <w:p>
            <w:pPr>
              <w:pStyle w:val="TableParagraph"/>
              <w:spacing w:before="1"/>
              <w:ind w:right="552"/>
              <w:rPr>
                <w:b/>
                <w:sz w:val="21"/>
              </w:rPr>
            </w:pPr>
            <w:r>
              <w:rPr>
                <w:b/>
                <w:sz w:val="21"/>
              </w:rPr>
              <w:t>2026-</w:t>
            </w:r>
            <w:r>
              <w:rPr>
                <w:b/>
                <w:spacing w:val="-5"/>
                <w:sz w:val="21"/>
              </w:rPr>
              <w:t>27</w:t>
            </w:r>
          </w:p>
        </w:tc>
        <w:tc>
          <w:tcPr>
            <w:tcW w:w="1489" w:type="dxa"/>
            <w:tcBorders>
              <w:bottom w:val="single" w:sz="6" w:space="0" w:color="CCCCCC"/>
            </w:tcBorders>
          </w:tcPr>
          <w:p>
            <w:pPr>
              <w:pStyle w:val="TableParagraph"/>
              <w:spacing w:before="1"/>
              <w:ind w:right="112"/>
              <w:rPr>
                <w:b/>
                <w:sz w:val="21"/>
              </w:rPr>
            </w:pPr>
            <w:r>
              <w:rPr>
                <w:b/>
                <w:sz w:val="21"/>
              </w:rPr>
              <w:t>2027-</w:t>
            </w:r>
            <w:r>
              <w:rPr>
                <w:b/>
                <w:spacing w:val="-5"/>
                <w:sz w:val="21"/>
              </w:rPr>
              <w:t>28</w:t>
            </w:r>
          </w:p>
        </w:tc>
      </w:tr>
      <w:tr>
        <w:trPr>
          <w:trHeight w:val="554" w:hRule="atLeast"/>
        </w:trPr>
        <w:tc>
          <w:tcPr>
            <w:tcW w:w="3509" w:type="dxa"/>
            <w:tcBorders>
              <w:top w:val="single" w:sz="6" w:space="0" w:color="CCCCCC"/>
              <w:bottom w:val="single" w:sz="6" w:space="0" w:color="CCCCCC"/>
            </w:tcBorders>
          </w:tcPr>
          <w:p>
            <w:pPr>
              <w:pStyle w:val="TableParagraph"/>
              <w:spacing w:before="160"/>
              <w:ind w:left="55"/>
              <w:jc w:val="left"/>
              <w:rPr>
                <w:b/>
                <w:sz w:val="21"/>
              </w:rPr>
            </w:pPr>
            <w:r>
              <w:rPr>
                <w:b/>
                <w:spacing w:val="-8"/>
                <w:sz w:val="21"/>
              </w:rPr>
              <w:t>Total</w:t>
            </w:r>
            <w:r>
              <w:rPr>
                <w:b/>
                <w:spacing w:val="-9"/>
                <w:sz w:val="21"/>
              </w:rPr>
              <w:t> </w:t>
            </w:r>
            <w:r>
              <w:rPr>
                <w:b/>
                <w:spacing w:val="-2"/>
                <w:sz w:val="21"/>
              </w:rPr>
              <w:t>Expense</w:t>
            </w:r>
          </w:p>
        </w:tc>
        <w:tc>
          <w:tcPr>
            <w:tcW w:w="3358" w:type="dxa"/>
            <w:tcBorders>
              <w:top w:val="single" w:sz="6" w:space="0" w:color="CCCCCC"/>
              <w:bottom w:val="single" w:sz="6" w:space="0" w:color="CCCCCC"/>
            </w:tcBorders>
          </w:tcPr>
          <w:p>
            <w:pPr>
              <w:pStyle w:val="TableParagraph"/>
              <w:ind w:right="553"/>
              <w:rPr>
                <w:b/>
                <w:sz w:val="20"/>
              </w:rPr>
            </w:pPr>
            <w:r>
              <w:rPr>
                <w:b/>
                <w:spacing w:val="-5"/>
                <w:sz w:val="20"/>
              </w:rPr>
              <w:t>$0</w:t>
            </w:r>
          </w:p>
        </w:tc>
        <w:tc>
          <w:tcPr>
            <w:tcW w:w="1929" w:type="dxa"/>
            <w:tcBorders>
              <w:top w:val="single" w:sz="6" w:space="0" w:color="CCCCCC"/>
              <w:bottom w:val="single" w:sz="6" w:space="0" w:color="CCCCCC"/>
            </w:tcBorders>
          </w:tcPr>
          <w:p>
            <w:pPr>
              <w:pStyle w:val="TableParagraph"/>
              <w:ind w:right="552"/>
              <w:rPr>
                <w:b/>
                <w:sz w:val="20"/>
              </w:rPr>
            </w:pPr>
            <w:r>
              <w:rPr>
                <w:b/>
                <w:spacing w:val="-5"/>
                <w:sz w:val="20"/>
              </w:rPr>
              <w:t>$0</w:t>
            </w:r>
          </w:p>
        </w:tc>
        <w:tc>
          <w:tcPr>
            <w:tcW w:w="1489" w:type="dxa"/>
            <w:tcBorders>
              <w:top w:val="single" w:sz="6" w:space="0" w:color="CCCCCC"/>
              <w:bottom w:val="single" w:sz="6" w:space="0" w:color="CCCCCC"/>
            </w:tcBorders>
          </w:tcPr>
          <w:p>
            <w:pPr>
              <w:pStyle w:val="TableParagraph"/>
              <w:ind w:right="112"/>
              <w:rPr>
                <w:b/>
                <w:sz w:val="20"/>
              </w:rPr>
            </w:pPr>
            <w:r>
              <w:rPr>
                <w:b/>
                <w:spacing w:val="-5"/>
                <w:sz w:val="20"/>
              </w:rPr>
              <w:t>$0</w:t>
            </w:r>
          </w:p>
        </w:tc>
      </w:tr>
      <w:tr>
        <w:trPr>
          <w:trHeight w:val="554" w:hRule="atLeast"/>
        </w:trPr>
        <w:tc>
          <w:tcPr>
            <w:tcW w:w="3509" w:type="dxa"/>
            <w:tcBorders>
              <w:top w:val="single" w:sz="6" w:space="0" w:color="CCCCCC"/>
              <w:bottom w:val="single" w:sz="6" w:space="0" w:color="CCCCCC"/>
            </w:tcBorders>
          </w:tcPr>
          <w:p>
            <w:pPr>
              <w:pStyle w:val="TableParagraph"/>
              <w:spacing w:before="160"/>
              <w:ind w:left="55"/>
              <w:jc w:val="left"/>
              <w:rPr>
                <w:b/>
                <w:sz w:val="21"/>
              </w:rPr>
            </w:pPr>
            <w:r>
              <w:rPr>
                <w:b/>
                <w:spacing w:val="-2"/>
                <w:sz w:val="21"/>
              </w:rPr>
              <w:t>Net</w:t>
            </w:r>
            <w:r>
              <w:rPr>
                <w:b/>
                <w:spacing w:val="-12"/>
                <w:sz w:val="21"/>
              </w:rPr>
              <w:t> </w:t>
            </w:r>
            <w:r>
              <w:rPr>
                <w:b/>
                <w:spacing w:val="-2"/>
                <w:sz w:val="21"/>
              </w:rPr>
              <w:t>Income</w:t>
            </w:r>
          </w:p>
        </w:tc>
        <w:tc>
          <w:tcPr>
            <w:tcW w:w="3358" w:type="dxa"/>
            <w:tcBorders>
              <w:top w:val="single" w:sz="6" w:space="0" w:color="CCCCCC"/>
              <w:bottom w:val="single" w:sz="6" w:space="0" w:color="CCCCCC"/>
            </w:tcBorders>
          </w:tcPr>
          <w:p>
            <w:pPr>
              <w:pStyle w:val="TableParagraph"/>
              <w:ind w:right="553"/>
              <w:rPr>
                <w:b/>
                <w:sz w:val="20"/>
              </w:rPr>
            </w:pPr>
            <w:r>
              <w:rPr>
                <w:b/>
                <w:spacing w:val="-5"/>
                <w:sz w:val="20"/>
              </w:rPr>
              <w:t>$0</w:t>
            </w:r>
          </w:p>
        </w:tc>
        <w:tc>
          <w:tcPr>
            <w:tcW w:w="1929" w:type="dxa"/>
            <w:tcBorders>
              <w:top w:val="single" w:sz="6" w:space="0" w:color="CCCCCC"/>
              <w:bottom w:val="single" w:sz="6" w:space="0" w:color="CCCCCC"/>
            </w:tcBorders>
          </w:tcPr>
          <w:p>
            <w:pPr>
              <w:pStyle w:val="TableParagraph"/>
              <w:ind w:right="552"/>
              <w:rPr>
                <w:b/>
                <w:sz w:val="20"/>
              </w:rPr>
            </w:pPr>
            <w:r>
              <w:rPr>
                <w:b/>
                <w:spacing w:val="-5"/>
                <w:sz w:val="20"/>
              </w:rPr>
              <w:t>$0</w:t>
            </w:r>
          </w:p>
        </w:tc>
        <w:tc>
          <w:tcPr>
            <w:tcW w:w="1489" w:type="dxa"/>
            <w:tcBorders>
              <w:top w:val="single" w:sz="6" w:space="0" w:color="CCCCCC"/>
              <w:bottom w:val="single" w:sz="6" w:space="0" w:color="CCCCCC"/>
            </w:tcBorders>
          </w:tcPr>
          <w:p>
            <w:pPr>
              <w:pStyle w:val="TableParagraph"/>
              <w:ind w:right="112"/>
              <w:rPr>
                <w:b/>
                <w:sz w:val="20"/>
              </w:rPr>
            </w:pPr>
            <w:r>
              <w:rPr>
                <w:b/>
                <w:spacing w:val="-5"/>
                <w:sz w:val="20"/>
              </w:rPr>
              <w:t>$0</w:t>
            </w:r>
          </w:p>
        </w:tc>
      </w:tr>
      <w:tr>
        <w:trPr>
          <w:trHeight w:val="554" w:hRule="atLeast"/>
        </w:trPr>
        <w:tc>
          <w:tcPr>
            <w:tcW w:w="3509" w:type="dxa"/>
            <w:tcBorders>
              <w:top w:val="single" w:sz="6" w:space="0" w:color="CCCCCC"/>
              <w:bottom w:val="single" w:sz="6" w:space="0" w:color="CCCCCC"/>
            </w:tcBorders>
          </w:tcPr>
          <w:p>
            <w:pPr>
              <w:pStyle w:val="TableParagraph"/>
              <w:spacing w:before="160"/>
              <w:ind w:left="55"/>
              <w:jc w:val="left"/>
              <w:rPr>
                <w:b/>
                <w:sz w:val="21"/>
              </w:rPr>
            </w:pPr>
            <w:r>
              <w:rPr>
                <w:b/>
                <w:sz w:val="21"/>
              </w:rPr>
              <w:t>Net</w:t>
            </w:r>
            <w:r>
              <w:rPr>
                <w:b/>
                <w:spacing w:val="-15"/>
                <w:sz w:val="21"/>
              </w:rPr>
              <w:t> </w:t>
            </w:r>
            <w:r>
              <w:rPr>
                <w:b/>
                <w:sz w:val="21"/>
              </w:rPr>
              <w:t>Income</w:t>
            </w:r>
            <w:r>
              <w:rPr>
                <w:b/>
                <w:spacing w:val="-13"/>
                <w:sz w:val="21"/>
              </w:rPr>
              <w:t> </w:t>
            </w:r>
            <w:r>
              <w:rPr>
                <w:b/>
                <w:spacing w:val="-5"/>
                <w:sz w:val="21"/>
              </w:rPr>
              <w:t>(%)</w:t>
            </w:r>
          </w:p>
        </w:tc>
        <w:tc>
          <w:tcPr>
            <w:tcW w:w="3358" w:type="dxa"/>
            <w:tcBorders>
              <w:top w:val="single" w:sz="6" w:space="0" w:color="CCCCCC"/>
              <w:bottom w:val="single" w:sz="6" w:space="0" w:color="CCCCCC"/>
            </w:tcBorders>
          </w:tcPr>
          <w:p>
            <w:pPr>
              <w:pStyle w:val="TableParagraph"/>
              <w:ind w:right="553"/>
              <w:rPr>
                <w:b/>
                <w:sz w:val="20"/>
              </w:rPr>
            </w:pPr>
            <w:r>
              <w:rPr>
                <w:b/>
                <w:spacing w:val="-5"/>
                <w:w w:val="105"/>
                <w:sz w:val="20"/>
              </w:rPr>
              <w:t>0%</w:t>
            </w:r>
          </w:p>
        </w:tc>
        <w:tc>
          <w:tcPr>
            <w:tcW w:w="1929" w:type="dxa"/>
            <w:tcBorders>
              <w:top w:val="single" w:sz="6" w:space="0" w:color="CCCCCC"/>
              <w:bottom w:val="single" w:sz="6" w:space="0" w:color="CCCCCC"/>
            </w:tcBorders>
          </w:tcPr>
          <w:p>
            <w:pPr>
              <w:pStyle w:val="TableParagraph"/>
              <w:ind w:right="553"/>
              <w:rPr>
                <w:b/>
                <w:sz w:val="20"/>
              </w:rPr>
            </w:pPr>
            <w:r>
              <w:rPr>
                <w:b/>
                <w:spacing w:val="-5"/>
                <w:w w:val="105"/>
                <w:sz w:val="20"/>
              </w:rPr>
              <w:t>0%</w:t>
            </w:r>
          </w:p>
        </w:tc>
        <w:tc>
          <w:tcPr>
            <w:tcW w:w="1489" w:type="dxa"/>
            <w:tcBorders>
              <w:top w:val="single" w:sz="6" w:space="0" w:color="CCCCCC"/>
              <w:bottom w:val="single" w:sz="6" w:space="0" w:color="CCCCCC"/>
            </w:tcBorders>
          </w:tcPr>
          <w:p>
            <w:pPr>
              <w:pStyle w:val="TableParagraph"/>
              <w:ind w:right="114"/>
              <w:rPr>
                <w:b/>
                <w:sz w:val="20"/>
              </w:rPr>
            </w:pPr>
            <w:r>
              <w:rPr>
                <w:b/>
                <w:spacing w:val="-5"/>
                <w:w w:val="105"/>
                <w:sz w:val="20"/>
              </w:rPr>
              <w:t>0%</w:t>
            </w:r>
          </w:p>
        </w:tc>
      </w:tr>
    </w:tbl>
    <w:p>
      <w:pPr>
        <w:pStyle w:val="BodyText"/>
        <w:rPr>
          <w:sz w:val="21"/>
        </w:rPr>
      </w:pPr>
    </w:p>
    <w:p>
      <w:pPr>
        <w:pStyle w:val="BodyText"/>
        <w:rPr>
          <w:sz w:val="21"/>
        </w:rPr>
      </w:pPr>
    </w:p>
    <w:p>
      <w:pPr>
        <w:pStyle w:val="BodyText"/>
        <w:rPr>
          <w:sz w:val="21"/>
        </w:rPr>
      </w:pPr>
    </w:p>
    <w:p>
      <w:pPr>
        <w:pStyle w:val="BodyText"/>
        <w:spacing w:before="67"/>
        <w:rPr>
          <w:sz w:val="21"/>
        </w:rPr>
      </w:pPr>
    </w:p>
    <w:p>
      <w:pPr>
        <w:spacing w:before="0"/>
        <w:ind w:left="165" w:right="0" w:firstLine="0"/>
        <w:jc w:val="left"/>
        <w:rPr>
          <w:sz w:val="21"/>
        </w:rPr>
      </w:pPr>
      <w:r>
        <w:rPr/>
        <mc:AlternateContent>
          <mc:Choice Requires="wps">
            <w:drawing>
              <wp:anchor distT="0" distB="0" distL="0" distR="0" allowOverlap="1" layoutInCell="1" locked="0" behindDoc="0" simplePos="0" relativeHeight="15833600">
                <wp:simplePos x="0" y="0"/>
                <wp:positionH relativeFrom="page">
                  <wp:posOffset>476250</wp:posOffset>
                </wp:positionH>
                <wp:positionV relativeFrom="paragraph">
                  <wp:posOffset>-296546</wp:posOffset>
                </wp:positionV>
                <wp:extent cx="6607809" cy="5502909"/>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6607809" cy="55029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5"/>
                              <w:gridCol w:w="1714"/>
                              <w:gridCol w:w="1827"/>
                              <w:gridCol w:w="1438"/>
                            </w:tblGrid>
                            <w:tr>
                              <w:trPr>
                                <w:trHeight w:val="853" w:hRule="atLeast"/>
                              </w:trPr>
                              <w:tc>
                                <w:tcPr>
                                  <w:tcW w:w="7019" w:type="dxa"/>
                                  <w:gridSpan w:val="2"/>
                                  <w:tcBorders>
                                    <w:top w:val="single" w:sz="6" w:space="0" w:color="CCCCCC"/>
                                    <w:bottom w:val="single" w:sz="6" w:space="0" w:color="CCCCCC"/>
                                  </w:tcBorders>
                                </w:tcPr>
                                <w:p>
                                  <w:pPr>
                                    <w:pStyle w:val="TableParagraph"/>
                                    <w:tabs>
                                      <w:tab w:pos="6083" w:val="left" w:leader="none"/>
                                    </w:tabs>
                                    <w:spacing w:before="160"/>
                                    <w:ind w:left="55"/>
                                    <w:jc w:val="left"/>
                                    <w:rPr>
                                      <w:sz w:val="20"/>
                                    </w:rPr>
                                  </w:pPr>
                                  <w:r>
                                    <w:rPr>
                                      <w:spacing w:val="-2"/>
                                      <w:sz w:val="21"/>
                                    </w:rPr>
                                    <w:t>Retained</w:t>
                                  </w:r>
                                  <w:r>
                                    <w:rPr>
                                      <w:spacing w:val="-4"/>
                                      <w:sz w:val="21"/>
                                    </w:rPr>
                                    <w:t> </w:t>
                                  </w:r>
                                  <w:r>
                                    <w:rPr>
                                      <w:spacing w:val="-2"/>
                                      <w:sz w:val="21"/>
                                    </w:rPr>
                                    <w:t>Earning</w:t>
                                  </w:r>
                                  <w:r>
                                    <w:rPr>
                                      <w:sz w:val="21"/>
                                    </w:rPr>
                                    <w:tab/>
                                  </w:r>
                                  <w:r>
                                    <w:rPr>
                                      <w:spacing w:val="-5"/>
                                      <w:position w:val="-14"/>
                                      <w:sz w:val="20"/>
                                    </w:rPr>
                                    <w:t>$0</w:t>
                                  </w:r>
                                </w:p>
                              </w:tc>
                              <w:tc>
                                <w:tcPr>
                                  <w:tcW w:w="1827" w:type="dxa"/>
                                  <w:tcBorders>
                                    <w:top w:val="single" w:sz="6" w:space="0" w:color="CCCCCC"/>
                                    <w:bottom w:val="single" w:sz="6" w:space="0" w:color="CCCCCC"/>
                                  </w:tcBorders>
                                </w:tcPr>
                                <w:p>
                                  <w:pPr>
                                    <w:pStyle w:val="TableParagraph"/>
                                    <w:spacing w:before="83"/>
                                    <w:jc w:val="left"/>
                                    <w:rPr>
                                      <w:b/>
                                      <w:sz w:val="20"/>
                                    </w:rPr>
                                  </w:pPr>
                                </w:p>
                                <w:p>
                                  <w:pPr>
                                    <w:pStyle w:val="TableParagraph"/>
                                    <w:spacing w:before="0"/>
                                    <w:ind w:right="603"/>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83"/>
                                    <w:jc w:val="left"/>
                                    <w:rPr>
                                      <w:b/>
                                      <w:sz w:val="20"/>
                                    </w:rPr>
                                  </w:pPr>
                                </w:p>
                                <w:p>
                                  <w:pPr>
                                    <w:pStyle w:val="TableParagraph"/>
                                    <w:spacing w:before="0"/>
                                    <w:ind w:right="111"/>
                                    <w:rPr>
                                      <w:sz w:val="20"/>
                                    </w:rPr>
                                  </w:pPr>
                                  <w:r>
                                    <w:rPr>
                                      <w:spacing w:val="-5"/>
                                      <w:w w:val="110"/>
                                      <w:sz w:val="20"/>
                                    </w:rPr>
                                    <w:t>$0</w:t>
                                  </w:r>
                                </w:p>
                              </w:tc>
                            </w:tr>
                            <w:tr>
                              <w:trPr>
                                <w:trHeight w:val="554" w:hRule="atLeast"/>
                              </w:trPr>
                              <w:tc>
                                <w:tcPr>
                                  <w:tcW w:w="7019" w:type="dxa"/>
                                  <w:gridSpan w:val="2"/>
                                  <w:tcBorders>
                                    <w:top w:val="single" w:sz="6" w:space="0" w:color="CCCCCC"/>
                                    <w:bottom w:val="single" w:sz="6" w:space="0" w:color="CCCCCC"/>
                                  </w:tcBorders>
                                </w:tcPr>
                                <w:p>
                                  <w:pPr>
                                    <w:pStyle w:val="TableParagraph"/>
                                    <w:tabs>
                                      <w:tab w:pos="6083" w:val="left" w:leader="none"/>
                                    </w:tabs>
                                    <w:spacing w:before="160"/>
                                    <w:ind w:left="55"/>
                                    <w:jc w:val="left"/>
                                    <w:rPr>
                                      <w:sz w:val="20"/>
                                    </w:rPr>
                                  </w:pPr>
                                  <w:r>
                                    <w:rPr>
                                      <w:sz w:val="21"/>
                                    </w:rPr>
                                    <w:t>Owner's</w:t>
                                  </w:r>
                                  <w:r>
                                    <w:rPr>
                                      <w:spacing w:val="9"/>
                                      <w:sz w:val="21"/>
                                    </w:rPr>
                                    <w:t> </w:t>
                                  </w:r>
                                  <w:r>
                                    <w:rPr>
                                      <w:spacing w:val="-2"/>
                                      <w:sz w:val="21"/>
                                    </w:rPr>
                                    <w:t>Distribution</w:t>
                                  </w:r>
                                  <w:r>
                                    <w:rPr>
                                      <w:sz w:val="21"/>
                                    </w:rPr>
                                    <w:tab/>
                                  </w:r>
                                  <w:r>
                                    <w:rPr>
                                      <w:spacing w:val="-5"/>
                                      <w:sz w:val="20"/>
                                    </w:rPr>
                                    <w:t>$0</w:t>
                                  </w:r>
                                </w:p>
                              </w:tc>
                              <w:tc>
                                <w:tcPr>
                                  <w:tcW w:w="1827" w:type="dxa"/>
                                  <w:tcBorders>
                                    <w:top w:val="single" w:sz="6" w:space="0" w:color="CCCCCC"/>
                                    <w:bottom w:val="single" w:sz="6" w:space="0" w:color="CCCCCC"/>
                                  </w:tcBorders>
                                </w:tcPr>
                                <w:p>
                                  <w:pPr>
                                    <w:pStyle w:val="TableParagraph"/>
                                    <w:ind w:right="603"/>
                                    <w:rPr>
                                      <w:sz w:val="20"/>
                                    </w:rPr>
                                  </w:pPr>
                                  <w:r>
                                    <w:rPr>
                                      <w:spacing w:val="-5"/>
                                      <w:w w:val="110"/>
                                      <w:sz w:val="20"/>
                                    </w:rPr>
                                    <w:t>$0</w:t>
                                  </w:r>
                                </w:p>
                              </w:tc>
                              <w:tc>
                                <w:tcPr>
                                  <w:tcW w:w="1438" w:type="dxa"/>
                                  <w:tcBorders>
                                    <w:top w:val="single" w:sz="6" w:space="0" w:color="CCCCCC"/>
                                    <w:bottom w:val="single" w:sz="6" w:space="0" w:color="CCCCCC"/>
                                  </w:tcBorders>
                                </w:tcPr>
                                <w:p>
                                  <w:pPr>
                                    <w:pStyle w:val="TableParagraph"/>
                                    <w:ind w:right="111"/>
                                    <w:rPr>
                                      <w:sz w:val="20"/>
                                    </w:rPr>
                                  </w:pPr>
                                  <w:r>
                                    <w:rPr>
                                      <w:spacing w:val="-5"/>
                                      <w:w w:val="110"/>
                                      <w:sz w:val="20"/>
                                    </w:rPr>
                                    <w:t>$0</w:t>
                                  </w:r>
                                </w:p>
                              </w:tc>
                            </w:tr>
                            <w:tr>
                              <w:trPr>
                                <w:trHeight w:val="854" w:hRule="atLeast"/>
                              </w:trPr>
                              <w:tc>
                                <w:tcPr>
                                  <w:tcW w:w="7019" w:type="dxa"/>
                                  <w:gridSpan w:val="2"/>
                                  <w:tcBorders>
                                    <w:top w:val="single" w:sz="6" w:space="0" w:color="CCCCCC"/>
                                  </w:tcBorders>
                                </w:tcPr>
                                <w:p>
                                  <w:pPr>
                                    <w:pStyle w:val="TableParagraph"/>
                                    <w:tabs>
                                      <w:tab w:pos="6094" w:val="left" w:leader="none"/>
                                    </w:tabs>
                                    <w:spacing w:before="145"/>
                                    <w:ind w:left="40"/>
                                    <w:jc w:val="left"/>
                                    <w:rPr>
                                      <w:b/>
                                      <w:sz w:val="20"/>
                                    </w:rPr>
                                  </w:pPr>
                                  <w:r>
                                    <w:rPr>
                                      <w:b/>
                                      <w:spacing w:val="-4"/>
                                      <w:sz w:val="21"/>
                                    </w:rPr>
                                    <w:t>Retained</w:t>
                                  </w:r>
                                  <w:r>
                                    <w:rPr>
                                      <w:b/>
                                      <w:spacing w:val="-6"/>
                                      <w:sz w:val="21"/>
                                    </w:rPr>
                                    <w:t> </w:t>
                                  </w:r>
                                  <w:r>
                                    <w:rPr>
                                      <w:b/>
                                      <w:spacing w:val="-2"/>
                                      <w:sz w:val="21"/>
                                    </w:rPr>
                                    <w:t>Earning</w:t>
                                  </w:r>
                                  <w:r>
                                    <w:rPr>
                                      <w:b/>
                                      <w:sz w:val="21"/>
                                    </w:rPr>
                                    <w:tab/>
                                  </w:r>
                                  <w:r>
                                    <w:rPr>
                                      <w:b/>
                                      <w:spacing w:val="-5"/>
                                      <w:position w:val="-14"/>
                                      <w:sz w:val="20"/>
                                    </w:rPr>
                                    <w:t>$0</w:t>
                                  </w:r>
                                </w:p>
                              </w:tc>
                              <w:tc>
                                <w:tcPr>
                                  <w:tcW w:w="1827" w:type="dxa"/>
                                  <w:tcBorders>
                                    <w:top w:val="single" w:sz="6" w:space="0" w:color="CCCCCC"/>
                                  </w:tcBorders>
                                </w:tcPr>
                                <w:p>
                                  <w:pPr>
                                    <w:pStyle w:val="TableParagraph"/>
                                    <w:spacing w:before="68"/>
                                    <w:jc w:val="left"/>
                                    <w:rPr>
                                      <w:b/>
                                      <w:sz w:val="20"/>
                                    </w:rPr>
                                  </w:pPr>
                                </w:p>
                                <w:p>
                                  <w:pPr>
                                    <w:pStyle w:val="TableParagraph"/>
                                    <w:spacing w:before="0"/>
                                    <w:ind w:right="587"/>
                                    <w:rPr>
                                      <w:b/>
                                      <w:sz w:val="20"/>
                                    </w:rPr>
                                  </w:pPr>
                                  <w:r>
                                    <w:rPr>
                                      <w:b/>
                                      <w:spacing w:val="-5"/>
                                      <w:sz w:val="20"/>
                                    </w:rPr>
                                    <w:t>$0</w:t>
                                  </w:r>
                                </w:p>
                              </w:tc>
                              <w:tc>
                                <w:tcPr>
                                  <w:tcW w:w="1438" w:type="dxa"/>
                                  <w:tcBorders>
                                    <w:top w:val="single" w:sz="6" w:space="0" w:color="CCCCCC"/>
                                  </w:tcBorders>
                                </w:tcPr>
                                <w:p>
                                  <w:pPr>
                                    <w:pStyle w:val="TableParagraph"/>
                                    <w:spacing w:before="68"/>
                                    <w:jc w:val="left"/>
                                    <w:rPr>
                                      <w:b/>
                                      <w:sz w:val="20"/>
                                    </w:rPr>
                                  </w:pPr>
                                </w:p>
                                <w:p>
                                  <w:pPr>
                                    <w:pStyle w:val="TableParagraph"/>
                                    <w:spacing w:before="0"/>
                                    <w:ind w:right="96"/>
                                    <w:rPr>
                                      <w:b/>
                                      <w:sz w:val="20"/>
                                    </w:rPr>
                                  </w:pPr>
                                  <w:r>
                                    <w:rPr>
                                      <w:b/>
                                      <w:spacing w:val="-5"/>
                                      <w:sz w:val="20"/>
                                    </w:rPr>
                                    <w:t>$0</w:t>
                                  </w:r>
                                </w:p>
                              </w:tc>
                            </w:tr>
                            <w:tr>
                              <w:trPr>
                                <w:trHeight w:val="1352" w:hRule="atLeast"/>
                              </w:trPr>
                              <w:tc>
                                <w:tcPr>
                                  <w:tcW w:w="5305" w:type="dxa"/>
                                  <w:tcBorders>
                                    <w:bottom w:val="single" w:sz="6" w:space="0" w:color="CCCCCC"/>
                                  </w:tcBorders>
                                </w:tcPr>
                                <w:p>
                                  <w:pPr>
                                    <w:pStyle w:val="TableParagraph"/>
                                    <w:spacing w:before="314"/>
                                    <w:ind w:left="40"/>
                                    <w:jc w:val="left"/>
                                    <w:rPr>
                                      <w:sz w:val="28"/>
                                    </w:rPr>
                                  </w:pPr>
                                  <w:r>
                                    <w:rPr>
                                      <w:color w:val="1875D1"/>
                                      <w:spacing w:val="-2"/>
                                      <w:sz w:val="28"/>
                                    </w:rPr>
                                    <w:t>10.3</w:t>
                                  </w:r>
                                  <w:r>
                                    <w:rPr>
                                      <w:color w:val="1875D1"/>
                                      <w:spacing w:val="-10"/>
                                      <w:sz w:val="28"/>
                                    </w:rPr>
                                    <w:t> </w:t>
                                  </w:r>
                                  <w:r>
                                    <w:rPr>
                                      <w:color w:val="1875D1"/>
                                      <w:spacing w:val="-2"/>
                                      <w:sz w:val="28"/>
                                    </w:rPr>
                                    <w:t>Projected</w:t>
                                  </w:r>
                                  <w:r>
                                    <w:rPr>
                                      <w:color w:val="1875D1"/>
                                      <w:spacing w:val="-10"/>
                                      <w:sz w:val="28"/>
                                    </w:rPr>
                                    <w:t> </w:t>
                                  </w:r>
                                  <w:r>
                                    <w:rPr>
                                      <w:color w:val="1875D1"/>
                                      <w:spacing w:val="-2"/>
                                      <w:sz w:val="28"/>
                                    </w:rPr>
                                    <w:t>Balance</w:t>
                                  </w:r>
                                  <w:r>
                                    <w:rPr>
                                      <w:color w:val="1875D1"/>
                                      <w:spacing w:val="-10"/>
                                      <w:sz w:val="28"/>
                                    </w:rPr>
                                    <w:t> </w:t>
                                  </w:r>
                                  <w:r>
                                    <w:rPr>
                                      <w:color w:val="1875D1"/>
                                      <w:spacing w:val="-2"/>
                                      <w:sz w:val="28"/>
                                    </w:rPr>
                                    <w:t>Sheet</w:t>
                                  </w:r>
                                  <w:r>
                                    <w:rPr>
                                      <w:color w:val="1875D1"/>
                                      <w:spacing w:val="-10"/>
                                      <w:sz w:val="28"/>
                                    </w:rPr>
                                    <w:t> </w:t>
                                  </w:r>
                                  <w:r>
                                    <w:rPr>
                                      <w:color w:val="1875D1"/>
                                      <w:spacing w:val="-2"/>
                                      <w:sz w:val="28"/>
                                    </w:rPr>
                                    <w:t>Overview</w:t>
                                  </w:r>
                                </w:p>
                              </w:tc>
                              <w:tc>
                                <w:tcPr>
                                  <w:tcW w:w="1714"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167"/>
                                    <w:jc w:val="left"/>
                                    <w:rPr>
                                      <w:b/>
                                      <w:sz w:val="21"/>
                                    </w:rPr>
                                  </w:pPr>
                                </w:p>
                                <w:p>
                                  <w:pPr>
                                    <w:pStyle w:val="TableParagraph"/>
                                    <w:spacing w:before="0"/>
                                    <w:ind w:right="502"/>
                                    <w:rPr>
                                      <w:b/>
                                      <w:sz w:val="21"/>
                                    </w:rPr>
                                  </w:pPr>
                                  <w:r>
                                    <w:rPr>
                                      <w:b/>
                                      <w:sz w:val="21"/>
                                    </w:rPr>
                                    <w:t>2025-</w:t>
                                  </w:r>
                                  <w:r>
                                    <w:rPr>
                                      <w:b/>
                                      <w:spacing w:val="-5"/>
                                      <w:sz w:val="21"/>
                                    </w:rPr>
                                    <w:t>26</w:t>
                                  </w:r>
                                </w:p>
                              </w:tc>
                              <w:tc>
                                <w:tcPr>
                                  <w:tcW w:w="1827"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167"/>
                                    <w:jc w:val="left"/>
                                    <w:rPr>
                                      <w:b/>
                                      <w:sz w:val="21"/>
                                    </w:rPr>
                                  </w:pPr>
                                </w:p>
                                <w:p>
                                  <w:pPr>
                                    <w:pStyle w:val="TableParagraph"/>
                                    <w:spacing w:before="0"/>
                                    <w:ind w:right="501"/>
                                    <w:rPr>
                                      <w:b/>
                                      <w:sz w:val="21"/>
                                    </w:rPr>
                                  </w:pPr>
                                  <w:r>
                                    <w:rPr>
                                      <w:b/>
                                      <w:sz w:val="21"/>
                                    </w:rPr>
                                    <w:t>2026-</w:t>
                                  </w:r>
                                  <w:r>
                                    <w:rPr>
                                      <w:b/>
                                      <w:spacing w:val="-5"/>
                                      <w:sz w:val="21"/>
                                    </w:rPr>
                                    <w:t>27</w:t>
                                  </w:r>
                                </w:p>
                              </w:tc>
                              <w:tc>
                                <w:tcPr>
                                  <w:tcW w:w="1438"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167"/>
                                    <w:jc w:val="left"/>
                                    <w:rPr>
                                      <w:b/>
                                      <w:sz w:val="21"/>
                                    </w:rPr>
                                  </w:pPr>
                                </w:p>
                                <w:p>
                                  <w:pPr>
                                    <w:pStyle w:val="TableParagraph"/>
                                    <w:spacing w:before="0"/>
                                    <w:ind w:right="111"/>
                                    <w:rPr>
                                      <w:b/>
                                      <w:sz w:val="21"/>
                                    </w:rPr>
                                  </w:pPr>
                                  <w:r>
                                    <w:rPr>
                                      <w:b/>
                                      <w:sz w:val="21"/>
                                    </w:rPr>
                                    <w:t>2027-</w:t>
                                  </w:r>
                                  <w:r>
                                    <w:rPr>
                                      <w:b/>
                                      <w:spacing w:val="-5"/>
                                      <w:sz w:val="21"/>
                                    </w:rPr>
                                    <w:t>28</w:t>
                                  </w:r>
                                </w:p>
                              </w:tc>
                            </w:tr>
                            <w:tr>
                              <w:trPr>
                                <w:trHeight w:val="554" w:hRule="atLeast"/>
                              </w:trPr>
                              <w:tc>
                                <w:tcPr>
                                  <w:tcW w:w="5305" w:type="dxa"/>
                                  <w:tcBorders>
                                    <w:top w:val="single" w:sz="6" w:space="0" w:color="CCCCCC"/>
                                    <w:bottom w:val="single" w:sz="6" w:space="0" w:color="CCCCCC"/>
                                  </w:tcBorders>
                                </w:tcPr>
                                <w:p>
                                  <w:pPr>
                                    <w:pStyle w:val="TableParagraph"/>
                                    <w:spacing w:before="160"/>
                                    <w:ind w:left="55"/>
                                    <w:jc w:val="left"/>
                                    <w:rPr>
                                      <w:b/>
                                      <w:sz w:val="21"/>
                                    </w:rPr>
                                  </w:pPr>
                                  <w:r>
                                    <w:rPr>
                                      <w:b/>
                                      <w:spacing w:val="-2"/>
                                      <w:w w:val="110"/>
                                      <w:sz w:val="21"/>
                                    </w:rPr>
                                    <w:t>Assets</w:t>
                                  </w:r>
                                </w:p>
                              </w:tc>
                              <w:tc>
                                <w:tcPr>
                                  <w:tcW w:w="1714" w:type="dxa"/>
                                  <w:tcBorders>
                                    <w:top w:val="single" w:sz="6" w:space="0" w:color="CCCCCC"/>
                                    <w:bottom w:val="single" w:sz="6" w:space="0" w:color="CCCCCC"/>
                                  </w:tcBorders>
                                </w:tcPr>
                                <w:p>
                                  <w:pPr>
                                    <w:pStyle w:val="TableParagraph"/>
                                    <w:ind w:right="502"/>
                                    <w:rPr>
                                      <w:b/>
                                      <w:sz w:val="20"/>
                                    </w:rPr>
                                  </w:pPr>
                                  <w:r>
                                    <w:rPr>
                                      <w:b/>
                                      <w:spacing w:val="-5"/>
                                      <w:sz w:val="20"/>
                                    </w:rPr>
                                    <w:t>$0</w:t>
                                  </w:r>
                                </w:p>
                              </w:tc>
                              <w:tc>
                                <w:tcPr>
                                  <w:tcW w:w="1827" w:type="dxa"/>
                                  <w:tcBorders>
                                    <w:top w:val="single" w:sz="6" w:space="0" w:color="CCCCCC"/>
                                    <w:bottom w:val="single" w:sz="6" w:space="0" w:color="CCCCCC"/>
                                  </w:tcBorders>
                                </w:tcPr>
                                <w:p>
                                  <w:pPr>
                                    <w:pStyle w:val="TableParagraph"/>
                                    <w:ind w:right="501"/>
                                    <w:rPr>
                                      <w:b/>
                                      <w:sz w:val="20"/>
                                    </w:rPr>
                                  </w:pPr>
                                  <w:r>
                                    <w:rPr>
                                      <w:b/>
                                      <w:spacing w:val="-5"/>
                                      <w:sz w:val="20"/>
                                    </w:rPr>
                                    <w:t>$0</w:t>
                                  </w:r>
                                </w:p>
                              </w:tc>
                              <w:tc>
                                <w:tcPr>
                                  <w:tcW w:w="1438" w:type="dxa"/>
                                  <w:tcBorders>
                                    <w:top w:val="single" w:sz="6" w:space="0" w:color="CCCCCC"/>
                                    <w:bottom w:val="single" w:sz="6" w:space="0" w:color="CCCCCC"/>
                                  </w:tcBorders>
                                </w:tcPr>
                                <w:p>
                                  <w:pPr>
                                    <w:pStyle w:val="TableParagraph"/>
                                    <w:ind w:right="111"/>
                                    <w:rPr>
                                      <w:b/>
                                      <w:sz w:val="20"/>
                                    </w:rPr>
                                  </w:pPr>
                                  <w:r>
                                    <w:rPr>
                                      <w:b/>
                                      <w:spacing w:val="-5"/>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3"/>
                                    <w:ind w:left="205"/>
                                    <w:jc w:val="left"/>
                                    <w:rPr>
                                      <w:b/>
                                      <w:sz w:val="19"/>
                                    </w:rPr>
                                  </w:pPr>
                                  <w:r>
                                    <w:rPr>
                                      <w:b/>
                                      <w:w w:val="90"/>
                                      <w:sz w:val="19"/>
                                    </w:rPr>
                                    <w:t>Current</w:t>
                                  </w:r>
                                  <w:r>
                                    <w:rPr>
                                      <w:b/>
                                      <w:spacing w:val="10"/>
                                      <w:sz w:val="19"/>
                                    </w:rPr>
                                    <w:t> </w:t>
                                  </w:r>
                                  <w:r>
                                    <w:rPr>
                                      <w:b/>
                                      <w:spacing w:val="-2"/>
                                      <w:sz w:val="19"/>
                                    </w:rPr>
                                    <w:t>Assets</w:t>
                                  </w:r>
                                </w:p>
                              </w:tc>
                              <w:tc>
                                <w:tcPr>
                                  <w:tcW w:w="1714" w:type="dxa"/>
                                  <w:tcBorders>
                                    <w:top w:val="single" w:sz="6" w:space="0" w:color="CCCCCC"/>
                                    <w:bottom w:val="single" w:sz="6" w:space="0" w:color="CCCCCC"/>
                                  </w:tcBorders>
                                </w:tcPr>
                                <w:p>
                                  <w:pPr>
                                    <w:pStyle w:val="TableParagraph"/>
                                    <w:spacing w:before="158"/>
                                    <w:ind w:right="502"/>
                                    <w:rPr>
                                      <w:b/>
                                      <w:sz w:val="20"/>
                                    </w:rPr>
                                  </w:pPr>
                                  <w:r>
                                    <w:rPr>
                                      <w:b/>
                                      <w:spacing w:val="-5"/>
                                      <w:sz w:val="20"/>
                                    </w:rPr>
                                    <w:t>$0</w:t>
                                  </w:r>
                                </w:p>
                              </w:tc>
                              <w:tc>
                                <w:tcPr>
                                  <w:tcW w:w="1827" w:type="dxa"/>
                                  <w:tcBorders>
                                    <w:top w:val="single" w:sz="6" w:space="0" w:color="CCCCCC"/>
                                    <w:bottom w:val="single" w:sz="6" w:space="0" w:color="CCCCCC"/>
                                  </w:tcBorders>
                                </w:tcPr>
                                <w:p>
                                  <w:pPr>
                                    <w:pStyle w:val="TableParagraph"/>
                                    <w:spacing w:before="158"/>
                                    <w:ind w:right="501"/>
                                    <w:rPr>
                                      <w:b/>
                                      <w:sz w:val="20"/>
                                    </w:rPr>
                                  </w:pPr>
                                  <w:r>
                                    <w:rPr>
                                      <w:b/>
                                      <w:spacing w:val="-5"/>
                                      <w:sz w:val="20"/>
                                    </w:rPr>
                                    <w:t>$0</w:t>
                                  </w:r>
                                </w:p>
                              </w:tc>
                              <w:tc>
                                <w:tcPr>
                                  <w:tcW w:w="1438" w:type="dxa"/>
                                  <w:tcBorders>
                                    <w:top w:val="single" w:sz="6" w:space="0" w:color="CCCCCC"/>
                                    <w:bottom w:val="single" w:sz="6" w:space="0" w:color="CCCCCC"/>
                                  </w:tcBorders>
                                </w:tcPr>
                                <w:p>
                                  <w:pPr>
                                    <w:pStyle w:val="TableParagraph"/>
                                    <w:spacing w:before="158"/>
                                    <w:ind w:right="111"/>
                                    <w:rPr>
                                      <w:b/>
                                      <w:sz w:val="20"/>
                                    </w:rPr>
                                  </w:pPr>
                                  <w:r>
                                    <w:rPr>
                                      <w:b/>
                                      <w:spacing w:val="-5"/>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pacing w:val="-4"/>
                                      <w:w w:val="110"/>
                                      <w:sz w:val="18"/>
                                    </w:rPr>
                                    <w:t>Cash</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z w:val="18"/>
                                    </w:rPr>
                                    <w:t>Accounts</w:t>
                                  </w:r>
                                  <w:r>
                                    <w:rPr>
                                      <w:spacing w:val="19"/>
                                      <w:sz w:val="18"/>
                                    </w:rPr>
                                    <w:t> </w:t>
                                  </w:r>
                                  <w:r>
                                    <w:rPr>
                                      <w:spacing w:val="-2"/>
                                      <w:sz w:val="18"/>
                                    </w:rPr>
                                    <w:t>Receivable</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pacing w:val="-2"/>
                                      <w:sz w:val="18"/>
                                    </w:rPr>
                                    <w:t>Inventory</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pacing w:val="-6"/>
                                      <w:sz w:val="18"/>
                                    </w:rPr>
                                    <w:t>Other</w:t>
                                  </w:r>
                                  <w:r>
                                    <w:rPr>
                                      <w:spacing w:val="-1"/>
                                      <w:sz w:val="18"/>
                                    </w:rPr>
                                    <w:t> </w:t>
                                  </w:r>
                                  <w:r>
                                    <w:rPr>
                                      <w:spacing w:val="-6"/>
                                      <w:sz w:val="18"/>
                                    </w:rPr>
                                    <w:t>Current</w:t>
                                  </w:r>
                                  <w:r>
                                    <w:rPr>
                                      <w:spacing w:val="-1"/>
                                      <w:sz w:val="18"/>
                                    </w:rPr>
                                    <w:t> </w:t>
                                  </w:r>
                                  <w:r>
                                    <w:rPr>
                                      <w:spacing w:val="-6"/>
                                      <w:sz w:val="18"/>
                                    </w:rPr>
                                    <w:t>Assets</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3"/>
                                    <w:ind w:left="205"/>
                                    <w:jc w:val="left"/>
                                    <w:rPr>
                                      <w:b/>
                                      <w:sz w:val="19"/>
                                    </w:rPr>
                                  </w:pPr>
                                  <w:r>
                                    <w:rPr>
                                      <w:b/>
                                      <w:spacing w:val="-4"/>
                                      <w:sz w:val="19"/>
                                    </w:rPr>
                                    <w:t>Long</w:t>
                                  </w:r>
                                  <w:r>
                                    <w:rPr>
                                      <w:b/>
                                      <w:spacing w:val="-13"/>
                                      <w:sz w:val="19"/>
                                    </w:rPr>
                                    <w:t> </w:t>
                                  </w:r>
                                  <w:r>
                                    <w:rPr>
                                      <w:b/>
                                      <w:spacing w:val="-4"/>
                                      <w:sz w:val="19"/>
                                    </w:rPr>
                                    <w:t>Term</w:t>
                                  </w:r>
                                  <w:r>
                                    <w:rPr>
                                      <w:b/>
                                      <w:spacing w:val="-6"/>
                                      <w:sz w:val="19"/>
                                    </w:rPr>
                                    <w:t> </w:t>
                                  </w:r>
                                  <w:r>
                                    <w:rPr>
                                      <w:b/>
                                      <w:spacing w:val="-4"/>
                                      <w:sz w:val="19"/>
                                    </w:rPr>
                                    <w:t>Assets</w:t>
                                  </w:r>
                                </w:p>
                              </w:tc>
                              <w:tc>
                                <w:tcPr>
                                  <w:tcW w:w="1714" w:type="dxa"/>
                                  <w:tcBorders>
                                    <w:top w:val="single" w:sz="6" w:space="0" w:color="CCCCCC"/>
                                    <w:bottom w:val="single" w:sz="6" w:space="0" w:color="CCCCCC"/>
                                  </w:tcBorders>
                                </w:tcPr>
                                <w:p>
                                  <w:pPr>
                                    <w:pStyle w:val="TableParagraph"/>
                                    <w:spacing w:before="158"/>
                                    <w:ind w:right="502"/>
                                    <w:rPr>
                                      <w:b/>
                                      <w:sz w:val="20"/>
                                    </w:rPr>
                                  </w:pPr>
                                  <w:r>
                                    <w:rPr>
                                      <w:b/>
                                      <w:spacing w:val="-5"/>
                                      <w:sz w:val="20"/>
                                    </w:rPr>
                                    <w:t>$0</w:t>
                                  </w:r>
                                </w:p>
                              </w:tc>
                              <w:tc>
                                <w:tcPr>
                                  <w:tcW w:w="1827" w:type="dxa"/>
                                  <w:tcBorders>
                                    <w:top w:val="single" w:sz="6" w:space="0" w:color="CCCCCC"/>
                                    <w:bottom w:val="single" w:sz="6" w:space="0" w:color="CCCCCC"/>
                                  </w:tcBorders>
                                </w:tcPr>
                                <w:p>
                                  <w:pPr>
                                    <w:pStyle w:val="TableParagraph"/>
                                    <w:spacing w:before="158"/>
                                    <w:ind w:right="501"/>
                                    <w:rPr>
                                      <w:b/>
                                      <w:sz w:val="20"/>
                                    </w:rPr>
                                  </w:pPr>
                                  <w:r>
                                    <w:rPr>
                                      <w:b/>
                                      <w:spacing w:val="-5"/>
                                      <w:sz w:val="20"/>
                                    </w:rPr>
                                    <w:t>$0</w:t>
                                  </w:r>
                                </w:p>
                              </w:tc>
                              <w:tc>
                                <w:tcPr>
                                  <w:tcW w:w="1438" w:type="dxa"/>
                                  <w:tcBorders>
                                    <w:top w:val="single" w:sz="6" w:space="0" w:color="CCCCCC"/>
                                    <w:bottom w:val="single" w:sz="6" w:space="0" w:color="CCCCCC"/>
                                  </w:tcBorders>
                                </w:tcPr>
                                <w:p>
                                  <w:pPr>
                                    <w:pStyle w:val="TableParagraph"/>
                                    <w:spacing w:before="158"/>
                                    <w:ind w:right="111"/>
                                    <w:rPr>
                                      <w:b/>
                                      <w:sz w:val="20"/>
                                    </w:rPr>
                                  </w:pPr>
                                  <w:r>
                                    <w:rPr>
                                      <w:b/>
                                      <w:spacing w:val="-5"/>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z w:val="18"/>
                                    </w:rPr>
                                    <w:t>Gross</w:t>
                                  </w:r>
                                  <w:r>
                                    <w:rPr>
                                      <w:spacing w:val="4"/>
                                      <w:sz w:val="18"/>
                                    </w:rPr>
                                    <w:t> </w:t>
                                  </w:r>
                                  <w:r>
                                    <w:rPr>
                                      <w:sz w:val="18"/>
                                    </w:rPr>
                                    <w:t>Long Term</w:t>
                                  </w:r>
                                  <w:r>
                                    <w:rPr>
                                      <w:spacing w:val="4"/>
                                      <w:sz w:val="18"/>
                                    </w:rPr>
                                    <w:t> </w:t>
                                  </w:r>
                                  <w:r>
                                    <w:rPr>
                                      <w:spacing w:val="-2"/>
                                      <w:sz w:val="18"/>
                                    </w:rPr>
                                    <w:t>Assets</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z w:val="18"/>
                                    </w:rPr>
                                    <w:t>Accumulated </w:t>
                                  </w:r>
                                  <w:r>
                                    <w:rPr>
                                      <w:spacing w:val="-2"/>
                                      <w:sz w:val="18"/>
                                    </w:rPr>
                                    <w:t>Depreciation</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bl>
                          <w:p>
                            <w:pPr>
                              <w:pStyle w:val="BodyText"/>
                            </w:pPr>
                          </w:p>
                        </w:txbxContent>
                      </wps:txbx>
                      <wps:bodyPr wrap="square" lIns="0" tIns="0" rIns="0" bIns="0" rtlCol="0">
                        <a:noAutofit/>
                      </wps:bodyPr>
                    </wps:wsp>
                  </a:graphicData>
                </a:graphic>
              </wp:anchor>
            </w:drawing>
          </mc:Choice>
          <mc:Fallback>
            <w:pict>
              <v:shape style="position:absolute;margin-left:37.5pt;margin-top:-23.35013pt;width:520.3pt;height:433.3pt;mso-position-horizontal-relative:page;mso-position-vertical-relative:paragraph;z-index:15833600" type="#_x0000_t202" id="docshape10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5"/>
                        <w:gridCol w:w="1714"/>
                        <w:gridCol w:w="1827"/>
                        <w:gridCol w:w="1438"/>
                      </w:tblGrid>
                      <w:tr>
                        <w:trPr>
                          <w:trHeight w:val="853" w:hRule="atLeast"/>
                        </w:trPr>
                        <w:tc>
                          <w:tcPr>
                            <w:tcW w:w="7019" w:type="dxa"/>
                            <w:gridSpan w:val="2"/>
                            <w:tcBorders>
                              <w:top w:val="single" w:sz="6" w:space="0" w:color="CCCCCC"/>
                              <w:bottom w:val="single" w:sz="6" w:space="0" w:color="CCCCCC"/>
                            </w:tcBorders>
                          </w:tcPr>
                          <w:p>
                            <w:pPr>
                              <w:pStyle w:val="TableParagraph"/>
                              <w:tabs>
                                <w:tab w:pos="6083" w:val="left" w:leader="none"/>
                              </w:tabs>
                              <w:spacing w:before="160"/>
                              <w:ind w:left="55"/>
                              <w:jc w:val="left"/>
                              <w:rPr>
                                <w:sz w:val="20"/>
                              </w:rPr>
                            </w:pPr>
                            <w:r>
                              <w:rPr>
                                <w:spacing w:val="-2"/>
                                <w:sz w:val="21"/>
                              </w:rPr>
                              <w:t>Retained</w:t>
                            </w:r>
                            <w:r>
                              <w:rPr>
                                <w:spacing w:val="-4"/>
                                <w:sz w:val="21"/>
                              </w:rPr>
                              <w:t> </w:t>
                            </w:r>
                            <w:r>
                              <w:rPr>
                                <w:spacing w:val="-2"/>
                                <w:sz w:val="21"/>
                              </w:rPr>
                              <w:t>Earning</w:t>
                            </w:r>
                            <w:r>
                              <w:rPr>
                                <w:sz w:val="21"/>
                              </w:rPr>
                              <w:tab/>
                            </w:r>
                            <w:r>
                              <w:rPr>
                                <w:spacing w:val="-5"/>
                                <w:position w:val="-14"/>
                                <w:sz w:val="20"/>
                              </w:rPr>
                              <w:t>$0</w:t>
                            </w:r>
                          </w:p>
                        </w:tc>
                        <w:tc>
                          <w:tcPr>
                            <w:tcW w:w="1827" w:type="dxa"/>
                            <w:tcBorders>
                              <w:top w:val="single" w:sz="6" w:space="0" w:color="CCCCCC"/>
                              <w:bottom w:val="single" w:sz="6" w:space="0" w:color="CCCCCC"/>
                            </w:tcBorders>
                          </w:tcPr>
                          <w:p>
                            <w:pPr>
                              <w:pStyle w:val="TableParagraph"/>
                              <w:spacing w:before="83"/>
                              <w:jc w:val="left"/>
                              <w:rPr>
                                <w:b/>
                                <w:sz w:val="20"/>
                              </w:rPr>
                            </w:pPr>
                          </w:p>
                          <w:p>
                            <w:pPr>
                              <w:pStyle w:val="TableParagraph"/>
                              <w:spacing w:before="0"/>
                              <w:ind w:right="603"/>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83"/>
                              <w:jc w:val="left"/>
                              <w:rPr>
                                <w:b/>
                                <w:sz w:val="20"/>
                              </w:rPr>
                            </w:pPr>
                          </w:p>
                          <w:p>
                            <w:pPr>
                              <w:pStyle w:val="TableParagraph"/>
                              <w:spacing w:before="0"/>
                              <w:ind w:right="111"/>
                              <w:rPr>
                                <w:sz w:val="20"/>
                              </w:rPr>
                            </w:pPr>
                            <w:r>
                              <w:rPr>
                                <w:spacing w:val="-5"/>
                                <w:w w:val="110"/>
                                <w:sz w:val="20"/>
                              </w:rPr>
                              <w:t>$0</w:t>
                            </w:r>
                          </w:p>
                        </w:tc>
                      </w:tr>
                      <w:tr>
                        <w:trPr>
                          <w:trHeight w:val="554" w:hRule="atLeast"/>
                        </w:trPr>
                        <w:tc>
                          <w:tcPr>
                            <w:tcW w:w="7019" w:type="dxa"/>
                            <w:gridSpan w:val="2"/>
                            <w:tcBorders>
                              <w:top w:val="single" w:sz="6" w:space="0" w:color="CCCCCC"/>
                              <w:bottom w:val="single" w:sz="6" w:space="0" w:color="CCCCCC"/>
                            </w:tcBorders>
                          </w:tcPr>
                          <w:p>
                            <w:pPr>
                              <w:pStyle w:val="TableParagraph"/>
                              <w:tabs>
                                <w:tab w:pos="6083" w:val="left" w:leader="none"/>
                              </w:tabs>
                              <w:spacing w:before="160"/>
                              <w:ind w:left="55"/>
                              <w:jc w:val="left"/>
                              <w:rPr>
                                <w:sz w:val="20"/>
                              </w:rPr>
                            </w:pPr>
                            <w:r>
                              <w:rPr>
                                <w:sz w:val="21"/>
                              </w:rPr>
                              <w:t>Owner's</w:t>
                            </w:r>
                            <w:r>
                              <w:rPr>
                                <w:spacing w:val="9"/>
                                <w:sz w:val="21"/>
                              </w:rPr>
                              <w:t> </w:t>
                            </w:r>
                            <w:r>
                              <w:rPr>
                                <w:spacing w:val="-2"/>
                                <w:sz w:val="21"/>
                              </w:rPr>
                              <w:t>Distribution</w:t>
                            </w:r>
                            <w:r>
                              <w:rPr>
                                <w:sz w:val="21"/>
                              </w:rPr>
                              <w:tab/>
                            </w:r>
                            <w:r>
                              <w:rPr>
                                <w:spacing w:val="-5"/>
                                <w:sz w:val="20"/>
                              </w:rPr>
                              <w:t>$0</w:t>
                            </w:r>
                          </w:p>
                        </w:tc>
                        <w:tc>
                          <w:tcPr>
                            <w:tcW w:w="1827" w:type="dxa"/>
                            <w:tcBorders>
                              <w:top w:val="single" w:sz="6" w:space="0" w:color="CCCCCC"/>
                              <w:bottom w:val="single" w:sz="6" w:space="0" w:color="CCCCCC"/>
                            </w:tcBorders>
                          </w:tcPr>
                          <w:p>
                            <w:pPr>
                              <w:pStyle w:val="TableParagraph"/>
                              <w:ind w:right="603"/>
                              <w:rPr>
                                <w:sz w:val="20"/>
                              </w:rPr>
                            </w:pPr>
                            <w:r>
                              <w:rPr>
                                <w:spacing w:val="-5"/>
                                <w:w w:val="110"/>
                                <w:sz w:val="20"/>
                              </w:rPr>
                              <w:t>$0</w:t>
                            </w:r>
                          </w:p>
                        </w:tc>
                        <w:tc>
                          <w:tcPr>
                            <w:tcW w:w="1438" w:type="dxa"/>
                            <w:tcBorders>
                              <w:top w:val="single" w:sz="6" w:space="0" w:color="CCCCCC"/>
                              <w:bottom w:val="single" w:sz="6" w:space="0" w:color="CCCCCC"/>
                            </w:tcBorders>
                          </w:tcPr>
                          <w:p>
                            <w:pPr>
                              <w:pStyle w:val="TableParagraph"/>
                              <w:ind w:right="111"/>
                              <w:rPr>
                                <w:sz w:val="20"/>
                              </w:rPr>
                            </w:pPr>
                            <w:r>
                              <w:rPr>
                                <w:spacing w:val="-5"/>
                                <w:w w:val="110"/>
                                <w:sz w:val="20"/>
                              </w:rPr>
                              <w:t>$0</w:t>
                            </w:r>
                          </w:p>
                        </w:tc>
                      </w:tr>
                      <w:tr>
                        <w:trPr>
                          <w:trHeight w:val="854" w:hRule="atLeast"/>
                        </w:trPr>
                        <w:tc>
                          <w:tcPr>
                            <w:tcW w:w="7019" w:type="dxa"/>
                            <w:gridSpan w:val="2"/>
                            <w:tcBorders>
                              <w:top w:val="single" w:sz="6" w:space="0" w:color="CCCCCC"/>
                            </w:tcBorders>
                          </w:tcPr>
                          <w:p>
                            <w:pPr>
                              <w:pStyle w:val="TableParagraph"/>
                              <w:tabs>
                                <w:tab w:pos="6094" w:val="left" w:leader="none"/>
                              </w:tabs>
                              <w:spacing w:before="145"/>
                              <w:ind w:left="40"/>
                              <w:jc w:val="left"/>
                              <w:rPr>
                                <w:b/>
                                <w:sz w:val="20"/>
                              </w:rPr>
                            </w:pPr>
                            <w:r>
                              <w:rPr>
                                <w:b/>
                                <w:spacing w:val="-4"/>
                                <w:sz w:val="21"/>
                              </w:rPr>
                              <w:t>Retained</w:t>
                            </w:r>
                            <w:r>
                              <w:rPr>
                                <w:b/>
                                <w:spacing w:val="-6"/>
                                <w:sz w:val="21"/>
                              </w:rPr>
                              <w:t> </w:t>
                            </w:r>
                            <w:r>
                              <w:rPr>
                                <w:b/>
                                <w:spacing w:val="-2"/>
                                <w:sz w:val="21"/>
                              </w:rPr>
                              <w:t>Earning</w:t>
                            </w:r>
                            <w:r>
                              <w:rPr>
                                <w:b/>
                                <w:sz w:val="21"/>
                              </w:rPr>
                              <w:tab/>
                            </w:r>
                            <w:r>
                              <w:rPr>
                                <w:b/>
                                <w:spacing w:val="-5"/>
                                <w:position w:val="-14"/>
                                <w:sz w:val="20"/>
                              </w:rPr>
                              <w:t>$0</w:t>
                            </w:r>
                          </w:p>
                        </w:tc>
                        <w:tc>
                          <w:tcPr>
                            <w:tcW w:w="1827" w:type="dxa"/>
                            <w:tcBorders>
                              <w:top w:val="single" w:sz="6" w:space="0" w:color="CCCCCC"/>
                            </w:tcBorders>
                          </w:tcPr>
                          <w:p>
                            <w:pPr>
                              <w:pStyle w:val="TableParagraph"/>
                              <w:spacing w:before="68"/>
                              <w:jc w:val="left"/>
                              <w:rPr>
                                <w:b/>
                                <w:sz w:val="20"/>
                              </w:rPr>
                            </w:pPr>
                          </w:p>
                          <w:p>
                            <w:pPr>
                              <w:pStyle w:val="TableParagraph"/>
                              <w:spacing w:before="0"/>
                              <w:ind w:right="587"/>
                              <w:rPr>
                                <w:b/>
                                <w:sz w:val="20"/>
                              </w:rPr>
                            </w:pPr>
                            <w:r>
                              <w:rPr>
                                <w:b/>
                                <w:spacing w:val="-5"/>
                                <w:sz w:val="20"/>
                              </w:rPr>
                              <w:t>$0</w:t>
                            </w:r>
                          </w:p>
                        </w:tc>
                        <w:tc>
                          <w:tcPr>
                            <w:tcW w:w="1438" w:type="dxa"/>
                            <w:tcBorders>
                              <w:top w:val="single" w:sz="6" w:space="0" w:color="CCCCCC"/>
                            </w:tcBorders>
                          </w:tcPr>
                          <w:p>
                            <w:pPr>
                              <w:pStyle w:val="TableParagraph"/>
                              <w:spacing w:before="68"/>
                              <w:jc w:val="left"/>
                              <w:rPr>
                                <w:b/>
                                <w:sz w:val="20"/>
                              </w:rPr>
                            </w:pPr>
                          </w:p>
                          <w:p>
                            <w:pPr>
                              <w:pStyle w:val="TableParagraph"/>
                              <w:spacing w:before="0"/>
                              <w:ind w:right="96"/>
                              <w:rPr>
                                <w:b/>
                                <w:sz w:val="20"/>
                              </w:rPr>
                            </w:pPr>
                            <w:r>
                              <w:rPr>
                                <w:b/>
                                <w:spacing w:val="-5"/>
                                <w:sz w:val="20"/>
                              </w:rPr>
                              <w:t>$0</w:t>
                            </w:r>
                          </w:p>
                        </w:tc>
                      </w:tr>
                      <w:tr>
                        <w:trPr>
                          <w:trHeight w:val="1352" w:hRule="atLeast"/>
                        </w:trPr>
                        <w:tc>
                          <w:tcPr>
                            <w:tcW w:w="5305" w:type="dxa"/>
                            <w:tcBorders>
                              <w:bottom w:val="single" w:sz="6" w:space="0" w:color="CCCCCC"/>
                            </w:tcBorders>
                          </w:tcPr>
                          <w:p>
                            <w:pPr>
                              <w:pStyle w:val="TableParagraph"/>
                              <w:spacing w:before="314"/>
                              <w:ind w:left="40"/>
                              <w:jc w:val="left"/>
                              <w:rPr>
                                <w:sz w:val="28"/>
                              </w:rPr>
                            </w:pPr>
                            <w:r>
                              <w:rPr>
                                <w:color w:val="1875D1"/>
                                <w:spacing w:val="-2"/>
                                <w:sz w:val="28"/>
                              </w:rPr>
                              <w:t>10.3</w:t>
                            </w:r>
                            <w:r>
                              <w:rPr>
                                <w:color w:val="1875D1"/>
                                <w:spacing w:val="-10"/>
                                <w:sz w:val="28"/>
                              </w:rPr>
                              <w:t> </w:t>
                            </w:r>
                            <w:r>
                              <w:rPr>
                                <w:color w:val="1875D1"/>
                                <w:spacing w:val="-2"/>
                                <w:sz w:val="28"/>
                              </w:rPr>
                              <w:t>Projected</w:t>
                            </w:r>
                            <w:r>
                              <w:rPr>
                                <w:color w:val="1875D1"/>
                                <w:spacing w:val="-10"/>
                                <w:sz w:val="28"/>
                              </w:rPr>
                              <w:t> </w:t>
                            </w:r>
                            <w:r>
                              <w:rPr>
                                <w:color w:val="1875D1"/>
                                <w:spacing w:val="-2"/>
                                <w:sz w:val="28"/>
                              </w:rPr>
                              <w:t>Balance</w:t>
                            </w:r>
                            <w:r>
                              <w:rPr>
                                <w:color w:val="1875D1"/>
                                <w:spacing w:val="-10"/>
                                <w:sz w:val="28"/>
                              </w:rPr>
                              <w:t> </w:t>
                            </w:r>
                            <w:r>
                              <w:rPr>
                                <w:color w:val="1875D1"/>
                                <w:spacing w:val="-2"/>
                                <w:sz w:val="28"/>
                              </w:rPr>
                              <w:t>Sheet</w:t>
                            </w:r>
                            <w:r>
                              <w:rPr>
                                <w:color w:val="1875D1"/>
                                <w:spacing w:val="-10"/>
                                <w:sz w:val="28"/>
                              </w:rPr>
                              <w:t> </w:t>
                            </w:r>
                            <w:r>
                              <w:rPr>
                                <w:color w:val="1875D1"/>
                                <w:spacing w:val="-2"/>
                                <w:sz w:val="28"/>
                              </w:rPr>
                              <w:t>Overview</w:t>
                            </w:r>
                          </w:p>
                        </w:tc>
                        <w:tc>
                          <w:tcPr>
                            <w:tcW w:w="1714"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167"/>
                              <w:jc w:val="left"/>
                              <w:rPr>
                                <w:b/>
                                <w:sz w:val="21"/>
                              </w:rPr>
                            </w:pPr>
                          </w:p>
                          <w:p>
                            <w:pPr>
                              <w:pStyle w:val="TableParagraph"/>
                              <w:spacing w:before="0"/>
                              <w:ind w:right="502"/>
                              <w:rPr>
                                <w:b/>
                                <w:sz w:val="21"/>
                              </w:rPr>
                            </w:pPr>
                            <w:r>
                              <w:rPr>
                                <w:b/>
                                <w:sz w:val="21"/>
                              </w:rPr>
                              <w:t>2025-</w:t>
                            </w:r>
                            <w:r>
                              <w:rPr>
                                <w:b/>
                                <w:spacing w:val="-5"/>
                                <w:sz w:val="21"/>
                              </w:rPr>
                              <w:t>26</w:t>
                            </w:r>
                          </w:p>
                        </w:tc>
                        <w:tc>
                          <w:tcPr>
                            <w:tcW w:w="1827"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167"/>
                              <w:jc w:val="left"/>
                              <w:rPr>
                                <w:b/>
                                <w:sz w:val="21"/>
                              </w:rPr>
                            </w:pPr>
                          </w:p>
                          <w:p>
                            <w:pPr>
                              <w:pStyle w:val="TableParagraph"/>
                              <w:spacing w:before="0"/>
                              <w:ind w:right="501"/>
                              <w:rPr>
                                <w:b/>
                                <w:sz w:val="21"/>
                              </w:rPr>
                            </w:pPr>
                            <w:r>
                              <w:rPr>
                                <w:b/>
                                <w:sz w:val="21"/>
                              </w:rPr>
                              <w:t>2026-</w:t>
                            </w:r>
                            <w:r>
                              <w:rPr>
                                <w:b/>
                                <w:spacing w:val="-5"/>
                                <w:sz w:val="21"/>
                              </w:rPr>
                              <w:t>27</w:t>
                            </w:r>
                          </w:p>
                        </w:tc>
                        <w:tc>
                          <w:tcPr>
                            <w:tcW w:w="1438"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167"/>
                              <w:jc w:val="left"/>
                              <w:rPr>
                                <w:b/>
                                <w:sz w:val="21"/>
                              </w:rPr>
                            </w:pPr>
                          </w:p>
                          <w:p>
                            <w:pPr>
                              <w:pStyle w:val="TableParagraph"/>
                              <w:spacing w:before="0"/>
                              <w:ind w:right="111"/>
                              <w:rPr>
                                <w:b/>
                                <w:sz w:val="21"/>
                              </w:rPr>
                            </w:pPr>
                            <w:r>
                              <w:rPr>
                                <w:b/>
                                <w:sz w:val="21"/>
                              </w:rPr>
                              <w:t>2027-</w:t>
                            </w:r>
                            <w:r>
                              <w:rPr>
                                <w:b/>
                                <w:spacing w:val="-5"/>
                                <w:sz w:val="21"/>
                              </w:rPr>
                              <w:t>28</w:t>
                            </w:r>
                          </w:p>
                        </w:tc>
                      </w:tr>
                      <w:tr>
                        <w:trPr>
                          <w:trHeight w:val="554" w:hRule="atLeast"/>
                        </w:trPr>
                        <w:tc>
                          <w:tcPr>
                            <w:tcW w:w="5305" w:type="dxa"/>
                            <w:tcBorders>
                              <w:top w:val="single" w:sz="6" w:space="0" w:color="CCCCCC"/>
                              <w:bottom w:val="single" w:sz="6" w:space="0" w:color="CCCCCC"/>
                            </w:tcBorders>
                          </w:tcPr>
                          <w:p>
                            <w:pPr>
                              <w:pStyle w:val="TableParagraph"/>
                              <w:spacing w:before="160"/>
                              <w:ind w:left="55"/>
                              <w:jc w:val="left"/>
                              <w:rPr>
                                <w:b/>
                                <w:sz w:val="21"/>
                              </w:rPr>
                            </w:pPr>
                            <w:r>
                              <w:rPr>
                                <w:b/>
                                <w:spacing w:val="-2"/>
                                <w:w w:val="110"/>
                                <w:sz w:val="21"/>
                              </w:rPr>
                              <w:t>Assets</w:t>
                            </w:r>
                          </w:p>
                        </w:tc>
                        <w:tc>
                          <w:tcPr>
                            <w:tcW w:w="1714" w:type="dxa"/>
                            <w:tcBorders>
                              <w:top w:val="single" w:sz="6" w:space="0" w:color="CCCCCC"/>
                              <w:bottom w:val="single" w:sz="6" w:space="0" w:color="CCCCCC"/>
                            </w:tcBorders>
                          </w:tcPr>
                          <w:p>
                            <w:pPr>
                              <w:pStyle w:val="TableParagraph"/>
                              <w:ind w:right="502"/>
                              <w:rPr>
                                <w:b/>
                                <w:sz w:val="20"/>
                              </w:rPr>
                            </w:pPr>
                            <w:r>
                              <w:rPr>
                                <w:b/>
                                <w:spacing w:val="-5"/>
                                <w:sz w:val="20"/>
                              </w:rPr>
                              <w:t>$0</w:t>
                            </w:r>
                          </w:p>
                        </w:tc>
                        <w:tc>
                          <w:tcPr>
                            <w:tcW w:w="1827" w:type="dxa"/>
                            <w:tcBorders>
                              <w:top w:val="single" w:sz="6" w:space="0" w:color="CCCCCC"/>
                              <w:bottom w:val="single" w:sz="6" w:space="0" w:color="CCCCCC"/>
                            </w:tcBorders>
                          </w:tcPr>
                          <w:p>
                            <w:pPr>
                              <w:pStyle w:val="TableParagraph"/>
                              <w:ind w:right="501"/>
                              <w:rPr>
                                <w:b/>
                                <w:sz w:val="20"/>
                              </w:rPr>
                            </w:pPr>
                            <w:r>
                              <w:rPr>
                                <w:b/>
                                <w:spacing w:val="-5"/>
                                <w:sz w:val="20"/>
                              </w:rPr>
                              <w:t>$0</w:t>
                            </w:r>
                          </w:p>
                        </w:tc>
                        <w:tc>
                          <w:tcPr>
                            <w:tcW w:w="1438" w:type="dxa"/>
                            <w:tcBorders>
                              <w:top w:val="single" w:sz="6" w:space="0" w:color="CCCCCC"/>
                              <w:bottom w:val="single" w:sz="6" w:space="0" w:color="CCCCCC"/>
                            </w:tcBorders>
                          </w:tcPr>
                          <w:p>
                            <w:pPr>
                              <w:pStyle w:val="TableParagraph"/>
                              <w:ind w:right="111"/>
                              <w:rPr>
                                <w:b/>
                                <w:sz w:val="20"/>
                              </w:rPr>
                            </w:pPr>
                            <w:r>
                              <w:rPr>
                                <w:b/>
                                <w:spacing w:val="-5"/>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3"/>
                              <w:ind w:left="205"/>
                              <w:jc w:val="left"/>
                              <w:rPr>
                                <w:b/>
                                <w:sz w:val="19"/>
                              </w:rPr>
                            </w:pPr>
                            <w:r>
                              <w:rPr>
                                <w:b/>
                                <w:w w:val="90"/>
                                <w:sz w:val="19"/>
                              </w:rPr>
                              <w:t>Current</w:t>
                            </w:r>
                            <w:r>
                              <w:rPr>
                                <w:b/>
                                <w:spacing w:val="10"/>
                                <w:sz w:val="19"/>
                              </w:rPr>
                              <w:t> </w:t>
                            </w:r>
                            <w:r>
                              <w:rPr>
                                <w:b/>
                                <w:spacing w:val="-2"/>
                                <w:sz w:val="19"/>
                              </w:rPr>
                              <w:t>Assets</w:t>
                            </w:r>
                          </w:p>
                        </w:tc>
                        <w:tc>
                          <w:tcPr>
                            <w:tcW w:w="1714" w:type="dxa"/>
                            <w:tcBorders>
                              <w:top w:val="single" w:sz="6" w:space="0" w:color="CCCCCC"/>
                              <w:bottom w:val="single" w:sz="6" w:space="0" w:color="CCCCCC"/>
                            </w:tcBorders>
                          </w:tcPr>
                          <w:p>
                            <w:pPr>
                              <w:pStyle w:val="TableParagraph"/>
                              <w:spacing w:before="158"/>
                              <w:ind w:right="502"/>
                              <w:rPr>
                                <w:b/>
                                <w:sz w:val="20"/>
                              </w:rPr>
                            </w:pPr>
                            <w:r>
                              <w:rPr>
                                <w:b/>
                                <w:spacing w:val="-5"/>
                                <w:sz w:val="20"/>
                              </w:rPr>
                              <w:t>$0</w:t>
                            </w:r>
                          </w:p>
                        </w:tc>
                        <w:tc>
                          <w:tcPr>
                            <w:tcW w:w="1827" w:type="dxa"/>
                            <w:tcBorders>
                              <w:top w:val="single" w:sz="6" w:space="0" w:color="CCCCCC"/>
                              <w:bottom w:val="single" w:sz="6" w:space="0" w:color="CCCCCC"/>
                            </w:tcBorders>
                          </w:tcPr>
                          <w:p>
                            <w:pPr>
                              <w:pStyle w:val="TableParagraph"/>
                              <w:spacing w:before="158"/>
                              <w:ind w:right="501"/>
                              <w:rPr>
                                <w:b/>
                                <w:sz w:val="20"/>
                              </w:rPr>
                            </w:pPr>
                            <w:r>
                              <w:rPr>
                                <w:b/>
                                <w:spacing w:val="-5"/>
                                <w:sz w:val="20"/>
                              </w:rPr>
                              <w:t>$0</w:t>
                            </w:r>
                          </w:p>
                        </w:tc>
                        <w:tc>
                          <w:tcPr>
                            <w:tcW w:w="1438" w:type="dxa"/>
                            <w:tcBorders>
                              <w:top w:val="single" w:sz="6" w:space="0" w:color="CCCCCC"/>
                              <w:bottom w:val="single" w:sz="6" w:space="0" w:color="CCCCCC"/>
                            </w:tcBorders>
                          </w:tcPr>
                          <w:p>
                            <w:pPr>
                              <w:pStyle w:val="TableParagraph"/>
                              <w:spacing w:before="158"/>
                              <w:ind w:right="111"/>
                              <w:rPr>
                                <w:b/>
                                <w:sz w:val="20"/>
                              </w:rPr>
                            </w:pPr>
                            <w:r>
                              <w:rPr>
                                <w:b/>
                                <w:spacing w:val="-5"/>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pacing w:val="-4"/>
                                <w:w w:val="110"/>
                                <w:sz w:val="18"/>
                              </w:rPr>
                              <w:t>Cash</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z w:val="18"/>
                              </w:rPr>
                              <w:t>Accounts</w:t>
                            </w:r>
                            <w:r>
                              <w:rPr>
                                <w:spacing w:val="19"/>
                                <w:sz w:val="18"/>
                              </w:rPr>
                              <w:t> </w:t>
                            </w:r>
                            <w:r>
                              <w:rPr>
                                <w:spacing w:val="-2"/>
                                <w:sz w:val="18"/>
                              </w:rPr>
                              <w:t>Receivable</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pacing w:val="-2"/>
                                <w:sz w:val="18"/>
                              </w:rPr>
                              <w:t>Inventory</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pacing w:val="-6"/>
                                <w:sz w:val="18"/>
                              </w:rPr>
                              <w:t>Other</w:t>
                            </w:r>
                            <w:r>
                              <w:rPr>
                                <w:spacing w:val="-1"/>
                                <w:sz w:val="18"/>
                              </w:rPr>
                              <w:t> </w:t>
                            </w:r>
                            <w:r>
                              <w:rPr>
                                <w:spacing w:val="-6"/>
                                <w:sz w:val="18"/>
                              </w:rPr>
                              <w:t>Current</w:t>
                            </w:r>
                            <w:r>
                              <w:rPr>
                                <w:spacing w:val="-1"/>
                                <w:sz w:val="18"/>
                              </w:rPr>
                              <w:t> </w:t>
                            </w:r>
                            <w:r>
                              <w:rPr>
                                <w:spacing w:val="-6"/>
                                <w:sz w:val="18"/>
                              </w:rPr>
                              <w:t>Assets</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3"/>
                              <w:ind w:left="205"/>
                              <w:jc w:val="left"/>
                              <w:rPr>
                                <w:b/>
                                <w:sz w:val="19"/>
                              </w:rPr>
                            </w:pPr>
                            <w:r>
                              <w:rPr>
                                <w:b/>
                                <w:spacing w:val="-4"/>
                                <w:sz w:val="19"/>
                              </w:rPr>
                              <w:t>Long</w:t>
                            </w:r>
                            <w:r>
                              <w:rPr>
                                <w:b/>
                                <w:spacing w:val="-13"/>
                                <w:sz w:val="19"/>
                              </w:rPr>
                              <w:t> </w:t>
                            </w:r>
                            <w:r>
                              <w:rPr>
                                <w:b/>
                                <w:spacing w:val="-4"/>
                                <w:sz w:val="19"/>
                              </w:rPr>
                              <w:t>Term</w:t>
                            </w:r>
                            <w:r>
                              <w:rPr>
                                <w:b/>
                                <w:spacing w:val="-6"/>
                                <w:sz w:val="19"/>
                              </w:rPr>
                              <w:t> </w:t>
                            </w:r>
                            <w:r>
                              <w:rPr>
                                <w:b/>
                                <w:spacing w:val="-4"/>
                                <w:sz w:val="19"/>
                              </w:rPr>
                              <w:t>Assets</w:t>
                            </w:r>
                          </w:p>
                        </w:tc>
                        <w:tc>
                          <w:tcPr>
                            <w:tcW w:w="1714" w:type="dxa"/>
                            <w:tcBorders>
                              <w:top w:val="single" w:sz="6" w:space="0" w:color="CCCCCC"/>
                              <w:bottom w:val="single" w:sz="6" w:space="0" w:color="CCCCCC"/>
                            </w:tcBorders>
                          </w:tcPr>
                          <w:p>
                            <w:pPr>
                              <w:pStyle w:val="TableParagraph"/>
                              <w:spacing w:before="158"/>
                              <w:ind w:right="502"/>
                              <w:rPr>
                                <w:b/>
                                <w:sz w:val="20"/>
                              </w:rPr>
                            </w:pPr>
                            <w:r>
                              <w:rPr>
                                <w:b/>
                                <w:spacing w:val="-5"/>
                                <w:sz w:val="20"/>
                              </w:rPr>
                              <w:t>$0</w:t>
                            </w:r>
                          </w:p>
                        </w:tc>
                        <w:tc>
                          <w:tcPr>
                            <w:tcW w:w="1827" w:type="dxa"/>
                            <w:tcBorders>
                              <w:top w:val="single" w:sz="6" w:space="0" w:color="CCCCCC"/>
                              <w:bottom w:val="single" w:sz="6" w:space="0" w:color="CCCCCC"/>
                            </w:tcBorders>
                          </w:tcPr>
                          <w:p>
                            <w:pPr>
                              <w:pStyle w:val="TableParagraph"/>
                              <w:spacing w:before="158"/>
                              <w:ind w:right="501"/>
                              <w:rPr>
                                <w:b/>
                                <w:sz w:val="20"/>
                              </w:rPr>
                            </w:pPr>
                            <w:r>
                              <w:rPr>
                                <w:b/>
                                <w:spacing w:val="-5"/>
                                <w:sz w:val="20"/>
                              </w:rPr>
                              <w:t>$0</w:t>
                            </w:r>
                          </w:p>
                        </w:tc>
                        <w:tc>
                          <w:tcPr>
                            <w:tcW w:w="1438" w:type="dxa"/>
                            <w:tcBorders>
                              <w:top w:val="single" w:sz="6" w:space="0" w:color="CCCCCC"/>
                              <w:bottom w:val="single" w:sz="6" w:space="0" w:color="CCCCCC"/>
                            </w:tcBorders>
                          </w:tcPr>
                          <w:p>
                            <w:pPr>
                              <w:pStyle w:val="TableParagraph"/>
                              <w:spacing w:before="158"/>
                              <w:ind w:right="111"/>
                              <w:rPr>
                                <w:b/>
                                <w:sz w:val="20"/>
                              </w:rPr>
                            </w:pPr>
                            <w:r>
                              <w:rPr>
                                <w:b/>
                                <w:spacing w:val="-5"/>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z w:val="18"/>
                              </w:rPr>
                              <w:t>Gross</w:t>
                            </w:r>
                            <w:r>
                              <w:rPr>
                                <w:spacing w:val="4"/>
                                <w:sz w:val="18"/>
                              </w:rPr>
                              <w:t> </w:t>
                            </w:r>
                            <w:r>
                              <w:rPr>
                                <w:sz w:val="18"/>
                              </w:rPr>
                              <w:t>Long Term</w:t>
                            </w:r>
                            <w:r>
                              <w:rPr>
                                <w:spacing w:val="4"/>
                                <w:sz w:val="18"/>
                              </w:rPr>
                              <w:t> </w:t>
                            </w:r>
                            <w:r>
                              <w:rPr>
                                <w:spacing w:val="-2"/>
                                <w:sz w:val="18"/>
                              </w:rPr>
                              <w:t>Assets</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z w:val="18"/>
                              </w:rPr>
                              <w:t>Accumulated </w:t>
                            </w:r>
                            <w:r>
                              <w:rPr>
                                <w:spacing w:val="-2"/>
                                <w:sz w:val="18"/>
                              </w:rPr>
                              <w:t>Depreciation</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bl>
                    <w:p>
                      <w:pPr>
                        <w:pStyle w:val="BodyText"/>
                      </w:pPr>
                    </w:p>
                  </w:txbxContent>
                </v:textbox>
                <w10:wrap type="none"/>
              </v:shape>
            </w:pict>
          </mc:Fallback>
        </mc:AlternateContent>
      </w:r>
      <w:r>
        <w:rPr>
          <w:spacing w:val="-2"/>
          <w:sz w:val="21"/>
        </w:rPr>
        <w:t>Opening</w:t>
      </w:r>
    </w:p>
    <w:p>
      <w:pPr>
        <w:pStyle w:val="BodyText"/>
        <w:rPr>
          <w:sz w:val="21"/>
        </w:rPr>
      </w:pPr>
    </w:p>
    <w:p>
      <w:pPr>
        <w:pStyle w:val="BodyText"/>
        <w:rPr>
          <w:sz w:val="21"/>
        </w:rPr>
      </w:pPr>
    </w:p>
    <w:p>
      <w:pPr>
        <w:pStyle w:val="BodyText"/>
        <w:rPr>
          <w:sz w:val="21"/>
        </w:rPr>
      </w:pPr>
    </w:p>
    <w:p>
      <w:pPr>
        <w:pStyle w:val="BodyText"/>
        <w:spacing w:before="203"/>
        <w:rPr>
          <w:sz w:val="21"/>
        </w:rPr>
      </w:pPr>
    </w:p>
    <w:p>
      <w:pPr>
        <w:spacing w:before="1"/>
        <w:ind w:left="150" w:right="0" w:firstLine="0"/>
        <w:jc w:val="left"/>
        <w:rPr>
          <w:b/>
          <w:sz w:val="21"/>
        </w:rPr>
      </w:pPr>
      <w:r>
        <w:rPr>
          <w:b/>
          <w:spacing w:val="-2"/>
          <w:w w:val="105"/>
          <w:sz w:val="21"/>
        </w:rPr>
        <w:t>Closing</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4" w:after="1"/>
        <w:rPr>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5"/>
        <w:gridCol w:w="1714"/>
        <w:gridCol w:w="1827"/>
        <w:gridCol w:w="1438"/>
      </w:tblGrid>
      <w:tr>
        <w:trPr>
          <w:trHeight w:val="554" w:hRule="atLeast"/>
        </w:trPr>
        <w:tc>
          <w:tcPr>
            <w:tcW w:w="5305" w:type="dxa"/>
            <w:tcBorders>
              <w:top w:val="single" w:sz="6" w:space="0" w:color="CCCCCC"/>
              <w:bottom w:val="single" w:sz="6" w:space="0" w:color="CCCCCC"/>
            </w:tcBorders>
          </w:tcPr>
          <w:p>
            <w:pPr>
              <w:pStyle w:val="TableParagraph"/>
              <w:spacing w:before="160"/>
              <w:ind w:left="55"/>
              <w:jc w:val="left"/>
              <w:rPr>
                <w:b/>
                <w:sz w:val="21"/>
              </w:rPr>
            </w:pPr>
            <w:bookmarkStart w:name="10.3 Projected Balance Sheet Overview" w:id="116"/>
            <w:bookmarkEnd w:id="116"/>
            <w:r>
              <w:rPr/>
            </w:r>
            <w:bookmarkStart w:name="_bookmark57" w:id="117"/>
            <w:bookmarkEnd w:id="117"/>
            <w:r>
              <w:rPr/>
            </w:r>
            <w:r>
              <w:rPr>
                <w:b/>
                <w:spacing w:val="-4"/>
                <w:sz w:val="21"/>
              </w:rPr>
              <w:t>Liabilities</w:t>
            </w:r>
            <w:r>
              <w:rPr>
                <w:b/>
                <w:spacing w:val="-5"/>
                <w:sz w:val="21"/>
              </w:rPr>
              <w:t> </w:t>
            </w:r>
            <w:r>
              <w:rPr>
                <w:b/>
                <w:spacing w:val="-4"/>
                <w:sz w:val="21"/>
              </w:rPr>
              <w:t>&amp;</w:t>
            </w:r>
            <w:r>
              <w:rPr>
                <w:b/>
                <w:spacing w:val="-6"/>
                <w:sz w:val="21"/>
              </w:rPr>
              <w:t> </w:t>
            </w:r>
            <w:r>
              <w:rPr>
                <w:b/>
                <w:spacing w:val="-4"/>
                <w:sz w:val="21"/>
              </w:rPr>
              <w:t>Equity</w:t>
            </w:r>
          </w:p>
        </w:tc>
        <w:tc>
          <w:tcPr>
            <w:tcW w:w="1714" w:type="dxa"/>
            <w:tcBorders>
              <w:top w:val="single" w:sz="6" w:space="0" w:color="CCCCCC"/>
              <w:bottom w:val="single" w:sz="6" w:space="0" w:color="CCCCCC"/>
            </w:tcBorders>
          </w:tcPr>
          <w:p>
            <w:pPr>
              <w:pStyle w:val="TableParagraph"/>
              <w:ind w:right="502"/>
              <w:rPr>
                <w:b/>
                <w:sz w:val="20"/>
              </w:rPr>
            </w:pPr>
            <w:r>
              <w:rPr>
                <w:b/>
                <w:spacing w:val="-5"/>
                <w:sz w:val="20"/>
              </w:rPr>
              <w:t>$0</w:t>
            </w:r>
          </w:p>
        </w:tc>
        <w:tc>
          <w:tcPr>
            <w:tcW w:w="1827" w:type="dxa"/>
            <w:tcBorders>
              <w:top w:val="single" w:sz="6" w:space="0" w:color="CCCCCC"/>
              <w:bottom w:val="single" w:sz="6" w:space="0" w:color="CCCCCC"/>
            </w:tcBorders>
          </w:tcPr>
          <w:p>
            <w:pPr>
              <w:pStyle w:val="TableParagraph"/>
              <w:ind w:right="501"/>
              <w:rPr>
                <w:b/>
                <w:sz w:val="20"/>
              </w:rPr>
            </w:pPr>
            <w:r>
              <w:rPr>
                <w:b/>
                <w:spacing w:val="-5"/>
                <w:sz w:val="20"/>
              </w:rPr>
              <w:t>$0</w:t>
            </w:r>
          </w:p>
        </w:tc>
        <w:tc>
          <w:tcPr>
            <w:tcW w:w="1438" w:type="dxa"/>
            <w:tcBorders>
              <w:top w:val="single" w:sz="6" w:space="0" w:color="CCCCCC"/>
              <w:bottom w:val="single" w:sz="6" w:space="0" w:color="CCCCCC"/>
            </w:tcBorders>
          </w:tcPr>
          <w:p>
            <w:pPr>
              <w:pStyle w:val="TableParagraph"/>
              <w:ind w:right="111"/>
              <w:rPr>
                <w:b/>
                <w:sz w:val="20"/>
              </w:rPr>
            </w:pPr>
            <w:r>
              <w:rPr>
                <w:b/>
                <w:spacing w:val="-5"/>
                <w:sz w:val="20"/>
              </w:rPr>
              <w:t>$0</w:t>
            </w:r>
          </w:p>
        </w:tc>
      </w:tr>
      <w:tr>
        <w:trPr>
          <w:trHeight w:val="554" w:hRule="atLeast"/>
        </w:trPr>
        <w:tc>
          <w:tcPr>
            <w:tcW w:w="5305" w:type="dxa"/>
            <w:tcBorders>
              <w:top w:val="single" w:sz="6" w:space="0" w:color="CCCCCC"/>
              <w:bottom w:val="single" w:sz="6" w:space="0" w:color="CCCCCC"/>
            </w:tcBorders>
          </w:tcPr>
          <w:p>
            <w:pPr>
              <w:pStyle w:val="TableParagraph"/>
              <w:spacing w:before="160"/>
              <w:ind w:left="55"/>
              <w:jc w:val="left"/>
              <w:rPr>
                <w:b/>
                <w:sz w:val="21"/>
              </w:rPr>
            </w:pPr>
            <w:r>
              <w:rPr>
                <w:b/>
                <w:spacing w:val="-2"/>
                <w:sz w:val="21"/>
              </w:rPr>
              <w:t>Liabilities</w:t>
            </w:r>
          </w:p>
        </w:tc>
        <w:tc>
          <w:tcPr>
            <w:tcW w:w="1714" w:type="dxa"/>
            <w:tcBorders>
              <w:top w:val="single" w:sz="6" w:space="0" w:color="CCCCCC"/>
              <w:bottom w:val="single" w:sz="6" w:space="0" w:color="CCCCCC"/>
            </w:tcBorders>
          </w:tcPr>
          <w:p>
            <w:pPr>
              <w:pStyle w:val="TableParagraph"/>
              <w:ind w:right="502"/>
              <w:rPr>
                <w:b/>
                <w:sz w:val="20"/>
              </w:rPr>
            </w:pPr>
            <w:r>
              <w:rPr>
                <w:b/>
                <w:spacing w:val="-5"/>
                <w:sz w:val="20"/>
              </w:rPr>
              <w:t>$0</w:t>
            </w:r>
          </w:p>
        </w:tc>
        <w:tc>
          <w:tcPr>
            <w:tcW w:w="1827" w:type="dxa"/>
            <w:tcBorders>
              <w:top w:val="single" w:sz="6" w:space="0" w:color="CCCCCC"/>
              <w:bottom w:val="single" w:sz="6" w:space="0" w:color="CCCCCC"/>
            </w:tcBorders>
          </w:tcPr>
          <w:p>
            <w:pPr>
              <w:pStyle w:val="TableParagraph"/>
              <w:ind w:right="501"/>
              <w:rPr>
                <w:b/>
                <w:sz w:val="20"/>
              </w:rPr>
            </w:pPr>
            <w:r>
              <w:rPr>
                <w:b/>
                <w:spacing w:val="-5"/>
                <w:sz w:val="20"/>
              </w:rPr>
              <w:t>$0</w:t>
            </w:r>
          </w:p>
        </w:tc>
        <w:tc>
          <w:tcPr>
            <w:tcW w:w="1438" w:type="dxa"/>
            <w:tcBorders>
              <w:top w:val="single" w:sz="6" w:space="0" w:color="CCCCCC"/>
              <w:bottom w:val="single" w:sz="6" w:space="0" w:color="CCCCCC"/>
            </w:tcBorders>
          </w:tcPr>
          <w:p>
            <w:pPr>
              <w:pStyle w:val="TableParagraph"/>
              <w:ind w:right="111"/>
              <w:rPr>
                <w:b/>
                <w:sz w:val="20"/>
              </w:rPr>
            </w:pPr>
            <w:r>
              <w:rPr>
                <w:b/>
                <w:spacing w:val="-5"/>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3"/>
              <w:ind w:left="205"/>
              <w:jc w:val="left"/>
              <w:rPr>
                <w:b/>
                <w:sz w:val="19"/>
              </w:rPr>
            </w:pPr>
            <w:r>
              <w:rPr>
                <w:b/>
                <w:w w:val="90"/>
                <w:sz w:val="19"/>
              </w:rPr>
              <w:t>Current</w:t>
            </w:r>
            <w:r>
              <w:rPr>
                <w:b/>
                <w:spacing w:val="10"/>
                <w:sz w:val="19"/>
              </w:rPr>
              <w:t> </w:t>
            </w:r>
            <w:r>
              <w:rPr>
                <w:b/>
                <w:spacing w:val="-2"/>
                <w:sz w:val="19"/>
              </w:rPr>
              <w:t>Liabilities</w:t>
            </w:r>
          </w:p>
        </w:tc>
        <w:tc>
          <w:tcPr>
            <w:tcW w:w="1714" w:type="dxa"/>
            <w:tcBorders>
              <w:top w:val="single" w:sz="6" w:space="0" w:color="CCCCCC"/>
              <w:bottom w:val="single" w:sz="6" w:space="0" w:color="CCCCCC"/>
            </w:tcBorders>
          </w:tcPr>
          <w:p>
            <w:pPr>
              <w:pStyle w:val="TableParagraph"/>
              <w:spacing w:before="158"/>
              <w:ind w:right="502"/>
              <w:rPr>
                <w:b/>
                <w:sz w:val="20"/>
              </w:rPr>
            </w:pPr>
            <w:r>
              <w:rPr>
                <w:b/>
                <w:spacing w:val="-5"/>
                <w:sz w:val="20"/>
              </w:rPr>
              <w:t>$0</w:t>
            </w:r>
          </w:p>
        </w:tc>
        <w:tc>
          <w:tcPr>
            <w:tcW w:w="1827" w:type="dxa"/>
            <w:tcBorders>
              <w:top w:val="single" w:sz="6" w:space="0" w:color="CCCCCC"/>
              <w:bottom w:val="single" w:sz="6" w:space="0" w:color="CCCCCC"/>
            </w:tcBorders>
          </w:tcPr>
          <w:p>
            <w:pPr>
              <w:pStyle w:val="TableParagraph"/>
              <w:spacing w:before="158"/>
              <w:ind w:right="501"/>
              <w:rPr>
                <w:b/>
                <w:sz w:val="20"/>
              </w:rPr>
            </w:pPr>
            <w:r>
              <w:rPr>
                <w:b/>
                <w:spacing w:val="-5"/>
                <w:sz w:val="20"/>
              </w:rPr>
              <w:t>$0</w:t>
            </w:r>
          </w:p>
        </w:tc>
        <w:tc>
          <w:tcPr>
            <w:tcW w:w="1438" w:type="dxa"/>
            <w:tcBorders>
              <w:top w:val="single" w:sz="6" w:space="0" w:color="CCCCCC"/>
              <w:bottom w:val="single" w:sz="6" w:space="0" w:color="CCCCCC"/>
            </w:tcBorders>
          </w:tcPr>
          <w:p>
            <w:pPr>
              <w:pStyle w:val="TableParagraph"/>
              <w:spacing w:before="158"/>
              <w:ind w:right="111"/>
              <w:rPr>
                <w:b/>
                <w:sz w:val="20"/>
              </w:rPr>
            </w:pPr>
            <w:r>
              <w:rPr>
                <w:b/>
                <w:spacing w:val="-5"/>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z w:val="18"/>
              </w:rPr>
              <w:t>Accounts</w:t>
            </w:r>
            <w:r>
              <w:rPr>
                <w:spacing w:val="19"/>
                <w:sz w:val="18"/>
              </w:rPr>
              <w:t> </w:t>
            </w:r>
            <w:r>
              <w:rPr>
                <w:spacing w:val="-2"/>
                <w:sz w:val="18"/>
              </w:rPr>
              <w:t>Payable</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r>
        <w:trPr>
          <w:trHeight w:val="538" w:hRule="atLeast"/>
        </w:trPr>
        <w:tc>
          <w:tcPr>
            <w:tcW w:w="5305" w:type="dxa"/>
            <w:tcBorders>
              <w:top w:val="single" w:sz="6" w:space="0" w:color="CCCCCC"/>
              <w:bottom w:val="single" w:sz="6" w:space="0" w:color="CCCCCC"/>
            </w:tcBorders>
          </w:tcPr>
          <w:p>
            <w:pPr>
              <w:pStyle w:val="TableParagraph"/>
              <w:spacing w:before="169"/>
              <w:ind w:left="355"/>
              <w:jc w:val="left"/>
              <w:rPr>
                <w:sz w:val="18"/>
              </w:rPr>
            </w:pPr>
            <w:r>
              <w:rPr>
                <w:sz w:val="18"/>
              </w:rPr>
              <w:t>Income</w:t>
            </w:r>
            <w:r>
              <w:rPr>
                <w:spacing w:val="-14"/>
                <w:sz w:val="18"/>
              </w:rPr>
              <w:t> </w:t>
            </w:r>
            <w:r>
              <w:rPr>
                <w:sz w:val="18"/>
              </w:rPr>
              <w:t>Tax</w:t>
            </w:r>
            <w:r>
              <w:rPr>
                <w:spacing w:val="-11"/>
                <w:sz w:val="18"/>
              </w:rPr>
              <w:t> </w:t>
            </w:r>
            <w:r>
              <w:rPr>
                <w:spacing w:val="-2"/>
                <w:sz w:val="18"/>
              </w:rPr>
              <w:t>Payable</w:t>
            </w:r>
          </w:p>
        </w:tc>
        <w:tc>
          <w:tcPr>
            <w:tcW w:w="1714" w:type="dxa"/>
            <w:tcBorders>
              <w:top w:val="single" w:sz="6" w:space="0" w:color="CCCCCC"/>
              <w:bottom w:val="single" w:sz="6" w:space="0" w:color="CCCCCC"/>
            </w:tcBorders>
          </w:tcPr>
          <w:p>
            <w:pPr>
              <w:pStyle w:val="TableParagraph"/>
              <w:spacing w:before="158"/>
              <w:ind w:right="502"/>
              <w:rPr>
                <w:sz w:val="20"/>
              </w:rPr>
            </w:pPr>
            <w:r>
              <w:rPr>
                <w:spacing w:val="-5"/>
                <w:w w:val="110"/>
                <w:sz w:val="20"/>
              </w:rPr>
              <w:t>$0</w:t>
            </w:r>
          </w:p>
        </w:tc>
        <w:tc>
          <w:tcPr>
            <w:tcW w:w="1827" w:type="dxa"/>
            <w:tcBorders>
              <w:top w:val="single" w:sz="6" w:space="0" w:color="CCCCCC"/>
              <w:bottom w:val="single" w:sz="6" w:space="0" w:color="CCCCCC"/>
            </w:tcBorders>
          </w:tcPr>
          <w:p>
            <w:pPr>
              <w:pStyle w:val="TableParagraph"/>
              <w:spacing w:before="158"/>
              <w:ind w:right="501"/>
              <w:rPr>
                <w:sz w:val="20"/>
              </w:rPr>
            </w:pPr>
            <w:r>
              <w:rPr>
                <w:spacing w:val="-5"/>
                <w:w w:val="110"/>
                <w:sz w:val="20"/>
              </w:rPr>
              <w:t>$0</w:t>
            </w:r>
          </w:p>
        </w:tc>
        <w:tc>
          <w:tcPr>
            <w:tcW w:w="1438" w:type="dxa"/>
            <w:tcBorders>
              <w:top w:val="single" w:sz="6" w:space="0" w:color="CCCCCC"/>
              <w:bottom w:val="single" w:sz="6" w:space="0" w:color="CCCCCC"/>
            </w:tcBorders>
          </w:tcPr>
          <w:p>
            <w:pPr>
              <w:pStyle w:val="TableParagraph"/>
              <w:spacing w:before="158"/>
              <w:ind w:right="111"/>
              <w:rPr>
                <w:sz w:val="20"/>
              </w:rPr>
            </w:pPr>
            <w:r>
              <w:rPr>
                <w:spacing w:val="-5"/>
                <w:w w:val="110"/>
                <w:sz w:val="20"/>
              </w:rPr>
              <w:t>$0</w:t>
            </w:r>
          </w:p>
        </w:tc>
      </w:tr>
    </w:tbl>
    <w:p>
      <w:pPr>
        <w:spacing w:after="0"/>
        <w:rPr>
          <w:sz w:val="20"/>
        </w:rPr>
        <w:sectPr>
          <w:pgSz w:w="11910" w:h="16840"/>
          <w:pgMar w:header="0" w:footer="450" w:top="1040" w:bottom="720" w:left="700" w:right="4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3"/>
        <w:gridCol w:w="1909"/>
        <w:gridCol w:w="1853"/>
        <w:gridCol w:w="1432"/>
      </w:tblGrid>
      <w:tr>
        <w:trPr>
          <w:trHeight w:val="454" w:hRule="atLeast"/>
        </w:trPr>
        <w:tc>
          <w:tcPr>
            <w:tcW w:w="5093" w:type="dxa"/>
            <w:tcBorders>
              <w:bottom w:val="single" w:sz="6" w:space="0" w:color="CCCCCC"/>
            </w:tcBorders>
          </w:tcPr>
          <w:p>
            <w:pPr>
              <w:pStyle w:val="TableParagraph"/>
              <w:spacing w:before="0"/>
              <w:jc w:val="left"/>
              <w:rPr>
                <w:rFonts w:ascii="Times New Roman"/>
                <w:sz w:val="20"/>
              </w:rPr>
            </w:pPr>
          </w:p>
        </w:tc>
        <w:tc>
          <w:tcPr>
            <w:tcW w:w="1909" w:type="dxa"/>
            <w:tcBorders>
              <w:bottom w:val="single" w:sz="6" w:space="0" w:color="CCCCCC"/>
            </w:tcBorders>
          </w:tcPr>
          <w:p>
            <w:pPr>
              <w:pStyle w:val="TableParagraph"/>
              <w:spacing w:before="1"/>
              <w:ind w:right="485"/>
              <w:rPr>
                <w:b/>
                <w:sz w:val="21"/>
              </w:rPr>
            </w:pPr>
            <w:r>
              <w:rPr>
                <w:b/>
                <w:sz w:val="21"/>
              </w:rPr>
              <w:t>2025-</w:t>
            </w:r>
            <w:r>
              <w:rPr>
                <w:b/>
                <w:spacing w:val="-5"/>
                <w:sz w:val="21"/>
              </w:rPr>
              <w:t>26</w:t>
            </w:r>
          </w:p>
        </w:tc>
        <w:tc>
          <w:tcPr>
            <w:tcW w:w="1853" w:type="dxa"/>
            <w:tcBorders>
              <w:bottom w:val="single" w:sz="6" w:space="0" w:color="CCCCCC"/>
            </w:tcBorders>
          </w:tcPr>
          <w:p>
            <w:pPr>
              <w:pStyle w:val="TableParagraph"/>
              <w:spacing w:before="1"/>
              <w:ind w:right="510"/>
              <w:rPr>
                <w:b/>
                <w:sz w:val="21"/>
              </w:rPr>
            </w:pPr>
            <w:r>
              <w:rPr>
                <w:b/>
                <w:sz w:val="21"/>
              </w:rPr>
              <w:t>2026-</w:t>
            </w:r>
            <w:r>
              <w:rPr>
                <w:b/>
                <w:spacing w:val="-5"/>
                <w:sz w:val="21"/>
              </w:rPr>
              <w:t>27</w:t>
            </w:r>
          </w:p>
        </w:tc>
        <w:tc>
          <w:tcPr>
            <w:tcW w:w="1432" w:type="dxa"/>
            <w:tcBorders>
              <w:bottom w:val="single" w:sz="6" w:space="0" w:color="CCCCCC"/>
            </w:tcBorders>
          </w:tcPr>
          <w:p>
            <w:pPr>
              <w:pStyle w:val="TableParagraph"/>
              <w:spacing w:before="1"/>
              <w:ind w:right="114"/>
              <w:rPr>
                <w:b/>
                <w:sz w:val="21"/>
              </w:rPr>
            </w:pPr>
            <w:r>
              <w:rPr>
                <w:b/>
                <w:sz w:val="21"/>
              </w:rPr>
              <w:t>2027-</w:t>
            </w:r>
            <w:r>
              <w:rPr>
                <w:b/>
                <w:spacing w:val="-5"/>
                <w:sz w:val="21"/>
              </w:rPr>
              <w:t>28</w:t>
            </w:r>
          </w:p>
        </w:tc>
      </w:tr>
      <w:tr>
        <w:trPr>
          <w:trHeight w:val="538" w:hRule="atLeast"/>
        </w:trPr>
        <w:tc>
          <w:tcPr>
            <w:tcW w:w="5093" w:type="dxa"/>
            <w:tcBorders>
              <w:top w:val="single" w:sz="6" w:space="0" w:color="CCCCCC"/>
              <w:bottom w:val="single" w:sz="6" w:space="0" w:color="CCCCCC"/>
            </w:tcBorders>
          </w:tcPr>
          <w:p>
            <w:pPr>
              <w:pStyle w:val="TableParagraph"/>
              <w:spacing w:before="169"/>
              <w:ind w:left="355"/>
              <w:jc w:val="left"/>
              <w:rPr>
                <w:sz w:val="18"/>
              </w:rPr>
            </w:pPr>
            <w:r>
              <w:rPr>
                <w:sz w:val="18"/>
              </w:rPr>
              <w:t>Sales</w:t>
            </w:r>
            <w:r>
              <w:rPr>
                <w:spacing w:val="-6"/>
                <w:sz w:val="18"/>
              </w:rPr>
              <w:t> </w:t>
            </w:r>
            <w:r>
              <w:rPr>
                <w:sz w:val="18"/>
              </w:rPr>
              <w:t>Tax</w:t>
            </w:r>
            <w:r>
              <w:rPr>
                <w:spacing w:val="-1"/>
                <w:sz w:val="18"/>
              </w:rPr>
              <w:t> </w:t>
            </w:r>
            <w:r>
              <w:rPr>
                <w:spacing w:val="-2"/>
                <w:sz w:val="18"/>
              </w:rPr>
              <w:t>Payable</w:t>
            </w:r>
          </w:p>
        </w:tc>
        <w:tc>
          <w:tcPr>
            <w:tcW w:w="1909" w:type="dxa"/>
            <w:tcBorders>
              <w:top w:val="single" w:sz="6" w:space="0" w:color="CCCCCC"/>
              <w:bottom w:val="single" w:sz="6" w:space="0" w:color="CCCCCC"/>
            </w:tcBorders>
          </w:tcPr>
          <w:p>
            <w:pPr>
              <w:pStyle w:val="TableParagraph"/>
              <w:spacing w:before="158"/>
              <w:ind w:right="485"/>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1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9"/>
              <w:ind w:left="355"/>
              <w:jc w:val="left"/>
              <w:rPr>
                <w:sz w:val="18"/>
              </w:rPr>
            </w:pPr>
            <w:r>
              <w:rPr>
                <w:spacing w:val="-2"/>
                <w:sz w:val="18"/>
              </w:rPr>
              <w:t>Short</w:t>
            </w:r>
            <w:r>
              <w:rPr>
                <w:spacing w:val="-8"/>
                <w:sz w:val="18"/>
              </w:rPr>
              <w:t> </w:t>
            </w:r>
            <w:r>
              <w:rPr>
                <w:spacing w:val="-2"/>
                <w:sz w:val="18"/>
              </w:rPr>
              <w:t>Term</w:t>
            </w:r>
            <w:r>
              <w:rPr>
                <w:spacing w:val="-3"/>
                <w:sz w:val="18"/>
              </w:rPr>
              <w:t> </w:t>
            </w:r>
            <w:r>
              <w:rPr>
                <w:spacing w:val="-4"/>
                <w:sz w:val="18"/>
              </w:rPr>
              <w:t>Debt</w:t>
            </w:r>
          </w:p>
        </w:tc>
        <w:tc>
          <w:tcPr>
            <w:tcW w:w="1909" w:type="dxa"/>
            <w:tcBorders>
              <w:top w:val="single" w:sz="6" w:space="0" w:color="CCCCCC"/>
              <w:bottom w:val="single" w:sz="6" w:space="0" w:color="CCCCCC"/>
            </w:tcBorders>
          </w:tcPr>
          <w:p>
            <w:pPr>
              <w:pStyle w:val="TableParagraph"/>
              <w:spacing w:before="158"/>
              <w:ind w:right="485"/>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1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3"/>
              <w:ind w:left="205"/>
              <w:jc w:val="left"/>
              <w:rPr>
                <w:b/>
                <w:sz w:val="19"/>
              </w:rPr>
            </w:pPr>
            <w:r>
              <w:rPr>
                <w:b/>
                <w:spacing w:val="-4"/>
                <w:sz w:val="19"/>
              </w:rPr>
              <w:t>Long</w:t>
            </w:r>
            <w:r>
              <w:rPr>
                <w:b/>
                <w:spacing w:val="-13"/>
                <w:sz w:val="19"/>
              </w:rPr>
              <w:t> </w:t>
            </w:r>
            <w:r>
              <w:rPr>
                <w:b/>
                <w:spacing w:val="-4"/>
                <w:sz w:val="19"/>
              </w:rPr>
              <w:t>Term</w:t>
            </w:r>
            <w:r>
              <w:rPr>
                <w:b/>
                <w:spacing w:val="-6"/>
                <w:sz w:val="19"/>
              </w:rPr>
              <w:t> </w:t>
            </w:r>
            <w:r>
              <w:rPr>
                <w:b/>
                <w:spacing w:val="-4"/>
                <w:sz w:val="19"/>
              </w:rPr>
              <w:t>Liabilities</w:t>
            </w:r>
          </w:p>
        </w:tc>
        <w:tc>
          <w:tcPr>
            <w:tcW w:w="1909" w:type="dxa"/>
            <w:tcBorders>
              <w:top w:val="single" w:sz="6" w:space="0" w:color="CCCCCC"/>
              <w:bottom w:val="single" w:sz="6" w:space="0" w:color="CCCCCC"/>
            </w:tcBorders>
          </w:tcPr>
          <w:p>
            <w:pPr>
              <w:pStyle w:val="TableParagraph"/>
              <w:spacing w:before="158"/>
              <w:ind w:right="485"/>
              <w:rPr>
                <w:b/>
                <w:sz w:val="20"/>
              </w:rPr>
            </w:pPr>
            <w:r>
              <w:rPr>
                <w:b/>
                <w:spacing w:val="-5"/>
                <w:sz w:val="20"/>
              </w:rPr>
              <w:t>$0</w:t>
            </w:r>
          </w:p>
        </w:tc>
        <w:tc>
          <w:tcPr>
            <w:tcW w:w="1853" w:type="dxa"/>
            <w:tcBorders>
              <w:top w:val="single" w:sz="6" w:space="0" w:color="CCCCCC"/>
              <w:bottom w:val="single" w:sz="6" w:space="0" w:color="CCCCCC"/>
            </w:tcBorders>
          </w:tcPr>
          <w:p>
            <w:pPr>
              <w:pStyle w:val="TableParagraph"/>
              <w:spacing w:before="158"/>
              <w:ind w:right="510"/>
              <w:rPr>
                <w:b/>
                <w:sz w:val="20"/>
              </w:rPr>
            </w:pPr>
            <w:r>
              <w:rPr>
                <w:b/>
                <w:spacing w:val="-5"/>
                <w:sz w:val="20"/>
              </w:rPr>
              <w:t>$0</w:t>
            </w:r>
          </w:p>
        </w:tc>
        <w:tc>
          <w:tcPr>
            <w:tcW w:w="1432" w:type="dxa"/>
            <w:tcBorders>
              <w:top w:val="single" w:sz="6" w:space="0" w:color="CCCCCC"/>
              <w:bottom w:val="single" w:sz="6" w:space="0" w:color="CCCCCC"/>
            </w:tcBorders>
          </w:tcPr>
          <w:p>
            <w:pPr>
              <w:pStyle w:val="TableParagraph"/>
              <w:spacing w:before="158"/>
              <w:ind w:right="114"/>
              <w:rPr>
                <w:b/>
                <w:sz w:val="20"/>
              </w:rPr>
            </w:pPr>
            <w:r>
              <w:rPr>
                <w:b/>
                <w:spacing w:val="-5"/>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9"/>
              <w:ind w:left="355"/>
              <w:jc w:val="left"/>
              <w:rPr>
                <w:sz w:val="18"/>
              </w:rPr>
            </w:pPr>
            <w:r>
              <w:rPr>
                <w:sz w:val="18"/>
              </w:rPr>
              <w:t>Long</w:t>
            </w:r>
            <w:r>
              <w:rPr>
                <w:spacing w:val="-9"/>
                <w:sz w:val="18"/>
              </w:rPr>
              <w:t> </w:t>
            </w:r>
            <w:r>
              <w:rPr>
                <w:sz w:val="18"/>
              </w:rPr>
              <w:t>Term</w:t>
            </w:r>
            <w:r>
              <w:rPr>
                <w:spacing w:val="-5"/>
                <w:sz w:val="18"/>
              </w:rPr>
              <w:t> </w:t>
            </w:r>
            <w:r>
              <w:rPr>
                <w:spacing w:val="-4"/>
                <w:sz w:val="18"/>
              </w:rPr>
              <w:t>Debt</w:t>
            </w:r>
          </w:p>
        </w:tc>
        <w:tc>
          <w:tcPr>
            <w:tcW w:w="1909" w:type="dxa"/>
            <w:tcBorders>
              <w:top w:val="single" w:sz="6" w:space="0" w:color="CCCCCC"/>
              <w:bottom w:val="single" w:sz="6" w:space="0" w:color="CCCCCC"/>
            </w:tcBorders>
          </w:tcPr>
          <w:p>
            <w:pPr>
              <w:pStyle w:val="TableParagraph"/>
              <w:spacing w:before="158"/>
              <w:ind w:right="485"/>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1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54" w:hRule="atLeast"/>
        </w:trPr>
        <w:tc>
          <w:tcPr>
            <w:tcW w:w="5093" w:type="dxa"/>
            <w:tcBorders>
              <w:top w:val="single" w:sz="6" w:space="0" w:color="CCCCCC"/>
              <w:bottom w:val="single" w:sz="6" w:space="0" w:color="CCCCCC"/>
            </w:tcBorders>
          </w:tcPr>
          <w:p>
            <w:pPr>
              <w:pStyle w:val="TableParagraph"/>
              <w:spacing w:before="160"/>
              <w:ind w:left="55"/>
              <w:jc w:val="left"/>
              <w:rPr>
                <w:b/>
                <w:sz w:val="21"/>
              </w:rPr>
            </w:pPr>
            <w:r>
              <w:rPr>
                <w:b/>
                <w:spacing w:val="-2"/>
                <w:sz w:val="21"/>
              </w:rPr>
              <w:t>Equity</w:t>
            </w:r>
          </w:p>
        </w:tc>
        <w:tc>
          <w:tcPr>
            <w:tcW w:w="1909" w:type="dxa"/>
            <w:tcBorders>
              <w:top w:val="single" w:sz="6" w:space="0" w:color="CCCCCC"/>
              <w:bottom w:val="single" w:sz="6" w:space="0" w:color="CCCCCC"/>
            </w:tcBorders>
          </w:tcPr>
          <w:p>
            <w:pPr>
              <w:pStyle w:val="TableParagraph"/>
              <w:ind w:right="485"/>
              <w:rPr>
                <w:b/>
                <w:sz w:val="20"/>
              </w:rPr>
            </w:pPr>
            <w:r>
              <w:rPr>
                <w:b/>
                <w:spacing w:val="-5"/>
                <w:sz w:val="20"/>
              </w:rPr>
              <w:t>$0</w:t>
            </w:r>
          </w:p>
        </w:tc>
        <w:tc>
          <w:tcPr>
            <w:tcW w:w="1853" w:type="dxa"/>
            <w:tcBorders>
              <w:top w:val="single" w:sz="6" w:space="0" w:color="CCCCCC"/>
              <w:bottom w:val="single" w:sz="6" w:space="0" w:color="CCCCCC"/>
            </w:tcBorders>
          </w:tcPr>
          <w:p>
            <w:pPr>
              <w:pStyle w:val="TableParagraph"/>
              <w:ind w:right="510"/>
              <w:rPr>
                <w:b/>
                <w:sz w:val="20"/>
              </w:rPr>
            </w:pPr>
            <w:r>
              <w:rPr>
                <w:b/>
                <w:spacing w:val="-5"/>
                <w:sz w:val="20"/>
              </w:rPr>
              <w:t>$0</w:t>
            </w:r>
          </w:p>
        </w:tc>
        <w:tc>
          <w:tcPr>
            <w:tcW w:w="1432" w:type="dxa"/>
            <w:tcBorders>
              <w:top w:val="single" w:sz="6" w:space="0" w:color="CCCCCC"/>
              <w:bottom w:val="single" w:sz="6" w:space="0" w:color="CCCCCC"/>
            </w:tcBorders>
          </w:tcPr>
          <w:p>
            <w:pPr>
              <w:pStyle w:val="TableParagraph"/>
              <w:ind w:right="114"/>
              <w:rPr>
                <w:b/>
                <w:sz w:val="20"/>
              </w:rPr>
            </w:pPr>
            <w:r>
              <w:rPr>
                <w:b/>
                <w:spacing w:val="-5"/>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9"/>
              <w:ind w:left="355"/>
              <w:jc w:val="left"/>
              <w:rPr>
                <w:sz w:val="18"/>
              </w:rPr>
            </w:pPr>
            <w:r>
              <w:rPr>
                <w:spacing w:val="-4"/>
                <w:sz w:val="18"/>
              </w:rPr>
              <w:t>Paid-in</w:t>
            </w:r>
            <w:r>
              <w:rPr>
                <w:spacing w:val="-3"/>
                <w:sz w:val="18"/>
              </w:rPr>
              <w:t> </w:t>
            </w:r>
            <w:r>
              <w:rPr>
                <w:spacing w:val="-4"/>
                <w:sz w:val="18"/>
              </w:rPr>
              <w:t>Capital</w:t>
            </w:r>
          </w:p>
        </w:tc>
        <w:tc>
          <w:tcPr>
            <w:tcW w:w="1909" w:type="dxa"/>
            <w:tcBorders>
              <w:top w:val="single" w:sz="6" w:space="0" w:color="CCCCCC"/>
              <w:bottom w:val="single" w:sz="6" w:space="0" w:color="CCCCCC"/>
            </w:tcBorders>
          </w:tcPr>
          <w:p>
            <w:pPr>
              <w:pStyle w:val="TableParagraph"/>
              <w:spacing w:before="158"/>
              <w:ind w:right="485"/>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1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9"/>
              <w:ind w:left="355"/>
              <w:jc w:val="left"/>
              <w:rPr>
                <w:sz w:val="18"/>
              </w:rPr>
            </w:pPr>
            <w:r>
              <w:rPr>
                <w:spacing w:val="-2"/>
                <w:w w:val="105"/>
                <w:sz w:val="18"/>
              </w:rPr>
              <w:t>Common</w:t>
            </w:r>
            <w:r>
              <w:rPr>
                <w:spacing w:val="-6"/>
                <w:w w:val="105"/>
                <w:sz w:val="18"/>
              </w:rPr>
              <w:t> </w:t>
            </w:r>
            <w:r>
              <w:rPr>
                <w:spacing w:val="-4"/>
                <w:w w:val="105"/>
                <w:sz w:val="18"/>
              </w:rPr>
              <w:t>Stock</w:t>
            </w:r>
          </w:p>
        </w:tc>
        <w:tc>
          <w:tcPr>
            <w:tcW w:w="1909" w:type="dxa"/>
            <w:tcBorders>
              <w:top w:val="single" w:sz="6" w:space="0" w:color="CCCCCC"/>
              <w:bottom w:val="single" w:sz="6" w:space="0" w:color="CCCCCC"/>
            </w:tcBorders>
          </w:tcPr>
          <w:p>
            <w:pPr>
              <w:pStyle w:val="TableParagraph"/>
              <w:spacing w:before="158"/>
              <w:ind w:right="485"/>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1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9"/>
              <w:ind w:left="355"/>
              <w:jc w:val="left"/>
              <w:rPr>
                <w:sz w:val="18"/>
              </w:rPr>
            </w:pPr>
            <w:r>
              <w:rPr>
                <w:spacing w:val="-5"/>
                <w:sz w:val="18"/>
              </w:rPr>
              <w:t>Preferred</w:t>
            </w:r>
            <w:r>
              <w:rPr>
                <w:spacing w:val="-1"/>
                <w:sz w:val="18"/>
              </w:rPr>
              <w:t> </w:t>
            </w:r>
            <w:r>
              <w:rPr>
                <w:spacing w:val="-2"/>
                <w:sz w:val="18"/>
              </w:rPr>
              <w:t>Stock</w:t>
            </w:r>
          </w:p>
        </w:tc>
        <w:tc>
          <w:tcPr>
            <w:tcW w:w="1909" w:type="dxa"/>
            <w:tcBorders>
              <w:top w:val="single" w:sz="6" w:space="0" w:color="CCCCCC"/>
              <w:bottom w:val="single" w:sz="6" w:space="0" w:color="CCCCCC"/>
            </w:tcBorders>
          </w:tcPr>
          <w:p>
            <w:pPr>
              <w:pStyle w:val="TableParagraph"/>
              <w:spacing w:before="158"/>
              <w:ind w:right="485"/>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1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9"/>
              <w:ind w:left="355"/>
              <w:jc w:val="left"/>
              <w:rPr>
                <w:sz w:val="18"/>
              </w:rPr>
            </w:pPr>
            <w:r>
              <w:rPr>
                <w:sz w:val="18"/>
              </w:rPr>
              <w:t>Owner's</w:t>
            </w:r>
            <w:r>
              <w:rPr>
                <w:spacing w:val="-5"/>
                <w:sz w:val="18"/>
              </w:rPr>
              <w:t> </w:t>
            </w:r>
            <w:r>
              <w:rPr>
                <w:spacing w:val="-2"/>
                <w:sz w:val="18"/>
              </w:rPr>
              <w:t>Contribution</w:t>
            </w:r>
          </w:p>
        </w:tc>
        <w:tc>
          <w:tcPr>
            <w:tcW w:w="1909" w:type="dxa"/>
            <w:tcBorders>
              <w:top w:val="single" w:sz="6" w:space="0" w:color="CCCCCC"/>
              <w:bottom w:val="single" w:sz="6" w:space="0" w:color="CCCCCC"/>
            </w:tcBorders>
          </w:tcPr>
          <w:p>
            <w:pPr>
              <w:pStyle w:val="TableParagraph"/>
              <w:spacing w:before="158"/>
              <w:ind w:right="485"/>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1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9"/>
              <w:ind w:left="355"/>
              <w:jc w:val="left"/>
              <w:rPr>
                <w:sz w:val="18"/>
              </w:rPr>
            </w:pPr>
            <w:r>
              <w:rPr>
                <w:spacing w:val="-2"/>
                <w:sz w:val="18"/>
              </w:rPr>
              <w:t>Retained</w:t>
            </w:r>
            <w:r>
              <w:rPr>
                <w:spacing w:val="-9"/>
                <w:sz w:val="18"/>
              </w:rPr>
              <w:t> </w:t>
            </w:r>
            <w:r>
              <w:rPr>
                <w:spacing w:val="-2"/>
                <w:sz w:val="18"/>
              </w:rPr>
              <w:t>Earnings</w:t>
            </w:r>
          </w:p>
        </w:tc>
        <w:tc>
          <w:tcPr>
            <w:tcW w:w="1909" w:type="dxa"/>
            <w:tcBorders>
              <w:top w:val="single" w:sz="6" w:space="0" w:color="CCCCCC"/>
              <w:bottom w:val="single" w:sz="6" w:space="0" w:color="CCCCCC"/>
            </w:tcBorders>
          </w:tcPr>
          <w:p>
            <w:pPr>
              <w:pStyle w:val="TableParagraph"/>
              <w:spacing w:before="158"/>
              <w:ind w:right="485"/>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1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54" w:hRule="atLeast"/>
        </w:trPr>
        <w:tc>
          <w:tcPr>
            <w:tcW w:w="5093" w:type="dxa"/>
            <w:tcBorders>
              <w:top w:val="single" w:sz="6" w:space="0" w:color="CCCCCC"/>
              <w:bottom w:val="single" w:sz="6" w:space="0" w:color="CCCCCC"/>
            </w:tcBorders>
          </w:tcPr>
          <w:p>
            <w:pPr>
              <w:pStyle w:val="TableParagraph"/>
              <w:spacing w:before="0"/>
              <w:jc w:val="left"/>
              <w:rPr>
                <w:rFonts w:ascii="Times New Roman"/>
                <w:sz w:val="20"/>
              </w:rPr>
            </w:pPr>
          </w:p>
        </w:tc>
        <w:tc>
          <w:tcPr>
            <w:tcW w:w="1909" w:type="dxa"/>
            <w:tcBorders>
              <w:top w:val="single" w:sz="6" w:space="0" w:color="CCCCCC"/>
              <w:bottom w:val="single" w:sz="6" w:space="0" w:color="CCCCCC"/>
            </w:tcBorders>
          </w:tcPr>
          <w:p>
            <w:pPr>
              <w:pStyle w:val="TableParagraph"/>
              <w:spacing w:before="0"/>
              <w:jc w:val="left"/>
              <w:rPr>
                <w:rFonts w:ascii="Times New Roman"/>
                <w:sz w:val="20"/>
              </w:rPr>
            </w:pPr>
          </w:p>
        </w:tc>
        <w:tc>
          <w:tcPr>
            <w:tcW w:w="1853" w:type="dxa"/>
            <w:tcBorders>
              <w:top w:val="single" w:sz="6" w:space="0" w:color="CCCCCC"/>
              <w:bottom w:val="single" w:sz="6" w:space="0" w:color="CCCCCC"/>
            </w:tcBorders>
          </w:tcPr>
          <w:p>
            <w:pPr>
              <w:pStyle w:val="TableParagraph"/>
              <w:spacing w:before="0"/>
              <w:jc w:val="left"/>
              <w:rPr>
                <w:rFonts w:ascii="Times New Roman"/>
                <w:sz w:val="20"/>
              </w:rPr>
            </w:pPr>
          </w:p>
        </w:tc>
        <w:tc>
          <w:tcPr>
            <w:tcW w:w="1432" w:type="dxa"/>
            <w:tcBorders>
              <w:top w:val="single" w:sz="6" w:space="0" w:color="CCCCCC"/>
              <w:bottom w:val="single" w:sz="6" w:space="0" w:color="CCCCCC"/>
            </w:tcBorders>
          </w:tcPr>
          <w:p>
            <w:pPr>
              <w:pStyle w:val="TableParagraph"/>
              <w:spacing w:before="0"/>
              <w:jc w:val="left"/>
              <w:rPr>
                <w:rFonts w:ascii="Times New Roman"/>
                <w:sz w:val="20"/>
              </w:rPr>
            </w:pPr>
          </w:p>
        </w:tc>
      </w:tr>
      <w:tr>
        <w:trPr>
          <w:trHeight w:val="633" w:hRule="atLeast"/>
        </w:trPr>
        <w:tc>
          <w:tcPr>
            <w:tcW w:w="5093" w:type="dxa"/>
            <w:tcBorders>
              <w:top w:val="single" w:sz="6" w:space="0" w:color="CCCCCC"/>
            </w:tcBorders>
          </w:tcPr>
          <w:p>
            <w:pPr>
              <w:pStyle w:val="TableParagraph"/>
              <w:spacing w:before="145"/>
              <w:ind w:left="40"/>
              <w:jc w:val="left"/>
              <w:rPr>
                <w:b/>
                <w:sz w:val="21"/>
              </w:rPr>
            </w:pPr>
            <w:r>
              <w:rPr>
                <w:b/>
                <w:spacing w:val="-2"/>
                <w:sz w:val="21"/>
              </w:rPr>
              <w:t>Check</w:t>
            </w:r>
          </w:p>
        </w:tc>
        <w:tc>
          <w:tcPr>
            <w:tcW w:w="1909" w:type="dxa"/>
            <w:tcBorders>
              <w:top w:val="single" w:sz="6" w:space="0" w:color="CCCCCC"/>
            </w:tcBorders>
          </w:tcPr>
          <w:p>
            <w:pPr>
              <w:pStyle w:val="TableParagraph"/>
              <w:spacing w:before="151"/>
              <w:ind w:right="470"/>
              <w:rPr>
                <w:b/>
                <w:sz w:val="20"/>
              </w:rPr>
            </w:pPr>
            <w:r>
              <w:rPr>
                <w:b/>
                <w:spacing w:val="-5"/>
                <w:sz w:val="20"/>
              </w:rPr>
              <w:t>$0</w:t>
            </w:r>
          </w:p>
        </w:tc>
        <w:tc>
          <w:tcPr>
            <w:tcW w:w="1853" w:type="dxa"/>
            <w:tcBorders>
              <w:top w:val="single" w:sz="6" w:space="0" w:color="CCCCCC"/>
            </w:tcBorders>
          </w:tcPr>
          <w:p>
            <w:pPr>
              <w:pStyle w:val="TableParagraph"/>
              <w:spacing w:before="151"/>
              <w:ind w:right="495"/>
              <w:rPr>
                <w:b/>
                <w:sz w:val="20"/>
              </w:rPr>
            </w:pPr>
            <w:r>
              <w:rPr>
                <w:b/>
                <w:spacing w:val="-5"/>
                <w:sz w:val="20"/>
              </w:rPr>
              <w:t>$0</w:t>
            </w:r>
          </w:p>
        </w:tc>
        <w:tc>
          <w:tcPr>
            <w:tcW w:w="1432" w:type="dxa"/>
            <w:tcBorders>
              <w:top w:val="single" w:sz="6" w:space="0" w:color="CCCCCC"/>
            </w:tcBorders>
          </w:tcPr>
          <w:p>
            <w:pPr>
              <w:pStyle w:val="TableParagraph"/>
              <w:spacing w:before="151"/>
              <w:ind w:right="99"/>
              <w:rPr>
                <w:b/>
                <w:sz w:val="20"/>
              </w:rPr>
            </w:pPr>
            <w:r>
              <w:rPr>
                <w:b/>
                <w:spacing w:val="-5"/>
                <w:sz w:val="20"/>
              </w:rPr>
              <w:t>$0</w:t>
            </w:r>
          </w:p>
        </w:tc>
      </w:tr>
      <w:tr>
        <w:trPr>
          <w:trHeight w:val="1274" w:hRule="atLeast"/>
        </w:trPr>
        <w:tc>
          <w:tcPr>
            <w:tcW w:w="5093" w:type="dxa"/>
            <w:tcBorders>
              <w:bottom w:val="single" w:sz="6" w:space="0" w:color="CCCCCC"/>
            </w:tcBorders>
          </w:tcPr>
          <w:p>
            <w:pPr>
              <w:pStyle w:val="TableParagraph"/>
              <w:spacing w:before="236"/>
              <w:ind w:left="40"/>
              <w:jc w:val="left"/>
              <w:rPr>
                <w:sz w:val="28"/>
              </w:rPr>
            </w:pPr>
            <w:bookmarkStart w:name="10.4 Projected Cash Flow Statement" w:id="118"/>
            <w:bookmarkEnd w:id="118"/>
            <w:r>
              <w:rPr/>
            </w:r>
            <w:bookmarkStart w:name="_bookmark58" w:id="119"/>
            <w:bookmarkEnd w:id="119"/>
            <w:r>
              <w:rPr/>
            </w:r>
            <w:r>
              <w:rPr>
                <w:color w:val="1875D1"/>
                <w:sz w:val="28"/>
              </w:rPr>
              <w:t>10.4</w:t>
            </w:r>
            <w:r>
              <w:rPr>
                <w:color w:val="1875D1"/>
                <w:spacing w:val="-13"/>
                <w:sz w:val="28"/>
              </w:rPr>
              <w:t> </w:t>
            </w:r>
            <w:r>
              <w:rPr>
                <w:color w:val="1875D1"/>
                <w:sz w:val="28"/>
              </w:rPr>
              <w:t>Projected</w:t>
            </w:r>
            <w:r>
              <w:rPr>
                <w:color w:val="1875D1"/>
                <w:spacing w:val="-13"/>
                <w:sz w:val="28"/>
              </w:rPr>
              <w:t> </w:t>
            </w:r>
            <w:r>
              <w:rPr>
                <w:color w:val="1875D1"/>
                <w:sz w:val="28"/>
              </w:rPr>
              <w:t>Cash</w:t>
            </w:r>
            <w:r>
              <w:rPr>
                <w:color w:val="1875D1"/>
                <w:spacing w:val="-13"/>
                <w:sz w:val="28"/>
              </w:rPr>
              <w:t> </w:t>
            </w:r>
            <w:r>
              <w:rPr>
                <w:color w:val="1875D1"/>
                <w:sz w:val="28"/>
              </w:rPr>
              <w:t>Flow</w:t>
            </w:r>
            <w:r>
              <w:rPr>
                <w:color w:val="1875D1"/>
                <w:spacing w:val="-12"/>
                <w:sz w:val="28"/>
              </w:rPr>
              <w:t> </w:t>
            </w:r>
            <w:r>
              <w:rPr>
                <w:color w:val="1875D1"/>
                <w:spacing w:val="-2"/>
                <w:sz w:val="28"/>
              </w:rPr>
              <w:t>Statement</w:t>
            </w:r>
          </w:p>
        </w:tc>
        <w:tc>
          <w:tcPr>
            <w:tcW w:w="1909"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88"/>
              <w:jc w:val="left"/>
              <w:rPr>
                <w:b/>
                <w:sz w:val="21"/>
              </w:rPr>
            </w:pPr>
          </w:p>
          <w:p>
            <w:pPr>
              <w:pStyle w:val="TableParagraph"/>
              <w:spacing w:before="1"/>
              <w:ind w:left="504"/>
              <w:jc w:val="left"/>
              <w:rPr>
                <w:b/>
                <w:sz w:val="21"/>
              </w:rPr>
            </w:pPr>
            <w:r>
              <w:rPr>
                <w:b/>
                <w:sz w:val="21"/>
              </w:rPr>
              <w:t>2025-</w:t>
            </w:r>
            <w:r>
              <w:rPr>
                <w:b/>
                <w:spacing w:val="-5"/>
                <w:sz w:val="21"/>
              </w:rPr>
              <w:t>26</w:t>
            </w:r>
          </w:p>
        </w:tc>
        <w:tc>
          <w:tcPr>
            <w:tcW w:w="1853"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88"/>
              <w:jc w:val="left"/>
              <w:rPr>
                <w:b/>
                <w:sz w:val="21"/>
              </w:rPr>
            </w:pPr>
          </w:p>
          <w:p>
            <w:pPr>
              <w:pStyle w:val="TableParagraph"/>
              <w:spacing w:before="1"/>
              <w:ind w:right="559"/>
              <w:rPr>
                <w:b/>
                <w:sz w:val="21"/>
              </w:rPr>
            </w:pPr>
            <w:r>
              <w:rPr>
                <w:b/>
                <w:sz w:val="21"/>
              </w:rPr>
              <w:t>2026-</w:t>
            </w:r>
            <w:r>
              <w:rPr>
                <w:b/>
                <w:spacing w:val="-5"/>
                <w:sz w:val="21"/>
              </w:rPr>
              <w:t>27</w:t>
            </w:r>
          </w:p>
        </w:tc>
        <w:tc>
          <w:tcPr>
            <w:tcW w:w="1432"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88"/>
              <w:jc w:val="left"/>
              <w:rPr>
                <w:b/>
                <w:sz w:val="21"/>
              </w:rPr>
            </w:pPr>
          </w:p>
          <w:p>
            <w:pPr>
              <w:pStyle w:val="TableParagraph"/>
              <w:spacing w:before="1"/>
              <w:ind w:right="114"/>
              <w:rPr>
                <w:b/>
                <w:sz w:val="21"/>
              </w:rPr>
            </w:pPr>
            <w:r>
              <w:rPr>
                <w:b/>
                <w:sz w:val="21"/>
              </w:rPr>
              <w:t>2027-</w:t>
            </w:r>
            <w:r>
              <w:rPr>
                <w:b/>
                <w:spacing w:val="-5"/>
                <w:sz w:val="21"/>
              </w:rPr>
              <w:t>28</w:t>
            </w:r>
          </w:p>
        </w:tc>
      </w:tr>
      <w:tr>
        <w:trPr>
          <w:trHeight w:val="554" w:hRule="atLeast"/>
        </w:trPr>
        <w:tc>
          <w:tcPr>
            <w:tcW w:w="5093" w:type="dxa"/>
            <w:tcBorders>
              <w:top w:val="single" w:sz="6" w:space="0" w:color="CCCCCC"/>
              <w:bottom w:val="single" w:sz="6" w:space="0" w:color="CCCCCC"/>
            </w:tcBorders>
          </w:tcPr>
          <w:p>
            <w:pPr>
              <w:pStyle w:val="TableParagraph"/>
              <w:spacing w:before="160"/>
              <w:ind w:left="55"/>
              <w:jc w:val="left"/>
              <w:rPr>
                <w:b/>
                <w:sz w:val="21"/>
              </w:rPr>
            </w:pPr>
            <w:r>
              <w:rPr>
                <w:b/>
                <w:sz w:val="21"/>
              </w:rPr>
              <w:t>Cash</w:t>
            </w:r>
            <w:r>
              <w:rPr>
                <w:b/>
                <w:spacing w:val="13"/>
                <w:sz w:val="21"/>
              </w:rPr>
              <w:t> </w:t>
            </w:r>
            <w:r>
              <w:rPr>
                <w:b/>
                <w:spacing w:val="-2"/>
                <w:sz w:val="21"/>
              </w:rPr>
              <w:t>Received</w:t>
            </w:r>
          </w:p>
        </w:tc>
        <w:tc>
          <w:tcPr>
            <w:tcW w:w="1909" w:type="dxa"/>
            <w:tcBorders>
              <w:top w:val="single" w:sz="6" w:space="0" w:color="CCCCCC"/>
              <w:bottom w:val="single" w:sz="6" w:space="0" w:color="CCCCCC"/>
            </w:tcBorders>
          </w:tcPr>
          <w:p>
            <w:pPr>
              <w:pStyle w:val="TableParagraph"/>
              <w:ind w:left="1090"/>
              <w:jc w:val="left"/>
              <w:rPr>
                <w:b/>
                <w:sz w:val="20"/>
              </w:rPr>
            </w:pPr>
            <w:r>
              <w:rPr>
                <w:b/>
                <w:spacing w:val="-5"/>
                <w:sz w:val="20"/>
              </w:rPr>
              <w:t>$0</w:t>
            </w:r>
          </w:p>
        </w:tc>
        <w:tc>
          <w:tcPr>
            <w:tcW w:w="1853" w:type="dxa"/>
            <w:tcBorders>
              <w:top w:val="single" w:sz="6" w:space="0" w:color="CCCCCC"/>
              <w:bottom w:val="single" w:sz="6" w:space="0" w:color="CCCCCC"/>
            </w:tcBorders>
          </w:tcPr>
          <w:p>
            <w:pPr>
              <w:pStyle w:val="TableParagraph"/>
              <w:ind w:right="559"/>
              <w:rPr>
                <w:b/>
                <w:sz w:val="20"/>
              </w:rPr>
            </w:pPr>
            <w:r>
              <w:rPr>
                <w:b/>
                <w:spacing w:val="-5"/>
                <w:sz w:val="20"/>
              </w:rPr>
              <w:t>$0</w:t>
            </w:r>
          </w:p>
        </w:tc>
        <w:tc>
          <w:tcPr>
            <w:tcW w:w="1432" w:type="dxa"/>
            <w:tcBorders>
              <w:top w:val="single" w:sz="6" w:space="0" w:color="CCCCCC"/>
              <w:bottom w:val="single" w:sz="6" w:space="0" w:color="CCCCCC"/>
            </w:tcBorders>
          </w:tcPr>
          <w:p>
            <w:pPr>
              <w:pStyle w:val="TableParagraph"/>
              <w:ind w:right="114"/>
              <w:rPr>
                <w:b/>
                <w:sz w:val="20"/>
              </w:rPr>
            </w:pPr>
            <w:r>
              <w:rPr>
                <w:b/>
                <w:spacing w:val="-5"/>
                <w:sz w:val="20"/>
              </w:rPr>
              <w:t>$0</w:t>
            </w:r>
          </w:p>
        </w:tc>
      </w:tr>
      <w:tr>
        <w:trPr>
          <w:trHeight w:val="554" w:hRule="atLeast"/>
        </w:trPr>
        <w:tc>
          <w:tcPr>
            <w:tcW w:w="5093" w:type="dxa"/>
            <w:tcBorders>
              <w:top w:val="single" w:sz="6" w:space="0" w:color="CCCCCC"/>
              <w:bottom w:val="single" w:sz="6" w:space="0" w:color="CCCCCC"/>
            </w:tcBorders>
          </w:tcPr>
          <w:p>
            <w:pPr>
              <w:pStyle w:val="TableParagraph"/>
              <w:spacing w:before="160"/>
              <w:ind w:left="55"/>
              <w:jc w:val="left"/>
              <w:rPr>
                <w:b/>
                <w:sz w:val="21"/>
              </w:rPr>
            </w:pPr>
            <w:r>
              <w:rPr>
                <w:b/>
                <w:w w:val="105"/>
                <w:sz w:val="21"/>
              </w:rPr>
              <w:t>Cash</w:t>
            </w:r>
            <w:r>
              <w:rPr>
                <w:b/>
                <w:spacing w:val="-13"/>
                <w:w w:val="105"/>
                <w:sz w:val="21"/>
              </w:rPr>
              <w:t> </w:t>
            </w:r>
            <w:r>
              <w:rPr>
                <w:b/>
                <w:spacing w:val="-4"/>
                <w:w w:val="105"/>
                <w:sz w:val="21"/>
              </w:rPr>
              <w:t>Paid</w:t>
            </w:r>
          </w:p>
        </w:tc>
        <w:tc>
          <w:tcPr>
            <w:tcW w:w="1909" w:type="dxa"/>
            <w:tcBorders>
              <w:top w:val="single" w:sz="6" w:space="0" w:color="CCCCCC"/>
              <w:bottom w:val="single" w:sz="6" w:space="0" w:color="CCCCCC"/>
            </w:tcBorders>
          </w:tcPr>
          <w:p>
            <w:pPr>
              <w:pStyle w:val="TableParagraph"/>
              <w:ind w:left="1090"/>
              <w:jc w:val="left"/>
              <w:rPr>
                <w:b/>
                <w:sz w:val="20"/>
              </w:rPr>
            </w:pPr>
            <w:r>
              <w:rPr>
                <w:b/>
                <w:spacing w:val="-5"/>
                <w:sz w:val="20"/>
              </w:rPr>
              <w:t>$0</w:t>
            </w:r>
          </w:p>
        </w:tc>
        <w:tc>
          <w:tcPr>
            <w:tcW w:w="1853" w:type="dxa"/>
            <w:tcBorders>
              <w:top w:val="single" w:sz="6" w:space="0" w:color="CCCCCC"/>
              <w:bottom w:val="single" w:sz="6" w:space="0" w:color="CCCCCC"/>
            </w:tcBorders>
          </w:tcPr>
          <w:p>
            <w:pPr>
              <w:pStyle w:val="TableParagraph"/>
              <w:ind w:right="559"/>
              <w:rPr>
                <w:b/>
                <w:sz w:val="20"/>
              </w:rPr>
            </w:pPr>
            <w:r>
              <w:rPr>
                <w:b/>
                <w:spacing w:val="-5"/>
                <w:sz w:val="20"/>
              </w:rPr>
              <w:t>$0</w:t>
            </w:r>
          </w:p>
        </w:tc>
        <w:tc>
          <w:tcPr>
            <w:tcW w:w="1432" w:type="dxa"/>
            <w:tcBorders>
              <w:top w:val="single" w:sz="6" w:space="0" w:color="CCCCCC"/>
              <w:bottom w:val="single" w:sz="6" w:space="0" w:color="CCCCCC"/>
            </w:tcBorders>
          </w:tcPr>
          <w:p>
            <w:pPr>
              <w:pStyle w:val="TableParagraph"/>
              <w:ind w:right="114"/>
              <w:rPr>
                <w:b/>
                <w:sz w:val="20"/>
              </w:rPr>
            </w:pPr>
            <w:r>
              <w:rPr>
                <w:b/>
                <w:spacing w:val="-5"/>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3"/>
              <w:ind w:left="205"/>
              <w:jc w:val="left"/>
              <w:rPr>
                <w:sz w:val="19"/>
              </w:rPr>
            </w:pPr>
            <w:r>
              <w:rPr>
                <w:sz w:val="19"/>
              </w:rPr>
              <w:t>COS</w:t>
            </w:r>
            <w:r>
              <w:rPr>
                <w:spacing w:val="-12"/>
                <w:sz w:val="19"/>
              </w:rPr>
              <w:t> </w:t>
            </w:r>
            <w:r>
              <w:rPr>
                <w:sz w:val="19"/>
              </w:rPr>
              <w:t>&amp;</w:t>
            </w:r>
            <w:r>
              <w:rPr>
                <w:spacing w:val="-11"/>
                <w:sz w:val="19"/>
              </w:rPr>
              <w:t> </w:t>
            </w:r>
            <w:r>
              <w:rPr>
                <w:sz w:val="19"/>
              </w:rPr>
              <w:t>General</w:t>
            </w:r>
            <w:r>
              <w:rPr>
                <w:spacing w:val="-12"/>
                <w:sz w:val="19"/>
              </w:rPr>
              <w:t> </w:t>
            </w:r>
            <w:r>
              <w:rPr>
                <w:spacing w:val="-2"/>
                <w:sz w:val="19"/>
              </w:rPr>
              <w:t>Expenses</w:t>
            </w:r>
          </w:p>
        </w:tc>
        <w:tc>
          <w:tcPr>
            <w:tcW w:w="1909" w:type="dxa"/>
            <w:tcBorders>
              <w:top w:val="single" w:sz="6" w:space="0" w:color="CCCCCC"/>
              <w:bottom w:val="single" w:sz="6" w:space="0" w:color="CCCCCC"/>
            </w:tcBorders>
          </w:tcPr>
          <w:p>
            <w:pPr>
              <w:pStyle w:val="TableParagraph"/>
              <w:spacing w:before="158"/>
              <w:ind w:left="1095"/>
              <w:jc w:val="left"/>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6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3"/>
              <w:ind w:left="205"/>
              <w:jc w:val="left"/>
              <w:rPr>
                <w:sz w:val="19"/>
              </w:rPr>
            </w:pPr>
            <w:r>
              <w:rPr>
                <w:spacing w:val="-2"/>
                <w:sz w:val="19"/>
              </w:rPr>
              <w:t>Salary</w:t>
            </w:r>
            <w:r>
              <w:rPr>
                <w:spacing w:val="-9"/>
                <w:sz w:val="19"/>
              </w:rPr>
              <w:t> </w:t>
            </w:r>
            <w:r>
              <w:rPr>
                <w:spacing w:val="-2"/>
                <w:sz w:val="19"/>
              </w:rPr>
              <w:t>&amp;</w:t>
            </w:r>
            <w:r>
              <w:rPr>
                <w:spacing w:val="-8"/>
                <w:sz w:val="19"/>
              </w:rPr>
              <w:t> </w:t>
            </w:r>
            <w:r>
              <w:rPr>
                <w:spacing w:val="-2"/>
                <w:sz w:val="19"/>
              </w:rPr>
              <w:t>Wages</w:t>
            </w:r>
          </w:p>
        </w:tc>
        <w:tc>
          <w:tcPr>
            <w:tcW w:w="1909" w:type="dxa"/>
            <w:tcBorders>
              <w:top w:val="single" w:sz="6" w:space="0" w:color="CCCCCC"/>
              <w:bottom w:val="single" w:sz="6" w:space="0" w:color="CCCCCC"/>
            </w:tcBorders>
          </w:tcPr>
          <w:p>
            <w:pPr>
              <w:pStyle w:val="TableParagraph"/>
              <w:spacing w:before="158"/>
              <w:ind w:left="1095"/>
              <w:jc w:val="left"/>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6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3"/>
              <w:ind w:left="205"/>
              <w:jc w:val="left"/>
              <w:rPr>
                <w:sz w:val="19"/>
              </w:rPr>
            </w:pPr>
            <w:r>
              <w:rPr>
                <w:spacing w:val="-2"/>
                <w:sz w:val="19"/>
              </w:rPr>
              <w:t>Interest</w:t>
            </w:r>
          </w:p>
        </w:tc>
        <w:tc>
          <w:tcPr>
            <w:tcW w:w="1909" w:type="dxa"/>
            <w:tcBorders>
              <w:top w:val="single" w:sz="6" w:space="0" w:color="CCCCCC"/>
              <w:bottom w:val="single" w:sz="6" w:space="0" w:color="CCCCCC"/>
            </w:tcBorders>
          </w:tcPr>
          <w:p>
            <w:pPr>
              <w:pStyle w:val="TableParagraph"/>
              <w:spacing w:before="158"/>
              <w:ind w:left="1095"/>
              <w:jc w:val="left"/>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6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3"/>
              <w:ind w:left="205"/>
              <w:jc w:val="left"/>
              <w:rPr>
                <w:sz w:val="19"/>
              </w:rPr>
            </w:pPr>
            <w:r>
              <w:rPr>
                <w:w w:val="105"/>
                <w:sz w:val="19"/>
              </w:rPr>
              <w:t>Sales</w:t>
            </w:r>
            <w:r>
              <w:rPr>
                <w:spacing w:val="-9"/>
                <w:w w:val="105"/>
                <w:sz w:val="19"/>
              </w:rPr>
              <w:t> </w:t>
            </w:r>
            <w:r>
              <w:rPr>
                <w:spacing w:val="-5"/>
                <w:w w:val="105"/>
                <w:sz w:val="19"/>
              </w:rPr>
              <w:t>Tax</w:t>
            </w:r>
          </w:p>
        </w:tc>
        <w:tc>
          <w:tcPr>
            <w:tcW w:w="1909" w:type="dxa"/>
            <w:tcBorders>
              <w:top w:val="single" w:sz="6" w:space="0" w:color="CCCCCC"/>
              <w:bottom w:val="single" w:sz="6" w:space="0" w:color="CCCCCC"/>
            </w:tcBorders>
          </w:tcPr>
          <w:p>
            <w:pPr>
              <w:pStyle w:val="TableParagraph"/>
              <w:spacing w:before="158"/>
              <w:ind w:left="1095"/>
              <w:jc w:val="left"/>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6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538" w:hRule="atLeast"/>
        </w:trPr>
        <w:tc>
          <w:tcPr>
            <w:tcW w:w="5093" w:type="dxa"/>
            <w:tcBorders>
              <w:top w:val="single" w:sz="6" w:space="0" w:color="CCCCCC"/>
              <w:bottom w:val="single" w:sz="6" w:space="0" w:color="CCCCCC"/>
            </w:tcBorders>
          </w:tcPr>
          <w:p>
            <w:pPr>
              <w:pStyle w:val="TableParagraph"/>
              <w:spacing w:before="163"/>
              <w:ind w:left="205"/>
              <w:jc w:val="left"/>
              <w:rPr>
                <w:sz w:val="19"/>
              </w:rPr>
            </w:pPr>
            <w:r>
              <w:rPr>
                <w:sz w:val="19"/>
              </w:rPr>
              <w:t>Income</w:t>
            </w:r>
            <w:r>
              <w:rPr>
                <w:spacing w:val="-1"/>
                <w:sz w:val="19"/>
              </w:rPr>
              <w:t> </w:t>
            </w:r>
            <w:r>
              <w:rPr>
                <w:spacing w:val="-5"/>
                <w:sz w:val="19"/>
              </w:rPr>
              <w:t>Tax</w:t>
            </w:r>
          </w:p>
        </w:tc>
        <w:tc>
          <w:tcPr>
            <w:tcW w:w="1909" w:type="dxa"/>
            <w:tcBorders>
              <w:top w:val="single" w:sz="6" w:space="0" w:color="CCCCCC"/>
              <w:bottom w:val="single" w:sz="6" w:space="0" w:color="CCCCCC"/>
            </w:tcBorders>
          </w:tcPr>
          <w:p>
            <w:pPr>
              <w:pStyle w:val="TableParagraph"/>
              <w:spacing w:before="158"/>
              <w:ind w:left="1095"/>
              <w:jc w:val="left"/>
              <w:rPr>
                <w:sz w:val="20"/>
              </w:rPr>
            </w:pPr>
            <w:r>
              <w:rPr>
                <w:spacing w:val="-5"/>
                <w:w w:val="110"/>
                <w:sz w:val="20"/>
              </w:rPr>
              <w:t>$0</w:t>
            </w:r>
          </w:p>
        </w:tc>
        <w:tc>
          <w:tcPr>
            <w:tcW w:w="1853" w:type="dxa"/>
            <w:tcBorders>
              <w:top w:val="single" w:sz="6" w:space="0" w:color="CCCCCC"/>
              <w:bottom w:val="single" w:sz="6" w:space="0" w:color="CCCCCC"/>
            </w:tcBorders>
          </w:tcPr>
          <w:p>
            <w:pPr>
              <w:pStyle w:val="TableParagraph"/>
              <w:spacing w:before="158"/>
              <w:ind w:right="560"/>
              <w:rPr>
                <w:sz w:val="20"/>
              </w:rPr>
            </w:pPr>
            <w:r>
              <w:rPr>
                <w:spacing w:val="-5"/>
                <w:w w:val="110"/>
                <w:sz w:val="20"/>
              </w:rPr>
              <w:t>$0</w:t>
            </w:r>
          </w:p>
        </w:tc>
        <w:tc>
          <w:tcPr>
            <w:tcW w:w="1432" w:type="dxa"/>
            <w:tcBorders>
              <w:top w:val="single" w:sz="6" w:space="0" w:color="CCCCCC"/>
              <w:bottom w:val="single" w:sz="6" w:space="0" w:color="CCCCCC"/>
            </w:tcBorders>
          </w:tcPr>
          <w:p>
            <w:pPr>
              <w:pStyle w:val="TableParagraph"/>
              <w:spacing w:before="158"/>
              <w:ind w:right="114"/>
              <w:rPr>
                <w:sz w:val="20"/>
              </w:rPr>
            </w:pPr>
            <w:r>
              <w:rPr>
                <w:spacing w:val="-5"/>
                <w:w w:val="110"/>
                <w:sz w:val="20"/>
              </w:rPr>
              <w:t>$0</w:t>
            </w:r>
          </w:p>
        </w:tc>
      </w:tr>
      <w:tr>
        <w:trPr>
          <w:trHeight w:val="853" w:hRule="atLeast"/>
        </w:trPr>
        <w:tc>
          <w:tcPr>
            <w:tcW w:w="5093" w:type="dxa"/>
            <w:tcBorders>
              <w:top w:val="single" w:sz="6" w:space="0" w:color="CCCCCC"/>
              <w:bottom w:val="single" w:sz="6" w:space="0" w:color="CCCCCC"/>
            </w:tcBorders>
          </w:tcPr>
          <w:p>
            <w:pPr>
              <w:pStyle w:val="TableParagraph"/>
              <w:spacing w:line="295" w:lineRule="auto" w:before="160"/>
              <w:ind w:left="55" w:right="2601"/>
              <w:jc w:val="left"/>
              <w:rPr>
                <w:b/>
                <w:sz w:val="21"/>
              </w:rPr>
            </w:pPr>
            <w:r>
              <w:rPr>
                <w:b/>
                <w:sz w:val="21"/>
              </w:rPr>
              <w:t>Net</w:t>
            </w:r>
            <w:r>
              <w:rPr>
                <w:b/>
                <w:spacing w:val="-16"/>
                <w:sz w:val="21"/>
              </w:rPr>
              <w:t> </w:t>
            </w:r>
            <w:r>
              <w:rPr>
                <w:b/>
                <w:sz w:val="21"/>
              </w:rPr>
              <w:t>Cash</w:t>
            </w:r>
            <w:r>
              <w:rPr>
                <w:b/>
                <w:spacing w:val="-16"/>
                <w:sz w:val="21"/>
              </w:rPr>
              <w:t> </w:t>
            </w:r>
            <w:r>
              <w:rPr>
                <w:b/>
                <w:sz w:val="21"/>
              </w:rPr>
              <w:t>From </w:t>
            </w:r>
            <w:r>
              <w:rPr>
                <w:b/>
                <w:spacing w:val="-2"/>
                <w:sz w:val="21"/>
              </w:rPr>
              <w:t>Operations</w:t>
            </w:r>
          </w:p>
        </w:tc>
        <w:tc>
          <w:tcPr>
            <w:tcW w:w="1909" w:type="dxa"/>
            <w:tcBorders>
              <w:top w:val="single" w:sz="6" w:space="0" w:color="CCCCCC"/>
              <w:bottom w:val="single" w:sz="6" w:space="0" w:color="CCCCCC"/>
            </w:tcBorders>
          </w:tcPr>
          <w:p>
            <w:pPr>
              <w:pStyle w:val="TableParagraph"/>
              <w:spacing w:before="83"/>
              <w:jc w:val="left"/>
              <w:rPr>
                <w:b/>
                <w:sz w:val="20"/>
              </w:rPr>
            </w:pPr>
          </w:p>
          <w:p>
            <w:pPr>
              <w:pStyle w:val="TableParagraph"/>
              <w:spacing w:before="0"/>
              <w:ind w:left="1090"/>
              <w:jc w:val="left"/>
              <w:rPr>
                <w:b/>
                <w:sz w:val="20"/>
              </w:rPr>
            </w:pPr>
            <w:r>
              <w:rPr>
                <w:b/>
                <w:spacing w:val="-5"/>
                <w:sz w:val="20"/>
              </w:rPr>
              <w:t>$0</w:t>
            </w:r>
          </w:p>
        </w:tc>
        <w:tc>
          <w:tcPr>
            <w:tcW w:w="1853" w:type="dxa"/>
            <w:tcBorders>
              <w:top w:val="single" w:sz="6" w:space="0" w:color="CCCCCC"/>
              <w:bottom w:val="single" w:sz="6" w:space="0" w:color="CCCCCC"/>
            </w:tcBorders>
          </w:tcPr>
          <w:p>
            <w:pPr>
              <w:pStyle w:val="TableParagraph"/>
              <w:spacing w:before="83"/>
              <w:jc w:val="left"/>
              <w:rPr>
                <w:b/>
                <w:sz w:val="20"/>
              </w:rPr>
            </w:pPr>
          </w:p>
          <w:p>
            <w:pPr>
              <w:pStyle w:val="TableParagraph"/>
              <w:spacing w:before="0"/>
              <w:ind w:right="559"/>
              <w:rPr>
                <w:b/>
                <w:sz w:val="20"/>
              </w:rPr>
            </w:pPr>
            <w:r>
              <w:rPr>
                <w:b/>
                <w:spacing w:val="-5"/>
                <w:sz w:val="20"/>
              </w:rPr>
              <w:t>$0</w:t>
            </w:r>
          </w:p>
        </w:tc>
        <w:tc>
          <w:tcPr>
            <w:tcW w:w="1432" w:type="dxa"/>
            <w:tcBorders>
              <w:top w:val="single" w:sz="6" w:space="0" w:color="CCCCCC"/>
              <w:bottom w:val="single" w:sz="6" w:space="0" w:color="CCCCCC"/>
            </w:tcBorders>
          </w:tcPr>
          <w:p>
            <w:pPr>
              <w:pStyle w:val="TableParagraph"/>
              <w:spacing w:before="83"/>
              <w:jc w:val="left"/>
              <w:rPr>
                <w:b/>
                <w:sz w:val="20"/>
              </w:rPr>
            </w:pPr>
          </w:p>
          <w:p>
            <w:pPr>
              <w:pStyle w:val="TableParagraph"/>
              <w:spacing w:before="0"/>
              <w:ind w:right="114"/>
              <w:rPr>
                <w:b/>
                <w:sz w:val="20"/>
              </w:rPr>
            </w:pPr>
            <w:r>
              <w:rPr>
                <w:b/>
                <w:spacing w:val="-5"/>
                <w:sz w:val="20"/>
              </w:rPr>
              <w:t>$0</w:t>
            </w:r>
          </w:p>
        </w:tc>
      </w:tr>
    </w:tbl>
    <w:p>
      <w:pPr>
        <w:pStyle w:val="BodyText"/>
        <w:rPr>
          <w:b/>
          <w:sz w:val="20"/>
        </w:rPr>
      </w:pPr>
    </w:p>
    <w:p>
      <w:pPr>
        <w:pStyle w:val="BodyText"/>
        <w:spacing w:before="87"/>
        <w:rPr>
          <w:b/>
          <w:sz w:val="20"/>
        </w:rPr>
      </w:pPr>
      <w:r>
        <w:rPr/>
        <mc:AlternateContent>
          <mc:Choice Requires="wps">
            <w:drawing>
              <wp:anchor distT="0" distB="0" distL="0" distR="0" allowOverlap="1" layoutInCell="1" locked="0" behindDoc="1" simplePos="0" relativeHeight="487693312">
                <wp:simplePos x="0" y="0"/>
                <wp:positionH relativeFrom="page">
                  <wp:posOffset>540000</wp:posOffset>
                </wp:positionH>
                <wp:positionV relativeFrom="paragraph">
                  <wp:posOffset>218200</wp:posOffset>
                </wp:positionV>
                <wp:extent cx="6480175" cy="9525"/>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6480175" cy="9525"/>
                        </a:xfrm>
                        <a:custGeom>
                          <a:avLst/>
                          <a:gdLst/>
                          <a:ahLst/>
                          <a:cxnLst/>
                          <a:rect l="l" t="t" r="r" b="b"/>
                          <a:pathLst>
                            <a:path w="6480175" h="9525">
                              <a:moveTo>
                                <a:pt x="6480000" y="9525"/>
                              </a:moveTo>
                              <a:lnTo>
                                <a:pt x="0" y="9525"/>
                              </a:lnTo>
                              <a:lnTo>
                                <a:pt x="9525" y="0"/>
                              </a:lnTo>
                              <a:lnTo>
                                <a:pt x="6470475" y="0"/>
                              </a:lnTo>
                              <a:lnTo>
                                <a:pt x="6480000"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688pt;margin-top:17.181137pt;width:510.25pt;height:.75pt;mso-position-horizontal-relative:page;mso-position-vertical-relative:paragraph;z-index:-15623168;mso-wrap-distance-left:0;mso-wrap-distance-right:0" id="docshape102" coordorigin="850,344" coordsize="10205,15" path="m11055,359l850,359,865,344,11040,344,11055,359xe" filled="true" fillcolor="#cccccc" stroked="false">
                <v:path arrowok="t"/>
                <v:fill type="solid"/>
                <w10:wrap type="topAndBottom"/>
              </v:shape>
            </w:pict>
          </mc:Fallback>
        </mc:AlternateContent>
      </w:r>
    </w:p>
    <w:p>
      <w:pPr>
        <w:tabs>
          <w:tab w:pos="6298" w:val="left" w:leader="none"/>
          <w:tab w:pos="8175" w:val="left" w:leader="none"/>
          <w:tab w:pos="10052" w:val="left" w:leader="none"/>
        </w:tabs>
        <w:spacing w:before="160"/>
        <w:ind w:left="165" w:right="0" w:firstLine="0"/>
        <w:jc w:val="left"/>
        <w:rPr>
          <w:sz w:val="20"/>
        </w:rPr>
      </w:pPr>
      <w:r>
        <w:rPr>
          <w:w w:val="110"/>
          <w:sz w:val="21"/>
        </w:rPr>
        <w:t>Assets</w:t>
      </w:r>
      <w:r>
        <w:rPr>
          <w:spacing w:val="-6"/>
          <w:w w:val="110"/>
          <w:sz w:val="21"/>
        </w:rPr>
        <w:t> </w:t>
      </w:r>
      <w:r>
        <w:rPr>
          <w:spacing w:val="-4"/>
          <w:w w:val="110"/>
          <w:sz w:val="21"/>
        </w:rPr>
        <w:t>Sell</w:t>
      </w:r>
      <w:r>
        <w:rPr>
          <w:sz w:val="21"/>
        </w:rPr>
        <w:tab/>
      </w:r>
      <w:r>
        <w:rPr>
          <w:spacing w:val="-5"/>
          <w:w w:val="110"/>
          <w:sz w:val="20"/>
        </w:rPr>
        <w:t>$0</w:t>
      </w:r>
      <w:r>
        <w:rPr>
          <w:sz w:val="20"/>
        </w:rPr>
        <w:tab/>
      </w:r>
      <w:r>
        <w:rPr>
          <w:spacing w:val="-5"/>
          <w:w w:val="110"/>
          <w:sz w:val="20"/>
        </w:rPr>
        <w:t>$0</w:t>
      </w:r>
      <w:r>
        <w:rPr>
          <w:sz w:val="20"/>
        </w:rPr>
        <w:tab/>
      </w:r>
      <w:r>
        <w:rPr>
          <w:spacing w:val="-5"/>
          <w:w w:val="110"/>
          <w:sz w:val="20"/>
        </w:rPr>
        <w:t>$0</w:t>
      </w:r>
    </w:p>
    <w:p>
      <w:pPr>
        <w:pStyle w:val="BodyText"/>
        <w:spacing w:before="10"/>
        <w:rPr>
          <w:sz w:val="10"/>
        </w:rPr>
      </w:pPr>
      <w:r>
        <w:rPr/>
        <mc:AlternateContent>
          <mc:Choice Requires="wps">
            <w:drawing>
              <wp:anchor distT="0" distB="0" distL="0" distR="0" allowOverlap="1" layoutInCell="1" locked="0" behindDoc="1" simplePos="0" relativeHeight="487693824">
                <wp:simplePos x="0" y="0"/>
                <wp:positionH relativeFrom="page">
                  <wp:posOffset>539991</wp:posOffset>
                </wp:positionH>
                <wp:positionV relativeFrom="paragraph">
                  <wp:posOffset>95322</wp:posOffset>
                </wp:positionV>
                <wp:extent cx="6480175" cy="9525"/>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6480175" cy="9525"/>
                        </a:xfrm>
                        <a:custGeom>
                          <a:avLst/>
                          <a:gdLst/>
                          <a:ahLst/>
                          <a:cxnLst/>
                          <a:rect l="l" t="t" r="r" b="b"/>
                          <a:pathLst>
                            <a:path w="6480175" h="9525">
                              <a:moveTo>
                                <a:pt x="2904071" y="9525"/>
                              </a:moveTo>
                              <a:lnTo>
                                <a:pt x="2894546" y="0"/>
                              </a:lnTo>
                              <a:lnTo>
                                <a:pt x="9525" y="0"/>
                              </a:lnTo>
                              <a:lnTo>
                                <a:pt x="0" y="9525"/>
                              </a:lnTo>
                              <a:lnTo>
                                <a:pt x="2904071" y="9525"/>
                              </a:lnTo>
                              <a:close/>
                            </a:path>
                            <a:path w="6480175" h="9525">
                              <a:moveTo>
                                <a:pt x="4096054" y="9525"/>
                              </a:moveTo>
                              <a:lnTo>
                                <a:pt x="4086529" y="0"/>
                              </a:lnTo>
                              <a:lnTo>
                                <a:pt x="2913596" y="0"/>
                              </a:lnTo>
                              <a:lnTo>
                                <a:pt x="2904071" y="9525"/>
                              </a:lnTo>
                              <a:lnTo>
                                <a:pt x="4096054" y="9525"/>
                              </a:lnTo>
                              <a:close/>
                            </a:path>
                            <a:path w="6480175" h="9525">
                              <a:moveTo>
                                <a:pt x="5288026" y="9525"/>
                              </a:moveTo>
                              <a:lnTo>
                                <a:pt x="5278501" y="0"/>
                              </a:lnTo>
                              <a:lnTo>
                                <a:pt x="4105579" y="0"/>
                              </a:lnTo>
                              <a:lnTo>
                                <a:pt x="4096054" y="9525"/>
                              </a:lnTo>
                              <a:lnTo>
                                <a:pt x="5288026" y="9525"/>
                              </a:lnTo>
                              <a:close/>
                            </a:path>
                            <a:path w="6480175" h="9525">
                              <a:moveTo>
                                <a:pt x="6479997" y="9525"/>
                              </a:moveTo>
                              <a:lnTo>
                                <a:pt x="6470472" y="0"/>
                              </a:lnTo>
                              <a:lnTo>
                                <a:pt x="5297551" y="0"/>
                              </a:lnTo>
                              <a:lnTo>
                                <a:pt x="5288026" y="9525"/>
                              </a:lnTo>
                              <a:lnTo>
                                <a:pt x="6479997" y="9525"/>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42.519001pt;margin-top:7.505695pt;width:510.25pt;height:.75pt;mso-position-horizontal-relative:page;mso-position-vertical-relative:paragraph;z-index:-15622656;mso-wrap-distance-left:0;mso-wrap-distance-right:0" id="docshape103" coordorigin="850,150" coordsize="10205,15" path="m5424,165l5409,150,865,150,850,165,5424,165xm7301,165l7286,150,5439,150,5424,165,7301,165xm9178,165l9163,150,7316,150,7301,165,9178,165xm11055,165l11040,150,9193,150,9178,165,11055,165xe" filled="true" fillcolor="#cccccc" stroked="false">
                <v:path arrowok="t"/>
                <v:fill type="solid"/>
                <w10:wrap type="topAndBottom"/>
              </v:shape>
            </w:pict>
          </mc:Fallback>
        </mc:AlternateContent>
      </w:r>
    </w:p>
    <w:p>
      <w:pPr>
        <w:spacing w:after="0"/>
        <w:rPr>
          <w:sz w:val="10"/>
        </w:rPr>
        <w:sectPr>
          <w:type w:val="continuous"/>
          <w:pgSz w:w="11910" w:h="16840"/>
          <w:pgMar w:header="0" w:footer="450" w:top="1040" w:bottom="640" w:left="700" w:right="4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6"/>
        <w:gridCol w:w="3320"/>
        <w:gridCol w:w="1878"/>
        <w:gridCol w:w="1464"/>
      </w:tblGrid>
      <w:tr>
        <w:trPr>
          <w:trHeight w:val="454" w:hRule="atLeast"/>
        </w:trPr>
        <w:tc>
          <w:tcPr>
            <w:tcW w:w="3626" w:type="dxa"/>
            <w:tcBorders>
              <w:bottom w:val="single" w:sz="6" w:space="0" w:color="CCCCCC"/>
            </w:tcBorders>
          </w:tcPr>
          <w:p>
            <w:pPr>
              <w:pStyle w:val="TableParagraph"/>
              <w:spacing w:before="0"/>
              <w:jc w:val="left"/>
              <w:rPr>
                <w:rFonts w:ascii="Times New Roman"/>
                <w:sz w:val="20"/>
              </w:rPr>
            </w:pPr>
          </w:p>
        </w:tc>
        <w:tc>
          <w:tcPr>
            <w:tcW w:w="3320" w:type="dxa"/>
            <w:tcBorders>
              <w:bottom w:val="single" w:sz="6" w:space="0" w:color="CCCCCC"/>
            </w:tcBorders>
          </w:tcPr>
          <w:p>
            <w:pPr>
              <w:pStyle w:val="TableParagraph"/>
              <w:spacing w:before="1"/>
              <w:ind w:right="527"/>
              <w:rPr>
                <w:b/>
                <w:sz w:val="21"/>
              </w:rPr>
            </w:pPr>
            <w:r>
              <w:rPr>
                <w:b/>
                <w:sz w:val="21"/>
              </w:rPr>
              <w:t>2025-</w:t>
            </w:r>
            <w:r>
              <w:rPr>
                <w:b/>
                <w:spacing w:val="-5"/>
                <w:sz w:val="21"/>
              </w:rPr>
              <w:t>26</w:t>
            </w:r>
          </w:p>
        </w:tc>
        <w:tc>
          <w:tcPr>
            <w:tcW w:w="1878" w:type="dxa"/>
            <w:tcBorders>
              <w:bottom w:val="single" w:sz="6" w:space="0" w:color="CCCCCC"/>
            </w:tcBorders>
          </w:tcPr>
          <w:p>
            <w:pPr>
              <w:pStyle w:val="TableParagraph"/>
              <w:spacing w:before="1"/>
              <w:ind w:right="528"/>
              <w:rPr>
                <w:b/>
                <w:sz w:val="21"/>
              </w:rPr>
            </w:pPr>
            <w:r>
              <w:rPr>
                <w:b/>
                <w:sz w:val="21"/>
              </w:rPr>
              <w:t>2026-</w:t>
            </w:r>
            <w:r>
              <w:rPr>
                <w:b/>
                <w:spacing w:val="-5"/>
                <w:sz w:val="21"/>
              </w:rPr>
              <w:t>27</w:t>
            </w:r>
          </w:p>
        </w:tc>
        <w:tc>
          <w:tcPr>
            <w:tcW w:w="1464" w:type="dxa"/>
            <w:tcBorders>
              <w:bottom w:val="single" w:sz="6" w:space="0" w:color="CCCCCC"/>
            </w:tcBorders>
          </w:tcPr>
          <w:p>
            <w:pPr>
              <w:pStyle w:val="TableParagraph"/>
              <w:spacing w:before="1"/>
              <w:ind w:right="115"/>
              <w:rPr>
                <w:b/>
                <w:sz w:val="21"/>
              </w:rPr>
            </w:pPr>
            <w:r>
              <w:rPr>
                <w:b/>
                <w:sz w:val="21"/>
              </w:rPr>
              <w:t>2027-</w:t>
            </w:r>
            <w:r>
              <w:rPr>
                <w:b/>
                <w:spacing w:val="-5"/>
                <w:sz w:val="21"/>
              </w:rPr>
              <w:t>28</w:t>
            </w:r>
          </w:p>
        </w:tc>
      </w:tr>
      <w:tr>
        <w:trPr>
          <w:trHeight w:val="554" w:hRule="atLeast"/>
        </w:trPr>
        <w:tc>
          <w:tcPr>
            <w:tcW w:w="3626" w:type="dxa"/>
            <w:tcBorders>
              <w:top w:val="single" w:sz="6" w:space="0" w:color="CCCCCC"/>
              <w:bottom w:val="single" w:sz="6" w:space="0" w:color="CCCCCC"/>
            </w:tcBorders>
          </w:tcPr>
          <w:p>
            <w:pPr>
              <w:pStyle w:val="TableParagraph"/>
              <w:spacing w:before="160"/>
              <w:ind w:left="55"/>
              <w:jc w:val="left"/>
              <w:rPr>
                <w:sz w:val="21"/>
              </w:rPr>
            </w:pPr>
            <w:r>
              <w:rPr>
                <w:w w:val="110"/>
                <w:sz w:val="21"/>
              </w:rPr>
              <w:t>Assets</w:t>
            </w:r>
            <w:r>
              <w:rPr>
                <w:spacing w:val="-6"/>
                <w:w w:val="110"/>
                <w:sz w:val="21"/>
              </w:rPr>
              <w:t> </w:t>
            </w:r>
            <w:r>
              <w:rPr>
                <w:spacing w:val="-2"/>
                <w:w w:val="110"/>
                <w:sz w:val="21"/>
              </w:rPr>
              <w:t>Purchase</w:t>
            </w:r>
          </w:p>
        </w:tc>
        <w:tc>
          <w:tcPr>
            <w:tcW w:w="3320" w:type="dxa"/>
            <w:tcBorders>
              <w:top w:val="single" w:sz="6" w:space="0" w:color="CCCCCC"/>
              <w:bottom w:val="single" w:sz="6" w:space="0" w:color="CCCCCC"/>
            </w:tcBorders>
          </w:tcPr>
          <w:p>
            <w:pPr>
              <w:pStyle w:val="TableParagraph"/>
              <w:ind w:right="528"/>
              <w:rPr>
                <w:sz w:val="20"/>
              </w:rPr>
            </w:pPr>
            <w:r>
              <w:rPr>
                <w:spacing w:val="-5"/>
                <w:w w:val="110"/>
                <w:sz w:val="20"/>
              </w:rPr>
              <w:t>$0</w:t>
            </w:r>
          </w:p>
        </w:tc>
        <w:tc>
          <w:tcPr>
            <w:tcW w:w="1878" w:type="dxa"/>
            <w:tcBorders>
              <w:top w:val="single" w:sz="6" w:space="0" w:color="CCCCCC"/>
              <w:bottom w:val="single" w:sz="6" w:space="0" w:color="CCCCCC"/>
            </w:tcBorders>
          </w:tcPr>
          <w:p>
            <w:pPr>
              <w:pStyle w:val="TableParagraph"/>
              <w:ind w:right="529"/>
              <w:rPr>
                <w:sz w:val="20"/>
              </w:rPr>
            </w:pPr>
            <w:r>
              <w:rPr>
                <w:spacing w:val="-5"/>
                <w:w w:val="110"/>
                <w:sz w:val="20"/>
              </w:rPr>
              <w:t>$0</w:t>
            </w:r>
          </w:p>
        </w:tc>
        <w:tc>
          <w:tcPr>
            <w:tcW w:w="1464" w:type="dxa"/>
            <w:tcBorders>
              <w:top w:val="single" w:sz="6" w:space="0" w:color="CCCCCC"/>
              <w:bottom w:val="single" w:sz="6" w:space="0" w:color="CCCCCC"/>
            </w:tcBorders>
          </w:tcPr>
          <w:p>
            <w:pPr>
              <w:pStyle w:val="TableParagraph"/>
              <w:ind w:right="115"/>
              <w:rPr>
                <w:sz w:val="20"/>
              </w:rPr>
            </w:pPr>
            <w:r>
              <w:rPr>
                <w:spacing w:val="-5"/>
                <w:w w:val="110"/>
                <w:sz w:val="20"/>
              </w:rPr>
              <w:t>$0</w:t>
            </w:r>
          </w:p>
        </w:tc>
      </w:tr>
    </w:tbl>
    <w:p>
      <w:pPr>
        <w:pStyle w:val="BodyText"/>
        <w:spacing w:before="2"/>
        <w:rPr>
          <w:sz w:val="6"/>
        </w:rPr>
      </w:pPr>
    </w:p>
    <w:p>
      <w:pPr>
        <w:spacing w:after="0"/>
        <w:rPr>
          <w:sz w:val="6"/>
        </w:rPr>
        <w:sectPr>
          <w:pgSz w:w="11910" w:h="16840"/>
          <w:pgMar w:header="0" w:footer="450" w:top="1040" w:bottom="640" w:left="700" w:right="420"/>
        </w:sectPr>
      </w:pPr>
    </w:p>
    <w:p>
      <w:pPr>
        <w:spacing w:line="295" w:lineRule="auto" w:before="102"/>
        <w:ind w:left="165" w:right="0" w:firstLine="0"/>
        <w:jc w:val="left"/>
        <w:rPr>
          <w:b/>
          <w:sz w:val="21"/>
        </w:rPr>
      </w:pPr>
      <w:r>
        <w:rPr>
          <w:b/>
          <w:sz w:val="21"/>
        </w:rPr>
        <w:t>Net</w:t>
      </w:r>
      <w:r>
        <w:rPr>
          <w:b/>
          <w:spacing w:val="-16"/>
          <w:sz w:val="21"/>
        </w:rPr>
        <w:t> </w:t>
      </w:r>
      <w:r>
        <w:rPr>
          <w:b/>
          <w:sz w:val="21"/>
        </w:rPr>
        <w:t>Cash</w:t>
      </w:r>
      <w:r>
        <w:rPr>
          <w:b/>
          <w:spacing w:val="-16"/>
          <w:sz w:val="21"/>
        </w:rPr>
        <w:t> </w:t>
      </w:r>
      <w:r>
        <w:rPr>
          <w:b/>
          <w:sz w:val="21"/>
        </w:rPr>
        <w:t>From </w:t>
      </w:r>
      <w:r>
        <w:rPr>
          <w:b/>
          <w:spacing w:val="-2"/>
          <w:sz w:val="21"/>
        </w:rPr>
        <w:t>Investments</w:t>
      </w:r>
    </w:p>
    <w:p>
      <w:pPr>
        <w:spacing w:line="240" w:lineRule="auto" w:before="24"/>
        <w:rPr>
          <w:b/>
          <w:sz w:val="20"/>
        </w:rPr>
      </w:pPr>
      <w:r>
        <w:rPr/>
        <w:br w:type="column"/>
      </w:r>
      <w:r>
        <w:rPr>
          <w:b/>
          <w:sz w:val="20"/>
        </w:rPr>
      </w:r>
    </w:p>
    <w:p>
      <w:pPr>
        <w:tabs>
          <w:tab w:pos="2042" w:val="left" w:leader="none"/>
          <w:tab w:pos="3919" w:val="left" w:leader="none"/>
        </w:tabs>
        <w:spacing w:before="1"/>
        <w:ind w:left="165" w:right="0" w:firstLine="0"/>
        <w:jc w:val="left"/>
        <w:rPr>
          <w:b/>
          <w:sz w:val="20"/>
        </w:rPr>
      </w:pPr>
      <w:r>
        <w:rPr>
          <w:b/>
          <w:spacing w:val="-5"/>
          <w:sz w:val="20"/>
        </w:rPr>
        <w:t>$0</w:t>
      </w:r>
      <w:r>
        <w:rPr>
          <w:b/>
          <w:sz w:val="20"/>
        </w:rPr>
        <w:tab/>
      </w:r>
      <w:r>
        <w:rPr>
          <w:b/>
          <w:spacing w:val="-5"/>
          <w:sz w:val="20"/>
        </w:rPr>
        <w:t>$0</w:t>
      </w:r>
      <w:r>
        <w:rPr>
          <w:b/>
          <w:sz w:val="20"/>
        </w:rPr>
        <w:tab/>
      </w:r>
      <w:r>
        <w:rPr>
          <w:b/>
          <w:spacing w:val="-5"/>
          <w:sz w:val="20"/>
        </w:rPr>
        <w:t>$0</w:t>
      </w:r>
    </w:p>
    <w:p>
      <w:pPr>
        <w:spacing w:after="0"/>
        <w:jc w:val="left"/>
        <w:rPr>
          <w:sz w:val="20"/>
        </w:rPr>
        <w:sectPr>
          <w:type w:val="continuous"/>
          <w:pgSz w:w="11910" w:h="16840"/>
          <w:pgMar w:header="0" w:footer="450" w:top="880" w:bottom="280" w:left="700" w:right="420"/>
          <w:cols w:num="2" w:equalWidth="0">
            <w:col w:w="1630" w:space="4498"/>
            <w:col w:w="4662"/>
          </w:cols>
        </w:sectPr>
      </w:pPr>
    </w:p>
    <w:p>
      <w:pPr>
        <w:pStyle w:val="BodyText"/>
        <w:rPr>
          <w:b/>
          <w:sz w:val="8"/>
        </w:rPr>
      </w:pPr>
    </w:p>
    <w:p>
      <w:pPr>
        <w:pStyle w:val="BodyText"/>
        <w:spacing w:line="20" w:lineRule="exact"/>
        <w:ind w:left="150"/>
        <w:rPr>
          <w:sz w:val="2"/>
        </w:rPr>
      </w:pPr>
      <w:r>
        <w:rPr>
          <w:sz w:val="2"/>
        </w:rPr>
        <mc:AlternateContent>
          <mc:Choice Requires="wps">
            <w:drawing>
              <wp:inline distT="0" distB="0" distL="0" distR="0">
                <wp:extent cx="6480175" cy="9525"/>
                <wp:effectExtent l="0" t="0" r="0" b="0"/>
                <wp:docPr id="242" name="Group 242"/>
                <wp:cNvGraphicFramePr>
                  <a:graphicFrameLocks/>
                </wp:cNvGraphicFramePr>
                <a:graphic>
                  <a:graphicData uri="http://schemas.microsoft.com/office/word/2010/wordprocessingGroup">
                    <wpg:wgp>
                      <wpg:cNvPr id="242" name="Group 242"/>
                      <wpg:cNvGrpSpPr/>
                      <wpg:grpSpPr>
                        <a:xfrm>
                          <a:off x="0" y="0"/>
                          <a:ext cx="6480175" cy="9525"/>
                          <a:chExt cx="6480175" cy="9525"/>
                        </a:xfrm>
                      </wpg:grpSpPr>
                      <wps:wsp>
                        <wps:cNvPr id="243" name="Graphic 243"/>
                        <wps:cNvSpPr/>
                        <wps:spPr>
                          <a:xfrm>
                            <a:off x="-8" y="0"/>
                            <a:ext cx="6480175" cy="9525"/>
                          </a:xfrm>
                          <a:custGeom>
                            <a:avLst/>
                            <a:gdLst/>
                            <a:ahLst/>
                            <a:cxnLst/>
                            <a:rect l="l" t="t" r="r" b="b"/>
                            <a:pathLst>
                              <a:path w="6480175" h="9525">
                                <a:moveTo>
                                  <a:pt x="2904071" y="9525"/>
                                </a:moveTo>
                                <a:lnTo>
                                  <a:pt x="2894546" y="0"/>
                                </a:lnTo>
                                <a:lnTo>
                                  <a:pt x="9525" y="0"/>
                                </a:lnTo>
                                <a:lnTo>
                                  <a:pt x="0" y="9525"/>
                                </a:lnTo>
                                <a:lnTo>
                                  <a:pt x="2904071" y="9525"/>
                                </a:lnTo>
                                <a:close/>
                              </a:path>
                              <a:path w="6480175" h="9525">
                                <a:moveTo>
                                  <a:pt x="4096054" y="9525"/>
                                </a:moveTo>
                                <a:lnTo>
                                  <a:pt x="4086529" y="0"/>
                                </a:lnTo>
                                <a:lnTo>
                                  <a:pt x="2913596" y="0"/>
                                </a:lnTo>
                                <a:lnTo>
                                  <a:pt x="2904071" y="9525"/>
                                </a:lnTo>
                                <a:lnTo>
                                  <a:pt x="4096054" y="9525"/>
                                </a:lnTo>
                                <a:close/>
                              </a:path>
                              <a:path w="6480175" h="9525">
                                <a:moveTo>
                                  <a:pt x="5288026" y="9525"/>
                                </a:moveTo>
                                <a:lnTo>
                                  <a:pt x="5278501" y="0"/>
                                </a:lnTo>
                                <a:lnTo>
                                  <a:pt x="4105579" y="0"/>
                                </a:lnTo>
                                <a:lnTo>
                                  <a:pt x="4096054" y="9525"/>
                                </a:lnTo>
                                <a:lnTo>
                                  <a:pt x="5288026" y="9525"/>
                                </a:lnTo>
                                <a:close/>
                              </a:path>
                              <a:path w="6480175" h="9525">
                                <a:moveTo>
                                  <a:pt x="6479997" y="9525"/>
                                </a:moveTo>
                                <a:lnTo>
                                  <a:pt x="6470472" y="0"/>
                                </a:lnTo>
                                <a:lnTo>
                                  <a:pt x="5297551" y="0"/>
                                </a:lnTo>
                                <a:lnTo>
                                  <a:pt x="5288026" y="9525"/>
                                </a:lnTo>
                                <a:lnTo>
                                  <a:pt x="6479997" y="9525"/>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510.25pt;height:.75pt;mso-position-horizontal-relative:char;mso-position-vertical-relative:line" id="docshapegroup104" coordorigin="0,0" coordsize="10205,15">
                <v:shape style="position:absolute;left:-1;top:0;width:10205;height:15" id="docshape105" coordorigin="0,0" coordsize="10205,15" path="m4573,15l4558,0,15,0,0,15,4573,15xm6450,15l6435,0,4588,0,4573,15,6450,15xm8328,15l8313,0,6465,0,6450,15,8328,15xm10205,15l10190,0,8343,0,8328,15,10205,15xe" filled="true" fillcolor="#cccccc" stroked="false">
                  <v:path arrowok="t"/>
                  <v:fill type="solid"/>
                </v:shape>
              </v:group>
            </w:pict>
          </mc:Fallback>
        </mc:AlternateContent>
      </w:r>
      <w:r>
        <w:rPr>
          <w:sz w:val="2"/>
        </w:rPr>
      </w:r>
    </w:p>
    <w:p>
      <w:pPr>
        <w:pStyle w:val="BodyText"/>
        <w:rPr>
          <w:b/>
          <w:sz w:val="20"/>
        </w:rPr>
      </w:pPr>
    </w:p>
    <w:p>
      <w:pPr>
        <w:pStyle w:val="BodyText"/>
        <w:spacing w:before="92"/>
        <w:rPr>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7"/>
        <w:gridCol w:w="2981"/>
        <w:gridCol w:w="1877"/>
        <w:gridCol w:w="1170"/>
      </w:tblGrid>
      <w:tr>
        <w:trPr>
          <w:trHeight w:val="554" w:hRule="atLeast"/>
        </w:trPr>
        <w:tc>
          <w:tcPr>
            <w:tcW w:w="4257" w:type="dxa"/>
            <w:tcBorders>
              <w:top w:val="single" w:sz="6" w:space="0" w:color="CCCCCC"/>
              <w:bottom w:val="single" w:sz="6" w:space="0" w:color="CCCCCC"/>
            </w:tcBorders>
          </w:tcPr>
          <w:p>
            <w:pPr>
              <w:pStyle w:val="TableParagraph"/>
              <w:spacing w:before="160"/>
              <w:ind w:left="55"/>
              <w:jc w:val="left"/>
              <w:rPr>
                <w:b/>
                <w:sz w:val="21"/>
              </w:rPr>
            </w:pPr>
            <w:r>
              <w:rPr>
                <w:b/>
                <w:spacing w:val="-2"/>
                <w:sz w:val="21"/>
              </w:rPr>
              <w:t>Amount</w:t>
            </w:r>
            <w:r>
              <w:rPr>
                <w:b/>
                <w:spacing w:val="-13"/>
                <w:sz w:val="21"/>
              </w:rPr>
              <w:t> </w:t>
            </w:r>
            <w:r>
              <w:rPr>
                <w:b/>
                <w:spacing w:val="-2"/>
                <w:sz w:val="21"/>
              </w:rPr>
              <w:t>Received</w:t>
            </w:r>
          </w:p>
        </w:tc>
        <w:tc>
          <w:tcPr>
            <w:tcW w:w="2981" w:type="dxa"/>
            <w:tcBorders>
              <w:top w:val="single" w:sz="6" w:space="0" w:color="CCCCCC"/>
              <w:bottom w:val="single" w:sz="6" w:space="0" w:color="CCCCCC"/>
            </w:tcBorders>
          </w:tcPr>
          <w:p>
            <w:pPr>
              <w:pStyle w:val="TableParagraph"/>
              <w:ind w:right="820"/>
              <w:rPr>
                <w:b/>
                <w:sz w:val="20"/>
              </w:rPr>
            </w:pPr>
            <w:r>
              <w:rPr>
                <w:b/>
                <w:spacing w:val="-5"/>
                <w:sz w:val="20"/>
              </w:rPr>
              <w:t>$0</w:t>
            </w:r>
          </w:p>
        </w:tc>
        <w:tc>
          <w:tcPr>
            <w:tcW w:w="1877" w:type="dxa"/>
            <w:tcBorders>
              <w:top w:val="single" w:sz="6" w:space="0" w:color="CCCCCC"/>
              <w:bottom w:val="single" w:sz="6" w:space="0" w:color="CCCCCC"/>
            </w:tcBorders>
          </w:tcPr>
          <w:p>
            <w:pPr>
              <w:pStyle w:val="TableParagraph"/>
              <w:ind w:left="5" w:right="5"/>
              <w:jc w:val="center"/>
              <w:rPr>
                <w:b/>
                <w:sz w:val="20"/>
              </w:rPr>
            </w:pPr>
            <w:r>
              <w:rPr>
                <w:b/>
                <w:spacing w:val="-5"/>
                <w:sz w:val="20"/>
              </w:rPr>
              <w:t>$0</w:t>
            </w:r>
          </w:p>
        </w:tc>
        <w:tc>
          <w:tcPr>
            <w:tcW w:w="1170" w:type="dxa"/>
            <w:tcBorders>
              <w:top w:val="single" w:sz="6" w:space="0" w:color="CCCCCC"/>
              <w:bottom w:val="single" w:sz="6" w:space="0" w:color="CCCCCC"/>
            </w:tcBorders>
          </w:tcPr>
          <w:p>
            <w:pPr>
              <w:pStyle w:val="TableParagraph"/>
              <w:ind w:right="112"/>
              <w:rPr>
                <w:b/>
                <w:sz w:val="20"/>
              </w:rPr>
            </w:pPr>
            <w:r>
              <w:rPr>
                <w:b/>
                <w:spacing w:val="-5"/>
                <w:sz w:val="20"/>
              </w:rPr>
              <w:t>$0</w:t>
            </w:r>
          </w:p>
        </w:tc>
      </w:tr>
      <w:tr>
        <w:trPr>
          <w:trHeight w:val="538" w:hRule="atLeast"/>
        </w:trPr>
        <w:tc>
          <w:tcPr>
            <w:tcW w:w="4257" w:type="dxa"/>
            <w:tcBorders>
              <w:top w:val="single" w:sz="6" w:space="0" w:color="CCCCCC"/>
              <w:bottom w:val="single" w:sz="6" w:space="0" w:color="CCCCCC"/>
            </w:tcBorders>
          </w:tcPr>
          <w:p>
            <w:pPr>
              <w:pStyle w:val="TableParagraph"/>
              <w:spacing w:before="163"/>
              <w:ind w:left="205"/>
              <w:jc w:val="left"/>
              <w:rPr>
                <w:sz w:val="19"/>
              </w:rPr>
            </w:pPr>
            <w:r>
              <w:rPr>
                <w:sz w:val="19"/>
              </w:rPr>
              <w:t>Loan</w:t>
            </w:r>
            <w:r>
              <w:rPr>
                <w:spacing w:val="3"/>
                <w:sz w:val="19"/>
              </w:rPr>
              <w:t> </w:t>
            </w:r>
            <w:r>
              <w:rPr>
                <w:spacing w:val="-2"/>
                <w:sz w:val="19"/>
              </w:rPr>
              <w:t>Received</w:t>
            </w:r>
          </w:p>
        </w:tc>
        <w:tc>
          <w:tcPr>
            <w:tcW w:w="2981" w:type="dxa"/>
            <w:tcBorders>
              <w:top w:val="single" w:sz="6" w:space="0" w:color="CCCCCC"/>
              <w:bottom w:val="single" w:sz="6" w:space="0" w:color="CCCCCC"/>
            </w:tcBorders>
          </w:tcPr>
          <w:p>
            <w:pPr>
              <w:pStyle w:val="TableParagraph"/>
              <w:spacing w:before="158"/>
              <w:ind w:right="820"/>
              <w:rPr>
                <w:sz w:val="20"/>
              </w:rPr>
            </w:pPr>
            <w:r>
              <w:rPr>
                <w:spacing w:val="-5"/>
                <w:w w:val="110"/>
                <w:sz w:val="20"/>
              </w:rPr>
              <w:t>$0</w:t>
            </w:r>
          </w:p>
        </w:tc>
        <w:tc>
          <w:tcPr>
            <w:tcW w:w="1877" w:type="dxa"/>
            <w:tcBorders>
              <w:top w:val="single" w:sz="6" w:space="0" w:color="CCCCCC"/>
              <w:bottom w:val="single" w:sz="6" w:space="0" w:color="CCCCCC"/>
            </w:tcBorders>
          </w:tcPr>
          <w:p>
            <w:pPr>
              <w:pStyle w:val="TableParagraph"/>
              <w:spacing w:before="158"/>
              <w:ind w:left="5"/>
              <w:jc w:val="center"/>
              <w:rPr>
                <w:sz w:val="20"/>
              </w:rPr>
            </w:pPr>
            <w:r>
              <w:rPr>
                <w:spacing w:val="-5"/>
                <w:w w:val="110"/>
                <w:sz w:val="20"/>
              </w:rPr>
              <w:t>$0</w:t>
            </w:r>
          </w:p>
        </w:tc>
        <w:tc>
          <w:tcPr>
            <w:tcW w:w="1170" w:type="dxa"/>
            <w:tcBorders>
              <w:top w:val="single" w:sz="6" w:space="0" w:color="CCCCCC"/>
              <w:bottom w:val="single" w:sz="6" w:space="0" w:color="CCCCCC"/>
            </w:tcBorders>
          </w:tcPr>
          <w:p>
            <w:pPr>
              <w:pStyle w:val="TableParagraph"/>
              <w:spacing w:before="158"/>
              <w:ind w:right="112"/>
              <w:rPr>
                <w:sz w:val="20"/>
              </w:rPr>
            </w:pPr>
            <w:r>
              <w:rPr>
                <w:spacing w:val="-5"/>
                <w:w w:val="110"/>
                <w:sz w:val="20"/>
              </w:rPr>
              <w:t>$0</w:t>
            </w:r>
          </w:p>
        </w:tc>
      </w:tr>
      <w:tr>
        <w:trPr>
          <w:trHeight w:val="522" w:hRule="atLeast"/>
        </w:trPr>
        <w:tc>
          <w:tcPr>
            <w:tcW w:w="4257" w:type="dxa"/>
            <w:tcBorders>
              <w:top w:val="single" w:sz="6" w:space="0" w:color="CCCCCC"/>
              <w:bottom w:val="single" w:sz="6" w:space="0" w:color="CCCCCC"/>
            </w:tcBorders>
          </w:tcPr>
          <w:p>
            <w:pPr>
              <w:pStyle w:val="TableParagraph"/>
              <w:spacing w:before="156"/>
              <w:ind w:left="205"/>
              <w:jc w:val="left"/>
              <w:rPr>
                <w:sz w:val="19"/>
              </w:rPr>
            </w:pPr>
            <w:r>
              <w:rPr>
                <w:w w:val="105"/>
                <w:sz w:val="19"/>
              </w:rPr>
              <w:t>Common</w:t>
            </w:r>
            <w:r>
              <w:rPr>
                <w:spacing w:val="-11"/>
                <w:w w:val="105"/>
                <w:sz w:val="19"/>
              </w:rPr>
              <w:t> </w:t>
            </w:r>
            <w:r>
              <w:rPr>
                <w:spacing w:val="-2"/>
                <w:w w:val="105"/>
                <w:sz w:val="19"/>
              </w:rPr>
              <w:t>Stock</w:t>
            </w:r>
          </w:p>
        </w:tc>
        <w:tc>
          <w:tcPr>
            <w:tcW w:w="2981" w:type="dxa"/>
            <w:tcBorders>
              <w:top w:val="single" w:sz="6" w:space="0" w:color="CCCCCC"/>
              <w:bottom w:val="single" w:sz="6" w:space="0" w:color="CCCCCC"/>
            </w:tcBorders>
          </w:tcPr>
          <w:p>
            <w:pPr>
              <w:pStyle w:val="TableParagraph"/>
              <w:spacing w:before="0"/>
              <w:jc w:val="left"/>
              <w:rPr>
                <w:rFonts w:ascii="Times New Roman"/>
                <w:sz w:val="20"/>
              </w:rPr>
            </w:pPr>
          </w:p>
        </w:tc>
        <w:tc>
          <w:tcPr>
            <w:tcW w:w="1877" w:type="dxa"/>
            <w:tcBorders>
              <w:top w:val="single" w:sz="6" w:space="0" w:color="CCCCCC"/>
              <w:bottom w:val="single" w:sz="6" w:space="0" w:color="CCCCCC"/>
            </w:tcBorders>
          </w:tcPr>
          <w:p>
            <w:pPr>
              <w:pStyle w:val="TableParagraph"/>
              <w:spacing w:before="0"/>
              <w:jc w:val="left"/>
              <w:rPr>
                <w:rFonts w:ascii="Times New Roman"/>
                <w:sz w:val="20"/>
              </w:rPr>
            </w:pPr>
          </w:p>
        </w:tc>
        <w:tc>
          <w:tcPr>
            <w:tcW w:w="1170" w:type="dxa"/>
            <w:tcBorders>
              <w:top w:val="single" w:sz="6" w:space="0" w:color="CCCCCC"/>
              <w:bottom w:val="single" w:sz="6" w:space="0" w:color="CCCCCC"/>
            </w:tcBorders>
          </w:tcPr>
          <w:p>
            <w:pPr>
              <w:pStyle w:val="TableParagraph"/>
              <w:spacing w:before="0"/>
              <w:jc w:val="left"/>
              <w:rPr>
                <w:rFonts w:ascii="Times New Roman"/>
                <w:sz w:val="20"/>
              </w:rPr>
            </w:pPr>
          </w:p>
        </w:tc>
      </w:tr>
      <w:tr>
        <w:trPr>
          <w:trHeight w:val="538" w:hRule="atLeast"/>
        </w:trPr>
        <w:tc>
          <w:tcPr>
            <w:tcW w:w="4257" w:type="dxa"/>
            <w:tcBorders>
              <w:top w:val="single" w:sz="6" w:space="0" w:color="CCCCCC"/>
              <w:bottom w:val="single" w:sz="6" w:space="0" w:color="CCCCCC"/>
            </w:tcBorders>
          </w:tcPr>
          <w:p>
            <w:pPr>
              <w:pStyle w:val="TableParagraph"/>
              <w:spacing w:before="163"/>
              <w:ind w:left="205"/>
              <w:jc w:val="left"/>
              <w:rPr>
                <w:sz w:val="19"/>
              </w:rPr>
            </w:pPr>
            <w:r>
              <w:rPr>
                <w:spacing w:val="-5"/>
                <w:sz w:val="19"/>
              </w:rPr>
              <w:t>Preferred</w:t>
            </w:r>
            <w:r>
              <w:rPr>
                <w:spacing w:val="1"/>
                <w:sz w:val="19"/>
              </w:rPr>
              <w:t> </w:t>
            </w:r>
            <w:r>
              <w:rPr>
                <w:spacing w:val="-2"/>
                <w:sz w:val="19"/>
              </w:rPr>
              <w:t>Stock</w:t>
            </w:r>
          </w:p>
        </w:tc>
        <w:tc>
          <w:tcPr>
            <w:tcW w:w="2981" w:type="dxa"/>
            <w:tcBorders>
              <w:top w:val="single" w:sz="6" w:space="0" w:color="CCCCCC"/>
              <w:bottom w:val="single" w:sz="6" w:space="0" w:color="CCCCCC"/>
            </w:tcBorders>
          </w:tcPr>
          <w:p>
            <w:pPr>
              <w:pStyle w:val="TableParagraph"/>
              <w:spacing w:before="158"/>
              <w:ind w:right="820"/>
              <w:rPr>
                <w:sz w:val="20"/>
              </w:rPr>
            </w:pPr>
            <w:r>
              <w:rPr>
                <w:spacing w:val="-5"/>
                <w:w w:val="110"/>
                <w:sz w:val="20"/>
              </w:rPr>
              <w:t>$0</w:t>
            </w:r>
          </w:p>
        </w:tc>
        <w:tc>
          <w:tcPr>
            <w:tcW w:w="1877" w:type="dxa"/>
            <w:tcBorders>
              <w:top w:val="single" w:sz="6" w:space="0" w:color="CCCCCC"/>
              <w:bottom w:val="single" w:sz="6" w:space="0" w:color="CCCCCC"/>
            </w:tcBorders>
          </w:tcPr>
          <w:p>
            <w:pPr>
              <w:pStyle w:val="TableParagraph"/>
              <w:spacing w:before="158"/>
              <w:ind w:left="5"/>
              <w:jc w:val="center"/>
              <w:rPr>
                <w:sz w:val="20"/>
              </w:rPr>
            </w:pPr>
            <w:r>
              <w:rPr>
                <w:spacing w:val="-5"/>
                <w:w w:val="110"/>
                <w:sz w:val="20"/>
              </w:rPr>
              <w:t>$0</w:t>
            </w:r>
          </w:p>
        </w:tc>
        <w:tc>
          <w:tcPr>
            <w:tcW w:w="1170" w:type="dxa"/>
            <w:tcBorders>
              <w:top w:val="single" w:sz="6" w:space="0" w:color="CCCCCC"/>
              <w:bottom w:val="single" w:sz="6" w:space="0" w:color="CCCCCC"/>
            </w:tcBorders>
          </w:tcPr>
          <w:p>
            <w:pPr>
              <w:pStyle w:val="TableParagraph"/>
              <w:spacing w:before="158"/>
              <w:ind w:right="112"/>
              <w:rPr>
                <w:sz w:val="20"/>
              </w:rPr>
            </w:pPr>
            <w:r>
              <w:rPr>
                <w:spacing w:val="-5"/>
                <w:w w:val="110"/>
                <w:sz w:val="20"/>
              </w:rPr>
              <w:t>$0</w:t>
            </w:r>
          </w:p>
        </w:tc>
      </w:tr>
      <w:tr>
        <w:trPr>
          <w:trHeight w:val="538" w:hRule="atLeast"/>
        </w:trPr>
        <w:tc>
          <w:tcPr>
            <w:tcW w:w="4257" w:type="dxa"/>
            <w:tcBorders>
              <w:top w:val="single" w:sz="6" w:space="0" w:color="CCCCCC"/>
              <w:bottom w:val="single" w:sz="6" w:space="0" w:color="CCCCCC"/>
            </w:tcBorders>
          </w:tcPr>
          <w:p>
            <w:pPr>
              <w:pStyle w:val="TableParagraph"/>
              <w:spacing w:before="163"/>
              <w:ind w:left="205"/>
              <w:jc w:val="left"/>
              <w:rPr>
                <w:sz w:val="19"/>
              </w:rPr>
            </w:pPr>
            <w:r>
              <w:rPr>
                <w:sz w:val="19"/>
              </w:rPr>
              <w:t>Owner's</w:t>
            </w:r>
            <w:r>
              <w:rPr>
                <w:spacing w:val="2"/>
                <w:sz w:val="19"/>
              </w:rPr>
              <w:t> </w:t>
            </w:r>
            <w:r>
              <w:rPr>
                <w:spacing w:val="-2"/>
                <w:sz w:val="19"/>
              </w:rPr>
              <w:t>Contribution</w:t>
            </w:r>
          </w:p>
        </w:tc>
        <w:tc>
          <w:tcPr>
            <w:tcW w:w="2981" w:type="dxa"/>
            <w:tcBorders>
              <w:top w:val="single" w:sz="6" w:space="0" w:color="CCCCCC"/>
              <w:bottom w:val="single" w:sz="6" w:space="0" w:color="CCCCCC"/>
            </w:tcBorders>
          </w:tcPr>
          <w:p>
            <w:pPr>
              <w:pStyle w:val="TableParagraph"/>
              <w:spacing w:before="158"/>
              <w:ind w:right="820"/>
              <w:rPr>
                <w:sz w:val="20"/>
              </w:rPr>
            </w:pPr>
            <w:r>
              <w:rPr>
                <w:spacing w:val="-5"/>
                <w:w w:val="110"/>
                <w:sz w:val="20"/>
              </w:rPr>
              <w:t>$0</w:t>
            </w:r>
          </w:p>
        </w:tc>
        <w:tc>
          <w:tcPr>
            <w:tcW w:w="1877" w:type="dxa"/>
            <w:tcBorders>
              <w:top w:val="single" w:sz="6" w:space="0" w:color="CCCCCC"/>
              <w:bottom w:val="single" w:sz="6" w:space="0" w:color="CCCCCC"/>
            </w:tcBorders>
          </w:tcPr>
          <w:p>
            <w:pPr>
              <w:pStyle w:val="TableParagraph"/>
              <w:spacing w:before="158"/>
              <w:ind w:left="5"/>
              <w:jc w:val="center"/>
              <w:rPr>
                <w:sz w:val="20"/>
              </w:rPr>
            </w:pPr>
            <w:r>
              <w:rPr>
                <w:spacing w:val="-5"/>
                <w:w w:val="110"/>
                <w:sz w:val="20"/>
              </w:rPr>
              <w:t>$0</w:t>
            </w:r>
          </w:p>
        </w:tc>
        <w:tc>
          <w:tcPr>
            <w:tcW w:w="1170" w:type="dxa"/>
            <w:tcBorders>
              <w:top w:val="single" w:sz="6" w:space="0" w:color="CCCCCC"/>
              <w:bottom w:val="single" w:sz="6" w:space="0" w:color="CCCCCC"/>
            </w:tcBorders>
          </w:tcPr>
          <w:p>
            <w:pPr>
              <w:pStyle w:val="TableParagraph"/>
              <w:spacing w:before="158"/>
              <w:ind w:right="112"/>
              <w:rPr>
                <w:sz w:val="20"/>
              </w:rPr>
            </w:pPr>
            <w:r>
              <w:rPr>
                <w:spacing w:val="-5"/>
                <w:w w:val="110"/>
                <w:sz w:val="20"/>
              </w:rPr>
              <w:t>$0</w:t>
            </w:r>
          </w:p>
        </w:tc>
      </w:tr>
      <w:tr>
        <w:trPr>
          <w:trHeight w:val="554" w:hRule="atLeast"/>
        </w:trPr>
        <w:tc>
          <w:tcPr>
            <w:tcW w:w="4257" w:type="dxa"/>
            <w:tcBorders>
              <w:top w:val="single" w:sz="6" w:space="0" w:color="CCCCCC"/>
              <w:bottom w:val="single" w:sz="6" w:space="0" w:color="CCCCCC"/>
            </w:tcBorders>
          </w:tcPr>
          <w:p>
            <w:pPr>
              <w:pStyle w:val="TableParagraph"/>
              <w:spacing w:before="160"/>
              <w:ind w:left="55"/>
              <w:jc w:val="left"/>
              <w:rPr>
                <w:b/>
                <w:sz w:val="21"/>
              </w:rPr>
            </w:pPr>
            <w:r>
              <w:rPr>
                <w:b/>
                <w:spacing w:val="-2"/>
                <w:sz w:val="21"/>
              </w:rPr>
              <w:t>Amount</w:t>
            </w:r>
            <w:r>
              <w:rPr>
                <w:b/>
                <w:spacing w:val="-13"/>
                <w:sz w:val="21"/>
              </w:rPr>
              <w:t> </w:t>
            </w:r>
            <w:r>
              <w:rPr>
                <w:b/>
                <w:spacing w:val="-4"/>
                <w:sz w:val="21"/>
              </w:rPr>
              <w:t>Paid</w:t>
            </w:r>
          </w:p>
        </w:tc>
        <w:tc>
          <w:tcPr>
            <w:tcW w:w="2981" w:type="dxa"/>
            <w:tcBorders>
              <w:top w:val="single" w:sz="6" w:space="0" w:color="CCCCCC"/>
              <w:bottom w:val="single" w:sz="6" w:space="0" w:color="CCCCCC"/>
            </w:tcBorders>
          </w:tcPr>
          <w:p>
            <w:pPr>
              <w:pStyle w:val="TableParagraph"/>
              <w:ind w:right="820"/>
              <w:rPr>
                <w:b/>
                <w:sz w:val="20"/>
              </w:rPr>
            </w:pPr>
            <w:r>
              <w:rPr>
                <w:b/>
                <w:spacing w:val="-5"/>
                <w:sz w:val="20"/>
              </w:rPr>
              <w:t>$0</w:t>
            </w:r>
          </w:p>
        </w:tc>
        <w:tc>
          <w:tcPr>
            <w:tcW w:w="1877" w:type="dxa"/>
            <w:tcBorders>
              <w:top w:val="single" w:sz="6" w:space="0" w:color="CCCCCC"/>
              <w:bottom w:val="single" w:sz="6" w:space="0" w:color="CCCCCC"/>
            </w:tcBorders>
          </w:tcPr>
          <w:p>
            <w:pPr>
              <w:pStyle w:val="TableParagraph"/>
              <w:ind w:left="5" w:right="5"/>
              <w:jc w:val="center"/>
              <w:rPr>
                <w:b/>
                <w:sz w:val="20"/>
              </w:rPr>
            </w:pPr>
            <w:r>
              <w:rPr>
                <w:b/>
                <w:spacing w:val="-5"/>
                <w:sz w:val="20"/>
              </w:rPr>
              <w:t>$0</w:t>
            </w:r>
          </w:p>
        </w:tc>
        <w:tc>
          <w:tcPr>
            <w:tcW w:w="1170" w:type="dxa"/>
            <w:tcBorders>
              <w:top w:val="single" w:sz="6" w:space="0" w:color="CCCCCC"/>
              <w:bottom w:val="single" w:sz="6" w:space="0" w:color="CCCCCC"/>
            </w:tcBorders>
          </w:tcPr>
          <w:p>
            <w:pPr>
              <w:pStyle w:val="TableParagraph"/>
              <w:ind w:right="112"/>
              <w:rPr>
                <w:b/>
                <w:sz w:val="20"/>
              </w:rPr>
            </w:pPr>
            <w:r>
              <w:rPr>
                <w:b/>
                <w:spacing w:val="-5"/>
                <w:sz w:val="20"/>
              </w:rPr>
              <w:t>$0</w:t>
            </w:r>
          </w:p>
        </w:tc>
      </w:tr>
      <w:tr>
        <w:trPr>
          <w:trHeight w:val="538" w:hRule="atLeast"/>
        </w:trPr>
        <w:tc>
          <w:tcPr>
            <w:tcW w:w="4257" w:type="dxa"/>
            <w:tcBorders>
              <w:top w:val="single" w:sz="6" w:space="0" w:color="CCCCCC"/>
              <w:bottom w:val="single" w:sz="6" w:space="0" w:color="CCCCCC"/>
            </w:tcBorders>
          </w:tcPr>
          <w:p>
            <w:pPr>
              <w:pStyle w:val="TableParagraph"/>
              <w:spacing w:before="163"/>
              <w:ind w:left="205"/>
              <w:jc w:val="left"/>
              <w:rPr>
                <w:sz w:val="19"/>
              </w:rPr>
            </w:pPr>
            <w:r>
              <w:rPr>
                <w:sz w:val="19"/>
              </w:rPr>
              <w:t>Loan</w:t>
            </w:r>
            <w:r>
              <w:rPr>
                <w:spacing w:val="3"/>
                <w:sz w:val="19"/>
              </w:rPr>
              <w:t> </w:t>
            </w:r>
            <w:r>
              <w:rPr>
                <w:spacing w:val="-2"/>
                <w:sz w:val="19"/>
              </w:rPr>
              <w:t>Capital</w:t>
            </w:r>
          </w:p>
        </w:tc>
        <w:tc>
          <w:tcPr>
            <w:tcW w:w="2981" w:type="dxa"/>
            <w:tcBorders>
              <w:top w:val="single" w:sz="6" w:space="0" w:color="CCCCCC"/>
              <w:bottom w:val="single" w:sz="6" w:space="0" w:color="CCCCCC"/>
            </w:tcBorders>
          </w:tcPr>
          <w:p>
            <w:pPr>
              <w:pStyle w:val="TableParagraph"/>
              <w:spacing w:before="158"/>
              <w:ind w:right="820"/>
              <w:rPr>
                <w:sz w:val="20"/>
              </w:rPr>
            </w:pPr>
            <w:r>
              <w:rPr>
                <w:spacing w:val="-5"/>
                <w:w w:val="110"/>
                <w:sz w:val="20"/>
              </w:rPr>
              <w:t>$0</w:t>
            </w:r>
          </w:p>
        </w:tc>
        <w:tc>
          <w:tcPr>
            <w:tcW w:w="1877" w:type="dxa"/>
            <w:tcBorders>
              <w:top w:val="single" w:sz="6" w:space="0" w:color="CCCCCC"/>
              <w:bottom w:val="single" w:sz="6" w:space="0" w:color="CCCCCC"/>
            </w:tcBorders>
          </w:tcPr>
          <w:p>
            <w:pPr>
              <w:pStyle w:val="TableParagraph"/>
              <w:spacing w:before="158"/>
              <w:ind w:left="5"/>
              <w:jc w:val="center"/>
              <w:rPr>
                <w:sz w:val="20"/>
              </w:rPr>
            </w:pPr>
            <w:r>
              <w:rPr>
                <w:spacing w:val="-5"/>
                <w:w w:val="110"/>
                <w:sz w:val="20"/>
              </w:rPr>
              <w:t>$0</w:t>
            </w:r>
          </w:p>
        </w:tc>
        <w:tc>
          <w:tcPr>
            <w:tcW w:w="1170" w:type="dxa"/>
            <w:tcBorders>
              <w:top w:val="single" w:sz="6" w:space="0" w:color="CCCCCC"/>
              <w:bottom w:val="single" w:sz="6" w:space="0" w:color="CCCCCC"/>
            </w:tcBorders>
          </w:tcPr>
          <w:p>
            <w:pPr>
              <w:pStyle w:val="TableParagraph"/>
              <w:spacing w:before="158"/>
              <w:ind w:right="112"/>
              <w:rPr>
                <w:sz w:val="20"/>
              </w:rPr>
            </w:pPr>
            <w:r>
              <w:rPr>
                <w:spacing w:val="-5"/>
                <w:w w:val="110"/>
                <w:sz w:val="20"/>
              </w:rPr>
              <w:t>$0</w:t>
            </w:r>
          </w:p>
        </w:tc>
      </w:tr>
      <w:tr>
        <w:trPr>
          <w:trHeight w:val="538" w:hRule="atLeast"/>
        </w:trPr>
        <w:tc>
          <w:tcPr>
            <w:tcW w:w="4257" w:type="dxa"/>
            <w:tcBorders>
              <w:top w:val="single" w:sz="6" w:space="0" w:color="CCCCCC"/>
              <w:bottom w:val="single" w:sz="6" w:space="0" w:color="CCCCCC"/>
            </w:tcBorders>
          </w:tcPr>
          <w:p>
            <w:pPr>
              <w:pStyle w:val="TableParagraph"/>
              <w:spacing w:before="163"/>
              <w:ind w:left="205"/>
              <w:jc w:val="left"/>
              <w:rPr>
                <w:sz w:val="19"/>
              </w:rPr>
            </w:pPr>
            <w:r>
              <w:rPr>
                <w:sz w:val="19"/>
              </w:rPr>
              <w:t>Dividends</w:t>
            </w:r>
            <w:r>
              <w:rPr>
                <w:spacing w:val="-14"/>
                <w:sz w:val="19"/>
              </w:rPr>
              <w:t> </w:t>
            </w:r>
            <w:r>
              <w:rPr>
                <w:sz w:val="19"/>
              </w:rPr>
              <w:t>&amp;</w:t>
            </w:r>
            <w:r>
              <w:rPr>
                <w:spacing w:val="-14"/>
                <w:sz w:val="19"/>
              </w:rPr>
              <w:t> </w:t>
            </w:r>
            <w:r>
              <w:rPr>
                <w:spacing w:val="-2"/>
                <w:sz w:val="19"/>
              </w:rPr>
              <w:t>Distributions</w:t>
            </w:r>
          </w:p>
        </w:tc>
        <w:tc>
          <w:tcPr>
            <w:tcW w:w="2981" w:type="dxa"/>
            <w:tcBorders>
              <w:top w:val="single" w:sz="6" w:space="0" w:color="CCCCCC"/>
              <w:bottom w:val="single" w:sz="6" w:space="0" w:color="CCCCCC"/>
            </w:tcBorders>
          </w:tcPr>
          <w:p>
            <w:pPr>
              <w:pStyle w:val="TableParagraph"/>
              <w:spacing w:before="158"/>
              <w:ind w:right="820"/>
              <w:rPr>
                <w:sz w:val="20"/>
              </w:rPr>
            </w:pPr>
            <w:r>
              <w:rPr>
                <w:spacing w:val="-5"/>
                <w:w w:val="110"/>
                <w:sz w:val="20"/>
              </w:rPr>
              <w:t>$0</w:t>
            </w:r>
          </w:p>
        </w:tc>
        <w:tc>
          <w:tcPr>
            <w:tcW w:w="1877" w:type="dxa"/>
            <w:tcBorders>
              <w:top w:val="single" w:sz="6" w:space="0" w:color="CCCCCC"/>
              <w:bottom w:val="single" w:sz="6" w:space="0" w:color="CCCCCC"/>
            </w:tcBorders>
          </w:tcPr>
          <w:p>
            <w:pPr>
              <w:pStyle w:val="TableParagraph"/>
              <w:spacing w:before="158"/>
              <w:ind w:left="5"/>
              <w:jc w:val="center"/>
              <w:rPr>
                <w:sz w:val="20"/>
              </w:rPr>
            </w:pPr>
            <w:r>
              <w:rPr>
                <w:spacing w:val="-5"/>
                <w:w w:val="110"/>
                <w:sz w:val="20"/>
              </w:rPr>
              <w:t>$0</w:t>
            </w:r>
          </w:p>
        </w:tc>
        <w:tc>
          <w:tcPr>
            <w:tcW w:w="1170" w:type="dxa"/>
            <w:tcBorders>
              <w:top w:val="single" w:sz="6" w:space="0" w:color="CCCCCC"/>
              <w:bottom w:val="single" w:sz="6" w:space="0" w:color="CCCCCC"/>
            </w:tcBorders>
          </w:tcPr>
          <w:p>
            <w:pPr>
              <w:pStyle w:val="TableParagraph"/>
              <w:spacing w:before="158"/>
              <w:ind w:right="112"/>
              <w:rPr>
                <w:sz w:val="20"/>
              </w:rPr>
            </w:pPr>
            <w:r>
              <w:rPr>
                <w:spacing w:val="-5"/>
                <w:w w:val="110"/>
                <w:sz w:val="20"/>
              </w:rPr>
              <w:t>$0</w:t>
            </w:r>
          </w:p>
        </w:tc>
      </w:tr>
    </w:tbl>
    <w:p>
      <w:pPr>
        <w:pStyle w:val="BodyText"/>
        <w:rPr>
          <w:b/>
          <w:sz w:val="6"/>
        </w:rPr>
      </w:pPr>
    </w:p>
    <w:p>
      <w:pPr>
        <w:spacing w:after="0"/>
        <w:rPr>
          <w:sz w:val="6"/>
        </w:rPr>
        <w:sectPr>
          <w:type w:val="continuous"/>
          <w:pgSz w:w="11910" w:h="16840"/>
          <w:pgMar w:header="0" w:footer="450" w:top="880" w:bottom="280" w:left="700" w:right="420"/>
        </w:sectPr>
      </w:pPr>
    </w:p>
    <w:p>
      <w:pPr>
        <w:spacing w:line="295" w:lineRule="auto" w:before="87"/>
        <w:ind w:left="165" w:right="0" w:firstLine="0"/>
        <w:jc w:val="left"/>
        <w:rPr>
          <w:b/>
          <w:sz w:val="21"/>
        </w:rPr>
      </w:pPr>
      <w:r>
        <w:rPr>
          <w:b/>
          <w:sz w:val="21"/>
        </w:rPr>
        <w:t>Net</w:t>
      </w:r>
      <w:r>
        <w:rPr>
          <w:b/>
          <w:spacing w:val="-16"/>
          <w:sz w:val="21"/>
        </w:rPr>
        <w:t> </w:t>
      </w:r>
      <w:r>
        <w:rPr>
          <w:b/>
          <w:sz w:val="21"/>
        </w:rPr>
        <w:t>Cash</w:t>
      </w:r>
      <w:r>
        <w:rPr>
          <w:b/>
          <w:spacing w:val="-16"/>
          <w:sz w:val="21"/>
        </w:rPr>
        <w:t> </w:t>
      </w:r>
      <w:r>
        <w:rPr>
          <w:b/>
          <w:sz w:val="21"/>
        </w:rPr>
        <w:t>From </w:t>
      </w:r>
      <w:r>
        <w:rPr>
          <w:b/>
          <w:spacing w:val="-2"/>
          <w:sz w:val="21"/>
        </w:rPr>
        <w:t>Financing</w:t>
      </w:r>
    </w:p>
    <w:p>
      <w:pPr>
        <w:spacing w:line="240" w:lineRule="auto" w:before="10"/>
        <w:rPr>
          <w:b/>
          <w:sz w:val="20"/>
        </w:rPr>
      </w:pPr>
      <w:r>
        <w:rPr/>
        <w:br w:type="column"/>
      </w:r>
      <w:r>
        <w:rPr>
          <w:b/>
          <w:sz w:val="20"/>
        </w:rPr>
      </w:r>
    </w:p>
    <w:p>
      <w:pPr>
        <w:tabs>
          <w:tab w:pos="2042" w:val="left" w:leader="none"/>
          <w:tab w:pos="3919" w:val="left" w:leader="none"/>
        </w:tabs>
        <w:spacing w:before="0"/>
        <w:ind w:left="165" w:right="0" w:firstLine="0"/>
        <w:jc w:val="left"/>
        <w:rPr>
          <w:b/>
          <w:sz w:val="20"/>
        </w:rPr>
      </w:pPr>
      <w:r>
        <w:rPr>
          <w:b/>
          <w:spacing w:val="-5"/>
          <w:sz w:val="20"/>
        </w:rPr>
        <w:t>$0</w:t>
      </w:r>
      <w:r>
        <w:rPr>
          <w:b/>
          <w:sz w:val="20"/>
        </w:rPr>
        <w:tab/>
      </w:r>
      <w:r>
        <w:rPr>
          <w:b/>
          <w:spacing w:val="-5"/>
          <w:sz w:val="20"/>
        </w:rPr>
        <w:t>$0</w:t>
      </w:r>
      <w:r>
        <w:rPr>
          <w:b/>
          <w:sz w:val="20"/>
        </w:rPr>
        <w:tab/>
      </w:r>
      <w:r>
        <w:rPr>
          <w:b/>
          <w:spacing w:val="-5"/>
          <w:sz w:val="20"/>
        </w:rPr>
        <w:t>$0</w:t>
      </w:r>
    </w:p>
    <w:p>
      <w:pPr>
        <w:spacing w:after="0"/>
        <w:jc w:val="left"/>
        <w:rPr>
          <w:sz w:val="20"/>
        </w:rPr>
        <w:sectPr>
          <w:type w:val="continuous"/>
          <w:pgSz w:w="11910" w:h="16840"/>
          <w:pgMar w:header="0" w:footer="450" w:top="880" w:bottom="280" w:left="700" w:right="420"/>
          <w:cols w:num="2" w:equalWidth="0">
            <w:col w:w="1630" w:space="4498"/>
            <w:col w:w="4662"/>
          </w:cols>
        </w:sectPr>
      </w:pPr>
    </w:p>
    <w:p>
      <w:pPr>
        <w:pStyle w:val="BodyText"/>
        <w:rPr>
          <w:b/>
          <w:sz w:val="8"/>
        </w:rPr>
      </w:pPr>
    </w:p>
    <w:p>
      <w:pPr>
        <w:pStyle w:val="BodyText"/>
        <w:spacing w:line="20" w:lineRule="exact"/>
        <w:ind w:left="150"/>
        <w:rPr>
          <w:sz w:val="2"/>
        </w:rPr>
      </w:pPr>
      <w:r>
        <w:rPr>
          <w:sz w:val="2"/>
        </w:rPr>
        <mc:AlternateContent>
          <mc:Choice Requires="wps">
            <w:drawing>
              <wp:inline distT="0" distB="0" distL="0" distR="0">
                <wp:extent cx="6480175" cy="9525"/>
                <wp:effectExtent l="0" t="0" r="0" b="0"/>
                <wp:docPr id="244" name="Group 244"/>
                <wp:cNvGraphicFramePr>
                  <a:graphicFrameLocks/>
                </wp:cNvGraphicFramePr>
                <a:graphic>
                  <a:graphicData uri="http://schemas.microsoft.com/office/word/2010/wordprocessingGroup">
                    <wpg:wgp>
                      <wpg:cNvPr id="244" name="Group 244"/>
                      <wpg:cNvGrpSpPr/>
                      <wpg:grpSpPr>
                        <a:xfrm>
                          <a:off x="0" y="0"/>
                          <a:ext cx="6480175" cy="9525"/>
                          <a:chExt cx="6480175" cy="9525"/>
                        </a:xfrm>
                      </wpg:grpSpPr>
                      <wps:wsp>
                        <wps:cNvPr id="245" name="Graphic 245"/>
                        <wps:cNvSpPr/>
                        <wps:spPr>
                          <a:xfrm>
                            <a:off x="-8" y="0"/>
                            <a:ext cx="6480175" cy="9525"/>
                          </a:xfrm>
                          <a:custGeom>
                            <a:avLst/>
                            <a:gdLst/>
                            <a:ahLst/>
                            <a:cxnLst/>
                            <a:rect l="l" t="t" r="r" b="b"/>
                            <a:pathLst>
                              <a:path w="6480175" h="9525">
                                <a:moveTo>
                                  <a:pt x="2904071" y="9525"/>
                                </a:moveTo>
                                <a:lnTo>
                                  <a:pt x="2894546" y="0"/>
                                </a:lnTo>
                                <a:lnTo>
                                  <a:pt x="9525" y="0"/>
                                </a:lnTo>
                                <a:lnTo>
                                  <a:pt x="0" y="9525"/>
                                </a:lnTo>
                                <a:lnTo>
                                  <a:pt x="2904071" y="9525"/>
                                </a:lnTo>
                                <a:close/>
                              </a:path>
                              <a:path w="6480175" h="9525">
                                <a:moveTo>
                                  <a:pt x="4096054" y="9525"/>
                                </a:moveTo>
                                <a:lnTo>
                                  <a:pt x="4086529" y="0"/>
                                </a:lnTo>
                                <a:lnTo>
                                  <a:pt x="2913596" y="0"/>
                                </a:lnTo>
                                <a:lnTo>
                                  <a:pt x="2904071" y="9525"/>
                                </a:lnTo>
                                <a:lnTo>
                                  <a:pt x="4096054" y="9525"/>
                                </a:lnTo>
                                <a:close/>
                              </a:path>
                              <a:path w="6480175" h="9525">
                                <a:moveTo>
                                  <a:pt x="5288026" y="9525"/>
                                </a:moveTo>
                                <a:lnTo>
                                  <a:pt x="5278501" y="0"/>
                                </a:lnTo>
                                <a:lnTo>
                                  <a:pt x="4105579" y="0"/>
                                </a:lnTo>
                                <a:lnTo>
                                  <a:pt x="4096054" y="9525"/>
                                </a:lnTo>
                                <a:lnTo>
                                  <a:pt x="5288026" y="9525"/>
                                </a:lnTo>
                                <a:close/>
                              </a:path>
                              <a:path w="6480175" h="9525">
                                <a:moveTo>
                                  <a:pt x="6479997" y="9525"/>
                                </a:moveTo>
                                <a:lnTo>
                                  <a:pt x="6470472" y="0"/>
                                </a:lnTo>
                                <a:lnTo>
                                  <a:pt x="5297551" y="0"/>
                                </a:lnTo>
                                <a:lnTo>
                                  <a:pt x="5288026" y="9525"/>
                                </a:lnTo>
                                <a:lnTo>
                                  <a:pt x="6479997" y="9525"/>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510.25pt;height:.75pt;mso-position-horizontal-relative:char;mso-position-vertical-relative:line" id="docshapegroup106" coordorigin="0,0" coordsize="10205,15">
                <v:shape style="position:absolute;left:-1;top:0;width:10205;height:15" id="docshape107" coordorigin="0,0" coordsize="10205,15" path="m4573,15l4558,0,15,0,0,15,4573,15xm6450,15l6435,0,4588,0,4573,15,6450,15xm8328,15l8313,0,6465,0,6450,15,8328,15xm10205,15l10190,0,8343,0,8328,15,10205,15xe" filled="true" fillcolor="#cccccc" stroked="false">
                  <v:path arrowok="t"/>
                  <v:fill type="solid"/>
                </v:shape>
              </v:group>
            </w:pict>
          </mc:Fallback>
        </mc:AlternateContent>
      </w:r>
      <w:r>
        <w:rPr>
          <w:sz w:val="2"/>
        </w:rPr>
      </w:r>
    </w:p>
    <w:p>
      <w:pPr>
        <w:pStyle w:val="BodyText"/>
        <w:rPr>
          <w:b/>
          <w:sz w:val="20"/>
        </w:rPr>
      </w:pPr>
    </w:p>
    <w:p>
      <w:pPr>
        <w:pStyle w:val="BodyText"/>
        <w:spacing w:before="92"/>
        <w:rPr>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5"/>
        <w:gridCol w:w="2602"/>
        <w:gridCol w:w="1903"/>
        <w:gridCol w:w="1456"/>
      </w:tblGrid>
      <w:tr>
        <w:trPr>
          <w:trHeight w:val="554" w:hRule="atLeast"/>
        </w:trPr>
        <w:tc>
          <w:tcPr>
            <w:tcW w:w="4325" w:type="dxa"/>
            <w:tcBorders>
              <w:top w:val="single" w:sz="6" w:space="0" w:color="CCCCCC"/>
              <w:bottom w:val="single" w:sz="6" w:space="0" w:color="CCCCCC"/>
            </w:tcBorders>
          </w:tcPr>
          <w:p>
            <w:pPr>
              <w:pStyle w:val="TableParagraph"/>
              <w:spacing w:before="160"/>
              <w:ind w:left="55"/>
              <w:jc w:val="left"/>
              <w:rPr>
                <w:b/>
                <w:sz w:val="21"/>
              </w:rPr>
            </w:pPr>
            <w:r>
              <w:rPr>
                <w:b/>
                <w:spacing w:val="-2"/>
                <w:sz w:val="21"/>
              </w:rPr>
              <w:t>Summary</w:t>
            </w:r>
          </w:p>
        </w:tc>
        <w:tc>
          <w:tcPr>
            <w:tcW w:w="5961" w:type="dxa"/>
            <w:gridSpan w:val="3"/>
            <w:tcBorders>
              <w:top w:val="single" w:sz="6" w:space="0" w:color="CCCCCC"/>
              <w:bottom w:val="single" w:sz="6" w:space="0" w:color="CCCCCC"/>
            </w:tcBorders>
          </w:tcPr>
          <w:p>
            <w:pPr>
              <w:pStyle w:val="TableParagraph"/>
              <w:spacing w:before="0"/>
              <w:jc w:val="left"/>
              <w:rPr>
                <w:rFonts w:ascii="Times New Roman"/>
                <w:sz w:val="20"/>
              </w:rPr>
            </w:pPr>
          </w:p>
        </w:tc>
      </w:tr>
      <w:tr>
        <w:trPr>
          <w:trHeight w:val="554" w:hRule="atLeast"/>
        </w:trPr>
        <w:tc>
          <w:tcPr>
            <w:tcW w:w="4325" w:type="dxa"/>
            <w:tcBorders>
              <w:top w:val="single" w:sz="6" w:space="0" w:color="CCCCCC"/>
              <w:bottom w:val="single" w:sz="6" w:space="0" w:color="CCCCCC"/>
            </w:tcBorders>
          </w:tcPr>
          <w:p>
            <w:pPr>
              <w:pStyle w:val="TableParagraph"/>
              <w:spacing w:before="160"/>
              <w:ind w:left="55"/>
              <w:jc w:val="left"/>
              <w:rPr>
                <w:sz w:val="21"/>
              </w:rPr>
            </w:pPr>
            <w:r>
              <w:rPr>
                <w:sz w:val="21"/>
              </w:rPr>
              <w:t>Starting</w:t>
            </w:r>
            <w:r>
              <w:rPr>
                <w:spacing w:val="-3"/>
                <w:sz w:val="21"/>
              </w:rPr>
              <w:t> </w:t>
            </w:r>
            <w:r>
              <w:rPr>
                <w:spacing w:val="-4"/>
                <w:sz w:val="21"/>
              </w:rPr>
              <w:t>Cash</w:t>
            </w:r>
          </w:p>
        </w:tc>
        <w:tc>
          <w:tcPr>
            <w:tcW w:w="2602" w:type="dxa"/>
            <w:tcBorders>
              <w:top w:val="single" w:sz="6" w:space="0" w:color="CCCCCC"/>
              <w:bottom w:val="single" w:sz="6" w:space="0" w:color="CCCCCC"/>
            </w:tcBorders>
          </w:tcPr>
          <w:p>
            <w:pPr>
              <w:pStyle w:val="TableParagraph"/>
              <w:ind w:right="509"/>
              <w:rPr>
                <w:sz w:val="20"/>
              </w:rPr>
            </w:pPr>
            <w:r>
              <w:rPr>
                <w:spacing w:val="-5"/>
                <w:w w:val="110"/>
                <w:sz w:val="20"/>
              </w:rPr>
              <w:t>$0</w:t>
            </w:r>
          </w:p>
        </w:tc>
        <w:tc>
          <w:tcPr>
            <w:tcW w:w="1903" w:type="dxa"/>
            <w:tcBorders>
              <w:top w:val="single" w:sz="6" w:space="0" w:color="CCCCCC"/>
              <w:bottom w:val="single" w:sz="6" w:space="0" w:color="CCCCCC"/>
            </w:tcBorders>
          </w:tcPr>
          <w:p>
            <w:pPr>
              <w:pStyle w:val="TableParagraph"/>
              <w:ind w:right="535"/>
              <w:rPr>
                <w:sz w:val="20"/>
              </w:rPr>
            </w:pPr>
            <w:r>
              <w:rPr>
                <w:spacing w:val="-5"/>
                <w:w w:val="110"/>
                <w:sz w:val="20"/>
              </w:rPr>
              <w:t>$0</w:t>
            </w:r>
          </w:p>
        </w:tc>
        <w:tc>
          <w:tcPr>
            <w:tcW w:w="1456" w:type="dxa"/>
            <w:tcBorders>
              <w:top w:val="single" w:sz="6" w:space="0" w:color="CCCCCC"/>
              <w:bottom w:val="single" w:sz="6" w:space="0" w:color="CCCCCC"/>
            </w:tcBorders>
          </w:tcPr>
          <w:p>
            <w:pPr>
              <w:pStyle w:val="TableParagraph"/>
              <w:ind w:right="113"/>
              <w:rPr>
                <w:sz w:val="20"/>
              </w:rPr>
            </w:pPr>
            <w:r>
              <w:rPr>
                <w:spacing w:val="-5"/>
                <w:w w:val="110"/>
                <w:sz w:val="20"/>
              </w:rPr>
              <w:t>$0</w:t>
            </w:r>
          </w:p>
        </w:tc>
      </w:tr>
      <w:tr>
        <w:trPr>
          <w:trHeight w:val="554" w:hRule="atLeast"/>
        </w:trPr>
        <w:tc>
          <w:tcPr>
            <w:tcW w:w="4325" w:type="dxa"/>
            <w:tcBorders>
              <w:top w:val="single" w:sz="6" w:space="0" w:color="CCCCCC"/>
              <w:bottom w:val="single" w:sz="6" w:space="0" w:color="CCCCCC"/>
            </w:tcBorders>
          </w:tcPr>
          <w:p>
            <w:pPr>
              <w:pStyle w:val="TableParagraph"/>
              <w:spacing w:before="160"/>
              <w:ind w:left="55"/>
              <w:jc w:val="left"/>
              <w:rPr>
                <w:sz w:val="21"/>
              </w:rPr>
            </w:pPr>
            <w:r>
              <w:rPr>
                <w:w w:val="105"/>
                <w:sz w:val="21"/>
              </w:rPr>
              <w:t>Cash</w:t>
            </w:r>
            <w:r>
              <w:rPr>
                <w:spacing w:val="7"/>
                <w:w w:val="105"/>
                <w:sz w:val="21"/>
              </w:rPr>
              <w:t> </w:t>
            </w:r>
            <w:r>
              <w:rPr>
                <w:spacing w:val="-5"/>
                <w:w w:val="105"/>
                <w:sz w:val="21"/>
              </w:rPr>
              <w:t>In</w:t>
            </w:r>
          </w:p>
        </w:tc>
        <w:tc>
          <w:tcPr>
            <w:tcW w:w="2602" w:type="dxa"/>
            <w:tcBorders>
              <w:top w:val="single" w:sz="6" w:space="0" w:color="CCCCCC"/>
              <w:bottom w:val="single" w:sz="6" w:space="0" w:color="CCCCCC"/>
            </w:tcBorders>
          </w:tcPr>
          <w:p>
            <w:pPr>
              <w:pStyle w:val="TableParagraph"/>
              <w:ind w:right="509"/>
              <w:rPr>
                <w:sz w:val="20"/>
              </w:rPr>
            </w:pPr>
            <w:r>
              <w:rPr>
                <w:spacing w:val="-5"/>
                <w:w w:val="110"/>
                <w:sz w:val="20"/>
              </w:rPr>
              <w:t>$0</w:t>
            </w:r>
          </w:p>
        </w:tc>
        <w:tc>
          <w:tcPr>
            <w:tcW w:w="1903" w:type="dxa"/>
            <w:tcBorders>
              <w:top w:val="single" w:sz="6" w:space="0" w:color="CCCCCC"/>
              <w:bottom w:val="single" w:sz="6" w:space="0" w:color="CCCCCC"/>
            </w:tcBorders>
          </w:tcPr>
          <w:p>
            <w:pPr>
              <w:pStyle w:val="TableParagraph"/>
              <w:ind w:right="535"/>
              <w:rPr>
                <w:sz w:val="20"/>
              </w:rPr>
            </w:pPr>
            <w:r>
              <w:rPr>
                <w:spacing w:val="-5"/>
                <w:w w:val="110"/>
                <w:sz w:val="20"/>
              </w:rPr>
              <w:t>$0</w:t>
            </w:r>
          </w:p>
        </w:tc>
        <w:tc>
          <w:tcPr>
            <w:tcW w:w="1456" w:type="dxa"/>
            <w:tcBorders>
              <w:top w:val="single" w:sz="6" w:space="0" w:color="CCCCCC"/>
              <w:bottom w:val="single" w:sz="6" w:space="0" w:color="CCCCCC"/>
            </w:tcBorders>
          </w:tcPr>
          <w:p>
            <w:pPr>
              <w:pStyle w:val="TableParagraph"/>
              <w:ind w:right="113"/>
              <w:rPr>
                <w:sz w:val="20"/>
              </w:rPr>
            </w:pPr>
            <w:r>
              <w:rPr>
                <w:spacing w:val="-5"/>
                <w:w w:val="110"/>
                <w:sz w:val="20"/>
              </w:rPr>
              <w:t>$0</w:t>
            </w:r>
          </w:p>
        </w:tc>
      </w:tr>
      <w:tr>
        <w:trPr>
          <w:trHeight w:val="554" w:hRule="atLeast"/>
        </w:trPr>
        <w:tc>
          <w:tcPr>
            <w:tcW w:w="4325" w:type="dxa"/>
            <w:tcBorders>
              <w:top w:val="single" w:sz="6" w:space="0" w:color="CCCCCC"/>
              <w:bottom w:val="single" w:sz="6" w:space="0" w:color="CCCCCC"/>
            </w:tcBorders>
          </w:tcPr>
          <w:p>
            <w:pPr>
              <w:pStyle w:val="TableParagraph"/>
              <w:spacing w:before="160"/>
              <w:ind w:left="55"/>
              <w:jc w:val="left"/>
              <w:rPr>
                <w:sz w:val="21"/>
              </w:rPr>
            </w:pPr>
            <w:r>
              <w:rPr>
                <w:w w:val="105"/>
                <w:sz w:val="21"/>
              </w:rPr>
              <w:t>Cash</w:t>
            </w:r>
            <w:r>
              <w:rPr>
                <w:spacing w:val="7"/>
                <w:w w:val="105"/>
                <w:sz w:val="21"/>
              </w:rPr>
              <w:t> </w:t>
            </w:r>
            <w:r>
              <w:rPr>
                <w:spacing w:val="-5"/>
                <w:w w:val="105"/>
                <w:sz w:val="21"/>
              </w:rPr>
              <w:t>Out</w:t>
            </w:r>
          </w:p>
        </w:tc>
        <w:tc>
          <w:tcPr>
            <w:tcW w:w="2602" w:type="dxa"/>
            <w:tcBorders>
              <w:top w:val="single" w:sz="6" w:space="0" w:color="CCCCCC"/>
              <w:bottom w:val="single" w:sz="6" w:space="0" w:color="CCCCCC"/>
            </w:tcBorders>
          </w:tcPr>
          <w:p>
            <w:pPr>
              <w:pStyle w:val="TableParagraph"/>
              <w:ind w:right="509"/>
              <w:rPr>
                <w:sz w:val="20"/>
              </w:rPr>
            </w:pPr>
            <w:r>
              <w:rPr>
                <w:spacing w:val="-5"/>
                <w:w w:val="110"/>
                <w:sz w:val="20"/>
              </w:rPr>
              <w:t>$0</w:t>
            </w:r>
          </w:p>
        </w:tc>
        <w:tc>
          <w:tcPr>
            <w:tcW w:w="1903" w:type="dxa"/>
            <w:tcBorders>
              <w:top w:val="single" w:sz="6" w:space="0" w:color="CCCCCC"/>
              <w:bottom w:val="single" w:sz="6" w:space="0" w:color="CCCCCC"/>
            </w:tcBorders>
          </w:tcPr>
          <w:p>
            <w:pPr>
              <w:pStyle w:val="TableParagraph"/>
              <w:ind w:right="535"/>
              <w:rPr>
                <w:sz w:val="20"/>
              </w:rPr>
            </w:pPr>
            <w:r>
              <w:rPr>
                <w:spacing w:val="-5"/>
                <w:w w:val="110"/>
                <w:sz w:val="20"/>
              </w:rPr>
              <w:t>$0</w:t>
            </w:r>
          </w:p>
        </w:tc>
        <w:tc>
          <w:tcPr>
            <w:tcW w:w="1456" w:type="dxa"/>
            <w:tcBorders>
              <w:top w:val="single" w:sz="6" w:space="0" w:color="CCCCCC"/>
              <w:bottom w:val="single" w:sz="6" w:space="0" w:color="CCCCCC"/>
            </w:tcBorders>
          </w:tcPr>
          <w:p>
            <w:pPr>
              <w:pStyle w:val="TableParagraph"/>
              <w:ind w:right="113"/>
              <w:rPr>
                <w:sz w:val="20"/>
              </w:rPr>
            </w:pPr>
            <w:r>
              <w:rPr>
                <w:spacing w:val="-5"/>
                <w:w w:val="110"/>
                <w:sz w:val="20"/>
              </w:rPr>
              <w:t>$0</w:t>
            </w:r>
          </w:p>
        </w:tc>
      </w:tr>
      <w:tr>
        <w:trPr>
          <w:trHeight w:val="554" w:hRule="atLeast"/>
        </w:trPr>
        <w:tc>
          <w:tcPr>
            <w:tcW w:w="4325" w:type="dxa"/>
            <w:tcBorders>
              <w:top w:val="single" w:sz="6" w:space="0" w:color="CCCCCC"/>
              <w:bottom w:val="single" w:sz="6" w:space="0" w:color="CCCCCC"/>
            </w:tcBorders>
          </w:tcPr>
          <w:p>
            <w:pPr>
              <w:pStyle w:val="TableParagraph"/>
              <w:spacing w:before="160"/>
              <w:ind w:left="55"/>
              <w:jc w:val="left"/>
              <w:rPr>
                <w:sz w:val="21"/>
              </w:rPr>
            </w:pPr>
            <w:r>
              <w:rPr>
                <w:sz w:val="21"/>
              </w:rPr>
              <w:t>Change in</w:t>
            </w:r>
            <w:r>
              <w:rPr>
                <w:spacing w:val="1"/>
                <w:sz w:val="21"/>
              </w:rPr>
              <w:t> </w:t>
            </w:r>
            <w:r>
              <w:rPr>
                <w:spacing w:val="-4"/>
                <w:sz w:val="21"/>
              </w:rPr>
              <w:t>Cash</w:t>
            </w:r>
          </w:p>
        </w:tc>
        <w:tc>
          <w:tcPr>
            <w:tcW w:w="2602" w:type="dxa"/>
            <w:tcBorders>
              <w:top w:val="single" w:sz="6" w:space="0" w:color="CCCCCC"/>
              <w:bottom w:val="single" w:sz="6" w:space="0" w:color="CCCCCC"/>
            </w:tcBorders>
          </w:tcPr>
          <w:p>
            <w:pPr>
              <w:pStyle w:val="TableParagraph"/>
              <w:ind w:right="509"/>
              <w:rPr>
                <w:sz w:val="20"/>
              </w:rPr>
            </w:pPr>
            <w:r>
              <w:rPr>
                <w:spacing w:val="-5"/>
                <w:w w:val="110"/>
                <w:sz w:val="20"/>
              </w:rPr>
              <w:t>$0</w:t>
            </w:r>
          </w:p>
        </w:tc>
        <w:tc>
          <w:tcPr>
            <w:tcW w:w="1903" w:type="dxa"/>
            <w:tcBorders>
              <w:top w:val="single" w:sz="6" w:space="0" w:color="CCCCCC"/>
              <w:bottom w:val="single" w:sz="6" w:space="0" w:color="CCCCCC"/>
            </w:tcBorders>
          </w:tcPr>
          <w:p>
            <w:pPr>
              <w:pStyle w:val="TableParagraph"/>
              <w:ind w:right="535"/>
              <w:rPr>
                <w:sz w:val="20"/>
              </w:rPr>
            </w:pPr>
            <w:r>
              <w:rPr>
                <w:spacing w:val="-5"/>
                <w:w w:val="110"/>
                <w:sz w:val="20"/>
              </w:rPr>
              <w:t>$0</w:t>
            </w:r>
          </w:p>
        </w:tc>
        <w:tc>
          <w:tcPr>
            <w:tcW w:w="1456" w:type="dxa"/>
            <w:tcBorders>
              <w:top w:val="single" w:sz="6" w:space="0" w:color="CCCCCC"/>
              <w:bottom w:val="single" w:sz="6" w:space="0" w:color="CCCCCC"/>
            </w:tcBorders>
          </w:tcPr>
          <w:p>
            <w:pPr>
              <w:pStyle w:val="TableParagraph"/>
              <w:ind w:right="113"/>
              <w:rPr>
                <w:sz w:val="20"/>
              </w:rPr>
            </w:pPr>
            <w:r>
              <w:rPr>
                <w:spacing w:val="-5"/>
                <w:w w:val="110"/>
                <w:sz w:val="20"/>
              </w:rPr>
              <w:t>$0</w:t>
            </w:r>
          </w:p>
        </w:tc>
      </w:tr>
      <w:tr>
        <w:trPr>
          <w:trHeight w:val="633" w:hRule="atLeast"/>
        </w:trPr>
        <w:tc>
          <w:tcPr>
            <w:tcW w:w="4325" w:type="dxa"/>
            <w:tcBorders>
              <w:top w:val="single" w:sz="6" w:space="0" w:color="CCCCCC"/>
            </w:tcBorders>
          </w:tcPr>
          <w:p>
            <w:pPr>
              <w:pStyle w:val="TableParagraph"/>
              <w:spacing w:before="145"/>
              <w:ind w:left="40"/>
              <w:jc w:val="left"/>
              <w:rPr>
                <w:b/>
                <w:sz w:val="21"/>
              </w:rPr>
            </w:pPr>
            <w:r>
              <w:rPr>
                <w:b/>
                <w:spacing w:val="-2"/>
                <w:sz w:val="21"/>
              </w:rPr>
              <w:t>Ending</w:t>
            </w:r>
            <w:r>
              <w:rPr>
                <w:b/>
                <w:spacing w:val="-4"/>
                <w:sz w:val="21"/>
              </w:rPr>
              <w:t> Cash</w:t>
            </w:r>
          </w:p>
        </w:tc>
        <w:tc>
          <w:tcPr>
            <w:tcW w:w="2602" w:type="dxa"/>
            <w:tcBorders>
              <w:top w:val="single" w:sz="6" w:space="0" w:color="CCCCCC"/>
            </w:tcBorders>
          </w:tcPr>
          <w:p>
            <w:pPr>
              <w:pStyle w:val="TableParagraph"/>
              <w:spacing w:before="151"/>
              <w:ind w:right="494"/>
              <w:rPr>
                <w:b/>
                <w:sz w:val="20"/>
              </w:rPr>
            </w:pPr>
            <w:r>
              <w:rPr>
                <w:b/>
                <w:spacing w:val="-5"/>
                <w:sz w:val="20"/>
              </w:rPr>
              <w:t>$0</w:t>
            </w:r>
          </w:p>
        </w:tc>
        <w:tc>
          <w:tcPr>
            <w:tcW w:w="1903" w:type="dxa"/>
            <w:tcBorders>
              <w:top w:val="single" w:sz="6" w:space="0" w:color="CCCCCC"/>
            </w:tcBorders>
          </w:tcPr>
          <w:p>
            <w:pPr>
              <w:pStyle w:val="TableParagraph"/>
              <w:spacing w:before="151"/>
              <w:ind w:right="519"/>
              <w:rPr>
                <w:b/>
                <w:sz w:val="20"/>
              </w:rPr>
            </w:pPr>
            <w:r>
              <w:rPr>
                <w:b/>
                <w:spacing w:val="-5"/>
                <w:sz w:val="20"/>
              </w:rPr>
              <w:t>$0</w:t>
            </w:r>
          </w:p>
        </w:tc>
        <w:tc>
          <w:tcPr>
            <w:tcW w:w="1456" w:type="dxa"/>
            <w:tcBorders>
              <w:top w:val="single" w:sz="6" w:space="0" w:color="CCCCCC"/>
            </w:tcBorders>
          </w:tcPr>
          <w:p>
            <w:pPr>
              <w:pStyle w:val="TableParagraph"/>
              <w:spacing w:before="151"/>
              <w:ind w:right="98"/>
              <w:rPr>
                <w:b/>
                <w:sz w:val="20"/>
              </w:rPr>
            </w:pPr>
            <w:r>
              <w:rPr>
                <w:b/>
                <w:spacing w:val="-5"/>
                <w:sz w:val="20"/>
              </w:rPr>
              <w:t>$0</w:t>
            </w:r>
          </w:p>
        </w:tc>
      </w:tr>
      <w:tr>
        <w:trPr>
          <w:trHeight w:val="1274" w:hRule="atLeast"/>
        </w:trPr>
        <w:tc>
          <w:tcPr>
            <w:tcW w:w="4325" w:type="dxa"/>
            <w:tcBorders>
              <w:bottom w:val="single" w:sz="6" w:space="0" w:color="CCCCCC"/>
            </w:tcBorders>
          </w:tcPr>
          <w:p>
            <w:pPr>
              <w:pStyle w:val="TableParagraph"/>
              <w:spacing w:before="236"/>
              <w:ind w:left="40"/>
              <w:jc w:val="left"/>
              <w:rPr>
                <w:sz w:val="28"/>
              </w:rPr>
            </w:pPr>
            <w:bookmarkStart w:name="10.5 Break-even Analysis" w:id="120"/>
            <w:bookmarkEnd w:id="120"/>
            <w:r>
              <w:rPr/>
            </w:r>
            <w:bookmarkStart w:name="_bookmark59" w:id="121"/>
            <w:bookmarkEnd w:id="121"/>
            <w:r>
              <w:rPr/>
            </w:r>
            <w:r>
              <w:rPr>
                <w:color w:val="1875D1"/>
                <w:spacing w:val="-4"/>
                <w:sz w:val="28"/>
              </w:rPr>
              <w:t>10.5</w:t>
            </w:r>
            <w:r>
              <w:rPr>
                <w:color w:val="1875D1"/>
                <w:spacing w:val="-8"/>
                <w:sz w:val="28"/>
              </w:rPr>
              <w:t> </w:t>
            </w:r>
            <w:r>
              <w:rPr>
                <w:color w:val="1875D1"/>
                <w:spacing w:val="-4"/>
                <w:sz w:val="28"/>
              </w:rPr>
              <w:t>Break-even</w:t>
            </w:r>
            <w:r>
              <w:rPr>
                <w:color w:val="1875D1"/>
                <w:spacing w:val="-8"/>
                <w:sz w:val="28"/>
              </w:rPr>
              <w:t> </w:t>
            </w:r>
            <w:r>
              <w:rPr>
                <w:color w:val="1875D1"/>
                <w:spacing w:val="-4"/>
                <w:sz w:val="28"/>
              </w:rPr>
              <w:t>Analysis</w:t>
            </w:r>
          </w:p>
        </w:tc>
        <w:tc>
          <w:tcPr>
            <w:tcW w:w="2602"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88"/>
              <w:jc w:val="left"/>
              <w:rPr>
                <w:b/>
                <w:sz w:val="21"/>
              </w:rPr>
            </w:pPr>
          </w:p>
          <w:p>
            <w:pPr>
              <w:pStyle w:val="TableParagraph"/>
              <w:spacing w:before="1"/>
              <w:ind w:right="612"/>
              <w:rPr>
                <w:b/>
                <w:sz w:val="21"/>
              </w:rPr>
            </w:pPr>
            <w:r>
              <w:rPr>
                <w:b/>
                <w:sz w:val="21"/>
              </w:rPr>
              <w:t>2025-</w:t>
            </w:r>
            <w:r>
              <w:rPr>
                <w:b/>
                <w:spacing w:val="-5"/>
                <w:sz w:val="21"/>
              </w:rPr>
              <w:t>26</w:t>
            </w:r>
          </w:p>
        </w:tc>
        <w:tc>
          <w:tcPr>
            <w:tcW w:w="1903"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88"/>
              <w:jc w:val="left"/>
              <w:rPr>
                <w:b/>
                <w:sz w:val="21"/>
              </w:rPr>
            </w:pPr>
          </w:p>
          <w:p>
            <w:pPr>
              <w:pStyle w:val="TableParagraph"/>
              <w:spacing w:before="1"/>
              <w:ind w:right="586"/>
              <w:rPr>
                <w:b/>
                <w:sz w:val="21"/>
              </w:rPr>
            </w:pPr>
            <w:r>
              <w:rPr>
                <w:b/>
                <w:sz w:val="21"/>
              </w:rPr>
              <w:t>2026-</w:t>
            </w:r>
            <w:r>
              <w:rPr>
                <w:b/>
                <w:spacing w:val="-5"/>
                <w:sz w:val="21"/>
              </w:rPr>
              <w:t>27</w:t>
            </w:r>
          </w:p>
        </w:tc>
        <w:tc>
          <w:tcPr>
            <w:tcW w:w="1456" w:type="dxa"/>
            <w:tcBorders>
              <w:bottom w:val="single" w:sz="6" w:space="0" w:color="CCCCCC"/>
            </w:tcBorders>
          </w:tcPr>
          <w:p>
            <w:pPr>
              <w:pStyle w:val="TableParagraph"/>
              <w:spacing w:before="0"/>
              <w:jc w:val="left"/>
              <w:rPr>
                <w:b/>
                <w:sz w:val="21"/>
              </w:rPr>
            </w:pPr>
          </w:p>
          <w:p>
            <w:pPr>
              <w:pStyle w:val="TableParagraph"/>
              <w:spacing w:before="0"/>
              <w:jc w:val="left"/>
              <w:rPr>
                <w:b/>
                <w:sz w:val="21"/>
              </w:rPr>
            </w:pPr>
          </w:p>
          <w:p>
            <w:pPr>
              <w:pStyle w:val="TableParagraph"/>
              <w:spacing w:before="88"/>
              <w:jc w:val="left"/>
              <w:rPr>
                <w:b/>
                <w:sz w:val="21"/>
              </w:rPr>
            </w:pPr>
          </w:p>
          <w:p>
            <w:pPr>
              <w:pStyle w:val="TableParagraph"/>
              <w:spacing w:before="1"/>
              <w:ind w:right="113"/>
              <w:rPr>
                <w:b/>
                <w:sz w:val="21"/>
              </w:rPr>
            </w:pPr>
            <w:r>
              <w:rPr>
                <w:b/>
                <w:sz w:val="21"/>
              </w:rPr>
              <w:t>2027-</w:t>
            </w:r>
            <w:r>
              <w:rPr>
                <w:b/>
                <w:spacing w:val="-5"/>
                <w:sz w:val="21"/>
              </w:rPr>
              <w:t>28</w:t>
            </w:r>
          </w:p>
        </w:tc>
      </w:tr>
      <w:tr>
        <w:trPr>
          <w:trHeight w:val="554" w:hRule="atLeast"/>
        </w:trPr>
        <w:tc>
          <w:tcPr>
            <w:tcW w:w="4325" w:type="dxa"/>
            <w:tcBorders>
              <w:top w:val="single" w:sz="6" w:space="0" w:color="CCCCCC"/>
              <w:bottom w:val="single" w:sz="6" w:space="0" w:color="CCCCCC"/>
            </w:tcBorders>
          </w:tcPr>
          <w:p>
            <w:pPr>
              <w:pStyle w:val="TableParagraph"/>
              <w:spacing w:before="160"/>
              <w:ind w:left="55"/>
              <w:jc w:val="left"/>
              <w:rPr>
                <w:sz w:val="21"/>
              </w:rPr>
            </w:pPr>
            <w:r>
              <w:rPr>
                <w:sz w:val="21"/>
              </w:rPr>
              <w:t>Starting</w:t>
            </w:r>
            <w:r>
              <w:rPr>
                <w:spacing w:val="-3"/>
                <w:sz w:val="21"/>
              </w:rPr>
              <w:t> </w:t>
            </w:r>
            <w:r>
              <w:rPr>
                <w:spacing w:val="-2"/>
                <w:sz w:val="21"/>
              </w:rPr>
              <w:t>Revenue</w:t>
            </w:r>
          </w:p>
        </w:tc>
        <w:tc>
          <w:tcPr>
            <w:tcW w:w="2602" w:type="dxa"/>
            <w:tcBorders>
              <w:top w:val="single" w:sz="6" w:space="0" w:color="CCCCCC"/>
              <w:bottom w:val="single" w:sz="6" w:space="0" w:color="CCCCCC"/>
            </w:tcBorders>
          </w:tcPr>
          <w:p>
            <w:pPr>
              <w:pStyle w:val="TableParagraph"/>
              <w:ind w:right="613"/>
              <w:rPr>
                <w:sz w:val="20"/>
              </w:rPr>
            </w:pPr>
            <w:r>
              <w:rPr>
                <w:spacing w:val="-5"/>
                <w:w w:val="110"/>
                <w:sz w:val="20"/>
              </w:rPr>
              <w:t>$0</w:t>
            </w:r>
          </w:p>
        </w:tc>
        <w:tc>
          <w:tcPr>
            <w:tcW w:w="1903" w:type="dxa"/>
            <w:tcBorders>
              <w:top w:val="single" w:sz="6" w:space="0" w:color="CCCCCC"/>
              <w:bottom w:val="single" w:sz="6" w:space="0" w:color="CCCCCC"/>
            </w:tcBorders>
          </w:tcPr>
          <w:p>
            <w:pPr>
              <w:pStyle w:val="TableParagraph"/>
              <w:ind w:right="587"/>
              <w:rPr>
                <w:sz w:val="20"/>
              </w:rPr>
            </w:pPr>
            <w:r>
              <w:rPr>
                <w:spacing w:val="-5"/>
                <w:w w:val="110"/>
                <w:sz w:val="20"/>
              </w:rPr>
              <w:t>$0</w:t>
            </w:r>
          </w:p>
        </w:tc>
        <w:tc>
          <w:tcPr>
            <w:tcW w:w="1456" w:type="dxa"/>
            <w:tcBorders>
              <w:top w:val="single" w:sz="6" w:space="0" w:color="CCCCCC"/>
              <w:bottom w:val="single" w:sz="6" w:space="0" w:color="CCCCCC"/>
            </w:tcBorders>
          </w:tcPr>
          <w:p>
            <w:pPr>
              <w:pStyle w:val="TableParagraph"/>
              <w:ind w:right="113"/>
              <w:rPr>
                <w:sz w:val="20"/>
              </w:rPr>
            </w:pPr>
            <w:r>
              <w:rPr>
                <w:spacing w:val="-5"/>
                <w:w w:val="110"/>
                <w:sz w:val="20"/>
              </w:rPr>
              <w:t>$0</w:t>
            </w:r>
          </w:p>
        </w:tc>
      </w:tr>
      <w:tr>
        <w:trPr>
          <w:trHeight w:val="554" w:hRule="atLeast"/>
        </w:trPr>
        <w:tc>
          <w:tcPr>
            <w:tcW w:w="4325" w:type="dxa"/>
            <w:tcBorders>
              <w:top w:val="single" w:sz="6" w:space="0" w:color="CCCCCC"/>
              <w:bottom w:val="single" w:sz="6" w:space="0" w:color="CCCCCC"/>
            </w:tcBorders>
          </w:tcPr>
          <w:p>
            <w:pPr>
              <w:pStyle w:val="TableParagraph"/>
              <w:spacing w:before="160"/>
              <w:ind w:left="55"/>
              <w:jc w:val="left"/>
              <w:rPr>
                <w:sz w:val="21"/>
              </w:rPr>
            </w:pPr>
            <w:r>
              <w:rPr>
                <w:sz w:val="21"/>
              </w:rPr>
              <w:t>Net</w:t>
            </w:r>
            <w:r>
              <w:rPr>
                <w:spacing w:val="-10"/>
                <w:sz w:val="21"/>
              </w:rPr>
              <w:t> </w:t>
            </w:r>
            <w:r>
              <w:rPr>
                <w:spacing w:val="-2"/>
                <w:sz w:val="21"/>
              </w:rPr>
              <w:t>Revenue</w:t>
            </w:r>
          </w:p>
        </w:tc>
        <w:tc>
          <w:tcPr>
            <w:tcW w:w="2602" w:type="dxa"/>
            <w:tcBorders>
              <w:top w:val="single" w:sz="6" w:space="0" w:color="CCCCCC"/>
              <w:bottom w:val="single" w:sz="6" w:space="0" w:color="CCCCCC"/>
            </w:tcBorders>
          </w:tcPr>
          <w:p>
            <w:pPr>
              <w:pStyle w:val="TableParagraph"/>
              <w:ind w:right="613"/>
              <w:rPr>
                <w:sz w:val="20"/>
              </w:rPr>
            </w:pPr>
            <w:r>
              <w:rPr>
                <w:spacing w:val="-5"/>
                <w:w w:val="110"/>
                <w:sz w:val="20"/>
              </w:rPr>
              <w:t>$0</w:t>
            </w:r>
          </w:p>
        </w:tc>
        <w:tc>
          <w:tcPr>
            <w:tcW w:w="1903" w:type="dxa"/>
            <w:tcBorders>
              <w:top w:val="single" w:sz="6" w:space="0" w:color="CCCCCC"/>
              <w:bottom w:val="single" w:sz="6" w:space="0" w:color="CCCCCC"/>
            </w:tcBorders>
          </w:tcPr>
          <w:p>
            <w:pPr>
              <w:pStyle w:val="TableParagraph"/>
              <w:ind w:right="587"/>
              <w:rPr>
                <w:sz w:val="20"/>
              </w:rPr>
            </w:pPr>
            <w:r>
              <w:rPr>
                <w:spacing w:val="-5"/>
                <w:w w:val="110"/>
                <w:sz w:val="20"/>
              </w:rPr>
              <w:t>$0</w:t>
            </w:r>
          </w:p>
        </w:tc>
        <w:tc>
          <w:tcPr>
            <w:tcW w:w="1456" w:type="dxa"/>
            <w:tcBorders>
              <w:top w:val="single" w:sz="6" w:space="0" w:color="CCCCCC"/>
              <w:bottom w:val="single" w:sz="6" w:space="0" w:color="CCCCCC"/>
            </w:tcBorders>
          </w:tcPr>
          <w:p>
            <w:pPr>
              <w:pStyle w:val="TableParagraph"/>
              <w:ind w:right="113"/>
              <w:rPr>
                <w:sz w:val="20"/>
              </w:rPr>
            </w:pPr>
            <w:r>
              <w:rPr>
                <w:spacing w:val="-5"/>
                <w:w w:val="110"/>
                <w:sz w:val="20"/>
              </w:rPr>
              <w:t>$0</w:t>
            </w:r>
          </w:p>
        </w:tc>
      </w:tr>
      <w:tr>
        <w:trPr>
          <w:trHeight w:val="554" w:hRule="atLeast"/>
        </w:trPr>
        <w:tc>
          <w:tcPr>
            <w:tcW w:w="4325" w:type="dxa"/>
            <w:tcBorders>
              <w:top w:val="single" w:sz="6" w:space="0" w:color="CCCCCC"/>
              <w:bottom w:val="single" w:sz="6" w:space="0" w:color="CCCCCC"/>
            </w:tcBorders>
          </w:tcPr>
          <w:p>
            <w:pPr>
              <w:pStyle w:val="TableParagraph"/>
              <w:spacing w:before="160"/>
              <w:ind w:left="55"/>
              <w:jc w:val="left"/>
              <w:rPr>
                <w:b/>
                <w:sz w:val="21"/>
              </w:rPr>
            </w:pPr>
            <w:r>
              <w:rPr>
                <w:b/>
                <w:sz w:val="21"/>
              </w:rPr>
              <w:t>Closing</w:t>
            </w:r>
            <w:r>
              <w:rPr>
                <w:b/>
                <w:spacing w:val="10"/>
                <w:sz w:val="21"/>
              </w:rPr>
              <w:t> </w:t>
            </w:r>
            <w:r>
              <w:rPr>
                <w:b/>
                <w:spacing w:val="-2"/>
                <w:sz w:val="21"/>
              </w:rPr>
              <w:t>Revenue</w:t>
            </w:r>
          </w:p>
        </w:tc>
        <w:tc>
          <w:tcPr>
            <w:tcW w:w="2602" w:type="dxa"/>
            <w:tcBorders>
              <w:top w:val="single" w:sz="6" w:space="0" w:color="CCCCCC"/>
              <w:bottom w:val="single" w:sz="6" w:space="0" w:color="CCCCCC"/>
            </w:tcBorders>
          </w:tcPr>
          <w:p>
            <w:pPr>
              <w:pStyle w:val="TableParagraph"/>
              <w:ind w:right="613"/>
              <w:rPr>
                <w:b/>
                <w:sz w:val="20"/>
              </w:rPr>
            </w:pPr>
            <w:r>
              <w:rPr>
                <w:b/>
                <w:spacing w:val="-5"/>
                <w:sz w:val="20"/>
              </w:rPr>
              <w:t>$0</w:t>
            </w:r>
          </w:p>
        </w:tc>
        <w:tc>
          <w:tcPr>
            <w:tcW w:w="1903" w:type="dxa"/>
            <w:tcBorders>
              <w:top w:val="single" w:sz="6" w:space="0" w:color="CCCCCC"/>
              <w:bottom w:val="single" w:sz="6" w:space="0" w:color="CCCCCC"/>
            </w:tcBorders>
          </w:tcPr>
          <w:p>
            <w:pPr>
              <w:pStyle w:val="TableParagraph"/>
              <w:ind w:right="586"/>
              <w:rPr>
                <w:b/>
                <w:sz w:val="20"/>
              </w:rPr>
            </w:pPr>
            <w:r>
              <w:rPr>
                <w:b/>
                <w:spacing w:val="-5"/>
                <w:sz w:val="20"/>
              </w:rPr>
              <w:t>$0</w:t>
            </w:r>
          </w:p>
        </w:tc>
        <w:tc>
          <w:tcPr>
            <w:tcW w:w="1456" w:type="dxa"/>
            <w:tcBorders>
              <w:top w:val="single" w:sz="6" w:space="0" w:color="CCCCCC"/>
              <w:bottom w:val="single" w:sz="6" w:space="0" w:color="CCCCCC"/>
            </w:tcBorders>
          </w:tcPr>
          <w:p>
            <w:pPr>
              <w:pStyle w:val="TableParagraph"/>
              <w:ind w:right="113"/>
              <w:rPr>
                <w:b/>
                <w:sz w:val="20"/>
              </w:rPr>
            </w:pPr>
            <w:r>
              <w:rPr>
                <w:b/>
                <w:spacing w:val="-5"/>
                <w:sz w:val="20"/>
              </w:rPr>
              <w:t>$0</w:t>
            </w:r>
          </w:p>
        </w:tc>
      </w:tr>
    </w:tbl>
    <w:p>
      <w:pPr>
        <w:spacing w:after="0"/>
        <w:rPr>
          <w:sz w:val="20"/>
        </w:rPr>
        <w:sectPr>
          <w:type w:val="continuous"/>
          <w:pgSz w:w="11910" w:h="16840"/>
          <w:pgMar w:header="0" w:footer="450" w:top="880" w:bottom="280" w:left="700" w:right="420"/>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0"/>
        <w:gridCol w:w="3118"/>
        <w:gridCol w:w="1930"/>
        <w:gridCol w:w="1450"/>
      </w:tblGrid>
      <w:tr>
        <w:trPr>
          <w:trHeight w:val="1024" w:hRule="atLeast"/>
        </w:trPr>
        <w:tc>
          <w:tcPr>
            <w:tcW w:w="6828" w:type="dxa"/>
            <w:gridSpan w:val="2"/>
          </w:tcPr>
          <w:p>
            <w:pPr>
              <w:pStyle w:val="TableParagraph"/>
              <w:spacing w:before="1"/>
              <w:ind w:right="554"/>
              <w:rPr>
                <w:b/>
                <w:sz w:val="21"/>
              </w:rPr>
            </w:pPr>
            <w:r>
              <w:rPr>
                <w:b/>
                <w:sz w:val="21"/>
              </w:rPr>
              <w:t>2025-</w:t>
            </w:r>
            <w:r>
              <w:rPr>
                <w:b/>
                <w:spacing w:val="-5"/>
                <w:sz w:val="21"/>
              </w:rPr>
              <w:t>26</w:t>
            </w:r>
          </w:p>
        </w:tc>
        <w:tc>
          <w:tcPr>
            <w:tcW w:w="1930" w:type="dxa"/>
          </w:tcPr>
          <w:p>
            <w:pPr>
              <w:pStyle w:val="TableParagraph"/>
              <w:spacing w:before="1"/>
              <w:ind w:right="555"/>
              <w:rPr>
                <w:b/>
                <w:sz w:val="21"/>
              </w:rPr>
            </w:pPr>
            <w:r>
              <w:rPr>
                <w:b/>
                <w:sz w:val="21"/>
              </w:rPr>
              <w:t>2026-</w:t>
            </w:r>
            <w:r>
              <w:rPr>
                <w:b/>
                <w:spacing w:val="-5"/>
                <w:sz w:val="21"/>
              </w:rPr>
              <w:t>27</w:t>
            </w:r>
          </w:p>
        </w:tc>
        <w:tc>
          <w:tcPr>
            <w:tcW w:w="1450" w:type="dxa"/>
          </w:tcPr>
          <w:p>
            <w:pPr>
              <w:pStyle w:val="TableParagraph"/>
              <w:spacing w:before="1"/>
              <w:ind w:right="75"/>
              <w:rPr>
                <w:b/>
                <w:sz w:val="21"/>
              </w:rPr>
            </w:pPr>
            <w:r>
              <w:rPr>
                <w:b/>
                <w:sz w:val="21"/>
              </w:rPr>
              <w:t>2027-</w:t>
            </w:r>
            <w:r>
              <w:rPr>
                <w:b/>
                <w:spacing w:val="-5"/>
                <w:sz w:val="21"/>
              </w:rPr>
              <w:t>28</w:t>
            </w:r>
          </w:p>
        </w:tc>
      </w:tr>
      <w:tr>
        <w:trPr>
          <w:trHeight w:val="554" w:hRule="atLeast"/>
        </w:trPr>
        <w:tc>
          <w:tcPr>
            <w:tcW w:w="3710" w:type="dxa"/>
            <w:tcBorders>
              <w:top w:val="single" w:sz="6" w:space="0" w:color="CCCCCC"/>
              <w:bottom w:val="single" w:sz="6" w:space="0" w:color="CCCCCC"/>
            </w:tcBorders>
          </w:tcPr>
          <w:p>
            <w:pPr>
              <w:pStyle w:val="TableParagraph"/>
              <w:spacing w:before="160"/>
              <w:ind w:left="14"/>
              <w:jc w:val="left"/>
              <w:rPr>
                <w:sz w:val="21"/>
              </w:rPr>
            </w:pPr>
            <w:r>
              <w:rPr/>
              <mc:AlternateContent>
                <mc:Choice Requires="wps">
                  <w:drawing>
                    <wp:anchor distT="0" distB="0" distL="0" distR="0" allowOverlap="1" layoutInCell="1" locked="0" behindDoc="1" simplePos="0" relativeHeight="485913600">
                      <wp:simplePos x="0" y="0"/>
                      <wp:positionH relativeFrom="column">
                        <wp:posOffset>0</wp:posOffset>
                      </wp:positionH>
                      <wp:positionV relativeFrom="paragraph">
                        <wp:posOffset>-371321</wp:posOffset>
                      </wp:positionV>
                      <wp:extent cx="6480175" cy="952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6480175" cy="9525"/>
                                <a:chExt cx="6480175" cy="9525"/>
                              </a:xfrm>
                            </wpg:grpSpPr>
                            <wps:wsp>
                              <wps:cNvPr id="247" name="Graphic 247"/>
                              <wps:cNvSpPr/>
                              <wps:spPr>
                                <a:xfrm>
                                  <a:off x="-8" y="6"/>
                                  <a:ext cx="6480175" cy="9525"/>
                                </a:xfrm>
                                <a:custGeom>
                                  <a:avLst/>
                                  <a:gdLst/>
                                  <a:ahLst/>
                                  <a:cxnLst/>
                                  <a:rect l="l" t="t" r="r" b="b"/>
                                  <a:pathLst>
                                    <a:path w="6480175" h="9525">
                                      <a:moveTo>
                                        <a:pt x="2804858" y="9525"/>
                                      </a:moveTo>
                                      <a:lnTo>
                                        <a:pt x="2795333" y="0"/>
                                      </a:lnTo>
                                      <a:lnTo>
                                        <a:pt x="9525" y="0"/>
                                      </a:lnTo>
                                      <a:lnTo>
                                        <a:pt x="0" y="9525"/>
                                      </a:lnTo>
                                      <a:lnTo>
                                        <a:pt x="2804858" y="9525"/>
                                      </a:lnTo>
                                      <a:close/>
                                    </a:path>
                                    <a:path w="6480175" h="9525">
                                      <a:moveTo>
                                        <a:pt x="4029900" y="9525"/>
                                      </a:moveTo>
                                      <a:lnTo>
                                        <a:pt x="4020375" y="0"/>
                                      </a:lnTo>
                                      <a:lnTo>
                                        <a:pt x="2814383" y="0"/>
                                      </a:lnTo>
                                      <a:lnTo>
                                        <a:pt x="2804858" y="9525"/>
                                      </a:lnTo>
                                      <a:lnTo>
                                        <a:pt x="4029900" y="9525"/>
                                      </a:lnTo>
                                      <a:close/>
                                    </a:path>
                                    <a:path w="6480175" h="9525">
                                      <a:moveTo>
                                        <a:pt x="5254955" y="9525"/>
                                      </a:moveTo>
                                      <a:lnTo>
                                        <a:pt x="5245430" y="0"/>
                                      </a:lnTo>
                                      <a:lnTo>
                                        <a:pt x="4039425" y="0"/>
                                      </a:lnTo>
                                      <a:lnTo>
                                        <a:pt x="4029900" y="9525"/>
                                      </a:lnTo>
                                      <a:lnTo>
                                        <a:pt x="5254955" y="9525"/>
                                      </a:lnTo>
                                      <a:close/>
                                    </a:path>
                                    <a:path w="6480175" h="9525">
                                      <a:moveTo>
                                        <a:pt x="6479997" y="9525"/>
                                      </a:moveTo>
                                      <a:lnTo>
                                        <a:pt x="6470472" y="0"/>
                                      </a:lnTo>
                                      <a:lnTo>
                                        <a:pt x="5264480" y="0"/>
                                      </a:lnTo>
                                      <a:lnTo>
                                        <a:pt x="5254955" y="9525"/>
                                      </a:lnTo>
                                      <a:lnTo>
                                        <a:pt x="6479997" y="9525"/>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0pt;margin-top:-29.237938pt;width:510.25pt;height:.75pt;mso-position-horizontal-relative:column;mso-position-vertical-relative:paragraph;z-index:-17402880" id="docshapegroup108" coordorigin="0,-585" coordsize="10205,15">
                      <v:shape style="position:absolute;left:-1;top:-585;width:10205;height:15" id="docshape109" coordorigin="0,-585" coordsize="10205,15" path="m4417,-570l4402,-585,15,-585,0,-570,4417,-570xm6346,-570l6331,-585,4432,-585,4417,-570,6346,-570xm8276,-570l8261,-585,6361,-585,6346,-570,8276,-570xm10205,-570l10190,-585,8291,-585,8276,-570,10205,-570xe" filled="true" fillcolor="#cccccc" stroked="false">
                        <v:path arrowok="t"/>
                        <v:fill type="solid"/>
                      </v:shape>
                      <w10:wrap type="none"/>
                    </v:group>
                  </w:pict>
                </mc:Fallback>
              </mc:AlternateContent>
            </w:r>
            <w:r>
              <w:rPr>
                <w:sz w:val="21"/>
              </w:rPr>
              <w:t>Starting</w:t>
            </w:r>
            <w:r>
              <w:rPr>
                <w:spacing w:val="-3"/>
                <w:sz w:val="21"/>
              </w:rPr>
              <w:t> </w:t>
            </w:r>
            <w:r>
              <w:rPr>
                <w:spacing w:val="-2"/>
                <w:sz w:val="21"/>
              </w:rPr>
              <w:t>Expense</w:t>
            </w:r>
          </w:p>
        </w:tc>
        <w:tc>
          <w:tcPr>
            <w:tcW w:w="3118" w:type="dxa"/>
            <w:tcBorders>
              <w:top w:val="single" w:sz="6" w:space="0" w:color="CCCCCC"/>
              <w:bottom w:val="single" w:sz="6" w:space="0" w:color="CCCCCC"/>
            </w:tcBorders>
          </w:tcPr>
          <w:p>
            <w:pPr>
              <w:pStyle w:val="TableParagraph"/>
              <w:ind w:right="554"/>
              <w:rPr>
                <w:sz w:val="20"/>
              </w:rPr>
            </w:pPr>
            <w:r>
              <w:rPr>
                <w:spacing w:val="-5"/>
                <w:w w:val="110"/>
                <w:sz w:val="20"/>
              </w:rPr>
              <w:t>$0</w:t>
            </w:r>
          </w:p>
        </w:tc>
        <w:tc>
          <w:tcPr>
            <w:tcW w:w="1930" w:type="dxa"/>
            <w:tcBorders>
              <w:top w:val="single" w:sz="6" w:space="0" w:color="CCCCCC"/>
              <w:bottom w:val="single" w:sz="6" w:space="0" w:color="CCCCCC"/>
            </w:tcBorders>
          </w:tcPr>
          <w:p>
            <w:pPr>
              <w:pStyle w:val="TableParagraph"/>
              <w:ind w:right="555"/>
              <w:rPr>
                <w:sz w:val="20"/>
              </w:rPr>
            </w:pPr>
            <w:r>
              <w:rPr>
                <w:spacing w:val="-5"/>
                <w:w w:val="110"/>
                <w:sz w:val="20"/>
              </w:rPr>
              <w:t>$0</w:t>
            </w:r>
          </w:p>
        </w:tc>
        <w:tc>
          <w:tcPr>
            <w:tcW w:w="1450" w:type="dxa"/>
            <w:tcBorders>
              <w:top w:val="single" w:sz="6" w:space="0" w:color="CCCCCC"/>
              <w:bottom w:val="single" w:sz="6" w:space="0" w:color="CCCCCC"/>
            </w:tcBorders>
          </w:tcPr>
          <w:p>
            <w:pPr>
              <w:pStyle w:val="TableParagraph"/>
              <w:ind w:right="76"/>
              <w:rPr>
                <w:sz w:val="20"/>
              </w:rPr>
            </w:pPr>
            <w:r>
              <w:rPr>
                <w:spacing w:val="-5"/>
                <w:w w:val="110"/>
                <w:sz w:val="20"/>
              </w:rPr>
              <w:t>$0</w:t>
            </w:r>
          </w:p>
        </w:tc>
      </w:tr>
      <w:tr>
        <w:trPr>
          <w:trHeight w:val="554" w:hRule="atLeast"/>
        </w:trPr>
        <w:tc>
          <w:tcPr>
            <w:tcW w:w="3710" w:type="dxa"/>
            <w:tcBorders>
              <w:top w:val="single" w:sz="6" w:space="0" w:color="CCCCCC"/>
              <w:bottom w:val="single" w:sz="6" w:space="0" w:color="CCCCCC"/>
            </w:tcBorders>
          </w:tcPr>
          <w:p>
            <w:pPr>
              <w:pStyle w:val="TableParagraph"/>
              <w:spacing w:before="160"/>
              <w:ind w:left="14"/>
              <w:jc w:val="left"/>
              <w:rPr>
                <w:sz w:val="21"/>
              </w:rPr>
            </w:pPr>
            <w:r>
              <w:rPr>
                <w:sz w:val="21"/>
              </w:rPr>
              <w:t>Net</w:t>
            </w:r>
            <w:r>
              <w:rPr>
                <w:spacing w:val="-10"/>
                <w:sz w:val="21"/>
              </w:rPr>
              <w:t> </w:t>
            </w:r>
            <w:r>
              <w:rPr>
                <w:spacing w:val="-2"/>
                <w:sz w:val="21"/>
              </w:rPr>
              <w:t>Expense</w:t>
            </w:r>
          </w:p>
        </w:tc>
        <w:tc>
          <w:tcPr>
            <w:tcW w:w="3118" w:type="dxa"/>
            <w:tcBorders>
              <w:top w:val="single" w:sz="6" w:space="0" w:color="CCCCCC"/>
              <w:bottom w:val="single" w:sz="6" w:space="0" w:color="CCCCCC"/>
            </w:tcBorders>
          </w:tcPr>
          <w:p>
            <w:pPr>
              <w:pStyle w:val="TableParagraph"/>
              <w:ind w:right="554"/>
              <w:rPr>
                <w:sz w:val="20"/>
              </w:rPr>
            </w:pPr>
            <w:r>
              <w:rPr>
                <w:spacing w:val="-5"/>
                <w:w w:val="110"/>
                <w:sz w:val="20"/>
              </w:rPr>
              <w:t>$0</w:t>
            </w:r>
          </w:p>
        </w:tc>
        <w:tc>
          <w:tcPr>
            <w:tcW w:w="1930" w:type="dxa"/>
            <w:tcBorders>
              <w:top w:val="single" w:sz="6" w:space="0" w:color="CCCCCC"/>
              <w:bottom w:val="single" w:sz="6" w:space="0" w:color="CCCCCC"/>
            </w:tcBorders>
          </w:tcPr>
          <w:p>
            <w:pPr>
              <w:pStyle w:val="TableParagraph"/>
              <w:ind w:right="555"/>
              <w:rPr>
                <w:sz w:val="20"/>
              </w:rPr>
            </w:pPr>
            <w:r>
              <w:rPr>
                <w:spacing w:val="-5"/>
                <w:w w:val="110"/>
                <w:sz w:val="20"/>
              </w:rPr>
              <w:t>$0</w:t>
            </w:r>
          </w:p>
        </w:tc>
        <w:tc>
          <w:tcPr>
            <w:tcW w:w="1450" w:type="dxa"/>
            <w:tcBorders>
              <w:top w:val="single" w:sz="6" w:space="0" w:color="CCCCCC"/>
              <w:bottom w:val="single" w:sz="6" w:space="0" w:color="CCCCCC"/>
            </w:tcBorders>
          </w:tcPr>
          <w:p>
            <w:pPr>
              <w:pStyle w:val="TableParagraph"/>
              <w:ind w:right="76"/>
              <w:rPr>
                <w:sz w:val="20"/>
              </w:rPr>
            </w:pPr>
            <w:r>
              <w:rPr>
                <w:spacing w:val="-5"/>
                <w:w w:val="110"/>
                <w:sz w:val="20"/>
              </w:rPr>
              <w:t>$0</w:t>
            </w:r>
          </w:p>
        </w:tc>
      </w:tr>
      <w:tr>
        <w:trPr>
          <w:trHeight w:val="554" w:hRule="atLeast"/>
        </w:trPr>
        <w:tc>
          <w:tcPr>
            <w:tcW w:w="3710" w:type="dxa"/>
            <w:tcBorders>
              <w:top w:val="single" w:sz="6" w:space="0" w:color="CCCCCC"/>
              <w:bottom w:val="single" w:sz="6" w:space="0" w:color="CCCCCC"/>
            </w:tcBorders>
          </w:tcPr>
          <w:p>
            <w:pPr>
              <w:pStyle w:val="TableParagraph"/>
              <w:spacing w:before="160"/>
              <w:ind w:left="14"/>
              <w:jc w:val="left"/>
              <w:rPr>
                <w:b/>
                <w:sz w:val="21"/>
              </w:rPr>
            </w:pPr>
            <w:r>
              <w:rPr>
                <w:b/>
                <w:sz w:val="21"/>
              </w:rPr>
              <w:t>Closing</w:t>
            </w:r>
            <w:r>
              <w:rPr>
                <w:b/>
                <w:spacing w:val="10"/>
                <w:sz w:val="21"/>
              </w:rPr>
              <w:t> </w:t>
            </w:r>
            <w:r>
              <w:rPr>
                <w:b/>
                <w:spacing w:val="-2"/>
                <w:sz w:val="21"/>
              </w:rPr>
              <w:t>Expense</w:t>
            </w:r>
          </w:p>
        </w:tc>
        <w:tc>
          <w:tcPr>
            <w:tcW w:w="3118" w:type="dxa"/>
            <w:tcBorders>
              <w:top w:val="single" w:sz="6" w:space="0" w:color="CCCCCC"/>
              <w:bottom w:val="single" w:sz="6" w:space="0" w:color="CCCCCC"/>
            </w:tcBorders>
          </w:tcPr>
          <w:p>
            <w:pPr>
              <w:pStyle w:val="TableParagraph"/>
              <w:ind w:right="554"/>
              <w:rPr>
                <w:b/>
                <w:sz w:val="20"/>
              </w:rPr>
            </w:pPr>
            <w:r>
              <w:rPr>
                <w:b/>
                <w:spacing w:val="-5"/>
                <w:sz w:val="20"/>
              </w:rPr>
              <w:t>$0</w:t>
            </w:r>
          </w:p>
        </w:tc>
        <w:tc>
          <w:tcPr>
            <w:tcW w:w="1930" w:type="dxa"/>
            <w:tcBorders>
              <w:top w:val="single" w:sz="6" w:space="0" w:color="CCCCCC"/>
              <w:bottom w:val="single" w:sz="6" w:space="0" w:color="CCCCCC"/>
            </w:tcBorders>
          </w:tcPr>
          <w:p>
            <w:pPr>
              <w:pStyle w:val="TableParagraph"/>
              <w:ind w:right="555"/>
              <w:rPr>
                <w:b/>
                <w:sz w:val="20"/>
              </w:rPr>
            </w:pPr>
            <w:r>
              <w:rPr>
                <w:b/>
                <w:spacing w:val="-5"/>
                <w:sz w:val="20"/>
              </w:rPr>
              <w:t>$0</w:t>
            </w:r>
          </w:p>
        </w:tc>
        <w:tc>
          <w:tcPr>
            <w:tcW w:w="1450" w:type="dxa"/>
            <w:tcBorders>
              <w:top w:val="single" w:sz="6" w:space="0" w:color="CCCCCC"/>
              <w:bottom w:val="single" w:sz="6" w:space="0" w:color="CCCCCC"/>
            </w:tcBorders>
          </w:tcPr>
          <w:p>
            <w:pPr>
              <w:pStyle w:val="TableParagraph"/>
              <w:ind w:right="76"/>
              <w:rPr>
                <w:b/>
                <w:sz w:val="20"/>
              </w:rPr>
            </w:pPr>
            <w:r>
              <w:rPr>
                <w:b/>
                <w:spacing w:val="-5"/>
                <w:sz w:val="20"/>
              </w:rPr>
              <w:t>$0</w:t>
            </w:r>
          </w:p>
        </w:tc>
      </w:tr>
    </w:tbl>
    <w:p>
      <w:pPr>
        <w:pStyle w:val="BodyText"/>
        <w:rPr>
          <w:b/>
          <w:sz w:val="20"/>
        </w:rPr>
      </w:pPr>
    </w:p>
    <w:p>
      <w:pPr>
        <w:pStyle w:val="BodyText"/>
        <w:spacing w:before="110"/>
        <w:rPr>
          <w:b/>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0"/>
        <w:gridCol w:w="3118"/>
        <w:gridCol w:w="1930"/>
        <w:gridCol w:w="1450"/>
      </w:tblGrid>
      <w:tr>
        <w:trPr>
          <w:trHeight w:val="554" w:hRule="atLeast"/>
        </w:trPr>
        <w:tc>
          <w:tcPr>
            <w:tcW w:w="3710" w:type="dxa"/>
            <w:tcBorders>
              <w:top w:val="single" w:sz="6" w:space="0" w:color="CCCCCC"/>
              <w:bottom w:val="single" w:sz="6" w:space="0" w:color="CCCCCC"/>
            </w:tcBorders>
          </w:tcPr>
          <w:p>
            <w:pPr>
              <w:pStyle w:val="TableParagraph"/>
              <w:spacing w:before="160"/>
              <w:ind w:left="14"/>
              <w:jc w:val="left"/>
              <w:rPr>
                <w:b/>
                <w:sz w:val="21"/>
              </w:rPr>
            </w:pPr>
            <w:r>
              <w:rPr>
                <w:b/>
                <w:sz w:val="21"/>
              </w:rPr>
              <w:t>Is</w:t>
            </w:r>
            <w:r>
              <w:rPr>
                <w:b/>
                <w:spacing w:val="-5"/>
                <w:sz w:val="21"/>
              </w:rPr>
              <w:t> </w:t>
            </w:r>
            <w:r>
              <w:rPr>
                <w:b/>
                <w:sz w:val="21"/>
              </w:rPr>
              <w:t>Break</w:t>
            </w:r>
            <w:r>
              <w:rPr>
                <w:b/>
                <w:spacing w:val="-5"/>
                <w:sz w:val="21"/>
              </w:rPr>
              <w:t> </w:t>
            </w:r>
            <w:r>
              <w:rPr>
                <w:b/>
                <w:spacing w:val="-2"/>
                <w:sz w:val="21"/>
              </w:rPr>
              <w:t>Even?</w:t>
            </w:r>
          </w:p>
        </w:tc>
        <w:tc>
          <w:tcPr>
            <w:tcW w:w="3118" w:type="dxa"/>
            <w:tcBorders>
              <w:top w:val="single" w:sz="6" w:space="0" w:color="CCCCCC"/>
              <w:bottom w:val="single" w:sz="6" w:space="0" w:color="CCCCCC"/>
            </w:tcBorders>
          </w:tcPr>
          <w:p>
            <w:pPr>
              <w:pStyle w:val="TableParagraph"/>
              <w:ind w:right="554"/>
              <w:rPr>
                <w:b/>
                <w:sz w:val="20"/>
              </w:rPr>
            </w:pPr>
            <w:r>
              <w:rPr>
                <w:b/>
                <w:spacing w:val="-10"/>
                <w:sz w:val="20"/>
              </w:rPr>
              <w:t>0</w:t>
            </w:r>
          </w:p>
        </w:tc>
        <w:tc>
          <w:tcPr>
            <w:tcW w:w="1930" w:type="dxa"/>
            <w:tcBorders>
              <w:top w:val="single" w:sz="6" w:space="0" w:color="CCCCCC"/>
              <w:bottom w:val="single" w:sz="6" w:space="0" w:color="CCCCCC"/>
            </w:tcBorders>
          </w:tcPr>
          <w:p>
            <w:pPr>
              <w:pStyle w:val="TableParagraph"/>
              <w:ind w:right="555"/>
              <w:rPr>
                <w:b/>
                <w:sz w:val="20"/>
              </w:rPr>
            </w:pPr>
            <w:r>
              <w:rPr>
                <w:b/>
                <w:spacing w:val="-10"/>
                <w:sz w:val="20"/>
              </w:rPr>
              <w:t>0</w:t>
            </w:r>
          </w:p>
        </w:tc>
        <w:tc>
          <w:tcPr>
            <w:tcW w:w="1450" w:type="dxa"/>
            <w:tcBorders>
              <w:top w:val="single" w:sz="6" w:space="0" w:color="CCCCCC"/>
              <w:bottom w:val="single" w:sz="6" w:space="0" w:color="CCCCCC"/>
            </w:tcBorders>
          </w:tcPr>
          <w:p>
            <w:pPr>
              <w:pStyle w:val="TableParagraph"/>
              <w:ind w:right="76"/>
              <w:rPr>
                <w:b/>
                <w:sz w:val="20"/>
              </w:rPr>
            </w:pPr>
            <w:r>
              <w:rPr>
                <w:b/>
                <w:spacing w:val="-10"/>
                <w:sz w:val="20"/>
              </w:rPr>
              <w:t>0</w:t>
            </w:r>
          </w:p>
        </w:tc>
      </w:tr>
      <w:tr>
        <w:trPr>
          <w:trHeight w:val="554" w:hRule="atLeast"/>
        </w:trPr>
        <w:tc>
          <w:tcPr>
            <w:tcW w:w="3710" w:type="dxa"/>
            <w:tcBorders>
              <w:top w:val="single" w:sz="6" w:space="0" w:color="CCCCCC"/>
              <w:bottom w:val="single" w:sz="6" w:space="0" w:color="CCCCCC"/>
            </w:tcBorders>
          </w:tcPr>
          <w:p>
            <w:pPr>
              <w:pStyle w:val="TableParagraph"/>
              <w:spacing w:before="160"/>
              <w:ind w:left="14"/>
              <w:jc w:val="left"/>
              <w:rPr>
                <w:b/>
                <w:sz w:val="21"/>
              </w:rPr>
            </w:pPr>
            <w:r>
              <w:rPr>
                <w:b/>
                <w:spacing w:val="-4"/>
                <w:sz w:val="21"/>
              </w:rPr>
              <w:t>Break</w:t>
            </w:r>
            <w:r>
              <w:rPr>
                <w:b/>
                <w:spacing w:val="-8"/>
                <w:sz w:val="21"/>
              </w:rPr>
              <w:t> </w:t>
            </w:r>
            <w:r>
              <w:rPr>
                <w:b/>
                <w:spacing w:val="-4"/>
                <w:sz w:val="21"/>
              </w:rPr>
              <w:t>Even</w:t>
            </w:r>
            <w:r>
              <w:rPr>
                <w:b/>
                <w:spacing w:val="-8"/>
                <w:sz w:val="21"/>
              </w:rPr>
              <w:t> </w:t>
            </w:r>
            <w:r>
              <w:rPr>
                <w:b/>
                <w:spacing w:val="-4"/>
                <w:sz w:val="21"/>
              </w:rPr>
              <w:t>Month</w:t>
            </w:r>
          </w:p>
        </w:tc>
        <w:tc>
          <w:tcPr>
            <w:tcW w:w="3118" w:type="dxa"/>
            <w:tcBorders>
              <w:top w:val="single" w:sz="6" w:space="0" w:color="CCCCCC"/>
              <w:bottom w:val="single" w:sz="6" w:space="0" w:color="CCCCCC"/>
            </w:tcBorders>
          </w:tcPr>
          <w:p>
            <w:pPr>
              <w:pStyle w:val="TableParagraph"/>
              <w:ind w:right="554"/>
              <w:rPr>
                <w:b/>
                <w:sz w:val="20"/>
              </w:rPr>
            </w:pPr>
            <w:r>
              <w:rPr>
                <w:b/>
                <w:spacing w:val="-10"/>
                <w:sz w:val="20"/>
              </w:rPr>
              <w:t>0</w:t>
            </w:r>
          </w:p>
        </w:tc>
        <w:tc>
          <w:tcPr>
            <w:tcW w:w="1930" w:type="dxa"/>
            <w:tcBorders>
              <w:top w:val="single" w:sz="6" w:space="0" w:color="CCCCCC"/>
              <w:bottom w:val="single" w:sz="6" w:space="0" w:color="CCCCCC"/>
            </w:tcBorders>
          </w:tcPr>
          <w:p>
            <w:pPr>
              <w:pStyle w:val="TableParagraph"/>
              <w:ind w:right="555"/>
              <w:rPr>
                <w:b/>
                <w:sz w:val="20"/>
              </w:rPr>
            </w:pPr>
            <w:r>
              <w:rPr>
                <w:b/>
                <w:spacing w:val="-10"/>
                <w:sz w:val="20"/>
              </w:rPr>
              <w:t>0</w:t>
            </w:r>
          </w:p>
        </w:tc>
        <w:tc>
          <w:tcPr>
            <w:tcW w:w="1450" w:type="dxa"/>
            <w:tcBorders>
              <w:top w:val="single" w:sz="6" w:space="0" w:color="CCCCCC"/>
              <w:bottom w:val="single" w:sz="6" w:space="0" w:color="CCCCCC"/>
            </w:tcBorders>
          </w:tcPr>
          <w:p>
            <w:pPr>
              <w:pStyle w:val="TableParagraph"/>
              <w:ind w:right="76"/>
              <w:rPr>
                <w:b/>
                <w:sz w:val="20"/>
              </w:rPr>
            </w:pPr>
            <w:r>
              <w:rPr>
                <w:b/>
                <w:spacing w:val="-10"/>
                <w:sz w:val="20"/>
              </w:rPr>
              <w:t>0</w:t>
            </w:r>
          </w:p>
        </w:tc>
      </w:tr>
      <w:tr>
        <w:trPr>
          <w:trHeight w:val="554" w:hRule="atLeast"/>
        </w:trPr>
        <w:tc>
          <w:tcPr>
            <w:tcW w:w="3710" w:type="dxa"/>
            <w:tcBorders>
              <w:top w:val="single" w:sz="6" w:space="0" w:color="CCCCCC"/>
              <w:bottom w:val="single" w:sz="6" w:space="0" w:color="CCCCCC"/>
            </w:tcBorders>
          </w:tcPr>
          <w:p>
            <w:pPr>
              <w:pStyle w:val="TableParagraph"/>
              <w:spacing w:before="160"/>
              <w:ind w:left="14"/>
              <w:jc w:val="left"/>
              <w:rPr>
                <w:b/>
                <w:sz w:val="21"/>
              </w:rPr>
            </w:pPr>
            <w:r>
              <w:rPr>
                <w:b/>
                <w:sz w:val="21"/>
              </w:rPr>
              <w:t>Days</w:t>
            </w:r>
            <w:r>
              <w:rPr>
                <w:b/>
                <w:spacing w:val="6"/>
                <w:sz w:val="21"/>
              </w:rPr>
              <w:t> </w:t>
            </w:r>
            <w:r>
              <w:rPr>
                <w:b/>
                <w:spacing w:val="-2"/>
                <w:sz w:val="21"/>
              </w:rPr>
              <w:t>Required</w:t>
            </w:r>
          </w:p>
        </w:tc>
        <w:tc>
          <w:tcPr>
            <w:tcW w:w="3118" w:type="dxa"/>
            <w:tcBorders>
              <w:top w:val="single" w:sz="6" w:space="0" w:color="CCCCCC"/>
              <w:bottom w:val="single" w:sz="6" w:space="0" w:color="CCCCCC"/>
            </w:tcBorders>
          </w:tcPr>
          <w:p>
            <w:pPr>
              <w:pStyle w:val="TableParagraph"/>
              <w:ind w:right="554"/>
              <w:rPr>
                <w:b/>
                <w:sz w:val="20"/>
              </w:rPr>
            </w:pPr>
            <w:r>
              <w:rPr>
                <w:b/>
                <w:spacing w:val="-10"/>
                <w:sz w:val="20"/>
              </w:rPr>
              <w:t>0</w:t>
            </w:r>
          </w:p>
        </w:tc>
        <w:tc>
          <w:tcPr>
            <w:tcW w:w="1930" w:type="dxa"/>
            <w:tcBorders>
              <w:top w:val="single" w:sz="6" w:space="0" w:color="CCCCCC"/>
              <w:bottom w:val="single" w:sz="6" w:space="0" w:color="CCCCCC"/>
            </w:tcBorders>
          </w:tcPr>
          <w:p>
            <w:pPr>
              <w:pStyle w:val="TableParagraph"/>
              <w:ind w:right="555"/>
              <w:rPr>
                <w:b/>
                <w:sz w:val="20"/>
              </w:rPr>
            </w:pPr>
            <w:r>
              <w:rPr>
                <w:b/>
                <w:spacing w:val="-10"/>
                <w:sz w:val="20"/>
              </w:rPr>
              <w:t>0</w:t>
            </w:r>
          </w:p>
        </w:tc>
        <w:tc>
          <w:tcPr>
            <w:tcW w:w="1450" w:type="dxa"/>
            <w:tcBorders>
              <w:top w:val="single" w:sz="6" w:space="0" w:color="CCCCCC"/>
              <w:bottom w:val="single" w:sz="6" w:space="0" w:color="CCCCCC"/>
            </w:tcBorders>
          </w:tcPr>
          <w:p>
            <w:pPr>
              <w:pStyle w:val="TableParagraph"/>
              <w:ind w:right="76"/>
              <w:rPr>
                <w:b/>
                <w:sz w:val="20"/>
              </w:rPr>
            </w:pPr>
            <w:r>
              <w:rPr>
                <w:b/>
                <w:spacing w:val="-10"/>
                <w:sz w:val="20"/>
              </w:rPr>
              <w:t>0</w:t>
            </w:r>
          </w:p>
        </w:tc>
      </w:tr>
      <w:tr>
        <w:trPr>
          <w:trHeight w:val="554" w:hRule="atLeast"/>
        </w:trPr>
        <w:tc>
          <w:tcPr>
            <w:tcW w:w="3710" w:type="dxa"/>
            <w:tcBorders>
              <w:top w:val="single" w:sz="6" w:space="0" w:color="CCCCCC"/>
              <w:bottom w:val="single" w:sz="6" w:space="0" w:color="CCCCCC"/>
            </w:tcBorders>
          </w:tcPr>
          <w:p>
            <w:pPr>
              <w:pStyle w:val="TableParagraph"/>
              <w:spacing w:before="160"/>
              <w:ind w:left="14"/>
              <w:jc w:val="left"/>
              <w:rPr>
                <w:b/>
                <w:sz w:val="21"/>
              </w:rPr>
            </w:pPr>
            <w:r>
              <w:rPr>
                <w:b/>
                <w:spacing w:val="-4"/>
                <w:sz w:val="21"/>
              </w:rPr>
              <w:t>Break</w:t>
            </w:r>
            <w:r>
              <w:rPr>
                <w:b/>
                <w:spacing w:val="-8"/>
                <w:sz w:val="21"/>
              </w:rPr>
              <w:t> </w:t>
            </w:r>
            <w:r>
              <w:rPr>
                <w:b/>
                <w:spacing w:val="-4"/>
                <w:sz w:val="21"/>
              </w:rPr>
              <w:t>Even</w:t>
            </w:r>
            <w:r>
              <w:rPr>
                <w:b/>
                <w:spacing w:val="-8"/>
                <w:sz w:val="21"/>
              </w:rPr>
              <w:t> </w:t>
            </w:r>
            <w:r>
              <w:rPr>
                <w:b/>
                <w:spacing w:val="-4"/>
                <w:sz w:val="21"/>
              </w:rPr>
              <w:t>Revenue</w:t>
            </w:r>
          </w:p>
        </w:tc>
        <w:tc>
          <w:tcPr>
            <w:tcW w:w="3118" w:type="dxa"/>
            <w:tcBorders>
              <w:top w:val="single" w:sz="6" w:space="0" w:color="CCCCCC"/>
              <w:bottom w:val="single" w:sz="6" w:space="0" w:color="CCCCCC"/>
            </w:tcBorders>
          </w:tcPr>
          <w:p>
            <w:pPr>
              <w:pStyle w:val="TableParagraph"/>
              <w:ind w:right="554"/>
              <w:rPr>
                <w:b/>
                <w:sz w:val="20"/>
              </w:rPr>
            </w:pPr>
            <w:r>
              <w:rPr>
                <w:b/>
                <w:spacing w:val="-5"/>
                <w:sz w:val="20"/>
              </w:rPr>
              <w:t>$0</w:t>
            </w:r>
          </w:p>
        </w:tc>
        <w:tc>
          <w:tcPr>
            <w:tcW w:w="1930" w:type="dxa"/>
            <w:tcBorders>
              <w:top w:val="single" w:sz="6" w:space="0" w:color="CCCCCC"/>
              <w:bottom w:val="single" w:sz="6" w:space="0" w:color="CCCCCC"/>
            </w:tcBorders>
          </w:tcPr>
          <w:p>
            <w:pPr>
              <w:pStyle w:val="TableParagraph"/>
              <w:ind w:right="555"/>
              <w:rPr>
                <w:b/>
                <w:sz w:val="20"/>
              </w:rPr>
            </w:pPr>
            <w:r>
              <w:rPr>
                <w:b/>
                <w:spacing w:val="-5"/>
                <w:sz w:val="20"/>
              </w:rPr>
              <w:t>$0</w:t>
            </w:r>
          </w:p>
        </w:tc>
        <w:tc>
          <w:tcPr>
            <w:tcW w:w="1450" w:type="dxa"/>
            <w:tcBorders>
              <w:top w:val="single" w:sz="6" w:space="0" w:color="CCCCCC"/>
              <w:bottom w:val="single" w:sz="6" w:space="0" w:color="CCCCCC"/>
            </w:tcBorders>
          </w:tcPr>
          <w:p>
            <w:pPr>
              <w:pStyle w:val="TableParagraph"/>
              <w:ind w:right="76"/>
              <w:rPr>
                <w:b/>
                <w:sz w:val="20"/>
              </w:rPr>
            </w:pPr>
            <w:r>
              <w:rPr>
                <w:b/>
                <w:spacing w:val="-5"/>
                <w:sz w:val="20"/>
              </w:rPr>
              <w:t>$0</w:t>
            </w:r>
          </w:p>
        </w:tc>
      </w:tr>
      <w:tr>
        <w:trPr>
          <w:trHeight w:val="394" w:hRule="atLeast"/>
        </w:trPr>
        <w:tc>
          <w:tcPr>
            <w:tcW w:w="3710" w:type="dxa"/>
            <w:tcBorders>
              <w:top w:val="single" w:sz="6" w:space="0" w:color="CCCCCC"/>
            </w:tcBorders>
          </w:tcPr>
          <w:p>
            <w:pPr>
              <w:pStyle w:val="TableParagraph"/>
              <w:spacing w:line="229" w:lineRule="exact" w:before="145"/>
              <w:ind w:left="-1"/>
              <w:jc w:val="left"/>
              <w:rPr>
                <w:b/>
                <w:sz w:val="21"/>
              </w:rPr>
            </w:pPr>
            <w:r>
              <w:rPr>
                <w:b/>
                <w:spacing w:val="-4"/>
                <w:sz w:val="21"/>
              </w:rPr>
              <w:t>Break</w:t>
            </w:r>
            <w:r>
              <w:rPr>
                <w:b/>
                <w:spacing w:val="-8"/>
                <w:sz w:val="21"/>
              </w:rPr>
              <w:t> </w:t>
            </w:r>
            <w:r>
              <w:rPr>
                <w:b/>
                <w:spacing w:val="-4"/>
                <w:sz w:val="21"/>
              </w:rPr>
              <w:t>Even</w:t>
            </w:r>
            <w:r>
              <w:rPr>
                <w:b/>
                <w:spacing w:val="-8"/>
                <w:sz w:val="21"/>
              </w:rPr>
              <w:t> </w:t>
            </w:r>
            <w:r>
              <w:rPr>
                <w:b/>
                <w:spacing w:val="-4"/>
                <w:sz w:val="21"/>
              </w:rPr>
              <w:t>Units</w:t>
            </w:r>
          </w:p>
        </w:tc>
        <w:tc>
          <w:tcPr>
            <w:tcW w:w="3118" w:type="dxa"/>
            <w:tcBorders>
              <w:top w:val="single" w:sz="6" w:space="0" w:color="CCCCCC"/>
            </w:tcBorders>
          </w:tcPr>
          <w:p>
            <w:pPr>
              <w:pStyle w:val="TableParagraph"/>
              <w:spacing w:before="0"/>
              <w:jc w:val="left"/>
              <w:rPr>
                <w:rFonts w:ascii="Times New Roman"/>
                <w:sz w:val="20"/>
              </w:rPr>
            </w:pPr>
          </w:p>
        </w:tc>
        <w:tc>
          <w:tcPr>
            <w:tcW w:w="1930" w:type="dxa"/>
            <w:tcBorders>
              <w:top w:val="single" w:sz="6" w:space="0" w:color="CCCCCC"/>
            </w:tcBorders>
          </w:tcPr>
          <w:p>
            <w:pPr>
              <w:pStyle w:val="TableParagraph"/>
              <w:spacing w:before="0"/>
              <w:jc w:val="left"/>
              <w:rPr>
                <w:rFonts w:ascii="Times New Roman"/>
                <w:sz w:val="20"/>
              </w:rPr>
            </w:pPr>
          </w:p>
        </w:tc>
        <w:tc>
          <w:tcPr>
            <w:tcW w:w="1450" w:type="dxa"/>
            <w:tcBorders>
              <w:top w:val="single" w:sz="6" w:space="0" w:color="CCCCCC"/>
            </w:tcBorders>
          </w:tcPr>
          <w:p>
            <w:pPr>
              <w:pStyle w:val="TableParagraph"/>
              <w:spacing w:before="0"/>
              <w:jc w:val="left"/>
              <w:rPr>
                <w:rFonts w:ascii="Times New Roman"/>
                <w:sz w:val="20"/>
              </w:rPr>
            </w:pPr>
          </w:p>
        </w:tc>
      </w:tr>
    </w:tbl>
    <w:p>
      <w:pPr>
        <w:pStyle w:val="BodyText"/>
        <w:spacing w:before="143"/>
        <w:rPr>
          <w:b/>
          <w:sz w:val="28"/>
        </w:rPr>
      </w:pPr>
    </w:p>
    <w:p>
      <w:pPr>
        <w:pStyle w:val="Heading4"/>
        <w:spacing w:before="0"/>
        <w:ind w:left="150" w:firstLine="0"/>
      </w:pPr>
      <w:bookmarkStart w:name="10.6 Financial Projections for LuxuryApa" w:id="122"/>
      <w:bookmarkEnd w:id="122"/>
      <w:r>
        <w:rPr/>
      </w:r>
      <w:bookmarkStart w:name="_bookmark60" w:id="123"/>
      <w:bookmarkEnd w:id="123"/>
      <w:r>
        <w:rPr/>
      </w:r>
      <w:r>
        <w:rPr>
          <w:color w:val="1875D1"/>
          <w:spacing w:val="-2"/>
        </w:rPr>
        <w:t>10.6</w:t>
      </w:r>
      <w:r>
        <w:rPr>
          <w:color w:val="1875D1"/>
          <w:spacing w:val="-14"/>
        </w:rPr>
        <w:t> </w:t>
      </w:r>
      <w:r>
        <w:rPr>
          <w:color w:val="1875D1"/>
          <w:spacing w:val="-2"/>
        </w:rPr>
        <w:t>Financial</w:t>
      </w:r>
      <w:r>
        <w:rPr>
          <w:color w:val="1875D1"/>
          <w:spacing w:val="-13"/>
        </w:rPr>
        <w:t> </w:t>
      </w:r>
      <w:r>
        <w:rPr>
          <w:color w:val="1875D1"/>
          <w:spacing w:val="-2"/>
        </w:rPr>
        <w:t>Projections</w:t>
      </w:r>
      <w:r>
        <w:rPr>
          <w:color w:val="1875D1"/>
          <w:spacing w:val="-14"/>
        </w:rPr>
        <w:t> </w:t>
      </w:r>
      <w:r>
        <w:rPr>
          <w:color w:val="1875D1"/>
          <w:spacing w:val="-2"/>
        </w:rPr>
        <w:t>for</w:t>
      </w:r>
      <w:r>
        <w:rPr>
          <w:color w:val="1875D1"/>
          <w:spacing w:val="-13"/>
        </w:rPr>
        <w:t> </w:t>
      </w:r>
      <w:r>
        <w:rPr>
          <w:color w:val="1875D1"/>
          <w:spacing w:val="-2"/>
        </w:rPr>
        <w:t>LuxuryApartments.com</w:t>
      </w:r>
    </w:p>
    <w:p>
      <w:pPr>
        <w:pStyle w:val="BodyText"/>
        <w:rPr>
          <w:sz w:val="18"/>
        </w:rPr>
      </w:pPr>
    </w:p>
    <w:p>
      <w:pPr>
        <w:pStyle w:val="BodyText"/>
        <w:spacing w:before="92"/>
        <w:rPr>
          <w:sz w:val="18"/>
        </w:rPr>
      </w:pPr>
    </w:p>
    <w:p>
      <w:pPr>
        <w:spacing w:before="0"/>
        <w:ind w:left="0" w:right="689" w:firstLine="0"/>
        <w:jc w:val="right"/>
        <w:rPr>
          <w:sz w:val="18"/>
        </w:rPr>
      </w:pPr>
      <w:r>
        <w:rPr/>
        <w:drawing>
          <wp:inline distT="0" distB="0" distL="0" distR="0">
            <wp:extent cx="114300" cy="114300"/>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21" cstate="print"/>
                    <a:stretch>
                      <a:fillRect/>
                    </a:stretch>
                  </pic:blipFill>
                  <pic:spPr>
                    <a:xfrm>
                      <a:off x="0" y="0"/>
                      <a:ext cx="114300" cy="114300"/>
                    </a:xfrm>
                    <a:prstGeom prst="rect">
                      <a:avLst/>
                    </a:prstGeom>
                  </pic:spPr>
                </pic:pic>
              </a:graphicData>
            </a:graphic>
          </wp:inline>
        </w:drawing>
      </w:r>
      <w:r>
        <w:rPr/>
      </w:r>
      <w:r>
        <w:rPr>
          <w:rFonts w:ascii="Times New Roman"/>
          <w:spacing w:val="40"/>
          <w:position w:val="2"/>
          <w:sz w:val="20"/>
        </w:rPr>
        <w:t> </w:t>
      </w:r>
      <w:r>
        <w:rPr>
          <w:color w:val="333333"/>
          <w:spacing w:val="-4"/>
          <w:position w:val="2"/>
          <w:sz w:val="18"/>
        </w:rPr>
        <w:t>Total </w:t>
      </w:r>
      <w:r>
        <w:rPr>
          <w:color w:val="333333"/>
          <w:position w:val="2"/>
          <w:sz w:val="18"/>
        </w:rPr>
        <w:t>Revenue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93"/>
        <w:rPr>
          <w:sz w:val="18"/>
        </w:rPr>
      </w:pPr>
    </w:p>
    <w:p>
      <w:pPr>
        <w:spacing w:before="0"/>
        <w:ind w:left="304" w:right="0" w:firstLine="0"/>
        <w:jc w:val="left"/>
        <w:rPr>
          <w:sz w:val="18"/>
        </w:rPr>
      </w:pPr>
      <w:r>
        <w:rPr>
          <w:color w:val="666666"/>
          <w:spacing w:val="-10"/>
          <w:w w:val="105"/>
          <w:sz w:val="18"/>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2119"/>
        <w:gridCol w:w="3149"/>
        <w:gridCol w:w="2230"/>
        <w:gridCol w:w="1158"/>
      </w:tblGrid>
      <w:tr>
        <w:trPr>
          <w:trHeight w:val="544" w:hRule="atLeast"/>
        </w:trPr>
        <w:tc>
          <w:tcPr>
            <w:tcW w:w="1552" w:type="dxa"/>
            <w:tcBorders>
              <w:top w:val="single" w:sz="6" w:space="0" w:color="DDDDDD"/>
            </w:tcBorders>
          </w:tcPr>
          <w:p>
            <w:pPr>
              <w:pStyle w:val="TableParagraph"/>
              <w:spacing w:before="0"/>
              <w:jc w:val="left"/>
              <w:rPr>
                <w:rFonts w:ascii="Times New Roman"/>
                <w:sz w:val="20"/>
              </w:rPr>
            </w:pPr>
          </w:p>
        </w:tc>
        <w:tc>
          <w:tcPr>
            <w:tcW w:w="2119" w:type="dxa"/>
            <w:tcBorders>
              <w:top w:val="single" w:sz="6" w:space="0" w:color="DDDDDD"/>
            </w:tcBorders>
          </w:tcPr>
          <w:p>
            <w:pPr>
              <w:pStyle w:val="TableParagraph"/>
              <w:spacing w:before="116"/>
              <w:ind w:left="194"/>
              <w:jc w:val="left"/>
              <w:rPr>
                <w:sz w:val="18"/>
              </w:rPr>
            </w:pPr>
            <w:r>
              <w:rPr>
                <w:color w:val="666666"/>
                <w:sz w:val="18"/>
              </w:rPr>
              <w:t>2025-</w:t>
            </w:r>
            <w:r>
              <w:rPr>
                <w:color w:val="666666"/>
                <w:spacing w:val="-5"/>
                <w:sz w:val="18"/>
              </w:rPr>
              <w:t>26</w:t>
            </w:r>
          </w:p>
        </w:tc>
        <w:tc>
          <w:tcPr>
            <w:tcW w:w="3149" w:type="dxa"/>
            <w:tcBorders>
              <w:top w:val="single" w:sz="6" w:space="0" w:color="DDDDDD"/>
            </w:tcBorders>
          </w:tcPr>
          <w:p>
            <w:pPr>
              <w:pStyle w:val="TableParagraph"/>
              <w:spacing w:before="116"/>
              <w:ind w:left="38"/>
              <w:jc w:val="center"/>
              <w:rPr>
                <w:sz w:val="18"/>
              </w:rPr>
            </w:pPr>
            <w:r>
              <w:rPr>
                <w:color w:val="666666"/>
                <w:sz w:val="18"/>
              </w:rPr>
              <w:t>2026-</w:t>
            </w:r>
            <w:r>
              <w:rPr>
                <w:color w:val="666666"/>
                <w:spacing w:val="-5"/>
                <w:sz w:val="18"/>
              </w:rPr>
              <w:t>27</w:t>
            </w:r>
          </w:p>
        </w:tc>
        <w:tc>
          <w:tcPr>
            <w:tcW w:w="2230" w:type="dxa"/>
            <w:tcBorders>
              <w:top w:val="single" w:sz="6" w:space="0" w:color="DDDDDD"/>
            </w:tcBorders>
          </w:tcPr>
          <w:p>
            <w:pPr>
              <w:pStyle w:val="TableParagraph"/>
              <w:spacing w:before="116"/>
              <w:ind w:left="1306"/>
              <w:jc w:val="left"/>
              <w:rPr>
                <w:sz w:val="18"/>
              </w:rPr>
            </w:pPr>
            <w:r>
              <w:rPr>
                <w:color w:val="666666"/>
                <w:sz w:val="18"/>
              </w:rPr>
              <w:t>2027-</w:t>
            </w:r>
            <w:r>
              <w:rPr>
                <w:color w:val="666666"/>
                <w:spacing w:val="-5"/>
                <w:sz w:val="18"/>
              </w:rPr>
              <w:t>28</w:t>
            </w:r>
          </w:p>
        </w:tc>
        <w:tc>
          <w:tcPr>
            <w:tcW w:w="1158" w:type="dxa"/>
            <w:tcBorders>
              <w:top w:val="single" w:sz="6" w:space="0" w:color="DDDDDD"/>
            </w:tcBorders>
          </w:tcPr>
          <w:p>
            <w:pPr>
              <w:pStyle w:val="TableParagraph"/>
              <w:spacing w:before="0"/>
              <w:jc w:val="left"/>
              <w:rPr>
                <w:rFonts w:ascii="Times New Roman"/>
                <w:sz w:val="20"/>
              </w:rPr>
            </w:pPr>
          </w:p>
        </w:tc>
      </w:tr>
      <w:tr>
        <w:trPr>
          <w:trHeight w:val="670" w:hRule="atLeast"/>
        </w:trPr>
        <w:tc>
          <w:tcPr>
            <w:tcW w:w="1552" w:type="dxa"/>
            <w:tcBorders>
              <w:bottom w:val="single" w:sz="6" w:space="0" w:color="CCCCCC"/>
            </w:tcBorders>
          </w:tcPr>
          <w:p>
            <w:pPr>
              <w:pStyle w:val="TableParagraph"/>
              <w:spacing w:before="0"/>
              <w:jc w:val="left"/>
              <w:rPr>
                <w:rFonts w:ascii="Times New Roman"/>
                <w:sz w:val="20"/>
              </w:rPr>
            </w:pPr>
          </w:p>
        </w:tc>
        <w:tc>
          <w:tcPr>
            <w:tcW w:w="2119" w:type="dxa"/>
            <w:tcBorders>
              <w:bottom w:val="single" w:sz="6" w:space="0" w:color="CCCCCC"/>
            </w:tcBorders>
          </w:tcPr>
          <w:p>
            <w:pPr>
              <w:pStyle w:val="TableParagraph"/>
              <w:spacing w:before="0"/>
              <w:jc w:val="left"/>
              <w:rPr>
                <w:rFonts w:ascii="Times New Roman"/>
                <w:sz w:val="20"/>
              </w:rPr>
            </w:pPr>
          </w:p>
        </w:tc>
        <w:tc>
          <w:tcPr>
            <w:tcW w:w="3149" w:type="dxa"/>
            <w:tcBorders>
              <w:bottom w:val="single" w:sz="6" w:space="0" w:color="CCCCCC"/>
            </w:tcBorders>
          </w:tcPr>
          <w:p>
            <w:pPr>
              <w:pStyle w:val="TableParagraph"/>
              <w:spacing w:before="216"/>
              <w:ind w:right="567"/>
              <w:rPr>
                <w:b/>
                <w:sz w:val="21"/>
              </w:rPr>
            </w:pPr>
            <w:r>
              <w:rPr>
                <w:b/>
                <w:sz w:val="21"/>
              </w:rPr>
              <w:t>2025-</w:t>
            </w:r>
            <w:r>
              <w:rPr>
                <w:b/>
                <w:spacing w:val="-5"/>
                <w:sz w:val="21"/>
              </w:rPr>
              <w:t>26</w:t>
            </w:r>
          </w:p>
        </w:tc>
        <w:tc>
          <w:tcPr>
            <w:tcW w:w="2230" w:type="dxa"/>
            <w:tcBorders>
              <w:bottom w:val="single" w:sz="6" w:space="0" w:color="CCCCCC"/>
            </w:tcBorders>
          </w:tcPr>
          <w:p>
            <w:pPr>
              <w:pStyle w:val="TableParagraph"/>
              <w:spacing w:before="216"/>
              <w:ind w:left="550"/>
              <w:jc w:val="left"/>
              <w:rPr>
                <w:b/>
                <w:sz w:val="21"/>
              </w:rPr>
            </w:pPr>
            <w:r>
              <w:rPr>
                <w:b/>
                <w:sz w:val="21"/>
              </w:rPr>
              <w:t>2026-</w:t>
            </w:r>
            <w:r>
              <w:rPr>
                <w:b/>
                <w:spacing w:val="-5"/>
                <w:sz w:val="21"/>
              </w:rPr>
              <w:t>27</w:t>
            </w:r>
          </w:p>
        </w:tc>
        <w:tc>
          <w:tcPr>
            <w:tcW w:w="1158" w:type="dxa"/>
            <w:tcBorders>
              <w:bottom w:val="single" w:sz="6" w:space="0" w:color="CCCCCC"/>
            </w:tcBorders>
          </w:tcPr>
          <w:p>
            <w:pPr>
              <w:pStyle w:val="TableParagraph"/>
              <w:spacing w:before="216"/>
              <w:ind w:right="75"/>
              <w:rPr>
                <w:b/>
                <w:sz w:val="21"/>
              </w:rPr>
            </w:pPr>
            <w:r>
              <w:rPr>
                <w:b/>
                <w:sz w:val="21"/>
              </w:rPr>
              <w:t>2027-</w:t>
            </w:r>
            <w:r>
              <w:rPr>
                <w:b/>
                <w:spacing w:val="-5"/>
                <w:sz w:val="21"/>
              </w:rPr>
              <w:t>28</w:t>
            </w:r>
          </w:p>
        </w:tc>
      </w:tr>
      <w:tr>
        <w:trPr>
          <w:trHeight w:val="394" w:hRule="atLeast"/>
        </w:trPr>
        <w:tc>
          <w:tcPr>
            <w:tcW w:w="1552" w:type="dxa"/>
            <w:tcBorders>
              <w:top w:val="single" w:sz="6" w:space="0" w:color="CCCCCC"/>
            </w:tcBorders>
          </w:tcPr>
          <w:p>
            <w:pPr>
              <w:pStyle w:val="TableParagraph"/>
              <w:spacing w:line="229" w:lineRule="exact" w:before="145"/>
              <w:ind w:left="-1"/>
              <w:jc w:val="left"/>
              <w:rPr>
                <w:b/>
                <w:sz w:val="21"/>
              </w:rPr>
            </w:pPr>
            <w:r>
              <w:rPr>
                <w:b/>
                <w:spacing w:val="-8"/>
                <w:sz w:val="21"/>
              </w:rPr>
              <w:t>Total</w:t>
            </w:r>
            <w:r>
              <w:rPr>
                <w:b/>
                <w:spacing w:val="-9"/>
                <w:sz w:val="21"/>
              </w:rPr>
              <w:t> </w:t>
            </w:r>
            <w:r>
              <w:rPr>
                <w:b/>
                <w:spacing w:val="-2"/>
                <w:sz w:val="21"/>
              </w:rPr>
              <w:t>Revenue</w:t>
            </w:r>
          </w:p>
        </w:tc>
        <w:tc>
          <w:tcPr>
            <w:tcW w:w="2119" w:type="dxa"/>
            <w:tcBorders>
              <w:top w:val="single" w:sz="6" w:space="0" w:color="CCCCCC"/>
            </w:tcBorders>
          </w:tcPr>
          <w:p>
            <w:pPr>
              <w:pStyle w:val="TableParagraph"/>
              <w:spacing w:before="0"/>
              <w:jc w:val="left"/>
              <w:rPr>
                <w:rFonts w:ascii="Times New Roman"/>
                <w:sz w:val="20"/>
              </w:rPr>
            </w:pPr>
          </w:p>
        </w:tc>
        <w:tc>
          <w:tcPr>
            <w:tcW w:w="3149" w:type="dxa"/>
            <w:tcBorders>
              <w:top w:val="single" w:sz="6" w:space="0" w:color="CCCCCC"/>
            </w:tcBorders>
          </w:tcPr>
          <w:p>
            <w:pPr>
              <w:pStyle w:val="TableParagraph"/>
              <w:spacing w:line="224" w:lineRule="exact" w:before="151"/>
              <w:ind w:right="553"/>
              <w:rPr>
                <w:b/>
                <w:sz w:val="20"/>
              </w:rPr>
            </w:pPr>
            <w:r>
              <w:rPr>
                <w:b/>
                <w:spacing w:val="-5"/>
                <w:sz w:val="20"/>
              </w:rPr>
              <w:t>$0</w:t>
            </w:r>
          </w:p>
        </w:tc>
        <w:tc>
          <w:tcPr>
            <w:tcW w:w="2230" w:type="dxa"/>
            <w:tcBorders>
              <w:top w:val="single" w:sz="6" w:space="0" w:color="CCCCCC"/>
            </w:tcBorders>
          </w:tcPr>
          <w:p>
            <w:pPr>
              <w:pStyle w:val="TableParagraph"/>
              <w:spacing w:line="224" w:lineRule="exact" w:before="151"/>
              <w:ind w:left="307"/>
              <w:jc w:val="center"/>
              <w:rPr>
                <w:b/>
                <w:sz w:val="20"/>
              </w:rPr>
            </w:pPr>
            <w:r>
              <w:rPr>
                <w:b/>
                <w:spacing w:val="-5"/>
                <w:sz w:val="20"/>
              </w:rPr>
              <w:t>$0</w:t>
            </w:r>
          </w:p>
        </w:tc>
        <w:tc>
          <w:tcPr>
            <w:tcW w:w="1158" w:type="dxa"/>
            <w:tcBorders>
              <w:top w:val="single" w:sz="6" w:space="0" w:color="CCCCCC"/>
            </w:tcBorders>
          </w:tcPr>
          <w:p>
            <w:pPr>
              <w:pStyle w:val="TableParagraph"/>
              <w:spacing w:line="224" w:lineRule="exact" w:before="151"/>
              <w:ind w:right="61"/>
              <w:rPr>
                <w:b/>
                <w:sz w:val="20"/>
              </w:rPr>
            </w:pPr>
            <w:r>
              <w:rPr>
                <w:b/>
                <w:spacing w:val="-5"/>
                <w:sz w:val="20"/>
              </w:rPr>
              <w:t>$0</w:t>
            </w:r>
          </w:p>
        </w:tc>
      </w:tr>
    </w:tbl>
    <w:p>
      <w:pPr>
        <w:spacing w:after="0" w:line="224" w:lineRule="exact"/>
        <w:rPr>
          <w:sz w:val="20"/>
        </w:rPr>
        <w:sectPr>
          <w:type w:val="continuous"/>
          <w:pgSz w:w="11910" w:h="16840"/>
          <w:pgMar w:header="0" w:footer="450" w:top="1040" w:bottom="640" w:left="700" w:right="420"/>
        </w:sectPr>
      </w:pPr>
    </w:p>
    <w:p>
      <w:pPr>
        <w:pStyle w:val="BodyText"/>
        <w:rPr>
          <w:sz w:val="180"/>
        </w:rPr>
      </w:pPr>
    </w:p>
    <w:p>
      <w:pPr>
        <w:pStyle w:val="BodyText"/>
        <w:spacing w:before="1534"/>
        <w:rPr>
          <w:sz w:val="180"/>
        </w:rPr>
      </w:pPr>
    </w:p>
    <w:p>
      <w:pPr>
        <w:pStyle w:val="Heading1"/>
      </w:pPr>
      <w:bookmarkStart w:name="11. Funding Request" w:id="124"/>
      <w:bookmarkEnd w:id="124"/>
      <w:r>
        <w:rPr/>
      </w:r>
      <w:bookmarkStart w:name="_bookmark61" w:id="125"/>
      <w:bookmarkEnd w:id="125"/>
      <w:r>
        <w:rPr/>
      </w:r>
      <w:r>
        <w:rPr>
          <w:color w:val="1875D1"/>
          <w:spacing w:val="-5"/>
        </w:rPr>
        <w:t>11.</w:t>
      </w:r>
    </w:p>
    <w:p>
      <w:pPr>
        <w:pStyle w:val="BodyText"/>
        <w:rPr>
          <w:sz w:val="19"/>
        </w:rPr>
      </w:pPr>
      <w:r>
        <w:rPr/>
        <mc:AlternateContent>
          <mc:Choice Requires="wps">
            <w:drawing>
              <wp:anchor distT="0" distB="0" distL="0" distR="0" allowOverlap="1" layoutInCell="1" locked="0" behindDoc="1" simplePos="0" relativeHeight="487695872">
                <wp:simplePos x="0" y="0"/>
                <wp:positionH relativeFrom="page">
                  <wp:posOffset>539999</wp:posOffset>
                </wp:positionH>
                <wp:positionV relativeFrom="paragraph">
                  <wp:posOffset>155885</wp:posOffset>
                </wp:positionV>
                <wp:extent cx="6480175" cy="2381250"/>
                <wp:effectExtent l="0" t="0" r="0" b="0"/>
                <wp:wrapTopAndBottom/>
                <wp:docPr id="249" name="Textbox 249"/>
                <wp:cNvGraphicFramePr>
                  <a:graphicFrameLocks/>
                </wp:cNvGraphicFramePr>
                <a:graphic>
                  <a:graphicData uri="http://schemas.microsoft.com/office/word/2010/wordprocessingShape">
                    <wps:wsp>
                      <wps:cNvPr id="249" name="Textbox 249"/>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4014" w:right="0" w:firstLine="0"/>
                              <w:jc w:val="left"/>
                              <w:rPr>
                                <w:color w:val="000000"/>
                                <w:sz w:val="75"/>
                              </w:rPr>
                            </w:pPr>
                            <w:r>
                              <w:rPr>
                                <w:color w:val="FFFFFF"/>
                                <w:sz w:val="75"/>
                              </w:rPr>
                              <w:t>Funding</w:t>
                            </w:r>
                            <w:r>
                              <w:rPr>
                                <w:color w:val="FFFFFF"/>
                                <w:spacing w:val="-7"/>
                                <w:sz w:val="75"/>
                              </w:rPr>
                              <w:t> </w:t>
                            </w:r>
                            <w:r>
                              <w:rPr>
                                <w:color w:val="FFFFFF"/>
                                <w:spacing w:val="-2"/>
                                <w:sz w:val="75"/>
                              </w:rPr>
                              <w:t>Request</w:t>
                            </w:r>
                          </w:p>
                        </w:txbxContent>
                      </wps:txbx>
                      <wps:bodyPr wrap="square" lIns="0" tIns="0" rIns="0" bIns="0" rtlCol="0">
                        <a:noAutofit/>
                      </wps:bodyPr>
                    </wps:wsp>
                  </a:graphicData>
                </a:graphic>
              </wp:anchor>
            </w:drawing>
          </mc:Choice>
          <mc:Fallback>
            <w:pict>
              <v:shape style="position:absolute;margin-left:42.519684pt;margin-top:12.274456pt;width:510.25pt;height:187.5pt;mso-position-horizontal-relative:page;mso-position-vertical-relative:paragraph;z-index:-15620608;mso-wrap-distance-left:0;mso-wrap-distance-right:0" type="#_x0000_t202" id="docshape110"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4014" w:right="0" w:firstLine="0"/>
                        <w:jc w:val="left"/>
                        <w:rPr>
                          <w:color w:val="000000"/>
                          <w:sz w:val="75"/>
                        </w:rPr>
                      </w:pPr>
                      <w:r>
                        <w:rPr>
                          <w:color w:val="FFFFFF"/>
                          <w:sz w:val="75"/>
                        </w:rPr>
                        <w:t>Funding</w:t>
                      </w:r>
                      <w:r>
                        <w:rPr>
                          <w:color w:val="FFFFFF"/>
                          <w:spacing w:val="-7"/>
                          <w:sz w:val="75"/>
                        </w:rPr>
                        <w:t> </w:t>
                      </w:r>
                      <w:r>
                        <w:rPr>
                          <w:color w:val="FFFFFF"/>
                          <w:spacing w:val="-2"/>
                          <w:sz w:val="75"/>
                        </w:rPr>
                        <w:t>Request</w:t>
                      </w:r>
                    </w:p>
                  </w:txbxContent>
                </v:textbox>
                <v:fill type="solid"/>
                <w10:wrap type="topAndBottom"/>
              </v:shape>
            </w:pict>
          </mc:Fallback>
        </mc:AlternateContent>
      </w:r>
    </w:p>
    <w:p>
      <w:pPr>
        <w:pStyle w:val="Heading4"/>
        <w:numPr>
          <w:ilvl w:val="1"/>
          <w:numId w:val="23"/>
        </w:numPr>
        <w:tabs>
          <w:tab w:pos="774" w:val="left" w:leader="none"/>
        </w:tabs>
        <w:spacing w:line="240" w:lineRule="auto" w:before="315" w:after="0"/>
        <w:ind w:left="774" w:right="0" w:hanging="624"/>
        <w:jc w:val="left"/>
      </w:pPr>
      <w:hyperlink w:history="true" w:anchor="_bookmark62">
        <w:r>
          <w:rPr>
            <w:color w:val="1875D1"/>
          </w:rPr>
          <w:t>Funding</w:t>
        </w:r>
        <w:r>
          <w:rPr>
            <w:color w:val="1875D1"/>
            <w:spacing w:val="8"/>
          </w:rPr>
          <w:t> </w:t>
        </w:r>
        <w:r>
          <w:rPr>
            <w:color w:val="1875D1"/>
            <w:spacing w:val="-2"/>
          </w:rPr>
          <w:t>Overview</w:t>
        </w:r>
      </w:hyperlink>
    </w:p>
    <w:p>
      <w:pPr>
        <w:pStyle w:val="Heading4"/>
        <w:numPr>
          <w:ilvl w:val="1"/>
          <w:numId w:val="23"/>
        </w:numPr>
        <w:tabs>
          <w:tab w:pos="774" w:val="left" w:leader="none"/>
        </w:tabs>
        <w:spacing w:line="240" w:lineRule="auto" w:before="186" w:after="0"/>
        <w:ind w:left="774" w:right="0" w:hanging="624"/>
        <w:jc w:val="left"/>
      </w:pPr>
      <w:hyperlink w:history="true" w:anchor="_bookmark63">
        <w:r>
          <w:rPr>
            <w:color w:val="1875D1"/>
          </w:rPr>
          <w:t>Allocation</w:t>
        </w:r>
        <w:r>
          <w:rPr>
            <w:color w:val="1875D1"/>
            <w:spacing w:val="-14"/>
          </w:rPr>
          <w:t> </w:t>
        </w:r>
        <w:r>
          <w:rPr>
            <w:color w:val="1875D1"/>
          </w:rPr>
          <w:t>of</w:t>
        </w:r>
        <w:r>
          <w:rPr>
            <w:color w:val="1875D1"/>
            <w:spacing w:val="-14"/>
          </w:rPr>
          <w:t> </w:t>
        </w:r>
        <w:r>
          <w:rPr>
            <w:color w:val="1875D1"/>
          </w:rPr>
          <w:t>Investment</w:t>
        </w:r>
        <w:r>
          <w:rPr>
            <w:color w:val="1875D1"/>
            <w:spacing w:val="-14"/>
          </w:rPr>
          <w:t> </w:t>
        </w:r>
        <w:r>
          <w:rPr>
            <w:color w:val="1875D1"/>
            <w:spacing w:val="-2"/>
          </w:rPr>
          <w:t>Funds</w:t>
        </w:r>
      </w:hyperlink>
    </w:p>
    <w:p>
      <w:pPr>
        <w:pStyle w:val="Heading4"/>
        <w:numPr>
          <w:ilvl w:val="1"/>
          <w:numId w:val="23"/>
        </w:numPr>
        <w:tabs>
          <w:tab w:pos="774" w:val="left" w:leader="none"/>
        </w:tabs>
        <w:spacing w:line="240" w:lineRule="auto" w:before="187" w:after="0"/>
        <w:ind w:left="774" w:right="0" w:hanging="624"/>
        <w:jc w:val="left"/>
      </w:pPr>
      <w:hyperlink w:history="true" w:anchor="_bookmark64">
        <w:r>
          <w:rPr>
            <w:color w:val="1875D1"/>
          </w:rPr>
          <w:t>Funding</w:t>
        </w:r>
        <w:r>
          <w:rPr>
            <w:color w:val="1875D1"/>
            <w:spacing w:val="8"/>
          </w:rPr>
          <w:t> </w:t>
        </w:r>
        <w:r>
          <w:rPr>
            <w:color w:val="1875D1"/>
            <w:spacing w:val="-2"/>
          </w:rPr>
          <w:t>Sources</w:t>
        </w:r>
      </w:hyperlink>
    </w:p>
    <w:p>
      <w:pPr>
        <w:spacing w:after="0" w:line="240" w:lineRule="auto"/>
        <w:jc w:val="left"/>
        <w:sectPr>
          <w:pgSz w:w="11910" w:h="16840"/>
          <w:pgMar w:header="0" w:footer="450" w:top="1920" w:bottom="640" w:left="700" w:right="420"/>
        </w:sectPr>
      </w:pPr>
    </w:p>
    <w:p>
      <w:pPr>
        <w:pStyle w:val="ListParagraph"/>
        <w:numPr>
          <w:ilvl w:val="1"/>
          <w:numId w:val="24"/>
        </w:numPr>
        <w:tabs>
          <w:tab w:pos="767" w:val="left" w:leader="none"/>
        </w:tabs>
        <w:spacing w:line="240" w:lineRule="auto" w:before="82" w:after="0"/>
        <w:ind w:left="767" w:right="0" w:hanging="617"/>
        <w:jc w:val="left"/>
        <w:rPr>
          <w:sz w:val="28"/>
        </w:rPr>
      </w:pPr>
      <w:bookmarkStart w:name="11.1 Funding Overview" w:id="126"/>
      <w:bookmarkEnd w:id="126"/>
      <w:r>
        <w:rPr/>
      </w:r>
      <w:bookmarkStart w:name="_bookmark62" w:id="127"/>
      <w:bookmarkEnd w:id="127"/>
      <w:r>
        <w:rPr/>
      </w:r>
      <w:r>
        <w:rPr>
          <w:color w:val="1875D1"/>
          <w:sz w:val="28"/>
        </w:rPr>
        <w:t>Funding</w:t>
      </w:r>
      <w:r>
        <w:rPr>
          <w:color w:val="1875D1"/>
          <w:spacing w:val="-3"/>
          <w:sz w:val="28"/>
        </w:rPr>
        <w:t> </w:t>
      </w:r>
      <w:r>
        <w:rPr>
          <w:color w:val="1875D1"/>
          <w:spacing w:val="-2"/>
          <w:sz w:val="28"/>
        </w:rPr>
        <w:t>Overview</w:t>
      </w:r>
    </w:p>
    <w:p>
      <w:pPr>
        <w:pStyle w:val="BodyText"/>
        <w:spacing w:line="295" w:lineRule="auto" w:before="307"/>
        <w:ind w:left="150" w:right="458"/>
      </w:pPr>
      <w:r>
        <w:rPr/>
        <w:t>LuxuryApartments.com</w:t>
      </w:r>
      <w:r>
        <w:rPr>
          <w:spacing w:val="-1"/>
        </w:rPr>
        <w:t> </w:t>
      </w:r>
      <w:r>
        <w:rPr/>
        <w:t>is</w:t>
      </w:r>
      <w:r>
        <w:rPr>
          <w:spacing w:val="-1"/>
        </w:rPr>
        <w:t> </w:t>
      </w:r>
      <w:r>
        <w:rPr/>
        <w:t>seeking</w:t>
      </w:r>
      <w:r>
        <w:rPr>
          <w:spacing w:val="-1"/>
        </w:rPr>
        <w:t> </w:t>
      </w:r>
      <w:r>
        <w:rPr/>
        <w:t>an</w:t>
      </w:r>
      <w:r>
        <w:rPr>
          <w:spacing w:val="-1"/>
        </w:rPr>
        <w:t> </w:t>
      </w:r>
      <w:r>
        <w:rPr/>
        <w:t>investment</w:t>
      </w:r>
      <w:r>
        <w:rPr>
          <w:spacing w:val="-1"/>
        </w:rPr>
        <w:t> </w:t>
      </w:r>
      <w:r>
        <w:rPr/>
        <w:t>of</w:t>
      </w:r>
      <w:r>
        <w:rPr>
          <w:spacing w:val="-2"/>
        </w:rPr>
        <w:t> </w:t>
      </w:r>
      <w:r>
        <w:rPr>
          <w:b/>
        </w:rPr>
        <w:t>$350,000</w:t>
      </w:r>
      <w:r>
        <w:rPr>
          <w:b/>
          <w:spacing w:val="-1"/>
        </w:rPr>
        <w:t> </w:t>
      </w:r>
      <w:r>
        <w:rPr/>
        <w:t>to</w:t>
      </w:r>
      <w:r>
        <w:rPr>
          <w:spacing w:val="-1"/>
        </w:rPr>
        <w:t> </w:t>
      </w:r>
      <w:r>
        <w:rPr/>
        <w:t>enhance</w:t>
      </w:r>
      <w:r>
        <w:rPr>
          <w:spacing w:val="-1"/>
        </w:rPr>
        <w:t> </w:t>
      </w:r>
      <w:r>
        <w:rPr/>
        <w:t>our</w:t>
      </w:r>
      <w:r>
        <w:rPr>
          <w:spacing w:val="-1"/>
        </w:rPr>
        <w:t> </w:t>
      </w:r>
      <w:r>
        <w:rPr/>
        <w:t>innovative</w:t>
      </w:r>
      <w:r>
        <w:rPr>
          <w:spacing w:val="-1"/>
        </w:rPr>
        <w:t> </w:t>
      </w:r>
      <w:r>
        <w:rPr/>
        <w:t>platform tailored</w:t>
      </w:r>
      <w:r>
        <w:rPr>
          <w:spacing w:val="-2"/>
        </w:rPr>
        <w:t> </w:t>
      </w:r>
      <w:r>
        <w:rPr/>
        <w:t>for</w:t>
      </w:r>
      <w:r>
        <w:rPr>
          <w:spacing w:val="-2"/>
        </w:rPr>
        <w:t> </w:t>
      </w:r>
      <w:r>
        <w:rPr/>
        <w:t>the</w:t>
      </w:r>
      <w:r>
        <w:rPr>
          <w:spacing w:val="-2"/>
        </w:rPr>
        <w:t> </w:t>
      </w:r>
      <w:r>
        <w:rPr/>
        <w:t>luxury</w:t>
      </w:r>
      <w:r>
        <w:rPr>
          <w:spacing w:val="-2"/>
        </w:rPr>
        <w:t> </w:t>
      </w:r>
      <w:r>
        <w:rPr/>
        <w:t>apartment</w:t>
      </w:r>
      <w:r>
        <w:rPr>
          <w:spacing w:val="-2"/>
        </w:rPr>
        <w:t> </w:t>
      </w:r>
      <w:r>
        <w:rPr/>
        <w:t>market.</w:t>
      </w:r>
      <w:r>
        <w:rPr>
          <w:spacing w:val="-7"/>
        </w:rPr>
        <w:t> </w:t>
      </w:r>
      <w:r>
        <w:rPr/>
        <w:t>This</w:t>
      </w:r>
      <w:r>
        <w:rPr>
          <w:spacing w:val="-2"/>
        </w:rPr>
        <w:t> </w:t>
      </w:r>
      <w:r>
        <w:rPr/>
        <w:t>funding</w:t>
      </w:r>
      <w:r>
        <w:rPr>
          <w:spacing w:val="-2"/>
        </w:rPr>
        <w:t> </w:t>
      </w:r>
      <w:r>
        <w:rPr/>
        <w:t>will</w:t>
      </w:r>
      <w:r>
        <w:rPr>
          <w:spacing w:val="-2"/>
        </w:rPr>
        <w:t> </w:t>
      </w:r>
      <w:r>
        <w:rPr/>
        <w:t>enable</w:t>
      </w:r>
      <w:r>
        <w:rPr>
          <w:spacing w:val="-2"/>
        </w:rPr>
        <w:t> </w:t>
      </w:r>
      <w:r>
        <w:rPr/>
        <w:t>us</w:t>
      </w:r>
      <w:r>
        <w:rPr>
          <w:spacing w:val="-2"/>
        </w:rPr>
        <w:t> </w:t>
      </w:r>
      <w:r>
        <w:rPr/>
        <w:t>to:</w:t>
      </w:r>
    </w:p>
    <w:p>
      <w:pPr>
        <w:pStyle w:val="ListParagraph"/>
        <w:numPr>
          <w:ilvl w:val="2"/>
          <w:numId w:val="24"/>
        </w:numPr>
        <w:tabs>
          <w:tab w:pos="750" w:val="left" w:leader="none"/>
        </w:tabs>
        <w:spacing w:line="295" w:lineRule="auto" w:before="241" w:after="0"/>
        <w:ind w:left="750" w:right="554" w:hanging="132"/>
        <w:jc w:val="left"/>
        <w:rPr>
          <w:sz w:val="22"/>
        </w:rPr>
      </w:pPr>
      <w:r>
        <w:rPr>
          <w:b/>
          <w:sz w:val="22"/>
        </w:rPr>
        <w:t>Strengthen</w:t>
      </w:r>
      <w:r>
        <w:rPr>
          <w:b/>
          <w:spacing w:val="-16"/>
          <w:sz w:val="22"/>
        </w:rPr>
        <w:t> </w:t>
      </w:r>
      <w:r>
        <w:rPr>
          <w:b/>
          <w:sz w:val="22"/>
        </w:rPr>
        <w:t>Technology</w:t>
      </w:r>
      <w:r>
        <w:rPr>
          <w:b/>
          <w:spacing w:val="-10"/>
          <w:sz w:val="22"/>
        </w:rPr>
        <w:t> </w:t>
      </w:r>
      <w:r>
        <w:rPr>
          <w:b/>
          <w:sz w:val="22"/>
        </w:rPr>
        <w:t>Infrastructure:</w:t>
      </w:r>
      <w:r>
        <w:rPr>
          <w:b/>
          <w:spacing w:val="-8"/>
          <w:sz w:val="22"/>
        </w:rPr>
        <w:t> </w:t>
      </w:r>
      <w:r>
        <w:rPr>
          <w:sz w:val="22"/>
        </w:rPr>
        <w:t>Allocate</w:t>
      </w:r>
      <w:r>
        <w:rPr>
          <w:spacing w:val="-10"/>
          <w:sz w:val="22"/>
        </w:rPr>
        <w:t> </w:t>
      </w:r>
      <w:r>
        <w:rPr>
          <w:sz w:val="22"/>
        </w:rPr>
        <w:t>resources</w:t>
      </w:r>
      <w:r>
        <w:rPr>
          <w:spacing w:val="-10"/>
          <w:sz w:val="22"/>
        </w:rPr>
        <w:t> </w:t>
      </w:r>
      <w:r>
        <w:rPr>
          <w:sz w:val="22"/>
        </w:rPr>
        <w:t>to</w:t>
      </w:r>
      <w:r>
        <w:rPr>
          <w:spacing w:val="-10"/>
          <w:sz w:val="22"/>
        </w:rPr>
        <w:t> </w:t>
      </w:r>
      <w:r>
        <w:rPr>
          <w:sz w:val="22"/>
        </w:rPr>
        <w:t>improve</w:t>
      </w:r>
      <w:r>
        <w:rPr>
          <w:spacing w:val="-10"/>
          <w:sz w:val="22"/>
        </w:rPr>
        <w:t> </w:t>
      </w:r>
      <w:r>
        <w:rPr>
          <w:sz w:val="22"/>
        </w:rPr>
        <w:t>our</w:t>
      </w:r>
      <w:r>
        <w:rPr>
          <w:spacing w:val="-10"/>
          <w:sz w:val="22"/>
        </w:rPr>
        <w:t> </w:t>
      </w:r>
      <w:r>
        <w:rPr>
          <w:sz w:val="22"/>
        </w:rPr>
        <w:t>SaaS-based</w:t>
      </w:r>
      <w:r>
        <w:rPr>
          <w:spacing w:val="-10"/>
          <w:sz w:val="22"/>
        </w:rPr>
        <w:t> </w:t>
      </w:r>
      <w:r>
        <w:rPr>
          <w:sz w:val="22"/>
        </w:rPr>
        <w:t>platform, ensuring a seamless user experience for brokers, landlords, and tenants.</w:t>
      </w:r>
    </w:p>
    <w:p>
      <w:pPr>
        <w:pStyle w:val="ListParagraph"/>
        <w:numPr>
          <w:ilvl w:val="2"/>
          <w:numId w:val="24"/>
        </w:numPr>
        <w:tabs>
          <w:tab w:pos="750" w:val="left" w:leader="none"/>
        </w:tabs>
        <w:spacing w:line="295" w:lineRule="auto" w:before="122" w:after="0"/>
        <w:ind w:left="750" w:right="1506" w:hanging="132"/>
        <w:jc w:val="left"/>
        <w:rPr>
          <w:sz w:val="22"/>
        </w:rPr>
      </w:pPr>
      <w:r>
        <w:rPr>
          <w:b/>
          <w:sz w:val="22"/>
        </w:rPr>
        <w:t>Expand</w:t>
      </w:r>
      <w:r>
        <w:rPr>
          <w:b/>
          <w:spacing w:val="-6"/>
          <w:sz w:val="22"/>
        </w:rPr>
        <w:t> </w:t>
      </w:r>
      <w:r>
        <w:rPr>
          <w:b/>
          <w:sz w:val="22"/>
        </w:rPr>
        <w:t>Marketing</w:t>
      </w:r>
      <w:r>
        <w:rPr>
          <w:b/>
          <w:spacing w:val="-6"/>
          <w:sz w:val="22"/>
        </w:rPr>
        <w:t> </w:t>
      </w:r>
      <w:r>
        <w:rPr>
          <w:b/>
          <w:sz w:val="22"/>
        </w:rPr>
        <w:t>Efforts:</w:t>
      </w:r>
      <w:r>
        <w:rPr>
          <w:b/>
          <w:spacing w:val="-5"/>
          <w:sz w:val="22"/>
        </w:rPr>
        <w:t> </w:t>
      </w:r>
      <w:r>
        <w:rPr>
          <w:sz w:val="22"/>
        </w:rPr>
        <w:t>Implement</w:t>
      </w:r>
      <w:r>
        <w:rPr>
          <w:spacing w:val="-6"/>
          <w:sz w:val="22"/>
        </w:rPr>
        <w:t> </w:t>
      </w:r>
      <w:r>
        <w:rPr>
          <w:sz w:val="22"/>
        </w:rPr>
        <w:t>targeted</w:t>
      </w:r>
      <w:r>
        <w:rPr>
          <w:spacing w:val="-6"/>
          <w:sz w:val="22"/>
        </w:rPr>
        <w:t> </w:t>
      </w:r>
      <w:r>
        <w:rPr>
          <w:sz w:val="22"/>
        </w:rPr>
        <w:t>digital</w:t>
      </w:r>
      <w:r>
        <w:rPr>
          <w:spacing w:val="-6"/>
          <w:sz w:val="22"/>
        </w:rPr>
        <w:t> </w:t>
      </w:r>
      <w:r>
        <w:rPr>
          <w:sz w:val="22"/>
        </w:rPr>
        <w:t>marketing</w:t>
      </w:r>
      <w:r>
        <w:rPr>
          <w:spacing w:val="-6"/>
          <w:sz w:val="22"/>
        </w:rPr>
        <w:t> </w:t>
      </w:r>
      <w:r>
        <w:rPr>
          <w:sz w:val="22"/>
        </w:rPr>
        <w:t>campaigns</w:t>
      </w:r>
      <w:r>
        <w:rPr>
          <w:spacing w:val="-6"/>
          <w:sz w:val="22"/>
        </w:rPr>
        <w:t> </w:t>
      </w:r>
      <w:r>
        <w:rPr>
          <w:sz w:val="22"/>
        </w:rPr>
        <w:t>and</w:t>
      </w:r>
      <w:r>
        <w:rPr>
          <w:spacing w:val="-6"/>
          <w:sz w:val="22"/>
        </w:rPr>
        <w:t> </w:t>
      </w:r>
      <w:r>
        <w:rPr>
          <w:sz w:val="22"/>
        </w:rPr>
        <w:t>build partnerships with luxury lifestyle brands to effectively reach our upscale audience.</w:t>
      </w:r>
    </w:p>
    <w:p>
      <w:pPr>
        <w:pStyle w:val="ListParagraph"/>
        <w:numPr>
          <w:ilvl w:val="2"/>
          <w:numId w:val="24"/>
        </w:numPr>
        <w:tabs>
          <w:tab w:pos="750" w:val="left" w:leader="none"/>
        </w:tabs>
        <w:spacing w:line="295" w:lineRule="auto" w:before="122" w:after="0"/>
        <w:ind w:left="750" w:right="1015" w:hanging="132"/>
        <w:jc w:val="left"/>
        <w:rPr>
          <w:sz w:val="22"/>
        </w:rPr>
      </w:pPr>
      <w:r>
        <w:rPr>
          <w:b/>
          <w:sz w:val="22"/>
        </w:rPr>
        <w:t>Recruit</w:t>
      </w:r>
      <w:r>
        <w:rPr>
          <w:b/>
          <w:spacing w:val="-2"/>
          <w:sz w:val="22"/>
        </w:rPr>
        <w:t> </w:t>
      </w:r>
      <w:r>
        <w:rPr>
          <w:b/>
          <w:sz w:val="22"/>
        </w:rPr>
        <w:t>Key</w:t>
      </w:r>
      <w:r>
        <w:rPr>
          <w:b/>
          <w:spacing w:val="-2"/>
          <w:sz w:val="22"/>
        </w:rPr>
        <w:t> </w:t>
      </w:r>
      <w:r>
        <w:rPr>
          <w:b/>
          <w:sz w:val="22"/>
        </w:rPr>
        <w:t>Personnel:</w:t>
      </w:r>
      <w:r>
        <w:rPr>
          <w:b/>
          <w:spacing w:val="-2"/>
          <w:sz w:val="22"/>
        </w:rPr>
        <w:t> </w:t>
      </w:r>
      <w:r>
        <w:rPr>
          <w:sz w:val="22"/>
        </w:rPr>
        <w:t>Hire</w:t>
      </w:r>
      <w:r>
        <w:rPr>
          <w:spacing w:val="-2"/>
          <w:sz w:val="22"/>
        </w:rPr>
        <w:t> </w:t>
      </w:r>
      <w:r>
        <w:rPr>
          <w:sz w:val="22"/>
        </w:rPr>
        <w:t>essential</w:t>
      </w:r>
      <w:r>
        <w:rPr>
          <w:spacing w:val="-2"/>
          <w:sz w:val="22"/>
        </w:rPr>
        <w:t> </w:t>
      </w:r>
      <w:r>
        <w:rPr>
          <w:sz w:val="22"/>
        </w:rPr>
        <w:t>team</w:t>
      </w:r>
      <w:r>
        <w:rPr>
          <w:spacing w:val="-2"/>
          <w:sz w:val="22"/>
        </w:rPr>
        <w:t> </w:t>
      </w:r>
      <w:r>
        <w:rPr>
          <w:sz w:val="22"/>
        </w:rPr>
        <w:t>members</w:t>
      </w:r>
      <w:r>
        <w:rPr>
          <w:spacing w:val="-2"/>
          <w:sz w:val="22"/>
        </w:rPr>
        <w:t> </w:t>
      </w:r>
      <w:r>
        <w:rPr>
          <w:sz w:val="22"/>
        </w:rPr>
        <w:t>for</w:t>
      </w:r>
      <w:r>
        <w:rPr>
          <w:spacing w:val="-2"/>
          <w:sz w:val="22"/>
        </w:rPr>
        <w:t> </w:t>
      </w:r>
      <w:r>
        <w:rPr>
          <w:sz w:val="22"/>
        </w:rPr>
        <w:t>customer</w:t>
      </w:r>
      <w:r>
        <w:rPr>
          <w:spacing w:val="-2"/>
          <w:sz w:val="22"/>
        </w:rPr>
        <w:t> </w:t>
      </w:r>
      <w:r>
        <w:rPr>
          <w:sz w:val="22"/>
        </w:rPr>
        <w:t>service</w:t>
      </w:r>
      <w:r>
        <w:rPr>
          <w:spacing w:val="-2"/>
          <w:sz w:val="22"/>
        </w:rPr>
        <w:t> </w:t>
      </w:r>
      <w:r>
        <w:rPr>
          <w:sz w:val="22"/>
        </w:rPr>
        <w:t>and</w:t>
      </w:r>
      <w:r>
        <w:rPr>
          <w:spacing w:val="-2"/>
          <w:sz w:val="22"/>
        </w:rPr>
        <w:t> </w:t>
      </w:r>
      <w:r>
        <w:rPr>
          <w:sz w:val="22"/>
        </w:rPr>
        <w:t>sales</w:t>
      </w:r>
      <w:r>
        <w:rPr>
          <w:spacing w:val="-2"/>
          <w:sz w:val="22"/>
        </w:rPr>
        <w:t> </w:t>
      </w:r>
      <w:r>
        <w:rPr>
          <w:sz w:val="22"/>
        </w:rPr>
        <w:t>roles, which are critical in providing unparalleled support and driving revenue growth.</w:t>
      </w:r>
    </w:p>
    <w:p>
      <w:pPr>
        <w:pStyle w:val="ListParagraph"/>
        <w:numPr>
          <w:ilvl w:val="2"/>
          <w:numId w:val="24"/>
        </w:numPr>
        <w:tabs>
          <w:tab w:pos="750" w:val="left" w:leader="none"/>
        </w:tabs>
        <w:spacing w:line="295" w:lineRule="auto" w:before="121" w:after="0"/>
        <w:ind w:left="750" w:right="656" w:hanging="132"/>
        <w:jc w:val="left"/>
        <w:rPr>
          <w:sz w:val="22"/>
        </w:rPr>
      </w:pPr>
      <w:r>
        <w:rPr>
          <w:b/>
          <w:sz w:val="22"/>
        </w:rPr>
        <w:t>Establish</w:t>
      </w:r>
      <w:r>
        <w:rPr>
          <w:b/>
          <w:spacing w:val="-9"/>
          <w:sz w:val="22"/>
        </w:rPr>
        <w:t> </w:t>
      </w:r>
      <w:r>
        <w:rPr>
          <w:b/>
          <w:sz w:val="22"/>
        </w:rPr>
        <w:t>Partnerships:</w:t>
      </w:r>
      <w:r>
        <w:rPr>
          <w:b/>
          <w:spacing w:val="-8"/>
          <w:sz w:val="22"/>
        </w:rPr>
        <w:t> </w:t>
      </w:r>
      <w:r>
        <w:rPr>
          <w:sz w:val="22"/>
        </w:rPr>
        <w:t>Foster</w:t>
      </w:r>
      <w:r>
        <w:rPr>
          <w:spacing w:val="-9"/>
          <w:sz w:val="22"/>
        </w:rPr>
        <w:t> </w:t>
      </w:r>
      <w:r>
        <w:rPr>
          <w:sz w:val="22"/>
        </w:rPr>
        <w:t>relationships</w:t>
      </w:r>
      <w:r>
        <w:rPr>
          <w:spacing w:val="-9"/>
          <w:sz w:val="22"/>
        </w:rPr>
        <w:t> </w:t>
      </w:r>
      <w:r>
        <w:rPr>
          <w:sz w:val="22"/>
        </w:rPr>
        <w:t>within</w:t>
      </w:r>
      <w:r>
        <w:rPr>
          <w:spacing w:val="-9"/>
          <w:sz w:val="22"/>
        </w:rPr>
        <w:t> </w:t>
      </w:r>
      <w:r>
        <w:rPr>
          <w:sz w:val="22"/>
        </w:rPr>
        <w:t>the</w:t>
      </w:r>
      <w:r>
        <w:rPr>
          <w:spacing w:val="-9"/>
          <w:sz w:val="22"/>
        </w:rPr>
        <w:t> </w:t>
      </w:r>
      <w:r>
        <w:rPr>
          <w:sz w:val="22"/>
        </w:rPr>
        <w:t>luxury</w:t>
      </w:r>
      <w:r>
        <w:rPr>
          <w:spacing w:val="-9"/>
          <w:sz w:val="22"/>
        </w:rPr>
        <w:t> </w:t>
      </w:r>
      <w:r>
        <w:rPr>
          <w:sz w:val="22"/>
        </w:rPr>
        <w:t>real</w:t>
      </w:r>
      <w:r>
        <w:rPr>
          <w:spacing w:val="-9"/>
          <w:sz w:val="22"/>
        </w:rPr>
        <w:t> </w:t>
      </w:r>
      <w:r>
        <w:rPr>
          <w:sz w:val="22"/>
        </w:rPr>
        <w:t>estate</w:t>
      </w:r>
      <w:r>
        <w:rPr>
          <w:spacing w:val="-9"/>
          <w:sz w:val="22"/>
        </w:rPr>
        <w:t> </w:t>
      </w:r>
      <w:r>
        <w:rPr>
          <w:sz w:val="22"/>
        </w:rPr>
        <w:t>sector</w:t>
      </w:r>
      <w:r>
        <w:rPr>
          <w:spacing w:val="-9"/>
          <w:sz w:val="22"/>
        </w:rPr>
        <w:t> </w:t>
      </w:r>
      <w:r>
        <w:rPr>
          <w:sz w:val="22"/>
        </w:rPr>
        <w:t>to</w:t>
      </w:r>
      <w:r>
        <w:rPr>
          <w:spacing w:val="-9"/>
          <w:sz w:val="22"/>
        </w:rPr>
        <w:t> </w:t>
      </w:r>
      <w:r>
        <w:rPr>
          <w:sz w:val="22"/>
        </w:rPr>
        <w:t>broaden</w:t>
      </w:r>
      <w:r>
        <w:rPr>
          <w:spacing w:val="-9"/>
          <w:sz w:val="22"/>
        </w:rPr>
        <w:t> </w:t>
      </w:r>
      <w:r>
        <w:rPr>
          <w:sz w:val="22"/>
        </w:rPr>
        <w:t>our inventory of verified listings and enhance our market presence.</w:t>
      </w:r>
    </w:p>
    <w:p>
      <w:pPr>
        <w:pStyle w:val="BodyText"/>
        <w:spacing w:line="295" w:lineRule="auto" w:before="242"/>
        <w:ind w:left="150" w:right="458"/>
      </w:pPr>
      <w:r>
        <w:rPr/>
        <w:t>This investment will position LuxuryApartments.com to leverage unique market opportunities and address the inefficiencies present in the current luxury apartment leasing process. With the right funding,</w:t>
      </w:r>
      <w:r>
        <w:rPr>
          <w:spacing w:val="-17"/>
        </w:rPr>
        <w:t> </w:t>
      </w:r>
      <w:r>
        <w:rPr/>
        <w:t>we</w:t>
      </w:r>
      <w:r>
        <w:rPr>
          <w:spacing w:val="-17"/>
        </w:rPr>
        <w:t> </w:t>
      </w:r>
      <w:r>
        <w:rPr/>
        <w:t>are</w:t>
      </w:r>
      <w:r>
        <w:rPr>
          <w:spacing w:val="-16"/>
        </w:rPr>
        <w:t> </w:t>
      </w:r>
      <w:r>
        <w:rPr/>
        <w:t>well</w:t>
      </w:r>
      <w:r>
        <w:rPr>
          <w:spacing w:val="-17"/>
        </w:rPr>
        <w:t> </w:t>
      </w:r>
      <w:r>
        <w:rPr/>
        <w:t>on</w:t>
      </w:r>
      <w:r>
        <w:rPr>
          <w:spacing w:val="-16"/>
        </w:rPr>
        <w:t> </w:t>
      </w:r>
      <w:r>
        <w:rPr/>
        <w:t>our</w:t>
      </w:r>
      <w:r>
        <w:rPr>
          <w:spacing w:val="-17"/>
        </w:rPr>
        <w:t> </w:t>
      </w:r>
      <w:r>
        <w:rPr/>
        <w:t>way</w:t>
      </w:r>
      <w:r>
        <w:rPr>
          <w:spacing w:val="-16"/>
        </w:rPr>
        <w:t> </w:t>
      </w:r>
      <w:r>
        <w:rPr/>
        <w:t>to</w:t>
      </w:r>
      <w:r>
        <w:rPr>
          <w:spacing w:val="-17"/>
        </w:rPr>
        <w:t> </w:t>
      </w:r>
      <w:r>
        <w:rPr/>
        <w:t>redefining</w:t>
      </w:r>
      <w:r>
        <w:rPr>
          <w:spacing w:val="-17"/>
        </w:rPr>
        <w:t> </w:t>
      </w:r>
      <w:r>
        <w:rPr/>
        <w:t>the</w:t>
      </w:r>
      <w:r>
        <w:rPr>
          <w:spacing w:val="-16"/>
        </w:rPr>
        <w:t> </w:t>
      </w:r>
      <w:r>
        <w:rPr/>
        <w:t>experience</w:t>
      </w:r>
      <w:r>
        <w:rPr>
          <w:spacing w:val="-17"/>
        </w:rPr>
        <w:t> </w:t>
      </w:r>
      <w:r>
        <w:rPr/>
        <w:t>for</w:t>
      </w:r>
      <w:r>
        <w:rPr>
          <w:spacing w:val="-16"/>
        </w:rPr>
        <w:t> </w:t>
      </w:r>
      <w:r>
        <w:rPr/>
        <w:t>brokers,</w:t>
      </w:r>
      <w:r>
        <w:rPr>
          <w:spacing w:val="-17"/>
        </w:rPr>
        <w:t> </w:t>
      </w:r>
      <w:r>
        <w:rPr/>
        <w:t>landlords,</w:t>
      </w:r>
      <w:r>
        <w:rPr>
          <w:spacing w:val="-16"/>
        </w:rPr>
        <w:t> </w:t>
      </w:r>
      <w:r>
        <w:rPr/>
        <w:t>and</w:t>
      </w:r>
      <w:r>
        <w:rPr>
          <w:spacing w:val="-17"/>
        </w:rPr>
        <w:t> </w:t>
      </w:r>
      <w:r>
        <w:rPr/>
        <w:t>tenants</w:t>
      </w:r>
      <w:r>
        <w:rPr>
          <w:spacing w:val="-17"/>
        </w:rPr>
        <w:t> </w:t>
      </w:r>
      <w:r>
        <w:rPr/>
        <w:t>alike.</w:t>
      </w:r>
    </w:p>
    <w:p>
      <w:pPr>
        <w:pStyle w:val="Heading4"/>
        <w:numPr>
          <w:ilvl w:val="1"/>
          <w:numId w:val="24"/>
        </w:numPr>
        <w:tabs>
          <w:tab w:pos="767" w:val="left" w:leader="none"/>
        </w:tabs>
        <w:spacing w:line="240" w:lineRule="auto" w:before="304" w:after="0"/>
        <w:ind w:left="767" w:right="0" w:hanging="617"/>
        <w:jc w:val="left"/>
      </w:pPr>
      <w:bookmarkStart w:name="11.2 Allocation of Investment Funds" w:id="128"/>
      <w:bookmarkEnd w:id="128"/>
      <w:r>
        <w:rPr/>
      </w:r>
      <w:bookmarkStart w:name="_bookmark63" w:id="129"/>
      <w:bookmarkEnd w:id="129"/>
      <w:r>
        <w:rPr/>
      </w:r>
      <w:r>
        <w:rPr>
          <w:color w:val="1875D1"/>
          <w:spacing w:val="-2"/>
        </w:rPr>
        <w:t>Allocation</w:t>
      </w:r>
      <w:r>
        <w:rPr>
          <w:color w:val="1875D1"/>
          <w:spacing w:val="-11"/>
        </w:rPr>
        <w:t> </w:t>
      </w:r>
      <w:r>
        <w:rPr>
          <w:color w:val="1875D1"/>
          <w:spacing w:val="-2"/>
        </w:rPr>
        <w:t>of</w:t>
      </w:r>
      <w:r>
        <w:rPr>
          <w:color w:val="1875D1"/>
          <w:spacing w:val="-10"/>
        </w:rPr>
        <w:t> </w:t>
      </w:r>
      <w:r>
        <w:rPr>
          <w:color w:val="1875D1"/>
          <w:spacing w:val="-2"/>
        </w:rPr>
        <w:t>Investment</w:t>
      </w:r>
      <w:r>
        <w:rPr>
          <w:color w:val="1875D1"/>
          <w:spacing w:val="-10"/>
        </w:rPr>
        <w:t> </w:t>
      </w:r>
      <w:r>
        <w:rPr>
          <w:color w:val="1875D1"/>
          <w:spacing w:val="-2"/>
        </w:rPr>
        <w:t>Funds</w:t>
      </w:r>
    </w:p>
    <w:p>
      <w:pPr>
        <w:pStyle w:val="BodyText"/>
        <w:rPr>
          <w:sz w:val="20"/>
        </w:rPr>
      </w:pPr>
    </w:p>
    <w:p>
      <w:pPr>
        <w:pStyle w:val="BodyText"/>
        <w:spacing w:before="75"/>
        <w:rPr>
          <w:sz w:val="20"/>
        </w:rPr>
      </w:pPr>
      <w:r>
        <w:rPr/>
        <w:drawing>
          <wp:anchor distT="0" distB="0" distL="0" distR="0" allowOverlap="1" layoutInCell="1" locked="0" behindDoc="1" simplePos="0" relativeHeight="487696384">
            <wp:simplePos x="0" y="0"/>
            <wp:positionH relativeFrom="page">
              <wp:posOffset>1415418</wp:posOffset>
            </wp:positionH>
            <wp:positionV relativeFrom="paragraph">
              <wp:posOffset>210487</wp:posOffset>
            </wp:positionV>
            <wp:extent cx="5238749" cy="2286000"/>
            <wp:effectExtent l="0" t="0" r="0" b="0"/>
            <wp:wrapTopAndBottom/>
            <wp:docPr id="250" name="Image 250"/>
            <wp:cNvGraphicFramePr>
              <a:graphicFrameLocks/>
            </wp:cNvGraphicFramePr>
            <a:graphic>
              <a:graphicData uri="http://schemas.openxmlformats.org/drawingml/2006/picture">
                <pic:pic>
                  <pic:nvPicPr>
                    <pic:cNvPr id="250" name="Image 250"/>
                    <pic:cNvPicPr/>
                  </pic:nvPicPr>
                  <pic:blipFill>
                    <a:blip r:embed="rId22" cstate="print"/>
                    <a:stretch>
                      <a:fillRect/>
                    </a:stretch>
                  </pic:blipFill>
                  <pic:spPr>
                    <a:xfrm>
                      <a:off x="0" y="0"/>
                      <a:ext cx="5238749" cy="2286000"/>
                    </a:xfrm>
                    <a:prstGeom prst="rect">
                      <a:avLst/>
                    </a:prstGeom>
                  </pic:spPr>
                </pic:pic>
              </a:graphicData>
            </a:graphic>
          </wp:anchor>
        </w:drawing>
      </w:r>
    </w:p>
    <w:p>
      <w:pPr>
        <w:pStyle w:val="BodyText"/>
        <w:rPr>
          <w:sz w:val="20"/>
        </w:rPr>
      </w:pPr>
    </w:p>
    <w:p>
      <w:pPr>
        <w:pStyle w:val="BodyText"/>
        <w:spacing w:before="125" w:after="1"/>
        <w:rPr>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5"/>
        <w:gridCol w:w="3960"/>
      </w:tblGrid>
      <w:tr>
        <w:trPr>
          <w:trHeight w:val="454" w:hRule="atLeast"/>
        </w:trPr>
        <w:tc>
          <w:tcPr>
            <w:tcW w:w="6325" w:type="dxa"/>
            <w:tcBorders>
              <w:bottom w:val="single" w:sz="6" w:space="0" w:color="CCCCCC"/>
            </w:tcBorders>
          </w:tcPr>
          <w:p>
            <w:pPr>
              <w:pStyle w:val="TableParagraph"/>
              <w:spacing w:before="1"/>
              <w:ind w:left="115"/>
              <w:jc w:val="left"/>
              <w:rPr>
                <w:b/>
                <w:sz w:val="21"/>
              </w:rPr>
            </w:pPr>
            <w:r>
              <w:rPr>
                <w:b/>
                <w:sz w:val="21"/>
              </w:rPr>
              <w:t>Use</w:t>
            </w:r>
            <w:r>
              <w:rPr>
                <w:b/>
                <w:spacing w:val="-6"/>
                <w:sz w:val="21"/>
              </w:rPr>
              <w:t> </w:t>
            </w:r>
            <w:r>
              <w:rPr>
                <w:b/>
                <w:sz w:val="21"/>
              </w:rPr>
              <w:t>of</w:t>
            </w:r>
            <w:r>
              <w:rPr>
                <w:b/>
                <w:spacing w:val="-6"/>
                <w:sz w:val="21"/>
              </w:rPr>
              <w:t> </w:t>
            </w:r>
            <w:r>
              <w:rPr>
                <w:b/>
                <w:spacing w:val="-2"/>
                <w:sz w:val="21"/>
              </w:rPr>
              <w:t>Funds</w:t>
            </w:r>
          </w:p>
        </w:tc>
        <w:tc>
          <w:tcPr>
            <w:tcW w:w="3960" w:type="dxa"/>
            <w:tcBorders>
              <w:bottom w:val="single" w:sz="6" w:space="0" w:color="CCCCCC"/>
            </w:tcBorders>
          </w:tcPr>
          <w:p>
            <w:pPr>
              <w:pStyle w:val="TableParagraph"/>
              <w:spacing w:before="1"/>
              <w:ind w:right="112"/>
              <w:rPr>
                <w:b/>
                <w:sz w:val="21"/>
              </w:rPr>
            </w:pPr>
            <w:r>
              <w:rPr>
                <w:b/>
                <w:spacing w:val="-2"/>
                <w:sz w:val="21"/>
              </w:rPr>
              <w:t>Amount</w:t>
            </w:r>
          </w:p>
        </w:tc>
      </w:tr>
      <w:tr>
        <w:trPr>
          <w:trHeight w:val="538" w:hRule="atLeast"/>
        </w:trPr>
        <w:tc>
          <w:tcPr>
            <w:tcW w:w="6325" w:type="dxa"/>
            <w:tcBorders>
              <w:top w:val="single" w:sz="6" w:space="0" w:color="CCCCCC"/>
              <w:bottom w:val="single" w:sz="6" w:space="0" w:color="CCCCCC"/>
            </w:tcBorders>
          </w:tcPr>
          <w:p>
            <w:pPr>
              <w:pStyle w:val="TableParagraph"/>
              <w:spacing w:before="158"/>
              <w:ind w:left="115"/>
              <w:jc w:val="left"/>
              <w:rPr>
                <w:b/>
                <w:sz w:val="20"/>
              </w:rPr>
            </w:pPr>
            <w:r>
              <w:rPr>
                <w:b/>
                <w:spacing w:val="-2"/>
                <w:sz w:val="20"/>
              </w:rPr>
              <w:t>Technology</w:t>
            </w:r>
            <w:r>
              <w:rPr>
                <w:b/>
                <w:spacing w:val="-13"/>
                <w:sz w:val="20"/>
              </w:rPr>
              <w:t> </w:t>
            </w:r>
            <w:r>
              <w:rPr>
                <w:b/>
                <w:spacing w:val="-2"/>
                <w:sz w:val="20"/>
              </w:rPr>
              <w:t>Platform</w:t>
            </w:r>
            <w:r>
              <w:rPr>
                <w:b/>
                <w:spacing w:val="-12"/>
                <w:sz w:val="20"/>
              </w:rPr>
              <w:t> </w:t>
            </w:r>
            <w:r>
              <w:rPr>
                <w:b/>
                <w:spacing w:val="-2"/>
                <w:sz w:val="20"/>
              </w:rPr>
              <w:t>Enhancement</w:t>
            </w:r>
          </w:p>
        </w:tc>
        <w:tc>
          <w:tcPr>
            <w:tcW w:w="3960" w:type="dxa"/>
            <w:tcBorders>
              <w:top w:val="single" w:sz="6" w:space="0" w:color="CCCCCC"/>
              <w:bottom w:val="single" w:sz="6" w:space="0" w:color="CCCCCC"/>
            </w:tcBorders>
          </w:tcPr>
          <w:p>
            <w:pPr>
              <w:pStyle w:val="TableParagraph"/>
              <w:spacing w:before="158"/>
              <w:ind w:right="112"/>
              <w:rPr>
                <w:sz w:val="20"/>
              </w:rPr>
            </w:pPr>
            <w:r>
              <w:rPr>
                <w:spacing w:val="-2"/>
                <w:w w:val="105"/>
                <w:sz w:val="20"/>
              </w:rPr>
              <w:t>$120,000</w:t>
            </w:r>
          </w:p>
        </w:tc>
      </w:tr>
      <w:tr>
        <w:trPr>
          <w:trHeight w:val="538" w:hRule="atLeast"/>
        </w:trPr>
        <w:tc>
          <w:tcPr>
            <w:tcW w:w="6325" w:type="dxa"/>
            <w:tcBorders>
              <w:top w:val="single" w:sz="6" w:space="0" w:color="CCCCCC"/>
              <w:bottom w:val="single" w:sz="6" w:space="0" w:color="CCCCCC"/>
            </w:tcBorders>
          </w:tcPr>
          <w:p>
            <w:pPr>
              <w:pStyle w:val="TableParagraph"/>
              <w:spacing w:before="158"/>
              <w:ind w:left="115"/>
              <w:jc w:val="left"/>
              <w:rPr>
                <w:b/>
                <w:sz w:val="20"/>
              </w:rPr>
            </w:pPr>
            <w:r>
              <w:rPr>
                <w:b/>
                <w:spacing w:val="-2"/>
                <w:sz w:val="20"/>
              </w:rPr>
              <w:t>Marketing</w:t>
            </w:r>
            <w:r>
              <w:rPr>
                <w:b/>
                <w:spacing w:val="-10"/>
                <w:sz w:val="20"/>
              </w:rPr>
              <w:t> </w:t>
            </w:r>
            <w:r>
              <w:rPr>
                <w:b/>
                <w:spacing w:val="-2"/>
                <w:sz w:val="20"/>
              </w:rPr>
              <w:t>&amp;</w:t>
            </w:r>
            <w:r>
              <w:rPr>
                <w:b/>
                <w:spacing w:val="-9"/>
                <w:sz w:val="20"/>
              </w:rPr>
              <w:t> </w:t>
            </w:r>
            <w:r>
              <w:rPr>
                <w:b/>
                <w:spacing w:val="-2"/>
                <w:sz w:val="20"/>
              </w:rPr>
              <w:t>Advertisement</w:t>
            </w:r>
          </w:p>
        </w:tc>
        <w:tc>
          <w:tcPr>
            <w:tcW w:w="3960" w:type="dxa"/>
            <w:tcBorders>
              <w:top w:val="single" w:sz="6" w:space="0" w:color="CCCCCC"/>
              <w:bottom w:val="single" w:sz="6" w:space="0" w:color="CCCCCC"/>
            </w:tcBorders>
          </w:tcPr>
          <w:p>
            <w:pPr>
              <w:pStyle w:val="TableParagraph"/>
              <w:spacing w:before="158"/>
              <w:ind w:right="112"/>
              <w:rPr>
                <w:sz w:val="20"/>
              </w:rPr>
            </w:pPr>
            <w:r>
              <w:rPr>
                <w:spacing w:val="-2"/>
                <w:w w:val="105"/>
                <w:sz w:val="20"/>
              </w:rPr>
              <w:t>$100,000</w:t>
            </w:r>
          </w:p>
        </w:tc>
      </w:tr>
      <w:tr>
        <w:trPr>
          <w:trHeight w:val="538" w:hRule="atLeast"/>
        </w:trPr>
        <w:tc>
          <w:tcPr>
            <w:tcW w:w="6325" w:type="dxa"/>
            <w:tcBorders>
              <w:top w:val="single" w:sz="6" w:space="0" w:color="CCCCCC"/>
              <w:bottom w:val="single" w:sz="6" w:space="0" w:color="CCCCCC"/>
            </w:tcBorders>
          </w:tcPr>
          <w:p>
            <w:pPr>
              <w:pStyle w:val="TableParagraph"/>
              <w:spacing w:before="158"/>
              <w:ind w:left="115"/>
              <w:jc w:val="left"/>
              <w:rPr>
                <w:b/>
                <w:sz w:val="20"/>
              </w:rPr>
            </w:pPr>
            <w:r>
              <w:rPr>
                <w:b/>
                <w:spacing w:val="-4"/>
                <w:sz w:val="20"/>
              </w:rPr>
              <w:t>Hiring</w:t>
            </w:r>
            <w:r>
              <w:rPr>
                <w:b/>
                <w:spacing w:val="-6"/>
                <w:sz w:val="20"/>
              </w:rPr>
              <w:t> </w:t>
            </w:r>
            <w:r>
              <w:rPr>
                <w:b/>
                <w:spacing w:val="-4"/>
                <w:sz w:val="20"/>
              </w:rPr>
              <w:t>Key</w:t>
            </w:r>
            <w:r>
              <w:rPr>
                <w:b/>
                <w:spacing w:val="-6"/>
                <w:sz w:val="20"/>
              </w:rPr>
              <w:t> </w:t>
            </w:r>
            <w:r>
              <w:rPr>
                <w:b/>
                <w:spacing w:val="-4"/>
                <w:sz w:val="20"/>
              </w:rPr>
              <w:t>Personnel</w:t>
            </w:r>
          </w:p>
        </w:tc>
        <w:tc>
          <w:tcPr>
            <w:tcW w:w="3960" w:type="dxa"/>
            <w:tcBorders>
              <w:top w:val="single" w:sz="6" w:space="0" w:color="CCCCCC"/>
              <w:bottom w:val="single" w:sz="6" w:space="0" w:color="CCCCCC"/>
            </w:tcBorders>
          </w:tcPr>
          <w:p>
            <w:pPr>
              <w:pStyle w:val="TableParagraph"/>
              <w:spacing w:before="158"/>
              <w:ind w:right="112"/>
              <w:rPr>
                <w:sz w:val="20"/>
              </w:rPr>
            </w:pPr>
            <w:r>
              <w:rPr>
                <w:spacing w:val="-2"/>
                <w:sz w:val="20"/>
              </w:rPr>
              <w:t>$80,000</w:t>
            </w:r>
          </w:p>
        </w:tc>
      </w:tr>
      <w:tr>
        <w:trPr>
          <w:trHeight w:val="380" w:hRule="atLeast"/>
        </w:trPr>
        <w:tc>
          <w:tcPr>
            <w:tcW w:w="6325" w:type="dxa"/>
            <w:tcBorders>
              <w:top w:val="single" w:sz="6" w:space="0" w:color="CCCCCC"/>
            </w:tcBorders>
          </w:tcPr>
          <w:p>
            <w:pPr>
              <w:pStyle w:val="TableParagraph"/>
              <w:spacing w:line="217" w:lineRule="exact" w:before="143"/>
              <w:ind w:left="100"/>
              <w:jc w:val="left"/>
              <w:rPr>
                <w:b/>
                <w:sz w:val="20"/>
              </w:rPr>
            </w:pPr>
            <w:r>
              <w:rPr>
                <w:b/>
                <w:spacing w:val="-4"/>
                <w:sz w:val="20"/>
              </w:rPr>
              <w:t>Partnership</w:t>
            </w:r>
            <w:r>
              <w:rPr>
                <w:b/>
                <w:spacing w:val="8"/>
                <w:sz w:val="20"/>
              </w:rPr>
              <w:t> </w:t>
            </w:r>
            <w:r>
              <w:rPr>
                <w:b/>
                <w:spacing w:val="-2"/>
                <w:sz w:val="20"/>
              </w:rPr>
              <w:t>Development</w:t>
            </w:r>
          </w:p>
        </w:tc>
        <w:tc>
          <w:tcPr>
            <w:tcW w:w="3960" w:type="dxa"/>
            <w:tcBorders>
              <w:top w:val="single" w:sz="6" w:space="0" w:color="CCCCCC"/>
            </w:tcBorders>
          </w:tcPr>
          <w:p>
            <w:pPr>
              <w:pStyle w:val="TableParagraph"/>
              <w:spacing w:line="217" w:lineRule="exact" w:before="143"/>
              <w:ind w:right="97"/>
              <w:rPr>
                <w:sz w:val="20"/>
              </w:rPr>
            </w:pPr>
            <w:r>
              <w:rPr>
                <w:spacing w:val="-2"/>
                <w:sz w:val="20"/>
              </w:rPr>
              <w:t>$50,000</w:t>
            </w:r>
          </w:p>
        </w:tc>
      </w:tr>
    </w:tbl>
    <w:p>
      <w:pPr>
        <w:spacing w:after="0" w:line="217" w:lineRule="exact"/>
        <w:rPr>
          <w:sz w:val="20"/>
        </w:rPr>
        <w:sectPr>
          <w:pgSz w:w="11910" w:h="16840"/>
          <w:pgMar w:header="0" w:footer="450" w:top="780" w:bottom="640" w:left="700" w:right="420"/>
        </w:sectPr>
      </w:pPr>
    </w:p>
    <w:p>
      <w:pPr>
        <w:pStyle w:val="ListParagraph"/>
        <w:numPr>
          <w:ilvl w:val="1"/>
          <w:numId w:val="24"/>
        </w:numPr>
        <w:tabs>
          <w:tab w:pos="767" w:val="left" w:leader="none"/>
        </w:tabs>
        <w:spacing w:line="240" w:lineRule="auto" w:before="82" w:after="0"/>
        <w:ind w:left="767" w:right="0" w:hanging="617"/>
        <w:jc w:val="left"/>
        <w:rPr>
          <w:sz w:val="28"/>
        </w:rPr>
      </w:pPr>
      <w:bookmarkStart w:name="11.3 Funding Sources" w:id="130"/>
      <w:bookmarkEnd w:id="130"/>
      <w:r>
        <w:rPr/>
      </w:r>
      <w:bookmarkStart w:name="_bookmark64" w:id="131"/>
      <w:bookmarkEnd w:id="131"/>
      <w:r>
        <w:rPr/>
      </w:r>
      <w:r>
        <w:rPr>
          <w:color w:val="1875D1"/>
          <w:sz w:val="28"/>
        </w:rPr>
        <w:t>Funding</w:t>
      </w:r>
      <w:r>
        <w:rPr>
          <w:color w:val="1875D1"/>
          <w:spacing w:val="-3"/>
          <w:sz w:val="28"/>
        </w:rPr>
        <w:t> </w:t>
      </w:r>
      <w:r>
        <w:rPr>
          <w:color w:val="1875D1"/>
          <w:spacing w:val="-2"/>
          <w:sz w:val="28"/>
        </w:rPr>
        <w:t>Sources</w:t>
      </w:r>
    </w:p>
    <w:p>
      <w:pPr>
        <w:pStyle w:val="BodyText"/>
        <w:spacing w:before="20"/>
        <w:rPr>
          <w:sz w:val="20"/>
        </w:rPr>
      </w:pPr>
    </w:p>
    <w:p>
      <w:pPr>
        <w:spacing w:after="0"/>
        <w:rPr>
          <w:sz w:val="20"/>
        </w:rPr>
        <w:sectPr>
          <w:pgSz w:w="11910" w:h="16840"/>
          <w:pgMar w:header="0" w:footer="450" w:top="1080" w:bottom="640" w:left="700" w:right="420"/>
        </w:sectPr>
      </w:pPr>
    </w:p>
    <w:p>
      <w:pPr>
        <w:pStyle w:val="Heading5"/>
        <w:spacing w:line="297" w:lineRule="auto"/>
        <w:ind w:right="2617"/>
      </w:pPr>
      <w:r>
        <w:rPr/>
        <w:drawing>
          <wp:anchor distT="0" distB="0" distL="0" distR="0" allowOverlap="1" layoutInCell="1" locked="0" behindDoc="0" simplePos="0" relativeHeight="15837696">
            <wp:simplePos x="0" y="0"/>
            <wp:positionH relativeFrom="page">
              <wp:posOffset>549524</wp:posOffset>
            </wp:positionH>
            <wp:positionV relativeFrom="paragraph">
              <wp:posOffset>45722</wp:posOffset>
            </wp:positionV>
            <wp:extent cx="1428750" cy="1428750"/>
            <wp:effectExtent l="0" t="0" r="0" b="0"/>
            <wp:wrapNone/>
            <wp:docPr id="251" name="Image 251"/>
            <wp:cNvGraphicFramePr>
              <a:graphicFrameLocks/>
            </wp:cNvGraphicFramePr>
            <a:graphic>
              <a:graphicData uri="http://schemas.openxmlformats.org/drawingml/2006/picture">
                <pic:pic>
                  <pic:nvPicPr>
                    <pic:cNvPr id="251" name="Image 251"/>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38208">
            <wp:simplePos x="0" y="0"/>
            <wp:positionH relativeFrom="page">
              <wp:posOffset>3789524</wp:posOffset>
            </wp:positionH>
            <wp:positionV relativeFrom="paragraph">
              <wp:posOffset>45722</wp:posOffset>
            </wp:positionV>
            <wp:extent cx="1428750" cy="1428750"/>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13" cstate="print"/>
                    <a:stretch>
                      <a:fillRect/>
                    </a:stretch>
                  </pic:blipFill>
                  <pic:spPr>
                    <a:xfrm>
                      <a:off x="0" y="0"/>
                      <a:ext cx="1428750" cy="1428750"/>
                    </a:xfrm>
                    <a:prstGeom prst="rect">
                      <a:avLst/>
                    </a:prstGeom>
                  </pic:spPr>
                </pic:pic>
              </a:graphicData>
            </a:graphic>
          </wp:anchor>
        </w:drawing>
      </w:r>
      <w:r>
        <w:rPr>
          <w:spacing w:val="-2"/>
        </w:rPr>
        <w:t>Initial</w:t>
      </w:r>
      <w:r>
        <w:rPr>
          <w:spacing w:val="-17"/>
        </w:rPr>
        <w:t> </w:t>
      </w:r>
      <w:r>
        <w:rPr>
          <w:spacing w:val="-2"/>
        </w:rPr>
        <w:t>Bootstrap Funding</w:t>
      </w:r>
    </w:p>
    <w:p>
      <w:pPr>
        <w:pStyle w:val="BodyText"/>
        <w:spacing w:line="295" w:lineRule="auto" w:before="117"/>
        <w:ind w:left="2655" w:right="2515"/>
      </w:pPr>
      <w:r>
        <w:rPr/>
        <w:t>The founding team has funded the initial development of </w:t>
      </w:r>
      <w:r>
        <w:rPr>
          <w:spacing w:val="-2"/>
        </w:rPr>
        <w:t>LuxuryApartments.com </w:t>
      </w:r>
      <w:r>
        <w:rPr/>
        <w:t>through personal savings and contributions from family</w:t>
      </w:r>
      <w:r>
        <w:rPr>
          <w:spacing w:val="-8"/>
        </w:rPr>
        <w:t> </w:t>
      </w:r>
      <w:r>
        <w:rPr/>
        <w:t>and</w:t>
      </w:r>
      <w:r>
        <w:rPr>
          <w:spacing w:val="-8"/>
        </w:rPr>
        <w:t> </w:t>
      </w:r>
      <w:r>
        <w:rPr/>
        <w:t>friends.</w:t>
      </w:r>
      <w:r>
        <w:rPr>
          <w:spacing w:val="-12"/>
        </w:rPr>
        <w:t> </w:t>
      </w:r>
      <w:r>
        <w:rPr/>
        <w:t>This bootstrapped approach has</w:t>
      </w:r>
      <w:r>
        <w:rPr>
          <w:spacing w:val="-17"/>
        </w:rPr>
        <w:t> </w:t>
      </w:r>
      <w:r>
        <w:rPr/>
        <w:t>facilitated</w:t>
      </w:r>
      <w:r>
        <w:rPr>
          <w:spacing w:val="-17"/>
        </w:rPr>
        <w:t> </w:t>
      </w:r>
      <w:r>
        <w:rPr/>
        <w:t>the</w:t>
      </w:r>
      <w:r>
        <w:rPr>
          <w:spacing w:val="-16"/>
        </w:rPr>
        <w:t> </w:t>
      </w:r>
      <w:r>
        <w:rPr/>
        <w:t>early stages of platform development</w:t>
      </w:r>
      <w:r>
        <w:rPr>
          <w:spacing w:val="-17"/>
        </w:rPr>
        <w:t> </w:t>
      </w:r>
      <w:r>
        <w:rPr/>
        <w:t>and</w:t>
      </w:r>
      <w:r>
        <w:rPr>
          <w:spacing w:val="-17"/>
        </w:rPr>
        <w:t> </w:t>
      </w:r>
      <w:r>
        <w:rPr/>
        <w:t>initial market research.</w:t>
      </w:r>
    </w:p>
    <w:p>
      <w:pPr>
        <w:pStyle w:val="BodyText"/>
      </w:pPr>
    </w:p>
    <w:p>
      <w:pPr>
        <w:pStyle w:val="BodyText"/>
      </w:pPr>
    </w:p>
    <w:p>
      <w:pPr>
        <w:pStyle w:val="BodyText"/>
        <w:spacing w:before="209"/>
      </w:pPr>
    </w:p>
    <w:p>
      <w:pPr>
        <w:pStyle w:val="Heading5"/>
        <w:spacing w:line="297" w:lineRule="auto" w:before="0"/>
        <w:ind w:right="2617"/>
      </w:pPr>
      <w:r>
        <w:rPr/>
        <w:drawing>
          <wp:anchor distT="0" distB="0" distL="0" distR="0" allowOverlap="1" layoutInCell="1" locked="0" behindDoc="0" simplePos="0" relativeHeight="15838720">
            <wp:simplePos x="0" y="0"/>
            <wp:positionH relativeFrom="page">
              <wp:posOffset>549524</wp:posOffset>
            </wp:positionH>
            <wp:positionV relativeFrom="paragraph">
              <wp:posOffset>-20372</wp:posOffset>
            </wp:positionV>
            <wp:extent cx="1428750" cy="1428750"/>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13" cstate="print"/>
                    <a:stretch>
                      <a:fillRect/>
                    </a:stretch>
                  </pic:blipFill>
                  <pic:spPr>
                    <a:xfrm>
                      <a:off x="0" y="0"/>
                      <a:ext cx="1428750" cy="1428750"/>
                    </a:xfrm>
                    <a:prstGeom prst="rect">
                      <a:avLst/>
                    </a:prstGeom>
                  </pic:spPr>
                </pic:pic>
              </a:graphicData>
            </a:graphic>
          </wp:anchor>
        </w:drawing>
      </w:r>
      <w:r>
        <w:rPr/>
        <w:drawing>
          <wp:anchor distT="0" distB="0" distL="0" distR="0" allowOverlap="1" layoutInCell="1" locked="0" behindDoc="0" simplePos="0" relativeHeight="15839232">
            <wp:simplePos x="0" y="0"/>
            <wp:positionH relativeFrom="page">
              <wp:posOffset>3789524</wp:posOffset>
            </wp:positionH>
            <wp:positionV relativeFrom="paragraph">
              <wp:posOffset>-20372</wp:posOffset>
            </wp:positionV>
            <wp:extent cx="1428750" cy="1428750"/>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13" cstate="print"/>
                    <a:stretch>
                      <a:fillRect/>
                    </a:stretch>
                  </pic:blipFill>
                  <pic:spPr>
                    <a:xfrm>
                      <a:off x="0" y="0"/>
                      <a:ext cx="1428750" cy="1428750"/>
                    </a:xfrm>
                    <a:prstGeom prst="rect">
                      <a:avLst/>
                    </a:prstGeom>
                  </pic:spPr>
                </pic:pic>
              </a:graphicData>
            </a:graphic>
          </wp:anchor>
        </w:drawing>
      </w:r>
      <w:r>
        <w:rPr>
          <w:spacing w:val="-2"/>
        </w:rPr>
        <w:t>Potential</w:t>
      </w:r>
      <w:r>
        <w:rPr>
          <w:spacing w:val="-17"/>
        </w:rPr>
        <w:t> </w:t>
      </w:r>
      <w:r>
        <w:rPr>
          <w:spacing w:val="-2"/>
        </w:rPr>
        <w:t>Investor Profiles</w:t>
      </w:r>
    </w:p>
    <w:p>
      <w:pPr>
        <w:pStyle w:val="BodyText"/>
        <w:spacing w:line="295" w:lineRule="auto" w:before="117"/>
        <w:ind w:left="2655" w:right="2466"/>
      </w:pPr>
      <w:r>
        <w:rPr/>
        <w:t>The ideal investors will include angel investors with a keen interest in real estate technology, venture capital firms focused on proptech innovations, and high- net-worth individuals who share a passion for luxury markets.</w:t>
      </w:r>
    </w:p>
    <w:p>
      <w:pPr>
        <w:pStyle w:val="BodyText"/>
        <w:spacing w:line="295" w:lineRule="auto" w:before="8"/>
        <w:ind w:left="2655" w:right="2486"/>
      </w:pPr>
      <w:r>
        <w:rPr/>
        <w:t>Engaging investors familiar</w:t>
      </w:r>
      <w:r>
        <w:rPr>
          <w:spacing w:val="-17"/>
        </w:rPr>
        <w:t> </w:t>
      </w:r>
      <w:r>
        <w:rPr/>
        <w:t>with</w:t>
      </w:r>
      <w:r>
        <w:rPr>
          <w:spacing w:val="-17"/>
        </w:rPr>
        <w:t> </w:t>
      </w:r>
      <w:r>
        <w:rPr/>
        <w:t>the</w:t>
      </w:r>
      <w:r>
        <w:rPr>
          <w:spacing w:val="-16"/>
        </w:rPr>
        <w:t> </w:t>
      </w:r>
      <w:r>
        <w:rPr/>
        <w:t>luxury </w:t>
      </w:r>
      <w:r>
        <w:rPr>
          <w:spacing w:val="-2"/>
        </w:rPr>
        <w:t>lifestyle</w:t>
      </w:r>
      <w:r>
        <w:rPr>
          <w:spacing w:val="-15"/>
        </w:rPr>
        <w:t> </w:t>
      </w:r>
      <w:r>
        <w:rPr>
          <w:spacing w:val="-2"/>
        </w:rPr>
        <w:t>and</w:t>
      </w:r>
      <w:r>
        <w:rPr>
          <w:spacing w:val="-15"/>
        </w:rPr>
        <w:t> </w:t>
      </w:r>
      <w:r>
        <w:rPr>
          <w:spacing w:val="-2"/>
        </w:rPr>
        <w:t>real</w:t>
      </w:r>
      <w:r>
        <w:rPr>
          <w:spacing w:val="-14"/>
        </w:rPr>
        <w:t> </w:t>
      </w:r>
      <w:r>
        <w:rPr>
          <w:spacing w:val="-2"/>
        </w:rPr>
        <w:t>estate </w:t>
      </w:r>
      <w:r>
        <w:rPr/>
        <w:t>sectors will be key in aligning our strategic </w:t>
      </w:r>
      <w:r>
        <w:rPr>
          <w:spacing w:val="-2"/>
        </w:rPr>
        <w:t>vision.</w:t>
      </w:r>
    </w:p>
    <w:p>
      <w:pPr>
        <w:pStyle w:val="Heading5"/>
        <w:spacing w:line="297" w:lineRule="auto"/>
        <w:ind w:left="165" w:right="643"/>
      </w:pPr>
      <w:r>
        <w:rPr>
          <w:b w:val="0"/>
        </w:rPr>
        <w:br w:type="column"/>
      </w:r>
      <w:r>
        <w:rPr>
          <w:spacing w:val="-2"/>
        </w:rPr>
        <w:t>Target</w:t>
      </w:r>
      <w:r>
        <w:rPr>
          <w:spacing w:val="-17"/>
        </w:rPr>
        <w:t> </w:t>
      </w:r>
      <w:r>
        <w:rPr>
          <w:spacing w:val="-2"/>
        </w:rPr>
        <w:t>Investment Amount</w:t>
      </w:r>
    </w:p>
    <w:p>
      <w:pPr>
        <w:pStyle w:val="BodyText"/>
        <w:spacing w:line="295" w:lineRule="auto" w:before="117"/>
        <w:ind w:left="165" w:right="643"/>
      </w:pPr>
      <w:r>
        <w:rPr/>
        <w:t>To gain momentum </w:t>
      </w:r>
      <w:r>
        <w:rPr/>
        <w:t>and scale operations </w:t>
      </w:r>
      <w:r>
        <w:rPr>
          <w:spacing w:val="-2"/>
        </w:rPr>
        <w:t>effectively, LuxuryApartments.com </w:t>
      </w:r>
      <w:r>
        <w:rPr/>
        <w:t>is</w:t>
      </w:r>
      <w:r>
        <w:rPr>
          <w:spacing w:val="9"/>
        </w:rPr>
        <w:t> </w:t>
      </w:r>
      <w:r>
        <w:rPr/>
        <w:t>seeking</w:t>
      </w:r>
      <w:r>
        <w:rPr>
          <w:spacing w:val="10"/>
        </w:rPr>
        <w:t> </w:t>
      </w:r>
      <w:r>
        <w:rPr/>
        <w:t>an</w:t>
      </w:r>
      <w:r>
        <w:rPr>
          <w:spacing w:val="10"/>
        </w:rPr>
        <w:t> </w:t>
      </w:r>
      <w:r>
        <w:rPr>
          <w:spacing w:val="-2"/>
        </w:rPr>
        <w:t>additional</w:t>
      </w:r>
    </w:p>
    <w:p>
      <w:pPr>
        <w:pStyle w:val="BodyText"/>
        <w:spacing w:line="295" w:lineRule="auto" w:before="4"/>
        <w:ind w:left="165" w:right="643"/>
      </w:pPr>
      <w:r>
        <w:rPr/>
        <w:t>$350,000 in funding. This capital will be primarily utilized for </w:t>
      </w:r>
      <w:r>
        <w:rPr>
          <w:spacing w:val="-2"/>
        </w:rPr>
        <w:t>technological enhancements, </w:t>
      </w:r>
      <w:r>
        <w:rPr/>
        <w:t>marketing initiatives, and the hiring of key personnel</w:t>
      </w:r>
      <w:r>
        <w:rPr>
          <w:spacing w:val="-14"/>
        </w:rPr>
        <w:t> </w:t>
      </w:r>
      <w:r>
        <w:rPr/>
        <w:t>to</w:t>
      </w:r>
      <w:r>
        <w:rPr>
          <w:spacing w:val="-14"/>
        </w:rPr>
        <w:t> </w:t>
      </w:r>
      <w:r>
        <w:rPr/>
        <w:t>optimize customer experience and drive growth.</w:t>
      </w:r>
    </w:p>
    <w:p>
      <w:pPr>
        <w:pStyle w:val="BodyText"/>
        <w:spacing w:before="87"/>
      </w:pPr>
    </w:p>
    <w:p>
      <w:pPr>
        <w:pStyle w:val="Heading5"/>
        <w:spacing w:line="297" w:lineRule="auto" w:before="1"/>
        <w:ind w:left="165" w:right="643"/>
      </w:pPr>
      <w:r>
        <w:rPr>
          <w:spacing w:val="-4"/>
        </w:rPr>
        <w:t>Growth</w:t>
      </w:r>
      <w:r>
        <w:rPr>
          <w:spacing w:val="-15"/>
        </w:rPr>
        <w:t> </w:t>
      </w:r>
      <w:r>
        <w:rPr>
          <w:spacing w:val="-4"/>
        </w:rPr>
        <w:t>through </w:t>
      </w:r>
      <w:r>
        <w:rPr>
          <w:spacing w:val="-2"/>
        </w:rPr>
        <w:t>Partnerships</w:t>
      </w:r>
    </w:p>
    <w:p>
      <w:pPr>
        <w:pStyle w:val="BodyText"/>
        <w:spacing w:line="295" w:lineRule="auto" w:before="117"/>
        <w:ind w:left="165" w:right="680"/>
      </w:pPr>
      <w:r>
        <w:rPr>
          <w:spacing w:val="-2"/>
        </w:rPr>
        <w:t>LuxuryApartments.com </w:t>
      </w:r>
      <w:r>
        <w:rPr/>
        <w:t>also aims to explore strategic alliances with luxury lifestyle brands and real estate investment firms that may provide both financial resources and </w:t>
      </w:r>
      <w:r>
        <w:rPr>
          <w:spacing w:val="-2"/>
        </w:rPr>
        <w:t>promotional </w:t>
      </w:r>
      <w:r>
        <w:rPr/>
        <w:t>opportunities.</w:t>
      </w:r>
      <w:r>
        <w:rPr>
          <w:spacing w:val="-4"/>
        </w:rPr>
        <w:t> </w:t>
      </w:r>
      <w:r>
        <w:rPr/>
        <w:t>These partnerships can enhance</w:t>
      </w:r>
      <w:r>
        <w:rPr>
          <w:spacing w:val="-6"/>
        </w:rPr>
        <w:t> </w:t>
      </w:r>
      <w:r>
        <w:rPr/>
        <w:t>credibility</w:t>
      </w:r>
      <w:r>
        <w:rPr>
          <w:spacing w:val="-6"/>
        </w:rPr>
        <w:t> </w:t>
      </w:r>
      <w:r>
        <w:rPr/>
        <w:t>and expand market reach.</w:t>
      </w:r>
    </w:p>
    <w:p>
      <w:pPr>
        <w:spacing w:after="0" w:line="295" w:lineRule="auto"/>
        <w:sectPr>
          <w:type w:val="continuous"/>
          <w:pgSz w:w="11910" w:h="16840"/>
          <w:pgMar w:header="0" w:footer="450" w:top="880" w:bottom="280" w:left="700" w:right="420"/>
          <w:cols w:num="2" w:equalWidth="0">
            <w:col w:w="7518" w:space="74"/>
            <w:col w:w="3198"/>
          </w:cols>
        </w:sectPr>
      </w:pPr>
    </w:p>
    <w:p>
      <w:pPr>
        <w:pStyle w:val="Heading5"/>
        <w:spacing w:before="90"/>
      </w:pPr>
      <w:r>
        <w:rPr/>
        <w:drawing>
          <wp:anchor distT="0" distB="0" distL="0" distR="0" allowOverlap="1" layoutInCell="1" locked="0" behindDoc="0" simplePos="0" relativeHeight="15839744">
            <wp:simplePos x="0" y="0"/>
            <wp:positionH relativeFrom="page">
              <wp:posOffset>549524</wp:posOffset>
            </wp:positionH>
            <wp:positionV relativeFrom="paragraph">
              <wp:posOffset>36574</wp:posOffset>
            </wp:positionV>
            <wp:extent cx="1428750" cy="1428750"/>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13" cstate="print"/>
                    <a:stretch>
                      <a:fillRect/>
                    </a:stretch>
                  </pic:blipFill>
                  <pic:spPr>
                    <a:xfrm>
                      <a:off x="0" y="0"/>
                      <a:ext cx="1428750" cy="1428750"/>
                    </a:xfrm>
                    <a:prstGeom prst="rect">
                      <a:avLst/>
                    </a:prstGeom>
                  </pic:spPr>
                </pic:pic>
              </a:graphicData>
            </a:graphic>
          </wp:anchor>
        </w:drawing>
      </w:r>
      <w:r>
        <w:rPr/>
        <w:t>Use</w:t>
      </w:r>
      <w:r>
        <w:rPr>
          <w:spacing w:val="-3"/>
        </w:rPr>
        <w:t> </w:t>
      </w:r>
      <w:r>
        <w:rPr/>
        <w:t>of</w:t>
      </w:r>
      <w:r>
        <w:rPr>
          <w:spacing w:val="-2"/>
        </w:rPr>
        <w:t> Funds</w:t>
      </w:r>
    </w:p>
    <w:p>
      <w:pPr>
        <w:pStyle w:val="BodyText"/>
        <w:spacing w:line="295" w:lineRule="auto" w:before="183"/>
        <w:ind w:left="2655" w:right="5726"/>
      </w:pPr>
      <w:r>
        <w:rPr/>
        <w:t>The secured funds will focus on technology upgrades to improve</w:t>
      </w:r>
      <w:r>
        <w:rPr>
          <w:spacing w:val="40"/>
        </w:rPr>
        <w:t> </w:t>
      </w:r>
      <w:r>
        <w:rPr/>
        <w:t>the user platform, increase market reach through targeted advertising, and establish strong operational protocols. Investment will also play a crucial role in building a dedicated customer support team and enhancing marketing strategies to attract</w:t>
      </w:r>
      <w:r>
        <w:rPr>
          <w:spacing w:val="-17"/>
        </w:rPr>
        <w:t> </w:t>
      </w:r>
      <w:r>
        <w:rPr/>
        <w:t>both</w:t>
      </w:r>
      <w:r>
        <w:rPr>
          <w:spacing w:val="-17"/>
        </w:rPr>
        <w:t> </w:t>
      </w:r>
      <w:r>
        <w:rPr/>
        <w:t>tenants</w:t>
      </w:r>
      <w:r>
        <w:rPr>
          <w:spacing w:val="-16"/>
        </w:rPr>
        <w:t> </w:t>
      </w:r>
      <w:r>
        <w:rPr/>
        <w:t>and </w:t>
      </w:r>
      <w:r>
        <w:rPr>
          <w:spacing w:val="-2"/>
        </w:rPr>
        <w:t>brokers.</w:t>
      </w:r>
    </w:p>
    <w:p>
      <w:pPr>
        <w:spacing w:after="0" w:line="295" w:lineRule="auto"/>
        <w:sectPr>
          <w:pgSz w:w="11910" w:h="16840"/>
          <w:pgMar w:header="0" w:footer="450" w:top="940" w:bottom="640" w:left="700" w:right="420"/>
        </w:sectPr>
      </w:pPr>
    </w:p>
    <w:p>
      <w:pPr>
        <w:pStyle w:val="BodyText"/>
        <w:rPr>
          <w:sz w:val="180"/>
        </w:rPr>
      </w:pPr>
    </w:p>
    <w:p>
      <w:pPr>
        <w:pStyle w:val="BodyText"/>
        <w:spacing w:before="1534"/>
        <w:rPr>
          <w:sz w:val="180"/>
        </w:rPr>
      </w:pPr>
    </w:p>
    <w:p>
      <w:pPr>
        <w:pStyle w:val="Heading1"/>
      </w:pPr>
      <w:bookmarkStart w:name="12. Exit Strategy" w:id="132"/>
      <w:bookmarkEnd w:id="132"/>
      <w:r>
        <w:rPr/>
      </w:r>
      <w:bookmarkStart w:name="_bookmark65" w:id="133"/>
      <w:bookmarkEnd w:id="133"/>
      <w:r>
        <w:rPr/>
      </w:r>
      <w:r>
        <w:rPr>
          <w:color w:val="1875D1"/>
          <w:spacing w:val="-5"/>
        </w:rPr>
        <w:t>12.</w:t>
      </w:r>
    </w:p>
    <w:p>
      <w:pPr>
        <w:pStyle w:val="BodyText"/>
        <w:rPr>
          <w:sz w:val="19"/>
        </w:rPr>
      </w:pPr>
      <w:r>
        <w:rPr/>
        <mc:AlternateContent>
          <mc:Choice Requires="wps">
            <w:drawing>
              <wp:anchor distT="0" distB="0" distL="0" distR="0" allowOverlap="1" layoutInCell="1" locked="0" behindDoc="1" simplePos="0" relativeHeight="487699456">
                <wp:simplePos x="0" y="0"/>
                <wp:positionH relativeFrom="page">
                  <wp:posOffset>539999</wp:posOffset>
                </wp:positionH>
                <wp:positionV relativeFrom="paragraph">
                  <wp:posOffset>155885</wp:posOffset>
                </wp:positionV>
                <wp:extent cx="6480175" cy="2381250"/>
                <wp:effectExtent l="0" t="0" r="0" b="0"/>
                <wp:wrapTopAndBottom/>
                <wp:docPr id="256" name="Textbox 256"/>
                <wp:cNvGraphicFramePr>
                  <a:graphicFrameLocks/>
                </wp:cNvGraphicFramePr>
                <a:graphic>
                  <a:graphicData uri="http://schemas.microsoft.com/office/word/2010/wordprocessingShape">
                    <wps:wsp>
                      <wps:cNvPr id="256" name="Textbox 256"/>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5435" w:right="0" w:firstLine="0"/>
                              <w:jc w:val="left"/>
                              <w:rPr>
                                <w:color w:val="000000"/>
                                <w:sz w:val="75"/>
                              </w:rPr>
                            </w:pPr>
                            <w:r>
                              <w:rPr>
                                <w:color w:val="FFFFFF"/>
                                <w:spacing w:val="-17"/>
                                <w:sz w:val="75"/>
                              </w:rPr>
                              <w:t>Exit</w:t>
                            </w:r>
                            <w:r>
                              <w:rPr>
                                <w:color w:val="FFFFFF"/>
                                <w:spacing w:val="-41"/>
                                <w:sz w:val="75"/>
                              </w:rPr>
                              <w:t> </w:t>
                            </w:r>
                            <w:r>
                              <w:rPr>
                                <w:color w:val="FFFFFF"/>
                                <w:spacing w:val="-2"/>
                                <w:sz w:val="75"/>
                              </w:rPr>
                              <w:t>Strategy</w:t>
                            </w:r>
                          </w:p>
                        </w:txbxContent>
                      </wps:txbx>
                      <wps:bodyPr wrap="square" lIns="0" tIns="0" rIns="0" bIns="0" rtlCol="0">
                        <a:noAutofit/>
                      </wps:bodyPr>
                    </wps:wsp>
                  </a:graphicData>
                </a:graphic>
              </wp:anchor>
            </w:drawing>
          </mc:Choice>
          <mc:Fallback>
            <w:pict>
              <v:shape style="position:absolute;margin-left:42.519684pt;margin-top:12.274456pt;width:510.25pt;height:187.5pt;mso-position-horizontal-relative:page;mso-position-vertical-relative:paragraph;z-index:-15617024;mso-wrap-distance-left:0;mso-wrap-distance-right:0" type="#_x0000_t202" id="docshape111"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5435" w:right="0" w:firstLine="0"/>
                        <w:jc w:val="left"/>
                        <w:rPr>
                          <w:color w:val="000000"/>
                          <w:sz w:val="75"/>
                        </w:rPr>
                      </w:pPr>
                      <w:r>
                        <w:rPr>
                          <w:color w:val="FFFFFF"/>
                          <w:spacing w:val="-17"/>
                          <w:sz w:val="75"/>
                        </w:rPr>
                        <w:t>Exit</w:t>
                      </w:r>
                      <w:r>
                        <w:rPr>
                          <w:color w:val="FFFFFF"/>
                          <w:spacing w:val="-41"/>
                          <w:sz w:val="75"/>
                        </w:rPr>
                        <w:t> </w:t>
                      </w:r>
                      <w:r>
                        <w:rPr>
                          <w:color w:val="FFFFFF"/>
                          <w:spacing w:val="-2"/>
                          <w:sz w:val="75"/>
                        </w:rPr>
                        <w:t>Strategy</w:t>
                      </w:r>
                    </w:p>
                  </w:txbxContent>
                </v:textbox>
                <v:fill type="solid"/>
                <w10:wrap type="topAndBottom"/>
              </v:shape>
            </w:pict>
          </mc:Fallback>
        </mc:AlternateContent>
      </w:r>
    </w:p>
    <w:p>
      <w:pPr>
        <w:pStyle w:val="Heading4"/>
        <w:numPr>
          <w:ilvl w:val="1"/>
          <w:numId w:val="25"/>
        </w:numPr>
        <w:tabs>
          <w:tab w:pos="774" w:val="left" w:leader="none"/>
        </w:tabs>
        <w:spacing w:line="240" w:lineRule="auto" w:before="315" w:after="0"/>
        <w:ind w:left="774" w:right="0" w:hanging="624"/>
        <w:jc w:val="left"/>
      </w:pPr>
      <w:hyperlink w:history="true" w:anchor="_bookmark66">
        <w:r>
          <w:rPr>
            <w:color w:val="1875D1"/>
          </w:rPr>
          <w:t>Acquisition</w:t>
        </w:r>
        <w:r>
          <w:rPr>
            <w:color w:val="1875D1"/>
            <w:spacing w:val="-11"/>
          </w:rPr>
          <w:t> </w:t>
        </w:r>
        <w:r>
          <w:rPr>
            <w:color w:val="1875D1"/>
          </w:rPr>
          <w:t>by</w:t>
        </w:r>
        <w:r>
          <w:rPr>
            <w:color w:val="1875D1"/>
            <w:spacing w:val="-10"/>
          </w:rPr>
          <w:t> </w:t>
        </w:r>
        <w:r>
          <w:rPr>
            <w:color w:val="1875D1"/>
          </w:rPr>
          <w:t>Larger</w:t>
        </w:r>
        <w:r>
          <w:rPr>
            <w:color w:val="1875D1"/>
            <w:spacing w:val="-10"/>
          </w:rPr>
          <w:t> </w:t>
        </w:r>
        <w:r>
          <w:rPr>
            <w:color w:val="1875D1"/>
          </w:rPr>
          <w:t>Real</w:t>
        </w:r>
        <w:r>
          <w:rPr>
            <w:color w:val="1875D1"/>
            <w:spacing w:val="-10"/>
          </w:rPr>
          <w:t> </w:t>
        </w:r>
        <w:r>
          <w:rPr>
            <w:color w:val="1875D1"/>
          </w:rPr>
          <w:t>Estate</w:t>
        </w:r>
        <w:r>
          <w:rPr>
            <w:color w:val="1875D1"/>
            <w:spacing w:val="-10"/>
          </w:rPr>
          <w:t> </w:t>
        </w:r>
        <w:r>
          <w:rPr>
            <w:color w:val="1875D1"/>
            <w:spacing w:val="-2"/>
          </w:rPr>
          <w:t>Firms</w:t>
        </w:r>
      </w:hyperlink>
    </w:p>
    <w:p>
      <w:pPr>
        <w:pStyle w:val="Heading4"/>
        <w:numPr>
          <w:ilvl w:val="1"/>
          <w:numId w:val="25"/>
        </w:numPr>
        <w:tabs>
          <w:tab w:pos="774" w:val="left" w:leader="none"/>
        </w:tabs>
        <w:spacing w:line="240" w:lineRule="auto" w:before="186" w:after="0"/>
        <w:ind w:left="774" w:right="0" w:hanging="624"/>
        <w:jc w:val="left"/>
      </w:pPr>
      <w:hyperlink w:history="true" w:anchor="_bookmark67">
        <w:r>
          <w:rPr>
            <w:color w:val="1875D1"/>
          </w:rPr>
          <w:t>Merging</w:t>
        </w:r>
        <w:r>
          <w:rPr>
            <w:color w:val="1875D1"/>
            <w:spacing w:val="-8"/>
          </w:rPr>
          <w:t> </w:t>
        </w:r>
        <w:r>
          <w:rPr>
            <w:color w:val="1875D1"/>
          </w:rPr>
          <w:t>with</w:t>
        </w:r>
        <w:r>
          <w:rPr>
            <w:color w:val="1875D1"/>
            <w:spacing w:val="-8"/>
          </w:rPr>
          <w:t> </w:t>
        </w:r>
        <w:r>
          <w:rPr>
            <w:color w:val="1875D1"/>
          </w:rPr>
          <w:t>Related</w:t>
        </w:r>
        <w:r>
          <w:rPr>
            <w:color w:val="1875D1"/>
            <w:spacing w:val="-8"/>
          </w:rPr>
          <w:t> </w:t>
        </w:r>
        <w:r>
          <w:rPr>
            <w:color w:val="1875D1"/>
            <w:spacing w:val="-2"/>
          </w:rPr>
          <w:t>Platforms</w:t>
        </w:r>
      </w:hyperlink>
    </w:p>
    <w:p>
      <w:pPr>
        <w:pStyle w:val="Heading4"/>
        <w:numPr>
          <w:ilvl w:val="1"/>
          <w:numId w:val="25"/>
        </w:numPr>
        <w:tabs>
          <w:tab w:pos="774" w:val="left" w:leader="none"/>
        </w:tabs>
        <w:spacing w:line="240" w:lineRule="auto" w:before="187" w:after="0"/>
        <w:ind w:left="774" w:right="0" w:hanging="624"/>
        <w:jc w:val="left"/>
      </w:pPr>
      <w:hyperlink w:history="true" w:anchor="_bookmark68">
        <w:r>
          <w:rPr>
            <w:color w:val="1875D1"/>
            <w:w w:val="105"/>
          </w:rPr>
          <w:t>IPO</w:t>
        </w:r>
        <w:r>
          <w:rPr>
            <w:color w:val="1875D1"/>
            <w:spacing w:val="-14"/>
            <w:w w:val="105"/>
          </w:rPr>
          <w:t> </w:t>
        </w:r>
        <w:r>
          <w:rPr>
            <w:color w:val="1875D1"/>
            <w:spacing w:val="-2"/>
            <w:w w:val="105"/>
          </w:rPr>
          <w:t>Considerations</w:t>
        </w:r>
      </w:hyperlink>
    </w:p>
    <w:p>
      <w:pPr>
        <w:spacing w:after="0" w:line="240" w:lineRule="auto"/>
        <w:jc w:val="left"/>
        <w:sectPr>
          <w:pgSz w:w="11910" w:h="16840"/>
          <w:pgMar w:header="0" w:footer="450" w:top="1920" w:bottom="640" w:left="700" w:right="420"/>
        </w:sectPr>
      </w:pPr>
    </w:p>
    <w:p>
      <w:pPr>
        <w:pStyle w:val="ListParagraph"/>
        <w:numPr>
          <w:ilvl w:val="1"/>
          <w:numId w:val="26"/>
        </w:numPr>
        <w:tabs>
          <w:tab w:pos="767" w:val="left" w:leader="none"/>
        </w:tabs>
        <w:spacing w:line="240" w:lineRule="auto" w:before="82" w:after="0"/>
        <w:ind w:left="767" w:right="0" w:hanging="617"/>
        <w:jc w:val="left"/>
        <w:rPr>
          <w:sz w:val="28"/>
        </w:rPr>
      </w:pPr>
      <w:bookmarkStart w:name="12.1 Acquisition by Larger Real Estate F" w:id="134"/>
      <w:bookmarkEnd w:id="134"/>
      <w:r>
        <w:rPr/>
      </w:r>
      <w:bookmarkStart w:name="_bookmark66" w:id="135"/>
      <w:bookmarkEnd w:id="135"/>
      <w:r>
        <w:rPr/>
      </w:r>
      <w:r>
        <w:rPr>
          <w:color w:val="1875D1"/>
          <w:sz w:val="28"/>
        </w:rPr>
        <w:t>Acquisition</w:t>
      </w:r>
      <w:r>
        <w:rPr>
          <w:color w:val="1875D1"/>
          <w:spacing w:val="-19"/>
          <w:sz w:val="28"/>
        </w:rPr>
        <w:t> </w:t>
      </w:r>
      <w:r>
        <w:rPr>
          <w:color w:val="1875D1"/>
          <w:sz w:val="28"/>
        </w:rPr>
        <w:t>by</w:t>
      </w:r>
      <w:r>
        <w:rPr>
          <w:color w:val="1875D1"/>
          <w:spacing w:val="-19"/>
          <w:sz w:val="28"/>
        </w:rPr>
        <w:t> </w:t>
      </w:r>
      <w:r>
        <w:rPr>
          <w:color w:val="1875D1"/>
          <w:sz w:val="28"/>
        </w:rPr>
        <w:t>Larger</w:t>
      </w:r>
      <w:r>
        <w:rPr>
          <w:color w:val="1875D1"/>
          <w:spacing w:val="-19"/>
          <w:sz w:val="28"/>
        </w:rPr>
        <w:t> </w:t>
      </w:r>
      <w:r>
        <w:rPr>
          <w:color w:val="1875D1"/>
          <w:sz w:val="28"/>
        </w:rPr>
        <w:t>Real</w:t>
      </w:r>
      <w:r>
        <w:rPr>
          <w:color w:val="1875D1"/>
          <w:spacing w:val="-18"/>
          <w:sz w:val="28"/>
        </w:rPr>
        <w:t> </w:t>
      </w:r>
      <w:r>
        <w:rPr>
          <w:color w:val="1875D1"/>
          <w:sz w:val="28"/>
        </w:rPr>
        <w:t>Estate</w:t>
      </w:r>
      <w:r>
        <w:rPr>
          <w:color w:val="1875D1"/>
          <w:spacing w:val="-19"/>
          <w:sz w:val="28"/>
        </w:rPr>
        <w:t> </w:t>
      </w:r>
      <w:r>
        <w:rPr>
          <w:color w:val="1875D1"/>
          <w:spacing w:val="-2"/>
          <w:sz w:val="28"/>
        </w:rPr>
        <w:t>Firms</w:t>
      </w:r>
    </w:p>
    <w:p>
      <w:pPr>
        <w:pStyle w:val="BodyText"/>
        <w:spacing w:line="295" w:lineRule="auto" w:before="307"/>
        <w:ind w:left="150" w:right="458"/>
      </w:pPr>
      <w:r>
        <w:rPr/>
        <w:t>As LuxuryApartments.com seeks to solidify its position in the luxury real estate market, an exit strategy centered on acquisition by larger real estate firms presents a compelling option. This approach</w:t>
      </w:r>
      <w:r>
        <w:rPr>
          <w:spacing w:val="-12"/>
        </w:rPr>
        <w:t> </w:t>
      </w:r>
      <w:r>
        <w:rPr/>
        <w:t>leverages</w:t>
      </w:r>
      <w:r>
        <w:rPr>
          <w:spacing w:val="-12"/>
        </w:rPr>
        <w:t> </w:t>
      </w:r>
      <w:r>
        <w:rPr/>
        <w:t>the</w:t>
      </w:r>
      <w:r>
        <w:rPr>
          <w:spacing w:val="-12"/>
        </w:rPr>
        <w:t> </w:t>
      </w:r>
      <w:r>
        <w:rPr/>
        <w:t>value</w:t>
      </w:r>
      <w:r>
        <w:rPr>
          <w:spacing w:val="-12"/>
        </w:rPr>
        <w:t> </w:t>
      </w:r>
      <w:r>
        <w:rPr/>
        <w:t>we</w:t>
      </w:r>
      <w:r>
        <w:rPr>
          <w:spacing w:val="-12"/>
        </w:rPr>
        <w:t> </w:t>
      </w:r>
      <w:r>
        <w:rPr/>
        <w:t>have</w:t>
      </w:r>
      <w:r>
        <w:rPr>
          <w:spacing w:val="-12"/>
        </w:rPr>
        <w:t> </w:t>
      </w:r>
      <w:r>
        <w:rPr/>
        <w:t>built</w:t>
      </w:r>
      <w:r>
        <w:rPr>
          <w:spacing w:val="-12"/>
        </w:rPr>
        <w:t> </w:t>
      </w:r>
      <w:r>
        <w:rPr/>
        <w:t>within</w:t>
      </w:r>
      <w:r>
        <w:rPr>
          <w:spacing w:val="-12"/>
        </w:rPr>
        <w:t> </w:t>
      </w:r>
      <w:r>
        <w:rPr/>
        <w:t>the</w:t>
      </w:r>
      <w:r>
        <w:rPr>
          <w:spacing w:val="-12"/>
        </w:rPr>
        <w:t> </w:t>
      </w:r>
      <w:r>
        <w:rPr/>
        <w:t>niche</w:t>
      </w:r>
      <w:r>
        <w:rPr>
          <w:spacing w:val="-12"/>
        </w:rPr>
        <w:t> </w:t>
      </w:r>
      <w:r>
        <w:rPr/>
        <w:t>luxury</w:t>
      </w:r>
      <w:r>
        <w:rPr>
          <w:spacing w:val="-12"/>
        </w:rPr>
        <w:t> </w:t>
      </w:r>
      <w:r>
        <w:rPr/>
        <w:t>segment,</w:t>
      </w:r>
      <w:r>
        <w:rPr>
          <w:spacing w:val="-12"/>
        </w:rPr>
        <w:t> </w:t>
      </w:r>
      <w:r>
        <w:rPr/>
        <w:t>aligning</w:t>
      </w:r>
      <w:r>
        <w:rPr>
          <w:spacing w:val="-12"/>
        </w:rPr>
        <w:t> </w:t>
      </w:r>
      <w:r>
        <w:rPr/>
        <w:t>with</w:t>
      </w:r>
      <w:r>
        <w:rPr>
          <w:spacing w:val="-12"/>
        </w:rPr>
        <w:t> </w:t>
      </w:r>
      <w:r>
        <w:rPr/>
        <w:t>the</w:t>
      </w:r>
      <w:r>
        <w:rPr>
          <w:spacing w:val="-12"/>
        </w:rPr>
        <w:t> </w:t>
      </w:r>
      <w:r>
        <w:rPr/>
        <w:t>growth strategies of established players looking to integrate innovative platforms into their operations.</w:t>
      </w:r>
    </w:p>
    <w:p>
      <w:pPr>
        <w:pStyle w:val="BodyText"/>
        <w:spacing w:line="295" w:lineRule="auto" w:before="243"/>
        <w:ind w:left="150" w:right="458"/>
      </w:pPr>
      <w:r>
        <w:rPr/>
        <w:t>The current landscape shows a trend where larger real estate companies are actively seeking acquisitions</w:t>
      </w:r>
      <w:r>
        <w:rPr>
          <w:spacing w:val="-5"/>
        </w:rPr>
        <w:t> </w:t>
      </w:r>
      <w:r>
        <w:rPr/>
        <w:t>that</w:t>
      </w:r>
      <w:r>
        <w:rPr>
          <w:spacing w:val="-5"/>
        </w:rPr>
        <w:t> </w:t>
      </w:r>
      <w:r>
        <w:rPr/>
        <w:t>enhance</w:t>
      </w:r>
      <w:r>
        <w:rPr>
          <w:spacing w:val="-5"/>
        </w:rPr>
        <w:t> </w:t>
      </w:r>
      <w:r>
        <w:rPr/>
        <w:t>their</w:t>
      </w:r>
      <w:r>
        <w:rPr>
          <w:spacing w:val="-5"/>
        </w:rPr>
        <w:t> </w:t>
      </w:r>
      <w:r>
        <w:rPr/>
        <w:t>digital</w:t>
      </w:r>
      <w:r>
        <w:rPr>
          <w:spacing w:val="-5"/>
        </w:rPr>
        <w:t> </w:t>
      </w:r>
      <w:r>
        <w:rPr/>
        <w:t>offerings</w:t>
      </w:r>
      <w:r>
        <w:rPr>
          <w:spacing w:val="-5"/>
        </w:rPr>
        <w:t> </w:t>
      </w:r>
      <w:r>
        <w:rPr/>
        <w:t>and</w:t>
      </w:r>
      <w:r>
        <w:rPr>
          <w:spacing w:val="-5"/>
        </w:rPr>
        <w:t> </w:t>
      </w:r>
      <w:r>
        <w:rPr/>
        <w:t>customer</w:t>
      </w:r>
      <w:r>
        <w:rPr>
          <w:spacing w:val="-5"/>
        </w:rPr>
        <w:t> </w:t>
      </w:r>
      <w:r>
        <w:rPr/>
        <w:t>reach.</w:t>
      </w:r>
      <w:r>
        <w:rPr>
          <w:spacing w:val="-5"/>
        </w:rPr>
        <w:t> </w:t>
      </w:r>
      <w:r>
        <w:rPr/>
        <w:t>For</w:t>
      </w:r>
      <w:r>
        <w:rPr>
          <w:spacing w:val="-5"/>
        </w:rPr>
        <w:t> </w:t>
      </w:r>
      <w:r>
        <w:rPr/>
        <w:t>instance,</w:t>
      </w:r>
      <w:r>
        <w:rPr>
          <w:spacing w:val="-5"/>
        </w:rPr>
        <w:t> </w:t>
      </w:r>
      <w:r>
        <w:rPr/>
        <w:t>major</w:t>
      </w:r>
      <w:r>
        <w:rPr>
          <w:spacing w:val="-5"/>
        </w:rPr>
        <w:t> </w:t>
      </w:r>
      <w:r>
        <w:rPr/>
        <w:t>firms</w:t>
      </w:r>
      <w:r>
        <w:rPr>
          <w:spacing w:val="-5"/>
        </w:rPr>
        <w:t> </w:t>
      </w:r>
      <w:r>
        <w:rPr/>
        <w:t>have reported increased interest in platforms that cater specifically to high-net-worth individuals and exclusive listings. According to a recent report by </w:t>
      </w:r>
      <w:r>
        <w:rPr>
          <w:i/>
        </w:rPr>
        <w:t>Real Estate</w:t>
      </w:r>
      <w:r>
        <w:rPr>
          <w:i/>
          <w:spacing w:val="-3"/>
        </w:rPr>
        <w:t> </w:t>
      </w:r>
      <w:r>
        <w:rPr>
          <w:i/>
        </w:rPr>
        <w:t>Tech News</w:t>
      </w:r>
      <w:r>
        <w:rPr/>
        <w:t>, over 60% of large firms expressed</w:t>
      </w:r>
      <w:r>
        <w:rPr>
          <w:spacing w:val="-1"/>
        </w:rPr>
        <w:t> </w:t>
      </w:r>
      <w:r>
        <w:rPr/>
        <w:t>intentions</w:t>
      </w:r>
      <w:r>
        <w:rPr>
          <w:spacing w:val="-1"/>
        </w:rPr>
        <w:t> </w:t>
      </w:r>
      <w:r>
        <w:rPr/>
        <w:t>to</w:t>
      </w:r>
      <w:r>
        <w:rPr>
          <w:spacing w:val="-1"/>
        </w:rPr>
        <w:t> </w:t>
      </w:r>
      <w:r>
        <w:rPr/>
        <w:t>acquire</w:t>
      </w:r>
      <w:r>
        <w:rPr>
          <w:spacing w:val="-1"/>
        </w:rPr>
        <w:t> </w:t>
      </w:r>
      <w:r>
        <w:rPr/>
        <w:t>technology-driven</w:t>
      </w:r>
      <w:r>
        <w:rPr>
          <w:spacing w:val="-1"/>
        </w:rPr>
        <w:t> </w:t>
      </w:r>
      <w:r>
        <w:rPr/>
        <w:t>companies</w:t>
      </w:r>
      <w:r>
        <w:rPr>
          <w:spacing w:val="-1"/>
        </w:rPr>
        <w:t> </w:t>
      </w:r>
      <w:r>
        <w:rPr/>
        <w:t>in</w:t>
      </w:r>
      <w:r>
        <w:rPr>
          <w:spacing w:val="-1"/>
        </w:rPr>
        <w:t> </w:t>
      </w:r>
      <w:r>
        <w:rPr/>
        <w:t>the</w:t>
      </w:r>
      <w:r>
        <w:rPr>
          <w:spacing w:val="-1"/>
        </w:rPr>
        <w:t> </w:t>
      </w:r>
      <w:r>
        <w:rPr/>
        <w:t>luxury</w:t>
      </w:r>
      <w:r>
        <w:rPr>
          <w:spacing w:val="-1"/>
        </w:rPr>
        <w:t> </w:t>
      </w:r>
      <w:r>
        <w:rPr/>
        <w:t>segment</w:t>
      </w:r>
      <w:r>
        <w:rPr>
          <w:spacing w:val="-1"/>
        </w:rPr>
        <w:t> </w:t>
      </w:r>
      <w:r>
        <w:rPr/>
        <w:t>within</w:t>
      </w:r>
      <w:r>
        <w:rPr>
          <w:spacing w:val="-1"/>
        </w:rPr>
        <w:t> </w:t>
      </w:r>
      <w:r>
        <w:rPr/>
        <w:t>the</w:t>
      </w:r>
      <w:r>
        <w:rPr>
          <w:spacing w:val="-1"/>
        </w:rPr>
        <w:t> </w:t>
      </w:r>
      <w:r>
        <w:rPr/>
        <w:t>next five years.</w:t>
      </w:r>
    </w:p>
    <w:p>
      <w:pPr>
        <w:pStyle w:val="BodyText"/>
        <w:spacing w:line="295" w:lineRule="auto" w:before="245"/>
        <w:ind w:left="150" w:right="458"/>
      </w:pPr>
      <w:r>
        <w:rPr/>
        <w:t>We anticipate that LuxuryApartments.com, with its robust SaaS model, verified listings, and premium marketing</w:t>
      </w:r>
      <w:r>
        <w:rPr>
          <w:spacing w:val="-6"/>
        </w:rPr>
        <w:t> </w:t>
      </w:r>
      <w:r>
        <w:rPr/>
        <w:t>tools,</w:t>
      </w:r>
      <w:r>
        <w:rPr>
          <w:spacing w:val="-6"/>
        </w:rPr>
        <w:t> </w:t>
      </w:r>
      <w:r>
        <w:rPr/>
        <w:t>will</w:t>
      </w:r>
      <w:r>
        <w:rPr>
          <w:spacing w:val="-6"/>
        </w:rPr>
        <w:t> </w:t>
      </w:r>
      <w:r>
        <w:rPr/>
        <w:t>be</w:t>
      </w:r>
      <w:r>
        <w:rPr>
          <w:spacing w:val="-6"/>
        </w:rPr>
        <w:t> </w:t>
      </w:r>
      <w:r>
        <w:rPr/>
        <w:t>an</w:t>
      </w:r>
      <w:r>
        <w:rPr>
          <w:spacing w:val="-6"/>
        </w:rPr>
        <w:t> </w:t>
      </w:r>
      <w:r>
        <w:rPr/>
        <w:t>attractive</w:t>
      </w:r>
      <w:r>
        <w:rPr>
          <w:spacing w:val="-6"/>
        </w:rPr>
        <w:t> </w:t>
      </w:r>
      <w:r>
        <w:rPr/>
        <w:t>target</w:t>
      </w:r>
      <w:r>
        <w:rPr>
          <w:spacing w:val="-6"/>
        </w:rPr>
        <w:t> </w:t>
      </w:r>
      <w:r>
        <w:rPr/>
        <w:t>for</w:t>
      </w:r>
      <w:r>
        <w:rPr>
          <w:spacing w:val="-6"/>
        </w:rPr>
        <w:t> </w:t>
      </w:r>
      <w:r>
        <w:rPr/>
        <w:t>acquisition.</w:t>
      </w:r>
      <w:r>
        <w:rPr>
          <w:spacing w:val="-6"/>
        </w:rPr>
        <w:t> </w:t>
      </w:r>
      <w:r>
        <w:rPr/>
        <w:t>Our</w:t>
      </w:r>
      <w:r>
        <w:rPr>
          <w:spacing w:val="-6"/>
        </w:rPr>
        <w:t> </w:t>
      </w:r>
      <w:r>
        <w:rPr/>
        <w:t>distinct</w:t>
      </w:r>
      <w:r>
        <w:rPr>
          <w:spacing w:val="-6"/>
        </w:rPr>
        <w:t> </w:t>
      </w:r>
      <w:r>
        <w:rPr/>
        <w:t>focus</w:t>
      </w:r>
      <w:r>
        <w:rPr>
          <w:spacing w:val="-6"/>
        </w:rPr>
        <w:t> </w:t>
      </w:r>
      <w:r>
        <w:rPr/>
        <w:t>on</w:t>
      </w:r>
      <w:r>
        <w:rPr>
          <w:spacing w:val="-6"/>
        </w:rPr>
        <w:t> </w:t>
      </w:r>
      <w:r>
        <w:rPr/>
        <w:t>delivering</w:t>
      </w:r>
      <w:r>
        <w:rPr>
          <w:spacing w:val="-6"/>
        </w:rPr>
        <w:t> </w:t>
      </w:r>
      <w:r>
        <w:rPr/>
        <w:t>a</w:t>
      </w:r>
      <w:r>
        <w:rPr>
          <w:spacing w:val="-6"/>
        </w:rPr>
        <w:t> </w:t>
      </w:r>
      <w:r>
        <w:rPr/>
        <w:t>seamless and</w:t>
      </w:r>
      <w:r>
        <w:rPr>
          <w:spacing w:val="-6"/>
        </w:rPr>
        <w:t> </w:t>
      </w:r>
      <w:r>
        <w:rPr/>
        <w:t>transparent</w:t>
      </w:r>
      <w:r>
        <w:rPr>
          <w:spacing w:val="-6"/>
        </w:rPr>
        <w:t> </w:t>
      </w:r>
      <w:r>
        <w:rPr/>
        <w:t>user</w:t>
      </w:r>
      <w:r>
        <w:rPr>
          <w:spacing w:val="-6"/>
        </w:rPr>
        <w:t> </w:t>
      </w:r>
      <w:r>
        <w:rPr/>
        <w:t>experience</w:t>
      </w:r>
      <w:r>
        <w:rPr>
          <w:spacing w:val="-6"/>
        </w:rPr>
        <w:t> </w:t>
      </w:r>
      <w:r>
        <w:rPr/>
        <w:t>can</w:t>
      </w:r>
      <w:r>
        <w:rPr>
          <w:spacing w:val="-6"/>
        </w:rPr>
        <w:t> </w:t>
      </w:r>
      <w:r>
        <w:rPr/>
        <w:t>significantly</w:t>
      </w:r>
      <w:r>
        <w:rPr>
          <w:spacing w:val="-6"/>
        </w:rPr>
        <w:t> </w:t>
      </w:r>
      <w:r>
        <w:rPr/>
        <w:t>enhance</w:t>
      </w:r>
      <w:r>
        <w:rPr>
          <w:spacing w:val="-6"/>
        </w:rPr>
        <w:t> </w:t>
      </w:r>
      <w:r>
        <w:rPr/>
        <w:t>the</w:t>
      </w:r>
      <w:r>
        <w:rPr>
          <w:spacing w:val="-6"/>
        </w:rPr>
        <w:t> </w:t>
      </w:r>
      <w:r>
        <w:rPr/>
        <w:t>portfolios</w:t>
      </w:r>
      <w:r>
        <w:rPr>
          <w:spacing w:val="-6"/>
        </w:rPr>
        <w:t> </w:t>
      </w:r>
      <w:r>
        <w:rPr/>
        <w:t>of</w:t>
      </w:r>
      <w:r>
        <w:rPr>
          <w:spacing w:val="-6"/>
        </w:rPr>
        <w:t> </w:t>
      </w:r>
      <w:r>
        <w:rPr/>
        <w:t>larger</w:t>
      </w:r>
      <w:r>
        <w:rPr>
          <w:spacing w:val="-6"/>
        </w:rPr>
        <w:t> </w:t>
      </w:r>
      <w:r>
        <w:rPr/>
        <w:t>firms,</w:t>
      </w:r>
      <w:r>
        <w:rPr>
          <w:spacing w:val="-6"/>
        </w:rPr>
        <w:t> </w:t>
      </w:r>
      <w:r>
        <w:rPr/>
        <w:t>allowing</w:t>
      </w:r>
      <w:r>
        <w:rPr>
          <w:spacing w:val="-6"/>
        </w:rPr>
        <w:t> </w:t>
      </w:r>
      <w:r>
        <w:rPr/>
        <w:t>them to</w:t>
      </w:r>
      <w:r>
        <w:rPr>
          <w:spacing w:val="-12"/>
        </w:rPr>
        <w:t> </w:t>
      </w:r>
      <w:r>
        <w:rPr/>
        <w:t>penetrate</w:t>
      </w:r>
      <w:r>
        <w:rPr>
          <w:spacing w:val="-12"/>
        </w:rPr>
        <w:t> </w:t>
      </w:r>
      <w:r>
        <w:rPr/>
        <w:t>or</w:t>
      </w:r>
      <w:r>
        <w:rPr>
          <w:spacing w:val="-12"/>
        </w:rPr>
        <w:t> </w:t>
      </w:r>
      <w:r>
        <w:rPr/>
        <w:t>expand</w:t>
      </w:r>
      <w:r>
        <w:rPr>
          <w:spacing w:val="-12"/>
        </w:rPr>
        <w:t> </w:t>
      </w:r>
      <w:r>
        <w:rPr/>
        <w:t>within</w:t>
      </w:r>
      <w:r>
        <w:rPr>
          <w:spacing w:val="-12"/>
        </w:rPr>
        <w:t> </w:t>
      </w:r>
      <w:r>
        <w:rPr/>
        <w:t>the</w:t>
      </w:r>
      <w:r>
        <w:rPr>
          <w:spacing w:val="-12"/>
        </w:rPr>
        <w:t> </w:t>
      </w:r>
      <w:r>
        <w:rPr/>
        <w:t>luxury</w:t>
      </w:r>
      <w:r>
        <w:rPr>
          <w:spacing w:val="-12"/>
        </w:rPr>
        <w:t> </w:t>
      </w:r>
      <w:r>
        <w:rPr/>
        <w:t>market</w:t>
      </w:r>
      <w:r>
        <w:rPr>
          <w:spacing w:val="-12"/>
        </w:rPr>
        <w:t> </w:t>
      </w:r>
      <w:r>
        <w:rPr/>
        <w:t>efficiently.</w:t>
      </w:r>
    </w:p>
    <w:p>
      <w:pPr>
        <w:pStyle w:val="BodyText"/>
        <w:spacing w:line="295" w:lineRule="auto" w:before="243"/>
        <w:ind w:left="150" w:right="458"/>
      </w:pPr>
      <w:r>
        <w:rPr/>
        <w:t>In</w:t>
      </w:r>
      <w:r>
        <w:rPr>
          <w:spacing w:val="-3"/>
        </w:rPr>
        <w:t> </w:t>
      </w:r>
      <w:r>
        <w:rPr/>
        <w:t>preparation</w:t>
      </w:r>
      <w:r>
        <w:rPr>
          <w:spacing w:val="-3"/>
        </w:rPr>
        <w:t> </w:t>
      </w:r>
      <w:r>
        <w:rPr/>
        <w:t>for</w:t>
      </w:r>
      <w:r>
        <w:rPr>
          <w:spacing w:val="-3"/>
        </w:rPr>
        <w:t> </w:t>
      </w:r>
      <w:r>
        <w:rPr/>
        <w:t>potential</w:t>
      </w:r>
      <w:r>
        <w:rPr>
          <w:spacing w:val="-3"/>
        </w:rPr>
        <w:t> </w:t>
      </w:r>
      <w:r>
        <w:rPr/>
        <w:t>acquisition,</w:t>
      </w:r>
      <w:r>
        <w:rPr>
          <w:spacing w:val="-3"/>
        </w:rPr>
        <w:t> </w:t>
      </w:r>
      <w:r>
        <w:rPr/>
        <w:t>we</w:t>
      </w:r>
      <w:r>
        <w:rPr>
          <w:spacing w:val="-3"/>
        </w:rPr>
        <w:t> </w:t>
      </w:r>
      <w:r>
        <w:rPr/>
        <w:t>will</w:t>
      </w:r>
      <w:r>
        <w:rPr>
          <w:spacing w:val="-3"/>
        </w:rPr>
        <w:t> </w:t>
      </w:r>
      <w:r>
        <w:rPr/>
        <w:t>ensure</w:t>
      </w:r>
      <w:r>
        <w:rPr>
          <w:spacing w:val="-3"/>
        </w:rPr>
        <w:t> </w:t>
      </w:r>
      <w:r>
        <w:rPr/>
        <w:t>that</w:t>
      </w:r>
      <w:r>
        <w:rPr>
          <w:spacing w:val="-3"/>
        </w:rPr>
        <w:t> </w:t>
      </w:r>
      <w:r>
        <w:rPr/>
        <w:t>our</w:t>
      </w:r>
      <w:r>
        <w:rPr>
          <w:spacing w:val="-3"/>
        </w:rPr>
        <w:t> </w:t>
      </w:r>
      <w:r>
        <w:rPr/>
        <w:t>operations</w:t>
      </w:r>
      <w:r>
        <w:rPr>
          <w:spacing w:val="-3"/>
        </w:rPr>
        <w:t> </w:t>
      </w:r>
      <w:r>
        <w:rPr/>
        <w:t>are</w:t>
      </w:r>
      <w:r>
        <w:rPr>
          <w:spacing w:val="-3"/>
        </w:rPr>
        <w:t> </w:t>
      </w:r>
      <w:r>
        <w:rPr/>
        <w:t>scaled</w:t>
      </w:r>
      <w:r>
        <w:rPr>
          <w:spacing w:val="-3"/>
        </w:rPr>
        <w:t> </w:t>
      </w:r>
      <w:r>
        <w:rPr/>
        <w:t>and</w:t>
      </w:r>
      <w:r>
        <w:rPr>
          <w:spacing w:val="-3"/>
        </w:rPr>
        <w:t> </w:t>
      </w:r>
      <w:r>
        <w:rPr/>
        <w:t>well- documented, including user growth metrics, revenue streams, and our diverse income model. This strategic</w:t>
      </w:r>
      <w:r>
        <w:rPr>
          <w:spacing w:val="-5"/>
        </w:rPr>
        <w:t> </w:t>
      </w:r>
      <w:r>
        <w:rPr/>
        <w:t>alignment</w:t>
      </w:r>
      <w:r>
        <w:rPr>
          <w:spacing w:val="-5"/>
        </w:rPr>
        <w:t> </w:t>
      </w:r>
      <w:r>
        <w:rPr/>
        <w:t>with</w:t>
      </w:r>
      <w:r>
        <w:rPr>
          <w:spacing w:val="-5"/>
        </w:rPr>
        <w:t> </w:t>
      </w:r>
      <w:r>
        <w:rPr/>
        <w:t>larger</w:t>
      </w:r>
      <w:r>
        <w:rPr>
          <w:spacing w:val="-5"/>
        </w:rPr>
        <w:t> </w:t>
      </w:r>
      <w:r>
        <w:rPr/>
        <w:t>firms</w:t>
      </w:r>
      <w:r>
        <w:rPr>
          <w:spacing w:val="-5"/>
        </w:rPr>
        <w:t> </w:t>
      </w:r>
      <w:r>
        <w:rPr/>
        <w:t>will</w:t>
      </w:r>
      <w:r>
        <w:rPr>
          <w:spacing w:val="-5"/>
        </w:rPr>
        <w:t> </w:t>
      </w:r>
      <w:r>
        <w:rPr/>
        <w:t>not</w:t>
      </w:r>
      <w:r>
        <w:rPr>
          <w:spacing w:val="-5"/>
        </w:rPr>
        <w:t> </w:t>
      </w:r>
      <w:r>
        <w:rPr/>
        <w:t>only</w:t>
      </w:r>
      <w:r>
        <w:rPr>
          <w:spacing w:val="-5"/>
        </w:rPr>
        <w:t> </w:t>
      </w:r>
      <w:r>
        <w:rPr/>
        <w:t>facilitate</w:t>
      </w:r>
      <w:r>
        <w:rPr>
          <w:spacing w:val="-5"/>
        </w:rPr>
        <w:t> </w:t>
      </w:r>
      <w:r>
        <w:rPr/>
        <w:t>a</w:t>
      </w:r>
      <w:r>
        <w:rPr>
          <w:spacing w:val="-5"/>
        </w:rPr>
        <w:t> </w:t>
      </w:r>
      <w:r>
        <w:rPr/>
        <w:t>successful</w:t>
      </w:r>
      <w:r>
        <w:rPr>
          <w:spacing w:val="-5"/>
        </w:rPr>
        <w:t> </w:t>
      </w:r>
      <w:r>
        <w:rPr/>
        <w:t>transaction</w:t>
      </w:r>
      <w:r>
        <w:rPr>
          <w:spacing w:val="-5"/>
        </w:rPr>
        <w:t> </w:t>
      </w:r>
      <w:r>
        <w:rPr/>
        <w:t>but</w:t>
      </w:r>
      <w:r>
        <w:rPr>
          <w:spacing w:val="-5"/>
        </w:rPr>
        <w:t> </w:t>
      </w:r>
      <w:r>
        <w:rPr/>
        <w:t>also</w:t>
      </w:r>
      <w:r>
        <w:rPr>
          <w:spacing w:val="-5"/>
        </w:rPr>
        <w:t> </w:t>
      </w:r>
      <w:r>
        <w:rPr/>
        <w:t>open</w:t>
      </w:r>
      <w:r>
        <w:rPr>
          <w:spacing w:val="-5"/>
        </w:rPr>
        <w:t> </w:t>
      </w:r>
      <w:r>
        <w:rPr/>
        <w:t>up opportunities for increased investment and growth across our service offerings.</w:t>
      </w:r>
    </w:p>
    <w:p>
      <w:pPr>
        <w:pStyle w:val="BodyText"/>
        <w:spacing w:line="295" w:lineRule="auto" w:before="243"/>
        <w:ind w:left="150"/>
      </w:pPr>
      <w:r>
        <w:rPr/>
        <w:t>Ultimately,</w:t>
      </w:r>
      <w:r>
        <w:rPr>
          <w:spacing w:val="-13"/>
        </w:rPr>
        <w:t> </w:t>
      </w:r>
      <w:r>
        <w:rPr/>
        <w:t>this</w:t>
      </w:r>
      <w:r>
        <w:rPr>
          <w:spacing w:val="-13"/>
        </w:rPr>
        <w:t> </w:t>
      </w:r>
      <w:r>
        <w:rPr/>
        <w:t>acquisition</w:t>
      </w:r>
      <w:r>
        <w:rPr>
          <w:spacing w:val="-13"/>
        </w:rPr>
        <w:t> </w:t>
      </w:r>
      <w:r>
        <w:rPr/>
        <w:t>strategy</w:t>
      </w:r>
      <w:r>
        <w:rPr>
          <w:spacing w:val="-13"/>
        </w:rPr>
        <w:t> </w:t>
      </w:r>
      <w:r>
        <w:rPr/>
        <w:t>will</w:t>
      </w:r>
      <w:r>
        <w:rPr>
          <w:spacing w:val="-13"/>
        </w:rPr>
        <w:t> </w:t>
      </w:r>
      <w:r>
        <w:rPr/>
        <w:t>provide</w:t>
      </w:r>
      <w:r>
        <w:rPr>
          <w:spacing w:val="-13"/>
        </w:rPr>
        <w:t> </w:t>
      </w:r>
      <w:r>
        <w:rPr/>
        <w:t>a</w:t>
      </w:r>
      <w:r>
        <w:rPr>
          <w:spacing w:val="-13"/>
        </w:rPr>
        <w:t> </w:t>
      </w:r>
      <w:r>
        <w:rPr/>
        <w:t>lucrative</w:t>
      </w:r>
      <w:r>
        <w:rPr>
          <w:spacing w:val="-13"/>
        </w:rPr>
        <w:t> </w:t>
      </w:r>
      <w:r>
        <w:rPr/>
        <w:t>exit</w:t>
      </w:r>
      <w:r>
        <w:rPr>
          <w:spacing w:val="-13"/>
        </w:rPr>
        <w:t> </w:t>
      </w:r>
      <w:r>
        <w:rPr/>
        <w:t>for</w:t>
      </w:r>
      <w:r>
        <w:rPr>
          <w:spacing w:val="-13"/>
        </w:rPr>
        <w:t> </w:t>
      </w:r>
      <w:r>
        <w:rPr/>
        <w:t>investors</w:t>
      </w:r>
      <w:r>
        <w:rPr>
          <w:spacing w:val="-13"/>
        </w:rPr>
        <w:t> </w:t>
      </w:r>
      <w:r>
        <w:rPr/>
        <w:t>while</w:t>
      </w:r>
      <w:r>
        <w:rPr>
          <w:spacing w:val="-13"/>
        </w:rPr>
        <w:t> </w:t>
      </w:r>
      <w:r>
        <w:rPr/>
        <w:t>ensuring</w:t>
      </w:r>
      <w:r>
        <w:rPr>
          <w:spacing w:val="-13"/>
        </w:rPr>
        <w:t> </w:t>
      </w:r>
      <w:r>
        <w:rPr/>
        <w:t>that LuxuryApartments.com</w:t>
      </w:r>
      <w:r>
        <w:rPr>
          <w:spacing w:val="-11"/>
        </w:rPr>
        <w:t> </w:t>
      </w:r>
      <w:r>
        <w:rPr/>
        <w:t>remains</w:t>
      </w:r>
      <w:r>
        <w:rPr>
          <w:spacing w:val="-11"/>
        </w:rPr>
        <w:t> </w:t>
      </w:r>
      <w:r>
        <w:rPr/>
        <w:t>a</w:t>
      </w:r>
      <w:r>
        <w:rPr>
          <w:spacing w:val="-11"/>
        </w:rPr>
        <w:t> </w:t>
      </w:r>
      <w:r>
        <w:rPr/>
        <w:t>leader</w:t>
      </w:r>
      <w:r>
        <w:rPr>
          <w:spacing w:val="-11"/>
        </w:rPr>
        <w:t> </w:t>
      </w:r>
      <w:r>
        <w:rPr/>
        <w:t>in</w:t>
      </w:r>
      <w:r>
        <w:rPr>
          <w:spacing w:val="-11"/>
        </w:rPr>
        <w:t> </w:t>
      </w:r>
      <w:r>
        <w:rPr/>
        <w:t>the</w:t>
      </w:r>
      <w:r>
        <w:rPr>
          <w:spacing w:val="-11"/>
        </w:rPr>
        <w:t> </w:t>
      </w:r>
      <w:r>
        <w:rPr/>
        <w:t>luxury</w:t>
      </w:r>
      <w:r>
        <w:rPr>
          <w:spacing w:val="-11"/>
        </w:rPr>
        <w:t> </w:t>
      </w:r>
      <w:r>
        <w:rPr/>
        <w:t>real</w:t>
      </w:r>
      <w:r>
        <w:rPr>
          <w:spacing w:val="-11"/>
        </w:rPr>
        <w:t> </w:t>
      </w:r>
      <w:r>
        <w:rPr/>
        <w:t>estate</w:t>
      </w:r>
      <w:r>
        <w:rPr>
          <w:spacing w:val="-11"/>
        </w:rPr>
        <w:t> </w:t>
      </w:r>
      <w:r>
        <w:rPr/>
        <w:t>market,</w:t>
      </w:r>
      <w:r>
        <w:rPr>
          <w:spacing w:val="-11"/>
        </w:rPr>
        <w:t> </w:t>
      </w:r>
      <w:r>
        <w:rPr/>
        <w:t>even</w:t>
      </w:r>
      <w:r>
        <w:rPr>
          <w:spacing w:val="-11"/>
        </w:rPr>
        <w:t> </w:t>
      </w:r>
      <w:r>
        <w:rPr/>
        <w:t>post-acquisition.</w:t>
      </w:r>
    </w:p>
    <w:p>
      <w:pPr>
        <w:pStyle w:val="BodyText"/>
        <w:spacing w:before="48"/>
      </w:pPr>
    </w:p>
    <w:p>
      <w:pPr>
        <w:pStyle w:val="Heading4"/>
        <w:numPr>
          <w:ilvl w:val="1"/>
          <w:numId w:val="26"/>
        </w:numPr>
        <w:tabs>
          <w:tab w:pos="767" w:val="left" w:leader="none"/>
        </w:tabs>
        <w:spacing w:line="240" w:lineRule="auto" w:before="1" w:after="0"/>
        <w:ind w:left="767" w:right="0" w:hanging="617"/>
        <w:jc w:val="left"/>
      </w:pPr>
      <w:bookmarkStart w:name="12.2 Merging with Related Platforms" w:id="136"/>
      <w:bookmarkEnd w:id="136"/>
      <w:r>
        <w:rPr/>
      </w:r>
      <w:bookmarkStart w:name="_bookmark67" w:id="137"/>
      <w:bookmarkEnd w:id="137"/>
      <w:r>
        <w:rPr/>
      </w:r>
      <w:r>
        <w:rPr>
          <w:color w:val="1875D1"/>
        </w:rPr>
        <w:t>Merging</w:t>
      </w:r>
      <w:r>
        <w:rPr>
          <w:color w:val="1875D1"/>
          <w:spacing w:val="-19"/>
        </w:rPr>
        <w:t> </w:t>
      </w:r>
      <w:r>
        <w:rPr>
          <w:color w:val="1875D1"/>
        </w:rPr>
        <w:t>with</w:t>
      </w:r>
      <w:r>
        <w:rPr>
          <w:color w:val="1875D1"/>
          <w:spacing w:val="-19"/>
        </w:rPr>
        <w:t> </w:t>
      </w:r>
      <w:r>
        <w:rPr>
          <w:color w:val="1875D1"/>
        </w:rPr>
        <w:t>Related</w:t>
      </w:r>
      <w:r>
        <w:rPr>
          <w:color w:val="1875D1"/>
          <w:spacing w:val="-19"/>
        </w:rPr>
        <w:t> </w:t>
      </w:r>
      <w:r>
        <w:rPr>
          <w:color w:val="1875D1"/>
          <w:spacing w:val="-2"/>
        </w:rPr>
        <w:t>Platforms</w:t>
      </w:r>
    </w:p>
    <w:p>
      <w:pPr>
        <w:pStyle w:val="BodyText"/>
        <w:spacing w:line="295" w:lineRule="auto" w:before="306"/>
        <w:ind w:left="150" w:right="458"/>
      </w:pPr>
      <w:r>
        <w:rPr/>
        <w:t>As</w:t>
      </w:r>
      <w:r>
        <w:rPr>
          <w:spacing w:val="-5"/>
        </w:rPr>
        <w:t> </w:t>
      </w:r>
      <w:r>
        <w:rPr/>
        <w:t>LuxuryApartments.com</w:t>
      </w:r>
      <w:r>
        <w:rPr>
          <w:spacing w:val="-5"/>
        </w:rPr>
        <w:t> </w:t>
      </w:r>
      <w:r>
        <w:rPr/>
        <w:t>seeks</w:t>
      </w:r>
      <w:r>
        <w:rPr>
          <w:spacing w:val="-5"/>
        </w:rPr>
        <w:t> </w:t>
      </w:r>
      <w:r>
        <w:rPr/>
        <w:t>to</w:t>
      </w:r>
      <w:r>
        <w:rPr>
          <w:spacing w:val="-5"/>
        </w:rPr>
        <w:t> </w:t>
      </w:r>
      <w:r>
        <w:rPr/>
        <w:t>solidify</w:t>
      </w:r>
      <w:r>
        <w:rPr>
          <w:spacing w:val="-5"/>
        </w:rPr>
        <w:t> </w:t>
      </w:r>
      <w:r>
        <w:rPr/>
        <w:t>its</w:t>
      </w:r>
      <w:r>
        <w:rPr>
          <w:spacing w:val="-5"/>
        </w:rPr>
        <w:t> </w:t>
      </w:r>
      <w:r>
        <w:rPr/>
        <w:t>position</w:t>
      </w:r>
      <w:r>
        <w:rPr>
          <w:spacing w:val="-5"/>
        </w:rPr>
        <w:t> </w:t>
      </w:r>
      <w:r>
        <w:rPr/>
        <w:t>in</w:t>
      </w:r>
      <w:r>
        <w:rPr>
          <w:spacing w:val="-5"/>
        </w:rPr>
        <w:t> </w:t>
      </w:r>
      <w:r>
        <w:rPr/>
        <w:t>the</w:t>
      </w:r>
      <w:r>
        <w:rPr>
          <w:spacing w:val="-5"/>
        </w:rPr>
        <w:t> </w:t>
      </w:r>
      <w:r>
        <w:rPr/>
        <w:t>luxury</w:t>
      </w:r>
      <w:r>
        <w:rPr>
          <w:spacing w:val="-5"/>
        </w:rPr>
        <w:t> </w:t>
      </w:r>
      <w:r>
        <w:rPr/>
        <w:t>real</w:t>
      </w:r>
      <w:r>
        <w:rPr>
          <w:spacing w:val="-5"/>
        </w:rPr>
        <w:t> </w:t>
      </w:r>
      <w:r>
        <w:rPr/>
        <w:t>estate</w:t>
      </w:r>
      <w:r>
        <w:rPr>
          <w:spacing w:val="-5"/>
        </w:rPr>
        <w:t> </w:t>
      </w:r>
      <w:r>
        <w:rPr/>
        <w:t>sector,</w:t>
      </w:r>
      <w:r>
        <w:rPr>
          <w:spacing w:val="-5"/>
        </w:rPr>
        <w:t> </w:t>
      </w:r>
      <w:r>
        <w:rPr/>
        <w:t>a</w:t>
      </w:r>
      <w:r>
        <w:rPr>
          <w:spacing w:val="-5"/>
        </w:rPr>
        <w:t> </w:t>
      </w:r>
      <w:r>
        <w:rPr/>
        <w:t>strategic</w:t>
      </w:r>
      <w:r>
        <w:rPr>
          <w:spacing w:val="-5"/>
        </w:rPr>
        <w:t> </w:t>
      </w:r>
      <w:r>
        <w:rPr/>
        <w:t>exit strategy includes the possibility of merging with related platforms that enhance the overall service offering and market reach. Such mergers can lead to significant competitive advantages through combined resources, technology, and user bases.</w:t>
      </w:r>
    </w:p>
    <w:p>
      <w:pPr>
        <w:pStyle w:val="BodyText"/>
        <w:spacing w:before="243"/>
        <w:ind w:left="150"/>
      </w:pPr>
      <w:r>
        <w:rPr/>
        <w:t>Targeted</w:t>
      </w:r>
      <w:r>
        <w:rPr>
          <w:spacing w:val="-10"/>
        </w:rPr>
        <w:t> </w:t>
      </w:r>
      <w:r>
        <w:rPr/>
        <w:t>platforms</w:t>
      </w:r>
      <w:r>
        <w:rPr>
          <w:spacing w:val="-10"/>
        </w:rPr>
        <w:t> </w:t>
      </w:r>
      <w:r>
        <w:rPr/>
        <w:t>for</w:t>
      </w:r>
      <w:r>
        <w:rPr>
          <w:spacing w:val="-9"/>
        </w:rPr>
        <w:t> </w:t>
      </w:r>
      <w:r>
        <w:rPr/>
        <w:t>potential</w:t>
      </w:r>
      <w:r>
        <w:rPr>
          <w:spacing w:val="-10"/>
        </w:rPr>
        <w:t> </w:t>
      </w:r>
      <w:r>
        <w:rPr/>
        <w:t>mergers</w:t>
      </w:r>
      <w:r>
        <w:rPr>
          <w:spacing w:val="-9"/>
        </w:rPr>
        <w:t> </w:t>
      </w:r>
      <w:r>
        <w:rPr/>
        <w:t>may</w:t>
      </w:r>
      <w:r>
        <w:rPr>
          <w:spacing w:val="-10"/>
        </w:rPr>
        <w:t> </w:t>
      </w:r>
      <w:r>
        <w:rPr>
          <w:spacing w:val="-2"/>
        </w:rPr>
        <w:t>include:</w:t>
      </w:r>
    </w:p>
    <w:p>
      <w:pPr>
        <w:pStyle w:val="BodyText"/>
        <w:spacing w:before="44"/>
      </w:pPr>
    </w:p>
    <w:p>
      <w:pPr>
        <w:pStyle w:val="ListParagraph"/>
        <w:numPr>
          <w:ilvl w:val="2"/>
          <w:numId w:val="26"/>
        </w:numPr>
        <w:tabs>
          <w:tab w:pos="750" w:val="left" w:leader="none"/>
        </w:tabs>
        <w:spacing w:line="295" w:lineRule="auto" w:before="0" w:after="0"/>
        <w:ind w:left="750" w:right="618" w:hanging="132"/>
        <w:jc w:val="left"/>
        <w:rPr>
          <w:sz w:val="22"/>
        </w:rPr>
      </w:pPr>
      <w:r>
        <w:rPr>
          <w:b/>
          <w:sz w:val="22"/>
        </w:rPr>
        <w:t>Luxury</w:t>
      </w:r>
      <w:r>
        <w:rPr>
          <w:b/>
          <w:spacing w:val="-12"/>
          <w:sz w:val="22"/>
        </w:rPr>
        <w:t> </w:t>
      </w:r>
      <w:r>
        <w:rPr>
          <w:b/>
          <w:sz w:val="22"/>
        </w:rPr>
        <w:t>Lifestyle</w:t>
      </w:r>
      <w:r>
        <w:rPr>
          <w:b/>
          <w:spacing w:val="-12"/>
          <w:sz w:val="22"/>
        </w:rPr>
        <w:t> </w:t>
      </w:r>
      <w:r>
        <w:rPr>
          <w:b/>
          <w:sz w:val="22"/>
        </w:rPr>
        <w:t>Portals:</w:t>
      </w:r>
      <w:r>
        <w:rPr>
          <w:b/>
          <w:spacing w:val="-12"/>
          <w:sz w:val="22"/>
        </w:rPr>
        <w:t> </w:t>
      </w:r>
      <w:r>
        <w:rPr>
          <w:sz w:val="22"/>
        </w:rPr>
        <w:t>Collaborating</w:t>
      </w:r>
      <w:r>
        <w:rPr>
          <w:spacing w:val="-12"/>
          <w:sz w:val="22"/>
        </w:rPr>
        <w:t> </w:t>
      </w:r>
      <w:r>
        <w:rPr>
          <w:sz w:val="22"/>
        </w:rPr>
        <w:t>with</w:t>
      </w:r>
      <w:r>
        <w:rPr>
          <w:spacing w:val="-12"/>
          <w:sz w:val="22"/>
        </w:rPr>
        <w:t> </w:t>
      </w:r>
      <w:r>
        <w:rPr>
          <w:sz w:val="22"/>
        </w:rPr>
        <w:t>platforms</w:t>
      </w:r>
      <w:r>
        <w:rPr>
          <w:spacing w:val="-12"/>
          <w:sz w:val="22"/>
        </w:rPr>
        <w:t> </w:t>
      </w:r>
      <w:r>
        <w:rPr>
          <w:sz w:val="22"/>
        </w:rPr>
        <w:t>that</w:t>
      </w:r>
      <w:r>
        <w:rPr>
          <w:spacing w:val="-12"/>
          <w:sz w:val="22"/>
        </w:rPr>
        <w:t> </w:t>
      </w:r>
      <w:r>
        <w:rPr>
          <w:sz w:val="22"/>
        </w:rPr>
        <w:t>cater</w:t>
      </w:r>
      <w:r>
        <w:rPr>
          <w:spacing w:val="-12"/>
          <w:sz w:val="22"/>
        </w:rPr>
        <w:t> </w:t>
      </w:r>
      <w:r>
        <w:rPr>
          <w:sz w:val="22"/>
        </w:rPr>
        <w:t>to</w:t>
      </w:r>
      <w:r>
        <w:rPr>
          <w:spacing w:val="-12"/>
          <w:sz w:val="22"/>
        </w:rPr>
        <w:t> </w:t>
      </w:r>
      <w:r>
        <w:rPr>
          <w:sz w:val="22"/>
        </w:rPr>
        <w:t>high-net-worth</w:t>
      </w:r>
      <w:r>
        <w:rPr>
          <w:spacing w:val="-12"/>
          <w:sz w:val="22"/>
        </w:rPr>
        <w:t> </w:t>
      </w:r>
      <w:r>
        <w:rPr>
          <w:sz w:val="22"/>
        </w:rPr>
        <w:t>individuals, such as luxury travel or concierge services, can broaden customer engagement. This approach not only enhances the customer journey by offering seamless access to additional luxury services but also opens new revenue streams.</w:t>
      </w:r>
    </w:p>
    <w:p>
      <w:pPr>
        <w:pStyle w:val="ListParagraph"/>
        <w:numPr>
          <w:ilvl w:val="2"/>
          <w:numId w:val="26"/>
        </w:numPr>
        <w:tabs>
          <w:tab w:pos="750" w:val="left" w:leader="none"/>
        </w:tabs>
        <w:spacing w:line="295" w:lineRule="auto" w:before="123" w:after="0"/>
        <w:ind w:left="750" w:right="427" w:hanging="132"/>
        <w:jc w:val="left"/>
        <w:rPr>
          <w:sz w:val="22"/>
        </w:rPr>
      </w:pPr>
      <w:r>
        <w:rPr>
          <w:b/>
          <w:sz w:val="22"/>
        </w:rPr>
        <w:t>Real Estate</w:t>
      </w:r>
      <w:r>
        <w:rPr>
          <w:b/>
          <w:spacing w:val="-6"/>
          <w:sz w:val="22"/>
        </w:rPr>
        <w:t> </w:t>
      </w:r>
      <w:r>
        <w:rPr>
          <w:b/>
          <w:sz w:val="22"/>
        </w:rPr>
        <w:t>Technology Companies: </w:t>
      </w:r>
      <w:r>
        <w:rPr>
          <w:sz w:val="22"/>
        </w:rPr>
        <w:t>Partnering with firms that specialize in real estate technology solutions can accelerate the development and enhancement of our SaaS platform, ensuring</w:t>
      </w:r>
      <w:r>
        <w:rPr>
          <w:spacing w:val="-13"/>
          <w:sz w:val="22"/>
        </w:rPr>
        <w:t> </w:t>
      </w:r>
      <w:r>
        <w:rPr>
          <w:sz w:val="22"/>
        </w:rPr>
        <w:t>we</w:t>
      </w:r>
      <w:r>
        <w:rPr>
          <w:spacing w:val="-13"/>
          <w:sz w:val="22"/>
        </w:rPr>
        <w:t> </w:t>
      </w:r>
      <w:r>
        <w:rPr>
          <w:sz w:val="22"/>
        </w:rPr>
        <w:t>stay</w:t>
      </w:r>
      <w:r>
        <w:rPr>
          <w:spacing w:val="-13"/>
          <w:sz w:val="22"/>
        </w:rPr>
        <w:t> </w:t>
      </w:r>
      <w:r>
        <w:rPr>
          <w:sz w:val="22"/>
        </w:rPr>
        <w:t>at</w:t>
      </w:r>
      <w:r>
        <w:rPr>
          <w:spacing w:val="-13"/>
          <w:sz w:val="22"/>
        </w:rPr>
        <w:t> </w:t>
      </w:r>
      <w:r>
        <w:rPr>
          <w:sz w:val="22"/>
        </w:rPr>
        <w:t>the</w:t>
      </w:r>
      <w:r>
        <w:rPr>
          <w:spacing w:val="-13"/>
          <w:sz w:val="22"/>
        </w:rPr>
        <w:t> </w:t>
      </w:r>
      <w:r>
        <w:rPr>
          <w:sz w:val="22"/>
        </w:rPr>
        <w:t>forefront</w:t>
      </w:r>
      <w:r>
        <w:rPr>
          <w:spacing w:val="-13"/>
          <w:sz w:val="22"/>
        </w:rPr>
        <w:t> </w:t>
      </w:r>
      <w:r>
        <w:rPr>
          <w:sz w:val="22"/>
        </w:rPr>
        <w:t>of</w:t>
      </w:r>
      <w:r>
        <w:rPr>
          <w:spacing w:val="-13"/>
          <w:sz w:val="22"/>
        </w:rPr>
        <w:t> </w:t>
      </w:r>
      <w:r>
        <w:rPr>
          <w:sz w:val="22"/>
        </w:rPr>
        <w:t>innovation.</w:t>
      </w:r>
      <w:r>
        <w:rPr>
          <w:spacing w:val="-13"/>
          <w:sz w:val="22"/>
        </w:rPr>
        <w:t> </w:t>
      </w:r>
      <w:r>
        <w:rPr>
          <w:sz w:val="22"/>
        </w:rPr>
        <w:t>Integrating</w:t>
      </w:r>
      <w:r>
        <w:rPr>
          <w:spacing w:val="-13"/>
          <w:sz w:val="22"/>
        </w:rPr>
        <w:t> </w:t>
      </w:r>
      <w:r>
        <w:rPr>
          <w:sz w:val="22"/>
        </w:rPr>
        <w:t>advanced</w:t>
      </w:r>
      <w:r>
        <w:rPr>
          <w:spacing w:val="-13"/>
          <w:sz w:val="22"/>
        </w:rPr>
        <w:t> </w:t>
      </w:r>
      <w:r>
        <w:rPr>
          <w:sz w:val="22"/>
        </w:rPr>
        <w:t>analytics,</w:t>
      </w:r>
      <w:r>
        <w:rPr>
          <w:spacing w:val="-13"/>
          <w:sz w:val="22"/>
        </w:rPr>
        <w:t> </w:t>
      </w:r>
      <w:r>
        <w:rPr>
          <w:sz w:val="22"/>
        </w:rPr>
        <w:t>AI-driven</w:t>
      </w:r>
      <w:r>
        <w:rPr>
          <w:spacing w:val="-13"/>
          <w:sz w:val="22"/>
        </w:rPr>
        <w:t> </w:t>
      </w:r>
      <w:r>
        <w:rPr>
          <w:sz w:val="22"/>
        </w:rPr>
        <w:t>tools,</w:t>
      </w:r>
      <w:r>
        <w:rPr>
          <w:spacing w:val="-13"/>
          <w:sz w:val="22"/>
        </w:rPr>
        <w:t> </w:t>
      </w:r>
      <w:r>
        <w:rPr>
          <w:sz w:val="22"/>
        </w:rPr>
        <w:t>or immersive property showcasing technologies can greatly enhance user experience.</w:t>
      </w:r>
    </w:p>
    <w:p>
      <w:pPr>
        <w:pStyle w:val="ListParagraph"/>
        <w:numPr>
          <w:ilvl w:val="2"/>
          <w:numId w:val="26"/>
        </w:numPr>
        <w:tabs>
          <w:tab w:pos="750" w:val="left" w:leader="none"/>
        </w:tabs>
        <w:spacing w:line="295" w:lineRule="auto" w:before="124" w:after="0"/>
        <w:ind w:left="750" w:right="478" w:hanging="132"/>
        <w:jc w:val="left"/>
        <w:rPr>
          <w:sz w:val="22"/>
        </w:rPr>
      </w:pPr>
      <w:r>
        <w:rPr>
          <w:b/>
          <w:sz w:val="22"/>
        </w:rPr>
        <w:t>Investment Firms: </w:t>
      </w:r>
      <w:r>
        <w:rPr>
          <w:sz w:val="22"/>
        </w:rPr>
        <w:t>Merging with real estate investment platforms can provide LuxuryApartments.com</w:t>
      </w:r>
      <w:r>
        <w:rPr>
          <w:spacing w:val="-4"/>
          <w:sz w:val="22"/>
        </w:rPr>
        <w:t> </w:t>
      </w:r>
      <w:r>
        <w:rPr>
          <w:sz w:val="22"/>
        </w:rPr>
        <w:t>access</w:t>
      </w:r>
      <w:r>
        <w:rPr>
          <w:spacing w:val="-5"/>
          <w:sz w:val="22"/>
        </w:rPr>
        <w:t> </w:t>
      </w:r>
      <w:r>
        <w:rPr>
          <w:sz w:val="22"/>
        </w:rPr>
        <w:t>to</w:t>
      </w:r>
      <w:r>
        <w:rPr>
          <w:spacing w:val="-4"/>
          <w:sz w:val="22"/>
        </w:rPr>
        <w:t> </w:t>
      </w:r>
      <w:r>
        <w:rPr>
          <w:sz w:val="22"/>
        </w:rPr>
        <w:t>a</w:t>
      </w:r>
      <w:r>
        <w:rPr>
          <w:spacing w:val="-5"/>
          <w:sz w:val="22"/>
        </w:rPr>
        <w:t> </w:t>
      </w:r>
      <w:r>
        <w:rPr>
          <w:sz w:val="22"/>
        </w:rPr>
        <w:t>wider</w:t>
      </w:r>
      <w:r>
        <w:rPr>
          <w:spacing w:val="-4"/>
          <w:sz w:val="22"/>
        </w:rPr>
        <w:t> </w:t>
      </w:r>
      <w:r>
        <w:rPr>
          <w:sz w:val="22"/>
        </w:rPr>
        <w:t>range</w:t>
      </w:r>
      <w:r>
        <w:rPr>
          <w:spacing w:val="-5"/>
          <w:sz w:val="22"/>
        </w:rPr>
        <w:t> </w:t>
      </w:r>
      <w:r>
        <w:rPr>
          <w:sz w:val="22"/>
        </w:rPr>
        <w:t>of</w:t>
      </w:r>
      <w:r>
        <w:rPr>
          <w:spacing w:val="-4"/>
          <w:sz w:val="22"/>
        </w:rPr>
        <w:t> </w:t>
      </w:r>
      <w:r>
        <w:rPr>
          <w:sz w:val="22"/>
        </w:rPr>
        <w:t>luxury</w:t>
      </w:r>
      <w:r>
        <w:rPr>
          <w:spacing w:val="-5"/>
          <w:sz w:val="22"/>
        </w:rPr>
        <w:t> </w:t>
      </w:r>
      <w:r>
        <w:rPr>
          <w:sz w:val="22"/>
        </w:rPr>
        <w:t>properties,</w:t>
      </w:r>
      <w:r>
        <w:rPr>
          <w:spacing w:val="-4"/>
          <w:sz w:val="22"/>
        </w:rPr>
        <w:t> </w:t>
      </w:r>
      <w:r>
        <w:rPr>
          <w:sz w:val="22"/>
        </w:rPr>
        <w:t>enriching</w:t>
      </w:r>
      <w:r>
        <w:rPr>
          <w:spacing w:val="-5"/>
          <w:sz w:val="22"/>
        </w:rPr>
        <w:t> </w:t>
      </w:r>
      <w:r>
        <w:rPr>
          <w:sz w:val="22"/>
        </w:rPr>
        <w:t>the</w:t>
      </w:r>
      <w:r>
        <w:rPr>
          <w:spacing w:val="-4"/>
          <w:sz w:val="22"/>
        </w:rPr>
        <w:t> </w:t>
      </w:r>
      <w:r>
        <w:rPr>
          <w:sz w:val="22"/>
        </w:rPr>
        <w:t>inventory</w:t>
      </w:r>
      <w:r>
        <w:rPr>
          <w:spacing w:val="-5"/>
          <w:sz w:val="22"/>
        </w:rPr>
        <w:t> </w:t>
      </w:r>
      <w:r>
        <w:rPr>
          <w:sz w:val="22"/>
        </w:rPr>
        <w:t>and attracting more tenants while enabling partnerships with affluent investors seeking high- potential rental markets.</w:t>
      </w:r>
    </w:p>
    <w:p>
      <w:pPr>
        <w:spacing w:after="0" w:line="295" w:lineRule="auto"/>
        <w:jc w:val="left"/>
        <w:rPr>
          <w:sz w:val="22"/>
        </w:rPr>
        <w:sectPr>
          <w:pgSz w:w="11910" w:h="16840"/>
          <w:pgMar w:header="0" w:footer="450" w:top="780" w:bottom="640" w:left="700" w:right="420"/>
        </w:sectPr>
      </w:pPr>
    </w:p>
    <w:p>
      <w:pPr>
        <w:pStyle w:val="BodyText"/>
        <w:spacing w:line="295" w:lineRule="auto" w:before="80"/>
        <w:ind w:left="150" w:right="507"/>
      </w:pPr>
      <w:r>
        <w:rPr/>
        <w:t>Preliminary research into market dynamics indicates that mergers and acquisitions in the luxury real estate sector lead to increased valuations and market presence. According to a report by PwC on Mergers and Acquisitions in Real Estate, companies that strategically align with complementary firms can experience a </w:t>
      </w:r>
      <w:r>
        <w:rPr>
          <w:b/>
        </w:rPr>
        <w:t>25-30% boost in operational efficiencies </w:t>
      </w:r>
      <w:r>
        <w:rPr/>
        <w:t>and a significant expansion of their customer base. With a focus on strategic synergies and shared goals, a merger can facilitate the scaling of LuxuryApartments.com into emerging luxury markets and diversify revenue streams, ultimately creating a more robust platform capable of attracting higher investment and market </w:t>
      </w:r>
      <w:r>
        <w:rPr>
          <w:spacing w:val="-2"/>
        </w:rPr>
        <w:t>interest.</w:t>
      </w:r>
    </w:p>
    <w:p>
      <w:pPr>
        <w:pStyle w:val="BodyText"/>
        <w:spacing w:line="295" w:lineRule="auto" w:before="247"/>
        <w:ind w:left="150" w:right="1463"/>
        <w:jc w:val="both"/>
      </w:pPr>
      <w:r>
        <w:rPr/>
        <w:t>This</w:t>
      </w:r>
      <w:r>
        <w:rPr>
          <w:spacing w:val="-6"/>
        </w:rPr>
        <w:t> </w:t>
      </w:r>
      <w:r>
        <w:rPr/>
        <w:t>exit</w:t>
      </w:r>
      <w:r>
        <w:rPr>
          <w:spacing w:val="-6"/>
        </w:rPr>
        <w:t> </w:t>
      </w:r>
      <w:r>
        <w:rPr/>
        <w:t>strategy</w:t>
      </w:r>
      <w:r>
        <w:rPr>
          <w:spacing w:val="-6"/>
        </w:rPr>
        <w:t> </w:t>
      </w:r>
      <w:r>
        <w:rPr/>
        <w:t>not</w:t>
      </w:r>
      <w:r>
        <w:rPr>
          <w:spacing w:val="-6"/>
        </w:rPr>
        <w:t> </w:t>
      </w:r>
      <w:r>
        <w:rPr/>
        <w:t>only</w:t>
      </w:r>
      <w:r>
        <w:rPr>
          <w:spacing w:val="-6"/>
        </w:rPr>
        <w:t> </w:t>
      </w:r>
      <w:r>
        <w:rPr/>
        <w:t>aligns</w:t>
      </w:r>
      <w:r>
        <w:rPr>
          <w:spacing w:val="-6"/>
        </w:rPr>
        <w:t> </w:t>
      </w:r>
      <w:r>
        <w:rPr/>
        <w:t>with</w:t>
      </w:r>
      <w:r>
        <w:rPr>
          <w:spacing w:val="-6"/>
        </w:rPr>
        <w:t> </w:t>
      </w:r>
      <w:r>
        <w:rPr/>
        <w:t>our</w:t>
      </w:r>
      <w:r>
        <w:rPr>
          <w:spacing w:val="-6"/>
        </w:rPr>
        <w:t> </w:t>
      </w:r>
      <w:r>
        <w:rPr/>
        <w:t>growth</w:t>
      </w:r>
      <w:r>
        <w:rPr>
          <w:spacing w:val="-6"/>
        </w:rPr>
        <w:t> </w:t>
      </w:r>
      <w:r>
        <w:rPr/>
        <w:t>objectives</w:t>
      </w:r>
      <w:r>
        <w:rPr>
          <w:spacing w:val="-6"/>
        </w:rPr>
        <w:t> </w:t>
      </w:r>
      <w:r>
        <w:rPr/>
        <w:t>but</w:t>
      </w:r>
      <w:r>
        <w:rPr>
          <w:spacing w:val="-6"/>
        </w:rPr>
        <w:t> </w:t>
      </w:r>
      <w:r>
        <w:rPr/>
        <w:t>also</w:t>
      </w:r>
      <w:r>
        <w:rPr>
          <w:spacing w:val="-6"/>
        </w:rPr>
        <w:t> </w:t>
      </w:r>
      <w:r>
        <w:rPr/>
        <w:t>anticipates</w:t>
      </w:r>
      <w:r>
        <w:rPr>
          <w:spacing w:val="-6"/>
        </w:rPr>
        <w:t> </w:t>
      </w:r>
      <w:r>
        <w:rPr/>
        <w:t>the</w:t>
      </w:r>
      <w:r>
        <w:rPr>
          <w:spacing w:val="-6"/>
        </w:rPr>
        <w:t> </w:t>
      </w:r>
      <w:r>
        <w:rPr/>
        <w:t>evolving landscape</w:t>
      </w:r>
      <w:r>
        <w:rPr>
          <w:spacing w:val="-7"/>
        </w:rPr>
        <w:t> </w:t>
      </w:r>
      <w:r>
        <w:rPr/>
        <w:t>of</w:t>
      </w:r>
      <w:r>
        <w:rPr>
          <w:spacing w:val="-7"/>
        </w:rPr>
        <w:t> </w:t>
      </w:r>
      <w:r>
        <w:rPr/>
        <w:t>the</w:t>
      </w:r>
      <w:r>
        <w:rPr>
          <w:spacing w:val="-7"/>
        </w:rPr>
        <w:t> </w:t>
      </w:r>
      <w:r>
        <w:rPr/>
        <w:t>luxury</w:t>
      </w:r>
      <w:r>
        <w:rPr>
          <w:spacing w:val="-7"/>
        </w:rPr>
        <w:t> </w:t>
      </w:r>
      <w:r>
        <w:rPr/>
        <w:t>rental</w:t>
      </w:r>
      <w:r>
        <w:rPr>
          <w:spacing w:val="-7"/>
        </w:rPr>
        <w:t> </w:t>
      </w:r>
      <w:r>
        <w:rPr/>
        <w:t>market,</w:t>
      </w:r>
      <w:r>
        <w:rPr>
          <w:spacing w:val="-7"/>
        </w:rPr>
        <w:t> </w:t>
      </w:r>
      <w:r>
        <w:rPr/>
        <w:t>ensuring</w:t>
      </w:r>
      <w:r>
        <w:rPr>
          <w:spacing w:val="-7"/>
        </w:rPr>
        <w:t> </w:t>
      </w:r>
      <w:r>
        <w:rPr/>
        <w:t>we</w:t>
      </w:r>
      <w:r>
        <w:rPr>
          <w:spacing w:val="-7"/>
        </w:rPr>
        <w:t> </w:t>
      </w:r>
      <w:r>
        <w:rPr/>
        <w:t>remain</w:t>
      </w:r>
      <w:r>
        <w:rPr>
          <w:spacing w:val="-7"/>
        </w:rPr>
        <w:t> </w:t>
      </w:r>
      <w:r>
        <w:rPr/>
        <w:t>at</w:t>
      </w:r>
      <w:r>
        <w:rPr>
          <w:spacing w:val="-7"/>
        </w:rPr>
        <w:t> </w:t>
      </w:r>
      <w:r>
        <w:rPr/>
        <w:t>the</w:t>
      </w:r>
      <w:r>
        <w:rPr>
          <w:spacing w:val="-7"/>
        </w:rPr>
        <w:t> </w:t>
      </w:r>
      <w:r>
        <w:rPr/>
        <w:t>cutting</w:t>
      </w:r>
      <w:r>
        <w:rPr>
          <w:spacing w:val="-7"/>
        </w:rPr>
        <w:t> </w:t>
      </w:r>
      <w:r>
        <w:rPr/>
        <w:t>edge</w:t>
      </w:r>
      <w:r>
        <w:rPr>
          <w:spacing w:val="-7"/>
        </w:rPr>
        <w:t> </w:t>
      </w:r>
      <w:r>
        <w:rPr/>
        <w:t>of</w:t>
      </w:r>
      <w:r>
        <w:rPr>
          <w:spacing w:val="-7"/>
        </w:rPr>
        <w:t> </w:t>
      </w:r>
      <w:r>
        <w:rPr/>
        <w:t>service</w:t>
      </w:r>
      <w:r>
        <w:rPr>
          <w:spacing w:val="-7"/>
        </w:rPr>
        <w:t> </w:t>
      </w:r>
      <w:r>
        <w:rPr/>
        <w:t>and </w:t>
      </w:r>
      <w:r>
        <w:rPr>
          <w:spacing w:val="-2"/>
        </w:rPr>
        <w:t>innovation.</w:t>
      </w:r>
    </w:p>
    <w:p>
      <w:pPr>
        <w:pStyle w:val="BodyText"/>
        <w:spacing w:before="49"/>
      </w:pPr>
    </w:p>
    <w:p>
      <w:pPr>
        <w:pStyle w:val="Heading4"/>
        <w:numPr>
          <w:ilvl w:val="1"/>
          <w:numId w:val="26"/>
        </w:numPr>
        <w:tabs>
          <w:tab w:pos="767" w:val="left" w:leader="none"/>
        </w:tabs>
        <w:spacing w:line="240" w:lineRule="auto" w:before="0" w:after="0"/>
        <w:ind w:left="767" w:right="0" w:hanging="617"/>
        <w:jc w:val="left"/>
      </w:pPr>
      <w:bookmarkStart w:name="12.3 IPO Considerations" w:id="138"/>
      <w:bookmarkEnd w:id="138"/>
      <w:r>
        <w:rPr/>
      </w:r>
      <w:bookmarkStart w:name="_bookmark68" w:id="139"/>
      <w:bookmarkEnd w:id="139"/>
      <w:r>
        <w:rPr/>
      </w:r>
      <w:r>
        <w:rPr>
          <w:color w:val="1875D1"/>
          <w:w w:val="105"/>
        </w:rPr>
        <w:t>IPO</w:t>
      </w:r>
      <w:r>
        <w:rPr>
          <w:color w:val="1875D1"/>
          <w:spacing w:val="-20"/>
          <w:w w:val="105"/>
        </w:rPr>
        <w:t> </w:t>
      </w:r>
      <w:r>
        <w:rPr>
          <w:color w:val="1875D1"/>
          <w:spacing w:val="-2"/>
          <w:w w:val="105"/>
        </w:rPr>
        <w:t>Considerations</w:t>
      </w:r>
    </w:p>
    <w:p>
      <w:pPr>
        <w:pStyle w:val="BodyText"/>
        <w:spacing w:line="295" w:lineRule="auto" w:before="306"/>
        <w:ind w:left="150" w:right="458"/>
      </w:pPr>
      <w:r>
        <w:rPr/>
        <w:t>As LuxuryApartments.com seeks to establish itself as a leader in the luxury real estate segment, preparing for a potential Initial Public Offering (IPO) is an essential aspect of our long-term exit strategy. Our approach to IPO considerations will involve several critical factors:</w:t>
      </w:r>
    </w:p>
    <w:p>
      <w:pPr>
        <w:pStyle w:val="ListParagraph"/>
        <w:numPr>
          <w:ilvl w:val="2"/>
          <w:numId w:val="26"/>
        </w:numPr>
        <w:tabs>
          <w:tab w:pos="750" w:val="left" w:leader="none"/>
        </w:tabs>
        <w:spacing w:line="295" w:lineRule="auto" w:before="242" w:after="0"/>
        <w:ind w:left="750" w:right="661" w:hanging="132"/>
        <w:jc w:val="left"/>
        <w:rPr>
          <w:sz w:val="22"/>
        </w:rPr>
      </w:pPr>
      <w:r>
        <w:rPr>
          <w:b/>
          <w:sz w:val="22"/>
        </w:rPr>
        <w:t>Market</w:t>
      </w:r>
      <w:r>
        <w:rPr>
          <w:b/>
          <w:spacing w:val="-1"/>
          <w:sz w:val="22"/>
        </w:rPr>
        <w:t> </w:t>
      </w:r>
      <w:r>
        <w:rPr>
          <w:b/>
          <w:sz w:val="22"/>
        </w:rPr>
        <w:t>Timing: </w:t>
      </w:r>
      <w:r>
        <w:rPr>
          <w:sz w:val="22"/>
        </w:rPr>
        <w:t>We will closely monitor market conditions, consumer trends, and investor sentiment</w:t>
      </w:r>
      <w:r>
        <w:rPr>
          <w:spacing w:val="-8"/>
          <w:sz w:val="22"/>
        </w:rPr>
        <w:t> </w:t>
      </w:r>
      <w:r>
        <w:rPr>
          <w:sz w:val="22"/>
        </w:rPr>
        <w:t>in</w:t>
      </w:r>
      <w:r>
        <w:rPr>
          <w:spacing w:val="-8"/>
          <w:sz w:val="22"/>
        </w:rPr>
        <w:t> </w:t>
      </w:r>
      <w:r>
        <w:rPr>
          <w:sz w:val="22"/>
        </w:rPr>
        <w:t>the</w:t>
      </w:r>
      <w:r>
        <w:rPr>
          <w:spacing w:val="-8"/>
          <w:sz w:val="22"/>
        </w:rPr>
        <w:t> </w:t>
      </w:r>
      <w:r>
        <w:rPr>
          <w:sz w:val="22"/>
        </w:rPr>
        <w:t>real</w:t>
      </w:r>
      <w:r>
        <w:rPr>
          <w:spacing w:val="-8"/>
          <w:sz w:val="22"/>
        </w:rPr>
        <w:t> </w:t>
      </w:r>
      <w:r>
        <w:rPr>
          <w:sz w:val="22"/>
        </w:rPr>
        <w:t>estate</w:t>
      </w:r>
      <w:r>
        <w:rPr>
          <w:spacing w:val="-8"/>
          <w:sz w:val="22"/>
        </w:rPr>
        <w:t> </w:t>
      </w:r>
      <w:r>
        <w:rPr>
          <w:sz w:val="22"/>
        </w:rPr>
        <w:t>sector.</w:t>
      </w:r>
      <w:r>
        <w:rPr>
          <w:spacing w:val="-13"/>
          <w:sz w:val="22"/>
        </w:rPr>
        <w:t> </w:t>
      </w:r>
      <w:r>
        <w:rPr>
          <w:sz w:val="22"/>
        </w:rPr>
        <w:t>Timing</w:t>
      </w:r>
      <w:r>
        <w:rPr>
          <w:spacing w:val="-8"/>
          <w:sz w:val="22"/>
        </w:rPr>
        <w:t> </w:t>
      </w:r>
      <w:r>
        <w:rPr>
          <w:sz w:val="22"/>
        </w:rPr>
        <w:t>the</w:t>
      </w:r>
      <w:r>
        <w:rPr>
          <w:spacing w:val="-8"/>
          <w:sz w:val="22"/>
        </w:rPr>
        <w:t> </w:t>
      </w:r>
      <w:r>
        <w:rPr>
          <w:sz w:val="22"/>
        </w:rPr>
        <w:t>IPO</w:t>
      </w:r>
      <w:r>
        <w:rPr>
          <w:spacing w:val="-8"/>
          <w:sz w:val="22"/>
        </w:rPr>
        <w:t> </w:t>
      </w:r>
      <w:r>
        <w:rPr>
          <w:sz w:val="22"/>
        </w:rPr>
        <w:t>to</w:t>
      </w:r>
      <w:r>
        <w:rPr>
          <w:spacing w:val="-8"/>
          <w:sz w:val="22"/>
        </w:rPr>
        <w:t> </w:t>
      </w:r>
      <w:r>
        <w:rPr>
          <w:sz w:val="22"/>
        </w:rPr>
        <w:t>coincide</w:t>
      </w:r>
      <w:r>
        <w:rPr>
          <w:spacing w:val="-8"/>
          <w:sz w:val="22"/>
        </w:rPr>
        <w:t> </w:t>
      </w:r>
      <w:r>
        <w:rPr>
          <w:sz w:val="22"/>
        </w:rPr>
        <w:t>with</w:t>
      </w:r>
      <w:r>
        <w:rPr>
          <w:spacing w:val="-8"/>
          <w:sz w:val="22"/>
        </w:rPr>
        <w:t> </w:t>
      </w:r>
      <w:r>
        <w:rPr>
          <w:sz w:val="22"/>
        </w:rPr>
        <w:t>favorable</w:t>
      </w:r>
      <w:r>
        <w:rPr>
          <w:spacing w:val="-8"/>
          <w:sz w:val="22"/>
        </w:rPr>
        <w:t> </w:t>
      </w:r>
      <w:r>
        <w:rPr>
          <w:sz w:val="22"/>
        </w:rPr>
        <w:t>market</w:t>
      </w:r>
      <w:r>
        <w:rPr>
          <w:spacing w:val="-8"/>
          <w:sz w:val="22"/>
        </w:rPr>
        <w:t> </w:t>
      </w:r>
      <w:r>
        <w:rPr>
          <w:sz w:val="22"/>
        </w:rPr>
        <w:t>dynamics will maximize our valuation and capitalize on investor demand.</w:t>
      </w:r>
    </w:p>
    <w:p>
      <w:pPr>
        <w:pStyle w:val="ListParagraph"/>
        <w:numPr>
          <w:ilvl w:val="2"/>
          <w:numId w:val="26"/>
        </w:numPr>
        <w:tabs>
          <w:tab w:pos="750" w:val="left" w:leader="none"/>
        </w:tabs>
        <w:spacing w:line="295" w:lineRule="auto" w:before="123" w:after="0"/>
        <w:ind w:left="750" w:right="662" w:hanging="132"/>
        <w:jc w:val="left"/>
        <w:rPr>
          <w:sz w:val="22"/>
        </w:rPr>
      </w:pPr>
      <w:r>
        <w:rPr>
          <w:b/>
          <w:sz w:val="22"/>
        </w:rPr>
        <w:t>Financial Performance: </w:t>
      </w:r>
      <w:r>
        <w:rPr>
          <w:sz w:val="22"/>
        </w:rPr>
        <w:t>Achieving robust financial metrics will be crucial.</w:t>
      </w:r>
      <w:r>
        <w:rPr>
          <w:spacing w:val="-2"/>
          <w:sz w:val="22"/>
        </w:rPr>
        <w:t> </w:t>
      </w:r>
      <w:r>
        <w:rPr>
          <w:sz w:val="22"/>
        </w:rPr>
        <w:t>This includes demonstrating</w:t>
      </w:r>
      <w:r>
        <w:rPr>
          <w:spacing w:val="-6"/>
          <w:sz w:val="22"/>
        </w:rPr>
        <w:t> </w:t>
      </w:r>
      <w:r>
        <w:rPr>
          <w:sz w:val="22"/>
        </w:rPr>
        <w:t>consistent</w:t>
      </w:r>
      <w:r>
        <w:rPr>
          <w:spacing w:val="-6"/>
          <w:sz w:val="22"/>
        </w:rPr>
        <w:t> </w:t>
      </w:r>
      <w:r>
        <w:rPr>
          <w:sz w:val="22"/>
        </w:rPr>
        <w:t>revenue</w:t>
      </w:r>
      <w:r>
        <w:rPr>
          <w:spacing w:val="-6"/>
          <w:sz w:val="22"/>
        </w:rPr>
        <w:t> </w:t>
      </w:r>
      <w:r>
        <w:rPr>
          <w:sz w:val="22"/>
        </w:rPr>
        <w:t>growth,</w:t>
      </w:r>
      <w:r>
        <w:rPr>
          <w:spacing w:val="-6"/>
          <w:sz w:val="22"/>
        </w:rPr>
        <w:t> </w:t>
      </w:r>
      <w:r>
        <w:rPr>
          <w:sz w:val="22"/>
        </w:rPr>
        <w:t>profitability,</w:t>
      </w:r>
      <w:r>
        <w:rPr>
          <w:spacing w:val="-6"/>
          <w:sz w:val="22"/>
        </w:rPr>
        <w:t> </w:t>
      </w:r>
      <w:r>
        <w:rPr>
          <w:sz w:val="22"/>
        </w:rPr>
        <w:t>and</w:t>
      </w:r>
      <w:r>
        <w:rPr>
          <w:spacing w:val="-6"/>
          <w:sz w:val="22"/>
        </w:rPr>
        <w:t> </w:t>
      </w:r>
      <w:r>
        <w:rPr>
          <w:sz w:val="22"/>
        </w:rPr>
        <w:t>a</w:t>
      </w:r>
      <w:r>
        <w:rPr>
          <w:spacing w:val="-6"/>
          <w:sz w:val="22"/>
        </w:rPr>
        <w:t> </w:t>
      </w:r>
      <w:r>
        <w:rPr>
          <w:sz w:val="22"/>
        </w:rPr>
        <w:t>diversified</w:t>
      </w:r>
      <w:r>
        <w:rPr>
          <w:spacing w:val="-6"/>
          <w:sz w:val="22"/>
        </w:rPr>
        <w:t> </w:t>
      </w:r>
      <w:r>
        <w:rPr>
          <w:sz w:val="22"/>
        </w:rPr>
        <w:t>and</w:t>
      </w:r>
      <w:r>
        <w:rPr>
          <w:spacing w:val="-6"/>
          <w:sz w:val="22"/>
        </w:rPr>
        <w:t> </w:t>
      </w:r>
      <w:r>
        <w:rPr>
          <w:sz w:val="22"/>
        </w:rPr>
        <w:t>scalable</w:t>
      </w:r>
      <w:r>
        <w:rPr>
          <w:spacing w:val="-6"/>
          <w:sz w:val="22"/>
        </w:rPr>
        <w:t> </w:t>
      </w:r>
      <w:r>
        <w:rPr>
          <w:sz w:val="22"/>
        </w:rPr>
        <w:t>business model. Our projections indicate a strong upward trajectory as we expand our tenant base and </w:t>
      </w:r>
      <w:r>
        <w:rPr>
          <w:spacing w:val="-2"/>
          <w:sz w:val="22"/>
        </w:rPr>
        <w:t>partnerships.</w:t>
      </w:r>
    </w:p>
    <w:p>
      <w:pPr>
        <w:pStyle w:val="ListParagraph"/>
        <w:numPr>
          <w:ilvl w:val="2"/>
          <w:numId w:val="26"/>
        </w:numPr>
        <w:tabs>
          <w:tab w:pos="750" w:val="left" w:leader="none"/>
        </w:tabs>
        <w:spacing w:line="295" w:lineRule="auto" w:before="123" w:after="0"/>
        <w:ind w:left="750" w:right="758" w:hanging="132"/>
        <w:jc w:val="left"/>
        <w:rPr>
          <w:sz w:val="22"/>
        </w:rPr>
      </w:pPr>
      <w:r>
        <w:rPr>
          <w:b/>
          <w:sz w:val="22"/>
        </w:rPr>
        <w:t>Regulatory Compliance: </w:t>
      </w:r>
      <w:r>
        <w:rPr>
          <w:sz w:val="22"/>
        </w:rPr>
        <w:t>We will prepare for the regulatory scrutiny that accompanies public offerings. This includes ensuring that our financial records are transparent and comply with GAAP standards, along with establishing corporate governance frameworks to align with SEC </w:t>
      </w:r>
      <w:r>
        <w:rPr>
          <w:spacing w:val="-2"/>
          <w:sz w:val="22"/>
        </w:rPr>
        <w:t>requirements.</w:t>
      </w:r>
    </w:p>
    <w:p>
      <w:pPr>
        <w:pStyle w:val="ListParagraph"/>
        <w:numPr>
          <w:ilvl w:val="2"/>
          <w:numId w:val="26"/>
        </w:numPr>
        <w:tabs>
          <w:tab w:pos="750" w:val="left" w:leader="none"/>
        </w:tabs>
        <w:spacing w:line="295" w:lineRule="auto" w:before="123" w:after="0"/>
        <w:ind w:left="750" w:right="610" w:hanging="132"/>
        <w:jc w:val="left"/>
        <w:rPr>
          <w:sz w:val="22"/>
        </w:rPr>
      </w:pPr>
      <w:r>
        <w:rPr>
          <w:b/>
          <w:sz w:val="22"/>
        </w:rPr>
        <w:t>Value Proposition: </w:t>
      </w:r>
      <w:r>
        <w:rPr>
          <w:sz w:val="22"/>
        </w:rPr>
        <w:t>Our compelling value proposition of providing an exclusive inventory of luxury apartments, backed by advanced technology and concierge services, will need to resonate</w:t>
      </w:r>
      <w:r>
        <w:rPr>
          <w:spacing w:val="-12"/>
          <w:sz w:val="22"/>
        </w:rPr>
        <w:t> </w:t>
      </w:r>
      <w:r>
        <w:rPr>
          <w:sz w:val="22"/>
        </w:rPr>
        <w:t>with</w:t>
      </w:r>
      <w:r>
        <w:rPr>
          <w:spacing w:val="-12"/>
          <w:sz w:val="22"/>
        </w:rPr>
        <w:t> </w:t>
      </w:r>
      <w:r>
        <w:rPr>
          <w:sz w:val="22"/>
        </w:rPr>
        <w:t>investors.</w:t>
      </w:r>
      <w:r>
        <w:rPr>
          <w:spacing w:val="-12"/>
          <w:sz w:val="22"/>
        </w:rPr>
        <w:t> </w:t>
      </w:r>
      <w:r>
        <w:rPr>
          <w:sz w:val="22"/>
        </w:rPr>
        <w:t>We</w:t>
      </w:r>
      <w:r>
        <w:rPr>
          <w:spacing w:val="-12"/>
          <w:sz w:val="22"/>
        </w:rPr>
        <w:t> </w:t>
      </w:r>
      <w:r>
        <w:rPr>
          <w:sz w:val="22"/>
        </w:rPr>
        <w:t>will</w:t>
      </w:r>
      <w:r>
        <w:rPr>
          <w:spacing w:val="-12"/>
          <w:sz w:val="22"/>
        </w:rPr>
        <w:t> </w:t>
      </w:r>
      <w:r>
        <w:rPr>
          <w:sz w:val="22"/>
        </w:rPr>
        <w:t>highlight</w:t>
      </w:r>
      <w:r>
        <w:rPr>
          <w:spacing w:val="-12"/>
          <w:sz w:val="22"/>
        </w:rPr>
        <w:t> </w:t>
      </w:r>
      <w:r>
        <w:rPr>
          <w:sz w:val="22"/>
        </w:rPr>
        <w:t>our</w:t>
      </w:r>
      <w:r>
        <w:rPr>
          <w:spacing w:val="-12"/>
          <w:sz w:val="22"/>
        </w:rPr>
        <w:t> </w:t>
      </w:r>
      <w:r>
        <w:rPr>
          <w:sz w:val="22"/>
        </w:rPr>
        <w:t>niche</w:t>
      </w:r>
      <w:r>
        <w:rPr>
          <w:spacing w:val="-12"/>
          <w:sz w:val="22"/>
        </w:rPr>
        <w:t> </w:t>
      </w:r>
      <w:r>
        <w:rPr>
          <w:sz w:val="22"/>
        </w:rPr>
        <w:t>market</w:t>
      </w:r>
      <w:r>
        <w:rPr>
          <w:spacing w:val="-12"/>
          <w:sz w:val="22"/>
        </w:rPr>
        <w:t> </w:t>
      </w:r>
      <w:r>
        <w:rPr>
          <w:sz w:val="22"/>
        </w:rPr>
        <w:t>and</w:t>
      </w:r>
      <w:r>
        <w:rPr>
          <w:spacing w:val="-12"/>
          <w:sz w:val="22"/>
        </w:rPr>
        <w:t> </w:t>
      </w:r>
      <w:r>
        <w:rPr>
          <w:sz w:val="22"/>
        </w:rPr>
        <w:t>growth</w:t>
      </w:r>
      <w:r>
        <w:rPr>
          <w:spacing w:val="-12"/>
          <w:sz w:val="22"/>
        </w:rPr>
        <w:t> </w:t>
      </w:r>
      <w:r>
        <w:rPr>
          <w:sz w:val="22"/>
        </w:rPr>
        <w:t>potential</w:t>
      </w:r>
      <w:r>
        <w:rPr>
          <w:spacing w:val="-12"/>
          <w:sz w:val="22"/>
        </w:rPr>
        <w:t> </w:t>
      </w:r>
      <w:r>
        <w:rPr>
          <w:sz w:val="22"/>
        </w:rPr>
        <w:t>within</w:t>
      </w:r>
      <w:r>
        <w:rPr>
          <w:spacing w:val="-12"/>
          <w:sz w:val="22"/>
        </w:rPr>
        <w:t> </w:t>
      </w:r>
      <w:r>
        <w:rPr>
          <w:sz w:val="22"/>
        </w:rPr>
        <w:t>investor </w:t>
      </w:r>
      <w:r>
        <w:rPr>
          <w:spacing w:val="-2"/>
          <w:sz w:val="22"/>
        </w:rPr>
        <w:t>communications.</w:t>
      </w:r>
    </w:p>
    <w:p>
      <w:pPr>
        <w:pStyle w:val="ListParagraph"/>
        <w:numPr>
          <w:ilvl w:val="2"/>
          <w:numId w:val="26"/>
        </w:numPr>
        <w:tabs>
          <w:tab w:pos="750" w:val="left" w:leader="none"/>
        </w:tabs>
        <w:spacing w:line="295" w:lineRule="auto" w:before="123" w:after="0"/>
        <w:ind w:left="750" w:right="847" w:hanging="132"/>
        <w:jc w:val="left"/>
        <w:rPr>
          <w:sz w:val="22"/>
        </w:rPr>
      </w:pPr>
      <w:r>
        <w:rPr>
          <w:b/>
          <w:sz w:val="22"/>
        </w:rPr>
        <w:t>Use</w:t>
      </w:r>
      <w:r>
        <w:rPr>
          <w:b/>
          <w:spacing w:val="-3"/>
          <w:sz w:val="22"/>
        </w:rPr>
        <w:t> </w:t>
      </w:r>
      <w:r>
        <w:rPr>
          <w:b/>
          <w:sz w:val="22"/>
        </w:rPr>
        <w:t>of</w:t>
      </w:r>
      <w:r>
        <w:rPr>
          <w:b/>
          <w:spacing w:val="-3"/>
          <w:sz w:val="22"/>
        </w:rPr>
        <w:t> </w:t>
      </w:r>
      <w:r>
        <w:rPr>
          <w:b/>
          <w:sz w:val="22"/>
        </w:rPr>
        <w:t>Proceeds:</w:t>
      </w:r>
      <w:r>
        <w:rPr>
          <w:b/>
          <w:spacing w:val="-3"/>
          <w:sz w:val="22"/>
        </w:rPr>
        <w:t> </w:t>
      </w:r>
      <w:r>
        <w:rPr>
          <w:sz w:val="22"/>
        </w:rPr>
        <w:t>A</w:t>
      </w:r>
      <w:r>
        <w:rPr>
          <w:spacing w:val="-3"/>
          <w:sz w:val="22"/>
        </w:rPr>
        <w:t> </w:t>
      </w:r>
      <w:r>
        <w:rPr>
          <w:sz w:val="22"/>
        </w:rPr>
        <w:t>clear</w:t>
      </w:r>
      <w:r>
        <w:rPr>
          <w:spacing w:val="-3"/>
          <w:sz w:val="22"/>
        </w:rPr>
        <w:t> </w:t>
      </w:r>
      <w:r>
        <w:rPr>
          <w:sz w:val="22"/>
        </w:rPr>
        <w:t>plan</w:t>
      </w:r>
      <w:r>
        <w:rPr>
          <w:spacing w:val="-3"/>
          <w:sz w:val="22"/>
        </w:rPr>
        <w:t> </w:t>
      </w:r>
      <w:r>
        <w:rPr>
          <w:sz w:val="22"/>
        </w:rPr>
        <w:t>outlining</w:t>
      </w:r>
      <w:r>
        <w:rPr>
          <w:spacing w:val="-3"/>
          <w:sz w:val="22"/>
        </w:rPr>
        <w:t> </w:t>
      </w:r>
      <w:r>
        <w:rPr>
          <w:sz w:val="22"/>
        </w:rPr>
        <w:t>how</w:t>
      </w:r>
      <w:r>
        <w:rPr>
          <w:spacing w:val="-3"/>
          <w:sz w:val="22"/>
        </w:rPr>
        <w:t> </w:t>
      </w:r>
      <w:r>
        <w:rPr>
          <w:sz w:val="22"/>
        </w:rPr>
        <w:t>IPO</w:t>
      </w:r>
      <w:r>
        <w:rPr>
          <w:spacing w:val="-3"/>
          <w:sz w:val="22"/>
        </w:rPr>
        <w:t> </w:t>
      </w:r>
      <w:r>
        <w:rPr>
          <w:sz w:val="22"/>
        </w:rPr>
        <w:t>proceeds</w:t>
      </w:r>
      <w:r>
        <w:rPr>
          <w:spacing w:val="-3"/>
          <w:sz w:val="22"/>
        </w:rPr>
        <w:t> </w:t>
      </w:r>
      <w:r>
        <w:rPr>
          <w:sz w:val="22"/>
        </w:rPr>
        <w:t>will</w:t>
      </w:r>
      <w:r>
        <w:rPr>
          <w:spacing w:val="-3"/>
          <w:sz w:val="22"/>
        </w:rPr>
        <w:t> </w:t>
      </w:r>
      <w:r>
        <w:rPr>
          <w:sz w:val="22"/>
        </w:rPr>
        <w:t>be</w:t>
      </w:r>
      <w:r>
        <w:rPr>
          <w:spacing w:val="-3"/>
          <w:sz w:val="22"/>
        </w:rPr>
        <w:t> </w:t>
      </w:r>
      <w:r>
        <w:rPr>
          <w:sz w:val="22"/>
        </w:rPr>
        <w:t>utilized,</w:t>
      </w:r>
      <w:r>
        <w:rPr>
          <w:spacing w:val="-3"/>
          <w:sz w:val="22"/>
        </w:rPr>
        <w:t> </w:t>
      </w:r>
      <w:r>
        <w:rPr>
          <w:sz w:val="22"/>
        </w:rPr>
        <w:t>such</w:t>
      </w:r>
      <w:r>
        <w:rPr>
          <w:spacing w:val="-3"/>
          <w:sz w:val="22"/>
        </w:rPr>
        <w:t> </w:t>
      </w:r>
      <w:r>
        <w:rPr>
          <w:sz w:val="22"/>
        </w:rPr>
        <w:t>as</w:t>
      </w:r>
      <w:r>
        <w:rPr>
          <w:spacing w:val="-3"/>
          <w:sz w:val="22"/>
        </w:rPr>
        <w:t> </w:t>
      </w:r>
      <w:r>
        <w:rPr>
          <w:sz w:val="22"/>
        </w:rPr>
        <w:t>enhancing technology, scaling marketing efforts, and expanding operations, will be essential to instill confidence among potential investors.</w:t>
      </w:r>
    </w:p>
    <w:p>
      <w:pPr>
        <w:pStyle w:val="ListParagraph"/>
        <w:numPr>
          <w:ilvl w:val="2"/>
          <w:numId w:val="26"/>
        </w:numPr>
        <w:tabs>
          <w:tab w:pos="750" w:val="left" w:leader="none"/>
        </w:tabs>
        <w:spacing w:line="295" w:lineRule="auto" w:before="123" w:after="0"/>
        <w:ind w:left="750" w:right="733" w:hanging="132"/>
        <w:jc w:val="left"/>
        <w:rPr>
          <w:sz w:val="22"/>
        </w:rPr>
      </w:pPr>
      <w:r>
        <w:rPr>
          <w:b/>
          <w:sz w:val="22"/>
        </w:rPr>
        <w:t>Investor Relations Strategy: </w:t>
      </w:r>
      <w:r>
        <w:rPr>
          <w:sz w:val="22"/>
        </w:rPr>
        <w:t>Developing a robust investor relations strategy to manage stakeholder</w:t>
      </w:r>
      <w:r>
        <w:rPr>
          <w:spacing w:val="-2"/>
          <w:sz w:val="22"/>
        </w:rPr>
        <w:t> </w:t>
      </w:r>
      <w:r>
        <w:rPr>
          <w:sz w:val="22"/>
        </w:rPr>
        <w:t>communications</w:t>
      </w:r>
      <w:r>
        <w:rPr>
          <w:spacing w:val="-2"/>
          <w:sz w:val="22"/>
        </w:rPr>
        <w:t> </w:t>
      </w:r>
      <w:r>
        <w:rPr>
          <w:sz w:val="22"/>
        </w:rPr>
        <w:t>and</w:t>
      </w:r>
      <w:r>
        <w:rPr>
          <w:spacing w:val="-2"/>
          <w:sz w:val="22"/>
        </w:rPr>
        <w:t> </w:t>
      </w:r>
      <w:r>
        <w:rPr>
          <w:sz w:val="22"/>
        </w:rPr>
        <w:t>build</w:t>
      </w:r>
      <w:r>
        <w:rPr>
          <w:spacing w:val="-2"/>
          <w:sz w:val="22"/>
        </w:rPr>
        <w:t> </w:t>
      </w:r>
      <w:r>
        <w:rPr>
          <w:sz w:val="22"/>
        </w:rPr>
        <w:t>trust</w:t>
      </w:r>
      <w:r>
        <w:rPr>
          <w:spacing w:val="-2"/>
          <w:sz w:val="22"/>
        </w:rPr>
        <w:t> </w:t>
      </w:r>
      <w:r>
        <w:rPr>
          <w:sz w:val="22"/>
        </w:rPr>
        <w:t>will</w:t>
      </w:r>
      <w:r>
        <w:rPr>
          <w:spacing w:val="-2"/>
          <w:sz w:val="22"/>
        </w:rPr>
        <w:t> </w:t>
      </w:r>
      <w:r>
        <w:rPr>
          <w:sz w:val="22"/>
        </w:rPr>
        <w:t>be</w:t>
      </w:r>
      <w:r>
        <w:rPr>
          <w:spacing w:val="-2"/>
          <w:sz w:val="22"/>
        </w:rPr>
        <w:t> </w:t>
      </w:r>
      <w:r>
        <w:rPr>
          <w:sz w:val="22"/>
        </w:rPr>
        <w:t>critical.</w:t>
      </w:r>
      <w:r>
        <w:rPr>
          <w:spacing w:val="-7"/>
          <w:sz w:val="22"/>
        </w:rPr>
        <w:t> </w:t>
      </w:r>
      <w:r>
        <w:rPr>
          <w:sz w:val="22"/>
        </w:rPr>
        <w:t>This</w:t>
      </w:r>
      <w:r>
        <w:rPr>
          <w:spacing w:val="-2"/>
          <w:sz w:val="22"/>
        </w:rPr>
        <w:t> </w:t>
      </w:r>
      <w:r>
        <w:rPr>
          <w:sz w:val="22"/>
        </w:rPr>
        <w:t>includes</w:t>
      </w:r>
      <w:r>
        <w:rPr>
          <w:spacing w:val="-2"/>
          <w:sz w:val="22"/>
        </w:rPr>
        <w:t> </w:t>
      </w:r>
      <w:r>
        <w:rPr>
          <w:sz w:val="22"/>
        </w:rPr>
        <w:t>regular</w:t>
      </w:r>
      <w:r>
        <w:rPr>
          <w:spacing w:val="-2"/>
          <w:sz w:val="22"/>
        </w:rPr>
        <w:t> </w:t>
      </w:r>
      <w:r>
        <w:rPr>
          <w:sz w:val="22"/>
        </w:rPr>
        <w:t>updates</w:t>
      </w:r>
      <w:r>
        <w:rPr>
          <w:spacing w:val="-2"/>
          <w:sz w:val="22"/>
        </w:rPr>
        <w:t> </w:t>
      </w:r>
      <w:r>
        <w:rPr>
          <w:sz w:val="22"/>
        </w:rPr>
        <w:t>and </w:t>
      </w:r>
      <w:r>
        <w:rPr>
          <w:spacing w:val="-2"/>
          <w:w w:val="105"/>
          <w:sz w:val="22"/>
        </w:rPr>
        <w:t>engaging</w:t>
      </w:r>
      <w:r>
        <w:rPr>
          <w:spacing w:val="-11"/>
          <w:w w:val="105"/>
          <w:sz w:val="22"/>
        </w:rPr>
        <w:t> </w:t>
      </w:r>
      <w:r>
        <w:rPr>
          <w:spacing w:val="-2"/>
          <w:w w:val="105"/>
          <w:sz w:val="22"/>
        </w:rPr>
        <w:t>roadshows</w:t>
      </w:r>
      <w:r>
        <w:rPr>
          <w:spacing w:val="-11"/>
          <w:w w:val="105"/>
          <w:sz w:val="22"/>
        </w:rPr>
        <w:t> </w:t>
      </w:r>
      <w:r>
        <w:rPr>
          <w:spacing w:val="-2"/>
          <w:w w:val="105"/>
          <w:sz w:val="22"/>
        </w:rPr>
        <w:t>to</w:t>
      </w:r>
      <w:r>
        <w:rPr>
          <w:spacing w:val="-11"/>
          <w:w w:val="105"/>
          <w:sz w:val="22"/>
        </w:rPr>
        <w:t> </w:t>
      </w:r>
      <w:r>
        <w:rPr>
          <w:spacing w:val="-2"/>
          <w:w w:val="105"/>
          <w:sz w:val="22"/>
        </w:rPr>
        <w:t>attract</w:t>
      </w:r>
      <w:r>
        <w:rPr>
          <w:spacing w:val="-11"/>
          <w:w w:val="105"/>
          <w:sz w:val="22"/>
        </w:rPr>
        <w:t> </w:t>
      </w:r>
      <w:r>
        <w:rPr>
          <w:spacing w:val="-2"/>
          <w:w w:val="105"/>
          <w:sz w:val="22"/>
        </w:rPr>
        <w:t>institutional</w:t>
      </w:r>
      <w:r>
        <w:rPr>
          <w:spacing w:val="-11"/>
          <w:w w:val="105"/>
          <w:sz w:val="22"/>
        </w:rPr>
        <w:t> </w:t>
      </w:r>
      <w:r>
        <w:rPr>
          <w:spacing w:val="-2"/>
          <w:w w:val="105"/>
          <w:sz w:val="22"/>
        </w:rPr>
        <w:t>and</w:t>
      </w:r>
      <w:r>
        <w:rPr>
          <w:spacing w:val="-11"/>
          <w:w w:val="105"/>
          <w:sz w:val="22"/>
        </w:rPr>
        <w:t> </w:t>
      </w:r>
      <w:r>
        <w:rPr>
          <w:spacing w:val="-2"/>
          <w:w w:val="105"/>
          <w:sz w:val="22"/>
        </w:rPr>
        <w:t>retail</w:t>
      </w:r>
      <w:r>
        <w:rPr>
          <w:spacing w:val="-11"/>
          <w:w w:val="105"/>
          <w:sz w:val="22"/>
        </w:rPr>
        <w:t> </w:t>
      </w:r>
      <w:r>
        <w:rPr>
          <w:spacing w:val="-2"/>
          <w:w w:val="105"/>
          <w:sz w:val="22"/>
        </w:rPr>
        <w:t>investors.</w:t>
      </w:r>
    </w:p>
    <w:p>
      <w:pPr>
        <w:pStyle w:val="BodyText"/>
        <w:spacing w:line="295" w:lineRule="auto" w:before="242"/>
        <w:ind w:left="150" w:right="458"/>
      </w:pPr>
      <w:r>
        <w:rPr/>
        <w:t>We</w:t>
      </w:r>
      <w:r>
        <w:rPr>
          <w:spacing w:val="-8"/>
        </w:rPr>
        <w:t> </w:t>
      </w:r>
      <w:r>
        <w:rPr/>
        <w:t>anticipate</w:t>
      </w:r>
      <w:r>
        <w:rPr>
          <w:spacing w:val="-8"/>
        </w:rPr>
        <w:t> </w:t>
      </w:r>
      <w:r>
        <w:rPr/>
        <w:t>that,</w:t>
      </w:r>
      <w:r>
        <w:rPr>
          <w:spacing w:val="-8"/>
        </w:rPr>
        <w:t> </w:t>
      </w:r>
      <w:r>
        <w:rPr/>
        <w:t>with</w:t>
      </w:r>
      <w:r>
        <w:rPr>
          <w:spacing w:val="-8"/>
        </w:rPr>
        <w:t> </w:t>
      </w:r>
      <w:r>
        <w:rPr/>
        <w:t>careful</w:t>
      </w:r>
      <w:r>
        <w:rPr>
          <w:spacing w:val="-8"/>
        </w:rPr>
        <w:t> </w:t>
      </w:r>
      <w:r>
        <w:rPr/>
        <w:t>planning</w:t>
      </w:r>
      <w:r>
        <w:rPr>
          <w:spacing w:val="-8"/>
        </w:rPr>
        <w:t> </w:t>
      </w:r>
      <w:r>
        <w:rPr/>
        <w:t>and</w:t>
      </w:r>
      <w:r>
        <w:rPr>
          <w:spacing w:val="-8"/>
        </w:rPr>
        <w:t> </w:t>
      </w:r>
      <w:r>
        <w:rPr/>
        <w:t>execution,</w:t>
      </w:r>
      <w:r>
        <w:rPr>
          <w:spacing w:val="-8"/>
        </w:rPr>
        <w:t> </w:t>
      </w:r>
      <w:r>
        <w:rPr/>
        <w:t>an</w:t>
      </w:r>
      <w:r>
        <w:rPr>
          <w:spacing w:val="-8"/>
        </w:rPr>
        <w:t> </w:t>
      </w:r>
      <w:r>
        <w:rPr/>
        <w:t>IPO</w:t>
      </w:r>
      <w:r>
        <w:rPr>
          <w:spacing w:val="-8"/>
        </w:rPr>
        <w:t> </w:t>
      </w:r>
      <w:r>
        <w:rPr/>
        <w:t>could</w:t>
      </w:r>
      <w:r>
        <w:rPr>
          <w:spacing w:val="-8"/>
        </w:rPr>
        <w:t> </w:t>
      </w:r>
      <w:r>
        <w:rPr/>
        <w:t>position</w:t>
      </w:r>
      <w:r>
        <w:rPr>
          <w:spacing w:val="-8"/>
        </w:rPr>
        <w:t> </w:t>
      </w:r>
      <w:r>
        <w:rPr/>
        <w:t>LuxuryApartments.com to</w:t>
      </w:r>
      <w:r>
        <w:rPr>
          <w:spacing w:val="-7"/>
        </w:rPr>
        <w:t> </w:t>
      </w:r>
      <w:r>
        <w:rPr/>
        <w:t>accelerate</w:t>
      </w:r>
      <w:r>
        <w:rPr>
          <w:spacing w:val="-7"/>
        </w:rPr>
        <w:t> </w:t>
      </w:r>
      <w:r>
        <w:rPr/>
        <w:t>growth,</w:t>
      </w:r>
      <w:r>
        <w:rPr>
          <w:spacing w:val="-7"/>
        </w:rPr>
        <w:t> </w:t>
      </w:r>
      <w:r>
        <w:rPr/>
        <w:t>improve</w:t>
      </w:r>
      <w:r>
        <w:rPr>
          <w:spacing w:val="-7"/>
        </w:rPr>
        <w:t> </w:t>
      </w:r>
      <w:r>
        <w:rPr/>
        <w:t>brand</w:t>
      </w:r>
      <w:r>
        <w:rPr>
          <w:spacing w:val="-7"/>
        </w:rPr>
        <w:t> </w:t>
      </w:r>
      <w:r>
        <w:rPr/>
        <w:t>recognition,</w:t>
      </w:r>
      <w:r>
        <w:rPr>
          <w:spacing w:val="-7"/>
        </w:rPr>
        <w:t> </w:t>
      </w:r>
      <w:r>
        <w:rPr/>
        <w:t>and</w:t>
      </w:r>
      <w:r>
        <w:rPr>
          <w:spacing w:val="-7"/>
        </w:rPr>
        <w:t> </w:t>
      </w:r>
      <w:r>
        <w:rPr/>
        <w:t>ultimately</w:t>
      </w:r>
      <w:r>
        <w:rPr>
          <w:spacing w:val="-7"/>
        </w:rPr>
        <w:t> </w:t>
      </w:r>
      <w:r>
        <w:rPr/>
        <w:t>provide</w:t>
      </w:r>
      <w:r>
        <w:rPr>
          <w:spacing w:val="-7"/>
        </w:rPr>
        <w:t> </w:t>
      </w:r>
      <w:r>
        <w:rPr/>
        <w:t>significant</w:t>
      </w:r>
      <w:r>
        <w:rPr>
          <w:spacing w:val="-7"/>
        </w:rPr>
        <w:t> </w:t>
      </w:r>
      <w:r>
        <w:rPr/>
        <w:t>returns</w:t>
      </w:r>
      <w:r>
        <w:rPr>
          <w:spacing w:val="-7"/>
        </w:rPr>
        <w:t> </w:t>
      </w:r>
      <w:r>
        <w:rPr/>
        <w:t>for</w:t>
      </w:r>
      <w:r>
        <w:rPr>
          <w:spacing w:val="-7"/>
        </w:rPr>
        <w:t> </w:t>
      </w:r>
      <w:r>
        <w:rPr/>
        <w:t>early </w:t>
      </w:r>
      <w:r>
        <w:rPr>
          <w:spacing w:val="-2"/>
        </w:rPr>
        <w:t>investors.</w:t>
      </w:r>
    </w:p>
    <w:p>
      <w:pPr>
        <w:spacing w:after="0" w:line="295" w:lineRule="auto"/>
        <w:sectPr>
          <w:pgSz w:w="11910" w:h="16840"/>
          <w:pgMar w:header="0" w:footer="450" w:top="1020" w:bottom="640" w:left="700" w:right="420"/>
        </w:sectPr>
      </w:pPr>
    </w:p>
    <w:p>
      <w:pPr>
        <w:pStyle w:val="BodyText"/>
        <w:rPr>
          <w:sz w:val="180"/>
        </w:rPr>
      </w:pPr>
    </w:p>
    <w:p>
      <w:pPr>
        <w:pStyle w:val="BodyText"/>
        <w:spacing w:before="1512"/>
        <w:rPr>
          <w:sz w:val="180"/>
        </w:rPr>
      </w:pPr>
    </w:p>
    <w:p>
      <w:pPr>
        <w:pStyle w:val="Heading1"/>
      </w:pPr>
      <w:bookmarkStart w:name="13. Appendices" w:id="140"/>
      <w:bookmarkEnd w:id="140"/>
      <w:r>
        <w:rPr/>
      </w:r>
      <w:bookmarkStart w:name="_bookmark69" w:id="141"/>
      <w:bookmarkEnd w:id="141"/>
      <w:r>
        <w:rPr/>
      </w:r>
      <w:r>
        <w:rPr>
          <w:color w:val="1875D1"/>
          <w:spacing w:val="-5"/>
        </w:rPr>
        <w:t>13.</w:t>
      </w:r>
    </w:p>
    <w:p>
      <w:pPr>
        <w:pStyle w:val="BodyText"/>
        <w:spacing w:before="1"/>
        <w:rPr>
          <w:sz w:val="19"/>
        </w:rPr>
      </w:pPr>
      <w:r>
        <w:rPr/>
        <mc:AlternateContent>
          <mc:Choice Requires="wps">
            <w:drawing>
              <wp:anchor distT="0" distB="0" distL="0" distR="0" allowOverlap="1" layoutInCell="1" locked="0" behindDoc="1" simplePos="0" relativeHeight="487699968">
                <wp:simplePos x="0" y="0"/>
                <wp:positionH relativeFrom="page">
                  <wp:posOffset>539999</wp:posOffset>
                </wp:positionH>
                <wp:positionV relativeFrom="paragraph">
                  <wp:posOffset>155968</wp:posOffset>
                </wp:positionV>
                <wp:extent cx="6480175" cy="2381250"/>
                <wp:effectExtent l="0" t="0" r="0" b="0"/>
                <wp:wrapTopAndBottom/>
                <wp:docPr id="257" name="Textbox 257"/>
                <wp:cNvGraphicFramePr>
                  <a:graphicFrameLocks/>
                </wp:cNvGraphicFramePr>
                <a:graphic>
                  <a:graphicData uri="http://schemas.microsoft.com/office/word/2010/wordprocessingShape">
                    <wps:wsp>
                      <wps:cNvPr id="257" name="Textbox 257"/>
                      <wps:cNvSpPr txBox="1"/>
                      <wps:spPr>
                        <a:xfrm>
                          <a:off x="0" y="0"/>
                          <a:ext cx="6480175" cy="2381250"/>
                        </a:xfrm>
                        <a:prstGeom prst="rect">
                          <a:avLst/>
                        </a:prstGeom>
                        <a:solidFill>
                          <a:srgbClr val="1875D1"/>
                        </a:solidFill>
                      </wps:spPr>
                      <wps:txbx>
                        <w:txbxContent>
                          <w:p>
                            <w:pPr>
                              <w:pStyle w:val="BodyText"/>
                              <w:rPr>
                                <w:color w:val="000000"/>
                                <w:sz w:val="75"/>
                              </w:rPr>
                            </w:pPr>
                          </w:p>
                          <w:p>
                            <w:pPr>
                              <w:pStyle w:val="BodyText"/>
                              <w:spacing w:before="660"/>
                              <w:rPr>
                                <w:color w:val="000000"/>
                                <w:sz w:val="75"/>
                              </w:rPr>
                            </w:pPr>
                          </w:p>
                          <w:p>
                            <w:pPr>
                              <w:spacing w:before="0"/>
                              <w:ind w:left="5678" w:right="0" w:firstLine="0"/>
                              <w:jc w:val="left"/>
                              <w:rPr>
                                <w:color w:val="000000"/>
                                <w:sz w:val="75"/>
                              </w:rPr>
                            </w:pPr>
                            <w:r>
                              <w:rPr>
                                <w:color w:val="FFFFFF"/>
                                <w:spacing w:val="-2"/>
                                <w:sz w:val="75"/>
                              </w:rPr>
                              <w:t>Appendices</w:t>
                            </w:r>
                          </w:p>
                        </w:txbxContent>
                      </wps:txbx>
                      <wps:bodyPr wrap="square" lIns="0" tIns="0" rIns="0" bIns="0" rtlCol="0">
                        <a:noAutofit/>
                      </wps:bodyPr>
                    </wps:wsp>
                  </a:graphicData>
                </a:graphic>
              </wp:anchor>
            </w:drawing>
          </mc:Choice>
          <mc:Fallback>
            <w:pict>
              <v:shape style="position:absolute;margin-left:42.519684pt;margin-top:12.280955pt;width:510.25pt;height:187.5pt;mso-position-horizontal-relative:page;mso-position-vertical-relative:paragraph;z-index:-15616512;mso-wrap-distance-left:0;mso-wrap-distance-right:0" type="#_x0000_t202" id="docshape112" filled="true" fillcolor="#1875d1" stroked="false">
                <v:textbox inset="0,0,0,0">
                  <w:txbxContent>
                    <w:p>
                      <w:pPr>
                        <w:pStyle w:val="BodyText"/>
                        <w:rPr>
                          <w:color w:val="000000"/>
                          <w:sz w:val="75"/>
                        </w:rPr>
                      </w:pPr>
                    </w:p>
                    <w:p>
                      <w:pPr>
                        <w:pStyle w:val="BodyText"/>
                        <w:spacing w:before="660"/>
                        <w:rPr>
                          <w:color w:val="000000"/>
                          <w:sz w:val="75"/>
                        </w:rPr>
                      </w:pPr>
                    </w:p>
                    <w:p>
                      <w:pPr>
                        <w:spacing w:before="0"/>
                        <w:ind w:left="5678" w:right="0" w:firstLine="0"/>
                        <w:jc w:val="left"/>
                        <w:rPr>
                          <w:color w:val="000000"/>
                          <w:sz w:val="75"/>
                        </w:rPr>
                      </w:pPr>
                      <w:r>
                        <w:rPr>
                          <w:color w:val="FFFFFF"/>
                          <w:spacing w:val="-2"/>
                          <w:sz w:val="75"/>
                        </w:rPr>
                        <w:t>Appendices</w:t>
                      </w:r>
                    </w:p>
                  </w:txbxContent>
                </v:textbox>
                <v:fill type="solid"/>
                <w10:wrap type="topAndBottom"/>
              </v:shape>
            </w:pict>
          </mc:Fallback>
        </mc:AlternateContent>
      </w:r>
    </w:p>
    <w:p>
      <w:pPr>
        <w:pStyle w:val="Heading4"/>
        <w:numPr>
          <w:ilvl w:val="1"/>
          <w:numId w:val="27"/>
        </w:numPr>
        <w:tabs>
          <w:tab w:pos="774" w:val="left" w:leader="none"/>
        </w:tabs>
        <w:spacing w:line="240" w:lineRule="auto" w:before="315" w:after="0"/>
        <w:ind w:left="774" w:right="0" w:hanging="624"/>
        <w:jc w:val="left"/>
      </w:pPr>
      <w:hyperlink w:history="true" w:anchor="_bookmark70">
        <w:r>
          <w:rPr>
            <w:color w:val="1875D1"/>
          </w:rPr>
          <w:t>Market</w:t>
        </w:r>
        <w:r>
          <w:rPr>
            <w:color w:val="1875D1"/>
            <w:spacing w:val="15"/>
          </w:rPr>
          <w:t> </w:t>
        </w:r>
        <w:r>
          <w:rPr>
            <w:color w:val="1875D1"/>
          </w:rPr>
          <w:t>Research</w:t>
        </w:r>
        <w:r>
          <w:rPr>
            <w:color w:val="1875D1"/>
            <w:spacing w:val="15"/>
          </w:rPr>
          <w:t> </w:t>
        </w:r>
        <w:r>
          <w:rPr>
            <w:color w:val="1875D1"/>
            <w:spacing w:val="-4"/>
          </w:rPr>
          <w:t>Data</w:t>
        </w:r>
      </w:hyperlink>
    </w:p>
    <w:p>
      <w:pPr>
        <w:pStyle w:val="Heading4"/>
        <w:numPr>
          <w:ilvl w:val="1"/>
          <w:numId w:val="27"/>
        </w:numPr>
        <w:tabs>
          <w:tab w:pos="774" w:val="left" w:leader="none"/>
        </w:tabs>
        <w:spacing w:line="240" w:lineRule="auto" w:before="186" w:after="0"/>
        <w:ind w:left="774" w:right="0" w:hanging="624"/>
        <w:jc w:val="left"/>
      </w:pPr>
      <w:hyperlink w:history="true" w:anchor="_bookmark71">
        <w:r>
          <w:rPr>
            <w:color w:val="1875D1"/>
            <w:spacing w:val="-2"/>
          </w:rPr>
          <w:t>Detailed</w:t>
        </w:r>
        <w:r>
          <w:rPr>
            <w:color w:val="1875D1"/>
            <w:spacing w:val="-12"/>
          </w:rPr>
          <w:t> </w:t>
        </w:r>
        <w:r>
          <w:rPr>
            <w:color w:val="1875D1"/>
            <w:spacing w:val="-2"/>
          </w:rPr>
          <w:t>Financial</w:t>
        </w:r>
        <w:r>
          <w:rPr>
            <w:color w:val="1875D1"/>
            <w:spacing w:val="-12"/>
          </w:rPr>
          <w:t> </w:t>
        </w:r>
        <w:r>
          <w:rPr>
            <w:color w:val="1875D1"/>
            <w:spacing w:val="-2"/>
          </w:rPr>
          <w:t>Assumptions</w:t>
        </w:r>
      </w:hyperlink>
    </w:p>
    <w:p>
      <w:pPr>
        <w:pStyle w:val="Heading4"/>
        <w:numPr>
          <w:ilvl w:val="1"/>
          <w:numId w:val="27"/>
        </w:numPr>
        <w:tabs>
          <w:tab w:pos="774" w:val="left" w:leader="none"/>
        </w:tabs>
        <w:spacing w:line="240" w:lineRule="auto" w:before="187" w:after="0"/>
        <w:ind w:left="774" w:right="0" w:hanging="624"/>
        <w:jc w:val="left"/>
      </w:pPr>
      <w:hyperlink w:history="true" w:anchor="_bookmark72">
        <w:r>
          <w:rPr>
            <w:color w:val="1875D1"/>
          </w:rPr>
          <w:t>Supporting</w:t>
        </w:r>
        <w:r>
          <w:rPr>
            <w:color w:val="1875D1"/>
            <w:spacing w:val="25"/>
          </w:rPr>
          <w:t> </w:t>
        </w:r>
        <w:r>
          <w:rPr>
            <w:color w:val="1875D1"/>
            <w:spacing w:val="-2"/>
          </w:rPr>
          <w:t>Documents</w:t>
        </w:r>
      </w:hyperlink>
    </w:p>
    <w:p>
      <w:pPr>
        <w:pStyle w:val="Heading4"/>
        <w:numPr>
          <w:ilvl w:val="1"/>
          <w:numId w:val="27"/>
        </w:numPr>
        <w:tabs>
          <w:tab w:pos="774" w:val="left" w:leader="none"/>
        </w:tabs>
        <w:spacing w:line="240" w:lineRule="auto" w:before="187" w:after="0"/>
        <w:ind w:left="774" w:right="0" w:hanging="624"/>
        <w:jc w:val="left"/>
      </w:pPr>
      <w:hyperlink w:history="true" w:anchor="_bookmark73">
        <w:r>
          <w:rPr>
            <w:color w:val="1875D1"/>
            <w:w w:val="105"/>
          </w:rPr>
          <w:t>Glossary</w:t>
        </w:r>
        <w:r>
          <w:rPr>
            <w:color w:val="1875D1"/>
            <w:spacing w:val="-18"/>
            <w:w w:val="105"/>
          </w:rPr>
          <w:t> </w:t>
        </w:r>
        <w:r>
          <w:rPr>
            <w:color w:val="1875D1"/>
            <w:w w:val="105"/>
          </w:rPr>
          <w:t>of</w:t>
        </w:r>
        <w:r>
          <w:rPr>
            <w:color w:val="1875D1"/>
            <w:spacing w:val="-23"/>
            <w:w w:val="105"/>
          </w:rPr>
          <w:t> </w:t>
        </w:r>
        <w:r>
          <w:rPr>
            <w:color w:val="1875D1"/>
            <w:spacing w:val="-4"/>
            <w:w w:val="105"/>
          </w:rPr>
          <w:t>Terms</w:t>
        </w:r>
      </w:hyperlink>
    </w:p>
    <w:p>
      <w:pPr>
        <w:spacing w:after="0" w:line="240" w:lineRule="auto"/>
        <w:jc w:val="left"/>
        <w:sectPr>
          <w:pgSz w:w="11910" w:h="16840"/>
          <w:pgMar w:header="0" w:footer="450" w:top="1920" w:bottom="640" w:left="700" w:right="420"/>
        </w:sectPr>
      </w:pPr>
    </w:p>
    <w:p>
      <w:pPr>
        <w:pStyle w:val="ListParagraph"/>
        <w:numPr>
          <w:ilvl w:val="1"/>
          <w:numId w:val="28"/>
        </w:numPr>
        <w:tabs>
          <w:tab w:pos="767" w:val="left" w:leader="none"/>
        </w:tabs>
        <w:spacing w:line="240" w:lineRule="auto" w:before="82" w:after="0"/>
        <w:ind w:left="767" w:right="0" w:hanging="617"/>
        <w:jc w:val="left"/>
        <w:rPr>
          <w:sz w:val="28"/>
        </w:rPr>
      </w:pPr>
      <w:bookmarkStart w:name="13.1 Market Research Data" w:id="142"/>
      <w:bookmarkEnd w:id="142"/>
      <w:r>
        <w:rPr/>
      </w:r>
      <w:bookmarkStart w:name="_bookmark70" w:id="143"/>
      <w:bookmarkEnd w:id="143"/>
      <w:r>
        <w:rPr/>
      </w:r>
      <w:r>
        <w:rPr>
          <w:color w:val="1875D1"/>
          <w:sz w:val="28"/>
        </w:rPr>
        <w:t>Market</w:t>
      </w:r>
      <w:r>
        <w:rPr>
          <w:color w:val="1875D1"/>
          <w:spacing w:val="4"/>
          <w:sz w:val="28"/>
        </w:rPr>
        <w:t> </w:t>
      </w:r>
      <w:r>
        <w:rPr>
          <w:color w:val="1875D1"/>
          <w:sz w:val="28"/>
        </w:rPr>
        <w:t>Research</w:t>
      </w:r>
      <w:r>
        <w:rPr>
          <w:color w:val="1875D1"/>
          <w:spacing w:val="4"/>
          <w:sz w:val="28"/>
        </w:rPr>
        <w:t> </w:t>
      </w:r>
      <w:r>
        <w:rPr>
          <w:color w:val="1875D1"/>
          <w:spacing w:val="-4"/>
          <w:sz w:val="28"/>
        </w:rPr>
        <w:t>Data</w:t>
      </w:r>
    </w:p>
    <w:p>
      <w:pPr>
        <w:pStyle w:val="BodyText"/>
        <w:spacing w:before="44"/>
        <w:rPr>
          <w:sz w:val="28"/>
        </w:rPr>
      </w:pPr>
    </w:p>
    <w:p>
      <w:pPr>
        <w:pStyle w:val="ListParagraph"/>
        <w:numPr>
          <w:ilvl w:val="1"/>
          <w:numId w:val="28"/>
        </w:numPr>
        <w:tabs>
          <w:tab w:pos="767" w:val="left" w:leader="none"/>
        </w:tabs>
        <w:spacing w:line="240" w:lineRule="auto" w:before="0" w:after="0"/>
        <w:ind w:left="767" w:right="0" w:hanging="617"/>
        <w:jc w:val="left"/>
        <w:rPr>
          <w:sz w:val="28"/>
        </w:rPr>
      </w:pPr>
      <w:bookmarkStart w:name="13.2 Detailed Financial Assumptions" w:id="144"/>
      <w:bookmarkEnd w:id="144"/>
      <w:r>
        <w:rPr/>
      </w:r>
      <w:bookmarkStart w:name="_bookmark71" w:id="145"/>
      <w:bookmarkEnd w:id="145"/>
      <w:r>
        <w:rPr/>
      </w:r>
      <w:r>
        <w:rPr>
          <w:color w:val="1875D1"/>
          <w:spacing w:val="-4"/>
          <w:sz w:val="28"/>
        </w:rPr>
        <w:t>Detailed</w:t>
      </w:r>
      <w:r>
        <w:rPr>
          <w:color w:val="1875D1"/>
          <w:spacing w:val="-7"/>
          <w:sz w:val="28"/>
        </w:rPr>
        <w:t> </w:t>
      </w:r>
      <w:r>
        <w:rPr>
          <w:color w:val="1875D1"/>
          <w:spacing w:val="-4"/>
          <w:sz w:val="28"/>
        </w:rPr>
        <w:t>Financial</w:t>
      </w:r>
      <w:r>
        <w:rPr>
          <w:color w:val="1875D1"/>
          <w:spacing w:val="-6"/>
          <w:sz w:val="28"/>
        </w:rPr>
        <w:t> </w:t>
      </w:r>
      <w:r>
        <w:rPr>
          <w:color w:val="1875D1"/>
          <w:spacing w:val="-4"/>
          <w:sz w:val="28"/>
        </w:rPr>
        <w:t>Assumptions</w:t>
      </w:r>
    </w:p>
    <w:p>
      <w:pPr>
        <w:pStyle w:val="BodyText"/>
        <w:spacing w:before="43"/>
        <w:rPr>
          <w:sz w:val="28"/>
        </w:rPr>
      </w:pPr>
    </w:p>
    <w:p>
      <w:pPr>
        <w:pStyle w:val="ListParagraph"/>
        <w:numPr>
          <w:ilvl w:val="1"/>
          <w:numId w:val="28"/>
        </w:numPr>
        <w:tabs>
          <w:tab w:pos="767" w:val="left" w:leader="none"/>
        </w:tabs>
        <w:spacing w:line="240" w:lineRule="auto" w:before="0" w:after="0"/>
        <w:ind w:left="767" w:right="0" w:hanging="617"/>
        <w:jc w:val="left"/>
        <w:rPr>
          <w:sz w:val="28"/>
        </w:rPr>
      </w:pPr>
      <w:bookmarkStart w:name="13.3 Supporting Documents" w:id="146"/>
      <w:bookmarkEnd w:id="146"/>
      <w:r>
        <w:rPr/>
      </w:r>
      <w:bookmarkStart w:name="_bookmark72" w:id="147"/>
      <w:bookmarkEnd w:id="147"/>
      <w:r>
        <w:rPr/>
      </w:r>
      <w:r>
        <w:rPr>
          <w:color w:val="1875D1"/>
          <w:sz w:val="28"/>
        </w:rPr>
        <w:t>Supporting</w:t>
      </w:r>
      <w:r>
        <w:rPr>
          <w:color w:val="1875D1"/>
          <w:spacing w:val="10"/>
          <w:sz w:val="28"/>
        </w:rPr>
        <w:t> </w:t>
      </w:r>
      <w:r>
        <w:rPr>
          <w:color w:val="1875D1"/>
          <w:spacing w:val="-2"/>
          <w:sz w:val="28"/>
        </w:rPr>
        <w:t>Documents</w:t>
      </w:r>
    </w:p>
    <w:p>
      <w:pPr>
        <w:pStyle w:val="BodyText"/>
        <w:spacing w:before="44"/>
        <w:rPr>
          <w:sz w:val="28"/>
        </w:rPr>
      </w:pPr>
    </w:p>
    <w:p>
      <w:pPr>
        <w:pStyle w:val="ListParagraph"/>
        <w:numPr>
          <w:ilvl w:val="1"/>
          <w:numId w:val="28"/>
        </w:numPr>
        <w:tabs>
          <w:tab w:pos="767" w:val="left" w:leader="none"/>
        </w:tabs>
        <w:spacing w:line="240" w:lineRule="auto" w:before="0" w:after="0"/>
        <w:ind w:left="767" w:right="0" w:hanging="617"/>
        <w:jc w:val="left"/>
        <w:rPr>
          <w:sz w:val="28"/>
        </w:rPr>
      </w:pPr>
      <w:bookmarkStart w:name="13.4 Glossary of Terms" w:id="148"/>
      <w:bookmarkEnd w:id="148"/>
      <w:r>
        <w:rPr/>
      </w:r>
      <w:bookmarkStart w:name="_bookmark73" w:id="149"/>
      <w:bookmarkEnd w:id="149"/>
      <w:r>
        <w:rPr/>
      </w:r>
      <w:r>
        <w:rPr>
          <w:color w:val="1875D1"/>
          <w:sz w:val="28"/>
        </w:rPr>
        <w:t>Glossary</w:t>
      </w:r>
      <w:r>
        <w:rPr>
          <w:color w:val="1875D1"/>
          <w:spacing w:val="7"/>
          <w:sz w:val="28"/>
        </w:rPr>
        <w:t> </w:t>
      </w:r>
      <w:r>
        <w:rPr>
          <w:color w:val="1875D1"/>
          <w:sz w:val="28"/>
        </w:rPr>
        <w:t>of</w:t>
      </w:r>
      <w:r>
        <w:rPr>
          <w:color w:val="1875D1"/>
          <w:spacing w:val="2"/>
          <w:sz w:val="28"/>
        </w:rPr>
        <w:t> </w:t>
      </w:r>
      <w:r>
        <w:rPr>
          <w:color w:val="1875D1"/>
          <w:spacing w:val="-2"/>
          <w:sz w:val="28"/>
        </w:rPr>
        <w:t>Terms</w:t>
      </w:r>
    </w:p>
    <w:p>
      <w:pPr>
        <w:pStyle w:val="BodyText"/>
        <w:spacing w:line="295" w:lineRule="auto" w:before="306"/>
        <w:ind w:left="150" w:right="458"/>
      </w:pPr>
      <w:r>
        <w:rPr>
          <w:b/>
        </w:rPr>
        <w:t>Luxury</w:t>
      </w:r>
      <w:r>
        <w:rPr>
          <w:b/>
          <w:spacing w:val="-14"/>
        </w:rPr>
        <w:t> </w:t>
      </w:r>
      <w:r>
        <w:rPr>
          <w:b/>
        </w:rPr>
        <w:t>Apartment:</w:t>
      </w:r>
      <w:r>
        <w:rPr>
          <w:b/>
          <w:spacing w:val="-13"/>
        </w:rPr>
        <w:t> </w:t>
      </w:r>
      <w:r>
        <w:rPr/>
        <w:t>A</w:t>
      </w:r>
      <w:r>
        <w:rPr>
          <w:spacing w:val="-14"/>
        </w:rPr>
        <w:t> </w:t>
      </w:r>
      <w:r>
        <w:rPr/>
        <w:t>high-end</w:t>
      </w:r>
      <w:r>
        <w:rPr>
          <w:spacing w:val="-14"/>
        </w:rPr>
        <w:t> </w:t>
      </w:r>
      <w:r>
        <w:rPr/>
        <w:t>residential</w:t>
      </w:r>
      <w:r>
        <w:rPr>
          <w:spacing w:val="-14"/>
        </w:rPr>
        <w:t> </w:t>
      </w:r>
      <w:r>
        <w:rPr/>
        <w:t>unit</w:t>
      </w:r>
      <w:r>
        <w:rPr>
          <w:spacing w:val="-14"/>
        </w:rPr>
        <w:t> </w:t>
      </w:r>
      <w:r>
        <w:rPr/>
        <w:t>that</w:t>
      </w:r>
      <w:r>
        <w:rPr>
          <w:spacing w:val="-14"/>
        </w:rPr>
        <w:t> </w:t>
      </w:r>
      <w:r>
        <w:rPr/>
        <w:t>offers</w:t>
      </w:r>
      <w:r>
        <w:rPr>
          <w:spacing w:val="-14"/>
        </w:rPr>
        <w:t> </w:t>
      </w:r>
      <w:r>
        <w:rPr/>
        <w:t>premium</w:t>
      </w:r>
      <w:r>
        <w:rPr>
          <w:spacing w:val="-14"/>
        </w:rPr>
        <w:t> </w:t>
      </w:r>
      <w:r>
        <w:rPr/>
        <w:t>amenities,</w:t>
      </w:r>
      <w:r>
        <w:rPr>
          <w:spacing w:val="-14"/>
        </w:rPr>
        <w:t> </w:t>
      </w:r>
      <w:r>
        <w:rPr/>
        <w:t>design,</w:t>
      </w:r>
      <w:r>
        <w:rPr>
          <w:spacing w:val="-14"/>
        </w:rPr>
        <w:t> </w:t>
      </w:r>
      <w:r>
        <w:rPr/>
        <w:t>and</w:t>
      </w:r>
      <w:r>
        <w:rPr>
          <w:spacing w:val="-14"/>
        </w:rPr>
        <w:t> </w:t>
      </w:r>
      <w:r>
        <w:rPr/>
        <w:t>services typically</w:t>
      </w:r>
      <w:r>
        <w:rPr>
          <w:spacing w:val="-1"/>
        </w:rPr>
        <w:t> </w:t>
      </w:r>
      <w:r>
        <w:rPr/>
        <w:t>tailored</w:t>
      </w:r>
      <w:r>
        <w:rPr>
          <w:spacing w:val="-1"/>
        </w:rPr>
        <w:t> </w:t>
      </w:r>
      <w:r>
        <w:rPr/>
        <w:t>for</w:t>
      </w:r>
      <w:r>
        <w:rPr>
          <w:spacing w:val="-1"/>
        </w:rPr>
        <w:t> </w:t>
      </w:r>
      <w:r>
        <w:rPr/>
        <w:t>affluent</w:t>
      </w:r>
      <w:r>
        <w:rPr>
          <w:spacing w:val="-1"/>
        </w:rPr>
        <w:t> </w:t>
      </w:r>
      <w:r>
        <w:rPr/>
        <w:t>individuals</w:t>
      </w:r>
      <w:r>
        <w:rPr>
          <w:spacing w:val="-1"/>
        </w:rPr>
        <w:t> </w:t>
      </w:r>
      <w:r>
        <w:rPr/>
        <w:t>and</w:t>
      </w:r>
      <w:r>
        <w:rPr>
          <w:spacing w:val="-1"/>
        </w:rPr>
        <w:t> </w:t>
      </w:r>
      <w:r>
        <w:rPr/>
        <w:t>families.</w:t>
      </w:r>
      <w:r>
        <w:rPr>
          <w:spacing w:val="-6"/>
        </w:rPr>
        <w:t> </w:t>
      </w:r>
      <w:r>
        <w:rPr/>
        <w:t>These</w:t>
      </w:r>
      <w:r>
        <w:rPr>
          <w:spacing w:val="-1"/>
        </w:rPr>
        <w:t> </w:t>
      </w:r>
      <w:r>
        <w:rPr/>
        <w:t>apartments</w:t>
      </w:r>
      <w:r>
        <w:rPr>
          <w:spacing w:val="-1"/>
        </w:rPr>
        <w:t> </w:t>
      </w:r>
      <w:r>
        <w:rPr/>
        <w:t>are</w:t>
      </w:r>
      <w:r>
        <w:rPr>
          <w:spacing w:val="-1"/>
        </w:rPr>
        <w:t> </w:t>
      </w:r>
      <w:r>
        <w:rPr/>
        <w:t>often</w:t>
      </w:r>
      <w:r>
        <w:rPr>
          <w:spacing w:val="-1"/>
        </w:rPr>
        <w:t> </w:t>
      </w:r>
      <w:r>
        <w:rPr/>
        <w:t>located</w:t>
      </w:r>
      <w:r>
        <w:rPr>
          <w:spacing w:val="-1"/>
        </w:rPr>
        <w:t> </w:t>
      </w:r>
      <w:r>
        <w:rPr/>
        <w:t>in prestigious areas of global cities.</w:t>
      </w:r>
    </w:p>
    <w:p>
      <w:pPr>
        <w:pStyle w:val="BodyText"/>
        <w:spacing w:line="295" w:lineRule="auto" w:before="243"/>
        <w:ind w:left="150" w:right="458"/>
      </w:pPr>
      <w:r>
        <w:rPr>
          <w:b/>
        </w:rPr>
        <w:t>SaaS (Software as a Service): </w:t>
      </w:r>
      <w:r>
        <w:rPr/>
        <w:t>A software distribution model in which applications are hosted in the cloud and made available to users via the internet. In the context of LuxuryApartments.com, this</w:t>
      </w:r>
      <w:r>
        <w:rPr/>
        <w:t> model supports listing, analytics, and customer management functionalities for brokers and landlords.</w:t>
      </w:r>
    </w:p>
    <w:p>
      <w:pPr>
        <w:pStyle w:val="BodyText"/>
        <w:spacing w:line="295" w:lineRule="auto" w:before="242"/>
        <w:ind w:left="150" w:right="458"/>
      </w:pPr>
      <w:r>
        <w:rPr>
          <w:b/>
        </w:rPr>
        <w:t>Premium Placement: </w:t>
      </w:r>
      <w:r>
        <w:rPr/>
        <w:t>A feature within the listing platform that allows landlords and brokers to enhance</w:t>
      </w:r>
      <w:r>
        <w:rPr>
          <w:spacing w:val="-17"/>
        </w:rPr>
        <w:t> </w:t>
      </w:r>
      <w:r>
        <w:rPr/>
        <w:t>the</w:t>
      </w:r>
      <w:r>
        <w:rPr>
          <w:spacing w:val="-17"/>
        </w:rPr>
        <w:t> </w:t>
      </w:r>
      <w:r>
        <w:rPr/>
        <w:t>visibility</w:t>
      </w:r>
      <w:r>
        <w:rPr>
          <w:spacing w:val="-16"/>
        </w:rPr>
        <w:t> </w:t>
      </w:r>
      <w:r>
        <w:rPr/>
        <w:t>of</w:t>
      </w:r>
      <w:r>
        <w:rPr>
          <w:spacing w:val="-17"/>
        </w:rPr>
        <w:t> </w:t>
      </w:r>
      <w:r>
        <w:rPr/>
        <w:t>their</w:t>
      </w:r>
      <w:r>
        <w:rPr>
          <w:spacing w:val="-16"/>
        </w:rPr>
        <w:t> </w:t>
      </w:r>
      <w:r>
        <w:rPr/>
        <w:t>luxury</w:t>
      </w:r>
      <w:r>
        <w:rPr>
          <w:spacing w:val="-17"/>
        </w:rPr>
        <w:t> </w:t>
      </w:r>
      <w:r>
        <w:rPr/>
        <w:t>properties,</w:t>
      </w:r>
      <w:r>
        <w:rPr>
          <w:spacing w:val="-16"/>
        </w:rPr>
        <w:t> </w:t>
      </w:r>
      <w:r>
        <w:rPr/>
        <w:t>typically</w:t>
      </w:r>
      <w:r>
        <w:rPr>
          <w:spacing w:val="-17"/>
        </w:rPr>
        <w:t> </w:t>
      </w:r>
      <w:r>
        <w:rPr/>
        <w:t>for</w:t>
      </w:r>
      <w:r>
        <w:rPr>
          <w:spacing w:val="-17"/>
        </w:rPr>
        <w:t> </w:t>
      </w:r>
      <w:r>
        <w:rPr/>
        <w:t>an</w:t>
      </w:r>
      <w:r>
        <w:rPr>
          <w:spacing w:val="-16"/>
        </w:rPr>
        <w:t> </w:t>
      </w:r>
      <w:r>
        <w:rPr/>
        <w:t>additional</w:t>
      </w:r>
      <w:r>
        <w:rPr>
          <w:spacing w:val="-17"/>
        </w:rPr>
        <w:t> </w:t>
      </w:r>
      <w:r>
        <w:rPr/>
        <w:t>fee.</w:t>
      </w:r>
      <w:r>
        <w:rPr>
          <w:spacing w:val="-16"/>
        </w:rPr>
        <w:t> </w:t>
      </w:r>
      <w:r>
        <w:rPr/>
        <w:t>This</w:t>
      </w:r>
      <w:r>
        <w:rPr>
          <w:spacing w:val="-17"/>
        </w:rPr>
        <w:t> </w:t>
      </w:r>
      <w:r>
        <w:rPr/>
        <w:t>increases</w:t>
      </w:r>
      <w:r>
        <w:rPr>
          <w:spacing w:val="-16"/>
        </w:rPr>
        <w:t> </w:t>
      </w:r>
      <w:r>
        <w:rPr/>
        <w:t>the chances of securing tenants by placing listings in more prominent positions.</w:t>
      </w:r>
    </w:p>
    <w:p>
      <w:pPr>
        <w:pStyle w:val="BodyText"/>
        <w:spacing w:line="295" w:lineRule="auto" w:before="242"/>
        <w:ind w:left="150" w:right="458"/>
      </w:pPr>
      <w:r>
        <w:rPr>
          <w:b/>
        </w:rPr>
        <w:t>Immersive</w:t>
      </w:r>
      <w:r>
        <w:rPr>
          <w:b/>
          <w:spacing w:val="-1"/>
        </w:rPr>
        <w:t> </w:t>
      </w:r>
      <w:r>
        <w:rPr>
          <w:b/>
        </w:rPr>
        <w:t>Media:</w:t>
      </w:r>
      <w:r>
        <w:rPr>
          <w:b/>
          <w:spacing w:val="-1"/>
        </w:rPr>
        <w:t> </w:t>
      </w:r>
      <w:r>
        <w:rPr/>
        <w:t>Engaging</w:t>
      </w:r>
      <w:r>
        <w:rPr>
          <w:spacing w:val="-1"/>
        </w:rPr>
        <w:t> </w:t>
      </w:r>
      <w:r>
        <w:rPr/>
        <w:t>visual</w:t>
      </w:r>
      <w:r>
        <w:rPr>
          <w:spacing w:val="-1"/>
        </w:rPr>
        <w:t> </w:t>
      </w:r>
      <w:r>
        <w:rPr/>
        <w:t>content</w:t>
      </w:r>
      <w:r>
        <w:rPr>
          <w:spacing w:val="-1"/>
        </w:rPr>
        <w:t> </w:t>
      </w:r>
      <w:r>
        <w:rPr/>
        <w:t>technologies,</w:t>
      </w:r>
      <w:r>
        <w:rPr>
          <w:spacing w:val="-1"/>
        </w:rPr>
        <w:t> </w:t>
      </w:r>
      <w:r>
        <w:rPr/>
        <w:t>including</w:t>
      </w:r>
      <w:r>
        <w:rPr>
          <w:spacing w:val="-1"/>
        </w:rPr>
        <w:t> </w:t>
      </w:r>
      <w:r>
        <w:rPr/>
        <w:t>high-quality</w:t>
      </w:r>
      <w:r>
        <w:rPr>
          <w:spacing w:val="-1"/>
        </w:rPr>
        <w:t> </w:t>
      </w:r>
      <w:r>
        <w:rPr/>
        <w:t>images,</w:t>
      </w:r>
      <w:r>
        <w:rPr>
          <w:spacing w:val="-1"/>
        </w:rPr>
        <w:t> </w:t>
      </w:r>
      <w:r>
        <w:rPr/>
        <w:t>videos,</w:t>
      </w:r>
      <w:r>
        <w:rPr>
          <w:spacing w:val="-1"/>
        </w:rPr>
        <w:t> </w:t>
      </w:r>
      <w:r>
        <w:rPr/>
        <w:t>and virtual</w:t>
      </w:r>
      <w:r>
        <w:rPr>
          <w:spacing w:val="-9"/>
        </w:rPr>
        <w:t> </w:t>
      </w:r>
      <w:r>
        <w:rPr/>
        <w:t>reality</w:t>
      </w:r>
      <w:r>
        <w:rPr>
          <w:spacing w:val="-9"/>
        </w:rPr>
        <w:t> </w:t>
      </w:r>
      <w:r>
        <w:rPr/>
        <w:t>tours,</w:t>
      </w:r>
      <w:r>
        <w:rPr>
          <w:spacing w:val="-9"/>
        </w:rPr>
        <w:t> </w:t>
      </w:r>
      <w:r>
        <w:rPr/>
        <w:t>that</w:t>
      </w:r>
      <w:r>
        <w:rPr>
          <w:spacing w:val="-9"/>
        </w:rPr>
        <w:t> </w:t>
      </w:r>
      <w:r>
        <w:rPr/>
        <w:t>are</w:t>
      </w:r>
      <w:r>
        <w:rPr>
          <w:spacing w:val="-9"/>
        </w:rPr>
        <w:t> </w:t>
      </w:r>
      <w:r>
        <w:rPr/>
        <w:t>utilized</w:t>
      </w:r>
      <w:r>
        <w:rPr>
          <w:spacing w:val="-9"/>
        </w:rPr>
        <w:t> </w:t>
      </w:r>
      <w:r>
        <w:rPr/>
        <w:t>to</w:t>
      </w:r>
      <w:r>
        <w:rPr>
          <w:spacing w:val="-9"/>
        </w:rPr>
        <w:t> </w:t>
      </w:r>
      <w:r>
        <w:rPr/>
        <w:t>showcase</w:t>
      </w:r>
      <w:r>
        <w:rPr>
          <w:spacing w:val="-9"/>
        </w:rPr>
        <w:t> </w:t>
      </w:r>
      <w:r>
        <w:rPr/>
        <w:t>luxury</w:t>
      </w:r>
      <w:r>
        <w:rPr>
          <w:spacing w:val="-9"/>
        </w:rPr>
        <w:t> </w:t>
      </w:r>
      <w:r>
        <w:rPr/>
        <w:t>apartments</w:t>
      </w:r>
      <w:r>
        <w:rPr>
          <w:spacing w:val="-9"/>
        </w:rPr>
        <w:t> </w:t>
      </w:r>
      <w:r>
        <w:rPr/>
        <w:t>more</w:t>
      </w:r>
      <w:r>
        <w:rPr>
          <w:spacing w:val="-9"/>
        </w:rPr>
        <w:t> </w:t>
      </w:r>
      <w:r>
        <w:rPr/>
        <w:t>effectively,</w:t>
      </w:r>
      <w:r>
        <w:rPr>
          <w:spacing w:val="-9"/>
        </w:rPr>
        <w:t> </w:t>
      </w:r>
      <w:r>
        <w:rPr/>
        <w:t>providing potential tenants with a comprehensive view of the properties.</w:t>
      </w:r>
    </w:p>
    <w:p>
      <w:pPr>
        <w:pStyle w:val="BodyText"/>
        <w:spacing w:line="295" w:lineRule="auto" w:before="243"/>
        <w:ind w:left="150" w:right="458"/>
      </w:pPr>
      <w:r>
        <w:rPr>
          <w:b/>
        </w:rPr>
        <w:t>Verified</w:t>
      </w:r>
      <w:r>
        <w:rPr>
          <w:b/>
          <w:spacing w:val="-9"/>
        </w:rPr>
        <w:t> </w:t>
      </w:r>
      <w:r>
        <w:rPr>
          <w:b/>
        </w:rPr>
        <w:t>Listings:</w:t>
      </w:r>
      <w:r>
        <w:rPr>
          <w:b/>
          <w:spacing w:val="-9"/>
        </w:rPr>
        <w:t> </w:t>
      </w:r>
      <w:r>
        <w:rPr/>
        <w:t>Properties</w:t>
      </w:r>
      <w:r>
        <w:rPr>
          <w:spacing w:val="-9"/>
        </w:rPr>
        <w:t> </w:t>
      </w:r>
      <w:r>
        <w:rPr/>
        <w:t>that</w:t>
      </w:r>
      <w:r>
        <w:rPr>
          <w:spacing w:val="-9"/>
        </w:rPr>
        <w:t> </w:t>
      </w:r>
      <w:r>
        <w:rPr/>
        <w:t>have</w:t>
      </w:r>
      <w:r>
        <w:rPr>
          <w:spacing w:val="-9"/>
        </w:rPr>
        <w:t> </w:t>
      </w:r>
      <w:r>
        <w:rPr/>
        <w:t>undergone</w:t>
      </w:r>
      <w:r>
        <w:rPr>
          <w:spacing w:val="-9"/>
        </w:rPr>
        <w:t> </w:t>
      </w:r>
      <w:r>
        <w:rPr/>
        <w:t>a</w:t>
      </w:r>
      <w:r>
        <w:rPr>
          <w:spacing w:val="-9"/>
        </w:rPr>
        <w:t> </w:t>
      </w:r>
      <w:r>
        <w:rPr/>
        <w:t>stringent</w:t>
      </w:r>
      <w:r>
        <w:rPr>
          <w:spacing w:val="-9"/>
        </w:rPr>
        <w:t> </w:t>
      </w:r>
      <w:r>
        <w:rPr/>
        <w:t>verification</w:t>
      </w:r>
      <w:r>
        <w:rPr>
          <w:spacing w:val="-9"/>
        </w:rPr>
        <w:t> </w:t>
      </w:r>
      <w:r>
        <w:rPr/>
        <w:t>process,</w:t>
      </w:r>
      <w:r>
        <w:rPr>
          <w:spacing w:val="-9"/>
        </w:rPr>
        <w:t> </w:t>
      </w:r>
      <w:r>
        <w:rPr/>
        <w:t>ensuring</w:t>
      </w:r>
      <w:r>
        <w:rPr>
          <w:spacing w:val="-9"/>
        </w:rPr>
        <w:t> </w:t>
      </w:r>
      <w:r>
        <w:rPr/>
        <w:t>they</w:t>
      </w:r>
      <w:r>
        <w:rPr>
          <w:spacing w:val="-9"/>
        </w:rPr>
        <w:t> </w:t>
      </w:r>
      <w:r>
        <w:rPr/>
        <w:t>meet established luxury standards. Verification includes background checks on landlords and thorough inspections of the apartments.</w:t>
      </w:r>
    </w:p>
    <w:p>
      <w:pPr>
        <w:pStyle w:val="BodyText"/>
        <w:spacing w:line="295" w:lineRule="auto" w:before="242"/>
        <w:ind w:left="150" w:right="507"/>
      </w:pPr>
      <w:r>
        <w:rPr>
          <w:b/>
        </w:rPr>
        <w:t>Targeted</w:t>
      </w:r>
      <w:r>
        <w:rPr>
          <w:b/>
          <w:spacing w:val="-3"/>
        </w:rPr>
        <w:t> </w:t>
      </w:r>
      <w:r>
        <w:rPr>
          <w:b/>
        </w:rPr>
        <w:t>Advertising:</w:t>
      </w:r>
      <w:r>
        <w:rPr>
          <w:b/>
          <w:spacing w:val="-3"/>
        </w:rPr>
        <w:t> </w:t>
      </w:r>
      <w:r>
        <w:rPr/>
        <w:t>Advertising</w:t>
      </w:r>
      <w:r>
        <w:rPr>
          <w:spacing w:val="-3"/>
        </w:rPr>
        <w:t> </w:t>
      </w:r>
      <w:r>
        <w:rPr/>
        <w:t>strategies</w:t>
      </w:r>
      <w:r>
        <w:rPr>
          <w:spacing w:val="-3"/>
        </w:rPr>
        <w:t> </w:t>
      </w:r>
      <w:r>
        <w:rPr/>
        <w:t>aimed</w:t>
      </w:r>
      <w:r>
        <w:rPr>
          <w:spacing w:val="-3"/>
        </w:rPr>
        <w:t> </w:t>
      </w:r>
      <w:r>
        <w:rPr/>
        <w:t>at</w:t>
      </w:r>
      <w:r>
        <w:rPr>
          <w:spacing w:val="-3"/>
        </w:rPr>
        <w:t> </w:t>
      </w:r>
      <w:r>
        <w:rPr/>
        <w:t>specific</w:t>
      </w:r>
      <w:r>
        <w:rPr>
          <w:spacing w:val="-3"/>
        </w:rPr>
        <w:t> </w:t>
      </w:r>
      <w:r>
        <w:rPr/>
        <w:t>audiences,</w:t>
      </w:r>
      <w:r>
        <w:rPr>
          <w:spacing w:val="-3"/>
        </w:rPr>
        <w:t> </w:t>
      </w:r>
      <w:r>
        <w:rPr/>
        <w:t>such</w:t>
      </w:r>
      <w:r>
        <w:rPr>
          <w:spacing w:val="-3"/>
        </w:rPr>
        <w:t> </w:t>
      </w:r>
      <w:r>
        <w:rPr/>
        <w:t>as</w:t>
      </w:r>
      <w:r>
        <w:rPr>
          <w:spacing w:val="-3"/>
        </w:rPr>
        <w:t> </w:t>
      </w:r>
      <w:r>
        <w:rPr/>
        <w:t>high-net-worth individuals seeking luxury apartments, designed to maximize the effectiveness of marketing </w:t>
      </w:r>
      <w:r>
        <w:rPr>
          <w:spacing w:val="-2"/>
        </w:rPr>
        <w:t>campaigns.</w:t>
      </w:r>
    </w:p>
    <w:p>
      <w:pPr>
        <w:pStyle w:val="BodyText"/>
        <w:spacing w:line="295" w:lineRule="auto" w:before="243"/>
        <w:ind w:left="150" w:right="458"/>
      </w:pPr>
      <w:r>
        <w:rPr>
          <w:b/>
        </w:rPr>
        <w:t>Lead</w:t>
      </w:r>
      <w:r>
        <w:rPr>
          <w:b/>
          <w:spacing w:val="-3"/>
        </w:rPr>
        <w:t> </w:t>
      </w:r>
      <w:r>
        <w:rPr>
          <w:b/>
        </w:rPr>
        <w:t>Generation:</w:t>
      </w:r>
      <w:r>
        <w:rPr>
          <w:b/>
          <w:spacing w:val="-8"/>
        </w:rPr>
        <w:t> </w:t>
      </w:r>
      <w:r>
        <w:rPr/>
        <w:t>The</w:t>
      </w:r>
      <w:r>
        <w:rPr>
          <w:spacing w:val="-3"/>
        </w:rPr>
        <w:t> </w:t>
      </w:r>
      <w:r>
        <w:rPr/>
        <w:t>process</w:t>
      </w:r>
      <w:r>
        <w:rPr>
          <w:spacing w:val="-3"/>
        </w:rPr>
        <w:t> </w:t>
      </w:r>
      <w:r>
        <w:rPr/>
        <w:t>of</w:t>
      </w:r>
      <w:r>
        <w:rPr>
          <w:spacing w:val="-3"/>
        </w:rPr>
        <w:t> </w:t>
      </w:r>
      <w:r>
        <w:rPr/>
        <w:t>attracting</w:t>
      </w:r>
      <w:r>
        <w:rPr>
          <w:spacing w:val="-3"/>
        </w:rPr>
        <w:t> </w:t>
      </w:r>
      <w:r>
        <w:rPr/>
        <w:t>and</w:t>
      </w:r>
      <w:r>
        <w:rPr>
          <w:spacing w:val="-3"/>
        </w:rPr>
        <w:t> </w:t>
      </w:r>
      <w:r>
        <w:rPr/>
        <w:t>converting</w:t>
      </w:r>
      <w:r>
        <w:rPr>
          <w:spacing w:val="-3"/>
        </w:rPr>
        <w:t> </w:t>
      </w:r>
      <w:r>
        <w:rPr/>
        <w:t>potential</w:t>
      </w:r>
      <w:r>
        <w:rPr>
          <w:spacing w:val="-3"/>
        </w:rPr>
        <w:t> </w:t>
      </w:r>
      <w:r>
        <w:rPr/>
        <w:t>clients</w:t>
      </w:r>
      <w:r>
        <w:rPr>
          <w:spacing w:val="-3"/>
        </w:rPr>
        <w:t> </w:t>
      </w:r>
      <w:r>
        <w:rPr/>
        <w:t>into</w:t>
      </w:r>
      <w:r>
        <w:rPr>
          <w:spacing w:val="-3"/>
        </w:rPr>
        <w:t> </w:t>
      </w:r>
      <w:r>
        <w:rPr/>
        <w:t>interested</w:t>
      </w:r>
      <w:r>
        <w:rPr>
          <w:spacing w:val="-3"/>
        </w:rPr>
        <w:t> </w:t>
      </w:r>
      <w:r>
        <w:rPr/>
        <w:t>parties</w:t>
      </w:r>
      <w:r>
        <w:rPr>
          <w:spacing w:val="-3"/>
        </w:rPr>
        <w:t> </w:t>
      </w:r>
      <w:r>
        <w:rPr/>
        <w:t>or customers.</w:t>
      </w:r>
      <w:r>
        <w:rPr>
          <w:spacing w:val="-6"/>
        </w:rPr>
        <w:t> </w:t>
      </w:r>
      <w:r>
        <w:rPr/>
        <w:t>In</w:t>
      </w:r>
      <w:r>
        <w:rPr>
          <w:spacing w:val="-6"/>
        </w:rPr>
        <w:t> </w:t>
      </w:r>
      <w:r>
        <w:rPr/>
        <w:t>this</w:t>
      </w:r>
      <w:r>
        <w:rPr>
          <w:spacing w:val="-6"/>
        </w:rPr>
        <w:t> </w:t>
      </w:r>
      <w:r>
        <w:rPr/>
        <w:t>context,</w:t>
      </w:r>
      <w:r>
        <w:rPr>
          <w:spacing w:val="-6"/>
        </w:rPr>
        <w:t> </w:t>
      </w:r>
      <w:r>
        <w:rPr/>
        <w:t>it</w:t>
      </w:r>
      <w:r>
        <w:rPr>
          <w:spacing w:val="-6"/>
        </w:rPr>
        <w:t> </w:t>
      </w:r>
      <w:r>
        <w:rPr/>
        <w:t>pertains</w:t>
      </w:r>
      <w:r>
        <w:rPr>
          <w:spacing w:val="-6"/>
        </w:rPr>
        <w:t> </w:t>
      </w:r>
      <w:r>
        <w:rPr/>
        <w:t>to</w:t>
      </w:r>
      <w:r>
        <w:rPr>
          <w:spacing w:val="-6"/>
        </w:rPr>
        <w:t> </w:t>
      </w:r>
      <w:r>
        <w:rPr/>
        <w:t>generating</w:t>
      </w:r>
      <w:r>
        <w:rPr>
          <w:spacing w:val="-6"/>
        </w:rPr>
        <w:t> </w:t>
      </w:r>
      <w:r>
        <w:rPr/>
        <w:t>interest</w:t>
      </w:r>
      <w:r>
        <w:rPr>
          <w:spacing w:val="-6"/>
        </w:rPr>
        <w:t> </w:t>
      </w:r>
      <w:r>
        <w:rPr/>
        <w:t>from</w:t>
      </w:r>
      <w:r>
        <w:rPr>
          <w:spacing w:val="-6"/>
        </w:rPr>
        <w:t> </w:t>
      </w:r>
      <w:r>
        <w:rPr/>
        <w:t>tenants</w:t>
      </w:r>
      <w:r>
        <w:rPr>
          <w:spacing w:val="-6"/>
        </w:rPr>
        <w:t> </w:t>
      </w:r>
      <w:r>
        <w:rPr/>
        <w:t>and</w:t>
      </w:r>
      <w:r>
        <w:rPr>
          <w:spacing w:val="-6"/>
        </w:rPr>
        <w:t> </w:t>
      </w:r>
      <w:r>
        <w:rPr/>
        <w:t>brokers</w:t>
      </w:r>
      <w:r>
        <w:rPr>
          <w:spacing w:val="-6"/>
        </w:rPr>
        <w:t> </w:t>
      </w:r>
      <w:r>
        <w:rPr/>
        <w:t>who</w:t>
      </w:r>
      <w:r>
        <w:rPr>
          <w:spacing w:val="-6"/>
        </w:rPr>
        <w:t> </w:t>
      </w:r>
      <w:r>
        <w:rPr/>
        <w:t>are</w:t>
      </w:r>
      <w:r>
        <w:rPr>
          <w:spacing w:val="-6"/>
        </w:rPr>
        <w:t> </w:t>
      </w:r>
      <w:r>
        <w:rPr/>
        <w:t>looking for premium rental opportunities.</w:t>
      </w:r>
    </w:p>
    <w:p>
      <w:pPr>
        <w:pStyle w:val="BodyText"/>
        <w:spacing w:line="295" w:lineRule="auto" w:before="242"/>
        <w:ind w:left="150" w:right="458"/>
      </w:pPr>
      <w:r>
        <w:rPr>
          <w:b/>
        </w:rPr>
        <w:t>Affluent</w:t>
      </w:r>
      <w:r>
        <w:rPr>
          <w:b/>
          <w:spacing w:val="-5"/>
        </w:rPr>
        <w:t> </w:t>
      </w:r>
      <w:r>
        <w:rPr>
          <w:b/>
        </w:rPr>
        <w:t>Individuals:</w:t>
      </w:r>
      <w:r>
        <w:rPr>
          <w:b/>
          <w:spacing w:val="-4"/>
        </w:rPr>
        <w:t> </w:t>
      </w:r>
      <w:r>
        <w:rPr/>
        <w:t>Individuals</w:t>
      </w:r>
      <w:r>
        <w:rPr>
          <w:spacing w:val="-5"/>
        </w:rPr>
        <w:t> </w:t>
      </w:r>
      <w:r>
        <w:rPr/>
        <w:t>or</w:t>
      </w:r>
      <w:r>
        <w:rPr>
          <w:spacing w:val="-5"/>
        </w:rPr>
        <w:t> </w:t>
      </w:r>
      <w:r>
        <w:rPr/>
        <w:t>families</w:t>
      </w:r>
      <w:r>
        <w:rPr>
          <w:spacing w:val="-5"/>
        </w:rPr>
        <w:t> </w:t>
      </w:r>
      <w:r>
        <w:rPr/>
        <w:t>possessing</w:t>
      </w:r>
      <w:r>
        <w:rPr>
          <w:spacing w:val="-5"/>
        </w:rPr>
        <w:t> </w:t>
      </w:r>
      <w:r>
        <w:rPr/>
        <w:t>substantial</w:t>
      </w:r>
      <w:r>
        <w:rPr>
          <w:spacing w:val="-5"/>
        </w:rPr>
        <w:t> </w:t>
      </w:r>
      <w:r>
        <w:rPr/>
        <w:t>wealth,</w:t>
      </w:r>
      <w:r>
        <w:rPr>
          <w:spacing w:val="-5"/>
        </w:rPr>
        <w:t> </w:t>
      </w:r>
      <w:r>
        <w:rPr/>
        <w:t>typically</w:t>
      </w:r>
      <w:r>
        <w:rPr>
          <w:spacing w:val="-5"/>
        </w:rPr>
        <w:t> </w:t>
      </w:r>
      <w:r>
        <w:rPr/>
        <w:t>characterized</w:t>
      </w:r>
      <w:r>
        <w:rPr>
          <w:spacing w:val="-5"/>
        </w:rPr>
        <w:t> </w:t>
      </w:r>
      <w:r>
        <w:rPr/>
        <w:t>by high disposable incomes and interests in luxury goods and services.</w:t>
      </w:r>
    </w:p>
    <w:p>
      <w:pPr>
        <w:pStyle w:val="BodyText"/>
        <w:spacing w:line="295" w:lineRule="auto" w:before="242"/>
        <w:ind w:left="150" w:right="837"/>
        <w:jc w:val="both"/>
      </w:pPr>
      <w:r>
        <w:rPr>
          <w:b/>
        </w:rPr>
        <w:t>Revenue Model:</w:t>
      </w:r>
      <w:r>
        <w:rPr>
          <w:b/>
          <w:spacing w:val="-2"/>
        </w:rPr>
        <w:t> </w:t>
      </w:r>
      <w:r>
        <w:rPr/>
        <w:t>The strategy by which a business earns income. LuxuryApartments.com utilizes a diversified</w:t>
      </w:r>
      <w:r>
        <w:rPr>
          <w:spacing w:val="-4"/>
        </w:rPr>
        <w:t> </w:t>
      </w:r>
      <w:r>
        <w:rPr/>
        <w:t>model</w:t>
      </w:r>
      <w:r>
        <w:rPr>
          <w:spacing w:val="-4"/>
        </w:rPr>
        <w:t> </w:t>
      </w:r>
      <w:r>
        <w:rPr/>
        <w:t>that</w:t>
      </w:r>
      <w:r>
        <w:rPr>
          <w:spacing w:val="-4"/>
        </w:rPr>
        <w:t> </w:t>
      </w:r>
      <w:r>
        <w:rPr/>
        <w:t>includes</w:t>
      </w:r>
      <w:r>
        <w:rPr>
          <w:spacing w:val="-4"/>
        </w:rPr>
        <w:t> </w:t>
      </w:r>
      <w:r>
        <w:rPr/>
        <w:t>subscription</w:t>
      </w:r>
      <w:r>
        <w:rPr>
          <w:spacing w:val="-4"/>
        </w:rPr>
        <w:t> </w:t>
      </w:r>
      <w:r>
        <w:rPr/>
        <w:t>fees</w:t>
      </w:r>
      <w:r>
        <w:rPr>
          <w:spacing w:val="-4"/>
        </w:rPr>
        <w:t> </w:t>
      </w:r>
      <w:r>
        <w:rPr/>
        <w:t>from</w:t>
      </w:r>
      <w:r>
        <w:rPr>
          <w:spacing w:val="-4"/>
        </w:rPr>
        <w:t> </w:t>
      </w:r>
      <w:r>
        <w:rPr/>
        <w:t>brokers</w:t>
      </w:r>
      <w:r>
        <w:rPr>
          <w:spacing w:val="-4"/>
        </w:rPr>
        <w:t> </w:t>
      </w:r>
      <w:r>
        <w:rPr/>
        <w:t>and</w:t>
      </w:r>
      <w:r>
        <w:rPr>
          <w:spacing w:val="-4"/>
        </w:rPr>
        <w:t> </w:t>
      </w:r>
      <w:r>
        <w:rPr/>
        <w:t>landlords,</w:t>
      </w:r>
      <w:r>
        <w:rPr>
          <w:spacing w:val="-4"/>
        </w:rPr>
        <w:t> </w:t>
      </w:r>
      <w:r>
        <w:rPr/>
        <w:t>featured</w:t>
      </w:r>
      <w:r>
        <w:rPr>
          <w:spacing w:val="-4"/>
        </w:rPr>
        <w:t> </w:t>
      </w:r>
      <w:r>
        <w:rPr/>
        <w:t>placements, and lead generation fees.</w:t>
      </w:r>
    </w:p>
    <w:p>
      <w:pPr>
        <w:pStyle w:val="BodyText"/>
        <w:spacing w:line="295" w:lineRule="auto" w:before="242"/>
        <w:ind w:left="150" w:right="458"/>
      </w:pPr>
      <w:r>
        <w:rPr>
          <w:b/>
        </w:rPr>
        <w:t>Quality Assurance: </w:t>
      </w:r>
      <w:r>
        <w:rPr/>
        <w:t>The systematic process of ensuring that the luxury apartments listed on the platform</w:t>
      </w:r>
      <w:r>
        <w:rPr>
          <w:spacing w:val="-11"/>
        </w:rPr>
        <w:t> </w:t>
      </w:r>
      <w:r>
        <w:rPr/>
        <w:t>meet</w:t>
      </w:r>
      <w:r>
        <w:rPr>
          <w:spacing w:val="-11"/>
        </w:rPr>
        <w:t> </w:t>
      </w:r>
      <w:r>
        <w:rPr/>
        <w:t>established</w:t>
      </w:r>
      <w:r>
        <w:rPr>
          <w:spacing w:val="-11"/>
        </w:rPr>
        <w:t> </w:t>
      </w:r>
      <w:r>
        <w:rPr/>
        <w:t>standards</w:t>
      </w:r>
      <w:r>
        <w:rPr>
          <w:spacing w:val="-11"/>
        </w:rPr>
        <w:t> </w:t>
      </w:r>
      <w:r>
        <w:rPr/>
        <w:t>for</w:t>
      </w:r>
      <w:r>
        <w:rPr>
          <w:spacing w:val="-11"/>
        </w:rPr>
        <w:t> </w:t>
      </w:r>
      <w:r>
        <w:rPr/>
        <w:t>quality,</w:t>
      </w:r>
      <w:r>
        <w:rPr>
          <w:spacing w:val="-11"/>
        </w:rPr>
        <w:t> </w:t>
      </w:r>
      <w:r>
        <w:rPr/>
        <w:t>style,</w:t>
      </w:r>
      <w:r>
        <w:rPr>
          <w:spacing w:val="-11"/>
        </w:rPr>
        <w:t> </w:t>
      </w:r>
      <w:r>
        <w:rPr/>
        <w:t>and</w:t>
      </w:r>
      <w:r>
        <w:rPr>
          <w:spacing w:val="-11"/>
        </w:rPr>
        <w:t> </w:t>
      </w:r>
      <w:r>
        <w:rPr/>
        <w:t>service,</w:t>
      </w:r>
      <w:r>
        <w:rPr>
          <w:spacing w:val="-11"/>
        </w:rPr>
        <w:t> </w:t>
      </w:r>
      <w:r>
        <w:rPr/>
        <w:t>which</w:t>
      </w:r>
      <w:r>
        <w:rPr>
          <w:spacing w:val="-11"/>
        </w:rPr>
        <w:t> </w:t>
      </w:r>
      <w:r>
        <w:rPr/>
        <w:t>is</w:t>
      </w:r>
      <w:r>
        <w:rPr>
          <w:spacing w:val="-11"/>
        </w:rPr>
        <w:t> </w:t>
      </w:r>
      <w:r>
        <w:rPr/>
        <w:t>crucial</w:t>
      </w:r>
      <w:r>
        <w:rPr>
          <w:spacing w:val="-11"/>
        </w:rPr>
        <w:t> </w:t>
      </w:r>
      <w:r>
        <w:rPr/>
        <w:t>for</w:t>
      </w:r>
      <w:r>
        <w:rPr>
          <w:spacing w:val="-11"/>
        </w:rPr>
        <w:t> </w:t>
      </w:r>
      <w:r>
        <w:rPr/>
        <w:t>maintaining</w:t>
      </w:r>
      <w:r>
        <w:rPr>
          <w:spacing w:val="-11"/>
        </w:rPr>
        <w:t> </w:t>
      </w:r>
      <w:r>
        <w:rPr/>
        <w:t>the brand's reputation in the luxury market.</w:t>
      </w:r>
    </w:p>
    <w:p>
      <w:pPr>
        <w:pStyle w:val="BodyText"/>
        <w:spacing w:line="295" w:lineRule="auto" w:before="242"/>
        <w:ind w:left="150" w:right="802"/>
        <w:jc w:val="both"/>
      </w:pPr>
      <w:r>
        <w:rPr>
          <w:b/>
        </w:rPr>
        <w:t>Customer Service: </w:t>
      </w:r>
      <w:r>
        <w:rPr/>
        <w:t>A dedicated support system for brokers, landlords, and tenants to address inquiries, provide assistance, and maintain a seamless user experience on LuxuryApartments.com.</w:t>
      </w:r>
    </w:p>
    <w:sectPr>
      <w:pgSz w:w="11910" w:h="16840"/>
      <w:pgMar w:header="0" w:footer="450" w:top="780" w:bottom="640" w:left="7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06080">
              <wp:simplePos x="0" y="0"/>
              <wp:positionH relativeFrom="page">
                <wp:posOffset>514350</wp:posOffset>
              </wp:positionH>
              <wp:positionV relativeFrom="page">
                <wp:posOffset>10228209</wp:posOffset>
              </wp:positionV>
              <wp:extent cx="6531609" cy="95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531609" cy="9525"/>
                      </a:xfrm>
                      <a:custGeom>
                        <a:avLst/>
                        <a:gdLst/>
                        <a:ahLst/>
                        <a:cxnLst/>
                        <a:rect l="l" t="t" r="r" b="b"/>
                        <a:pathLst>
                          <a:path w="6531609" h="9525">
                            <a:moveTo>
                              <a:pt x="6531292" y="0"/>
                            </a:moveTo>
                            <a:lnTo>
                              <a:pt x="6425997" y="0"/>
                            </a:lnTo>
                            <a:lnTo>
                              <a:pt x="5775299" y="0"/>
                            </a:lnTo>
                            <a:lnTo>
                              <a:pt x="0" y="0"/>
                            </a:lnTo>
                            <a:lnTo>
                              <a:pt x="0" y="9525"/>
                            </a:lnTo>
                            <a:lnTo>
                              <a:pt x="5775299" y="9525"/>
                            </a:lnTo>
                            <a:lnTo>
                              <a:pt x="6425997" y="9525"/>
                            </a:lnTo>
                            <a:lnTo>
                              <a:pt x="6531292" y="9525"/>
                            </a:lnTo>
                            <a:lnTo>
                              <a:pt x="6531292" y="0"/>
                            </a:lnTo>
                            <a:close/>
                          </a:path>
                        </a:pathLst>
                      </a:custGeom>
                      <a:solidFill>
                        <a:srgbClr val="DFDFDF"/>
                      </a:solidFill>
                    </wps:spPr>
                    <wps:bodyPr wrap="square" lIns="0" tIns="0" rIns="0" bIns="0" rtlCol="0">
                      <a:prstTxWarp prst="textNoShape">
                        <a:avLst/>
                      </a:prstTxWarp>
                      <a:noAutofit/>
                    </wps:bodyPr>
                  </wps:wsp>
                </a:graphicData>
              </a:graphic>
            </wp:anchor>
          </w:drawing>
        </mc:Choice>
        <mc:Fallback>
          <w:pict>
            <v:shape style="position:absolute;margin-left:40.500004pt;margin-top:805.370789pt;width:514.3pt;height:.75pt;mso-position-horizontal-relative:page;mso-position-vertical-relative:page;z-index:-17510400" id="docshape3" coordorigin="810,16107" coordsize="10286,15" path="m11096,16107l10930,16107,9905,16107,810,16107,810,16122,9905,16122,10930,16122,11096,16122,11096,16107xe" filled="true" fillcolor="#dfdfdf" stroked="false">
              <v:path arrowok="t"/>
              <v:fill type="solid"/>
              <w10:wrap type="none"/>
            </v:shape>
          </w:pict>
        </mc:Fallback>
      </mc:AlternateContent>
    </w:r>
    <w:r>
      <w:rPr/>
      <mc:AlternateContent>
        <mc:Choice Requires="wps">
          <w:drawing>
            <wp:anchor distT="0" distB="0" distL="0" distR="0" allowOverlap="1" layoutInCell="1" locked="0" behindDoc="1" simplePos="0" relativeHeight="485806592">
              <wp:simplePos x="0" y="0"/>
              <wp:positionH relativeFrom="page">
                <wp:posOffset>501650</wp:posOffset>
              </wp:positionH>
              <wp:positionV relativeFrom="page">
                <wp:posOffset>10285687</wp:posOffset>
              </wp:positionV>
              <wp:extent cx="2303145" cy="1593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03145" cy="159385"/>
                      </a:xfrm>
                      <a:prstGeom prst="rect">
                        <a:avLst/>
                      </a:prstGeom>
                    </wps:spPr>
                    <wps:txbx>
                      <w:txbxContent>
                        <w:p>
                          <w:pPr>
                            <w:spacing w:before="18"/>
                            <w:ind w:left="20" w:right="0" w:firstLine="0"/>
                            <w:jc w:val="left"/>
                            <w:rPr>
                              <w:sz w:val="18"/>
                            </w:rPr>
                          </w:pPr>
                          <w:r>
                            <w:rPr>
                              <w:sz w:val="18"/>
                            </w:rPr>
                            <w:t>LuxuryApartments.com</w:t>
                          </w:r>
                          <w:r>
                            <w:rPr>
                              <w:spacing w:val="-7"/>
                              <w:sz w:val="18"/>
                            </w:rPr>
                            <w:t> </w:t>
                          </w:r>
                          <w:r>
                            <w:rPr>
                              <w:w w:val="85"/>
                              <w:sz w:val="18"/>
                            </w:rPr>
                            <w:t>|</w:t>
                          </w:r>
                          <w:r>
                            <w:rPr>
                              <w:spacing w:val="-6"/>
                              <w:sz w:val="18"/>
                            </w:rPr>
                            <w:t> </w:t>
                          </w:r>
                          <w:r>
                            <w:rPr>
                              <w:sz w:val="18"/>
                            </w:rPr>
                            <w:t>Business</w:t>
                          </w:r>
                          <w:r>
                            <w:rPr>
                              <w:spacing w:val="-6"/>
                              <w:sz w:val="18"/>
                            </w:rPr>
                            <w:t> </w:t>
                          </w:r>
                          <w:r>
                            <w:rPr>
                              <w:sz w:val="18"/>
                            </w:rPr>
                            <w:t>Plan</w:t>
                          </w:r>
                          <w:r>
                            <w:rPr>
                              <w:spacing w:val="-6"/>
                              <w:sz w:val="18"/>
                            </w:rPr>
                            <w:t> </w:t>
                          </w:r>
                          <w:r>
                            <w:rPr>
                              <w:spacing w:val="-4"/>
                              <w:sz w:val="18"/>
                            </w:rPr>
                            <w:t>2025</w:t>
                          </w:r>
                        </w:p>
                      </w:txbxContent>
                    </wps:txbx>
                    <wps:bodyPr wrap="square" lIns="0" tIns="0" rIns="0" bIns="0" rtlCol="0">
                      <a:noAutofit/>
                    </wps:bodyPr>
                  </wps:wsp>
                </a:graphicData>
              </a:graphic>
            </wp:anchor>
          </w:drawing>
        </mc:Choice>
        <mc:Fallback>
          <w:pict>
            <v:shape style="position:absolute;margin-left:39.5pt;margin-top:809.896667pt;width:181.35pt;height:12.55pt;mso-position-horizontal-relative:page;mso-position-vertical-relative:page;z-index:-17509888" type="#_x0000_t202" id="docshape4" filled="false" stroked="false">
              <v:textbox inset="0,0,0,0">
                <w:txbxContent>
                  <w:p>
                    <w:pPr>
                      <w:spacing w:before="18"/>
                      <w:ind w:left="20" w:right="0" w:firstLine="0"/>
                      <w:jc w:val="left"/>
                      <w:rPr>
                        <w:sz w:val="18"/>
                      </w:rPr>
                    </w:pPr>
                    <w:r>
                      <w:rPr>
                        <w:sz w:val="18"/>
                      </w:rPr>
                      <w:t>LuxuryApartments.com</w:t>
                    </w:r>
                    <w:r>
                      <w:rPr>
                        <w:spacing w:val="-7"/>
                        <w:sz w:val="18"/>
                      </w:rPr>
                      <w:t> </w:t>
                    </w:r>
                    <w:r>
                      <w:rPr>
                        <w:w w:val="85"/>
                        <w:sz w:val="18"/>
                      </w:rPr>
                      <w:t>|</w:t>
                    </w:r>
                    <w:r>
                      <w:rPr>
                        <w:spacing w:val="-6"/>
                        <w:sz w:val="18"/>
                      </w:rPr>
                      <w:t> </w:t>
                    </w:r>
                    <w:r>
                      <w:rPr>
                        <w:sz w:val="18"/>
                      </w:rPr>
                      <w:t>Business</w:t>
                    </w:r>
                    <w:r>
                      <w:rPr>
                        <w:spacing w:val="-6"/>
                        <w:sz w:val="18"/>
                      </w:rPr>
                      <w:t> </w:t>
                    </w:r>
                    <w:r>
                      <w:rPr>
                        <w:sz w:val="18"/>
                      </w:rPr>
                      <w:t>Plan</w:t>
                    </w:r>
                    <w:r>
                      <w:rPr>
                        <w:spacing w:val="-6"/>
                        <w:sz w:val="18"/>
                      </w:rPr>
                      <w:t> </w:t>
                    </w:r>
                    <w:r>
                      <w:rPr>
                        <w:spacing w:val="-4"/>
                        <w:sz w:val="18"/>
                      </w:rPr>
                      <w:t>2025</w:t>
                    </w:r>
                  </w:p>
                </w:txbxContent>
              </v:textbox>
              <w10:wrap type="none"/>
            </v:shape>
          </w:pict>
        </mc:Fallback>
      </mc:AlternateContent>
    </w:r>
    <w:r>
      <w:rPr/>
      <mc:AlternateContent>
        <mc:Choice Requires="wps">
          <w:drawing>
            <wp:anchor distT="0" distB="0" distL="0" distR="0" allowOverlap="1" layoutInCell="1" locked="0" behindDoc="1" simplePos="0" relativeHeight="485807104">
              <wp:simplePos x="0" y="0"/>
              <wp:positionH relativeFrom="page">
                <wp:posOffset>6646734</wp:posOffset>
              </wp:positionH>
              <wp:positionV relativeFrom="page">
                <wp:posOffset>10285687</wp:posOffset>
              </wp:positionV>
              <wp:extent cx="412115" cy="1593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12115" cy="159385"/>
                      </a:xfrm>
                      <a:prstGeom prst="rect">
                        <a:avLst/>
                      </a:prstGeom>
                    </wps:spPr>
                    <wps:txbx>
                      <w:txbxContent>
                        <w:p>
                          <w:pPr>
                            <w:spacing w:before="18"/>
                            <w:ind w:left="60" w:right="0" w:firstLine="0"/>
                            <w:jc w:val="left"/>
                            <w:rPr>
                              <w:sz w:val="18"/>
                            </w:rPr>
                          </w:pPr>
                          <w:r>
                            <w:rPr>
                              <w:spacing w:val="-2"/>
                              <w:sz w:val="18"/>
                            </w:rPr>
                            <w:fldChar w:fldCharType="begin"/>
                          </w:r>
                          <w:r>
                            <w:rPr>
                              <w:spacing w:val="-2"/>
                              <w:sz w:val="18"/>
                            </w:rPr>
                            <w:instrText> PAGE </w:instrText>
                          </w:r>
                          <w:r>
                            <w:rPr>
                              <w:spacing w:val="-2"/>
                              <w:sz w:val="18"/>
                            </w:rPr>
                            <w:fldChar w:fldCharType="separate"/>
                          </w:r>
                          <w:r>
                            <w:rPr>
                              <w:spacing w:val="-2"/>
                              <w:sz w:val="18"/>
                            </w:rPr>
                            <w:t>10</w:t>
                          </w:r>
                          <w:r>
                            <w:rPr>
                              <w:spacing w:val="-2"/>
                              <w:sz w:val="18"/>
                            </w:rPr>
                            <w:fldChar w:fldCharType="end"/>
                          </w:r>
                          <w:r>
                            <w:rPr>
                              <w:spacing w:val="-11"/>
                              <w:sz w:val="18"/>
                            </w:rPr>
                            <w:t> </w:t>
                          </w:r>
                          <w:r>
                            <w:rPr>
                              <w:spacing w:val="-2"/>
                              <w:sz w:val="18"/>
                            </w:rPr>
                            <w:t>/</w:t>
                          </w:r>
                          <w:r>
                            <w:rPr>
                              <w:spacing w:val="-11"/>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76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23.364929pt;margin-top:809.896667pt;width:32.4500pt;height:12.55pt;mso-position-horizontal-relative:page;mso-position-vertical-relative:page;z-index:-17509376" type="#_x0000_t202" id="docshape5" filled="false" stroked="false">
              <v:textbox inset="0,0,0,0">
                <w:txbxContent>
                  <w:p>
                    <w:pPr>
                      <w:spacing w:before="18"/>
                      <w:ind w:left="60" w:right="0" w:firstLine="0"/>
                      <w:jc w:val="left"/>
                      <w:rPr>
                        <w:sz w:val="18"/>
                      </w:rPr>
                    </w:pPr>
                    <w:r>
                      <w:rPr>
                        <w:spacing w:val="-2"/>
                        <w:sz w:val="18"/>
                      </w:rPr>
                      <w:fldChar w:fldCharType="begin"/>
                    </w:r>
                    <w:r>
                      <w:rPr>
                        <w:spacing w:val="-2"/>
                        <w:sz w:val="18"/>
                      </w:rPr>
                      <w:instrText> PAGE </w:instrText>
                    </w:r>
                    <w:r>
                      <w:rPr>
                        <w:spacing w:val="-2"/>
                        <w:sz w:val="18"/>
                      </w:rPr>
                      <w:fldChar w:fldCharType="separate"/>
                    </w:r>
                    <w:r>
                      <w:rPr>
                        <w:spacing w:val="-2"/>
                        <w:sz w:val="18"/>
                      </w:rPr>
                      <w:t>10</w:t>
                    </w:r>
                    <w:r>
                      <w:rPr>
                        <w:spacing w:val="-2"/>
                        <w:sz w:val="18"/>
                      </w:rPr>
                      <w:fldChar w:fldCharType="end"/>
                    </w:r>
                    <w:r>
                      <w:rPr>
                        <w:spacing w:val="-11"/>
                        <w:sz w:val="18"/>
                      </w:rPr>
                      <w:t> </w:t>
                    </w:r>
                    <w:r>
                      <w:rPr>
                        <w:spacing w:val="-2"/>
                        <w:sz w:val="18"/>
                      </w:rPr>
                      <w:t>/</w:t>
                    </w:r>
                    <w:r>
                      <w:rPr>
                        <w:spacing w:val="-11"/>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76</w:t>
                    </w:r>
                    <w:r>
                      <w:rPr>
                        <w:spacing w:val="-5"/>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3"/>
      <w:numFmt w:val="decimal"/>
      <w:lvlText w:val="%1"/>
      <w:lvlJc w:val="left"/>
      <w:pPr>
        <w:ind w:left="768" w:hanging="619"/>
        <w:jc w:val="left"/>
      </w:pPr>
      <w:rPr>
        <w:rFonts w:hint="default"/>
        <w:lang w:val="en-US" w:eastAsia="en-US" w:bidi="ar-SA"/>
      </w:rPr>
    </w:lvl>
    <w:lvl w:ilvl="1">
      <w:start w:val="1"/>
      <w:numFmt w:val="decimal"/>
      <w:lvlText w:val="%1.%2"/>
      <w:lvlJc w:val="left"/>
      <w:pPr>
        <w:ind w:left="768" w:hanging="619"/>
        <w:jc w:val="left"/>
      </w:pPr>
      <w:rPr>
        <w:rFonts w:hint="default" w:ascii="Trebuchet MS" w:hAnsi="Trebuchet MS" w:eastAsia="Trebuchet MS" w:cs="Trebuchet MS"/>
        <w:b w:val="0"/>
        <w:bCs w:val="0"/>
        <w:i w:val="0"/>
        <w:iCs w:val="0"/>
        <w:color w:val="1875D1"/>
        <w:spacing w:val="0"/>
        <w:w w:val="100"/>
        <w:sz w:val="28"/>
        <w:szCs w:val="28"/>
        <w:lang w:val="en-US" w:eastAsia="en-US" w:bidi="ar-SA"/>
      </w:rPr>
    </w:lvl>
    <w:lvl w:ilvl="2">
      <w:start w:val="0"/>
      <w:numFmt w:val="bullet"/>
      <w:lvlText w:val="•"/>
      <w:lvlJc w:val="left"/>
      <w:pPr>
        <w:ind w:left="2765" w:hanging="619"/>
      </w:pPr>
      <w:rPr>
        <w:rFonts w:hint="default"/>
        <w:lang w:val="en-US" w:eastAsia="en-US" w:bidi="ar-SA"/>
      </w:rPr>
    </w:lvl>
    <w:lvl w:ilvl="3">
      <w:start w:val="0"/>
      <w:numFmt w:val="bullet"/>
      <w:lvlText w:val="•"/>
      <w:lvlJc w:val="left"/>
      <w:pPr>
        <w:ind w:left="3767" w:hanging="619"/>
      </w:pPr>
      <w:rPr>
        <w:rFonts w:hint="default"/>
        <w:lang w:val="en-US" w:eastAsia="en-US" w:bidi="ar-SA"/>
      </w:rPr>
    </w:lvl>
    <w:lvl w:ilvl="4">
      <w:start w:val="0"/>
      <w:numFmt w:val="bullet"/>
      <w:lvlText w:val="•"/>
      <w:lvlJc w:val="left"/>
      <w:pPr>
        <w:ind w:left="4770" w:hanging="619"/>
      </w:pPr>
      <w:rPr>
        <w:rFonts w:hint="default"/>
        <w:lang w:val="en-US" w:eastAsia="en-US" w:bidi="ar-SA"/>
      </w:rPr>
    </w:lvl>
    <w:lvl w:ilvl="5">
      <w:start w:val="0"/>
      <w:numFmt w:val="bullet"/>
      <w:lvlText w:val="•"/>
      <w:lvlJc w:val="left"/>
      <w:pPr>
        <w:ind w:left="5772" w:hanging="619"/>
      </w:pPr>
      <w:rPr>
        <w:rFonts w:hint="default"/>
        <w:lang w:val="en-US" w:eastAsia="en-US" w:bidi="ar-SA"/>
      </w:rPr>
    </w:lvl>
    <w:lvl w:ilvl="6">
      <w:start w:val="0"/>
      <w:numFmt w:val="bullet"/>
      <w:lvlText w:val="•"/>
      <w:lvlJc w:val="left"/>
      <w:pPr>
        <w:ind w:left="6775" w:hanging="619"/>
      </w:pPr>
      <w:rPr>
        <w:rFonts w:hint="default"/>
        <w:lang w:val="en-US" w:eastAsia="en-US" w:bidi="ar-SA"/>
      </w:rPr>
    </w:lvl>
    <w:lvl w:ilvl="7">
      <w:start w:val="0"/>
      <w:numFmt w:val="bullet"/>
      <w:lvlText w:val="•"/>
      <w:lvlJc w:val="left"/>
      <w:pPr>
        <w:ind w:left="7777" w:hanging="619"/>
      </w:pPr>
      <w:rPr>
        <w:rFonts w:hint="default"/>
        <w:lang w:val="en-US" w:eastAsia="en-US" w:bidi="ar-SA"/>
      </w:rPr>
    </w:lvl>
    <w:lvl w:ilvl="8">
      <w:start w:val="0"/>
      <w:numFmt w:val="bullet"/>
      <w:lvlText w:val="•"/>
      <w:lvlJc w:val="left"/>
      <w:pPr>
        <w:ind w:left="8780" w:hanging="619"/>
      </w:pPr>
      <w:rPr>
        <w:rFonts w:hint="default"/>
        <w:lang w:val="en-US" w:eastAsia="en-US" w:bidi="ar-SA"/>
      </w:rPr>
    </w:lvl>
  </w:abstractNum>
  <w:abstractNum w:abstractNumId="26">
    <w:multiLevelType w:val="hybridMultilevel"/>
    <w:lvl w:ilvl="0">
      <w:start w:val="13"/>
      <w:numFmt w:val="decimal"/>
      <w:lvlText w:val="%1"/>
      <w:lvlJc w:val="left"/>
      <w:pPr>
        <w:ind w:left="775" w:hanging="625"/>
        <w:jc w:val="left"/>
      </w:pPr>
      <w:rPr>
        <w:rFonts w:hint="default"/>
        <w:lang w:val="en-US" w:eastAsia="en-US" w:bidi="ar-SA"/>
      </w:rPr>
    </w:lvl>
    <w:lvl w:ilvl="1">
      <w:start w:val="1"/>
      <w:numFmt w:val="decimal"/>
      <w:lvlText w:val="%1.%2"/>
      <w:lvlJc w:val="left"/>
      <w:pPr>
        <w:ind w:left="775" w:hanging="625"/>
        <w:jc w:val="left"/>
      </w:pPr>
      <w:rPr>
        <w:rFonts w:hint="default" w:ascii="Trebuchet MS" w:hAnsi="Trebuchet MS" w:eastAsia="Trebuchet MS" w:cs="Trebuchet MS"/>
        <w:b w:val="0"/>
        <w:bCs w:val="0"/>
        <w:i w:val="0"/>
        <w:iCs w:val="0"/>
        <w:color w:val="1875D1"/>
        <w:spacing w:val="0"/>
        <w:w w:val="102"/>
        <w:sz w:val="28"/>
        <w:szCs w:val="28"/>
        <w:lang w:val="en-US" w:eastAsia="en-US" w:bidi="ar-SA"/>
      </w:rPr>
    </w:lvl>
    <w:lvl w:ilvl="2">
      <w:start w:val="0"/>
      <w:numFmt w:val="bullet"/>
      <w:lvlText w:val="•"/>
      <w:lvlJc w:val="left"/>
      <w:pPr>
        <w:ind w:left="2781" w:hanging="625"/>
      </w:pPr>
      <w:rPr>
        <w:rFonts w:hint="default"/>
        <w:lang w:val="en-US" w:eastAsia="en-US" w:bidi="ar-SA"/>
      </w:rPr>
    </w:lvl>
    <w:lvl w:ilvl="3">
      <w:start w:val="0"/>
      <w:numFmt w:val="bullet"/>
      <w:lvlText w:val="•"/>
      <w:lvlJc w:val="left"/>
      <w:pPr>
        <w:ind w:left="3781" w:hanging="625"/>
      </w:pPr>
      <w:rPr>
        <w:rFonts w:hint="default"/>
        <w:lang w:val="en-US" w:eastAsia="en-US" w:bidi="ar-SA"/>
      </w:rPr>
    </w:lvl>
    <w:lvl w:ilvl="4">
      <w:start w:val="0"/>
      <w:numFmt w:val="bullet"/>
      <w:lvlText w:val="•"/>
      <w:lvlJc w:val="left"/>
      <w:pPr>
        <w:ind w:left="4782" w:hanging="625"/>
      </w:pPr>
      <w:rPr>
        <w:rFonts w:hint="default"/>
        <w:lang w:val="en-US" w:eastAsia="en-US" w:bidi="ar-SA"/>
      </w:rPr>
    </w:lvl>
    <w:lvl w:ilvl="5">
      <w:start w:val="0"/>
      <w:numFmt w:val="bullet"/>
      <w:lvlText w:val="•"/>
      <w:lvlJc w:val="left"/>
      <w:pPr>
        <w:ind w:left="5782" w:hanging="625"/>
      </w:pPr>
      <w:rPr>
        <w:rFonts w:hint="default"/>
        <w:lang w:val="en-US" w:eastAsia="en-US" w:bidi="ar-SA"/>
      </w:rPr>
    </w:lvl>
    <w:lvl w:ilvl="6">
      <w:start w:val="0"/>
      <w:numFmt w:val="bullet"/>
      <w:lvlText w:val="•"/>
      <w:lvlJc w:val="left"/>
      <w:pPr>
        <w:ind w:left="6783" w:hanging="625"/>
      </w:pPr>
      <w:rPr>
        <w:rFonts w:hint="default"/>
        <w:lang w:val="en-US" w:eastAsia="en-US" w:bidi="ar-SA"/>
      </w:rPr>
    </w:lvl>
    <w:lvl w:ilvl="7">
      <w:start w:val="0"/>
      <w:numFmt w:val="bullet"/>
      <w:lvlText w:val="•"/>
      <w:lvlJc w:val="left"/>
      <w:pPr>
        <w:ind w:left="7783" w:hanging="625"/>
      </w:pPr>
      <w:rPr>
        <w:rFonts w:hint="default"/>
        <w:lang w:val="en-US" w:eastAsia="en-US" w:bidi="ar-SA"/>
      </w:rPr>
    </w:lvl>
    <w:lvl w:ilvl="8">
      <w:start w:val="0"/>
      <w:numFmt w:val="bullet"/>
      <w:lvlText w:val="•"/>
      <w:lvlJc w:val="left"/>
      <w:pPr>
        <w:ind w:left="8784" w:hanging="625"/>
      </w:pPr>
      <w:rPr>
        <w:rFonts w:hint="default"/>
        <w:lang w:val="en-US" w:eastAsia="en-US" w:bidi="ar-SA"/>
      </w:rPr>
    </w:lvl>
  </w:abstractNum>
  <w:abstractNum w:abstractNumId="25">
    <w:multiLevelType w:val="hybridMultilevel"/>
    <w:lvl w:ilvl="0">
      <w:start w:val="12"/>
      <w:numFmt w:val="decimal"/>
      <w:lvlText w:val="%1"/>
      <w:lvlJc w:val="left"/>
      <w:pPr>
        <w:ind w:left="768" w:hanging="619"/>
        <w:jc w:val="left"/>
      </w:pPr>
      <w:rPr>
        <w:rFonts w:hint="default"/>
        <w:lang w:val="en-US" w:eastAsia="en-US" w:bidi="ar-SA"/>
      </w:rPr>
    </w:lvl>
    <w:lvl w:ilvl="1">
      <w:start w:val="1"/>
      <w:numFmt w:val="decimal"/>
      <w:lvlText w:val="%1.%2"/>
      <w:lvlJc w:val="left"/>
      <w:pPr>
        <w:ind w:left="768" w:hanging="619"/>
        <w:jc w:val="left"/>
      </w:pPr>
      <w:rPr>
        <w:rFonts w:hint="default" w:ascii="Trebuchet MS" w:hAnsi="Trebuchet MS" w:eastAsia="Trebuchet MS" w:cs="Trebuchet MS"/>
        <w:b w:val="0"/>
        <w:bCs w:val="0"/>
        <w:i w:val="0"/>
        <w:iCs w:val="0"/>
        <w:color w:val="1875D1"/>
        <w:spacing w:val="0"/>
        <w:w w:val="100"/>
        <w:sz w:val="28"/>
        <w:szCs w:val="28"/>
        <w:lang w:val="en-US" w:eastAsia="en-US" w:bidi="ar-SA"/>
      </w:rPr>
    </w:lvl>
    <w:lvl w:ilvl="2">
      <w:start w:val="0"/>
      <w:numFmt w:val="bullet"/>
      <w:lvlText w:val="•"/>
      <w:lvlJc w:val="left"/>
      <w:pPr>
        <w:ind w:left="750" w:hanging="132"/>
      </w:pPr>
      <w:rPr>
        <w:rFonts w:hint="default" w:ascii="Trebuchet MS" w:hAnsi="Trebuchet MS" w:eastAsia="Trebuchet MS" w:cs="Trebuchet MS"/>
        <w:b w:val="0"/>
        <w:bCs w:val="0"/>
        <w:i w:val="0"/>
        <w:iCs w:val="0"/>
        <w:spacing w:val="0"/>
        <w:w w:val="65"/>
        <w:sz w:val="22"/>
        <w:szCs w:val="22"/>
        <w:lang w:val="en-US" w:eastAsia="en-US" w:bidi="ar-SA"/>
      </w:rPr>
    </w:lvl>
    <w:lvl w:ilvl="3">
      <w:start w:val="0"/>
      <w:numFmt w:val="bullet"/>
      <w:lvlText w:val="•"/>
      <w:lvlJc w:val="left"/>
      <w:pPr>
        <w:ind w:left="3767" w:hanging="132"/>
      </w:pPr>
      <w:rPr>
        <w:rFonts w:hint="default"/>
        <w:lang w:val="en-US" w:eastAsia="en-US" w:bidi="ar-SA"/>
      </w:rPr>
    </w:lvl>
    <w:lvl w:ilvl="4">
      <w:start w:val="0"/>
      <w:numFmt w:val="bullet"/>
      <w:lvlText w:val="•"/>
      <w:lvlJc w:val="left"/>
      <w:pPr>
        <w:ind w:left="4770" w:hanging="132"/>
      </w:pPr>
      <w:rPr>
        <w:rFonts w:hint="default"/>
        <w:lang w:val="en-US" w:eastAsia="en-US" w:bidi="ar-SA"/>
      </w:rPr>
    </w:lvl>
    <w:lvl w:ilvl="5">
      <w:start w:val="0"/>
      <w:numFmt w:val="bullet"/>
      <w:lvlText w:val="•"/>
      <w:lvlJc w:val="left"/>
      <w:pPr>
        <w:ind w:left="5772" w:hanging="132"/>
      </w:pPr>
      <w:rPr>
        <w:rFonts w:hint="default"/>
        <w:lang w:val="en-US" w:eastAsia="en-US" w:bidi="ar-SA"/>
      </w:rPr>
    </w:lvl>
    <w:lvl w:ilvl="6">
      <w:start w:val="0"/>
      <w:numFmt w:val="bullet"/>
      <w:lvlText w:val="•"/>
      <w:lvlJc w:val="left"/>
      <w:pPr>
        <w:ind w:left="6775" w:hanging="132"/>
      </w:pPr>
      <w:rPr>
        <w:rFonts w:hint="default"/>
        <w:lang w:val="en-US" w:eastAsia="en-US" w:bidi="ar-SA"/>
      </w:rPr>
    </w:lvl>
    <w:lvl w:ilvl="7">
      <w:start w:val="0"/>
      <w:numFmt w:val="bullet"/>
      <w:lvlText w:val="•"/>
      <w:lvlJc w:val="left"/>
      <w:pPr>
        <w:ind w:left="7777" w:hanging="132"/>
      </w:pPr>
      <w:rPr>
        <w:rFonts w:hint="default"/>
        <w:lang w:val="en-US" w:eastAsia="en-US" w:bidi="ar-SA"/>
      </w:rPr>
    </w:lvl>
    <w:lvl w:ilvl="8">
      <w:start w:val="0"/>
      <w:numFmt w:val="bullet"/>
      <w:lvlText w:val="•"/>
      <w:lvlJc w:val="left"/>
      <w:pPr>
        <w:ind w:left="8780" w:hanging="132"/>
      </w:pPr>
      <w:rPr>
        <w:rFonts w:hint="default"/>
        <w:lang w:val="en-US" w:eastAsia="en-US" w:bidi="ar-SA"/>
      </w:rPr>
    </w:lvl>
  </w:abstractNum>
  <w:abstractNum w:abstractNumId="24">
    <w:multiLevelType w:val="hybridMultilevel"/>
    <w:lvl w:ilvl="0">
      <w:start w:val="12"/>
      <w:numFmt w:val="decimal"/>
      <w:lvlText w:val="%1"/>
      <w:lvlJc w:val="left"/>
      <w:pPr>
        <w:ind w:left="775" w:hanging="625"/>
        <w:jc w:val="left"/>
      </w:pPr>
      <w:rPr>
        <w:rFonts w:hint="default"/>
        <w:lang w:val="en-US" w:eastAsia="en-US" w:bidi="ar-SA"/>
      </w:rPr>
    </w:lvl>
    <w:lvl w:ilvl="1">
      <w:start w:val="1"/>
      <w:numFmt w:val="decimal"/>
      <w:lvlText w:val="%1.%2"/>
      <w:lvlJc w:val="left"/>
      <w:pPr>
        <w:ind w:left="775" w:hanging="625"/>
        <w:jc w:val="left"/>
      </w:pPr>
      <w:rPr>
        <w:rFonts w:hint="default" w:ascii="Trebuchet MS" w:hAnsi="Trebuchet MS" w:eastAsia="Trebuchet MS" w:cs="Trebuchet MS"/>
        <w:b w:val="0"/>
        <w:bCs w:val="0"/>
        <w:i w:val="0"/>
        <w:iCs w:val="0"/>
        <w:color w:val="1875D1"/>
        <w:spacing w:val="0"/>
        <w:w w:val="102"/>
        <w:sz w:val="28"/>
        <w:szCs w:val="28"/>
        <w:lang w:val="en-US" w:eastAsia="en-US" w:bidi="ar-SA"/>
      </w:rPr>
    </w:lvl>
    <w:lvl w:ilvl="2">
      <w:start w:val="0"/>
      <w:numFmt w:val="bullet"/>
      <w:lvlText w:val="•"/>
      <w:lvlJc w:val="left"/>
      <w:pPr>
        <w:ind w:left="2781" w:hanging="625"/>
      </w:pPr>
      <w:rPr>
        <w:rFonts w:hint="default"/>
        <w:lang w:val="en-US" w:eastAsia="en-US" w:bidi="ar-SA"/>
      </w:rPr>
    </w:lvl>
    <w:lvl w:ilvl="3">
      <w:start w:val="0"/>
      <w:numFmt w:val="bullet"/>
      <w:lvlText w:val="•"/>
      <w:lvlJc w:val="left"/>
      <w:pPr>
        <w:ind w:left="3781" w:hanging="625"/>
      </w:pPr>
      <w:rPr>
        <w:rFonts w:hint="default"/>
        <w:lang w:val="en-US" w:eastAsia="en-US" w:bidi="ar-SA"/>
      </w:rPr>
    </w:lvl>
    <w:lvl w:ilvl="4">
      <w:start w:val="0"/>
      <w:numFmt w:val="bullet"/>
      <w:lvlText w:val="•"/>
      <w:lvlJc w:val="left"/>
      <w:pPr>
        <w:ind w:left="4782" w:hanging="625"/>
      </w:pPr>
      <w:rPr>
        <w:rFonts w:hint="default"/>
        <w:lang w:val="en-US" w:eastAsia="en-US" w:bidi="ar-SA"/>
      </w:rPr>
    </w:lvl>
    <w:lvl w:ilvl="5">
      <w:start w:val="0"/>
      <w:numFmt w:val="bullet"/>
      <w:lvlText w:val="•"/>
      <w:lvlJc w:val="left"/>
      <w:pPr>
        <w:ind w:left="5782" w:hanging="625"/>
      </w:pPr>
      <w:rPr>
        <w:rFonts w:hint="default"/>
        <w:lang w:val="en-US" w:eastAsia="en-US" w:bidi="ar-SA"/>
      </w:rPr>
    </w:lvl>
    <w:lvl w:ilvl="6">
      <w:start w:val="0"/>
      <w:numFmt w:val="bullet"/>
      <w:lvlText w:val="•"/>
      <w:lvlJc w:val="left"/>
      <w:pPr>
        <w:ind w:left="6783" w:hanging="625"/>
      </w:pPr>
      <w:rPr>
        <w:rFonts w:hint="default"/>
        <w:lang w:val="en-US" w:eastAsia="en-US" w:bidi="ar-SA"/>
      </w:rPr>
    </w:lvl>
    <w:lvl w:ilvl="7">
      <w:start w:val="0"/>
      <w:numFmt w:val="bullet"/>
      <w:lvlText w:val="•"/>
      <w:lvlJc w:val="left"/>
      <w:pPr>
        <w:ind w:left="7783" w:hanging="625"/>
      </w:pPr>
      <w:rPr>
        <w:rFonts w:hint="default"/>
        <w:lang w:val="en-US" w:eastAsia="en-US" w:bidi="ar-SA"/>
      </w:rPr>
    </w:lvl>
    <w:lvl w:ilvl="8">
      <w:start w:val="0"/>
      <w:numFmt w:val="bullet"/>
      <w:lvlText w:val="•"/>
      <w:lvlJc w:val="left"/>
      <w:pPr>
        <w:ind w:left="8784" w:hanging="625"/>
      </w:pPr>
      <w:rPr>
        <w:rFonts w:hint="default"/>
        <w:lang w:val="en-US" w:eastAsia="en-US" w:bidi="ar-SA"/>
      </w:rPr>
    </w:lvl>
  </w:abstractNum>
  <w:abstractNum w:abstractNumId="23">
    <w:multiLevelType w:val="hybridMultilevel"/>
    <w:lvl w:ilvl="0">
      <w:start w:val="11"/>
      <w:numFmt w:val="decimal"/>
      <w:lvlText w:val="%1"/>
      <w:lvlJc w:val="left"/>
      <w:pPr>
        <w:ind w:left="768" w:hanging="619"/>
        <w:jc w:val="left"/>
      </w:pPr>
      <w:rPr>
        <w:rFonts w:hint="default"/>
        <w:lang w:val="en-US" w:eastAsia="en-US" w:bidi="ar-SA"/>
      </w:rPr>
    </w:lvl>
    <w:lvl w:ilvl="1">
      <w:start w:val="1"/>
      <w:numFmt w:val="decimal"/>
      <w:lvlText w:val="%1.%2"/>
      <w:lvlJc w:val="left"/>
      <w:pPr>
        <w:ind w:left="768" w:hanging="619"/>
        <w:jc w:val="left"/>
      </w:pPr>
      <w:rPr>
        <w:rFonts w:hint="default" w:ascii="Trebuchet MS" w:hAnsi="Trebuchet MS" w:eastAsia="Trebuchet MS" w:cs="Trebuchet MS"/>
        <w:b w:val="0"/>
        <w:bCs w:val="0"/>
        <w:i w:val="0"/>
        <w:iCs w:val="0"/>
        <w:color w:val="1875D1"/>
        <w:spacing w:val="0"/>
        <w:w w:val="100"/>
        <w:sz w:val="28"/>
        <w:szCs w:val="28"/>
        <w:lang w:val="en-US" w:eastAsia="en-US" w:bidi="ar-SA"/>
      </w:rPr>
    </w:lvl>
    <w:lvl w:ilvl="2">
      <w:start w:val="0"/>
      <w:numFmt w:val="bullet"/>
      <w:lvlText w:val="•"/>
      <w:lvlJc w:val="left"/>
      <w:pPr>
        <w:ind w:left="750" w:hanging="132"/>
      </w:pPr>
      <w:rPr>
        <w:rFonts w:hint="default" w:ascii="Trebuchet MS" w:hAnsi="Trebuchet MS" w:eastAsia="Trebuchet MS" w:cs="Trebuchet MS"/>
        <w:b w:val="0"/>
        <w:bCs w:val="0"/>
        <w:i w:val="0"/>
        <w:iCs w:val="0"/>
        <w:spacing w:val="0"/>
        <w:w w:val="65"/>
        <w:sz w:val="22"/>
        <w:szCs w:val="22"/>
        <w:lang w:val="en-US" w:eastAsia="en-US" w:bidi="ar-SA"/>
      </w:rPr>
    </w:lvl>
    <w:lvl w:ilvl="3">
      <w:start w:val="0"/>
      <w:numFmt w:val="bullet"/>
      <w:lvlText w:val="•"/>
      <w:lvlJc w:val="left"/>
      <w:pPr>
        <w:ind w:left="3767" w:hanging="132"/>
      </w:pPr>
      <w:rPr>
        <w:rFonts w:hint="default"/>
        <w:lang w:val="en-US" w:eastAsia="en-US" w:bidi="ar-SA"/>
      </w:rPr>
    </w:lvl>
    <w:lvl w:ilvl="4">
      <w:start w:val="0"/>
      <w:numFmt w:val="bullet"/>
      <w:lvlText w:val="•"/>
      <w:lvlJc w:val="left"/>
      <w:pPr>
        <w:ind w:left="4770" w:hanging="132"/>
      </w:pPr>
      <w:rPr>
        <w:rFonts w:hint="default"/>
        <w:lang w:val="en-US" w:eastAsia="en-US" w:bidi="ar-SA"/>
      </w:rPr>
    </w:lvl>
    <w:lvl w:ilvl="5">
      <w:start w:val="0"/>
      <w:numFmt w:val="bullet"/>
      <w:lvlText w:val="•"/>
      <w:lvlJc w:val="left"/>
      <w:pPr>
        <w:ind w:left="5772" w:hanging="132"/>
      </w:pPr>
      <w:rPr>
        <w:rFonts w:hint="default"/>
        <w:lang w:val="en-US" w:eastAsia="en-US" w:bidi="ar-SA"/>
      </w:rPr>
    </w:lvl>
    <w:lvl w:ilvl="6">
      <w:start w:val="0"/>
      <w:numFmt w:val="bullet"/>
      <w:lvlText w:val="•"/>
      <w:lvlJc w:val="left"/>
      <w:pPr>
        <w:ind w:left="6775" w:hanging="132"/>
      </w:pPr>
      <w:rPr>
        <w:rFonts w:hint="default"/>
        <w:lang w:val="en-US" w:eastAsia="en-US" w:bidi="ar-SA"/>
      </w:rPr>
    </w:lvl>
    <w:lvl w:ilvl="7">
      <w:start w:val="0"/>
      <w:numFmt w:val="bullet"/>
      <w:lvlText w:val="•"/>
      <w:lvlJc w:val="left"/>
      <w:pPr>
        <w:ind w:left="7777" w:hanging="132"/>
      </w:pPr>
      <w:rPr>
        <w:rFonts w:hint="default"/>
        <w:lang w:val="en-US" w:eastAsia="en-US" w:bidi="ar-SA"/>
      </w:rPr>
    </w:lvl>
    <w:lvl w:ilvl="8">
      <w:start w:val="0"/>
      <w:numFmt w:val="bullet"/>
      <w:lvlText w:val="•"/>
      <w:lvlJc w:val="left"/>
      <w:pPr>
        <w:ind w:left="8780" w:hanging="132"/>
      </w:pPr>
      <w:rPr>
        <w:rFonts w:hint="default"/>
        <w:lang w:val="en-US" w:eastAsia="en-US" w:bidi="ar-SA"/>
      </w:rPr>
    </w:lvl>
  </w:abstractNum>
  <w:abstractNum w:abstractNumId="22">
    <w:multiLevelType w:val="hybridMultilevel"/>
    <w:lvl w:ilvl="0">
      <w:start w:val="11"/>
      <w:numFmt w:val="decimal"/>
      <w:lvlText w:val="%1"/>
      <w:lvlJc w:val="left"/>
      <w:pPr>
        <w:ind w:left="775" w:hanging="625"/>
        <w:jc w:val="left"/>
      </w:pPr>
      <w:rPr>
        <w:rFonts w:hint="default"/>
        <w:lang w:val="en-US" w:eastAsia="en-US" w:bidi="ar-SA"/>
      </w:rPr>
    </w:lvl>
    <w:lvl w:ilvl="1">
      <w:start w:val="1"/>
      <w:numFmt w:val="decimal"/>
      <w:lvlText w:val="%1.%2"/>
      <w:lvlJc w:val="left"/>
      <w:pPr>
        <w:ind w:left="775" w:hanging="625"/>
        <w:jc w:val="left"/>
      </w:pPr>
      <w:rPr>
        <w:rFonts w:hint="default" w:ascii="Trebuchet MS" w:hAnsi="Trebuchet MS" w:eastAsia="Trebuchet MS" w:cs="Trebuchet MS"/>
        <w:b w:val="0"/>
        <w:bCs w:val="0"/>
        <w:i w:val="0"/>
        <w:iCs w:val="0"/>
        <w:color w:val="1875D1"/>
        <w:spacing w:val="0"/>
        <w:w w:val="102"/>
        <w:sz w:val="28"/>
        <w:szCs w:val="28"/>
        <w:lang w:val="en-US" w:eastAsia="en-US" w:bidi="ar-SA"/>
      </w:rPr>
    </w:lvl>
    <w:lvl w:ilvl="2">
      <w:start w:val="0"/>
      <w:numFmt w:val="bullet"/>
      <w:lvlText w:val="•"/>
      <w:lvlJc w:val="left"/>
      <w:pPr>
        <w:ind w:left="2781" w:hanging="625"/>
      </w:pPr>
      <w:rPr>
        <w:rFonts w:hint="default"/>
        <w:lang w:val="en-US" w:eastAsia="en-US" w:bidi="ar-SA"/>
      </w:rPr>
    </w:lvl>
    <w:lvl w:ilvl="3">
      <w:start w:val="0"/>
      <w:numFmt w:val="bullet"/>
      <w:lvlText w:val="•"/>
      <w:lvlJc w:val="left"/>
      <w:pPr>
        <w:ind w:left="3781" w:hanging="625"/>
      </w:pPr>
      <w:rPr>
        <w:rFonts w:hint="default"/>
        <w:lang w:val="en-US" w:eastAsia="en-US" w:bidi="ar-SA"/>
      </w:rPr>
    </w:lvl>
    <w:lvl w:ilvl="4">
      <w:start w:val="0"/>
      <w:numFmt w:val="bullet"/>
      <w:lvlText w:val="•"/>
      <w:lvlJc w:val="left"/>
      <w:pPr>
        <w:ind w:left="4782" w:hanging="625"/>
      </w:pPr>
      <w:rPr>
        <w:rFonts w:hint="default"/>
        <w:lang w:val="en-US" w:eastAsia="en-US" w:bidi="ar-SA"/>
      </w:rPr>
    </w:lvl>
    <w:lvl w:ilvl="5">
      <w:start w:val="0"/>
      <w:numFmt w:val="bullet"/>
      <w:lvlText w:val="•"/>
      <w:lvlJc w:val="left"/>
      <w:pPr>
        <w:ind w:left="5782" w:hanging="625"/>
      </w:pPr>
      <w:rPr>
        <w:rFonts w:hint="default"/>
        <w:lang w:val="en-US" w:eastAsia="en-US" w:bidi="ar-SA"/>
      </w:rPr>
    </w:lvl>
    <w:lvl w:ilvl="6">
      <w:start w:val="0"/>
      <w:numFmt w:val="bullet"/>
      <w:lvlText w:val="•"/>
      <w:lvlJc w:val="left"/>
      <w:pPr>
        <w:ind w:left="6783" w:hanging="625"/>
      </w:pPr>
      <w:rPr>
        <w:rFonts w:hint="default"/>
        <w:lang w:val="en-US" w:eastAsia="en-US" w:bidi="ar-SA"/>
      </w:rPr>
    </w:lvl>
    <w:lvl w:ilvl="7">
      <w:start w:val="0"/>
      <w:numFmt w:val="bullet"/>
      <w:lvlText w:val="•"/>
      <w:lvlJc w:val="left"/>
      <w:pPr>
        <w:ind w:left="7783" w:hanging="625"/>
      </w:pPr>
      <w:rPr>
        <w:rFonts w:hint="default"/>
        <w:lang w:val="en-US" w:eastAsia="en-US" w:bidi="ar-SA"/>
      </w:rPr>
    </w:lvl>
    <w:lvl w:ilvl="8">
      <w:start w:val="0"/>
      <w:numFmt w:val="bullet"/>
      <w:lvlText w:val="•"/>
      <w:lvlJc w:val="left"/>
      <w:pPr>
        <w:ind w:left="8784" w:hanging="625"/>
      </w:pPr>
      <w:rPr>
        <w:rFonts w:hint="default"/>
        <w:lang w:val="en-US" w:eastAsia="en-US" w:bidi="ar-SA"/>
      </w:rPr>
    </w:lvl>
  </w:abstractNum>
  <w:abstractNum w:abstractNumId="21">
    <w:multiLevelType w:val="hybridMultilevel"/>
    <w:lvl w:ilvl="0">
      <w:start w:val="10"/>
      <w:numFmt w:val="decimal"/>
      <w:lvlText w:val="%1"/>
      <w:lvlJc w:val="left"/>
      <w:pPr>
        <w:ind w:left="768" w:hanging="619"/>
        <w:jc w:val="left"/>
      </w:pPr>
      <w:rPr>
        <w:rFonts w:hint="default"/>
        <w:lang w:val="en-US" w:eastAsia="en-US" w:bidi="ar-SA"/>
      </w:rPr>
    </w:lvl>
    <w:lvl w:ilvl="1">
      <w:start w:val="1"/>
      <w:numFmt w:val="decimal"/>
      <w:lvlText w:val="%1.%2"/>
      <w:lvlJc w:val="left"/>
      <w:pPr>
        <w:ind w:left="768" w:hanging="619"/>
        <w:jc w:val="left"/>
      </w:pPr>
      <w:rPr>
        <w:rFonts w:hint="default" w:ascii="Trebuchet MS" w:hAnsi="Trebuchet MS" w:eastAsia="Trebuchet MS" w:cs="Trebuchet MS"/>
        <w:b w:val="0"/>
        <w:bCs w:val="0"/>
        <w:i w:val="0"/>
        <w:iCs w:val="0"/>
        <w:color w:val="1875D1"/>
        <w:spacing w:val="0"/>
        <w:w w:val="100"/>
        <w:sz w:val="28"/>
        <w:szCs w:val="28"/>
        <w:lang w:val="en-US" w:eastAsia="en-US" w:bidi="ar-SA"/>
      </w:rPr>
    </w:lvl>
    <w:lvl w:ilvl="2">
      <w:start w:val="0"/>
      <w:numFmt w:val="bullet"/>
      <w:lvlText w:val="•"/>
      <w:lvlJc w:val="left"/>
      <w:pPr>
        <w:ind w:left="750" w:hanging="132"/>
      </w:pPr>
      <w:rPr>
        <w:rFonts w:hint="default" w:ascii="Trebuchet MS" w:hAnsi="Trebuchet MS" w:eastAsia="Trebuchet MS" w:cs="Trebuchet MS"/>
        <w:b w:val="0"/>
        <w:bCs w:val="0"/>
        <w:i w:val="0"/>
        <w:iCs w:val="0"/>
        <w:spacing w:val="0"/>
        <w:w w:val="65"/>
        <w:sz w:val="22"/>
        <w:szCs w:val="22"/>
        <w:lang w:val="en-US" w:eastAsia="en-US" w:bidi="ar-SA"/>
      </w:rPr>
    </w:lvl>
    <w:lvl w:ilvl="3">
      <w:start w:val="0"/>
      <w:numFmt w:val="bullet"/>
      <w:lvlText w:val="•"/>
      <w:lvlJc w:val="left"/>
      <w:pPr>
        <w:ind w:left="3767" w:hanging="132"/>
      </w:pPr>
      <w:rPr>
        <w:rFonts w:hint="default"/>
        <w:lang w:val="en-US" w:eastAsia="en-US" w:bidi="ar-SA"/>
      </w:rPr>
    </w:lvl>
    <w:lvl w:ilvl="4">
      <w:start w:val="0"/>
      <w:numFmt w:val="bullet"/>
      <w:lvlText w:val="•"/>
      <w:lvlJc w:val="left"/>
      <w:pPr>
        <w:ind w:left="4770" w:hanging="132"/>
      </w:pPr>
      <w:rPr>
        <w:rFonts w:hint="default"/>
        <w:lang w:val="en-US" w:eastAsia="en-US" w:bidi="ar-SA"/>
      </w:rPr>
    </w:lvl>
    <w:lvl w:ilvl="5">
      <w:start w:val="0"/>
      <w:numFmt w:val="bullet"/>
      <w:lvlText w:val="•"/>
      <w:lvlJc w:val="left"/>
      <w:pPr>
        <w:ind w:left="5772" w:hanging="132"/>
      </w:pPr>
      <w:rPr>
        <w:rFonts w:hint="default"/>
        <w:lang w:val="en-US" w:eastAsia="en-US" w:bidi="ar-SA"/>
      </w:rPr>
    </w:lvl>
    <w:lvl w:ilvl="6">
      <w:start w:val="0"/>
      <w:numFmt w:val="bullet"/>
      <w:lvlText w:val="•"/>
      <w:lvlJc w:val="left"/>
      <w:pPr>
        <w:ind w:left="6775" w:hanging="132"/>
      </w:pPr>
      <w:rPr>
        <w:rFonts w:hint="default"/>
        <w:lang w:val="en-US" w:eastAsia="en-US" w:bidi="ar-SA"/>
      </w:rPr>
    </w:lvl>
    <w:lvl w:ilvl="7">
      <w:start w:val="0"/>
      <w:numFmt w:val="bullet"/>
      <w:lvlText w:val="•"/>
      <w:lvlJc w:val="left"/>
      <w:pPr>
        <w:ind w:left="7777" w:hanging="132"/>
      </w:pPr>
      <w:rPr>
        <w:rFonts w:hint="default"/>
        <w:lang w:val="en-US" w:eastAsia="en-US" w:bidi="ar-SA"/>
      </w:rPr>
    </w:lvl>
    <w:lvl w:ilvl="8">
      <w:start w:val="0"/>
      <w:numFmt w:val="bullet"/>
      <w:lvlText w:val="•"/>
      <w:lvlJc w:val="left"/>
      <w:pPr>
        <w:ind w:left="8780" w:hanging="132"/>
      </w:pPr>
      <w:rPr>
        <w:rFonts w:hint="default"/>
        <w:lang w:val="en-US" w:eastAsia="en-US" w:bidi="ar-SA"/>
      </w:rPr>
    </w:lvl>
  </w:abstractNum>
  <w:abstractNum w:abstractNumId="20">
    <w:multiLevelType w:val="hybridMultilevel"/>
    <w:lvl w:ilvl="0">
      <w:start w:val="10"/>
      <w:numFmt w:val="decimal"/>
      <w:lvlText w:val="%1"/>
      <w:lvlJc w:val="left"/>
      <w:pPr>
        <w:ind w:left="775" w:hanging="625"/>
        <w:jc w:val="left"/>
      </w:pPr>
      <w:rPr>
        <w:rFonts w:hint="default"/>
        <w:lang w:val="en-US" w:eastAsia="en-US" w:bidi="ar-SA"/>
      </w:rPr>
    </w:lvl>
    <w:lvl w:ilvl="1">
      <w:start w:val="1"/>
      <w:numFmt w:val="decimal"/>
      <w:lvlText w:val="%1.%2"/>
      <w:lvlJc w:val="left"/>
      <w:pPr>
        <w:ind w:left="775" w:hanging="625"/>
        <w:jc w:val="left"/>
      </w:pPr>
      <w:rPr>
        <w:rFonts w:hint="default" w:ascii="Trebuchet MS" w:hAnsi="Trebuchet MS" w:eastAsia="Trebuchet MS" w:cs="Trebuchet MS"/>
        <w:b w:val="0"/>
        <w:bCs w:val="0"/>
        <w:i w:val="0"/>
        <w:iCs w:val="0"/>
        <w:color w:val="1875D1"/>
        <w:spacing w:val="0"/>
        <w:w w:val="102"/>
        <w:sz w:val="28"/>
        <w:szCs w:val="28"/>
        <w:lang w:val="en-US" w:eastAsia="en-US" w:bidi="ar-SA"/>
      </w:rPr>
    </w:lvl>
    <w:lvl w:ilvl="2">
      <w:start w:val="0"/>
      <w:numFmt w:val="bullet"/>
      <w:lvlText w:val="•"/>
      <w:lvlJc w:val="left"/>
      <w:pPr>
        <w:ind w:left="2781" w:hanging="625"/>
      </w:pPr>
      <w:rPr>
        <w:rFonts w:hint="default"/>
        <w:lang w:val="en-US" w:eastAsia="en-US" w:bidi="ar-SA"/>
      </w:rPr>
    </w:lvl>
    <w:lvl w:ilvl="3">
      <w:start w:val="0"/>
      <w:numFmt w:val="bullet"/>
      <w:lvlText w:val="•"/>
      <w:lvlJc w:val="left"/>
      <w:pPr>
        <w:ind w:left="3781" w:hanging="625"/>
      </w:pPr>
      <w:rPr>
        <w:rFonts w:hint="default"/>
        <w:lang w:val="en-US" w:eastAsia="en-US" w:bidi="ar-SA"/>
      </w:rPr>
    </w:lvl>
    <w:lvl w:ilvl="4">
      <w:start w:val="0"/>
      <w:numFmt w:val="bullet"/>
      <w:lvlText w:val="•"/>
      <w:lvlJc w:val="left"/>
      <w:pPr>
        <w:ind w:left="4782" w:hanging="625"/>
      </w:pPr>
      <w:rPr>
        <w:rFonts w:hint="default"/>
        <w:lang w:val="en-US" w:eastAsia="en-US" w:bidi="ar-SA"/>
      </w:rPr>
    </w:lvl>
    <w:lvl w:ilvl="5">
      <w:start w:val="0"/>
      <w:numFmt w:val="bullet"/>
      <w:lvlText w:val="•"/>
      <w:lvlJc w:val="left"/>
      <w:pPr>
        <w:ind w:left="5782" w:hanging="625"/>
      </w:pPr>
      <w:rPr>
        <w:rFonts w:hint="default"/>
        <w:lang w:val="en-US" w:eastAsia="en-US" w:bidi="ar-SA"/>
      </w:rPr>
    </w:lvl>
    <w:lvl w:ilvl="6">
      <w:start w:val="0"/>
      <w:numFmt w:val="bullet"/>
      <w:lvlText w:val="•"/>
      <w:lvlJc w:val="left"/>
      <w:pPr>
        <w:ind w:left="6783" w:hanging="625"/>
      </w:pPr>
      <w:rPr>
        <w:rFonts w:hint="default"/>
        <w:lang w:val="en-US" w:eastAsia="en-US" w:bidi="ar-SA"/>
      </w:rPr>
    </w:lvl>
    <w:lvl w:ilvl="7">
      <w:start w:val="0"/>
      <w:numFmt w:val="bullet"/>
      <w:lvlText w:val="•"/>
      <w:lvlJc w:val="left"/>
      <w:pPr>
        <w:ind w:left="7783" w:hanging="625"/>
      </w:pPr>
      <w:rPr>
        <w:rFonts w:hint="default"/>
        <w:lang w:val="en-US" w:eastAsia="en-US" w:bidi="ar-SA"/>
      </w:rPr>
    </w:lvl>
    <w:lvl w:ilvl="8">
      <w:start w:val="0"/>
      <w:numFmt w:val="bullet"/>
      <w:lvlText w:val="•"/>
      <w:lvlJc w:val="left"/>
      <w:pPr>
        <w:ind w:left="8784" w:hanging="625"/>
      </w:pPr>
      <w:rPr>
        <w:rFonts w:hint="default"/>
        <w:lang w:val="en-US" w:eastAsia="en-US" w:bidi="ar-SA"/>
      </w:rPr>
    </w:lvl>
  </w:abstractNum>
  <w:abstractNum w:abstractNumId="19">
    <w:multiLevelType w:val="hybridMultilevel"/>
    <w:lvl w:ilvl="0">
      <w:start w:val="9"/>
      <w:numFmt w:val="decimal"/>
      <w:lvlText w:val="%1"/>
      <w:lvlJc w:val="left"/>
      <w:pPr>
        <w:ind w:left="610" w:hanging="461"/>
        <w:jc w:val="left"/>
      </w:pPr>
      <w:rPr>
        <w:rFonts w:hint="default"/>
        <w:lang w:val="en-US" w:eastAsia="en-US" w:bidi="ar-SA"/>
      </w:rPr>
    </w:lvl>
    <w:lvl w:ilvl="1">
      <w:start w:val="1"/>
      <w:numFmt w:val="decimal"/>
      <w:lvlText w:val="%1.%2"/>
      <w:lvlJc w:val="left"/>
      <w:pPr>
        <w:ind w:left="610" w:hanging="461"/>
        <w:jc w:val="left"/>
      </w:pPr>
      <w:rPr>
        <w:rFonts w:hint="default" w:ascii="Trebuchet MS" w:hAnsi="Trebuchet MS" w:eastAsia="Trebuchet MS" w:cs="Trebuchet MS"/>
        <w:b w:val="0"/>
        <w:bCs w:val="0"/>
        <w:i w:val="0"/>
        <w:iCs w:val="0"/>
        <w:color w:val="1875D1"/>
        <w:spacing w:val="0"/>
        <w:w w:val="98"/>
        <w:sz w:val="28"/>
        <w:szCs w:val="28"/>
        <w:lang w:val="en-US" w:eastAsia="en-US" w:bidi="ar-SA"/>
      </w:rPr>
    </w:lvl>
    <w:lvl w:ilvl="2">
      <w:start w:val="0"/>
      <w:numFmt w:val="bullet"/>
      <w:lvlText w:val="•"/>
      <w:lvlJc w:val="left"/>
      <w:pPr>
        <w:ind w:left="750" w:hanging="132"/>
      </w:pPr>
      <w:rPr>
        <w:rFonts w:hint="default" w:ascii="Trebuchet MS" w:hAnsi="Trebuchet MS" w:eastAsia="Trebuchet MS" w:cs="Trebuchet MS"/>
        <w:b w:val="0"/>
        <w:bCs w:val="0"/>
        <w:i w:val="0"/>
        <w:iCs w:val="0"/>
        <w:spacing w:val="0"/>
        <w:w w:val="65"/>
        <w:sz w:val="22"/>
        <w:szCs w:val="22"/>
        <w:lang w:val="en-US" w:eastAsia="en-US" w:bidi="ar-SA"/>
      </w:rPr>
    </w:lvl>
    <w:lvl w:ilvl="3">
      <w:start w:val="0"/>
      <w:numFmt w:val="bullet"/>
      <w:lvlText w:val="•"/>
      <w:lvlJc w:val="left"/>
      <w:pPr>
        <w:ind w:left="2987" w:hanging="132"/>
      </w:pPr>
      <w:rPr>
        <w:rFonts w:hint="default"/>
        <w:lang w:val="en-US" w:eastAsia="en-US" w:bidi="ar-SA"/>
      </w:rPr>
    </w:lvl>
    <w:lvl w:ilvl="4">
      <w:start w:val="0"/>
      <w:numFmt w:val="bullet"/>
      <w:lvlText w:val="•"/>
      <w:lvlJc w:val="left"/>
      <w:pPr>
        <w:ind w:left="4101" w:hanging="132"/>
      </w:pPr>
      <w:rPr>
        <w:rFonts w:hint="default"/>
        <w:lang w:val="en-US" w:eastAsia="en-US" w:bidi="ar-SA"/>
      </w:rPr>
    </w:lvl>
    <w:lvl w:ilvl="5">
      <w:start w:val="0"/>
      <w:numFmt w:val="bullet"/>
      <w:lvlText w:val="•"/>
      <w:lvlJc w:val="left"/>
      <w:pPr>
        <w:ind w:left="5215" w:hanging="132"/>
      </w:pPr>
      <w:rPr>
        <w:rFonts w:hint="default"/>
        <w:lang w:val="en-US" w:eastAsia="en-US" w:bidi="ar-SA"/>
      </w:rPr>
    </w:lvl>
    <w:lvl w:ilvl="6">
      <w:start w:val="0"/>
      <w:numFmt w:val="bullet"/>
      <w:lvlText w:val="•"/>
      <w:lvlJc w:val="left"/>
      <w:pPr>
        <w:ind w:left="6329" w:hanging="132"/>
      </w:pPr>
      <w:rPr>
        <w:rFonts w:hint="default"/>
        <w:lang w:val="en-US" w:eastAsia="en-US" w:bidi="ar-SA"/>
      </w:rPr>
    </w:lvl>
    <w:lvl w:ilvl="7">
      <w:start w:val="0"/>
      <w:numFmt w:val="bullet"/>
      <w:lvlText w:val="•"/>
      <w:lvlJc w:val="left"/>
      <w:pPr>
        <w:ind w:left="7443" w:hanging="132"/>
      </w:pPr>
      <w:rPr>
        <w:rFonts w:hint="default"/>
        <w:lang w:val="en-US" w:eastAsia="en-US" w:bidi="ar-SA"/>
      </w:rPr>
    </w:lvl>
    <w:lvl w:ilvl="8">
      <w:start w:val="0"/>
      <w:numFmt w:val="bullet"/>
      <w:lvlText w:val="•"/>
      <w:lvlJc w:val="left"/>
      <w:pPr>
        <w:ind w:left="8557" w:hanging="132"/>
      </w:pPr>
      <w:rPr>
        <w:rFonts w:hint="default"/>
        <w:lang w:val="en-US" w:eastAsia="en-US" w:bidi="ar-SA"/>
      </w:rPr>
    </w:lvl>
  </w:abstractNum>
  <w:abstractNum w:abstractNumId="18">
    <w:multiLevelType w:val="hybridMultilevel"/>
    <w:lvl w:ilvl="0">
      <w:start w:val="9"/>
      <w:numFmt w:val="decimal"/>
      <w:lvlText w:val="%1"/>
      <w:lvlJc w:val="left"/>
      <w:pPr>
        <w:ind w:left="615" w:hanging="465"/>
        <w:jc w:val="left"/>
      </w:pPr>
      <w:rPr>
        <w:rFonts w:hint="default"/>
        <w:lang w:val="en-US" w:eastAsia="en-US" w:bidi="ar-SA"/>
      </w:rPr>
    </w:lvl>
    <w:lvl w:ilvl="1">
      <w:start w:val="1"/>
      <w:numFmt w:val="decimal"/>
      <w:lvlText w:val="%1.%2"/>
      <w:lvlJc w:val="left"/>
      <w:pPr>
        <w:ind w:left="615" w:hanging="465"/>
        <w:jc w:val="left"/>
      </w:pPr>
      <w:rPr>
        <w:rFonts w:hint="default" w:ascii="Trebuchet MS" w:hAnsi="Trebuchet MS" w:eastAsia="Trebuchet MS" w:cs="Trebuchet MS"/>
        <w:b w:val="0"/>
        <w:bCs w:val="0"/>
        <w:i w:val="0"/>
        <w:iCs w:val="0"/>
        <w:color w:val="1875D1"/>
        <w:spacing w:val="0"/>
        <w:w w:val="99"/>
        <w:sz w:val="28"/>
        <w:szCs w:val="28"/>
        <w:lang w:val="en-US" w:eastAsia="en-US" w:bidi="ar-SA"/>
      </w:rPr>
    </w:lvl>
    <w:lvl w:ilvl="2">
      <w:start w:val="0"/>
      <w:numFmt w:val="bullet"/>
      <w:lvlText w:val="•"/>
      <w:lvlJc w:val="left"/>
      <w:pPr>
        <w:ind w:left="2653" w:hanging="465"/>
      </w:pPr>
      <w:rPr>
        <w:rFonts w:hint="default"/>
        <w:lang w:val="en-US" w:eastAsia="en-US" w:bidi="ar-SA"/>
      </w:rPr>
    </w:lvl>
    <w:lvl w:ilvl="3">
      <w:start w:val="0"/>
      <w:numFmt w:val="bullet"/>
      <w:lvlText w:val="•"/>
      <w:lvlJc w:val="left"/>
      <w:pPr>
        <w:ind w:left="3669" w:hanging="465"/>
      </w:pPr>
      <w:rPr>
        <w:rFonts w:hint="default"/>
        <w:lang w:val="en-US" w:eastAsia="en-US" w:bidi="ar-SA"/>
      </w:rPr>
    </w:lvl>
    <w:lvl w:ilvl="4">
      <w:start w:val="0"/>
      <w:numFmt w:val="bullet"/>
      <w:lvlText w:val="•"/>
      <w:lvlJc w:val="left"/>
      <w:pPr>
        <w:ind w:left="4686" w:hanging="465"/>
      </w:pPr>
      <w:rPr>
        <w:rFonts w:hint="default"/>
        <w:lang w:val="en-US" w:eastAsia="en-US" w:bidi="ar-SA"/>
      </w:rPr>
    </w:lvl>
    <w:lvl w:ilvl="5">
      <w:start w:val="0"/>
      <w:numFmt w:val="bullet"/>
      <w:lvlText w:val="•"/>
      <w:lvlJc w:val="left"/>
      <w:pPr>
        <w:ind w:left="5702" w:hanging="465"/>
      </w:pPr>
      <w:rPr>
        <w:rFonts w:hint="default"/>
        <w:lang w:val="en-US" w:eastAsia="en-US" w:bidi="ar-SA"/>
      </w:rPr>
    </w:lvl>
    <w:lvl w:ilvl="6">
      <w:start w:val="0"/>
      <w:numFmt w:val="bullet"/>
      <w:lvlText w:val="•"/>
      <w:lvlJc w:val="left"/>
      <w:pPr>
        <w:ind w:left="6719" w:hanging="465"/>
      </w:pPr>
      <w:rPr>
        <w:rFonts w:hint="default"/>
        <w:lang w:val="en-US" w:eastAsia="en-US" w:bidi="ar-SA"/>
      </w:rPr>
    </w:lvl>
    <w:lvl w:ilvl="7">
      <w:start w:val="0"/>
      <w:numFmt w:val="bullet"/>
      <w:lvlText w:val="•"/>
      <w:lvlJc w:val="left"/>
      <w:pPr>
        <w:ind w:left="7735" w:hanging="465"/>
      </w:pPr>
      <w:rPr>
        <w:rFonts w:hint="default"/>
        <w:lang w:val="en-US" w:eastAsia="en-US" w:bidi="ar-SA"/>
      </w:rPr>
    </w:lvl>
    <w:lvl w:ilvl="8">
      <w:start w:val="0"/>
      <w:numFmt w:val="bullet"/>
      <w:lvlText w:val="•"/>
      <w:lvlJc w:val="left"/>
      <w:pPr>
        <w:ind w:left="8752" w:hanging="465"/>
      </w:pPr>
      <w:rPr>
        <w:rFonts w:hint="default"/>
        <w:lang w:val="en-US" w:eastAsia="en-US" w:bidi="ar-SA"/>
      </w:rPr>
    </w:lvl>
  </w:abstractNum>
  <w:abstractNum w:abstractNumId="17">
    <w:multiLevelType w:val="hybridMultilevel"/>
    <w:lvl w:ilvl="0">
      <w:start w:val="8"/>
      <w:numFmt w:val="decimal"/>
      <w:lvlText w:val="%1"/>
      <w:lvlJc w:val="left"/>
      <w:pPr>
        <w:ind w:left="610" w:hanging="461"/>
        <w:jc w:val="left"/>
      </w:pPr>
      <w:rPr>
        <w:rFonts w:hint="default"/>
        <w:lang w:val="en-US" w:eastAsia="en-US" w:bidi="ar-SA"/>
      </w:rPr>
    </w:lvl>
    <w:lvl w:ilvl="1">
      <w:start w:val="1"/>
      <w:numFmt w:val="decimal"/>
      <w:lvlText w:val="%1.%2"/>
      <w:lvlJc w:val="left"/>
      <w:pPr>
        <w:ind w:left="610" w:hanging="461"/>
        <w:jc w:val="left"/>
      </w:pPr>
      <w:rPr>
        <w:rFonts w:hint="default" w:ascii="Trebuchet MS" w:hAnsi="Trebuchet MS" w:eastAsia="Trebuchet MS" w:cs="Trebuchet MS"/>
        <w:b w:val="0"/>
        <w:bCs w:val="0"/>
        <w:i w:val="0"/>
        <w:iCs w:val="0"/>
        <w:color w:val="1875D1"/>
        <w:spacing w:val="0"/>
        <w:w w:val="98"/>
        <w:sz w:val="28"/>
        <w:szCs w:val="28"/>
        <w:lang w:val="en-US" w:eastAsia="en-US" w:bidi="ar-SA"/>
      </w:rPr>
    </w:lvl>
    <w:lvl w:ilvl="2">
      <w:start w:val="0"/>
      <w:numFmt w:val="bullet"/>
      <w:lvlText w:val="•"/>
      <w:lvlJc w:val="left"/>
      <w:pPr>
        <w:ind w:left="750" w:hanging="132"/>
      </w:pPr>
      <w:rPr>
        <w:rFonts w:hint="default" w:ascii="Trebuchet MS" w:hAnsi="Trebuchet MS" w:eastAsia="Trebuchet MS" w:cs="Trebuchet MS"/>
        <w:b w:val="0"/>
        <w:bCs w:val="0"/>
        <w:i w:val="0"/>
        <w:iCs w:val="0"/>
        <w:spacing w:val="0"/>
        <w:w w:val="65"/>
        <w:sz w:val="22"/>
        <w:szCs w:val="22"/>
        <w:lang w:val="en-US" w:eastAsia="en-US" w:bidi="ar-SA"/>
      </w:rPr>
    </w:lvl>
    <w:lvl w:ilvl="3">
      <w:start w:val="0"/>
      <w:numFmt w:val="bullet"/>
      <w:lvlText w:val="•"/>
      <w:lvlJc w:val="left"/>
      <w:pPr>
        <w:ind w:left="2987" w:hanging="132"/>
      </w:pPr>
      <w:rPr>
        <w:rFonts w:hint="default"/>
        <w:lang w:val="en-US" w:eastAsia="en-US" w:bidi="ar-SA"/>
      </w:rPr>
    </w:lvl>
    <w:lvl w:ilvl="4">
      <w:start w:val="0"/>
      <w:numFmt w:val="bullet"/>
      <w:lvlText w:val="•"/>
      <w:lvlJc w:val="left"/>
      <w:pPr>
        <w:ind w:left="4101" w:hanging="132"/>
      </w:pPr>
      <w:rPr>
        <w:rFonts w:hint="default"/>
        <w:lang w:val="en-US" w:eastAsia="en-US" w:bidi="ar-SA"/>
      </w:rPr>
    </w:lvl>
    <w:lvl w:ilvl="5">
      <w:start w:val="0"/>
      <w:numFmt w:val="bullet"/>
      <w:lvlText w:val="•"/>
      <w:lvlJc w:val="left"/>
      <w:pPr>
        <w:ind w:left="5215" w:hanging="132"/>
      </w:pPr>
      <w:rPr>
        <w:rFonts w:hint="default"/>
        <w:lang w:val="en-US" w:eastAsia="en-US" w:bidi="ar-SA"/>
      </w:rPr>
    </w:lvl>
    <w:lvl w:ilvl="6">
      <w:start w:val="0"/>
      <w:numFmt w:val="bullet"/>
      <w:lvlText w:val="•"/>
      <w:lvlJc w:val="left"/>
      <w:pPr>
        <w:ind w:left="6329" w:hanging="132"/>
      </w:pPr>
      <w:rPr>
        <w:rFonts w:hint="default"/>
        <w:lang w:val="en-US" w:eastAsia="en-US" w:bidi="ar-SA"/>
      </w:rPr>
    </w:lvl>
    <w:lvl w:ilvl="7">
      <w:start w:val="0"/>
      <w:numFmt w:val="bullet"/>
      <w:lvlText w:val="•"/>
      <w:lvlJc w:val="left"/>
      <w:pPr>
        <w:ind w:left="7443" w:hanging="132"/>
      </w:pPr>
      <w:rPr>
        <w:rFonts w:hint="default"/>
        <w:lang w:val="en-US" w:eastAsia="en-US" w:bidi="ar-SA"/>
      </w:rPr>
    </w:lvl>
    <w:lvl w:ilvl="8">
      <w:start w:val="0"/>
      <w:numFmt w:val="bullet"/>
      <w:lvlText w:val="•"/>
      <w:lvlJc w:val="left"/>
      <w:pPr>
        <w:ind w:left="8557" w:hanging="132"/>
      </w:pPr>
      <w:rPr>
        <w:rFonts w:hint="default"/>
        <w:lang w:val="en-US" w:eastAsia="en-US" w:bidi="ar-SA"/>
      </w:rPr>
    </w:lvl>
  </w:abstractNum>
  <w:abstractNum w:abstractNumId="16">
    <w:multiLevelType w:val="hybridMultilevel"/>
    <w:lvl w:ilvl="0">
      <w:start w:val="8"/>
      <w:numFmt w:val="decimal"/>
      <w:lvlText w:val="%1"/>
      <w:lvlJc w:val="left"/>
      <w:pPr>
        <w:ind w:left="609" w:hanging="460"/>
        <w:jc w:val="left"/>
      </w:pPr>
      <w:rPr>
        <w:rFonts w:hint="default"/>
        <w:lang w:val="en-US" w:eastAsia="en-US" w:bidi="ar-SA"/>
      </w:rPr>
    </w:lvl>
    <w:lvl w:ilvl="1">
      <w:start w:val="1"/>
      <w:numFmt w:val="decimal"/>
      <w:lvlText w:val="%1.%2"/>
      <w:lvlJc w:val="left"/>
      <w:pPr>
        <w:ind w:left="609" w:hanging="460"/>
        <w:jc w:val="left"/>
      </w:pPr>
      <w:rPr>
        <w:rFonts w:hint="default" w:ascii="Trebuchet MS" w:hAnsi="Trebuchet MS" w:eastAsia="Trebuchet MS" w:cs="Trebuchet MS"/>
        <w:b w:val="0"/>
        <w:bCs w:val="0"/>
        <w:i w:val="0"/>
        <w:iCs w:val="0"/>
        <w:color w:val="1875D1"/>
        <w:spacing w:val="0"/>
        <w:w w:val="99"/>
        <w:sz w:val="28"/>
        <w:szCs w:val="28"/>
        <w:lang w:val="en-US" w:eastAsia="en-US" w:bidi="ar-SA"/>
      </w:rPr>
    </w:lvl>
    <w:lvl w:ilvl="2">
      <w:start w:val="0"/>
      <w:numFmt w:val="bullet"/>
      <w:lvlText w:val="•"/>
      <w:lvlJc w:val="left"/>
      <w:pPr>
        <w:ind w:left="2637" w:hanging="460"/>
      </w:pPr>
      <w:rPr>
        <w:rFonts w:hint="default"/>
        <w:lang w:val="en-US" w:eastAsia="en-US" w:bidi="ar-SA"/>
      </w:rPr>
    </w:lvl>
    <w:lvl w:ilvl="3">
      <w:start w:val="0"/>
      <w:numFmt w:val="bullet"/>
      <w:lvlText w:val="•"/>
      <w:lvlJc w:val="left"/>
      <w:pPr>
        <w:ind w:left="3655" w:hanging="460"/>
      </w:pPr>
      <w:rPr>
        <w:rFonts w:hint="default"/>
        <w:lang w:val="en-US" w:eastAsia="en-US" w:bidi="ar-SA"/>
      </w:rPr>
    </w:lvl>
    <w:lvl w:ilvl="4">
      <w:start w:val="0"/>
      <w:numFmt w:val="bullet"/>
      <w:lvlText w:val="•"/>
      <w:lvlJc w:val="left"/>
      <w:pPr>
        <w:ind w:left="4674" w:hanging="460"/>
      </w:pPr>
      <w:rPr>
        <w:rFonts w:hint="default"/>
        <w:lang w:val="en-US" w:eastAsia="en-US" w:bidi="ar-SA"/>
      </w:rPr>
    </w:lvl>
    <w:lvl w:ilvl="5">
      <w:start w:val="0"/>
      <w:numFmt w:val="bullet"/>
      <w:lvlText w:val="•"/>
      <w:lvlJc w:val="left"/>
      <w:pPr>
        <w:ind w:left="5692" w:hanging="460"/>
      </w:pPr>
      <w:rPr>
        <w:rFonts w:hint="default"/>
        <w:lang w:val="en-US" w:eastAsia="en-US" w:bidi="ar-SA"/>
      </w:rPr>
    </w:lvl>
    <w:lvl w:ilvl="6">
      <w:start w:val="0"/>
      <w:numFmt w:val="bullet"/>
      <w:lvlText w:val="•"/>
      <w:lvlJc w:val="left"/>
      <w:pPr>
        <w:ind w:left="6711" w:hanging="460"/>
      </w:pPr>
      <w:rPr>
        <w:rFonts w:hint="default"/>
        <w:lang w:val="en-US" w:eastAsia="en-US" w:bidi="ar-SA"/>
      </w:rPr>
    </w:lvl>
    <w:lvl w:ilvl="7">
      <w:start w:val="0"/>
      <w:numFmt w:val="bullet"/>
      <w:lvlText w:val="•"/>
      <w:lvlJc w:val="left"/>
      <w:pPr>
        <w:ind w:left="7729" w:hanging="460"/>
      </w:pPr>
      <w:rPr>
        <w:rFonts w:hint="default"/>
        <w:lang w:val="en-US" w:eastAsia="en-US" w:bidi="ar-SA"/>
      </w:rPr>
    </w:lvl>
    <w:lvl w:ilvl="8">
      <w:start w:val="0"/>
      <w:numFmt w:val="bullet"/>
      <w:lvlText w:val="•"/>
      <w:lvlJc w:val="left"/>
      <w:pPr>
        <w:ind w:left="8748" w:hanging="460"/>
      </w:pPr>
      <w:rPr>
        <w:rFonts w:hint="default"/>
        <w:lang w:val="en-US" w:eastAsia="en-US" w:bidi="ar-SA"/>
      </w:rPr>
    </w:lvl>
  </w:abstractNum>
  <w:abstractNum w:abstractNumId="15">
    <w:multiLevelType w:val="hybridMultilevel"/>
    <w:lvl w:ilvl="0">
      <w:start w:val="7"/>
      <w:numFmt w:val="decimal"/>
      <w:lvlText w:val="%1"/>
      <w:lvlJc w:val="left"/>
      <w:pPr>
        <w:ind w:left="610" w:hanging="461"/>
        <w:jc w:val="left"/>
      </w:pPr>
      <w:rPr>
        <w:rFonts w:hint="default"/>
        <w:lang w:val="en-US" w:eastAsia="en-US" w:bidi="ar-SA"/>
      </w:rPr>
    </w:lvl>
    <w:lvl w:ilvl="1">
      <w:start w:val="1"/>
      <w:numFmt w:val="decimal"/>
      <w:lvlText w:val="%1.%2"/>
      <w:lvlJc w:val="left"/>
      <w:pPr>
        <w:ind w:left="610" w:hanging="461"/>
        <w:jc w:val="left"/>
      </w:pPr>
      <w:rPr>
        <w:rFonts w:hint="default" w:ascii="Trebuchet MS" w:hAnsi="Trebuchet MS" w:eastAsia="Trebuchet MS" w:cs="Trebuchet MS"/>
        <w:b w:val="0"/>
        <w:bCs w:val="0"/>
        <w:i w:val="0"/>
        <w:iCs w:val="0"/>
        <w:color w:val="1875D1"/>
        <w:spacing w:val="0"/>
        <w:w w:val="98"/>
        <w:sz w:val="28"/>
        <w:szCs w:val="28"/>
        <w:lang w:val="en-US" w:eastAsia="en-US" w:bidi="ar-SA"/>
      </w:rPr>
    </w:lvl>
    <w:lvl w:ilvl="2">
      <w:start w:val="0"/>
      <w:numFmt w:val="bullet"/>
      <w:lvlText w:val="•"/>
      <w:lvlJc w:val="left"/>
      <w:pPr>
        <w:ind w:left="750" w:hanging="132"/>
      </w:pPr>
      <w:rPr>
        <w:rFonts w:hint="default" w:ascii="Trebuchet MS" w:hAnsi="Trebuchet MS" w:eastAsia="Trebuchet MS" w:cs="Trebuchet MS"/>
        <w:b w:val="0"/>
        <w:bCs w:val="0"/>
        <w:i w:val="0"/>
        <w:iCs w:val="0"/>
        <w:spacing w:val="0"/>
        <w:w w:val="65"/>
        <w:sz w:val="22"/>
        <w:szCs w:val="22"/>
        <w:lang w:val="en-US" w:eastAsia="en-US" w:bidi="ar-SA"/>
      </w:rPr>
    </w:lvl>
    <w:lvl w:ilvl="3">
      <w:start w:val="0"/>
      <w:numFmt w:val="bullet"/>
      <w:lvlText w:val="◦"/>
      <w:lvlJc w:val="left"/>
      <w:pPr>
        <w:ind w:left="1350" w:hanging="143"/>
      </w:pPr>
      <w:rPr>
        <w:rFonts w:hint="default" w:ascii="Arial" w:hAnsi="Arial" w:eastAsia="Arial" w:cs="Arial"/>
        <w:b w:val="0"/>
        <w:bCs w:val="0"/>
        <w:i w:val="0"/>
        <w:iCs w:val="0"/>
        <w:spacing w:val="0"/>
        <w:w w:val="102"/>
        <w:sz w:val="22"/>
        <w:szCs w:val="22"/>
        <w:lang w:val="en-US" w:eastAsia="en-US" w:bidi="ar-SA"/>
      </w:rPr>
    </w:lvl>
    <w:lvl w:ilvl="4">
      <w:start w:val="0"/>
      <w:numFmt w:val="bullet"/>
      <w:lvlText w:val="•"/>
      <w:lvlJc w:val="left"/>
      <w:pPr>
        <w:ind w:left="3716" w:hanging="143"/>
      </w:pPr>
      <w:rPr>
        <w:rFonts w:hint="default"/>
        <w:lang w:val="en-US" w:eastAsia="en-US" w:bidi="ar-SA"/>
      </w:rPr>
    </w:lvl>
    <w:lvl w:ilvl="5">
      <w:start w:val="0"/>
      <w:numFmt w:val="bullet"/>
      <w:lvlText w:val="•"/>
      <w:lvlJc w:val="left"/>
      <w:pPr>
        <w:ind w:left="4894" w:hanging="143"/>
      </w:pPr>
      <w:rPr>
        <w:rFonts w:hint="default"/>
        <w:lang w:val="en-US" w:eastAsia="en-US" w:bidi="ar-SA"/>
      </w:rPr>
    </w:lvl>
    <w:lvl w:ilvl="6">
      <w:start w:val="0"/>
      <w:numFmt w:val="bullet"/>
      <w:lvlText w:val="•"/>
      <w:lvlJc w:val="left"/>
      <w:pPr>
        <w:ind w:left="6072" w:hanging="143"/>
      </w:pPr>
      <w:rPr>
        <w:rFonts w:hint="default"/>
        <w:lang w:val="en-US" w:eastAsia="en-US" w:bidi="ar-SA"/>
      </w:rPr>
    </w:lvl>
    <w:lvl w:ilvl="7">
      <w:start w:val="0"/>
      <w:numFmt w:val="bullet"/>
      <w:lvlText w:val="•"/>
      <w:lvlJc w:val="left"/>
      <w:pPr>
        <w:ind w:left="7250" w:hanging="143"/>
      </w:pPr>
      <w:rPr>
        <w:rFonts w:hint="default"/>
        <w:lang w:val="en-US" w:eastAsia="en-US" w:bidi="ar-SA"/>
      </w:rPr>
    </w:lvl>
    <w:lvl w:ilvl="8">
      <w:start w:val="0"/>
      <w:numFmt w:val="bullet"/>
      <w:lvlText w:val="•"/>
      <w:lvlJc w:val="left"/>
      <w:pPr>
        <w:ind w:left="8429" w:hanging="143"/>
      </w:pPr>
      <w:rPr>
        <w:rFonts w:hint="default"/>
        <w:lang w:val="en-US" w:eastAsia="en-US" w:bidi="ar-SA"/>
      </w:rPr>
    </w:lvl>
  </w:abstractNum>
  <w:abstractNum w:abstractNumId="14">
    <w:multiLevelType w:val="hybridMultilevel"/>
    <w:lvl w:ilvl="0">
      <w:start w:val="7"/>
      <w:numFmt w:val="decimal"/>
      <w:lvlText w:val="%1"/>
      <w:lvlJc w:val="left"/>
      <w:pPr>
        <w:ind w:left="615" w:hanging="465"/>
        <w:jc w:val="left"/>
      </w:pPr>
      <w:rPr>
        <w:rFonts w:hint="default"/>
        <w:lang w:val="en-US" w:eastAsia="en-US" w:bidi="ar-SA"/>
      </w:rPr>
    </w:lvl>
    <w:lvl w:ilvl="1">
      <w:start w:val="1"/>
      <w:numFmt w:val="decimal"/>
      <w:lvlText w:val="%1.%2"/>
      <w:lvlJc w:val="left"/>
      <w:pPr>
        <w:ind w:left="615" w:hanging="465"/>
        <w:jc w:val="left"/>
      </w:pPr>
      <w:rPr>
        <w:rFonts w:hint="default" w:ascii="Trebuchet MS" w:hAnsi="Trebuchet MS" w:eastAsia="Trebuchet MS" w:cs="Trebuchet MS"/>
        <w:b w:val="0"/>
        <w:bCs w:val="0"/>
        <w:i w:val="0"/>
        <w:iCs w:val="0"/>
        <w:color w:val="1875D1"/>
        <w:spacing w:val="0"/>
        <w:w w:val="99"/>
        <w:sz w:val="28"/>
        <w:szCs w:val="28"/>
        <w:lang w:val="en-US" w:eastAsia="en-US" w:bidi="ar-SA"/>
      </w:rPr>
    </w:lvl>
    <w:lvl w:ilvl="2">
      <w:start w:val="0"/>
      <w:numFmt w:val="bullet"/>
      <w:lvlText w:val="•"/>
      <w:lvlJc w:val="left"/>
      <w:pPr>
        <w:ind w:left="2653" w:hanging="465"/>
      </w:pPr>
      <w:rPr>
        <w:rFonts w:hint="default"/>
        <w:lang w:val="en-US" w:eastAsia="en-US" w:bidi="ar-SA"/>
      </w:rPr>
    </w:lvl>
    <w:lvl w:ilvl="3">
      <w:start w:val="0"/>
      <w:numFmt w:val="bullet"/>
      <w:lvlText w:val="•"/>
      <w:lvlJc w:val="left"/>
      <w:pPr>
        <w:ind w:left="3669" w:hanging="465"/>
      </w:pPr>
      <w:rPr>
        <w:rFonts w:hint="default"/>
        <w:lang w:val="en-US" w:eastAsia="en-US" w:bidi="ar-SA"/>
      </w:rPr>
    </w:lvl>
    <w:lvl w:ilvl="4">
      <w:start w:val="0"/>
      <w:numFmt w:val="bullet"/>
      <w:lvlText w:val="•"/>
      <w:lvlJc w:val="left"/>
      <w:pPr>
        <w:ind w:left="4686" w:hanging="465"/>
      </w:pPr>
      <w:rPr>
        <w:rFonts w:hint="default"/>
        <w:lang w:val="en-US" w:eastAsia="en-US" w:bidi="ar-SA"/>
      </w:rPr>
    </w:lvl>
    <w:lvl w:ilvl="5">
      <w:start w:val="0"/>
      <w:numFmt w:val="bullet"/>
      <w:lvlText w:val="•"/>
      <w:lvlJc w:val="left"/>
      <w:pPr>
        <w:ind w:left="5702" w:hanging="465"/>
      </w:pPr>
      <w:rPr>
        <w:rFonts w:hint="default"/>
        <w:lang w:val="en-US" w:eastAsia="en-US" w:bidi="ar-SA"/>
      </w:rPr>
    </w:lvl>
    <w:lvl w:ilvl="6">
      <w:start w:val="0"/>
      <w:numFmt w:val="bullet"/>
      <w:lvlText w:val="•"/>
      <w:lvlJc w:val="left"/>
      <w:pPr>
        <w:ind w:left="6719" w:hanging="465"/>
      </w:pPr>
      <w:rPr>
        <w:rFonts w:hint="default"/>
        <w:lang w:val="en-US" w:eastAsia="en-US" w:bidi="ar-SA"/>
      </w:rPr>
    </w:lvl>
    <w:lvl w:ilvl="7">
      <w:start w:val="0"/>
      <w:numFmt w:val="bullet"/>
      <w:lvlText w:val="•"/>
      <w:lvlJc w:val="left"/>
      <w:pPr>
        <w:ind w:left="7735" w:hanging="465"/>
      </w:pPr>
      <w:rPr>
        <w:rFonts w:hint="default"/>
        <w:lang w:val="en-US" w:eastAsia="en-US" w:bidi="ar-SA"/>
      </w:rPr>
    </w:lvl>
    <w:lvl w:ilvl="8">
      <w:start w:val="0"/>
      <w:numFmt w:val="bullet"/>
      <w:lvlText w:val="•"/>
      <w:lvlJc w:val="left"/>
      <w:pPr>
        <w:ind w:left="8752" w:hanging="465"/>
      </w:pPr>
      <w:rPr>
        <w:rFonts w:hint="default"/>
        <w:lang w:val="en-US" w:eastAsia="en-US" w:bidi="ar-SA"/>
      </w:rPr>
    </w:lvl>
  </w:abstractNum>
  <w:abstractNum w:abstractNumId="13">
    <w:multiLevelType w:val="hybridMultilevel"/>
    <w:lvl w:ilvl="0">
      <w:start w:val="6"/>
      <w:numFmt w:val="decimal"/>
      <w:lvlText w:val="%1"/>
      <w:lvlJc w:val="left"/>
      <w:pPr>
        <w:ind w:left="610" w:hanging="461"/>
        <w:jc w:val="left"/>
      </w:pPr>
      <w:rPr>
        <w:rFonts w:hint="default"/>
        <w:lang w:val="en-US" w:eastAsia="en-US" w:bidi="ar-SA"/>
      </w:rPr>
    </w:lvl>
    <w:lvl w:ilvl="1">
      <w:start w:val="1"/>
      <w:numFmt w:val="decimal"/>
      <w:lvlText w:val="%1.%2"/>
      <w:lvlJc w:val="left"/>
      <w:pPr>
        <w:ind w:left="610" w:hanging="461"/>
        <w:jc w:val="left"/>
      </w:pPr>
      <w:rPr>
        <w:rFonts w:hint="default" w:ascii="Trebuchet MS" w:hAnsi="Trebuchet MS" w:eastAsia="Trebuchet MS" w:cs="Trebuchet MS"/>
        <w:b w:val="0"/>
        <w:bCs w:val="0"/>
        <w:i w:val="0"/>
        <w:iCs w:val="0"/>
        <w:color w:val="1875D1"/>
        <w:spacing w:val="0"/>
        <w:w w:val="98"/>
        <w:sz w:val="28"/>
        <w:szCs w:val="28"/>
        <w:lang w:val="en-US" w:eastAsia="en-US" w:bidi="ar-SA"/>
      </w:rPr>
    </w:lvl>
    <w:lvl w:ilvl="2">
      <w:start w:val="0"/>
      <w:numFmt w:val="bullet"/>
      <w:lvlText w:val="•"/>
      <w:lvlJc w:val="left"/>
      <w:pPr>
        <w:ind w:left="2653" w:hanging="461"/>
      </w:pPr>
      <w:rPr>
        <w:rFonts w:hint="default"/>
        <w:lang w:val="en-US" w:eastAsia="en-US" w:bidi="ar-SA"/>
      </w:rPr>
    </w:lvl>
    <w:lvl w:ilvl="3">
      <w:start w:val="0"/>
      <w:numFmt w:val="bullet"/>
      <w:lvlText w:val="•"/>
      <w:lvlJc w:val="left"/>
      <w:pPr>
        <w:ind w:left="3669" w:hanging="461"/>
      </w:pPr>
      <w:rPr>
        <w:rFonts w:hint="default"/>
        <w:lang w:val="en-US" w:eastAsia="en-US" w:bidi="ar-SA"/>
      </w:rPr>
    </w:lvl>
    <w:lvl w:ilvl="4">
      <w:start w:val="0"/>
      <w:numFmt w:val="bullet"/>
      <w:lvlText w:val="•"/>
      <w:lvlJc w:val="left"/>
      <w:pPr>
        <w:ind w:left="4686" w:hanging="461"/>
      </w:pPr>
      <w:rPr>
        <w:rFonts w:hint="default"/>
        <w:lang w:val="en-US" w:eastAsia="en-US" w:bidi="ar-SA"/>
      </w:rPr>
    </w:lvl>
    <w:lvl w:ilvl="5">
      <w:start w:val="0"/>
      <w:numFmt w:val="bullet"/>
      <w:lvlText w:val="•"/>
      <w:lvlJc w:val="left"/>
      <w:pPr>
        <w:ind w:left="5702" w:hanging="461"/>
      </w:pPr>
      <w:rPr>
        <w:rFonts w:hint="default"/>
        <w:lang w:val="en-US" w:eastAsia="en-US" w:bidi="ar-SA"/>
      </w:rPr>
    </w:lvl>
    <w:lvl w:ilvl="6">
      <w:start w:val="0"/>
      <w:numFmt w:val="bullet"/>
      <w:lvlText w:val="•"/>
      <w:lvlJc w:val="left"/>
      <w:pPr>
        <w:ind w:left="6719" w:hanging="461"/>
      </w:pPr>
      <w:rPr>
        <w:rFonts w:hint="default"/>
        <w:lang w:val="en-US" w:eastAsia="en-US" w:bidi="ar-SA"/>
      </w:rPr>
    </w:lvl>
    <w:lvl w:ilvl="7">
      <w:start w:val="0"/>
      <w:numFmt w:val="bullet"/>
      <w:lvlText w:val="•"/>
      <w:lvlJc w:val="left"/>
      <w:pPr>
        <w:ind w:left="7735" w:hanging="461"/>
      </w:pPr>
      <w:rPr>
        <w:rFonts w:hint="default"/>
        <w:lang w:val="en-US" w:eastAsia="en-US" w:bidi="ar-SA"/>
      </w:rPr>
    </w:lvl>
    <w:lvl w:ilvl="8">
      <w:start w:val="0"/>
      <w:numFmt w:val="bullet"/>
      <w:lvlText w:val="•"/>
      <w:lvlJc w:val="left"/>
      <w:pPr>
        <w:ind w:left="8752" w:hanging="461"/>
      </w:pPr>
      <w:rPr>
        <w:rFonts w:hint="default"/>
        <w:lang w:val="en-US" w:eastAsia="en-US" w:bidi="ar-SA"/>
      </w:rPr>
    </w:lvl>
  </w:abstractNum>
  <w:abstractNum w:abstractNumId="12">
    <w:multiLevelType w:val="hybridMultilevel"/>
    <w:lvl w:ilvl="0">
      <w:start w:val="6"/>
      <w:numFmt w:val="decimal"/>
      <w:lvlText w:val="%1"/>
      <w:lvlJc w:val="left"/>
      <w:pPr>
        <w:ind w:left="615" w:hanging="465"/>
        <w:jc w:val="left"/>
      </w:pPr>
      <w:rPr>
        <w:rFonts w:hint="default"/>
        <w:lang w:val="en-US" w:eastAsia="en-US" w:bidi="ar-SA"/>
      </w:rPr>
    </w:lvl>
    <w:lvl w:ilvl="1">
      <w:start w:val="1"/>
      <w:numFmt w:val="decimal"/>
      <w:lvlText w:val="%1.%2"/>
      <w:lvlJc w:val="left"/>
      <w:pPr>
        <w:ind w:left="615" w:hanging="465"/>
        <w:jc w:val="left"/>
      </w:pPr>
      <w:rPr>
        <w:rFonts w:hint="default" w:ascii="Trebuchet MS" w:hAnsi="Trebuchet MS" w:eastAsia="Trebuchet MS" w:cs="Trebuchet MS"/>
        <w:b w:val="0"/>
        <w:bCs w:val="0"/>
        <w:i w:val="0"/>
        <w:iCs w:val="0"/>
        <w:color w:val="1875D1"/>
        <w:spacing w:val="0"/>
        <w:w w:val="99"/>
        <w:sz w:val="28"/>
        <w:szCs w:val="28"/>
        <w:lang w:val="en-US" w:eastAsia="en-US" w:bidi="ar-SA"/>
      </w:rPr>
    </w:lvl>
    <w:lvl w:ilvl="2">
      <w:start w:val="0"/>
      <w:numFmt w:val="bullet"/>
      <w:lvlText w:val="•"/>
      <w:lvlJc w:val="left"/>
      <w:pPr>
        <w:ind w:left="2653" w:hanging="465"/>
      </w:pPr>
      <w:rPr>
        <w:rFonts w:hint="default"/>
        <w:lang w:val="en-US" w:eastAsia="en-US" w:bidi="ar-SA"/>
      </w:rPr>
    </w:lvl>
    <w:lvl w:ilvl="3">
      <w:start w:val="0"/>
      <w:numFmt w:val="bullet"/>
      <w:lvlText w:val="•"/>
      <w:lvlJc w:val="left"/>
      <w:pPr>
        <w:ind w:left="3669" w:hanging="465"/>
      </w:pPr>
      <w:rPr>
        <w:rFonts w:hint="default"/>
        <w:lang w:val="en-US" w:eastAsia="en-US" w:bidi="ar-SA"/>
      </w:rPr>
    </w:lvl>
    <w:lvl w:ilvl="4">
      <w:start w:val="0"/>
      <w:numFmt w:val="bullet"/>
      <w:lvlText w:val="•"/>
      <w:lvlJc w:val="left"/>
      <w:pPr>
        <w:ind w:left="4686" w:hanging="465"/>
      </w:pPr>
      <w:rPr>
        <w:rFonts w:hint="default"/>
        <w:lang w:val="en-US" w:eastAsia="en-US" w:bidi="ar-SA"/>
      </w:rPr>
    </w:lvl>
    <w:lvl w:ilvl="5">
      <w:start w:val="0"/>
      <w:numFmt w:val="bullet"/>
      <w:lvlText w:val="•"/>
      <w:lvlJc w:val="left"/>
      <w:pPr>
        <w:ind w:left="5702" w:hanging="465"/>
      </w:pPr>
      <w:rPr>
        <w:rFonts w:hint="default"/>
        <w:lang w:val="en-US" w:eastAsia="en-US" w:bidi="ar-SA"/>
      </w:rPr>
    </w:lvl>
    <w:lvl w:ilvl="6">
      <w:start w:val="0"/>
      <w:numFmt w:val="bullet"/>
      <w:lvlText w:val="•"/>
      <w:lvlJc w:val="left"/>
      <w:pPr>
        <w:ind w:left="6719" w:hanging="465"/>
      </w:pPr>
      <w:rPr>
        <w:rFonts w:hint="default"/>
        <w:lang w:val="en-US" w:eastAsia="en-US" w:bidi="ar-SA"/>
      </w:rPr>
    </w:lvl>
    <w:lvl w:ilvl="7">
      <w:start w:val="0"/>
      <w:numFmt w:val="bullet"/>
      <w:lvlText w:val="•"/>
      <w:lvlJc w:val="left"/>
      <w:pPr>
        <w:ind w:left="7735" w:hanging="465"/>
      </w:pPr>
      <w:rPr>
        <w:rFonts w:hint="default"/>
        <w:lang w:val="en-US" w:eastAsia="en-US" w:bidi="ar-SA"/>
      </w:rPr>
    </w:lvl>
    <w:lvl w:ilvl="8">
      <w:start w:val="0"/>
      <w:numFmt w:val="bullet"/>
      <w:lvlText w:val="•"/>
      <w:lvlJc w:val="left"/>
      <w:pPr>
        <w:ind w:left="8752" w:hanging="465"/>
      </w:pPr>
      <w:rPr>
        <w:rFonts w:hint="default"/>
        <w:lang w:val="en-US" w:eastAsia="en-US" w:bidi="ar-SA"/>
      </w:rPr>
    </w:lvl>
  </w:abstractNum>
  <w:abstractNum w:abstractNumId="11">
    <w:multiLevelType w:val="hybridMultilevel"/>
    <w:lvl w:ilvl="0">
      <w:start w:val="5"/>
      <w:numFmt w:val="decimal"/>
      <w:lvlText w:val="%1"/>
      <w:lvlJc w:val="left"/>
      <w:pPr>
        <w:ind w:left="610" w:hanging="461"/>
        <w:jc w:val="left"/>
      </w:pPr>
      <w:rPr>
        <w:rFonts w:hint="default"/>
        <w:lang w:val="en-US" w:eastAsia="en-US" w:bidi="ar-SA"/>
      </w:rPr>
    </w:lvl>
    <w:lvl w:ilvl="1">
      <w:start w:val="1"/>
      <w:numFmt w:val="decimal"/>
      <w:lvlText w:val="%1.%2"/>
      <w:lvlJc w:val="left"/>
      <w:pPr>
        <w:ind w:left="610" w:hanging="461"/>
        <w:jc w:val="right"/>
      </w:pPr>
      <w:rPr>
        <w:rFonts w:hint="default" w:ascii="Trebuchet MS" w:hAnsi="Trebuchet MS" w:eastAsia="Trebuchet MS" w:cs="Trebuchet MS"/>
        <w:b w:val="0"/>
        <w:bCs w:val="0"/>
        <w:i w:val="0"/>
        <w:iCs w:val="0"/>
        <w:color w:val="1875D1"/>
        <w:spacing w:val="0"/>
        <w:w w:val="98"/>
        <w:sz w:val="28"/>
        <w:szCs w:val="28"/>
        <w:lang w:val="en-US" w:eastAsia="en-US" w:bidi="ar-SA"/>
      </w:rPr>
    </w:lvl>
    <w:lvl w:ilvl="2">
      <w:start w:val="0"/>
      <w:numFmt w:val="bullet"/>
      <w:lvlText w:val="•"/>
      <w:lvlJc w:val="left"/>
      <w:pPr>
        <w:ind w:left="750" w:hanging="132"/>
      </w:pPr>
      <w:rPr>
        <w:rFonts w:hint="default" w:ascii="Trebuchet MS" w:hAnsi="Trebuchet MS" w:eastAsia="Trebuchet MS" w:cs="Trebuchet MS"/>
        <w:b w:val="0"/>
        <w:bCs w:val="0"/>
        <w:i w:val="0"/>
        <w:iCs w:val="0"/>
        <w:spacing w:val="0"/>
        <w:w w:val="65"/>
        <w:sz w:val="22"/>
        <w:szCs w:val="22"/>
        <w:lang w:val="en-US" w:eastAsia="en-US" w:bidi="ar-SA"/>
      </w:rPr>
    </w:lvl>
    <w:lvl w:ilvl="3">
      <w:start w:val="0"/>
      <w:numFmt w:val="bullet"/>
      <w:lvlText w:val="•"/>
      <w:lvlJc w:val="left"/>
      <w:pPr>
        <w:ind w:left="2987" w:hanging="132"/>
      </w:pPr>
      <w:rPr>
        <w:rFonts w:hint="default"/>
        <w:lang w:val="en-US" w:eastAsia="en-US" w:bidi="ar-SA"/>
      </w:rPr>
    </w:lvl>
    <w:lvl w:ilvl="4">
      <w:start w:val="0"/>
      <w:numFmt w:val="bullet"/>
      <w:lvlText w:val="•"/>
      <w:lvlJc w:val="left"/>
      <w:pPr>
        <w:ind w:left="4101" w:hanging="132"/>
      </w:pPr>
      <w:rPr>
        <w:rFonts w:hint="default"/>
        <w:lang w:val="en-US" w:eastAsia="en-US" w:bidi="ar-SA"/>
      </w:rPr>
    </w:lvl>
    <w:lvl w:ilvl="5">
      <w:start w:val="0"/>
      <w:numFmt w:val="bullet"/>
      <w:lvlText w:val="•"/>
      <w:lvlJc w:val="left"/>
      <w:pPr>
        <w:ind w:left="5215" w:hanging="132"/>
      </w:pPr>
      <w:rPr>
        <w:rFonts w:hint="default"/>
        <w:lang w:val="en-US" w:eastAsia="en-US" w:bidi="ar-SA"/>
      </w:rPr>
    </w:lvl>
    <w:lvl w:ilvl="6">
      <w:start w:val="0"/>
      <w:numFmt w:val="bullet"/>
      <w:lvlText w:val="•"/>
      <w:lvlJc w:val="left"/>
      <w:pPr>
        <w:ind w:left="6329" w:hanging="132"/>
      </w:pPr>
      <w:rPr>
        <w:rFonts w:hint="default"/>
        <w:lang w:val="en-US" w:eastAsia="en-US" w:bidi="ar-SA"/>
      </w:rPr>
    </w:lvl>
    <w:lvl w:ilvl="7">
      <w:start w:val="0"/>
      <w:numFmt w:val="bullet"/>
      <w:lvlText w:val="•"/>
      <w:lvlJc w:val="left"/>
      <w:pPr>
        <w:ind w:left="7443" w:hanging="132"/>
      </w:pPr>
      <w:rPr>
        <w:rFonts w:hint="default"/>
        <w:lang w:val="en-US" w:eastAsia="en-US" w:bidi="ar-SA"/>
      </w:rPr>
    </w:lvl>
    <w:lvl w:ilvl="8">
      <w:start w:val="0"/>
      <w:numFmt w:val="bullet"/>
      <w:lvlText w:val="•"/>
      <w:lvlJc w:val="left"/>
      <w:pPr>
        <w:ind w:left="8557" w:hanging="132"/>
      </w:pPr>
      <w:rPr>
        <w:rFonts w:hint="default"/>
        <w:lang w:val="en-US" w:eastAsia="en-US" w:bidi="ar-SA"/>
      </w:rPr>
    </w:lvl>
  </w:abstractNum>
  <w:abstractNum w:abstractNumId="10">
    <w:multiLevelType w:val="hybridMultilevel"/>
    <w:lvl w:ilvl="0">
      <w:start w:val="5"/>
      <w:numFmt w:val="decimal"/>
      <w:lvlText w:val="%1"/>
      <w:lvlJc w:val="left"/>
      <w:pPr>
        <w:ind w:left="615" w:hanging="465"/>
        <w:jc w:val="left"/>
      </w:pPr>
      <w:rPr>
        <w:rFonts w:hint="default"/>
        <w:lang w:val="en-US" w:eastAsia="en-US" w:bidi="ar-SA"/>
      </w:rPr>
    </w:lvl>
    <w:lvl w:ilvl="1">
      <w:start w:val="1"/>
      <w:numFmt w:val="decimal"/>
      <w:lvlText w:val="%1.%2"/>
      <w:lvlJc w:val="left"/>
      <w:pPr>
        <w:ind w:left="615" w:hanging="465"/>
        <w:jc w:val="left"/>
      </w:pPr>
      <w:rPr>
        <w:rFonts w:hint="default" w:ascii="Trebuchet MS" w:hAnsi="Trebuchet MS" w:eastAsia="Trebuchet MS" w:cs="Trebuchet MS"/>
        <w:b w:val="0"/>
        <w:bCs w:val="0"/>
        <w:i w:val="0"/>
        <w:iCs w:val="0"/>
        <w:color w:val="1875D1"/>
        <w:spacing w:val="0"/>
        <w:w w:val="99"/>
        <w:sz w:val="28"/>
        <w:szCs w:val="28"/>
        <w:lang w:val="en-US" w:eastAsia="en-US" w:bidi="ar-SA"/>
      </w:rPr>
    </w:lvl>
    <w:lvl w:ilvl="2">
      <w:start w:val="0"/>
      <w:numFmt w:val="bullet"/>
      <w:lvlText w:val="•"/>
      <w:lvlJc w:val="left"/>
      <w:pPr>
        <w:ind w:left="2653" w:hanging="465"/>
      </w:pPr>
      <w:rPr>
        <w:rFonts w:hint="default"/>
        <w:lang w:val="en-US" w:eastAsia="en-US" w:bidi="ar-SA"/>
      </w:rPr>
    </w:lvl>
    <w:lvl w:ilvl="3">
      <w:start w:val="0"/>
      <w:numFmt w:val="bullet"/>
      <w:lvlText w:val="•"/>
      <w:lvlJc w:val="left"/>
      <w:pPr>
        <w:ind w:left="3669" w:hanging="465"/>
      </w:pPr>
      <w:rPr>
        <w:rFonts w:hint="default"/>
        <w:lang w:val="en-US" w:eastAsia="en-US" w:bidi="ar-SA"/>
      </w:rPr>
    </w:lvl>
    <w:lvl w:ilvl="4">
      <w:start w:val="0"/>
      <w:numFmt w:val="bullet"/>
      <w:lvlText w:val="•"/>
      <w:lvlJc w:val="left"/>
      <w:pPr>
        <w:ind w:left="4686" w:hanging="465"/>
      </w:pPr>
      <w:rPr>
        <w:rFonts w:hint="default"/>
        <w:lang w:val="en-US" w:eastAsia="en-US" w:bidi="ar-SA"/>
      </w:rPr>
    </w:lvl>
    <w:lvl w:ilvl="5">
      <w:start w:val="0"/>
      <w:numFmt w:val="bullet"/>
      <w:lvlText w:val="•"/>
      <w:lvlJc w:val="left"/>
      <w:pPr>
        <w:ind w:left="5702" w:hanging="465"/>
      </w:pPr>
      <w:rPr>
        <w:rFonts w:hint="default"/>
        <w:lang w:val="en-US" w:eastAsia="en-US" w:bidi="ar-SA"/>
      </w:rPr>
    </w:lvl>
    <w:lvl w:ilvl="6">
      <w:start w:val="0"/>
      <w:numFmt w:val="bullet"/>
      <w:lvlText w:val="•"/>
      <w:lvlJc w:val="left"/>
      <w:pPr>
        <w:ind w:left="6719" w:hanging="465"/>
      </w:pPr>
      <w:rPr>
        <w:rFonts w:hint="default"/>
        <w:lang w:val="en-US" w:eastAsia="en-US" w:bidi="ar-SA"/>
      </w:rPr>
    </w:lvl>
    <w:lvl w:ilvl="7">
      <w:start w:val="0"/>
      <w:numFmt w:val="bullet"/>
      <w:lvlText w:val="•"/>
      <w:lvlJc w:val="left"/>
      <w:pPr>
        <w:ind w:left="7735" w:hanging="465"/>
      </w:pPr>
      <w:rPr>
        <w:rFonts w:hint="default"/>
        <w:lang w:val="en-US" w:eastAsia="en-US" w:bidi="ar-SA"/>
      </w:rPr>
    </w:lvl>
    <w:lvl w:ilvl="8">
      <w:start w:val="0"/>
      <w:numFmt w:val="bullet"/>
      <w:lvlText w:val="•"/>
      <w:lvlJc w:val="left"/>
      <w:pPr>
        <w:ind w:left="8752" w:hanging="465"/>
      </w:pPr>
      <w:rPr>
        <w:rFonts w:hint="default"/>
        <w:lang w:val="en-US" w:eastAsia="en-US" w:bidi="ar-SA"/>
      </w:rPr>
    </w:lvl>
  </w:abstractNum>
  <w:abstractNum w:abstractNumId="9">
    <w:multiLevelType w:val="hybridMultilevel"/>
    <w:lvl w:ilvl="0">
      <w:start w:val="4"/>
      <w:numFmt w:val="decimal"/>
      <w:lvlText w:val="%1"/>
      <w:lvlJc w:val="left"/>
      <w:pPr>
        <w:ind w:left="5095" w:hanging="461"/>
        <w:jc w:val="left"/>
      </w:pPr>
      <w:rPr>
        <w:rFonts w:hint="default"/>
        <w:lang w:val="en-US" w:eastAsia="en-US" w:bidi="ar-SA"/>
      </w:rPr>
    </w:lvl>
    <w:lvl w:ilvl="1">
      <w:start w:val="1"/>
      <w:numFmt w:val="decimal"/>
      <w:lvlText w:val="%1.%2"/>
      <w:lvlJc w:val="left"/>
      <w:pPr>
        <w:ind w:left="5095" w:hanging="461"/>
        <w:jc w:val="right"/>
      </w:pPr>
      <w:rPr>
        <w:rFonts w:hint="default" w:ascii="Trebuchet MS" w:hAnsi="Trebuchet MS" w:eastAsia="Trebuchet MS" w:cs="Trebuchet MS"/>
        <w:b w:val="0"/>
        <w:bCs w:val="0"/>
        <w:i w:val="0"/>
        <w:iCs w:val="0"/>
        <w:color w:val="1875D1"/>
        <w:spacing w:val="0"/>
        <w:w w:val="98"/>
        <w:sz w:val="28"/>
        <w:szCs w:val="28"/>
        <w:lang w:val="en-US" w:eastAsia="en-US" w:bidi="ar-SA"/>
      </w:rPr>
    </w:lvl>
    <w:lvl w:ilvl="2">
      <w:start w:val="0"/>
      <w:numFmt w:val="bullet"/>
      <w:lvlText w:val="•"/>
      <w:lvlJc w:val="left"/>
      <w:pPr>
        <w:ind w:left="6237" w:hanging="461"/>
      </w:pPr>
      <w:rPr>
        <w:rFonts w:hint="default"/>
        <w:lang w:val="en-US" w:eastAsia="en-US" w:bidi="ar-SA"/>
      </w:rPr>
    </w:lvl>
    <w:lvl w:ilvl="3">
      <w:start w:val="0"/>
      <w:numFmt w:val="bullet"/>
      <w:lvlText w:val="•"/>
      <w:lvlJc w:val="left"/>
      <w:pPr>
        <w:ind w:left="6805" w:hanging="461"/>
      </w:pPr>
      <w:rPr>
        <w:rFonts w:hint="default"/>
        <w:lang w:val="en-US" w:eastAsia="en-US" w:bidi="ar-SA"/>
      </w:rPr>
    </w:lvl>
    <w:lvl w:ilvl="4">
      <w:start w:val="0"/>
      <w:numFmt w:val="bullet"/>
      <w:lvlText w:val="•"/>
      <w:lvlJc w:val="left"/>
      <w:pPr>
        <w:ind w:left="7374" w:hanging="461"/>
      </w:pPr>
      <w:rPr>
        <w:rFonts w:hint="default"/>
        <w:lang w:val="en-US" w:eastAsia="en-US" w:bidi="ar-SA"/>
      </w:rPr>
    </w:lvl>
    <w:lvl w:ilvl="5">
      <w:start w:val="0"/>
      <w:numFmt w:val="bullet"/>
      <w:lvlText w:val="•"/>
      <w:lvlJc w:val="left"/>
      <w:pPr>
        <w:ind w:left="7942" w:hanging="461"/>
      </w:pPr>
      <w:rPr>
        <w:rFonts w:hint="default"/>
        <w:lang w:val="en-US" w:eastAsia="en-US" w:bidi="ar-SA"/>
      </w:rPr>
    </w:lvl>
    <w:lvl w:ilvl="6">
      <w:start w:val="0"/>
      <w:numFmt w:val="bullet"/>
      <w:lvlText w:val="•"/>
      <w:lvlJc w:val="left"/>
      <w:pPr>
        <w:ind w:left="8511" w:hanging="461"/>
      </w:pPr>
      <w:rPr>
        <w:rFonts w:hint="default"/>
        <w:lang w:val="en-US" w:eastAsia="en-US" w:bidi="ar-SA"/>
      </w:rPr>
    </w:lvl>
    <w:lvl w:ilvl="7">
      <w:start w:val="0"/>
      <w:numFmt w:val="bullet"/>
      <w:lvlText w:val="•"/>
      <w:lvlJc w:val="left"/>
      <w:pPr>
        <w:ind w:left="9079" w:hanging="461"/>
      </w:pPr>
      <w:rPr>
        <w:rFonts w:hint="default"/>
        <w:lang w:val="en-US" w:eastAsia="en-US" w:bidi="ar-SA"/>
      </w:rPr>
    </w:lvl>
    <w:lvl w:ilvl="8">
      <w:start w:val="0"/>
      <w:numFmt w:val="bullet"/>
      <w:lvlText w:val="•"/>
      <w:lvlJc w:val="left"/>
      <w:pPr>
        <w:ind w:left="9648" w:hanging="461"/>
      </w:pPr>
      <w:rPr>
        <w:rFonts w:hint="default"/>
        <w:lang w:val="en-US" w:eastAsia="en-US" w:bidi="ar-SA"/>
      </w:rPr>
    </w:lvl>
  </w:abstractNum>
  <w:abstractNum w:abstractNumId="8">
    <w:multiLevelType w:val="hybridMultilevel"/>
    <w:lvl w:ilvl="0">
      <w:start w:val="4"/>
      <w:numFmt w:val="decimal"/>
      <w:lvlText w:val="%1"/>
      <w:lvlJc w:val="left"/>
      <w:pPr>
        <w:ind w:left="615" w:hanging="465"/>
        <w:jc w:val="left"/>
      </w:pPr>
      <w:rPr>
        <w:rFonts w:hint="default"/>
        <w:lang w:val="en-US" w:eastAsia="en-US" w:bidi="ar-SA"/>
      </w:rPr>
    </w:lvl>
    <w:lvl w:ilvl="1">
      <w:start w:val="1"/>
      <w:numFmt w:val="decimal"/>
      <w:lvlText w:val="%1.%2"/>
      <w:lvlJc w:val="left"/>
      <w:pPr>
        <w:ind w:left="615" w:hanging="465"/>
        <w:jc w:val="left"/>
      </w:pPr>
      <w:rPr>
        <w:rFonts w:hint="default" w:ascii="Trebuchet MS" w:hAnsi="Trebuchet MS" w:eastAsia="Trebuchet MS" w:cs="Trebuchet MS"/>
        <w:b w:val="0"/>
        <w:bCs w:val="0"/>
        <w:i w:val="0"/>
        <w:iCs w:val="0"/>
        <w:color w:val="1875D1"/>
        <w:spacing w:val="0"/>
        <w:w w:val="99"/>
        <w:sz w:val="28"/>
        <w:szCs w:val="28"/>
        <w:lang w:val="en-US" w:eastAsia="en-US" w:bidi="ar-SA"/>
      </w:rPr>
    </w:lvl>
    <w:lvl w:ilvl="2">
      <w:start w:val="0"/>
      <w:numFmt w:val="bullet"/>
      <w:lvlText w:val="•"/>
      <w:lvlJc w:val="left"/>
      <w:pPr>
        <w:ind w:left="2653" w:hanging="465"/>
      </w:pPr>
      <w:rPr>
        <w:rFonts w:hint="default"/>
        <w:lang w:val="en-US" w:eastAsia="en-US" w:bidi="ar-SA"/>
      </w:rPr>
    </w:lvl>
    <w:lvl w:ilvl="3">
      <w:start w:val="0"/>
      <w:numFmt w:val="bullet"/>
      <w:lvlText w:val="•"/>
      <w:lvlJc w:val="left"/>
      <w:pPr>
        <w:ind w:left="3669" w:hanging="465"/>
      </w:pPr>
      <w:rPr>
        <w:rFonts w:hint="default"/>
        <w:lang w:val="en-US" w:eastAsia="en-US" w:bidi="ar-SA"/>
      </w:rPr>
    </w:lvl>
    <w:lvl w:ilvl="4">
      <w:start w:val="0"/>
      <w:numFmt w:val="bullet"/>
      <w:lvlText w:val="•"/>
      <w:lvlJc w:val="left"/>
      <w:pPr>
        <w:ind w:left="4686" w:hanging="465"/>
      </w:pPr>
      <w:rPr>
        <w:rFonts w:hint="default"/>
        <w:lang w:val="en-US" w:eastAsia="en-US" w:bidi="ar-SA"/>
      </w:rPr>
    </w:lvl>
    <w:lvl w:ilvl="5">
      <w:start w:val="0"/>
      <w:numFmt w:val="bullet"/>
      <w:lvlText w:val="•"/>
      <w:lvlJc w:val="left"/>
      <w:pPr>
        <w:ind w:left="5702" w:hanging="465"/>
      </w:pPr>
      <w:rPr>
        <w:rFonts w:hint="default"/>
        <w:lang w:val="en-US" w:eastAsia="en-US" w:bidi="ar-SA"/>
      </w:rPr>
    </w:lvl>
    <w:lvl w:ilvl="6">
      <w:start w:val="0"/>
      <w:numFmt w:val="bullet"/>
      <w:lvlText w:val="•"/>
      <w:lvlJc w:val="left"/>
      <w:pPr>
        <w:ind w:left="6719" w:hanging="465"/>
      </w:pPr>
      <w:rPr>
        <w:rFonts w:hint="default"/>
        <w:lang w:val="en-US" w:eastAsia="en-US" w:bidi="ar-SA"/>
      </w:rPr>
    </w:lvl>
    <w:lvl w:ilvl="7">
      <w:start w:val="0"/>
      <w:numFmt w:val="bullet"/>
      <w:lvlText w:val="•"/>
      <w:lvlJc w:val="left"/>
      <w:pPr>
        <w:ind w:left="7735" w:hanging="465"/>
      </w:pPr>
      <w:rPr>
        <w:rFonts w:hint="default"/>
        <w:lang w:val="en-US" w:eastAsia="en-US" w:bidi="ar-SA"/>
      </w:rPr>
    </w:lvl>
    <w:lvl w:ilvl="8">
      <w:start w:val="0"/>
      <w:numFmt w:val="bullet"/>
      <w:lvlText w:val="•"/>
      <w:lvlJc w:val="left"/>
      <w:pPr>
        <w:ind w:left="8752" w:hanging="465"/>
      </w:pPr>
      <w:rPr>
        <w:rFonts w:hint="default"/>
        <w:lang w:val="en-US" w:eastAsia="en-US" w:bidi="ar-SA"/>
      </w:rPr>
    </w:lvl>
  </w:abstractNum>
  <w:abstractNum w:abstractNumId="7">
    <w:multiLevelType w:val="hybridMultilevel"/>
    <w:lvl w:ilvl="0">
      <w:start w:val="3"/>
      <w:numFmt w:val="decimal"/>
      <w:lvlText w:val="%1"/>
      <w:lvlJc w:val="left"/>
      <w:pPr>
        <w:ind w:left="610" w:hanging="461"/>
        <w:jc w:val="left"/>
      </w:pPr>
      <w:rPr>
        <w:rFonts w:hint="default"/>
        <w:lang w:val="en-US" w:eastAsia="en-US" w:bidi="ar-SA"/>
      </w:rPr>
    </w:lvl>
    <w:lvl w:ilvl="1">
      <w:start w:val="1"/>
      <w:numFmt w:val="decimal"/>
      <w:lvlText w:val="%1.%2"/>
      <w:lvlJc w:val="left"/>
      <w:pPr>
        <w:ind w:left="610" w:hanging="461"/>
        <w:jc w:val="left"/>
      </w:pPr>
      <w:rPr>
        <w:rFonts w:hint="default" w:ascii="Trebuchet MS" w:hAnsi="Trebuchet MS" w:eastAsia="Trebuchet MS" w:cs="Trebuchet MS"/>
        <w:b w:val="0"/>
        <w:bCs w:val="0"/>
        <w:i w:val="0"/>
        <w:iCs w:val="0"/>
        <w:color w:val="1875D1"/>
        <w:spacing w:val="0"/>
        <w:w w:val="98"/>
        <w:sz w:val="28"/>
        <w:szCs w:val="28"/>
        <w:lang w:val="en-US" w:eastAsia="en-US" w:bidi="ar-SA"/>
      </w:rPr>
    </w:lvl>
    <w:lvl w:ilvl="2">
      <w:start w:val="0"/>
      <w:numFmt w:val="bullet"/>
      <w:lvlText w:val="•"/>
      <w:lvlJc w:val="left"/>
      <w:pPr>
        <w:ind w:left="1091" w:hanging="461"/>
      </w:pPr>
      <w:rPr>
        <w:rFonts w:hint="default"/>
        <w:lang w:val="en-US" w:eastAsia="en-US" w:bidi="ar-SA"/>
      </w:rPr>
    </w:lvl>
    <w:lvl w:ilvl="3">
      <w:start w:val="0"/>
      <w:numFmt w:val="bullet"/>
      <w:lvlText w:val="•"/>
      <w:lvlJc w:val="left"/>
      <w:pPr>
        <w:ind w:left="1327" w:hanging="461"/>
      </w:pPr>
      <w:rPr>
        <w:rFonts w:hint="default"/>
        <w:lang w:val="en-US" w:eastAsia="en-US" w:bidi="ar-SA"/>
      </w:rPr>
    </w:lvl>
    <w:lvl w:ilvl="4">
      <w:start w:val="0"/>
      <w:numFmt w:val="bullet"/>
      <w:lvlText w:val="•"/>
      <w:lvlJc w:val="left"/>
      <w:pPr>
        <w:ind w:left="1563" w:hanging="461"/>
      </w:pPr>
      <w:rPr>
        <w:rFonts w:hint="default"/>
        <w:lang w:val="en-US" w:eastAsia="en-US" w:bidi="ar-SA"/>
      </w:rPr>
    </w:lvl>
    <w:lvl w:ilvl="5">
      <w:start w:val="0"/>
      <w:numFmt w:val="bullet"/>
      <w:lvlText w:val="•"/>
      <w:lvlJc w:val="left"/>
      <w:pPr>
        <w:ind w:left="1799" w:hanging="461"/>
      </w:pPr>
      <w:rPr>
        <w:rFonts w:hint="default"/>
        <w:lang w:val="en-US" w:eastAsia="en-US" w:bidi="ar-SA"/>
      </w:rPr>
    </w:lvl>
    <w:lvl w:ilvl="6">
      <w:start w:val="0"/>
      <w:numFmt w:val="bullet"/>
      <w:lvlText w:val="•"/>
      <w:lvlJc w:val="left"/>
      <w:pPr>
        <w:ind w:left="2035" w:hanging="461"/>
      </w:pPr>
      <w:rPr>
        <w:rFonts w:hint="default"/>
        <w:lang w:val="en-US" w:eastAsia="en-US" w:bidi="ar-SA"/>
      </w:rPr>
    </w:lvl>
    <w:lvl w:ilvl="7">
      <w:start w:val="0"/>
      <w:numFmt w:val="bullet"/>
      <w:lvlText w:val="•"/>
      <w:lvlJc w:val="left"/>
      <w:pPr>
        <w:ind w:left="2271" w:hanging="461"/>
      </w:pPr>
      <w:rPr>
        <w:rFonts w:hint="default"/>
        <w:lang w:val="en-US" w:eastAsia="en-US" w:bidi="ar-SA"/>
      </w:rPr>
    </w:lvl>
    <w:lvl w:ilvl="8">
      <w:start w:val="0"/>
      <w:numFmt w:val="bullet"/>
      <w:lvlText w:val="•"/>
      <w:lvlJc w:val="left"/>
      <w:pPr>
        <w:ind w:left="2507" w:hanging="461"/>
      </w:pPr>
      <w:rPr>
        <w:rFonts w:hint="default"/>
        <w:lang w:val="en-US" w:eastAsia="en-US" w:bidi="ar-SA"/>
      </w:rPr>
    </w:lvl>
  </w:abstractNum>
  <w:abstractNum w:abstractNumId="6">
    <w:multiLevelType w:val="hybridMultilevel"/>
    <w:lvl w:ilvl="0">
      <w:start w:val="3"/>
      <w:numFmt w:val="decimal"/>
      <w:lvlText w:val="%1"/>
      <w:lvlJc w:val="left"/>
      <w:pPr>
        <w:ind w:left="615" w:hanging="465"/>
        <w:jc w:val="left"/>
      </w:pPr>
      <w:rPr>
        <w:rFonts w:hint="default"/>
        <w:lang w:val="en-US" w:eastAsia="en-US" w:bidi="ar-SA"/>
      </w:rPr>
    </w:lvl>
    <w:lvl w:ilvl="1">
      <w:start w:val="1"/>
      <w:numFmt w:val="decimal"/>
      <w:lvlText w:val="%1.%2"/>
      <w:lvlJc w:val="left"/>
      <w:pPr>
        <w:ind w:left="615" w:hanging="465"/>
        <w:jc w:val="left"/>
      </w:pPr>
      <w:rPr>
        <w:rFonts w:hint="default" w:ascii="Trebuchet MS" w:hAnsi="Trebuchet MS" w:eastAsia="Trebuchet MS" w:cs="Trebuchet MS"/>
        <w:b w:val="0"/>
        <w:bCs w:val="0"/>
        <w:i w:val="0"/>
        <w:iCs w:val="0"/>
        <w:color w:val="1875D1"/>
        <w:spacing w:val="0"/>
        <w:w w:val="99"/>
        <w:sz w:val="28"/>
        <w:szCs w:val="28"/>
        <w:lang w:val="en-US" w:eastAsia="en-US" w:bidi="ar-SA"/>
      </w:rPr>
    </w:lvl>
    <w:lvl w:ilvl="2">
      <w:start w:val="0"/>
      <w:numFmt w:val="bullet"/>
      <w:lvlText w:val="•"/>
      <w:lvlJc w:val="left"/>
      <w:pPr>
        <w:ind w:left="2653" w:hanging="465"/>
      </w:pPr>
      <w:rPr>
        <w:rFonts w:hint="default"/>
        <w:lang w:val="en-US" w:eastAsia="en-US" w:bidi="ar-SA"/>
      </w:rPr>
    </w:lvl>
    <w:lvl w:ilvl="3">
      <w:start w:val="0"/>
      <w:numFmt w:val="bullet"/>
      <w:lvlText w:val="•"/>
      <w:lvlJc w:val="left"/>
      <w:pPr>
        <w:ind w:left="3669" w:hanging="465"/>
      </w:pPr>
      <w:rPr>
        <w:rFonts w:hint="default"/>
        <w:lang w:val="en-US" w:eastAsia="en-US" w:bidi="ar-SA"/>
      </w:rPr>
    </w:lvl>
    <w:lvl w:ilvl="4">
      <w:start w:val="0"/>
      <w:numFmt w:val="bullet"/>
      <w:lvlText w:val="•"/>
      <w:lvlJc w:val="left"/>
      <w:pPr>
        <w:ind w:left="4686" w:hanging="465"/>
      </w:pPr>
      <w:rPr>
        <w:rFonts w:hint="default"/>
        <w:lang w:val="en-US" w:eastAsia="en-US" w:bidi="ar-SA"/>
      </w:rPr>
    </w:lvl>
    <w:lvl w:ilvl="5">
      <w:start w:val="0"/>
      <w:numFmt w:val="bullet"/>
      <w:lvlText w:val="•"/>
      <w:lvlJc w:val="left"/>
      <w:pPr>
        <w:ind w:left="5702" w:hanging="465"/>
      </w:pPr>
      <w:rPr>
        <w:rFonts w:hint="default"/>
        <w:lang w:val="en-US" w:eastAsia="en-US" w:bidi="ar-SA"/>
      </w:rPr>
    </w:lvl>
    <w:lvl w:ilvl="6">
      <w:start w:val="0"/>
      <w:numFmt w:val="bullet"/>
      <w:lvlText w:val="•"/>
      <w:lvlJc w:val="left"/>
      <w:pPr>
        <w:ind w:left="6719" w:hanging="465"/>
      </w:pPr>
      <w:rPr>
        <w:rFonts w:hint="default"/>
        <w:lang w:val="en-US" w:eastAsia="en-US" w:bidi="ar-SA"/>
      </w:rPr>
    </w:lvl>
    <w:lvl w:ilvl="7">
      <w:start w:val="0"/>
      <w:numFmt w:val="bullet"/>
      <w:lvlText w:val="•"/>
      <w:lvlJc w:val="left"/>
      <w:pPr>
        <w:ind w:left="7735" w:hanging="465"/>
      </w:pPr>
      <w:rPr>
        <w:rFonts w:hint="default"/>
        <w:lang w:val="en-US" w:eastAsia="en-US" w:bidi="ar-SA"/>
      </w:rPr>
    </w:lvl>
    <w:lvl w:ilvl="8">
      <w:start w:val="0"/>
      <w:numFmt w:val="bullet"/>
      <w:lvlText w:val="•"/>
      <w:lvlJc w:val="left"/>
      <w:pPr>
        <w:ind w:left="8752" w:hanging="465"/>
      </w:pPr>
      <w:rPr>
        <w:rFonts w:hint="default"/>
        <w:lang w:val="en-US" w:eastAsia="en-US" w:bidi="ar-SA"/>
      </w:rPr>
    </w:lvl>
  </w:abstractNum>
  <w:abstractNum w:abstractNumId="5">
    <w:multiLevelType w:val="hybridMultilevel"/>
    <w:lvl w:ilvl="0">
      <w:start w:val="2"/>
      <w:numFmt w:val="decimal"/>
      <w:lvlText w:val="%1"/>
      <w:lvlJc w:val="left"/>
      <w:pPr>
        <w:ind w:left="610" w:hanging="461"/>
        <w:jc w:val="left"/>
      </w:pPr>
      <w:rPr>
        <w:rFonts w:hint="default"/>
        <w:lang w:val="en-US" w:eastAsia="en-US" w:bidi="ar-SA"/>
      </w:rPr>
    </w:lvl>
    <w:lvl w:ilvl="1">
      <w:start w:val="1"/>
      <w:numFmt w:val="decimal"/>
      <w:lvlText w:val="%1.%2"/>
      <w:lvlJc w:val="left"/>
      <w:pPr>
        <w:ind w:left="610" w:hanging="461"/>
        <w:jc w:val="left"/>
      </w:pPr>
      <w:rPr>
        <w:rFonts w:hint="default" w:ascii="Trebuchet MS" w:hAnsi="Trebuchet MS" w:eastAsia="Trebuchet MS" w:cs="Trebuchet MS"/>
        <w:b w:val="0"/>
        <w:bCs w:val="0"/>
        <w:i w:val="0"/>
        <w:iCs w:val="0"/>
        <w:color w:val="1875D1"/>
        <w:spacing w:val="0"/>
        <w:w w:val="98"/>
        <w:sz w:val="28"/>
        <w:szCs w:val="28"/>
        <w:lang w:val="en-US" w:eastAsia="en-US" w:bidi="ar-SA"/>
      </w:rPr>
    </w:lvl>
    <w:lvl w:ilvl="2">
      <w:start w:val="0"/>
      <w:numFmt w:val="bullet"/>
      <w:lvlText w:val="•"/>
      <w:lvlJc w:val="left"/>
      <w:pPr>
        <w:ind w:left="750" w:hanging="132"/>
      </w:pPr>
      <w:rPr>
        <w:rFonts w:hint="default" w:ascii="Trebuchet MS" w:hAnsi="Trebuchet MS" w:eastAsia="Trebuchet MS" w:cs="Trebuchet MS"/>
        <w:b w:val="0"/>
        <w:bCs w:val="0"/>
        <w:i w:val="0"/>
        <w:iCs w:val="0"/>
        <w:spacing w:val="0"/>
        <w:w w:val="65"/>
        <w:sz w:val="22"/>
        <w:szCs w:val="22"/>
        <w:lang w:val="en-US" w:eastAsia="en-US" w:bidi="ar-SA"/>
      </w:rPr>
    </w:lvl>
    <w:lvl w:ilvl="3">
      <w:start w:val="0"/>
      <w:numFmt w:val="bullet"/>
      <w:lvlText w:val="•"/>
      <w:lvlJc w:val="left"/>
      <w:pPr>
        <w:ind w:left="2987" w:hanging="132"/>
      </w:pPr>
      <w:rPr>
        <w:rFonts w:hint="default"/>
        <w:lang w:val="en-US" w:eastAsia="en-US" w:bidi="ar-SA"/>
      </w:rPr>
    </w:lvl>
    <w:lvl w:ilvl="4">
      <w:start w:val="0"/>
      <w:numFmt w:val="bullet"/>
      <w:lvlText w:val="•"/>
      <w:lvlJc w:val="left"/>
      <w:pPr>
        <w:ind w:left="4101" w:hanging="132"/>
      </w:pPr>
      <w:rPr>
        <w:rFonts w:hint="default"/>
        <w:lang w:val="en-US" w:eastAsia="en-US" w:bidi="ar-SA"/>
      </w:rPr>
    </w:lvl>
    <w:lvl w:ilvl="5">
      <w:start w:val="0"/>
      <w:numFmt w:val="bullet"/>
      <w:lvlText w:val="•"/>
      <w:lvlJc w:val="left"/>
      <w:pPr>
        <w:ind w:left="5215" w:hanging="132"/>
      </w:pPr>
      <w:rPr>
        <w:rFonts w:hint="default"/>
        <w:lang w:val="en-US" w:eastAsia="en-US" w:bidi="ar-SA"/>
      </w:rPr>
    </w:lvl>
    <w:lvl w:ilvl="6">
      <w:start w:val="0"/>
      <w:numFmt w:val="bullet"/>
      <w:lvlText w:val="•"/>
      <w:lvlJc w:val="left"/>
      <w:pPr>
        <w:ind w:left="6329" w:hanging="132"/>
      </w:pPr>
      <w:rPr>
        <w:rFonts w:hint="default"/>
        <w:lang w:val="en-US" w:eastAsia="en-US" w:bidi="ar-SA"/>
      </w:rPr>
    </w:lvl>
    <w:lvl w:ilvl="7">
      <w:start w:val="0"/>
      <w:numFmt w:val="bullet"/>
      <w:lvlText w:val="•"/>
      <w:lvlJc w:val="left"/>
      <w:pPr>
        <w:ind w:left="7443" w:hanging="132"/>
      </w:pPr>
      <w:rPr>
        <w:rFonts w:hint="default"/>
        <w:lang w:val="en-US" w:eastAsia="en-US" w:bidi="ar-SA"/>
      </w:rPr>
    </w:lvl>
    <w:lvl w:ilvl="8">
      <w:start w:val="0"/>
      <w:numFmt w:val="bullet"/>
      <w:lvlText w:val="•"/>
      <w:lvlJc w:val="left"/>
      <w:pPr>
        <w:ind w:left="8557" w:hanging="132"/>
      </w:pPr>
      <w:rPr>
        <w:rFonts w:hint="default"/>
        <w:lang w:val="en-US" w:eastAsia="en-US" w:bidi="ar-SA"/>
      </w:rPr>
    </w:lvl>
  </w:abstractNum>
  <w:abstractNum w:abstractNumId="4">
    <w:multiLevelType w:val="hybridMultilevel"/>
    <w:lvl w:ilvl="0">
      <w:start w:val="2"/>
      <w:numFmt w:val="decimal"/>
      <w:lvlText w:val="%1"/>
      <w:lvlJc w:val="left"/>
      <w:pPr>
        <w:ind w:left="615" w:hanging="465"/>
        <w:jc w:val="left"/>
      </w:pPr>
      <w:rPr>
        <w:rFonts w:hint="default"/>
        <w:lang w:val="en-US" w:eastAsia="en-US" w:bidi="ar-SA"/>
      </w:rPr>
    </w:lvl>
    <w:lvl w:ilvl="1">
      <w:start w:val="1"/>
      <w:numFmt w:val="decimal"/>
      <w:lvlText w:val="%1.%2"/>
      <w:lvlJc w:val="left"/>
      <w:pPr>
        <w:ind w:left="615" w:hanging="465"/>
        <w:jc w:val="left"/>
      </w:pPr>
      <w:rPr>
        <w:rFonts w:hint="default" w:ascii="Trebuchet MS" w:hAnsi="Trebuchet MS" w:eastAsia="Trebuchet MS" w:cs="Trebuchet MS"/>
        <w:b w:val="0"/>
        <w:bCs w:val="0"/>
        <w:i w:val="0"/>
        <w:iCs w:val="0"/>
        <w:color w:val="1875D1"/>
        <w:spacing w:val="0"/>
        <w:w w:val="99"/>
        <w:sz w:val="28"/>
        <w:szCs w:val="28"/>
        <w:lang w:val="en-US" w:eastAsia="en-US" w:bidi="ar-SA"/>
      </w:rPr>
    </w:lvl>
    <w:lvl w:ilvl="2">
      <w:start w:val="0"/>
      <w:numFmt w:val="bullet"/>
      <w:lvlText w:val="•"/>
      <w:lvlJc w:val="left"/>
      <w:pPr>
        <w:ind w:left="2653" w:hanging="465"/>
      </w:pPr>
      <w:rPr>
        <w:rFonts w:hint="default"/>
        <w:lang w:val="en-US" w:eastAsia="en-US" w:bidi="ar-SA"/>
      </w:rPr>
    </w:lvl>
    <w:lvl w:ilvl="3">
      <w:start w:val="0"/>
      <w:numFmt w:val="bullet"/>
      <w:lvlText w:val="•"/>
      <w:lvlJc w:val="left"/>
      <w:pPr>
        <w:ind w:left="3669" w:hanging="465"/>
      </w:pPr>
      <w:rPr>
        <w:rFonts w:hint="default"/>
        <w:lang w:val="en-US" w:eastAsia="en-US" w:bidi="ar-SA"/>
      </w:rPr>
    </w:lvl>
    <w:lvl w:ilvl="4">
      <w:start w:val="0"/>
      <w:numFmt w:val="bullet"/>
      <w:lvlText w:val="•"/>
      <w:lvlJc w:val="left"/>
      <w:pPr>
        <w:ind w:left="4686" w:hanging="465"/>
      </w:pPr>
      <w:rPr>
        <w:rFonts w:hint="default"/>
        <w:lang w:val="en-US" w:eastAsia="en-US" w:bidi="ar-SA"/>
      </w:rPr>
    </w:lvl>
    <w:lvl w:ilvl="5">
      <w:start w:val="0"/>
      <w:numFmt w:val="bullet"/>
      <w:lvlText w:val="•"/>
      <w:lvlJc w:val="left"/>
      <w:pPr>
        <w:ind w:left="5702" w:hanging="465"/>
      </w:pPr>
      <w:rPr>
        <w:rFonts w:hint="default"/>
        <w:lang w:val="en-US" w:eastAsia="en-US" w:bidi="ar-SA"/>
      </w:rPr>
    </w:lvl>
    <w:lvl w:ilvl="6">
      <w:start w:val="0"/>
      <w:numFmt w:val="bullet"/>
      <w:lvlText w:val="•"/>
      <w:lvlJc w:val="left"/>
      <w:pPr>
        <w:ind w:left="6719" w:hanging="465"/>
      </w:pPr>
      <w:rPr>
        <w:rFonts w:hint="default"/>
        <w:lang w:val="en-US" w:eastAsia="en-US" w:bidi="ar-SA"/>
      </w:rPr>
    </w:lvl>
    <w:lvl w:ilvl="7">
      <w:start w:val="0"/>
      <w:numFmt w:val="bullet"/>
      <w:lvlText w:val="•"/>
      <w:lvlJc w:val="left"/>
      <w:pPr>
        <w:ind w:left="7735" w:hanging="465"/>
      </w:pPr>
      <w:rPr>
        <w:rFonts w:hint="default"/>
        <w:lang w:val="en-US" w:eastAsia="en-US" w:bidi="ar-SA"/>
      </w:rPr>
    </w:lvl>
    <w:lvl w:ilvl="8">
      <w:start w:val="0"/>
      <w:numFmt w:val="bullet"/>
      <w:lvlText w:val="•"/>
      <w:lvlJc w:val="left"/>
      <w:pPr>
        <w:ind w:left="8752" w:hanging="465"/>
      </w:pPr>
      <w:rPr>
        <w:rFonts w:hint="default"/>
        <w:lang w:val="en-US" w:eastAsia="en-US" w:bidi="ar-SA"/>
      </w:rPr>
    </w:lvl>
  </w:abstractNum>
  <w:abstractNum w:abstractNumId="3">
    <w:multiLevelType w:val="hybridMultilevel"/>
    <w:lvl w:ilvl="0">
      <w:start w:val="1"/>
      <w:numFmt w:val="decimal"/>
      <w:lvlText w:val="%1"/>
      <w:lvlJc w:val="left"/>
      <w:pPr>
        <w:ind w:left="610" w:hanging="461"/>
        <w:jc w:val="left"/>
      </w:pPr>
      <w:rPr>
        <w:rFonts w:hint="default"/>
        <w:lang w:val="en-US" w:eastAsia="en-US" w:bidi="ar-SA"/>
      </w:rPr>
    </w:lvl>
    <w:lvl w:ilvl="1">
      <w:start w:val="1"/>
      <w:numFmt w:val="decimal"/>
      <w:lvlText w:val="%1.%2"/>
      <w:lvlJc w:val="left"/>
      <w:pPr>
        <w:ind w:left="610" w:hanging="461"/>
        <w:jc w:val="left"/>
      </w:pPr>
      <w:rPr>
        <w:rFonts w:hint="default" w:ascii="Trebuchet MS" w:hAnsi="Trebuchet MS" w:eastAsia="Trebuchet MS" w:cs="Trebuchet MS"/>
        <w:b w:val="0"/>
        <w:bCs w:val="0"/>
        <w:i w:val="0"/>
        <w:iCs w:val="0"/>
        <w:color w:val="1875D1"/>
        <w:spacing w:val="0"/>
        <w:w w:val="98"/>
        <w:sz w:val="28"/>
        <w:szCs w:val="28"/>
        <w:lang w:val="en-US" w:eastAsia="en-US" w:bidi="ar-SA"/>
      </w:rPr>
    </w:lvl>
    <w:lvl w:ilvl="2">
      <w:start w:val="0"/>
      <w:numFmt w:val="bullet"/>
      <w:lvlText w:val="•"/>
      <w:lvlJc w:val="left"/>
      <w:pPr>
        <w:ind w:left="750" w:hanging="132"/>
      </w:pPr>
      <w:rPr>
        <w:rFonts w:hint="default" w:ascii="Trebuchet MS" w:hAnsi="Trebuchet MS" w:eastAsia="Trebuchet MS" w:cs="Trebuchet MS"/>
        <w:b w:val="0"/>
        <w:bCs w:val="0"/>
        <w:i w:val="0"/>
        <w:iCs w:val="0"/>
        <w:spacing w:val="0"/>
        <w:w w:val="65"/>
        <w:sz w:val="22"/>
        <w:szCs w:val="22"/>
        <w:lang w:val="en-US" w:eastAsia="en-US" w:bidi="ar-SA"/>
      </w:rPr>
    </w:lvl>
    <w:lvl w:ilvl="3">
      <w:start w:val="0"/>
      <w:numFmt w:val="bullet"/>
      <w:lvlText w:val="•"/>
      <w:lvlJc w:val="left"/>
      <w:pPr>
        <w:ind w:left="2987" w:hanging="132"/>
      </w:pPr>
      <w:rPr>
        <w:rFonts w:hint="default"/>
        <w:lang w:val="en-US" w:eastAsia="en-US" w:bidi="ar-SA"/>
      </w:rPr>
    </w:lvl>
    <w:lvl w:ilvl="4">
      <w:start w:val="0"/>
      <w:numFmt w:val="bullet"/>
      <w:lvlText w:val="•"/>
      <w:lvlJc w:val="left"/>
      <w:pPr>
        <w:ind w:left="4101" w:hanging="132"/>
      </w:pPr>
      <w:rPr>
        <w:rFonts w:hint="default"/>
        <w:lang w:val="en-US" w:eastAsia="en-US" w:bidi="ar-SA"/>
      </w:rPr>
    </w:lvl>
    <w:lvl w:ilvl="5">
      <w:start w:val="0"/>
      <w:numFmt w:val="bullet"/>
      <w:lvlText w:val="•"/>
      <w:lvlJc w:val="left"/>
      <w:pPr>
        <w:ind w:left="5215" w:hanging="132"/>
      </w:pPr>
      <w:rPr>
        <w:rFonts w:hint="default"/>
        <w:lang w:val="en-US" w:eastAsia="en-US" w:bidi="ar-SA"/>
      </w:rPr>
    </w:lvl>
    <w:lvl w:ilvl="6">
      <w:start w:val="0"/>
      <w:numFmt w:val="bullet"/>
      <w:lvlText w:val="•"/>
      <w:lvlJc w:val="left"/>
      <w:pPr>
        <w:ind w:left="6329" w:hanging="132"/>
      </w:pPr>
      <w:rPr>
        <w:rFonts w:hint="default"/>
        <w:lang w:val="en-US" w:eastAsia="en-US" w:bidi="ar-SA"/>
      </w:rPr>
    </w:lvl>
    <w:lvl w:ilvl="7">
      <w:start w:val="0"/>
      <w:numFmt w:val="bullet"/>
      <w:lvlText w:val="•"/>
      <w:lvlJc w:val="left"/>
      <w:pPr>
        <w:ind w:left="7443" w:hanging="132"/>
      </w:pPr>
      <w:rPr>
        <w:rFonts w:hint="default"/>
        <w:lang w:val="en-US" w:eastAsia="en-US" w:bidi="ar-SA"/>
      </w:rPr>
    </w:lvl>
    <w:lvl w:ilvl="8">
      <w:start w:val="0"/>
      <w:numFmt w:val="bullet"/>
      <w:lvlText w:val="•"/>
      <w:lvlJc w:val="left"/>
      <w:pPr>
        <w:ind w:left="8557" w:hanging="132"/>
      </w:pPr>
      <w:rPr>
        <w:rFonts w:hint="default"/>
        <w:lang w:val="en-US" w:eastAsia="en-US" w:bidi="ar-SA"/>
      </w:rPr>
    </w:lvl>
  </w:abstractNum>
  <w:abstractNum w:abstractNumId="2">
    <w:multiLevelType w:val="hybridMultilevel"/>
    <w:lvl w:ilvl="0">
      <w:start w:val="1"/>
      <w:numFmt w:val="decimal"/>
      <w:lvlText w:val="%1."/>
      <w:lvlJc w:val="left"/>
      <w:pPr>
        <w:ind w:left="1638" w:hanging="1488"/>
        <w:jc w:val="left"/>
      </w:pPr>
      <w:rPr>
        <w:rFonts w:hint="default" w:ascii="Trebuchet MS" w:hAnsi="Trebuchet MS" w:eastAsia="Trebuchet MS" w:cs="Trebuchet MS"/>
        <w:b w:val="0"/>
        <w:bCs w:val="0"/>
        <w:i w:val="0"/>
        <w:iCs w:val="0"/>
        <w:color w:val="1875D1"/>
        <w:spacing w:val="0"/>
        <w:w w:val="92"/>
        <w:sz w:val="178"/>
        <w:szCs w:val="178"/>
        <w:lang w:val="en-US" w:eastAsia="en-US" w:bidi="ar-SA"/>
      </w:rPr>
    </w:lvl>
    <w:lvl w:ilvl="1">
      <w:start w:val="1"/>
      <w:numFmt w:val="decimal"/>
      <w:lvlText w:val="%1.%2"/>
      <w:lvlJc w:val="left"/>
      <w:pPr>
        <w:ind w:left="615" w:hanging="465"/>
        <w:jc w:val="left"/>
      </w:pPr>
      <w:rPr>
        <w:rFonts w:hint="default" w:ascii="Trebuchet MS" w:hAnsi="Trebuchet MS" w:eastAsia="Trebuchet MS" w:cs="Trebuchet MS"/>
        <w:b w:val="0"/>
        <w:bCs w:val="0"/>
        <w:i w:val="0"/>
        <w:iCs w:val="0"/>
        <w:color w:val="1875D1"/>
        <w:spacing w:val="0"/>
        <w:w w:val="99"/>
        <w:sz w:val="28"/>
        <w:szCs w:val="28"/>
        <w:lang w:val="en-US" w:eastAsia="en-US" w:bidi="ar-SA"/>
      </w:rPr>
    </w:lvl>
    <w:lvl w:ilvl="2">
      <w:start w:val="0"/>
      <w:numFmt w:val="bullet"/>
      <w:lvlText w:val="•"/>
      <w:lvlJc w:val="left"/>
      <w:pPr>
        <w:ind w:left="2656" w:hanging="465"/>
      </w:pPr>
      <w:rPr>
        <w:rFonts w:hint="default"/>
        <w:lang w:val="en-US" w:eastAsia="en-US" w:bidi="ar-SA"/>
      </w:rPr>
    </w:lvl>
    <w:lvl w:ilvl="3">
      <w:start w:val="0"/>
      <w:numFmt w:val="bullet"/>
      <w:lvlText w:val="•"/>
      <w:lvlJc w:val="left"/>
      <w:pPr>
        <w:ind w:left="3672" w:hanging="465"/>
      </w:pPr>
      <w:rPr>
        <w:rFonts w:hint="default"/>
        <w:lang w:val="en-US" w:eastAsia="en-US" w:bidi="ar-SA"/>
      </w:rPr>
    </w:lvl>
    <w:lvl w:ilvl="4">
      <w:start w:val="0"/>
      <w:numFmt w:val="bullet"/>
      <w:lvlText w:val="•"/>
      <w:lvlJc w:val="left"/>
      <w:pPr>
        <w:ind w:left="4688" w:hanging="465"/>
      </w:pPr>
      <w:rPr>
        <w:rFonts w:hint="default"/>
        <w:lang w:val="en-US" w:eastAsia="en-US" w:bidi="ar-SA"/>
      </w:rPr>
    </w:lvl>
    <w:lvl w:ilvl="5">
      <w:start w:val="0"/>
      <w:numFmt w:val="bullet"/>
      <w:lvlText w:val="•"/>
      <w:lvlJc w:val="left"/>
      <w:pPr>
        <w:ind w:left="5704" w:hanging="465"/>
      </w:pPr>
      <w:rPr>
        <w:rFonts w:hint="default"/>
        <w:lang w:val="en-US" w:eastAsia="en-US" w:bidi="ar-SA"/>
      </w:rPr>
    </w:lvl>
    <w:lvl w:ilvl="6">
      <w:start w:val="0"/>
      <w:numFmt w:val="bullet"/>
      <w:lvlText w:val="•"/>
      <w:lvlJc w:val="left"/>
      <w:pPr>
        <w:ind w:left="6720" w:hanging="465"/>
      </w:pPr>
      <w:rPr>
        <w:rFonts w:hint="default"/>
        <w:lang w:val="en-US" w:eastAsia="en-US" w:bidi="ar-SA"/>
      </w:rPr>
    </w:lvl>
    <w:lvl w:ilvl="7">
      <w:start w:val="0"/>
      <w:numFmt w:val="bullet"/>
      <w:lvlText w:val="•"/>
      <w:lvlJc w:val="left"/>
      <w:pPr>
        <w:ind w:left="7737" w:hanging="465"/>
      </w:pPr>
      <w:rPr>
        <w:rFonts w:hint="default"/>
        <w:lang w:val="en-US" w:eastAsia="en-US" w:bidi="ar-SA"/>
      </w:rPr>
    </w:lvl>
    <w:lvl w:ilvl="8">
      <w:start w:val="0"/>
      <w:numFmt w:val="bullet"/>
      <w:lvlText w:val="•"/>
      <w:lvlJc w:val="left"/>
      <w:pPr>
        <w:ind w:left="8753" w:hanging="465"/>
      </w:pPr>
      <w:rPr>
        <w:rFonts w:hint="default"/>
        <w:lang w:val="en-US" w:eastAsia="en-US" w:bidi="ar-SA"/>
      </w:rPr>
    </w:lvl>
  </w:abstractNum>
  <w:abstractNum w:abstractNumId="1">
    <w:multiLevelType w:val="hybridMultilevel"/>
    <w:lvl w:ilvl="0">
      <w:start w:val="10"/>
      <w:numFmt w:val="decimal"/>
      <w:lvlText w:val="%1."/>
      <w:lvlJc w:val="left"/>
      <w:pPr>
        <w:ind w:left="588" w:hanging="439"/>
        <w:jc w:val="left"/>
      </w:pPr>
      <w:rPr>
        <w:rFonts w:hint="default" w:ascii="Trebuchet MS" w:hAnsi="Trebuchet MS" w:eastAsia="Trebuchet MS" w:cs="Trebuchet MS"/>
        <w:b w:val="0"/>
        <w:bCs w:val="0"/>
        <w:i w:val="0"/>
        <w:iCs w:val="0"/>
        <w:color w:val="1875D1"/>
        <w:spacing w:val="0"/>
        <w:w w:val="100"/>
        <w:sz w:val="26"/>
        <w:szCs w:val="26"/>
        <w:lang w:val="en-US" w:eastAsia="en-US" w:bidi="ar-SA"/>
      </w:rPr>
    </w:lvl>
    <w:lvl w:ilvl="1">
      <w:start w:val="1"/>
      <w:numFmt w:val="decimal"/>
      <w:lvlText w:val="%1.%2"/>
      <w:lvlJc w:val="left"/>
      <w:pPr>
        <w:ind w:left="1025" w:hanging="501"/>
        <w:jc w:val="left"/>
      </w:pPr>
      <w:rPr>
        <w:rFonts w:hint="default" w:ascii="Trebuchet MS" w:hAnsi="Trebuchet MS" w:eastAsia="Trebuchet MS" w:cs="Trebuchet MS"/>
        <w:b w:val="0"/>
        <w:bCs w:val="0"/>
        <w:i w:val="0"/>
        <w:iCs w:val="0"/>
        <w:spacing w:val="0"/>
        <w:w w:val="103"/>
        <w:sz w:val="22"/>
        <w:szCs w:val="22"/>
        <w:lang w:val="en-US" w:eastAsia="en-US" w:bidi="ar-SA"/>
      </w:rPr>
    </w:lvl>
    <w:lvl w:ilvl="2">
      <w:start w:val="0"/>
      <w:numFmt w:val="bullet"/>
      <w:lvlText w:val="•"/>
      <w:lvlJc w:val="left"/>
      <w:pPr>
        <w:ind w:left="2105" w:hanging="501"/>
      </w:pPr>
      <w:rPr>
        <w:rFonts w:hint="default"/>
        <w:lang w:val="en-US" w:eastAsia="en-US" w:bidi="ar-SA"/>
      </w:rPr>
    </w:lvl>
    <w:lvl w:ilvl="3">
      <w:start w:val="0"/>
      <w:numFmt w:val="bullet"/>
      <w:lvlText w:val="•"/>
      <w:lvlJc w:val="left"/>
      <w:pPr>
        <w:ind w:left="3190" w:hanging="501"/>
      </w:pPr>
      <w:rPr>
        <w:rFonts w:hint="default"/>
        <w:lang w:val="en-US" w:eastAsia="en-US" w:bidi="ar-SA"/>
      </w:rPr>
    </w:lvl>
    <w:lvl w:ilvl="4">
      <w:start w:val="0"/>
      <w:numFmt w:val="bullet"/>
      <w:lvlText w:val="•"/>
      <w:lvlJc w:val="left"/>
      <w:pPr>
        <w:ind w:left="4275" w:hanging="501"/>
      </w:pPr>
      <w:rPr>
        <w:rFonts w:hint="default"/>
        <w:lang w:val="en-US" w:eastAsia="en-US" w:bidi="ar-SA"/>
      </w:rPr>
    </w:lvl>
    <w:lvl w:ilvl="5">
      <w:start w:val="0"/>
      <w:numFmt w:val="bullet"/>
      <w:lvlText w:val="•"/>
      <w:lvlJc w:val="left"/>
      <w:pPr>
        <w:ind w:left="5360" w:hanging="501"/>
      </w:pPr>
      <w:rPr>
        <w:rFonts w:hint="default"/>
        <w:lang w:val="en-US" w:eastAsia="en-US" w:bidi="ar-SA"/>
      </w:rPr>
    </w:lvl>
    <w:lvl w:ilvl="6">
      <w:start w:val="0"/>
      <w:numFmt w:val="bullet"/>
      <w:lvlText w:val="•"/>
      <w:lvlJc w:val="left"/>
      <w:pPr>
        <w:ind w:left="6445" w:hanging="501"/>
      </w:pPr>
      <w:rPr>
        <w:rFonts w:hint="default"/>
        <w:lang w:val="en-US" w:eastAsia="en-US" w:bidi="ar-SA"/>
      </w:rPr>
    </w:lvl>
    <w:lvl w:ilvl="7">
      <w:start w:val="0"/>
      <w:numFmt w:val="bullet"/>
      <w:lvlText w:val="•"/>
      <w:lvlJc w:val="left"/>
      <w:pPr>
        <w:ind w:left="7530" w:hanging="501"/>
      </w:pPr>
      <w:rPr>
        <w:rFonts w:hint="default"/>
        <w:lang w:val="en-US" w:eastAsia="en-US" w:bidi="ar-SA"/>
      </w:rPr>
    </w:lvl>
    <w:lvl w:ilvl="8">
      <w:start w:val="0"/>
      <w:numFmt w:val="bullet"/>
      <w:lvlText w:val="•"/>
      <w:lvlJc w:val="left"/>
      <w:pPr>
        <w:ind w:left="8615" w:hanging="501"/>
      </w:pPr>
      <w:rPr>
        <w:rFonts w:hint="default"/>
        <w:lang w:val="en-US" w:eastAsia="en-US" w:bidi="ar-SA"/>
      </w:rPr>
    </w:lvl>
  </w:abstractNum>
  <w:abstractNum w:abstractNumId="0">
    <w:multiLevelType w:val="hybridMultilevel"/>
    <w:lvl w:ilvl="0">
      <w:start w:val="1"/>
      <w:numFmt w:val="decimal"/>
      <w:lvlText w:val="%1."/>
      <w:lvlJc w:val="left"/>
      <w:pPr>
        <w:ind w:left="438" w:hanging="288"/>
        <w:jc w:val="left"/>
      </w:pPr>
      <w:rPr>
        <w:rFonts w:hint="default" w:ascii="Trebuchet MS" w:hAnsi="Trebuchet MS" w:eastAsia="Trebuchet MS" w:cs="Trebuchet MS"/>
        <w:b w:val="0"/>
        <w:bCs w:val="0"/>
        <w:i w:val="0"/>
        <w:iCs w:val="0"/>
        <w:color w:val="1875D1"/>
        <w:spacing w:val="0"/>
        <w:w w:val="95"/>
        <w:sz w:val="26"/>
        <w:szCs w:val="26"/>
        <w:lang w:val="en-US" w:eastAsia="en-US" w:bidi="ar-SA"/>
      </w:rPr>
    </w:lvl>
    <w:lvl w:ilvl="1">
      <w:start w:val="1"/>
      <w:numFmt w:val="decimal"/>
      <w:lvlText w:val="%1.%2"/>
      <w:lvlJc w:val="left"/>
      <w:pPr>
        <w:ind w:left="897" w:hanging="373"/>
        <w:jc w:val="left"/>
      </w:pPr>
      <w:rPr>
        <w:rFonts w:hint="default" w:ascii="Trebuchet MS" w:hAnsi="Trebuchet MS" w:eastAsia="Trebuchet MS" w:cs="Trebuchet MS"/>
        <w:b w:val="0"/>
        <w:bCs w:val="0"/>
        <w:i w:val="0"/>
        <w:iCs w:val="0"/>
        <w:spacing w:val="0"/>
        <w:w w:val="101"/>
        <w:sz w:val="22"/>
        <w:szCs w:val="22"/>
        <w:lang w:val="en-US" w:eastAsia="en-US" w:bidi="ar-SA"/>
      </w:rPr>
    </w:lvl>
    <w:lvl w:ilvl="2">
      <w:start w:val="0"/>
      <w:numFmt w:val="bullet"/>
      <w:lvlText w:val="•"/>
      <w:lvlJc w:val="left"/>
      <w:pPr>
        <w:ind w:left="1998" w:hanging="373"/>
      </w:pPr>
      <w:rPr>
        <w:rFonts w:hint="default"/>
        <w:lang w:val="en-US" w:eastAsia="en-US" w:bidi="ar-SA"/>
      </w:rPr>
    </w:lvl>
    <w:lvl w:ilvl="3">
      <w:start w:val="0"/>
      <w:numFmt w:val="bullet"/>
      <w:lvlText w:val="•"/>
      <w:lvlJc w:val="left"/>
      <w:pPr>
        <w:ind w:left="3096" w:hanging="373"/>
      </w:pPr>
      <w:rPr>
        <w:rFonts w:hint="default"/>
        <w:lang w:val="en-US" w:eastAsia="en-US" w:bidi="ar-SA"/>
      </w:rPr>
    </w:lvl>
    <w:lvl w:ilvl="4">
      <w:start w:val="0"/>
      <w:numFmt w:val="bullet"/>
      <w:lvlText w:val="•"/>
      <w:lvlJc w:val="left"/>
      <w:pPr>
        <w:ind w:left="4195" w:hanging="373"/>
      </w:pPr>
      <w:rPr>
        <w:rFonts w:hint="default"/>
        <w:lang w:val="en-US" w:eastAsia="en-US" w:bidi="ar-SA"/>
      </w:rPr>
    </w:lvl>
    <w:lvl w:ilvl="5">
      <w:start w:val="0"/>
      <w:numFmt w:val="bullet"/>
      <w:lvlText w:val="•"/>
      <w:lvlJc w:val="left"/>
      <w:pPr>
        <w:ind w:left="5293" w:hanging="373"/>
      </w:pPr>
      <w:rPr>
        <w:rFonts w:hint="default"/>
        <w:lang w:val="en-US" w:eastAsia="en-US" w:bidi="ar-SA"/>
      </w:rPr>
    </w:lvl>
    <w:lvl w:ilvl="6">
      <w:start w:val="0"/>
      <w:numFmt w:val="bullet"/>
      <w:lvlText w:val="•"/>
      <w:lvlJc w:val="left"/>
      <w:pPr>
        <w:ind w:left="6391" w:hanging="373"/>
      </w:pPr>
      <w:rPr>
        <w:rFonts w:hint="default"/>
        <w:lang w:val="en-US" w:eastAsia="en-US" w:bidi="ar-SA"/>
      </w:rPr>
    </w:lvl>
    <w:lvl w:ilvl="7">
      <w:start w:val="0"/>
      <w:numFmt w:val="bullet"/>
      <w:lvlText w:val="•"/>
      <w:lvlJc w:val="left"/>
      <w:pPr>
        <w:ind w:left="7490" w:hanging="373"/>
      </w:pPr>
      <w:rPr>
        <w:rFonts w:hint="default"/>
        <w:lang w:val="en-US" w:eastAsia="en-US" w:bidi="ar-SA"/>
      </w:rPr>
    </w:lvl>
    <w:lvl w:ilvl="8">
      <w:start w:val="0"/>
      <w:numFmt w:val="bullet"/>
      <w:lvlText w:val="•"/>
      <w:lvlJc w:val="left"/>
      <w:pPr>
        <w:ind w:left="8588" w:hanging="373"/>
      </w:pPr>
      <w:rPr>
        <w:rFonts w:hint="default"/>
        <w:lang w:val="en-US" w:eastAsia="en-US" w:bidi="ar-SA"/>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TOC1" w:type="paragraph">
    <w:name w:val="TOC 1"/>
    <w:basedOn w:val="Normal"/>
    <w:uiPriority w:val="1"/>
    <w:qFormat/>
    <w:pPr>
      <w:spacing w:before="585"/>
      <w:ind w:left="437" w:hanging="287"/>
    </w:pPr>
    <w:rPr>
      <w:rFonts w:ascii="Trebuchet MS" w:hAnsi="Trebuchet MS" w:eastAsia="Trebuchet MS" w:cs="Trebuchet MS"/>
      <w:sz w:val="26"/>
      <w:szCs w:val="26"/>
      <w:lang w:val="en-US" w:eastAsia="en-US" w:bidi="ar-SA"/>
    </w:rPr>
  </w:style>
  <w:style w:styleId="TOC2" w:type="paragraph">
    <w:name w:val="TOC 2"/>
    <w:basedOn w:val="Normal"/>
    <w:uiPriority w:val="1"/>
    <w:qFormat/>
    <w:pPr>
      <w:spacing w:before="188"/>
      <w:ind w:left="897" w:hanging="372"/>
    </w:pPr>
    <w:rPr>
      <w:rFonts w:ascii="Trebuchet MS" w:hAnsi="Trebuchet MS" w:eastAsia="Trebuchet MS" w:cs="Trebuchet MS"/>
      <w:sz w:val="22"/>
      <w:szCs w:val="22"/>
      <w:lang w:val="en-US" w:eastAsia="en-US" w:bidi="ar-SA"/>
    </w:rPr>
  </w:style>
  <w:style w:styleId="BodyText" w:type="paragraph">
    <w:name w:val="Body Text"/>
    <w:basedOn w:val="Normal"/>
    <w:uiPriority w:val="1"/>
    <w:qFormat/>
    <w:pPr/>
    <w:rPr>
      <w:rFonts w:ascii="Trebuchet MS" w:hAnsi="Trebuchet MS" w:eastAsia="Trebuchet MS" w:cs="Trebuchet MS"/>
      <w:sz w:val="22"/>
      <w:szCs w:val="22"/>
      <w:lang w:val="en-US" w:eastAsia="en-US" w:bidi="ar-SA"/>
    </w:rPr>
  </w:style>
  <w:style w:styleId="Heading1" w:type="paragraph">
    <w:name w:val="Heading 1"/>
    <w:basedOn w:val="Normal"/>
    <w:uiPriority w:val="1"/>
    <w:qFormat/>
    <w:pPr>
      <w:ind w:left="150"/>
      <w:outlineLvl w:val="1"/>
    </w:pPr>
    <w:rPr>
      <w:rFonts w:ascii="Trebuchet MS" w:hAnsi="Trebuchet MS" w:eastAsia="Trebuchet MS" w:cs="Trebuchet MS"/>
      <w:sz w:val="180"/>
      <w:szCs w:val="180"/>
      <w:lang w:val="en-US" w:eastAsia="en-US" w:bidi="ar-SA"/>
    </w:rPr>
  </w:style>
  <w:style w:styleId="Heading2" w:type="paragraph">
    <w:name w:val="Heading 2"/>
    <w:basedOn w:val="Normal"/>
    <w:uiPriority w:val="1"/>
    <w:qFormat/>
    <w:pPr>
      <w:outlineLvl w:val="2"/>
    </w:pPr>
    <w:rPr>
      <w:rFonts w:ascii="Trebuchet MS" w:hAnsi="Trebuchet MS" w:eastAsia="Trebuchet MS" w:cs="Trebuchet MS"/>
      <w:sz w:val="75"/>
      <w:szCs w:val="75"/>
      <w:lang w:val="en-US" w:eastAsia="en-US" w:bidi="ar-SA"/>
    </w:rPr>
  </w:style>
  <w:style w:styleId="Heading3" w:type="paragraph">
    <w:name w:val="Heading 3"/>
    <w:basedOn w:val="Normal"/>
    <w:uiPriority w:val="1"/>
    <w:qFormat/>
    <w:pPr>
      <w:spacing w:before="195"/>
      <w:ind w:left="368"/>
      <w:outlineLvl w:val="3"/>
    </w:pPr>
    <w:rPr>
      <w:rFonts w:ascii="Trebuchet MS" w:hAnsi="Trebuchet MS" w:eastAsia="Trebuchet MS" w:cs="Trebuchet MS"/>
      <w:b/>
      <w:bCs/>
      <w:sz w:val="60"/>
      <w:szCs w:val="60"/>
      <w:lang w:val="en-US" w:eastAsia="en-US" w:bidi="ar-SA"/>
    </w:rPr>
  </w:style>
  <w:style w:styleId="Heading4" w:type="paragraph">
    <w:name w:val="Heading 4"/>
    <w:basedOn w:val="Normal"/>
    <w:uiPriority w:val="1"/>
    <w:qFormat/>
    <w:pPr>
      <w:spacing w:before="82"/>
      <w:ind w:left="609" w:hanging="459"/>
      <w:outlineLvl w:val="4"/>
    </w:pPr>
    <w:rPr>
      <w:rFonts w:ascii="Trebuchet MS" w:hAnsi="Trebuchet MS" w:eastAsia="Trebuchet MS" w:cs="Trebuchet MS"/>
      <w:sz w:val="28"/>
      <w:szCs w:val="28"/>
      <w:lang w:val="en-US" w:eastAsia="en-US" w:bidi="ar-SA"/>
    </w:rPr>
  </w:style>
  <w:style w:styleId="Heading5" w:type="paragraph">
    <w:name w:val="Heading 5"/>
    <w:basedOn w:val="Normal"/>
    <w:uiPriority w:val="1"/>
    <w:qFormat/>
    <w:pPr>
      <w:spacing w:before="104"/>
      <w:ind w:left="2655"/>
      <w:outlineLvl w:val="5"/>
    </w:pPr>
    <w:rPr>
      <w:rFonts w:ascii="Trebuchet MS" w:hAnsi="Trebuchet MS" w:eastAsia="Trebuchet MS" w:cs="Trebuchet MS"/>
      <w:b/>
      <w:bCs/>
      <w:sz w:val="24"/>
      <w:szCs w:val="24"/>
      <w:lang w:val="en-US" w:eastAsia="en-US" w:bidi="ar-SA"/>
    </w:rPr>
  </w:style>
  <w:style w:styleId="Heading6" w:type="paragraph">
    <w:name w:val="Heading 6"/>
    <w:basedOn w:val="Normal"/>
    <w:uiPriority w:val="1"/>
    <w:qFormat/>
    <w:pPr>
      <w:spacing w:before="105"/>
      <w:ind w:left="375"/>
      <w:outlineLvl w:val="6"/>
    </w:pPr>
    <w:rPr>
      <w:rFonts w:ascii="Trebuchet MS" w:hAnsi="Trebuchet MS" w:eastAsia="Trebuchet MS" w:cs="Trebuchet MS"/>
      <w:sz w:val="24"/>
      <w:szCs w:val="24"/>
      <w:lang w:val="en-US" w:eastAsia="en-US" w:bidi="ar-SA"/>
    </w:rPr>
  </w:style>
  <w:style w:styleId="Heading7" w:type="paragraph">
    <w:name w:val="Heading 7"/>
    <w:basedOn w:val="Normal"/>
    <w:uiPriority w:val="1"/>
    <w:qFormat/>
    <w:pPr>
      <w:spacing w:before="102"/>
      <w:ind w:left="4215"/>
      <w:outlineLvl w:val="7"/>
    </w:pPr>
    <w:rPr>
      <w:rFonts w:ascii="Trebuchet MS" w:hAnsi="Trebuchet MS" w:eastAsia="Trebuchet MS" w:cs="Trebuchet MS"/>
      <w:b/>
      <w:bCs/>
      <w:sz w:val="22"/>
      <w:szCs w:val="22"/>
      <w:lang w:val="en-US" w:eastAsia="en-US" w:bidi="ar-SA"/>
    </w:rPr>
  </w:style>
  <w:style w:styleId="ListParagraph" w:type="paragraph">
    <w:name w:val="List Paragraph"/>
    <w:basedOn w:val="Normal"/>
    <w:uiPriority w:val="1"/>
    <w:qFormat/>
    <w:pPr>
      <w:spacing w:before="188"/>
      <w:ind w:left="750" w:hanging="132"/>
    </w:pPr>
    <w:rPr>
      <w:rFonts w:ascii="Trebuchet MS" w:hAnsi="Trebuchet MS" w:eastAsia="Trebuchet MS" w:cs="Trebuchet MS"/>
      <w:lang w:val="en-US" w:eastAsia="en-US" w:bidi="ar-SA"/>
    </w:rPr>
  </w:style>
  <w:style w:styleId="TableParagraph" w:type="paragraph">
    <w:name w:val="Table Paragraph"/>
    <w:basedOn w:val="Normal"/>
    <w:uiPriority w:val="1"/>
    <w:qFormat/>
    <w:pPr>
      <w:spacing w:before="166"/>
      <w:jc w:val="righ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loftsshuki@gmail.com" TargetMode="External"/><Relationship Id="rId7" Type="http://schemas.openxmlformats.org/officeDocument/2006/relationships/hyperlink" Target="https://www.example.com/" TargetMode="External"/><Relationship Id="rId8" Type="http://schemas.openxmlformats.org/officeDocument/2006/relationships/footer" Target="footer1.xml"/><Relationship Id="rId9" Type="http://schemas.openxmlformats.org/officeDocument/2006/relationships/hyperlink" Target="https://www.globaldata.com/store/report/us-luxury-apartments-market-analysis/"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www.cbre.com/insights/research/luxury-apartment-rental-market-outlook" TargetMode="External"/><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Shuki Haiminis</dc:creator>
  <dc:title>LuxuryApartments.com Business Plan</dc:title>
  <dcterms:created xsi:type="dcterms:W3CDTF">2025-09-12T18:32:04Z</dcterms:created>
  <dcterms:modified xsi:type="dcterms:W3CDTF">2025-09-12T18:32:04Z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2025-09-12T00:00:00Z</vt:filetime>
  </property>
  <property fmtid="{D5CDD505-2E9C-101B-9397-08002B2CF9AE}" pid="3" name="Creator">
    <vt:lpwstr>upmetrics.co</vt:lpwstr>
  </property>
  <property fmtid="{D5CDD505-2E9C-101B-9397-08002B2CF9AE}" pid="4" name="Producer">
    <vt:lpwstr>Upmetrics</vt:lpwstr>
  </property>
  <property fmtid="{D5CDD505-2E9C-101B-9397-08002B2CF9AE}" pid="5" name="LastSaved">
    <vt:filetime>2025-09-12T00:00:00Z</vt:filetime>
  </property>
</Properties>
</file>