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from graphviz import Digraph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# Create a new directed graph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 = Digraph()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# Set graph attributes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dot.attr(rankdir='LR', bgcolor='lavender', fontname='Arial')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# Add nodes with styling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dot.node('A', 'DATA\nCOLLECTION', style='filled', fillcolor='mediumpurple1', fontname='Arial Bold')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dot.node('B', 'DATA\nPROCESSING', style='filled', fillcolor='white', fontname='Arial Bold')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dot.node('C', 'MODEL\nSELECTION &amp;\nTRAINING', style='filled', fillcolor='white', fontname='Arial Bold')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dot.node('D', 'PREDICTION &amp;\nEVALUATION', style='filled', fillcolor='mediumpurple1', fontname='Arial Bold')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dot.node('E', 'RESULT\nANALYSIS &amp;\nCONCLUSION', style='filled', fillcolor='mediumpurple1', fontname='Arial Bold')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# Add edges between nodes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dot.edge('A', 'B')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dot.edge('B', 'D')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dot.edge('D', 'C')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dot.edge('C', 'E')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# Render the flowchart to a file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dot.render('flowchart', format='png', cleanup=True)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# Display the source if needed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print(dot.source)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/>
        <w:drawing>
          <wp:inline distL="114300" distT="0" distB="0" distR="114300">
            <wp:extent cx="2857500" cy="214312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8ec8837-2638-43c0-beb0-0a802c9b9f2e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cc47d0c7-b69e-48ad-959b-79f80a3ca5f4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c3e88285-c1ab-4351-b6c5-4a53e95d32cf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5e093816-fd65-46d9-b851-bc1a82d5438f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6a4281ba-0af1-470a-b6dd-26aa7f60ab3b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6163dae8-a64a-4825-b36c-3d2cdf600f5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453697c-b172-444e-a657-de751ad2013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253d242-835e-4bac-9b35-068a15f9614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ff005df-d02d-4e68-b924-22f00f26195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4fbbe6a6-93e9-4901-bfda-a233b50df2ae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7795d7e-5e88-46b1-a0c2-f0d0c0db38f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1d91e98c-dc9b-4bf2-abda-d91e4f775c6f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88</Words>
  <Pages>5</Pages>
  <Characters>850</Characters>
  <Application>WPS Office</Application>
  <DocSecurity>0</DocSecurity>
  <Paragraphs>27</Paragraphs>
  <ScaleCrop>false</ScaleCrop>
  <LinksUpToDate>false</LinksUpToDate>
  <CharactersWithSpaces>918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2025-05-08T05:50:00Z</dcterms:created>
  <dc:creator>Muthu Sriram . K</dc:creator>
  <lastModifiedBy>CPH2467</lastModifiedBy>
  <dcterms:modified xsi:type="dcterms:W3CDTF">2025-05-08T08:56:04Z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1a431239a77047649ee44f1b45978d54</vt:lpwstr>
  </property>
</Properties>
</file>