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88BDA" w14:textId="48776272" w:rsidR="00F2201E" w:rsidRDefault="007627C2" w:rsidP="00F2201E">
      <w:pPr>
        <w:jc w:val="center"/>
      </w:pPr>
      <w:r w:rsidRPr="00F2201E">
        <w:rPr>
          <w:b/>
          <w:bCs/>
        </w:rPr>
        <w:t>Executable.py</w:t>
      </w:r>
    </w:p>
    <w:p w14:paraId="526F45BE" w14:textId="429EE5DB" w:rsidR="00F2201E" w:rsidRPr="00F973CA" w:rsidRDefault="00F2201E" w:rsidP="00F2201E">
      <w:pPr>
        <w:rPr>
          <w:sz w:val="28"/>
          <w:szCs w:val="28"/>
          <w:u w:val="single"/>
        </w:rPr>
      </w:pPr>
      <w:r w:rsidRPr="00F973CA">
        <w:rPr>
          <w:sz w:val="28"/>
          <w:szCs w:val="28"/>
          <w:u w:val="single"/>
        </w:rPr>
        <w:t>Overview</w:t>
      </w:r>
    </w:p>
    <w:p w14:paraId="64E4DD98" w14:textId="1D2379FE" w:rsidR="00F2201E" w:rsidRDefault="00F2201E" w:rsidP="00F2201E">
      <w:r>
        <w:t xml:space="preserve">This </w:t>
      </w:r>
      <w:r w:rsidR="00AA2670">
        <w:t>web scraping program</w:t>
      </w:r>
      <w:r>
        <w:t xml:space="preserve"> performs the Extract, Transform, Load (ETL) process of real estate metadata in Washington, USA. It collects data from multiple endpoints at kingscounty.gov, all related to a unique parcel number.</w:t>
      </w:r>
    </w:p>
    <w:p w14:paraId="02F6A2C8" w14:textId="4ACF9455" w:rsidR="00F2201E" w:rsidRDefault="00F2201E" w:rsidP="00F2201E"/>
    <w:p w14:paraId="187A4F85" w14:textId="4C8AE564" w:rsidR="00F2201E" w:rsidRDefault="00AA2670" w:rsidP="00F2201E">
      <w:r>
        <w:t>Data Collected:</w:t>
      </w:r>
    </w:p>
    <w:p w14:paraId="078F066C" w14:textId="3E2D693A" w:rsidR="00AA2670" w:rsidRDefault="001473ED" w:rsidP="00AA2670">
      <w:pPr>
        <w:pStyle w:val="ListParagraph"/>
        <w:numPr>
          <w:ilvl w:val="0"/>
          <w:numId w:val="16"/>
        </w:numPr>
      </w:pPr>
      <w:r>
        <w:t xml:space="preserve">Occupants </w:t>
      </w:r>
      <w:r w:rsidR="00AA2670">
        <w:t>Full Name</w:t>
      </w:r>
    </w:p>
    <w:p w14:paraId="12B9BD8F" w14:textId="5728C729" w:rsidR="00AA2670" w:rsidRDefault="00AA2670" w:rsidP="00AA2670">
      <w:pPr>
        <w:pStyle w:val="ListParagraph"/>
        <w:numPr>
          <w:ilvl w:val="0"/>
          <w:numId w:val="16"/>
        </w:numPr>
      </w:pPr>
      <w:r>
        <w:t>Mailing Address</w:t>
      </w:r>
    </w:p>
    <w:p w14:paraId="526D671B" w14:textId="505A4373" w:rsidR="00AA2670" w:rsidRDefault="00AA2670" w:rsidP="00AA2670">
      <w:pPr>
        <w:pStyle w:val="ListParagraph"/>
        <w:numPr>
          <w:ilvl w:val="0"/>
          <w:numId w:val="16"/>
        </w:numPr>
      </w:pPr>
      <w:r>
        <w:t>Lot Size</w:t>
      </w:r>
    </w:p>
    <w:p w14:paraId="31DA796E" w14:textId="4C318ED0" w:rsidR="00AA2670" w:rsidRDefault="00AA2670" w:rsidP="00AA2670">
      <w:pPr>
        <w:pStyle w:val="ListParagraph"/>
        <w:numPr>
          <w:ilvl w:val="0"/>
          <w:numId w:val="16"/>
        </w:numPr>
      </w:pPr>
      <w:r>
        <w:t>Appraisal Value</w:t>
      </w:r>
    </w:p>
    <w:p w14:paraId="24409D5A" w14:textId="05046953" w:rsidR="00AA2670" w:rsidRDefault="00AA2670" w:rsidP="00AA2670">
      <w:pPr>
        <w:pStyle w:val="ListParagraph"/>
        <w:numPr>
          <w:ilvl w:val="0"/>
          <w:numId w:val="16"/>
        </w:numPr>
      </w:pPr>
      <w:r>
        <w:t>Acres</w:t>
      </w:r>
    </w:p>
    <w:p w14:paraId="15FBA354" w14:textId="483EC137" w:rsidR="00AA2670" w:rsidRDefault="00AA2670" w:rsidP="00AA2670">
      <w:pPr>
        <w:pStyle w:val="ListParagraph"/>
        <w:numPr>
          <w:ilvl w:val="0"/>
          <w:numId w:val="16"/>
        </w:numPr>
      </w:pPr>
      <w:r>
        <w:t>Zoning</w:t>
      </w:r>
    </w:p>
    <w:p w14:paraId="2A872A55" w14:textId="27B2BB22" w:rsidR="00AA2670" w:rsidRDefault="00AA2670" w:rsidP="00AA2670">
      <w:pPr>
        <w:pStyle w:val="ListParagraph"/>
        <w:numPr>
          <w:ilvl w:val="0"/>
          <w:numId w:val="16"/>
        </w:numPr>
      </w:pPr>
      <w:r>
        <w:t>Water</w:t>
      </w:r>
    </w:p>
    <w:p w14:paraId="0EC1BF67" w14:textId="144A2DFA" w:rsidR="00AA2670" w:rsidRDefault="00AA2670" w:rsidP="00AA2670">
      <w:pPr>
        <w:pStyle w:val="ListParagraph"/>
        <w:numPr>
          <w:ilvl w:val="0"/>
          <w:numId w:val="16"/>
        </w:numPr>
      </w:pPr>
      <w:r>
        <w:t>Sewer/Septic</w:t>
      </w:r>
    </w:p>
    <w:p w14:paraId="7CD2811F" w14:textId="14C17121" w:rsidR="00AA2670" w:rsidRDefault="00AA2670" w:rsidP="00AA2670">
      <w:pPr>
        <w:pStyle w:val="ListParagraph"/>
        <w:numPr>
          <w:ilvl w:val="0"/>
          <w:numId w:val="16"/>
        </w:numPr>
      </w:pPr>
      <w:r>
        <w:t>Power Lines</w:t>
      </w:r>
    </w:p>
    <w:p w14:paraId="5E70FCB9" w14:textId="5D483922" w:rsidR="00AA2670" w:rsidRDefault="00AA2670" w:rsidP="00AA2670">
      <w:pPr>
        <w:pStyle w:val="ListParagraph"/>
        <w:numPr>
          <w:ilvl w:val="0"/>
          <w:numId w:val="16"/>
        </w:numPr>
      </w:pPr>
      <w:r>
        <w:t>Water Problems</w:t>
      </w:r>
    </w:p>
    <w:p w14:paraId="36C4B487" w14:textId="5875CD68" w:rsidR="00AA2670" w:rsidRDefault="00AA2670" w:rsidP="00AA2670">
      <w:pPr>
        <w:pStyle w:val="ListParagraph"/>
        <w:numPr>
          <w:ilvl w:val="0"/>
          <w:numId w:val="16"/>
        </w:numPr>
      </w:pPr>
      <w:r>
        <w:t>Environmental</w:t>
      </w:r>
    </w:p>
    <w:p w14:paraId="3A56034C" w14:textId="72D417AD" w:rsidR="00AA2670" w:rsidRDefault="00AA2670" w:rsidP="00AA2670">
      <w:pPr>
        <w:pStyle w:val="ListParagraph"/>
        <w:numPr>
          <w:ilvl w:val="0"/>
          <w:numId w:val="16"/>
        </w:numPr>
      </w:pPr>
      <w:r>
        <w:t>Latitude/Longitude</w:t>
      </w:r>
    </w:p>
    <w:p w14:paraId="4D9D4A5F" w14:textId="69A28A65" w:rsidR="00AA2670" w:rsidRDefault="00AA2670" w:rsidP="00AA2670">
      <w:pPr>
        <w:pStyle w:val="ListParagraph"/>
        <w:numPr>
          <w:ilvl w:val="0"/>
          <w:numId w:val="16"/>
        </w:numPr>
      </w:pPr>
      <w:r>
        <w:t>&amp; more</w:t>
      </w:r>
    </w:p>
    <w:p w14:paraId="1BA43A2E" w14:textId="5D397C85" w:rsidR="00AA2670" w:rsidRDefault="00AA2670" w:rsidP="00AA2670"/>
    <w:p w14:paraId="016AE731" w14:textId="455D37B6" w:rsidR="00AA2670" w:rsidRDefault="00AA2670" w:rsidP="00AA2670">
      <w:r>
        <w:t xml:space="preserve">All collected information is saved to an excel file named “results.py”. It downloads to the same directory </w:t>
      </w:r>
      <w:r w:rsidR="00F973CA">
        <w:t>that</w:t>
      </w:r>
      <w:r>
        <w:t xml:space="preserve"> “executable.py”</w:t>
      </w:r>
      <w:r w:rsidR="00F973CA">
        <w:t xml:space="preserve"> is executed from</w:t>
      </w:r>
      <w:r>
        <w:t>.</w:t>
      </w:r>
    </w:p>
    <w:p w14:paraId="5668C78F" w14:textId="242F0DEC" w:rsidR="008D7A6E" w:rsidRDefault="008D7A6E" w:rsidP="00AA2670">
      <w:r>
        <w:rPr>
          <w:noProof/>
        </w:rPr>
        <w:drawing>
          <wp:anchor distT="0" distB="0" distL="114300" distR="114300" simplePos="0" relativeHeight="251670528" behindDoc="0" locked="0" layoutInCell="1" allowOverlap="1" wp14:anchorId="624CCCB8" wp14:editId="46848FF4">
            <wp:simplePos x="0" y="0"/>
            <wp:positionH relativeFrom="column">
              <wp:posOffset>-199648</wp:posOffset>
            </wp:positionH>
            <wp:positionV relativeFrom="paragraph">
              <wp:posOffset>180598</wp:posOffset>
            </wp:positionV>
            <wp:extent cx="6350000" cy="1265555"/>
            <wp:effectExtent l="0" t="0" r="0" b="4445"/>
            <wp:wrapSquare wrapText="bothSides"/>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50000" cy="1265555"/>
                    </a:xfrm>
                    <a:prstGeom prst="rect">
                      <a:avLst/>
                    </a:prstGeom>
                  </pic:spPr>
                </pic:pic>
              </a:graphicData>
            </a:graphic>
            <wp14:sizeRelH relativeFrom="page">
              <wp14:pctWidth>0</wp14:pctWidth>
            </wp14:sizeRelH>
            <wp14:sizeRelV relativeFrom="page">
              <wp14:pctHeight>0</wp14:pctHeight>
            </wp14:sizeRelV>
          </wp:anchor>
        </w:drawing>
      </w:r>
    </w:p>
    <w:p w14:paraId="77A69F42" w14:textId="77777777" w:rsidR="008D7A6E" w:rsidRDefault="008D7A6E" w:rsidP="008D7A6E">
      <w:pPr>
        <w:rPr>
          <w:sz w:val="28"/>
          <w:szCs w:val="28"/>
          <w:u w:val="single"/>
        </w:rPr>
      </w:pPr>
    </w:p>
    <w:p w14:paraId="106247DD" w14:textId="13971034" w:rsidR="008D7A6E" w:rsidRDefault="008D7A6E" w:rsidP="008D7A6E">
      <w:pPr>
        <w:rPr>
          <w:sz w:val="28"/>
          <w:szCs w:val="28"/>
          <w:u w:val="single"/>
        </w:rPr>
      </w:pPr>
      <w:r>
        <w:rPr>
          <w:sz w:val="28"/>
          <w:szCs w:val="28"/>
          <w:u w:val="single"/>
        </w:rPr>
        <w:t>Disclaimer</w:t>
      </w:r>
    </w:p>
    <w:p w14:paraId="256B9558" w14:textId="32042819" w:rsidR="008D7A6E" w:rsidRPr="0098551B" w:rsidRDefault="008D7A6E" w:rsidP="008D7A6E">
      <w:r>
        <w:t>Any web-scraping script depends on the code configuration of a website. If decided necessary, website administrators can attempt to prevent web-scraping by making changes to their website</w:t>
      </w:r>
      <w:r>
        <w:t>’</w:t>
      </w:r>
      <w:r>
        <w:t>s code configuration. If this happens, it may break the script and the code will need to be updated. If you start receiving errors or notice data is not loading properly, this may be the case.</w:t>
      </w:r>
    </w:p>
    <w:p w14:paraId="3BC5051F" w14:textId="2B4D2351" w:rsidR="008D7A6E" w:rsidRDefault="008D7A6E" w:rsidP="00AA2670"/>
    <w:p w14:paraId="4950A5CE" w14:textId="2D1A3B78" w:rsidR="008D7A6E" w:rsidRDefault="008D7A6E" w:rsidP="00AA2670"/>
    <w:p w14:paraId="2AEE755E" w14:textId="24EABB6A" w:rsidR="008D7A6E" w:rsidRDefault="008D7A6E" w:rsidP="00AA2670"/>
    <w:p w14:paraId="11AA7C6A" w14:textId="77777777" w:rsidR="008D7A6E" w:rsidRDefault="008D7A6E" w:rsidP="00A82025"/>
    <w:p w14:paraId="4ECB0DE7" w14:textId="648306D8" w:rsidR="00F2201E" w:rsidRPr="00F973CA" w:rsidRDefault="00F2201E" w:rsidP="00A82025">
      <w:pPr>
        <w:rPr>
          <w:sz w:val="28"/>
          <w:szCs w:val="28"/>
          <w:u w:val="single"/>
        </w:rPr>
      </w:pPr>
      <w:r w:rsidRPr="00F973CA">
        <w:rPr>
          <w:sz w:val="28"/>
          <w:szCs w:val="28"/>
          <w:u w:val="single"/>
        </w:rPr>
        <w:lastRenderedPageBreak/>
        <w:t>Environment</w:t>
      </w:r>
    </w:p>
    <w:p w14:paraId="77E5FF0E" w14:textId="6C861163" w:rsidR="00F2201E" w:rsidRPr="00F2201E" w:rsidRDefault="00AA2670" w:rsidP="00A82025">
      <w:r>
        <w:rPr>
          <w:rFonts w:ascii="Times New Roman" w:eastAsia="Times New Roman" w:hAnsi="Times New Roman" w:cs="Times New Roman"/>
          <w:noProof/>
        </w:rPr>
        <w:drawing>
          <wp:anchor distT="0" distB="0" distL="114300" distR="114300" simplePos="0" relativeHeight="251658240" behindDoc="0" locked="0" layoutInCell="1" allowOverlap="1" wp14:anchorId="50F32557" wp14:editId="2CA07B3C">
            <wp:simplePos x="0" y="0"/>
            <wp:positionH relativeFrom="column">
              <wp:posOffset>153356</wp:posOffset>
            </wp:positionH>
            <wp:positionV relativeFrom="paragraph">
              <wp:posOffset>634422</wp:posOffset>
            </wp:positionV>
            <wp:extent cx="5350510" cy="1797685"/>
            <wp:effectExtent l="0" t="0" r="0" b="5715"/>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0510" cy="1797685"/>
                    </a:xfrm>
                    <a:prstGeom prst="rect">
                      <a:avLst/>
                    </a:prstGeom>
                  </pic:spPr>
                </pic:pic>
              </a:graphicData>
            </a:graphic>
            <wp14:sizeRelH relativeFrom="page">
              <wp14:pctWidth>0</wp14:pctWidth>
            </wp14:sizeRelH>
            <wp14:sizeRelV relativeFrom="page">
              <wp14:pctHeight>0</wp14:pctHeight>
            </wp14:sizeRelV>
          </wp:anchor>
        </w:drawing>
      </w:r>
      <w:r w:rsidR="00F2201E">
        <w:t xml:space="preserve">This program requires a </w:t>
      </w:r>
      <w:r w:rsidR="00F2201E" w:rsidRPr="00AA2670">
        <w:rPr>
          <w:b/>
          <w:bCs/>
        </w:rPr>
        <w:t>python 3.7.6</w:t>
      </w:r>
      <w:r w:rsidR="00F2201E">
        <w:t xml:space="preserve"> or greater environment. </w:t>
      </w:r>
      <w:r>
        <w:t xml:space="preserve">I recommend downloading anaconda from </w:t>
      </w:r>
      <w:hyperlink r:id="rId7" w:history="1">
        <w:r w:rsidRPr="000C2BA5">
          <w:rPr>
            <w:rStyle w:val="Hyperlink"/>
            <w:rFonts w:ascii="Times New Roman" w:eastAsia="Times New Roman" w:hAnsi="Times New Roman" w:cs="Times New Roman"/>
            <w:u w:val="none"/>
          </w:rPr>
          <w:t>https://www.anaconda.com/products/individual</w:t>
        </w:r>
      </w:hyperlink>
      <w:r>
        <w:rPr>
          <w:rFonts w:ascii="Times New Roman" w:eastAsia="Times New Roman" w:hAnsi="Times New Roman" w:cs="Times New Roman"/>
        </w:rPr>
        <w:t>. You can navigate to the Anaconda Installers page to download the package that is right for you.</w:t>
      </w:r>
    </w:p>
    <w:p w14:paraId="77EB029C" w14:textId="77777777" w:rsidR="00AA2670" w:rsidRDefault="00AA2670" w:rsidP="00A82025">
      <w:pPr>
        <w:rPr>
          <w:b/>
          <w:bCs/>
        </w:rPr>
      </w:pPr>
    </w:p>
    <w:p w14:paraId="03D792CC" w14:textId="77777777" w:rsidR="00AA2670" w:rsidRDefault="00AA2670" w:rsidP="00A82025">
      <w:pPr>
        <w:rPr>
          <w:b/>
          <w:bCs/>
        </w:rPr>
      </w:pPr>
    </w:p>
    <w:p w14:paraId="0080CF85" w14:textId="77777777" w:rsidR="00AA2670" w:rsidRDefault="00AA2670" w:rsidP="00A82025">
      <w:pPr>
        <w:rPr>
          <w:b/>
          <w:bCs/>
        </w:rPr>
      </w:pPr>
    </w:p>
    <w:p w14:paraId="7C9F54FB" w14:textId="0EF1EA9F" w:rsidR="003878CD" w:rsidRDefault="003878CD" w:rsidP="00A82025">
      <w:pPr>
        <w:rPr>
          <w:b/>
          <w:bCs/>
        </w:rPr>
      </w:pPr>
    </w:p>
    <w:p w14:paraId="71C294EC" w14:textId="50D826A8" w:rsidR="00AA2670" w:rsidRDefault="00AA2670" w:rsidP="00A82025">
      <w:pPr>
        <w:rPr>
          <w:b/>
          <w:bCs/>
        </w:rPr>
      </w:pPr>
    </w:p>
    <w:p w14:paraId="0F4FDDDD" w14:textId="05FF312B" w:rsidR="00AA2670" w:rsidRDefault="00AA2670" w:rsidP="00A82025">
      <w:pPr>
        <w:rPr>
          <w:b/>
          <w:bCs/>
        </w:rPr>
      </w:pPr>
    </w:p>
    <w:p w14:paraId="2A0DF5D8" w14:textId="749D3449" w:rsidR="00AA2670" w:rsidRDefault="00AA2670" w:rsidP="00A82025">
      <w:pPr>
        <w:rPr>
          <w:b/>
          <w:bCs/>
        </w:rPr>
      </w:pPr>
    </w:p>
    <w:p w14:paraId="4DEBC609" w14:textId="6919284D" w:rsidR="00AA2670" w:rsidRDefault="00AA2670" w:rsidP="00A82025">
      <w:pPr>
        <w:rPr>
          <w:b/>
          <w:bCs/>
        </w:rPr>
      </w:pPr>
    </w:p>
    <w:p w14:paraId="052BF46F" w14:textId="024CED5E" w:rsidR="00AA2670" w:rsidRDefault="00AA2670" w:rsidP="00A82025">
      <w:pPr>
        <w:rPr>
          <w:b/>
          <w:bCs/>
        </w:rPr>
      </w:pPr>
    </w:p>
    <w:p w14:paraId="5C3AD49C" w14:textId="57FB5DFB" w:rsidR="00AA2670" w:rsidRDefault="00AA2670" w:rsidP="00A82025">
      <w:pPr>
        <w:rPr>
          <w:b/>
          <w:bCs/>
        </w:rPr>
      </w:pPr>
    </w:p>
    <w:p w14:paraId="615159F2" w14:textId="08F48B1C" w:rsidR="00AA2670" w:rsidRDefault="00AA2670" w:rsidP="00A82025">
      <w:pPr>
        <w:rPr>
          <w:b/>
          <w:bCs/>
        </w:rPr>
      </w:pPr>
    </w:p>
    <w:p w14:paraId="0F2C2640" w14:textId="0BBFE3B3" w:rsidR="00560690" w:rsidRDefault="00965669" w:rsidP="00A82025">
      <w:r>
        <w:t>We will be execut</w:t>
      </w:r>
      <w:r w:rsidR="00560690">
        <w:t>ing</w:t>
      </w:r>
      <w:r>
        <w:t xml:space="preserve"> our code</w:t>
      </w:r>
      <w:r w:rsidR="00560690">
        <w:t xml:space="preserve"> in the </w:t>
      </w:r>
      <w:r w:rsidR="00560690" w:rsidRPr="00560690">
        <w:rPr>
          <w:b/>
          <w:bCs/>
        </w:rPr>
        <w:t>Shell</w:t>
      </w:r>
      <w:r>
        <w:t xml:space="preserve">. </w:t>
      </w:r>
      <w:r w:rsidR="00560690">
        <w:t>Use</w:t>
      </w:r>
      <w:r>
        <w:t xml:space="preserve"> the </w:t>
      </w:r>
      <w:r w:rsidRPr="00965669">
        <w:rPr>
          <w:i/>
          <w:iCs/>
        </w:rPr>
        <w:t>Terminal</w:t>
      </w:r>
      <w:r>
        <w:t xml:space="preserve"> if you are </w:t>
      </w:r>
      <w:r w:rsidR="00560690">
        <w:t>on</w:t>
      </w:r>
      <w:r>
        <w:t xml:space="preserve"> a Mac or </w:t>
      </w:r>
      <w:r w:rsidRPr="00965669">
        <w:rPr>
          <w:i/>
          <w:iCs/>
        </w:rPr>
        <w:t>Bash</w:t>
      </w:r>
      <w:r>
        <w:t xml:space="preserve"> if you are using a Windows. We need to run a few </w:t>
      </w:r>
      <w:r w:rsidR="00560690">
        <w:t xml:space="preserve">installation </w:t>
      </w:r>
      <w:r>
        <w:t xml:space="preserve">commands from the </w:t>
      </w:r>
      <w:r w:rsidR="00F973CA" w:rsidRPr="00F973CA">
        <w:rPr>
          <w:i/>
          <w:iCs/>
        </w:rPr>
        <w:t>T</w:t>
      </w:r>
      <w:r w:rsidRPr="00F973CA">
        <w:rPr>
          <w:i/>
          <w:iCs/>
        </w:rPr>
        <w:t>erminal</w:t>
      </w:r>
      <w:r>
        <w:t xml:space="preserve"> </w:t>
      </w:r>
      <w:r w:rsidR="001473ED">
        <w:t xml:space="preserve">or </w:t>
      </w:r>
      <w:r w:rsidR="001473ED" w:rsidRPr="001473ED">
        <w:rPr>
          <w:i/>
          <w:iCs/>
        </w:rPr>
        <w:t>Bash</w:t>
      </w:r>
      <w:r w:rsidR="001473ED">
        <w:t xml:space="preserve"> </w:t>
      </w:r>
      <w:r>
        <w:t>window before running the standalone executable.</w:t>
      </w:r>
    </w:p>
    <w:p w14:paraId="2F420F1A" w14:textId="77777777" w:rsidR="00560690" w:rsidRDefault="00560690" w:rsidP="00A82025"/>
    <w:p w14:paraId="641D6F2A" w14:textId="0A2BC527" w:rsidR="00965669" w:rsidRDefault="00965669" w:rsidP="00A82025">
      <w:r>
        <w:t xml:space="preserve">If you are on a </w:t>
      </w:r>
      <w:r w:rsidR="00F973CA">
        <w:t>M</w:t>
      </w:r>
      <w:r>
        <w:t xml:space="preserve">ac, the </w:t>
      </w:r>
      <w:r w:rsidR="00F973CA" w:rsidRPr="00F973CA">
        <w:rPr>
          <w:i/>
          <w:iCs/>
        </w:rPr>
        <w:t>T</w:t>
      </w:r>
      <w:r w:rsidRPr="00F973CA">
        <w:rPr>
          <w:i/>
          <w:iCs/>
        </w:rPr>
        <w:t>erminal</w:t>
      </w:r>
      <w:r>
        <w:t xml:space="preserve"> is already installed and ready to use. If you are on a </w:t>
      </w:r>
      <w:r w:rsidR="00F973CA">
        <w:t>W</w:t>
      </w:r>
      <w:r>
        <w:t>indows, you may need to enable</w:t>
      </w:r>
      <w:r w:rsidR="00560690">
        <w:t xml:space="preserve"> </w:t>
      </w:r>
      <w:r w:rsidR="00560690" w:rsidRPr="00560690">
        <w:rPr>
          <w:i/>
          <w:iCs/>
        </w:rPr>
        <w:t>Bash</w:t>
      </w:r>
      <w:r w:rsidR="00560690">
        <w:t xml:space="preserve"> </w:t>
      </w:r>
      <w:r>
        <w:t>before it is ready for use. This article may help you if you have any questions</w:t>
      </w:r>
      <w:r w:rsidR="00F973CA">
        <w:t xml:space="preserve"> related to enabling </w:t>
      </w:r>
      <w:r w:rsidR="00F973CA" w:rsidRPr="00F973CA">
        <w:rPr>
          <w:i/>
          <w:iCs/>
        </w:rPr>
        <w:t>Bash</w:t>
      </w:r>
      <w:r>
        <w:t xml:space="preserve"> (</w:t>
      </w:r>
      <w:hyperlink r:id="rId8" w:history="1">
        <w:r w:rsidRPr="00783D72">
          <w:rPr>
            <w:rStyle w:val="Hyperlink"/>
          </w:rPr>
          <w:t>https://www.laptopmag.com/articles/use-bash-shell-windows-10</w:t>
        </w:r>
      </w:hyperlink>
      <w:r>
        <w:t>).</w:t>
      </w:r>
    </w:p>
    <w:p w14:paraId="798CB953" w14:textId="28DDD2EB" w:rsidR="00560690" w:rsidRDefault="00560690" w:rsidP="00A82025"/>
    <w:p w14:paraId="60F154FD" w14:textId="66513588" w:rsidR="00521F0B" w:rsidRDefault="00521F0B" w:rsidP="00A82025">
      <w:r>
        <w:rPr>
          <w:noProof/>
        </w:rPr>
        <w:drawing>
          <wp:anchor distT="0" distB="0" distL="114300" distR="114300" simplePos="0" relativeHeight="251660288" behindDoc="1" locked="0" layoutInCell="1" allowOverlap="1" wp14:anchorId="225F608D" wp14:editId="55834AC1">
            <wp:simplePos x="0" y="0"/>
            <wp:positionH relativeFrom="column">
              <wp:posOffset>0</wp:posOffset>
            </wp:positionH>
            <wp:positionV relativeFrom="paragraph">
              <wp:posOffset>600025</wp:posOffset>
            </wp:positionV>
            <wp:extent cx="5943600" cy="2284095"/>
            <wp:effectExtent l="0" t="0" r="0" b="1905"/>
            <wp:wrapTight wrapText="bothSides">
              <wp:wrapPolygon edited="0">
                <wp:start x="0" y="0"/>
                <wp:lineTo x="0" y="21498"/>
                <wp:lineTo x="21554" y="21498"/>
                <wp:lineTo x="21554"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84095"/>
                    </a:xfrm>
                    <a:prstGeom prst="rect">
                      <a:avLst/>
                    </a:prstGeom>
                  </pic:spPr>
                </pic:pic>
              </a:graphicData>
            </a:graphic>
            <wp14:sizeRelH relativeFrom="page">
              <wp14:pctWidth>0</wp14:pctWidth>
            </wp14:sizeRelH>
            <wp14:sizeRelV relativeFrom="page">
              <wp14:pctHeight>0</wp14:pctHeight>
            </wp14:sizeRelV>
          </wp:anchor>
        </w:drawing>
      </w:r>
      <w:r>
        <w:t xml:space="preserve">Another environmental requirement is a WebDriver. This program uses a </w:t>
      </w:r>
      <w:r w:rsidRPr="00521F0B">
        <w:rPr>
          <w:b/>
          <w:bCs/>
        </w:rPr>
        <w:t>ChromeDriver</w:t>
      </w:r>
      <w:r>
        <w:t xml:space="preserve"> which is compatible with the Chrome Browser on Desktop (Mac, Linux, Windows and </w:t>
      </w:r>
      <w:proofErr w:type="spellStart"/>
      <w:r>
        <w:t>ChromeOS</w:t>
      </w:r>
      <w:proofErr w:type="spellEnd"/>
      <w:r>
        <w:t xml:space="preserve">). You will need to download a </w:t>
      </w:r>
      <w:r w:rsidRPr="00521F0B">
        <w:rPr>
          <w:i/>
          <w:iCs/>
        </w:rPr>
        <w:t>ChromeDriver</w:t>
      </w:r>
      <w:r>
        <w:t xml:space="preserve"> from (</w:t>
      </w:r>
      <w:hyperlink r:id="rId10" w:history="1">
        <w:r w:rsidRPr="00783D72">
          <w:rPr>
            <w:rStyle w:val="Hyperlink"/>
          </w:rPr>
          <w:t>https://chromedriver.chromium.org/downloads</w:t>
        </w:r>
      </w:hyperlink>
      <w:r>
        <w:t xml:space="preserve">). You must choose the correct </w:t>
      </w:r>
      <w:r w:rsidRPr="00521F0B">
        <w:rPr>
          <w:i/>
          <w:iCs/>
        </w:rPr>
        <w:t>ChromeDriver</w:t>
      </w:r>
      <w:r>
        <w:t xml:space="preserve"> version based on which version of the Chrome Browser you </w:t>
      </w:r>
      <w:r w:rsidR="001473ED">
        <w:t xml:space="preserve">are </w:t>
      </w:r>
      <w:r>
        <w:t>us</w:t>
      </w:r>
      <w:r w:rsidR="001473ED">
        <w:t>ing</w:t>
      </w:r>
      <w:r>
        <w:t>. This article</w:t>
      </w:r>
      <w:r w:rsidR="00F973CA" w:rsidRPr="00F973CA">
        <w:t xml:space="preserve"> </w:t>
      </w:r>
      <w:r w:rsidR="00F973CA">
        <w:t>will help you find your Chrome Browser’s version number</w:t>
      </w:r>
      <w:r w:rsidR="00F973CA">
        <w:t xml:space="preserve"> </w:t>
      </w:r>
      <w:r>
        <w:t>(</w:t>
      </w:r>
      <w:hyperlink r:id="rId11" w:history="1">
        <w:r w:rsidRPr="00783D72">
          <w:rPr>
            <w:rStyle w:val="Hyperlink"/>
          </w:rPr>
          <w:t>https://help.zenplanner.com/hc/en-us/articles/204253654-How-to-Find-Your-Internet-Browser-Version-Number-Google-Chrome</w:t>
        </w:r>
      </w:hyperlink>
      <w:r>
        <w:t>)</w:t>
      </w:r>
      <w:r w:rsidR="00F973CA">
        <w:t>.</w:t>
      </w:r>
      <w:r>
        <w:t xml:space="preserve"> </w:t>
      </w:r>
    </w:p>
    <w:p w14:paraId="50F4B1C5" w14:textId="5654ACEE" w:rsidR="00521F0B" w:rsidRDefault="00521F0B" w:rsidP="00A82025"/>
    <w:p w14:paraId="26B87163" w14:textId="13FBBD0E" w:rsidR="00855570" w:rsidRDefault="00855570" w:rsidP="00A82025">
      <w:r>
        <w:rPr>
          <w:noProof/>
        </w:rPr>
        <w:drawing>
          <wp:anchor distT="0" distB="0" distL="114300" distR="114300" simplePos="0" relativeHeight="251661312" behindDoc="0" locked="0" layoutInCell="1" allowOverlap="1" wp14:anchorId="40C5639E" wp14:editId="1C608A48">
            <wp:simplePos x="0" y="0"/>
            <wp:positionH relativeFrom="column">
              <wp:posOffset>72390</wp:posOffset>
            </wp:positionH>
            <wp:positionV relativeFrom="paragraph">
              <wp:posOffset>406991</wp:posOffset>
            </wp:positionV>
            <wp:extent cx="3189605" cy="198247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9605" cy="1982470"/>
                    </a:xfrm>
                    <a:prstGeom prst="rect">
                      <a:avLst/>
                    </a:prstGeom>
                  </pic:spPr>
                </pic:pic>
              </a:graphicData>
            </a:graphic>
            <wp14:sizeRelH relativeFrom="page">
              <wp14:pctWidth>0</wp14:pctWidth>
            </wp14:sizeRelH>
            <wp14:sizeRelV relativeFrom="page">
              <wp14:pctHeight>0</wp14:pctHeight>
            </wp14:sizeRelV>
          </wp:anchor>
        </w:drawing>
      </w:r>
      <w:r w:rsidR="00521F0B">
        <w:t xml:space="preserve">After you’ve download the ChromeDriver, you need to move it to </w:t>
      </w:r>
      <w:proofErr w:type="spellStart"/>
      <w:proofErr w:type="gramStart"/>
      <w:r>
        <w:t>it’s</w:t>
      </w:r>
      <w:proofErr w:type="spellEnd"/>
      <w:proofErr w:type="gramEnd"/>
      <w:r>
        <w:t xml:space="preserve"> proper directory within your </w:t>
      </w:r>
      <w:r w:rsidR="0098551B">
        <w:t>operating</w:t>
      </w:r>
      <w:r>
        <w:t xml:space="preserve"> system. We will do this using a </w:t>
      </w:r>
      <w:r w:rsidRPr="00855570">
        <w:rPr>
          <w:i/>
          <w:iCs/>
        </w:rPr>
        <w:t>Term</w:t>
      </w:r>
      <w:r>
        <w:rPr>
          <w:i/>
          <w:iCs/>
        </w:rPr>
        <w:t xml:space="preserve">inal </w:t>
      </w:r>
      <w:r w:rsidRPr="00855570">
        <w:t>or</w:t>
      </w:r>
      <w:r>
        <w:rPr>
          <w:i/>
          <w:iCs/>
        </w:rPr>
        <w:t xml:space="preserve"> Bash </w:t>
      </w:r>
      <w:r>
        <w:t>window. Execute this</w:t>
      </w:r>
      <w:r w:rsidR="0098551B">
        <w:t xml:space="preserve"> </w:t>
      </w:r>
      <w:r>
        <w:t xml:space="preserve">command from a </w:t>
      </w:r>
      <w:r w:rsidRPr="00855570">
        <w:rPr>
          <w:i/>
          <w:iCs/>
        </w:rPr>
        <w:t>Terminal</w:t>
      </w:r>
      <w:r>
        <w:t xml:space="preserve"> or </w:t>
      </w:r>
      <w:r w:rsidRPr="00855570">
        <w:rPr>
          <w:i/>
          <w:iCs/>
        </w:rPr>
        <w:t>Bash</w:t>
      </w:r>
      <w:r>
        <w:t xml:space="preserve"> window located in your </w:t>
      </w:r>
      <w:proofErr w:type="gramStart"/>
      <w:r w:rsidRPr="0098551B">
        <w:rPr>
          <w:i/>
          <w:iCs/>
          <w:u w:val="single"/>
        </w:rPr>
        <w:t>downloads</w:t>
      </w:r>
      <w:proofErr w:type="gramEnd"/>
      <w:r w:rsidRPr="0098551B">
        <w:t xml:space="preserve"> </w:t>
      </w:r>
      <w:r>
        <w:t>directory</w:t>
      </w:r>
    </w:p>
    <w:p w14:paraId="6F35F63E" w14:textId="0E6B7579" w:rsidR="00855570" w:rsidRDefault="00855570" w:rsidP="00A82025"/>
    <w:p w14:paraId="0925AA31" w14:textId="046CC608" w:rsidR="00855570" w:rsidRDefault="00855570" w:rsidP="00A82025">
      <w:r>
        <w:t>&lt;</w:t>
      </w:r>
      <w:r w:rsidRPr="00855570">
        <w:rPr>
          <w:b/>
          <w:bCs/>
        </w:rPr>
        <w:t>mv chromedriver /</w:t>
      </w:r>
      <w:proofErr w:type="spellStart"/>
      <w:r w:rsidRPr="00855570">
        <w:rPr>
          <w:b/>
          <w:bCs/>
        </w:rPr>
        <w:t>usr</w:t>
      </w:r>
      <w:proofErr w:type="spellEnd"/>
      <w:r w:rsidRPr="00855570">
        <w:rPr>
          <w:b/>
          <w:bCs/>
        </w:rPr>
        <w:t>/local/bin/</w:t>
      </w:r>
      <w:r>
        <w:t xml:space="preserve">&gt; </w:t>
      </w:r>
    </w:p>
    <w:p w14:paraId="3FE1D9C6" w14:textId="3434B9D5" w:rsidR="00855570" w:rsidRDefault="00855570" w:rsidP="00A82025"/>
    <w:p w14:paraId="10D0452C" w14:textId="77777777" w:rsidR="00F973CA" w:rsidRPr="00855570" w:rsidRDefault="00F973CA" w:rsidP="00F973CA">
      <w:pPr>
        <w:rPr>
          <w:b/>
          <w:bCs/>
        </w:rPr>
      </w:pPr>
      <w:r w:rsidRPr="00855570">
        <w:rPr>
          <w:b/>
          <w:bCs/>
        </w:rPr>
        <w:t xml:space="preserve">**The </w:t>
      </w:r>
      <w:r>
        <w:rPr>
          <w:b/>
          <w:bCs/>
        </w:rPr>
        <w:t>T</w:t>
      </w:r>
      <w:r w:rsidRPr="00855570">
        <w:rPr>
          <w:b/>
          <w:bCs/>
        </w:rPr>
        <w:t xml:space="preserve">erminal window must be </w:t>
      </w:r>
      <w:r>
        <w:rPr>
          <w:b/>
          <w:bCs/>
        </w:rPr>
        <w:t xml:space="preserve">located </w:t>
      </w:r>
      <w:r w:rsidRPr="00855570">
        <w:rPr>
          <w:b/>
          <w:bCs/>
        </w:rPr>
        <w:t xml:space="preserve">in the </w:t>
      </w:r>
      <w:proofErr w:type="gramStart"/>
      <w:r w:rsidRPr="00855570">
        <w:rPr>
          <w:b/>
          <w:bCs/>
        </w:rPr>
        <w:t>downloads</w:t>
      </w:r>
      <w:proofErr w:type="gramEnd"/>
      <w:r w:rsidRPr="00855570">
        <w:rPr>
          <w:b/>
          <w:bCs/>
        </w:rPr>
        <w:t xml:space="preserve"> directory.</w:t>
      </w:r>
    </w:p>
    <w:p w14:paraId="65C9FBDD" w14:textId="77777777" w:rsidR="00F973CA" w:rsidRDefault="00F973CA" w:rsidP="00A82025"/>
    <w:p w14:paraId="4CACAC3B" w14:textId="4FF40A24" w:rsidR="00521F0B" w:rsidRPr="0098551B" w:rsidRDefault="00F973CA" w:rsidP="00A82025">
      <w:pPr>
        <w:rPr>
          <w:i/>
          <w:iCs/>
        </w:rPr>
      </w:pPr>
      <w:r w:rsidRPr="0098551B">
        <w:rPr>
          <w:i/>
          <w:iCs/>
        </w:rPr>
        <w:t xml:space="preserve">The picture to the </w:t>
      </w:r>
      <w:r w:rsidRPr="0098551B">
        <w:rPr>
          <w:i/>
          <w:iCs/>
        </w:rPr>
        <w:t>left</w:t>
      </w:r>
      <w:r w:rsidRPr="0098551B">
        <w:rPr>
          <w:i/>
          <w:iCs/>
        </w:rPr>
        <w:t xml:space="preserve"> is an example of </w:t>
      </w:r>
      <w:r w:rsidRPr="0098551B">
        <w:rPr>
          <w:i/>
          <w:iCs/>
        </w:rPr>
        <w:t>a</w:t>
      </w:r>
      <w:r w:rsidRPr="0098551B">
        <w:rPr>
          <w:i/>
          <w:iCs/>
        </w:rPr>
        <w:t xml:space="preserve"> Terminal </w:t>
      </w:r>
      <w:r w:rsidRPr="0098551B">
        <w:rPr>
          <w:i/>
          <w:iCs/>
        </w:rPr>
        <w:t xml:space="preserve">window </w:t>
      </w:r>
      <w:r w:rsidRPr="0098551B">
        <w:rPr>
          <w:i/>
          <w:iCs/>
        </w:rPr>
        <w:t>on a Mac OS.</w:t>
      </w:r>
    </w:p>
    <w:p w14:paraId="5EAAA322" w14:textId="77777777" w:rsidR="00855570" w:rsidRDefault="00855570" w:rsidP="00A82025"/>
    <w:p w14:paraId="0A9BCE84" w14:textId="77777777" w:rsidR="00855570" w:rsidRDefault="00855570" w:rsidP="00A82025"/>
    <w:p w14:paraId="5626742A" w14:textId="77777777" w:rsidR="00855570" w:rsidRDefault="00855570" w:rsidP="00A82025"/>
    <w:p w14:paraId="7FBD37B9" w14:textId="11F2FAB9" w:rsidR="00855570" w:rsidRDefault="00855570" w:rsidP="00855570">
      <w:r>
        <w:rPr>
          <w:noProof/>
        </w:rPr>
        <w:drawing>
          <wp:anchor distT="0" distB="0" distL="114300" distR="114300" simplePos="0" relativeHeight="251664384" behindDoc="1" locked="0" layoutInCell="1" allowOverlap="1" wp14:anchorId="43762B6D" wp14:editId="7564853C">
            <wp:simplePos x="0" y="0"/>
            <wp:positionH relativeFrom="column">
              <wp:posOffset>2622154</wp:posOffset>
            </wp:positionH>
            <wp:positionV relativeFrom="paragraph">
              <wp:posOffset>541</wp:posOffset>
            </wp:positionV>
            <wp:extent cx="3333115" cy="1565275"/>
            <wp:effectExtent l="0" t="0" r="0" b="0"/>
            <wp:wrapTight wrapText="bothSides">
              <wp:wrapPolygon edited="0">
                <wp:start x="0" y="0"/>
                <wp:lineTo x="0" y="21381"/>
                <wp:lineTo x="21481" y="21381"/>
                <wp:lineTo x="21481"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3115" cy="1565275"/>
                    </a:xfrm>
                    <a:prstGeom prst="rect">
                      <a:avLst/>
                    </a:prstGeom>
                  </pic:spPr>
                </pic:pic>
              </a:graphicData>
            </a:graphic>
            <wp14:sizeRelH relativeFrom="page">
              <wp14:pctWidth>0</wp14:pctWidth>
            </wp14:sizeRelH>
            <wp14:sizeRelV relativeFrom="page">
              <wp14:pctHeight>0</wp14:pctHeight>
            </wp14:sizeRelV>
          </wp:anchor>
        </w:drawing>
      </w:r>
      <w:r>
        <w:t xml:space="preserve">To check if the </w:t>
      </w:r>
      <w:r w:rsidR="009F28BC">
        <w:t>chromedriver file</w:t>
      </w:r>
      <w:r w:rsidR="00F973CA">
        <w:t xml:space="preserve"> </w:t>
      </w:r>
      <w:r>
        <w:t xml:space="preserve">was </w:t>
      </w:r>
      <w:r w:rsidR="00F973CA">
        <w:t>moved to the correct directory</w:t>
      </w:r>
      <w:r>
        <w:t>, t</w:t>
      </w:r>
      <w:r>
        <w:t xml:space="preserve">ype </w:t>
      </w:r>
      <w:r w:rsidRPr="00855570">
        <w:rPr>
          <w:b/>
          <w:bCs/>
        </w:rPr>
        <w:t>/</w:t>
      </w:r>
      <w:proofErr w:type="spellStart"/>
      <w:r w:rsidRPr="00855570">
        <w:rPr>
          <w:b/>
          <w:bCs/>
        </w:rPr>
        <w:t>usr</w:t>
      </w:r>
      <w:proofErr w:type="spellEnd"/>
      <w:r w:rsidRPr="00855570">
        <w:rPr>
          <w:b/>
          <w:bCs/>
        </w:rPr>
        <w:t>/local/bin/</w:t>
      </w:r>
      <w:r>
        <w:t xml:space="preserve"> into your browser</w:t>
      </w:r>
      <w:r w:rsidR="009F28BC">
        <w:t xml:space="preserve">’s search box </w:t>
      </w:r>
      <w:r>
        <w:t>to show</w:t>
      </w:r>
      <w:r w:rsidR="00F973CA">
        <w:t xml:space="preserve"> the contents of </w:t>
      </w:r>
      <w:r>
        <w:t>this directory.</w:t>
      </w:r>
    </w:p>
    <w:p w14:paraId="08B466E6" w14:textId="77777777" w:rsidR="00855570" w:rsidRDefault="00855570" w:rsidP="00855570"/>
    <w:p w14:paraId="6EF83780" w14:textId="7333E5AE" w:rsidR="00855570" w:rsidRDefault="00855570" w:rsidP="00855570">
      <w:r>
        <w:t xml:space="preserve">You should see </w:t>
      </w:r>
      <w:r w:rsidR="00F973CA" w:rsidRPr="00F973CA">
        <w:rPr>
          <w:i/>
          <w:iCs/>
        </w:rPr>
        <w:t>c</w:t>
      </w:r>
      <w:r w:rsidRPr="00F973CA">
        <w:rPr>
          <w:i/>
          <w:iCs/>
        </w:rPr>
        <w:t>hrome</w:t>
      </w:r>
      <w:r w:rsidR="00F973CA" w:rsidRPr="00F973CA">
        <w:rPr>
          <w:i/>
          <w:iCs/>
        </w:rPr>
        <w:t>d</w:t>
      </w:r>
      <w:r w:rsidRPr="00F973CA">
        <w:rPr>
          <w:i/>
          <w:iCs/>
        </w:rPr>
        <w:t>river</w:t>
      </w:r>
      <w:r>
        <w:t xml:space="preserve"> now sitting in this directory.</w:t>
      </w:r>
    </w:p>
    <w:p w14:paraId="5FE46CE3" w14:textId="4345A48C" w:rsidR="00855570" w:rsidRDefault="00855570" w:rsidP="00A82025"/>
    <w:p w14:paraId="72673129" w14:textId="77777777" w:rsidR="00855570" w:rsidRDefault="00855570" w:rsidP="00A82025"/>
    <w:p w14:paraId="3E2012C1" w14:textId="77777777" w:rsidR="00855570" w:rsidRDefault="00855570" w:rsidP="00A82025"/>
    <w:p w14:paraId="20B58504" w14:textId="527C4888" w:rsidR="00855570" w:rsidRPr="00F973CA" w:rsidRDefault="00F973CA" w:rsidP="00A82025">
      <w:pPr>
        <w:rPr>
          <w:sz w:val="28"/>
          <w:szCs w:val="28"/>
          <w:u w:val="single"/>
        </w:rPr>
      </w:pPr>
      <w:r w:rsidRPr="00F973CA">
        <w:rPr>
          <w:sz w:val="28"/>
          <w:szCs w:val="28"/>
          <w:u w:val="single"/>
        </w:rPr>
        <w:t>Installing Code Dependencies</w:t>
      </w:r>
    </w:p>
    <w:p w14:paraId="0C7AF011" w14:textId="04F7584F" w:rsidR="00560690" w:rsidRDefault="009F28BC" w:rsidP="00A82025">
      <w:r>
        <w:rPr>
          <w:noProof/>
        </w:rPr>
        <w:drawing>
          <wp:anchor distT="0" distB="0" distL="114300" distR="114300" simplePos="0" relativeHeight="251659264" behindDoc="0" locked="0" layoutInCell="1" allowOverlap="1" wp14:anchorId="55C7860D" wp14:editId="1AC6C36B">
            <wp:simplePos x="0" y="0"/>
            <wp:positionH relativeFrom="column">
              <wp:posOffset>36195</wp:posOffset>
            </wp:positionH>
            <wp:positionV relativeFrom="paragraph">
              <wp:posOffset>261771</wp:posOffset>
            </wp:positionV>
            <wp:extent cx="3702685" cy="2322195"/>
            <wp:effectExtent l="0" t="0" r="5715" b="190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2685" cy="2322195"/>
                    </a:xfrm>
                    <a:prstGeom prst="rect">
                      <a:avLst/>
                    </a:prstGeom>
                  </pic:spPr>
                </pic:pic>
              </a:graphicData>
            </a:graphic>
            <wp14:sizeRelH relativeFrom="page">
              <wp14:pctWidth>0</wp14:pctWidth>
            </wp14:sizeRelH>
            <wp14:sizeRelV relativeFrom="page">
              <wp14:pctHeight>0</wp14:pctHeight>
            </wp14:sizeRelV>
          </wp:anchor>
        </w:drawing>
      </w:r>
      <w:r w:rsidR="00560690">
        <w:t>We need to install our program’s dependencies to our local environment</w:t>
      </w:r>
      <w:r w:rsidR="00F973CA">
        <w:t xml:space="preserve"> </w:t>
      </w:r>
      <w:r w:rsidR="00560690">
        <w:t>which i</w:t>
      </w:r>
      <w:r>
        <w:t xml:space="preserve">t uses to </w:t>
      </w:r>
      <w:r w:rsidR="00560690">
        <w:t xml:space="preserve">navigate the web and collect data. You will need to run these commands from any </w:t>
      </w:r>
      <w:r w:rsidR="00560690" w:rsidRPr="00560690">
        <w:rPr>
          <w:i/>
          <w:iCs/>
        </w:rPr>
        <w:t>Terminal</w:t>
      </w:r>
      <w:r w:rsidR="00560690">
        <w:t xml:space="preserve"> or </w:t>
      </w:r>
      <w:r w:rsidR="00560690" w:rsidRPr="00560690">
        <w:rPr>
          <w:i/>
          <w:iCs/>
        </w:rPr>
        <w:t>Bash</w:t>
      </w:r>
      <w:r w:rsidR="00560690">
        <w:t xml:space="preserve"> window:</w:t>
      </w:r>
    </w:p>
    <w:p w14:paraId="28A44BAF" w14:textId="77777777" w:rsidR="00F973CA" w:rsidRDefault="00F973CA" w:rsidP="00A82025"/>
    <w:p w14:paraId="486A21A3" w14:textId="550ED3EE" w:rsidR="00560690" w:rsidRDefault="00560690" w:rsidP="00560690">
      <w:pPr>
        <w:pStyle w:val="ListParagraph"/>
        <w:numPr>
          <w:ilvl w:val="0"/>
          <w:numId w:val="17"/>
        </w:numPr>
      </w:pPr>
      <w:r>
        <w:t>pip install pandas</w:t>
      </w:r>
    </w:p>
    <w:p w14:paraId="4758C655" w14:textId="77AF434E" w:rsidR="00560690" w:rsidRDefault="00560690" w:rsidP="00560690">
      <w:pPr>
        <w:pStyle w:val="ListParagraph"/>
        <w:numPr>
          <w:ilvl w:val="0"/>
          <w:numId w:val="17"/>
        </w:numPr>
      </w:pPr>
      <w:r>
        <w:t>pip install beautifulsoup4</w:t>
      </w:r>
    </w:p>
    <w:p w14:paraId="30F652A1" w14:textId="47053097" w:rsidR="00560690" w:rsidRDefault="00560690" w:rsidP="00560690">
      <w:pPr>
        <w:pStyle w:val="ListParagraph"/>
        <w:numPr>
          <w:ilvl w:val="0"/>
          <w:numId w:val="17"/>
        </w:numPr>
      </w:pPr>
      <w:r>
        <w:t>pip install splinter</w:t>
      </w:r>
    </w:p>
    <w:p w14:paraId="06F1947C" w14:textId="77777777" w:rsidR="00521F0B" w:rsidRDefault="00521F0B" w:rsidP="00560690"/>
    <w:p w14:paraId="092C215D" w14:textId="2813CF14" w:rsidR="00560690" w:rsidRDefault="00521F0B" w:rsidP="00560690">
      <w:r>
        <w:t xml:space="preserve">If </w:t>
      </w:r>
      <w:r w:rsidR="00F973CA">
        <w:t>the packages</w:t>
      </w:r>
      <w:r>
        <w:t xml:space="preserve"> </w:t>
      </w:r>
      <w:r w:rsidR="00F973CA">
        <w:t>are</w:t>
      </w:r>
      <w:r>
        <w:t xml:space="preserve"> installed correctly you will receive a ‘successful installation’ print</w:t>
      </w:r>
      <w:r w:rsidR="00F973CA">
        <w:t xml:space="preserve"> </w:t>
      </w:r>
      <w:r>
        <w:t>out</w:t>
      </w:r>
      <w:r w:rsidR="00F973CA">
        <w:t xml:space="preserve"> after each installation.</w:t>
      </w:r>
    </w:p>
    <w:p w14:paraId="1E40AA0E" w14:textId="77777777" w:rsidR="00C97BD6" w:rsidRDefault="00C97BD6" w:rsidP="00F973CA"/>
    <w:p w14:paraId="179CB208" w14:textId="22856B24" w:rsidR="00491949" w:rsidRDefault="00317DB8" w:rsidP="00F973CA">
      <w:pPr>
        <w:rPr>
          <w:sz w:val="28"/>
          <w:szCs w:val="28"/>
          <w:u w:val="single"/>
        </w:rPr>
      </w:pPr>
      <w:r>
        <w:rPr>
          <w:sz w:val="28"/>
          <w:szCs w:val="28"/>
          <w:u w:val="single"/>
        </w:rPr>
        <w:lastRenderedPageBreak/>
        <w:t>Executing the Program</w:t>
      </w:r>
    </w:p>
    <w:p w14:paraId="644F85A5" w14:textId="72B7E214" w:rsidR="00317DB8" w:rsidRDefault="00317DB8" w:rsidP="00317DB8">
      <w:r>
        <w:t xml:space="preserve">After you have installed the necessary environmental and code dependencies you are ready to execute the code. We will use a </w:t>
      </w:r>
      <w:r w:rsidRPr="00491949">
        <w:rPr>
          <w:i/>
          <w:iCs/>
        </w:rPr>
        <w:t>Terminal</w:t>
      </w:r>
      <w:r>
        <w:t xml:space="preserve"> or </w:t>
      </w:r>
      <w:r w:rsidRPr="00491949">
        <w:rPr>
          <w:i/>
          <w:iCs/>
        </w:rPr>
        <w:t>Bash</w:t>
      </w:r>
      <w:r>
        <w:t xml:space="preserve"> window to complete this process. The Terminal window must be located in a directory which contains both the </w:t>
      </w:r>
      <w:r>
        <w:t xml:space="preserve">input file and the executable. </w:t>
      </w:r>
    </w:p>
    <w:p w14:paraId="0E17E8BF" w14:textId="77777777" w:rsidR="00317DB8" w:rsidRDefault="00317DB8" w:rsidP="00317DB8"/>
    <w:p w14:paraId="2AF0640E" w14:textId="3B9083A6" w:rsidR="00317DB8" w:rsidRDefault="00317DB8" w:rsidP="00317DB8">
      <w:r>
        <w:t xml:space="preserve">Input </w:t>
      </w:r>
      <w:r w:rsidR="001473ED">
        <w:t xml:space="preserve">File </w:t>
      </w:r>
      <w:r>
        <w:t>Requirement</w:t>
      </w:r>
      <w:r w:rsidR="0098551B">
        <w:t>s</w:t>
      </w:r>
      <w:r>
        <w:t>:</w:t>
      </w:r>
    </w:p>
    <w:p w14:paraId="5BC5CC1E" w14:textId="5DD1FFA4" w:rsidR="00317DB8" w:rsidRDefault="00317DB8" w:rsidP="00317DB8">
      <w:pPr>
        <w:pStyle w:val="ListParagraph"/>
        <w:numPr>
          <w:ilvl w:val="0"/>
          <w:numId w:val="22"/>
        </w:numPr>
      </w:pPr>
      <w:r>
        <w:t>An excel file titled “parcels.xlsx” located in the same directory as “executable.py”</w:t>
      </w:r>
    </w:p>
    <w:p w14:paraId="4E34896B" w14:textId="425FE13B" w:rsidR="00317DB8" w:rsidRDefault="000C47E7" w:rsidP="00317DB8">
      <w:pPr>
        <w:pStyle w:val="ListParagraph"/>
        <w:numPr>
          <w:ilvl w:val="1"/>
          <w:numId w:val="22"/>
        </w:numPr>
      </w:pPr>
      <w:r>
        <w:rPr>
          <w:noProof/>
        </w:rPr>
        <w:drawing>
          <wp:anchor distT="0" distB="0" distL="114300" distR="114300" simplePos="0" relativeHeight="251667456" behindDoc="0" locked="0" layoutInCell="1" allowOverlap="1" wp14:anchorId="7A74A340" wp14:editId="670FD7C5">
            <wp:simplePos x="0" y="0"/>
            <wp:positionH relativeFrom="column">
              <wp:posOffset>3680460</wp:posOffset>
            </wp:positionH>
            <wp:positionV relativeFrom="paragraph">
              <wp:posOffset>26833</wp:posOffset>
            </wp:positionV>
            <wp:extent cx="2208530" cy="1619885"/>
            <wp:effectExtent l="0" t="0" r="1270" b="5715"/>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08530" cy="1619885"/>
                    </a:xfrm>
                    <a:prstGeom prst="rect">
                      <a:avLst/>
                    </a:prstGeom>
                  </pic:spPr>
                </pic:pic>
              </a:graphicData>
            </a:graphic>
            <wp14:sizeRelH relativeFrom="page">
              <wp14:pctWidth>0</wp14:pctWidth>
            </wp14:sizeRelH>
            <wp14:sizeRelV relativeFrom="page">
              <wp14:pctHeight>0</wp14:pctHeight>
            </wp14:sizeRelV>
          </wp:anchor>
        </w:drawing>
      </w:r>
      <w:r w:rsidR="00317DB8">
        <w:t>Contains parcel id’s</w:t>
      </w:r>
      <w:r w:rsidR="001473ED">
        <w:t xml:space="preserve"> in</w:t>
      </w:r>
      <w:r w:rsidR="00317DB8">
        <w:t xml:space="preserve"> a field </w:t>
      </w:r>
      <w:r w:rsidR="001473ED">
        <w:t>titled</w:t>
      </w:r>
      <w:r w:rsidR="00317DB8">
        <w:t xml:space="preserve"> “PARCEL_ID”</w:t>
      </w:r>
    </w:p>
    <w:p w14:paraId="2520E818" w14:textId="20283AAE" w:rsidR="00317DB8" w:rsidRDefault="00317DB8" w:rsidP="00317DB8">
      <w:pPr>
        <w:pStyle w:val="ListParagraph"/>
        <w:numPr>
          <w:ilvl w:val="1"/>
          <w:numId w:val="22"/>
        </w:numPr>
      </w:pPr>
      <w:r>
        <w:t>There can be other fields in the input file, but the parcel id’s must be under the field name “PARCEL_ID”.</w:t>
      </w:r>
    </w:p>
    <w:p w14:paraId="04E4BDDB" w14:textId="6995B8B6" w:rsidR="001473ED" w:rsidRDefault="001473ED" w:rsidP="001473ED">
      <w:pPr>
        <w:pStyle w:val="ListParagraph"/>
        <w:numPr>
          <w:ilvl w:val="1"/>
          <w:numId w:val="22"/>
        </w:numPr>
      </w:pPr>
      <w:r>
        <w:t>The program will not alter the input file.</w:t>
      </w:r>
    </w:p>
    <w:p w14:paraId="23CF5269" w14:textId="77777777" w:rsidR="000C47E7" w:rsidRDefault="000C47E7" w:rsidP="00317DB8"/>
    <w:p w14:paraId="09277038" w14:textId="77777777" w:rsidR="000C47E7" w:rsidRDefault="000C47E7" w:rsidP="00317DB8"/>
    <w:p w14:paraId="73C953B9" w14:textId="77777777" w:rsidR="000C47E7" w:rsidRDefault="000C47E7" w:rsidP="00317DB8"/>
    <w:p w14:paraId="7927B6F6" w14:textId="77777777" w:rsidR="000C47E7" w:rsidRDefault="000C47E7" w:rsidP="00317DB8"/>
    <w:p w14:paraId="1A568278" w14:textId="255F5D9F" w:rsidR="001473ED" w:rsidRDefault="000C47E7" w:rsidP="00317DB8">
      <w:r>
        <w:rPr>
          <w:noProof/>
        </w:rPr>
        <w:drawing>
          <wp:anchor distT="0" distB="0" distL="114300" distR="114300" simplePos="0" relativeHeight="251668480" behindDoc="1" locked="0" layoutInCell="1" allowOverlap="1" wp14:anchorId="58C6C7DA" wp14:editId="6D176697">
            <wp:simplePos x="0" y="0"/>
            <wp:positionH relativeFrom="column">
              <wp:posOffset>225425</wp:posOffset>
            </wp:positionH>
            <wp:positionV relativeFrom="paragraph">
              <wp:posOffset>467631</wp:posOffset>
            </wp:positionV>
            <wp:extent cx="5476875" cy="1071880"/>
            <wp:effectExtent l="0" t="0" r="0" b="0"/>
            <wp:wrapTopAndBottom/>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6875" cy="1071880"/>
                    </a:xfrm>
                    <a:prstGeom prst="rect">
                      <a:avLst/>
                    </a:prstGeom>
                  </pic:spPr>
                </pic:pic>
              </a:graphicData>
            </a:graphic>
            <wp14:sizeRelH relativeFrom="page">
              <wp14:pctWidth>0</wp14:pctWidth>
            </wp14:sizeRelH>
            <wp14:sizeRelV relativeFrom="page">
              <wp14:pctHeight>0</wp14:pctHeight>
            </wp14:sizeRelV>
          </wp:anchor>
        </w:drawing>
      </w:r>
      <w:r w:rsidR="00C97BD6">
        <w:t xml:space="preserve">You will execute the program from a </w:t>
      </w:r>
      <w:r w:rsidR="00317DB8" w:rsidRPr="00317DB8">
        <w:rPr>
          <w:i/>
          <w:iCs/>
        </w:rPr>
        <w:t>Terminal</w:t>
      </w:r>
      <w:r w:rsidR="00317DB8">
        <w:t xml:space="preserve"> or </w:t>
      </w:r>
      <w:r w:rsidR="00317DB8" w:rsidRPr="00317DB8">
        <w:rPr>
          <w:i/>
          <w:iCs/>
        </w:rPr>
        <w:t>Bash</w:t>
      </w:r>
      <w:r w:rsidR="00317DB8">
        <w:t xml:space="preserve"> window </w:t>
      </w:r>
      <w:r w:rsidR="00C97BD6">
        <w:t>located in</w:t>
      </w:r>
      <w:r w:rsidR="00317DB8">
        <w:t xml:space="preserve"> the directory which holds both the</w:t>
      </w:r>
      <w:r>
        <w:t xml:space="preserve"> </w:t>
      </w:r>
      <w:r w:rsidR="00317DB8">
        <w:t>input</w:t>
      </w:r>
      <w:r w:rsidR="00C97BD6">
        <w:t xml:space="preserve"> file</w:t>
      </w:r>
      <w:r w:rsidR="00317DB8">
        <w:t xml:space="preserve"> and executabl</w:t>
      </w:r>
      <w:r w:rsidR="00C97BD6">
        <w:t>e</w:t>
      </w:r>
      <w:r w:rsidR="00317DB8">
        <w:t xml:space="preserve">. You can be sure you are in the right directory by using the </w:t>
      </w:r>
      <w:r w:rsidR="00317DB8" w:rsidRPr="00317DB8">
        <w:rPr>
          <w:b/>
          <w:bCs/>
        </w:rPr>
        <w:t>ls</w:t>
      </w:r>
      <w:r w:rsidR="00317DB8">
        <w:rPr>
          <w:b/>
          <w:bCs/>
        </w:rPr>
        <w:t xml:space="preserve"> </w:t>
      </w:r>
      <w:r w:rsidR="00317DB8" w:rsidRPr="0098551B">
        <w:t>command</w:t>
      </w:r>
      <w:r w:rsidR="00317DB8">
        <w:t>, which will print out the document</w:t>
      </w:r>
      <w:r w:rsidR="00C97BD6">
        <w:t xml:space="preserve"> names</w:t>
      </w:r>
      <w:r w:rsidR="00317DB8">
        <w:t xml:space="preserve"> located in your </w:t>
      </w:r>
      <w:r w:rsidR="00317DB8" w:rsidRPr="00317DB8">
        <w:rPr>
          <w:i/>
          <w:iCs/>
        </w:rPr>
        <w:t>Terminal</w:t>
      </w:r>
      <w:r w:rsidR="00317DB8">
        <w:t xml:space="preserve"> or </w:t>
      </w:r>
      <w:r w:rsidR="00317DB8" w:rsidRPr="00317DB8">
        <w:rPr>
          <w:i/>
          <w:iCs/>
        </w:rPr>
        <w:t>Bash</w:t>
      </w:r>
      <w:r w:rsidR="00317DB8">
        <w:t xml:space="preserve"> window’s current directory. It should </w:t>
      </w:r>
      <w:r w:rsidR="00C97BD6">
        <w:t>hold both “executable.py” and “parcels.xlsx”.</w:t>
      </w:r>
    </w:p>
    <w:p w14:paraId="0D266870" w14:textId="630DFAC2" w:rsidR="001473ED" w:rsidRDefault="001473ED" w:rsidP="00317DB8"/>
    <w:p w14:paraId="6C7793E6" w14:textId="32D78CE4" w:rsidR="00317DB8" w:rsidRDefault="001473ED" w:rsidP="00317DB8">
      <w:pPr>
        <w:rPr>
          <w:b/>
          <w:bCs/>
        </w:rPr>
      </w:pPr>
      <w:r>
        <w:rPr>
          <w:noProof/>
        </w:rPr>
        <w:drawing>
          <wp:anchor distT="0" distB="0" distL="114300" distR="114300" simplePos="0" relativeHeight="251669504" behindDoc="1" locked="0" layoutInCell="1" allowOverlap="1" wp14:anchorId="0FBB0683" wp14:editId="0A754A35">
            <wp:simplePos x="0" y="0"/>
            <wp:positionH relativeFrom="column">
              <wp:posOffset>1330709</wp:posOffset>
            </wp:positionH>
            <wp:positionV relativeFrom="paragraph">
              <wp:posOffset>640080</wp:posOffset>
            </wp:positionV>
            <wp:extent cx="3373120" cy="1662430"/>
            <wp:effectExtent l="0" t="0" r="5080" b="127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3120" cy="1662430"/>
                    </a:xfrm>
                    <a:prstGeom prst="rect">
                      <a:avLst/>
                    </a:prstGeom>
                  </pic:spPr>
                </pic:pic>
              </a:graphicData>
            </a:graphic>
            <wp14:sizeRelH relativeFrom="page">
              <wp14:pctWidth>0</wp14:pctWidth>
            </wp14:sizeRelH>
            <wp14:sizeRelV relativeFrom="page">
              <wp14:pctHeight>0</wp14:pctHeight>
            </wp14:sizeRelV>
          </wp:anchor>
        </w:drawing>
      </w:r>
      <w:r>
        <w:t>If yo</w:t>
      </w:r>
      <w:r w:rsidR="00C97BD6">
        <w:t>ur directory contains the necessary requirements</w:t>
      </w:r>
      <w:r>
        <w:t>,</w:t>
      </w:r>
      <w:r w:rsidR="00C97BD6">
        <w:t xml:space="preserve"> you can now execute the program</w:t>
      </w:r>
      <w:r>
        <w:t xml:space="preserve">. On a Mac, use </w:t>
      </w:r>
      <w:r w:rsidR="00C97BD6">
        <w:t>the</w:t>
      </w:r>
      <w:r>
        <w:t xml:space="preserve"> command </w:t>
      </w:r>
      <w:r w:rsidRPr="001473ED">
        <w:rPr>
          <w:b/>
          <w:bCs/>
        </w:rPr>
        <w:t>python executable.py</w:t>
      </w:r>
      <w:r>
        <w:rPr>
          <w:b/>
          <w:bCs/>
        </w:rPr>
        <w:t xml:space="preserve">. </w:t>
      </w:r>
      <w:r>
        <w:t xml:space="preserve">On a Windows, use </w:t>
      </w:r>
      <w:r w:rsidRPr="001473ED">
        <w:rPr>
          <w:b/>
          <w:bCs/>
        </w:rPr>
        <w:t>python3 executable.py</w:t>
      </w:r>
      <w:r>
        <w:rPr>
          <w:b/>
          <w:bCs/>
        </w:rPr>
        <w:t xml:space="preserve"> </w:t>
      </w:r>
      <w:r w:rsidRPr="001473ED">
        <w:t>OR</w:t>
      </w:r>
      <w:r>
        <w:rPr>
          <w:b/>
          <w:bCs/>
        </w:rPr>
        <w:t xml:space="preserve"> </w:t>
      </w:r>
      <w:proofErr w:type="spellStart"/>
      <w:r>
        <w:rPr>
          <w:b/>
          <w:bCs/>
        </w:rPr>
        <w:t>sudo</w:t>
      </w:r>
      <w:proofErr w:type="spellEnd"/>
      <w:r>
        <w:rPr>
          <w:b/>
          <w:bCs/>
        </w:rPr>
        <w:t xml:space="preserve"> python3 executable.py.</w:t>
      </w:r>
      <w:r w:rsidRPr="001473ED">
        <w:rPr>
          <w:noProof/>
        </w:rPr>
        <w:t xml:space="preserve"> </w:t>
      </w:r>
    </w:p>
    <w:p w14:paraId="28E162D1" w14:textId="6998B7FA" w:rsidR="001473ED" w:rsidRDefault="001473ED" w:rsidP="00317DB8">
      <w:pPr>
        <w:rPr>
          <w:b/>
          <w:bCs/>
        </w:rPr>
      </w:pPr>
    </w:p>
    <w:p w14:paraId="28EC0AB4" w14:textId="43351311" w:rsidR="0098551B" w:rsidRDefault="001473ED" w:rsidP="001473ED">
      <w:r>
        <w:lastRenderedPageBreak/>
        <w:t xml:space="preserve">The program </w:t>
      </w:r>
      <w:r w:rsidR="00C97BD6">
        <w:t>will</w:t>
      </w:r>
      <w:r>
        <w:t xml:space="preserve"> start running and within a few seconds you should see a count</w:t>
      </w:r>
      <w:r w:rsidR="00C97BD6">
        <w:t xml:space="preserve"> print</w:t>
      </w:r>
      <w:r w:rsidR="0098551B">
        <w:t>-</w:t>
      </w:r>
      <w:r w:rsidR="00C97BD6">
        <w:t>out</w:t>
      </w:r>
      <w:r>
        <w:t xml:space="preserve"> begin</w:t>
      </w:r>
      <w:r w:rsidR="00C97BD6">
        <w:t xml:space="preserve"> to appear.</w:t>
      </w:r>
      <w:r w:rsidR="0098551B">
        <w:t xml:space="preserve"> Once the program is complete, a new excel file titled “results.xlsx” will download to the same directory which holds “</w:t>
      </w:r>
      <w:proofErr w:type="gramStart"/>
      <w:r w:rsidR="0098551B">
        <w:t>executable.py“</w:t>
      </w:r>
      <w:proofErr w:type="gramEnd"/>
      <w:r w:rsidR="0098551B">
        <w:t>.</w:t>
      </w:r>
    </w:p>
    <w:sectPr w:rsidR="0098551B" w:rsidSect="0010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51D6"/>
    <w:multiLevelType w:val="hybridMultilevel"/>
    <w:tmpl w:val="9ABA72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03F"/>
    <w:multiLevelType w:val="hybridMultilevel"/>
    <w:tmpl w:val="65DAF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91503"/>
    <w:multiLevelType w:val="hybridMultilevel"/>
    <w:tmpl w:val="764221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E835D0"/>
    <w:multiLevelType w:val="hybridMultilevel"/>
    <w:tmpl w:val="126C2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B4478"/>
    <w:multiLevelType w:val="hybridMultilevel"/>
    <w:tmpl w:val="1FFE9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C625E"/>
    <w:multiLevelType w:val="hybridMultilevel"/>
    <w:tmpl w:val="65DAF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05B9B"/>
    <w:multiLevelType w:val="hybridMultilevel"/>
    <w:tmpl w:val="9BD490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1E569E"/>
    <w:multiLevelType w:val="hybridMultilevel"/>
    <w:tmpl w:val="4F90B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C00507"/>
    <w:multiLevelType w:val="hybridMultilevel"/>
    <w:tmpl w:val="3124B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6D7608"/>
    <w:multiLevelType w:val="hybridMultilevel"/>
    <w:tmpl w:val="C2B89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483F5B"/>
    <w:multiLevelType w:val="hybridMultilevel"/>
    <w:tmpl w:val="71BEE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862F1D"/>
    <w:multiLevelType w:val="hybridMultilevel"/>
    <w:tmpl w:val="241481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94966"/>
    <w:multiLevelType w:val="hybridMultilevel"/>
    <w:tmpl w:val="2376D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61A55"/>
    <w:multiLevelType w:val="hybridMultilevel"/>
    <w:tmpl w:val="DA0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33923"/>
    <w:multiLevelType w:val="hybridMultilevel"/>
    <w:tmpl w:val="50D0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07A30"/>
    <w:multiLevelType w:val="hybridMultilevel"/>
    <w:tmpl w:val="B0C2A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993EF9"/>
    <w:multiLevelType w:val="hybridMultilevel"/>
    <w:tmpl w:val="1C14A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163C2"/>
    <w:multiLevelType w:val="hybridMultilevel"/>
    <w:tmpl w:val="888E2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7420C6"/>
    <w:multiLevelType w:val="hybridMultilevel"/>
    <w:tmpl w:val="1A743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90C7C"/>
    <w:multiLevelType w:val="hybridMultilevel"/>
    <w:tmpl w:val="41A0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F7FFB"/>
    <w:multiLevelType w:val="hybridMultilevel"/>
    <w:tmpl w:val="249C0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3600F0"/>
    <w:multiLevelType w:val="hybridMultilevel"/>
    <w:tmpl w:val="DD60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1"/>
  </w:num>
  <w:num w:numId="4">
    <w:abstractNumId w:val="16"/>
  </w:num>
  <w:num w:numId="5">
    <w:abstractNumId w:val="17"/>
  </w:num>
  <w:num w:numId="6">
    <w:abstractNumId w:val="2"/>
  </w:num>
  <w:num w:numId="7">
    <w:abstractNumId w:val="3"/>
  </w:num>
  <w:num w:numId="8">
    <w:abstractNumId w:val="4"/>
  </w:num>
  <w:num w:numId="9">
    <w:abstractNumId w:val="7"/>
  </w:num>
  <w:num w:numId="10">
    <w:abstractNumId w:val="15"/>
  </w:num>
  <w:num w:numId="11">
    <w:abstractNumId w:val="10"/>
  </w:num>
  <w:num w:numId="12">
    <w:abstractNumId w:val="13"/>
  </w:num>
  <w:num w:numId="13">
    <w:abstractNumId w:val="12"/>
  </w:num>
  <w:num w:numId="14">
    <w:abstractNumId w:val="14"/>
  </w:num>
  <w:num w:numId="15">
    <w:abstractNumId w:val="8"/>
  </w:num>
  <w:num w:numId="16">
    <w:abstractNumId w:val="18"/>
  </w:num>
  <w:num w:numId="17">
    <w:abstractNumId w:val="6"/>
  </w:num>
  <w:num w:numId="18">
    <w:abstractNumId w:val="11"/>
  </w:num>
  <w:num w:numId="19">
    <w:abstractNumId w:val="0"/>
  </w:num>
  <w:num w:numId="20">
    <w:abstractNumId w:val="9"/>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25"/>
    <w:rsid w:val="000C2BA5"/>
    <w:rsid w:val="000C47E7"/>
    <w:rsid w:val="000E7ADB"/>
    <w:rsid w:val="001031F3"/>
    <w:rsid w:val="001473ED"/>
    <w:rsid w:val="0015371F"/>
    <w:rsid w:val="001E17F1"/>
    <w:rsid w:val="00266861"/>
    <w:rsid w:val="00317DB8"/>
    <w:rsid w:val="003878CD"/>
    <w:rsid w:val="0040155F"/>
    <w:rsid w:val="00461BA5"/>
    <w:rsid w:val="00491949"/>
    <w:rsid w:val="004A1523"/>
    <w:rsid w:val="00521F0B"/>
    <w:rsid w:val="00560690"/>
    <w:rsid w:val="005E3D01"/>
    <w:rsid w:val="006509C3"/>
    <w:rsid w:val="006A29B7"/>
    <w:rsid w:val="006B2918"/>
    <w:rsid w:val="007627C2"/>
    <w:rsid w:val="0078331C"/>
    <w:rsid w:val="0079524C"/>
    <w:rsid w:val="00855570"/>
    <w:rsid w:val="008D7A6E"/>
    <w:rsid w:val="00965669"/>
    <w:rsid w:val="0098551B"/>
    <w:rsid w:val="009F28BC"/>
    <w:rsid w:val="00A82025"/>
    <w:rsid w:val="00AA2670"/>
    <w:rsid w:val="00B12D07"/>
    <w:rsid w:val="00C97BD6"/>
    <w:rsid w:val="00E317B4"/>
    <w:rsid w:val="00E43E15"/>
    <w:rsid w:val="00F20977"/>
    <w:rsid w:val="00F2201E"/>
    <w:rsid w:val="00F877B4"/>
    <w:rsid w:val="00F9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2C12"/>
  <w15:chartTrackingRefBased/>
  <w15:docId w15:val="{0DCBE961-2BB9-7B43-AC49-9B5FF53D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025"/>
    <w:pPr>
      <w:ind w:left="720"/>
      <w:contextualSpacing/>
    </w:pPr>
  </w:style>
  <w:style w:type="character" w:styleId="Hyperlink">
    <w:name w:val="Hyperlink"/>
    <w:basedOn w:val="DefaultParagraphFont"/>
    <w:uiPriority w:val="99"/>
    <w:unhideWhenUsed/>
    <w:rsid w:val="00A82025"/>
    <w:rPr>
      <w:color w:val="0563C1" w:themeColor="hyperlink"/>
      <w:u w:val="single"/>
    </w:rPr>
  </w:style>
  <w:style w:type="character" w:styleId="UnresolvedMention">
    <w:name w:val="Unresolved Mention"/>
    <w:basedOn w:val="DefaultParagraphFont"/>
    <w:uiPriority w:val="99"/>
    <w:semiHidden/>
    <w:unhideWhenUsed/>
    <w:rsid w:val="00A82025"/>
    <w:rPr>
      <w:color w:val="605E5C"/>
      <w:shd w:val="clear" w:color="auto" w:fill="E1DFDD"/>
    </w:rPr>
  </w:style>
  <w:style w:type="character" w:styleId="FollowedHyperlink">
    <w:name w:val="FollowedHyperlink"/>
    <w:basedOn w:val="DefaultParagraphFont"/>
    <w:uiPriority w:val="99"/>
    <w:semiHidden/>
    <w:unhideWhenUsed/>
    <w:rsid w:val="00A82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919">
      <w:bodyDiv w:val="1"/>
      <w:marLeft w:val="0"/>
      <w:marRight w:val="0"/>
      <w:marTop w:val="0"/>
      <w:marBottom w:val="0"/>
      <w:divBdr>
        <w:top w:val="none" w:sz="0" w:space="0" w:color="auto"/>
        <w:left w:val="none" w:sz="0" w:space="0" w:color="auto"/>
        <w:bottom w:val="none" w:sz="0" w:space="0" w:color="auto"/>
        <w:right w:val="none" w:sz="0" w:space="0" w:color="auto"/>
      </w:divBdr>
    </w:div>
    <w:div w:id="446319223">
      <w:bodyDiv w:val="1"/>
      <w:marLeft w:val="0"/>
      <w:marRight w:val="0"/>
      <w:marTop w:val="0"/>
      <w:marBottom w:val="0"/>
      <w:divBdr>
        <w:top w:val="none" w:sz="0" w:space="0" w:color="auto"/>
        <w:left w:val="none" w:sz="0" w:space="0" w:color="auto"/>
        <w:bottom w:val="none" w:sz="0" w:space="0" w:color="auto"/>
        <w:right w:val="none" w:sz="0" w:space="0" w:color="auto"/>
      </w:divBdr>
    </w:div>
    <w:div w:id="601228512">
      <w:bodyDiv w:val="1"/>
      <w:marLeft w:val="0"/>
      <w:marRight w:val="0"/>
      <w:marTop w:val="0"/>
      <w:marBottom w:val="0"/>
      <w:divBdr>
        <w:top w:val="none" w:sz="0" w:space="0" w:color="auto"/>
        <w:left w:val="none" w:sz="0" w:space="0" w:color="auto"/>
        <w:bottom w:val="none" w:sz="0" w:space="0" w:color="auto"/>
        <w:right w:val="none" w:sz="0" w:space="0" w:color="auto"/>
      </w:divBdr>
    </w:div>
    <w:div w:id="1457873794">
      <w:bodyDiv w:val="1"/>
      <w:marLeft w:val="0"/>
      <w:marRight w:val="0"/>
      <w:marTop w:val="0"/>
      <w:marBottom w:val="0"/>
      <w:divBdr>
        <w:top w:val="none" w:sz="0" w:space="0" w:color="auto"/>
        <w:left w:val="none" w:sz="0" w:space="0" w:color="auto"/>
        <w:bottom w:val="none" w:sz="0" w:space="0" w:color="auto"/>
        <w:right w:val="none" w:sz="0" w:space="0" w:color="auto"/>
      </w:divBdr>
      <w:divsChild>
        <w:div w:id="1581253938">
          <w:marLeft w:val="0"/>
          <w:marRight w:val="0"/>
          <w:marTop w:val="0"/>
          <w:marBottom w:val="0"/>
          <w:divBdr>
            <w:top w:val="none" w:sz="0" w:space="0" w:color="auto"/>
            <w:left w:val="none" w:sz="0" w:space="0" w:color="auto"/>
            <w:bottom w:val="none" w:sz="0" w:space="0" w:color="auto"/>
            <w:right w:val="none" w:sz="0" w:space="0" w:color="auto"/>
          </w:divBdr>
          <w:divsChild>
            <w:div w:id="9270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topmag.com/articles/use-bash-shell-windows-1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lp.zenplanner.com/hc/en-us/articles/204253654-How-to-Find-Your-Internet-Browser-Version-Number-Google-Chrom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chromedriver.chromium.org/downloa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Bonsignore</dc:creator>
  <cp:keywords/>
  <dc:description/>
  <cp:lastModifiedBy>Logan Bonsignore</cp:lastModifiedBy>
  <cp:revision>10</cp:revision>
  <dcterms:created xsi:type="dcterms:W3CDTF">2020-12-14T01:01:00Z</dcterms:created>
  <dcterms:modified xsi:type="dcterms:W3CDTF">2020-12-14T07:17:00Z</dcterms:modified>
</cp:coreProperties>
</file>