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A5" w:rsidRDefault="00A743A5">
      <w:pPr>
        <w:rPr>
          <w:rFonts w:hint="eastAsia"/>
        </w:rPr>
      </w:pPr>
    </w:p>
    <w:p w:rsidR="00A743A5" w:rsidRDefault="00A743A5">
      <w:pPr>
        <w:rPr>
          <w:rFonts w:hint="eastAsia"/>
        </w:rPr>
      </w:pPr>
      <w:r>
        <w:rPr>
          <w:rFonts w:hint="eastAsia"/>
        </w:rPr>
        <w:t xml:space="preserve">1.response </w:t>
      </w:r>
      <w:r>
        <w:rPr>
          <w:rFonts w:hint="eastAsia"/>
        </w:rPr>
        <w:t>编码与</w:t>
      </w:r>
      <w:r>
        <w:rPr>
          <w:rFonts w:hint="eastAsia"/>
        </w:rPr>
        <w:t>request</w:t>
      </w:r>
      <w:r>
        <w:rPr>
          <w:rFonts w:hint="eastAsia"/>
        </w:rPr>
        <w:t>编码不同</w:t>
      </w:r>
      <w:r>
        <w:rPr>
          <w:rFonts w:hint="eastAsia"/>
        </w:rPr>
        <w:t xml:space="preserve"> </w:t>
      </w:r>
      <w:bookmarkStart w:id="0" w:name="_GoBack"/>
      <w:bookmarkEnd w:id="0"/>
    </w:p>
    <w:p w:rsidR="004E075C" w:rsidRDefault="00A743A5">
      <w:r w:rsidRPr="00A743A5">
        <w:t>@RequestMapping(value = "kvmStockManage", method = RequestMethod.GET,produces = "application/json; charset=UTF-8")</w:t>
      </w:r>
    </w:p>
    <w:sectPr w:rsidR="004E0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84"/>
    <w:rsid w:val="003E51A0"/>
    <w:rsid w:val="008F6335"/>
    <w:rsid w:val="00A743A5"/>
    <w:rsid w:val="00A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Lenovo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2017-09-05T09:15:00Z</dcterms:created>
  <dcterms:modified xsi:type="dcterms:W3CDTF">2017-09-05T09:15:00Z</dcterms:modified>
</cp:coreProperties>
</file>